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D58B0" w14:textId="37061ABC" w:rsidR="00B11DED" w:rsidRPr="001E73A1" w:rsidRDefault="00270ED4" w:rsidP="002C5CA6">
      <w:pPr>
        <w:shd w:val="clear" w:color="auto" w:fill="FFFFFF"/>
        <w:spacing w:after="0" w:line="240" w:lineRule="auto"/>
        <w:ind w:left="0" w:firstLine="0"/>
        <w:jc w:val="center"/>
        <w:rPr>
          <w:rFonts w:ascii="Times New Roman" w:hAnsi="Times New Roman" w:cs="Times New Roman"/>
          <w:b/>
          <w:bCs/>
          <w:sz w:val="32"/>
          <w:szCs w:val="32"/>
          <w:lang w:val="ru-RU"/>
        </w:rPr>
      </w:pPr>
      <w:proofErr w:type="spellStart"/>
      <w:r w:rsidRPr="001E73A1">
        <w:rPr>
          <w:rFonts w:ascii="Times New Roman" w:hAnsi="Times New Roman" w:cs="Times New Roman"/>
          <w:b/>
          <w:bCs/>
          <w:sz w:val="32"/>
          <w:szCs w:val="32"/>
          <w:lang w:val="ru-RU"/>
        </w:rPr>
        <w:t>Міністерство</w:t>
      </w:r>
      <w:proofErr w:type="spellEnd"/>
      <w:r w:rsidR="00247C32">
        <w:rPr>
          <w:rFonts w:ascii="Times New Roman" w:hAnsi="Times New Roman" w:cs="Times New Roman"/>
          <w:b/>
          <w:bCs/>
          <w:sz w:val="32"/>
          <w:szCs w:val="32"/>
          <w:lang w:val="ru-RU"/>
        </w:rPr>
        <w:t xml:space="preserve"> </w:t>
      </w:r>
      <w:r w:rsidR="00247C32">
        <w:rPr>
          <w:rFonts w:ascii="Times New Roman" w:hAnsi="Times New Roman" w:cs="Times New Roman"/>
          <w:b/>
          <w:bCs/>
          <w:sz w:val="32"/>
          <w:szCs w:val="32"/>
        </w:rPr>
        <w:t>освіти і</w:t>
      </w:r>
      <w:r w:rsidRPr="001E73A1">
        <w:rPr>
          <w:rFonts w:ascii="Times New Roman" w:hAnsi="Times New Roman" w:cs="Times New Roman"/>
          <w:b/>
          <w:bCs/>
          <w:sz w:val="32"/>
          <w:szCs w:val="32"/>
          <w:lang w:val="ru-RU"/>
        </w:rPr>
        <w:t xml:space="preserve"> науки </w:t>
      </w:r>
      <w:proofErr w:type="spellStart"/>
      <w:r w:rsidRPr="001E73A1">
        <w:rPr>
          <w:rFonts w:ascii="Times New Roman" w:hAnsi="Times New Roman" w:cs="Times New Roman"/>
          <w:b/>
          <w:bCs/>
          <w:sz w:val="32"/>
          <w:szCs w:val="32"/>
          <w:lang w:val="ru-RU"/>
        </w:rPr>
        <w:t>України</w:t>
      </w:r>
      <w:proofErr w:type="spellEnd"/>
    </w:p>
    <w:p w14:paraId="13B00246" w14:textId="19ED1DAE" w:rsidR="00270ED4" w:rsidRPr="001E73A1" w:rsidRDefault="00270ED4" w:rsidP="002C5CA6">
      <w:pPr>
        <w:shd w:val="clear" w:color="auto" w:fill="FFFFFF"/>
        <w:spacing w:after="0" w:line="240" w:lineRule="auto"/>
        <w:ind w:left="0" w:firstLine="0"/>
        <w:jc w:val="center"/>
        <w:rPr>
          <w:rFonts w:ascii="Times New Roman" w:hAnsi="Times New Roman" w:cs="Times New Roman"/>
          <w:b/>
          <w:bCs/>
          <w:color w:val="000000"/>
          <w:spacing w:val="3"/>
          <w:sz w:val="32"/>
          <w:szCs w:val="32"/>
        </w:rPr>
      </w:pPr>
      <w:r w:rsidRPr="001E73A1">
        <w:rPr>
          <w:rFonts w:ascii="Times New Roman" w:hAnsi="Times New Roman" w:cs="Times New Roman"/>
          <w:b/>
          <w:bCs/>
          <w:sz w:val="32"/>
          <w:szCs w:val="32"/>
        </w:rPr>
        <w:t>В</w:t>
      </w:r>
      <w:r w:rsidR="00247C32">
        <w:rPr>
          <w:rFonts w:ascii="Times New Roman" w:hAnsi="Times New Roman" w:cs="Times New Roman"/>
          <w:b/>
          <w:bCs/>
          <w:sz w:val="32"/>
          <w:szCs w:val="32"/>
        </w:rPr>
        <w:t>ДН</w:t>
      </w:r>
      <w:r w:rsidRPr="001E73A1">
        <w:rPr>
          <w:rFonts w:ascii="Times New Roman" w:hAnsi="Times New Roman" w:cs="Times New Roman"/>
          <w:b/>
          <w:bCs/>
          <w:sz w:val="32"/>
          <w:szCs w:val="32"/>
        </w:rPr>
        <w:t>З «</w:t>
      </w:r>
      <w:r w:rsidRPr="001E73A1">
        <w:rPr>
          <w:rFonts w:ascii="Times New Roman" w:hAnsi="Times New Roman" w:cs="Times New Roman"/>
          <w:b/>
          <w:bCs/>
          <w:color w:val="000000"/>
          <w:spacing w:val="3"/>
          <w:sz w:val="32"/>
          <w:szCs w:val="32"/>
        </w:rPr>
        <w:t>Ужгородський національний університет»</w:t>
      </w:r>
    </w:p>
    <w:p w14:paraId="625402F5" w14:textId="77777777" w:rsidR="00270ED4" w:rsidRPr="001E73A1" w:rsidRDefault="00270ED4" w:rsidP="002C5CA6">
      <w:pPr>
        <w:shd w:val="clear" w:color="auto" w:fill="FFFFFF"/>
        <w:spacing w:after="0" w:line="240" w:lineRule="auto"/>
        <w:ind w:left="0" w:firstLine="0"/>
        <w:jc w:val="center"/>
        <w:rPr>
          <w:rFonts w:ascii="Times New Roman" w:hAnsi="Times New Roman" w:cs="Times New Roman"/>
          <w:b/>
          <w:bCs/>
          <w:sz w:val="32"/>
          <w:szCs w:val="32"/>
        </w:rPr>
      </w:pPr>
      <w:r w:rsidRPr="001E73A1">
        <w:rPr>
          <w:rFonts w:ascii="Times New Roman" w:hAnsi="Times New Roman" w:cs="Times New Roman"/>
          <w:b/>
          <w:bCs/>
          <w:sz w:val="32"/>
          <w:szCs w:val="32"/>
        </w:rPr>
        <w:t>Географічний факультет</w:t>
      </w:r>
    </w:p>
    <w:p w14:paraId="4C024E70" w14:textId="77777777" w:rsidR="00270ED4" w:rsidRPr="001E73A1" w:rsidRDefault="00270ED4" w:rsidP="002C5CA6">
      <w:pPr>
        <w:spacing w:after="0" w:line="240" w:lineRule="auto"/>
        <w:ind w:left="0" w:firstLine="0"/>
        <w:jc w:val="center"/>
        <w:rPr>
          <w:rFonts w:ascii="Times New Roman" w:hAnsi="Times New Roman" w:cs="Times New Roman"/>
          <w:b/>
          <w:bCs/>
          <w:sz w:val="32"/>
          <w:szCs w:val="32"/>
        </w:rPr>
      </w:pPr>
      <w:r w:rsidRPr="001E73A1">
        <w:rPr>
          <w:rFonts w:ascii="Times New Roman" w:hAnsi="Times New Roman" w:cs="Times New Roman"/>
          <w:b/>
          <w:bCs/>
          <w:sz w:val="32"/>
          <w:szCs w:val="32"/>
        </w:rPr>
        <w:t>Кафедра фізичної географії та раціонального природокористування</w:t>
      </w:r>
    </w:p>
    <w:p w14:paraId="0F880BF0" w14:textId="77777777" w:rsidR="00270ED4" w:rsidRPr="00AF2F80" w:rsidRDefault="00270ED4" w:rsidP="00270ED4">
      <w:pPr>
        <w:jc w:val="center"/>
        <w:rPr>
          <w:rFonts w:ascii="Times New Roman" w:hAnsi="Times New Roman" w:cs="Times New Roman"/>
          <w:sz w:val="32"/>
          <w:szCs w:val="32"/>
        </w:rPr>
      </w:pPr>
    </w:p>
    <w:p w14:paraId="713EA337" w14:textId="77777777" w:rsidR="00270ED4" w:rsidRPr="00AF2F80" w:rsidRDefault="00270ED4" w:rsidP="00270ED4">
      <w:pPr>
        <w:jc w:val="center"/>
        <w:rPr>
          <w:rFonts w:ascii="Times New Roman" w:hAnsi="Times New Roman" w:cs="Times New Roman"/>
          <w:sz w:val="32"/>
          <w:szCs w:val="32"/>
        </w:rPr>
      </w:pPr>
    </w:p>
    <w:p w14:paraId="0B087B8E" w14:textId="77777777" w:rsidR="00270ED4" w:rsidRPr="00AF2F80" w:rsidRDefault="00270ED4" w:rsidP="00270ED4">
      <w:pPr>
        <w:jc w:val="center"/>
        <w:rPr>
          <w:rFonts w:ascii="Times New Roman" w:hAnsi="Times New Roman" w:cs="Times New Roman"/>
          <w:sz w:val="32"/>
          <w:szCs w:val="32"/>
        </w:rPr>
      </w:pPr>
    </w:p>
    <w:p w14:paraId="5F78B2C0" w14:textId="6DE3EAB6" w:rsidR="00270ED4" w:rsidRPr="00193BE3" w:rsidRDefault="000F7977" w:rsidP="000F7977">
      <w:pPr>
        <w:rPr>
          <w:rFonts w:ascii="Times New Roman" w:hAnsi="Times New Roman" w:cs="Times New Roman"/>
          <w:sz w:val="36"/>
          <w:szCs w:val="36"/>
        </w:rPr>
      </w:pPr>
      <w:r>
        <w:rPr>
          <w:rFonts w:ascii="Times New Roman" w:hAnsi="Times New Roman" w:cs="Times New Roman"/>
          <w:b/>
          <w:spacing w:val="14"/>
          <w:sz w:val="36"/>
          <w:szCs w:val="36"/>
        </w:rPr>
        <w:t xml:space="preserve">                          </w:t>
      </w:r>
      <w:r w:rsidR="00ED54F6">
        <w:rPr>
          <w:rFonts w:ascii="Times New Roman" w:hAnsi="Times New Roman" w:cs="Times New Roman"/>
          <w:b/>
          <w:spacing w:val="14"/>
          <w:sz w:val="36"/>
          <w:szCs w:val="36"/>
        </w:rPr>
        <w:t xml:space="preserve">          </w:t>
      </w:r>
      <w:r>
        <w:rPr>
          <w:rFonts w:ascii="Times New Roman" w:hAnsi="Times New Roman" w:cs="Times New Roman"/>
          <w:b/>
          <w:spacing w:val="14"/>
          <w:sz w:val="36"/>
          <w:szCs w:val="36"/>
        </w:rPr>
        <w:t xml:space="preserve"> </w:t>
      </w:r>
      <w:r w:rsidR="00270ED4" w:rsidRPr="00193BE3">
        <w:rPr>
          <w:rFonts w:ascii="Times New Roman" w:hAnsi="Times New Roman" w:cs="Times New Roman"/>
          <w:b/>
          <w:spacing w:val="14"/>
          <w:sz w:val="36"/>
          <w:szCs w:val="36"/>
        </w:rPr>
        <w:t>С.С. Поп</w:t>
      </w:r>
    </w:p>
    <w:p w14:paraId="346E6A7C" w14:textId="77777777" w:rsidR="00270ED4" w:rsidRPr="00F43657" w:rsidRDefault="00270ED4" w:rsidP="00270ED4">
      <w:pPr>
        <w:jc w:val="center"/>
        <w:rPr>
          <w:sz w:val="28"/>
          <w:szCs w:val="28"/>
        </w:rPr>
      </w:pPr>
    </w:p>
    <w:p w14:paraId="0AF7DEC2" w14:textId="77777777" w:rsidR="00270ED4" w:rsidRPr="00F43657" w:rsidRDefault="00270ED4" w:rsidP="00270ED4">
      <w:pPr>
        <w:jc w:val="center"/>
        <w:rPr>
          <w:sz w:val="28"/>
          <w:szCs w:val="28"/>
        </w:rPr>
      </w:pPr>
    </w:p>
    <w:p w14:paraId="6229656F" w14:textId="77777777" w:rsidR="00270ED4" w:rsidRPr="00FF45D6" w:rsidRDefault="00270ED4" w:rsidP="00270ED4">
      <w:pPr>
        <w:jc w:val="center"/>
        <w:rPr>
          <w:b/>
          <w:sz w:val="28"/>
          <w:szCs w:val="28"/>
        </w:rPr>
      </w:pPr>
    </w:p>
    <w:p w14:paraId="69252C90" w14:textId="77777777" w:rsidR="00270ED4" w:rsidRPr="00FF45D6" w:rsidRDefault="00270ED4" w:rsidP="00270ED4">
      <w:pPr>
        <w:jc w:val="center"/>
        <w:rPr>
          <w:rFonts w:ascii="Times New Roman" w:hAnsi="Times New Roman" w:cs="Times New Roman"/>
          <w:b/>
          <w:bCs/>
          <w:caps/>
          <w:spacing w:val="20"/>
          <w:sz w:val="28"/>
          <w:szCs w:val="28"/>
        </w:rPr>
      </w:pPr>
      <w:r w:rsidRPr="00FF45D6">
        <w:rPr>
          <w:rFonts w:ascii="Times New Roman" w:hAnsi="Times New Roman" w:cs="Times New Roman"/>
          <w:b/>
          <w:bCs/>
          <w:caps/>
          <w:spacing w:val="20"/>
          <w:sz w:val="28"/>
          <w:szCs w:val="28"/>
        </w:rPr>
        <w:t>управління природокористуванням</w:t>
      </w:r>
    </w:p>
    <w:p w14:paraId="522B76F7" w14:textId="77777777" w:rsidR="00270ED4" w:rsidRDefault="00270ED4" w:rsidP="00270ED4">
      <w:pPr>
        <w:jc w:val="center"/>
        <w:rPr>
          <w:rFonts w:ascii="Times New Roman" w:hAnsi="Times New Roman" w:cs="Times New Roman"/>
          <w:bCs/>
          <w:caps/>
          <w:spacing w:val="20"/>
          <w:sz w:val="28"/>
          <w:szCs w:val="28"/>
        </w:rPr>
      </w:pPr>
    </w:p>
    <w:p w14:paraId="687FB5B9" w14:textId="77777777" w:rsidR="00270ED4" w:rsidRDefault="00270ED4" w:rsidP="00270ED4">
      <w:pPr>
        <w:jc w:val="center"/>
        <w:rPr>
          <w:rFonts w:ascii="Times New Roman" w:hAnsi="Times New Roman" w:cs="Times New Roman"/>
          <w:bCs/>
          <w:caps/>
          <w:spacing w:val="20"/>
          <w:sz w:val="28"/>
          <w:szCs w:val="28"/>
        </w:rPr>
      </w:pPr>
    </w:p>
    <w:p w14:paraId="066B6BCD" w14:textId="77777777" w:rsidR="00270ED4" w:rsidRPr="00270ED4" w:rsidRDefault="00270ED4" w:rsidP="00270ED4">
      <w:pPr>
        <w:jc w:val="center"/>
        <w:rPr>
          <w:rFonts w:ascii="Times New Roman" w:hAnsi="Times New Roman" w:cs="Times New Roman"/>
          <w:bCs/>
          <w:caps/>
          <w:spacing w:val="20"/>
          <w:sz w:val="28"/>
          <w:szCs w:val="28"/>
        </w:rPr>
      </w:pPr>
    </w:p>
    <w:p w14:paraId="62135908" w14:textId="04BDFF41" w:rsidR="00270ED4" w:rsidRPr="00193BE3" w:rsidRDefault="000F7977" w:rsidP="000F7977">
      <w:pPr>
        <w:rPr>
          <w:rFonts w:ascii="Times New Roman" w:hAnsi="Times New Roman" w:cs="Times New Roman"/>
          <w:sz w:val="32"/>
          <w:szCs w:val="32"/>
        </w:rPr>
      </w:pPr>
      <w:r>
        <w:rPr>
          <w:rFonts w:ascii="Times New Roman" w:hAnsi="Times New Roman" w:cs="Times New Roman"/>
          <w:sz w:val="32"/>
          <w:szCs w:val="32"/>
        </w:rPr>
        <w:t xml:space="preserve">                           </w:t>
      </w:r>
      <w:r w:rsidR="00ED54F6">
        <w:rPr>
          <w:rFonts w:ascii="Times New Roman" w:hAnsi="Times New Roman" w:cs="Times New Roman"/>
          <w:sz w:val="32"/>
          <w:szCs w:val="32"/>
        </w:rPr>
        <w:t xml:space="preserve">          </w:t>
      </w:r>
      <w:r>
        <w:rPr>
          <w:rFonts w:ascii="Times New Roman" w:hAnsi="Times New Roman" w:cs="Times New Roman"/>
          <w:sz w:val="32"/>
          <w:szCs w:val="32"/>
        </w:rPr>
        <w:t xml:space="preserve"> </w:t>
      </w:r>
      <w:r w:rsidR="00270ED4" w:rsidRPr="00193BE3">
        <w:rPr>
          <w:rFonts w:ascii="Times New Roman" w:hAnsi="Times New Roman" w:cs="Times New Roman"/>
          <w:sz w:val="32"/>
          <w:szCs w:val="32"/>
        </w:rPr>
        <w:t>Навчальний посібник</w:t>
      </w:r>
    </w:p>
    <w:p w14:paraId="1B4B85A3" w14:textId="77777777" w:rsidR="00270ED4" w:rsidRDefault="00270ED4" w:rsidP="00270ED4">
      <w:pPr>
        <w:jc w:val="center"/>
        <w:rPr>
          <w:sz w:val="28"/>
          <w:szCs w:val="28"/>
        </w:rPr>
      </w:pPr>
    </w:p>
    <w:p w14:paraId="3B52901D" w14:textId="77777777" w:rsidR="00B11DED" w:rsidRDefault="00B11DED" w:rsidP="00270ED4">
      <w:pPr>
        <w:jc w:val="center"/>
        <w:rPr>
          <w:sz w:val="28"/>
          <w:szCs w:val="28"/>
        </w:rPr>
      </w:pPr>
    </w:p>
    <w:p w14:paraId="696F7077" w14:textId="719E9582" w:rsidR="00B11DED" w:rsidRDefault="00B11DED" w:rsidP="00270ED4">
      <w:pPr>
        <w:jc w:val="center"/>
        <w:rPr>
          <w:sz w:val="28"/>
          <w:szCs w:val="28"/>
        </w:rPr>
      </w:pPr>
    </w:p>
    <w:p w14:paraId="6BDA8DAA" w14:textId="3A79B343" w:rsidR="00501F7E" w:rsidRDefault="00501F7E" w:rsidP="00270ED4">
      <w:pPr>
        <w:jc w:val="center"/>
        <w:rPr>
          <w:sz w:val="28"/>
          <w:szCs w:val="28"/>
        </w:rPr>
      </w:pPr>
    </w:p>
    <w:p w14:paraId="733A6D74" w14:textId="77777777" w:rsidR="00270ED4" w:rsidRPr="00F43657" w:rsidRDefault="00270ED4" w:rsidP="00270ED4">
      <w:pPr>
        <w:jc w:val="center"/>
        <w:rPr>
          <w:sz w:val="28"/>
          <w:szCs w:val="28"/>
        </w:rPr>
      </w:pPr>
    </w:p>
    <w:p w14:paraId="2385EE62" w14:textId="77777777" w:rsidR="00270ED4" w:rsidRPr="00F43657" w:rsidRDefault="00270ED4" w:rsidP="00270ED4">
      <w:pPr>
        <w:jc w:val="center"/>
        <w:rPr>
          <w:sz w:val="28"/>
          <w:szCs w:val="28"/>
        </w:rPr>
      </w:pPr>
    </w:p>
    <w:p w14:paraId="6416E729" w14:textId="5D3E5E64" w:rsidR="00270ED4" w:rsidRPr="00501F7E" w:rsidRDefault="00270ED4" w:rsidP="00270ED4">
      <w:pPr>
        <w:jc w:val="center"/>
        <w:rPr>
          <w:rFonts w:ascii="Times New Roman" w:hAnsi="Times New Roman" w:cs="Times New Roman"/>
          <w:sz w:val="28"/>
          <w:szCs w:val="28"/>
          <w:lang w:val="ru-RU"/>
        </w:rPr>
      </w:pPr>
      <w:r w:rsidRPr="00501F7E">
        <w:rPr>
          <w:rFonts w:ascii="Times New Roman" w:hAnsi="Times New Roman" w:cs="Times New Roman"/>
          <w:sz w:val="28"/>
          <w:szCs w:val="28"/>
        </w:rPr>
        <w:t>Ужгород-20</w:t>
      </w:r>
      <w:r w:rsidR="001E73A1" w:rsidRPr="00501F7E">
        <w:rPr>
          <w:rFonts w:ascii="Times New Roman" w:hAnsi="Times New Roman" w:cs="Times New Roman"/>
          <w:sz w:val="28"/>
          <w:szCs w:val="28"/>
          <w:lang w:val="ru-RU"/>
        </w:rPr>
        <w:t>21</w:t>
      </w:r>
    </w:p>
    <w:p w14:paraId="5DAF0D9F" w14:textId="77777777" w:rsidR="00270ED4" w:rsidRPr="00193BE3" w:rsidRDefault="00270ED4" w:rsidP="00270ED4">
      <w:pPr>
        <w:pBdr>
          <w:top w:val="single" w:sz="4" w:space="1" w:color="auto"/>
        </w:pBdr>
        <w:rPr>
          <w:rFonts w:ascii="Times New Roman" w:hAnsi="Times New Roman" w:cs="Times New Roman"/>
          <w:b/>
          <w:sz w:val="28"/>
          <w:szCs w:val="28"/>
        </w:rPr>
      </w:pPr>
      <w:r>
        <w:rPr>
          <w:sz w:val="28"/>
          <w:szCs w:val="28"/>
        </w:rPr>
        <w:br w:type="page"/>
      </w:r>
      <w:r w:rsidRPr="00193BE3">
        <w:rPr>
          <w:rFonts w:ascii="Times New Roman" w:hAnsi="Times New Roman" w:cs="Times New Roman"/>
          <w:b/>
          <w:sz w:val="28"/>
          <w:szCs w:val="28"/>
        </w:rPr>
        <w:lastRenderedPageBreak/>
        <w:t>УДК 613:614(075.8)</w:t>
      </w:r>
    </w:p>
    <w:p w14:paraId="6BBDFF1C" w14:textId="0D4C9B0D" w:rsidR="00270ED4" w:rsidRPr="00193BE3" w:rsidRDefault="00270ED4" w:rsidP="00270ED4">
      <w:pPr>
        <w:pBdr>
          <w:top w:val="single" w:sz="4" w:space="1" w:color="auto"/>
        </w:pBdr>
        <w:rPr>
          <w:rFonts w:ascii="Times New Roman" w:hAnsi="Times New Roman" w:cs="Times New Roman"/>
          <w:b/>
          <w:sz w:val="28"/>
          <w:szCs w:val="28"/>
        </w:rPr>
      </w:pPr>
      <w:r w:rsidRPr="00193BE3">
        <w:rPr>
          <w:rFonts w:ascii="Times New Roman" w:hAnsi="Times New Roman" w:cs="Times New Roman"/>
          <w:b/>
          <w:sz w:val="28"/>
          <w:szCs w:val="28"/>
        </w:rPr>
        <w:t xml:space="preserve"> </w:t>
      </w:r>
    </w:p>
    <w:p w14:paraId="72F0BD65" w14:textId="77777777" w:rsidR="00270ED4" w:rsidRPr="00193BE3" w:rsidRDefault="00270ED4" w:rsidP="00270ED4">
      <w:pPr>
        <w:pBdr>
          <w:top w:val="single" w:sz="4" w:space="1" w:color="auto"/>
        </w:pBdr>
        <w:rPr>
          <w:rFonts w:ascii="Times New Roman" w:hAnsi="Times New Roman" w:cs="Times New Roman"/>
          <w:b/>
          <w:color w:val="000000"/>
          <w:spacing w:val="3"/>
          <w:sz w:val="28"/>
          <w:szCs w:val="28"/>
        </w:rPr>
      </w:pPr>
      <w:r w:rsidRPr="00193BE3">
        <w:rPr>
          <w:rFonts w:ascii="Times New Roman" w:hAnsi="Times New Roman" w:cs="Times New Roman"/>
          <w:b/>
          <w:color w:val="000000"/>
          <w:spacing w:val="3"/>
          <w:sz w:val="28"/>
          <w:szCs w:val="28"/>
        </w:rPr>
        <w:t>С.С. Поп</w:t>
      </w:r>
    </w:p>
    <w:p w14:paraId="189EBF02" w14:textId="77777777" w:rsidR="00270ED4" w:rsidRPr="00CB2D93" w:rsidRDefault="00270ED4" w:rsidP="00270ED4">
      <w:pPr>
        <w:shd w:val="clear" w:color="auto" w:fill="FFFFFF"/>
        <w:rPr>
          <w:rFonts w:ascii="Times New Roman" w:hAnsi="Times New Roman" w:cs="Times New Roman"/>
          <w:b/>
          <w:sz w:val="28"/>
          <w:szCs w:val="28"/>
        </w:rPr>
      </w:pPr>
      <w:proofErr w:type="spellStart"/>
      <w:r w:rsidRPr="00CB2D93">
        <w:rPr>
          <w:rFonts w:ascii="Times New Roman" w:hAnsi="Times New Roman" w:cs="Times New Roman"/>
          <w:b/>
          <w:sz w:val="28"/>
          <w:szCs w:val="28"/>
        </w:rPr>
        <w:t>Упра</w:t>
      </w:r>
      <w:proofErr w:type="spellEnd"/>
      <w:r w:rsidR="003D00B5" w:rsidRPr="00CB2D93">
        <w:rPr>
          <w:rFonts w:ascii="Times New Roman" w:hAnsi="Times New Roman" w:cs="Times New Roman"/>
          <w:b/>
          <w:sz w:val="28"/>
          <w:szCs w:val="28"/>
          <w:lang w:val="ru-RU"/>
        </w:rPr>
        <w:t>в</w:t>
      </w:r>
      <w:proofErr w:type="spellStart"/>
      <w:r w:rsidRPr="00CB2D93">
        <w:rPr>
          <w:rFonts w:ascii="Times New Roman" w:hAnsi="Times New Roman" w:cs="Times New Roman"/>
          <w:b/>
          <w:sz w:val="28"/>
          <w:szCs w:val="28"/>
        </w:rPr>
        <w:t>ління</w:t>
      </w:r>
      <w:proofErr w:type="spellEnd"/>
      <w:r w:rsidRPr="00CB2D93">
        <w:rPr>
          <w:rFonts w:ascii="Times New Roman" w:hAnsi="Times New Roman" w:cs="Times New Roman"/>
          <w:b/>
          <w:sz w:val="28"/>
          <w:szCs w:val="28"/>
        </w:rPr>
        <w:t xml:space="preserve"> природокористуванням</w:t>
      </w:r>
    </w:p>
    <w:p w14:paraId="1D12782F" w14:textId="673781E5" w:rsidR="00270ED4" w:rsidRPr="00193BE3" w:rsidRDefault="00ED54F6" w:rsidP="00270ED4">
      <w:pPr>
        <w:shd w:val="clear" w:color="auto" w:fill="FFFFFF"/>
        <w:rPr>
          <w:rFonts w:ascii="Times New Roman" w:hAnsi="Times New Roman" w:cs="Times New Roman"/>
          <w:sz w:val="28"/>
          <w:szCs w:val="28"/>
        </w:rPr>
      </w:pPr>
      <w:r>
        <w:rPr>
          <w:rFonts w:ascii="Times New Roman" w:hAnsi="Times New Roman" w:cs="Times New Roman"/>
          <w:sz w:val="28"/>
          <w:szCs w:val="28"/>
        </w:rPr>
        <w:t xml:space="preserve">     </w:t>
      </w:r>
      <w:r w:rsidR="00270ED4" w:rsidRPr="00193BE3">
        <w:rPr>
          <w:rFonts w:ascii="Times New Roman" w:hAnsi="Times New Roman" w:cs="Times New Roman"/>
          <w:sz w:val="28"/>
          <w:szCs w:val="28"/>
        </w:rPr>
        <w:t>Навчальний посібник для студентів вищих навчальних закладів.  Ужгород: УжНУ</w:t>
      </w:r>
      <w:r w:rsidR="00270ED4" w:rsidRPr="00193BE3">
        <w:rPr>
          <w:rFonts w:ascii="Times New Roman" w:hAnsi="Times New Roman" w:cs="Times New Roman"/>
          <w:color w:val="000000"/>
          <w:spacing w:val="3"/>
          <w:sz w:val="28"/>
          <w:szCs w:val="28"/>
        </w:rPr>
        <w:t xml:space="preserve">, </w:t>
      </w:r>
      <w:r w:rsidR="00270ED4" w:rsidRPr="00193BE3">
        <w:rPr>
          <w:rFonts w:ascii="Times New Roman" w:hAnsi="Times New Roman" w:cs="Times New Roman"/>
          <w:sz w:val="28"/>
          <w:szCs w:val="28"/>
        </w:rPr>
        <w:t>20</w:t>
      </w:r>
      <w:r w:rsidR="001E73A1" w:rsidRPr="001E73A1">
        <w:rPr>
          <w:rFonts w:ascii="Times New Roman" w:hAnsi="Times New Roman" w:cs="Times New Roman"/>
          <w:sz w:val="28"/>
          <w:szCs w:val="28"/>
        </w:rPr>
        <w:t>21</w:t>
      </w:r>
      <w:r w:rsidR="00270ED4" w:rsidRPr="00193BE3">
        <w:rPr>
          <w:rFonts w:ascii="Times New Roman" w:hAnsi="Times New Roman" w:cs="Times New Roman"/>
          <w:sz w:val="28"/>
          <w:szCs w:val="28"/>
        </w:rPr>
        <w:t xml:space="preserve">. –  </w:t>
      </w:r>
      <w:r w:rsidR="00EB43D2">
        <w:rPr>
          <w:rFonts w:ascii="Times New Roman" w:hAnsi="Times New Roman" w:cs="Times New Roman"/>
          <w:sz w:val="28"/>
          <w:szCs w:val="28"/>
        </w:rPr>
        <w:t>86</w:t>
      </w:r>
      <w:r w:rsidR="009B6AE0">
        <w:rPr>
          <w:rFonts w:ascii="Times New Roman" w:hAnsi="Times New Roman" w:cs="Times New Roman"/>
          <w:sz w:val="28"/>
          <w:szCs w:val="28"/>
        </w:rPr>
        <w:t xml:space="preserve"> с.</w:t>
      </w:r>
      <w:r w:rsidR="00270ED4" w:rsidRPr="00193BE3">
        <w:rPr>
          <w:rFonts w:ascii="Times New Roman" w:hAnsi="Times New Roman" w:cs="Times New Roman"/>
          <w:sz w:val="28"/>
          <w:szCs w:val="28"/>
        </w:rPr>
        <w:t xml:space="preserve"> </w:t>
      </w:r>
    </w:p>
    <w:p w14:paraId="68996F59" w14:textId="77777777" w:rsidR="00270ED4" w:rsidRPr="00AF2F80" w:rsidRDefault="00270ED4" w:rsidP="00270ED4">
      <w:pPr>
        <w:rPr>
          <w:rFonts w:ascii="Times New Roman" w:hAnsi="Times New Roman" w:cs="Times New Roman"/>
          <w:sz w:val="28"/>
          <w:szCs w:val="28"/>
        </w:rPr>
      </w:pPr>
    </w:p>
    <w:p w14:paraId="6151A616" w14:textId="0D040326" w:rsidR="00270ED4" w:rsidRPr="00AF2F80" w:rsidRDefault="00270ED4" w:rsidP="00270ED4">
      <w:pPr>
        <w:rPr>
          <w:rFonts w:ascii="Times New Roman" w:hAnsi="Times New Roman" w:cs="Times New Roman"/>
          <w:sz w:val="28"/>
          <w:szCs w:val="28"/>
        </w:rPr>
      </w:pPr>
      <w:r w:rsidRPr="00AF2F80">
        <w:rPr>
          <w:rFonts w:ascii="Times New Roman" w:hAnsi="Times New Roman" w:cs="Times New Roman"/>
          <w:sz w:val="28"/>
          <w:szCs w:val="28"/>
        </w:rPr>
        <w:t>   Навчальний посібник  містить матеріал</w:t>
      </w:r>
      <w:r w:rsidR="008E6C56" w:rsidRPr="008E6C56">
        <w:rPr>
          <w:rFonts w:ascii="Times New Roman" w:hAnsi="Times New Roman" w:cs="Times New Roman"/>
          <w:sz w:val="28"/>
          <w:szCs w:val="28"/>
        </w:rPr>
        <w:t>и</w:t>
      </w:r>
      <w:r w:rsidRPr="00AF2F80">
        <w:rPr>
          <w:rFonts w:ascii="Times New Roman" w:hAnsi="Times New Roman" w:cs="Times New Roman"/>
          <w:sz w:val="28"/>
          <w:szCs w:val="28"/>
        </w:rPr>
        <w:t xml:space="preserve"> з </w:t>
      </w:r>
      <w:proofErr w:type="spellStart"/>
      <w:r w:rsidRPr="00AF2F80">
        <w:rPr>
          <w:rFonts w:ascii="Times New Roman" w:hAnsi="Times New Roman" w:cs="Times New Roman"/>
          <w:sz w:val="28"/>
          <w:szCs w:val="28"/>
        </w:rPr>
        <w:t>одноіменної</w:t>
      </w:r>
      <w:proofErr w:type="spellEnd"/>
      <w:r w:rsidRPr="00AF2F80">
        <w:rPr>
          <w:rFonts w:ascii="Times New Roman" w:hAnsi="Times New Roman" w:cs="Times New Roman"/>
          <w:sz w:val="28"/>
          <w:szCs w:val="28"/>
        </w:rPr>
        <w:t xml:space="preserve"> </w:t>
      </w:r>
      <w:r w:rsidR="008E6C56">
        <w:rPr>
          <w:rFonts w:ascii="Times New Roman" w:hAnsi="Times New Roman" w:cs="Times New Roman"/>
          <w:sz w:val="28"/>
          <w:szCs w:val="28"/>
        </w:rPr>
        <w:t>обов’язко</w:t>
      </w:r>
      <w:r w:rsidR="001E73A1" w:rsidRPr="001E73A1">
        <w:rPr>
          <w:rFonts w:ascii="Times New Roman" w:hAnsi="Times New Roman" w:cs="Times New Roman"/>
          <w:sz w:val="28"/>
          <w:szCs w:val="28"/>
        </w:rPr>
        <w:t>в</w:t>
      </w:r>
      <w:r w:rsidRPr="00AF2F80">
        <w:rPr>
          <w:rFonts w:ascii="Times New Roman" w:hAnsi="Times New Roman" w:cs="Times New Roman"/>
          <w:sz w:val="28"/>
          <w:szCs w:val="28"/>
        </w:rPr>
        <w:t>ої дисципліни, відповідно до робочої навчальної програм</w:t>
      </w:r>
      <w:r w:rsidR="003D00B5" w:rsidRPr="003D00B5">
        <w:rPr>
          <w:rFonts w:ascii="Times New Roman" w:hAnsi="Times New Roman" w:cs="Times New Roman"/>
          <w:sz w:val="28"/>
          <w:szCs w:val="28"/>
        </w:rPr>
        <w:t>и</w:t>
      </w:r>
      <w:r w:rsidRPr="00AF2F80">
        <w:rPr>
          <w:rFonts w:ascii="Times New Roman" w:hAnsi="Times New Roman" w:cs="Times New Roman"/>
          <w:sz w:val="28"/>
          <w:szCs w:val="28"/>
        </w:rPr>
        <w:t xml:space="preserve"> щодо вивчення  теоретичної частини курсу </w:t>
      </w:r>
      <w:r w:rsidR="005946CA" w:rsidRPr="005946CA">
        <w:rPr>
          <w:rFonts w:ascii="Times New Roman" w:hAnsi="Times New Roman" w:cs="Times New Roman"/>
          <w:sz w:val="28"/>
          <w:szCs w:val="28"/>
        </w:rPr>
        <w:t>здобувача</w:t>
      </w:r>
      <w:r w:rsidR="005946CA">
        <w:rPr>
          <w:rFonts w:ascii="Times New Roman" w:hAnsi="Times New Roman" w:cs="Times New Roman"/>
          <w:sz w:val="28"/>
          <w:szCs w:val="28"/>
        </w:rPr>
        <w:t>ми вищої освіти за другим (магістерським) рівнем зі</w:t>
      </w:r>
      <w:r w:rsidRPr="00AF2F80">
        <w:rPr>
          <w:rFonts w:ascii="Times New Roman" w:hAnsi="Times New Roman" w:cs="Times New Roman"/>
          <w:sz w:val="28"/>
          <w:szCs w:val="28"/>
        </w:rPr>
        <w:t xml:space="preserve"> спеціальност</w:t>
      </w:r>
      <w:r w:rsidR="003D00B5">
        <w:rPr>
          <w:rFonts w:ascii="Times New Roman" w:hAnsi="Times New Roman" w:cs="Times New Roman"/>
          <w:sz w:val="28"/>
          <w:szCs w:val="28"/>
        </w:rPr>
        <w:t>і</w:t>
      </w:r>
      <w:r w:rsidRPr="00AF2F80">
        <w:rPr>
          <w:rFonts w:ascii="Times New Roman" w:hAnsi="Times New Roman" w:cs="Times New Roman"/>
          <w:sz w:val="28"/>
          <w:szCs w:val="28"/>
        </w:rPr>
        <w:t xml:space="preserve"> </w:t>
      </w:r>
      <w:r w:rsidR="003D00B5">
        <w:rPr>
          <w:rFonts w:ascii="Times New Roman" w:hAnsi="Times New Roman" w:cs="Times New Roman"/>
          <w:spacing w:val="20"/>
          <w:sz w:val="28"/>
          <w:szCs w:val="28"/>
        </w:rPr>
        <w:t>0</w:t>
      </w:r>
      <w:r w:rsidR="004A12BF" w:rsidRPr="004A12BF">
        <w:rPr>
          <w:rFonts w:ascii="Times New Roman" w:hAnsi="Times New Roman" w:cs="Times New Roman"/>
          <w:spacing w:val="20"/>
          <w:sz w:val="28"/>
          <w:szCs w:val="28"/>
        </w:rPr>
        <w:t>14</w:t>
      </w:r>
      <w:r w:rsidR="001E73A1" w:rsidRPr="001E73A1">
        <w:rPr>
          <w:rFonts w:ascii="Times New Roman" w:hAnsi="Times New Roman" w:cs="Times New Roman"/>
          <w:spacing w:val="20"/>
          <w:sz w:val="28"/>
          <w:szCs w:val="28"/>
        </w:rPr>
        <w:t>.07</w:t>
      </w:r>
      <w:r w:rsidRPr="00AF2F80">
        <w:rPr>
          <w:rFonts w:ascii="Times New Roman" w:hAnsi="Times New Roman" w:cs="Times New Roman"/>
          <w:spacing w:val="20"/>
          <w:sz w:val="28"/>
          <w:szCs w:val="28"/>
        </w:rPr>
        <w:t>–</w:t>
      </w:r>
      <w:r w:rsidRPr="00AF2F80">
        <w:rPr>
          <w:rFonts w:ascii="Times New Roman" w:hAnsi="Times New Roman" w:cs="Times New Roman"/>
          <w:sz w:val="28"/>
          <w:szCs w:val="28"/>
        </w:rPr>
        <w:t>«</w:t>
      </w:r>
      <w:r w:rsidR="001E73A1" w:rsidRPr="001E73A1">
        <w:rPr>
          <w:rFonts w:ascii="Times New Roman" w:hAnsi="Times New Roman" w:cs="Times New Roman"/>
          <w:sz w:val="28"/>
          <w:szCs w:val="28"/>
        </w:rPr>
        <w:t>Середня о</w:t>
      </w:r>
      <w:r w:rsidRPr="00AF2F80">
        <w:rPr>
          <w:rFonts w:ascii="Times New Roman" w:hAnsi="Times New Roman" w:cs="Times New Roman"/>
          <w:sz w:val="28"/>
          <w:szCs w:val="28"/>
        </w:rPr>
        <w:t>світа-Географія»</w:t>
      </w:r>
      <w:r w:rsidR="005946CA">
        <w:rPr>
          <w:rFonts w:ascii="Times New Roman" w:hAnsi="Times New Roman" w:cs="Times New Roman"/>
          <w:sz w:val="28"/>
          <w:szCs w:val="28"/>
        </w:rPr>
        <w:t>.</w:t>
      </w:r>
      <w:r w:rsidRPr="00AF2F80">
        <w:rPr>
          <w:rFonts w:ascii="Times New Roman" w:hAnsi="Times New Roman" w:cs="Times New Roman"/>
          <w:sz w:val="28"/>
          <w:szCs w:val="28"/>
        </w:rPr>
        <w:t xml:space="preserve"> </w:t>
      </w:r>
    </w:p>
    <w:p w14:paraId="145D8465" w14:textId="459F1725" w:rsidR="00270ED4" w:rsidRPr="00E6278B" w:rsidRDefault="00270ED4" w:rsidP="00270ED4">
      <w:pPr>
        <w:rPr>
          <w:rFonts w:ascii="Times New Roman" w:hAnsi="Times New Roman" w:cs="Times New Roman"/>
          <w:sz w:val="28"/>
          <w:szCs w:val="28"/>
        </w:rPr>
      </w:pPr>
      <w:r w:rsidRPr="00E6278B">
        <w:rPr>
          <w:rFonts w:ascii="Times New Roman" w:hAnsi="Times New Roman" w:cs="Times New Roman"/>
          <w:color w:val="000000"/>
          <w:sz w:val="28"/>
          <w:szCs w:val="28"/>
        </w:rPr>
        <w:t xml:space="preserve">       Для студентів географічних спеціальностей</w:t>
      </w:r>
      <w:r w:rsidR="000F7977" w:rsidRPr="00E6278B">
        <w:rPr>
          <w:rFonts w:ascii="Times New Roman" w:hAnsi="Times New Roman" w:cs="Times New Roman"/>
          <w:color w:val="000000"/>
          <w:sz w:val="28"/>
          <w:szCs w:val="28"/>
        </w:rPr>
        <w:t xml:space="preserve"> </w:t>
      </w:r>
      <w:r w:rsidRPr="00E6278B">
        <w:rPr>
          <w:rFonts w:ascii="Times New Roman" w:hAnsi="Times New Roman" w:cs="Times New Roman"/>
          <w:spacing w:val="20"/>
          <w:sz w:val="28"/>
          <w:szCs w:val="28"/>
        </w:rPr>
        <w:t>(денної та заочної форм навчання)</w:t>
      </w:r>
      <w:r w:rsidRPr="00E6278B">
        <w:rPr>
          <w:rFonts w:ascii="Times New Roman" w:hAnsi="Times New Roman" w:cs="Times New Roman"/>
          <w:color w:val="000000"/>
          <w:sz w:val="28"/>
          <w:szCs w:val="28"/>
        </w:rPr>
        <w:t xml:space="preserve">, майбутніх магістрів з географії, </w:t>
      </w:r>
      <w:r w:rsidR="001E73A1" w:rsidRPr="00E6278B">
        <w:rPr>
          <w:rFonts w:ascii="Times New Roman" w:hAnsi="Times New Roman" w:cs="Times New Roman"/>
          <w:color w:val="000000"/>
          <w:sz w:val="28"/>
          <w:szCs w:val="28"/>
        </w:rPr>
        <w:t xml:space="preserve">викладачів ВНЗ, </w:t>
      </w:r>
      <w:r w:rsidRPr="00E6278B">
        <w:rPr>
          <w:rFonts w:ascii="Times New Roman" w:hAnsi="Times New Roman" w:cs="Times New Roman"/>
          <w:color w:val="000000"/>
          <w:sz w:val="28"/>
          <w:szCs w:val="28"/>
        </w:rPr>
        <w:t xml:space="preserve">вчителів географії. </w:t>
      </w:r>
      <w:r w:rsidRPr="00E6278B">
        <w:rPr>
          <w:rFonts w:ascii="Times New Roman" w:hAnsi="Times New Roman" w:cs="Times New Roman"/>
          <w:spacing w:val="20"/>
          <w:sz w:val="28"/>
          <w:szCs w:val="28"/>
        </w:rPr>
        <w:t xml:space="preserve"> </w:t>
      </w:r>
    </w:p>
    <w:p w14:paraId="562B66DA" w14:textId="77777777" w:rsidR="001225A2" w:rsidRDefault="00270ED4" w:rsidP="001225A2">
      <w:pPr>
        <w:rPr>
          <w:rFonts w:ascii="Times New Roman" w:hAnsi="Times New Roman" w:cs="Times New Roman"/>
          <w:sz w:val="28"/>
          <w:szCs w:val="28"/>
        </w:rPr>
      </w:pPr>
      <w:r w:rsidRPr="00193BE3">
        <w:rPr>
          <w:rFonts w:ascii="Times New Roman" w:hAnsi="Times New Roman" w:cs="Times New Roman"/>
          <w:sz w:val="28"/>
          <w:szCs w:val="28"/>
        </w:rPr>
        <w:t>Рецензенти:</w:t>
      </w:r>
    </w:p>
    <w:p w14:paraId="62A8C7EE" w14:textId="3D200477" w:rsidR="00ED54F6" w:rsidRPr="001225A2" w:rsidRDefault="00270ED4" w:rsidP="001225A2">
      <w:pPr>
        <w:rPr>
          <w:rFonts w:ascii="Times New Roman" w:hAnsi="Times New Roman" w:cs="Times New Roman"/>
          <w:b/>
          <w:sz w:val="28"/>
          <w:szCs w:val="28"/>
        </w:rPr>
      </w:pPr>
      <w:r w:rsidRPr="00193BE3">
        <w:rPr>
          <w:rFonts w:ascii="Times New Roman" w:hAnsi="Times New Roman" w:cs="Times New Roman"/>
          <w:b/>
          <w:sz w:val="28"/>
          <w:szCs w:val="28"/>
        </w:rPr>
        <w:t xml:space="preserve">Дністрянський М.С., </w:t>
      </w:r>
      <w:r w:rsidRPr="00193BE3">
        <w:rPr>
          <w:rFonts w:ascii="Times New Roman" w:hAnsi="Times New Roman" w:cs="Times New Roman"/>
          <w:sz w:val="28"/>
          <w:szCs w:val="28"/>
        </w:rPr>
        <w:t>доктор географічних наук, професор географічного</w:t>
      </w:r>
    </w:p>
    <w:p w14:paraId="196D29F4" w14:textId="19C24992" w:rsidR="00270ED4" w:rsidRPr="00193BE3" w:rsidRDefault="00ED54F6" w:rsidP="00270ED4">
      <w:pPr>
        <w:rPr>
          <w:rFonts w:ascii="Times New Roman" w:hAnsi="Times New Roman" w:cs="Times New Roman"/>
          <w:sz w:val="28"/>
          <w:szCs w:val="28"/>
        </w:rPr>
      </w:pPr>
      <w:r>
        <w:rPr>
          <w:rFonts w:ascii="Times New Roman" w:hAnsi="Times New Roman" w:cs="Times New Roman"/>
          <w:b/>
          <w:sz w:val="28"/>
          <w:szCs w:val="28"/>
        </w:rPr>
        <w:t xml:space="preserve">                                       </w:t>
      </w:r>
      <w:r w:rsidRPr="00193BE3">
        <w:rPr>
          <w:rFonts w:ascii="Times New Roman" w:hAnsi="Times New Roman" w:cs="Times New Roman"/>
          <w:sz w:val="28"/>
          <w:szCs w:val="28"/>
        </w:rPr>
        <w:t>факультету ЛНУ ім</w:t>
      </w:r>
      <w:r w:rsidR="008E6C56">
        <w:rPr>
          <w:rFonts w:ascii="Times New Roman" w:hAnsi="Times New Roman" w:cs="Times New Roman"/>
          <w:sz w:val="28"/>
          <w:szCs w:val="28"/>
        </w:rPr>
        <w:t xml:space="preserve">ені Івана </w:t>
      </w:r>
      <w:r w:rsidRPr="00193BE3">
        <w:rPr>
          <w:rFonts w:ascii="Times New Roman" w:hAnsi="Times New Roman" w:cs="Times New Roman"/>
          <w:sz w:val="28"/>
          <w:szCs w:val="28"/>
        </w:rPr>
        <w:t>Франка</w:t>
      </w:r>
      <w:r>
        <w:rPr>
          <w:rFonts w:ascii="Times New Roman" w:hAnsi="Times New Roman" w:cs="Times New Roman"/>
          <w:sz w:val="28"/>
          <w:szCs w:val="28"/>
        </w:rPr>
        <w:t xml:space="preserve">            </w:t>
      </w:r>
    </w:p>
    <w:p w14:paraId="70347F23" w14:textId="5F072882" w:rsidR="00D726DC" w:rsidRDefault="00D726DC" w:rsidP="001E73A1">
      <w:pPr>
        <w:ind w:left="0"/>
        <w:rPr>
          <w:rFonts w:ascii="Times New Roman" w:hAnsi="Times New Roman" w:cs="Times New Roman"/>
          <w:sz w:val="28"/>
          <w:szCs w:val="28"/>
          <w:lang w:val="ru-RU"/>
        </w:rPr>
      </w:pPr>
      <w:r>
        <w:rPr>
          <w:rFonts w:ascii="Times New Roman" w:hAnsi="Times New Roman" w:cs="Times New Roman"/>
          <w:b/>
          <w:sz w:val="28"/>
          <w:szCs w:val="28"/>
        </w:rPr>
        <w:t xml:space="preserve">       </w:t>
      </w:r>
      <w:r w:rsidR="001E73A1">
        <w:rPr>
          <w:rFonts w:ascii="Times New Roman" w:hAnsi="Times New Roman" w:cs="Times New Roman"/>
          <w:b/>
          <w:sz w:val="28"/>
          <w:szCs w:val="28"/>
        </w:rPr>
        <w:t>Мельник А.В.</w:t>
      </w:r>
      <w:r w:rsidR="00270ED4" w:rsidRPr="00193BE3">
        <w:rPr>
          <w:rFonts w:ascii="Times New Roman" w:hAnsi="Times New Roman" w:cs="Times New Roman"/>
          <w:b/>
          <w:sz w:val="28"/>
          <w:szCs w:val="28"/>
        </w:rPr>
        <w:t>,</w:t>
      </w:r>
      <w:r w:rsidR="001225A2">
        <w:rPr>
          <w:rFonts w:ascii="Times New Roman" w:hAnsi="Times New Roman" w:cs="Times New Roman"/>
          <w:b/>
          <w:sz w:val="28"/>
          <w:szCs w:val="28"/>
          <w:lang w:val="ru-RU"/>
        </w:rPr>
        <w:t xml:space="preserve">           </w:t>
      </w:r>
      <w:r w:rsidR="00270ED4" w:rsidRPr="00193BE3">
        <w:rPr>
          <w:rFonts w:ascii="Times New Roman" w:hAnsi="Times New Roman" w:cs="Times New Roman"/>
          <w:b/>
          <w:sz w:val="28"/>
          <w:szCs w:val="28"/>
        </w:rPr>
        <w:t xml:space="preserve"> </w:t>
      </w:r>
      <w:r w:rsidRPr="00D726DC">
        <w:rPr>
          <w:rFonts w:ascii="Times New Roman" w:hAnsi="Times New Roman" w:cs="Times New Roman"/>
          <w:sz w:val="28"/>
          <w:szCs w:val="28"/>
        </w:rPr>
        <w:t>кандидат географічних</w:t>
      </w:r>
      <w:r>
        <w:rPr>
          <w:rFonts w:ascii="Times New Roman" w:hAnsi="Times New Roman" w:cs="Times New Roman"/>
          <w:b/>
          <w:sz w:val="28"/>
          <w:szCs w:val="28"/>
        </w:rPr>
        <w:t xml:space="preserve"> </w:t>
      </w:r>
      <w:r w:rsidR="00270ED4" w:rsidRPr="00193BE3">
        <w:rPr>
          <w:rFonts w:ascii="Times New Roman" w:hAnsi="Times New Roman" w:cs="Times New Roman"/>
          <w:sz w:val="28"/>
          <w:szCs w:val="28"/>
        </w:rPr>
        <w:t xml:space="preserve">наук, </w:t>
      </w:r>
      <w:r w:rsidR="00F1170A">
        <w:rPr>
          <w:rFonts w:ascii="Times New Roman" w:hAnsi="Times New Roman" w:cs="Times New Roman"/>
          <w:sz w:val="28"/>
          <w:szCs w:val="28"/>
          <w:lang w:val="ru-RU"/>
        </w:rPr>
        <w:t xml:space="preserve">доцент </w:t>
      </w:r>
      <w:r w:rsidR="001E73A1">
        <w:rPr>
          <w:rFonts w:ascii="Times New Roman" w:hAnsi="Times New Roman" w:cs="Times New Roman"/>
          <w:sz w:val="28"/>
          <w:szCs w:val="28"/>
          <w:lang w:val="ru-RU"/>
        </w:rPr>
        <w:t>ІФТІНГ</w:t>
      </w:r>
    </w:p>
    <w:p w14:paraId="30A9F74B" w14:textId="77777777" w:rsidR="001225A2" w:rsidRDefault="001225A2" w:rsidP="001E73A1">
      <w:pPr>
        <w:ind w:left="0"/>
        <w:rPr>
          <w:rFonts w:ascii="Times New Roman" w:hAnsi="Times New Roman" w:cs="Times New Roman"/>
          <w:sz w:val="28"/>
          <w:szCs w:val="28"/>
          <w:lang w:val="ru-RU"/>
        </w:rPr>
      </w:pPr>
    </w:p>
    <w:p w14:paraId="28FE5F85" w14:textId="329FEE0D" w:rsidR="00270ED4" w:rsidRPr="00193BE3" w:rsidRDefault="00270ED4" w:rsidP="00270ED4">
      <w:pPr>
        <w:rPr>
          <w:rFonts w:ascii="Times New Roman" w:hAnsi="Times New Roman" w:cs="Times New Roman"/>
          <w:sz w:val="28"/>
          <w:szCs w:val="28"/>
        </w:rPr>
      </w:pPr>
      <w:r w:rsidRPr="00193BE3">
        <w:rPr>
          <w:rFonts w:ascii="Times New Roman" w:hAnsi="Times New Roman" w:cs="Times New Roman"/>
          <w:sz w:val="28"/>
          <w:szCs w:val="28"/>
        </w:rPr>
        <w:t>Рекомендовано до друку рішенням Вченої ради</w:t>
      </w:r>
      <w:r w:rsidR="00ED54F6">
        <w:rPr>
          <w:rFonts w:ascii="Times New Roman" w:hAnsi="Times New Roman" w:cs="Times New Roman"/>
          <w:sz w:val="28"/>
          <w:szCs w:val="28"/>
        </w:rPr>
        <w:t xml:space="preserve"> </w:t>
      </w:r>
      <w:r w:rsidR="000A59E8">
        <w:rPr>
          <w:rFonts w:ascii="Times New Roman" w:hAnsi="Times New Roman" w:cs="Times New Roman"/>
          <w:sz w:val="28"/>
          <w:szCs w:val="28"/>
        </w:rPr>
        <w:t xml:space="preserve">географічного факультету </w:t>
      </w:r>
      <w:r w:rsidR="00ED54F6">
        <w:rPr>
          <w:rFonts w:ascii="Times New Roman" w:hAnsi="Times New Roman" w:cs="Times New Roman"/>
          <w:sz w:val="28"/>
          <w:szCs w:val="28"/>
        </w:rPr>
        <w:t>ДВНЗ «</w:t>
      </w:r>
      <w:r w:rsidRPr="00193BE3">
        <w:rPr>
          <w:rFonts w:ascii="Times New Roman" w:hAnsi="Times New Roman" w:cs="Times New Roman"/>
          <w:sz w:val="28"/>
          <w:szCs w:val="28"/>
        </w:rPr>
        <w:t>Ужго</w:t>
      </w:r>
      <w:r w:rsidRPr="00193BE3">
        <w:rPr>
          <w:rFonts w:ascii="Times New Roman" w:hAnsi="Times New Roman" w:cs="Times New Roman"/>
          <w:color w:val="000000"/>
          <w:spacing w:val="3"/>
          <w:sz w:val="28"/>
          <w:szCs w:val="28"/>
        </w:rPr>
        <w:t>родськ</w:t>
      </w:r>
      <w:r w:rsidR="00ED54F6">
        <w:rPr>
          <w:rFonts w:ascii="Times New Roman" w:hAnsi="Times New Roman" w:cs="Times New Roman"/>
          <w:color w:val="000000"/>
          <w:spacing w:val="3"/>
          <w:sz w:val="28"/>
          <w:szCs w:val="28"/>
        </w:rPr>
        <w:t>ий</w:t>
      </w:r>
      <w:r w:rsidRPr="00193BE3">
        <w:rPr>
          <w:rFonts w:ascii="Times New Roman" w:hAnsi="Times New Roman" w:cs="Times New Roman"/>
          <w:color w:val="000000"/>
          <w:spacing w:val="3"/>
          <w:sz w:val="28"/>
          <w:szCs w:val="28"/>
        </w:rPr>
        <w:t xml:space="preserve"> національн</w:t>
      </w:r>
      <w:r w:rsidR="00ED54F6">
        <w:rPr>
          <w:rFonts w:ascii="Times New Roman" w:hAnsi="Times New Roman" w:cs="Times New Roman"/>
          <w:color w:val="000000"/>
          <w:spacing w:val="3"/>
          <w:sz w:val="28"/>
          <w:szCs w:val="28"/>
        </w:rPr>
        <w:t xml:space="preserve">ий </w:t>
      </w:r>
      <w:r w:rsidRPr="00193BE3">
        <w:rPr>
          <w:rFonts w:ascii="Times New Roman" w:hAnsi="Times New Roman" w:cs="Times New Roman"/>
          <w:color w:val="000000"/>
          <w:spacing w:val="3"/>
          <w:sz w:val="28"/>
          <w:szCs w:val="28"/>
        </w:rPr>
        <w:t>університет</w:t>
      </w:r>
      <w:r w:rsidR="00ED54F6">
        <w:rPr>
          <w:rFonts w:ascii="Times New Roman" w:hAnsi="Times New Roman" w:cs="Times New Roman"/>
          <w:color w:val="000000"/>
          <w:spacing w:val="3"/>
          <w:sz w:val="28"/>
          <w:szCs w:val="28"/>
        </w:rPr>
        <w:t>»</w:t>
      </w:r>
    </w:p>
    <w:p w14:paraId="41A34A42" w14:textId="4919E0D2" w:rsidR="00270ED4" w:rsidRPr="00ED54F6" w:rsidRDefault="00270ED4" w:rsidP="00270ED4">
      <w:pPr>
        <w:rPr>
          <w:rFonts w:ascii="Times New Roman" w:hAnsi="Times New Roman" w:cs="Times New Roman"/>
          <w:sz w:val="28"/>
          <w:szCs w:val="28"/>
        </w:rPr>
      </w:pPr>
      <w:r w:rsidRPr="00ED54F6">
        <w:rPr>
          <w:rFonts w:ascii="Times New Roman" w:hAnsi="Times New Roman" w:cs="Times New Roman"/>
          <w:sz w:val="28"/>
          <w:szCs w:val="28"/>
        </w:rPr>
        <w:t xml:space="preserve">Протокол № </w:t>
      </w:r>
      <w:r w:rsidR="000A59E8">
        <w:rPr>
          <w:rFonts w:ascii="Times New Roman" w:hAnsi="Times New Roman" w:cs="Times New Roman"/>
          <w:sz w:val="28"/>
          <w:szCs w:val="28"/>
        </w:rPr>
        <w:t>1</w:t>
      </w:r>
      <w:r w:rsidRPr="00ED54F6">
        <w:rPr>
          <w:rFonts w:ascii="Times New Roman" w:hAnsi="Times New Roman" w:cs="Times New Roman"/>
          <w:sz w:val="28"/>
          <w:szCs w:val="28"/>
        </w:rPr>
        <w:t xml:space="preserve">  від   </w:t>
      </w:r>
      <w:r w:rsidR="000A59E8">
        <w:rPr>
          <w:rFonts w:ascii="Times New Roman" w:hAnsi="Times New Roman" w:cs="Times New Roman"/>
          <w:sz w:val="28"/>
          <w:szCs w:val="28"/>
        </w:rPr>
        <w:t>30 серпня</w:t>
      </w:r>
      <w:r w:rsidRPr="00ED54F6">
        <w:rPr>
          <w:rFonts w:ascii="Times New Roman" w:hAnsi="Times New Roman" w:cs="Times New Roman"/>
          <w:sz w:val="28"/>
          <w:szCs w:val="28"/>
        </w:rPr>
        <w:t xml:space="preserve">  20</w:t>
      </w:r>
      <w:r w:rsidR="001E73A1" w:rsidRPr="00ED54F6">
        <w:rPr>
          <w:rFonts w:ascii="Times New Roman" w:hAnsi="Times New Roman" w:cs="Times New Roman"/>
          <w:sz w:val="28"/>
          <w:szCs w:val="28"/>
        </w:rPr>
        <w:t>21</w:t>
      </w:r>
      <w:r w:rsidRPr="00ED54F6">
        <w:rPr>
          <w:rFonts w:ascii="Times New Roman" w:hAnsi="Times New Roman" w:cs="Times New Roman"/>
          <w:sz w:val="28"/>
          <w:szCs w:val="28"/>
        </w:rPr>
        <w:t xml:space="preserve"> р.</w:t>
      </w:r>
    </w:p>
    <w:p w14:paraId="4C96F4DB" w14:textId="18CBB8DD" w:rsidR="00291534" w:rsidRDefault="00293AFB" w:rsidP="008E6C56">
      <w:pPr>
        <w:ind w:left="0" w:firstLine="0"/>
        <w:rPr>
          <w:sz w:val="28"/>
          <w:szCs w:val="28"/>
        </w:rPr>
      </w:pPr>
      <w:r>
        <w:rPr>
          <w:sz w:val="28"/>
          <w:szCs w:val="28"/>
        </w:rPr>
        <w:t xml:space="preserve"> </w:t>
      </w:r>
    </w:p>
    <w:p w14:paraId="054D19FB" w14:textId="79EA5D30" w:rsidR="00293AFB" w:rsidRDefault="00293AFB" w:rsidP="008E6C56">
      <w:pPr>
        <w:ind w:left="0" w:firstLine="0"/>
        <w:rPr>
          <w:rFonts w:ascii="Times New Roman" w:hAnsi="Times New Roman" w:cs="Times New Roman"/>
          <w:sz w:val="28"/>
          <w:szCs w:val="28"/>
        </w:rPr>
      </w:pPr>
    </w:p>
    <w:p w14:paraId="1E2C12BA" w14:textId="79EAC4EB" w:rsidR="00ED54F6" w:rsidRPr="007C3011" w:rsidRDefault="00501F7E" w:rsidP="002C5CA6">
      <w:pPr>
        <w:ind w:left="0" w:firstLine="0"/>
        <w:jc w:val="right"/>
        <w:rPr>
          <w:rFonts w:ascii="Times New Roman" w:hAnsi="Times New Roman" w:cs="Times New Roman"/>
          <w:sz w:val="28"/>
          <w:szCs w:val="28"/>
          <w:lang w:val="ru-RU"/>
        </w:rPr>
      </w:pPr>
      <w:r w:rsidRPr="007C3011">
        <w:rPr>
          <w:rFonts w:ascii="Times New Roman" w:hAnsi="Times New Roman" w:cs="Times New Roman"/>
          <w:color w:val="000000"/>
          <w:spacing w:val="3"/>
          <w:sz w:val="28"/>
          <w:szCs w:val="28"/>
        </w:rPr>
        <w:t xml:space="preserve">                                      </w:t>
      </w:r>
      <w:r w:rsidR="0052441D">
        <w:rPr>
          <w:rFonts w:ascii="Times New Roman" w:hAnsi="Times New Roman" w:cs="Times New Roman"/>
          <w:color w:val="000000"/>
          <w:spacing w:val="3"/>
          <w:sz w:val="28"/>
          <w:szCs w:val="28"/>
        </w:rPr>
        <w:t xml:space="preserve"> </w:t>
      </w:r>
      <w:r w:rsidR="00270ED4" w:rsidRPr="007C3011">
        <w:rPr>
          <w:rFonts w:ascii="Times New Roman" w:hAnsi="Times New Roman" w:cs="Times New Roman"/>
          <w:color w:val="000000"/>
          <w:spacing w:val="3"/>
          <w:sz w:val="28"/>
          <w:szCs w:val="28"/>
        </w:rPr>
        <w:t>© С.С. Поп, 20</w:t>
      </w:r>
      <w:r w:rsidR="001E73A1" w:rsidRPr="007C3011">
        <w:rPr>
          <w:rFonts w:ascii="Times New Roman" w:hAnsi="Times New Roman" w:cs="Times New Roman"/>
          <w:color w:val="000000"/>
          <w:spacing w:val="3"/>
          <w:sz w:val="28"/>
          <w:szCs w:val="28"/>
        </w:rPr>
        <w:t>21</w:t>
      </w:r>
      <w:r w:rsidR="000F7977" w:rsidRPr="007C3011">
        <w:rPr>
          <w:rFonts w:ascii="Times New Roman" w:hAnsi="Times New Roman" w:cs="Times New Roman"/>
          <w:sz w:val="28"/>
          <w:szCs w:val="28"/>
          <w:lang w:val="ru-RU"/>
        </w:rPr>
        <w:t xml:space="preserve">       </w:t>
      </w:r>
    </w:p>
    <w:p w14:paraId="05A4DFCE" w14:textId="4A007ADF" w:rsidR="001E73A1" w:rsidRPr="002C5CA6" w:rsidRDefault="00ED54F6" w:rsidP="002C5CA6">
      <w:pPr>
        <w:ind w:firstLine="720"/>
        <w:jc w:val="center"/>
        <w:rPr>
          <w:rFonts w:ascii="Times New Roman" w:hAnsi="Times New Roman" w:cs="Times New Roman"/>
          <w:sz w:val="28"/>
          <w:szCs w:val="28"/>
        </w:rPr>
      </w:pPr>
      <w:r w:rsidRPr="007C3011">
        <w:rPr>
          <w:rFonts w:ascii="Times New Roman" w:hAnsi="Times New Roman" w:cs="Times New Roman"/>
          <w:sz w:val="28"/>
          <w:szCs w:val="28"/>
          <w:lang w:val="ru-RU"/>
        </w:rPr>
        <w:t xml:space="preserve">      </w:t>
      </w:r>
      <w:r w:rsidR="000F7977" w:rsidRPr="007C3011">
        <w:rPr>
          <w:rFonts w:ascii="Times New Roman" w:hAnsi="Times New Roman" w:cs="Times New Roman"/>
          <w:sz w:val="28"/>
          <w:szCs w:val="28"/>
          <w:lang w:val="ru-RU"/>
        </w:rPr>
        <w:t xml:space="preserve">         </w:t>
      </w:r>
      <w:r w:rsidR="00ED7D8A" w:rsidRPr="007C3011">
        <w:rPr>
          <w:rFonts w:ascii="Times New Roman" w:hAnsi="Times New Roman" w:cs="Times New Roman"/>
          <w:sz w:val="28"/>
          <w:szCs w:val="28"/>
          <w:lang w:val="ru-RU"/>
        </w:rPr>
        <w:t xml:space="preserve">        </w:t>
      </w:r>
      <w:r w:rsidR="00270ED4" w:rsidRPr="007C3011">
        <w:rPr>
          <w:rFonts w:ascii="Times New Roman" w:hAnsi="Times New Roman" w:cs="Times New Roman"/>
          <w:sz w:val="28"/>
          <w:szCs w:val="28"/>
        </w:rPr>
        <w:t>©ДВНЗ Ужгородський національний університет</w:t>
      </w:r>
      <w:r w:rsidR="007C3011" w:rsidRPr="007C3011">
        <w:rPr>
          <w:rFonts w:ascii="Times New Roman" w:hAnsi="Times New Roman" w:cs="Times New Roman"/>
          <w:sz w:val="28"/>
          <w:szCs w:val="28"/>
        </w:rPr>
        <w:t>,</w:t>
      </w:r>
      <w:r w:rsidR="000F7977" w:rsidRPr="007C3011">
        <w:rPr>
          <w:rFonts w:ascii="Times New Roman" w:hAnsi="Times New Roman" w:cs="Times New Roman"/>
          <w:sz w:val="28"/>
          <w:szCs w:val="28"/>
        </w:rPr>
        <w:t xml:space="preserve"> 20</w:t>
      </w:r>
      <w:r w:rsidR="001E73A1" w:rsidRPr="007C3011">
        <w:rPr>
          <w:rFonts w:ascii="Times New Roman" w:hAnsi="Times New Roman" w:cs="Times New Roman"/>
          <w:sz w:val="28"/>
          <w:szCs w:val="28"/>
        </w:rPr>
        <w:t>21</w:t>
      </w:r>
    </w:p>
    <w:p w14:paraId="04E5757C" w14:textId="77777777" w:rsidR="002C5CA6" w:rsidRDefault="00270ED4" w:rsidP="002C5CA6">
      <w:pPr>
        <w:ind w:left="74" w:firstLine="0"/>
        <w:jc w:val="center"/>
        <w:rPr>
          <w:rFonts w:ascii="Times New Roman" w:hAnsi="Times New Roman" w:cs="Times New Roman"/>
          <w:b/>
          <w:sz w:val="32"/>
          <w:szCs w:val="32"/>
          <w:lang w:val="ru-RU"/>
        </w:rPr>
      </w:pPr>
      <w:r w:rsidRPr="00270ED4">
        <w:rPr>
          <w:rFonts w:ascii="Times New Roman" w:hAnsi="Times New Roman" w:cs="Times New Roman"/>
          <w:b/>
          <w:sz w:val="32"/>
          <w:szCs w:val="32"/>
          <w:lang w:val="ru-RU"/>
        </w:rPr>
        <w:t>З</w:t>
      </w:r>
      <w:r w:rsidR="002C5CA6">
        <w:rPr>
          <w:rFonts w:ascii="Times New Roman" w:hAnsi="Times New Roman" w:cs="Times New Roman"/>
          <w:b/>
          <w:sz w:val="32"/>
          <w:szCs w:val="32"/>
          <w:lang w:val="ru-RU"/>
        </w:rPr>
        <w:t>МІСТ</w:t>
      </w:r>
    </w:p>
    <w:p w14:paraId="5357A9ED" w14:textId="61E40D77" w:rsidR="00270ED4" w:rsidRDefault="00FF45D6" w:rsidP="002C5CA6">
      <w:pPr>
        <w:ind w:left="74" w:firstLine="0"/>
        <w:jc w:val="right"/>
        <w:rPr>
          <w:rFonts w:ascii="Times New Roman" w:hAnsi="Times New Roman" w:cs="Times New Roman"/>
          <w:b/>
          <w:sz w:val="32"/>
          <w:szCs w:val="32"/>
          <w:lang w:val="ru-RU"/>
        </w:rPr>
      </w:pPr>
      <w:proofErr w:type="spellStart"/>
      <w:r>
        <w:rPr>
          <w:rFonts w:ascii="Times New Roman" w:hAnsi="Times New Roman" w:cs="Times New Roman"/>
          <w:b/>
          <w:sz w:val="32"/>
          <w:szCs w:val="32"/>
          <w:lang w:val="ru-RU"/>
        </w:rPr>
        <w:t>стор</w:t>
      </w:r>
      <w:proofErr w:type="spellEnd"/>
      <w:r>
        <w:rPr>
          <w:rFonts w:ascii="Times New Roman" w:hAnsi="Times New Roman" w:cs="Times New Roman"/>
          <w:b/>
          <w:sz w:val="32"/>
          <w:szCs w:val="32"/>
          <w:lang w:val="ru-RU"/>
        </w:rPr>
        <w:t>.</w:t>
      </w:r>
    </w:p>
    <w:p w14:paraId="101AB43B" w14:textId="77777777" w:rsidR="002C5CA6" w:rsidRPr="00270ED4" w:rsidRDefault="002C5CA6" w:rsidP="00F12F39">
      <w:pPr>
        <w:rPr>
          <w:rFonts w:ascii="Times New Roman" w:hAnsi="Times New Roman" w:cs="Times New Roman"/>
          <w:b/>
          <w:sz w:val="32"/>
          <w:szCs w:val="32"/>
          <w:lang w:val="ru-RU"/>
        </w:rPr>
      </w:pPr>
    </w:p>
    <w:p w14:paraId="1C446B04" w14:textId="29B7D3FE" w:rsidR="001225A2" w:rsidRDefault="00273103" w:rsidP="00EE63CA">
      <w:pPr>
        <w:spacing w:line="240" w:lineRule="auto"/>
        <w:ind w:left="0"/>
        <w:rPr>
          <w:rFonts w:ascii="Times New Roman" w:hAnsi="Times New Roman" w:cs="Times New Roman"/>
          <w:b/>
          <w:sz w:val="28"/>
          <w:szCs w:val="28"/>
          <w:lang w:val="ru-RU"/>
        </w:rPr>
      </w:pPr>
      <w:r w:rsidRPr="00273103">
        <w:rPr>
          <w:rFonts w:ascii="Times New Roman" w:hAnsi="Times New Roman" w:cs="Times New Roman"/>
          <w:b/>
          <w:sz w:val="28"/>
          <w:szCs w:val="28"/>
          <w:lang w:val="ru-RU"/>
        </w:rPr>
        <w:t>В</w:t>
      </w:r>
      <w:r w:rsidR="001225A2">
        <w:rPr>
          <w:rFonts w:ascii="Times New Roman" w:hAnsi="Times New Roman" w:cs="Times New Roman"/>
          <w:b/>
          <w:sz w:val="28"/>
          <w:szCs w:val="28"/>
          <w:lang w:val="ru-RU"/>
        </w:rPr>
        <w:t>СТУП</w:t>
      </w:r>
      <w:r w:rsidR="00502FAD">
        <w:rPr>
          <w:rFonts w:ascii="Times New Roman" w:hAnsi="Times New Roman" w:cs="Times New Roman"/>
          <w:b/>
          <w:sz w:val="28"/>
          <w:szCs w:val="28"/>
          <w:lang w:val="ru-RU"/>
        </w:rPr>
        <w:t>…………………………………………………………………………………4</w:t>
      </w:r>
    </w:p>
    <w:p w14:paraId="4CB5DE91" w14:textId="3F797F57" w:rsidR="00EE63CA" w:rsidRDefault="001225A2"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 xml:space="preserve">1. </w:t>
      </w:r>
      <w:proofErr w:type="spellStart"/>
      <w:r w:rsidR="00EE63CA" w:rsidRPr="00EE63CA">
        <w:rPr>
          <w:rFonts w:ascii="Times New Roman" w:hAnsi="Times New Roman" w:cs="Times New Roman"/>
          <w:b/>
          <w:sz w:val="28"/>
          <w:szCs w:val="28"/>
          <w:lang w:val="ru-RU"/>
        </w:rPr>
        <w:t>Сутність</w:t>
      </w:r>
      <w:proofErr w:type="spellEnd"/>
      <w:r w:rsidR="00EE63CA" w:rsidRPr="00EE63CA">
        <w:rPr>
          <w:rFonts w:ascii="Times New Roman" w:hAnsi="Times New Roman" w:cs="Times New Roman"/>
          <w:b/>
          <w:sz w:val="28"/>
          <w:szCs w:val="28"/>
          <w:lang w:val="ru-RU"/>
        </w:rPr>
        <w:t xml:space="preserve"> </w:t>
      </w:r>
      <w:proofErr w:type="spellStart"/>
      <w:r w:rsidR="00EE63CA" w:rsidRPr="00EE63CA">
        <w:rPr>
          <w:rFonts w:ascii="Times New Roman" w:hAnsi="Times New Roman" w:cs="Times New Roman"/>
          <w:b/>
          <w:sz w:val="28"/>
          <w:szCs w:val="28"/>
          <w:lang w:val="ru-RU"/>
        </w:rPr>
        <w:t>взаємодії</w:t>
      </w:r>
      <w:proofErr w:type="spellEnd"/>
      <w:r w:rsidR="00EE63CA" w:rsidRPr="00EE63CA">
        <w:rPr>
          <w:rFonts w:ascii="Times New Roman" w:hAnsi="Times New Roman" w:cs="Times New Roman"/>
          <w:b/>
          <w:sz w:val="28"/>
          <w:szCs w:val="28"/>
          <w:lang w:val="ru-RU"/>
        </w:rPr>
        <w:t xml:space="preserve"> суспільства і </w:t>
      </w:r>
      <w:proofErr w:type="spellStart"/>
      <w:r w:rsidR="00EE63CA" w:rsidRPr="00EE63CA">
        <w:rPr>
          <w:rFonts w:ascii="Times New Roman" w:hAnsi="Times New Roman" w:cs="Times New Roman"/>
          <w:b/>
          <w:sz w:val="28"/>
          <w:szCs w:val="28"/>
          <w:lang w:val="ru-RU"/>
        </w:rPr>
        <w:t>природи</w:t>
      </w:r>
      <w:proofErr w:type="spellEnd"/>
      <w:r w:rsidR="00502FAD">
        <w:rPr>
          <w:rFonts w:ascii="Times New Roman" w:hAnsi="Times New Roman" w:cs="Times New Roman"/>
          <w:b/>
          <w:sz w:val="28"/>
          <w:szCs w:val="28"/>
          <w:lang w:val="ru-RU"/>
        </w:rPr>
        <w:t>………………………………………7</w:t>
      </w:r>
    </w:p>
    <w:p w14:paraId="17312528" w14:textId="171E8C66" w:rsidR="00EE63CA" w:rsidRPr="00502FAD" w:rsidRDefault="00EE63CA" w:rsidP="00EE63CA">
      <w:pPr>
        <w:spacing w:line="240" w:lineRule="auto"/>
        <w:ind w:left="0"/>
        <w:rPr>
          <w:rFonts w:ascii="Times New Roman" w:hAnsi="Times New Roman" w:cs="Times New Roman"/>
          <w:b/>
          <w:bCs/>
          <w:sz w:val="28"/>
          <w:szCs w:val="28"/>
          <w:lang w:val="ru-RU"/>
        </w:rPr>
      </w:pPr>
      <w:r>
        <w:rPr>
          <w:rFonts w:ascii="Times New Roman" w:hAnsi="Times New Roman" w:cs="Times New Roman"/>
          <w:b/>
          <w:sz w:val="28"/>
          <w:szCs w:val="28"/>
          <w:lang w:val="ru-RU"/>
        </w:rPr>
        <w:t xml:space="preserve">2. </w:t>
      </w:r>
      <w:r w:rsidRPr="004C3E73">
        <w:rPr>
          <w:rFonts w:ascii="Times New Roman" w:hAnsi="Times New Roman" w:cs="Times New Roman"/>
          <w:b/>
          <w:sz w:val="28"/>
          <w:szCs w:val="28"/>
          <w:lang w:val="ru-RU"/>
        </w:rPr>
        <w:t xml:space="preserve">Мета і </w:t>
      </w:r>
      <w:proofErr w:type="spellStart"/>
      <w:r w:rsidRPr="004C3E73">
        <w:rPr>
          <w:rFonts w:ascii="Times New Roman" w:hAnsi="Times New Roman" w:cs="Times New Roman"/>
          <w:b/>
          <w:sz w:val="28"/>
          <w:szCs w:val="28"/>
          <w:lang w:val="ru-RU"/>
        </w:rPr>
        <w:t>основні</w:t>
      </w:r>
      <w:proofErr w:type="spellEnd"/>
      <w:r w:rsidRPr="004C3E73">
        <w:rPr>
          <w:rFonts w:ascii="Times New Roman" w:hAnsi="Times New Roman" w:cs="Times New Roman"/>
          <w:b/>
          <w:sz w:val="28"/>
          <w:szCs w:val="28"/>
          <w:lang w:val="ru-RU"/>
        </w:rPr>
        <w:t xml:space="preserve"> </w:t>
      </w:r>
      <w:proofErr w:type="spellStart"/>
      <w:r w:rsidRPr="004C3E73">
        <w:rPr>
          <w:rFonts w:ascii="Times New Roman" w:hAnsi="Times New Roman" w:cs="Times New Roman"/>
          <w:b/>
          <w:sz w:val="28"/>
          <w:szCs w:val="28"/>
          <w:lang w:val="ru-RU"/>
        </w:rPr>
        <w:t>завдання</w:t>
      </w:r>
      <w:proofErr w:type="spellEnd"/>
      <w:r w:rsidRPr="004C3E73">
        <w:rPr>
          <w:rFonts w:ascii="Times New Roman" w:hAnsi="Times New Roman" w:cs="Times New Roman"/>
          <w:b/>
          <w:sz w:val="28"/>
          <w:szCs w:val="28"/>
          <w:lang w:val="ru-RU"/>
        </w:rPr>
        <w:t xml:space="preserve"> </w:t>
      </w:r>
      <w:proofErr w:type="spellStart"/>
      <w:r w:rsidRPr="004C3E73">
        <w:rPr>
          <w:rFonts w:ascii="Times New Roman" w:hAnsi="Times New Roman" w:cs="Times New Roman"/>
          <w:b/>
          <w:sz w:val="28"/>
          <w:szCs w:val="28"/>
          <w:lang w:val="ru-RU"/>
        </w:rPr>
        <w:t>управління</w:t>
      </w:r>
      <w:proofErr w:type="spellEnd"/>
      <w:r w:rsidRPr="004C3E73">
        <w:rPr>
          <w:rFonts w:ascii="Times New Roman" w:hAnsi="Times New Roman" w:cs="Times New Roman"/>
          <w:b/>
          <w:sz w:val="28"/>
          <w:szCs w:val="28"/>
          <w:lang w:val="ru-RU"/>
        </w:rPr>
        <w:t xml:space="preserve"> </w:t>
      </w:r>
      <w:proofErr w:type="spellStart"/>
      <w:r w:rsidRPr="004C3E73">
        <w:rPr>
          <w:rFonts w:ascii="Times New Roman" w:hAnsi="Times New Roman" w:cs="Times New Roman"/>
          <w:b/>
          <w:sz w:val="28"/>
          <w:szCs w:val="28"/>
          <w:lang w:val="ru-RU"/>
        </w:rPr>
        <w:t>природокори</w:t>
      </w:r>
      <w:r>
        <w:rPr>
          <w:rFonts w:ascii="Times New Roman" w:hAnsi="Times New Roman" w:cs="Times New Roman"/>
          <w:b/>
          <w:sz w:val="28"/>
          <w:szCs w:val="28"/>
          <w:lang w:val="ru-RU"/>
        </w:rPr>
        <w:t>с</w:t>
      </w:r>
      <w:r w:rsidRPr="004C3E73">
        <w:rPr>
          <w:rFonts w:ascii="Times New Roman" w:hAnsi="Times New Roman" w:cs="Times New Roman"/>
          <w:b/>
          <w:sz w:val="28"/>
          <w:szCs w:val="28"/>
          <w:lang w:val="ru-RU"/>
        </w:rPr>
        <w:t>туванням</w:t>
      </w:r>
      <w:proofErr w:type="spellEnd"/>
      <w:r w:rsidR="00502FAD">
        <w:rPr>
          <w:rFonts w:ascii="Times New Roman" w:hAnsi="Times New Roman" w:cs="Times New Roman"/>
          <w:sz w:val="28"/>
          <w:szCs w:val="28"/>
          <w:lang w:val="ru-RU"/>
        </w:rPr>
        <w:t>……………..</w:t>
      </w:r>
      <w:r w:rsidR="00502FAD" w:rsidRPr="00502FAD">
        <w:rPr>
          <w:rFonts w:ascii="Times New Roman" w:hAnsi="Times New Roman" w:cs="Times New Roman"/>
          <w:b/>
          <w:bCs/>
          <w:sz w:val="28"/>
          <w:szCs w:val="28"/>
          <w:lang w:val="ru-RU"/>
        </w:rPr>
        <w:t>10</w:t>
      </w:r>
    </w:p>
    <w:p w14:paraId="30E5A980" w14:textId="1B51F172" w:rsidR="00EE63CA" w:rsidRDefault="00EE63CA" w:rsidP="00EE63CA">
      <w:pPr>
        <w:spacing w:line="240" w:lineRule="auto"/>
        <w:ind w:left="0"/>
        <w:rPr>
          <w:rFonts w:ascii="Times New Roman" w:hAnsi="Times New Roman" w:cs="Times New Roman"/>
          <w:sz w:val="28"/>
          <w:szCs w:val="28"/>
          <w:lang w:val="ru-RU"/>
        </w:rPr>
      </w:pPr>
      <w:r w:rsidRPr="00502FAD">
        <w:rPr>
          <w:rFonts w:ascii="Times New Roman" w:hAnsi="Times New Roman" w:cs="Times New Roman"/>
          <w:b/>
          <w:bCs/>
          <w:sz w:val="28"/>
          <w:szCs w:val="28"/>
          <w:lang w:val="ru-RU"/>
        </w:rPr>
        <w:t>3.</w:t>
      </w:r>
      <w:r w:rsidR="00172707" w:rsidRPr="00502FAD">
        <w:rPr>
          <w:rFonts w:ascii="Times New Roman" w:hAnsi="Times New Roman" w:cs="Times New Roman"/>
          <w:b/>
          <w:bCs/>
          <w:sz w:val="28"/>
          <w:szCs w:val="28"/>
          <w:lang w:val="ru-RU"/>
        </w:rPr>
        <w:t xml:space="preserve"> </w:t>
      </w:r>
      <w:proofErr w:type="spellStart"/>
      <w:r w:rsidRPr="00502FAD">
        <w:rPr>
          <w:rFonts w:ascii="Times New Roman" w:hAnsi="Times New Roman" w:cs="Times New Roman"/>
          <w:b/>
          <w:bCs/>
          <w:sz w:val="28"/>
          <w:szCs w:val="28"/>
          <w:lang w:val="ru-RU"/>
        </w:rPr>
        <w:t>Забезпеченість</w:t>
      </w:r>
      <w:proofErr w:type="spellEnd"/>
      <w:r w:rsidRPr="00502FAD">
        <w:rPr>
          <w:rFonts w:ascii="Times New Roman" w:hAnsi="Times New Roman" w:cs="Times New Roman"/>
          <w:b/>
          <w:bCs/>
          <w:sz w:val="28"/>
          <w:szCs w:val="28"/>
          <w:lang w:val="ru-RU"/>
        </w:rPr>
        <w:t xml:space="preserve"> </w:t>
      </w:r>
      <w:proofErr w:type="spellStart"/>
      <w:r w:rsidRPr="00502FAD">
        <w:rPr>
          <w:rFonts w:ascii="Times New Roman" w:hAnsi="Times New Roman" w:cs="Times New Roman"/>
          <w:b/>
          <w:bCs/>
          <w:sz w:val="28"/>
          <w:szCs w:val="28"/>
          <w:lang w:val="ru-RU"/>
        </w:rPr>
        <w:t>України</w:t>
      </w:r>
      <w:proofErr w:type="spellEnd"/>
      <w:r w:rsidRPr="00502FAD">
        <w:rPr>
          <w:rFonts w:ascii="Times New Roman" w:hAnsi="Times New Roman" w:cs="Times New Roman"/>
          <w:b/>
          <w:bCs/>
          <w:sz w:val="28"/>
          <w:szCs w:val="28"/>
          <w:lang w:val="ru-RU"/>
        </w:rPr>
        <w:t xml:space="preserve"> </w:t>
      </w:r>
      <w:proofErr w:type="spellStart"/>
      <w:r w:rsidRPr="00502FAD">
        <w:rPr>
          <w:rFonts w:ascii="Times New Roman" w:hAnsi="Times New Roman" w:cs="Times New Roman"/>
          <w:b/>
          <w:bCs/>
          <w:sz w:val="28"/>
          <w:szCs w:val="28"/>
          <w:lang w:val="ru-RU"/>
        </w:rPr>
        <w:t>природними</w:t>
      </w:r>
      <w:proofErr w:type="spellEnd"/>
      <w:r w:rsidRPr="00502FAD">
        <w:rPr>
          <w:rFonts w:ascii="Times New Roman" w:hAnsi="Times New Roman" w:cs="Times New Roman"/>
          <w:b/>
          <w:bCs/>
          <w:sz w:val="28"/>
          <w:szCs w:val="28"/>
          <w:lang w:val="ru-RU"/>
        </w:rPr>
        <w:t xml:space="preserve"> ресурсами</w:t>
      </w:r>
      <w:r w:rsidR="00502FAD" w:rsidRPr="00502FAD">
        <w:rPr>
          <w:rFonts w:ascii="Times New Roman" w:hAnsi="Times New Roman" w:cs="Times New Roman"/>
          <w:b/>
          <w:bCs/>
          <w:sz w:val="28"/>
          <w:szCs w:val="28"/>
          <w:lang w:val="ru-RU"/>
        </w:rPr>
        <w:t>…………………………….12</w:t>
      </w:r>
    </w:p>
    <w:p w14:paraId="30755A11" w14:textId="0CF6E540"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sz w:val="28"/>
          <w:szCs w:val="28"/>
          <w:lang w:val="ru-RU"/>
        </w:rPr>
        <w:t>4.</w:t>
      </w:r>
      <w:r w:rsidR="00172707">
        <w:rPr>
          <w:rFonts w:ascii="Times New Roman" w:hAnsi="Times New Roman" w:cs="Times New Roman"/>
          <w:sz w:val="28"/>
          <w:szCs w:val="28"/>
          <w:lang w:val="ru-RU"/>
        </w:rPr>
        <w:t xml:space="preserve"> </w:t>
      </w:r>
      <w:proofErr w:type="spellStart"/>
      <w:r w:rsidR="00273103" w:rsidRPr="00F1170A">
        <w:rPr>
          <w:rFonts w:ascii="Times New Roman" w:hAnsi="Times New Roman" w:cs="Times New Roman"/>
          <w:b/>
          <w:sz w:val="28"/>
          <w:szCs w:val="28"/>
          <w:lang w:val="ru-RU"/>
        </w:rPr>
        <w:t>Принципи</w:t>
      </w:r>
      <w:proofErr w:type="spellEnd"/>
      <w:r w:rsidR="00273103" w:rsidRPr="00F1170A">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раціонального</w:t>
      </w:r>
      <w:proofErr w:type="spellEnd"/>
      <w:r w:rsidR="00273103" w:rsidRPr="00F1170A">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природокористування</w:t>
      </w:r>
      <w:proofErr w:type="spellEnd"/>
      <w:r w:rsidR="00502FAD">
        <w:rPr>
          <w:rFonts w:ascii="Times New Roman" w:hAnsi="Times New Roman" w:cs="Times New Roman"/>
          <w:b/>
          <w:sz w:val="28"/>
          <w:szCs w:val="28"/>
          <w:lang w:val="ru-RU"/>
        </w:rPr>
        <w:t>……………………………20</w:t>
      </w:r>
    </w:p>
    <w:p w14:paraId="387DD1DB" w14:textId="284C7A28"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5.</w:t>
      </w:r>
      <w:r w:rsidR="00172707">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Планування</w:t>
      </w:r>
      <w:proofErr w:type="spellEnd"/>
      <w:r w:rsidR="00273103" w:rsidRPr="00F1170A">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охорони</w:t>
      </w:r>
      <w:proofErr w:type="spellEnd"/>
      <w:r w:rsidR="00273103" w:rsidRPr="00F1170A">
        <w:rPr>
          <w:rFonts w:ascii="Times New Roman" w:hAnsi="Times New Roman" w:cs="Times New Roman"/>
          <w:b/>
          <w:sz w:val="28"/>
          <w:szCs w:val="28"/>
          <w:lang w:val="ru-RU"/>
        </w:rPr>
        <w:t xml:space="preserve"> і </w:t>
      </w:r>
      <w:proofErr w:type="spellStart"/>
      <w:r w:rsidR="00273103" w:rsidRPr="00F1170A">
        <w:rPr>
          <w:rFonts w:ascii="Times New Roman" w:hAnsi="Times New Roman" w:cs="Times New Roman"/>
          <w:b/>
          <w:sz w:val="28"/>
          <w:szCs w:val="28"/>
          <w:lang w:val="ru-RU"/>
        </w:rPr>
        <w:t>використання</w:t>
      </w:r>
      <w:proofErr w:type="spellEnd"/>
      <w:r w:rsidR="00273103" w:rsidRPr="00F1170A">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основних</w:t>
      </w:r>
      <w:proofErr w:type="spellEnd"/>
      <w:r w:rsidR="00273103" w:rsidRPr="00F1170A">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об’єктів</w:t>
      </w:r>
      <w:proofErr w:type="spellEnd"/>
      <w:r w:rsidR="00273103" w:rsidRPr="00F1170A">
        <w:rPr>
          <w:rFonts w:ascii="Times New Roman" w:hAnsi="Times New Roman" w:cs="Times New Roman"/>
          <w:b/>
          <w:sz w:val="28"/>
          <w:szCs w:val="28"/>
          <w:lang w:val="ru-RU"/>
        </w:rPr>
        <w:t xml:space="preserve"> </w:t>
      </w:r>
      <w:proofErr w:type="spellStart"/>
      <w:r w:rsidR="00273103" w:rsidRPr="00F1170A">
        <w:rPr>
          <w:rFonts w:ascii="Times New Roman" w:hAnsi="Times New Roman" w:cs="Times New Roman"/>
          <w:b/>
          <w:sz w:val="28"/>
          <w:szCs w:val="28"/>
          <w:lang w:val="ru-RU"/>
        </w:rPr>
        <w:t>природи</w:t>
      </w:r>
      <w:proofErr w:type="spellEnd"/>
      <w:r w:rsidR="00502FAD">
        <w:rPr>
          <w:rFonts w:ascii="Times New Roman" w:hAnsi="Times New Roman" w:cs="Times New Roman"/>
          <w:b/>
          <w:sz w:val="28"/>
          <w:szCs w:val="28"/>
          <w:lang w:val="ru-RU"/>
        </w:rPr>
        <w:t>………...21</w:t>
      </w:r>
    </w:p>
    <w:p w14:paraId="4C26C716" w14:textId="340C0AD4"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6.</w:t>
      </w:r>
      <w:r w:rsidR="00172707">
        <w:rPr>
          <w:rFonts w:ascii="Times New Roman" w:hAnsi="Times New Roman" w:cs="Times New Roman"/>
          <w:b/>
          <w:sz w:val="28"/>
          <w:szCs w:val="28"/>
          <w:lang w:val="ru-RU"/>
        </w:rPr>
        <w:t xml:space="preserve"> </w:t>
      </w:r>
      <w:proofErr w:type="spellStart"/>
      <w:r w:rsidR="000F7977" w:rsidRPr="00EE01EB">
        <w:rPr>
          <w:rFonts w:ascii="Times New Roman" w:hAnsi="Times New Roman" w:cs="Times New Roman"/>
          <w:b/>
          <w:sz w:val="28"/>
          <w:szCs w:val="28"/>
          <w:lang w:val="ru-RU"/>
        </w:rPr>
        <w:t>Види</w:t>
      </w:r>
      <w:proofErr w:type="spellEnd"/>
      <w:r w:rsidR="000F7977" w:rsidRPr="00EE01EB">
        <w:rPr>
          <w:rFonts w:ascii="Times New Roman" w:hAnsi="Times New Roman" w:cs="Times New Roman"/>
          <w:b/>
          <w:sz w:val="28"/>
          <w:szCs w:val="28"/>
          <w:lang w:val="ru-RU"/>
        </w:rPr>
        <w:t xml:space="preserve"> </w:t>
      </w:r>
      <w:proofErr w:type="spellStart"/>
      <w:r w:rsidR="000F7977" w:rsidRPr="00EE01EB">
        <w:rPr>
          <w:rFonts w:ascii="Times New Roman" w:hAnsi="Times New Roman" w:cs="Times New Roman"/>
          <w:b/>
          <w:sz w:val="28"/>
          <w:szCs w:val="28"/>
          <w:lang w:val="ru-RU"/>
        </w:rPr>
        <w:t>управління</w:t>
      </w:r>
      <w:proofErr w:type="spellEnd"/>
      <w:r w:rsidR="000F7977" w:rsidRPr="00EE01EB">
        <w:rPr>
          <w:rFonts w:ascii="Times New Roman" w:hAnsi="Times New Roman" w:cs="Times New Roman"/>
          <w:b/>
          <w:sz w:val="28"/>
          <w:szCs w:val="28"/>
          <w:lang w:val="ru-RU"/>
        </w:rPr>
        <w:t xml:space="preserve"> </w:t>
      </w:r>
      <w:proofErr w:type="spellStart"/>
      <w:r w:rsidR="000F7977" w:rsidRPr="00EE01EB">
        <w:rPr>
          <w:rFonts w:ascii="Times New Roman" w:hAnsi="Times New Roman" w:cs="Times New Roman"/>
          <w:b/>
          <w:sz w:val="28"/>
          <w:szCs w:val="28"/>
          <w:lang w:val="ru-RU"/>
        </w:rPr>
        <w:t>природокористуванням</w:t>
      </w:r>
      <w:proofErr w:type="spellEnd"/>
      <w:r w:rsidR="00502FAD">
        <w:rPr>
          <w:rFonts w:ascii="Times New Roman" w:hAnsi="Times New Roman" w:cs="Times New Roman"/>
          <w:b/>
          <w:sz w:val="28"/>
          <w:szCs w:val="28"/>
          <w:lang w:val="ru-RU"/>
        </w:rPr>
        <w:t>…………………………………….23</w:t>
      </w:r>
    </w:p>
    <w:p w14:paraId="3C9DAFE5" w14:textId="386307D5" w:rsidR="00172707"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7.</w:t>
      </w:r>
      <w:r w:rsidR="00172707">
        <w:rPr>
          <w:rFonts w:ascii="Times New Roman" w:hAnsi="Times New Roman" w:cs="Times New Roman"/>
          <w:b/>
          <w:sz w:val="28"/>
          <w:szCs w:val="28"/>
          <w:lang w:val="ru-RU"/>
        </w:rPr>
        <w:t xml:space="preserve"> </w:t>
      </w:r>
      <w:proofErr w:type="spellStart"/>
      <w:r w:rsidR="000F7977" w:rsidRPr="00EE01EB">
        <w:rPr>
          <w:rFonts w:ascii="Times New Roman" w:hAnsi="Times New Roman" w:cs="Times New Roman"/>
          <w:b/>
          <w:sz w:val="28"/>
          <w:szCs w:val="28"/>
          <w:lang w:val="ru-RU"/>
        </w:rPr>
        <w:t>Органи</w:t>
      </w:r>
      <w:proofErr w:type="spellEnd"/>
      <w:r w:rsidR="000F7977" w:rsidRPr="00EE01EB">
        <w:rPr>
          <w:rFonts w:ascii="Times New Roman" w:hAnsi="Times New Roman" w:cs="Times New Roman"/>
          <w:b/>
          <w:sz w:val="28"/>
          <w:szCs w:val="28"/>
          <w:lang w:val="ru-RU"/>
        </w:rPr>
        <w:t xml:space="preserve"> державного </w:t>
      </w:r>
      <w:proofErr w:type="spellStart"/>
      <w:r w:rsidR="000F7977" w:rsidRPr="00EE01EB">
        <w:rPr>
          <w:rFonts w:ascii="Times New Roman" w:hAnsi="Times New Roman" w:cs="Times New Roman"/>
          <w:b/>
          <w:sz w:val="28"/>
          <w:szCs w:val="28"/>
          <w:lang w:val="ru-RU"/>
        </w:rPr>
        <w:t>управління</w:t>
      </w:r>
      <w:proofErr w:type="spellEnd"/>
      <w:r w:rsidR="00FF781E" w:rsidRPr="00EE01EB">
        <w:rPr>
          <w:rFonts w:ascii="Times New Roman" w:hAnsi="Times New Roman" w:cs="Times New Roman"/>
          <w:b/>
          <w:sz w:val="28"/>
          <w:szCs w:val="28"/>
          <w:lang w:val="ru-RU"/>
        </w:rPr>
        <w:t xml:space="preserve"> у </w:t>
      </w:r>
      <w:proofErr w:type="spellStart"/>
      <w:r w:rsidR="00FF781E" w:rsidRPr="00EE01EB">
        <w:rPr>
          <w:rFonts w:ascii="Times New Roman" w:hAnsi="Times New Roman" w:cs="Times New Roman"/>
          <w:b/>
          <w:sz w:val="28"/>
          <w:szCs w:val="28"/>
          <w:lang w:val="ru-RU"/>
        </w:rPr>
        <w:t>сфері</w:t>
      </w:r>
      <w:proofErr w:type="spellEnd"/>
      <w:r w:rsidR="00FF781E" w:rsidRPr="00EE01EB">
        <w:rPr>
          <w:rFonts w:ascii="Times New Roman" w:hAnsi="Times New Roman" w:cs="Times New Roman"/>
          <w:b/>
          <w:sz w:val="28"/>
          <w:szCs w:val="28"/>
          <w:lang w:val="ru-RU"/>
        </w:rPr>
        <w:t xml:space="preserve"> </w:t>
      </w:r>
      <w:proofErr w:type="spellStart"/>
      <w:r w:rsidR="00FF781E" w:rsidRPr="00EE01EB">
        <w:rPr>
          <w:rFonts w:ascii="Times New Roman" w:hAnsi="Times New Roman" w:cs="Times New Roman"/>
          <w:b/>
          <w:sz w:val="28"/>
          <w:szCs w:val="28"/>
          <w:lang w:val="ru-RU"/>
        </w:rPr>
        <w:t>природокористування</w:t>
      </w:r>
      <w:proofErr w:type="spellEnd"/>
      <w:r w:rsidR="00502FAD">
        <w:rPr>
          <w:rFonts w:ascii="Times New Roman" w:hAnsi="Times New Roman" w:cs="Times New Roman"/>
          <w:b/>
          <w:sz w:val="28"/>
          <w:szCs w:val="28"/>
          <w:lang w:val="ru-RU"/>
        </w:rPr>
        <w:t>…………...26</w:t>
      </w:r>
    </w:p>
    <w:p w14:paraId="4A341A71" w14:textId="6615CDAF" w:rsidR="002C5CA6" w:rsidRDefault="00EE63CA" w:rsidP="00EE63CA">
      <w:pPr>
        <w:spacing w:line="240" w:lineRule="auto"/>
        <w:ind w:left="0"/>
        <w:rPr>
          <w:rFonts w:ascii="Times New Roman" w:hAnsi="Times New Roman" w:cs="Times New Roman"/>
          <w:b/>
          <w:sz w:val="28"/>
          <w:szCs w:val="28"/>
        </w:rPr>
      </w:pPr>
      <w:r>
        <w:rPr>
          <w:rFonts w:ascii="Times New Roman" w:hAnsi="Times New Roman" w:cs="Times New Roman"/>
          <w:b/>
          <w:sz w:val="28"/>
          <w:szCs w:val="28"/>
          <w:lang w:val="ru-RU"/>
        </w:rPr>
        <w:t>8.</w:t>
      </w:r>
      <w:r w:rsidR="002C5CA6">
        <w:rPr>
          <w:rFonts w:ascii="Times New Roman" w:hAnsi="Times New Roman" w:cs="Times New Roman"/>
          <w:b/>
          <w:sz w:val="28"/>
          <w:szCs w:val="28"/>
          <w:lang w:val="ru-RU"/>
        </w:rPr>
        <w:t xml:space="preserve"> </w:t>
      </w:r>
      <w:r w:rsidR="000F7977" w:rsidRPr="00FF781E">
        <w:rPr>
          <w:rFonts w:ascii="Times New Roman" w:hAnsi="Times New Roman" w:cs="Times New Roman"/>
          <w:b/>
          <w:sz w:val="28"/>
          <w:szCs w:val="28"/>
        </w:rPr>
        <w:t>О</w:t>
      </w:r>
      <w:r w:rsidR="00273103" w:rsidRPr="00FF781E">
        <w:rPr>
          <w:rFonts w:ascii="Times New Roman" w:hAnsi="Times New Roman" w:cs="Times New Roman"/>
          <w:b/>
          <w:sz w:val="28"/>
          <w:szCs w:val="28"/>
        </w:rPr>
        <w:t xml:space="preserve">рганізаційні функції у сфері природокористування </w:t>
      </w:r>
    </w:p>
    <w:p w14:paraId="0F858CB2" w14:textId="6C580D16" w:rsidR="00EE63CA" w:rsidRDefault="002C5CA6" w:rsidP="00EE63CA">
      <w:pPr>
        <w:spacing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r w:rsidR="00273103" w:rsidRPr="00FF781E">
        <w:rPr>
          <w:rFonts w:ascii="Times New Roman" w:hAnsi="Times New Roman" w:cs="Times New Roman"/>
          <w:b/>
          <w:sz w:val="28"/>
          <w:szCs w:val="28"/>
        </w:rPr>
        <w:t>та охорони</w:t>
      </w:r>
      <w:r w:rsidR="00EE63CA">
        <w:rPr>
          <w:rFonts w:ascii="Times New Roman" w:hAnsi="Times New Roman" w:cs="Times New Roman"/>
          <w:b/>
          <w:sz w:val="28"/>
          <w:szCs w:val="28"/>
        </w:rPr>
        <w:t xml:space="preserve"> довкілля</w:t>
      </w:r>
      <w:r w:rsidR="00502FAD">
        <w:rPr>
          <w:rFonts w:ascii="Times New Roman" w:hAnsi="Times New Roman" w:cs="Times New Roman"/>
          <w:b/>
          <w:sz w:val="28"/>
          <w:szCs w:val="28"/>
        </w:rPr>
        <w:t>……………………………………………………………...35</w:t>
      </w:r>
    </w:p>
    <w:p w14:paraId="07BCF8A8" w14:textId="08AF1F5E" w:rsidR="00EE63CA" w:rsidRDefault="00EE63CA" w:rsidP="00EE63CA">
      <w:pPr>
        <w:spacing w:line="240" w:lineRule="auto"/>
        <w:ind w:left="0"/>
        <w:rPr>
          <w:rFonts w:ascii="Times New Roman" w:hAnsi="Times New Roman" w:cs="Times New Roman"/>
          <w:b/>
          <w:sz w:val="28"/>
          <w:szCs w:val="28"/>
        </w:rPr>
      </w:pPr>
      <w:r>
        <w:rPr>
          <w:rFonts w:ascii="Times New Roman" w:hAnsi="Times New Roman" w:cs="Times New Roman"/>
          <w:b/>
          <w:sz w:val="28"/>
          <w:szCs w:val="28"/>
        </w:rPr>
        <w:t>9.</w:t>
      </w:r>
      <w:r w:rsidR="00172707">
        <w:rPr>
          <w:rFonts w:ascii="Times New Roman" w:hAnsi="Times New Roman" w:cs="Times New Roman"/>
          <w:b/>
          <w:sz w:val="28"/>
          <w:szCs w:val="28"/>
        </w:rPr>
        <w:t xml:space="preserve"> </w:t>
      </w:r>
      <w:r w:rsidR="00273103" w:rsidRPr="00EE01EB">
        <w:rPr>
          <w:rFonts w:ascii="Times New Roman" w:hAnsi="Times New Roman" w:cs="Times New Roman"/>
          <w:b/>
          <w:sz w:val="28"/>
          <w:szCs w:val="28"/>
        </w:rPr>
        <w:t>Стабілізаційні  функції управління природокористуванням</w:t>
      </w:r>
      <w:r w:rsidR="00502FAD">
        <w:rPr>
          <w:rFonts w:ascii="Times New Roman" w:hAnsi="Times New Roman" w:cs="Times New Roman"/>
          <w:b/>
          <w:sz w:val="28"/>
          <w:szCs w:val="28"/>
        </w:rPr>
        <w:t>………………37</w:t>
      </w:r>
    </w:p>
    <w:p w14:paraId="2D294AE4" w14:textId="6B0D234F" w:rsidR="002C5CA6" w:rsidRDefault="00EE63CA" w:rsidP="00EE63CA">
      <w:pPr>
        <w:spacing w:line="240" w:lineRule="auto"/>
        <w:ind w:left="0"/>
        <w:rPr>
          <w:rFonts w:ascii="Times New Roman" w:hAnsi="Times New Roman" w:cs="Times New Roman"/>
          <w:b/>
          <w:sz w:val="28"/>
          <w:szCs w:val="28"/>
        </w:rPr>
      </w:pPr>
      <w:r>
        <w:rPr>
          <w:rFonts w:ascii="Times New Roman" w:hAnsi="Times New Roman" w:cs="Times New Roman"/>
          <w:b/>
          <w:sz w:val="28"/>
          <w:szCs w:val="28"/>
        </w:rPr>
        <w:t>10.</w:t>
      </w:r>
      <w:r w:rsidR="00273103" w:rsidRPr="00F1170A">
        <w:rPr>
          <w:rFonts w:ascii="Times New Roman" w:hAnsi="Times New Roman" w:cs="Times New Roman"/>
          <w:b/>
          <w:sz w:val="28"/>
          <w:szCs w:val="28"/>
        </w:rPr>
        <w:t xml:space="preserve"> </w:t>
      </w:r>
      <w:proofErr w:type="spellStart"/>
      <w:r w:rsidR="00273103" w:rsidRPr="00F1170A">
        <w:rPr>
          <w:rFonts w:ascii="Times New Roman" w:hAnsi="Times New Roman" w:cs="Times New Roman"/>
          <w:b/>
          <w:sz w:val="28"/>
          <w:szCs w:val="28"/>
        </w:rPr>
        <w:t>Попереджувально</w:t>
      </w:r>
      <w:proofErr w:type="spellEnd"/>
      <w:r w:rsidR="00273103" w:rsidRPr="00F1170A">
        <w:rPr>
          <w:rFonts w:ascii="Times New Roman" w:hAnsi="Times New Roman" w:cs="Times New Roman"/>
          <w:b/>
          <w:sz w:val="28"/>
          <w:szCs w:val="28"/>
        </w:rPr>
        <w:t xml:space="preserve">-охоронні функції  </w:t>
      </w:r>
      <w:r w:rsidR="00273103" w:rsidRPr="00EE01EB">
        <w:rPr>
          <w:rFonts w:ascii="Times New Roman" w:hAnsi="Times New Roman" w:cs="Times New Roman"/>
          <w:b/>
          <w:sz w:val="28"/>
          <w:szCs w:val="28"/>
        </w:rPr>
        <w:t xml:space="preserve">у сфері природокористування </w:t>
      </w:r>
    </w:p>
    <w:p w14:paraId="0C0D9318" w14:textId="39A39476" w:rsidR="00EE63CA" w:rsidRDefault="002C5CA6" w:rsidP="00EE63CA">
      <w:pPr>
        <w:spacing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r w:rsidR="00273103" w:rsidRPr="00EE01EB">
        <w:rPr>
          <w:rFonts w:ascii="Times New Roman" w:hAnsi="Times New Roman" w:cs="Times New Roman"/>
          <w:b/>
          <w:sz w:val="28"/>
          <w:szCs w:val="28"/>
        </w:rPr>
        <w:t>та охорони довкілля</w:t>
      </w:r>
      <w:r w:rsidR="00502FAD">
        <w:rPr>
          <w:rFonts w:ascii="Times New Roman" w:hAnsi="Times New Roman" w:cs="Times New Roman"/>
          <w:b/>
          <w:sz w:val="28"/>
          <w:szCs w:val="28"/>
        </w:rPr>
        <w:t>…………………………………………………………...38</w:t>
      </w:r>
    </w:p>
    <w:p w14:paraId="5793144E" w14:textId="6D0F587A"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rPr>
        <w:t>11.</w:t>
      </w:r>
      <w:r w:rsidR="00ED7D8A" w:rsidRPr="00EE01EB">
        <w:rPr>
          <w:rFonts w:ascii="Times New Roman" w:hAnsi="Times New Roman" w:cs="Times New Roman"/>
          <w:b/>
          <w:sz w:val="28"/>
          <w:szCs w:val="28"/>
        </w:rPr>
        <w:t xml:space="preserve"> Адм</w:t>
      </w:r>
      <w:r w:rsidR="00273103" w:rsidRPr="00EE01EB">
        <w:rPr>
          <w:rFonts w:ascii="Times New Roman" w:hAnsi="Times New Roman" w:cs="Times New Roman"/>
          <w:b/>
          <w:sz w:val="28"/>
          <w:szCs w:val="28"/>
        </w:rPr>
        <w:t>іністра</w:t>
      </w:r>
      <w:r w:rsidR="00BA03A9" w:rsidRPr="00EE01EB">
        <w:rPr>
          <w:rFonts w:ascii="Times New Roman" w:hAnsi="Times New Roman" w:cs="Times New Roman"/>
          <w:b/>
          <w:sz w:val="28"/>
          <w:szCs w:val="28"/>
        </w:rPr>
        <w:t>т</w:t>
      </w:r>
      <w:r w:rsidR="00273103" w:rsidRPr="00EE01EB">
        <w:rPr>
          <w:rFonts w:ascii="Times New Roman" w:hAnsi="Times New Roman" w:cs="Times New Roman"/>
          <w:b/>
          <w:sz w:val="28"/>
          <w:szCs w:val="28"/>
        </w:rPr>
        <w:t xml:space="preserve">ивне управління </w:t>
      </w:r>
      <w:proofErr w:type="spellStart"/>
      <w:r w:rsidR="00273103" w:rsidRPr="00EE01EB">
        <w:rPr>
          <w:rFonts w:ascii="Times New Roman" w:hAnsi="Times New Roman" w:cs="Times New Roman"/>
          <w:b/>
          <w:sz w:val="28"/>
          <w:szCs w:val="28"/>
        </w:rPr>
        <w:t>природокористув</w:t>
      </w:r>
      <w:r w:rsidR="00273103" w:rsidRPr="00F1170A">
        <w:rPr>
          <w:rFonts w:ascii="Times New Roman" w:hAnsi="Times New Roman" w:cs="Times New Roman"/>
          <w:b/>
          <w:sz w:val="28"/>
          <w:szCs w:val="28"/>
          <w:lang w:val="ru-RU"/>
        </w:rPr>
        <w:t>анням</w:t>
      </w:r>
      <w:proofErr w:type="spellEnd"/>
      <w:r w:rsidR="00502FAD">
        <w:rPr>
          <w:rFonts w:ascii="Times New Roman" w:hAnsi="Times New Roman" w:cs="Times New Roman"/>
          <w:b/>
          <w:sz w:val="28"/>
          <w:szCs w:val="28"/>
          <w:lang w:val="ru-RU"/>
        </w:rPr>
        <w:t>…………………….39</w:t>
      </w:r>
    </w:p>
    <w:p w14:paraId="600EE199" w14:textId="7BBAA091"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12.</w:t>
      </w:r>
      <w:r w:rsidR="00ED7D8A" w:rsidRPr="00B11DED">
        <w:rPr>
          <w:rFonts w:ascii="Times New Roman" w:hAnsi="Times New Roman" w:cs="Times New Roman"/>
          <w:b/>
          <w:sz w:val="28"/>
          <w:szCs w:val="28"/>
          <w:lang w:val="ru-RU"/>
        </w:rPr>
        <w:t xml:space="preserve"> </w:t>
      </w:r>
      <w:proofErr w:type="spellStart"/>
      <w:r w:rsidR="00273103" w:rsidRPr="00B11DED">
        <w:rPr>
          <w:rFonts w:ascii="Times New Roman" w:hAnsi="Times New Roman" w:cs="Times New Roman"/>
          <w:b/>
          <w:sz w:val="28"/>
          <w:szCs w:val="28"/>
          <w:lang w:val="ru-RU"/>
        </w:rPr>
        <w:t>Еономічний</w:t>
      </w:r>
      <w:proofErr w:type="spellEnd"/>
      <w:r w:rsidR="00273103" w:rsidRPr="00B11DED">
        <w:rPr>
          <w:rFonts w:ascii="Times New Roman" w:hAnsi="Times New Roman" w:cs="Times New Roman"/>
          <w:b/>
          <w:sz w:val="28"/>
          <w:szCs w:val="28"/>
          <w:lang w:val="ru-RU"/>
        </w:rPr>
        <w:t xml:space="preserve"> </w:t>
      </w:r>
      <w:proofErr w:type="spellStart"/>
      <w:r w:rsidR="00273103" w:rsidRPr="00B11DED">
        <w:rPr>
          <w:rFonts w:ascii="Times New Roman" w:hAnsi="Times New Roman" w:cs="Times New Roman"/>
          <w:b/>
          <w:sz w:val="28"/>
          <w:szCs w:val="28"/>
          <w:lang w:val="ru-RU"/>
        </w:rPr>
        <w:t>механізм</w:t>
      </w:r>
      <w:proofErr w:type="spellEnd"/>
      <w:r w:rsidR="00273103" w:rsidRPr="00B11DED">
        <w:rPr>
          <w:rFonts w:ascii="Times New Roman" w:hAnsi="Times New Roman" w:cs="Times New Roman"/>
          <w:sz w:val="28"/>
          <w:szCs w:val="28"/>
          <w:lang w:val="ru-RU"/>
        </w:rPr>
        <w:t xml:space="preserve"> </w:t>
      </w:r>
      <w:proofErr w:type="spellStart"/>
      <w:r w:rsidR="00273103" w:rsidRPr="00B11DED">
        <w:rPr>
          <w:rFonts w:ascii="Times New Roman" w:hAnsi="Times New Roman" w:cs="Times New Roman"/>
          <w:b/>
          <w:sz w:val="28"/>
          <w:szCs w:val="28"/>
          <w:lang w:val="ru-RU"/>
        </w:rPr>
        <w:t>управління</w:t>
      </w:r>
      <w:proofErr w:type="spellEnd"/>
      <w:r w:rsidR="00273103" w:rsidRPr="00B11DED">
        <w:rPr>
          <w:rFonts w:ascii="Times New Roman" w:hAnsi="Times New Roman" w:cs="Times New Roman"/>
          <w:b/>
          <w:sz w:val="28"/>
          <w:szCs w:val="28"/>
          <w:lang w:val="ru-RU"/>
        </w:rPr>
        <w:t xml:space="preserve"> </w:t>
      </w:r>
      <w:proofErr w:type="spellStart"/>
      <w:r w:rsidR="0080797F">
        <w:rPr>
          <w:rFonts w:ascii="Times New Roman" w:hAnsi="Times New Roman" w:cs="Times New Roman"/>
          <w:b/>
          <w:sz w:val="28"/>
          <w:szCs w:val="28"/>
          <w:lang w:val="ru-RU"/>
        </w:rPr>
        <w:t>природокористуванням</w:t>
      </w:r>
      <w:proofErr w:type="spellEnd"/>
      <w:r w:rsidR="00502FAD">
        <w:rPr>
          <w:rFonts w:ascii="Times New Roman" w:hAnsi="Times New Roman" w:cs="Times New Roman"/>
          <w:b/>
          <w:sz w:val="28"/>
          <w:szCs w:val="28"/>
          <w:lang w:val="ru-RU"/>
        </w:rPr>
        <w:t>……………….42</w:t>
      </w:r>
    </w:p>
    <w:p w14:paraId="12A2B1E0" w14:textId="46A4177A"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 xml:space="preserve">13. </w:t>
      </w:r>
      <w:proofErr w:type="spellStart"/>
      <w:r w:rsidR="00B11DED" w:rsidRPr="00B11DED">
        <w:rPr>
          <w:rFonts w:ascii="Times New Roman" w:hAnsi="Times New Roman" w:cs="Times New Roman"/>
          <w:b/>
          <w:sz w:val="28"/>
          <w:szCs w:val="28"/>
          <w:lang w:val="ru-RU"/>
        </w:rPr>
        <w:t>Правові</w:t>
      </w:r>
      <w:proofErr w:type="spellEnd"/>
      <w:r w:rsidR="00B11DED" w:rsidRPr="00B11DED">
        <w:rPr>
          <w:rFonts w:ascii="Times New Roman" w:hAnsi="Times New Roman" w:cs="Times New Roman"/>
          <w:b/>
          <w:sz w:val="28"/>
          <w:szCs w:val="28"/>
          <w:lang w:val="ru-RU"/>
        </w:rPr>
        <w:t xml:space="preserve"> </w:t>
      </w:r>
      <w:proofErr w:type="spellStart"/>
      <w:r w:rsidR="00B11DED" w:rsidRPr="00B11DED">
        <w:rPr>
          <w:rFonts w:ascii="Times New Roman" w:hAnsi="Times New Roman" w:cs="Times New Roman"/>
          <w:b/>
          <w:sz w:val="28"/>
          <w:szCs w:val="28"/>
          <w:lang w:val="ru-RU"/>
        </w:rPr>
        <w:t>норми</w:t>
      </w:r>
      <w:proofErr w:type="spellEnd"/>
      <w:r w:rsidR="00B11DED" w:rsidRPr="00B11DED">
        <w:rPr>
          <w:rFonts w:ascii="Times New Roman" w:hAnsi="Times New Roman" w:cs="Times New Roman"/>
          <w:b/>
          <w:sz w:val="28"/>
          <w:szCs w:val="28"/>
          <w:lang w:val="ru-RU"/>
        </w:rPr>
        <w:t xml:space="preserve"> </w:t>
      </w:r>
      <w:proofErr w:type="spellStart"/>
      <w:r w:rsidR="00B11DED" w:rsidRPr="00B11DED">
        <w:rPr>
          <w:rFonts w:ascii="Times New Roman" w:hAnsi="Times New Roman" w:cs="Times New Roman"/>
          <w:b/>
          <w:sz w:val="28"/>
          <w:szCs w:val="28"/>
          <w:lang w:val="ru-RU"/>
        </w:rPr>
        <w:t>природокористування</w:t>
      </w:r>
      <w:proofErr w:type="spellEnd"/>
      <w:r w:rsidR="00502FAD">
        <w:rPr>
          <w:rFonts w:ascii="Times New Roman" w:hAnsi="Times New Roman" w:cs="Times New Roman"/>
          <w:b/>
          <w:sz w:val="28"/>
          <w:szCs w:val="28"/>
          <w:lang w:val="ru-RU"/>
        </w:rPr>
        <w:t>……………………………………….45</w:t>
      </w:r>
    </w:p>
    <w:p w14:paraId="71C79B6B" w14:textId="036D4936" w:rsidR="00EE63CA"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 xml:space="preserve">14. </w:t>
      </w:r>
      <w:r w:rsidR="000F7977" w:rsidRPr="00B11DED">
        <w:rPr>
          <w:rFonts w:ascii="Times New Roman" w:hAnsi="Times New Roman" w:cs="Times New Roman"/>
          <w:b/>
          <w:sz w:val="28"/>
          <w:szCs w:val="28"/>
          <w:lang w:val="ru-RU"/>
        </w:rPr>
        <w:t xml:space="preserve">Система </w:t>
      </w:r>
      <w:proofErr w:type="spellStart"/>
      <w:r w:rsidR="000F7977" w:rsidRPr="00B11DED">
        <w:rPr>
          <w:rFonts w:ascii="Times New Roman" w:hAnsi="Times New Roman" w:cs="Times New Roman"/>
          <w:b/>
          <w:sz w:val="28"/>
          <w:szCs w:val="28"/>
          <w:lang w:val="ru-RU"/>
        </w:rPr>
        <w:t>екологічних</w:t>
      </w:r>
      <w:proofErr w:type="spellEnd"/>
      <w:r w:rsidR="000F7977" w:rsidRPr="00B11DED">
        <w:rPr>
          <w:rFonts w:ascii="Times New Roman" w:hAnsi="Times New Roman" w:cs="Times New Roman"/>
          <w:b/>
          <w:sz w:val="28"/>
          <w:szCs w:val="28"/>
          <w:lang w:val="ru-RU"/>
        </w:rPr>
        <w:t xml:space="preserve"> </w:t>
      </w:r>
      <w:proofErr w:type="spellStart"/>
      <w:r w:rsidR="000F7977" w:rsidRPr="00B11DED">
        <w:rPr>
          <w:rFonts w:ascii="Times New Roman" w:hAnsi="Times New Roman" w:cs="Times New Roman"/>
          <w:b/>
          <w:sz w:val="28"/>
          <w:szCs w:val="28"/>
          <w:lang w:val="ru-RU"/>
        </w:rPr>
        <w:t>стандартів</w:t>
      </w:r>
      <w:proofErr w:type="spellEnd"/>
      <w:r w:rsidR="000F7977" w:rsidRPr="00B11DED">
        <w:rPr>
          <w:rFonts w:ascii="Times New Roman" w:hAnsi="Times New Roman" w:cs="Times New Roman"/>
          <w:b/>
          <w:sz w:val="28"/>
          <w:szCs w:val="28"/>
          <w:lang w:val="ru-RU"/>
        </w:rPr>
        <w:t xml:space="preserve"> і </w:t>
      </w:r>
      <w:proofErr w:type="spellStart"/>
      <w:r w:rsidR="000F7977" w:rsidRPr="00B11DED">
        <w:rPr>
          <w:rFonts w:ascii="Times New Roman" w:hAnsi="Times New Roman" w:cs="Times New Roman"/>
          <w:b/>
          <w:sz w:val="28"/>
          <w:szCs w:val="28"/>
          <w:lang w:val="ru-RU"/>
        </w:rPr>
        <w:t>нормативів</w:t>
      </w:r>
      <w:proofErr w:type="spellEnd"/>
      <w:r w:rsidR="00502FAD">
        <w:rPr>
          <w:rFonts w:ascii="Times New Roman" w:hAnsi="Times New Roman" w:cs="Times New Roman"/>
          <w:b/>
          <w:sz w:val="28"/>
          <w:szCs w:val="28"/>
          <w:lang w:val="ru-RU"/>
        </w:rPr>
        <w:t>……………………………...47</w:t>
      </w:r>
    </w:p>
    <w:p w14:paraId="6161E012" w14:textId="7BE3F57E" w:rsidR="002C5CA6" w:rsidRDefault="00EE63CA"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15.</w:t>
      </w:r>
      <w:r w:rsidR="00ED7D8A">
        <w:rPr>
          <w:rFonts w:ascii="Times New Roman" w:hAnsi="Times New Roman" w:cs="Times New Roman"/>
          <w:b/>
          <w:sz w:val="28"/>
          <w:szCs w:val="28"/>
          <w:lang w:val="ru-RU"/>
        </w:rPr>
        <w:t xml:space="preserve"> </w:t>
      </w:r>
      <w:proofErr w:type="spellStart"/>
      <w:r w:rsidR="000F7977">
        <w:rPr>
          <w:rFonts w:ascii="Times New Roman" w:hAnsi="Times New Roman" w:cs="Times New Roman"/>
          <w:b/>
          <w:sz w:val="28"/>
          <w:szCs w:val="28"/>
          <w:lang w:val="ru-RU"/>
        </w:rPr>
        <w:t>Громадське</w:t>
      </w:r>
      <w:proofErr w:type="spellEnd"/>
      <w:r w:rsidR="000F7977">
        <w:rPr>
          <w:rFonts w:ascii="Times New Roman" w:hAnsi="Times New Roman" w:cs="Times New Roman"/>
          <w:b/>
          <w:sz w:val="28"/>
          <w:szCs w:val="28"/>
          <w:lang w:val="ru-RU"/>
        </w:rPr>
        <w:t xml:space="preserve"> </w:t>
      </w:r>
      <w:proofErr w:type="spellStart"/>
      <w:r w:rsidR="000F7977">
        <w:rPr>
          <w:rFonts w:ascii="Times New Roman" w:hAnsi="Times New Roman" w:cs="Times New Roman"/>
          <w:b/>
          <w:sz w:val="28"/>
          <w:szCs w:val="28"/>
          <w:lang w:val="ru-RU"/>
        </w:rPr>
        <w:t>управління</w:t>
      </w:r>
      <w:proofErr w:type="spellEnd"/>
      <w:r w:rsidR="000F7977">
        <w:rPr>
          <w:rFonts w:ascii="Times New Roman" w:hAnsi="Times New Roman" w:cs="Times New Roman"/>
          <w:b/>
          <w:sz w:val="28"/>
          <w:szCs w:val="28"/>
          <w:lang w:val="ru-RU"/>
        </w:rPr>
        <w:t xml:space="preserve"> в </w:t>
      </w:r>
      <w:proofErr w:type="spellStart"/>
      <w:r w:rsidR="000F7977">
        <w:rPr>
          <w:rFonts w:ascii="Times New Roman" w:hAnsi="Times New Roman" w:cs="Times New Roman"/>
          <w:b/>
          <w:sz w:val="28"/>
          <w:szCs w:val="28"/>
          <w:lang w:val="ru-RU"/>
        </w:rPr>
        <w:t>галузі</w:t>
      </w:r>
      <w:proofErr w:type="spellEnd"/>
      <w:r w:rsidR="000F7977">
        <w:rPr>
          <w:rFonts w:ascii="Times New Roman" w:hAnsi="Times New Roman" w:cs="Times New Roman"/>
          <w:b/>
          <w:sz w:val="28"/>
          <w:szCs w:val="28"/>
          <w:lang w:val="ru-RU"/>
        </w:rPr>
        <w:t xml:space="preserve"> </w:t>
      </w:r>
      <w:proofErr w:type="spellStart"/>
      <w:r w:rsidR="000F7977">
        <w:rPr>
          <w:rFonts w:ascii="Times New Roman" w:hAnsi="Times New Roman" w:cs="Times New Roman"/>
          <w:b/>
          <w:sz w:val="28"/>
          <w:szCs w:val="28"/>
          <w:lang w:val="ru-RU"/>
        </w:rPr>
        <w:t>охорони</w:t>
      </w:r>
      <w:proofErr w:type="spellEnd"/>
      <w:r w:rsidR="000F7977">
        <w:rPr>
          <w:rFonts w:ascii="Times New Roman" w:hAnsi="Times New Roman" w:cs="Times New Roman"/>
          <w:b/>
          <w:sz w:val="28"/>
          <w:szCs w:val="28"/>
          <w:lang w:val="ru-RU"/>
        </w:rPr>
        <w:t xml:space="preserve"> </w:t>
      </w:r>
      <w:proofErr w:type="spellStart"/>
      <w:r w:rsidR="000F7977">
        <w:rPr>
          <w:rFonts w:ascii="Times New Roman" w:hAnsi="Times New Roman" w:cs="Times New Roman"/>
          <w:b/>
          <w:sz w:val="28"/>
          <w:szCs w:val="28"/>
          <w:lang w:val="ru-RU"/>
        </w:rPr>
        <w:t>навколишнього</w:t>
      </w:r>
      <w:proofErr w:type="spellEnd"/>
      <w:r w:rsidR="00EE01EB">
        <w:rPr>
          <w:rFonts w:ascii="Times New Roman" w:hAnsi="Times New Roman" w:cs="Times New Roman"/>
          <w:b/>
          <w:sz w:val="28"/>
          <w:szCs w:val="28"/>
          <w:lang w:val="ru-RU"/>
        </w:rPr>
        <w:t xml:space="preserve"> </w:t>
      </w:r>
    </w:p>
    <w:p w14:paraId="5D34EAE4" w14:textId="17DF9210" w:rsidR="00EE63CA" w:rsidRDefault="002C5CA6" w:rsidP="00EE63CA">
      <w:pPr>
        <w:spacing w:line="240"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0F7977">
        <w:rPr>
          <w:rFonts w:ascii="Times New Roman" w:hAnsi="Times New Roman" w:cs="Times New Roman"/>
          <w:b/>
          <w:sz w:val="28"/>
          <w:szCs w:val="28"/>
          <w:lang w:val="ru-RU"/>
        </w:rPr>
        <w:t xml:space="preserve">природного </w:t>
      </w:r>
      <w:proofErr w:type="spellStart"/>
      <w:r w:rsidR="000F7977">
        <w:rPr>
          <w:rFonts w:ascii="Times New Roman" w:hAnsi="Times New Roman" w:cs="Times New Roman"/>
          <w:b/>
          <w:sz w:val="28"/>
          <w:szCs w:val="28"/>
          <w:lang w:val="ru-RU"/>
        </w:rPr>
        <w:t>середовища</w:t>
      </w:r>
      <w:proofErr w:type="spellEnd"/>
      <w:r w:rsidR="00502FAD">
        <w:rPr>
          <w:rFonts w:ascii="Times New Roman" w:hAnsi="Times New Roman" w:cs="Times New Roman"/>
          <w:b/>
          <w:sz w:val="28"/>
          <w:szCs w:val="28"/>
          <w:lang w:val="ru-RU"/>
        </w:rPr>
        <w:t>………………………………………………………53</w:t>
      </w:r>
    </w:p>
    <w:p w14:paraId="187B09F2" w14:textId="63EFFDC0" w:rsidR="00502FAD" w:rsidRDefault="00EE63CA" w:rsidP="00502FAD">
      <w:pPr>
        <w:spacing w:line="240" w:lineRule="auto"/>
        <w:ind w:left="0"/>
        <w:rPr>
          <w:rFonts w:ascii="Times New Roman" w:hAnsi="Times New Roman" w:cs="Times New Roman"/>
          <w:b/>
          <w:sz w:val="24"/>
          <w:szCs w:val="24"/>
          <w:lang w:val="ru-RU"/>
        </w:rPr>
      </w:pPr>
      <w:r>
        <w:rPr>
          <w:rFonts w:ascii="Times New Roman" w:hAnsi="Times New Roman" w:cs="Times New Roman"/>
          <w:b/>
          <w:sz w:val="28"/>
          <w:szCs w:val="28"/>
          <w:lang w:val="ru-RU"/>
        </w:rPr>
        <w:t xml:space="preserve">16. </w:t>
      </w:r>
      <w:proofErr w:type="spellStart"/>
      <w:r w:rsidR="00B11DED">
        <w:rPr>
          <w:rFonts w:ascii="Times New Roman" w:hAnsi="Times New Roman" w:cs="Times New Roman"/>
          <w:b/>
          <w:sz w:val="28"/>
          <w:szCs w:val="28"/>
          <w:lang w:val="ru-RU"/>
        </w:rPr>
        <w:t>Основні</w:t>
      </w:r>
      <w:proofErr w:type="spellEnd"/>
      <w:r w:rsidR="00B11DED">
        <w:rPr>
          <w:rFonts w:ascii="Times New Roman" w:hAnsi="Times New Roman" w:cs="Times New Roman"/>
          <w:b/>
          <w:sz w:val="28"/>
          <w:szCs w:val="28"/>
          <w:lang w:val="ru-RU"/>
        </w:rPr>
        <w:t xml:space="preserve"> </w:t>
      </w:r>
      <w:proofErr w:type="spellStart"/>
      <w:r w:rsidR="00B11DED">
        <w:rPr>
          <w:rFonts w:ascii="Times New Roman" w:hAnsi="Times New Roman" w:cs="Times New Roman"/>
          <w:b/>
          <w:sz w:val="28"/>
          <w:szCs w:val="28"/>
          <w:lang w:val="ru-RU"/>
        </w:rPr>
        <w:t>поняття</w:t>
      </w:r>
      <w:proofErr w:type="spellEnd"/>
      <w:r w:rsidR="00B11DED">
        <w:rPr>
          <w:rFonts w:ascii="Times New Roman" w:hAnsi="Times New Roman" w:cs="Times New Roman"/>
          <w:b/>
          <w:sz w:val="28"/>
          <w:szCs w:val="28"/>
          <w:lang w:val="ru-RU"/>
        </w:rPr>
        <w:t xml:space="preserve"> і </w:t>
      </w:r>
      <w:proofErr w:type="spellStart"/>
      <w:r w:rsidR="00B11DED">
        <w:rPr>
          <w:rFonts w:ascii="Times New Roman" w:hAnsi="Times New Roman" w:cs="Times New Roman"/>
          <w:b/>
          <w:sz w:val="28"/>
          <w:szCs w:val="28"/>
          <w:lang w:val="ru-RU"/>
        </w:rPr>
        <w:t>терміни</w:t>
      </w:r>
      <w:proofErr w:type="spellEnd"/>
      <w:r w:rsidR="001E73A1">
        <w:rPr>
          <w:rFonts w:ascii="Times New Roman" w:hAnsi="Times New Roman" w:cs="Times New Roman"/>
          <w:b/>
          <w:sz w:val="28"/>
          <w:szCs w:val="28"/>
          <w:lang w:val="ru-RU"/>
        </w:rPr>
        <w:t xml:space="preserve"> (</w:t>
      </w:r>
      <w:proofErr w:type="spellStart"/>
      <w:r w:rsidR="001E73A1">
        <w:rPr>
          <w:rFonts w:ascii="Times New Roman" w:hAnsi="Times New Roman" w:cs="Times New Roman"/>
          <w:b/>
          <w:sz w:val="28"/>
          <w:szCs w:val="28"/>
          <w:lang w:val="ru-RU"/>
        </w:rPr>
        <w:t>глосарій</w:t>
      </w:r>
      <w:proofErr w:type="spellEnd"/>
      <w:r w:rsidR="001E73A1">
        <w:rPr>
          <w:rFonts w:ascii="Times New Roman" w:hAnsi="Times New Roman" w:cs="Times New Roman"/>
          <w:b/>
          <w:sz w:val="28"/>
          <w:szCs w:val="28"/>
          <w:lang w:val="ru-RU"/>
        </w:rPr>
        <w:t>)</w:t>
      </w:r>
      <w:r w:rsidR="00502FAD">
        <w:rPr>
          <w:rFonts w:ascii="Times New Roman" w:hAnsi="Times New Roman" w:cs="Times New Roman"/>
          <w:b/>
          <w:sz w:val="28"/>
          <w:szCs w:val="28"/>
          <w:lang w:val="ru-RU"/>
        </w:rPr>
        <w:t>………………………………………...54</w:t>
      </w:r>
    </w:p>
    <w:p w14:paraId="6AF6031D" w14:textId="12B29701" w:rsidR="00502FAD" w:rsidRDefault="00502FAD" w:rsidP="00502FAD">
      <w:pPr>
        <w:spacing w:line="240" w:lineRule="auto"/>
        <w:ind w:left="0"/>
        <w:rPr>
          <w:rFonts w:ascii="Times New Roman" w:hAnsi="Times New Roman" w:cs="Times New Roman"/>
          <w:b/>
          <w:sz w:val="24"/>
          <w:szCs w:val="24"/>
          <w:lang w:val="ru-RU"/>
        </w:rPr>
      </w:pPr>
      <w:r>
        <w:rPr>
          <w:rFonts w:ascii="Times New Roman" w:hAnsi="Times New Roman" w:cs="Times New Roman"/>
          <w:b/>
          <w:sz w:val="24"/>
          <w:szCs w:val="24"/>
          <w:lang w:val="ru-RU"/>
        </w:rPr>
        <w:t xml:space="preserve">17. </w:t>
      </w:r>
      <w:r>
        <w:rPr>
          <w:rFonts w:ascii="Times New Roman" w:hAnsi="Times New Roman" w:cs="Times New Roman"/>
          <w:b/>
          <w:sz w:val="28"/>
          <w:szCs w:val="28"/>
        </w:rPr>
        <w:t>ПЕРЕЛІК ВИКОРИСТАНОЇ ЛІТЕРАТУРИ………………………………...58</w:t>
      </w:r>
    </w:p>
    <w:p w14:paraId="7ECE654A" w14:textId="328F1949" w:rsidR="00B11DED" w:rsidRDefault="00502FAD" w:rsidP="00502FAD">
      <w:pPr>
        <w:spacing w:line="240" w:lineRule="auto"/>
        <w:ind w:left="0"/>
        <w:rPr>
          <w:rFonts w:ascii="Times New Roman" w:hAnsi="Times New Roman" w:cs="Times New Roman"/>
          <w:b/>
          <w:sz w:val="28"/>
          <w:szCs w:val="28"/>
          <w:lang w:val="ru-RU"/>
        </w:rPr>
      </w:pPr>
      <w:r>
        <w:rPr>
          <w:rFonts w:ascii="Times New Roman" w:hAnsi="Times New Roman" w:cs="Times New Roman"/>
          <w:b/>
          <w:sz w:val="24"/>
          <w:szCs w:val="24"/>
          <w:lang w:val="ru-RU"/>
        </w:rPr>
        <w:t xml:space="preserve">18. </w:t>
      </w:r>
      <w:r w:rsidR="00E92D43">
        <w:rPr>
          <w:rFonts w:ascii="Times New Roman" w:hAnsi="Times New Roman" w:cs="Times New Roman"/>
          <w:b/>
          <w:sz w:val="28"/>
          <w:szCs w:val="28"/>
          <w:lang w:val="ru-RU"/>
        </w:rPr>
        <w:t>Д</w:t>
      </w:r>
      <w:r>
        <w:rPr>
          <w:rFonts w:ascii="Times New Roman" w:hAnsi="Times New Roman" w:cs="Times New Roman"/>
          <w:b/>
          <w:sz w:val="28"/>
          <w:szCs w:val="28"/>
          <w:lang w:val="ru-RU"/>
        </w:rPr>
        <w:t>ОДАТКИ………………………………………………………………………...60</w:t>
      </w:r>
    </w:p>
    <w:p w14:paraId="5E3B42CA" w14:textId="77777777" w:rsidR="00502FAD" w:rsidRPr="002C5CA6" w:rsidRDefault="00502FAD" w:rsidP="00502FAD">
      <w:pPr>
        <w:spacing w:line="240" w:lineRule="auto"/>
        <w:ind w:left="0"/>
        <w:rPr>
          <w:rFonts w:ascii="Times New Roman" w:hAnsi="Times New Roman" w:cs="Times New Roman"/>
          <w:b/>
          <w:sz w:val="28"/>
          <w:szCs w:val="28"/>
          <w:lang w:val="ru-RU"/>
        </w:rPr>
      </w:pPr>
    </w:p>
    <w:p w14:paraId="66E4B86B" w14:textId="0FBDFEC6" w:rsidR="00270ED4" w:rsidRPr="00F952D9" w:rsidRDefault="00F952D9" w:rsidP="002C5CA6">
      <w:pPr>
        <w:jc w:val="center"/>
        <w:rPr>
          <w:rFonts w:ascii="Times New Roman" w:hAnsi="Times New Roman" w:cs="Times New Roman"/>
          <w:b/>
          <w:sz w:val="28"/>
          <w:szCs w:val="28"/>
          <w:lang w:val="ru-RU"/>
        </w:rPr>
      </w:pPr>
      <w:r w:rsidRPr="00F952D9">
        <w:rPr>
          <w:rFonts w:ascii="Times New Roman" w:hAnsi="Times New Roman" w:cs="Times New Roman"/>
          <w:b/>
          <w:sz w:val="28"/>
          <w:szCs w:val="28"/>
          <w:lang w:val="ru-RU"/>
        </w:rPr>
        <w:t>В</w:t>
      </w:r>
      <w:r w:rsidR="00293AFB">
        <w:rPr>
          <w:rFonts w:ascii="Times New Roman" w:hAnsi="Times New Roman" w:cs="Times New Roman"/>
          <w:b/>
          <w:sz w:val="28"/>
          <w:szCs w:val="28"/>
          <w:lang w:val="ru-RU"/>
        </w:rPr>
        <w:t>СТУП</w:t>
      </w:r>
    </w:p>
    <w:p w14:paraId="6F83BF81" w14:textId="51D499A5" w:rsidR="00F952D9" w:rsidRPr="005C10DE" w:rsidRDefault="00F952D9"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Людство</w:t>
      </w:r>
      <w:proofErr w:type="spellEnd"/>
      <w:r>
        <w:rPr>
          <w:rFonts w:ascii="Times New Roman" w:hAnsi="Times New Roman" w:cs="Times New Roman"/>
          <w:sz w:val="28"/>
          <w:szCs w:val="28"/>
          <w:lang w:val="ru-RU"/>
        </w:rPr>
        <w:t xml:space="preserve"> </w:t>
      </w:r>
      <w:r w:rsidR="001E73A1">
        <w:rPr>
          <w:rFonts w:ascii="Times New Roman" w:hAnsi="Times New Roman" w:cs="Times New Roman"/>
          <w:sz w:val="28"/>
          <w:szCs w:val="28"/>
          <w:lang w:val="ru-RU"/>
        </w:rPr>
        <w:t xml:space="preserve">на планетарному </w:t>
      </w:r>
      <w:proofErr w:type="spellStart"/>
      <w:r w:rsidR="001E73A1">
        <w:rPr>
          <w:rFonts w:ascii="Times New Roman" w:hAnsi="Times New Roman" w:cs="Times New Roman"/>
          <w:sz w:val="28"/>
          <w:szCs w:val="28"/>
          <w:lang w:val="ru-RU"/>
        </w:rPr>
        <w:t>рівні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докладає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зусилля</w:t>
      </w:r>
      <w:proofErr w:type="spellEnd"/>
      <w:r>
        <w:rPr>
          <w:rFonts w:ascii="Times New Roman" w:hAnsi="Times New Roman" w:cs="Times New Roman"/>
          <w:sz w:val="28"/>
          <w:szCs w:val="28"/>
          <w:lang w:val="ru-RU"/>
        </w:rPr>
        <w:t xml:space="preserve"> для </w:t>
      </w:r>
      <w:proofErr w:type="spellStart"/>
      <w:r w:rsidR="006734D6">
        <w:rPr>
          <w:rFonts w:ascii="Times New Roman" w:hAnsi="Times New Roman" w:cs="Times New Roman"/>
          <w:sz w:val="28"/>
          <w:szCs w:val="28"/>
          <w:lang w:val="ru-RU"/>
        </w:rPr>
        <w:t>створення</w:t>
      </w:r>
      <w:proofErr w:type="spellEnd"/>
      <w:r w:rsidR="0046539D">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ефективної</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системи</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організаційних</w:t>
      </w:r>
      <w:proofErr w:type="spellEnd"/>
      <w:r w:rsidRPr="00E46E9F">
        <w:rPr>
          <w:rFonts w:ascii="Times New Roman" w:hAnsi="Times New Roman" w:cs="Times New Roman"/>
          <w:sz w:val="28"/>
          <w:szCs w:val="28"/>
          <w:lang w:val="ru-RU"/>
        </w:rPr>
        <w:t>,</w:t>
      </w:r>
      <w:r w:rsidR="0046539D">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науково-</w:t>
      </w:r>
      <w:r w:rsidR="0046539D">
        <w:rPr>
          <w:rFonts w:ascii="Times New Roman" w:hAnsi="Times New Roman" w:cs="Times New Roman"/>
          <w:sz w:val="28"/>
          <w:szCs w:val="28"/>
          <w:lang w:val="ru-RU"/>
        </w:rPr>
        <w:t>практи</w:t>
      </w:r>
      <w:r w:rsidRPr="00E46E9F">
        <w:rPr>
          <w:rFonts w:ascii="Times New Roman" w:hAnsi="Times New Roman" w:cs="Times New Roman"/>
          <w:sz w:val="28"/>
          <w:szCs w:val="28"/>
          <w:lang w:val="ru-RU"/>
        </w:rPr>
        <w:t>чних</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економічних</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правових</w:t>
      </w:r>
      <w:proofErr w:type="spellEnd"/>
      <w:r w:rsidRPr="00E46E9F">
        <w:rPr>
          <w:rFonts w:ascii="Times New Roman" w:hAnsi="Times New Roman" w:cs="Times New Roman"/>
          <w:sz w:val="28"/>
          <w:szCs w:val="28"/>
          <w:lang w:val="ru-RU"/>
        </w:rPr>
        <w:t xml:space="preserve"> та </w:t>
      </w:r>
      <w:proofErr w:type="spellStart"/>
      <w:r w:rsidRPr="00E46E9F">
        <w:rPr>
          <w:rFonts w:ascii="Times New Roman" w:hAnsi="Times New Roman" w:cs="Times New Roman"/>
          <w:sz w:val="28"/>
          <w:szCs w:val="28"/>
          <w:lang w:val="ru-RU"/>
        </w:rPr>
        <w:t>інших</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зах</w:t>
      </w:r>
      <w:r>
        <w:rPr>
          <w:rFonts w:ascii="Times New Roman" w:hAnsi="Times New Roman" w:cs="Times New Roman"/>
          <w:sz w:val="28"/>
          <w:szCs w:val="28"/>
          <w:lang w:val="ru-RU"/>
        </w:rPr>
        <w:t>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спрямованих</w:t>
      </w:r>
      <w:proofErr w:type="spellEnd"/>
      <w:r>
        <w:rPr>
          <w:rFonts w:ascii="Times New Roman" w:hAnsi="Times New Roman" w:cs="Times New Roman"/>
          <w:sz w:val="28"/>
          <w:szCs w:val="28"/>
          <w:lang w:val="ru-RU"/>
        </w:rPr>
        <w:t xml:space="preserve"> на </w:t>
      </w:r>
      <w:proofErr w:type="spellStart"/>
      <w:r w:rsidR="0046539D">
        <w:rPr>
          <w:rFonts w:ascii="Times New Roman" w:hAnsi="Times New Roman" w:cs="Times New Roman"/>
          <w:sz w:val="28"/>
          <w:szCs w:val="28"/>
          <w:lang w:val="ru-RU"/>
        </w:rPr>
        <w:t>невиснажливе</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використання</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природних</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ресурсів</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забезпечення</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екологічної</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безпеки</w:t>
      </w:r>
      <w:proofErr w:type="spellEnd"/>
      <w:r w:rsidR="0046539D">
        <w:rPr>
          <w:rFonts w:ascii="Times New Roman" w:hAnsi="Times New Roman" w:cs="Times New Roman"/>
          <w:sz w:val="28"/>
          <w:szCs w:val="28"/>
          <w:lang w:val="ru-RU"/>
        </w:rPr>
        <w:t xml:space="preserve"> </w:t>
      </w:r>
      <w:r>
        <w:rPr>
          <w:rFonts w:ascii="Times New Roman" w:hAnsi="Times New Roman" w:cs="Times New Roman"/>
          <w:sz w:val="28"/>
          <w:szCs w:val="28"/>
          <w:lang w:val="ru-RU"/>
        </w:rPr>
        <w:t>за парадигмою</w:t>
      </w:r>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стійкої</w:t>
      </w:r>
      <w:proofErr w:type="spellEnd"/>
      <w:r w:rsidRPr="00E46E9F">
        <w:rPr>
          <w:rFonts w:ascii="Times New Roman" w:hAnsi="Times New Roman" w:cs="Times New Roman"/>
          <w:sz w:val="28"/>
          <w:szCs w:val="28"/>
          <w:lang w:val="ru-RU"/>
        </w:rPr>
        <w:t xml:space="preserve"> </w:t>
      </w:r>
      <w:proofErr w:type="spellStart"/>
      <w:r w:rsidR="00F52A7F">
        <w:rPr>
          <w:rFonts w:ascii="Times New Roman" w:hAnsi="Times New Roman" w:cs="Times New Roman"/>
          <w:sz w:val="28"/>
          <w:szCs w:val="28"/>
          <w:lang w:val="ru-RU"/>
        </w:rPr>
        <w:t>р</w:t>
      </w:r>
      <w:r w:rsidRPr="00E46E9F">
        <w:rPr>
          <w:rFonts w:ascii="Times New Roman" w:hAnsi="Times New Roman" w:cs="Times New Roman"/>
          <w:sz w:val="28"/>
          <w:szCs w:val="28"/>
          <w:lang w:val="ru-RU"/>
        </w:rPr>
        <w:t>івноваги</w:t>
      </w:r>
      <w:proofErr w:type="spellEnd"/>
      <w:r w:rsidRPr="00E46E9F">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н</w:t>
      </w:r>
      <w:r w:rsidRPr="00E46E9F">
        <w:rPr>
          <w:rFonts w:ascii="Times New Roman" w:hAnsi="Times New Roman" w:cs="Times New Roman"/>
          <w:sz w:val="28"/>
          <w:szCs w:val="28"/>
          <w:lang w:val="ru-RU"/>
        </w:rPr>
        <w:t>авколишньому</w:t>
      </w:r>
      <w:proofErr w:type="spellEnd"/>
      <w:r w:rsidRPr="00E46E9F">
        <w:rPr>
          <w:rFonts w:ascii="Times New Roman" w:hAnsi="Times New Roman" w:cs="Times New Roman"/>
          <w:sz w:val="28"/>
          <w:szCs w:val="28"/>
          <w:lang w:val="ru-RU"/>
        </w:rPr>
        <w:t xml:space="preserve"> природному </w:t>
      </w:r>
      <w:proofErr w:type="spellStart"/>
      <w:r w:rsidRPr="00E46E9F">
        <w:rPr>
          <w:rFonts w:ascii="Times New Roman" w:hAnsi="Times New Roman" w:cs="Times New Roman"/>
          <w:sz w:val="28"/>
          <w:szCs w:val="28"/>
          <w:lang w:val="ru-RU"/>
        </w:rPr>
        <w:t>середовищі</w:t>
      </w:r>
      <w:proofErr w:type="spellEnd"/>
      <w:r w:rsidRPr="00E46E9F">
        <w:rPr>
          <w:rFonts w:ascii="Times New Roman" w:hAnsi="Times New Roman" w:cs="Times New Roman"/>
          <w:sz w:val="28"/>
          <w:szCs w:val="28"/>
          <w:lang w:val="ru-RU"/>
        </w:rPr>
        <w:t>.</w:t>
      </w:r>
      <w:r w:rsidR="006734D6">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Україна</w:t>
      </w:r>
      <w:proofErr w:type="spellEnd"/>
      <w:r w:rsidR="001E73A1">
        <w:rPr>
          <w:rFonts w:ascii="Times New Roman" w:hAnsi="Times New Roman" w:cs="Times New Roman"/>
          <w:sz w:val="28"/>
          <w:szCs w:val="28"/>
          <w:lang w:val="ru-RU"/>
        </w:rPr>
        <w:t>,</w:t>
      </w:r>
      <w:r w:rsidRPr="00E46E9F">
        <w:rPr>
          <w:rFonts w:ascii="Times New Roman" w:hAnsi="Times New Roman" w:cs="Times New Roman"/>
          <w:sz w:val="28"/>
          <w:szCs w:val="28"/>
          <w:lang w:val="ru-RU"/>
        </w:rPr>
        <w:t xml:space="preserve"> як демократична </w:t>
      </w:r>
      <w:proofErr w:type="spellStart"/>
      <w:r w:rsidRPr="00E46E9F">
        <w:rPr>
          <w:rFonts w:ascii="Times New Roman" w:hAnsi="Times New Roman" w:cs="Times New Roman"/>
          <w:sz w:val="28"/>
          <w:szCs w:val="28"/>
          <w:lang w:val="ru-RU"/>
        </w:rPr>
        <w:t>соціальн</w:t>
      </w:r>
      <w:r>
        <w:rPr>
          <w:rFonts w:ascii="Times New Roman" w:hAnsi="Times New Roman" w:cs="Times New Roman"/>
          <w:sz w:val="28"/>
          <w:szCs w:val="28"/>
          <w:lang w:val="ru-RU"/>
        </w:rPr>
        <w:t>о-орієнтована</w:t>
      </w:r>
      <w:proofErr w:type="spellEnd"/>
      <w:r w:rsidRPr="00E46E9F">
        <w:rPr>
          <w:rFonts w:ascii="Times New Roman" w:hAnsi="Times New Roman" w:cs="Times New Roman"/>
          <w:sz w:val="28"/>
          <w:szCs w:val="28"/>
          <w:lang w:val="ru-RU"/>
        </w:rPr>
        <w:t xml:space="preserve"> держава, </w:t>
      </w:r>
      <w:proofErr w:type="spellStart"/>
      <w:r w:rsidRPr="00E46E9F">
        <w:rPr>
          <w:rFonts w:ascii="Times New Roman" w:hAnsi="Times New Roman" w:cs="Times New Roman"/>
          <w:sz w:val="28"/>
          <w:szCs w:val="28"/>
          <w:lang w:val="ru-RU"/>
        </w:rPr>
        <w:t>що</w:t>
      </w:r>
      <w:proofErr w:type="spellEnd"/>
      <w:r w:rsidRPr="00E46E9F">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інтегрується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європейський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простір</w:t>
      </w:r>
      <w:proofErr w:type="spellEnd"/>
      <w:r w:rsidR="006734D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долучилася</w:t>
      </w:r>
      <w:proofErr w:type="spellEnd"/>
      <w:r>
        <w:rPr>
          <w:rFonts w:ascii="Times New Roman" w:hAnsi="Times New Roman" w:cs="Times New Roman"/>
          <w:sz w:val="28"/>
          <w:szCs w:val="28"/>
          <w:lang w:val="ru-RU"/>
        </w:rPr>
        <w:t xml:space="preserve"> до</w:t>
      </w:r>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загальноплане</w:t>
      </w:r>
      <w:r>
        <w:rPr>
          <w:rFonts w:ascii="Times New Roman" w:hAnsi="Times New Roman" w:cs="Times New Roman"/>
          <w:sz w:val="28"/>
          <w:szCs w:val="28"/>
          <w:lang w:val="ru-RU"/>
        </w:rPr>
        <w:t>тарних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реалізації</w:t>
      </w:r>
      <w:proofErr w:type="spellEnd"/>
      <w:r>
        <w:rPr>
          <w:rFonts w:ascii="Times New Roman" w:hAnsi="Times New Roman" w:cs="Times New Roman"/>
          <w:sz w:val="28"/>
          <w:szCs w:val="28"/>
          <w:lang w:val="ru-RU"/>
        </w:rPr>
        <w:t xml:space="preserve"> </w:t>
      </w:r>
      <w:proofErr w:type="spellStart"/>
      <w:r w:rsidR="001E73A1">
        <w:rPr>
          <w:rFonts w:ascii="Times New Roman" w:hAnsi="Times New Roman" w:cs="Times New Roman"/>
          <w:sz w:val="28"/>
          <w:szCs w:val="28"/>
          <w:lang w:val="ru-RU"/>
        </w:rPr>
        <w:t>природоо</w:t>
      </w:r>
      <w:r w:rsidR="0046539D">
        <w:rPr>
          <w:rFonts w:ascii="Times New Roman" w:hAnsi="Times New Roman" w:cs="Times New Roman"/>
          <w:sz w:val="28"/>
          <w:szCs w:val="28"/>
          <w:lang w:val="ru-RU"/>
        </w:rPr>
        <w:t>хоронн</w:t>
      </w:r>
      <w:r w:rsidRPr="00E46E9F">
        <w:rPr>
          <w:rFonts w:ascii="Times New Roman" w:hAnsi="Times New Roman" w:cs="Times New Roman"/>
          <w:sz w:val="28"/>
          <w:szCs w:val="28"/>
          <w:lang w:val="ru-RU"/>
        </w:rPr>
        <w:t>ої</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політики</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усвідомлюючи</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необхідність</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з</w:t>
      </w:r>
      <w:r>
        <w:rPr>
          <w:rFonts w:ascii="Times New Roman" w:hAnsi="Times New Roman" w:cs="Times New Roman"/>
          <w:sz w:val="28"/>
          <w:szCs w:val="28"/>
          <w:lang w:val="ru-RU"/>
        </w:rPr>
        <w:t>мін</w:t>
      </w:r>
      <w:r w:rsidR="0046539D">
        <w:rPr>
          <w:rFonts w:ascii="Times New Roman" w:hAnsi="Times New Roman" w:cs="Times New Roman"/>
          <w:sz w:val="28"/>
          <w:szCs w:val="28"/>
          <w:lang w:val="ru-RU"/>
        </w:rPr>
        <w:t>и</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пріоритетів</w:t>
      </w:r>
      <w:proofErr w:type="spellEnd"/>
      <w:r w:rsidRPr="00E46E9F">
        <w:rPr>
          <w:rFonts w:ascii="Times New Roman" w:hAnsi="Times New Roman" w:cs="Times New Roman"/>
          <w:sz w:val="28"/>
          <w:szCs w:val="28"/>
          <w:lang w:val="ru-RU"/>
        </w:rPr>
        <w:t xml:space="preserve"> у </w:t>
      </w:r>
      <w:proofErr w:type="spellStart"/>
      <w:r w:rsidRPr="00E46E9F">
        <w:rPr>
          <w:rFonts w:ascii="Times New Roman" w:hAnsi="Times New Roman" w:cs="Times New Roman"/>
          <w:sz w:val="28"/>
          <w:szCs w:val="28"/>
          <w:lang w:val="ru-RU"/>
        </w:rPr>
        <w:t>механізм</w:t>
      </w:r>
      <w:r w:rsidR="0046539D">
        <w:rPr>
          <w:rFonts w:ascii="Times New Roman" w:hAnsi="Times New Roman" w:cs="Times New Roman"/>
          <w:sz w:val="28"/>
          <w:szCs w:val="28"/>
          <w:lang w:val="ru-RU"/>
        </w:rPr>
        <w:t>ах</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управління</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природокористуванням</w:t>
      </w:r>
      <w:proofErr w:type="spellEnd"/>
      <w:r w:rsidR="0046539D">
        <w:rPr>
          <w:rFonts w:ascii="Times New Roman" w:hAnsi="Times New Roman" w:cs="Times New Roman"/>
          <w:sz w:val="28"/>
          <w:szCs w:val="28"/>
          <w:lang w:val="ru-RU"/>
        </w:rPr>
        <w:t xml:space="preserve"> в </w:t>
      </w:r>
      <w:proofErr w:type="spellStart"/>
      <w:r w:rsidR="0046539D">
        <w:rPr>
          <w:rFonts w:ascii="Times New Roman" w:hAnsi="Times New Roman" w:cs="Times New Roman"/>
          <w:sz w:val="28"/>
          <w:szCs w:val="28"/>
          <w:lang w:val="ru-RU"/>
        </w:rPr>
        <w:t>контексті</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реалізації</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стратегії</w:t>
      </w:r>
      <w:proofErr w:type="spellEnd"/>
      <w:r w:rsidR="0046539D">
        <w:rPr>
          <w:rFonts w:ascii="Times New Roman" w:hAnsi="Times New Roman" w:cs="Times New Roman"/>
          <w:sz w:val="28"/>
          <w:szCs w:val="28"/>
          <w:lang w:val="ru-RU"/>
        </w:rPr>
        <w:t xml:space="preserve"> </w:t>
      </w:r>
      <w:proofErr w:type="spellStart"/>
      <w:r w:rsidR="0046539D">
        <w:rPr>
          <w:rFonts w:ascii="Times New Roman" w:hAnsi="Times New Roman" w:cs="Times New Roman"/>
          <w:sz w:val="28"/>
          <w:szCs w:val="28"/>
          <w:lang w:val="ru-RU"/>
        </w:rPr>
        <w:t>збалансованого</w:t>
      </w:r>
      <w:proofErr w:type="spellEnd"/>
      <w:r w:rsidR="0046539D">
        <w:rPr>
          <w:rFonts w:ascii="Times New Roman" w:hAnsi="Times New Roman" w:cs="Times New Roman"/>
          <w:sz w:val="28"/>
          <w:szCs w:val="28"/>
          <w:lang w:val="ru-RU"/>
        </w:rPr>
        <w:t xml:space="preserve"> розвитку.</w:t>
      </w:r>
      <w:r w:rsidRPr="00E46E9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В</w:t>
      </w:r>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центрі</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уваги</w:t>
      </w:r>
      <w:proofErr w:type="spellEnd"/>
      <w:r w:rsidRPr="00E46E9F">
        <w:rPr>
          <w:rFonts w:ascii="Times New Roman" w:hAnsi="Times New Roman" w:cs="Times New Roman"/>
          <w:sz w:val="28"/>
          <w:szCs w:val="28"/>
          <w:lang w:val="ru-RU"/>
        </w:rPr>
        <w:t xml:space="preserve"> повинна бути </w:t>
      </w:r>
      <w:r w:rsidR="00B53CEE">
        <w:rPr>
          <w:rFonts w:ascii="Times New Roman" w:hAnsi="Times New Roman" w:cs="Times New Roman"/>
          <w:sz w:val="28"/>
          <w:szCs w:val="28"/>
          <w:lang w:val="ru-RU"/>
        </w:rPr>
        <w:t>Л</w:t>
      </w:r>
      <w:r w:rsidRPr="00E46E9F">
        <w:rPr>
          <w:rFonts w:ascii="Times New Roman" w:hAnsi="Times New Roman" w:cs="Times New Roman"/>
          <w:sz w:val="28"/>
          <w:szCs w:val="28"/>
          <w:lang w:val="ru-RU"/>
        </w:rPr>
        <w:t>юдина</w:t>
      </w:r>
      <w:r w:rsidR="00B53CEE">
        <w:rPr>
          <w:rFonts w:ascii="Times New Roman" w:hAnsi="Times New Roman" w:cs="Times New Roman"/>
          <w:sz w:val="28"/>
          <w:szCs w:val="28"/>
          <w:lang w:val="ru-RU"/>
        </w:rPr>
        <w:t>, яка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sidRPr="00E46E9F">
        <w:rPr>
          <w:rFonts w:ascii="Times New Roman" w:hAnsi="Times New Roman" w:cs="Times New Roman"/>
          <w:sz w:val="28"/>
          <w:szCs w:val="28"/>
          <w:lang w:val="ru-RU"/>
        </w:rPr>
        <w:t xml:space="preserve"> право на </w:t>
      </w:r>
      <w:proofErr w:type="spellStart"/>
      <w:r w:rsidRPr="00E46E9F">
        <w:rPr>
          <w:rFonts w:ascii="Times New Roman" w:hAnsi="Times New Roman" w:cs="Times New Roman"/>
          <w:sz w:val="28"/>
          <w:szCs w:val="28"/>
          <w:lang w:val="ru-RU"/>
        </w:rPr>
        <w:t>безпечне</w:t>
      </w:r>
      <w:proofErr w:type="spellEnd"/>
      <w:r w:rsidRPr="00E46E9F">
        <w:rPr>
          <w:rFonts w:ascii="Times New Roman" w:hAnsi="Times New Roman" w:cs="Times New Roman"/>
          <w:sz w:val="28"/>
          <w:szCs w:val="28"/>
          <w:lang w:val="ru-RU"/>
        </w:rPr>
        <w:t xml:space="preserve"> для </w:t>
      </w:r>
      <w:proofErr w:type="spellStart"/>
      <w:r w:rsidRPr="00E46E9F">
        <w:rPr>
          <w:rFonts w:ascii="Times New Roman" w:hAnsi="Times New Roman" w:cs="Times New Roman"/>
          <w:sz w:val="28"/>
          <w:szCs w:val="28"/>
          <w:lang w:val="ru-RU"/>
        </w:rPr>
        <w:t>життя</w:t>
      </w:r>
      <w:proofErr w:type="spellEnd"/>
      <w:r w:rsidRPr="00E46E9F">
        <w:rPr>
          <w:rFonts w:ascii="Times New Roman" w:hAnsi="Times New Roman" w:cs="Times New Roman"/>
          <w:sz w:val="28"/>
          <w:szCs w:val="28"/>
          <w:lang w:val="ru-RU"/>
        </w:rPr>
        <w:t xml:space="preserve"> і </w:t>
      </w:r>
      <w:proofErr w:type="spellStart"/>
      <w:r w:rsidRPr="00E46E9F">
        <w:rPr>
          <w:rFonts w:ascii="Times New Roman" w:hAnsi="Times New Roman" w:cs="Times New Roman"/>
          <w:sz w:val="28"/>
          <w:szCs w:val="28"/>
          <w:lang w:val="ru-RU"/>
        </w:rPr>
        <w:t>здоров’я</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навколишнє</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природне</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середовище</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відповідно</w:t>
      </w:r>
      <w:proofErr w:type="spellEnd"/>
      <w:r w:rsidR="00B53CEE">
        <w:rPr>
          <w:rFonts w:ascii="Times New Roman" w:hAnsi="Times New Roman" w:cs="Times New Roman"/>
          <w:sz w:val="28"/>
          <w:szCs w:val="28"/>
          <w:lang w:val="ru-RU"/>
        </w:rPr>
        <w:t xml:space="preserve"> до </w:t>
      </w:r>
      <w:proofErr w:type="spellStart"/>
      <w:r w:rsidR="00B53CEE">
        <w:rPr>
          <w:rFonts w:ascii="Times New Roman" w:hAnsi="Times New Roman" w:cs="Times New Roman"/>
          <w:sz w:val="28"/>
          <w:szCs w:val="28"/>
          <w:lang w:val="ru-RU"/>
        </w:rPr>
        <w:t>статті</w:t>
      </w:r>
      <w:proofErr w:type="spellEnd"/>
      <w:r w:rsidR="006734D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16 </w:t>
      </w:r>
      <w:proofErr w:type="spellStart"/>
      <w:r>
        <w:rPr>
          <w:rFonts w:ascii="Times New Roman" w:hAnsi="Times New Roman" w:cs="Times New Roman"/>
          <w:sz w:val="28"/>
          <w:szCs w:val="28"/>
          <w:lang w:val="ru-RU"/>
        </w:rPr>
        <w:t>Конституції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України</w:t>
      </w:r>
      <w:proofErr w:type="spellEnd"/>
      <w:r w:rsidR="00B53CEE">
        <w:rPr>
          <w:rFonts w:ascii="Times New Roman" w:hAnsi="Times New Roman" w:cs="Times New Roman"/>
          <w:sz w:val="28"/>
          <w:szCs w:val="28"/>
          <w:lang w:val="ru-RU"/>
        </w:rPr>
        <w:t xml:space="preserve"> (1991 р.)</w:t>
      </w:r>
      <w:r w:rsidR="0084546C" w:rsidRPr="0084546C">
        <w:rPr>
          <w:rFonts w:ascii="Times New Roman" w:hAnsi="Times New Roman" w:cs="Times New Roman"/>
          <w:sz w:val="28"/>
          <w:szCs w:val="28"/>
          <w:lang w:val="ru-RU"/>
        </w:rPr>
        <w:t xml:space="preserve"> </w:t>
      </w:r>
      <w:r w:rsidR="0084546C" w:rsidRPr="00755840">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Д</w:t>
      </w:r>
      <w:r w:rsidR="00B53CEE">
        <w:rPr>
          <w:rFonts w:ascii="Times New Roman" w:hAnsi="Times New Roman" w:cs="Times New Roman"/>
          <w:sz w:val="28"/>
          <w:szCs w:val="28"/>
          <w:lang w:val="ru-RU"/>
        </w:rPr>
        <w:t>осягнення</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цих</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цілей</w:t>
      </w:r>
      <w:proofErr w:type="spellEnd"/>
      <w:r w:rsidRPr="00E46E9F">
        <w:rPr>
          <w:rFonts w:ascii="Times New Roman" w:hAnsi="Times New Roman" w:cs="Times New Roman"/>
          <w:sz w:val="28"/>
          <w:szCs w:val="28"/>
          <w:lang w:val="ru-RU"/>
        </w:rPr>
        <w:t xml:space="preserve"> </w:t>
      </w:r>
      <w:r w:rsidR="006734D6">
        <w:rPr>
          <w:rFonts w:ascii="Times New Roman" w:hAnsi="Times New Roman" w:cs="Times New Roman"/>
          <w:sz w:val="28"/>
          <w:szCs w:val="28"/>
          <w:lang w:val="ru-RU"/>
        </w:rPr>
        <w:t xml:space="preserve">в свою </w:t>
      </w:r>
      <w:proofErr w:type="spellStart"/>
      <w:r w:rsidR="006734D6">
        <w:rPr>
          <w:rFonts w:ascii="Times New Roman" w:hAnsi="Times New Roman" w:cs="Times New Roman"/>
          <w:sz w:val="28"/>
          <w:szCs w:val="28"/>
          <w:lang w:val="ru-RU"/>
        </w:rPr>
        <w:t>чергу</w:t>
      </w:r>
      <w:proofErr w:type="spellEnd"/>
      <w:r w:rsidR="006734D6">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вимагає</w:t>
      </w:r>
      <w:proofErr w:type="spellEnd"/>
      <w:r w:rsidRPr="00E46E9F">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докорінну</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перебудову</w:t>
      </w:r>
      <w:proofErr w:type="spellEnd"/>
      <w:r w:rsidR="006734D6" w:rsidRPr="006734D6">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освіти</w:t>
      </w:r>
      <w:proofErr w:type="spellEnd"/>
      <w:r w:rsidR="006734D6">
        <w:rPr>
          <w:rFonts w:ascii="Times New Roman" w:hAnsi="Times New Roman" w:cs="Times New Roman"/>
          <w:sz w:val="28"/>
          <w:szCs w:val="28"/>
          <w:lang w:val="ru-RU"/>
        </w:rPr>
        <w:t xml:space="preserve"> і </w:t>
      </w:r>
      <w:proofErr w:type="spellStart"/>
      <w:r w:rsidR="006734D6">
        <w:rPr>
          <w:rFonts w:ascii="Times New Roman" w:hAnsi="Times New Roman" w:cs="Times New Roman"/>
          <w:sz w:val="28"/>
          <w:szCs w:val="28"/>
          <w:lang w:val="ru-RU"/>
        </w:rPr>
        <w:t>просвіти</w:t>
      </w:r>
      <w:proofErr w:type="spellEnd"/>
      <w:r w:rsidR="006734D6">
        <w:rPr>
          <w:rFonts w:ascii="Times New Roman" w:hAnsi="Times New Roman" w:cs="Times New Roman"/>
          <w:sz w:val="28"/>
          <w:szCs w:val="28"/>
          <w:lang w:val="ru-RU"/>
        </w:rPr>
        <w:t xml:space="preserve"> на </w:t>
      </w:r>
      <w:proofErr w:type="spellStart"/>
      <w:r w:rsidR="006734D6">
        <w:rPr>
          <w:rFonts w:ascii="Times New Roman" w:hAnsi="Times New Roman" w:cs="Times New Roman"/>
          <w:sz w:val="28"/>
          <w:szCs w:val="28"/>
          <w:lang w:val="ru-RU"/>
        </w:rPr>
        <w:t>формуваня</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світоглядної</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філософії</w:t>
      </w:r>
      <w:proofErr w:type="spellEnd"/>
      <w:r w:rsidR="00B53CEE">
        <w:rPr>
          <w:rFonts w:ascii="Times New Roman" w:hAnsi="Times New Roman" w:cs="Times New Roman"/>
          <w:sz w:val="28"/>
          <w:szCs w:val="28"/>
          <w:lang w:val="ru-RU"/>
        </w:rPr>
        <w:t xml:space="preserve"> </w:t>
      </w:r>
      <w:proofErr w:type="spellStart"/>
      <w:r w:rsidR="00B53CEE">
        <w:rPr>
          <w:rFonts w:ascii="Times New Roman" w:hAnsi="Times New Roman" w:cs="Times New Roman"/>
          <w:sz w:val="28"/>
          <w:szCs w:val="28"/>
          <w:lang w:val="ru-RU"/>
        </w:rPr>
        <w:t>буття</w:t>
      </w:r>
      <w:proofErr w:type="spellEnd"/>
      <w:r w:rsidR="00B53CEE">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громадян</w:t>
      </w:r>
      <w:proofErr w:type="spellEnd"/>
      <w:r w:rsidR="00C20F9B">
        <w:rPr>
          <w:rFonts w:ascii="Times New Roman" w:hAnsi="Times New Roman" w:cs="Times New Roman"/>
          <w:sz w:val="28"/>
          <w:szCs w:val="28"/>
          <w:lang w:val="ru-RU"/>
        </w:rPr>
        <w:t xml:space="preserve"> у </w:t>
      </w:r>
      <w:proofErr w:type="spellStart"/>
      <w:r w:rsidR="00C20F9B">
        <w:rPr>
          <w:rFonts w:ascii="Times New Roman" w:hAnsi="Times New Roman" w:cs="Times New Roman"/>
          <w:sz w:val="28"/>
          <w:szCs w:val="28"/>
          <w:lang w:val="ru-RU"/>
        </w:rPr>
        <w:t>всіх</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регіонах</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України</w:t>
      </w:r>
      <w:proofErr w:type="spellEnd"/>
      <w:r w:rsidR="006734D6">
        <w:rPr>
          <w:rFonts w:ascii="Times New Roman" w:hAnsi="Times New Roman" w:cs="Times New Roman"/>
          <w:sz w:val="28"/>
          <w:szCs w:val="28"/>
          <w:lang w:val="ru-RU"/>
        </w:rPr>
        <w:t>,</w:t>
      </w:r>
      <w:r w:rsidR="006734D6" w:rsidRPr="006734D6">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піднесення</w:t>
      </w:r>
      <w:proofErr w:type="spellEnd"/>
      <w:r w:rsidR="006734D6" w:rsidRPr="00E46E9F">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екологічної</w:t>
      </w:r>
      <w:proofErr w:type="spellEnd"/>
      <w:r w:rsidR="006734D6">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самосвідомості</w:t>
      </w:r>
      <w:proofErr w:type="spellEnd"/>
      <w:r w:rsidR="006734D6">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кожної</w:t>
      </w:r>
      <w:proofErr w:type="spellEnd"/>
      <w:r w:rsidR="006734D6">
        <w:rPr>
          <w:rFonts w:ascii="Times New Roman" w:hAnsi="Times New Roman" w:cs="Times New Roman"/>
          <w:sz w:val="28"/>
          <w:szCs w:val="28"/>
          <w:lang w:val="ru-RU"/>
        </w:rPr>
        <w:t xml:space="preserve"> </w:t>
      </w:r>
      <w:proofErr w:type="spellStart"/>
      <w:r w:rsidR="006734D6">
        <w:rPr>
          <w:rFonts w:ascii="Times New Roman" w:hAnsi="Times New Roman" w:cs="Times New Roman"/>
          <w:sz w:val="28"/>
          <w:szCs w:val="28"/>
          <w:lang w:val="ru-RU"/>
        </w:rPr>
        <w:t>людини</w:t>
      </w:r>
      <w:proofErr w:type="spellEnd"/>
      <w:r w:rsidR="006734D6">
        <w:rPr>
          <w:rFonts w:ascii="Times New Roman" w:hAnsi="Times New Roman" w:cs="Times New Roman"/>
          <w:sz w:val="28"/>
          <w:szCs w:val="28"/>
          <w:lang w:val="ru-RU"/>
        </w:rPr>
        <w:t xml:space="preserve"> і суспільства </w:t>
      </w:r>
      <w:proofErr w:type="spellStart"/>
      <w:r w:rsidR="006734D6">
        <w:rPr>
          <w:rFonts w:ascii="Times New Roman" w:hAnsi="Times New Roman" w:cs="Times New Roman"/>
          <w:sz w:val="28"/>
          <w:szCs w:val="28"/>
          <w:lang w:val="ru-RU"/>
        </w:rPr>
        <w:t>загалом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Гуманізація</w:t>
      </w:r>
      <w:proofErr w:type="spellEnd"/>
      <w:r w:rsidRPr="00E46E9F">
        <w:rPr>
          <w:rFonts w:ascii="Times New Roman" w:hAnsi="Times New Roman" w:cs="Times New Roman"/>
          <w:sz w:val="28"/>
          <w:szCs w:val="28"/>
          <w:lang w:val="ru-RU"/>
        </w:rPr>
        <w:t xml:space="preserve"> суспільства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призвести</w:t>
      </w:r>
      <w:proofErr w:type="spellEnd"/>
      <w:r>
        <w:rPr>
          <w:rFonts w:ascii="Times New Roman" w:hAnsi="Times New Roman" w:cs="Times New Roman"/>
          <w:sz w:val="28"/>
          <w:szCs w:val="28"/>
          <w:lang w:val="ru-RU"/>
        </w:rPr>
        <w:t xml:space="preserve"> до того </w:t>
      </w:r>
      <w:proofErr w:type="spellStart"/>
      <w:r w:rsidR="00C20F9B">
        <w:rPr>
          <w:rFonts w:ascii="Times New Roman" w:hAnsi="Times New Roman" w:cs="Times New Roman"/>
          <w:sz w:val="28"/>
          <w:szCs w:val="28"/>
          <w:lang w:val="ru-RU"/>
        </w:rPr>
        <w:t>аби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в</w:t>
      </w:r>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сфері</w:t>
      </w:r>
      <w:proofErr w:type="spellEnd"/>
      <w:r w:rsidRPr="00E46E9F">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забезпеч</w:t>
      </w:r>
      <w:r w:rsidR="00C20F9B">
        <w:rPr>
          <w:rFonts w:ascii="Times New Roman" w:hAnsi="Times New Roman" w:cs="Times New Roman"/>
          <w:sz w:val="28"/>
          <w:szCs w:val="28"/>
          <w:lang w:val="ru-RU"/>
        </w:rPr>
        <w:t>увало</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рівність</w:t>
      </w:r>
      <w:proofErr w:type="spellEnd"/>
      <w:r w:rsidRPr="00E46E9F">
        <w:rPr>
          <w:rFonts w:ascii="Times New Roman" w:hAnsi="Times New Roman" w:cs="Times New Roman"/>
          <w:sz w:val="28"/>
          <w:szCs w:val="28"/>
          <w:lang w:val="ru-RU"/>
        </w:rPr>
        <w:t xml:space="preserve"> </w:t>
      </w:r>
      <w:proofErr w:type="spellStart"/>
      <w:r w:rsidRPr="00E46E9F">
        <w:rPr>
          <w:rFonts w:ascii="Times New Roman" w:hAnsi="Times New Roman" w:cs="Times New Roman"/>
          <w:sz w:val="28"/>
          <w:szCs w:val="28"/>
          <w:lang w:val="ru-RU"/>
        </w:rPr>
        <w:t>можлив</w:t>
      </w:r>
      <w:r>
        <w:rPr>
          <w:rFonts w:ascii="Times New Roman" w:hAnsi="Times New Roman" w:cs="Times New Roman"/>
          <w:sz w:val="28"/>
          <w:szCs w:val="28"/>
          <w:lang w:val="ru-RU"/>
        </w:rPr>
        <w:t>остей</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теперішніх</w:t>
      </w:r>
      <w:proofErr w:type="spellEnd"/>
      <w:r w:rsidR="00C20F9B">
        <w:rPr>
          <w:rFonts w:ascii="Times New Roman" w:hAnsi="Times New Roman" w:cs="Times New Roman"/>
          <w:sz w:val="28"/>
          <w:szCs w:val="28"/>
          <w:lang w:val="ru-RU"/>
        </w:rPr>
        <w:t xml:space="preserve"> та </w:t>
      </w:r>
      <w:proofErr w:type="spellStart"/>
      <w:r w:rsidR="00C20F9B">
        <w:rPr>
          <w:rFonts w:ascii="Times New Roman" w:hAnsi="Times New Roman" w:cs="Times New Roman"/>
          <w:sz w:val="28"/>
          <w:szCs w:val="28"/>
          <w:lang w:val="ru-RU"/>
        </w:rPr>
        <w:t>майбутніх</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поколінь</w:t>
      </w:r>
      <w:proofErr w:type="spellEnd"/>
      <w:r>
        <w:rPr>
          <w:rFonts w:ascii="Times New Roman" w:hAnsi="Times New Roman" w:cs="Times New Roman"/>
          <w:sz w:val="28"/>
          <w:szCs w:val="28"/>
          <w:lang w:val="ru-RU"/>
        </w:rPr>
        <w:t xml:space="preserve"> </w:t>
      </w:r>
      <w:r w:rsidR="00C20F9B">
        <w:rPr>
          <w:rFonts w:ascii="Times New Roman" w:hAnsi="Times New Roman" w:cs="Times New Roman"/>
          <w:sz w:val="28"/>
          <w:szCs w:val="28"/>
          <w:lang w:val="ru-RU"/>
        </w:rPr>
        <w:t xml:space="preserve">для </w:t>
      </w:r>
      <w:proofErr w:type="spellStart"/>
      <w:r>
        <w:rPr>
          <w:rFonts w:ascii="Times New Roman" w:hAnsi="Times New Roman" w:cs="Times New Roman"/>
          <w:sz w:val="28"/>
          <w:szCs w:val="28"/>
          <w:lang w:val="ru-RU"/>
        </w:rPr>
        <w:t>соціально-економіченого</w:t>
      </w:r>
      <w:proofErr w:type="spellEnd"/>
      <w:r>
        <w:rPr>
          <w:rFonts w:ascii="Times New Roman" w:hAnsi="Times New Roman" w:cs="Times New Roman"/>
          <w:sz w:val="28"/>
          <w:szCs w:val="28"/>
          <w:lang w:val="ru-RU"/>
        </w:rPr>
        <w:t xml:space="preserve"> розвитку і </w:t>
      </w:r>
      <w:proofErr w:type="spellStart"/>
      <w:r w:rsidR="00C20F9B">
        <w:rPr>
          <w:rFonts w:ascii="Times New Roman" w:hAnsi="Times New Roman" w:cs="Times New Roman"/>
          <w:sz w:val="28"/>
          <w:szCs w:val="28"/>
          <w:lang w:val="ru-RU"/>
        </w:rPr>
        <w:t>водночас</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відновлення</w:t>
      </w:r>
      <w:proofErr w:type="spellEnd"/>
      <w:r w:rsidR="00C20F9B">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збереження</w:t>
      </w:r>
      <w:proofErr w:type="spellEnd"/>
      <w:r>
        <w:rPr>
          <w:rFonts w:ascii="Times New Roman" w:hAnsi="Times New Roman" w:cs="Times New Roman"/>
          <w:sz w:val="28"/>
          <w:szCs w:val="28"/>
          <w:lang w:val="ru-RU"/>
        </w:rPr>
        <w:t xml:space="preserve"> при</w:t>
      </w:r>
      <w:r w:rsidRPr="00E46E9F">
        <w:rPr>
          <w:rFonts w:ascii="Times New Roman" w:hAnsi="Times New Roman" w:cs="Times New Roman"/>
          <w:sz w:val="28"/>
          <w:szCs w:val="28"/>
          <w:lang w:val="ru-RU"/>
        </w:rPr>
        <w:t>родн</w:t>
      </w:r>
      <w:r w:rsidR="00C20F9B">
        <w:rPr>
          <w:rFonts w:ascii="Times New Roman" w:hAnsi="Times New Roman" w:cs="Times New Roman"/>
          <w:sz w:val="28"/>
          <w:szCs w:val="28"/>
          <w:lang w:val="ru-RU"/>
        </w:rPr>
        <w:t xml:space="preserve">ого </w:t>
      </w:r>
      <w:proofErr w:type="spellStart"/>
      <w:r w:rsidR="00C20F9B">
        <w:rPr>
          <w:rFonts w:ascii="Times New Roman" w:hAnsi="Times New Roman" w:cs="Times New Roman"/>
          <w:sz w:val="28"/>
          <w:szCs w:val="28"/>
          <w:lang w:val="ru-RU"/>
        </w:rPr>
        <w:t>капіталу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середовища</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тривалу</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часі</w:t>
      </w:r>
      <w:proofErr w:type="spellEnd"/>
      <w:r>
        <w:rPr>
          <w:rFonts w:ascii="Times New Roman" w:hAnsi="Times New Roman" w:cs="Times New Roman"/>
          <w:sz w:val="28"/>
          <w:szCs w:val="28"/>
          <w:lang w:val="ru-RU"/>
        </w:rPr>
        <w:t xml:space="preserve"> перспективу. </w:t>
      </w:r>
    </w:p>
    <w:p w14:paraId="00232EA7" w14:textId="4BABF7EF" w:rsidR="00C954CC" w:rsidRDefault="00F952D9" w:rsidP="002C5CA6">
      <w:pPr>
        <w:tabs>
          <w:tab w:val="left" w:pos="9072"/>
        </w:tabs>
        <w:spacing w:after="0"/>
        <w:ind w:left="0"/>
        <w:rPr>
          <w:rFonts w:ascii="Times New Roman" w:hAnsi="Times New Roman" w:cs="Times New Roman"/>
          <w:sz w:val="28"/>
          <w:szCs w:val="28"/>
          <w:lang w:val="ru-RU"/>
        </w:rPr>
      </w:pPr>
      <w:r>
        <w:rPr>
          <w:b/>
          <w:lang w:val="ru-RU"/>
        </w:rPr>
        <w:t xml:space="preserve">             </w:t>
      </w:r>
      <w:r w:rsidRPr="00F952D9">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Історично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тривалий</w:t>
      </w:r>
      <w:proofErr w:type="spellEnd"/>
      <w:r>
        <w:rPr>
          <w:rFonts w:ascii="Times New Roman" w:hAnsi="Times New Roman" w:cs="Times New Roman"/>
          <w:sz w:val="28"/>
          <w:szCs w:val="28"/>
          <w:lang w:val="ru-RU"/>
        </w:rPr>
        <w:t xml:space="preserve"> час </w:t>
      </w:r>
      <w:proofErr w:type="spellStart"/>
      <w:r>
        <w:rPr>
          <w:rFonts w:ascii="Times New Roman" w:hAnsi="Times New Roman" w:cs="Times New Roman"/>
          <w:sz w:val="28"/>
          <w:szCs w:val="28"/>
          <w:lang w:val="ru-RU"/>
        </w:rPr>
        <w:t>людство</w:t>
      </w:r>
      <w:proofErr w:type="spellEnd"/>
      <w:r>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вважало</w:t>
      </w:r>
      <w:proofErr w:type="spellEnd"/>
      <w:r w:rsidR="006734D6">
        <w:rPr>
          <w:rFonts w:ascii="Times New Roman" w:hAnsi="Times New Roman" w:cs="Times New Roman"/>
          <w:sz w:val="28"/>
          <w:szCs w:val="28"/>
          <w:lang w:val="ru-RU"/>
        </w:rPr>
        <w:t xml:space="preserve"> </w:t>
      </w:r>
      <w:proofErr w:type="spellStart"/>
      <w:r w:rsidR="002511F7">
        <w:rPr>
          <w:rFonts w:ascii="Times New Roman" w:hAnsi="Times New Roman" w:cs="Times New Roman"/>
          <w:sz w:val="28"/>
          <w:szCs w:val="28"/>
          <w:lang w:val="ru-RU"/>
        </w:rPr>
        <w:t>п</w:t>
      </w:r>
      <w:r w:rsidRPr="00F952D9">
        <w:rPr>
          <w:rFonts w:ascii="Times New Roman" w:hAnsi="Times New Roman" w:cs="Times New Roman"/>
          <w:sz w:val="28"/>
          <w:szCs w:val="28"/>
          <w:lang w:val="ru-RU"/>
        </w:rPr>
        <w:t>риродні</w:t>
      </w:r>
      <w:proofErr w:type="spellEnd"/>
      <w:r w:rsidRPr="00F952D9">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ресурси</w:t>
      </w:r>
      <w:proofErr w:type="spellEnd"/>
      <w:r w:rsidRPr="00F952D9">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не</w:t>
      </w:r>
      <w:r w:rsidRPr="00F952D9">
        <w:rPr>
          <w:rFonts w:ascii="Times New Roman" w:hAnsi="Times New Roman" w:cs="Times New Roman"/>
          <w:sz w:val="28"/>
          <w:szCs w:val="28"/>
          <w:lang w:val="ru-RU"/>
        </w:rPr>
        <w:t>вичер</w:t>
      </w:r>
      <w:r w:rsidR="002511F7">
        <w:rPr>
          <w:rFonts w:ascii="Times New Roman" w:hAnsi="Times New Roman" w:cs="Times New Roman"/>
          <w:sz w:val="28"/>
          <w:szCs w:val="28"/>
          <w:lang w:val="ru-RU"/>
        </w:rPr>
        <w:t>п</w:t>
      </w:r>
      <w:r w:rsidRPr="00F952D9">
        <w:rPr>
          <w:rFonts w:ascii="Times New Roman" w:hAnsi="Times New Roman" w:cs="Times New Roman"/>
          <w:sz w:val="28"/>
          <w:szCs w:val="28"/>
          <w:lang w:val="ru-RU"/>
        </w:rPr>
        <w:t>ними</w:t>
      </w:r>
      <w:proofErr w:type="spellEnd"/>
      <w:r w:rsidR="00C20F9B">
        <w:rPr>
          <w:rFonts w:ascii="Times New Roman" w:hAnsi="Times New Roman" w:cs="Times New Roman"/>
          <w:sz w:val="28"/>
          <w:szCs w:val="28"/>
          <w:lang w:val="ru-RU"/>
        </w:rPr>
        <w:t>,</w:t>
      </w:r>
      <w:r w:rsidR="00D726DC">
        <w:rPr>
          <w:rFonts w:ascii="Times New Roman" w:hAnsi="Times New Roman" w:cs="Times New Roman"/>
          <w:sz w:val="28"/>
          <w:szCs w:val="28"/>
          <w:lang w:val="ru-RU"/>
        </w:rPr>
        <w:t xml:space="preserve"> </w:t>
      </w:r>
      <w:proofErr w:type="spellStart"/>
      <w:r w:rsidR="00D726DC">
        <w:rPr>
          <w:rFonts w:ascii="Times New Roman" w:hAnsi="Times New Roman" w:cs="Times New Roman"/>
          <w:sz w:val="28"/>
          <w:szCs w:val="28"/>
          <w:lang w:val="ru-RU"/>
        </w:rPr>
        <w:t>намага</w:t>
      </w:r>
      <w:r w:rsidR="00D318A2">
        <w:rPr>
          <w:rFonts w:ascii="Times New Roman" w:hAnsi="Times New Roman" w:cs="Times New Roman"/>
          <w:sz w:val="28"/>
          <w:szCs w:val="28"/>
          <w:lang w:val="ru-RU"/>
        </w:rPr>
        <w:t>л</w:t>
      </w:r>
      <w:r w:rsidR="00D726DC">
        <w:rPr>
          <w:rFonts w:ascii="Times New Roman" w:hAnsi="Times New Roman" w:cs="Times New Roman"/>
          <w:sz w:val="28"/>
          <w:szCs w:val="28"/>
          <w:lang w:val="ru-RU"/>
        </w:rPr>
        <w:t>ось</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якомога</w:t>
      </w:r>
      <w:proofErr w:type="spellEnd"/>
      <w:r w:rsidR="00D318A2">
        <w:rPr>
          <w:rFonts w:ascii="Times New Roman" w:hAnsi="Times New Roman" w:cs="Times New Roman"/>
          <w:sz w:val="28"/>
          <w:szCs w:val="28"/>
          <w:lang w:val="ru-RU"/>
        </w:rPr>
        <w:t xml:space="preserve"> </w:t>
      </w:r>
      <w:proofErr w:type="spellStart"/>
      <w:r w:rsidR="00D726DC">
        <w:rPr>
          <w:rFonts w:ascii="Times New Roman" w:hAnsi="Times New Roman" w:cs="Times New Roman"/>
          <w:sz w:val="28"/>
          <w:szCs w:val="28"/>
          <w:lang w:val="ru-RU"/>
        </w:rPr>
        <w:t>більше</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взяти</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їх</w:t>
      </w:r>
      <w:proofErr w:type="spellEnd"/>
      <w:r w:rsidR="00C20F9B">
        <w:rPr>
          <w:rFonts w:ascii="Times New Roman" w:hAnsi="Times New Roman" w:cs="Times New Roman"/>
          <w:sz w:val="28"/>
          <w:szCs w:val="28"/>
          <w:lang w:val="ru-RU"/>
        </w:rPr>
        <w:t xml:space="preserve"> у </w:t>
      </w:r>
      <w:proofErr w:type="spellStart"/>
      <w:r w:rsidR="00C20F9B">
        <w:rPr>
          <w:rFonts w:ascii="Times New Roman" w:hAnsi="Times New Roman" w:cs="Times New Roman"/>
          <w:sz w:val="28"/>
          <w:szCs w:val="28"/>
          <w:lang w:val="ru-RU"/>
        </w:rPr>
        <w:t>природи</w:t>
      </w:r>
      <w:proofErr w:type="spellEnd"/>
      <w:r w:rsidR="00C20F9B">
        <w:rPr>
          <w:rFonts w:ascii="Times New Roman" w:hAnsi="Times New Roman" w:cs="Times New Roman"/>
          <w:sz w:val="28"/>
          <w:szCs w:val="28"/>
          <w:lang w:val="ru-RU"/>
        </w:rPr>
        <w:t xml:space="preserve"> та </w:t>
      </w:r>
      <w:proofErr w:type="spellStart"/>
      <w:r w:rsidR="00D726DC">
        <w:rPr>
          <w:rFonts w:ascii="Times New Roman" w:hAnsi="Times New Roman" w:cs="Times New Roman"/>
          <w:sz w:val="28"/>
          <w:szCs w:val="28"/>
          <w:lang w:val="ru-RU"/>
        </w:rPr>
        <w:t>використовувати</w:t>
      </w:r>
      <w:proofErr w:type="spellEnd"/>
      <w:r w:rsidR="00C20F9B">
        <w:rPr>
          <w:rFonts w:ascii="Times New Roman" w:hAnsi="Times New Roman" w:cs="Times New Roman"/>
          <w:sz w:val="28"/>
          <w:szCs w:val="28"/>
          <w:lang w:val="ru-RU"/>
        </w:rPr>
        <w:t xml:space="preserve"> для </w:t>
      </w:r>
      <w:proofErr w:type="spellStart"/>
      <w:r w:rsidR="00C20F9B">
        <w:rPr>
          <w:rFonts w:ascii="Times New Roman" w:hAnsi="Times New Roman" w:cs="Times New Roman"/>
          <w:sz w:val="28"/>
          <w:szCs w:val="28"/>
          <w:lang w:val="ru-RU"/>
        </w:rPr>
        <w:t>задоволення</w:t>
      </w:r>
      <w:proofErr w:type="spellEnd"/>
      <w:r w:rsidR="00C20F9B">
        <w:rPr>
          <w:rFonts w:ascii="Times New Roman" w:hAnsi="Times New Roman" w:cs="Times New Roman"/>
          <w:sz w:val="28"/>
          <w:szCs w:val="28"/>
          <w:lang w:val="ru-RU"/>
        </w:rPr>
        <w:t xml:space="preserve"> </w:t>
      </w:r>
      <w:proofErr w:type="spellStart"/>
      <w:r w:rsidR="00C20F9B">
        <w:rPr>
          <w:rFonts w:ascii="Times New Roman" w:hAnsi="Times New Roman" w:cs="Times New Roman"/>
          <w:sz w:val="28"/>
          <w:szCs w:val="28"/>
          <w:lang w:val="ru-RU"/>
        </w:rPr>
        <w:t>своїх</w:t>
      </w:r>
      <w:proofErr w:type="spellEnd"/>
      <w:r w:rsidR="00C20F9B">
        <w:rPr>
          <w:rFonts w:ascii="Times New Roman" w:hAnsi="Times New Roman" w:cs="Times New Roman"/>
          <w:sz w:val="28"/>
          <w:szCs w:val="28"/>
          <w:lang w:val="ru-RU"/>
        </w:rPr>
        <w:t xml:space="preserve"> потреб</w:t>
      </w:r>
      <w:r w:rsidR="006734D6">
        <w:rPr>
          <w:rFonts w:ascii="Times New Roman" w:hAnsi="Times New Roman" w:cs="Times New Roman"/>
          <w:sz w:val="28"/>
          <w:szCs w:val="28"/>
          <w:lang w:val="ru-RU"/>
        </w:rPr>
        <w:t>,</w:t>
      </w:r>
      <w:r w:rsidR="00C20F9B">
        <w:rPr>
          <w:rFonts w:ascii="Times New Roman" w:hAnsi="Times New Roman" w:cs="Times New Roman"/>
          <w:sz w:val="28"/>
          <w:szCs w:val="28"/>
          <w:lang w:val="ru-RU"/>
        </w:rPr>
        <w:t xml:space="preserve"> як</w:t>
      </w:r>
      <w:r w:rsidR="006734D6">
        <w:rPr>
          <w:rFonts w:ascii="Times New Roman" w:hAnsi="Times New Roman" w:cs="Times New Roman"/>
          <w:sz w:val="28"/>
          <w:szCs w:val="28"/>
        </w:rPr>
        <w:t>і стрімко зростали</w:t>
      </w:r>
      <w:r w:rsidR="00C20F9B">
        <w:rPr>
          <w:rFonts w:ascii="Times New Roman" w:hAnsi="Times New Roman" w:cs="Times New Roman"/>
          <w:sz w:val="28"/>
          <w:szCs w:val="28"/>
          <w:lang w:val="ru-RU"/>
        </w:rPr>
        <w:t xml:space="preserve"> через </w:t>
      </w:r>
      <w:proofErr w:type="spellStart"/>
      <w:r w:rsidR="00C20F9B">
        <w:rPr>
          <w:rFonts w:ascii="Times New Roman" w:hAnsi="Times New Roman" w:cs="Times New Roman"/>
          <w:sz w:val="28"/>
          <w:szCs w:val="28"/>
          <w:lang w:val="ru-RU"/>
        </w:rPr>
        <w:t>збільшення</w:t>
      </w:r>
      <w:proofErr w:type="spellEnd"/>
      <w:r w:rsidR="00C20F9B">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чисельності</w:t>
      </w:r>
      <w:proofErr w:type="spellEnd"/>
      <w:r w:rsidR="00762C65">
        <w:rPr>
          <w:rFonts w:ascii="Times New Roman" w:hAnsi="Times New Roman" w:cs="Times New Roman"/>
          <w:sz w:val="28"/>
          <w:szCs w:val="28"/>
          <w:lang w:val="ru-RU"/>
        </w:rPr>
        <w:t xml:space="preserve"> людей </w:t>
      </w:r>
      <w:r w:rsidR="008C72BF">
        <w:rPr>
          <w:rFonts w:ascii="Times New Roman" w:hAnsi="Times New Roman" w:cs="Times New Roman"/>
          <w:sz w:val="28"/>
          <w:szCs w:val="28"/>
          <w:lang w:val="ru-RU"/>
        </w:rPr>
        <w:t>та</w:t>
      </w:r>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зростання</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техгічних</w:t>
      </w:r>
      <w:proofErr w:type="spellEnd"/>
      <w:r w:rsidR="00762C65">
        <w:rPr>
          <w:rFonts w:ascii="Times New Roman" w:hAnsi="Times New Roman" w:cs="Times New Roman"/>
          <w:sz w:val="28"/>
          <w:szCs w:val="28"/>
          <w:lang w:val="ru-RU"/>
        </w:rPr>
        <w:t xml:space="preserve"> і </w:t>
      </w:r>
      <w:proofErr w:type="spellStart"/>
      <w:r w:rsidR="00762C65">
        <w:rPr>
          <w:rFonts w:ascii="Times New Roman" w:hAnsi="Times New Roman" w:cs="Times New Roman"/>
          <w:sz w:val="28"/>
          <w:szCs w:val="28"/>
          <w:lang w:val="ru-RU"/>
        </w:rPr>
        <w:t>техологічних</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можливостей</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людства</w:t>
      </w:r>
      <w:proofErr w:type="spellEnd"/>
      <w:r w:rsidR="00762C65">
        <w:rPr>
          <w:rFonts w:ascii="Times New Roman" w:hAnsi="Times New Roman" w:cs="Times New Roman"/>
          <w:sz w:val="28"/>
          <w:szCs w:val="28"/>
          <w:lang w:val="ru-RU"/>
        </w:rPr>
        <w:t xml:space="preserve"> у </w:t>
      </w:r>
      <w:proofErr w:type="spellStart"/>
      <w:r w:rsidR="00762C65">
        <w:rPr>
          <w:rFonts w:ascii="Times New Roman" w:hAnsi="Times New Roman" w:cs="Times New Roman"/>
          <w:sz w:val="28"/>
          <w:szCs w:val="28"/>
          <w:lang w:val="ru-RU"/>
        </w:rPr>
        <w:t>видобуванні</w:t>
      </w:r>
      <w:proofErr w:type="spellEnd"/>
      <w:r w:rsidR="00762C65">
        <w:rPr>
          <w:rFonts w:ascii="Times New Roman" w:hAnsi="Times New Roman" w:cs="Times New Roman"/>
          <w:sz w:val="28"/>
          <w:szCs w:val="28"/>
          <w:lang w:val="ru-RU"/>
        </w:rPr>
        <w:t xml:space="preserve"> та </w:t>
      </w:r>
      <w:proofErr w:type="spellStart"/>
      <w:r w:rsidR="00762C65">
        <w:rPr>
          <w:rFonts w:ascii="Times New Roman" w:hAnsi="Times New Roman" w:cs="Times New Roman"/>
          <w:sz w:val="28"/>
          <w:szCs w:val="28"/>
          <w:lang w:val="ru-RU"/>
        </w:rPr>
        <w:t>переробці</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природних</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ресурсів</w:t>
      </w:r>
      <w:proofErr w:type="spellEnd"/>
      <w:r w:rsidR="00762C65">
        <w:rPr>
          <w:rFonts w:ascii="Times New Roman" w:hAnsi="Times New Roman" w:cs="Times New Roman"/>
          <w:sz w:val="28"/>
          <w:szCs w:val="28"/>
          <w:lang w:val="ru-RU"/>
        </w:rPr>
        <w:t xml:space="preserve">. </w:t>
      </w:r>
      <w:r w:rsidRPr="00F952D9">
        <w:rPr>
          <w:rFonts w:ascii="Times New Roman" w:hAnsi="Times New Roman" w:cs="Times New Roman"/>
          <w:sz w:val="28"/>
          <w:szCs w:val="28"/>
          <w:lang w:val="ru-RU"/>
        </w:rPr>
        <w:t>Тому</w:t>
      </w:r>
      <w:r w:rsidR="00CE4BD9">
        <w:rPr>
          <w:rFonts w:ascii="Times New Roman" w:hAnsi="Times New Roman" w:cs="Times New Roman"/>
          <w:sz w:val="28"/>
          <w:szCs w:val="28"/>
          <w:lang w:val="ru-RU"/>
        </w:rPr>
        <w:t xml:space="preserve"> </w:t>
      </w:r>
      <w:proofErr w:type="spellStart"/>
      <w:r w:rsidR="002511F7">
        <w:rPr>
          <w:rFonts w:ascii="Times New Roman" w:hAnsi="Times New Roman" w:cs="Times New Roman"/>
          <w:sz w:val="28"/>
          <w:szCs w:val="28"/>
          <w:lang w:val="ru-RU"/>
        </w:rPr>
        <w:t>необмежено</w:t>
      </w:r>
      <w:proofErr w:type="spellEnd"/>
      <w:r w:rsidR="002511F7">
        <w:rPr>
          <w:rFonts w:ascii="Times New Roman" w:hAnsi="Times New Roman" w:cs="Times New Roman"/>
          <w:sz w:val="28"/>
          <w:szCs w:val="28"/>
          <w:lang w:val="ru-RU"/>
        </w:rPr>
        <w:t xml:space="preserve"> </w:t>
      </w:r>
      <w:proofErr w:type="spellStart"/>
      <w:r w:rsidR="002511F7">
        <w:rPr>
          <w:rFonts w:ascii="Times New Roman" w:hAnsi="Times New Roman" w:cs="Times New Roman"/>
          <w:sz w:val="28"/>
          <w:szCs w:val="28"/>
          <w:lang w:val="ru-RU"/>
        </w:rPr>
        <w:t>вирубувал</w:t>
      </w:r>
      <w:r w:rsidR="00D726DC">
        <w:rPr>
          <w:rFonts w:ascii="Times New Roman" w:hAnsi="Times New Roman" w:cs="Times New Roman"/>
          <w:sz w:val="28"/>
          <w:szCs w:val="28"/>
          <w:lang w:val="ru-RU"/>
        </w:rPr>
        <w:t>и</w:t>
      </w:r>
      <w:proofErr w:type="spellEnd"/>
      <w:r w:rsidR="002511F7">
        <w:rPr>
          <w:rFonts w:ascii="Times New Roman" w:hAnsi="Times New Roman" w:cs="Times New Roman"/>
          <w:sz w:val="28"/>
          <w:szCs w:val="28"/>
          <w:lang w:val="ru-RU"/>
        </w:rPr>
        <w:t xml:space="preserve"> </w:t>
      </w:r>
      <w:proofErr w:type="spellStart"/>
      <w:r w:rsidR="002511F7">
        <w:rPr>
          <w:rFonts w:ascii="Times New Roman" w:hAnsi="Times New Roman" w:cs="Times New Roman"/>
          <w:sz w:val="28"/>
          <w:szCs w:val="28"/>
          <w:lang w:val="ru-RU"/>
        </w:rPr>
        <w:t>ліси</w:t>
      </w:r>
      <w:proofErr w:type="spellEnd"/>
      <w:r w:rsidR="002511F7">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знищували</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біологічне</w:t>
      </w:r>
      <w:proofErr w:type="spellEnd"/>
      <w:r w:rsidR="00762C65">
        <w:rPr>
          <w:rFonts w:ascii="Times New Roman" w:hAnsi="Times New Roman" w:cs="Times New Roman"/>
          <w:sz w:val="28"/>
          <w:szCs w:val="28"/>
          <w:lang w:val="ru-RU"/>
        </w:rPr>
        <w:t xml:space="preserve"> та </w:t>
      </w:r>
      <w:proofErr w:type="spellStart"/>
      <w:r w:rsidR="00762C65">
        <w:rPr>
          <w:rFonts w:ascii="Times New Roman" w:hAnsi="Times New Roman" w:cs="Times New Roman"/>
          <w:sz w:val="28"/>
          <w:szCs w:val="28"/>
          <w:lang w:val="ru-RU"/>
        </w:rPr>
        <w:t>ландшафтне</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різноманіття</w:t>
      </w:r>
      <w:proofErr w:type="spellEnd"/>
      <w:r w:rsidR="00762C65">
        <w:rPr>
          <w:rFonts w:ascii="Times New Roman" w:hAnsi="Times New Roman" w:cs="Times New Roman"/>
          <w:sz w:val="28"/>
          <w:szCs w:val="28"/>
          <w:lang w:val="ru-RU"/>
        </w:rPr>
        <w:t>,</w:t>
      </w:r>
      <w:r w:rsidR="008C72BF">
        <w:rPr>
          <w:rFonts w:ascii="Times New Roman" w:hAnsi="Times New Roman" w:cs="Times New Roman"/>
          <w:sz w:val="28"/>
          <w:szCs w:val="28"/>
          <w:lang w:val="ru-RU"/>
        </w:rPr>
        <w:t xml:space="preserve"> </w:t>
      </w:r>
      <w:proofErr w:type="spellStart"/>
      <w:r w:rsidR="008C72BF">
        <w:rPr>
          <w:rFonts w:ascii="Times New Roman" w:hAnsi="Times New Roman" w:cs="Times New Roman"/>
          <w:sz w:val="28"/>
          <w:szCs w:val="28"/>
          <w:lang w:val="ru-RU"/>
        </w:rPr>
        <w:t>інтенсивно</w:t>
      </w:r>
      <w:proofErr w:type="spellEnd"/>
      <w:r w:rsidRPr="00F952D9">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розроблял</w:t>
      </w:r>
      <w:r w:rsidR="00D726DC">
        <w:rPr>
          <w:rFonts w:ascii="Times New Roman" w:hAnsi="Times New Roman" w:cs="Times New Roman"/>
          <w:sz w:val="28"/>
          <w:szCs w:val="28"/>
          <w:lang w:val="ru-RU"/>
        </w:rPr>
        <w:t>и</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найзручніші</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родовища</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корисних</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копалин</w:t>
      </w:r>
      <w:proofErr w:type="spellEnd"/>
      <w:r w:rsidR="002511F7">
        <w:rPr>
          <w:rFonts w:ascii="Times New Roman" w:hAnsi="Times New Roman" w:cs="Times New Roman"/>
          <w:sz w:val="28"/>
          <w:szCs w:val="28"/>
          <w:lang w:val="ru-RU"/>
        </w:rPr>
        <w:t xml:space="preserve">, </w:t>
      </w:r>
      <w:proofErr w:type="spellStart"/>
      <w:r w:rsidR="002511F7">
        <w:rPr>
          <w:rFonts w:ascii="Times New Roman" w:hAnsi="Times New Roman" w:cs="Times New Roman"/>
          <w:sz w:val="28"/>
          <w:szCs w:val="28"/>
          <w:lang w:val="ru-RU"/>
        </w:rPr>
        <w:t>розорювал</w:t>
      </w:r>
      <w:r w:rsidR="00D726DC">
        <w:rPr>
          <w:rFonts w:ascii="Times New Roman" w:hAnsi="Times New Roman" w:cs="Times New Roman"/>
          <w:sz w:val="28"/>
          <w:szCs w:val="28"/>
          <w:lang w:val="ru-RU"/>
        </w:rPr>
        <w:t>и</w:t>
      </w:r>
      <w:proofErr w:type="spellEnd"/>
      <w:r w:rsidR="002511F7">
        <w:rPr>
          <w:rFonts w:ascii="Times New Roman" w:hAnsi="Times New Roman" w:cs="Times New Roman"/>
          <w:sz w:val="28"/>
          <w:szCs w:val="28"/>
          <w:lang w:val="ru-RU"/>
        </w:rPr>
        <w:t xml:space="preserve"> все </w:t>
      </w:r>
      <w:proofErr w:type="spellStart"/>
      <w:r w:rsidR="002511F7">
        <w:rPr>
          <w:rFonts w:ascii="Times New Roman" w:hAnsi="Times New Roman" w:cs="Times New Roman"/>
          <w:sz w:val="28"/>
          <w:szCs w:val="28"/>
          <w:lang w:val="ru-RU"/>
        </w:rPr>
        <w:t>більше</w:t>
      </w:r>
      <w:proofErr w:type="spellEnd"/>
      <w:r w:rsidR="002511F7">
        <w:rPr>
          <w:rFonts w:ascii="Times New Roman" w:hAnsi="Times New Roman" w:cs="Times New Roman"/>
          <w:sz w:val="28"/>
          <w:szCs w:val="28"/>
          <w:lang w:val="ru-RU"/>
        </w:rPr>
        <w:t xml:space="preserve"> земель</w:t>
      </w:r>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забудовували</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території</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небезбечними</w:t>
      </w:r>
      <w:proofErr w:type="spellEnd"/>
      <w:r w:rsidR="00762C65">
        <w:rPr>
          <w:rFonts w:ascii="Times New Roman" w:hAnsi="Times New Roman" w:cs="Times New Roman"/>
          <w:sz w:val="28"/>
          <w:szCs w:val="28"/>
          <w:lang w:val="ru-RU"/>
        </w:rPr>
        <w:t xml:space="preserve"> для </w:t>
      </w:r>
      <w:proofErr w:type="spellStart"/>
      <w:r w:rsidR="00762C65">
        <w:rPr>
          <w:rFonts w:ascii="Times New Roman" w:hAnsi="Times New Roman" w:cs="Times New Roman"/>
          <w:sz w:val="28"/>
          <w:szCs w:val="28"/>
          <w:lang w:val="ru-RU"/>
        </w:rPr>
        <w:t>довкілля</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техногенними</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обєктами</w:t>
      </w:r>
      <w:proofErr w:type="spellEnd"/>
      <w:r w:rsidR="008C72BF">
        <w:rPr>
          <w:rFonts w:ascii="Times New Roman" w:hAnsi="Times New Roman" w:cs="Times New Roman"/>
          <w:sz w:val="28"/>
          <w:szCs w:val="28"/>
          <w:lang w:val="ru-RU"/>
        </w:rPr>
        <w:t xml:space="preserve">, </w:t>
      </w:r>
      <w:proofErr w:type="spellStart"/>
      <w:r w:rsidR="008C72BF">
        <w:rPr>
          <w:rFonts w:ascii="Times New Roman" w:hAnsi="Times New Roman" w:cs="Times New Roman"/>
          <w:sz w:val="28"/>
          <w:szCs w:val="28"/>
          <w:lang w:val="ru-RU"/>
        </w:rPr>
        <w:t>забруднювали</w:t>
      </w:r>
      <w:proofErr w:type="spellEnd"/>
      <w:r w:rsidR="008C72BF">
        <w:rPr>
          <w:rFonts w:ascii="Times New Roman" w:hAnsi="Times New Roman" w:cs="Times New Roman"/>
          <w:sz w:val="28"/>
          <w:szCs w:val="28"/>
          <w:lang w:val="ru-RU"/>
        </w:rPr>
        <w:t xml:space="preserve"> </w:t>
      </w:r>
      <w:proofErr w:type="spellStart"/>
      <w:r w:rsidR="008C72BF">
        <w:rPr>
          <w:rFonts w:ascii="Times New Roman" w:hAnsi="Times New Roman" w:cs="Times New Roman"/>
          <w:sz w:val="28"/>
          <w:szCs w:val="28"/>
          <w:lang w:val="ru-RU"/>
        </w:rPr>
        <w:t>повітряне</w:t>
      </w:r>
      <w:proofErr w:type="spellEnd"/>
      <w:r w:rsidR="008C72BF">
        <w:rPr>
          <w:rFonts w:ascii="Times New Roman" w:hAnsi="Times New Roman" w:cs="Times New Roman"/>
          <w:sz w:val="28"/>
          <w:szCs w:val="28"/>
          <w:lang w:val="ru-RU"/>
        </w:rPr>
        <w:t xml:space="preserve">, </w:t>
      </w:r>
      <w:proofErr w:type="spellStart"/>
      <w:r w:rsidR="008C72BF">
        <w:rPr>
          <w:rFonts w:ascii="Times New Roman" w:hAnsi="Times New Roman" w:cs="Times New Roman"/>
          <w:sz w:val="28"/>
          <w:szCs w:val="28"/>
          <w:lang w:val="ru-RU"/>
        </w:rPr>
        <w:t>водне</w:t>
      </w:r>
      <w:proofErr w:type="spellEnd"/>
      <w:r w:rsidR="008C72BF">
        <w:rPr>
          <w:rFonts w:ascii="Times New Roman" w:hAnsi="Times New Roman" w:cs="Times New Roman"/>
          <w:sz w:val="28"/>
          <w:szCs w:val="28"/>
          <w:lang w:val="ru-RU"/>
        </w:rPr>
        <w:t xml:space="preserve"> та </w:t>
      </w:r>
      <w:proofErr w:type="spellStart"/>
      <w:r w:rsidR="008C72BF">
        <w:rPr>
          <w:rFonts w:ascii="Times New Roman" w:hAnsi="Times New Roman" w:cs="Times New Roman"/>
          <w:sz w:val="28"/>
          <w:szCs w:val="28"/>
          <w:lang w:val="ru-RU"/>
        </w:rPr>
        <w:t>грунтове</w:t>
      </w:r>
      <w:proofErr w:type="spellEnd"/>
      <w:r w:rsidR="008C72BF">
        <w:rPr>
          <w:rFonts w:ascii="Times New Roman" w:hAnsi="Times New Roman" w:cs="Times New Roman"/>
          <w:sz w:val="28"/>
          <w:szCs w:val="28"/>
          <w:lang w:val="ru-RU"/>
        </w:rPr>
        <w:t xml:space="preserve"> </w:t>
      </w:r>
      <w:proofErr w:type="spellStart"/>
      <w:r w:rsidR="008C72BF">
        <w:rPr>
          <w:rFonts w:ascii="Times New Roman" w:hAnsi="Times New Roman" w:cs="Times New Roman"/>
          <w:sz w:val="28"/>
          <w:szCs w:val="28"/>
          <w:lang w:val="ru-RU"/>
        </w:rPr>
        <w:t>середовища</w:t>
      </w:r>
      <w:proofErr w:type="spellEnd"/>
      <w:r w:rsidR="00762C65">
        <w:rPr>
          <w:rFonts w:ascii="Times New Roman" w:hAnsi="Times New Roman" w:cs="Times New Roman"/>
          <w:sz w:val="28"/>
          <w:szCs w:val="28"/>
          <w:lang w:val="ru-RU"/>
        </w:rPr>
        <w:t xml:space="preserve"> </w:t>
      </w:r>
      <w:proofErr w:type="spellStart"/>
      <w:r w:rsidR="00762C65">
        <w:rPr>
          <w:rFonts w:ascii="Times New Roman" w:hAnsi="Times New Roman" w:cs="Times New Roman"/>
          <w:sz w:val="28"/>
          <w:szCs w:val="28"/>
          <w:lang w:val="ru-RU"/>
        </w:rPr>
        <w:t>тощо</w:t>
      </w:r>
      <w:proofErr w:type="spellEnd"/>
      <w:r w:rsidR="00762C65">
        <w:rPr>
          <w:rFonts w:ascii="Times New Roman" w:hAnsi="Times New Roman" w:cs="Times New Roman"/>
          <w:sz w:val="28"/>
          <w:szCs w:val="28"/>
          <w:lang w:val="ru-RU"/>
        </w:rPr>
        <w:t>.</w:t>
      </w:r>
      <w:r w:rsidR="00D726DC">
        <w:rPr>
          <w:rFonts w:ascii="Times New Roman" w:hAnsi="Times New Roman" w:cs="Times New Roman"/>
          <w:sz w:val="28"/>
          <w:szCs w:val="28"/>
          <w:lang w:val="ru-RU"/>
        </w:rPr>
        <w:t xml:space="preserve"> </w:t>
      </w:r>
      <w:r w:rsidR="00762C65">
        <w:rPr>
          <w:rFonts w:ascii="Times New Roman" w:hAnsi="Times New Roman" w:cs="Times New Roman"/>
          <w:sz w:val="28"/>
          <w:szCs w:val="28"/>
          <w:lang w:val="ru-RU"/>
        </w:rPr>
        <w:t xml:space="preserve">При </w:t>
      </w:r>
      <w:proofErr w:type="spellStart"/>
      <w:r w:rsidR="00762C65">
        <w:rPr>
          <w:rFonts w:ascii="Times New Roman" w:hAnsi="Times New Roman" w:cs="Times New Roman"/>
          <w:sz w:val="28"/>
          <w:szCs w:val="28"/>
          <w:lang w:val="ru-RU"/>
        </w:rPr>
        <w:t>цьому</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переважали</w:t>
      </w:r>
      <w:proofErr w:type="spellEnd"/>
      <w:r w:rsidR="00CE4BD9">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екстенсивні</w:t>
      </w:r>
      <w:proofErr w:type="spellEnd"/>
      <w:r w:rsidRPr="00F952D9">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методи</w:t>
      </w:r>
      <w:proofErr w:type="spellEnd"/>
      <w:r w:rsidRPr="00F952D9">
        <w:rPr>
          <w:rFonts w:ascii="Times New Roman" w:hAnsi="Times New Roman" w:cs="Times New Roman"/>
          <w:sz w:val="28"/>
          <w:szCs w:val="28"/>
          <w:lang w:val="ru-RU"/>
        </w:rPr>
        <w:t xml:space="preserve"> </w:t>
      </w:r>
      <w:proofErr w:type="spellStart"/>
      <w:r w:rsidRPr="00F952D9">
        <w:rPr>
          <w:rFonts w:ascii="Times New Roman" w:hAnsi="Times New Roman" w:cs="Times New Roman"/>
          <w:sz w:val="28"/>
          <w:szCs w:val="28"/>
          <w:lang w:val="ru-RU"/>
        </w:rPr>
        <w:t>господарювання</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із</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постійно</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зростаючими</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обсягами</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використання</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природних</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багатств</w:t>
      </w:r>
      <w:proofErr w:type="spellEnd"/>
      <w:r w:rsidR="00CE4BD9">
        <w:rPr>
          <w:rFonts w:ascii="Times New Roman" w:hAnsi="Times New Roman" w:cs="Times New Roman"/>
          <w:sz w:val="28"/>
          <w:szCs w:val="28"/>
          <w:lang w:val="ru-RU"/>
        </w:rPr>
        <w:t xml:space="preserve">. </w:t>
      </w:r>
      <w:proofErr w:type="spellStart"/>
      <w:r w:rsidR="00D726DC">
        <w:rPr>
          <w:rFonts w:ascii="Times New Roman" w:hAnsi="Times New Roman" w:cs="Times New Roman"/>
          <w:sz w:val="28"/>
          <w:szCs w:val="28"/>
          <w:lang w:val="ru-RU"/>
        </w:rPr>
        <w:t>Цьому</w:t>
      </w:r>
      <w:proofErr w:type="spellEnd"/>
      <w:r w:rsidR="00D726DC">
        <w:rPr>
          <w:rFonts w:ascii="Times New Roman" w:hAnsi="Times New Roman" w:cs="Times New Roman"/>
          <w:sz w:val="28"/>
          <w:szCs w:val="28"/>
          <w:lang w:val="ru-RU"/>
        </w:rPr>
        <w:t xml:space="preserve"> спряла</w:t>
      </w:r>
      <w:r w:rsidRPr="00CE4BD9">
        <w:rPr>
          <w:rFonts w:ascii="Times New Roman" w:hAnsi="Times New Roman" w:cs="Times New Roman"/>
          <w:sz w:val="28"/>
          <w:szCs w:val="28"/>
          <w:lang w:val="ru-RU"/>
        </w:rPr>
        <w:t xml:space="preserve"> </w:t>
      </w:r>
      <w:proofErr w:type="spellStart"/>
      <w:r w:rsidR="00D726DC">
        <w:rPr>
          <w:rFonts w:ascii="Times New Roman" w:hAnsi="Times New Roman" w:cs="Times New Roman"/>
          <w:sz w:val="28"/>
          <w:szCs w:val="28"/>
          <w:lang w:val="ru-RU"/>
        </w:rPr>
        <w:t>багатовікова</w:t>
      </w:r>
      <w:proofErr w:type="spellEnd"/>
      <w:r w:rsidR="00D726DC">
        <w:rPr>
          <w:rFonts w:ascii="Times New Roman" w:hAnsi="Times New Roman" w:cs="Times New Roman"/>
          <w:sz w:val="28"/>
          <w:szCs w:val="28"/>
          <w:lang w:val="ru-RU"/>
        </w:rPr>
        <w:t xml:space="preserve"> практика</w:t>
      </w:r>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безкоштовності</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природних</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ресурсів</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Вважалося</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що</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оскільки</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природні</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ресурси</w:t>
      </w:r>
      <w:proofErr w:type="spellEnd"/>
      <w:r w:rsidRPr="00CE4BD9">
        <w:rPr>
          <w:rFonts w:ascii="Times New Roman" w:hAnsi="Times New Roman" w:cs="Times New Roman"/>
          <w:sz w:val="28"/>
          <w:szCs w:val="28"/>
          <w:lang w:val="ru-RU"/>
        </w:rPr>
        <w:t xml:space="preserve"> не є </w:t>
      </w:r>
      <w:proofErr w:type="spellStart"/>
      <w:r w:rsidRPr="00CE4BD9">
        <w:rPr>
          <w:rFonts w:ascii="Times New Roman" w:hAnsi="Times New Roman" w:cs="Times New Roman"/>
          <w:sz w:val="28"/>
          <w:szCs w:val="28"/>
          <w:lang w:val="ru-RU"/>
        </w:rPr>
        <w:t>об’єктами</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купівлі</w:t>
      </w:r>
      <w:proofErr w:type="spellEnd"/>
      <w:r w:rsidR="00D726DC">
        <w:rPr>
          <w:rFonts w:ascii="Times New Roman" w:hAnsi="Times New Roman" w:cs="Times New Roman"/>
          <w:sz w:val="28"/>
          <w:szCs w:val="28"/>
          <w:lang w:val="ru-RU"/>
        </w:rPr>
        <w:t>-</w:t>
      </w:r>
      <w:r w:rsidRPr="00CE4BD9">
        <w:rPr>
          <w:rFonts w:ascii="Times New Roman" w:hAnsi="Times New Roman" w:cs="Times New Roman"/>
          <w:sz w:val="28"/>
          <w:szCs w:val="28"/>
          <w:lang w:val="ru-RU"/>
        </w:rPr>
        <w:t xml:space="preserve">продажу, то </w:t>
      </w:r>
      <w:proofErr w:type="spellStart"/>
      <w:r w:rsidRPr="00CE4BD9">
        <w:rPr>
          <w:rFonts w:ascii="Times New Roman" w:hAnsi="Times New Roman" w:cs="Times New Roman"/>
          <w:sz w:val="28"/>
          <w:szCs w:val="28"/>
          <w:lang w:val="ru-RU"/>
        </w:rPr>
        <w:t>не</w:t>
      </w:r>
      <w:r w:rsidR="00D318A2">
        <w:rPr>
          <w:rFonts w:ascii="Times New Roman" w:hAnsi="Times New Roman" w:cs="Times New Roman"/>
          <w:sz w:val="28"/>
          <w:szCs w:val="28"/>
          <w:lang w:val="ru-RU"/>
        </w:rPr>
        <w:t>має</w:t>
      </w:r>
      <w:proofErr w:type="spellEnd"/>
      <w:r w:rsidR="00D318A2">
        <w:rPr>
          <w:rFonts w:ascii="Times New Roman" w:hAnsi="Times New Roman" w:cs="Times New Roman"/>
          <w:sz w:val="28"/>
          <w:szCs w:val="28"/>
          <w:lang w:val="ru-RU"/>
        </w:rPr>
        <w:t xml:space="preserve"> </w:t>
      </w:r>
      <w:r w:rsidR="00CE4BD9">
        <w:rPr>
          <w:rFonts w:ascii="Times New Roman" w:hAnsi="Times New Roman" w:cs="Times New Roman"/>
          <w:sz w:val="28"/>
          <w:szCs w:val="28"/>
          <w:lang w:val="ru-RU"/>
        </w:rPr>
        <w:t>потр</w:t>
      </w:r>
      <w:r w:rsidR="00D318A2">
        <w:rPr>
          <w:rFonts w:ascii="Times New Roman" w:hAnsi="Times New Roman" w:cs="Times New Roman"/>
          <w:sz w:val="28"/>
          <w:szCs w:val="28"/>
          <w:lang w:val="ru-RU"/>
        </w:rPr>
        <w:t>еби</w:t>
      </w:r>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оцінювати</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їх</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вартіс</w:t>
      </w:r>
      <w:r w:rsidR="00AA585A">
        <w:rPr>
          <w:rFonts w:ascii="Times New Roman" w:hAnsi="Times New Roman" w:cs="Times New Roman"/>
          <w:sz w:val="28"/>
          <w:szCs w:val="28"/>
          <w:lang w:val="ru-RU"/>
        </w:rPr>
        <w:t>ть</w:t>
      </w:r>
      <w:proofErr w:type="spellEnd"/>
      <w:r w:rsidR="00AA585A">
        <w:rPr>
          <w:rFonts w:ascii="Times New Roman" w:hAnsi="Times New Roman" w:cs="Times New Roman"/>
          <w:sz w:val="28"/>
          <w:szCs w:val="28"/>
          <w:lang w:val="ru-RU"/>
        </w:rPr>
        <w:t>.</w:t>
      </w:r>
      <w:r w:rsidR="00B47062">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Спроба</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за</w:t>
      </w:r>
      <w:r w:rsidRPr="00CE4BD9">
        <w:rPr>
          <w:rFonts w:ascii="Times New Roman" w:hAnsi="Times New Roman" w:cs="Times New Roman"/>
          <w:sz w:val="28"/>
          <w:szCs w:val="28"/>
          <w:lang w:val="ru-RU"/>
        </w:rPr>
        <w:t>провадження</w:t>
      </w:r>
      <w:proofErr w:type="spellEnd"/>
      <w:r w:rsidRPr="00CE4BD9">
        <w:rPr>
          <w:rFonts w:ascii="Times New Roman" w:hAnsi="Times New Roman" w:cs="Times New Roman"/>
          <w:sz w:val="28"/>
          <w:szCs w:val="28"/>
          <w:lang w:val="ru-RU"/>
        </w:rPr>
        <w:t xml:space="preserve"> </w:t>
      </w:r>
      <w:proofErr w:type="spellStart"/>
      <w:r w:rsidR="00AA585A">
        <w:rPr>
          <w:rFonts w:ascii="Times New Roman" w:hAnsi="Times New Roman" w:cs="Times New Roman"/>
          <w:sz w:val="28"/>
          <w:szCs w:val="28"/>
          <w:lang w:val="ru-RU"/>
        </w:rPr>
        <w:t>методології</w:t>
      </w:r>
      <w:proofErr w:type="spellEnd"/>
      <w:r w:rsidR="00AA585A">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оцін</w:t>
      </w:r>
      <w:r w:rsidR="00AA585A">
        <w:rPr>
          <w:rFonts w:ascii="Times New Roman" w:hAnsi="Times New Roman" w:cs="Times New Roman"/>
          <w:sz w:val="28"/>
          <w:szCs w:val="28"/>
          <w:lang w:val="ru-RU"/>
        </w:rPr>
        <w:t>ювання</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природних</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ресурсів</w:t>
      </w:r>
      <w:proofErr w:type="spellEnd"/>
      <w:r w:rsidRPr="00CE4BD9">
        <w:rPr>
          <w:rFonts w:ascii="Times New Roman" w:hAnsi="Times New Roman" w:cs="Times New Roman"/>
          <w:sz w:val="28"/>
          <w:szCs w:val="28"/>
          <w:lang w:val="ru-RU"/>
        </w:rPr>
        <w:t xml:space="preserve"> </w:t>
      </w:r>
      <w:r w:rsidR="00CE4BD9">
        <w:rPr>
          <w:rFonts w:ascii="Times New Roman" w:hAnsi="Times New Roman" w:cs="Times New Roman"/>
          <w:sz w:val="28"/>
          <w:szCs w:val="28"/>
          <w:lang w:val="ru-RU"/>
        </w:rPr>
        <w:t xml:space="preserve">в </w:t>
      </w:r>
      <w:proofErr w:type="spellStart"/>
      <w:r w:rsidR="00CE4BD9">
        <w:rPr>
          <w:rFonts w:ascii="Times New Roman" w:hAnsi="Times New Roman" w:cs="Times New Roman"/>
          <w:sz w:val="28"/>
          <w:szCs w:val="28"/>
          <w:lang w:val="ru-RU"/>
        </w:rPr>
        <w:t>середині</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минулого</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століття</w:t>
      </w:r>
      <w:proofErr w:type="spellEnd"/>
      <w:r w:rsidR="00CE4BD9">
        <w:rPr>
          <w:rFonts w:ascii="Times New Roman" w:hAnsi="Times New Roman" w:cs="Times New Roman"/>
          <w:sz w:val="28"/>
          <w:szCs w:val="28"/>
          <w:lang w:val="ru-RU"/>
        </w:rPr>
        <w:t xml:space="preserve"> не </w:t>
      </w:r>
      <w:proofErr w:type="spellStart"/>
      <w:r w:rsidR="00534135">
        <w:rPr>
          <w:rFonts w:ascii="Times New Roman" w:hAnsi="Times New Roman" w:cs="Times New Roman"/>
          <w:sz w:val="28"/>
          <w:szCs w:val="28"/>
          <w:lang w:val="ru-RU"/>
        </w:rPr>
        <w:t>бу</w:t>
      </w:r>
      <w:r w:rsidR="00CE4BD9">
        <w:rPr>
          <w:rFonts w:ascii="Times New Roman" w:hAnsi="Times New Roman" w:cs="Times New Roman"/>
          <w:sz w:val="28"/>
          <w:szCs w:val="28"/>
          <w:lang w:val="ru-RU"/>
        </w:rPr>
        <w:t>ла</w:t>
      </w:r>
      <w:proofErr w:type="spellEnd"/>
      <w:r w:rsidR="00CE4BD9">
        <w:rPr>
          <w:rFonts w:ascii="Times New Roman" w:hAnsi="Times New Roman" w:cs="Times New Roman"/>
          <w:sz w:val="28"/>
          <w:szCs w:val="28"/>
          <w:lang w:val="ru-RU"/>
        </w:rPr>
        <w:t xml:space="preserve"> </w:t>
      </w:r>
      <w:proofErr w:type="spellStart"/>
      <w:r w:rsidR="00CE4BD9">
        <w:rPr>
          <w:rFonts w:ascii="Times New Roman" w:hAnsi="Times New Roman" w:cs="Times New Roman"/>
          <w:sz w:val="28"/>
          <w:szCs w:val="28"/>
          <w:lang w:val="ru-RU"/>
        </w:rPr>
        <w:t>реаліз</w:t>
      </w:r>
      <w:r w:rsidR="00534135">
        <w:rPr>
          <w:rFonts w:ascii="Times New Roman" w:hAnsi="Times New Roman" w:cs="Times New Roman"/>
          <w:sz w:val="28"/>
          <w:szCs w:val="28"/>
          <w:lang w:val="ru-RU"/>
        </w:rPr>
        <w:t>ована</w:t>
      </w:r>
      <w:proofErr w:type="spellEnd"/>
      <w:r w:rsidR="00CE4BD9">
        <w:rPr>
          <w:rFonts w:ascii="Times New Roman" w:hAnsi="Times New Roman" w:cs="Times New Roman"/>
          <w:sz w:val="28"/>
          <w:szCs w:val="28"/>
          <w:lang w:val="ru-RU"/>
        </w:rPr>
        <w:t xml:space="preserve"> </w:t>
      </w:r>
      <w:r w:rsidR="00534135">
        <w:rPr>
          <w:rFonts w:ascii="Times New Roman" w:hAnsi="Times New Roman" w:cs="Times New Roman"/>
          <w:sz w:val="28"/>
          <w:szCs w:val="28"/>
          <w:lang w:val="ru-RU"/>
        </w:rPr>
        <w:t xml:space="preserve">через </w:t>
      </w:r>
      <w:proofErr w:type="spellStart"/>
      <w:r w:rsidRPr="00CE4BD9">
        <w:rPr>
          <w:rFonts w:ascii="Times New Roman" w:hAnsi="Times New Roman" w:cs="Times New Roman"/>
          <w:sz w:val="28"/>
          <w:szCs w:val="28"/>
          <w:lang w:val="ru-RU"/>
        </w:rPr>
        <w:t>створення</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колгоспів</w:t>
      </w:r>
      <w:proofErr w:type="spellEnd"/>
      <w:r w:rsidR="00D318A2">
        <w:rPr>
          <w:rFonts w:ascii="Times New Roman" w:hAnsi="Times New Roman" w:cs="Times New Roman"/>
          <w:sz w:val="28"/>
          <w:szCs w:val="28"/>
          <w:lang w:val="ru-RU"/>
        </w:rPr>
        <w:t xml:space="preserve"> у </w:t>
      </w:r>
      <w:proofErr w:type="spellStart"/>
      <w:r w:rsidR="00D318A2">
        <w:rPr>
          <w:rFonts w:ascii="Times New Roman" w:hAnsi="Times New Roman" w:cs="Times New Roman"/>
          <w:sz w:val="28"/>
          <w:szCs w:val="28"/>
          <w:lang w:val="ru-RU"/>
        </w:rPr>
        <w:t>всіх</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республіках</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бувшого</w:t>
      </w:r>
      <w:proofErr w:type="spellEnd"/>
      <w:r w:rsidR="00D318A2">
        <w:rPr>
          <w:rFonts w:ascii="Times New Roman" w:hAnsi="Times New Roman" w:cs="Times New Roman"/>
          <w:sz w:val="28"/>
          <w:szCs w:val="28"/>
          <w:lang w:val="ru-RU"/>
        </w:rPr>
        <w:t xml:space="preserve"> </w:t>
      </w:r>
      <w:proofErr w:type="spellStart"/>
      <w:r w:rsidR="00D318A2">
        <w:rPr>
          <w:rFonts w:ascii="Times New Roman" w:hAnsi="Times New Roman" w:cs="Times New Roman"/>
          <w:sz w:val="28"/>
          <w:szCs w:val="28"/>
          <w:lang w:val="ru-RU"/>
        </w:rPr>
        <w:t>Радянського</w:t>
      </w:r>
      <w:proofErr w:type="spellEnd"/>
      <w:r w:rsidR="00D318A2">
        <w:rPr>
          <w:rFonts w:ascii="Times New Roman" w:hAnsi="Times New Roman" w:cs="Times New Roman"/>
          <w:sz w:val="28"/>
          <w:szCs w:val="28"/>
          <w:lang w:val="ru-RU"/>
        </w:rPr>
        <w:t xml:space="preserve"> Союзу</w:t>
      </w:r>
      <w:r w:rsidR="00AA585A">
        <w:rPr>
          <w:rFonts w:ascii="Times New Roman" w:hAnsi="Times New Roman" w:cs="Times New Roman"/>
          <w:sz w:val="28"/>
          <w:szCs w:val="28"/>
          <w:lang w:val="ru-RU"/>
        </w:rPr>
        <w:t xml:space="preserve">, коли все належало </w:t>
      </w:r>
      <w:proofErr w:type="spellStart"/>
      <w:r w:rsidR="00AA585A">
        <w:rPr>
          <w:rFonts w:ascii="Times New Roman" w:hAnsi="Times New Roman" w:cs="Times New Roman"/>
          <w:sz w:val="28"/>
          <w:szCs w:val="28"/>
          <w:lang w:val="ru-RU"/>
        </w:rPr>
        <w:t>державі</w:t>
      </w:r>
      <w:proofErr w:type="spellEnd"/>
      <w:r w:rsidR="00AA585A">
        <w:rPr>
          <w:rFonts w:ascii="Times New Roman" w:hAnsi="Times New Roman" w:cs="Times New Roman"/>
          <w:sz w:val="28"/>
          <w:szCs w:val="28"/>
          <w:lang w:val="ru-RU"/>
        </w:rPr>
        <w:t xml:space="preserve">. </w:t>
      </w:r>
      <w:proofErr w:type="spellStart"/>
      <w:r w:rsidR="00AA585A">
        <w:rPr>
          <w:rFonts w:ascii="Times New Roman" w:hAnsi="Times New Roman" w:cs="Times New Roman"/>
          <w:sz w:val="28"/>
          <w:szCs w:val="28"/>
          <w:lang w:val="ru-RU"/>
        </w:rPr>
        <w:t>Поресурсні</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кадастри</w:t>
      </w:r>
      <w:proofErr w:type="spellEnd"/>
      <w:r w:rsidRPr="00CE4BD9">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вважалися</w:t>
      </w:r>
      <w:proofErr w:type="spellEnd"/>
      <w:r w:rsidRPr="00CE4BD9">
        <w:rPr>
          <w:rFonts w:ascii="Times New Roman" w:hAnsi="Times New Roman" w:cs="Times New Roman"/>
          <w:sz w:val="28"/>
          <w:szCs w:val="28"/>
          <w:lang w:val="ru-RU"/>
        </w:rPr>
        <w:t xml:space="preserve"> буржуазною </w:t>
      </w:r>
      <w:proofErr w:type="spellStart"/>
      <w:r w:rsidRPr="00CE4BD9">
        <w:rPr>
          <w:rFonts w:ascii="Times New Roman" w:hAnsi="Times New Roman" w:cs="Times New Roman"/>
          <w:sz w:val="28"/>
          <w:szCs w:val="28"/>
          <w:lang w:val="ru-RU"/>
        </w:rPr>
        <w:t>категорією</w:t>
      </w:r>
      <w:proofErr w:type="spellEnd"/>
      <w:r w:rsidRPr="00CE4BD9">
        <w:rPr>
          <w:rFonts w:ascii="Times New Roman" w:hAnsi="Times New Roman" w:cs="Times New Roman"/>
          <w:sz w:val="28"/>
          <w:szCs w:val="28"/>
          <w:lang w:val="ru-RU"/>
        </w:rPr>
        <w:t xml:space="preserve">, </w:t>
      </w:r>
      <w:proofErr w:type="spellStart"/>
      <w:r w:rsidRPr="00CE4BD9">
        <w:rPr>
          <w:rFonts w:ascii="Times New Roman" w:hAnsi="Times New Roman" w:cs="Times New Roman"/>
          <w:sz w:val="28"/>
          <w:szCs w:val="28"/>
          <w:lang w:val="ru-RU"/>
        </w:rPr>
        <w:t>неприйнятною</w:t>
      </w:r>
      <w:proofErr w:type="spellEnd"/>
      <w:r w:rsidRPr="00CE4BD9">
        <w:rPr>
          <w:rFonts w:ascii="Times New Roman" w:hAnsi="Times New Roman" w:cs="Times New Roman"/>
          <w:sz w:val="28"/>
          <w:szCs w:val="28"/>
          <w:lang w:val="ru-RU"/>
        </w:rPr>
        <w:t xml:space="preserve"> для </w:t>
      </w:r>
      <w:proofErr w:type="spellStart"/>
      <w:r w:rsidRPr="00CE4BD9">
        <w:rPr>
          <w:rFonts w:ascii="Times New Roman" w:hAnsi="Times New Roman" w:cs="Times New Roman"/>
          <w:sz w:val="28"/>
          <w:szCs w:val="28"/>
          <w:lang w:val="ru-RU"/>
        </w:rPr>
        <w:t>соціалістично</w:t>
      </w:r>
      <w:r w:rsidR="00534135">
        <w:rPr>
          <w:rFonts w:ascii="Times New Roman" w:hAnsi="Times New Roman" w:cs="Times New Roman"/>
          <w:sz w:val="28"/>
          <w:szCs w:val="28"/>
          <w:lang w:val="ru-RU"/>
        </w:rPr>
        <w:t>го</w:t>
      </w:r>
      <w:proofErr w:type="spellEnd"/>
      <w:r w:rsidR="00534135">
        <w:rPr>
          <w:rFonts w:ascii="Times New Roman" w:hAnsi="Times New Roman" w:cs="Times New Roman"/>
          <w:sz w:val="28"/>
          <w:szCs w:val="28"/>
          <w:lang w:val="ru-RU"/>
        </w:rPr>
        <w:t xml:space="preserve"> ладу</w:t>
      </w:r>
      <w:r w:rsidR="00CE4BD9" w:rsidRPr="00CE4BD9">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Однак</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під</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кінець</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існування</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соціалістичного</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господарювання</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навіть</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радянські</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фахівці</w:t>
      </w:r>
      <w:proofErr w:type="spellEnd"/>
      <w:r w:rsidR="00534135">
        <w:rPr>
          <w:rFonts w:ascii="Times New Roman" w:hAnsi="Times New Roman" w:cs="Times New Roman"/>
          <w:sz w:val="28"/>
          <w:szCs w:val="28"/>
          <w:lang w:val="ru-RU"/>
        </w:rPr>
        <w:t xml:space="preserve"> почали </w:t>
      </w:r>
      <w:proofErr w:type="spellStart"/>
      <w:r w:rsidR="00534135">
        <w:rPr>
          <w:rFonts w:ascii="Times New Roman" w:hAnsi="Times New Roman" w:cs="Times New Roman"/>
          <w:sz w:val="28"/>
          <w:szCs w:val="28"/>
          <w:lang w:val="ru-RU"/>
        </w:rPr>
        <w:t>усвідомлювати</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помилковість</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уявлень</w:t>
      </w:r>
      <w:proofErr w:type="spellEnd"/>
      <w:r w:rsidR="00534135">
        <w:rPr>
          <w:rFonts w:ascii="Times New Roman" w:hAnsi="Times New Roman" w:cs="Times New Roman"/>
          <w:sz w:val="28"/>
          <w:szCs w:val="28"/>
          <w:lang w:val="ru-RU"/>
        </w:rPr>
        <w:t xml:space="preserve"> про </w:t>
      </w:r>
      <w:proofErr w:type="spellStart"/>
      <w:r w:rsidR="00534135">
        <w:rPr>
          <w:rFonts w:ascii="Times New Roman" w:hAnsi="Times New Roman" w:cs="Times New Roman"/>
          <w:sz w:val="28"/>
          <w:szCs w:val="28"/>
          <w:lang w:val="ru-RU"/>
        </w:rPr>
        <w:t>безкоштовність</w:t>
      </w:r>
      <w:proofErr w:type="spellEnd"/>
      <w:r w:rsidR="00534135">
        <w:rPr>
          <w:rFonts w:ascii="Times New Roman" w:hAnsi="Times New Roman" w:cs="Times New Roman"/>
          <w:sz w:val="28"/>
          <w:szCs w:val="28"/>
          <w:lang w:val="ru-RU"/>
        </w:rPr>
        <w:t xml:space="preserve"> та </w:t>
      </w:r>
      <w:proofErr w:type="spellStart"/>
      <w:r w:rsidR="00534135">
        <w:rPr>
          <w:rFonts w:ascii="Times New Roman" w:hAnsi="Times New Roman" w:cs="Times New Roman"/>
          <w:sz w:val="28"/>
          <w:szCs w:val="28"/>
          <w:lang w:val="ru-RU"/>
        </w:rPr>
        <w:t>невичерпність</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природних</w:t>
      </w:r>
      <w:proofErr w:type="spellEnd"/>
      <w:r w:rsid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ресурсів</w:t>
      </w:r>
      <w:proofErr w:type="spellEnd"/>
      <w:r w:rsidR="00534135">
        <w:rPr>
          <w:rFonts w:ascii="Times New Roman" w:hAnsi="Times New Roman" w:cs="Times New Roman"/>
          <w:sz w:val="28"/>
          <w:szCs w:val="28"/>
          <w:lang w:val="ru-RU"/>
        </w:rPr>
        <w:t>.</w:t>
      </w:r>
      <w:r w:rsidR="00534135" w:rsidRPr="00534135">
        <w:rPr>
          <w:rFonts w:ascii="Times New Roman" w:hAnsi="Times New Roman" w:cs="Times New Roman"/>
          <w:sz w:val="28"/>
          <w:szCs w:val="28"/>
          <w:lang w:val="ru-RU"/>
        </w:rPr>
        <w:t xml:space="preserve"> </w:t>
      </w:r>
      <w:proofErr w:type="spellStart"/>
      <w:r w:rsidR="00534135">
        <w:rPr>
          <w:rFonts w:ascii="Times New Roman" w:hAnsi="Times New Roman" w:cs="Times New Roman"/>
          <w:sz w:val="28"/>
          <w:szCs w:val="28"/>
          <w:lang w:val="ru-RU"/>
        </w:rPr>
        <w:t>Економічна</w:t>
      </w:r>
      <w:proofErr w:type="spellEnd"/>
      <w:r w:rsidR="00534135">
        <w:rPr>
          <w:rFonts w:ascii="Times New Roman" w:hAnsi="Times New Roman" w:cs="Times New Roman"/>
          <w:sz w:val="28"/>
          <w:szCs w:val="28"/>
          <w:lang w:val="ru-RU"/>
        </w:rPr>
        <w:t xml:space="preserve"> наука</w:t>
      </w:r>
      <w:r w:rsidR="00AA585A">
        <w:rPr>
          <w:rFonts w:ascii="Times New Roman" w:hAnsi="Times New Roman" w:cs="Times New Roman"/>
          <w:sz w:val="28"/>
          <w:szCs w:val="28"/>
          <w:lang w:val="ru-RU"/>
        </w:rPr>
        <w:t xml:space="preserve"> на </w:t>
      </w:r>
      <w:proofErr w:type="spellStart"/>
      <w:r w:rsidR="00AA585A">
        <w:rPr>
          <w:rFonts w:ascii="Times New Roman" w:hAnsi="Times New Roman" w:cs="Times New Roman"/>
          <w:sz w:val="28"/>
          <w:szCs w:val="28"/>
          <w:lang w:val="ru-RU"/>
        </w:rPr>
        <w:t>пострадянськму</w:t>
      </w:r>
      <w:proofErr w:type="spellEnd"/>
      <w:r w:rsidR="00AA585A">
        <w:rPr>
          <w:rFonts w:ascii="Times New Roman" w:hAnsi="Times New Roman" w:cs="Times New Roman"/>
          <w:sz w:val="28"/>
          <w:szCs w:val="28"/>
          <w:lang w:val="ru-RU"/>
        </w:rPr>
        <w:t xml:space="preserve"> </w:t>
      </w:r>
      <w:proofErr w:type="spellStart"/>
      <w:r w:rsidR="00AA585A">
        <w:rPr>
          <w:rFonts w:ascii="Times New Roman" w:hAnsi="Times New Roman" w:cs="Times New Roman"/>
          <w:sz w:val="28"/>
          <w:szCs w:val="28"/>
          <w:lang w:val="ru-RU"/>
        </w:rPr>
        <w:t>просторі</w:t>
      </w:r>
      <w:proofErr w:type="spellEnd"/>
      <w:r w:rsidR="00AA585A">
        <w:rPr>
          <w:rFonts w:ascii="Times New Roman" w:hAnsi="Times New Roman" w:cs="Times New Roman"/>
          <w:sz w:val="28"/>
          <w:szCs w:val="28"/>
          <w:lang w:val="ru-RU"/>
        </w:rPr>
        <w:t xml:space="preserve"> </w:t>
      </w:r>
      <w:r w:rsidR="008C72BF">
        <w:rPr>
          <w:rFonts w:ascii="Times New Roman" w:hAnsi="Times New Roman" w:cs="Times New Roman"/>
          <w:sz w:val="28"/>
          <w:szCs w:val="28"/>
          <w:lang w:val="ru-RU"/>
        </w:rPr>
        <w:t xml:space="preserve">на </w:t>
      </w:r>
      <w:proofErr w:type="spellStart"/>
      <w:r w:rsidR="008C72BF">
        <w:rPr>
          <w:rFonts w:ascii="Times New Roman" w:hAnsi="Times New Roman" w:cs="Times New Roman"/>
          <w:sz w:val="28"/>
          <w:szCs w:val="28"/>
          <w:lang w:val="ru-RU"/>
        </w:rPr>
        <w:t>зламі</w:t>
      </w:r>
      <w:proofErr w:type="spellEnd"/>
      <w:r w:rsidR="008C72BF">
        <w:rPr>
          <w:rFonts w:ascii="Times New Roman" w:hAnsi="Times New Roman" w:cs="Times New Roman"/>
          <w:sz w:val="28"/>
          <w:szCs w:val="28"/>
          <w:lang w:val="ru-RU"/>
        </w:rPr>
        <w:t xml:space="preserve"> </w:t>
      </w:r>
      <w:proofErr w:type="spellStart"/>
      <w:r w:rsidR="008C72BF">
        <w:rPr>
          <w:rFonts w:ascii="Times New Roman" w:hAnsi="Times New Roman" w:cs="Times New Roman"/>
          <w:sz w:val="28"/>
          <w:szCs w:val="28"/>
          <w:lang w:val="ru-RU"/>
        </w:rPr>
        <w:t>тисячолітть</w:t>
      </w:r>
      <w:proofErr w:type="spellEnd"/>
      <w:r w:rsidR="00464F74">
        <w:rPr>
          <w:rFonts w:ascii="Times New Roman" w:hAnsi="Times New Roman" w:cs="Times New Roman"/>
          <w:sz w:val="28"/>
          <w:szCs w:val="28"/>
          <w:lang w:val="ru-RU"/>
        </w:rPr>
        <w:t xml:space="preserve"> активно </w:t>
      </w:r>
      <w:r w:rsidR="00256F85">
        <w:rPr>
          <w:rFonts w:ascii="Times New Roman" w:hAnsi="Times New Roman" w:cs="Times New Roman"/>
          <w:sz w:val="28"/>
          <w:szCs w:val="28"/>
          <w:lang w:val="ru-RU"/>
        </w:rPr>
        <w:t xml:space="preserve">почала </w:t>
      </w:r>
      <w:proofErr w:type="spellStart"/>
      <w:r w:rsidR="00464F74">
        <w:rPr>
          <w:rFonts w:ascii="Times New Roman" w:hAnsi="Times New Roman" w:cs="Times New Roman"/>
          <w:sz w:val="28"/>
          <w:szCs w:val="28"/>
          <w:lang w:val="ru-RU"/>
        </w:rPr>
        <w:t>розвива</w:t>
      </w:r>
      <w:r w:rsidR="00256F85">
        <w:rPr>
          <w:rFonts w:ascii="Times New Roman" w:hAnsi="Times New Roman" w:cs="Times New Roman"/>
          <w:sz w:val="28"/>
          <w:szCs w:val="28"/>
          <w:lang w:val="ru-RU"/>
        </w:rPr>
        <w:t>ти</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механізм</w:t>
      </w:r>
      <w:proofErr w:type="spellEnd"/>
      <w:r w:rsidR="00464F74">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економічної</w:t>
      </w:r>
      <w:proofErr w:type="spellEnd"/>
      <w:r w:rsidR="00534135" w:rsidRPr="00CE4BD9">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оцінки</w:t>
      </w:r>
      <w:proofErr w:type="spellEnd"/>
      <w:r w:rsidR="00534135" w:rsidRPr="00CE4BD9">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природних</w:t>
      </w:r>
      <w:proofErr w:type="spellEnd"/>
      <w:r w:rsidR="00534135" w:rsidRPr="00CE4BD9">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ресурсів</w:t>
      </w:r>
      <w:proofErr w:type="spellEnd"/>
      <w:r w:rsidR="00534135" w:rsidRPr="00CE4BD9">
        <w:rPr>
          <w:rFonts w:ascii="Times New Roman" w:hAnsi="Times New Roman" w:cs="Times New Roman"/>
          <w:sz w:val="28"/>
          <w:szCs w:val="28"/>
          <w:lang w:val="ru-RU"/>
        </w:rPr>
        <w:t xml:space="preserve"> на </w:t>
      </w:r>
      <w:proofErr w:type="spellStart"/>
      <w:r w:rsidR="00534135" w:rsidRPr="00CE4BD9">
        <w:rPr>
          <w:rFonts w:ascii="Times New Roman" w:hAnsi="Times New Roman" w:cs="Times New Roman"/>
          <w:sz w:val="28"/>
          <w:szCs w:val="28"/>
          <w:lang w:val="ru-RU"/>
        </w:rPr>
        <w:t>основі</w:t>
      </w:r>
      <w:proofErr w:type="spellEnd"/>
      <w:r w:rsidR="00534135" w:rsidRPr="00CE4BD9">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певних</w:t>
      </w:r>
      <w:proofErr w:type="spellEnd"/>
      <w:r w:rsidR="00534135" w:rsidRPr="00CE4BD9">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вартісних</w:t>
      </w:r>
      <w:proofErr w:type="spellEnd"/>
      <w:r w:rsidR="00534135" w:rsidRPr="00CE4BD9">
        <w:rPr>
          <w:rFonts w:ascii="Times New Roman" w:hAnsi="Times New Roman" w:cs="Times New Roman"/>
          <w:sz w:val="28"/>
          <w:szCs w:val="28"/>
          <w:lang w:val="ru-RU"/>
        </w:rPr>
        <w:t xml:space="preserve"> </w:t>
      </w:r>
      <w:proofErr w:type="spellStart"/>
      <w:r w:rsidR="00534135" w:rsidRPr="00CE4BD9">
        <w:rPr>
          <w:rFonts w:ascii="Times New Roman" w:hAnsi="Times New Roman" w:cs="Times New Roman"/>
          <w:sz w:val="28"/>
          <w:szCs w:val="28"/>
          <w:lang w:val="ru-RU"/>
        </w:rPr>
        <w:t>критеріїв</w:t>
      </w:r>
      <w:proofErr w:type="spellEnd"/>
      <w:r w:rsidR="00464F74">
        <w:rPr>
          <w:rFonts w:ascii="Times New Roman" w:hAnsi="Times New Roman" w:cs="Times New Roman"/>
          <w:sz w:val="28"/>
          <w:szCs w:val="28"/>
          <w:lang w:val="ru-RU"/>
        </w:rPr>
        <w:t xml:space="preserve">. </w:t>
      </w:r>
    </w:p>
    <w:p w14:paraId="2C56A184" w14:textId="4B6EC317" w:rsidR="00281829" w:rsidRDefault="00C954CC"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EC2AC4">
        <w:rPr>
          <w:rFonts w:ascii="Times New Roman" w:hAnsi="Times New Roman" w:cs="Times New Roman"/>
          <w:sz w:val="28"/>
          <w:szCs w:val="28"/>
          <w:lang w:val="ru-RU"/>
        </w:rPr>
        <w:t xml:space="preserve">      </w:t>
      </w:r>
      <w:r w:rsidR="00AA585A" w:rsidRPr="00C954CC">
        <w:rPr>
          <w:rFonts w:ascii="Times New Roman" w:hAnsi="Times New Roman" w:cs="Times New Roman"/>
          <w:bCs/>
          <w:sz w:val="28"/>
          <w:szCs w:val="28"/>
          <w:lang w:val="ru-RU"/>
        </w:rPr>
        <w:t xml:space="preserve">В </w:t>
      </w:r>
      <w:proofErr w:type="spellStart"/>
      <w:r w:rsidR="00AA585A" w:rsidRPr="00C954CC">
        <w:rPr>
          <w:rFonts w:ascii="Times New Roman" w:hAnsi="Times New Roman" w:cs="Times New Roman"/>
          <w:bCs/>
          <w:sz w:val="28"/>
          <w:szCs w:val="28"/>
          <w:lang w:val="ru-RU"/>
        </w:rPr>
        <w:t>теперішній</w:t>
      </w:r>
      <w:proofErr w:type="spellEnd"/>
      <w:r w:rsidR="00AA585A" w:rsidRPr="00C954CC">
        <w:rPr>
          <w:rFonts w:ascii="Times New Roman" w:hAnsi="Times New Roman" w:cs="Times New Roman"/>
          <w:bCs/>
          <w:sz w:val="28"/>
          <w:szCs w:val="28"/>
          <w:lang w:val="ru-RU"/>
        </w:rPr>
        <w:t xml:space="preserve"> час </w:t>
      </w:r>
      <w:r w:rsidR="00464F74" w:rsidRPr="00C954CC">
        <w:rPr>
          <w:rFonts w:ascii="Times New Roman" w:hAnsi="Times New Roman" w:cs="Times New Roman"/>
          <w:bCs/>
          <w:sz w:val="28"/>
          <w:szCs w:val="28"/>
          <w:lang w:val="ru-RU"/>
        </w:rPr>
        <w:t>в</w:t>
      </w:r>
      <w:r w:rsidRPr="00C954CC">
        <w:rPr>
          <w:rFonts w:ascii="Times New Roman" w:hAnsi="Times New Roman" w:cs="Times New Roman"/>
          <w:bCs/>
          <w:sz w:val="28"/>
          <w:szCs w:val="28"/>
          <w:lang w:val="ru-RU"/>
        </w:rPr>
        <w:t xml:space="preserve"> </w:t>
      </w:r>
      <w:proofErr w:type="spellStart"/>
      <w:r w:rsidRPr="00C954CC">
        <w:rPr>
          <w:rFonts w:ascii="Times New Roman" w:hAnsi="Times New Roman" w:cs="Times New Roman"/>
          <w:bCs/>
          <w:sz w:val="28"/>
          <w:szCs w:val="28"/>
          <w:lang w:val="ru-RU"/>
        </w:rPr>
        <w:t>пратиці</w:t>
      </w:r>
      <w:proofErr w:type="spellEnd"/>
      <w:r w:rsidR="00464F74" w:rsidRPr="00C954CC">
        <w:rPr>
          <w:rFonts w:ascii="Times New Roman" w:hAnsi="Times New Roman" w:cs="Times New Roman"/>
          <w:bCs/>
          <w:sz w:val="28"/>
          <w:szCs w:val="28"/>
          <w:lang w:val="ru-RU"/>
        </w:rPr>
        <w:t xml:space="preserve"> </w:t>
      </w:r>
      <w:proofErr w:type="spellStart"/>
      <w:r w:rsidR="00464F74" w:rsidRPr="00C954CC">
        <w:rPr>
          <w:rFonts w:ascii="Times New Roman" w:hAnsi="Times New Roman" w:cs="Times New Roman"/>
          <w:bCs/>
          <w:sz w:val="28"/>
          <w:szCs w:val="28"/>
          <w:lang w:val="ru-RU"/>
        </w:rPr>
        <w:t>управлінн</w:t>
      </w:r>
      <w:r>
        <w:rPr>
          <w:rFonts w:ascii="Times New Roman" w:hAnsi="Times New Roman" w:cs="Times New Roman"/>
          <w:bCs/>
          <w:sz w:val="28"/>
          <w:szCs w:val="28"/>
          <w:lang w:val="ru-RU"/>
        </w:rPr>
        <w:t>я</w:t>
      </w:r>
      <w:proofErr w:type="spellEnd"/>
      <w:r w:rsidR="00464F74" w:rsidRPr="00C954CC">
        <w:rPr>
          <w:rFonts w:ascii="Times New Roman" w:hAnsi="Times New Roman" w:cs="Times New Roman"/>
          <w:bCs/>
          <w:sz w:val="28"/>
          <w:szCs w:val="28"/>
          <w:lang w:val="ru-RU"/>
        </w:rPr>
        <w:t xml:space="preserve"> </w:t>
      </w:r>
      <w:proofErr w:type="spellStart"/>
      <w:r w:rsidR="00464F74" w:rsidRPr="00C954CC">
        <w:rPr>
          <w:rFonts w:ascii="Times New Roman" w:hAnsi="Times New Roman" w:cs="Times New Roman"/>
          <w:bCs/>
          <w:sz w:val="28"/>
          <w:szCs w:val="28"/>
          <w:lang w:val="ru-RU"/>
        </w:rPr>
        <w:t>природокористуванням</w:t>
      </w:r>
      <w:proofErr w:type="spellEnd"/>
      <w:r w:rsidR="002672F2">
        <w:rPr>
          <w:rFonts w:ascii="Times New Roman" w:hAnsi="Times New Roman" w:cs="Times New Roman"/>
          <w:bCs/>
          <w:sz w:val="28"/>
          <w:szCs w:val="28"/>
          <w:lang w:val="ru-RU"/>
        </w:rPr>
        <w:t xml:space="preserve"> (УПК)</w:t>
      </w:r>
      <w:r w:rsidR="00AA585A" w:rsidRPr="00C954CC">
        <w:rPr>
          <w:rFonts w:ascii="Times New Roman" w:hAnsi="Times New Roman" w:cs="Times New Roman"/>
          <w:bCs/>
          <w:sz w:val="28"/>
          <w:szCs w:val="28"/>
          <w:lang w:val="ru-RU"/>
        </w:rPr>
        <w:t xml:space="preserve"> </w:t>
      </w:r>
      <w:proofErr w:type="spellStart"/>
      <w:r w:rsidR="00AA585A" w:rsidRPr="00C954CC">
        <w:rPr>
          <w:rFonts w:ascii="Times New Roman" w:hAnsi="Times New Roman" w:cs="Times New Roman"/>
          <w:bCs/>
          <w:sz w:val="28"/>
          <w:szCs w:val="28"/>
          <w:lang w:val="ru-RU"/>
        </w:rPr>
        <w:t>в</w:t>
      </w:r>
      <w:r w:rsidRPr="00C954CC">
        <w:rPr>
          <w:rFonts w:ascii="Times New Roman" w:hAnsi="Times New Roman" w:cs="Times New Roman"/>
          <w:bCs/>
          <w:sz w:val="28"/>
          <w:szCs w:val="28"/>
          <w:lang w:val="ru-RU"/>
        </w:rPr>
        <w:t>икористовують</w:t>
      </w:r>
      <w:proofErr w:type="spellEnd"/>
      <w:r>
        <w:rPr>
          <w:rFonts w:ascii="Times New Roman" w:hAnsi="Times New Roman" w:cs="Times New Roman"/>
          <w:b/>
          <w:sz w:val="28"/>
          <w:szCs w:val="28"/>
          <w:lang w:val="ru-RU"/>
        </w:rPr>
        <w:t xml:space="preserve"> </w:t>
      </w:r>
      <w:r w:rsidR="00464F74" w:rsidRPr="00AA585A">
        <w:rPr>
          <w:rFonts w:ascii="Times New Roman" w:hAnsi="Times New Roman" w:cs="Times New Roman"/>
          <w:b/>
          <w:sz w:val="28"/>
          <w:szCs w:val="28"/>
          <w:lang w:val="ru-RU"/>
        </w:rPr>
        <w:t xml:space="preserve">два </w:t>
      </w:r>
      <w:proofErr w:type="spellStart"/>
      <w:r w:rsidR="00464F74" w:rsidRPr="00AA585A">
        <w:rPr>
          <w:rFonts w:ascii="Times New Roman" w:hAnsi="Times New Roman" w:cs="Times New Roman"/>
          <w:b/>
          <w:sz w:val="28"/>
          <w:szCs w:val="28"/>
          <w:lang w:val="ru-RU"/>
        </w:rPr>
        <w:t>основних</w:t>
      </w:r>
      <w:proofErr w:type="spellEnd"/>
      <w:r w:rsidR="00464F74" w:rsidRPr="00AA585A">
        <w:rPr>
          <w:rFonts w:ascii="Times New Roman" w:hAnsi="Times New Roman" w:cs="Times New Roman"/>
          <w:b/>
          <w:sz w:val="28"/>
          <w:szCs w:val="28"/>
          <w:lang w:val="ru-RU"/>
        </w:rPr>
        <w:t xml:space="preserve"> </w:t>
      </w:r>
      <w:proofErr w:type="spellStart"/>
      <w:r w:rsidR="00464F74" w:rsidRPr="00AA585A">
        <w:rPr>
          <w:rFonts w:ascii="Times New Roman" w:hAnsi="Times New Roman" w:cs="Times New Roman"/>
          <w:b/>
          <w:sz w:val="28"/>
          <w:szCs w:val="28"/>
          <w:lang w:val="ru-RU"/>
        </w:rPr>
        <w:t>механізми</w:t>
      </w:r>
      <w:proofErr w:type="spellEnd"/>
      <w:r w:rsidR="00464F74" w:rsidRPr="00AA585A">
        <w:rPr>
          <w:rFonts w:ascii="Times New Roman" w:hAnsi="Times New Roman" w:cs="Times New Roman"/>
          <w:b/>
          <w:sz w:val="28"/>
          <w:szCs w:val="28"/>
          <w:lang w:val="ru-RU"/>
        </w:rPr>
        <w:t xml:space="preserve">: </w:t>
      </w:r>
      <w:proofErr w:type="spellStart"/>
      <w:r w:rsidR="00464F74" w:rsidRPr="00AA585A">
        <w:rPr>
          <w:rFonts w:ascii="Times New Roman" w:hAnsi="Times New Roman" w:cs="Times New Roman"/>
          <w:b/>
          <w:sz w:val="28"/>
          <w:szCs w:val="28"/>
          <w:lang w:val="ru-RU"/>
        </w:rPr>
        <w:t>адміністративний</w:t>
      </w:r>
      <w:proofErr w:type="spellEnd"/>
      <w:r w:rsidR="00464F74" w:rsidRPr="00AA585A">
        <w:rPr>
          <w:rFonts w:ascii="Times New Roman" w:hAnsi="Times New Roman" w:cs="Times New Roman"/>
          <w:b/>
          <w:sz w:val="28"/>
          <w:szCs w:val="28"/>
          <w:lang w:val="ru-RU"/>
        </w:rPr>
        <w:t xml:space="preserve"> та </w:t>
      </w:r>
      <w:proofErr w:type="spellStart"/>
      <w:r w:rsidR="00464F74" w:rsidRPr="00AA585A">
        <w:rPr>
          <w:rFonts w:ascii="Times New Roman" w:hAnsi="Times New Roman" w:cs="Times New Roman"/>
          <w:b/>
          <w:sz w:val="28"/>
          <w:szCs w:val="28"/>
          <w:lang w:val="ru-RU"/>
        </w:rPr>
        <w:t>економічний</w:t>
      </w:r>
      <w:proofErr w:type="spellEnd"/>
      <w:r w:rsidR="00464F74" w:rsidRPr="00AA585A">
        <w:rPr>
          <w:rFonts w:ascii="Times New Roman" w:hAnsi="Times New Roman" w:cs="Times New Roman"/>
          <w:b/>
          <w:sz w:val="28"/>
          <w:szCs w:val="28"/>
          <w:lang w:val="ru-RU"/>
        </w:rPr>
        <w:t>.</w:t>
      </w:r>
      <w:r w:rsidR="00464F74">
        <w:rPr>
          <w:rFonts w:ascii="Times New Roman" w:hAnsi="Times New Roman" w:cs="Times New Roman"/>
          <w:sz w:val="28"/>
          <w:szCs w:val="28"/>
          <w:lang w:val="ru-RU"/>
        </w:rPr>
        <w:t xml:space="preserve"> В </w:t>
      </w:r>
      <w:proofErr w:type="spellStart"/>
      <w:r w:rsidR="00464F74">
        <w:rPr>
          <w:rFonts w:ascii="Times New Roman" w:hAnsi="Times New Roman" w:cs="Times New Roman"/>
          <w:sz w:val="28"/>
          <w:szCs w:val="28"/>
          <w:lang w:val="ru-RU"/>
        </w:rPr>
        <w:t>поєднанні</w:t>
      </w:r>
      <w:proofErr w:type="spellEnd"/>
      <w:r w:rsidR="00464F74">
        <w:rPr>
          <w:rFonts w:ascii="Times New Roman" w:hAnsi="Times New Roman" w:cs="Times New Roman"/>
          <w:sz w:val="28"/>
          <w:szCs w:val="28"/>
          <w:lang w:val="ru-RU"/>
        </w:rPr>
        <w:t xml:space="preserve"> з </w:t>
      </w:r>
      <w:proofErr w:type="spellStart"/>
      <w:r w:rsidR="00464F74">
        <w:rPr>
          <w:rFonts w:ascii="Times New Roman" w:hAnsi="Times New Roman" w:cs="Times New Roman"/>
          <w:sz w:val="28"/>
          <w:szCs w:val="28"/>
          <w:lang w:val="ru-RU"/>
        </w:rPr>
        <w:t>громадським</w:t>
      </w:r>
      <w:proofErr w:type="spellEnd"/>
      <w:r w:rsidR="00464F74">
        <w:rPr>
          <w:rFonts w:ascii="Times New Roman" w:hAnsi="Times New Roman" w:cs="Times New Roman"/>
          <w:sz w:val="28"/>
          <w:szCs w:val="28"/>
          <w:lang w:val="ru-RU"/>
        </w:rPr>
        <w:t xml:space="preserve"> контролем в рамках </w:t>
      </w:r>
      <w:proofErr w:type="spellStart"/>
      <w:r w:rsidR="00464F74">
        <w:rPr>
          <w:rFonts w:ascii="Times New Roman" w:hAnsi="Times New Roman" w:cs="Times New Roman"/>
          <w:sz w:val="28"/>
          <w:szCs w:val="28"/>
          <w:lang w:val="ru-RU"/>
        </w:rPr>
        <w:t>цих</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механізмів</w:t>
      </w:r>
      <w:proofErr w:type="spellEnd"/>
      <w:r w:rsidR="00464F74">
        <w:rPr>
          <w:rFonts w:ascii="Times New Roman" w:hAnsi="Times New Roman" w:cs="Times New Roman"/>
          <w:sz w:val="28"/>
          <w:szCs w:val="28"/>
          <w:lang w:val="ru-RU"/>
        </w:rPr>
        <w:t xml:space="preserve"> </w:t>
      </w:r>
      <w:r w:rsidR="00AA585A">
        <w:rPr>
          <w:rFonts w:ascii="Times New Roman" w:hAnsi="Times New Roman" w:cs="Times New Roman"/>
          <w:sz w:val="28"/>
          <w:szCs w:val="28"/>
          <w:lang w:val="ru-RU"/>
        </w:rPr>
        <w:t xml:space="preserve">комплекс </w:t>
      </w:r>
      <w:proofErr w:type="spellStart"/>
      <w:r w:rsidR="00AA585A">
        <w:rPr>
          <w:rFonts w:ascii="Times New Roman" w:hAnsi="Times New Roman" w:cs="Times New Roman"/>
          <w:sz w:val="28"/>
          <w:szCs w:val="28"/>
          <w:lang w:val="ru-RU"/>
        </w:rPr>
        <w:t>відповідних</w:t>
      </w:r>
      <w:proofErr w:type="spellEnd"/>
      <w:r w:rsidR="00AA585A">
        <w:rPr>
          <w:rFonts w:ascii="Times New Roman" w:hAnsi="Times New Roman" w:cs="Times New Roman"/>
          <w:sz w:val="28"/>
          <w:szCs w:val="28"/>
          <w:lang w:val="ru-RU"/>
        </w:rPr>
        <w:t xml:space="preserve"> </w:t>
      </w:r>
      <w:proofErr w:type="spellStart"/>
      <w:r w:rsidR="00AA585A">
        <w:rPr>
          <w:rFonts w:ascii="Times New Roman" w:hAnsi="Times New Roman" w:cs="Times New Roman"/>
          <w:sz w:val="28"/>
          <w:szCs w:val="28"/>
          <w:lang w:val="ru-RU"/>
        </w:rPr>
        <w:t>природоощадних</w:t>
      </w:r>
      <w:proofErr w:type="spellEnd"/>
      <w:r w:rsidR="00AA585A">
        <w:rPr>
          <w:rFonts w:ascii="Times New Roman" w:hAnsi="Times New Roman" w:cs="Times New Roman"/>
          <w:sz w:val="28"/>
          <w:szCs w:val="28"/>
          <w:lang w:val="ru-RU"/>
        </w:rPr>
        <w:t xml:space="preserve"> </w:t>
      </w:r>
      <w:proofErr w:type="spellStart"/>
      <w:r w:rsidR="00AA585A">
        <w:rPr>
          <w:rFonts w:ascii="Times New Roman" w:hAnsi="Times New Roman" w:cs="Times New Roman"/>
          <w:sz w:val="28"/>
          <w:szCs w:val="28"/>
          <w:lang w:val="ru-RU"/>
        </w:rPr>
        <w:t>заходів</w:t>
      </w:r>
      <w:proofErr w:type="spellEnd"/>
      <w:r w:rsidR="00AA585A">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може</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забезпечити</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досягнення</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амбітних</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цілей</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збалансувати</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постійно</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зростаючі</w:t>
      </w:r>
      <w:proofErr w:type="spellEnd"/>
      <w:r w:rsidR="00464F74">
        <w:rPr>
          <w:rFonts w:ascii="Times New Roman" w:hAnsi="Times New Roman" w:cs="Times New Roman"/>
          <w:sz w:val="28"/>
          <w:szCs w:val="28"/>
          <w:lang w:val="ru-RU"/>
        </w:rPr>
        <w:t xml:space="preserve"> потреби </w:t>
      </w:r>
      <w:r w:rsidR="00252398">
        <w:rPr>
          <w:rFonts w:ascii="Times New Roman" w:hAnsi="Times New Roman" w:cs="Times New Roman"/>
          <w:sz w:val="28"/>
          <w:szCs w:val="28"/>
          <w:lang w:val="ru-RU"/>
        </w:rPr>
        <w:t>суспільств</w:t>
      </w:r>
      <w:r w:rsidR="00464F74">
        <w:rPr>
          <w:rFonts w:ascii="Times New Roman" w:hAnsi="Times New Roman" w:cs="Times New Roman"/>
          <w:sz w:val="28"/>
          <w:szCs w:val="28"/>
          <w:lang w:val="ru-RU"/>
        </w:rPr>
        <w:t xml:space="preserve">а в </w:t>
      </w:r>
      <w:proofErr w:type="spellStart"/>
      <w:r w:rsidR="00464F74">
        <w:rPr>
          <w:rFonts w:ascii="Times New Roman" w:hAnsi="Times New Roman" w:cs="Times New Roman"/>
          <w:sz w:val="28"/>
          <w:szCs w:val="28"/>
          <w:lang w:val="ru-RU"/>
        </w:rPr>
        <w:t>природних</w:t>
      </w:r>
      <w:proofErr w:type="spellEnd"/>
      <w:r w:rsidR="00464F74">
        <w:rPr>
          <w:rFonts w:ascii="Times New Roman" w:hAnsi="Times New Roman" w:cs="Times New Roman"/>
          <w:sz w:val="28"/>
          <w:szCs w:val="28"/>
          <w:lang w:val="ru-RU"/>
        </w:rPr>
        <w:t xml:space="preserve"> ресурсах для </w:t>
      </w:r>
      <w:proofErr w:type="spellStart"/>
      <w:r w:rsidR="00464F74">
        <w:rPr>
          <w:rFonts w:ascii="Times New Roman" w:hAnsi="Times New Roman" w:cs="Times New Roman"/>
          <w:sz w:val="28"/>
          <w:szCs w:val="28"/>
          <w:lang w:val="ru-RU"/>
        </w:rPr>
        <w:t>забезпечення</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високого</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рівня</w:t>
      </w:r>
      <w:proofErr w:type="spellEnd"/>
      <w:r w:rsidR="00464F74">
        <w:rPr>
          <w:rFonts w:ascii="Times New Roman" w:hAnsi="Times New Roman" w:cs="Times New Roman"/>
          <w:sz w:val="28"/>
          <w:szCs w:val="28"/>
          <w:lang w:val="ru-RU"/>
        </w:rPr>
        <w:t xml:space="preserve"> </w:t>
      </w:r>
      <w:proofErr w:type="spellStart"/>
      <w:r w:rsidR="00464F74">
        <w:rPr>
          <w:rFonts w:ascii="Times New Roman" w:hAnsi="Times New Roman" w:cs="Times New Roman"/>
          <w:sz w:val="28"/>
          <w:szCs w:val="28"/>
          <w:lang w:val="ru-RU"/>
        </w:rPr>
        <w:t>життя</w:t>
      </w:r>
      <w:proofErr w:type="spellEnd"/>
      <w:r w:rsidR="003D7C8D">
        <w:rPr>
          <w:rFonts w:ascii="Times New Roman" w:hAnsi="Times New Roman" w:cs="Times New Roman"/>
          <w:sz w:val="28"/>
          <w:szCs w:val="28"/>
          <w:lang w:val="ru-RU"/>
        </w:rPr>
        <w:t xml:space="preserve"> з </w:t>
      </w:r>
      <w:proofErr w:type="spellStart"/>
      <w:r w:rsidR="003D7C8D">
        <w:rPr>
          <w:rFonts w:ascii="Times New Roman" w:hAnsi="Times New Roman" w:cs="Times New Roman"/>
          <w:sz w:val="28"/>
          <w:szCs w:val="28"/>
          <w:lang w:val="ru-RU"/>
        </w:rPr>
        <w:t>можливостями</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природних</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комплексів</w:t>
      </w:r>
      <w:proofErr w:type="spellEnd"/>
      <w:r w:rsidR="003D7C8D">
        <w:rPr>
          <w:rFonts w:ascii="Times New Roman" w:hAnsi="Times New Roman" w:cs="Times New Roman"/>
          <w:sz w:val="28"/>
          <w:szCs w:val="28"/>
          <w:lang w:val="ru-RU"/>
        </w:rPr>
        <w:t xml:space="preserve"> та </w:t>
      </w:r>
      <w:proofErr w:type="spellStart"/>
      <w:r w:rsidR="003D7C8D">
        <w:rPr>
          <w:rFonts w:ascii="Times New Roman" w:hAnsi="Times New Roman" w:cs="Times New Roman"/>
          <w:sz w:val="28"/>
          <w:szCs w:val="28"/>
          <w:lang w:val="ru-RU"/>
        </w:rPr>
        <w:t>екосистем</w:t>
      </w:r>
      <w:proofErr w:type="spellEnd"/>
      <w:r w:rsidR="003D7C8D">
        <w:rPr>
          <w:rFonts w:ascii="Times New Roman" w:hAnsi="Times New Roman" w:cs="Times New Roman"/>
          <w:sz w:val="28"/>
          <w:szCs w:val="28"/>
          <w:lang w:val="ru-RU"/>
        </w:rPr>
        <w:t xml:space="preserve"> </w:t>
      </w:r>
      <w:proofErr w:type="spellStart"/>
      <w:r w:rsidR="00247C32">
        <w:rPr>
          <w:rFonts w:ascii="Times New Roman" w:hAnsi="Times New Roman" w:cs="Times New Roman"/>
          <w:sz w:val="28"/>
          <w:szCs w:val="28"/>
          <w:lang w:val="ru-RU"/>
        </w:rPr>
        <w:t>витримувати</w:t>
      </w:r>
      <w:proofErr w:type="spellEnd"/>
      <w:r w:rsidR="00247C32">
        <w:rPr>
          <w:rFonts w:ascii="Times New Roman" w:hAnsi="Times New Roman" w:cs="Times New Roman"/>
          <w:sz w:val="28"/>
          <w:szCs w:val="28"/>
          <w:lang w:val="ru-RU"/>
        </w:rPr>
        <w:t xml:space="preserve"> </w:t>
      </w:r>
      <w:proofErr w:type="spellStart"/>
      <w:r w:rsidR="00247C32">
        <w:rPr>
          <w:rFonts w:ascii="Times New Roman" w:hAnsi="Times New Roman" w:cs="Times New Roman"/>
          <w:sz w:val="28"/>
          <w:szCs w:val="28"/>
          <w:lang w:val="ru-RU"/>
        </w:rPr>
        <w:t>тиск</w:t>
      </w:r>
      <w:proofErr w:type="spellEnd"/>
      <w:r w:rsidR="00247C32">
        <w:rPr>
          <w:rFonts w:ascii="Times New Roman" w:hAnsi="Times New Roman" w:cs="Times New Roman"/>
          <w:sz w:val="28"/>
          <w:szCs w:val="28"/>
          <w:lang w:val="ru-RU"/>
        </w:rPr>
        <w:t xml:space="preserve"> </w:t>
      </w:r>
      <w:proofErr w:type="spellStart"/>
      <w:r w:rsidR="00247C32">
        <w:rPr>
          <w:rFonts w:ascii="Times New Roman" w:hAnsi="Times New Roman" w:cs="Times New Roman"/>
          <w:sz w:val="28"/>
          <w:szCs w:val="28"/>
          <w:lang w:val="ru-RU"/>
        </w:rPr>
        <w:t>людської</w:t>
      </w:r>
      <w:proofErr w:type="spellEnd"/>
      <w:r w:rsidR="00247C32">
        <w:rPr>
          <w:rFonts w:ascii="Times New Roman" w:hAnsi="Times New Roman" w:cs="Times New Roman"/>
          <w:sz w:val="28"/>
          <w:szCs w:val="28"/>
          <w:lang w:val="ru-RU"/>
        </w:rPr>
        <w:t xml:space="preserve"> </w:t>
      </w:r>
      <w:proofErr w:type="spellStart"/>
      <w:r w:rsidR="00247C32">
        <w:rPr>
          <w:rFonts w:ascii="Times New Roman" w:hAnsi="Times New Roman" w:cs="Times New Roman"/>
          <w:sz w:val="28"/>
          <w:szCs w:val="28"/>
          <w:lang w:val="ru-RU"/>
        </w:rPr>
        <w:t>діяльності</w:t>
      </w:r>
      <w:proofErr w:type="spellEnd"/>
      <w:r w:rsidR="00247C32">
        <w:rPr>
          <w:rFonts w:ascii="Times New Roman" w:hAnsi="Times New Roman" w:cs="Times New Roman"/>
          <w:sz w:val="28"/>
          <w:szCs w:val="28"/>
          <w:lang w:val="ru-RU"/>
        </w:rPr>
        <w:t xml:space="preserve"> і </w:t>
      </w:r>
      <w:proofErr w:type="spellStart"/>
      <w:r w:rsidR="003D7C8D">
        <w:rPr>
          <w:rFonts w:ascii="Times New Roman" w:hAnsi="Times New Roman" w:cs="Times New Roman"/>
          <w:sz w:val="28"/>
          <w:szCs w:val="28"/>
          <w:lang w:val="ru-RU"/>
        </w:rPr>
        <w:t>самовідновлюватися</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Це</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потребує</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зміни</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парадигми</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природокористування</w:t>
      </w:r>
      <w:proofErr w:type="spellEnd"/>
      <w:r w:rsidR="003D7C8D">
        <w:rPr>
          <w:rFonts w:ascii="Times New Roman" w:hAnsi="Times New Roman" w:cs="Times New Roman"/>
          <w:sz w:val="28"/>
          <w:szCs w:val="28"/>
          <w:lang w:val="ru-RU"/>
        </w:rPr>
        <w:t xml:space="preserve"> в </w:t>
      </w:r>
      <w:proofErr w:type="spellStart"/>
      <w:r w:rsidR="003D7C8D">
        <w:rPr>
          <w:rFonts w:ascii="Times New Roman" w:hAnsi="Times New Roman" w:cs="Times New Roman"/>
          <w:sz w:val="28"/>
          <w:szCs w:val="28"/>
          <w:lang w:val="ru-RU"/>
        </w:rPr>
        <w:t>контексті</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стійкого</w:t>
      </w:r>
      <w:proofErr w:type="spellEnd"/>
      <w:r w:rsidR="003D7C8D">
        <w:rPr>
          <w:rFonts w:ascii="Times New Roman" w:hAnsi="Times New Roman" w:cs="Times New Roman"/>
          <w:sz w:val="28"/>
          <w:szCs w:val="28"/>
          <w:lang w:val="ru-RU"/>
        </w:rPr>
        <w:t xml:space="preserve"> розвитку на </w:t>
      </w:r>
      <w:proofErr w:type="spellStart"/>
      <w:r w:rsidR="003D7C8D">
        <w:rPr>
          <w:rFonts w:ascii="Times New Roman" w:hAnsi="Times New Roman" w:cs="Times New Roman"/>
          <w:sz w:val="28"/>
          <w:szCs w:val="28"/>
          <w:lang w:val="ru-RU"/>
        </w:rPr>
        <w:t>різних</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рівнях</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піднесення</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нашої</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культури</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загалом</w:t>
      </w:r>
      <w:proofErr w:type="spellEnd"/>
      <w:r w:rsidR="003D7C8D">
        <w:rPr>
          <w:rFonts w:ascii="Times New Roman" w:hAnsi="Times New Roman" w:cs="Times New Roman"/>
          <w:sz w:val="28"/>
          <w:szCs w:val="28"/>
          <w:lang w:val="ru-RU"/>
        </w:rPr>
        <w:t xml:space="preserve">, та </w:t>
      </w:r>
      <w:proofErr w:type="spellStart"/>
      <w:r w:rsidR="003D7C8D">
        <w:rPr>
          <w:rFonts w:ascii="Times New Roman" w:hAnsi="Times New Roman" w:cs="Times New Roman"/>
          <w:sz w:val="28"/>
          <w:szCs w:val="28"/>
          <w:lang w:val="ru-RU"/>
        </w:rPr>
        <w:t>її</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екологічної</w:t>
      </w:r>
      <w:proofErr w:type="spellEnd"/>
      <w:r w:rsidR="003D7C8D">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складової</w:t>
      </w:r>
      <w:proofErr w:type="spellEnd"/>
      <w:r w:rsidR="003D7C8D">
        <w:rPr>
          <w:rFonts w:ascii="Times New Roman" w:hAnsi="Times New Roman" w:cs="Times New Roman"/>
          <w:sz w:val="28"/>
          <w:szCs w:val="28"/>
          <w:lang w:val="ru-RU"/>
        </w:rPr>
        <w:t>,</w:t>
      </w:r>
      <w:r w:rsidR="00252398">
        <w:rPr>
          <w:rFonts w:ascii="Times New Roman" w:hAnsi="Times New Roman" w:cs="Times New Roman"/>
          <w:sz w:val="28"/>
          <w:szCs w:val="28"/>
          <w:lang w:val="ru-RU"/>
        </w:rPr>
        <w:t xml:space="preserve"> </w:t>
      </w:r>
      <w:proofErr w:type="spellStart"/>
      <w:r w:rsidR="003D7C8D">
        <w:rPr>
          <w:rFonts w:ascii="Times New Roman" w:hAnsi="Times New Roman" w:cs="Times New Roman"/>
          <w:sz w:val="28"/>
          <w:szCs w:val="28"/>
          <w:lang w:val="ru-RU"/>
        </w:rPr>
        <w:t>зокрема</w:t>
      </w:r>
      <w:proofErr w:type="spellEnd"/>
      <w:r w:rsidR="003D7C8D">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Управління</w:t>
      </w:r>
      <w:proofErr w:type="spellEnd"/>
      <w:r w:rsidR="00F52A7F" w:rsidRPr="00D73982">
        <w:rPr>
          <w:rFonts w:ascii="Times New Roman" w:hAnsi="Times New Roman" w:cs="Times New Roman"/>
          <w:sz w:val="28"/>
          <w:szCs w:val="28"/>
          <w:lang w:val="ru-RU"/>
        </w:rPr>
        <w:t xml:space="preserve"> у </w:t>
      </w:r>
      <w:proofErr w:type="spellStart"/>
      <w:r w:rsidR="00F52A7F" w:rsidRPr="00D73982">
        <w:rPr>
          <w:rFonts w:ascii="Times New Roman" w:hAnsi="Times New Roman" w:cs="Times New Roman"/>
          <w:sz w:val="28"/>
          <w:szCs w:val="28"/>
          <w:lang w:val="ru-RU"/>
        </w:rPr>
        <w:t>сфері</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природокористування</w:t>
      </w:r>
      <w:proofErr w:type="spellEnd"/>
      <w:r w:rsidR="00F52A7F" w:rsidRPr="00D73982">
        <w:rPr>
          <w:rFonts w:ascii="Times New Roman" w:hAnsi="Times New Roman" w:cs="Times New Roman"/>
          <w:sz w:val="28"/>
          <w:szCs w:val="28"/>
          <w:lang w:val="ru-RU"/>
        </w:rPr>
        <w:t xml:space="preserve"> та </w:t>
      </w:r>
      <w:proofErr w:type="spellStart"/>
      <w:r w:rsidR="00F52A7F" w:rsidRPr="00D73982">
        <w:rPr>
          <w:rFonts w:ascii="Times New Roman" w:hAnsi="Times New Roman" w:cs="Times New Roman"/>
          <w:sz w:val="28"/>
          <w:szCs w:val="28"/>
          <w:lang w:val="ru-RU"/>
        </w:rPr>
        <w:t>охорони</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навколишнього</w:t>
      </w:r>
      <w:proofErr w:type="spellEnd"/>
      <w:r w:rsidR="00F52A7F" w:rsidRPr="00D73982">
        <w:rPr>
          <w:rFonts w:ascii="Times New Roman" w:hAnsi="Times New Roman" w:cs="Times New Roman"/>
          <w:sz w:val="28"/>
          <w:szCs w:val="28"/>
          <w:lang w:val="ru-RU"/>
        </w:rPr>
        <w:t xml:space="preserve"> природного </w:t>
      </w:r>
      <w:proofErr w:type="spellStart"/>
      <w:r w:rsidR="00F52A7F" w:rsidRPr="00D73982">
        <w:rPr>
          <w:rFonts w:ascii="Times New Roman" w:hAnsi="Times New Roman" w:cs="Times New Roman"/>
          <w:sz w:val="28"/>
          <w:szCs w:val="28"/>
          <w:lang w:val="ru-RU"/>
        </w:rPr>
        <w:t>середовища</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полягає</w:t>
      </w:r>
      <w:proofErr w:type="spellEnd"/>
      <w:r w:rsidR="00F52A7F" w:rsidRPr="00D73982">
        <w:rPr>
          <w:rFonts w:ascii="Times New Roman" w:hAnsi="Times New Roman" w:cs="Times New Roman"/>
          <w:sz w:val="28"/>
          <w:szCs w:val="28"/>
          <w:lang w:val="ru-RU"/>
        </w:rPr>
        <w:t xml:space="preserve"> у </w:t>
      </w:r>
      <w:proofErr w:type="spellStart"/>
      <w:r w:rsidR="00F52A7F" w:rsidRPr="00D73982">
        <w:rPr>
          <w:rFonts w:ascii="Times New Roman" w:hAnsi="Times New Roman" w:cs="Times New Roman"/>
          <w:sz w:val="28"/>
          <w:szCs w:val="28"/>
          <w:lang w:val="ru-RU"/>
        </w:rPr>
        <w:t>здійсненні</w:t>
      </w:r>
      <w:proofErr w:type="spellEnd"/>
      <w:r w:rsidR="00310402">
        <w:rPr>
          <w:rFonts w:ascii="Times New Roman" w:hAnsi="Times New Roman" w:cs="Times New Roman"/>
          <w:sz w:val="28"/>
          <w:szCs w:val="28"/>
          <w:lang w:val="ru-RU"/>
        </w:rPr>
        <w:t xml:space="preserve"> </w:t>
      </w:r>
      <w:proofErr w:type="spellStart"/>
      <w:r w:rsidR="00310402" w:rsidRPr="00D73982">
        <w:rPr>
          <w:rFonts w:ascii="Times New Roman" w:hAnsi="Times New Roman" w:cs="Times New Roman"/>
          <w:sz w:val="28"/>
          <w:szCs w:val="28"/>
          <w:lang w:val="ru-RU"/>
        </w:rPr>
        <w:t>виконавчо-розпорядчої</w:t>
      </w:r>
      <w:proofErr w:type="spellEnd"/>
      <w:r w:rsidR="00310402" w:rsidRPr="00D73982">
        <w:rPr>
          <w:rFonts w:ascii="Times New Roman" w:hAnsi="Times New Roman" w:cs="Times New Roman"/>
          <w:sz w:val="28"/>
          <w:szCs w:val="28"/>
          <w:lang w:val="ru-RU"/>
        </w:rPr>
        <w:t xml:space="preserve"> </w:t>
      </w:r>
      <w:proofErr w:type="spellStart"/>
      <w:r w:rsidR="00310402" w:rsidRPr="00D73982">
        <w:rPr>
          <w:rFonts w:ascii="Times New Roman" w:hAnsi="Times New Roman" w:cs="Times New Roman"/>
          <w:sz w:val="28"/>
          <w:szCs w:val="28"/>
          <w:lang w:val="ru-RU"/>
        </w:rPr>
        <w:t>діяльності</w:t>
      </w:r>
      <w:proofErr w:type="spellEnd"/>
      <w:r w:rsidR="00310402">
        <w:rPr>
          <w:rFonts w:ascii="Times New Roman" w:hAnsi="Times New Roman" w:cs="Times New Roman"/>
          <w:sz w:val="28"/>
          <w:szCs w:val="28"/>
          <w:lang w:val="ru-RU"/>
        </w:rPr>
        <w:t xml:space="preserve"> у </w:t>
      </w:r>
      <w:proofErr w:type="spellStart"/>
      <w:r w:rsidR="00310402">
        <w:rPr>
          <w:rFonts w:ascii="Times New Roman" w:hAnsi="Times New Roman" w:cs="Times New Roman"/>
          <w:sz w:val="28"/>
          <w:szCs w:val="28"/>
          <w:lang w:val="ru-RU"/>
        </w:rPr>
        <w:t>строгій</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відповідності</w:t>
      </w:r>
      <w:proofErr w:type="spellEnd"/>
      <w:r w:rsidR="00310402">
        <w:rPr>
          <w:rFonts w:ascii="Times New Roman" w:hAnsi="Times New Roman" w:cs="Times New Roman"/>
          <w:sz w:val="28"/>
          <w:szCs w:val="28"/>
          <w:lang w:val="ru-RU"/>
        </w:rPr>
        <w:t xml:space="preserve"> чинному </w:t>
      </w:r>
      <w:proofErr w:type="spellStart"/>
      <w:r w:rsidR="00310402">
        <w:rPr>
          <w:rFonts w:ascii="Times New Roman" w:hAnsi="Times New Roman" w:cs="Times New Roman"/>
          <w:sz w:val="28"/>
          <w:szCs w:val="28"/>
          <w:lang w:val="ru-RU"/>
        </w:rPr>
        <w:t>законоддавстіу</w:t>
      </w:r>
      <w:proofErr w:type="spellEnd"/>
      <w:r w:rsidR="00310402">
        <w:rPr>
          <w:rFonts w:ascii="Times New Roman" w:hAnsi="Times New Roman" w:cs="Times New Roman"/>
          <w:sz w:val="28"/>
          <w:szCs w:val="28"/>
          <w:lang w:val="ru-RU"/>
        </w:rPr>
        <w:t xml:space="preserve">. Для </w:t>
      </w:r>
      <w:proofErr w:type="spellStart"/>
      <w:r w:rsidR="00310402">
        <w:rPr>
          <w:rFonts w:ascii="Times New Roman" w:hAnsi="Times New Roman" w:cs="Times New Roman"/>
          <w:sz w:val="28"/>
          <w:szCs w:val="28"/>
          <w:lang w:val="ru-RU"/>
        </w:rPr>
        <w:t>цього</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здійснюється</w:t>
      </w:r>
      <w:proofErr w:type="spellEnd"/>
      <w:r w:rsidR="00310402">
        <w:rPr>
          <w:rFonts w:ascii="Times New Roman" w:hAnsi="Times New Roman" w:cs="Times New Roman"/>
          <w:sz w:val="28"/>
          <w:szCs w:val="28"/>
          <w:lang w:val="ru-RU"/>
        </w:rPr>
        <w:t xml:space="preserve"> на </w:t>
      </w:r>
      <w:proofErr w:type="spellStart"/>
      <w:r w:rsidR="00310402">
        <w:rPr>
          <w:rFonts w:ascii="Times New Roman" w:hAnsi="Times New Roman" w:cs="Times New Roman"/>
          <w:sz w:val="28"/>
          <w:szCs w:val="28"/>
          <w:lang w:val="ru-RU"/>
        </w:rPr>
        <w:t>всіх</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рівнях</w:t>
      </w:r>
      <w:proofErr w:type="spellEnd"/>
      <w:r w:rsidR="00310402">
        <w:rPr>
          <w:rFonts w:ascii="Times New Roman" w:hAnsi="Times New Roman" w:cs="Times New Roman"/>
          <w:sz w:val="28"/>
          <w:szCs w:val="28"/>
          <w:lang w:val="ru-RU"/>
        </w:rPr>
        <w:t xml:space="preserve"> </w:t>
      </w:r>
      <w:proofErr w:type="spellStart"/>
      <w:r w:rsidR="00247C32">
        <w:rPr>
          <w:rFonts w:ascii="Times New Roman" w:hAnsi="Times New Roman" w:cs="Times New Roman"/>
          <w:sz w:val="28"/>
          <w:szCs w:val="28"/>
          <w:lang w:val="ru-RU"/>
        </w:rPr>
        <w:t>неперервн</w:t>
      </w:r>
      <w:r w:rsidR="00310402">
        <w:rPr>
          <w:rFonts w:ascii="Times New Roman" w:hAnsi="Times New Roman" w:cs="Times New Roman"/>
          <w:sz w:val="28"/>
          <w:szCs w:val="28"/>
          <w:lang w:val="ru-RU"/>
        </w:rPr>
        <w:t>і</w:t>
      </w:r>
      <w:proofErr w:type="spellEnd"/>
      <w:r w:rsidR="00247C32">
        <w:rPr>
          <w:rFonts w:ascii="Times New Roman" w:hAnsi="Times New Roman" w:cs="Times New Roman"/>
          <w:sz w:val="28"/>
          <w:szCs w:val="28"/>
          <w:lang w:val="ru-RU"/>
        </w:rPr>
        <w:t xml:space="preserve"> </w:t>
      </w:r>
      <w:proofErr w:type="spellStart"/>
      <w:r w:rsidR="00F52A7F">
        <w:rPr>
          <w:rFonts w:ascii="Times New Roman" w:hAnsi="Times New Roman" w:cs="Times New Roman"/>
          <w:sz w:val="28"/>
          <w:szCs w:val="28"/>
          <w:lang w:val="ru-RU"/>
        </w:rPr>
        <w:t>спо</w:t>
      </w:r>
      <w:r w:rsidR="00F52A7F" w:rsidRPr="00D73982">
        <w:rPr>
          <w:rFonts w:ascii="Times New Roman" w:hAnsi="Times New Roman" w:cs="Times New Roman"/>
          <w:sz w:val="28"/>
          <w:szCs w:val="28"/>
          <w:lang w:val="ru-RU"/>
        </w:rPr>
        <w:t>стереження</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дослідження</w:t>
      </w:r>
      <w:proofErr w:type="spellEnd"/>
      <w:r w:rsidR="00F52A7F" w:rsidRPr="00D73982">
        <w:rPr>
          <w:rFonts w:ascii="Times New Roman" w:hAnsi="Times New Roman" w:cs="Times New Roman"/>
          <w:sz w:val="28"/>
          <w:szCs w:val="28"/>
          <w:lang w:val="ru-RU"/>
        </w:rPr>
        <w:t>,</w:t>
      </w:r>
      <w:r w:rsidR="00F52A7F">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екологічн</w:t>
      </w:r>
      <w:r w:rsidR="00310402">
        <w:rPr>
          <w:rFonts w:ascii="Times New Roman" w:hAnsi="Times New Roman" w:cs="Times New Roman"/>
          <w:sz w:val="28"/>
          <w:szCs w:val="28"/>
          <w:lang w:val="ru-RU"/>
        </w:rPr>
        <w:t>а</w:t>
      </w:r>
      <w:proofErr w:type="spellEnd"/>
      <w:r w:rsidR="00F52A7F">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експертиз</w:t>
      </w:r>
      <w:r w:rsidR="00310402">
        <w:rPr>
          <w:rFonts w:ascii="Times New Roman" w:hAnsi="Times New Roman" w:cs="Times New Roman"/>
          <w:sz w:val="28"/>
          <w:szCs w:val="28"/>
          <w:lang w:val="ru-RU"/>
        </w:rPr>
        <w:t>а</w:t>
      </w:r>
      <w:proofErr w:type="spellEnd"/>
      <w:r w:rsidR="00F52A7F" w:rsidRPr="00D73982">
        <w:rPr>
          <w:rFonts w:ascii="Times New Roman" w:hAnsi="Times New Roman" w:cs="Times New Roman"/>
          <w:sz w:val="28"/>
          <w:szCs w:val="28"/>
          <w:lang w:val="ru-RU"/>
        </w:rPr>
        <w:t>,</w:t>
      </w:r>
      <w:r w:rsidR="00F52A7F">
        <w:rPr>
          <w:rFonts w:ascii="Times New Roman" w:hAnsi="Times New Roman" w:cs="Times New Roman"/>
          <w:sz w:val="28"/>
          <w:szCs w:val="28"/>
          <w:lang w:val="ru-RU"/>
        </w:rPr>
        <w:t xml:space="preserve"> </w:t>
      </w:r>
      <w:r w:rsidR="00F52A7F" w:rsidRPr="00D73982">
        <w:rPr>
          <w:rFonts w:ascii="Times New Roman" w:hAnsi="Times New Roman" w:cs="Times New Roman"/>
          <w:sz w:val="28"/>
          <w:szCs w:val="28"/>
          <w:lang w:val="ru-RU"/>
        </w:rPr>
        <w:t>контрол</w:t>
      </w:r>
      <w:r w:rsidR="00310402">
        <w:rPr>
          <w:rFonts w:ascii="Times New Roman" w:hAnsi="Times New Roman" w:cs="Times New Roman"/>
          <w:sz w:val="28"/>
          <w:szCs w:val="28"/>
          <w:lang w:val="ru-RU"/>
        </w:rPr>
        <w:t>ь (</w:t>
      </w:r>
      <w:proofErr w:type="spellStart"/>
      <w:r w:rsidR="00310402">
        <w:rPr>
          <w:rFonts w:ascii="Times New Roman" w:hAnsi="Times New Roman" w:cs="Times New Roman"/>
          <w:sz w:val="28"/>
          <w:szCs w:val="28"/>
          <w:lang w:val="ru-RU"/>
        </w:rPr>
        <w:t>державний</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відомчий</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громадський</w:t>
      </w:r>
      <w:proofErr w:type="spellEnd"/>
      <w:r w:rsidR="0031040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прогнозування</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Важливим</w:t>
      </w:r>
      <w:proofErr w:type="spellEnd"/>
      <w:r w:rsidR="00310402">
        <w:rPr>
          <w:rFonts w:ascii="Times New Roman" w:hAnsi="Times New Roman" w:cs="Times New Roman"/>
          <w:sz w:val="28"/>
          <w:szCs w:val="28"/>
          <w:lang w:val="ru-RU"/>
        </w:rPr>
        <w:t xml:space="preserve"> є </w:t>
      </w:r>
      <w:proofErr w:type="spellStart"/>
      <w:r w:rsidR="00310402">
        <w:rPr>
          <w:rFonts w:ascii="Times New Roman" w:hAnsi="Times New Roman" w:cs="Times New Roman"/>
          <w:sz w:val="28"/>
          <w:szCs w:val="28"/>
          <w:lang w:val="ru-RU"/>
        </w:rPr>
        <w:t>також</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постійне</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інформування</w:t>
      </w:r>
      <w:proofErr w:type="spellEnd"/>
      <w:r w:rsidR="00F52A7F">
        <w:rPr>
          <w:rFonts w:ascii="Times New Roman" w:hAnsi="Times New Roman" w:cs="Times New Roman"/>
          <w:sz w:val="28"/>
          <w:szCs w:val="28"/>
          <w:lang w:val="ru-RU"/>
        </w:rPr>
        <w:t xml:space="preserve"> </w:t>
      </w:r>
      <w:proofErr w:type="spellStart"/>
      <w:r w:rsidR="00F52A7F">
        <w:rPr>
          <w:rFonts w:ascii="Times New Roman" w:hAnsi="Times New Roman" w:cs="Times New Roman"/>
          <w:sz w:val="28"/>
          <w:szCs w:val="28"/>
          <w:lang w:val="ru-RU"/>
        </w:rPr>
        <w:t>населення</w:t>
      </w:r>
      <w:proofErr w:type="spellEnd"/>
      <w:r w:rsidR="00F52A7F" w:rsidRPr="00D7398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щодо</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необхідності</w:t>
      </w:r>
      <w:proofErr w:type="spellEnd"/>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збалансування</w:t>
      </w:r>
      <w:proofErr w:type="spellEnd"/>
      <w:r w:rsidR="00252398">
        <w:rPr>
          <w:rFonts w:ascii="Times New Roman" w:hAnsi="Times New Roman" w:cs="Times New Roman"/>
          <w:sz w:val="28"/>
          <w:szCs w:val="28"/>
          <w:lang w:val="ru-RU"/>
        </w:rPr>
        <w:t xml:space="preserve"> потреб суспільства (</w:t>
      </w:r>
      <w:proofErr w:type="spellStart"/>
      <w:r w:rsidR="00252398">
        <w:rPr>
          <w:rFonts w:ascii="Times New Roman" w:hAnsi="Times New Roman" w:cs="Times New Roman"/>
          <w:sz w:val="28"/>
          <w:szCs w:val="28"/>
          <w:lang w:val="ru-RU"/>
        </w:rPr>
        <w:t>його</w:t>
      </w:r>
      <w:proofErr w:type="spellEnd"/>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соціального</w:t>
      </w:r>
      <w:proofErr w:type="spellEnd"/>
      <w:r w:rsidR="00252398">
        <w:rPr>
          <w:rFonts w:ascii="Times New Roman" w:hAnsi="Times New Roman" w:cs="Times New Roman"/>
          <w:sz w:val="28"/>
          <w:szCs w:val="28"/>
          <w:lang w:val="ru-RU"/>
        </w:rPr>
        <w:t xml:space="preserve"> і</w:t>
      </w:r>
      <w:r w:rsidR="00256F85">
        <w:rPr>
          <w:rFonts w:ascii="Times New Roman" w:hAnsi="Times New Roman" w:cs="Times New Roman"/>
          <w:sz w:val="28"/>
          <w:szCs w:val="28"/>
          <w:lang w:val="ru-RU"/>
        </w:rPr>
        <w:t xml:space="preserve"> </w:t>
      </w:r>
      <w:proofErr w:type="spellStart"/>
      <w:r w:rsidR="00256F85">
        <w:rPr>
          <w:rFonts w:ascii="Times New Roman" w:hAnsi="Times New Roman" w:cs="Times New Roman"/>
          <w:sz w:val="28"/>
          <w:szCs w:val="28"/>
          <w:lang w:val="ru-RU"/>
        </w:rPr>
        <w:t>еколого</w:t>
      </w:r>
      <w:proofErr w:type="spellEnd"/>
      <w:r w:rsidR="00256F85">
        <w:rPr>
          <w:rFonts w:ascii="Times New Roman" w:hAnsi="Times New Roman" w:cs="Times New Roman"/>
          <w:sz w:val="28"/>
          <w:szCs w:val="28"/>
          <w:lang w:val="ru-RU"/>
        </w:rPr>
        <w:t>-</w:t>
      </w:r>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економічного</w:t>
      </w:r>
      <w:proofErr w:type="spellEnd"/>
      <w:r w:rsidR="00252398">
        <w:rPr>
          <w:rFonts w:ascii="Times New Roman" w:hAnsi="Times New Roman" w:cs="Times New Roman"/>
          <w:sz w:val="28"/>
          <w:szCs w:val="28"/>
          <w:lang w:val="ru-RU"/>
        </w:rPr>
        <w:t xml:space="preserve"> розвитку) з </w:t>
      </w:r>
      <w:proofErr w:type="spellStart"/>
      <w:r w:rsidR="00252398">
        <w:rPr>
          <w:rFonts w:ascii="Times New Roman" w:hAnsi="Times New Roman" w:cs="Times New Roman"/>
          <w:sz w:val="28"/>
          <w:szCs w:val="28"/>
          <w:lang w:val="ru-RU"/>
        </w:rPr>
        <w:t>можливостями</w:t>
      </w:r>
      <w:proofErr w:type="spellEnd"/>
      <w:r w:rsidR="00252398">
        <w:rPr>
          <w:rFonts w:ascii="Times New Roman" w:hAnsi="Times New Roman" w:cs="Times New Roman"/>
          <w:sz w:val="28"/>
          <w:szCs w:val="28"/>
          <w:lang w:val="ru-RU"/>
        </w:rPr>
        <w:t xml:space="preserve"> природного </w:t>
      </w:r>
      <w:proofErr w:type="spellStart"/>
      <w:r w:rsidR="00252398">
        <w:rPr>
          <w:rFonts w:ascii="Times New Roman" w:hAnsi="Times New Roman" w:cs="Times New Roman"/>
          <w:sz w:val="28"/>
          <w:szCs w:val="28"/>
          <w:lang w:val="ru-RU"/>
        </w:rPr>
        <w:t>середовища</w:t>
      </w:r>
      <w:proofErr w:type="spellEnd"/>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безпечно</w:t>
      </w:r>
      <w:proofErr w:type="spellEnd"/>
      <w:r w:rsidR="00252398">
        <w:rPr>
          <w:rFonts w:ascii="Times New Roman" w:hAnsi="Times New Roman" w:cs="Times New Roman"/>
          <w:sz w:val="28"/>
          <w:szCs w:val="28"/>
          <w:lang w:val="ru-RU"/>
        </w:rPr>
        <w:t xml:space="preserve"> для </w:t>
      </w:r>
      <w:proofErr w:type="spellStart"/>
      <w:r w:rsidR="00252398">
        <w:rPr>
          <w:rFonts w:ascii="Times New Roman" w:hAnsi="Times New Roman" w:cs="Times New Roman"/>
          <w:sz w:val="28"/>
          <w:szCs w:val="28"/>
          <w:lang w:val="ru-RU"/>
        </w:rPr>
        <w:t>своєї</w:t>
      </w:r>
      <w:proofErr w:type="spellEnd"/>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стійкості</w:t>
      </w:r>
      <w:proofErr w:type="spellEnd"/>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забезпечити</w:t>
      </w:r>
      <w:proofErr w:type="spellEnd"/>
      <w:r w:rsidR="00252398">
        <w:rPr>
          <w:rFonts w:ascii="Times New Roman" w:hAnsi="Times New Roman" w:cs="Times New Roman"/>
          <w:sz w:val="28"/>
          <w:szCs w:val="28"/>
          <w:lang w:val="ru-RU"/>
        </w:rPr>
        <w:t xml:space="preserve"> </w:t>
      </w:r>
      <w:proofErr w:type="spellStart"/>
      <w:r w:rsidR="00252398">
        <w:rPr>
          <w:rFonts w:ascii="Times New Roman" w:hAnsi="Times New Roman" w:cs="Times New Roman"/>
          <w:sz w:val="28"/>
          <w:szCs w:val="28"/>
          <w:lang w:val="ru-RU"/>
        </w:rPr>
        <w:t>ці</w:t>
      </w:r>
      <w:proofErr w:type="spellEnd"/>
      <w:r w:rsidR="00252398">
        <w:rPr>
          <w:rFonts w:ascii="Times New Roman" w:hAnsi="Times New Roman" w:cs="Times New Roman"/>
          <w:sz w:val="28"/>
          <w:szCs w:val="28"/>
          <w:lang w:val="ru-RU"/>
        </w:rPr>
        <w:t xml:space="preserve"> потреби на </w:t>
      </w:r>
      <w:proofErr w:type="spellStart"/>
      <w:r w:rsidR="00252398">
        <w:rPr>
          <w:rFonts w:ascii="Times New Roman" w:hAnsi="Times New Roman" w:cs="Times New Roman"/>
          <w:sz w:val="28"/>
          <w:szCs w:val="28"/>
          <w:lang w:val="ru-RU"/>
        </w:rPr>
        <w:t>довготривалу</w:t>
      </w:r>
      <w:proofErr w:type="spellEnd"/>
      <w:r w:rsidR="00252398">
        <w:rPr>
          <w:rFonts w:ascii="Times New Roman" w:hAnsi="Times New Roman" w:cs="Times New Roman"/>
          <w:sz w:val="28"/>
          <w:szCs w:val="28"/>
          <w:lang w:val="ru-RU"/>
        </w:rPr>
        <w:t xml:space="preserve"> перспективу</w:t>
      </w:r>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проведення</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просвітницької</w:t>
      </w:r>
      <w:proofErr w:type="spellEnd"/>
      <w:r w:rsidR="00310402">
        <w:rPr>
          <w:rFonts w:ascii="Times New Roman" w:hAnsi="Times New Roman" w:cs="Times New Roman"/>
          <w:sz w:val="28"/>
          <w:szCs w:val="28"/>
          <w:lang w:val="ru-RU"/>
        </w:rPr>
        <w:t xml:space="preserve"> </w:t>
      </w:r>
      <w:proofErr w:type="spellStart"/>
      <w:r w:rsidR="00310402">
        <w:rPr>
          <w:rFonts w:ascii="Times New Roman" w:hAnsi="Times New Roman" w:cs="Times New Roman"/>
          <w:sz w:val="28"/>
          <w:szCs w:val="28"/>
          <w:lang w:val="ru-RU"/>
        </w:rPr>
        <w:t>діяльності</w:t>
      </w:r>
      <w:proofErr w:type="spellEnd"/>
      <w:r w:rsidR="00310402">
        <w:rPr>
          <w:rFonts w:ascii="Times New Roman" w:hAnsi="Times New Roman" w:cs="Times New Roman"/>
          <w:sz w:val="28"/>
          <w:szCs w:val="28"/>
          <w:lang w:val="ru-RU"/>
        </w:rPr>
        <w:t xml:space="preserve"> з широким </w:t>
      </w:r>
      <w:proofErr w:type="spellStart"/>
      <w:r w:rsidR="00310402">
        <w:rPr>
          <w:rFonts w:ascii="Times New Roman" w:hAnsi="Times New Roman" w:cs="Times New Roman"/>
          <w:sz w:val="28"/>
          <w:szCs w:val="28"/>
          <w:lang w:val="ru-RU"/>
        </w:rPr>
        <w:t>загалом</w:t>
      </w:r>
      <w:proofErr w:type="spellEnd"/>
      <w:r w:rsidR="00F52A7F" w:rsidRPr="00D73982">
        <w:rPr>
          <w:rFonts w:ascii="Times New Roman" w:hAnsi="Times New Roman" w:cs="Times New Roman"/>
          <w:sz w:val="28"/>
          <w:szCs w:val="28"/>
          <w:lang w:val="ru-RU"/>
        </w:rPr>
        <w:t xml:space="preserve">. </w:t>
      </w:r>
    </w:p>
    <w:p w14:paraId="4231F734" w14:textId="2333BB57" w:rsidR="00EC3F58" w:rsidRPr="00293AFB" w:rsidRDefault="00281829" w:rsidP="002C5CA6">
      <w:pPr>
        <w:pStyle w:val="Default"/>
        <w:spacing w:line="276" w:lineRule="auto"/>
        <w:ind w:firstLine="567"/>
        <w:rPr>
          <w:sz w:val="28"/>
          <w:szCs w:val="28"/>
          <w:lang w:val="uk-UA"/>
        </w:rPr>
      </w:pPr>
      <w:r>
        <w:rPr>
          <w:sz w:val="28"/>
          <w:szCs w:val="28"/>
        </w:rPr>
        <w:t xml:space="preserve"> В данному</w:t>
      </w:r>
      <w:r w:rsidR="00293AFB">
        <w:rPr>
          <w:sz w:val="28"/>
          <w:szCs w:val="28"/>
          <w:lang w:val="uk-UA"/>
        </w:rPr>
        <w:t xml:space="preserve"> </w:t>
      </w:r>
      <w:proofErr w:type="spellStart"/>
      <w:r>
        <w:rPr>
          <w:sz w:val="28"/>
          <w:szCs w:val="28"/>
        </w:rPr>
        <w:t>навчальному</w:t>
      </w:r>
      <w:proofErr w:type="spellEnd"/>
      <w:r>
        <w:rPr>
          <w:sz w:val="28"/>
          <w:szCs w:val="28"/>
        </w:rPr>
        <w:t xml:space="preserve"> </w:t>
      </w:r>
      <w:proofErr w:type="spellStart"/>
      <w:r>
        <w:rPr>
          <w:sz w:val="28"/>
          <w:szCs w:val="28"/>
        </w:rPr>
        <w:t>посібник</w:t>
      </w:r>
      <w:r w:rsidR="00941429">
        <w:rPr>
          <w:sz w:val="28"/>
          <w:szCs w:val="28"/>
        </w:rPr>
        <w:t>у</w:t>
      </w:r>
      <w:proofErr w:type="spellEnd"/>
      <w:r w:rsidR="00293AFB">
        <w:rPr>
          <w:sz w:val="28"/>
          <w:szCs w:val="28"/>
          <w:lang w:val="uk-UA"/>
        </w:rPr>
        <w:t>, який змінено і доповнено на базі виданого у 2016 році</w:t>
      </w:r>
      <w:r w:rsidR="00293AFB" w:rsidRPr="00293AFB">
        <w:rPr>
          <w:sz w:val="28"/>
          <w:szCs w:val="28"/>
        </w:rPr>
        <w:t xml:space="preserve"> [1]</w:t>
      </w:r>
      <w:r w:rsidR="00293AFB">
        <w:rPr>
          <w:sz w:val="28"/>
          <w:szCs w:val="28"/>
          <w:lang w:val="uk-UA"/>
        </w:rPr>
        <w:t xml:space="preserve">, </w:t>
      </w:r>
      <w:proofErr w:type="spellStart"/>
      <w:r>
        <w:rPr>
          <w:sz w:val="28"/>
          <w:szCs w:val="28"/>
        </w:rPr>
        <w:t>стисло</w:t>
      </w:r>
      <w:proofErr w:type="spellEnd"/>
      <w:r>
        <w:rPr>
          <w:sz w:val="28"/>
          <w:szCs w:val="28"/>
        </w:rPr>
        <w:t xml:space="preserve"> </w:t>
      </w:r>
      <w:proofErr w:type="spellStart"/>
      <w:r>
        <w:rPr>
          <w:sz w:val="28"/>
          <w:szCs w:val="28"/>
        </w:rPr>
        <w:t>викладено</w:t>
      </w:r>
      <w:proofErr w:type="spellEnd"/>
      <w:r w:rsidR="00941429">
        <w:rPr>
          <w:sz w:val="28"/>
          <w:szCs w:val="28"/>
        </w:rPr>
        <w:t xml:space="preserve"> </w:t>
      </w:r>
      <w:proofErr w:type="spellStart"/>
      <w:r w:rsidR="00941429">
        <w:rPr>
          <w:sz w:val="28"/>
          <w:szCs w:val="28"/>
        </w:rPr>
        <w:t>програмовий</w:t>
      </w:r>
      <w:proofErr w:type="spellEnd"/>
      <w:r>
        <w:rPr>
          <w:sz w:val="28"/>
          <w:szCs w:val="28"/>
        </w:rPr>
        <w:t xml:space="preserve"> </w:t>
      </w:r>
      <w:proofErr w:type="spellStart"/>
      <w:r>
        <w:rPr>
          <w:sz w:val="28"/>
          <w:szCs w:val="28"/>
        </w:rPr>
        <w:t>матеріал</w:t>
      </w:r>
      <w:proofErr w:type="spellEnd"/>
      <w:r>
        <w:rPr>
          <w:sz w:val="28"/>
          <w:szCs w:val="28"/>
        </w:rPr>
        <w:t xml:space="preserve"> </w:t>
      </w:r>
      <w:proofErr w:type="spellStart"/>
      <w:r>
        <w:rPr>
          <w:sz w:val="28"/>
          <w:szCs w:val="28"/>
        </w:rPr>
        <w:t>дисципліни</w:t>
      </w:r>
      <w:proofErr w:type="spellEnd"/>
      <w:r>
        <w:rPr>
          <w:sz w:val="28"/>
          <w:szCs w:val="28"/>
        </w:rPr>
        <w:t xml:space="preserve"> «</w:t>
      </w:r>
      <w:proofErr w:type="spellStart"/>
      <w:r>
        <w:rPr>
          <w:sz w:val="28"/>
          <w:szCs w:val="28"/>
        </w:rPr>
        <w:t>Управління</w:t>
      </w:r>
      <w:proofErr w:type="spellEnd"/>
      <w:r>
        <w:rPr>
          <w:sz w:val="28"/>
          <w:szCs w:val="28"/>
        </w:rPr>
        <w:t xml:space="preserve"> </w:t>
      </w:r>
      <w:proofErr w:type="spellStart"/>
      <w:r>
        <w:rPr>
          <w:sz w:val="28"/>
          <w:szCs w:val="28"/>
        </w:rPr>
        <w:t>прироокористуванням</w:t>
      </w:r>
      <w:proofErr w:type="spellEnd"/>
      <w:r>
        <w:rPr>
          <w:sz w:val="28"/>
          <w:szCs w:val="28"/>
        </w:rPr>
        <w:t>»</w:t>
      </w:r>
      <w:r w:rsidR="00293AFB">
        <w:rPr>
          <w:sz w:val="28"/>
          <w:szCs w:val="28"/>
          <w:lang w:val="uk-UA"/>
        </w:rPr>
        <w:t xml:space="preserve"> </w:t>
      </w:r>
      <w:r>
        <w:rPr>
          <w:sz w:val="28"/>
          <w:szCs w:val="28"/>
        </w:rPr>
        <w:t xml:space="preserve">у </w:t>
      </w:r>
      <w:proofErr w:type="spellStart"/>
      <w:r>
        <w:rPr>
          <w:sz w:val="28"/>
          <w:szCs w:val="28"/>
        </w:rPr>
        <w:t>відповідності</w:t>
      </w:r>
      <w:proofErr w:type="spellEnd"/>
      <w:r>
        <w:rPr>
          <w:sz w:val="28"/>
          <w:szCs w:val="28"/>
        </w:rPr>
        <w:t xml:space="preserve"> до </w:t>
      </w:r>
      <w:r w:rsidR="007A517F">
        <w:rPr>
          <w:sz w:val="28"/>
          <w:szCs w:val="28"/>
          <w:lang w:val="uk-UA"/>
        </w:rPr>
        <w:t xml:space="preserve">оновлених  її робочої навчальної програми  та </w:t>
      </w:r>
      <w:r w:rsidR="007A517F">
        <w:rPr>
          <w:sz w:val="28"/>
          <w:szCs w:val="28"/>
        </w:rPr>
        <w:t xml:space="preserve"> </w:t>
      </w:r>
      <w:proofErr w:type="spellStart"/>
      <w:r>
        <w:rPr>
          <w:sz w:val="28"/>
          <w:szCs w:val="28"/>
        </w:rPr>
        <w:t>навчального</w:t>
      </w:r>
      <w:proofErr w:type="spellEnd"/>
      <w:r>
        <w:rPr>
          <w:sz w:val="28"/>
          <w:szCs w:val="28"/>
        </w:rPr>
        <w:t xml:space="preserve"> плану </w:t>
      </w:r>
      <w:proofErr w:type="spellStart"/>
      <w:r>
        <w:rPr>
          <w:sz w:val="28"/>
          <w:szCs w:val="28"/>
        </w:rPr>
        <w:t>спеціальності</w:t>
      </w:r>
      <w:proofErr w:type="spellEnd"/>
      <w:r>
        <w:rPr>
          <w:sz w:val="28"/>
          <w:szCs w:val="28"/>
        </w:rPr>
        <w:t xml:space="preserve"> 014</w:t>
      </w:r>
      <w:r w:rsidR="00375D57">
        <w:rPr>
          <w:sz w:val="28"/>
          <w:szCs w:val="28"/>
          <w:lang w:val="uk-UA"/>
        </w:rPr>
        <w:t>,07</w:t>
      </w:r>
      <w:r>
        <w:rPr>
          <w:sz w:val="28"/>
          <w:szCs w:val="28"/>
        </w:rPr>
        <w:t xml:space="preserve"> «</w:t>
      </w:r>
      <w:proofErr w:type="spellStart"/>
      <w:r>
        <w:rPr>
          <w:sz w:val="28"/>
          <w:szCs w:val="28"/>
        </w:rPr>
        <w:t>Середня</w:t>
      </w:r>
      <w:proofErr w:type="spellEnd"/>
      <w:r>
        <w:rPr>
          <w:sz w:val="28"/>
          <w:szCs w:val="28"/>
        </w:rPr>
        <w:t xml:space="preserve"> </w:t>
      </w:r>
      <w:proofErr w:type="spellStart"/>
      <w:r>
        <w:rPr>
          <w:sz w:val="28"/>
          <w:szCs w:val="28"/>
        </w:rPr>
        <w:t>освіта-Географія</w:t>
      </w:r>
      <w:proofErr w:type="spellEnd"/>
      <w:r>
        <w:rPr>
          <w:sz w:val="28"/>
          <w:szCs w:val="28"/>
        </w:rPr>
        <w:t>»</w:t>
      </w:r>
      <w:r w:rsidR="007A517F">
        <w:rPr>
          <w:sz w:val="28"/>
          <w:szCs w:val="28"/>
          <w:lang w:val="uk-UA"/>
        </w:rPr>
        <w:t xml:space="preserve"> за другим</w:t>
      </w:r>
      <w:r w:rsidR="00310402">
        <w:rPr>
          <w:sz w:val="28"/>
          <w:szCs w:val="28"/>
          <w:lang w:val="uk-UA"/>
        </w:rPr>
        <w:t xml:space="preserve"> (магістерським) рівнем</w:t>
      </w:r>
      <w:r w:rsidR="00941429">
        <w:rPr>
          <w:sz w:val="28"/>
          <w:szCs w:val="28"/>
        </w:rPr>
        <w:t>.</w:t>
      </w:r>
      <w:r w:rsidR="00293AFB">
        <w:rPr>
          <w:sz w:val="28"/>
          <w:szCs w:val="28"/>
          <w:lang w:val="uk-UA"/>
        </w:rPr>
        <w:t xml:space="preserve"> </w:t>
      </w:r>
      <w:r w:rsidR="00941429">
        <w:rPr>
          <w:sz w:val="28"/>
          <w:szCs w:val="28"/>
        </w:rPr>
        <w:t xml:space="preserve"> </w:t>
      </w:r>
      <w:proofErr w:type="spellStart"/>
      <w:r w:rsidR="00941429" w:rsidRPr="00941429">
        <w:rPr>
          <w:sz w:val="28"/>
          <w:szCs w:val="28"/>
        </w:rPr>
        <w:t>Ця</w:t>
      </w:r>
      <w:proofErr w:type="spellEnd"/>
      <w:r w:rsidR="00941429" w:rsidRPr="00941429">
        <w:rPr>
          <w:sz w:val="28"/>
          <w:szCs w:val="28"/>
        </w:rPr>
        <w:t xml:space="preserve"> </w:t>
      </w:r>
      <w:proofErr w:type="spellStart"/>
      <w:r w:rsidR="00941429" w:rsidRPr="00941429">
        <w:rPr>
          <w:sz w:val="28"/>
          <w:szCs w:val="28"/>
        </w:rPr>
        <w:t>дисципліна</w:t>
      </w:r>
      <w:proofErr w:type="spellEnd"/>
      <w:r w:rsidR="00941429" w:rsidRPr="00941429">
        <w:rPr>
          <w:sz w:val="28"/>
          <w:szCs w:val="28"/>
        </w:rPr>
        <w:t xml:space="preserve"> </w:t>
      </w:r>
      <w:proofErr w:type="spellStart"/>
      <w:r w:rsidR="00291534" w:rsidRPr="00941429">
        <w:rPr>
          <w:sz w:val="28"/>
          <w:szCs w:val="28"/>
        </w:rPr>
        <w:t>тісно</w:t>
      </w:r>
      <w:proofErr w:type="spellEnd"/>
      <w:r w:rsidR="00291534" w:rsidRPr="00941429">
        <w:rPr>
          <w:sz w:val="28"/>
          <w:szCs w:val="28"/>
        </w:rPr>
        <w:t xml:space="preserve"> повязана </w:t>
      </w:r>
      <w:proofErr w:type="spellStart"/>
      <w:r w:rsidR="00291534" w:rsidRPr="00941429">
        <w:rPr>
          <w:sz w:val="28"/>
          <w:szCs w:val="28"/>
        </w:rPr>
        <w:t>із</w:t>
      </w:r>
      <w:proofErr w:type="spellEnd"/>
      <w:r w:rsidR="00291534" w:rsidRPr="00941429">
        <w:rPr>
          <w:sz w:val="28"/>
          <w:szCs w:val="28"/>
        </w:rPr>
        <w:t xml:space="preserve"> </w:t>
      </w:r>
      <w:proofErr w:type="spellStart"/>
      <w:r w:rsidR="00291534" w:rsidRPr="00941429">
        <w:rPr>
          <w:sz w:val="28"/>
          <w:szCs w:val="28"/>
        </w:rPr>
        <w:t>іншими</w:t>
      </w:r>
      <w:proofErr w:type="spellEnd"/>
      <w:r w:rsidR="00291534" w:rsidRPr="00941429">
        <w:rPr>
          <w:sz w:val="28"/>
          <w:szCs w:val="28"/>
        </w:rPr>
        <w:t xml:space="preserve"> </w:t>
      </w:r>
      <w:proofErr w:type="spellStart"/>
      <w:r w:rsidR="00291534" w:rsidRPr="00941429">
        <w:rPr>
          <w:sz w:val="28"/>
          <w:szCs w:val="28"/>
        </w:rPr>
        <w:t>дисциплінами</w:t>
      </w:r>
      <w:proofErr w:type="spellEnd"/>
      <w:r w:rsidR="00375D57" w:rsidRPr="00375D57">
        <w:rPr>
          <w:sz w:val="28"/>
          <w:szCs w:val="28"/>
          <w:lang w:val="uk-UA"/>
        </w:rPr>
        <w:t xml:space="preserve"> </w:t>
      </w:r>
      <w:r w:rsidR="00375D57">
        <w:rPr>
          <w:sz w:val="28"/>
          <w:szCs w:val="28"/>
          <w:lang w:val="uk-UA"/>
        </w:rPr>
        <w:t xml:space="preserve">даної </w:t>
      </w:r>
      <w:proofErr w:type="spellStart"/>
      <w:r w:rsidR="00375D57" w:rsidRPr="00941429">
        <w:rPr>
          <w:sz w:val="28"/>
          <w:szCs w:val="28"/>
        </w:rPr>
        <w:t>спеціальності</w:t>
      </w:r>
      <w:proofErr w:type="spellEnd"/>
      <w:r w:rsidR="00375D57">
        <w:rPr>
          <w:sz w:val="28"/>
          <w:szCs w:val="28"/>
          <w:lang w:val="uk-UA"/>
        </w:rPr>
        <w:t>,</w:t>
      </w:r>
      <w:r w:rsidR="00941429" w:rsidRPr="00941429">
        <w:rPr>
          <w:sz w:val="28"/>
          <w:szCs w:val="28"/>
        </w:rPr>
        <w:t xml:space="preserve"> </w:t>
      </w:r>
      <w:r w:rsidR="00375D57">
        <w:rPr>
          <w:sz w:val="28"/>
          <w:szCs w:val="28"/>
          <w:lang w:val="uk-UA"/>
        </w:rPr>
        <w:t>зокрема</w:t>
      </w:r>
      <w:r w:rsidR="00941429" w:rsidRPr="00941429">
        <w:rPr>
          <w:sz w:val="28"/>
          <w:szCs w:val="28"/>
        </w:rPr>
        <w:t xml:space="preserve"> </w:t>
      </w:r>
      <w:r w:rsidR="00256F85">
        <w:rPr>
          <w:sz w:val="28"/>
          <w:szCs w:val="28"/>
        </w:rPr>
        <w:t xml:space="preserve">з </w:t>
      </w:r>
      <w:proofErr w:type="spellStart"/>
      <w:r w:rsidR="00256F85">
        <w:rPr>
          <w:sz w:val="28"/>
          <w:szCs w:val="28"/>
        </w:rPr>
        <w:t>опанованими</w:t>
      </w:r>
      <w:proofErr w:type="spellEnd"/>
      <w:r w:rsidR="00256F85">
        <w:rPr>
          <w:sz w:val="28"/>
          <w:szCs w:val="28"/>
        </w:rPr>
        <w:t xml:space="preserve"> в </w:t>
      </w:r>
      <w:proofErr w:type="spellStart"/>
      <w:r w:rsidR="00256F85">
        <w:rPr>
          <w:sz w:val="28"/>
          <w:szCs w:val="28"/>
        </w:rPr>
        <w:t>бакалавраті</w:t>
      </w:r>
      <w:proofErr w:type="spellEnd"/>
      <w:r w:rsidR="00256F85">
        <w:rPr>
          <w:sz w:val="28"/>
          <w:szCs w:val="28"/>
        </w:rPr>
        <w:t xml:space="preserve"> (</w:t>
      </w:r>
      <w:r w:rsidR="00941429" w:rsidRPr="00941429">
        <w:rPr>
          <w:sz w:val="28"/>
          <w:szCs w:val="28"/>
        </w:rPr>
        <w:t>«</w:t>
      </w:r>
      <w:proofErr w:type="spellStart"/>
      <w:r w:rsidR="00941429" w:rsidRPr="00941429">
        <w:rPr>
          <w:sz w:val="28"/>
          <w:szCs w:val="28"/>
        </w:rPr>
        <w:t>Основи</w:t>
      </w:r>
      <w:proofErr w:type="spellEnd"/>
      <w:r w:rsidR="00941429" w:rsidRPr="00941429">
        <w:rPr>
          <w:sz w:val="28"/>
          <w:szCs w:val="28"/>
        </w:rPr>
        <w:t xml:space="preserve"> </w:t>
      </w:r>
      <w:proofErr w:type="spellStart"/>
      <w:r w:rsidR="00941429" w:rsidRPr="00941429">
        <w:rPr>
          <w:sz w:val="28"/>
          <w:szCs w:val="28"/>
        </w:rPr>
        <w:t>екології</w:t>
      </w:r>
      <w:proofErr w:type="spellEnd"/>
      <w:r w:rsidR="00941429" w:rsidRPr="00941429">
        <w:rPr>
          <w:sz w:val="28"/>
          <w:szCs w:val="28"/>
        </w:rPr>
        <w:t xml:space="preserve">», «ПРП </w:t>
      </w:r>
      <w:proofErr w:type="spellStart"/>
      <w:r w:rsidR="00941429" w:rsidRPr="00941429">
        <w:rPr>
          <w:sz w:val="28"/>
          <w:szCs w:val="28"/>
        </w:rPr>
        <w:t>України</w:t>
      </w:r>
      <w:proofErr w:type="spellEnd"/>
      <w:r w:rsidR="00941429" w:rsidRPr="00941429">
        <w:rPr>
          <w:sz w:val="28"/>
          <w:szCs w:val="28"/>
        </w:rPr>
        <w:t>»</w:t>
      </w:r>
      <w:r w:rsidR="001938A3">
        <w:rPr>
          <w:sz w:val="28"/>
          <w:szCs w:val="28"/>
          <w:lang w:val="uk-UA"/>
        </w:rPr>
        <w:t xml:space="preserve">, </w:t>
      </w:r>
      <w:r w:rsidR="00941429" w:rsidRPr="00941429">
        <w:rPr>
          <w:sz w:val="28"/>
          <w:szCs w:val="28"/>
        </w:rPr>
        <w:t>«</w:t>
      </w:r>
      <w:proofErr w:type="spellStart"/>
      <w:r w:rsidR="00941429" w:rsidRPr="00941429">
        <w:rPr>
          <w:sz w:val="28"/>
          <w:szCs w:val="28"/>
        </w:rPr>
        <w:t>Ресурси</w:t>
      </w:r>
      <w:proofErr w:type="spellEnd"/>
      <w:r w:rsidR="00941429" w:rsidRPr="00941429">
        <w:rPr>
          <w:sz w:val="28"/>
          <w:szCs w:val="28"/>
        </w:rPr>
        <w:t xml:space="preserve"> </w:t>
      </w:r>
      <w:proofErr w:type="spellStart"/>
      <w:r w:rsidR="00941429" w:rsidRPr="00941429">
        <w:rPr>
          <w:sz w:val="28"/>
          <w:szCs w:val="28"/>
        </w:rPr>
        <w:t>Закарпаття</w:t>
      </w:r>
      <w:proofErr w:type="spellEnd"/>
      <w:r w:rsidR="00941429" w:rsidRPr="00941429">
        <w:rPr>
          <w:sz w:val="28"/>
          <w:szCs w:val="28"/>
        </w:rPr>
        <w:t>»</w:t>
      </w:r>
      <w:r w:rsidR="00401FAD">
        <w:rPr>
          <w:sz w:val="28"/>
          <w:szCs w:val="28"/>
        </w:rPr>
        <w:t>, «</w:t>
      </w:r>
      <w:proofErr w:type="spellStart"/>
      <w:r w:rsidR="00401FAD">
        <w:rPr>
          <w:sz w:val="28"/>
          <w:szCs w:val="28"/>
        </w:rPr>
        <w:t>Основи</w:t>
      </w:r>
      <w:proofErr w:type="spellEnd"/>
      <w:r w:rsidR="00401FAD">
        <w:rPr>
          <w:sz w:val="28"/>
          <w:szCs w:val="28"/>
        </w:rPr>
        <w:t xml:space="preserve"> </w:t>
      </w:r>
      <w:proofErr w:type="spellStart"/>
      <w:r w:rsidR="00401FAD">
        <w:rPr>
          <w:sz w:val="28"/>
          <w:szCs w:val="28"/>
        </w:rPr>
        <w:t>моніторингу</w:t>
      </w:r>
      <w:proofErr w:type="spellEnd"/>
      <w:r w:rsidR="00401FAD">
        <w:rPr>
          <w:sz w:val="28"/>
          <w:szCs w:val="28"/>
        </w:rPr>
        <w:t>»</w:t>
      </w:r>
      <w:r w:rsidR="00941429">
        <w:rPr>
          <w:sz w:val="28"/>
          <w:szCs w:val="28"/>
        </w:rPr>
        <w:t xml:space="preserve"> та </w:t>
      </w:r>
      <w:proofErr w:type="spellStart"/>
      <w:r w:rsidR="00941429">
        <w:rPr>
          <w:sz w:val="28"/>
          <w:szCs w:val="28"/>
        </w:rPr>
        <w:t>ін</w:t>
      </w:r>
      <w:proofErr w:type="spellEnd"/>
      <w:r w:rsidR="00941429">
        <w:rPr>
          <w:sz w:val="28"/>
          <w:szCs w:val="28"/>
        </w:rPr>
        <w:t>.</w:t>
      </w:r>
      <w:r w:rsidR="00256F85">
        <w:rPr>
          <w:sz w:val="28"/>
          <w:szCs w:val="28"/>
        </w:rPr>
        <w:t xml:space="preserve">), а </w:t>
      </w:r>
      <w:proofErr w:type="spellStart"/>
      <w:r w:rsidR="00256F85">
        <w:rPr>
          <w:sz w:val="28"/>
          <w:szCs w:val="28"/>
        </w:rPr>
        <w:t>також</w:t>
      </w:r>
      <w:proofErr w:type="spellEnd"/>
      <w:r w:rsidR="00EC3F58">
        <w:rPr>
          <w:sz w:val="28"/>
          <w:szCs w:val="28"/>
          <w:lang w:val="uk-UA"/>
        </w:rPr>
        <w:t xml:space="preserve"> з дисциплінами, що водночас вивчаються </w:t>
      </w:r>
      <w:r w:rsidR="00256F85">
        <w:rPr>
          <w:sz w:val="28"/>
          <w:szCs w:val="28"/>
        </w:rPr>
        <w:t xml:space="preserve">в </w:t>
      </w:r>
      <w:proofErr w:type="spellStart"/>
      <w:r w:rsidR="00256F85">
        <w:rPr>
          <w:sz w:val="28"/>
          <w:szCs w:val="28"/>
        </w:rPr>
        <w:t>першому</w:t>
      </w:r>
      <w:proofErr w:type="spellEnd"/>
      <w:r w:rsidR="00256F85">
        <w:rPr>
          <w:sz w:val="28"/>
          <w:szCs w:val="28"/>
        </w:rPr>
        <w:t xml:space="preserve"> </w:t>
      </w:r>
      <w:proofErr w:type="spellStart"/>
      <w:r w:rsidR="00256F85">
        <w:rPr>
          <w:sz w:val="28"/>
          <w:szCs w:val="28"/>
        </w:rPr>
        <w:t>семестрі</w:t>
      </w:r>
      <w:proofErr w:type="spellEnd"/>
      <w:r w:rsidR="00256F85">
        <w:rPr>
          <w:sz w:val="28"/>
          <w:szCs w:val="28"/>
        </w:rPr>
        <w:t xml:space="preserve"> </w:t>
      </w:r>
      <w:proofErr w:type="spellStart"/>
      <w:r w:rsidR="00256F85">
        <w:rPr>
          <w:sz w:val="28"/>
          <w:szCs w:val="28"/>
        </w:rPr>
        <w:t>магістратури</w:t>
      </w:r>
      <w:proofErr w:type="spellEnd"/>
      <w:r w:rsidR="00EC3F58">
        <w:rPr>
          <w:sz w:val="28"/>
          <w:szCs w:val="28"/>
          <w:lang w:val="uk-UA"/>
        </w:rPr>
        <w:t xml:space="preserve"> (</w:t>
      </w:r>
      <w:r w:rsidR="00256F85">
        <w:rPr>
          <w:sz w:val="28"/>
          <w:szCs w:val="28"/>
          <w:lang w:val="uk-UA"/>
        </w:rPr>
        <w:t>«</w:t>
      </w:r>
      <w:r w:rsidR="00256F85" w:rsidRPr="00256F85">
        <w:rPr>
          <w:sz w:val="28"/>
          <w:szCs w:val="28"/>
        </w:rPr>
        <w:t>М</w:t>
      </w:r>
      <w:proofErr w:type="spellStart"/>
      <w:r w:rsidR="00EC3F58">
        <w:rPr>
          <w:sz w:val="28"/>
          <w:szCs w:val="28"/>
          <w:lang w:val="uk-UA"/>
        </w:rPr>
        <w:t>енеджмент</w:t>
      </w:r>
      <w:proofErr w:type="spellEnd"/>
      <w:r w:rsidR="00EC3F58">
        <w:rPr>
          <w:sz w:val="28"/>
          <w:szCs w:val="28"/>
          <w:lang w:val="uk-UA"/>
        </w:rPr>
        <w:t xml:space="preserve"> природоохоронних територій»</w:t>
      </w:r>
      <w:r w:rsidR="00256F85">
        <w:rPr>
          <w:sz w:val="28"/>
          <w:szCs w:val="28"/>
          <w:lang w:val="uk-UA"/>
        </w:rPr>
        <w:t>,</w:t>
      </w:r>
      <w:r w:rsidR="001938A3">
        <w:rPr>
          <w:sz w:val="28"/>
          <w:szCs w:val="28"/>
          <w:lang w:val="uk-UA"/>
        </w:rPr>
        <w:t xml:space="preserve"> </w:t>
      </w:r>
      <w:r w:rsidR="00256F85">
        <w:rPr>
          <w:sz w:val="28"/>
          <w:szCs w:val="28"/>
          <w:lang w:val="uk-UA"/>
        </w:rPr>
        <w:t>«</w:t>
      </w:r>
      <w:r w:rsidR="00375D57">
        <w:rPr>
          <w:sz w:val="28"/>
          <w:szCs w:val="28"/>
          <w:lang w:val="uk-UA"/>
        </w:rPr>
        <w:t>Природн</w:t>
      </w:r>
      <w:r w:rsidR="00EC3F58">
        <w:rPr>
          <w:sz w:val="28"/>
          <w:szCs w:val="28"/>
          <w:lang w:val="uk-UA"/>
        </w:rPr>
        <w:t>ича</w:t>
      </w:r>
      <w:r w:rsidR="00375D57">
        <w:rPr>
          <w:sz w:val="28"/>
          <w:szCs w:val="28"/>
          <w:lang w:val="uk-UA"/>
        </w:rPr>
        <w:t xml:space="preserve"> географія</w:t>
      </w:r>
      <w:r w:rsidR="00EC3F58">
        <w:rPr>
          <w:sz w:val="28"/>
          <w:szCs w:val="28"/>
          <w:lang w:val="uk-UA"/>
        </w:rPr>
        <w:t xml:space="preserve"> </w:t>
      </w:r>
      <w:r w:rsidR="00375D57">
        <w:rPr>
          <w:sz w:val="28"/>
          <w:szCs w:val="28"/>
          <w:lang w:val="uk-UA"/>
        </w:rPr>
        <w:t>України</w:t>
      </w:r>
      <w:r w:rsidR="00EC3F58">
        <w:rPr>
          <w:sz w:val="28"/>
          <w:szCs w:val="28"/>
          <w:lang w:val="uk-UA"/>
        </w:rPr>
        <w:t xml:space="preserve"> та світу</w:t>
      </w:r>
      <w:r w:rsidR="00375D57">
        <w:rPr>
          <w:sz w:val="28"/>
          <w:szCs w:val="28"/>
          <w:lang w:val="uk-UA"/>
        </w:rPr>
        <w:t>»,</w:t>
      </w:r>
      <w:r w:rsidR="00256F85">
        <w:rPr>
          <w:sz w:val="28"/>
          <w:szCs w:val="28"/>
          <w:lang w:val="uk-UA"/>
        </w:rPr>
        <w:t xml:space="preserve"> </w:t>
      </w:r>
      <w:r w:rsidR="00EC3F58">
        <w:rPr>
          <w:sz w:val="28"/>
          <w:szCs w:val="28"/>
          <w:lang w:val="uk-UA"/>
        </w:rPr>
        <w:t>«</w:t>
      </w:r>
      <w:r w:rsidR="002672F2">
        <w:rPr>
          <w:sz w:val="28"/>
          <w:szCs w:val="28"/>
          <w:lang w:val="uk-UA"/>
        </w:rPr>
        <w:t>Краєзнавство</w:t>
      </w:r>
      <w:r w:rsidR="00256F85">
        <w:rPr>
          <w:sz w:val="28"/>
          <w:szCs w:val="28"/>
          <w:lang w:val="uk-UA"/>
        </w:rPr>
        <w:t>»</w:t>
      </w:r>
      <w:r w:rsidR="00293AFB">
        <w:rPr>
          <w:sz w:val="28"/>
          <w:szCs w:val="28"/>
          <w:lang w:val="uk-UA"/>
        </w:rPr>
        <w:t>). Зважаючи на її важливість в оновленій ОП Географія цю дисципліну із циклу вибіркових віднесено до блоку нормативних (</w:t>
      </w:r>
      <w:proofErr w:type="spellStart"/>
      <w:r w:rsidR="00293AFB">
        <w:rPr>
          <w:sz w:val="28"/>
          <w:szCs w:val="28"/>
          <w:lang w:val="uk-UA"/>
        </w:rPr>
        <w:t>обов’зкових</w:t>
      </w:r>
      <w:proofErr w:type="spellEnd"/>
      <w:r w:rsidR="00293AFB">
        <w:rPr>
          <w:sz w:val="28"/>
          <w:szCs w:val="28"/>
          <w:lang w:val="uk-UA"/>
        </w:rPr>
        <w:t>)</w:t>
      </w:r>
      <w:r w:rsidR="00375D57">
        <w:rPr>
          <w:sz w:val="28"/>
          <w:szCs w:val="28"/>
          <w:lang w:val="uk-UA"/>
        </w:rPr>
        <w:t>.</w:t>
      </w:r>
      <w:r w:rsidR="00256F85">
        <w:rPr>
          <w:sz w:val="28"/>
          <w:szCs w:val="28"/>
          <w:lang w:val="uk-UA"/>
        </w:rPr>
        <w:t xml:space="preserve"> </w:t>
      </w:r>
    </w:p>
    <w:p w14:paraId="45187EE7" w14:textId="2A7CE791" w:rsidR="005B3100" w:rsidRPr="00EC3F58" w:rsidRDefault="00EC3F58" w:rsidP="002C5CA6">
      <w:pPr>
        <w:pStyle w:val="Default"/>
        <w:spacing w:line="276" w:lineRule="auto"/>
        <w:ind w:firstLine="567"/>
        <w:rPr>
          <w:sz w:val="28"/>
          <w:szCs w:val="28"/>
          <w:lang w:val="uk-UA"/>
        </w:rPr>
      </w:pPr>
      <w:r>
        <w:rPr>
          <w:sz w:val="28"/>
          <w:szCs w:val="28"/>
          <w:lang w:val="uk-UA"/>
        </w:rPr>
        <w:t>В</w:t>
      </w:r>
      <w:r w:rsidR="00256F85">
        <w:rPr>
          <w:sz w:val="28"/>
          <w:szCs w:val="28"/>
          <w:lang w:val="uk-UA"/>
        </w:rPr>
        <w:t xml:space="preserve"> навчальному</w:t>
      </w:r>
      <w:r w:rsidR="00555C68" w:rsidRPr="007A517F">
        <w:rPr>
          <w:sz w:val="28"/>
          <w:szCs w:val="28"/>
          <w:lang w:val="uk-UA"/>
        </w:rPr>
        <w:t xml:space="preserve"> посібнику не будуть розглядатися питання щодо </w:t>
      </w:r>
      <w:r w:rsidR="00401FAD" w:rsidRPr="007A517F">
        <w:rPr>
          <w:sz w:val="28"/>
          <w:szCs w:val="28"/>
          <w:lang w:val="uk-UA"/>
        </w:rPr>
        <w:t xml:space="preserve">значимості, </w:t>
      </w:r>
      <w:r w:rsidR="00555C68" w:rsidRPr="007A517F">
        <w:rPr>
          <w:sz w:val="28"/>
          <w:szCs w:val="28"/>
          <w:lang w:val="uk-UA"/>
        </w:rPr>
        <w:t>потенціалу та якості природних ресурсів У</w:t>
      </w:r>
      <w:r w:rsidR="00401FAD" w:rsidRPr="007A517F">
        <w:rPr>
          <w:sz w:val="28"/>
          <w:szCs w:val="28"/>
          <w:lang w:val="uk-UA"/>
        </w:rPr>
        <w:t>к</w:t>
      </w:r>
      <w:r w:rsidR="00555C68" w:rsidRPr="007A517F">
        <w:rPr>
          <w:sz w:val="28"/>
          <w:szCs w:val="28"/>
          <w:lang w:val="uk-UA"/>
        </w:rPr>
        <w:t xml:space="preserve">раїни та </w:t>
      </w:r>
      <w:r w:rsidR="00401FAD" w:rsidRPr="007A517F">
        <w:rPr>
          <w:sz w:val="28"/>
          <w:szCs w:val="28"/>
          <w:lang w:val="uk-UA"/>
        </w:rPr>
        <w:t>її</w:t>
      </w:r>
      <w:r w:rsidR="00555C68" w:rsidRPr="007A517F">
        <w:rPr>
          <w:sz w:val="28"/>
          <w:szCs w:val="28"/>
          <w:lang w:val="uk-UA"/>
        </w:rPr>
        <w:t xml:space="preserve"> регіонів</w:t>
      </w:r>
      <w:r w:rsidR="00401FAD" w:rsidRPr="007A517F">
        <w:rPr>
          <w:sz w:val="28"/>
          <w:szCs w:val="28"/>
          <w:lang w:val="uk-UA"/>
        </w:rPr>
        <w:t xml:space="preserve">, порівняння їх характеристик з іншими країнами світу, позаяк вони </w:t>
      </w:r>
      <w:r>
        <w:rPr>
          <w:sz w:val="28"/>
          <w:szCs w:val="28"/>
          <w:lang w:val="uk-UA"/>
        </w:rPr>
        <w:t>розглядаються</w:t>
      </w:r>
      <w:r w:rsidR="00401FAD" w:rsidRPr="007A517F">
        <w:rPr>
          <w:sz w:val="28"/>
          <w:szCs w:val="28"/>
          <w:lang w:val="uk-UA"/>
        </w:rPr>
        <w:t xml:space="preserve"> студентами в рамках вищеназваних дисциплін</w:t>
      </w:r>
      <w:r w:rsidR="001938A3">
        <w:rPr>
          <w:sz w:val="28"/>
          <w:szCs w:val="28"/>
          <w:lang w:val="uk-UA"/>
        </w:rPr>
        <w:t>.</w:t>
      </w:r>
      <w:r w:rsidR="00401FAD" w:rsidRPr="007A517F">
        <w:rPr>
          <w:sz w:val="28"/>
          <w:szCs w:val="28"/>
          <w:lang w:val="uk-UA"/>
        </w:rPr>
        <w:t xml:space="preserve"> </w:t>
      </w:r>
      <w:proofErr w:type="spellStart"/>
      <w:r w:rsidR="00401FAD">
        <w:rPr>
          <w:sz w:val="28"/>
          <w:szCs w:val="28"/>
        </w:rPr>
        <w:t>Основна</w:t>
      </w:r>
      <w:proofErr w:type="spellEnd"/>
      <w:r w:rsidR="00401FAD">
        <w:rPr>
          <w:sz w:val="28"/>
          <w:szCs w:val="28"/>
        </w:rPr>
        <w:t xml:space="preserve"> </w:t>
      </w:r>
      <w:proofErr w:type="spellStart"/>
      <w:r w:rsidR="00401FAD">
        <w:rPr>
          <w:sz w:val="28"/>
          <w:szCs w:val="28"/>
        </w:rPr>
        <w:t>увага</w:t>
      </w:r>
      <w:proofErr w:type="spellEnd"/>
      <w:r w:rsidR="00401FAD">
        <w:rPr>
          <w:sz w:val="28"/>
          <w:szCs w:val="28"/>
        </w:rPr>
        <w:t xml:space="preserve"> </w:t>
      </w:r>
      <w:proofErr w:type="spellStart"/>
      <w:r w:rsidR="00401FAD">
        <w:rPr>
          <w:sz w:val="28"/>
          <w:szCs w:val="28"/>
        </w:rPr>
        <w:t>приділ</w:t>
      </w:r>
      <w:r w:rsidR="00291534">
        <w:rPr>
          <w:sz w:val="28"/>
          <w:szCs w:val="28"/>
        </w:rPr>
        <w:t>ятиметься</w:t>
      </w:r>
      <w:proofErr w:type="spellEnd"/>
      <w:r w:rsidR="00401FAD">
        <w:rPr>
          <w:sz w:val="28"/>
          <w:szCs w:val="28"/>
        </w:rPr>
        <w:t xml:space="preserve"> </w:t>
      </w:r>
      <w:proofErr w:type="spellStart"/>
      <w:r w:rsidR="00401FAD">
        <w:rPr>
          <w:sz w:val="28"/>
          <w:szCs w:val="28"/>
        </w:rPr>
        <w:t>беспосередньо</w:t>
      </w:r>
      <w:proofErr w:type="spellEnd"/>
      <w:r w:rsidR="00401FAD">
        <w:rPr>
          <w:sz w:val="28"/>
          <w:szCs w:val="28"/>
        </w:rPr>
        <w:t xml:space="preserve"> </w:t>
      </w:r>
      <w:r>
        <w:rPr>
          <w:sz w:val="28"/>
          <w:szCs w:val="28"/>
          <w:lang w:val="uk-UA"/>
        </w:rPr>
        <w:t>вивченню питань</w:t>
      </w:r>
      <w:r w:rsidR="00401FAD">
        <w:rPr>
          <w:sz w:val="28"/>
          <w:szCs w:val="28"/>
        </w:rPr>
        <w:t xml:space="preserve"> </w:t>
      </w:r>
      <w:r>
        <w:rPr>
          <w:sz w:val="28"/>
          <w:szCs w:val="28"/>
          <w:lang w:val="uk-UA"/>
        </w:rPr>
        <w:t xml:space="preserve">стосовно </w:t>
      </w:r>
      <w:proofErr w:type="spellStart"/>
      <w:r w:rsidR="008C72BF">
        <w:rPr>
          <w:sz w:val="28"/>
          <w:szCs w:val="28"/>
          <w:lang w:val="uk-UA"/>
        </w:rPr>
        <w:t>управлін</w:t>
      </w:r>
      <w:r>
        <w:rPr>
          <w:sz w:val="28"/>
          <w:szCs w:val="28"/>
          <w:lang w:val="uk-UA"/>
        </w:rPr>
        <w:t>я</w:t>
      </w:r>
      <w:proofErr w:type="spellEnd"/>
      <w:r w:rsidR="008C72BF">
        <w:rPr>
          <w:sz w:val="28"/>
          <w:szCs w:val="28"/>
          <w:lang w:val="uk-UA"/>
        </w:rPr>
        <w:t xml:space="preserve"> (</w:t>
      </w:r>
      <w:r w:rsidR="00401FAD">
        <w:rPr>
          <w:sz w:val="28"/>
          <w:szCs w:val="28"/>
        </w:rPr>
        <w:t>менеджменту</w:t>
      </w:r>
      <w:r w:rsidR="008C72BF">
        <w:rPr>
          <w:sz w:val="28"/>
          <w:szCs w:val="28"/>
          <w:lang w:val="uk-UA"/>
        </w:rPr>
        <w:t>)</w:t>
      </w:r>
      <w:r w:rsidR="00401FAD">
        <w:rPr>
          <w:sz w:val="28"/>
          <w:szCs w:val="28"/>
        </w:rPr>
        <w:t xml:space="preserve"> </w:t>
      </w:r>
      <w:proofErr w:type="spellStart"/>
      <w:r w:rsidR="00401FAD">
        <w:rPr>
          <w:sz w:val="28"/>
          <w:szCs w:val="28"/>
        </w:rPr>
        <w:t>природними</w:t>
      </w:r>
      <w:proofErr w:type="spellEnd"/>
      <w:r w:rsidR="00401FAD">
        <w:rPr>
          <w:sz w:val="28"/>
          <w:szCs w:val="28"/>
        </w:rPr>
        <w:t xml:space="preserve"> ресурсами в </w:t>
      </w:r>
      <w:proofErr w:type="spellStart"/>
      <w:r w:rsidR="00401FAD">
        <w:rPr>
          <w:sz w:val="28"/>
          <w:szCs w:val="28"/>
        </w:rPr>
        <w:t>Україні</w:t>
      </w:r>
      <w:proofErr w:type="spellEnd"/>
      <w:r w:rsidR="00401FAD">
        <w:rPr>
          <w:sz w:val="28"/>
          <w:szCs w:val="28"/>
        </w:rPr>
        <w:t>,</w:t>
      </w:r>
      <w:r w:rsidR="008C72BF">
        <w:rPr>
          <w:sz w:val="28"/>
          <w:szCs w:val="28"/>
          <w:lang w:val="uk-UA"/>
        </w:rPr>
        <w:t xml:space="preserve"> вивченню</w:t>
      </w:r>
      <w:r w:rsidR="00401FAD">
        <w:rPr>
          <w:sz w:val="28"/>
          <w:szCs w:val="28"/>
        </w:rPr>
        <w:t xml:space="preserve"> </w:t>
      </w:r>
      <w:proofErr w:type="spellStart"/>
      <w:r w:rsidR="00ED1DDC">
        <w:rPr>
          <w:sz w:val="28"/>
          <w:szCs w:val="28"/>
        </w:rPr>
        <w:t>основних</w:t>
      </w:r>
      <w:proofErr w:type="spellEnd"/>
      <w:r w:rsidR="00256F85">
        <w:rPr>
          <w:sz w:val="28"/>
          <w:szCs w:val="28"/>
          <w:lang w:val="uk-UA"/>
        </w:rPr>
        <w:t xml:space="preserve"> законодавчо-нормативних </w:t>
      </w:r>
      <w:r w:rsidR="00F361E4">
        <w:rPr>
          <w:sz w:val="28"/>
          <w:szCs w:val="28"/>
          <w:lang w:val="uk-UA"/>
        </w:rPr>
        <w:t>актів,</w:t>
      </w:r>
      <w:r w:rsidR="00ED1DDC">
        <w:rPr>
          <w:sz w:val="28"/>
          <w:szCs w:val="28"/>
        </w:rPr>
        <w:t xml:space="preserve"> </w:t>
      </w:r>
      <w:proofErr w:type="spellStart"/>
      <w:r w:rsidR="00ED1DDC">
        <w:rPr>
          <w:sz w:val="28"/>
          <w:szCs w:val="28"/>
        </w:rPr>
        <w:t>принципів</w:t>
      </w:r>
      <w:proofErr w:type="spellEnd"/>
      <w:r w:rsidR="00ED1DDC">
        <w:rPr>
          <w:sz w:val="28"/>
          <w:szCs w:val="28"/>
        </w:rPr>
        <w:t xml:space="preserve"> і </w:t>
      </w:r>
      <w:proofErr w:type="spellStart"/>
      <w:r w:rsidR="00ED1DDC">
        <w:rPr>
          <w:sz w:val="28"/>
          <w:szCs w:val="28"/>
        </w:rPr>
        <w:t>механізмів</w:t>
      </w:r>
      <w:proofErr w:type="spellEnd"/>
      <w:r w:rsidR="00ED1DDC">
        <w:rPr>
          <w:sz w:val="28"/>
          <w:szCs w:val="28"/>
        </w:rPr>
        <w:t xml:space="preserve"> </w:t>
      </w:r>
      <w:proofErr w:type="spellStart"/>
      <w:r w:rsidR="00ED1DDC">
        <w:rPr>
          <w:sz w:val="28"/>
          <w:szCs w:val="28"/>
        </w:rPr>
        <w:t>управління</w:t>
      </w:r>
      <w:proofErr w:type="spellEnd"/>
      <w:r w:rsidR="00ED1DDC">
        <w:rPr>
          <w:sz w:val="28"/>
          <w:szCs w:val="28"/>
        </w:rPr>
        <w:t xml:space="preserve"> </w:t>
      </w:r>
      <w:proofErr w:type="spellStart"/>
      <w:r w:rsidR="00ED1DDC">
        <w:rPr>
          <w:sz w:val="28"/>
          <w:szCs w:val="28"/>
        </w:rPr>
        <w:t>природокористуванням</w:t>
      </w:r>
      <w:proofErr w:type="spellEnd"/>
      <w:r w:rsidR="00F361E4">
        <w:rPr>
          <w:sz w:val="28"/>
          <w:szCs w:val="28"/>
          <w:lang w:val="uk-UA"/>
        </w:rPr>
        <w:t xml:space="preserve"> з метою </w:t>
      </w:r>
      <w:proofErr w:type="spellStart"/>
      <w:r w:rsidR="00ED1DDC">
        <w:rPr>
          <w:sz w:val="28"/>
          <w:szCs w:val="28"/>
        </w:rPr>
        <w:t>оптимізації</w:t>
      </w:r>
      <w:proofErr w:type="spellEnd"/>
      <w:r w:rsidR="00ED1DDC">
        <w:rPr>
          <w:sz w:val="28"/>
          <w:szCs w:val="28"/>
        </w:rPr>
        <w:t xml:space="preserve"> </w:t>
      </w:r>
      <w:proofErr w:type="spellStart"/>
      <w:r w:rsidR="00ED1DDC">
        <w:rPr>
          <w:sz w:val="28"/>
          <w:szCs w:val="28"/>
        </w:rPr>
        <w:t>використання</w:t>
      </w:r>
      <w:proofErr w:type="spellEnd"/>
      <w:r w:rsidR="00ED1DDC">
        <w:rPr>
          <w:sz w:val="28"/>
          <w:szCs w:val="28"/>
        </w:rPr>
        <w:t xml:space="preserve"> </w:t>
      </w:r>
      <w:r w:rsidR="00F361E4">
        <w:rPr>
          <w:sz w:val="28"/>
          <w:szCs w:val="28"/>
          <w:lang w:val="uk-UA"/>
        </w:rPr>
        <w:t xml:space="preserve">природного капіталу </w:t>
      </w:r>
      <w:r>
        <w:rPr>
          <w:sz w:val="28"/>
          <w:szCs w:val="28"/>
          <w:lang w:val="uk-UA"/>
        </w:rPr>
        <w:t>та</w:t>
      </w:r>
      <w:r w:rsidR="00E95039">
        <w:rPr>
          <w:sz w:val="28"/>
          <w:szCs w:val="28"/>
          <w:lang w:val="uk-UA"/>
        </w:rPr>
        <w:t xml:space="preserve"> </w:t>
      </w:r>
      <w:proofErr w:type="spellStart"/>
      <w:r w:rsidR="00ED1DDC">
        <w:rPr>
          <w:sz w:val="28"/>
          <w:szCs w:val="28"/>
        </w:rPr>
        <w:t>збереження</w:t>
      </w:r>
      <w:proofErr w:type="spellEnd"/>
      <w:r w:rsidR="00ED1DDC">
        <w:rPr>
          <w:sz w:val="28"/>
          <w:szCs w:val="28"/>
        </w:rPr>
        <w:t xml:space="preserve"> </w:t>
      </w:r>
      <w:proofErr w:type="spellStart"/>
      <w:r w:rsidR="00ED1DDC">
        <w:rPr>
          <w:sz w:val="28"/>
          <w:szCs w:val="28"/>
        </w:rPr>
        <w:t>стійкості</w:t>
      </w:r>
      <w:proofErr w:type="spellEnd"/>
      <w:r w:rsidR="00291534">
        <w:rPr>
          <w:sz w:val="28"/>
          <w:szCs w:val="28"/>
        </w:rPr>
        <w:t xml:space="preserve"> </w:t>
      </w:r>
      <w:r>
        <w:rPr>
          <w:sz w:val="28"/>
          <w:szCs w:val="28"/>
          <w:lang w:val="uk-UA"/>
        </w:rPr>
        <w:t>природних комплексів на</w:t>
      </w:r>
      <w:r w:rsidR="002672F2">
        <w:rPr>
          <w:sz w:val="28"/>
          <w:szCs w:val="28"/>
          <w:lang w:val="uk-UA"/>
        </w:rPr>
        <w:t xml:space="preserve"> </w:t>
      </w:r>
      <w:r>
        <w:rPr>
          <w:sz w:val="28"/>
          <w:szCs w:val="28"/>
          <w:lang w:val="uk-UA"/>
        </w:rPr>
        <w:t>в</w:t>
      </w:r>
      <w:r w:rsidR="002672F2">
        <w:rPr>
          <w:sz w:val="28"/>
          <w:szCs w:val="28"/>
          <w:lang w:val="uk-UA"/>
        </w:rPr>
        <w:t>іддалену</w:t>
      </w:r>
      <w:r>
        <w:rPr>
          <w:sz w:val="28"/>
          <w:szCs w:val="28"/>
          <w:lang w:val="uk-UA"/>
        </w:rPr>
        <w:t xml:space="preserve"> перспективу у контексті сталого розвитку суспільства</w:t>
      </w:r>
      <w:r w:rsidR="000D2EEF">
        <w:rPr>
          <w:sz w:val="28"/>
          <w:szCs w:val="28"/>
          <w:lang w:val="uk-UA"/>
        </w:rPr>
        <w:t>.</w:t>
      </w:r>
      <w:r>
        <w:rPr>
          <w:sz w:val="28"/>
          <w:szCs w:val="28"/>
          <w:lang w:val="uk-UA"/>
        </w:rPr>
        <w:t xml:space="preserve"> </w:t>
      </w:r>
      <w:proofErr w:type="spellStart"/>
      <w:r w:rsidR="00EB7299" w:rsidRPr="00D110C8">
        <w:rPr>
          <w:sz w:val="27"/>
          <w:szCs w:val="27"/>
          <w:shd w:val="clear" w:color="auto" w:fill="FFFFFF"/>
          <w:lang w:val="uk-UA"/>
        </w:rPr>
        <w:t>Природоустрій</w:t>
      </w:r>
      <w:proofErr w:type="spellEnd"/>
      <w:r w:rsidR="00EB7299" w:rsidRPr="00D110C8">
        <w:rPr>
          <w:sz w:val="27"/>
          <w:szCs w:val="27"/>
          <w:shd w:val="clear" w:color="auto" w:fill="FFFFFF"/>
          <w:lang w:val="uk-UA"/>
        </w:rPr>
        <w:t xml:space="preserve"> </w:t>
      </w:r>
      <w:r w:rsidR="00D110C8">
        <w:rPr>
          <w:sz w:val="27"/>
          <w:szCs w:val="27"/>
          <w:shd w:val="clear" w:color="auto" w:fill="FFFFFF"/>
          <w:lang w:val="uk-UA"/>
        </w:rPr>
        <w:t xml:space="preserve">та оптимізація природокористування </w:t>
      </w:r>
      <w:r w:rsidR="00EB7299" w:rsidRPr="00D110C8">
        <w:rPr>
          <w:sz w:val="27"/>
          <w:szCs w:val="27"/>
          <w:shd w:val="clear" w:color="auto" w:fill="FFFFFF"/>
          <w:lang w:val="uk-UA"/>
        </w:rPr>
        <w:t xml:space="preserve">як об'єкт управління є однією з найскладніших систем </w:t>
      </w:r>
      <w:r w:rsidR="00D110C8">
        <w:rPr>
          <w:sz w:val="27"/>
          <w:szCs w:val="27"/>
          <w:shd w:val="clear" w:color="auto" w:fill="FFFFFF"/>
          <w:lang w:val="uk-UA"/>
        </w:rPr>
        <w:t>менеджменту.</w:t>
      </w:r>
    </w:p>
    <w:p w14:paraId="3266A722" w14:textId="1886B088" w:rsidR="00E95039" w:rsidRPr="00EC2AC4" w:rsidRDefault="00A52CEC" w:rsidP="002C5CA6">
      <w:pPr>
        <w:pStyle w:val="Default"/>
        <w:spacing w:line="276" w:lineRule="auto"/>
        <w:ind w:firstLine="0"/>
        <w:rPr>
          <w:sz w:val="28"/>
          <w:szCs w:val="28"/>
          <w:lang w:val="uk-UA"/>
        </w:rPr>
      </w:pPr>
      <w:r>
        <w:rPr>
          <w:sz w:val="27"/>
          <w:szCs w:val="27"/>
          <w:shd w:val="clear" w:color="auto" w:fill="FFFFFF"/>
          <w:lang w:val="uk-UA"/>
        </w:rPr>
        <w:t xml:space="preserve">          </w:t>
      </w:r>
      <w:r w:rsidR="00E95039" w:rsidRPr="00A52CEC">
        <w:rPr>
          <w:sz w:val="27"/>
          <w:szCs w:val="27"/>
          <w:shd w:val="clear" w:color="auto" w:fill="FFFFFF"/>
          <w:lang w:val="uk-UA"/>
        </w:rPr>
        <w:t xml:space="preserve"> </w:t>
      </w:r>
      <w:r w:rsidR="002672F2">
        <w:rPr>
          <w:sz w:val="27"/>
          <w:szCs w:val="27"/>
          <w:shd w:val="clear" w:color="auto" w:fill="FFFFFF"/>
          <w:lang w:val="uk-UA"/>
        </w:rPr>
        <w:t>Даний</w:t>
      </w:r>
      <w:r w:rsidR="00E95039">
        <w:rPr>
          <w:sz w:val="27"/>
          <w:szCs w:val="27"/>
          <w:shd w:val="clear" w:color="auto" w:fill="FFFFFF"/>
        </w:rPr>
        <w:t xml:space="preserve"> курс п</w:t>
      </w:r>
      <w:proofErr w:type="spellStart"/>
      <w:r w:rsidR="002672F2">
        <w:rPr>
          <w:sz w:val="27"/>
          <w:szCs w:val="27"/>
          <w:shd w:val="clear" w:color="auto" w:fill="FFFFFF"/>
          <w:lang w:val="uk-UA"/>
        </w:rPr>
        <w:t>ередбачає</w:t>
      </w:r>
      <w:proofErr w:type="spellEnd"/>
      <w:r w:rsidR="00E95039">
        <w:rPr>
          <w:sz w:val="27"/>
          <w:szCs w:val="27"/>
          <w:shd w:val="clear" w:color="auto" w:fill="FFFFFF"/>
        </w:rPr>
        <w:t xml:space="preserve"> вивчення </w:t>
      </w:r>
      <w:proofErr w:type="spellStart"/>
      <w:r w:rsidR="00E95039">
        <w:rPr>
          <w:sz w:val="27"/>
          <w:szCs w:val="27"/>
          <w:shd w:val="clear" w:color="auto" w:fill="FFFFFF"/>
        </w:rPr>
        <w:t>механізмів</w:t>
      </w:r>
      <w:proofErr w:type="spellEnd"/>
      <w:r w:rsidR="00E95039">
        <w:rPr>
          <w:sz w:val="27"/>
          <w:szCs w:val="27"/>
          <w:shd w:val="clear" w:color="auto" w:fill="FFFFFF"/>
        </w:rPr>
        <w:t xml:space="preserve"> </w:t>
      </w:r>
      <w:r w:rsidR="002B585F">
        <w:rPr>
          <w:sz w:val="27"/>
          <w:szCs w:val="27"/>
          <w:shd w:val="clear" w:color="auto" w:fill="FFFFFF"/>
          <w:lang w:val="uk-UA"/>
        </w:rPr>
        <w:t>УПК</w:t>
      </w:r>
      <w:r w:rsidR="00E95039">
        <w:rPr>
          <w:sz w:val="27"/>
          <w:szCs w:val="27"/>
          <w:shd w:val="clear" w:color="auto" w:fill="FFFFFF"/>
        </w:rPr>
        <w:t xml:space="preserve"> на макро- і </w:t>
      </w:r>
      <w:proofErr w:type="spellStart"/>
      <w:r w:rsidR="00E95039">
        <w:rPr>
          <w:sz w:val="27"/>
          <w:szCs w:val="27"/>
          <w:shd w:val="clear" w:color="auto" w:fill="FFFFFF"/>
        </w:rPr>
        <w:t>мікро</w:t>
      </w:r>
      <w:proofErr w:type="spellEnd"/>
      <w:r w:rsidR="00E95039">
        <w:rPr>
          <w:sz w:val="27"/>
          <w:szCs w:val="27"/>
          <w:shd w:val="clear" w:color="auto" w:fill="FFFFFF"/>
        </w:rPr>
        <w:t xml:space="preserve"> </w:t>
      </w:r>
      <w:proofErr w:type="spellStart"/>
      <w:r w:rsidR="00E95039">
        <w:rPr>
          <w:sz w:val="27"/>
          <w:szCs w:val="27"/>
          <w:shd w:val="clear" w:color="auto" w:fill="FFFFFF"/>
        </w:rPr>
        <w:t>рівнях</w:t>
      </w:r>
      <w:proofErr w:type="spellEnd"/>
      <w:r>
        <w:rPr>
          <w:sz w:val="27"/>
          <w:szCs w:val="27"/>
          <w:shd w:val="clear" w:color="auto" w:fill="FFFFFF"/>
          <w:lang w:val="uk-UA"/>
        </w:rPr>
        <w:t xml:space="preserve"> на території України. Водночас</w:t>
      </w:r>
      <w:r w:rsidR="002672F2">
        <w:rPr>
          <w:sz w:val="27"/>
          <w:szCs w:val="27"/>
          <w:shd w:val="clear" w:color="auto" w:fill="FFFFFF"/>
          <w:lang w:val="uk-UA"/>
        </w:rPr>
        <w:t>,</w:t>
      </w:r>
      <w:r>
        <w:rPr>
          <w:sz w:val="27"/>
          <w:szCs w:val="27"/>
          <w:shd w:val="clear" w:color="auto" w:fill="FFFFFF"/>
          <w:lang w:val="uk-UA"/>
        </w:rPr>
        <w:t xml:space="preserve"> зазначимо, що у</w:t>
      </w:r>
      <w:proofErr w:type="spellStart"/>
      <w:r w:rsidR="00E95039">
        <w:rPr>
          <w:sz w:val="27"/>
          <w:szCs w:val="27"/>
          <w:shd w:val="clear" w:color="auto" w:fill="FFFFFF"/>
        </w:rPr>
        <w:t>правління</w:t>
      </w:r>
      <w:proofErr w:type="spellEnd"/>
      <w:r w:rsidR="00E95039">
        <w:rPr>
          <w:sz w:val="27"/>
          <w:szCs w:val="27"/>
          <w:shd w:val="clear" w:color="auto" w:fill="FFFFFF"/>
        </w:rPr>
        <w:t xml:space="preserve"> </w:t>
      </w:r>
      <w:proofErr w:type="spellStart"/>
      <w:r w:rsidR="00E95039">
        <w:rPr>
          <w:sz w:val="27"/>
          <w:szCs w:val="27"/>
          <w:shd w:val="clear" w:color="auto" w:fill="FFFFFF"/>
        </w:rPr>
        <w:t>водним</w:t>
      </w:r>
      <w:proofErr w:type="spellEnd"/>
      <w:r w:rsidR="00E95039">
        <w:rPr>
          <w:sz w:val="27"/>
          <w:szCs w:val="27"/>
          <w:shd w:val="clear" w:color="auto" w:fill="FFFFFF"/>
        </w:rPr>
        <w:t xml:space="preserve"> </w:t>
      </w:r>
      <w:proofErr w:type="spellStart"/>
      <w:r w:rsidR="00E95039">
        <w:rPr>
          <w:sz w:val="27"/>
          <w:szCs w:val="27"/>
          <w:shd w:val="clear" w:color="auto" w:fill="FFFFFF"/>
        </w:rPr>
        <w:t>господарств</w:t>
      </w:r>
      <w:proofErr w:type="spellEnd"/>
      <w:r w:rsidR="002672F2">
        <w:rPr>
          <w:sz w:val="27"/>
          <w:szCs w:val="27"/>
          <w:shd w:val="clear" w:color="auto" w:fill="FFFFFF"/>
          <w:lang w:val="uk-UA"/>
        </w:rPr>
        <w:t>о</w:t>
      </w:r>
      <w:r w:rsidR="00E95039">
        <w:rPr>
          <w:sz w:val="27"/>
          <w:szCs w:val="27"/>
          <w:shd w:val="clear" w:color="auto" w:fill="FFFFFF"/>
        </w:rPr>
        <w:t xml:space="preserve">м, </w:t>
      </w:r>
      <w:proofErr w:type="spellStart"/>
      <w:r w:rsidR="00E95039">
        <w:rPr>
          <w:sz w:val="27"/>
          <w:szCs w:val="27"/>
          <w:shd w:val="clear" w:color="auto" w:fill="FFFFFF"/>
        </w:rPr>
        <w:t>ведення</w:t>
      </w:r>
      <w:proofErr w:type="spellEnd"/>
      <w:r>
        <w:rPr>
          <w:sz w:val="27"/>
          <w:szCs w:val="27"/>
          <w:shd w:val="clear" w:color="auto" w:fill="FFFFFF"/>
          <w:lang w:val="uk-UA"/>
        </w:rPr>
        <w:t>м</w:t>
      </w:r>
      <w:r w:rsidR="00E95039">
        <w:rPr>
          <w:sz w:val="27"/>
          <w:szCs w:val="27"/>
          <w:shd w:val="clear" w:color="auto" w:fill="FFFFFF"/>
        </w:rPr>
        <w:t xml:space="preserve"> </w:t>
      </w:r>
      <w:proofErr w:type="spellStart"/>
      <w:r w:rsidR="00E95039">
        <w:rPr>
          <w:sz w:val="27"/>
          <w:szCs w:val="27"/>
          <w:shd w:val="clear" w:color="auto" w:fill="FFFFFF"/>
        </w:rPr>
        <w:t>лісового</w:t>
      </w:r>
      <w:proofErr w:type="spellEnd"/>
      <w:r w:rsidR="00E95039">
        <w:rPr>
          <w:sz w:val="27"/>
          <w:szCs w:val="27"/>
          <w:shd w:val="clear" w:color="auto" w:fill="FFFFFF"/>
        </w:rPr>
        <w:t xml:space="preserve"> </w:t>
      </w:r>
      <w:proofErr w:type="spellStart"/>
      <w:r w:rsidR="00E95039">
        <w:rPr>
          <w:sz w:val="27"/>
          <w:szCs w:val="27"/>
          <w:shd w:val="clear" w:color="auto" w:fill="FFFFFF"/>
        </w:rPr>
        <w:t>господарства</w:t>
      </w:r>
      <w:proofErr w:type="spellEnd"/>
      <w:r w:rsidR="00E95039">
        <w:rPr>
          <w:sz w:val="27"/>
          <w:szCs w:val="27"/>
          <w:shd w:val="clear" w:color="auto" w:fill="FFFFFF"/>
        </w:rPr>
        <w:t xml:space="preserve">, </w:t>
      </w:r>
      <w:proofErr w:type="spellStart"/>
      <w:r w:rsidR="00E95039">
        <w:rPr>
          <w:sz w:val="27"/>
          <w:szCs w:val="27"/>
          <w:shd w:val="clear" w:color="auto" w:fill="FFFFFF"/>
        </w:rPr>
        <w:t>землекористу</w:t>
      </w:r>
      <w:r>
        <w:rPr>
          <w:sz w:val="27"/>
          <w:szCs w:val="27"/>
          <w:shd w:val="clear" w:color="auto" w:fill="FFFFFF"/>
          <w:lang w:val="uk-UA"/>
        </w:rPr>
        <w:t>ванням</w:t>
      </w:r>
      <w:proofErr w:type="spellEnd"/>
      <w:r w:rsidR="00E95039">
        <w:rPr>
          <w:sz w:val="27"/>
          <w:szCs w:val="27"/>
          <w:shd w:val="clear" w:color="auto" w:fill="FFFFFF"/>
        </w:rPr>
        <w:t xml:space="preserve">, </w:t>
      </w:r>
      <w:proofErr w:type="spellStart"/>
      <w:r w:rsidR="00E95039">
        <w:rPr>
          <w:sz w:val="27"/>
          <w:szCs w:val="27"/>
          <w:shd w:val="clear" w:color="auto" w:fill="FFFFFF"/>
        </w:rPr>
        <w:t>користування</w:t>
      </w:r>
      <w:proofErr w:type="spellEnd"/>
      <w:r>
        <w:rPr>
          <w:sz w:val="27"/>
          <w:szCs w:val="27"/>
          <w:shd w:val="clear" w:color="auto" w:fill="FFFFFF"/>
          <w:lang w:val="uk-UA"/>
        </w:rPr>
        <w:t>м</w:t>
      </w:r>
      <w:r w:rsidR="00E95039">
        <w:rPr>
          <w:sz w:val="27"/>
          <w:szCs w:val="27"/>
          <w:shd w:val="clear" w:color="auto" w:fill="FFFFFF"/>
        </w:rPr>
        <w:t xml:space="preserve"> </w:t>
      </w:r>
      <w:proofErr w:type="spellStart"/>
      <w:r w:rsidR="00E95039">
        <w:rPr>
          <w:sz w:val="27"/>
          <w:szCs w:val="27"/>
          <w:shd w:val="clear" w:color="auto" w:fill="FFFFFF"/>
        </w:rPr>
        <w:t>надрами</w:t>
      </w:r>
      <w:proofErr w:type="spellEnd"/>
      <w:r>
        <w:rPr>
          <w:sz w:val="27"/>
          <w:szCs w:val="27"/>
          <w:shd w:val="clear" w:color="auto" w:fill="FFFFFF"/>
          <w:lang w:val="uk-UA"/>
        </w:rPr>
        <w:t xml:space="preserve"> і біологічними ресурсами</w:t>
      </w:r>
      <w:r w:rsidR="00E95039">
        <w:rPr>
          <w:sz w:val="27"/>
          <w:szCs w:val="27"/>
          <w:shd w:val="clear" w:color="auto" w:fill="FFFFFF"/>
        </w:rPr>
        <w:t xml:space="preserve"> є складною проблемою </w:t>
      </w:r>
      <w:r>
        <w:rPr>
          <w:sz w:val="27"/>
          <w:szCs w:val="27"/>
          <w:shd w:val="clear" w:color="auto" w:fill="FFFFFF"/>
          <w:lang w:val="uk-UA"/>
        </w:rPr>
        <w:t xml:space="preserve">загалом </w:t>
      </w:r>
      <w:r w:rsidR="00E95039">
        <w:rPr>
          <w:sz w:val="27"/>
          <w:szCs w:val="27"/>
          <w:shd w:val="clear" w:color="auto" w:fill="FFFFFF"/>
        </w:rPr>
        <w:t xml:space="preserve">для </w:t>
      </w:r>
      <w:proofErr w:type="spellStart"/>
      <w:r w:rsidR="00E95039">
        <w:rPr>
          <w:sz w:val="27"/>
          <w:szCs w:val="27"/>
          <w:shd w:val="clear" w:color="auto" w:fill="FFFFFF"/>
        </w:rPr>
        <w:t>світової</w:t>
      </w:r>
      <w:proofErr w:type="spellEnd"/>
      <w:r w:rsidR="00E95039">
        <w:rPr>
          <w:sz w:val="27"/>
          <w:szCs w:val="27"/>
          <w:shd w:val="clear" w:color="auto" w:fill="FFFFFF"/>
        </w:rPr>
        <w:t xml:space="preserve"> </w:t>
      </w:r>
      <w:proofErr w:type="spellStart"/>
      <w:r w:rsidR="00E95039">
        <w:rPr>
          <w:sz w:val="27"/>
          <w:szCs w:val="27"/>
          <w:shd w:val="clear" w:color="auto" w:fill="FFFFFF"/>
        </w:rPr>
        <w:t>спільноти</w:t>
      </w:r>
      <w:proofErr w:type="spellEnd"/>
      <w:r w:rsidR="00E95039">
        <w:rPr>
          <w:sz w:val="27"/>
          <w:szCs w:val="27"/>
          <w:shd w:val="clear" w:color="auto" w:fill="FFFFFF"/>
        </w:rPr>
        <w:t xml:space="preserve">. В </w:t>
      </w:r>
      <w:r>
        <w:rPr>
          <w:sz w:val="27"/>
          <w:szCs w:val="27"/>
          <w:shd w:val="clear" w:color="auto" w:fill="FFFFFF"/>
          <w:lang w:val="uk-UA"/>
        </w:rPr>
        <w:t>теперішній</w:t>
      </w:r>
      <w:r w:rsidR="00E95039">
        <w:rPr>
          <w:sz w:val="27"/>
          <w:szCs w:val="27"/>
          <w:shd w:val="clear" w:color="auto" w:fill="FFFFFF"/>
        </w:rPr>
        <w:t xml:space="preserve"> час </w:t>
      </w:r>
      <w:proofErr w:type="spellStart"/>
      <w:r w:rsidR="00E95039">
        <w:rPr>
          <w:sz w:val="27"/>
          <w:szCs w:val="27"/>
          <w:shd w:val="clear" w:color="auto" w:fill="FFFFFF"/>
        </w:rPr>
        <w:t>екологічн</w:t>
      </w:r>
      <w:r>
        <w:rPr>
          <w:sz w:val="27"/>
          <w:szCs w:val="27"/>
          <w:shd w:val="clear" w:color="auto" w:fill="FFFFFF"/>
          <w:lang w:val="uk-UA"/>
        </w:rPr>
        <w:t>ий</w:t>
      </w:r>
      <w:proofErr w:type="spellEnd"/>
      <w:r>
        <w:rPr>
          <w:sz w:val="27"/>
          <w:szCs w:val="27"/>
          <w:shd w:val="clear" w:color="auto" w:fill="FFFFFF"/>
          <w:lang w:val="uk-UA"/>
        </w:rPr>
        <w:t xml:space="preserve"> підхід в УПК</w:t>
      </w:r>
      <w:r w:rsidR="00E95039">
        <w:rPr>
          <w:sz w:val="27"/>
          <w:szCs w:val="27"/>
          <w:shd w:val="clear" w:color="auto" w:fill="FFFFFF"/>
        </w:rPr>
        <w:t xml:space="preserve"> </w:t>
      </w:r>
      <w:r w:rsidR="000671E5">
        <w:rPr>
          <w:sz w:val="27"/>
          <w:szCs w:val="27"/>
          <w:shd w:val="clear" w:color="auto" w:fill="FFFFFF"/>
          <w:lang w:val="uk-UA"/>
        </w:rPr>
        <w:t>широко застосовується в розвинутих країнах і Україна запроваджує його в реформуванні економіки</w:t>
      </w:r>
      <w:r w:rsidR="00E95039">
        <w:rPr>
          <w:sz w:val="27"/>
          <w:szCs w:val="27"/>
          <w:shd w:val="clear" w:color="auto" w:fill="FFFFFF"/>
        </w:rPr>
        <w:t>,</w:t>
      </w:r>
      <w:r>
        <w:rPr>
          <w:sz w:val="27"/>
          <w:szCs w:val="27"/>
          <w:shd w:val="clear" w:color="auto" w:fill="FFFFFF"/>
          <w:lang w:val="uk-UA"/>
        </w:rPr>
        <w:t xml:space="preserve"> насамперед через те,</w:t>
      </w:r>
      <w:r w:rsidR="00D110C8">
        <w:rPr>
          <w:sz w:val="27"/>
          <w:szCs w:val="27"/>
          <w:shd w:val="clear" w:color="auto" w:fill="FFFFFF"/>
          <w:lang w:val="uk-UA"/>
        </w:rPr>
        <w:t xml:space="preserve"> що</w:t>
      </w:r>
      <w:r>
        <w:rPr>
          <w:sz w:val="27"/>
          <w:szCs w:val="27"/>
          <w:shd w:val="clear" w:color="auto" w:fill="FFFFFF"/>
          <w:lang w:val="uk-UA"/>
        </w:rPr>
        <w:t xml:space="preserve"> значна частина населення </w:t>
      </w:r>
      <w:proofErr w:type="spellStart"/>
      <w:r w:rsidR="00E95039">
        <w:rPr>
          <w:sz w:val="27"/>
          <w:szCs w:val="27"/>
          <w:shd w:val="clear" w:color="auto" w:fill="FFFFFF"/>
        </w:rPr>
        <w:t>недооціню</w:t>
      </w:r>
      <w:proofErr w:type="spellEnd"/>
      <w:r w:rsidR="000671E5">
        <w:rPr>
          <w:sz w:val="27"/>
          <w:szCs w:val="27"/>
          <w:shd w:val="clear" w:color="auto" w:fill="FFFFFF"/>
          <w:lang w:val="uk-UA"/>
        </w:rPr>
        <w:t xml:space="preserve">є загрози, </w:t>
      </w:r>
      <w:r w:rsidR="00D110C8">
        <w:rPr>
          <w:sz w:val="27"/>
          <w:szCs w:val="27"/>
          <w:shd w:val="clear" w:color="auto" w:fill="FFFFFF"/>
          <w:lang w:val="uk-UA"/>
        </w:rPr>
        <w:t xml:space="preserve">які </w:t>
      </w:r>
      <w:r w:rsidR="000671E5">
        <w:rPr>
          <w:sz w:val="27"/>
          <w:szCs w:val="27"/>
          <w:shd w:val="clear" w:color="auto" w:fill="FFFFFF"/>
          <w:lang w:val="uk-UA"/>
        </w:rPr>
        <w:t xml:space="preserve">пов’язані із </w:t>
      </w:r>
      <w:proofErr w:type="spellStart"/>
      <w:r w:rsidR="00E95039">
        <w:rPr>
          <w:sz w:val="27"/>
          <w:szCs w:val="27"/>
          <w:shd w:val="clear" w:color="auto" w:fill="FFFFFF"/>
        </w:rPr>
        <w:t>виснаженням</w:t>
      </w:r>
      <w:proofErr w:type="spellEnd"/>
      <w:r w:rsidR="00E95039">
        <w:rPr>
          <w:sz w:val="27"/>
          <w:szCs w:val="27"/>
          <w:shd w:val="clear" w:color="auto" w:fill="FFFFFF"/>
        </w:rPr>
        <w:t xml:space="preserve"> </w:t>
      </w:r>
      <w:proofErr w:type="spellStart"/>
      <w:r w:rsidR="00E95039">
        <w:rPr>
          <w:sz w:val="27"/>
          <w:szCs w:val="27"/>
          <w:shd w:val="clear" w:color="auto" w:fill="FFFFFF"/>
        </w:rPr>
        <w:t>природних</w:t>
      </w:r>
      <w:proofErr w:type="spellEnd"/>
      <w:r w:rsidR="00E95039">
        <w:rPr>
          <w:sz w:val="27"/>
          <w:szCs w:val="27"/>
          <w:shd w:val="clear" w:color="auto" w:fill="FFFFFF"/>
        </w:rPr>
        <w:t xml:space="preserve"> </w:t>
      </w:r>
      <w:proofErr w:type="spellStart"/>
      <w:r w:rsidR="00E95039">
        <w:rPr>
          <w:sz w:val="27"/>
          <w:szCs w:val="27"/>
          <w:shd w:val="clear" w:color="auto" w:fill="FFFFFF"/>
        </w:rPr>
        <w:t>ресурсів</w:t>
      </w:r>
      <w:proofErr w:type="spellEnd"/>
      <w:r w:rsidR="00E95039">
        <w:rPr>
          <w:sz w:val="27"/>
          <w:szCs w:val="27"/>
          <w:shd w:val="clear" w:color="auto" w:fill="FFFFFF"/>
        </w:rPr>
        <w:t xml:space="preserve"> і </w:t>
      </w:r>
      <w:proofErr w:type="spellStart"/>
      <w:r w:rsidR="00E95039">
        <w:rPr>
          <w:sz w:val="27"/>
          <w:szCs w:val="27"/>
          <w:shd w:val="clear" w:color="auto" w:fill="FFFFFF"/>
        </w:rPr>
        <w:t>антропогенним</w:t>
      </w:r>
      <w:proofErr w:type="spellEnd"/>
      <w:r w:rsidR="00E95039">
        <w:rPr>
          <w:sz w:val="27"/>
          <w:szCs w:val="27"/>
          <w:shd w:val="clear" w:color="auto" w:fill="FFFFFF"/>
        </w:rPr>
        <w:t xml:space="preserve"> </w:t>
      </w:r>
      <w:proofErr w:type="spellStart"/>
      <w:r w:rsidR="00E95039">
        <w:rPr>
          <w:sz w:val="27"/>
          <w:szCs w:val="27"/>
          <w:shd w:val="clear" w:color="auto" w:fill="FFFFFF"/>
        </w:rPr>
        <w:t>забрудненням</w:t>
      </w:r>
      <w:proofErr w:type="spellEnd"/>
      <w:r w:rsidR="00E95039">
        <w:rPr>
          <w:sz w:val="27"/>
          <w:szCs w:val="27"/>
          <w:shd w:val="clear" w:color="auto" w:fill="FFFFFF"/>
        </w:rPr>
        <w:t xml:space="preserve"> </w:t>
      </w:r>
      <w:proofErr w:type="spellStart"/>
      <w:r w:rsidR="00E95039">
        <w:rPr>
          <w:sz w:val="27"/>
          <w:szCs w:val="27"/>
          <w:shd w:val="clear" w:color="auto" w:fill="FFFFFF"/>
        </w:rPr>
        <w:t>навколишнього</w:t>
      </w:r>
      <w:proofErr w:type="spellEnd"/>
      <w:r w:rsidR="00E95039">
        <w:rPr>
          <w:sz w:val="27"/>
          <w:szCs w:val="27"/>
          <w:shd w:val="clear" w:color="auto" w:fill="FFFFFF"/>
        </w:rPr>
        <w:t xml:space="preserve"> </w:t>
      </w:r>
      <w:r w:rsidR="000671E5">
        <w:rPr>
          <w:sz w:val="27"/>
          <w:szCs w:val="27"/>
          <w:shd w:val="clear" w:color="auto" w:fill="FFFFFF"/>
          <w:lang w:val="uk-UA"/>
        </w:rPr>
        <w:t xml:space="preserve">природного </w:t>
      </w:r>
      <w:proofErr w:type="spellStart"/>
      <w:r w:rsidR="00E95039">
        <w:rPr>
          <w:sz w:val="27"/>
          <w:szCs w:val="27"/>
          <w:shd w:val="clear" w:color="auto" w:fill="FFFFFF"/>
        </w:rPr>
        <w:t>середовища</w:t>
      </w:r>
      <w:proofErr w:type="spellEnd"/>
      <w:r w:rsidR="000671E5">
        <w:rPr>
          <w:sz w:val="27"/>
          <w:szCs w:val="27"/>
          <w:shd w:val="clear" w:color="auto" w:fill="FFFFFF"/>
          <w:lang w:val="uk-UA"/>
        </w:rPr>
        <w:t xml:space="preserve"> (НПС).</w:t>
      </w:r>
      <w:r w:rsidR="00E95039">
        <w:rPr>
          <w:sz w:val="27"/>
          <w:szCs w:val="27"/>
          <w:shd w:val="clear" w:color="auto" w:fill="FFFFFF"/>
        </w:rPr>
        <w:t xml:space="preserve"> </w:t>
      </w:r>
      <w:r w:rsidR="000671E5">
        <w:rPr>
          <w:sz w:val="27"/>
          <w:szCs w:val="27"/>
          <w:shd w:val="clear" w:color="auto" w:fill="FFFFFF"/>
          <w:lang w:val="uk-UA"/>
        </w:rPr>
        <w:t>В</w:t>
      </w:r>
      <w:proofErr w:type="spellStart"/>
      <w:r w:rsidR="00E95039">
        <w:rPr>
          <w:sz w:val="27"/>
          <w:szCs w:val="27"/>
          <w:shd w:val="clear" w:color="auto" w:fill="FFFFFF"/>
        </w:rPr>
        <w:t>ивча</w:t>
      </w:r>
      <w:r w:rsidR="000671E5">
        <w:rPr>
          <w:sz w:val="27"/>
          <w:szCs w:val="27"/>
          <w:shd w:val="clear" w:color="auto" w:fill="FFFFFF"/>
          <w:lang w:val="uk-UA"/>
        </w:rPr>
        <w:t>ючи</w:t>
      </w:r>
      <w:proofErr w:type="spellEnd"/>
      <w:r w:rsidR="00E95039">
        <w:rPr>
          <w:sz w:val="27"/>
          <w:szCs w:val="27"/>
          <w:shd w:val="clear" w:color="auto" w:fill="FFFFFF"/>
        </w:rPr>
        <w:t xml:space="preserve"> </w:t>
      </w:r>
      <w:proofErr w:type="spellStart"/>
      <w:r w:rsidR="00E95039">
        <w:rPr>
          <w:sz w:val="27"/>
          <w:szCs w:val="27"/>
          <w:shd w:val="clear" w:color="auto" w:fill="FFFFFF"/>
        </w:rPr>
        <w:t>сучасні</w:t>
      </w:r>
      <w:proofErr w:type="spellEnd"/>
      <w:r w:rsidR="00E95039">
        <w:rPr>
          <w:sz w:val="27"/>
          <w:szCs w:val="27"/>
          <w:shd w:val="clear" w:color="auto" w:fill="FFFFFF"/>
        </w:rPr>
        <w:t xml:space="preserve"> </w:t>
      </w:r>
      <w:proofErr w:type="spellStart"/>
      <w:r w:rsidR="00E95039">
        <w:rPr>
          <w:sz w:val="27"/>
          <w:szCs w:val="27"/>
          <w:shd w:val="clear" w:color="auto" w:fill="FFFFFF"/>
        </w:rPr>
        <w:t>екологічні</w:t>
      </w:r>
      <w:proofErr w:type="spellEnd"/>
      <w:r w:rsidR="00E95039">
        <w:rPr>
          <w:sz w:val="27"/>
          <w:szCs w:val="27"/>
          <w:shd w:val="clear" w:color="auto" w:fill="FFFFFF"/>
        </w:rPr>
        <w:t xml:space="preserve"> </w:t>
      </w:r>
      <w:proofErr w:type="spellStart"/>
      <w:r w:rsidR="00E95039">
        <w:rPr>
          <w:sz w:val="27"/>
          <w:szCs w:val="27"/>
          <w:shd w:val="clear" w:color="auto" w:fill="FFFFFF"/>
        </w:rPr>
        <w:t>проблеми</w:t>
      </w:r>
      <w:proofErr w:type="spellEnd"/>
      <w:r w:rsidR="00E95039">
        <w:rPr>
          <w:sz w:val="27"/>
          <w:szCs w:val="27"/>
          <w:shd w:val="clear" w:color="auto" w:fill="FFFFFF"/>
        </w:rPr>
        <w:t xml:space="preserve"> криз</w:t>
      </w:r>
      <w:proofErr w:type="spellStart"/>
      <w:r w:rsidR="000671E5">
        <w:rPr>
          <w:sz w:val="27"/>
          <w:szCs w:val="27"/>
          <w:shd w:val="clear" w:color="auto" w:fill="FFFFFF"/>
          <w:lang w:val="uk-UA"/>
        </w:rPr>
        <w:t>ового</w:t>
      </w:r>
      <w:proofErr w:type="spellEnd"/>
      <w:r w:rsidR="000671E5">
        <w:rPr>
          <w:sz w:val="27"/>
          <w:szCs w:val="27"/>
          <w:shd w:val="clear" w:color="auto" w:fill="FFFFFF"/>
          <w:lang w:val="uk-UA"/>
        </w:rPr>
        <w:t xml:space="preserve"> стану УПК</w:t>
      </w:r>
      <w:r w:rsidR="00E95039">
        <w:rPr>
          <w:sz w:val="27"/>
          <w:szCs w:val="27"/>
          <w:shd w:val="clear" w:color="auto" w:fill="FFFFFF"/>
        </w:rPr>
        <w:t xml:space="preserve"> в</w:t>
      </w:r>
      <w:r w:rsidR="000671E5">
        <w:rPr>
          <w:sz w:val="27"/>
          <w:szCs w:val="27"/>
          <w:shd w:val="clear" w:color="auto" w:fill="FFFFFF"/>
          <w:lang w:val="uk-UA"/>
        </w:rPr>
        <w:t xml:space="preserve"> Україні та досвід інших країн світу,</w:t>
      </w:r>
      <w:r w:rsidR="002B585F">
        <w:rPr>
          <w:sz w:val="27"/>
          <w:szCs w:val="27"/>
          <w:shd w:val="clear" w:color="auto" w:fill="FFFFFF"/>
          <w:lang w:val="uk-UA"/>
        </w:rPr>
        <w:t xml:space="preserve"> студенти опановують е</w:t>
      </w:r>
      <w:proofErr w:type="spellStart"/>
      <w:r w:rsidR="002B585F">
        <w:rPr>
          <w:sz w:val="27"/>
          <w:szCs w:val="27"/>
          <w:shd w:val="clear" w:color="auto" w:fill="FFFFFF"/>
        </w:rPr>
        <w:t>кономічні</w:t>
      </w:r>
      <w:proofErr w:type="spellEnd"/>
      <w:r w:rsidR="002B585F">
        <w:rPr>
          <w:sz w:val="27"/>
          <w:szCs w:val="27"/>
          <w:shd w:val="clear" w:color="auto" w:fill="FFFFFF"/>
        </w:rPr>
        <w:t xml:space="preserve"> </w:t>
      </w:r>
      <w:proofErr w:type="spellStart"/>
      <w:r w:rsidR="002B585F">
        <w:rPr>
          <w:sz w:val="27"/>
          <w:szCs w:val="27"/>
          <w:shd w:val="clear" w:color="auto" w:fill="FFFFFF"/>
        </w:rPr>
        <w:t>механізми</w:t>
      </w:r>
      <w:proofErr w:type="spellEnd"/>
      <w:r w:rsidR="002B585F">
        <w:rPr>
          <w:sz w:val="27"/>
          <w:szCs w:val="27"/>
        </w:rPr>
        <w:br/>
      </w:r>
      <w:proofErr w:type="spellStart"/>
      <w:r w:rsidR="002B585F">
        <w:rPr>
          <w:sz w:val="27"/>
          <w:szCs w:val="27"/>
          <w:shd w:val="clear" w:color="auto" w:fill="FFFFFF"/>
        </w:rPr>
        <w:t>управління</w:t>
      </w:r>
      <w:proofErr w:type="spellEnd"/>
      <w:r w:rsidR="002B585F">
        <w:rPr>
          <w:sz w:val="27"/>
          <w:szCs w:val="27"/>
          <w:shd w:val="clear" w:color="auto" w:fill="FFFFFF"/>
        </w:rPr>
        <w:t xml:space="preserve"> </w:t>
      </w:r>
      <w:r w:rsidR="00D110C8">
        <w:rPr>
          <w:sz w:val="27"/>
          <w:szCs w:val="27"/>
          <w:shd w:val="clear" w:color="auto" w:fill="FFFFFF"/>
          <w:lang w:val="uk-UA"/>
        </w:rPr>
        <w:t>природним капіталом</w:t>
      </w:r>
      <w:r w:rsidR="002B585F">
        <w:rPr>
          <w:sz w:val="27"/>
          <w:szCs w:val="27"/>
          <w:shd w:val="clear" w:color="auto" w:fill="FFFFFF"/>
        </w:rPr>
        <w:t xml:space="preserve"> </w:t>
      </w:r>
      <w:proofErr w:type="spellStart"/>
      <w:r w:rsidR="002B585F">
        <w:rPr>
          <w:sz w:val="27"/>
          <w:szCs w:val="27"/>
          <w:shd w:val="clear" w:color="auto" w:fill="FFFFFF"/>
        </w:rPr>
        <w:t>середовищ</w:t>
      </w:r>
      <w:proofErr w:type="spellEnd"/>
      <w:r w:rsidR="00D110C8">
        <w:rPr>
          <w:sz w:val="27"/>
          <w:szCs w:val="27"/>
          <w:shd w:val="clear" w:color="auto" w:fill="FFFFFF"/>
          <w:lang w:val="uk-UA"/>
        </w:rPr>
        <w:t>а</w:t>
      </w:r>
      <w:r w:rsidR="002B585F">
        <w:rPr>
          <w:sz w:val="27"/>
          <w:szCs w:val="27"/>
          <w:shd w:val="clear" w:color="auto" w:fill="FFFFFF"/>
          <w:lang w:val="uk-UA"/>
        </w:rPr>
        <w:t xml:space="preserve">, які є більш ефективними ніж </w:t>
      </w:r>
      <w:r w:rsidR="002672F2">
        <w:rPr>
          <w:sz w:val="27"/>
          <w:szCs w:val="27"/>
          <w:shd w:val="clear" w:color="auto" w:fill="FFFFFF"/>
          <w:lang w:val="uk-UA"/>
        </w:rPr>
        <w:t>всілякі</w:t>
      </w:r>
      <w:r w:rsidR="002B585F">
        <w:rPr>
          <w:sz w:val="27"/>
          <w:szCs w:val="27"/>
          <w:shd w:val="clear" w:color="auto" w:fill="FFFFFF"/>
        </w:rPr>
        <w:t xml:space="preserve"> </w:t>
      </w:r>
      <w:r w:rsidR="002B585F">
        <w:rPr>
          <w:sz w:val="27"/>
          <w:szCs w:val="27"/>
          <w:shd w:val="clear" w:color="auto" w:fill="FFFFFF"/>
          <w:lang w:val="uk-UA"/>
        </w:rPr>
        <w:t>адміністративні впливи. Опираючись на об’єктивні знання,</w:t>
      </w:r>
      <w:r w:rsidR="002B585F" w:rsidRPr="002B585F">
        <w:rPr>
          <w:sz w:val="27"/>
          <w:szCs w:val="27"/>
          <w:shd w:val="clear" w:color="auto" w:fill="FFFFFF"/>
          <w:lang w:val="uk-UA"/>
        </w:rPr>
        <w:t xml:space="preserve"> </w:t>
      </w:r>
      <w:r w:rsidR="00E95039" w:rsidRPr="002B585F">
        <w:rPr>
          <w:sz w:val="27"/>
          <w:szCs w:val="27"/>
          <w:shd w:val="clear" w:color="auto" w:fill="FFFFFF"/>
          <w:lang w:val="uk-UA"/>
        </w:rPr>
        <w:t xml:space="preserve">студенти </w:t>
      </w:r>
      <w:r w:rsidR="002B585F">
        <w:rPr>
          <w:sz w:val="27"/>
          <w:szCs w:val="27"/>
          <w:shd w:val="clear" w:color="auto" w:fill="FFFFFF"/>
          <w:lang w:val="uk-UA"/>
        </w:rPr>
        <w:t>отримують</w:t>
      </w:r>
      <w:r w:rsidR="00E95039" w:rsidRPr="002B585F">
        <w:rPr>
          <w:sz w:val="27"/>
          <w:szCs w:val="27"/>
          <w:shd w:val="clear" w:color="auto" w:fill="FFFFFF"/>
          <w:lang w:val="uk-UA"/>
        </w:rPr>
        <w:t xml:space="preserve"> чітке уявлення про те, що наша планета</w:t>
      </w:r>
      <w:r w:rsidR="002672F2">
        <w:rPr>
          <w:sz w:val="27"/>
          <w:szCs w:val="27"/>
          <w:shd w:val="clear" w:color="auto" w:fill="FFFFFF"/>
          <w:lang w:val="uk-UA"/>
        </w:rPr>
        <w:t xml:space="preserve"> (і люба конкретна територіальна її частина)</w:t>
      </w:r>
      <w:r w:rsidR="00E95039" w:rsidRPr="002B585F">
        <w:rPr>
          <w:sz w:val="27"/>
          <w:szCs w:val="27"/>
          <w:shd w:val="clear" w:color="auto" w:fill="FFFFFF"/>
          <w:lang w:val="uk-UA"/>
        </w:rPr>
        <w:t xml:space="preserve"> має обмежені запаси</w:t>
      </w:r>
      <w:r w:rsidR="00E95039" w:rsidRPr="002B585F">
        <w:rPr>
          <w:sz w:val="27"/>
          <w:szCs w:val="27"/>
          <w:lang w:val="uk-UA"/>
        </w:rPr>
        <w:br/>
      </w:r>
      <w:r w:rsidR="002B585F">
        <w:rPr>
          <w:sz w:val="27"/>
          <w:szCs w:val="27"/>
          <w:shd w:val="clear" w:color="auto" w:fill="FFFFFF"/>
          <w:lang w:val="uk-UA"/>
        </w:rPr>
        <w:t>природного капіталу</w:t>
      </w:r>
      <w:r w:rsidR="00E95039" w:rsidRPr="002B585F">
        <w:rPr>
          <w:sz w:val="27"/>
          <w:szCs w:val="27"/>
          <w:shd w:val="clear" w:color="auto" w:fill="FFFFFF"/>
          <w:lang w:val="uk-UA"/>
        </w:rPr>
        <w:t xml:space="preserve">, а також обмежений запас </w:t>
      </w:r>
      <w:r w:rsidR="002672F2">
        <w:rPr>
          <w:sz w:val="27"/>
          <w:szCs w:val="27"/>
          <w:shd w:val="clear" w:color="auto" w:fill="FFFFFF"/>
          <w:lang w:val="uk-UA"/>
        </w:rPr>
        <w:t>ст</w:t>
      </w:r>
      <w:r w:rsidR="002B585F">
        <w:rPr>
          <w:sz w:val="27"/>
          <w:szCs w:val="27"/>
          <w:shd w:val="clear" w:color="auto" w:fill="FFFFFF"/>
          <w:lang w:val="uk-UA"/>
        </w:rPr>
        <w:t xml:space="preserve">ійкості до техногенного впливу через всезростаючу за масштабом </w:t>
      </w:r>
      <w:r w:rsidR="00E95039" w:rsidRPr="002B585F">
        <w:rPr>
          <w:sz w:val="27"/>
          <w:szCs w:val="27"/>
          <w:shd w:val="clear" w:color="auto" w:fill="FFFFFF"/>
          <w:lang w:val="uk-UA"/>
        </w:rPr>
        <w:t xml:space="preserve"> економічн</w:t>
      </w:r>
      <w:r w:rsidR="002B585F">
        <w:rPr>
          <w:sz w:val="27"/>
          <w:szCs w:val="27"/>
          <w:shd w:val="clear" w:color="auto" w:fill="FFFFFF"/>
          <w:lang w:val="uk-UA"/>
        </w:rPr>
        <w:t xml:space="preserve">у </w:t>
      </w:r>
      <w:r w:rsidR="00E95039" w:rsidRPr="002B585F">
        <w:rPr>
          <w:sz w:val="27"/>
          <w:szCs w:val="27"/>
          <w:shd w:val="clear" w:color="auto" w:fill="FFFFFF"/>
          <w:lang w:val="uk-UA"/>
        </w:rPr>
        <w:t>діяльн</w:t>
      </w:r>
      <w:r w:rsidR="00EC2AC4">
        <w:rPr>
          <w:sz w:val="27"/>
          <w:szCs w:val="27"/>
          <w:shd w:val="clear" w:color="auto" w:fill="FFFFFF"/>
          <w:lang w:val="uk-UA"/>
        </w:rPr>
        <w:t>і</w:t>
      </w:r>
      <w:r w:rsidR="00E95039" w:rsidRPr="002B585F">
        <w:rPr>
          <w:sz w:val="27"/>
          <w:szCs w:val="27"/>
          <w:shd w:val="clear" w:color="auto" w:fill="FFFFFF"/>
          <w:lang w:val="uk-UA"/>
        </w:rPr>
        <w:t>ст</w:t>
      </w:r>
      <w:r w:rsidR="002B585F">
        <w:rPr>
          <w:sz w:val="27"/>
          <w:szCs w:val="27"/>
          <w:shd w:val="clear" w:color="auto" w:fill="FFFFFF"/>
          <w:lang w:val="uk-UA"/>
        </w:rPr>
        <w:t>ь</w:t>
      </w:r>
      <w:r w:rsidR="00E95039" w:rsidRPr="002B585F">
        <w:rPr>
          <w:sz w:val="27"/>
          <w:szCs w:val="27"/>
          <w:shd w:val="clear" w:color="auto" w:fill="FFFFFF"/>
          <w:lang w:val="uk-UA"/>
        </w:rPr>
        <w:t xml:space="preserve"> людини. </w:t>
      </w:r>
      <w:r w:rsidR="002672F2">
        <w:rPr>
          <w:sz w:val="27"/>
          <w:szCs w:val="27"/>
          <w:shd w:val="clear" w:color="auto" w:fill="FFFFFF"/>
          <w:lang w:val="uk-UA"/>
        </w:rPr>
        <w:t>Здобувачі вищої освіти</w:t>
      </w:r>
      <w:r w:rsidR="002B585F">
        <w:rPr>
          <w:sz w:val="27"/>
          <w:szCs w:val="27"/>
          <w:shd w:val="clear" w:color="auto" w:fill="FFFFFF"/>
          <w:lang w:val="uk-UA"/>
        </w:rPr>
        <w:t xml:space="preserve"> поглиблюють </w:t>
      </w:r>
      <w:r w:rsidR="00E95039" w:rsidRPr="002B585F">
        <w:rPr>
          <w:sz w:val="27"/>
          <w:szCs w:val="27"/>
          <w:shd w:val="clear" w:color="auto" w:fill="FFFFFF"/>
          <w:lang w:val="uk-UA"/>
        </w:rPr>
        <w:t xml:space="preserve"> розуміння адміністративних, економічних і соціально-психологічних методів регулювання та управління </w:t>
      </w:r>
      <w:r w:rsidR="00EC2AC4">
        <w:rPr>
          <w:sz w:val="27"/>
          <w:szCs w:val="27"/>
          <w:shd w:val="clear" w:color="auto" w:fill="FFFFFF"/>
          <w:lang w:val="uk-UA"/>
        </w:rPr>
        <w:t>природокористуванням, опираючись</w:t>
      </w:r>
      <w:r w:rsidR="00E95039" w:rsidRPr="002B585F">
        <w:rPr>
          <w:sz w:val="27"/>
          <w:szCs w:val="27"/>
          <w:shd w:val="clear" w:color="auto" w:fill="FFFFFF"/>
          <w:lang w:val="uk-UA"/>
        </w:rPr>
        <w:t xml:space="preserve"> </w:t>
      </w:r>
      <w:r w:rsidR="00E95039" w:rsidRPr="00EC2AC4">
        <w:rPr>
          <w:sz w:val="27"/>
          <w:szCs w:val="27"/>
          <w:shd w:val="clear" w:color="auto" w:fill="FFFFFF"/>
          <w:lang w:val="uk-UA"/>
        </w:rPr>
        <w:t xml:space="preserve">на основні законодавчі акти у сфері </w:t>
      </w:r>
      <w:proofErr w:type="spellStart"/>
      <w:r w:rsidR="00E95039" w:rsidRPr="00EC2AC4">
        <w:rPr>
          <w:sz w:val="27"/>
          <w:szCs w:val="27"/>
          <w:shd w:val="clear" w:color="auto" w:fill="FFFFFF"/>
          <w:lang w:val="uk-UA"/>
        </w:rPr>
        <w:t>природокорис</w:t>
      </w:r>
      <w:r w:rsidR="00EC2AC4">
        <w:rPr>
          <w:sz w:val="27"/>
          <w:szCs w:val="27"/>
          <w:shd w:val="clear" w:color="auto" w:fill="FFFFFF"/>
          <w:lang w:val="uk-UA"/>
        </w:rPr>
        <w:t>ування</w:t>
      </w:r>
      <w:proofErr w:type="spellEnd"/>
      <w:r w:rsidR="00E95039" w:rsidRPr="00EC2AC4">
        <w:rPr>
          <w:sz w:val="27"/>
          <w:szCs w:val="27"/>
          <w:shd w:val="clear" w:color="auto" w:fill="FFFFFF"/>
          <w:lang w:val="uk-UA"/>
        </w:rPr>
        <w:t xml:space="preserve"> та охорони </w:t>
      </w:r>
    </w:p>
    <w:p w14:paraId="5E6CB65C" w14:textId="77777777" w:rsidR="002C5CA6" w:rsidRPr="00EC2AC4" w:rsidRDefault="002C5CA6" w:rsidP="001225A2">
      <w:pPr>
        <w:pStyle w:val="Default"/>
        <w:spacing w:line="276" w:lineRule="auto"/>
        <w:ind w:firstLine="0"/>
        <w:rPr>
          <w:sz w:val="28"/>
          <w:szCs w:val="28"/>
          <w:lang w:val="uk-UA"/>
        </w:rPr>
      </w:pPr>
    </w:p>
    <w:p w14:paraId="2CB9DDE0" w14:textId="4DFD1B9D" w:rsidR="00281829" w:rsidRPr="00805CAD" w:rsidRDefault="00DC4ED8" w:rsidP="002C5CA6">
      <w:pPr>
        <w:pStyle w:val="a9"/>
        <w:numPr>
          <w:ilvl w:val="0"/>
          <w:numId w:val="35"/>
        </w:numPr>
        <w:tabs>
          <w:tab w:val="left" w:pos="9072"/>
        </w:tabs>
        <w:rPr>
          <w:rFonts w:ascii="Times New Roman" w:hAnsi="Times New Roman" w:cs="Times New Roman"/>
          <w:sz w:val="28"/>
          <w:szCs w:val="28"/>
          <w:lang w:val="ru-RU"/>
        </w:rPr>
      </w:pPr>
      <w:proofErr w:type="spellStart"/>
      <w:r w:rsidRPr="00805CAD">
        <w:rPr>
          <w:rFonts w:ascii="Times New Roman" w:hAnsi="Times New Roman" w:cs="Times New Roman"/>
          <w:b/>
          <w:sz w:val="28"/>
          <w:szCs w:val="28"/>
          <w:lang w:val="ru-RU"/>
        </w:rPr>
        <w:t>Сутність</w:t>
      </w:r>
      <w:proofErr w:type="spellEnd"/>
      <w:r w:rsidRPr="00805CAD">
        <w:rPr>
          <w:rFonts w:ascii="Times New Roman" w:hAnsi="Times New Roman" w:cs="Times New Roman"/>
          <w:b/>
          <w:sz w:val="28"/>
          <w:szCs w:val="28"/>
          <w:lang w:val="ru-RU"/>
        </w:rPr>
        <w:t xml:space="preserve"> </w:t>
      </w:r>
      <w:proofErr w:type="spellStart"/>
      <w:r w:rsidRPr="00805CAD">
        <w:rPr>
          <w:rFonts w:ascii="Times New Roman" w:hAnsi="Times New Roman" w:cs="Times New Roman"/>
          <w:b/>
          <w:sz w:val="28"/>
          <w:szCs w:val="28"/>
          <w:lang w:val="ru-RU"/>
        </w:rPr>
        <w:t>взаємодії</w:t>
      </w:r>
      <w:proofErr w:type="spellEnd"/>
      <w:r w:rsidRPr="00805CAD">
        <w:rPr>
          <w:rFonts w:ascii="Times New Roman" w:hAnsi="Times New Roman" w:cs="Times New Roman"/>
          <w:b/>
          <w:sz w:val="28"/>
          <w:szCs w:val="28"/>
          <w:lang w:val="ru-RU"/>
        </w:rPr>
        <w:t xml:space="preserve"> суспільства і </w:t>
      </w:r>
      <w:proofErr w:type="spellStart"/>
      <w:r w:rsidRPr="00805CAD">
        <w:rPr>
          <w:rFonts w:ascii="Times New Roman" w:hAnsi="Times New Roman" w:cs="Times New Roman"/>
          <w:b/>
          <w:sz w:val="28"/>
          <w:szCs w:val="28"/>
          <w:lang w:val="ru-RU"/>
        </w:rPr>
        <w:t>природи</w:t>
      </w:r>
      <w:proofErr w:type="spellEnd"/>
    </w:p>
    <w:p w14:paraId="72BB6594" w14:textId="7A6FBB5D" w:rsidR="00FE3F94" w:rsidRDefault="00DC4ED8" w:rsidP="002C5CA6">
      <w:pPr>
        <w:tabs>
          <w:tab w:val="left" w:pos="9072"/>
        </w:tabs>
        <w:spacing w:after="0"/>
        <w:ind w:left="0"/>
        <w:rPr>
          <w:rFonts w:ascii="Times New Roman" w:hAnsi="Times New Roman" w:cs="Times New Roman"/>
          <w:sz w:val="28"/>
          <w:szCs w:val="28"/>
        </w:rPr>
      </w:pPr>
      <w:r>
        <w:rPr>
          <w:rFonts w:ascii="Times New Roman" w:hAnsi="Times New Roman" w:cs="Times New Roman"/>
          <w:sz w:val="28"/>
          <w:szCs w:val="28"/>
          <w:lang w:val="ru-RU"/>
        </w:rPr>
        <w:t xml:space="preserve"> </w:t>
      </w:r>
      <w:r w:rsidR="005B3100">
        <w:rPr>
          <w:rFonts w:ascii="Times New Roman" w:hAnsi="Times New Roman" w:cs="Times New Roman"/>
          <w:sz w:val="28"/>
          <w:szCs w:val="28"/>
          <w:lang w:val="ru-RU"/>
        </w:rPr>
        <w:t xml:space="preserve">       </w:t>
      </w:r>
      <w:r w:rsidR="000E33DF">
        <w:rPr>
          <w:rFonts w:ascii="Times New Roman" w:hAnsi="Times New Roman" w:cs="Times New Roman"/>
          <w:sz w:val="28"/>
          <w:szCs w:val="28"/>
          <w:lang w:val="ru-RU"/>
        </w:rPr>
        <w:t xml:space="preserve">     </w:t>
      </w:r>
      <w:r w:rsidRPr="00DC4ED8">
        <w:rPr>
          <w:rFonts w:ascii="Times New Roman" w:hAnsi="Times New Roman" w:cs="Times New Roman"/>
          <w:b/>
          <w:bCs/>
          <w:sz w:val="28"/>
          <w:szCs w:val="28"/>
          <w:lang w:val="ru-RU"/>
        </w:rPr>
        <w:t xml:space="preserve">Природа і </w:t>
      </w:r>
      <w:proofErr w:type="spellStart"/>
      <w:r w:rsidRPr="00DC4ED8">
        <w:rPr>
          <w:rFonts w:ascii="Times New Roman" w:hAnsi="Times New Roman" w:cs="Times New Roman"/>
          <w:b/>
          <w:bCs/>
          <w:sz w:val="28"/>
          <w:szCs w:val="28"/>
          <w:lang w:val="ru-RU"/>
        </w:rPr>
        <w:t>суспільство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форми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об'єктивного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існування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світу</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який</w:t>
      </w:r>
      <w:proofErr w:type="spellEnd"/>
      <w:r w:rsidR="00B75812">
        <w:rPr>
          <w:rFonts w:ascii="Times New Roman" w:hAnsi="Times New Roman" w:cs="Times New Roman"/>
          <w:sz w:val="28"/>
          <w:szCs w:val="28"/>
          <w:lang w:val="ru-RU"/>
        </w:rPr>
        <w:t xml:space="preserve"> </w:t>
      </w:r>
      <w:r w:rsidR="00355BAC">
        <w:rPr>
          <w:rFonts w:ascii="Times New Roman" w:hAnsi="Times New Roman" w:cs="Times New Roman"/>
          <w:sz w:val="28"/>
          <w:szCs w:val="28"/>
          <w:lang w:val="ru-RU"/>
        </w:rPr>
        <w:t xml:space="preserve">є не </w:t>
      </w:r>
      <w:proofErr w:type="spellStart"/>
      <w:r w:rsidR="00355BAC">
        <w:rPr>
          <w:rFonts w:ascii="Times New Roman" w:hAnsi="Times New Roman" w:cs="Times New Roman"/>
          <w:sz w:val="28"/>
          <w:szCs w:val="28"/>
          <w:lang w:val="ru-RU"/>
        </w:rPr>
        <w:t>постійним</w:t>
      </w:r>
      <w:proofErr w:type="spellEnd"/>
      <w:r w:rsidR="00355BAC">
        <w:rPr>
          <w:rFonts w:ascii="Times New Roman" w:hAnsi="Times New Roman" w:cs="Times New Roman"/>
          <w:sz w:val="28"/>
          <w:szCs w:val="28"/>
          <w:lang w:val="ru-RU"/>
        </w:rPr>
        <w:t xml:space="preserve"> </w:t>
      </w:r>
      <w:r w:rsidR="00B75812">
        <w:rPr>
          <w:rFonts w:ascii="Times New Roman" w:hAnsi="Times New Roman" w:cs="Times New Roman"/>
          <w:sz w:val="28"/>
          <w:szCs w:val="28"/>
          <w:lang w:val="ru-RU"/>
        </w:rPr>
        <w:t xml:space="preserve">в </w:t>
      </w:r>
      <w:proofErr w:type="spellStart"/>
      <w:r w:rsidR="00B75812">
        <w:rPr>
          <w:rFonts w:ascii="Times New Roman" w:hAnsi="Times New Roman" w:cs="Times New Roman"/>
          <w:sz w:val="28"/>
          <w:szCs w:val="28"/>
          <w:lang w:val="ru-RU"/>
        </w:rPr>
        <w:t>просторі</w:t>
      </w:r>
      <w:proofErr w:type="spellEnd"/>
      <w:r w:rsidR="00B75812">
        <w:rPr>
          <w:rFonts w:ascii="Times New Roman" w:hAnsi="Times New Roman" w:cs="Times New Roman"/>
          <w:sz w:val="28"/>
          <w:szCs w:val="28"/>
          <w:lang w:val="ru-RU"/>
        </w:rPr>
        <w:t xml:space="preserve"> і </w:t>
      </w:r>
      <w:proofErr w:type="spellStart"/>
      <w:r w:rsidR="00B75812">
        <w:rPr>
          <w:rFonts w:ascii="Times New Roman" w:hAnsi="Times New Roman" w:cs="Times New Roman"/>
          <w:sz w:val="28"/>
          <w:szCs w:val="28"/>
          <w:lang w:val="ru-RU"/>
        </w:rPr>
        <w:t>часі</w:t>
      </w:r>
      <w:proofErr w:type="spellEnd"/>
      <w:r>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Пізнання</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взаємозв'язків</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природи</w:t>
      </w:r>
      <w:proofErr w:type="spellEnd"/>
      <w:r w:rsidR="00B75812">
        <w:rPr>
          <w:rFonts w:ascii="Times New Roman" w:hAnsi="Times New Roman" w:cs="Times New Roman"/>
          <w:sz w:val="28"/>
          <w:szCs w:val="28"/>
          <w:lang w:val="ru-RU"/>
        </w:rPr>
        <w:t xml:space="preserve"> і суспільства, </w:t>
      </w:r>
      <w:proofErr w:type="spellStart"/>
      <w:r w:rsidR="00B75812">
        <w:rPr>
          <w:rFonts w:ascii="Times New Roman" w:hAnsi="Times New Roman" w:cs="Times New Roman"/>
          <w:sz w:val="28"/>
          <w:szCs w:val="28"/>
          <w:lang w:val="ru-RU"/>
        </w:rPr>
        <w:t>які</w:t>
      </w:r>
      <w:proofErr w:type="spellEnd"/>
      <w:r w:rsidR="00B75812">
        <w:rPr>
          <w:rFonts w:ascii="Times New Roman" w:hAnsi="Times New Roman" w:cs="Times New Roman"/>
          <w:sz w:val="28"/>
          <w:szCs w:val="28"/>
          <w:lang w:val="ru-RU"/>
        </w:rPr>
        <w:t xml:space="preserve"> в </w:t>
      </w:r>
      <w:proofErr w:type="spellStart"/>
      <w:r w:rsidR="00B75812">
        <w:rPr>
          <w:rFonts w:ascii="Times New Roman" w:hAnsi="Times New Roman" w:cs="Times New Roman"/>
          <w:sz w:val="28"/>
          <w:szCs w:val="28"/>
          <w:lang w:val="ru-RU"/>
        </w:rPr>
        <w:t>часі</w:t>
      </w:r>
      <w:proofErr w:type="spellEnd"/>
      <w:r w:rsidR="00B75812">
        <w:rPr>
          <w:rFonts w:ascii="Times New Roman" w:hAnsi="Times New Roman" w:cs="Times New Roman"/>
          <w:sz w:val="28"/>
          <w:szCs w:val="28"/>
          <w:lang w:val="ru-RU"/>
        </w:rPr>
        <w:t xml:space="preserve"> і </w:t>
      </w:r>
      <w:proofErr w:type="spellStart"/>
      <w:r w:rsidR="00B75812">
        <w:rPr>
          <w:rFonts w:ascii="Times New Roman" w:hAnsi="Times New Roman" w:cs="Times New Roman"/>
          <w:sz w:val="28"/>
          <w:szCs w:val="28"/>
          <w:lang w:val="ru-RU"/>
        </w:rPr>
        <w:t>просторі</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мають</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тенденцію</w:t>
      </w:r>
      <w:proofErr w:type="spellEnd"/>
      <w:r w:rsidR="00B75812">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неперервно</w:t>
      </w:r>
      <w:proofErr w:type="spellEnd"/>
      <w:r w:rsidR="00E41E3A">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змінюватися</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від</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минулого</w:t>
      </w:r>
      <w:proofErr w:type="spellEnd"/>
      <w:r w:rsidR="00B75812">
        <w:rPr>
          <w:rFonts w:ascii="Times New Roman" w:hAnsi="Times New Roman" w:cs="Times New Roman"/>
          <w:sz w:val="28"/>
          <w:szCs w:val="28"/>
          <w:lang w:val="ru-RU"/>
        </w:rPr>
        <w:t xml:space="preserve"> до </w:t>
      </w:r>
      <w:proofErr w:type="spellStart"/>
      <w:r w:rsidR="00B75812">
        <w:rPr>
          <w:rFonts w:ascii="Times New Roman" w:hAnsi="Times New Roman" w:cs="Times New Roman"/>
          <w:sz w:val="28"/>
          <w:szCs w:val="28"/>
          <w:lang w:val="ru-RU"/>
        </w:rPr>
        <w:t>майбутнього</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має</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глибокий</w:t>
      </w:r>
      <w:proofErr w:type="spellEnd"/>
      <w:r w:rsidR="00B75812">
        <w:rPr>
          <w:rFonts w:ascii="Times New Roman" w:hAnsi="Times New Roman" w:cs="Times New Roman"/>
          <w:sz w:val="28"/>
          <w:szCs w:val="28"/>
          <w:lang w:val="ru-RU"/>
        </w:rPr>
        <w:t xml:space="preserve"> теоре</w:t>
      </w:r>
      <w:r w:rsidR="00355BAC">
        <w:rPr>
          <w:rFonts w:ascii="Times New Roman" w:hAnsi="Times New Roman" w:cs="Times New Roman"/>
          <w:sz w:val="28"/>
          <w:szCs w:val="28"/>
          <w:lang w:val="ru-RU"/>
        </w:rPr>
        <w:t>т</w:t>
      </w:r>
      <w:r w:rsidR="00B75812">
        <w:rPr>
          <w:rFonts w:ascii="Times New Roman" w:hAnsi="Times New Roman" w:cs="Times New Roman"/>
          <w:sz w:val="28"/>
          <w:szCs w:val="28"/>
          <w:lang w:val="ru-RU"/>
        </w:rPr>
        <w:t>ико-</w:t>
      </w:r>
      <w:proofErr w:type="spellStart"/>
      <w:r w:rsidR="00B75812">
        <w:rPr>
          <w:rFonts w:ascii="Times New Roman" w:hAnsi="Times New Roman" w:cs="Times New Roman"/>
          <w:sz w:val="28"/>
          <w:szCs w:val="28"/>
          <w:lang w:val="ru-RU"/>
        </w:rPr>
        <w:t>науковий</w:t>
      </w:r>
      <w:proofErr w:type="spellEnd"/>
      <w:r w:rsidR="00B75812">
        <w:rPr>
          <w:rFonts w:ascii="Times New Roman" w:hAnsi="Times New Roman" w:cs="Times New Roman"/>
          <w:sz w:val="28"/>
          <w:szCs w:val="28"/>
          <w:lang w:val="ru-RU"/>
        </w:rPr>
        <w:t xml:space="preserve"> і </w:t>
      </w:r>
      <w:proofErr w:type="spellStart"/>
      <w:r w:rsidR="00B75812">
        <w:rPr>
          <w:rFonts w:ascii="Times New Roman" w:hAnsi="Times New Roman" w:cs="Times New Roman"/>
          <w:sz w:val="28"/>
          <w:szCs w:val="28"/>
          <w:lang w:val="ru-RU"/>
        </w:rPr>
        <w:t>практичний</w:t>
      </w:r>
      <w:proofErr w:type="spellEnd"/>
      <w:r w:rsidR="00B75812">
        <w:rPr>
          <w:rFonts w:ascii="Times New Roman" w:hAnsi="Times New Roman" w:cs="Times New Roman"/>
          <w:sz w:val="28"/>
          <w:szCs w:val="28"/>
          <w:lang w:val="ru-RU"/>
        </w:rPr>
        <w:t xml:space="preserve"> </w:t>
      </w:r>
      <w:proofErr w:type="spellStart"/>
      <w:r w:rsidR="00B75812">
        <w:rPr>
          <w:rFonts w:ascii="Times New Roman" w:hAnsi="Times New Roman" w:cs="Times New Roman"/>
          <w:sz w:val="28"/>
          <w:szCs w:val="28"/>
          <w:lang w:val="ru-RU"/>
        </w:rPr>
        <w:t>зміст</w:t>
      </w:r>
      <w:proofErr w:type="spellEnd"/>
      <w:r w:rsidR="00B75812">
        <w:rPr>
          <w:rFonts w:ascii="Times New Roman" w:hAnsi="Times New Roman" w:cs="Times New Roman"/>
          <w:sz w:val="28"/>
          <w:szCs w:val="28"/>
          <w:lang w:val="ru-RU"/>
        </w:rPr>
        <w:t>.</w:t>
      </w:r>
      <w:r w:rsidR="00E41E3A">
        <w:rPr>
          <w:rFonts w:ascii="Times New Roman" w:hAnsi="Times New Roman" w:cs="Times New Roman"/>
          <w:sz w:val="28"/>
          <w:szCs w:val="28"/>
          <w:lang w:val="ru-RU"/>
        </w:rPr>
        <w:t xml:space="preserve"> Природа, як </w:t>
      </w:r>
      <w:proofErr w:type="spellStart"/>
      <w:r w:rsidR="00E41E3A">
        <w:rPr>
          <w:rFonts w:ascii="Times New Roman" w:hAnsi="Times New Roman" w:cs="Times New Roman"/>
          <w:sz w:val="28"/>
          <w:szCs w:val="28"/>
          <w:lang w:val="ru-RU"/>
        </w:rPr>
        <w:t>середовище</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життєдіяльності</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людини</w:t>
      </w:r>
      <w:proofErr w:type="spellEnd"/>
      <w:r w:rsidR="00E41E3A">
        <w:rPr>
          <w:rFonts w:ascii="Times New Roman" w:hAnsi="Times New Roman" w:cs="Times New Roman"/>
          <w:sz w:val="28"/>
          <w:szCs w:val="28"/>
          <w:lang w:val="ru-RU"/>
        </w:rPr>
        <w:t xml:space="preserve"> та розвитку суспільства, </w:t>
      </w:r>
      <w:proofErr w:type="spellStart"/>
      <w:r w:rsidR="00E41E3A">
        <w:rPr>
          <w:rFonts w:ascii="Times New Roman" w:hAnsi="Times New Roman" w:cs="Times New Roman"/>
          <w:sz w:val="28"/>
          <w:szCs w:val="28"/>
          <w:lang w:val="ru-RU"/>
        </w:rPr>
        <w:t>зазнає</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постійний</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вплив</w:t>
      </w:r>
      <w:proofErr w:type="spellEnd"/>
      <w:r w:rsidR="00E41E3A">
        <w:rPr>
          <w:rFonts w:ascii="Times New Roman" w:hAnsi="Times New Roman" w:cs="Times New Roman"/>
          <w:sz w:val="28"/>
          <w:szCs w:val="28"/>
          <w:lang w:val="ru-RU"/>
        </w:rPr>
        <w:t xml:space="preserve"> на стан </w:t>
      </w:r>
      <w:proofErr w:type="spellStart"/>
      <w:r w:rsidR="00E41E3A">
        <w:rPr>
          <w:rFonts w:ascii="Times New Roman" w:hAnsi="Times New Roman" w:cs="Times New Roman"/>
          <w:sz w:val="28"/>
          <w:szCs w:val="28"/>
          <w:lang w:val="ru-RU"/>
        </w:rPr>
        <w:t>усіх</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складових</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повітряного</w:t>
      </w:r>
      <w:proofErr w:type="spellEnd"/>
      <w:r w:rsidR="00E41E3A">
        <w:rPr>
          <w:rFonts w:ascii="Times New Roman" w:hAnsi="Times New Roman" w:cs="Times New Roman"/>
          <w:sz w:val="28"/>
          <w:szCs w:val="28"/>
          <w:lang w:val="ru-RU"/>
        </w:rPr>
        <w:t xml:space="preserve">, </w:t>
      </w:r>
      <w:proofErr w:type="spellStart"/>
      <w:r w:rsidR="00E41E3A">
        <w:rPr>
          <w:rFonts w:ascii="Times New Roman" w:hAnsi="Times New Roman" w:cs="Times New Roman"/>
          <w:sz w:val="28"/>
          <w:szCs w:val="28"/>
          <w:lang w:val="ru-RU"/>
        </w:rPr>
        <w:t>геологічного</w:t>
      </w:r>
      <w:proofErr w:type="spellEnd"/>
      <w:r w:rsidR="00E41E3A">
        <w:rPr>
          <w:rFonts w:ascii="Times New Roman" w:hAnsi="Times New Roman" w:cs="Times New Roman"/>
          <w:sz w:val="28"/>
          <w:szCs w:val="28"/>
          <w:lang w:val="ru-RU"/>
        </w:rPr>
        <w:t xml:space="preserve">, водного, грунтового, </w:t>
      </w:r>
      <w:proofErr w:type="spellStart"/>
      <w:r w:rsidR="00E41E3A">
        <w:rPr>
          <w:rFonts w:ascii="Times New Roman" w:hAnsi="Times New Roman" w:cs="Times New Roman"/>
          <w:sz w:val="28"/>
          <w:szCs w:val="28"/>
          <w:lang w:val="ru-RU"/>
        </w:rPr>
        <w:t>біологічного</w:t>
      </w:r>
      <w:proofErr w:type="spellEnd"/>
      <w:r w:rsidR="00E41E3A">
        <w:rPr>
          <w:rFonts w:ascii="Times New Roman" w:hAnsi="Times New Roman" w:cs="Times New Roman"/>
          <w:sz w:val="28"/>
          <w:szCs w:val="28"/>
          <w:lang w:val="ru-RU"/>
        </w:rPr>
        <w:t xml:space="preserve">, ландшафтного </w:t>
      </w:r>
      <w:proofErr w:type="spellStart"/>
      <w:r w:rsidR="00E41E3A">
        <w:rPr>
          <w:rFonts w:ascii="Times New Roman" w:hAnsi="Times New Roman" w:cs="Times New Roman"/>
          <w:sz w:val="28"/>
          <w:szCs w:val="28"/>
          <w:lang w:val="ru-RU"/>
        </w:rPr>
        <w:t>середовищ</w:t>
      </w:r>
      <w:proofErr w:type="spellEnd"/>
      <w:r w:rsidR="00E41E3A">
        <w:rPr>
          <w:rFonts w:ascii="Times New Roman" w:hAnsi="Times New Roman" w:cs="Times New Roman"/>
          <w:sz w:val="28"/>
          <w:szCs w:val="28"/>
          <w:lang w:val="ru-RU"/>
        </w:rPr>
        <w:t xml:space="preserve">). </w:t>
      </w:r>
      <w:r w:rsidR="008C72BF">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Суспі</w:t>
      </w:r>
      <w:r w:rsidR="00E41E3A">
        <w:rPr>
          <w:rFonts w:ascii="Times New Roman" w:hAnsi="Times New Roman" w:cs="Times New Roman"/>
          <w:sz w:val="28"/>
          <w:szCs w:val="28"/>
          <w:lang w:val="ru-RU"/>
        </w:rPr>
        <w:t>л</w:t>
      </w:r>
      <w:r w:rsidR="00355BAC">
        <w:rPr>
          <w:rFonts w:ascii="Times New Roman" w:hAnsi="Times New Roman" w:cs="Times New Roman"/>
          <w:sz w:val="28"/>
          <w:szCs w:val="28"/>
          <w:lang w:val="ru-RU"/>
        </w:rPr>
        <w:t>ьство</w:t>
      </w:r>
      <w:proofErr w:type="spellEnd"/>
      <w:r w:rsidR="00355BAC">
        <w:rPr>
          <w:rFonts w:ascii="Times New Roman" w:hAnsi="Times New Roman" w:cs="Times New Roman"/>
          <w:sz w:val="28"/>
          <w:szCs w:val="28"/>
          <w:lang w:val="ru-RU"/>
        </w:rPr>
        <w:t xml:space="preserve"> для </w:t>
      </w:r>
      <w:proofErr w:type="spellStart"/>
      <w:r w:rsidR="00355BAC">
        <w:rPr>
          <w:rFonts w:ascii="Times New Roman" w:hAnsi="Times New Roman" w:cs="Times New Roman"/>
          <w:sz w:val="28"/>
          <w:szCs w:val="28"/>
          <w:lang w:val="ru-RU"/>
        </w:rPr>
        <w:t>задоволення</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матеріальних</w:t>
      </w:r>
      <w:proofErr w:type="spellEnd"/>
      <w:r w:rsidR="00355BAC">
        <w:rPr>
          <w:rFonts w:ascii="Times New Roman" w:hAnsi="Times New Roman" w:cs="Times New Roman"/>
          <w:sz w:val="28"/>
          <w:szCs w:val="28"/>
          <w:lang w:val="ru-RU"/>
        </w:rPr>
        <w:t xml:space="preserve"> і </w:t>
      </w:r>
      <w:proofErr w:type="spellStart"/>
      <w:r w:rsidR="00355BAC">
        <w:rPr>
          <w:rFonts w:ascii="Times New Roman" w:hAnsi="Times New Roman" w:cs="Times New Roman"/>
          <w:sz w:val="28"/>
          <w:szCs w:val="28"/>
          <w:lang w:val="ru-RU"/>
        </w:rPr>
        <w:t>духовних</w:t>
      </w:r>
      <w:proofErr w:type="spellEnd"/>
      <w:r w:rsidR="00355BAC">
        <w:rPr>
          <w:rFonts w:ascii="Times New Roman" w:hAnsi="Times New Roman" w:cs="Times New Roman"/>
          <w:sz w:val="28"/>
          <w:szCs w:val="28"/>
          <w:lang w:val="ru-RU"/>
        </w:rPr>
        <w:t xml:space="preserve"> потреб </w:t>
      </w:r>
      <w:proofErr w:type="spellStart"/>
      <w:r w:rsidR="00355BAC">
        <w:rPr>
          <w:rFonts w:ascii="Times New Roman" w:hAnsi="Times New Roman" w:cs="Times New Roman"/>
          <w:sz w:val="28"/>
          <w:szCs w:val="28"/>
          <w:lang w:val="ru-RU"/>
        </w:rPr>
        <w:t>залучає</w:t>
      </w:r>
      <w:proofErr w:type="spellEnd"/>
      <w:r w:rsidR="00355BAC">
        <w:rPr>
          <w:rFonts w:ascii="Times New Roman" w:hAnsi="Times New Roman" w:cs="Times New Roman"/>
          <w:sz w:val="28"/>
          <w:szCs w:val="28"/>
          <w:lang w:val="ru-RU"/>
        </w:rPr>
        <w:t xml:space="preserve"> до </w:t>
      </w:r>
      <w:proofErr w:type="spellStart"/>
      <w:r w:rsidR="00355BAC">
        <w:rPr>
          <w:rFonts w:ascii="Times New Roman" w:hAnsi="Times New Roman" w:cs="Times New Roman"/>
          <w:sz w:val="28"/>
          <w:szCs w:val="28"/>
          <w:lang w:val="ru-RU"/>
        </w:rPr>
        <w:t>використання</w:t>
      </w:r>
      <w:proofErr w:type="spellEnd"/>
      <w:r w:rsidR="00355BAC">
        <w:rPr>
          <w:rFonts w:ascii="Times New Roman" w:hAnsi="Times New Roman" w:cs="Times New Roman"/>
          <w:sz w:val="28"/>
          <w:szCs w:val="28"/>
          <w:lang w:val="ru-RU"/>
        </w:rPr>
        <w:t xml:space="preserve"> </w:t>
      </w:r>
      <w:proofErr w:type="spellStart"/>
      <w:r w:rsidR="00375D57">
        <w:rPr>
          <w:rFonts w:ascii="Times New Roman" w:hAnsi="Times New Roman" w:cs="Times New Roman"/>
          <w:sz w:val="28"/>
          <w:szCs w:val="28"/>
          <w:lang w:val="ru-RU"/>
        </w:rPr>
        <w:t>все</w:t>
      </w:r>
      <w:r w:rsidR="00355BAC">
        <w:rPr>
          <w:rFonts w:ascii="Times New Roman" w:hAnsi="Times New Roman" w:cs="Times New Roman"/>
          <w:sz w:val="28"/>
          <w:szCs w:val="28"/>
          <w:lang w:val="ru-RU"/>
        </w:rPr>
        <w:t>зростаючу</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кількість</w:t>
      </w:r>
      <w:proofErr w:type="spellEnd"/>
      <w:r w:rsidR="00355BAC">
        <w:rPr>
          <w:rFonts w:ascii="Times New Roman" w:hAnsi="Times New Roman" w:cs="Times New Roman"/>
          <w:sz w:val="28"/>
          <w:szCs w:val="28"/>
          <w:lang w:val="ru-RU"/>
        </w:rPr>
        <w:t xml:space="preserve"> та </w:t>
      </w:r>
      <w:proofErr w:type="spellStart"/>
      <w:r w:rsidR="00355BAC">
        <w:rPr>
          <w:rFonts w:ascii="Times New Roman" w:hAnsi="Times New Roman" w:cs="Times New Roman"/>
          <w:sz w:val="28"/>
          <w:szCs w:val="28"/>
          <w:lang w:val="ru-RU"/>
        </w:rPr>
        <w:t>різновидність</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природних</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ресурсів</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Інтенсивність</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природокористування</w:t>
      </w:r>
      <w:proofErr w:type="spellEnd"/>
      <w:r w:rsidR="00355BAC">
        <w:rPr>
          <w:rFonts w:ascii="Times New Roman" w:hAnsi="Times New Roman" w:cs="Times New Roman"/>
          <w:sz w:val="28"/>
          <w:szCs w:val="28"/>
          <w:lang w:val="ru-RU"/>
        </w:rPr>
        <w:t xml:space="preserve"> по </w:t>
      </w:r>
      <w:proofErr w:type="spellStart"/>
      <w:r w:rsidR="00355BAC">
        <w:rPr>
          <w:rFonts w:ascii="Times New Roman" w:hAnsi="Times New Roman" w:cs="Times New Roman"/>
          <w:sz w:val="28"/>
          <w:szCs w:val="28"/>
          <w:lang w:val="ru-RU"/>
        </w:rPr>
        <w:t>мірі</w:t>
      </w:r>
      <w:proofErr w:type="spellEnd"/>
      <w:r w:rsidR="00355BAC">
        <w:rPr>
          <w:rFonts w:ascii="Times New Roman" w:hAnsi="Times New Roman" w:cs="Times New Roman"/>
          <w:sz w:val="28"/>
          <w:szCs w:val="28"/>
          <w:lang w:val="ru-RU"/>
        </w:rPr>
        <w:t xml:space="preserve"> розвитку і </w:t>
      </w:r>
      <w:proofErr w:type="spellStart"/>
      <w:r w:rsidR="00355BAC">
        <w:rPr>
          <w:rFonts w:ascii="Times New Roman" w:hAnsi="Times New Roman" w:cs="Times New Roman"/>
          <w:sz w:val="28"/>
          <w:szCs w:val="28"/>
          <w:lang w:val="ru-RU"/>
        </w:rPr>
        <w:t>запровадження</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нових</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технологій</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виробництва</w:t>
      </w:r>
      <w:proofErr w:type="spellEnd"/>
      <w:r w:rsidR="00355BAC">
        <w:rPr>
          <w:rFonts w:ascii="Times New Roman" w:hAnsi="Times New Roman" w:cs="Times New Roman"/>
          <w:sz w:val="28"/>
          <w:szCs w:val="28"/>
          <w:lang w:val="ru-RU"/>
        </w:rPr>
        <w:t xml:space="preserve"> і </w:t>
      </w:r>
      <w:proofErr w:type="spellStart"/>
      <w:r w:rsidR="00355BAC">
        <w:rPr>
          <w:rFonts w:ascii="Times New Roman" w:hAnsi="Times New Roman" w:cs="Times New Roman"/>
          <w:sz w:val="28"/>
          <w:szCs w:val="28"/>
          <w:lang w:val="ru-RU"/>
        </w:rPr>
        <w:t>чисельності</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населення</w:t>
      </w:r>
      <w:proofErr w:type="spellEnd"/>
      <w:r w:rsidR="00355BAC">
        <w:rPr>
          <w:rFonts w:ascii="Times New Roman" w:hAnsi="Times New Roman" w:cs="Times New Roman"/>
          <w:sz w:val="28"/>
          <w:szCs w:val="28"/>
          <w:lang w:val="ru-RU"/>
        </w:rPr>
        <w:t xml:space="preserve"> та </w:t>
      </w:r>
      <w:proofErr w:type="spellStart"/>
      <w:r w:rsidR="00355BAC">
        <w:rPr>
          <w:rFonts w:ascii="Times New Roman" w:hAnsi="Times New Roman" w:cs="Times New Roman"/>
          <w:sz w:val="28"/>
          <w:szCs w:val="28"/>
          <w:lang w:val="ru-RU"/>
        </w:rPr>
        <w:t>його</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споживацьких</w:t>
      </w:r>
      <w:proofErr w:type="spellEnd"/>
      <w:r w:rsidR="00355BAC">
        <w:rPr>
          <w:rFonts w:ascii="Times New Roman" w:hAnsi="Times New Roman" w:cs="Times New Roman"/>
          <w:sz w:val="28"/>
          <w:szCs w:val="28"/>
          <w:lang w:val="ru-RU"/>
        </w:rPr>
        <w:t xml:space="preserve"> </w:t>
      </w:r>
      <w:proofErr w:type="spellStart"/>
      <w:r w:rsidR="00355BAC">
        <w:rPr>
          <w:rFonts w:ascii="Times New Roman" w:hAnsi="Times New Roman" w:cs="Times New Roman"/>
          <w:sz w:val="28"/>
          <w:szCs w:val="28"/>
          <w:lang w:val="ru-RU"/>
        </w:rPr>
        <w:t>запитів</w:t>
      </w:r>
      <w:proofErr w:type="spellEnd"/>
      <w:r w:rsidR="00375D57">
        <w:rPr>
          <w:rFonts w:ascii="Times New Roman" w:hAnsi="Times New Roman" w:cs="Times New Roman"/>
          <w:sz w:val="28"/>
          <w:szCs w:val="28"/>
          <w:lang w:val="ru-RU"/>
        </w:rPr>
        <w:t xml:space="preserve"> </w:t>
      </w:r>
      <w:proofErr w:type="spellStart"/>
      <w:r w:rsidR="00375D57">
        <w:rPr>
          <w:rFonts w:ascii="Times New Roman" w:hAnsi="Times New Roman" w:cs="Times New Roman"/>
          <w:sz w:val="28"/>
          <w:szCs w:val="28"/>
          <w:lang w:val="ru-RU"/>
        </w:rPr>
        <w:t>також</w:t>
      </w:r>
      <w:proofErr w:type="spellEnd"/>
      <w:r w:rsidR="00375D57">
        <w:rPr>
          <w:rFonts w:ascii="Times New Roman" w:hAnsi="Times New Roman" w:cs="Times New Roman"/>
          <w:sz w:val="28"/>
          <w:szCs w:val="28"/>
          <w:lang w:val="ru-RU"/>
        </w:rPr>
        <w:t xml:space="preserve"> </w:t>
      </w:r>
      <w:proofErr w:type="spellStart"/>
      <w:r w:rsidR="00375D57">
        <w:rPr>
          <w:rFonts w:ascii="Times New Roman" w:hAnsi="Times New Roman" w:cs="Times New Roman"/>
          <w:sz w:val="28"/>
          <w:szCs w:val="28"/>
          <w:lang w:val="ru-RU"/>
        </w:rPr>
        <w:t>зростає</w:t>
      </w:r>
      <w:proofErr w:type="spellEnd"/>
      <w:r w:rsidR="0084546C">
        <w:rPr>
          <w:rFonts w:ascii="Times New Roman" w:hAnsi="Times New Roman" w:cs="Times New Roman"/>
          <w:sz w:val="28"/>
          <w:szCs w:val="28"/>
          <w:lang w:val="ru-RU"/>
        </w:rPr>
        <w:t xml:space="preserve">. </w:t>
      </w:r>
      <w:proofErr w:type="spellStart"/>
      <w:r w:rsidR="00375D57">
        <w:rPr>
          <w:rFonts w:ascii="Times New Roman" w:hAnsi="Times New Roman" w:cs="Times New Roman"/>
          <w:sz w:val="28"/>
          <w:szCs w:val="28"/>
          <w:lang w:val="ru-RU"/>
        </w:rPr>
        <w:t>Взаємодія</w:t>
      </w:r>
      <w:proofErr w:type="spellEnd"/>
      <w:r w:rsidR="00375D57">
        <w:rPr>
          <w:rFonts w:ascii="Times New Roman" w:hAnsi="Times New Roman" w:cs="Times New Roman"/>
          <w:sz w:val="28"/>
          <w:szCs w:val="28"/>
          <w:lang w:val="ru-RU"/>
        </w:rPr>
        <w:t xml:space="preserve"> </w:t>
      </w:r>
      <w:proofErr w:type="spellStart"/>
      <w:r w:rsidR="00375D57">
        <w:rPr>
          <w:rFonts w:ascii="Times New Roman" w:hAnsi="Times New Roman" w:cs="Times New Roman"/>
          <w:sz w:val="28"/>
          <w:szCs w:val="28"/>
          <w:lang w:val="ru-RU"/>
        </w:rPr>
        <w:t>природи</w:t>
      </w:r>
      <w:proofErr w:type="spellEnd"/>
      <w:r w:rsidR="00375D57">
        <w:rPr>
          <w:rFonts w:ascii="Times New Roman" w:hAnsi="Times New Roman" w:cs="Times New Roman"/>
          <w:sz w:val="28"/>
          <w:szCs w:val="28"/>
          <w:lang w:val="ru-RU"/>
        </w:rPr>
        <w:t xml:space="preserve"> і суспільства є </w:t>
      </w:r>
      <w:proofErr w:type="spellStart"/>
      <w:r w:rsidR="00375D57">
        <w:rPr>
          <w:rFonts w:ascii="Times New Roman" w:hAnsi="Times New Roman" w:cs="Times New Roman"/>
          <w:sz w:val="28"/>
          <w:szCs w:val="28"/>
          <w:lang w:val="ru-RU"/>
        </w:rPr>
        <w:t>багатогранною</w:t>
      </w:r>
      <w:proofErr w:type="spellEnd"/>
      <w:r w:rsidR="00375D57">
        <w:rPr>
          <w:rFonts w:ascii="Times New Roman" w:hAnsi="Times New Roman" w:cs="Times New Roman"/>
          <w:sz w:val="28"/>
          <w:szCs w:val="28"/>
          <w:lang w:val="ru-RU"/>
        </w:rPr>
        <w:t xml:space="preserve">, </w:t>
      </w:r>
      <w:proofErr w:type="spellStart"/>
      <w:r w:rsidR="00375D57">
        <w:rPr>
          <w:rFonts w:ascii="Times New Roman" w:hAnsi="Times New Roman" w:cs="Times New Roman"/>
          <w:sz w:val="28"/>
          <w:szCs w:val="28"/>
          <w:lang w:val="ru-RU"/>
        </w:rPr>
        <w:t>її</w:t>
      </w:r>
      <w:proofErr w:type="spellEnd"/>
      <w:r w:rsidR="00375D57">
        <w:rPr>
          <w:rFonts w:ascii="Times New Roman" w:hAnsi="Times New Roman" w:cs="Times New Roman"/>
          <w:sz w:val="28"/>
          <w:szCs w:val="28"/>
          <w:lang w:val="ru-RU"/>
        </w:rPr>
        <w:t xml:space="preserve"> структурно-</w:t>
      </w:r>
      <w:proofErr w:type="spellStart"/>
      <w:r w:rsidR="00375D57">
        <w:rPr>
          <w:rFonts w:ascii="Times New Roman" w:hAnsi="Times New Roman" w:cs="Times New Roman"/>
          <w:sz w:val="28"/>
          <w:szCs w:val="28"/>
          <w:lang w:val="ru-RU"/>
        </w:rPr>
        <w:t>графічна</w:t>
      </w:r>
      <w:proofErr w:type="spellEnd"/>
      <w:r w:rsidR="00375D57">
        <w:rPr>
          <w:rFonts w:ascii="Times New Roman" w:hAnsi="Times New Roman" w:cs="Times New Roman"/>
          <w:sz w:val="28"/>
          <w:szCs w:val="28"/>
          <w:lang w:val="ru-RU"/>
        </w:rPr>
        <w:t xml:space="preserve"> модель приведена на рис.1 </w:t>
      </w:r>
      <w:bookmarkStart w:id="0" w:name="_Hlk61874640"/>
      <w:r w:rsidR="00375D57" w:rsidRPr="00FE3F94">
        <w:rPr>
          <w:rFonts w:ascii="Times New Roman" w:hAnsi="Times New Roman" w:cs="Times New Roman"/>
          <w:sz w:val="28"/>
          <w:szCs w:val="28"/>
          <w:lang w:val="ru-RU"/>
        </w:rPr>
        <w:t>[2]</w:t>
      </w:r>
      <w:r w:rsidR="00375D57">
        <w:rPr>
          <w:rFonts w:ascii="Times New Roman" w:hAnsi="Times New Roman" w:cs="Times New Roman"/>
          <w:sz w:val="28"/>
          <w:szCs w:val="28"/>
        </w:rPr>
        <w:t xml:space="preserve">. Бачимо, що </w:t>
      </w:r>
      <w:bookmarkEnd w:id="0"/>
      <w:r w:rsidR="00375D57" w:rsidRPr="00375D57">
        <w:rPr>
          <w:rFonts w:ascii="Times New Roman" w:hAnsi="Times New Roman" w:cs="Times New Roman"/>
          <w:sz w:val="28"/>
          <w:szCs w:val="28"/>
        </w:rPr>
        <w:t>п</w:t>
      </w:r>
      <w:r w:rsidR="0084546C" w:rsidRPr="00375D57">
        <w:rPr>
          <w:rFonts w:ascii="Times New Roman" w:hAnsi="Times New Roman" w:cs="Times New Roman"/>
          <w:sz w:val="28"/>
          <w:szCs w:val="28"/>
        </w:rPr>
        <w:t>риродокористування</w:t>
      </w:r>
      <w:r w:rsidR="00375D57">
        <w:rPr>
          <w:rFonts w:ascii="Times New Roman" w:hAnsi="Times New Roman" w:cs="Times New Roman"/>
          <w:sz w:val="28"/>
          <w:szCs w:val="28"/>
        </w:rPr>
        <w:t>, управління яким ми розглянемо в даному навчальному посібнику,</w:t>
      </w:r>
      <w:r w:rsidR="0084546C" w:rsidRPr="00375D57">
        <w:rPr>
          <w:rFonts w:ascii="Times New Roman" w:hAnsi="Times New Roman" w:cs="Times New Roman"/>
          <w:sz w:val="28"/>
          <w:szCs w:val="28"/>
        </w:rPr>
        <w:t xml:space="preserve"> є тільки одним із </w:t>
      </w:r>
      <w:r w:rsidR="00375D57">
        <w:rPr>
          <w:rFonts w:ascii="Times New Roman" w:hAnsi="Times New Roman" w:cs="Times New Roman"/>
          <w:sz w:val="28"/>
          <w:szCs w:val="28"/>
        </w:rPr>
        <w:t xml:space="preserve">багатьох </w:t>
      </w:r>
      <w:r w:rsidR="0084546C" w:rsidRPr="00375D57">
        <w:rPr>
          <w:rFonts w:ascii="Times New Roman" w:hAnsi="Times New Roman" w:cs="Times New Roman"/>
          <w:sz w:val="28"/>
          <w:szCs w:val="28"/>
        </w:rPr>
        <w:t>чинників взаємоді</w:t>
      </w:r>
      <w:r w:rsidR="00375D57" w:rsidRPr="00375D57">
        <w:rPr>
          <w:rFonts w:ascii="Times New Roman" w:hAnsi="Times New Roman" w:cs="Times New Roman"/>
          <w:sz w:val="28"/>
          <w:szCs w:val="28"/>
        </w:rPr>
        <w:t>ї</w:t>
      </w:r>
      <w:r w:rsidR="0084546C" w:rsidRPr="00375D57">
        <w:rPr>
          <w:rFonts w:ascii="Times New Roman" w:hAnsi="Times New Roman" w:cs="Times New Roman"/>
          <w:sz w:val="28"/>
          <w:szCs w:val="28"/>
        </w:rPr>
        <w:t xml:space="preserve"> суспільства</w:t>
      </w:r>
      <w:r w:rsidR="00FE3F94" w:rsidRPr="00375D57">
        <w:rPr>
          <w:rFonts w:ascii="Times New Roman" w:hAnsi="Times New Roman" w:cs="Times New Roman"/>
          <w:sz w:val="28"/>
          <w:szCs w:val="28"/>
        </w:rPr>
        <w:t xml:space="preserve"> і природи.</w:t>
      </w:r>
      <w:r w:rsidR="0084546C" w:rsidRPr="00375D57">
        <w:rPr>
          <w:rFonts w:ascii="Times New Roman" w:hAnsi="Times New Roman" w:cs="Times New Roman"/>
          <w:sz w:val="28"/>
          <w:szCs w:val="28"/>
        </w:rPr>
        <w:t xml:space="preserve"> </w:t>
      </w:r>
    </w:p>
    <w:p w14:paraId="79FDE1FE" w14:textId="0D99A9D6" w:rsidR="003F481A" w:rsidRDefault="00FE3F94" w:rsidP="002C5CA6">
      <w:pPr>
        <w:tabs>
          <w:tab w:val="left" w:pos="9072"/>
        </w:tabs>
        <w:spacing w:after="0"/>
        <w:ind w:left="0"/>
        <w:rPr>
          <w:rFonts w:ascii="Times New Roman" w:hAnsi="Times New Roman" w:cs="Times New Roman"/>
          <w:sz w:val="28"/>
          <w:szCs w:val="28"/>
        </w:rPr>
      </w:pPr>
      <w:r>
        <w:rPr>
          <w:rFonts w:ascii="Times New Roman" w:hAnsi="Times New Roman" w:cs="Times New Roman"/>
          <w:sz w:val="28"/>
          <w:szCs w:val="28"/>
        </w:rPr>
        <w:t xml:space="preserve">       </w:t>
      </w:r>
      <w:r w:rsidR="000E33DF">
        <w:rPr>
          <w:rFonts w:ascii="Times New Roman" w:hAnsi="Times New Roman" w:cs="Times New Roman"/>
          <w:sz w:val="28"/>
          <w:szCs w:val="28"/>
        </w:rPr>
        <w:t xml:space="preserve">    </w:t>
      </w:r>
      <w:r w:rsidRPr="00FE3F94">
        <w:rPr>
          <w:rFonts w:ascii="Times New Roman" w:hAnsi="Times New Roman" w:cs="Times New Roman"/>
          <w:b/>
          <w:bCs/>
          <w:sz w:val="28"/>
          <w:szCs w:val="28"/>
        </w:rPr>
        <w:t xml:space="preserve"> Природа</w:t>
      </w:r>
      <w:r>
        <w:rPr>
          <w:rFonts w:ascii="Times New Roman" w:hAnsi="Times New Roman" w:cs="Times New Roman"/>
          <w:b/>
          <w:bCs/>
          <w:sz w:val="28"/>
          <w:szCs w:val="28"/>
        </w:rPr>
        <w:t xml:space="preserve">, </w:t>
      </w:r>
      <w:r w:rsidRPr="00FE3F94">
        <w:rPr>
          <w:rFonts w:ascii="Times New Roman" w:hAnsi="Times New Roman" w:cs="Times New Roman"/>
          <w:sz w:val="28"/>
          <w:szCs w:val="28"/>
        </w:rPr>
        <w:t>як</w:t>
      </w:r>
      <w:r>
        <w:rPr>
          <w:rFonts w:ascii="Times New Roman" w:hAnsi="Times New Roman" w:cs="Times New Roman"/>
          <w:sz w:val="28"/>
          <w:szCs w:val="28"/>
        </w:rPr>
        <w:t xml:space="preserve"> об’єктивна реальність, існує поза межами людської свідомості і незалежно від неї. Це поняття за сутністю має кілька означень, а саме</w:t>
      </w:r>
      <w:r w:rsidR="003F481A">
        <w:rPr>
          <w:rFonts w:ascii="Times New Roman" w:hAnsi="Times New Roman" w:cs="Times New Roman"/>
          <w:sz w:val="28"/>
          <w:szCs w:val="28"/>
        </w:rPr>
        <w:t xml:space="preserve"> </w:t>
      </w:r>
      <w:r w:rsidRPr="000E33DF">
        <w:rPr>
          <w:rFonts w:ascii="Times New Roman" w:hAnsi="Times New Roman" w:cs="Times New Roman"/>
          <w:sz w:val="28"/>
          <w:szCs w:val="28"/>
        </w:rPr>
        <w:t>[2]</w:t>
      </w:r>
      <w:r>
        <w:rPr>
          <w:rFonts w:ascii="Times New Roman" w:hAnsi="Times New Roman" w:cs="Times New Roman"/>
          <w:sz w:val="28"/>
          <w:szCs w:val="28"/>
        </w:rPr>
        <w:t>:</w:t>
      </w:r>
    </w:p>
    <w:p w14:paraId="48DE8A44" w14:textId="72AE91EC" w:rsidR="00FE3F94" w:rsidRPr="003F481A" w:rsidRDefault="003F481A" w:rsidP="002C5CA6">
      <w:pPr>
        <w:pStyle w:val="a9"/>
        <w:numPr>
          <w:ilvl w:val="0"/>
          <w:numId w:val="34"/>
        </w:numPr>
        <w:tabs>
          <w:tab w:val="left" w:pos="9072"/>
        </w:tabs>
        <w:spacing w:after="0"/>
        <w:ind w:left="0"/>
        <w:rPr>
          <w:rFonts w:ascii="Times New Roman" w:hAnsi="Times New Roman" w:cs="Times New Roman"/>
          <w:b/>
          <w:bCs/>
          <w:sz w:val="28"/>
          <w:szCs w:val="28"/>
        </w:rPr>
      </w:pPr>
      <w:r w:rsidRPr="003F481A">
        <w:rPr>
          <w:rFonts w:ascii="Times New Roman" w:hAnsi="Times New Roman" w:cs="Times New Roman"/>
          <w:i/>
          <w:iCs/>
          <w:sz w:val="28"/>
          <w:szCs w:val="28"/>
        </w:rPr>
        <w:t xml:space="preserve">Природа </w:t>
      </w:r>
      <w:r>
        <w:rPr>
          <w:rFonts w:ascii="Times New Roman" w:hAnsi="Times New Roman" w:cs="Times New Roman"/>
          <w:sz w:val="28"/>
          <w:szCs w:val="28"/>
        </w:rPr>
        <w:t xml:space="preserve">як </w:t>
      </w:r>
      <w:r w:rsidRPr="003F481A">
        <w:rPr>
          <w:rFonts w:ascii="Times New Roman" w:hAnsi="Times New Roman" w:cs="Times New Roman"/>
          <w:i/>
          <w:iCs/>
          <w:sz w:val="28"/>
          <w:szCs w:val="28"/>
        </w:rPr>
        <w:t>зовнішня об’єктивна реальність</w:t>
      </w:r>
      <w:r>
        <w:rPr>
          <w:rFonts w:ascii="Times New Roman" w:hAnsi="Times New Roman" w:cs="Times New Roman"/>
          <w:i/>
          <w:iCs/>
          <w:sz w:val="28"/>
          <w:szCs w:val="28"/>
        </w:rPr>
        <w:t xml:space="preserve"> – </w:t>
      </w:r>
      <w:r>
        <w:rPr>
          <w:rFonts w:ascii="Times New Roman" w:hAnsi="Times New Roman" w:cs="Times New Roman"/>
          <w:sz w:val="28"/>
          <w:szCs w:val="28"/>
        </w:rPr>
        <w:t>синонім поняття «матерія», «всесвіт».</w:t>
      </w:r>
    </w:p>
    <w:p w14:paraId="2E210DC9" w14:textId="24D2AD7B" w:rsidR="003F481A" w:rsidRPr="003F481A" w:rsidRDefault="003F481A" w:rsidP="002C5CA6">
      <w:pPr>
        <w:pStyle w:val="a9"/>
        <w:numPr>
          <w:ilvl w:val="0"/>
          <w:numId w:val="34"/>
        </w:numPr>
        <w:tabs>
          <w:tab w:val="left" w:pos="9072"/>
        </w:tabs>
        <w:spacing w:after="0"/>
        <w:ind w:left="0"/>
        <w:rPr>
          <w:rFonts w:ascii="Times New Roman" w:hAnsi="Times New Roman" w:cs="Times New Roman"/>
          <w:b/>
          <w:bCs/>
          <w:sz w:val="28"/>
          <w:szCs w:val="28"/>
        </w:rPr>
      </w:pPr>
      <w:r>
        <w:rPr>
          <w:rFonts w:ascii="Times New Roman" w:hAnsi="Times New Roman" w:cs="Times New Roman"/>
          <w:i/>
          <w:iCs/>
          <w:sz w:val="28"/>
          <w:szCs w:val="28"/>
        </w:rPr>
        <w:t>Природа як континуум умов існування людини та суспільства -</w:t>
      </w:r>
      <w:r w:rsidR="00E41E3A">
        <w:rPr>
          <w:rFonts w:ascii="Times New Roman" w:hAnsi="Times New Roman" w:cs="Times New Roman"/>
          <w:i/>
          <w:iCs/>
          <w:sz w:val="28"/>
          <w:szCs w:val="28"/>
        </w:rPr>
        <w:t xml:space="preserve"> </w:t>
      </w:r>
      <w:r>
        <w:rPr>
          <w:rFonts w:ascii="Times New Roman" w:hAnsi="Times New Roman" w:cs="Times New Roman"/>
          <w:sz w:val="28"/>
          <w:szCs w:val="28"/>
        </w:rPr>
        <w:t xml:space="preserve">природне середовище, </w:t>
      </w:r>
      <w:proofErr w:type="spellStart"/>
      <w:r>
        <w:rPr>
          <w:rFonts w:ascii="Times New Roman" w:hAnsi="Times New Roman" w:cs="Times New Roman"/>
          <w:sz w:val="28"/>
          <w:szCs w:val="28"/>
        </w:rPr>
        <w:t>географчне</w:t>
      </w:r>
      <w:proofErr w:type="spellEnd"/>
      <w:r>
        <w:rPr>
          <w:rFonts w:ascii="Times New Roman" w:hAnsi="Times New Roman" w:cs="Times New Roman"/>
          <w:sz w:val="28"/>
          <w:szCs w:val="28"/>
        </w:rPr>
        <w:t xml:space="preserve"> середовище, усе те  з чим людина стикається в процесі своєї життєдіяльності.</w:t>
      </w:r>
    </w:p>
    <w:p w14:paraId="0FF27363" w14:textId="54A31B47" w:rsidR="003F481A" w:rsidRPr="003F481A" w:rsidRDefault="003F481A" w:rsidP="002C5CA6">
      <w:pPr>
        <w:pStyle w:val="a9"/>
        <w:numPr>
          <w:ilvl w:val="0"/>
          <w:numId w:val="34"/>
        </w:numPr>
        <w:tabs>
          <w:tab w:val="left" w:pos="9072"/>
        </w:tabs>
        <w:spacing w:after="0"/>
        <w:ind w:left="0"/>
        <w:rPr>
          <w:rFonts w:ascii="Times New Roman" w:hAnsi="Times New Roman" w:cs="Times New Roman"/>
          <w:b/>
          <w:bCs/>
          <w:sz w:val="28"/>
          <w:szCs w:val="28"/>
        </w:rPr>
      </w:pPr>
      <w:r>
        <w:rPr>
          <w:rFonts w:ascii="Times New Roman" w:hAnsi="Times New Roman" w:cs="Times New Roman"/>
          <w:i/>
          <w:iCs/>
          <w:sz w:val="28"/>
          <w:szCs w:val="28"/>
        </w:rPr>
        <w:t xml:space="preserve">Природа як об’єкт людського пізнання - </w:t>
      </w:r>
      <w:r w:rsidRPr="003F481A">
        <w:rPr>
          <w:rFonts w:ascii="Times New Roman" w:hAnsi="Times New Roman" w:cs="Times New Roman"/>
          <w:sz w:val="28"/>
          <w:szCs w:val="28"/>
        </w:rPr>
        <w:t>наука природознавство</w:t>
      </w:r>
      <w:r>
        <w:rPr>
          <w:rFonts w:ascii="Times New Roman" w:hAnsi="Times New Roman" w:cs="Times New Roman"/>
          <w:sz w:val="28"/>
          <w:szCs w:val="28"/>
        </w:rPr>
        <w:t>.</w:t>
      </w:r>
    </w:p>
    <w:p w14:paraId="1F32C1B0" w14:textId="7A246DC3" w:rsidR="000E33DF" w:rsidRDefault="003F481A" w:rsidP="002C5CA6">
      <w:pPr>
        <w:pStyle w:val="a9"/>
        <w:numPr>
          <w:ilvl w:val="0"/>
          <w:numId w:val="34"/>
        </w:numPr>
        <w:tabs>
          <w:tab w:val="left" w:pos="9072"/>
        </w:tabs>
        <w:spacing w:after="0"/>
        <w:ind w:left="0"/>
        <w:rPr>
          <w:rFonts w:ascii="Times New Roman" w:hAnsi="Times New Roman" w:cs="Times New Roman"/>
          <w:sz w:val="28"/>
          <w:szCs w:val="28"/>
        </w:rPr>
      </w:pPr>
      <w:r w:rsidRPr="00805CAD">
        <w:rPr>
          <w:rFonts w:ascii="Times New Roman" w:hAnsi="Times New Roman" w:cs="Times New Roman"/>
          <w:i/>
          <w:iCs/>
          <w:sz w:val="28"/>
          <w:szCs w:val="28"/>
        </w:rPr>
        <w:t xml:space="preserve">Природа як внутрішня закономірність </w:t>
      </w:r>
      <w:r w:rsidR="00B0514A" w:rsidRPr="00805CAD">
        <w:rPr>
          <w:rFonts w:ascii="Times New Roman" w:hAnsi="Times New Roman" w:cs="Times New Roman"/>
          <w:i/>
          <w:iCs/>
          <w:sz w:val="28"/>
          <w:szCs w:val="28"/>
        </w:rPr>
        <w:t>–</w:t>
      </w:r>
      <w:r w:rsidRPr="00805CAD">
        <w:rPr>
          <w:rFonts w:ascii="Times New Roman" w:hAnsi="Times New Roman" w:cs="Times New Roman"/>
          <w:b/>
          <w:bCs/>
          <w:sz w:val="28"/>
          <w:szCs w:val="28"/>
        </w:rPr>
        <w:t xml:space="preserve"> </w:t>
      </w:r>
      <w:r w:rsidR="00B0514A" w:rsidRPr="00805CAD">
        <w:rPr>
          <w:rFonts w:ascii="Times New Roman" w:hAnsi="Times New Roman" w:cs="Times New Roman"/>
          <w:sz w:val="28"/>
          <w:szCs w:val="28"/>
        </w:rPr>
        <w:t>притаманна властивість природних речей та явищ (природа світла, людини, туману, грози тощо).</w:t>
      </w:r>
      <w:r w:rsidR="00C2323C" w:rsidRPr="00805CAD">
        <w:rPr>
          <w:rFonts w:ascii="Times New Roman" w:hAnsi="Times New Roman" w:cs="Times New Roman"/>
          <w:sz w:val="28"/>
          <w:szCs w:val="28"/>
        </w:rPr>
        <w:t xml:space="preserve">  </w:t>
      </w:r>
    </w:p>
    <w:p w14:paraId="7943E698" w14:textId="191CF33C" w:rsidR="00B0514A" w:rsidRPr="000E33DF" w:rsidRDefault="000E33DF" w:rsidP="002C5CA6">
      <w:pPr>
        <w:tabs>
          <w:tab w:val="left" w:pos="9072"/>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B0514A" w:rsidRPr="000E33DF">
        <w:rPr>
          <w:rFonts w:ascii="Times New Roman" w:hAnsi="Times New Roman" w:cs="Times New Roman"/>
          <w:sz w:val="28"/>
          <w:szCs w:val="28"/>
        </w:rPr>
        <w:t xml:space="preserve">В </w:t>
      </w:r>
      <w:r w:rsidR="00C2323C" w:rsidRPr="000E33DF">
        <w:rPr>
          <w:rFonts w:ascii="Times New Roman" w:hAnsi="Times New Roman" w:cs="Times New Roman"/>
          <w:sz w:val="28"/>
          <w:szCs w:val="28"/>
        </w:rPr>
        <w:t xml:space="preserve">теперішній час </w:t>
      </w:r>
      <w:r w:rsidR="00B0514A" w:rsidRPr="000E33DF">
        <w:rPr>
          <w:rFonts w:ascii="Times New Roman" w:hAnsi="Times New Roman" w:cs="Times New Roman"/>
          <w:sz w:val="28"/>
          <w:szCs w:val="28"/>
        </w:rPr>
        <w:t>людською цивілізацією створ</w:t>
      </w:r>
      <w:r w:rsidR="00C2323C" w:rsidRPr="000E33DF">
        <w:rPr>
          <w:rFonts w:ascii="Times New Roman" w:hAnsi="Times New Roman" w:cs="Times New Roman"/>
          <w:sz w:val="28"/>
          <w:szCs w:val="28"/>
        </w:rPr>
        <w:t>юється все більше</w:t>
      </w:r>
      <w:r w:rsidR="00B0514A" w:rsidRPr="000E33DF">
        <w:rPr>
          <w:rFonts w:ascii="Times New Roman" w:hAnsi="Times New Roman" w:cs="Times New Roman"/>
          <w:sz w:val="28"/>
          <w:szCs w:val="28"/>
        </w:rPr>
        <w:t xml:space="preserve"> штучн</w:t>
      </w:r>
      <w:r w:rsidR="00C2323C" w:rsidRPr="000E33DF">
        <w:rPr>
          <w:rFonts w:ascii="Times New Roman" w:hAnsi="Times New Roman" w:cs="Times New Roman"/>
          <w:sz w:val="28"/>
          <w:szCs w:val="28"/>
        </w:rPr>
        <w:t>их</w:t>
      </w:r>
      <w:r w:rsidR="00B0514A" w:rsidRPr="000E33DF">
        <w:rPr>
          <w:rFonts w:ascii="Times New Roman" w:hAnsi="Times New Roman" w:cs="Times New Roman"/>
          <w:sz w:val="28"/>
          <w:szCs w:val="28"/>
        </w:rPr>
        <w:t xml:space="preserve"> (синтетичн</w:t>
      </w:r>
      <w:r w:rsidR="00C2323C" w:rsidRPr="000E33DF">
        <w:rPr>
          <w:rFonts w:ascii="Times New Roman" w:hAnsi="Times New Roman" w:cs="Times New Roman"/>
          <w:sz w:val="28"/>
          <w:szCs w:val="28"/>
        </w:rPr>
        <w:t>их</w:t>
      </w:r>
      <w:r w:rsidR="00B0514A" w:rsidRPr="000E33DF">
        <w:rPr>
          <w:rFonts w:ascii="Times New Roman" w:hAnsi="Times New Roman" w:cs="Times New Roman"/>
          <w:sz w:val="28"/>
          <w:szCs w:val="28"/>
        </w:rPr>
        <w:t>) речовини і предмет</w:t>
      </w:r>
      <w:r w:rsidR="00C2323C" w:rsidRPr="000E33DF">
        <w:rPr>
          <w:rFonts w:ascii="Times New Roman" w:hAnsi="Times New Roman" w:cs="Times New Roman"/>
          <w:sz w:val="28"/>
          <w:szCs w:val="28"/>
        </w:rPr>
        <w:t>ів</w:t>
      </w:r>
      <w:r w:rsidR="00B0514A" w:rsidRPr="000E33DF">
        <w:rPr>
          <w:rFonts w:ascii="Times New Roman" w:hAnsi="Times New Roman" w:cs="Times New Roman"/>
          <w:sz w:val="28"/>
          <w:szCs w:val="28"/>
        </w:rPr>
        <w:t>, тобто людиною формується  штучне середовище -  «вторинна природа».</w:t>
      </w:r>
    </w:p>
    <w:p w14:paraId="6EB5F8B0" w14:textId="4CDEB923" w:rsidR="004E227F" w:rsidRPr="000E33DF" w:rsidRDefault="004E227F" w:rsidP="002C5CA6">
      <w:pPr>
        <w:tabs>
          <w:tab w:val="left" w:pos="9072"/>
        </w:tabs>
        <w:spacing w:after="0"/>
        <w:ind w:left="0" w:firstLine="0"/>
        <w:rPr>
          <w:rFonts w:ascii="Times New Roman" w:hAnsi="Times New Roman" w:cs="Times New Roman"/>
          <w:sz w:val="28"/>
          <w:szCs w:val="28"/>
        </w:rPr>
      </w:pPr>
      <w:r w:rsidRPr="000E33DF">
        <w:rPr>
          <w:rFonts w:ascii="Times New Roman" w:hAnsi="Times New Roman" w:cs="Times New Roman"/>
          <w:b/>
          <w:bCs/>
          <w:sz w:val="28"/>
          <w:szCs w:val="28"/>
        </w:rPr>
        <w:t xml:space="preserve"> </w:t>
      </w:r>
      <w:r w:rsidR="000E33DF">
        <w:rPr>
          <w:rFonts w:ascii="Times New Roman" w:hAnsi="Times New Roman" w:cs="Times New Roman"/>
          <w:b/>
          <w:bCs/>
          <w:sz w:val="28"/>
          <w:szCs w:val="28"/>
        </w:rPr>
        <w:t xml:space="preserve">       </w:t>
      </w:r>
      <w:r w:rsidRPr="000E33DF">
        <w:rPr>
          <w:rFonts w:ascii="Times New Roman" w:hAnsi="Times New Roman" w:cs="Times New Roman"/>
          <w:b/>
          <w:bCs/>
          <w:sz w:val="28"/>
          <w:szCs w:val="28"/>
        </w:rPr>
        <w:t xml:space="preserve">Суспільство </w:t>
      </w:r>
      <w:r w:rsidRPr="000E33DF">
        <w:rPr>
          <w:rFonts w:ascii="Times New Roman" w:hAnsi="Times New Roman" w:cs="Times New Roman"/>
          <w:sz w:val="28"/>
          <w:szCs w:val="28"/>
        </w:rPr>
        <w:t xml:space="preserve">– </w:t>
      </w:r>
      <w:r w:rsidR="005E29D4" w:rsidRPr="000E33DF">
        <w:rPr>
          <w:rFonts w:ascii="Times New Roman" w:hAnsi="Times New Roman" w:cs="Times New Roman"/>
          <w:sz w:val="28"/>
          <w:szCs w:val="28"/>
        </w:rPr>
        <w:t>в широ</w:t>
      </w:r>
      <w:r w:rsidR="00EC2AC4">
        <w:rPr>
          <w:rFonts w:ascii="Times New Roman" w:hAnsi="Times New Roman" w:cs="Times New Roman"/>
          <w:sz w:val="28"/>
          <w:szCs w:val="28"/>
        </w:rPr>
        <w:t>к</w:t>
      </w:r>
      <w:r w:rsidR="005E29D4" w:rsidRPr="000E33DF">
        <w:rPr>
          <w:rFonts w:ascii="Times New Roman" w:hAnsi="Times New Roman" w:cs="Times New Roman"/>
          <w:sz w:val="28"/>
          <w:szCs w:val="28"/>
        </w:rPr>
        <w:t>ому розумінні визначають як</w:t>
      </w:r>
      <w:r w:rsidRPr="000E33DF">
        <w:rPr>
          <w:rFonts w:ascii="Times New Roman" w:hAnsi="Times New Roman" w:cs="Times New Roman"/>
          <w:sz w:val="28"/>
          <w:szCs w:val="28"/>
        </w:rPr>
        <w:t xml:space="preserve"> </w:t>
      </w:r>
      <w:proofErr w:type="spellStart"/>
      <w:r w:rsidRPr="000E33DF">
        <w:rPr>
          <w:rFonts w:ascii="Times New Roman" w:hAnsi="Times New Roman" w:cs="Times New Roman"/>
          <w:sz w:val="28"/>
          <w:szCs w:val="28"/>
        </w:rPr>
        <w:t>сукупнсть</w:t>
      </w:r>
      <w:proofErr w:type="spellEnd"/>
      <w:r w:rsidRPr="000E33DF">
        <w:rPr>
          <w:rFonts w:ascii="Times New Roman" w:hAnsi="Times New Roman" w:cs="Times New Roman"/>
          <w:sz w:val="28"/>
          <w:szCs w:val="28"/>
        </w:rPr>
        <w:t xml:space="preserve"> форм і способів сумісної діяльності, спілкування людей, що сформувалися історично [2].  Суспільство</w:t>
      </w:r>
      <w:r w:rsidR="005E29D4" w:rsidRPr="000E33DF">
        <w:rPr>
          <w:rFonts w:ascii="Times New Roman" w:hAnsi="Times New Roman" w:cs="Times New Roman"/>
          <w:sz w:val="28"/>
          <w:szCs w:val="28"/>
        </w:rPr>
        <w:t>, основою якого є народонаселення,</w:t>
      </w:r>
      <w:r w:rsidRPr="000E33DF">
        <w:rPr>
          <w:rFonts w:ascii="Times New Roman" w:hAnsi="Times New Roman" w:cs="Times New Roman"/>
          <w:sz w:val="28"/>
          <w:szCs w:val="28"/>
        </w:rPr>
        <w:t xml:space="preserve"> є змінною в часі формою життєдіяльності людей, їх </w:t>
      </w:r>
      <w:proofErr w:type="spellStart"/>
      <w:r w:rsidRPr="000E33DF">
        <w:rPr>
          <w:rFonts w:ascii="Times New Roman" w:hAnsi="Times New Roman" w:cs="Times New Roman"/>
          <w:sz w:val="28"/>
          <w:szCs w:val="28"/>
        </w:rPr>
        <w:t>зв’зків</w:t>
      </w:r>
      <w:proofErr w:type="spellEnd"/>
      <w:r w:rsidRPr="000E33DF">
        <w:rPr>
          <w:rFonts w:ascii="Times New Roman" w:hAnsi="Times New Roman" w:cs="Times New Roman"/>
          <w:sz w:val="28"/>
          <w:szCs w:val="28"/>
        </w:rPr>
        <w:t xml:space="preserve"> та взаємин, які формуються на певному  історичн</w:t>
      </w:r>
      <w:r w:rsidR="005E29D4" w:rsidRPr="000E33DF">
        <w:rPr>
          <w:rFonts w:ascii="Times New Roman" w:hAnsi="Times New Roman" w:cs="Times New Roman"/>
          <w:sz w:val="28"/>
          <w:szCs w:val="28"/>
        </w:rPr>
        <w:t>ому етапі розвитку людства.</w:t>
      </w:r>
    </w:p>
    <w:p w14:paraId="4DF58A43" w14:textId="2EB66641" w:rsidR="009F0E1D" w:rsidRDefault="009F0E1D" w:rsidP="002C5CA6">
      <w:pPr>
        <w:pStyle w:val="a9"/>
        <w:tabs>
          <w:tab w:val="left" w:pos="9072"/>
        </w:tabs>
        <w:spacing w:after="0"/>
        <w:ind w:left="0" w:firstLine="0"/>
        <w:rPr>
          <w:rFonts w:ascii="Times New Roman" w:hAnsi="Times New Roman" w:cs="Times New Roman"/>
          <w:sz w:val="28"/>
          <w:szCs w:val="28"/>
        </w:rPr>
      </w:pPr>
      <w:r>
        <w:rPr>
          <w:rFonts w:ascii="Times New Roman" w:hAnsi="Times New Roman" w:cs="Times New Roman"/>
          <w:b/>
          <w:bCs/>
          <w:sz w:val="28"/>
          <w:szCs w:val="28"/>
        </w:rPr>
        <w:t xml:space="preserve"> </w:t>
      </w:r>
      <w:r w:rsidR="000E33DF">
        <w:rPr>
          <w:rFonts w:ascii="Times New Roman" w:hAnsi="Times New Roman" w:cs="Times New Roman"/>
          <w:b/>
          <w:bCs/>
          <w:sz w:val="28"/>
          <w:szCs w:val="28"/>
        </w:rPr>
        <w:t xml:space="preserve">       </w:t>
      </w:r>
      <w:r>
        <w:rPr>
          <w:rFonts w:ascii="Times New Roman" w:hAnsi="Times New Roman" w:cs="Times New Roman"/>
          <w:b/>
          <w:bCs/>
          <w:sz w:val="28"/>
          <w:szCs w:val="28"/>
        </w:rPr>
        <w:t xml:space="preserve">Геосистема </w:t>
      </w:r>
      <w:r w:rsidRPr="00F169C1">
        <w:rPr>
          <w:rFonts w:ascii="Times New Roman" w:hAnsi="Times New Roman" w:cs="Times New Roman"/>
          <w:sz w:val="28"/>
          <w:szCs w:val="28"/>
        </w:rPr>
        <w:t>являє собою</w:t>
      </w:r>
      <w:r>
        <w:rPr>
          <w:rFonts w:ascii="Times New Roman" w:hAnsi="Times New Roman" w:cs="Times New Roman"/>
          <w:sz w:val="28"/>
          <w:szCs w:val="28"/>
        </w:rPr>
        <w:t xml:space="preserve"> </w:t>
      </w:r>
      <w:proofErr w:type="spellStart"/>
      <w:r w:rsidRPr="00F169C1">
        <w:rPr>
          <w:rFonts w:ascii="Times New Roman" w:hAnsi="Times New Roman" w:cs="Times New Roman"/>
          <w:sz w:val="28"/>
          <w:szCs w:val="28"/>
        </w:rPr>
        <w:t>глобально</w:t>
      </w:r>
      <w:proofErr w:type="spellEnd"/>
      <w:r w:rsidRPr="00F169C1">
        <w:rPr>
          <w:rFonts w:ascii="Times New Roman" w:hAnsi="Times New Roman" w:cs="Times New Roman"/>
          <w:sz w:val="28"/>
          <w:szCs w:val="28"/>
        </w:rPr>
        <w:t xml:space="preserve"> організовану систему</w:t>
      </w:r>
      <w:r>
        <w:rPr>
          <w:rFonts w:ascii="Times New Roman" w:hAnsi="Times New Roman" w:cs="Times New Roman"/>
          <w:sz w:val="28"/>
          <w:szCs w:val="28"/>
        </w:rPr>
        <w:t xml:space="preserve"> певних умов і об’єктів, а також систему управління просторовими відношеннями  величезної кількості процесів обміну енергіє, речовинами та інформацією між матеріальними тілами і явищами в ландшафтній оболонці Землі на </w:t>
      </w:r>
      <w:r w:rsidR="000E33DF">
        <w:rPr>
          <w:rFonts w:ascii="Times New Roman" w:hAnsi="Times New Roman" w:cs="Times New Roman"/>
          <w:sz w:val="28"/>
          <w:szCs w:val="28"/>
        </w:rPr>
        <w:t xml:space="preserve">   </w:t>
      </w:r>
      <w:proofErr w:type="spellStart"/>
      <w:r w:rsidR="000E33DF">
        <w:rPr>
          <w:rFonts w:ascii="Times New Roman" w:hAnsi="Times New Roman" w:cs="Times New Roman"/>
          <w:sz w:val="28"/>
          <w:szCs w:val="28"/>
        </w:rPr>
        <w:t>н</w:t>
      </w:r>
      <w:r>
        <w:rPr>
          <w:rFonts w:ascii="Times New Roman" w:hAnsi="Times New Roman" w:cs="Times New Roman"/>
          <w:sz w:val="28"/>
          <w:szCs w:val="28"/>
        </w:rPr>
        <w:t>оосферному</w:t>
      </w:r>
      <w:proofErr w:type="spellEnd"/>
      <w:r>
        <w:rPr>
          <w:rFonts w:ascii="Times New Roman" w:hAnsi="Times New Roman" w:cs="Times New Roman"/>
          <w:sz w:val="28"/>
          <w:szCs w:val="28"/>
        </w:rPr>
        <w:t xml:space="preserve"> рівні.</w:t>
      </w:r>
    </w:p>
    <w:p w14:paraId="57D2297A" w14:textId="25EBD01D" w:rsidR="005E29D4" w:rsidRDefault="005E29D4" w:rsidP="002C5CA6">
      <w:pPr>
        <w:pStyle w:val="a9"/>
        <w:tabs>
          <w:tab w:val="left" w:pos="9072"/>
        </w:tabs>
        <w:spacing w:after="0"/>
        <w:ind w:left="0" w:firstLine="0"/>
        <w:rPr>
          <w:rFonts w:ascii="Times New Roman" w:hAnsi="Times New Roman" w:cs="Times New Roman"/>
          <w:sz w:val="28"/>
          <w:szCs w:val="28"/>
        </w:rPr>
      </w:pPr>
      <w:r>
        <w:rPr>
          <w:rFonts w:ascii="Times New Roman" w:hAnsi="Times New Roman" w:cs="Times New Roman"/>
          <w:b/>
          <w:bCs/>
          <w:sz w:val="28"/>
          <w:szCs w:val="28"/>
        </w:rPr>
        <w:t xml:space="preserve"> </w:t>
      </w:r>
      <w:r w:rsidR="000E33DF">
        <w:rPr>
          <w:rFonts w:ascii="Times New Roman" w:hAnsi="Times New Roman" w:cs="Times New Roman"/>
          <w:b/>
          <w:bCs/>
          <w:sz w:val="28"/>
          <w:szCs w:val="28"/>
        </w:rPr>
        <w:t xml:space="preserve">       </w:t>
      </w:r>
      <w:r>
        <w:rPr>
          <w:rFonts w:ascii="Times New Roman" w:hAnsi="Times New Roman" w:cs="Times New Roman"/>
          <w:b/>
          <w:bCs/>
          <w:sz w:val="28"/>
          <w:szCs w:val="28"/>
        </w:rPr>
        <w:t xml:space="preserve">Взаємодія суспільства і природи </w:t>
      </w:r>
      <w:r w:rsidRPr="005E29D4">
        <w:rPr>
          <w:rFonts w:ascii="Times New Roman" w:hAnsi="Times New Roman" w:cs="Times New Roman"/>
          <w:sz w:val="28"/>
          <w:szCs w:val="28"/>
        </w:rPr>
        <w:t>спричинює</w:t>
      </w:r>
      <w:r w:rsidR="00AD74E5">
        <w:rPr>
          <w:rFonts w:ascii="Times New Roman" w:hAnsi="Times New Roman" w:cs="Times New Roman"/>
          <w:sz w:val="28"/>
          <w:szCs w:val="28"/>
        </w:rPr>
        <w:t xml:space="preserve"> структурні і </w:t>
      </w:r>
      <w:proofErr w:type="spellStart"/>
      <w:r w:rsidR="00AD74E5">
        <w:rPr>
          <w:rFonts w:ascii="Times New Roman" w:hAnsi="Times New Roman" w:cs="Times New Roman"/>
          <w:sz w:val="28"/>
          <w:szCs w:val="28"/>
        </w:rPr>
        <w:t>функцірнальні</w:t>
      </w:r>
      <w:proofErr w:type="spellEnd"/>
      <w:r w:rsidR="00AD74E5">
        <w:rPr>
          <w:rFonts w:ascii="Times New Roman" w:hAnsi="Times New Roman" w:cs="Times New Roman"/>
          <w:sz w:val="28"/>
          <w:szCs w:val="28"/>
        </w:rPr>
        <w:t xml:space="preserve"> зміни</w:t>
      </w:r>
      <w:r w:rsidR="00AD74E5" w:rsidRPr="00AD74E5">
        <w:rPr>
          <w:rFonts w:ascii="Times New Roman" w:hAnsi="Times New Roman" w:cs="Times New Roman"/>
          <w:sz w:val="28"/>
          <w:szCs w:val="28"/>
        </w:rPr>
        <w:t xml:space="preserve"> </w:t>
      </w:r>
      <w:r w:rsidR="00AD74E5">
        <w:rPr>
          <w:rFonts w:ascii="Times New Roman" w:hAnsi="Times New Roman" w:cs="Times New Roman"/>
          <w:sz w:val="28"/>
          <w:szCs w:val="28"/>
        </w:rPr>
        <w:t xml:space="preserve">основних </w:t>
      </w:r>
      <w:proofErr w:type="spellStart"/>
      <w:r w:rsidR="00AD74E5">
        <w:rPr>
          <w:rFonts w:ascii="Times New Roman" w:hAnsi="Times New Roman" w:cs="Times New Roman"/>
          <w:sz w:val="28"/>
          <w:szCs w:val="28"/>
        </w:rPr>
        <w:t>складовиих</w:t>
      </w:r>
      <w:proofErr w:type="spellEnd"/>
      <w:r w:rsidR="00AD74E5">
        <w:rPr>
          <w:rFonts w:ascii="Times New Roman" w:hAnsi="Times New Roman" w:cs="Times New Roman"/>
          <w:sz w:val="28"/>
          <w:szCs w:val="28"/>
        </w:rPr>
        <w:t xml:space="preserve"> геосистем. Негативні наслідки такої </w:t>
      </w:r>
      <w:proofErr w:type="spellStart"/>
      <w:r w:rsidR="00AD74E5">
        <w:rPr>
          <w:rFonts w:ascii="Times New Roman" w:hAnsi="Times New Roman" w:cs="Times New Roman"/>
          <w:sz w:val="28"/>
          <w:szCs w:val="28"/>
        </w:rPr>
        <w:t>взаємодіїї</w:t>
      </w:r>
      <w:proofErr w:type="spellEnd"/>
      <w:r w:rsidR="00AD74E5">
        <w:rPr>
          <w:rFonts w:ascii="Times New Roman" w:hAnsi="Times New Roman" w:cs="Times New Roman"/>
          <w:sz w:val="28"/>
          <w:szCs w:val="28"/>
        </w:rPr>
        <w:t xml:space="preserve"> приведено на рис. 1, однак мають місце і позитивні зміни коли людська діяльність скерована на </w:t>
      </w:r>
      <w:proofErr w:type="spellStart"/>
      <w:r w:rsidR="00AD74E5">
        <w:rPr>
          <w:rFonts w:ascii="Times New Roman" w:hAnsi="Times New Roman" w:cs="Times New Roman"/>
          <w:sz w:val="28"/>
          <w:szCs w:val="28"/>
        </w:rPr>
        <w:t>ренатурилізацію</w:t>
      </w:r>
      <w:proofErr w:type="spellEnd"/>
      <w:r w:rsidR="00AD74E5">
        <w:rPr>
          <w:rFonts w:ascii="Times New Roman" w:hAnsi="Times New Roman" w:cs="Times New Roman"/>
          <w:sz w:val="28"/>
          <w:szCs w:val="28"/>
        </w:rPr>
        <w:t xml:space="preserve"> </w:t>
      </w:r>
      <w:r w:rsidR="00F169C1">
        <w:rPr>
          <w:rFonts w:ascii="Times New Roman" w:hAnsi="Times New Roman" w:cs="Times New Roman"/>
          <w:sz w:val="28"/>
          <w:szCs w:val="28"/>
        </w:rPr>
        <w:t xml:space="preserve">раніше </w:t>
      </w:r>
      <w:r w:rsidR="00AD74E5">
        <w:rPr>
          <w:rFonts w:ascii="Times New Roman" w:hAnsi="Times New Roman" w:cs="Times New Roman"/>
          <w:sz w:val="28"/>
          <w:szCs w:val="28"/>
        </w:rPr>
        <w:t>порушених природних комплексів.</w:t>
      </w:r>
      <w:r w:rsidR="009F0E1D">
        <w:rPr>
          <w:rFonts w:ascii="Times New Roman" w:hAnsi="Times New Roman" w:cs="Times New Roman"/>
          <w:sz w:val="28"/>
          <w:szCs w:val="28"/>
        </w:rPr>
        <w:t xml:space="preserve"> Така взаємодія внаслідок впливу різних видів природокористування призводить до антропогенн</w:t>
      </w:r>
      <w:r w:rsidR="009C4636">
        <w:rPr>
          <w:rFonts w:ascii="Times New Roman" w:hAnsi="Times New Roman" w:cs="Times New Roman"/>
          <w:sz w:val="28"/>
          <w:szCs w:val="28"/>
        </w:rPr>
        <w:t>их</w:t>
      </w:r>
      <w:r w:rsidR="009F0E1D">
        <w:rPr>
          <w:rFonts w:ascii="Times New Roman" w:hAnsi="Times New Roman" w:cs="Times New Roman"/>
          <w:sz w:val="28"/>
          <w:szCs w:val="28"/>
        </w:rPr>
        <w:t xml:space="preserve"> змін рельєфу, клімату, лісового покриву, гідрологічного режиму водотоків тощо, тобто відбувається </w:t>
      </w:r>
      <w:proofErr w:type="spellStart"/>
      <w:r w:rsidR="009F0E1D">
        <w:rPr>
          <w:rFonts w:ascii="Times New Roman" w:hAnsi="Times New Roman" w:cs="Times New Roman"/>
          <w:sz w:val="28"/>
          <w:szCs w:val="28"/>
        </w:rPr>
        <w:t>антропогізація</w:t>
      </w:r>
      <w:proofErr w:type="spellEnd"/>
      <w:r w:rsidR="009F0E1D">
        <w:rPr>
          <w:rFonts w:ascii="Times New Roman" w:hAnsi="Times New Roman" w:cs="Times New Roman"/>
          <w:sz w:val="28"/>
          <w:szCs w:val="28"/>
        </w:rPr>
        <w:t xml:space="preserve"> ландшафтів. </w:t>
      </w:r>
    </w:p>
    <w:p w14:paraId="0B10B880" w14:textId="50A19395" w:rsidR="00805CAD" w:rsidRDefault="00805CAD" w:rsidP="002C5CA6">
      <w:pPr>
        <w:spacing w:after="0"/>
        <w:ind w:left="0"/>
        <w:rPr>
          <w:rFonts w:ascii="Times New Roman" w:hAnsi="Times New Roman" w:cs="Times New Roman"/>
          <w:sz w:val="28"/>
          <w:szCs w:val="28"/>
          <w:lang w:val="ru-RU"/>
        </w:rPr>
      </w:pPr>
      <w:r w:rsidRPr="00805CAD">
        <w:rPr>
          <w:rFonts w:ascii="Times New Roman" w:hAnsi="Times New Roman" w:cs="Times New Roman"/>
          <w:sz w:val="28"/>
          <w:szCs w:val="28"/>
        </w:rPr>
        <w:t xml:space="preserve">          </w:t>
      </w:r>
      <w:r w:rsidR="000E33DF">
        <w:rPr>
          <w:rFonts w:ascii="Times New Roman" w:hAnsi="Times New Roman" w:cs="Times New Roman"/>
          <w:sz w:val="28"/>
          <w:szCs w:val="28"/>
        </w:rPr>
        <w:t xml:space="preserve">    </w:t>
      </w:r>
      <w:r w:rsidRPr="00805CAD">
        <w:rPr>
          <w:rFonts w:ascii="Times New Roman" w:hAnsi="Times New Roman" w:cs="Times New Roman"/>
          <w:sz w:val="28"/>
          <w:szCs w:val="28"/>
        </w:rPr>
        <w:t xml:space="preserve">В історії взаємодії </w:t>
      </w:r>
      <w:proofErr w:type="spellStart"/>
      <w:r w:rsidRPr="00805CAD">
        <w:rPr>
          <w:rFonts w:ascii="Times New Roman" w:hAnsi="Times New Roman" w:cs="Times New Roman"/>
          <w:sz w:val="28"/>
          <w:szCs w:val="28"/>
        </w:rPr>
        <w:t>суспільста</w:t>
      </w:r>
      <w:proofErr w:type="spellEnd"/>
      <w:r w:rsidRPr="00805CAD">
        <w:rPr>
          <w:rFonts w:ascii="Times New Roman" w:hAnsi="Times New Roman" w:cs="Times New Roman"/>
          <w:sz w:val="28"/>
          <w:szCs w:val="28"/>
        </w:rPr>
        <w:t xml:space="preserve"> і природи вирізняють різні періоди за інтенсивністю антропогенного впливу на природу (</w:t>
      </w:r>
      <w:proofErr w:type="spellStart"/>
      <w:r w:rsidRPr="00805CAD">
        <w:rPr>
          <w:rFonts w:ascii="Times New Roman" w:hAnsi="Times New Roman" w:cs="Times New Roman"/>
          <w:sz w:val="28"/>
          <w:szCs w:val="28"/>
        </w:rPr>
        <w:t>біоогенний</w:t>
      </w:r>
      <w:proofErr w:type="spellEnd"/>
      <w:r w:rsidRPr="00805CAD">
        <w:rPr>
          <w:rFonts w:ascii="Times New Roman" w:hAnsi="Times New Roman" w:cs="Times New Roman"/>
          <w:sz w:val="28"/>
          <w:szCs w:val="28"/>
        </w:rPr>
        <w:t xml:space="preserve">, техногенний, </w:t>
      </w:r>
      <w:proofErr w:type="spellStart"/>
      <w:r w:rsidRPr="00805CAD">
        <w:rPr>
          <w:rFonts w:ascii="Times New Roman" w:hAnsi="Times New Roman" w:cs="Times New Roman"/>
          <w:sz w:val="28"/>
          <w:szCs w:val="28"/>
        </w:rPr>
        <w:t>неогенний</w:t>
      </w:r>
      <w:proofErr w:type="spellEnd"/>
      <w:r w:rsidRPr="00805CAD">
        <w:rPr>
          <w:rFonts w:ascii="Times New Roman" w:hAnsi="Times New Roman" w:cs="Times New Roman"/>
          <w:sz w:val="28"/>
          <w:szCs w:val="28"/>
        </w:rPr>
        <w:t xml:space="preserve">). </w:t>
      </w:r>
      <w:proofErr w:type="spellStart"/>
      <w:r w:rsidRPr="00473C74">
        <w:rPr>
          <w:rFonts w:ascii="Times New Roman" w:hAnsi="Times New Roman" w:cs="Times New Roman"/>
          <w:b/>
          <w:bCs/>
          <w:sz w:val="28"/>
          <w:szCs w:val="28"/>
          <w:lang w:val="ru-RU"/>
        </w:rPr>
        <w:t>Антропогенний</w:t>
      </w:r>
      <w:proofErr w:type="spellEnd"/>
      <w:r w:rsidRPr="00473C74">
        <w:rPr>
          <w:rFonts w:ascii="Times New Roman" w:hAnsi="Times New Roman" w:cs="Times New Roman"/>
          <w:b/>
          <w:bCs/>
          <w:sz w:val="28"/>
          <w:szCs w:val="28"/>
          <w:lang w:val="ru-RU"/>
        </w:rPr>
        <w:t xml:space="preserve"> </w:t>
      </w:r>
      <w:proofErr w:type="spellStart"/>
      <w:r w:rsidRPr="00473C74">
        <w:rPr>
          <w:rFonts w:ascii="Times New Roman" w:hAnsi="Times New Roman" w:cs="Times New Roman"/>
          <w:b/>
          <w:bCs/>
          <w:sz w:val="28"/>
          <w:szCs w:val="28"/>
          <w:lang w:val="ru-RU"/>
        </w:rPr>
        <w:t>вплив</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природні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комплекси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обумовлений</w:t>
      </w:r>
      <w:proofErr w:type="spellEnd"/>
      <w:r>
        <w:rPr>
          <w:rFonts w:ascii="Times New Roman" w:hAnsi="Times New Roman" w:cs="Times New Roman"/>
          <w:sz w:val="28"/>
          <w:szCs w:val="28"/>
          <w:lang w:val="ru-RU"/>
        </w:rPr>
        <w:t xml:space="preserve"> комплексом </w:t>
      </w:r>
      <w:proofErr w:type="spellStart"/>
      <w:r>
        <w:rPr>
          <w:rFonts w:ascii="Times New Roman" w:hAnsi="Times New Roman" w:cs="Times New Roman"/>
          <w:sz w:val="28"/>
          <w:szCs w:val="28"/>
          <w:lang w:val="ru-RU"/>
        </w:rPr>
        <w:t>різновидів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людської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пов'язують</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трьома</w:t>
      </w:r>
      <w:proofErr w:type="spellEnd"/>
      <w:r>
        <w:rPr>
          <w:rFonts w:ascii="Times New Roman" w:hAnsi="Times New Roman" w:cs="Times New Roman"/>
          <w:sz w:val="28"/>
          <w:szCs w:val="28"/>
          <w:lang w:val="ru-RU"/>
        </w:rPr>
        <w:t xml:space="preserve"> видами </w:t>
      </w:r>
      <w:proofErr w:type="spellStart"/>
      <w:r>
        <w:rPr>
          <w:rFonts w:ascii="Times New Roman" w:hAnsi="Times New Roman" w:cs="Times New Roman"/>
          <w:sz w:val="28"/>
          <w:szCs w:val="28"/>
          <w:lang w:val="ru-RU"/>
        </w:rPr>
        <w:t>навантаження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демографічним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виробничим</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техногенним</w:t>
      </w:r>
      <w:proofErr w:type="spellEnd"/>
      <w:r>
        <w:rPr>
          <w:rFonts w:ascii="Times New Roman" w:hAnsi="Times New Roman" w:cs="Times New Roman"/>
          <w:sz w:val="28"/>
          <w:szCs w:val="28"/>
          <w:lang w:val="ru-RU"/>
        </w:rPr>
        <w:t xml:space="preserve">. </w:t>
      </w:r>
      <w:proofErr w:type="spellStart"/>
      <w:r w:rsidRPr="009F49E3">
        <w:rPr>
          <w:rFonts w:ascii="Times New Roman" w:hAnsi="Times New Roman" w:cs="Times New Roman"/>
          <w:b/>
          <w:bCs/>
          <w:sz w:val="28"/>
          <w:szCs w:val="28"/>
          <w:lang w:val="ru-RU"/>
        </w:rPr>
        <w:t>Демографічне</w:t>
      </w:r>
      <w:proofErr w:type="spellEnd"/>
      <w:r w:rsidRPr="009F49E3">
        <w:rPr>
          <w:rFonts w:ascii="Times New Roman" w:hAnsi="Times New Roman" w:cs="Times New Roman"/>
          <w:b/>
          <w:bCs/>
          <w:sz w:val="28"/>
          <w:szCs w:val="28"/>
          <w:lang w:val="ru-RU"/>
        </w:rPr>
        <w:t xml:space="preserve"> </w:t>
      </w:r>
      <w:proofErr w:type="spellStart"/>
      <w:r w:rsidRPr="009F49E3">
        <w:rPr>
          <w:rFonts w:ascii="Times New Roman" w:hAnsi="Times New Roman" w:cs="Times New Roman"/>
          <w:b/>
          <w:bCs/>
          <w:sz w:val="28"/>
          <w:szCs w:val="28"/>
          <w:lang w:val="ru-RU"/>
        </w:rPr>
        <w:t>навантження</w:t>
      </w:r>
      <w:proofErr w:type="spellEnd"/>
      <w:r w:rsidRPr="009F49E3">
        <w:rPr>
          <w:rFonts w:ascii="Times New Roman" w:hAnsi="Times New Roman" w:cs="Times New Roman"/>
          <w:b/>
          <w:bCs/>
          <w:sz w:val="28"/>
          <w:szCs w:val="28"/>
          <w:lang w:val="ru-RU"/>
        </w:rPr>
        <w:t xml:space="preserve"> </w:t>
      </w:r>
      <w:proofErr w:type="spellStart"/>
      <w:r>
        <w:rPr>
          <w:rFonts w:ascii="Times New Roman" w:hAnsi="Times New Roman" w:cs="Times New Roman"/>
          <w:sz w:val="28"/>
          <w:szCs w:val="28"/>
          <w:lang w:val="ru-RU"/>
        </w:rPr>
        <w:t>залежить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розміру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території</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населення</w:t>
      </w:r>
      <w:proofErr w:type="spellEnd"/>
      <w:r>
        <w:rPr>
          <w:rFonts w:ascii="Times New Roman" w:hAnsi="Times New Roman" w:cs="Times New Roman"/>
          <w:sz w:val="28"/>
          <w:szCs w:val="28"/>
          <w:lang w:val="ru-RU"/>
        </w:rPr>
        <w:t xml:space="preserve">, яке </w:t>
      </w:r>
      <w:proofErr w:type="spellStart"/>
      <w:r>
        <w:rPr>
          <w:rFonts w:ascii="Times New Roman" w:hAnsi="Times New Roman" w:cs="Times New Roman"/>
          <w:sz w:val="28"/>
          <w:szCs w:val="28"/>
          <w:lang w:val="ru-RU"/>
        </w:rPr>
        <w:t>користуються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природними</w:t>
      </w:r>
      <w:proofErr w:type="spellEnd"/>
      <w:r>
        <w:rPr>
          <w:rFonts w:ascii="Times New Roman" w:hAnsi="Times New Roman" w:cs="Times New Roman"/>
          <w:sz w:val="28"/>
          <w:szCs w:val="28"/>
          <w:lang w:val="ru-RU"/>
        </w:rPr>
        <w:t xml:space="preserve"> ресурсами, в т. ч. для </w:t>
      </w:r>
      <w:proofErr w:type="spellStart"/>
      <w:r>
        <w:rPr>
          <w:rFonts w:ascii="Times New Roman" w:hAnsi="Times New Roman" w:cs="Times New Roman"/>
          <w:sz w:val="28"/>
          <w:szCs w:val="28"/>
          <w:lang w:val="ru-RU"/>
        </w:rPr>
        <w:t>рекреації</w:t>
      </w:r>
      <w:proofErr w:type="spellEnd"/>
      <w:r>
        <w:rPr>
          <w:rFonts w:ascii="Times New Roman" w:hAnsi="Times New Roman" w:cs="Times New Roman"/>
          <w:sz w:val="28"/>
          <w:szCs w:val="28"/>
          <w:lang w:val="ru-RU"/>
        </w:rPr>
        <w:t xml:space="preserve">. </w:t>
      </w:r>
      <w:proofErr w:type="spellStart"/>
      <w:r w:rsidRPr="009F49E3">
        <w:rPr>
          <w:rFonts w:ascii="Times New Roman" w:hAnsi="Times New Roman" w:cs="Times New Roman"/>
          <w:b/>
          <w:bCs/>
          <w:sz w:val="28"/>
          <w:szCs w:val="28"/>
          <w:lang w:val="ru-RU"/>
        </w:rPr>
        <w:t>Виробниче</w:t>
      </w:r>
      <w:proofErr w:type="spellEnd"/>
      <w:r w:rsidRPr="009F49E3">
        <w:rPr>
          <w:rFonts w:ascii="Times New Roman" w:hAnsi="Times New Roman" w:cs="Times New Roman"/>
          <w:b/>
          <w:bCs/>
          <w:sz w:val="28"/>
          <w:szCs w:val="28"/>
          <w:lang w:val="ru-RU"/>
        </w:rPr>
        <w:t xml:space="preserve"> </w:t>
      </w:r>
      <w:proofErr w:type="spellStart"/>
      <w:r w:rsidRPr="009F49E3">
        <w:rPr>
          <w:rFonts w:ascii="Times New Roman" w:hAnsi="Times New Roman" w:cs="Times New Roman"/>
          <w:b/>
          <w:bCs/>
          <w:sz w:val="28"/>
          <w:szCs w:val="28"/>
          <w:lang w:val="ru-RU"/>
        </w:rPr>
        <w:t>навантаження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оцінювати</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господарським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освоєнням</w:t>
      </w:r>
      <w:proofErr w:type="spellEnd"/>
      <w:r>
        <w:rPr>
          <w:rFonts w:ascii="Times New Roman" w:hAnsi="Times New Roman" w:cs="Times New Roman"/>
          <w:sz w:val="28"/>
          <w:szCs w:val="28"/>
          <w:lang w:val="ru-RU"/>
        </w:rPr>
        <w:t xml:space="preserve"> природно-</w:t>
      </w:r>
      <w:proofErr w:type="spellStart"/>
      <w:r>
        <w:rPr>
          <w:rFonts w:ascii="Times New Roman" w:hAnsi="Times New Roman" w:cs="Times New Roman"/>
          <w:sz w:val="28"/>
          <w:szCs w:val="28"/>
          <w:lang w:val="ru-RU"/>
        </w:rPr>
        <w:t>ресурсногоо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потенціалу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зокрема</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питомими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показниками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розоранності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продуктивності</w:t>
      </w:r>
      <w:proofErr w:type="spellEnd"/>
      <w:r>
        <w:rPr>
          <w:rFonts w:ascii="Times New Roman" w:hAnsi="Times New Roman" w:cs="Times New Roman"/>
          <w:sz w:val="28"/>
          <w:szCs w:val="28"/>
          <w:lang w:val="ru-RU"/>
        </w:rPr>
        <w:t xml:space="preserve"> земель </w:t>
      </w:r>
      <w:proofErr w:type="spellStart"/>
      <w:r>
        <w:rPr>
          <w:rFonts w:ascii="Times New Roman" w:hAnsi="Times New Roman" w:cs="Times New Roman"/>
          <w:sz w:val="28"/>
          <w:szCs w:val="28"/>
          <w:lang w:val="ru-RU"/>
        </w:rPr>
        <w:t>сільськогосподарського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призначення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чисельності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видів</w:t>
      </w:r>
      <w:proofErr w:type="spellEnd"/>
      <w:r>
        <w:rPr>
          <w:rFonts w:ascii="Times New Roman" w:hAnsi="Times New Roman" w:cs="Times New Roman"/>
          <w:sz w:val="28"/>
          <w:szCs w:val="28"/>
          <w:lang w:val="ru-RU"/>
        </w:rPr>
        <w:t xml:space="preserve"> тварин, </w:t>
      </w:r>
      <w:proofErr w:type="spellStart"/>
      <w:r>
        <w:rPr>
          <w:rFonts w:ascii="Times New Roman" w:hAnsi="Times New Roman" w:cs="Times New Roman"/>
          <w:sz w:val="28"/>
          <w:szCs w:val="28"/>
          <w:lang w:val="ru-RU"/>
        </w:rPr>
        <w:t>виробництва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валової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промислової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продукції</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розрахунку</w:t>
      </w:r>
      <w:proofErr w:type="spellEnd"/>
      <w:r>
        <w:rPr>
          <w:rFonts w:ascii="Times New Roman" w:hAnsi="Times New Roman" w:cs="Times New Roman"/>
          <w:sz w:val="28"/>
          <w:szCs w:val="28"/>
          <w:lang w:val="ru-RU"/>
        </w:rPr>
        <w:t xml:space="preserve"> на 100 га, </w:t>
      </w:r>
      <w:proofErr w:type="spellStart"/>
      <w:r>
        <w:rPr>
          <w:rFonts w:ascii="Times New Roman" w:hAnsi="Times New Roman" w:cs="Times New Roman"/>
          <w:sz w:val="28"/>
          <w:szCs w:val="28"/>
          <w:lang w:val="ru-RU"/>
        </w:rPr>
        <w:t>вирубкою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лісів</w:t>
      </w:r>
      <w:proofErr w:type="spellEnd"/>
      <w:r>
        <w:rPr>
          <w:rFonts w:ascii="Times New Roman" w:hAnsi="Times New Roman" w:cs="Times New Roman"/>
          <w:sz w:val="28"/>
          <w:szCs w:val="28"/>
          <w:lang w:val="ru-RU"/>
        </w:rPr>
        <w:t xml:space="preserve">, порушенням </w:t>
      </w:r>
      <w:proofErr w:type="spellStart"/>
      <w:r>
        <w:rPr>
          <w:rFonts w:ascii="Times New Roman" w:hAnsi="Times New Roman" w:cs="Times New Roman"/>
          <w:sz w:val="28"/>
          <w:szCs w:val="28"/>
          <w:lang w:val="ru-RU"/>
        </w:rPr>
        <w:t>ландшафтів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 xml:space="preserve">. </w:t>
      </w:r>
      <w:proofErr w:type="spellStart"/>
      <w:r w:rsidRPr="002927EC">
        <w:rPr>
          <w:rFonts w:ascii="Times New Roman" w:hAnsi="Times New Roman" w:cs="Times New Roman"/>
          <w:b/>
          <w:bCs/>
          <w:sz w:val="28"/>
          <w:szCs w:val="28"/>
          <w:lang w:val="ru-RU"/>
        </w:rPr>
        <w:t>Техногенне</w:t>
      </w:r>
      <w:proofErr w:type="spellEnd"/>
      <w:r w:rsidRPr="002927EC">
        <w:rPr>
          <w:rFonts w:ascii="Times New Roman" w:hAnsi="Times New Roman" w:cs="Times New Roman"/>
          <w:b/>
          <w:bCs/>
          <w:sz w:val="28"/>
          <w:szCs w:val="28"/>
          <w:lang w:val="ru-RU"/>
        </w:rPr>
        <w:t xml:space="preserve"> </w:t>
      </w:r>
      <w:proofErr w:type="spellStart"/>
      <w:r w:rsidRPr="002927EC">
        <w:rPr>
          <w:rFonts w:ascii="Times New Roman" w:hAnsi="Times New Roman" w:cs="Times New Roman"/>
          <w:b/>
          <w:bCs/>
          <w:sz w:val="28"/>
          <w:szCs w:val="28"/>
          <w:lang w:val="ru-RU"/>
        </w:rPr>
        <w:t>навантаження</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визначають</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питомими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показниками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споживання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енергії</w:t>
      </w:r>
      <w:proofErr w:type="spellEnd"/>
      <w:r>
        <w:rPr>
          <w:rFonts w:ascii="Times New Roman" w:hAnsi="Times New Roman" w:cs="Times New Roman"/>
          <w:sz w:val="28"/>
          <w:szCs w:val="28"/>
          <w:lang w:val="ru-RU"/>
        </w:rPr>
        <w:t xml:space="preserve">, палив, </w:t>
      </w:r>
      <w:proofErr w:type="spellStart"/>
      <w:r>
        <w:rPr>
          <w:rFonts w:ascii="Times New Roman" w:hAnsi="Times New Roman" w:cs="Times New Roman"/>
          <w:sz w:val="28"/>
          <w:szCs w:val="28"/>
          <w:lang w:val="ru-RU"/>
        </w:rPr>
        <w:t>щільності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доріг</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автомобільних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залізничних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лінійних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споруд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газогонів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продуктопроводів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електромереж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щільності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транспортних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засобів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отрутохімікатів</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мінеральних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речовин</w:t>
      </w:r>
      <w:proofErr w:type="spellEnd"/>
      <w:r>
        <w:rPr>
          <w:rFonts w:ascii="Times New Roman" w:hAnsi="Times New Roman" w:cs="Times New Roman"/>
          <w:sz w:val="28"/>
          <w:szCs w:val="28"/>
          <w:lang w:val="ru-RU"/>
        </w:rPr>
        <w:t xml:space="preserve"> на 100 га </w:t>
      </w:r>
      <w:proofErr w:type="spellStart"/>
      <w:r>
        <w:rPr>
          <w:rFonts w:ascii="Times New Roman" w:hAnsi="Times New Roman" w:cs="Times New Roman"/>
          <w:sz w:val="28"/>
          <w:szCs w:val="28"/>
          <w:lang w:val="ru-RU"/>
        </w:rPr>
        <w:t>території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 xml:space="preserve">. </w:t>
      </w:r>
    </w:p>
    <w:p w14:paraId="1B82CD16" w14:textId="53FB2F11" w:rsidR="00805CAD" w:rsidRDefault="00805CA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E33DF">
        <w:rPr>
          <w:rFonts w:ascii="Times New Roman" w:hAnsi="Times New Roman" w:cs="Times New Roman"/>
          <w:sz w:val="28"/>
          <w:szCs w:val="28"/>
          <w:lang w:val="ru-RU"/>
        </w:rPr>
        <w:t xml:space="preserve">     </w:t>
      </w:r>
      <w:proofErr w:type="spellStart"/>
      <w:r w:rsidRPr="00C631E2">
        <w:rPr>
          <w:rFonts w:ascii="Times New Roman" w:hAnsi="Times New Roman" w:cs="Times New Roman"/>
          <w:b/>
          <w:sz w:val="28"/>
          <w:szCs w:val="28"/>
          <w:lang w:val="ru-RU"/>
        </w:rPr>
        <w:t>Природні</w:t>
      </w:r>
      <w:proofErr w:type="spellEnd"/>
      <w:r w:rsidRPr="00C631E2">
        <w:rPr>
          <w:rFonts w:ascii="Times New Roman" w:hAnsi="Times New Roman" w:cs="Times New Roman"/>
          <w:b/>
          <w:sz w:val="28"/>
          <w:szCs w:val="28"/>
          <w:lang w:val="ru-RU"/>
        </w:rPr>
        <w:t xml:space="preserve"> </w:t>
      </w:r>
      <w:proofErr w:type="spellStart"/>
      <w:r w:rsidRPr="00C631E2">
        <w:rPr>
          <w:rFonts w:ascii="Times New Roman" w:hAnsi="Times New Roman" w:cs="Times New Roman"/>
          <w:b/>
          <w:sz w:val="28"/>
          <w:szCs w:val="28"/>
          <w:lang w:val="ru-RU"/>
        </w:rPr>
        <w:t>ресурси</w:t>
      </w:r>
      <w:proofErr w:type="spellEnd"/>
      <w:r w:rsidRPr="00C631E2">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proofErr w:type="spellStart"/>
      <w:r w:rsidRPr="00C631E2">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важливі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компоненти</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сили</w:t>
      </w:r>
      <w:proofErr w:type="spellEnd"/>
      <w:r w:rsidRPr="00C631E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живої</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неживої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джерелом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одержання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матеріальних</w:t>
      </w:r>
      <w:proofErr w:type="spellEnd"/>
      <w:r>
        <w:rPr>
          <w:rFonts w:ascii="Times New Roman" w:hAnsi="Times New Roman" w:cs="Times New Roman"/>
          <w:sz w:val="28"/>
          <w:szCs w:val="28"/>
          <w:lang w:val="ru-RU"/>
        </w:rPr>
        <w:t xml:space="preserve"> благ </w:t>
      </w:r>
      <w:proofErr w:type="spellStart"/>
      <w:r>
        <w:rPr>
          <w:rFonts w:ascii="Times New Roman" w:hAnsi="Times New Roman" w:cs="Times New Roman"/>
          <w:sz w:val="28"/>
          <w:szCs w:val="28"/>
          <w:lang w:val="ru-RU"/>
        </w:rPr>
        <w:t>людиною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можуть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використовуватися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вирбництві</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сировинною</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енергетичою</w:t>
      </w:r>
      <w:proofErr w:type="spellEnd"/>
      <w:r>
        <w:rPr>
          <w:rFonts w:ascii="Times New Roman" w:hAnsi="Times New Roman" w:cs="Times New Roman"/>
          <w:sz w:val="28"/>
          <w:szCs w:val="28"/>
          <w:lang w:val="ru-RU"/>
        </w:rPr>
        <w:t xml:space="preserve"> базою. </w:t>
      </w:r>
      <w:proofErr w:type="spellStart"/>
      <w:r>
        <w:rPr>
          <w:rFonts w:ascii="Times New Roman" w:hAnsi="Times New Roman" w:cs="Times New Roman"/>
          <w:sz w:val="28"/>
          <w:szCs w:val="28"/>
          <w:lang w:val="ru-RU"/>
        </w:rPr>
        <w:t>Поділяють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на:</w:t>
      </w:r>
    </w:p>
    <w:p w14:paraId="664988D3" w14:textId="62DEC3FA" w:rsidR="003C1485" w:rsidRDefault="003C1485"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енергетичні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сонячне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випрмінювання</w:t>
      </w:r>
      <w:proofErr w:type="spellEnd"/>
      <w:r>
        <w:rPr>
          <w:rFonts w:ascii="Times New Roman" w:hAnsi="Times New Roman" w:cs="Times New Roman"/>
          <w:sz w:val="28"/>
          <w:szCs w:val="28"/>
          <w:lang w:val="ru-RU"/>
        </w:rPr>
        <w:t xml:space="preserve">, геотермальна </w:t>
      </w:r>
      <w:proofErr w:type="spellStart"/>
      <w:r>
        <w:rPr>
          <w:rFonts w:ascii="Times New Roman" w:hAnsi="Times New Roman" w:cs="Times New Roman"/>
          <w:sz w:val="28"/>
          <w:szCs w:val="28"/>
          <w:lang w:val="ru-RU"/>
        </w:rPr>
        <w:t>енергія</w:t>
      </w:r>
      <w:proofErr w:type="spellEnd"/>
      <w:r>
        <w:rPr>
          <w:rFonts w:ascii="Times New Roman" w:hAnsi="Times New Roman" w:cs="Times New Roman"/>
          <w:sz w:val="28"/>
          <w:szCs w:val="28"/>
          <w:lang w:val="ru-RU"/>
        </w:rPr>
        <w:t>)</w:t>
      </w:r>
    </w:p>
    <w:p w14:paraId="04027C85" w14:textId="6611CD3B" w:rsidR="00805CAD" w:rsidRDefault="00805CA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біотичні</w:t>
      </w:r>
      <w:proofErr w:type="spellEnd"/>
      <w:r>
        <w:rPr>
          <w:rFonts w:ascii="Times New Roman" w:hAnsi="Times New Roman" w:cs="Times New Roman"/>
          <w:sz w:val="28"/>
          <w:szCs w:val="28"/>
          <w:lang w:val="ru-RU"/>
        </w:rPr>
        <w:t xml:space="preserve"> (</w:t>
      </w:r>
      <w:proofErr w:type="spellStart"/>
      <w:r w:rsidR="003C1485">
        <w:rPr>
          <w:rFonts w:ascii="Times New Roman" w:hAnsi="Times New Roman" w:cs="Times New Roman"/>
          <w:sz w:val="28"/>
          <w:szCs w:val="28"/>
          <w:lang w:val="ru-RU"/>
        </w:rPr>
        <w:t>рослинний</w:t>
      </w:r>
      <w:proofErr w:type="spellEnd"/>
      <w:r w:rsidR="003C1485">
        <w:rPr>
          <w:rFonts w:ascii="Times New Roman" w:hAnsi="Times New Roman" w:cs="Times New Roman"/>
          <w:sz w:val="28"/>
          <w:szCs w:val="28"/>
          <w:lang w:val="ru-RU"/>
        </w:rPr>
        <w:t xml:space="preserve"> і </w:t>
      </w:r>
      <w:proofErr w:type="spellStart"/>
      <w:r w:rsidR="003C1485">
        <w:rPr>
          <w:rFonts w:ascii="Times New Roman" w:hAnsi="Times New Roman" w:cs="Times New Roman"/>
          <w:sz w:val="28"/>
          <w:szCs w:val="28"/>
          <w:lang w:val="ru-RU"/>
        </w:rPr>
        <w:t>тваринний</w:t>
      </w:r>
      <w:proofErr w:type="spellEnd"/>
      <w:r w:rsidR="003C1485">
        <w:rPr>
          <w:rFonts w:ascii="Times New Roman" w:hAnsi="Times New Roman" w:cs="Times New Roman"/>
          <w:sz w:val="28"/>
          <w:szCs w:val="28"/>
          <w:lang w:val="ru-RU"/>
        </w:rPr>
        <w:t xml:space="preserve"> </w:t>
      </w:r>
      <w:proofErr w:type="spellStart"/>
      <w:r w:rsidR="003C1485">
        <w:rPr>
          <w:rFonts w:ascii="Times New Roman" w:hAnsi="Times New Roman" w:cs="Times New Roman"/>
          <w:sz w:val="28"/>
          <w:szCs w:val="28"/>
          <w:lang w:val="ru-RU"/>
        </w:rPr>
        <w:t>світи</w:t>
      </w:r>
      <w:proofErr w:type="spellEnd"/>
      <w:r w:rsidR="003C1485">
        <w:rPr>
          <w:rFonts w:ascii="Times New Roman" w:hAnsi="Times New Roman" w:cs="Times New Roman"/>
          <w:sz w:val="28"/>
          <w:szCs w:val="28"/>
          <w:lang w:val="ru-RU"/>
        </w:rPr>
        <w:t>)</w:t>
      </w:r>
      <w:r>
        <w:rPr>
          <w:rFonts w:ascii="Times New Roman" w:hAnsi="Times New Roman" w:cs="Times New Roman"/>
          <w:sz w:val="28"/>
          <w:szCs w:val="28"/>
          <w:lang w:val="ru-RU"/>
        </w:rPr>
        <w:t>);</w:t>
      </w:r>
    </w:p>
    <w:p w14:paraId="6E6F9E48" w14:textId="77777777" w:rsidR="00805CAD" w:rsidRDefault="00805CA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мінерально-сировинні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літосфера</w:t>
      </w:r>
      <w:proofErr w:type="spellEnd"/>
      <w:r>
        <w:rPr>
          <w:rFonts w:ascii="Times New Roman" w:hAnsi="Times New Roman" w:cs="Times New Roman"/>
          <w:sz w:val="28"/>
          <w:szCs w:val="28"/>
          <w:lang w:val="ru-RU"/>
        </w:rPr>
        <w:t>);</w:t>
      </w:r>
    </w:p>
    <w:p w14:paraId="4B181130" w14:textId="77777777" w:rsidR="00805CAD" w:rsidRDefault="00805CA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водні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гідросфера</w:t>
      </w:r>
      <w:proofErr w:type="spellEnd"/>
      <w:r>
        <w:rPr>
          <w:rFonts w:ascii="Times New Roman" w:hAnsi="Times New Roman" w:cs="Times New Roman"/>
          <w:sz w:val="28"/>
          <w:szCs w:val="28"/>
          <w:lang w:val="ru-RU"/>
        </w:rPr>
        <w:t>);</w:t>
      </w:r>
    </w:p>
    <w:p w14:paraId="755840F7" w14:textId="77777777" w:rsidR="00805CAD" w:rsidRPr="007803D9" w:rsidRDefault="00805CAD" w:rsidP="002C5CA6">
      <w:pPr>
        <w:tabs>
          <w:tab w:val="left" w:pos="9072"/>
        </w:tabs>
        <w:spacing w:after="0"/>
        <w:ind w:left="0"/>
        <w:rPr>
          <w:rFonts w:ascii="Times New Roman" w:hAnsi="Times New Roman" w:cs="Times New Roman"/>
          <w:sz w:val="28"/>
          <w:szCs w:val="28"/>
        </w:rPr>
      </w:pPr>
      <w:r>
        <w:rPr>
          <w:rFonts w:ascii="Times New Roman" w:hAnsi="Times New Roman" w:cs="Times New Roman"/>
          <w:sz w:val="28"/>
          <w:szCs w:val="28"/>
          <w:lang w:val="ru-RU"/>
        </w:rPr>
        <w:t xml:space="preserve">                      - грунтов</w:t>
      </w:r>
      <w:r>
        <w:rPr>
          <w:rFonts w:ascii="Times New Roman" w:hAnsi="Times New Roman" w:cs="Times New Roman"/>
          <w:sz w:val="28"/>
          <w:szCs w:val="28"/>
        </w:rPr>
        <w:t>і (</w:t>
      </w:r>
      <w:proofErr w:type="spellStart"/>
      <w:r>
        <w:rPr>
          <w:rFonts w:ascii="Times New Roman" w:hAnsi="Times New Roman" w:cs="Times New Roman"/>
          <w:sz w:val="28"/>
          <w:szCs w:val="28"/>
        </w:rPr>
        <w:t>педосфера</w:t>
      </w:r>
      <w:proofErr w:type="spellEnd"/>
      <w:r>
        <w:rPr>
          <w:rFonts w:ascii="Times New Roman" w:hAnsi="Times New Roman" w:cs="Times New Roman"/>
          <w:sz w:val="28"/>
          <w:szCs w:val="28"/>
        </w:rPr>
        <w:t>);</w:t>
      </w:r>
    </w:p>
    <w:p w14:paraId="55C13E76" w14:textId="77777777" w:rsidR="00805CAD" w:rsidRDefault="00805CA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повітряні</w:t>
      </w:r>
      <w:proofErr w:type="spellEnd"/>
      <w:r>
        <w:rPr>
          <w:rFonts w:ascii="Times New Roman" w:hAnsi="Times New Roman" w:cs="Times New Roman"/>
          <w:sz w:val="28"/>
          <w:szCs w:val="28"/>
          <w:lang w:val="ru-RU"/>
        </w:rPr>
        <w:t xml:space="preserve"> (атмосфера).</w:t>
      </w:r>
    </w:p>
    <w:p w14:paraId="71862316" w14:textId="7AF8C585" w:rsidR="00805CAD" w:rsidRDefault="00805CA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C148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 </w:t>
      </w:r>
      <w:proofErr w:type="spellStart"/>
      <w:r>
        <w:rPr>
          <w:rFonts w:ascii="Times New Roman" w:hAnsi="Times New Roman" w:cs="Times New Roman"/>
          <w:sz w:val="28"/>
          <w:szCs w:val="28"/>
          <w:lang w:val="ru-RU"/>
        </w:rPr>
        <w:t>ознаками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вичерпності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поділяються</w:t>
      </w:r>
      <w:proofErr w:type="spellEnd"/>
      <w:r>
        <w:rPr>
          <w:rFonts w:ascii="Times New Roman" w:hAnsi="Times New Roman" w:cs="Times New Roman"/>
          <w:sz w:val="28"/>
          <w:szCs w:val="28"/>
          <w:lang w:val="ru-RU"/>
        </w:rPr>
        <w:t xml:space="preserve"> на: а) </w:t>
      </w:r>
      <w:proofErr w:type="spellStart"/>
      <w:r>
        <w:rPr>
          <w:rFonts w:ascii="Times New Roman" w:hAnsi="Times New Roman" w:cs="Times New Roman"/>
          <w:sz w:val="28"/>
          <w:szCs w:val="28"/>
          <w:lang w:val="ru-RU"/>
        </w:rPr>
        <w:t>вичерпні</w:t>
      </w:r>
      <w:proofErr w:type="spellEnd"/>
      <w:r>
        <w:rPr>
          <w:rFonts w:ascii="Times New Roman" w:hAnsi="Times New Roman" w:cs="Times New Roman"/>
          <w:sz w:val="28"/>
          <w:szCs w:val="28"/>
          <w:lang w:val="ru-RU"/>
        </w:rPr>
        <w:t xml:space="preserve"> – до них </w:t>
      </w:r>
      <w:proofErr w:type="spellStart"/>
      <w:r>
        <w:rPr>
          <w:rFonts w:ascii="Times New Roman" w:hAnsi="Times New Roman" w:cs="Times New Roman"/>
          <w:sz w:val="28"/>
          <w:szCs w:val="28"/>
          <w:lang w:val="ru-RU"/>
        </w:rPr>
        <w:t>відносять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відновлювальні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частково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невідновлювані</w:t>
      </w:r>
      <w:proofErr w:type="spellEnd"/>
      <w:r>
        <w:rPr>
          <w:rFonts w:ascii="Times New Roman" w:hAnsi="Times New Roman" w:cs="Times New Roman"/>
          <w:sz w:val="28"/>
          <w:szCs w:val="28"/>
          <w:lang w:val="ru-RU"/>
        </w:rPr>
        <w:t xml:space="preserve">; б) </w:t>
      </w:r>
      <w:proofErr w:type="spellStart"/>
      <w:r>
        <w:rPr>
          <w:rFonts w:ascii="Times New Roman" w:hAnsi="Times New Roman" w:cs="Times New Roman"/>
          <w:sz w:val="28"/>
          <w:szCs w:val="28"/>
          <w:lang w:val="ru-RU"/>
        </w:rPr>
        <w:t>невичерпні</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вичерпних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практично не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Раніше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вважалось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таким є </w:t>
      </w:r>
      <w:proofErr w:type="spellStart"/>
      <w:r>
        <w:rPr>
          <w:rFonts w:ascii="Times New Roman" w:hAnsi="Times New Roman" w:cs="Times New Roman"/>
          <w:sz w:val="28"/>
          <w:szCs w:val="28"/>
          <w:lang w:val="ru-RU"/>
        </w:rPr>
        <w:t>сонячна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енергія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Світового</w:t>
      </w:r>
      <w:proofErr w:type="spellEnd"/>
      <w:r>
        <w:rPr>
          <w:rFonts w:ascii="Times New Roman" w:hAnsi="Times New Roman" w:cs="Times New Roman"/>
          <w:sz w:val="28"/>
          <w:szCs w:val="28"/>
          <w:lang w:val="ru-RU"/>
        </w:rPr>
        <w:t xml:space="preserve"> океану. </w:t>
      </w:r>
      <w:proofErr w:type="spellStart"/>
      <w:r>
        <w:rPr>
          <w:rFonts w:ascii="Times New Roman" w:hAnsi="Times New Roman" w:cs="Times New Roman"/>
          <w:sz w:val="28"/>
          <w:szCs w:val="28"/>
          <w:lang w:val="ru-RU"/>
        </w:rPr>
        <w:t>Однак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вичерпними</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важливим</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таке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коли бодай </w:t>
      </w:r>
      <w:proofErr w:type="spellStart"/>
      <w:r>
        <w:rPr>
          <w:rFonts w:ascii="Times New Roman" w:hAnsi="Times New Roman" w:cs="Times New Roman"/>
          <w:sz w:val="28"/>
          <w:szCs w:val="28"/>
          <w:lang w:val="ru-RU"/>
        </w:rPr>
        <w:t>відновні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відбирались</w:t>
      </w:r>
      <w:proofErr w:type="spellEnd"/>
      <w:r>
        <w:rPr>
          <w:rFonts w:ascii="Times New Roman" w:hAnsi="Times New Roman" w:cs="Times New Roman"/>
          <w:sz w:val="28"/>
          <w:szCs w:val="28"/>
          <w:lang w:val="ru-RU"/>
        </w:rPr>
        <w:t xml:space="preserve"> би у </w:t>
      </w:r>
      <w:proofErr w:type="spellStart"/>
      <w:r>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такій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та за такими </w:t>
      </w:r>
      <w:proofErr w:type="spellStart"/>
      <w:r>
        <w:rPr>
          <w:rFonts w:ascii="Times New Roman" w:hAnsi="Times New Roman" w:cs="Times New Roman"/>
          <w:sz w:val="28"/>
          <w:szCs w:val="28"/>
          <w:lang w:val="ru-RU"/>
        </w:rPr>
        <w:t>природозберігаючими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технолгіями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щоб</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зберегти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здатність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стійкого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відновлення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збереження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різномаїття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Тобто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йдеться</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раціональне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Pr>
          <w:rFonts w:ascii="Times New Roman" w:hAnsi="Times New Roman" w:cs="Times New Roman"/>
          <w:sz w:val="28"/>
          <w:szCs w:val="28"/>
          <w:lang w:val="ru-RU"/>
        </w:rPr>
        <w:t xml:space="preserve">, яке </w:t>
      </w:r>
      <w:proofErr w:type="spellStart"/>
      <w:r>
        <w:rPr>
          <w:rFonts w:ascii="Times New Roman" w:hAnsi="Times New Roman" w:cs="Times New Roman"/>
          <w:sz w:val="28"/>
          <w:szCs w:val="28"/>
          <w:lang w:val="ru-RU"/>
        </w:rPr>
        <w:t>визначається</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досягається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політикою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держави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екологічною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самосвідомістю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населення</w:t>
      </w:r>
      <w:proofErr w:type="spellEnd"/>
      <w:r>
        <w:rPr>
          <w:rFonts w:ascii="Times New Roman" w:hAnsi="Times New Roman" w:cs="Times New Roman"/>
          <w:sz w:val="28"/>
          <w:szCs w:val="28"/>
          <w:lang w:val="ru-RU"/>
        </w:rPr>
        <w:t xml:space="preserve">. </w:t>
      </w:r>
    </w:p>
    <w:p w14:paraId="00BAAA07" w14:textId="1DAFE9C0" w:rsidR="00FE3F94" w:rsidRDefault="00805CAD" w:rsidP="002C5CA6">
      <w:pPr>
        <w:tabs>
          <w:tab w:val="left" w:pos="9072"/>
        </w:tabs>
        <w:spacing w:after="0"/>
        <w:ind w:left="0"/>
        <w:rPr>
          <w:rFonts w:ascii="Times New Roman" w:hAnsi="Times New Roman" w:cs="Times New Roman"/>
          <w:sz w:val="28"/>
          <w:szCs w:val="28"/>
        </w:rPr>
      </w:pPr>
      <w:r>
        <w:rPr>
          <w:rFonts w:ascii="Times New Roman" w:hAnsi="Times New Roman" w:cs="Times New Roman"/>
          <w:sz w:val="28"/>
          <w:szCs w:val="28"/>
          <w:lang w:val="ru-RU"/>
        </w:rPr>
        <w:t xml:space="preserve">         </w:t>
      </w:r>
      <w:r w:rsidR="000E33DF">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Відповідно</w:t>
      </w:r>
      <w:proofErr w:type="spellEnd"/>
      <w:r>
        <w:rPr>
          <w:rFonts w:ascii="Times New Roman" w:hAnsi="Times New Roman" w:cs="Times New Roman"/>
          <w:sz w:val="28"/>
          <w:szCs w:val="28"/>
          <w:lang w:val="ru-RU"/>
        </w:rPr>
        <w:t xml:space="preserve"> до ст.13 </w:t>
      </w:r>
      <w:proofErr w:type="spellStart"/>
      <w:r>
        <w:rPr>
          <w:rFonts w:ascii="Times New Roman" w:hAnsi="Times New Roman" w:cs="Times New Roman"/>
          <w:sz w:val="28"/>
          <w:szCs w:val="28"/>
          <w:lang w:val="ru-RU"/>
        </w:rPr>
        <w:t>Конституції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в межах </w:t>
      </w:r>
      <w:proofErr w:type="spellStart"/>
      <w:r>
        <w:rPr>
          <w:rFonts w:ascii="Times New Roman" w:hAnsi="Times New Roman" w:cs="Times New Roman"/>
          <w:sz w:val="28"/>
          <w:szCs w:val="28"/>
          <w:lang w:val="ru-RU"/>
        </w:rPr>
        <w:t>території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її</w:t>
      </w:r>
      <w:proofErr w:type="spellEnd"/>
      <w:r>
        <w:rPr>
          <w:rFonts w:ascii="Times New Roman" w:hAnsi="Times New Roman" w:cs="Times New Roman"/>
          <w:sz w:val="28"/>
          <w:szCs w:val="28"/>
          <w:lang w:val="ru-RU"/>
        </w:rPr>
        <w:t xml:space="preserve"> континентального шельфу і </w:t>
      </w:r>
      <w:proofErr w:type="spellStart"/>
      <w:r>
        <w:rPr>
          <w:rFonts w:ascii="Times New Roman" w:hAnsi="Times New Roman" w:cs="Times New Roman"/>
          <w:sz w:val="28"/>
          <w:szCs w:val="28"/>
          <w:lang w:val="ru-RU"/>
        </w:rPr>
        <w:t>виключної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морської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зони</w:t>
      </w:r>
      <w:proofErr w:type="spellEnd"/>
      <w:r>
        <w:rPr>
          <w:rFonts w:ascii="Times New Roman" w:hAnsi="Times New Roman" w:cs="Times New Roman"/>
          <w:sz w:val="28"/>
          <w:szCs w:val="28"/>
          <w:lang w:val="ru-RU"/>
        </w:rPr>
        <w:t xml:space="preserve"> є </w:t>
      </w:r>
      <w:proofErr w:type="spellStart"/>
      <w:r w:rsidRPr="00C7157B">
        <w:rPr>
          <w:rFonts w:ascii="Times New Roman" w:hAnsi="Times New Roman" w:cs="Times New Roman"/>
          <w:sz w:val="28"/>
          <w:szCs w:val="28"/>
          <w:lang w:val="ru-RU"/>
        </w:rPr>
        <w:t>об'єкт</w:t>
      </w:r>
      <w:r>
        <w:rPr>
          <w:rFonts w:ascii="Times New Roman" w:hAnsi="Times New Roman" w:cs="Times New Roman"/>
          <w:sz w:val="28"/>
          <w:szCs w:val="28"/>
          <w:lang w:val="ru-RU"/>
        </w:rPr>
        <w:t>ами</w:t>
      </w:r>
      <w:proofErr w:type="spellEnd"/>
      <w:r>
        <w:rPr>
          <w:rFonts w:ascii="Times New Roman" w:hAnsi="Times New Roman" w:cs="Times New Roman"/>
          <w:sz w:val="28"/>
          <w:szCs w:val="28"/>
          <w:lang w:val="ru-RU"/>
        </w:rPr>
        <w:t xml:space="preserve"> права </w:t>
      </w:r>
      <w:proofErr w:type="spellStart"/>
      <w:r>
        <w:rPr>
          <w:rFonts w:ascii="Times New Roman" w:hAnsi="Times New Roman" w:cs="Times New Roman"/>
          <w:sz w:val="28"/>
          <w:szCs w:val="28"/>
          <w:lang w:val="ru-RU"/>
        </w:rPr>
        <w:t>українського</w:t>
      </w:r>
      <w:proofErr w:type="spellEnd"/>
      <w:r>
        <w:rPr>
          <w:rFonts w:ascii="Times New Roman" w:hAnsi="Times New Roman" w:cs="Times New Roman"/>
          <w:sz w:val="28"/>
          <w:szCs w:val="28"/>
          <w:lang w:val="ru-RU"/>
        </w:rPr>
        <w:t xml:space="preserve"> народу.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імені</w:t>
      </w:r>
      <w:proofErr w:type="spellEnd"/>
      <w:r>
        <w:rPr>
          <w:rFonts w:ascii="Times New Roman" w:hAnsi="Times New Roman" w:cs="Times New Roman"/>
          <w:sz w:val="28"/>
          <w:szCs w:val="28"/>
          <w:lang w:val="ru-RU"/>
        </w:rPr>
        <w:t xml:space="preserve"> народу </w:t>
      </w:r>
      <w:proofErr w:type="spellStart"/>
      <w:r>
        <w:rPr>
          <w:rFonts w:ascii="Times New Roman" w:hAnsi="Times New Roman" w:cs="Times New Roman"/>
          <w:sz w:val="28"/>
          <w:szCs w:val="28"/>
          <w:lang w:val="ru-RU"/>
        </w:rPr>
        <w:t>повноваження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власника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здійснюються</w:t>
      </w:r>
      <w:proofErr w:type="spellEnd"/>
      <w:r>
        <w:rPr>
          <w:rFonts w:ascii="Times New Roman" w:hAnsi="Times New Roman" w:cs="Times New Roman"/>
          <w:sz w:val="28"/>
          <w:szCs w:val="28"/>
          <w:lang w:val="ru-RU"/>
        </w:rPr>
        <w:t xml:space="preserve"> органами </w:t>
      </w:r>
      <w:proofErr w:type="spellStart"/>
      <w:r>
        <w:rPr>
          <w:rFonts w:ascii="Times New Roman" w:hAnsi="Times New Roman" w:cs="Times New Roman"/>
          <w:sz w:val="28"/>
          <w:szCs w:val="28"/>
          <w:lang w:val="ru-RU"/>
        </w:rPr>
        <w:t>державної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влади</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місцевого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самоврядування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Кожний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громадянин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право </w:t>
      </w:r>
      <w:proofErr w:type="spellStart"/>
      <w:r>
        <w:rPr>
          <w:rFonts w:ascii="Times New Roman" w:hAnsi="Times New Roman" w:cs="Times New Roman"/>
          <w:sz w:val="28"/>
          <w:szCs w:val="28"/>
          <w:lang w:val="ru-RU"/>
        </w:rPr>
        <w:t>користуватися</w:t>
      </w:r>
      <w:proofErr w:type="spellEnd"/>
      <w:r>
        <w:rPr>
          <w:rFonts w:ascii="Times New Roman" w:hAnsi="Times New Roman" w:cs="Times New Roman"/>
          <w:sz w:val="28"/>
          <w:szCs w:val="28"/>
          <w:lang w:val="ru-RU"/>
        </w:rPr>
        <w:t xml:space="preserve"> </w:t>
      </w:r>
      <w:proofErr w:type="spellStart"/>
      <w:r w:rsidRPr="00C7157B">
        <w:rPr>
          <w:rFonts w:ascii="Times New Roman" w:hAnsi="Times New Roman" w:cs="Times New Roman"/>
          <w:sz w:val="28"/>
          <w:szCs w:val="28"/>
          <w:lang w:val="ru-RU"/>
        </w:rPr>
        <w:t>об'єкт</w:t>
      </w:r>
      <w:r>
        <w:rPr>
          <w:rFonts w:ascii="Times New Roman" w:hAnsi="Times New Roman" w:cs="Times New Roman"/>
          <w:sz w:val="28"/>
          <w:szCs w:val="28"/>
          <w:lang w:val="ru-RU"/>
        </w:rPr>
        <w:t>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відповідно</w:t>
      </w:r>
      <w:proofErr w:type="spellEnd"/>
      <w:r>
        <w:rPr>
          <w:rFonts w:ascii="Times New Roman" w:hAnsi="Times New Roman" w:cs="Times New Roman"/>
          <w:sz w:val="28"/>
          <w:szCs w:val="28"/>
          <w:lang w:val="ru-RU"/>
        </w:rPr>
        <w:t xml:space="preserve"> до чинного </w:t>
      </w:r>
      <w:proofErr w:type="spellStart"/>
      <w:r>
        <w:rPr>
          <w:rFonts w:ascii="Times New Roman" w:hAnsi="Times New Roman" w:cs="Times New Roman"/>
          <w:sz w:val="28"/>
          <w:szCs w:val="28"/>
          <w:lang w:val="ru-RU"/>
        </w:rPr>
        <w:t>законодавства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Додамо</w:t>
      </w:r>
      <w:proofErr w:type="spellEnd"/>
      <w:r>
        <w:rPr>
          <w:rFonts w:ascii="Times New Roman" w:hAnsi="Times New Roman" w:cs="Times New Roman"/>
          <w:sz w:val="28"/>
          <w:szCs w:val="28"/>
          <w:lang w:val="ru-RU"/>
        </w:rPr>
        <w:t xml:space="preserve">, що в </w:t>
      </w:r>
      <w:proofErr w:type="spellStart"/>
      <w:r>
        <w:rPr>
          <w:rFonts w:ascii="Times New Roman" w:hAnsi="Times New Roman" w:cs="Times New Roman"/>
          <w:sz w:val="28"/>
          <w:szCs w:val="28"/>
          <w:lang w:val="ru-RU"/>
        </w:rPr>
        <w:t>статті</w:t>
      </w:r>
      <w:proofErr w:type="spellEnd"/>
      <w:r>
        <w:rPr>
          <w:rFonts w:ascii="Times New Roman" w:hAnsi="Times New Roman" w:cs="Times New Roman"/>
          <w:sz w:val="28"/>
          <w:szCs w:val="28"/>
          <w:lang w:val="ru-RU"/>
        </w:rPr>
        <w:t xml:space="preserve"> 16 </w:t>
      </w:r>
      <w:proofErr w:type="spellStart"/>
      <w:r>
        <w:rPr>
          <w:rFonts w:ascii="Times New Roman" w:hAnsi="Times New Roman" w:cs="Times New Roman"/>
          <w:sz w:val="28"/>
          <w:szCs w:val="28"/>
          <w:lang w:val="ru-RU"/>
        </w:rPr>
        <w:t>Конституції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вказано</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забезпечення</w:t>
      </w:r>
      <w:proofErr w:type="spellEnd"/>
      <w:r>
        <w:rPr>
          <w:rFonts w:ascii="Times New Roman" w:hAnsi="Times New Roman" w:cs="Times New Roman"/>
          <w:sz w:val="28"/>
          <w:szCs w:val="28"/>
          <w:lang w:val="ru-RU"/>
        </w:rPr>
        <w:t xml:space="preserve"> державою </w:t>
      </w:r>
      <w:proofErr w:type="spellStart"/>
      <w:r>
        <w:rPr>
          <w:rFonts w:ascii="Times New Roman" w:hAnsi="Times New Roman" w:cs="Times New Roman"/>
          <w:sz w:val="28"/>
          <w:szCs w:val="28"/>
          <w:lang w:val="ru-RU"/>
        </w:rPr>
        <w:t>екологічної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рівноваги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території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а в </w:t>
      </w:r>
      <w:proofErr w:type="spellStart"/>
      <w:r>
        <w:rPr>
          <w:rFonts w:ascii="Times New Roman" w:hAnsi="Times New Roman" w:cs="Times New Roman"/>
          <w:sz w:val="28"/>
          <w:szCs w:val="28"/>
          <w:lang w:val="ru-RU"/>
        </w:rPr>
        <w:t>статті</w:t>
      </w:r>
      <w:proofErr w:type="spellEnd"/>
      <w:r>
        <w:rPr>
          <w:rFonts w:ascii="Times New Roman" w:hAnsi="Times New Roman" w:cs="Times New Roman"/>
          <w:sz w:val="28"/>
          <w:szCs w:val="28"/>
          <w:lang w:val="ru-RU"/>
        </w:rPr>
        <w:t xml:space="preserve"> 50 </w:t>
      </w:r>
      <w:proofErr w:type="spellStart"/>
      <w:r>
        <w:rPr>
          <w:rFonts w:ascii="Times New Roman" w:hAnsi="Times New Roman" w:cs="Times New Roman"/>
          <w:sz w:val="28"/>
          <w:szCs w:val="28"/>
          <w:lang w:val="ru-RU"/>
        </w:rPr>
        <w:t>проголошено</w:t>
      </w:r>
      <w:proofErr w:type="spellEnd"/>
      <w:r>
        <w:rPr>
          <w:rFonts w:ascii="Times New Roman" w:hAnsi="Times New Roman" w:cs="Times New Roman"/>
          <w:sz w:val="28"/>
          <w:szCs w:val="28"/>
          <w:lang w:val="ru-RU"/>
        </w:rPr>
        <w:t xml:space="preserve"> права </w:t>
      </w:r>
      <w:proofErr w:type="spellStart"/>
      <w:r>
        <w:rPr>
          <w:rFonts w:ascii="Times New Roman" w:hAnsi="Times New Roman" w:cs="Times New Roman"/>
          <w:sz w:val="28"/>
          <w:szCs w:val="28"/>
          <w:lang w:val="ru-RU"/>
        </w:rPr>
        <w:t>кожної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людини</w:t>
      </w:r>
      <w:proofErr w:type="spellEnd"/>
      <w:r w:rsidRPr="00DC137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 </w:t>
      </w:r>
      <w:proofErr w:type="spellStart"/>
      <w:r>
        <w:rPr>
          <w:rFonts w:ascii="Times New Roman" w:hAnsi="Times New Roman" w:cs="Times New Roman"/>
          <w:sz w:val="28"/>
          <w:szCs w:val="28"/>
          <w:lang w:val="ru-RU"/>
        </w:rPr>
        <w:t>безпечне</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життя</w:t>
      </w:r>
      <w:proofErr w:type="spellEnd"/>
      <w:r>
        <w:rPr>
          <w:rFonts w:ascii="Times New Roman" w:hAnsi="Times New Roman" w:cs="Times New Roman"/>
          <w:sz w:val="28"/>
          <w:szCs w:val="28"/>
          <w:lang w:val="ru-RU"/>
        </w:rPr>
        <w:t xml:space="preserve"> і </w:t>
      </w:r>
      <w:proofErr w:type="spellStart"/>
      <w:r w:rsidRPr="00BC51F8">
        <w:rPr>
          <w:rFonts w:ascii="Times New Roman" w:hAnsi="Times New Roman" w:cs="Times New Roman"/>
          <w:sz w:val="28"/>
          <w:szCs w:val="28"/>
          <w:lang w:val="ru-RU"/>
        </w:rPr>
        <w:t>здоров'я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довкілля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компенсацію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завданої</w:t>
      </w:r>
      <w:proofErr w:type="spellEnd"/>
      <w:r>
        <w:rPr>
          <w:rFonts w:ascii="Times New Roman" w:hAnsi="Times New Roman" w:cs="Times New Roman"/>
          <w:sz w:val="28"/>
          <w:szCs w:val="28"/>
          <w:lang w:val="ru-RU"/>
        </w:rPr>
        <w:t xml:space="preserve"> порушенням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права </w:t>
      </w:r>
      <w:proofErr w:type="spellStart"/>
      <w:r>
        <w:rPr>
          <w:rFonts w:ascii="Times New Roman" w:hAnsi="Times New Roman" w:cs="Times New Roman"/>
          <w:sz w:val="28"/>
          <w:szCs w:val="28"/>
          <w:lang w:val="ru-RU"/>
        </w:rPr>
        <w:t>шкоди</w:t>
      </w:r>
      <w:proofErr w:type="spellEnd"/>
      <w:r>
        <w:rPr>
          <w:rFonts w:ascii="Times New Roman" w:hAnsi="Times New Roman" w:cs="Times New Roman"/>
          <w:sz w:val="28"/>
          <w:szCs w:val="28"/>
          <w:lang w:val="ru-RU"/>
        </w:rPr>
        <w:t>.</w:t>
      </w:r>
      <w:r w:rsidRPr="00DC137F">
        <w:rPr>
          <w:rFonts w:ascii="Times New Roman" w:hAnsi="Times New Roman" w:cs="Times New Roman"/>
          <w:sz w:val="28"/>
          <w:szCs w:val="28"/>
          <w:lang w:val="ru-RU"/>
        </w:rPr>
        <w:t xml:space="preserve"> </w:t>
      </w:r>
    </w:p>
    <w:p w14:paraId="7F0A4AEF" w14:textId="48F0DE59" w:rsidR="000E33DF" w:rsidRDefault="0033005D" w:rsidP="0033005D">
      <w:pPr>
        <w:tabs>
          <w:tab w:val="left" w:pos="9072"/>
        </w:tabs>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3B77BD" wp14:editId="282B8DF8">
            <wp:extent cx="5155565" cy="59766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a:extLst>
                        <a:ext uri="{28A0092B-C50C-407E-A947-70E740481C1C}">
                          <a14:useLocalDpi xmlns:a14="http://schemas.microsoft.com/office/drawing/2010/main" val="0"/>
                        </a:ext>
                      </a:extLst>
                    </a:blip>
                    <a:stretch>
                      <a:fillRect/>
                    </a:stretch>
                  </pic:blipFill>
                  <pic:spPr>
                    <a:xfrm>
                      <a:off x="0" y="0"/>
                      <a:ext cx="5156341" cy="5977569"/>
                    </a:xfrm>
                    <a:prstGeom prst="rect">
                      <a:avLst/>
                    </a:prstGeom>
                  </pic:spPr>
                </pic:pic>
              </a:graphicData>
            </a:graphic>
          </wp:inline>
        </w:drawing>
      </w:r>
    </w:p>
    <w:p w14:paraId="022BB093" w14:textId="0993058D" w:rsidR="007A517F" w:rsidRPr="001225A2" w:rsidRDefault="000E33DF" w:rsidP="0033005D">
      <w:pPr>
        <w:tabs>
          <w:tab w:val="left" w:pos="9072"/>
        </w:tabs>
        <w:ind w:left="0"/>
        <w:rPr>
          <w:rFonts w:ascii="Times New Roman" w:hAnsi="Times New Roman" w:cs="Times New Roman"/>
          <w:sz w:val="28"/>
          <w:szCs w:val="28"/>
          <w:lang w:val="ru-RU"/>
        </w:rPr>
      </w:pPr>
      <w:r w:rsidRPr="001225A2">
        <w:rPr>
          <w:rFonts w:ascii="Times New Roman" w:hAnsi="Times New Roman" w:cs="Times New Roman"/>
          <w:sz w:val="28"/>
          <w:szCs w:val="28"/>
        </w:rPr>
        <w:t>Р</w:t>
      </w:r>
      <w:r w:rsidR="00FE3F94" w:rsidRPr="001225A2">
        <w:rPr>
          <w:rFonts w:ascii="Times New Roman" w:hAnsi="Times New Roman" w:cs="Times New Roman"/>
          <w:sz w:val="28"/>
          <w:szCs w:val="28"/>
        </w:rPr>
        <w:t>ис.1. Структурно-</w:t>
      </w:r>
      <w:r w:rsidR="00355BAC" w:rsidRPr="001225A2">
        <w:rPr>
          <w:rFonts w:ascii="Times New Roman" w:hAnsi="Times New Roman" w:cs="Times New Roman"/>
          <w:sz w:val="28"/>
          <w:szCs w:val="28"/>
          <w:lang w:val="ru-RU"/>
        </w:rPr>
        <w:t xml:space="preserve"> </w:t>
      </w:r>
      <w:proofErr w:type="spellStart"/>
      <w:r w:rsidR="00FE3F94" w:rsidRPr="001225A2">
        <w:rPr>
          <w:rFonts w:ascii="Times New Roman" w:hAnsi="Times New Roman" w:cs="Times New Roman"/>
          <w:sz w:val="28"/>
          <w:szCs w:val="28"/>
          <w:lang w:val="ru-RU"/>
        </w:rPr>
        <w:t>графічна</w:t>
      </w:r>
      <w:proofErr w:type="spellEnd"/>
      <w:r w:rsidR="00FE3F94" w:rsidRPr="001225A2">
        <w:rPr>
          <w:rFonts w:ascii="Times New Roman" w:hAnsi="Times New Roman" w:cs="Times New Roman"/>
          <w:sz w:val="28"/>
          <w:szCs w:val="28"/>
          <w:lang w:val="ru-RU"/>
        </w:rPr>
        <w:t xml:space="preserve"> модель </w:t>
      </w:r>
      <w:proofErr w:type="spellStart"/>
      <w:r w:rsidR="00FE3F94" w:rsidRPr="001225A2">
        <w:rPr>
          <w:rFonts w:ascii="Times New Roman" w:hAnsi="Times New Roman" w:cs="Times New Roman"/>
          <w:sz w:val="28"/>
          <w:szCs w:val="28"/>
          <w:lang w:val="ru-RU"/>
        </w:rPr>
        <w:t>взаємодії</w:t>
      </w:r>
      <w:proofErr w:type="spellEnd"/>
      <w:r w:rsidR="00FE3F94" w:rsidRPr="001225A2">
        <w:rPr>
          <w:rFonts w:ascii="Times New Roman" w:hAnsi="Times New Roman" w:cs="Times New Roman"/>
          <w:sz w:val="28"/>
          <w:szCs w:val="28"/>
          <w:lang w:val="ru-RU"/>
        </w:rPr>
        <w:t xml:space="preserve"> суспільства і </w:t>
      </w:r>
      <w:proofErr w:type="spellStart"/>
      <w:r w:rsidR="00FE3F94" w:rsidRPr="001225A2">
        <w:rPr>
          <w:rFonts w:ascii="Times New Roman" w:hAnsi="Times New Roman" w:cs="Times New Roman"/>
          <w:sz w:val="28"/>
          <w:szCs w:val="28"/>
          <w:lang w:val="ru-RU"/>
        </w:rPr>
        <w:t>природи</w:t>
      </w:r>
      <w:proofErr w:type="spellEnd"/>
      <w:r w:rsidR="00FE3F94" w:rsidRPr="001225A2">
        <w:rPr>
          <w:rFonts w:ascii="Times New Roman" w:hAnsi="Times New Roman" w:cs="Times New Roman"/>
          <w:sz w:val="28"/>
          <w:szCs w:val="28"/>
          <w:lang w:val="ru-RU"/>
        </w:rPr>
        <w:t xml:space="preserve"> [</w:t>
      </w:r>
      <w:r w:rsidR="0052441D" w:rsidRPr="001225A2">
        <w:rPr>
          <w:rFonts w:ascii="Times New Roman" w:hAnsi="Times New Roman" w:cs="Times New Roman"/>
          <w:sz w:val="28"/>
          <w:szCs w:val="28"/>
          <w:lang w:val="ru-RU"/>
        </w:rPr>
        <w:t xml:space="preserve"> </w:t>
      </w:r>
      <w:r w:rsidR="00D4282E" w:rsidRPr="001225A2">
        <w:rPr>
          <w:rFonts w:ascii="Times New Roman" w:hAnsi="Times New Roman" w:cs="Times New Roman"/>
          <w:sz w:val="28"/>
          <w:szCs w:val="28"/>
          <w:lang w:val="ru-RU"/>
        </w:rPr>
        <w:t>2, С.29</w:t>
      </w:r>
      <w:r w:rsidR="0052441D" w:rsidRPr="001225A2">
        <w:rPr>
          <w:rFonts w:ascii="Times New Roman" w:hAnsi="Times New Roman" w:cs="Times New Roman"/>
          <w:sz w:val="28"/>
          <w:szCs w:val="28"/>
          <w:lang w:val="ru-RU"/>
        </w:rPr>
        <w:t xml:space="preserve"> </w:t>
      </w:r>
      <w:r w:rsidR="00FE3F94" w:rsidRPr="001225A2">
        <w:rPr>
          <w:rFonts w:ascii="Times New Roman" w:hAnsi="Times New Roman" w:cs="Times New Roman"/>
          <w:sz w:val="28"/>
          <w:szCs w:val="28"/>
          <w:lang w:val="ru-RU"/>
        </w:rPr>
        <w:t>]</w:t>
      </w:r>
      <w:r w:rsidR="003C1485" w:rsidRPr="001225A2">
        <w:rPr>
          <w:rFonts w:ascii="Times New Roman" w:hAnsi="Times New Roman" w:cs="Times New Roman"/>
          <w:sz w:val="28"/>
          <w:szCs w:val="28"/>
          <w:lang w:val="ru-RU"/>
        </w:rPr>
        <w:t>.</w:t>
      </w:r>
    </w:p>
    <w:p w14:paraId="57DD5942" w14:textId="5DAE48CC" w:rsidR="00B72521" w:rsidRDefault="00B75812" w:rsidP="000E33DF">
      <w:pPr>
        <w:tabs>
          <w:tab w:val="left" w:pos="9072"/>
        </w:tabs>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263DCA4" w14:textId="30F3911C" w:rsidR="00AA585A" w:rsidRPr="002C5CA6" w:rsidRDefault="003C1485" w:rsidP="002C5CA6">
      <w:pPr>
        <w:pStyle w:val="a9"/>
        <w:numPr>
          <w:ilvl w:val="0"/>
          <w:numId w:val="35"/>
        </w:numPr>
        <w:tabs>
          <w:tab w:val="left" w:pos="9072"/>
        </w:tabs>
        <w:ind w:right="1133"/>
        <w:rPr>
          <w:rFonts w:ascii="Times New Roman" w:hAnsi="Times New Roman" w:cs="Times New Roman"/>
          <w:sz w:val="28"/>
          <w:szCs w:val="28"/>
          <w:lang w:val="ru-RU"/>
        </w:rPr>
      </w:pPr>
      <w:r w:rsidRPr="002C5CA6">
        <w:rPr>
          <w:rFonts w:ascii="Times New Roman" w:hAnsi="Times New Roman" w:cs="Times New Roman"/>
          <w:b/>
          <w:sz w:val="28"/>
          <w:szCs w:val="28"/>
          <w:lang w:val="ru-RU"/>
        </w:rPr>
        <w:t>М</w:t>
      </w:r>
      <w:r w:rsidR="0067048A" w:rsidRPr="002C5CA6">
        <w:rPr>
          <w:rFonts w:ascii="Times New Roman" w:hAnsi="Times New Roman" w:cs="Times New Roman"/>
          <w:b/>
          <w:sz w:val="28"/>
          <w:szCs w:val="28"/>
          <w:lang w:val="ru-RU"/>
        </w:rPr>
        <w:t>ета</w:t>
      </w:r>
      <w:r w:rsidR="00AA585A" w:rsidRPr="002C5CA6">
        <w:rPr>
          <w:rFonts w:ascii="Times New Roman" w:hAnsi="Times New Roman" w:cs="Times New Roman"/>
          <w:b/>
          <w:sz w:val="28"/>
          <w:szCs w:val="28"/>
          <w:lang w:val="ru-RU"/>
        </w:rPr>
        <w:t xml:space="preserve"> </w:t>
      </w:r>
      <w:r w:rsidR="00805CAD" w:rsidRPr="002C5CA6">
        <w:rPr>
          <w:rFonts w:ascii="Times New Roman" w:hAnsi="Times New Roman" w:cs="Times New Roman"/>
          <w:b/>
          <w:sz w:val="28"/>
          <w:szCs w:val="28"/>
          <w:lang w:val="ru-RU"/>
        </w:rPr>
        <w:t>і</w:t>
      </w:r>
      <w:r w:rsidR="00AA585A" w:rsidRPr="002C5CA6">
        <w:rPr>
          <w:rFonts w:ascii="Times New Roman" w:hAnsi="Times New Roman" w:cs="Times New Roman"/>
          <w:b/>
          <w:sz w:val="28"/>
          <w:szCs w:val="28"/>
          <w:lang w:val="ru-RU"/>
        </w:rPr>
        <w:t xml:space="preserve"> </w:t>
      </w:r>
      <w:proofErr w:type="spellStart"/>
      <w:r w:rsidR="00AA585A" w:rsidRPr="002C5CA6">
        <w:rPr>
          <w:rFonts w:ascii="Times New Roman" w:hAnsi="Times New Roman" w:cs="Times New Roman"/>
          <w:b/>
          <w:sz w:val="28"/>
          <w:szCs w:val="28"/>
          <w:lang w:val="ru-RU"/>
        </w:rPr>
        <w:t>основні</w:t>
      </w:r>
      <w:proofErr w:type="spellEnd"/>
      <w:r w:rsidR="00AA585A" w:rsidRPr="002C5CA6">
        <w:rPr>
          <w:rFonts w:ascii="Times New Roman" w:hAnsi="Times New Roman" w:cs="Times New Roman"/>
          <w:b/>
          <w:sz w:val="28"/>
          <w:szCs w:val="28"/>
          <w:lang w:val="ru-RU"/>
        </w:rPr>
        <w:t xml:space="preserve"> </w:t>
      </w:r>
      <w:proofErr w:type="spellStart"/>
      <w:r w:rsidR="00AA585A" w:rsidRPr="002C5CA6">
        <w:rPr>
          <w:rFonts w:ascii="Times New Roman" w:hAnsi="Times New Roman" w:cs="Times New Roman"/>
          <w:b/>
          <w:sz w:val="28"/>
          <w:szCs w:val="28"/>
          <w:lang w:val="ru-RU"/>
        </w:rPr>
        <w:t>завдання</w:t>
      </w:r>
      <w:proofErr w:type="spellEnd"/>
      <w:r w:rsidR="00AA585A" w:rsidRPr="002C5CA6">
        <w:rPr>
          <w:rFonts w:ascii="Times New Roman" w:hAnsi="Times New Roman" w:cs="Times New Roman"/>
          <w:b/>
          <w:sz w:val="28"/>
          <w:szCs w:val="28"/>
          <w:lang w:val="ru-RU"/>
        </w:rPr>
        <w:t xml:space="preserve"> </w:t>
      </w:r>
      <w:proofErr w:type="spellStart"/>
      <w:r w:rsidR="00AA585A" w:rsidRPr="002C5CA6">
        <w:rPr>
          <w:rFonts w:ascii="Times New Roman" w:hAnsi="Times New Roman" w:cs="Times New Roman"/>
          <w:b/>
          <w:sz w:val="28"/>
          <w:szCs w:val="28"/>
          <w:lang w:val="ru-RU"/>
        </w:rPr>
        <w:t>управління</w:t>
      </w:r>
      <w:proofErr w:type="spellEnd"/>
      <w:r w:rsidR="00805CAD" w:rsidRPr="002C5CA6">
        <w:rPr>
          <w:rFonts w:ascii="Times New Roman" w:hAnsi="Times New Roman" w:cs="Times New Roman"/>
          <w:b/>
          <w:sz w:val="28"/>
          <w:szCs w:val="28"/>
          <w:lang w:val="ru-RU"/>
        </w:rPr>
        <w:t xml:space="preserve"> </w:t>
      </w:r>
      <w:proofErr w:type="spellStart"/>
      <w:r w:rsidR="007A517F" w:rsidRPr="002C5CA6">
        <w:rPr>
          <w:rFonts w:ascii="Times New Roman" w:hAnsi="Times New Roman" w:cs="Times New Roman"/>
          <w:b/>
          <w:sz w:val="28"/>
          <w:szCs w:val="28"/>
          <w:lang w:val="ru-RU"/>
        </w:rPr>
        <w:t>п</w:t>
      </w:r>
      <w:r w:rsidR="00AA585A" w:rsidRPr="002C5CA6">
        <w:rPr>
          <w:rFonts w:ascii="Times New Roman" w:hAnsi="Times New Roman" w:cs="Times New Roman"/>
          <w:b/>
          <w:sz w:val="28"/>
          <w:szCs w:val="28"/>
          <w:lang w:val="ru-RU"/>
        </w:rPr>
        <w:t>риродокоритуванням</w:t>
      </w:r>
      <w:proofErr w:type="spellEnd"/>
    </w:p>
    <w:p w14:paraId="7C146939" w14:textId="4BF6DA47" w:rsidR="00F52A7F" w:rsidRPr="00D73982" w:rsidRDefault="00AA585A"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0E33DF">
        <w:rPr>
          <w:rFonts w:ascii="Times New Roman" w:hAnsi="Times New Roman" w:cs="Times New Roman"/>
          <w:b/>
          <w:sz w:val="28"/>
          <w:szCs w:val="28"/>
          <w:lang w:val="ru-RU"/>
        </w:rPr>
        <w:t xml:space="preserve">     </w:t>
      </w:r>
      <w:bookmarkStart w:id="1" w:name="_Hlk83663570"/>
      <w:r w:rsidR="00F52A7F" w:rsidRPr="005C10DE">
        <w:rPr>
          <w:rFonts w:ascii="Times New Roman" w:hAnsi="Times New Roman" w:cs="Times New Roman"/>
          <w:b/>
          <w:sz w:val="28"/>
          <w:szCs w:val="28"/>
          <w:lang w:val="ru-RU"/>
        </w:rPr>
        <w:t xml:space="preserve">Метою </w:t>
      </w:r>
      <w:proofErr w:type="spellStart"/>
      <w:r w:rsidR="00F52A7F" w:rsidRPr="005C10DE">
        <w:rPr>
          <w:rFonts w:ascii="Times New Roman" w:hAnsi="Times New Roman" w:cs="Times New Roman"/>
          <w:b/>
          <w:sz w:val="28"/>
          <w:szCs w:val="28"/>
          <w:lang w:val="ru-RU"/>
        </w:rPr>
        <w:t>управління</w:t>
      </w:r>
      <w:proofErr w:type="spellEnd"/>
      <w:r w:rsidR="00F52A7F" w:rsidRPr="00D73982">
        <w:rPr>
          <w:rFonts w:ascii="Times New Roman" w:hAnsi="Times New Roman" w:cs="Times New Roman"/>
          <w:sz w:val="28"/>
          <w:szCs w:val="28"/>
          <w:lang w:val="ru-RU"/>
        </w:rPr>
        <w:t xml:space="preserve"> в</w:t>
      </w:r>
      <w:r w:rsidR="00F52A7F">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галузі</w:t>
      </w:r>
      <w:proofErr w:type="spellEnd"/>
      <w:r w:rsidR="00F52A7F" w:rsidRPr="00D73982">
        <w:rPr>
          <w:rFonts w:ascii="Times New Roman" w:hAnsi="Times New Roman" w:cs="Times New Roman"/>
          <w:sz w:val="28"/>
          <w:szCs w:val="28"/>
          <w:lang w:val="ru-RU"/>
        </w:rPr>
        <w:t xml:space="preserve"> </w:t>
      </w:r>
      <w:proofErr w:type="spellStart"/>
      <w:r w:rsidR="007A517F">
        <w:rPr>
          <w:rFonts w:ascii="Times New Roman" w:hAnsi="Times New Roman" w:cs="Times New Roman"/>
          <w:sz w:val="28"/>
          <w:szCs w:val="28"/>
          <w:lang w:val="ru-RU"/>
        </w:rPr>
        <w:t>природокористування</w:t>
      </w:r>
      <w:proofErr w:type="spellEnd"/>
      <w:r w:rsidR="007A517F">
        <w:rPr>
          <w:rFonts w:ascii="Times New Roman" w:hAnsi="Times New Roman" w:cs="Times New Roman"/>
          <w:sz w:val="28"/>
          <w:szCs w:val="28"/>
          <w:lang w:val="ru-RU"/>
        </w:rPr>
        <w:t xml:space="preserve"> та </w:t>
      </w:r>
      <w:proofErr w:type="spellStart"/>
      <w:r w:rsidR="00F52A7F" w:rsidRPr="00D73982">
        <w:rPr>
          <w:rFonts w:ascii="Times New Roman" w:hAnsi="Times New Roman" w:cs="Times New Roman"/>
          <w:sz w:val="28"/>
          <w:szCs w:val="28"/>
          <w:lang w:val="ru-RU"/>
        </w:rPr>
        <w:t>охорони</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навколишнього</w:t>
      </w:r>
      <w:proofErr w:type="spellEnd"/>
      <w:r w:rsidR="00F52A7F" w:rsidRPr="00D73982">
        <w:rPr>
          <w:rFonts w:ascii="Times New Roman" w:hAnsi="Times New Roman" w:cs="Times New Roman"/>
          <w:sz w:val="28"/>
          <w:szCs w:val="28"/>
          <w:lang w:val="ru-RU"/>
        </w:rPr>
        <w:t xml:space="preserve"> природного </w:t>
      </w:r>
      <w:proofErr w:type="spellStart"/>
      <w:r w:rsidR="00F52A7F" w:rsidRPr="00D73982">
        <w:rPr>
          <w:rFonts w:ascii="Times New Roman" w:hAnsi="Times New Roman" w:cs="Times New Roman"/>
          <w:sz w:val="28"/>
          <w:szCs w:val="28"/>
          <w:lang w:val="ru-RU"/>
        </w:rPr>
        <w:t>середовища</w:t>
      </w:r>
      <w:proofErr w:type="spellEnd"/>
      <w:r w:rsidR="00F52A7F" w:rsidRPr="00D73982">
        <w:rPr>
          <w:rFonts w:ascii="Times New Roman" w:hAnsi="Times New Roman" w:cs="Times New Roman"/>
          <w:sz w:val="28"/>
          <w:szCs w:val="28"/>
          <w:lang w:val="ru-RU"/>
        </w:rPr>
        <w:t xml:space="preserve"> є</w:t>
      </w:r>
      <w:r w:rsidR="00F52A7F">
        <w:rPr>
          <w:rFonts w:ascii="Times New Roman" w:hAnsi="Times New Roman" w:cs="Times New Roman"/>
          <w:sz w:val="28"/>
          <w:szCs w:val="28"/>
          <w:lang w:val="ru-RU"/>
        </w:rPr>
        <w:t>:</w:t>
      </w:r>
      <w:r w:rsidR="007A517F" w:rsidRPr="007A517F">
        <w:rPr>
          <w:rFonts w:ascii="Times New Roman" w:hAnsi="Times New Roman" w:cs="Times New Roman"/>
          <w:sz w:val="28"/>
          <w:szCs w:val="28"/>
          <w:lang w:val="ru-RU"/>
        </w:rPr>
        <w:t xml:space="preserve"> </w:t>
      </w:r>
      <w:proofErr w:type="spellStart"/>
      <w:r w:rsidR="007A517F">
        <w:rPr>
          <w:rFonts w:ascii="Times New Roman" w:hAnsi="Times New Roman" w:cs="Times New Roman"/>
          <w:sz w:val="28"/>
          <w:szCs w:val="28"/>
          <w:lang w:val="ru-RU"/>
        </w:rPr>
        <w:t>досягнення</w:t>
      </w:r>
      <w:proofErr w:type="spellEnd"/>
      <w:r w:rsidR="007A517F">
        <w:rPr>
          <w:rFonts w:ascii="Times New Roman" w:hAnsi="Times New Roman" w:cs="Times New Roman"/>
          <w:sz w:val="28"/>
          <w:szCs w:val="28"/>
          <w:lang w:val="ru-RU"/>
        </w:rPr>
        <w:t xml:space="preserve"> </w:t>
      </w:r>
      <w:proofErr w:type="spellStart"/>
      <w:r w:rsidR="007A517F">
        <w:rPr>
          <w:rFonts w:ascii="Times New Roman" w:hAnsi="Times New Roman" w:cs="Times New Roman"/>
          <w:sz w:val="28"/>
          <w:szCs w:val="28"/>
          <w:lang w:val="ru-RU"/>
        </w:rPr>
        <w:t>оптимізації</w:t>
      </w:r>
      <w:proofErr w:type="spellEnd"/>
      <w:r w:rsidR="007A517F">
        <w:rPr>
          <w:rFonts w:ascii="Times New Roman" w:hAnsi="Times New Roman" w:cs="Times New Roman"/>
          <w:sz w:val="28"/>
          <w:szCs w:val="28"/>
          <w:lang w:val="ru-RU"/>
        </w:rPr>
        <w:t xml:space="preserve"> (</w:t>
      </w:r>
      <w:proofErr w:type="spellStart"/>
      <w:r w:rsidR="007A517F" w:rsidRPr="00D73982">
        <w:rPr>
          <w:rFonts w:ascii="Times New Roman" w:hAnsi="Times New Roman" w:cs="Times New Roman"/>
          <w:sz w:val="28"/>
          <w:szCs w:val="28"/>
          <w:lang w:val="ru-RU"/>
        </w:rPr>
        <w:t>раціонально</w:t>
      </w:r>
      <w:r w:rsidR="007A517F">
        <w:rPr>
          <w:rFonts w:ascii="Times New Roman" w:hAnsi="Times New Roman" w:cs="Times New Roman"/>
          <w:sz w:val="28"/>
          <w:szCs w:val="28"/>
          <w:lang w:val="ru-RU"/>
        </w:rPr>
        <w:t>сті</w:t>
      </w:r>
      <w:proofErr w:type="spellEnd"/>
      <w:r w:rsidR="007A517F">
        <w:rPr>
          <w:rFonts w:ascii="Times New Roman" w:hAnsi="Times New Roman" w:cs="Times New Roman"/>
          <w:sz w:val="28"/>
          <w:szCs w:val="28"/>
          <w:lang w:val="ru-RU"/>
        </w:rPr>
        <w:t>)</w:t>
      </w:r>
      <w:r w:rsidR="007A517F" w:rsidRPr="00D73982">
        <w:rPr>
          <w:rFonts w:ascii="Times New Roman" w:hAnsi="Times New Roman" w:cs="Times New Roman"/>
          <w:sz w:val="28"/>
          <w:szCs w:val="28"/>
          <w:lang w:val="ru-RU"/>
        </w:rPr>
        <w:t xml:space="preserve"> </w:t>
      </w:r>
      <w:proofErr w:type="spellStart"/>
      <w:r w:rsidR="007A517F" w:rsidRPr="00D73982">
        <w:rPr>
          <w:rFonts w:ascii="Times New Roman" w:hAnsi="Times New Roman" w:cs="Times New Roman"/>
          <w:sz w:val="28"/>
          <w:szCs w:val="28"/>
          <w:lang w:val="ru-RU"/>
        </w:rPr>
        <w:t>використання</w:t>
      </w:r>
      <w:proofErr w:type="spellEnd"/>
      <w:r w:rsidR="007A517F">
        <w:rPr>
          <w:rFonts w:ascii="Times New Roman" w:hAnsi="Times New Roman" w:cs="Times New Roman"/>
          <w:sz w:val="28"/>
          <w:szCs w:val="28"/>
          <w:lang w:val="ru-RU"/>
        </w:rPr>
        <w:t xml:space="preserve"> </w:t>
      </w:r>
      <w:proofErr w:type="spellStart"/>
      <w:r w:rsidR="007A517F" w:rsidRPr="00D73982">
        <w:rPr>
          <w:rFonts w:ascii="Times New Roman" w:hAnsi="Times New Roman" w:cs="Times New Roman"/>
          <w:sz w:val="28"/>
          <w:szCs w:val="28"/>
          <w:lang w:val="ru-RU"/>
        </w:rPr>
        <w:t>природних</w:t>
      </w:r>
      <w:proofErr w:type="spellEnd"/>
      <w:r w:rsidR="007A517F" w:rsidRPr="00D73982">
        <w:rPr>
          <w:rFonts w:ascii="Times New Roman" w:hAnsi="Times New Roman" w:cs="Times New Roman"/>
          <w:sz w:val="28"/>
          <w:szCs w:val="28"/>
          <w:lang w:val="ru-RU"/>
        </w:rPr>
        <w:t xml:space="preserve"> </w:t>
      </w:r>
      <w:proofErr w:type="spellStart"/>
      <w:r w:rsidR="007A517F" w:rsidRPr="00D73982">
        <w:rPr>
          <w:rFonts w:ascii="Times New Roman" w:hAnsi="Times New Roman" w:cs="Times New Roman"/>
          <w:sz w:val="28"/>
          <w:szCs w:val="28"/>
          <w:lang w:val="ru-RU"/>
        </w:rPr>
        <w:t>ресурсів</w:t>
      </w:r>
      <w:proofErr w:type="spellEnd"/>
      <w:r w:rsidR="00F52A7F" w:rsidRPr="00D73982">
        <w:rPr>
          <w:rFonts w:ascii="Times New Roman" w:hAnsi="Times New Roman" w:cs="Times New Roman"/>
          <w:sz w:val="28"/>
          <w:szCs w:val="28"/>
          <w:lang w:val="ru-RU"/>
        </w:rPr>
        <w:t xml:space="preserve"> </w:t>
      </w:r>
      <w:r w:rsidR="007A517F">
        <w:rPr>
          <w:rFonts w:ascii="Times New Roman" w:hAnsi="Times New Roman" w:cs="Times New Roman"/>
          <w:sz w:val="28"/>
          <w:szCs w:val="28"/>
          <w:lang w:val="ru-RU"/>
        </w:rPr>
        <w:t xml:space="preserve">за </w:t>
      </w:r>
      <w:proofErr w:type="spellStart"/>
      <w:r w:rsidR="007A517F">
        <w:rPr>
          <w:rFonts w:ascii="Times New Roman" w:hAnsi="Times New Roman" w:cs="Times New Roman"/>
          <w:sz w:val="28"/>
          <w:szCs w:val="28"/>
          <w:lang w:val="ru-RU"/>
        </w:rPr>
        <w:t>умови</w:t>
      </w:r>
      <w:proofErr w:type="spellEnd"/>
      <w:r w:rsidR="007A517F">
        <w:rPr>
          <w:rFonts w:ascii="Times New Roman" w:hAnsi="Times New Roman" w:cs="Times New Roman"/>
          <w:sz w:val="28"/>
          <w:szCs w:val="28"/>
          <w:lang w:val="ru-RU"/>
        </w:rPr>
        <w:t xml:space="preserve"> </w:t>
      </w:r>
      <w:proofErr w:type="spellStart"/>
      <w:r w:rsidR="007A517F">
        <w:rPr>
          <w:rFonts w:ascii="Times New Roman" w:hAnsi="Times New Roman" w:cs="Times New Roman"/>
          <w:sz w:val="28"/>
          <w:szCs w:val="28"/>
          <w:lang w:val="ru-RU"/>
        </w:rPr>
        <w:t>дотримання</w:t>
      </w:r>
      <w:proofErr w:type="spellEnd"/>
      <w:r w:rsidR="00F52A7F">
        <w:rPr>
          <w:rFonts w:ascii="Times New Roman" w:hAnsi="Times New Roman" w:cs="Times New Roman"/>
          <w:sz w:val="28"/>
          <w:szCs w:val="28"/>
          <w:lang w:val="ru-RU"/>
        </w:rPr>
        <w:t xml:space="preserve"> </w:t>
      </w:r>
      <w:proofErr w:type="spellStart"/>
      <w:r w:rsidR="00F52A7F">
        <w:rPr>
          <w:rFonts w:ascii="Times New Roman" w:hAnsi="Times New Roman" w:cs="Times New Roman"/>
          <w:sz w:val="28"/>
          <w:szCs w:val="28"/>
          <w:lang w:val="ru-RU"/>
        </w:rPr>
        <w:t>природоохоронного</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законодавства</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досягнення</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узгодженості</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дій</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державних</w:t>
      </w:r>
      <w:r w:rsidR="003C4B34">
        <w:rPr>
          <w:rFonts w:ascii="Times New Roman" w:hAnsi="Times New Roman" w:cs="Times New Roman"/>
          <w:sz w:val="28"/>
          <w:szCs w:val="28"/>
          <w:lang w:val="ru-RU"/>
        </w:rPr>
        <w:t>органів</w:t>
      </w:r>
      <w:proofErr w:type="spellEnd"/>
      <w:r w:rsidR="003C4B34">
        <w:rPr>
          <w:rFonts w:ascii="Times New Roman" w:hAnsi="Times New Roman" w:cs="Times New Roman"/>
          <w:sz w:val="28"/>
          <w:szCs w:val="28"/>
          <w:lang w:val="ru-RU"/>
        </w:rPr>
        <w:t xml:space="preserve"> </w:t>
      </w:r>
      <w:proofErr w:type="spellStart"/>
      <w:r w:rsidR="003C4B34">
        <w:rPr>
          <w:rFonts w:ascii="Times New Roman" w:hAnsi="Times New Roman" w:cs="Times New Roman"/>
          <w:sz w:val="28"/>
          <w:szCs w:val="28"/>
          <w:lang w:val="ru-RU"/>
        </w:rPr>
        <w:t>усіх</w:t>
      </w:r>
      <w:proofErr w:type="spellEnd"/>
      <w:r w:rsidR="003C4B34">
        <w:rPr>
          <w:rFonts w:ascii="Times New Roman" w:hAnsi="Times New Roman" w:cs="Times New Roman"/>
          <w:sz w:val="28"/>
          <w:szCs w:val="28"/>
          <w:lang w:val="ru-RU"/>
        </w:rPr>
        <w:t xml:space="preserve"> </w:t>
      </w:r>
      <w:proofErr w:type="spellStart"/>
      <w:r w:rsidR="003C4B34">
        <w:rPr>
          <w:rFonts w:ascii="Times New Roman" w:hAnsi="Times New Roman" w:cs="Times New Roman"/>
          <w:sz w:val="28"/>
          <w:szCs w:val="28"/>
          <w:lang w:val="ru-RU"/>
        </w:rPr>
        <w:t>рівнів</w:t>
      </w:r>
      <w:proofErr w:type="spellEnd"/>
      <w:r w:rsidR="003C4B34">
        <w:rPr>
          <w:rFonts w:ascii="Times New Roman" w:hAnsi="Times New Roman" w:cs="Times New Roman"/>
          <w:sz w:val="28"/>
          <w:szCs w:val="28"/>
          <w:lang w:val="ru-RU"/>
        </w:rPr>
        <w:t xml:space="preserve"> , </w:t>
      </w:r>
      <w:proofErr w:type="spellStart"/>
      <w:r w:rsidR="003C4B34">
        <w:rPr>
          <w:rFonts w:ascii="Times New Roman" w:hAnsi="Times New Roman" w:cs="Times New Roman"/>
          <w:sz w:val="28"/>
          <w:szCs w:val="28"/>
          <w:lang w:val="ru-RU"/>
        </w:rPr>
        <w:t>місцевого</w:t>
      </w:r>
      <w:proofErr w:type="spellEnd"/>
      <w:r w:rsidR="003C4B34">
        <w:rPr>
          <w:rFonts w:ascii="Times New Roman" w:hAnsi="Times New Roman" w:cs="Times New Roman"/>
          <w:sz w:val="28"/>
          <w:szCs w:val="28"/>
          <w:lang w:val="ru-RU"/>
        </w:rPr>
        <w:t xml:space="preserve"> </w:t>
      </w:r>
      <w:proofErr w:type="spellStart"/>
      <w:r w:rsidR="003C4B34">
        <w:rPr>
          <w:rFonts w:ascii="Times New Roman" w:hAnsi="Times New Roman" w:cs="Times New Roman"/>
          <w:sz w:val="28"/>
          <w:szCs w:val="28"/>
          <w:lang w:val="ru-RU"/>
        </w:rPr>
        <w:t>самоврядування</w:t>
      </w:r>
      <w:proofErr w:type="spellEnd"/>
      <w:r w:rsidR="003C4B34">
        <w:rPr>
          <w:rFonts w:ascii="Times New Roman" w:hAnsi="Times New Roman" w:cs="Times New Roman"/>
          <w:sz w:val="28"/>
          <w:szCs w:val="28"/>
          <w:lang w:val="ru-RU"/>
        </w:rPr>
        <w:t xml:space="preserve">, </w:t>
      </w:r>
      <w:proofErr w:type="spellStart"/>
      <w:r w:rsidR="003C4B34">
        <w:rPr>
          <w:rFonts w:ascii="Times New Roman" w:hAnsi="Times New Roman" w:cs="Times New Roman"/>
          <w:sz w:val="28"/>
          <w:szCs w:val="28"/>
          <w:lang w:val="ru-RU"/>
        </w:rPr>
        <w:t>галузевих</w:t>
      </w:r>
      <w:proofErr w:type="spellEnd"/>
      <w:r w:rsidR="00F52A7F" w:rsidRPr="00D73982">
        <w:rPr>
          <w:rFonts w:ascii="Times New Roman" w:hAnsi="Times New Roman" w:cs="Times New Roman"/>
          <w:sz w:val="28"/>
          <w:szCs w:val="28"/>
          <w:lang w:val="ru-RU"/>
        </w:rPr>
        <w:t xml:space="preserve"> і </w:t>
      </w:r>
      <w:proofErr w:type="spellStart"/>
      <w:r w:rsidR="00F52A7F" w:rsidRPr="00D73982">
        <w:rPr>
          <w:rFonts w:ascii="Times New Roman" w:hAnsi="Times New Roman" w:cs="Times New Roman"/>
          <w:sz w:val="28"/>
          <w:szCs w:val="28"/>
          <w:lang w:val="ru-RU"/>
        </w:rPr>
        <w:t>громадських</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органів</w:t>
      </w:r>
      <w:proofErr w:type="spellEnd"/>
      <w:r w:rsidR="00F52A7F" w:rsidRPr="00D73982">
        <w:rPr>
          <w:rFonts w:ascii="Times New Roman" w:hAnsi="Times New Roman" w:cs="Times New Roman"/>
          <w:sz w:val="28"/>
          <w:szCs w:val="28"/>
          <w:lang w:val="ru-RU"/>
        </w:rPr>
        <w:t xml:space="preserve"> у </w:t>
      </w:r>
      <w:proofErr w:type="spellStart"/>
      <w:r w:rsidR="00F52A7F" w:rsidRPr="00D73982">
        <w:rPr>
          <w:rFonts w:ascii="Times New Roman" w:hAnsi="Times New Roman" w:cs="Times New Roman"/>
          <w:sz w:val="28"/>
          <w:szCs w:val="28"/>
          <w:lang w:val="ru-RU"/>
        </w:rPr>
        <w:t>галузі</w:t>
      </w:r>
      <w:proofErr w:type="spellEnd"/>
      <w:r w:rsidR="00F52A7F">
        <w:rPr>
          <w:rFonts w:ascii="Times New Roman" w:hAnsi="Times New Roman" w:cs="Times New Roman"/>
          <w:sz w:val="28"/>
          <w:szCs w:val="28"/>
          <w:lang w:val="ru-RU"/>
        </w:rPr>
        <w:t xml:space="preserve"> </w:t>
      </w:r>
      <w:proofErr w:type="spellStart"/>
      <w:r w:rsidR="00F52A7F">
        <w:rPr>
          <w:rFonts w:ascii="Times New Roman" w:hAnsi="Times New Roman" w:cs="Times New Roman"/>
          <w:sz w:val="28"/>
          <w:szCs w:val="28"/>
          <w:lang w:val="ru-RU"/>
        </w:rPr>
        <w:t>природокористування</w:t>
      </w:r>
      <w:proofErr w:type="spellEnd"/>
      <w:r w:rsidR="00F52A7F">
        <w:rPr>
          <w:rFonts w:ascii="Times New Roman" w:hAnsi="Times New Roman" w:cs="Times New Roman"/>
          <w:sz w:val="28"/>
          <w:szCs w:val="28"/>
          <w:lang w:val="ru-RU"/>
        </w:rPr>
        <w:t xml:space="preserve"> та </w:t>
      </w:r>
      <w:proofErr w:type="spellStart"/>
      <w:r w:rsidR="00F52A7F" w:rsidRPr="00D73982">
        <w:rPr>
          <w:rFonts w:ascii="Times New Roman" w:hAnsi="Times New Roman" w:cs="Times New Roman"/>
          <w:sz w:val="28"/>
          <w:szCs w:val="28"/>
          <w:lang w:val="ru-RU"/>
        </w:rPr>
        <w:t>охорони</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навколишнього</w:t>
      </w:r>
      <w:proofErr w:type="spellEnd"/>
      <w:r w:rsidR="00F52A7F" w:rsidRPr="00D73982">
        <w:rPr>
          <w:rFonts w:ascii="Times New Roman" w:hAnsi="Times New Roman" w:cs="Times New Roman"/>
          <w:sz w:val="28"/>
          <w:szCs w:val="28"/>
          <w:lang w:val="ru-RU"/>
        </w:rPr>
        <w:t xml:space="preserve"> природного </w:t>
      </w:r>
      <w:proofErr w:type="spellStart"/>
      <w:r w:rsidR="00F52A7F" w:rsidRPr="00D73982">
        <w:rPr>
          <w:rFonts w:ascii="Times New Roman" w:hAnsi="Times New Roman" w:cs="Times New Roman"/>
          <w:sz w:val="28"/>
          <w:szCs w:val="28"/>
          <w:lang w:val="ru-RU"/>
        </w:rPr>
        <w:t>середовища</w:t>
      </w:r>
      <w:bookmarkEnd w:id="1"/>
      <w:proofErr w:type="spellEnd"/>
      <w:r w:rsidR="003C4B34">
        <w:rPr>
          <w:rFonts w:ascii="Times New Roman" w:hAnsi="Times New Roman" w:cs="Times New Roman"/>
          <w:sz w:val="28"/>
          <w:szCs w:val="28"/>
          <w:lang w:val="ru-RU"/>
        </w:rPr>
        <w:t>,</w:t>
      </w:r>
      <w:r w:rsidR="003C4B34" w:rsidRPr="003C4B34">
        <w:rPr>
          <w:rFonts w:ascii="Times New Roman" w:hAnsi="Times New Roman" w:cs="Times New Roman"/>
          <w:sz w:val="28"/>
          <w:szCs w:val="28"/>
          <w:lang w:val="ru-RU"/>
        </w:rPr>
        <w:t xml:space="preserve"> </w:t>
      </w:r>
      <w:r w:rsidR="003C4B34" w:rsidRPr="00D73982">
        <w:rPr>
          <w:rFonts w:ascii="Times New Roman" w:hAnsi="Times New Roman" w:cs="Times New Roman"/>
          <w:sz w:val="28"/>
          <w:szCs w:val="28"/>
          <w:lang w:val="ru-RU"/>
        </w:rPr>
        <w:t>контроль за</w:t>
      </w:r>
      <w:r w:rsidR="003C4B34">
        <w:rPr>
          <w:rFonts w:ascii="Times New Roman" w:hAnsi="Times New Roman" w:cs="Times New Roman"/>
          <w:sz w:val="28"/>
          <w:szCs w:val="28"/>
          <w:lang w:val="ru-RU"/>
        </w:rPr>
        <w:t xml:space="preserve"> </w:t>
      </w:r>
      <w:proofErr w:type="spellStart"/>
      <w:r w:rsidR="003C4B34" w:rsidRPr="00D73982">
        <w:rPr>
          <w:rFonts w:ascii="Times New Roman" w:hAnsi="Times New Roman" w:cs="Times New Roman"/>
          <w:sz w:val="28"/>
          <w:szCs w:val="28"/>
          <w:lang w:val="ru-RU"/>
        </w:rPr>
        <w:t>додержанням</w:t>
      </w:r>
      <w:proofErr w:type="spellEnd"/>
      <w:r w:rsidR="003C4B34" w:rsidRPr="00D73982">
        <w:rPr>
          <w:rFonts w:ascii="Times New Roman" w:hAnsi="Times New Roman" w:cs="Times New Roman"/>
          <w:sz w:val="28"/>
          <w:szCs w:val="28"/>
          <w:lang w:val="ru-RU"/>
        </w:rPr>
        <w:t xml:space="preserve"> </w:t>
      </w:r>
      <w:proofErr w:type="spellStart"/>
      <w:r w:rsidR="003C4B34" w:rsidRPr="00D73982">
        <w:rPr>
          <w:rFonts w:ascii="Times New Roman" w:hAnsi="Times New Roman" w:cs="Times New Roman"/>
          <w:sz w:val="28"/>
          <w:szCs w:val="28"/>
          <w:lang w:val="ru-RU"/>
        </w:rPr>
        <w:t>вимог</w:t>
      </w:r>
      <w:proofErr w:type="spellEnd"/>
      <w:r w:rsidR="003C4B34" w:rsidRPr="00D73982">
        <w:rPr>
          <w:rFonts w:ascii="Times New Roman" w:hAnsi="Times New Roman" w:cs="Times New Roman"/>
          <w:sz w:val="28"/>
          <w:szCs w:val="28"/>
          <w:lang w:val="ru-RU"/>
        </w:rPr>
        <w:t xml:space="preserve"> </w:t>
      </w:r>
      <w:proofErr w:type="spellStart"/>
      <w:r w:rsidR="003C4B34" w:rsidRPr="00D73982">
        <w:rPr>
          <w:rFonts w:ascii="Times New Roman" w:hAnsi="Times New Roman" w:cs="Times New Roman"/>
          <w:sz w:val="28"/>
          <w:szCs w:val="28"/>
          <w:lang w:val="ru-RU"/>
        </w:rPr>
        <w:t>екологічної</w:t>
      </w:r>
      <w:proofErr w:type="spellEnd"/>
      <w:r w:rsidR="003C4B34" w:rsidRPr="00D73982">
        <w:rPr>
          <w:rFonts w:ascii="Times New Roman" w:hAnsi="Times New Roman" w:cs="Times New Roman"/>
          <w:sz w:val="28"/>
          <w:szCs w:val="28"/>
          <w:lang w:val="ru-RU"/>
        </w:rPr>
        <w:t xml:space="preserve"> </w:t>
      </w:r>
      <w:proofErr w:type="spellStart"/>
      <w:r w:rsidR="003C4B34" w:rsidRPr="00D73982">
        <w:rPr>
          <w:rFonts w:ascii="Times New Roman" w:hAnsi="Times New Roman" w:cs="Times New Roman"/>
          <w:sz w:val="28"/>
          <w:szCs w:val="28"/>
          <w:lang w:val="ru-RU"/>
        </w:rPr>
        <w:t>безпеки</w:t>
      </w:r>
      <w:proofErr w:type="spellEnd"/>
    </w:p>
    <w:p w14:paraId="3615B468" w14:textId="7F3B75F4" w:rsidR="00F52A7F" w:rsidRDefault="00F52A7F"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E33DF">
        <w:rPr>
          <w:rFonts w:ascii="Times New Roman" w:hAnsi="Times New Roman" w:cs="Times New Roman"/>
          <w:sz w:val="28"/>
          <w:szCs w:val="28"/>
          <w:lang w:val="ru-RU"/>
        </w:rPr>
        <w:t xml:space="preserve">     </w:t>
      </w:r>
      <w:proofErr w:type="spellStart"/>
      <w:r w:rsidRPr="00A54AB0">
        <w:rPr>
          <w:rFonts w:ascii="Times New Roman" w:hAnsi="Times New Roman" w:cs="Times New Roman"/>
          <w:b/>
          <w:sz w:val="28"/>
          <w:szCs w:val="28"/>
          <w:lang w:val="ru-RU"/>
        </w:rPr>
        <w:t>Управління</w:t>
      </w:r>
      <w:proofErr w:type="spellEnd"/>
      <w:r w:rsidR="008178FD" w:rsidRPr="00A54AB0">
        <w:rPr>
          <w:rFonts w:ascii="Times New Roman" w:hAnsi="Times New Roman" w:cs="Times New Roman"/>
          <w:b/>
          <w:sz w:val="28"/>
          <w:szCs w:val="28"/>
          <w:lang w:val="ru-RU"/>
        </w:rPr>
        <w:t xml:space="preserve"> </w:t>
      </w:r>
      <w:proofErr w:type="spellStart"/>
      <w:r w:rsidR="008178FD" w:rsidRPr="00A54AB0">
        <w:rPr>
          <w:rFonts w:ascii="Times New Roman" w:hAnsi="Times New Roman" w:cs="Times New Roman"/>
          <w:b/>
          <w:sz w:val="28"/>
          <w:szCs w:val="28"/>
          <w:lang w:val="ru-RU"/>
        </w:rPr>
        <w:t>якістю</w:t>
      </w:r>
      <w:proofErr w:type="spellEnd"/>
      <w:r w:rsidR="008178FD" w:rsidRPr="00A54AB0">
        <w:rPr>
          <w:rFonts w:ascii="Times New Roman" w:hAnsi="Times New Roman" w:cs="Times New Roman"/>
          <w:b/>
          <w:sz w:val="28"/>
          <w:szCs w:val="28"/>
          <w:lang w:val="ru-RU"/>
        </w:rPr>
        <w:t xml:space="preserve"> </w:t>
      </w:r>
      <w:proofErr w:type="spellStart"/>
      <w:r w:rsidR="008178FD" w:rsidRPr="00A54AB0">
        <w:rPr>
          <w:rFonts w:ascii="Times New Roman" w:hAnsi="Times New Roman" w:cs="Times New Roman"/>
          <w:b/>
          <w:sz w:val="28"/>
          <w:szCs w:val="28"/>
          <w:lang w:val="ru-RU"/>
        </w:rPr>
        <w:t>довкілл</w:t>
      </w:r>
      <w:r w:rsidR="00A54AB0" w:rsidRPr="00A54AB0">
        <w:rPr>
          <w:rFonts w:ascii="Times New Roman" w:hAnsi="Times New Roman" w:cs="Times New Roman"/>
          <w:b/>
          <w:sz w:val="28"/>
          <w:szCs w:val="28"/>
          <w:lang w:val="ru-RU"/>
        </w:rPr>
        <w:t>я</w:t>
      </w:r>
      <w:proofErr w:type="spellEnd"/>
      <w:r w:rsidR="008178FD" w:rsidRPr="00A54AB0">
        <w:rPr>
          <w:rFonts w:ascii="Times New Roman" w:hAnsi="Times New Roman" w:cs="Times New Roman"/>
          <w:b/>
          <w:sz w:val="28"/>
          <w:szCs w:val="28"/>
          <w:lang w:val="ru-RU"/>
        </w:rPr>
        <w:t xml:space="preserve"> та</w:t>
      </w:r>
      <w:r w:rsidRPr="00A54AB0">
        <w:rPr>
          <w:rFonts w:ascii="Times New Roman" w:hAnsi="Times New Roman" w:cs="Times New Roman"/>
          <w:b/>
          <w:sz w:val="28"/>
          <w:szCs w:val="28"/>
          <w:lang w:val="ru-RU"/>
        </w:rPr>
        <w:t xml:space="preserve"> </w:t>
      </w:r>
      <w:proofErr w:type="spellStart"/>
      <w:r w:rsidRPr="00A54AB0">
        <w:rPr>
          <w:rFonts w:ascii="Times New Roman" w:hAnsi="Times New Roman" w:cs="Times New Roman"/>
          <w:b/>
          <w:sz w:val="28"/>
          <w:szCs w:val="28"/>
          <w:lang w:val="ru-RU"/>
        </w:rPr>
        <w:t>природокористуванням</w:t>
      </w:r>
      <w:proofErr w:type="spellEnd"/>
      <w:r w:rsidRPr="00A54AB0">
        <w:rPr>
          <w:rFonts w:ascii="Times New Roman" w:hAnsi="Times New Roman" w:cs="Times New Roman"/>
          <w:b/>
          <w:sz w:val="28"/>
          <w:szCs w:val="28"/>
          <w:lang w:val="ru-RU"/>
        </w:rPr>
        <w:t xml:space="preserve"> </w:t>
      </w:r>
      <w:proofErr w:type="spellStart"/>
      <w:r w:rsidRPr="00A54AB0">
        <w:rPr>
          <w:rFonts w:ascii="Times New Roman" w:hAnsi="Times New Roman" w:cs="Times New Roman"/>
          <w:b/>
          <w:sz w:val="28"/>
          <w:szCs w:val="28"/>
          <w:lang w:val="ru-RU"/>
        </w:rPr>
        <w:t>включає</w:t>
      </w:r>
      <w:proofErr w:type="spellEnd"/>
      <w:r w:rsidR="0067048A">
        <w:rPr>
          <w:rFonts w:ascii="Times New Roman" w:hAnsi="Times New Roman" w:cs="Times New Roman"/>
          <w:b/>
          <w:sz w:val="28"/>
          <w:szCs w:val="28"/>
          <w:lang w:val="ru-RU"/>
        </w:rPr>
        <w:t xml:space="preserve"> </w:t>
      </w:r>
      <w:proofErr w:type="spellStart"/>
      <w:r w:rsidR="0067048A">
        <w:rPr>
          <w:rFonts w:ascii="Times New Roman" w:hAnsi="Times New Roman" w:cs="Times New Roman"/>
          <w:b/>
          <w:sz w:val="28"/>
          <w:szCs w:val="28"/>
          <w:lang w:val="ru-RU"/>
        </w:rPr>
        <w:t>наступні</w:t>
      </w:r>
      <w:proofErr w:type="spellEnd"/>
      <w:r w:rsidR="0067048A">
        <w:rPr>
          <w:rFonts w:ascii="Times New Roman" w:hAnsi="Times New Roman" w:cs="Times New Roman"/>
          <w:b/>
          <w:sz w:val="28"/>
          <w:szCs w:val="28"/>
          <w:lang w:val="ru-RU"/>
        </w:rPr>
        <w:t xml:space="preserve"> </w:t>
      </w:r>
      <w:proofErr w:type="spellStart"/>
      <w:r w:rsidR="0067048A">
        <w:rPr>
          <w:rFonts w:ascii="Times New Roman" w:hAnsi="Times New Roman" w:cs="Times New Roman"/>
          <w:b/>
          <w:sz w:val="28"/>
          <w:szCs w:val="28"/>
          <w:lang w:val="ru-RU"/>
        </w:rPr>
        <w:t>основні</w:t>
      </w:r>
      <w:proofErr w:type="spellEnd"/>
      <w:r w:rsidR="0067048A">
        <w:rPr>
          <w:rFonts w:ascii="Times New Roman" w:hAnsi="Times New Roman" w:cs="Times New Roman"/>
          <w:b/>
          <w:sz w:val="28"/>
          <w:szCs w:val="28"/>
          <w:lang w:val="ru-RU"/>
        </w:rPr>
        <w:t xml:space="preserve"> </w:t>
      </w:r>
      <w:proofErr w:type="spellStart"/>
      <w:r w:rsidR="0067048A">
        <w:rPr>
          <w:rFonts w:ascii="Times New Roman" w:hAnsi="Times New Roman" w:cs="Times New Roman"/>
          <w:b/>
          <w:sz w:val="28"/>
          <w:szCs w:val="28"/>
          <w:lang w:val="ru-RU"/>
        </w:rPr>
        <w:t>завдання</w:t>
      </w:r>
      <w:proofErr w:type="spellEnd"/>
      <w:r w:rsidRPr="00D73982">
        <w:rPr>
          <w:rFonts w:ascii="Times New Roman" w:hAnsi="Times New Roman" w:cs="Times New Roman"/>
          <w:sz w:val="28"/>
          <w:szCs w:val="28"/>
          <w:lang w:val="ru-RU"/>
        </w:rPr>
        <w:t>:</w:t>
      </w:r>
    </w:p>
    <w:p w14:paraId="4791BA23" w14:textId="2966B251" w:rsidR="00651E33" w:rsidRDefault="00F52A7F" w:rsidP="002C5CA6">
      <w:pPr>
        <w:tabs>
          <w:tab w:val="left" w:pos="9072"/>
        </w:tabs>
        <w:spacing w:after="0"/>
        <w:ind w:left="0"/>
        <w:rPr>
          <w:rFonts w:ascii="Times New Roman" w:hAnsi="Times New Roman" w:cs="Times New Roman"/>
          <w:sz w:val="28"/>
          <w:szCs w:val="28"/>
          <w:lang w:val="ru-RU"/>
        </w:rPr>
      </w:pPr>
      <w:r w:rsidRPr="00D73982">
        <w:rPr>
          <w:rFonts w:ascii="Times New Roman" w:hAnsi="Times New Roman" w:cs="Times New Roman"/>
          <w:sz w:val="28"/>
          <w:szCs w:val="28"/>
          <w:lang w:val="ru-RU"/>
        </w:rPr>
        <w:t>-</w:t>
      </w:r>
      <w:r w:rsidR="006D58E6">
        <w:rPr>
          <w:rFonts w:ascii="Times New Roman" w:hAnsi="Times New Roman" w:cs="Times New Roman"/>
          <w:sz w:val="28"/>
          <w:szCs w:val="28"/>
          <w:lang w:val="ru-RU"/>
        </w:rPr>
        <w:t xml:space="preserve"> </w:t>
      </w:r>
      <w:proofErr w:type="spellStart"/>
      <w:r w:rsidRPr="00D73982">
        <w:rPr>
          <w:rFonts w:ascii="Times New Roman" w:hAnsi="Times New Roman" w:cs="Times New Roman"/>
          <w:sz w:val="28"/>
          <w:szCs w:val="28"/>
          <w:lang w:val="ru-RU"/>
        </w:rPr>
        <w:t>правов</w:t>
      </w:r>
      <w:r>
        <w:rPr>
          <w:rFonts w:ascii="Times New Roman" w:hAnsi="Times New Roman" w:cs="Times New Roman"/>
          <w:sz w:val="28"/>
          <w:szCs w:val="28"/>
          <w:lang w:val="ru-RU"/>
        </w:rPr>
        <w:t>е</w:t>
      </w:r>
      <w:proofErr w:type="spellEnd"/>
      <w:r w:rsidRPr="00D73982">
        <w:rPr>
          <w:rFonts w:ascii="Times New Roman" w:hAnsi="Times New Roman" w:cs="Times New Roman"/>
          <w:sz w:val="28"/>
          <w:szCs w:val="28"/>
          <w:lang w:val="ru-RU"/>
        </w:rPr>
        <w:t xml:space="preserve"> </w:t>
      </w:r>
      <w:proofErr w:type="spellStart"/>
      <w:r w:rsidRPr="00D73982">
        <w:rPr>
          <w:rFonts w:ascii="Times New Roman" w:hAnsi="Times New Roman" w:cs="Times New Roman"/>
          <w:sz w:val="28"/>
          <w:szCs w:val="28"/>
          <w:lang w:val="ru-RU"/>
        </w:rPr>
        <w:t>норм</w:t>
      </w:r>
      <w:r>
        <w:rPr>
          <w:rFonts w:ascii="Times New Roman" w:hAnsi="Times New Roman" w:cs="Times New Roman"/>
          <w:sz w:val="28"/>
          <w:szCs w:val="28"/>
          <w:lang w:val="ru-RU"/>
        </w:rPr>
        <w:t>ування</w:t>
      </w:r>
      <w:proofErr w:type="spellEnd"/>
      <w:r w:rsidR="003F42FB">
        <w:rPr>
          <w:rFonts w:ascii="Times New Roman" w:hAnsi="Times New Roman" w:cs="Times New Roman"/>
          <w:sz w:val="28"/>
          <w:szCs w:val="28"/>
          <w:lang w:val="ru-RU"/>
        </w:rPr>
        <w:t xml:space="preserve">, </w:t>
      </w:r>
      <w:proofErr w:type="spellStart"/>
      <w:r w:rsidR="003F42FB">
        <w:rPr>
          <w:rFonts w:ascii="Times New Roman" w:hAnsi="Times New Roman" w:cs="Times New Roman"/>
          <w:sz w:val="28"/>
          <w:szCs w:val="28"/>
          <w:lang w:val="ru-RU"/>
        </w:rPr>
        <w:t>стандартизаці</w:t>
      </w:r>
      <w:r w:rsidR="00651E33">
        <w:rPr>
          <w:rFonts w:ascii="Times New Roman" w:hAnsi="Times New Roman" w:cs="Times New Roman"/>
          <w:sz w:val="28"/>
          <w:szCs w:val="28"/>
          <w:lang w:val="ru-RU"/>
        </w:rPr>
        <w:t>я</w:t>
      </w:r>
      <w:proofErr w:type="spellEnd"/>
      <w:r w:rsidR="003F42FB">
        <w:rPr>
          <w:rFonts w:ascii="Times New Roman" w:hAnsi="Times New Roman" w:cs="Times New Roman"/>
          <w:sz w:val="28"/>
          <w:szCs w:val="28"/>
          <w:lang w:val="ru-RU"/>
        </w:rPr>
        <w:t xml:space="preserve">, </w:t>
      </w:r>
      <w:proofErr w:type="spellStart"/>
      <w:r w:rsidR="003F42FB">
        <w:rPr>
          <w:rFonts w:ascii="Times New Roman" w:hAnsi="Times New Roman" w:cs="Times New Roman"/>
          <w:sz w:val="28"/>
          <w:szCs w:val="28"/>
          <w:lang w:val="ru-RU"/>
        </w:rPr>
        <w:t>ліцензування</w:t>
      </w:r>
      <w:proofErr w:type="spellEnd"/>
      <w:r w:rsidR="00405187">
        <w:rPr>
          <w:rFonts w:ascii="Times New Roman" w:hAnsi="Times New Roman" w:cs="Times New Roman"/>
          <w:sz w:val="28"/>
          <w:szCs w:val="28"/>
          <w:lang w:val="ru-RU"/>
        </w:rPr>
        <w:t xml:space="preserve"> у </w:t>
      </w:r>
      <w:proofErr w:type="spellStart"/>
      <w:r w:rsidR="00405187">
        <w:rPr>
          <w:rFonts w:ascii="Times New Roman" w:hAnsi="Times New Roman" w:cs="Times New Roman"/>
          <w:sz w:val="28"/>
          <w:szCs w:val="28"/>
          <w:lang w:val="ru-RU"/>
        </w:rPr>
        <w:t>сфері</w:t>
      </w:r>
      <w:proofErr w:type="spellEnd"/>
      <w:r w:rsidR="00405187">
        <w:rPr>
          <w:rFonts w:ascii="Times New Roman" w:hAnsi="Times New Roman" w:cs="Times New Roman"/>
          <w:sz w:val="28"/>
          <w:szCs w:val="28"/>
          <w:lang w:val="ru-RU"/>
        </w:rPr>
        <w:t xml:space="preserve"> </w:t>
      </w:r>
      <w:proofErr w:type="spellStart"/>
      <w:r w:rsidR="00405187">
        <w:rPr>
          <w:rFonts w:ascii="Times New Roman" w:hAnsi="Times New Roman" w:cs="Times New Roman"/>
          <w:sz w:val="28"/>
          <w:szCs w:val="28"/>
          <w:lang w:val="ru-RU"/>
        </w:rPr>
        <w:t>природокористування</w:t>
      </w:r>
      <w:proofErr w:type="spellEnd"/>
      <w:r w:rsidR="00405187">
        <w:rPr>
          <w:rFonts w:ascii="Times New Roman" w:hAnsi="Times New Roman" w:cs="Times New Roman"/>
          <w:sz w:val="28"/>
          <w:szCs w:val="28"/>
          <w:lang w:val="ru-RU"/>
        </w:rPr>
        <w:t>;</w:t>
      </w:r>
      <w:r w:rsidR="00651E33" w:rsidRPr="00651E33">
        <w:rPr>
          <w:rFonts w:ascii="Times New Roman" w:hAnsi="Times New Roman" w:cs="Times New Roman"/>
          <w:sz w:val="28"/>
          <w:szCs w:val="28"/>
          <w:lang w:val="ru-RU"/>
        </w:rPr>
        <w:t xml:space="preserve"> </w:t>
      </w:r>
    </w:p>
    <w:p w14:paraId="178E8822" w14:textId="62211577" w:rsidR="00651E33" w:rsidRDefault="00651E33"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виконання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природоохороного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національного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відповідних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міжнародних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угод</w:t>
      </w:r>
      <w:proofErr w:type="spellEnd"/>
      <w:r>
        <w:rPr>
          <w:rFonts w:ascii="Times New Roman" w:hAnsi="Times New Roman" w:cs="Times New Roman"/>
          <w:sz w:val="28"/>
          <w:szCs w:val="28"/>
          <w:lang w:val="ru-RU"/>
        </w:rPr>
        <w:t>;</w:t>
      </w:r>
    </w:p>
    <w:p w14:paraId="7415611F" w14:textId="38ED2966" w:rsidR="00F52A7F" w:rsidRPr="00D73982" w:rsidRDefault="00651E33"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організаці</w:t>
      </w:r>
      <w:r>
        <w:rPr>
          <w:rFonts w:ascii="Times New Roman" w:hAnsi="Times New Roman" w:cs="Times New Roman"/>
          <w:sz w:val="28"/>
          <w:szCs w:val="28"/>
          <w:lang w:val="ru-RU"/>
        </w:rPr>
        <w:t>я</w:t>
      </w:r>
      <w:proofErr w:type="spellEnd"/>
      <w:r w:rsidR="00F52A7F">
        <w:rPr>
          <w:rFonts w:ascii="Times New Roman" w:hAnsi="Times New Roman" w:cs="Times New Roman"/>
          <w:sz w:val="28"/>
          <w:szCs w:val="28"/>
          <w:lang w:val="ru-RU"/>
        </w:rPr>
        <w:t xml:space="preserve"> </w:t>
      </w:r>
      <w:proofErr w:type="spellStart"/>
      <w:r w:rsidR="00405187">
        <w:rPr>
          <w:rFonts w:ascii="Times New Roman" w:hAnsi="Times New Roman" w:cs="Times New Roman"/>
          <w:sz w:val="28"/>
          <w:szCs w:val="28"/>
          <w:lang w:val="ru-RU"/>
        </w:rPr>
        <w:t>державної</w:t>
      </w:r>
      <w:proofErr w:type="spellEnd"/>
      <w:r w:rsidR="00F52A7F">
        <w:rPr>
          <w:rFonts w:ascii="Times New Roman" w:hAnsi="Times New Roman" w:cs="Times New Roman"/>
          <w:sz w:val="28"/>
          <w:szCs w:val="28"/>
          <w:lang w:val="ru-RU"/>
        </w:rPr>
        <w:t xml:space="preserve"> </w:t>
      </w:r>
      <w:proofErr w:type="spellStart"/>
      <w:r w:rsidR="00F52A7F">
        <w:rPr>
          <w:rFonts w:ascii="Times New Roman" w:hAnsi="Times New Roman" w:cs="Times New Roman"/>
          <w:sz w:val="28"/>
          <w:szCs w:val="28"/>
          <w:lang w:val="ru-RU"/>
        </w:rPr>
        <w:t>системи</w:t>
      </w:r>
      <w:proofErr w:type="spellEnd"/>
      <w:r w:rsidR="00F52A7F" w:rsidRPr="00D73982">
        <w:rPr>
          <w:rFonts w:ascii="Times New Roman" w:hAnsi="Times New Roman" w:cs="Times New Roman"/>
          <w:sz w:val="28"/>
          <w:szCs w:val="28"/>
          <w:lang w:val="ru-RU"/>
        </w:rPr>
        <w:t xml:space="preserve"> </w:t>
      </w:r>
      <w:proofErr w:type="spellStart"/>
      <w:r w:rsidR="00F52A7F" w:rsidRPr="00D73982">
        <w:rPr>
          <w:rFonts w:ascii="Times New Roman" w:hAnsi="Times New Roman" w:cs="Times New Roman"/>
          <w:sz w:val="28"/>
          <w:szCs w:val="28"/>
          <w:lang w:val="ru-RU"/>
        </w:rPr>
        <w:t>управління</w:t>
      </w:r>
      <w:proofErr w:type="spellEnd"/>
      <w:r w:rsidR="00F52A7F" w:rsidRPr="00D73982">
        <w:rPr>
          <w:rFonts w:ascii="Times New Roman" w:hAnsi="Times New Roman" w:cs="Times New Roman"/>
          <w:sz w:val="28"/>
          <w:szCs w:val="28"/>
          <w:lang w:val="ru-RU"/>
        </w:rPr>
        <w:t>;</w:t>
      </w:r>
    </w:p>
    <w:p w14:paraId="5C743514" w14:textId="59832E6E" w:rsidR="00F52A7F" w:rsidRDefault="00F52A7F" w:rsidP="002C5CA6">
      <w:pPr>
        <w:tabs>
          <w:tab w:val="left" w:pos="9072"/>
        </w:tabs>
        <w:spacing w:after="0"/>
        <w:ind w:left="0"/>
        <w:rPr>
          <w:rFonts w:ascii="Times New Roman" w:hAnsi="Times New Roman" w:cs="Times New Roman"/>
          <w:sz w:val="28"/>
          <w:szCs w:val="28"/>
          <w:lang w:val="ru-RU"/>
        </w:rPr>
      </w:pPr>
      <w:r w:rsidRPr="00D73982">
        <w:rPr>
          <w:rFonts w:ascii="Times New Roman" w:hAnsi="Times New Roman" w:cs="Times New Roman"/>
          <w:sz w:val="28"/>
          <w:szCs w:val="28"/>
          <w:lang w:val="ru-RU"/>
        </w:rPr>
        <w:t>-</w:t>
      </w:r>
      <w:r w:rsidR="00651E33">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розробк</w:t>
      </w:r>
      <w:r w:rsidR="00651E33">
        <w:rPr>
          <w:rFonts w:ascii="Times New Roman" w:hAnsi="Times New Roman" w:cs="Times New Roman"/>
          <w:sz w:val="28"/>
          <w:szCs w:val="28"/>
          <w:lang w:val="ru-RU"/>
        </w:rPr>
        <w:t>а</w:t>
      </w:r>
      <w:proofErr w:type="spellEnd"/>
      <w:r w:rsidR="0061735B">
        <w:rPr>
          <w:rFonts w:ascii="Times New Roman" w:hAnsi="Times New Roman" w:cs="Times New Roman"/>
          <w:sz w:val="28"/>
          <w:szCs w:val="28"/>
          <w:lang w:val="ru-RU"/>
        </w:rPr>
        <w:t xml:space="preserve"> і практич</w:t>
      </w:r>
      <w:r w:rsidR="00651E33">
        <w:rPr>
          <w:rFonts w:ascii="Times New Roman" w:hAnsi="Times New Roman" w:cs="Times New Roman"/>
          <w:sz w:val="28"/>
          <w:szCs w:val="28"/>
          <w:lang w:val="ru-RU"/>
        </w:rPr>
        <w:t>на</w:t>
      </w:r>
      <w:r w:rsidR="0061735B">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реалізаці</w:t>
      </w:r>
      <w:r w:rsidR="00651E33">
        <w:rPr>
          <w:rFonts w:ascii="Times New Roman" w:hAnsi="Times New Roman" w:cs="Times New Roman"/>
          <w:sz w:val="28"/>
          <w:szCs w:val="28"/>
          <w:lang w:val="ru-RU"/>
        </w:rPr>
        <w:t>я</w:t>
      </w:r>
      <w:proofErr w:type="spellEnd"/>
      <w:r w:rsidR="0061735B">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дієвих</w:t>
      </w:r>
      <w:proofErr w:type="spellEnd"/>
      <w:r w:rsidR="0061735B">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програм</w:t>
      </w:r>
      <w:proofErr w:type="spellEnd"/>
      <w:r w:rsidR="0061735B">
        <w:rPr>
          <w:rFonts w:ascii="Times New Roman" w:hAnsi="Times New Roman" w:cs="Times New Roman"/>
          <w:sz w:val="28"/>
          <w:szCs w:val="28"/>
          <w:lang w:val="ru-RU"/>
        </w:rPr>
        <w:t xml:space="preserve"> на </w:t>
      </w:r>
      <w:proofErr w:type="spellStart"/>
      <w:r w:rsidR="0061735B">
        <w:rPr>
          <w:rFonts w:ascii="Times New Roman" w:hAnsi="Times New Roman" w:cs="Times New Roman"/>
          <w:sz w:val="28"/>
          <w:szCs w:val="28"/>
          <w:lang w:val="ru-RU"/>
        </w:rPr>
        <w:t>національному</w:t>
      </w:r>
      <w:proofErr w:type="spellEnd"/>
      <w:r w:rsidR="0061735B">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регіональнму</w:t>
      </w:r>
      <w:proofErr w:type="spellEnd"/>
      <w:r w:rsidR="0061735B">
        <w:rPr>
          <w:rFonts w:ascii="Times New Roman" w:hAnsi="Times New Roman" w:cs="Times New Roman"/>
          <w:sz w:val="28"/>
          <w:szCs w:val="28"/>
          <w:lang w:val="ru-RU"/>
        </w:rPr>
        <w:t xml:space="preserve"> і локальному </w:t>
      </w:r>
      <w:proofErr w:type="spellStart"/>
      <w:r w:rsidR="0061735B">
        <w:rPr>
          <w:rFonts w:ascii="Times New Roman" w:hAnsi="Times New Roman" w:cs="Times New Roman"/>
          <w:sz w:val="28"/>
          <w:szCs w:val="28"/>
          <w:lang w:val="ru-RU"/>
        </w:rPr>
        <w:t>рівнях</w:t>
      </w:r>
      <w:proofErr w:type="spellEnd"/>
      <w:r w:rsidR="0061735B">
        <w:rPr>
          <w:rFonts w:ascii="Times New Roman" w:hAnsi="Times New Roman" w:cs="Times New Roman"/>
          <w:sz w:val="28"/>
          <w:szCs w:val="28"/>
          <w:lang w:val="ru-RU"/>
        </w:rPr>
        <w:t>,</w:t>
      </w:r>
      <w:r w:rsidR="003F42FB">
        <w:rPr>
          <w:rFonts w:ascii="Times New Roman" w:hAnsi="Times New Roman" w:cs="Times New Roman"/>
          <w:sz w:val="28"/>
          <w:szCs w:val="28"/>
          <w:lang w:val="ru-RU"/>
        </w:rPr>
        <w:t xml:space="preserve"> </w:t>
      </w:r>
      <w:proofErr w:type="spellStart"/>
      <w:r w:rsidR="003F42FB">
        <w:rPr>
          <w:rFonts w:ascii="Times New Roman" w:hAnsi="Times New Roman" w:cs="Times New Roman"/>
          <w:sz w:val="28"/>
          <w:szCs w:val="28"/>
          <w:lang w:val="ru-RU"/>
        </w:rPr>
        <w:t>прогнозування</w:t>
      </w:r>
      <w:proofErr w:type="spellEnd"/>
      <w:r w:rsidR="0061735B">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можливих</w:t>
      </w:r>
      <w:proofErr w:type="spellEnd"/>
      <w:r w:rsidR="0061735B">
        <w:rPr>
          <w:rFonts w:ascii="Times New Roman" w:hAnsi="Times New Roman" w:cs="Times New Roman"/>
          <w:sz w:val="28"/>
          <w:szCs w:val="28"/>
          <w:lang w:val="ru-RU"/>
        </w:rPr>
        <w:t xml:space="preserve"> </w:t>
      </w:r>
      <w:proofErr w:type="spellStart"/>
      <w:r w:rsidR="0061735B">
        <w:rPr>
          <w:rFonts w:ascii="Times New Roman" w:hAnsi="Times New Roman" w:cs="Times New Roman"/>
          <w:sz w:val="28"/>
          <w:szCs w:val="28"/>
          <w:lang w:val="ru-RU"/>
        </w:rPr>
        <w:t>ризиків</w:t>
      </w:r>
      <w:proofErr w:type="spellEnd"/>
      <w:r w:rsidRPr="00D73982">
        <w:rPr>
          <w:rFonts w:ascii="Times New Roman" w:hAnsi="Times New Roman" w:cs="Times New Roman"/>
          <w:sz w:val="28"/>
          <w:szCs w:val="28"/>
          <w:lang w:val="ru-RU"/>
        </w:rPr>
        <w:t>;</w:t>
      </w:r>
    </w:p>
    <w:p w14:paraId="71252531" w14:textId="6D256334" w:rsidR="003F42FB" w:rsidRPr="00D73982" w:rsidRDefault="003F42FB"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51E3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ведення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кадастрів</w:t>
      </w:r>
      <w:proofErr w:type="spellEnd"/>
      <w:r w:rsidR="001938A3">
        <w:rPr>
          <w:rFonts w:ascii="Times New Roman" w:hAnsi="Times New Roman" w:cs="Times New Roman"/>
          <w:sz w:val="28"/>
          <w:szCs w:val="28"/>
          <w:lang w:val="ru-RU"/>
        </w:rPr>
        <w:t xml:space="preserve"> </w:t>
      </w:r>
      <w:proofErr w:type="spellStart"/>
      <w:r w:rsidR="001938A3">
        <w:rPr>
          <w:rFonts w:ascii="Times New Roman" w:hAnsi="Times New Roman" w:cs="Times New Roman"/>
          <w:sz w:val="28"/>
          <w:szCs w:val="28"/>
          <w:lang w:val="ru-RU"/>
        </w:rPr>
        <w:t>природних</w:t>
      </w:r>
      <w:proofErr w:type="spellEnd"/>
      <w:r w:rsidR="001938A3">
        <w:rPr>
          <w:rFonts w:ascii="Times New Roman" w:hAnsi="Times New Roman" w:cs="Times New Roman"/>
          <w:sz w:val="28"/>
          <w:szCs w:val="28"/>
          <w:lang w:val="ru-RU"/>
        </w:rPr>
        <w:t xml:space="preserve"> </w:t>
      </w:r>
      <w:proofErr w:type="spellStart"/>
      <w:r w:rsidR="001938A3">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маркетінг</w:t>
      </w:r>
      <w:proofErr w:type="spellEnd"/>
      <w:r>
        <w:rPr>
          <w:rFonts w:ascii="Times New Roman" w:hAnsi="Times New Roman" w:cs="Times New Roman"/>
          <w:sz w:val="28"/>
          <w:szCs w:val="28"/>
          <w:lang w:val="ru-RU"/>
        </w:rPr>
        <w:t>;</w:t>
      </w:r>
    </w:p>
    <w:p w14:paraId="3910BC57" w14:textId="77777777" w:rsidR="008178FD" w:rsidRDefault="00F52A7F"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запровадження</w:t>
      </w:r>
      <w:proofErr w:type="spellEnd"/>
      <w:r w:rsidR="008178FD">
        <w:rPr>
          <w:rFonts w:ascii="Times New Roman" w:hAnsi="Times New Roman" w:cs="Times New Roman"/>
          <w:sz w:val="28"/>
          <w:szCs w:val="28"/>
          <w:lang w:val="ru-RU"/>
        </w:rPr>
        <w:t xml:space="preserve"> та </w:t>
      </w:r>
      <w:proofErr w:type="spellStart"/>
      <w:r w:rsidR="008178FD">
        <w:rPr>
          <w:rFonts w:ascii="Times New Roman" w:hAnsi="Times New Roman" w:cs="Times New Roman"/>
          <w:sz w:val="28"/>
          <w:szCs w:val="28"/>
          <w:lang w:val="ru-RU"/>
        </w:rPr>
        <w:t>удосконалення</w:t>
      </w:r>
      <w:proofErr w:type="spellEnd"/>
      <w:r w:rsidR="008178FD">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економічних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важелів</w:t>
      </w:r>
      <w:proofErr w:type="spellEnd"/>
      <w:r w:rsidRPr="00D73982">
        <w:rPr>
          <w:rFonts w:ascii="Times New Roman" w:hAnsi="Times New Roman" w:cs="Times New Roman"/>
          <w:sz w:val="28"/>
          <w:szCs w:val="28"/>
          <w:lang w:val="ru-RU"/>
        </w:rPr>
        <w:t xml:space="preserve"> </w:t>
      </w:r>
      <w:proofErr w:type="spellStart"/>
      <w:r w:rsidRPr="00D73982">
        <w:rPr>
          <w:rFonts w:ascii="Times New Roman" w:hAnsi="Times New Roman" w:cs="Times New Roman"/>
          <w:sz w:val="28"/>
          <w:szCs w:val="28"/>
          <w:lang w:val="ru-RU"/>
        </w:rPr>
        <w:t>раціонального</w:t>
      </w:r>
      <w:proofErr w:type="spellEnd"/>
    </w:p>
    <w:p w14:paraId="5216330A" w14:textId="77777777" w:rsidR="00F52A7F" w:rsidRDefault="008178FD"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D73982">
        <w:rPr>
          <w:rFonts w:ascii="Times New Roman" w:hAnsi="Times New Roman" w:cs="Times New Roman"/>
          <w:sz w:val="28"/>
          <w:szCs w:val="28"/>
          <w:lang w:val="ru-RU"/>
        </w:rPr>
        <w:t>риродокористування</w:t>
      </w:r>
      <w:proofErr w:type="spellEnd"/>
      <w:r>
        <w:rPr>
          <w:rFonts w:ascii="Times New Roman" w:hAnsi="Times New Roman" w:cs="Times New Roman"/>
          <w:sz w:val="28"/>
          <w:szCs w:val="28"/>
          <w:lang w:val="ru-RU"/>
        </w:rPr>
        <w:t xml:space="preserve">;         </w:t>
      </w:r>
    </w:p>
    <w:p w14:paraId="0C0F1C70" w14:textId="00136335" w:rsidR="0061735B" w:rsidRDefault="00ED1DDC"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залучення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громадськості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екологізаці</w:t>
      </w:r>
      <w:r w:rsidR="00405187">
        <w:rPr>
          <w:rFonts w:ascii="Times New Roman" w:hAnsi="Times New Roman" w:cs="Times New Roman"/>
          <w:sz w:val="28"/>
          <w:szCs w:val="28"/>
          <w:lang w:val="ru-RU"/>
        </w:rPr>
        <w:t>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суспіль</w:t>
      </w:r>
      <w:r w:rsidR="008178FD">
        <w:rPr>
          <w:rFonts w:ascii="Times New Roman" w:hAnsi="Times New Roman" w:cs="Times New Roman"/>
          <w:sz w:val="28"/>
          <w:szCs w:val="28"/>
          <w:lang w:val="ru-RU"/>
        </w:rPr>
        <w:t>ної</w:t>
      </w:r>
      <w:proofErr w:type="spellEnd"/>
      <w:r w:rsidR="008178FD" w:rsidRPr="008178FD">
        <w:rPr>
          <w:rFonts w:ascii="Times New Roman" w:hAnsi="Times New Roman" w:cs="Times New Roman"/>
          <w:sz w:val="28"/>
          <w:szCs w:val="28"/>
          <w:lang w:val="ru-RU"/>
        </w:rPr>
        <w:t xml:space="preserve"> </w:t>
      </w:r>
      <w:proofErr w:type="spellStart"/>
      <w:r w:rsidR="008178FD">
        <w:rPr>
          <w:rFonts w:ascii="Times New Roman" w:hAnsi="Times New Roman" w:cs="Times New Roman"/>
          <w:sz w:val="28"/>
          <w:szCs w:val="28"/>
          <w:lang w:val="ru-RU"/>
        </w:rPr>
        <w:t>свідомості</w:t>
      </w:r>
      <w:proofErr w:type="spellEnd"/>
      <w:r w:rsidR="00651E33">
        <w:rPr>
          <w:rFonts w:ascii="Times New Roman" w:hAnsi="Times New Roman" w:cs="Times New Roman"/>
          <w:sz w:val="28"/>
          <w:szCs w:val="28"/>
          <w:lang w:val="ru-RU"/>
        </w:rPr>
        <w:t>;</w:t>
      </w:r>
      <w:r w:rsidR="0061735B">
        <w:rPr>
          <w:rFonts w:ascii="Times New Roman" w:hAnsi="Times New Roman" w:cs="Times New Roman"/>
          <w:sz w:val="28"/>
          <w:szCs w:val="28"/>
          <w:lang w:val="ru-RU"/>
        </w:rPr>
        <w:t xml:space="preserve">  </w:t>
      </w:r>
    </w:p>
    <w:p w14:paraId="573056A5" w14:textId="2578AEE7" w:rsidR="0061735B" w:rsidRDefault="0061735B" w:rsidP="002C5CA6">
      <w:pPr>
        <w:tabs>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сприяння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міжнародній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співпраці</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даній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w:t>
      </w:r>
    </w:p>
    <w:p w14:paraId="47468A16" w14:textId="77777777" w:rsidR="006D58E6" w:rsidRDefault="000E33DF" w:rsidP="002C5CA6">
      <w:pPr>
        <w:spacing w:after="0"/>
        <w:ind w:left="0" w:firstLine="0"/>
        <w:rPr>
          <w:rFonts w:ascii="Times New Roman" w:hAnsi="Times New Roman" w:cs="Times New Roman"/>
          <w:b/>
          <w:sz w:val="32"/>
          <w:szCs w:val="32"/>
          <w:lang w:val="ru-RU"/>
        </w:rPr>
      </w:pPr>
      <w:r>
        <w:rPr>
          <w:rFonts w:ascii="Times New Roman" w:hAnsi="Times New Roman" w:cs="Times New Roman"/>
          <w:sz w:val="28"/>
          <w:szCs w:val="28"/>
          <w:lang w:val="ru-RU"/>
        </w:rPr>
        <w:t xml:space="preserve">        </w:t>
      </w:r>
      <w:proofErr w:type="spellStart"/>
      <w:r w:rsidR="00AD7709" w:rsidRPr="00FA5E61">
        <w:rPr>
          <w:rFonts w:ascii="Times New Roman" w:hAnsi="Times New Roman" w:cs="Times New Roman"/>
          <w:b/>
          <w:bCs/>
          <w:sz w:val="28"/>
          <w:szCs w:val="28"/>
          <w:lang w:val="ru-RU"/>
        </w:rPr>
        <w:t>Поняття</w:t>
      </w:r>
      <w:proofErr w:type="spellEnd"/>
      <w:r w:rsidR="00AD7709">
        <w:rPr>
          <w:rFonts w:ascii="Times New Roman" w:hAnsi="Times New Roman" w:cs="Times New Roman"/>
          <w:sz w:val="28"/>
          <w:szCs w:val="28"/>
          <w:lang w:val="ru-RU"/>
        </w:rPr>
        <w:t xml:space="preserve"> </w:t>
      </w:r>
      <w:proofErr w:type="spellStart"/>
      <w:r w:rsidR="00AD7709" w:rsidRPr="00FA5E61">
        <w:rPr>
          <w:rFonts w:ascii="Times New Roman" w:hAnsi="Times New Roman" w:cs="Times New Roman"/>
          <w:b/>
          <w:bCs/>
          <w:sz w:val="28"/>
          <w:szCs w:val="28"/>
          <w:lang w:val="ru-RU"/>
        </w:rPr>
        <w:t>природокористування</w:t>
      </w:r>
      <w:proofErr w:type="spellEnd"/>
      <w:r w:rsidR="00AD7709">
        <w:rPr>
          <w:rFonts w:ascii="Times New Roman" w:hAnsi="Times New Roman" w:cs="Times New Roman"/>
          <w:sz w:val="28"/>
          <w:szCs w:val="28"/>
          <w:lang w:val="ru-RU"/>
        </w:rPr>
        <w:t xml:space="preserve"> </w:t>
      </w:r>
      <w:proofErr w:type="spellStart"/>
      <w:r w:rsidR="00AD7709">
        <w:rPr>
          <w:rFonts w:ascii="Times New Roman" w:hAnsi="Times New Roman" w:cs="Times New Roman"/>
          <w:sz w:val="28"/>
          <w:szCs w:val="28"/>
          <w:lang w:val="ru-RU"/>
        </w:rPr>
        <w:t>визначають</w:t>
      </w:r>
      <w:proofErr w:type="spellEnd"/>
      <w:r w:rsidR="00AD7709">
        <w:rPr>
          <w:rFonts w:ascii="Times New Roman" w:hAnsi="Times New Roman" w:cs="Times New Roman"/>
          <w:sz w:val="28"/>
          <w:szCs w:val="28"/>
          <w:lang w:val="ru-RU"/>
        </w:rPr>
        <w:t xml:space="preserve"> як</w:t>
      </w:r>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сукупність</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усіх</w:t>
      </w:r>
      <w:proofErr w:type="spellEnd"/>
      <w:r w:rsidR="00313F2A">
        <w:rPr>
          <w:rFonts w:ascii="Times New Roman" w:hAnsi="Times New Roman" w:cs="Times New Roman"/>
          <w:sz w:val="28"/>
          <w:szCs w:val="28"/>
          <w:lang w:val="ru-RU"/>
        </w:rPr>
        <w:t xml:space="preserve"> форм</w:t>
      </w:r>
      <w:r w:rsidR="00AD7709">
        <w:rPr>
          <w:rFonts w:ascii="Times New Roman" w:hAnsi="Times New Roman" w:cs="Times New Roman"/>
          <w:sz w:val="28"/>
          <w:szCs w:val="28"/>
          <w:lang w:val="ru-RU"/>
        </w:rPr>
        <w:t xml:space="preserve"> </w:t>
      </w:r>
      <w:proofErr w:type="spellStart"/>
      <w:r w:rsidR="00AD7709">
        <w:rPr>
          <w:rFonts w:ascii="Times New Roman" w:hAnsi="Times New Roman" w:cs="Times New Roman"/>
          <w:sz w:val="28"/>
          <w:szCs w:val="28"/>
          <w:lang w:val="ru-RU"/>
        </w:rPr>
        <w:t>господарськ</w:t>
      </w:r>
      <w:r w:rsidR="00313F2A">
        <w:rPr>
          <w:rFonts w:ascii="Times New Roman" w:hAnsi="Times New Roman" w:cs="Times New Roman"/>
          <w:sz w:val="28"/>
          <w:szCs w:val="28"/>
          <w:lang w:val="ru-RU"/>
        </w:rPr>
        <w:t>ого</w:t>
      </w:r>
      <w:proofErr w:type="spellEnd"/>
      <w:r w:rsidR="00AD7709">
        <w:rPr>
          <w:rFonts w:ascii="Times New Roman" w:hAnsi="Times New Roman" w:cs="Times New Roman"/>
          <w:sz w:val="28"/>
          <w:szCs w:val="28"/>
          <w:lang w:val="ru-RU"/>
        </w:rPr>
        <w:t xml:space="preserve"> </w:t>
      </w:r>
      <w:proofErr w:type="spellStart"/>
      <w:r w:rsidR="00AD7709">
        <w:rPr>
          <w:rFonts w:ascii="Times New Roman" w:hAnsi="Times New Roman" w:cs="Times New Roman"/>
          <w:sz w:val="28"/>
          <w:szCs w:val="28"/>
          <w:lang w:val="ru-RU"/>
        </w:rPr>
        <w:t>використання</w:t>
      </w:r>
      <w:proofErr w:type="spellEnd"/>
      <w:r w:rsidR="00AD7709">
        <w:rPr>
          <w:rFonts w:ascii="Times New Roman" w:hAnsi="Times New Roman" w:cs="Times New Roman"/>
          <w:sz w:val="28"/>
          <w:szCs w:val="28"/>
          <w:lang w:val="ru-RU"/>
        </w:rPr>
        <w:t xml:space="preserve"> </w:t>
      </w:r>
      <w:proofErr w:type="spellStart"/>
      <w:r w:rsidR="00AD7709">
        <w:rPr>
          <w:rFonts w:ascii="Times New Roman" w:hAnsi="Times New Roman" w:cs="Times New Roman"/>
          <w:sz w:val="28"/>
          <w:szCs w:val="28"/>
          <w:lang w:val="ru-RU"/>
        </w:rPr>
        <w:t>природних</w:t>
      </w:r>
      <w:proofErr w:type="spellEnd"/>
      <w:r w:rsidR="00AD7709">
        <w:rPr>
          <w:rFonts w:ascii="Times New Roman" w:hAnsi="Times New Roman" w:cs="Times New Roman"/>
          <w:sz w:val="28"/>
          <w:szCs w:val="28"/>
          <w:lang w:val="ru-RU"/>
        </w:rPr>
        <w:t xml:space="preserve"> </w:t>
      </w:r>
      <w:proofErr w:type="spellStart"/>
      <w:r w:rsidR="00AD7709">
        <w:rPr>
          <w:rFonts w:ascii="Times New Roman" w:hAnsi="Times New Roman" w:cs="Times New Roman"/>
          <w:sz w:val="28"/>
          <w:szCs w:val="28"/>
          <w:lang w:val="ru-RU"/>
        </w:rPr>
        <w:t>ресурсів</w:t>
      </w:r>
      <w:proofErr w:type="spellEnd"/>
      <w:r w:rsidR="00AD7709">
        <w:rPr>
          <w:rFonts w:ascii="Times New Roman" w:hAnsi="Times New Roman" w:cs="Times New Roman"/>
          <w:sz w:val="28"/>
          <w:szCs w:val="28"/>
          <w:lang w:val="ru-RU"/>
        </w:rPr>
        <w:t xml:space="preserve"> </w:t>
      </w:r>
      <w:r w:rsidR="00484F95">
        <w:rPr>
          <w:rFonts w:ascii="Times New Roman" w:hAnsi="Times New Roman" w:cs="Times New Roman"/>
          <w:sz w:val="28"/>
          <w:szCs w:val="28"/>
          <w:lang w:val="ru-RU"/>
        </w:rPr>
        <w:t xml:space="preserve">в </w:t>
      </w:r>
      <w:proofErr w:type="spellStart"/>
      <w:r w:rsidR="00484F95">
        <w:rPr>
          <w:rFonts w:ascii="Times New Roman" w:hAnsi="Times New Roman" w:cs="Times New Roman"/>
          <w:sz w:val="28"/>
          <w:szCs w:val="28"/>
          <w:lang w:val="ru-RU"/>
        </w:rPr>
        <w:t>матеріальному</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суспільному</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виробнитві</w:t>
      </w:r>
      <w:proofErr w:type="spellEnd"/>
      <w:r w:rsidR="00484F95">
        <w:rPr>
          <w:rFonts w:ascii="Times New Roman" w:hAnsi="Times New Roman" w:cs="Times New Roman"/>
          <w:sz w:val="28"/>
          <w:szCs w:val="28"/>
          <w:lang w:val="ru-RU"/>
        </w:rPr>
        <w:t xml:space="preserve"> </w:t>
      </w:r>
      <w:r w:rsidR="00AD7709">
        <w:rPr>
          <w:rFonts w:ascii="Times New Roman" w:hAnsi="Times New Roman" w:cs="Times New Roman"/>
          <w:sz w:val="28"/>
          <w:szCs w:val="28"/>
          <w:lang w:val="ru-RU"/>
        </w:rPr>
        <w:t>для</w:t>
      </w:r>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отримання</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необхідного</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економічного</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ефекту</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Інтенсивність</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використання</w:t>
      </w:r>
      <w:proofErr w:type="spellEnd"/>
      <w:r w:rsidR="00484F95">
        <w:rPr>
          <w:rFonts w:ascii="Times New Roman" w:hAnsi="Times New Roman" w:cs="Times New Roman"/>
          <w:sz w:val="28"/>
          <w:szCs w:val="28"/>
          <w:lang w:val="ru-RU"/>
        </w:rPr>
        <w:t xml:space="preserve"> природн</w:t>
      </w:r>
      <w:r w:rsidR="00313F2A">
        <w:rPr>
          <w:rFonts w:ascii="Times New Roman" w:hAnsi="Times New Roman" w:cs="Times New Roman"/>
          <w:sz w:val="28"/>
          <w:szCs w:val="28"/>
          <w:lang w:val="ru-RU"/>
        </w:rPr>
        <w:t xml:space="preserve">о-ресурсного </w:t>
      </w:r>
      <w:proofErr w:type="spellStart"/>
      <w:r w:rsidR="00313F2A">
        <w:rPr>
          <w:rFonts w:ascii="Times New Roman" w:hAnsi="Times New Roman" w:cs="Times New Roman"/>
          <w:sz w:val="28"/>
          <w:szCs w:val="28"/>
          <w:lang w:val="ru-RU"/>
        </w:rPr>
        <w:t>потенціалу</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змінюється</w:t>
      </w:r>
      <w:proofErr w:type="spellEnd"/>
      <w:r w:rsidR="00484F95">
        <w:rPr>
          <w:rFonts w:ascii="Times New Roman" w:hAnsi="Times New Roman" w:cs="Times New Roman"/>
          <w:sz w:val="28"/>
          <w:szCs w:val="28"/>
          <w:lang w:val="ru-RU"/>
        </w:rPr>
        <w:t xml:space="preserve"> у </w:t>
      </w:r>
      <w:proofErr w:type="spellStart"/>
      <w:r w:rsidR="00484F95">
        <w:rPr>
          <w:rFonts w:ascii="Times New Roman" w:hAnsi="Times New Roman" w:cs="Times New Roman"/>
          <w:sz w:val="28"/>
          <w:szCs w:val="28"/>
          <w:lang w:val="ru-RU"/>
        </w:rPr>
        <w:t>часі</w:t>
      </w:r>
      <w:proofErr w:type="spellEnd"/>
      <w:r w:rsidR="00484F95">
        <w:rPr>
          <w:rFonts w:ascii="Times New Roman" w:hAnsi="Times New Roman" w:cs="Times New Roman"/>
          <w:sz w:val="28"/>
          <w:szCs w:val="28"/>
          <w:lang w:val="ru-RU"/>
        </w:rPr>
        <w:t xml:space="preserve"> в </w:t>
      </w:r>
      <w:proofErr w:type="spellStart"/>
      <w:r w:rsidR="00484F95">
        <w:rPr>
          <w:rFonts w:ascii="Times New Roman" w:hAnsi="Times New Roman" w:cs="Times New Roman"/>
          <w:sz w:val="28"/>
          <w:szCs w:val="28"/>
          <w:lang w:val="ru-RU"/>
        </w:rPr>
        <w:t>залежності</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від</w:t>
      </w:r>
      <w:proofErr w:type="spellEnd"/>
      <w:r w:rsidR="00484F95">
        <w:rPr>
          <w:rFonts w:ascii="Times New Roman" w:hAnsi="Times New Roman" w:cs="Times New Roman"/>
          <w:sz w:val="28"/>
          <w:szCs w:val="28"/>
          <w:lang w:val="ru-RU"/>
        </w:rPr>
        <w:t xml:space="preserve"> </w:t>
      </w:r>
      <w:proofErr w:type="spellStart"/>
      <w:r w:rsidR="00484F95">
        <w:rPr>
          <w:rFonts w:ascii="Times New Roman" w:hAnsi="Times New Roman" w:cs="Times New Roman"/>
          <w:sz w:val="28"/>
          <w:szCs w:val="28"/>
          <w:lang w:val="ru-RU"/>
        </w:rPr>
        <w:t>рівня</w:t>
      </w:r>
      <w:proofErr w:type="spellEnd"/>
      <w:r w:rsidR="00484F95">
        <w:rPr>
          <w:rFonts w:ascii="Times New Roman" w:hAnsi="Times New Roman" w:cs="Times New Roman"/>
          <w:sz w:val="28"/>
          <w:szCs w:val="28"/>
          <w:lang w:val="ru-RU"/>
        </w:rPr>
        <w:t xml:space="preserve"> розвитку </w:t>
      </w:r>
      <w:proofErr w:type="spellStart"/>
      <w:r w:rsidR="00484F95">
        <w:rPr>
          <w:rFonts w:ascii="Times New Roman" w:hAnsi="Times New Roman" w:cs="Times New Roman"/>
          <w:sz w:val="28"/>
          <w:szCs w:val="28"/>
          <w:lang w:val="ru-RU"/>
        </w:rPr>
        <w:t>продуктивних</w:t>
      </w:r>
      <w:proofErr w:type="spellEnd"/>
      <w:r w:rsidR="00484F95">
        <w:rPr>
          <w:rFonts w:ascii="Times New Roman" w:hAnsi="Times New Roman" w:cs="Times New Roman"/>
          <w:sz w:val="28"/>
          <w:szCs w:val="28"/>
          <w:lang w:val="ru-RU"/>
        </w:rPr>
        <w:t xml:space="preserve"> сил суспільства</w:t>
      </w:r>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його</w:t>
      </w:r>
      <w:proofErr w:type="spellEnd"/>
      <w:r w:rsidR="00313F2A">
        <w:rPr>
          <w:rFonts w:ascii="Times New Roman" w:hAnsi="Times New Roman" w:cs="Times New Roman"/>
          <w:sz w:val="28"/>
          <w:szCs w:val="28"/>
          <w:lang w:val="ru-RU"/>
        </w:rPr>
        <w:t xml:space="preserve"> потреб та </w:t>
      </w:r>
      <w:proofErr w:type="spellStart"/>
      <w:r w:rsidR="00313F2A">
        <w:rPr>
          <w:rFonts w:ascii="Times New Roman" w:hAnsi="Times New Roman" w:cs="Times New Roman"/>
          <w:sz w:val="28"/>
          <w:szCs w:val="28"/>
          <w:lang w:val="ru-RU"/>
        </w:rPr>
        <w:t>державної</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політики</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щодо</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природокористування</w:t>
      </w:r>
      <w:proofErr w:type="spellEnd"/>
      <w:r w:rsidR="00313F2A">
        <w:rPr>
          <w:rFonts w:ascii="Times New Roman" w:hAnsi="Times New Roman" w:cs="Times New Roman"/>
          <w:sz w:val="28"/>
          <w:szCs w:val="28"/>
          <w:lang w:val="ru-RU"/>
        </w:rPr>
        <w:t xml:space="preserve"> та </w:t>
      </w:r>
      <w:proofErr w:type="spellStart"/>
      <w:r w:rsidR="00313F2A">
        <w:rPr>
          <w:rFonts w:ascii="Times New Roman" w:hAnsi="Times New Roman" w:cs="Times New Roman"/>
          <w:sz w:val="28"/>
          <w:szCs w:val="28"/>
          <w:lang w:val="ru-RU"/>
        </w:rPr>
        <w:t>пріоритетів</w:t>
      </w:r>
      <w:proofErr w:type="spellEnd"/>
      <w:r w:rsidR="00313F2A">
        <w:rPr>
          <w:rFonts w:ascii="Times New Roman" w:hAnsi="Times New Roman" w:cs="Times New Roman"/>
          <w:sz w:val="28"/>
          <w:szCs w:val="28"/>
          <w:lang w:val="ru-RU"/>
        </w:rPr>
        <w:t xml:space="preserve"> розвитку </w:t>
      </w:r>
      <w:proofErr w:type="spellStart"/>
      <w:r w:rsidR="00313F2A">
        <w:rPr>
          <w:rFonts w:ascii="Times New Roman" w:hAnsi="Times New Roman" w:cs="Times New Roman"/>
          <w:sz w:val="28"/>
          <w:szCs w:val="28"/>
          <w:lang w:val="ru-RU"/>
        </w:rPr>
        <w:t>галузей</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економіки</w:t>
      </w:r>
      <w:proofErr w:type="spellEnd"/>
      <w:r w:rsidR="00313F2A">
        <w:rPr>
          <w:rFonts w:ascii="Times New Roman" w:hAnsi="Times New Roman" w:cs="Times New Roman"/>
          <w:sz w:val="28"/>
          <w:szCs w:val="28"/>
          <w:lang w:val="ru-RU"/>
        </w:rPr>
        <w:t>.</w:t>
      </w:r>
      <w:r w:rsidR="00484F95">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Розрізняють</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раціональне</w:t>
      </w:r>
      <w:proofErr w:type="spellEnd"/>
      <w:r w:rsidR="00313F2A">
        <w:rPr>
          <w:rFonts w:ascii="Times New Roman" w:hAnsi="Times New Roman" w:cs="Times New Roman"/>
          <w:sz w:val="28"/>
          <w:szCs w:val="28"/>
          <w:lang w:val="ru-RU"/>
        </w:rPr>
        <w:t xml:space="preserve"> і </w:t>
      </w:r>
      <w:proofErr w:type="spellStart"/>
      <w:r w:rsidR="00313F2A">
        <w:rPr>
          <w:rFonts w:ascii="Times New Roman" w:hAnsi="Times New Roman" w:cs="Times New Roman"/>
          <w:sz w:val="28"/>
          <w:szCs w:val="28"/>
          <w:lang w:val="ru-RU"/>
        </w:rPr>
        <w:t>нераціональне</w:t>
      </w:r>
      <w:proofErr w:type="spellEnd"/>
      <w:r w:rsidR="00313F2A">
        <w:rPr>
          <w:rFonts w:ascii="Times New Roman" w:hAnsi="Times New Roman" w:cs="Times New Roman"/>
          <w:sz w:val="28"/>
          <w:szCs w:val="28"/>
          <w:lang w:val="ru-RU"/>
        </w:rPr>
        <w:t xml:space="preserve"> </w:t>
      </w:r>
      <w:proofErr w:type="spellStart"/>
      <w:r w:rsidR="00313F2A">
        <w:rPr>
          <w:rFonts w:ascii="Times New Roman" w:hAnsi="Times New Roman" w:cs="Times New Roman"/>
          <w:sz w:val="28"/>
          <w:szCs w:val="28"/>
          <w:lang w:val="ru-RU"/>
        </w:rPr>
        <w:t>природокористування</w:t>
      </w:r>
      <w:proofErr w:type="spellEnd"/>
      <w:r w:rsidR="00313F2A">
        <w:rPr>
          <w:rFonts w:ascii="Times New Roman" w:hAnsi="Times New Roman" w:cs="Times New Roman"/>
          <w:sz w:val="28"/>
          <w:szCs w:val="28"/>
          <w:lang w:val="ru-RU"/>
        </w:rPr>
        <w:t>.</w:t>
      </w:r>
      <w:r w:rsidR="00FA5E61">
        <w:rPr>
          <w:rFonts w:ascii="Times New Roman" w:hAnsi="Times New Roman" w:cs="Times New Roman"/>
          <w:b/>
          <w:sz w:val="32"/>
          <w:szCs w:val="32"/>
          <w:lang w:val="ru-RU"/>
        </w:rPr>
        <w:t xml:space="preserve"> </w:t>
      </w:r>
    </w:p>
    <w:p w14:paraId="1F2D8739" w14:textId="722F6D72" w:rsidR="000E33DF" w:rsidRDefault="006D58E6" w:rsidP="002C5CA6">
      <w:pPr>
        <w:spacing w:after="0"/>
        <w:ind w:left="0" w:firstLine="0"/>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proofErr w:type="spellStart"/>
      <w:r w:rsidR="00313F2A" w:rsidRPr="00FA5E61">
        <w:rPr>
          <w:rFonts w:ascii="Times New Roman" w:hAnsi="Times New Roman" w:cs="Times New Roman"/>
          <w:b/>
          <w:sz w:val="28"/>
          <w:szCs w:val="28"/>
          <w:lang w:val="ru-RU"/>
        </w:rPr>
        <w:t>Раціональне</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b/>
          <w:sz w:val="28"/>
          <w:szCs w:val="28"/>
          <w:lang w:val="ru-RU"/>
        </w:rPr>
        <w:t>природокористування</w:t>
      </w:r>
      <w:proofErr w:type="spellEnd"/>
      <w:r w:rsidR="00FA5E61">
        <w:rPr>
          <w:rFonts w:ascii="Times New Roman" w:hAnsi="Times New Roman" w:cs="Times New Roman"/>
          <w:b/>
          <w:sz w:val="28"/>
          <w:szCs w:val="28"/>
          <w:lang w:val="ru-RU"/>
        </w:rPr>
        <w:t xml:space="preserve"> </w:t>
      </w:r>
      <w:r w:rsidR="00313F2A" w:rsidRPr="00FA5E61">
        <w:rPr>
          <w:rFonts w:ascii="Times New Roman" w:hAnsi="Times New Roman" w:cs="Times New Roman"/>
          <w:b/>
          <w:sz w:val="28"/>
          <w:szCs w:val="28"/>
          <w:lang w:val="ru-RU"/>
        </w:rPr>
        <w:t xml:space="preserve">– </w:t>
      </w:r>
      <w:proofErr w:type="spellStart"/>
      <w:r w:rsidR="00313F2A" w:rsidRPr="00FA5E61">
        <w:rPr>
          <w:rFonts w:ascii="Times New Roman" w:hAnsi="Times New Roman" w:cs="Times New Roman"/>
          <w:sz w:val="28"/>
          <w:szCs w:val="28"/>
          <w:lang w:val="ru-RU"/>
        </w:rPr>
        <w:t>найоптимальніше</w:t>
      </w:r>
      <w:proofErr w:type="spellEnd"/>
      <w:r w:rsidR="00313F2A" w:rsidRPr="00FA5E61">
        <w:rPr>
          <w:rFonts w:ascii="Times New Roman" w:hAnsi="Times New Roman" w:cs="Times New Roman"/>
          <w:sz w:val="28"/>
          <w:szCs w:val="28"/>
          <w:lang w:val="ru-RU"/>
        </w:rPr>
        <w:t xml:space="preserve"> і </w:t>
      </w:r>
      <w:proofErr w:type="spellStart"/>
      <w:r w:rsidR="00313F2A" w:rsidRPr="00FA5E61">
        <w:rPr>
          <w:rFonts w:ascii="Times New Roman" w:hAnsi="Times New Roman" w:cs="Times New Roman"/>
          <w:sz w:val="28"/>
          <w:szCs w:val="28"/>
          <w:lang w:val="ru-RU"/>
        </w:rPr>
        <w:t>ефективне</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використання</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природних</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ресурсів</w:t>
      </w:r>
      <w:proofErr w:type="spellEnd"/>
      <w:r w:rsidR="00313F2A" w:rsidRPr="00FA5E61">
        <w:rPr>
          <w:rFonts w:ascii="Times New Roman" w:hAnsi="Times New Roman" w:cs="Times New Roman"/>
          <w:sz w:val="28"/>
          <w:szCs w:val="28"/>
          <w:lang w:val="ru-RU"/>
        </w:rPr>
        <w:t xml:space="preserve"> у </w:t>
      </w:r>
      <w:proofErr w:type="spellStart"/>
      <w:r w:rsidR="00313F2A" w:rsidRPr="00FA5E61">
        <w:rPr>
          <w:rFonts w:ascii="Times New Roman" w:hAnsi="Times New Roman" w:cs="Times New Roman"/>
          <w:sz w:val="28"/>
          <w:szCs w:val="28"/>
          <w:lang w:val="ru-RU"/>
        </w:rPr>
        <w:t>всіх</w:t>
      </w:r>
      <w:proofErr w:type="spellEnd"/>
      <w:r w:rsidR="00313F2A" w:rsidRPr="00FA5E61">
        <w:rPr>
          <w:rFonts w:ascii="Times New Roman" w:hAnsi="Times New Roman" w:cs="Times New Roman"/>
          <w:sz w:val="28"/>
          <w:szCs w:val="28"/>
          <w:lang w:val="ru-RU"/>
        </w:rPr>
        <w:t xml:space="preserve"> видах </w:t>
      </w:r>
      <w:proofErr w:type="spellStart"/>
      <w:r w:rsidR="00FA5E61">
        <w:rPr>
          <w:rFonts w:ascii="Times New Roman" w:hAnsi="Times New Roman" w:cs="Times New Roman"/>
          <w:sz w:val="28"/>
          <w:szCs w:val="28"/>
          <w:lang w:val="ru-RU"/>
        </w:rPr>
        <w:t>взаємозв'язків</w:t>
      </w:r>
      <w:proofErr w:type="spellEnd"/>
      <w:r w:rsidR="00FA5E61">
        <w:rPr>
          <w:rFonts w:ascii="Times New Roman" w:hAnsi="Times New Roman" w:cs="Times New Roman"/>
          <w:sz w:val="28"/>
          <w:szCs w:val="28"/>
          <w:lang w:val="ru-RU"/>
        </w:rPr>
        <w:t xml:space="preserve"> суспільства і </w:t>
      </w:r>
      <w:proofErr w:type="spellStart"/>
      <w:r w:rsidR="00FA5E61">
        <w:rPr>
          <w:rFonts w:ascii="Times New Roman" w:hAnsi="Times New Roman" w:cs="Times New Roman"/>
          <w:sz w:val="28"/>
          <w:szCs w:val="28"/>
          <w:lang w:val="ru-RU"/>
        </w:rPr>
        <w:t>природи</w:t>
      </w:r>
      <w:proofErr w:type="spellEnd"/>
      <w:r w:rsidR="00313F2A" w:rsidRPr="00FA5E61">
        <w:rPr>
          <w:rFonts w:ascii="Times New Roman" w:hAnsi="Times New Roman" w:cs="Times New Roman"/>
          <w:sz w:val="28"/>
          <w:szCs w:val="28"/>
          <w:lang w:val="ru-RU"/>
        </w:rPr>
        <w:t xml:space="preserve"> при </w:t>
      </w:r>
      <w:proofErr w:type="spellStart"/>
      <w:r w:rsidR="00313F2A" w:rsidRPr="00FA5E61">
        <w:rPr>
          <w:rFonts w:ascii="Times New Roman" w:hAnsi="Times New Roman" w:cs="Times New Roman"/>
          <w:sz w:val="28"/>
          <w:szCs w:val="28"/>
          <w:lang w:val="ru-RU"/>
        </w:rPr>
        <w:t>якому</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забезпечується</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збереження</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відновлення</w:t>
      </w:r>
      <w:proofErr w:type="spellEnd"/>
      <w:r w:rsidR="00313F2A" w:rsidRPr="00FA5E61">
        <w:rPr>
          <w:rFonts w:ascii="Times New Roman" w:hAnsi="Times New Roman" w:cs="Times New Roman"/>
          <w:sz w:val="28"/>
          <w:szCs w:val="28"/>
          <w:lang w:val="ru-RU"/>
        </w:rPr>
        <w:t xml:space="preserve"> та </w:t>
      </w:r>
      <w:proofErr w:type="spellStart"/>
      <w:r w:rsidR="00313F2A" w:rsidRPr="00FA5E61">
        <w:rPr>
          <w:rFonts w:ascii="Times New Roman" w:hAnsi="Times New Roman" w:cs="Times New Roman"/>
          <w:sz w:val="28"/>
          <w:szCs w:val="28"/>
          <w:lang w:val="ru-RU"/>
        </w:rPr>
        <w:t>охорона</w:t>
      </w:r>
      <w:proofErr w:type="spellEnd"/>
      <w:r w:rsidR="00313F2A" w:rsidRPr="00FA5E61">
        <w:rPr>
          <w:rFonts w:ascii="Times New Roman" w:hAnsi="Times New Roman" w:cs="Times New Roman"/>
          <w:sz w:val="28"/>
          <w:szCs w:val="28"/>
          <w:lang w:val="ru-RU"/>
        </w:rPr>
        <w:t xml:space="preserve"> </w:t>
      </w:r>
      <w:r w:rsidR="00FA5E61">
        <w:rPr>
          <w:rFonts w:ascii="Times New Roman" w:hAnsi="Times New Roman" w:cs="Times New Roman"/>
          <w:sz w:val="28"/>
          <w:szCs w:val="28"/>
          <w:lang w:val="ru-RU"/>
        </w:rPr>
        <w:t xml:space="preserve">природного </w:t>
      </w:r>
      <w:proofErr w:type="spellStart"/>
      <w:r w:rsidR="00FA5E61">
        <w:rPr>
          <w:rFonts w:ascii="Times New Roman" w:hAnsi="Times New Roman" w:cs="Times New Roman"/>
          <w:sz w:val="28"/>
          <w:szCs w:val="28"/>
          <w:lang w:val="ru-RU"/>
        </w:rPr>
        <w:t>капіталу</w:t>
      </w:r>
      <w:proofErr w:type="spellEnd"/>
      <w:r w:rsidR="00FA5E61">
        <w:rPr>
          <w:rFonts w:ascii="Times New Roman" w:hAnsi="Times New Roman" w:cs="Times New Roman"/>
          <w:sz w:val="28"/>
          <w:szCs w:val="28"/>
          <w:lang w:val="ru-RU"/>
        </w:rPr>
        <w:t xml:space="preserve"> </w:t>
      </w:r>
      <w:r w:rsidR="00313F2A" w:rsidRPr="00FA5E61">
        <w:rPr>
          <w:rFonts w:ascii="Times New Roman" w:hAnsi="Times New Roman" w:cs="Times New Roman"/>
          <w:sz w:val="28"/>
          <w:szCs w:val="28"/>
          <w:lang w:val="ru-RU"/>
        </w:rPr>
        <w:t xml:space="preserve">для потреб </w:t>
      </w:r>
      <w:proofErr w:type="spellStart"/>
      <w:r w:rsidR="00313F2A" w:rsidRPr="00FA5E61">
        <w:rPr>
          <w:rFonts w:ascii="Times New Roman" w:hAnsi="Times New Roman" w:cs="Times New Roman"/>
          <w:sz w:val="28"/>
          <w:szCs w:val="28"/>
          <w:lang w:val="ru-RU"/>
        </w:rPr>
        <w:t>теперішніх</w:t>
      </w:r>
      <w:proofErr w:type="spellEnd"/>
      <w:r w:rsidR="00313F2A" w:rsidRPr="00FA5E61">
        <w:rPr>
          <w:rFonts w:ascii="Times New Roman" w:hAnsi="Times New Roman" w:cs="Times New Roman"/>
          <w:sz w:val="28"/>
          <w:szCs w:val="28"/>
          <w:lang w:val="ru-RU"/>
        </w:rPr>
        <w:t xml:space="preserve"> та </w:t>
      </w:r>
      <w:proofErr w:type="spellStart"/>
      <w:r w:rsidR="00313F2A" w:rsidRPr="00FA5E61">
        <w:rPr>
          <w:rFonts w:ascii="Times New Roman" w:hAnsi="Times New Roman" w:cs="Times New Roman"/>
          <w:sz w:val="28"/>
          <w:szCs w:val="28"/>
          <w:lang w:val="ru-RU"/>
        </w:rPr>
        <w:t>майбутніх</w:t>
      </w:r>
      <w:proofErr w:type="spellEnd"/>
      <w:r w:rsidR="00313F2A" w:rsidRPr="00FA5E61">
        <w:rPr>
          <w:rFonts w:ascii="Times New Roman" w:hAnsi="Times New Roman" w:cs="Times New Roman"/>
          <w:sz w:val="28"/>
          <w:szCs w:val="28"/>
          <w:lang w:val="ru-RU"/>
        </w:rPr>
        <w:t xml:space="preserve"> </w:t>
      </w:r>
      <w:proofErr w:type="spellStart"/>
      <w:r w:rsidR="00313F2A" w:rsidRPr="00FA5E61">
        <w:rPr>
          <w:rFonts w:ascii="Times New Roman" w:hAnsi="Times New Roman" w:cs="Times New Roman"/>
          <w:sz w:val="28"/>
          <w:szCs w:val="28"/>
          <w:lang w:val="ru-RU"/>
        </w:rPr>
        <w:t>поколінь</w:t>
      </w:r>
      <w:proofErr w:type="spellEnd"/>
      <w:r w:rsidR="00313F2A" w:rsidRPr="00FA5E61">
        <w:rPr>
          <w:rFonts w:ascii="Times New Roman" w:hAnsi="Times New Roman" w:cs="Times New Roman"/>
          <w:sz w:val="28"/>
          <w:szCs w:val="28"/>
          <w:lang w:val="ru-RU"/>
        </w:rPr>
        <w:t>.</w:t>
      </w:r>
      <w:r w:rsidR="00FA5E61">
        <w:rPr>
          <w:rFonts w:ascii="Times New Roman" w:hAnsi="Times New Roman" w:cs="Times New Roman"/>
          <w:sz w:val="28"/>
          <w:szCs w:val="28"/>
          <w:lang w:val="ru-RU"/>
        </w:rPr>
        <w:t xml:space="preserve"> </w:t>
      </w:r>
    </w:p>
    <w:p w14:paraId="26FDDE51" w14:textId="5CE66940" w:rsidR="00D7578A" w:rsidRDefault="000E33DF" w:rsidP="002C5CA6">
      <w:pPr>
        <w:spacing w:after="0"/>
        <w:ind w:left="0" w:firstLine="0"/>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r w:rsidR="006D58E6">
        <w:rPr>
          <w:rFonts w:ascii="Times New Roman" w:hAnsi="Times New Roman" w:cs="Times New Roman"/>
          <w:b/>
          <w:bCs/>
          <w:sz w:val="28"/>
          <w:szCs w:val="28"/>
          <w:lang w:val="ru-RU"/>
        </w:rPr>
        <w:t xml:space="preserve">    </w:t>
      </w:r>
      <w:proofErr w:type="spellStart"/>
      <w:r w:rsidR="00E51255" w:rsidRPr="005058B1">
        <w:rPr>
          <w:rFonts w:ascii="Times New Roman" w:hAnsi="Times New Roman" w:cs="Times New Roman"/>
          <w:b/>
          <w:sz w:val="28"/>
          <w:szCs w:val="28"/>
          <w:lang w:val="ru-RU"/>
        </w:rPr>
        <w:t>Управління</w:t>
      </w:r>
      <w:proofErr w:type="spellEnd"/>
      <w:r w:rsidR="00E51255" w:rsidRPr="005058B1">
        <w:rPr>
          <w:rFonts w:ascii="Times New Roman" w:hAnsi="Times New Roman" w:cs="Times New Roman"/>
          <w:b/>
          <w:sz w:val="28"/>
          <w:szCs w:val="28"/>
          <w:lang w:val="ru-RU"/>
        </w:rPr>
        <w:t xml:space="preserve"> </w:t>
      </w:r>
      <w:proofErr w:type="spellStart"/>
      <w:r w:rsidR="00E51255" w:rsidRPr="005058B1">
        <w:rPr>
          <w:rFonts w:ascii="Times New Roman" w:hAnsi="Times New Roman" w:cs="Times New Roman"/>
          <w:b/>
          <w:sz w:val="28"/>
          <w:szCs w:val="28"/>
          <w:lang w:val="ru-RU"/>
        </w:rPr>
        <w:t>прродокористуванням</w:t>
      </w:r>
      <w:proofErr w:type="spellEnd"/>
      <w:r w:rsidR="00E51255" w:rsidRPr="005058B1">
        <w:rPr>
          <w:rFonts w:ascii="Times New Roman" w:hAnsi="Times New Roman" w:cs="Times New Roman"/>
          <w:b/>
          <w:sz w:val="28"/>
          <w:szCs w:val="28"/>
          <w:lang w:val="ru-RU"/>
        </w:rPr>
        <w:t xml:space="preserve"> </w:t>
      </w:r>
      <w:proofErr w:type="spellStart"/>
      <w:r w:rsidR="00E51255">
        <w:rPr>
          <w:rFonts w:ascii="Times New Roman" w:hAnsi="Times New Roman" w:cs="Times New Roman"/>
          <w:sz w:val="28"/>
          <w:szCs w:val="28"/>
          <w:lang w:val="ru-RU"/>
        </w:rPr>
        <w:t>це</w:t>
      </w:r>
      <w:proofErr w:type="spellEnd"/>
      <w:r w:rsidR="00E51255">
        <w:rPr>
          <w:rFonts w:ascii="Times New Roman" w:hAnsi="Times New Roman" w:cs="Times New Roman"/>
          <w:sz w:val="28"/>
          <w:szCs w:val="28"/>
          <w:lang w:val="ru-RU"/>
        </w:rPr>
        <w:t xml:space="preserve"> </w:t>
      </w:r>
      <w:proofErr w:type="spellStart"/>
      <w:r w:rsidR="00E51255">
        <w:rPr>
          <w:rFonts w:ascii="Times New Roman" w:hAnsi="Times New Roman" w:cs="Times New Roman"/>
          <w:sz w:val="28"/>
          <w:szCs w:val="28"/>
          <w:lang w:val="ru-RU"/>
        </w:rPr>
        <w:t>цілеспрямований</w:t>
      </w:r>
      <w:proofErr w:type="spellEnd"/>
      <w:r w:rsidR="00E51255">
        <w:rPr>
          <w:rFonts w:ascii="Times New Roman" w:hAnsi="Times New Roman" w:cs="Times New Roman"/>
          <w:sz w:val="28"/>
          <w:szCs w:val="28"/>
          <w:lang w:val="ru-RU"/>
        </w:rPr>
        <w:t xml:space="preserve"> </w:t>
      </w:r>
      <w:proofErr w:type="spellStart"/>
      <w:r w:rsidR="00E51255">
        <w:rPr>
          <w:rFonts w:ascii="Times New Roman" w:hAnsi="Times New Roman" w:cs="Times New Roman"/>
          <w:sz w:val="28"/>
          <w:szCs w:val="28"/>
          <w:lang w:val="ru-RU"/>
        </w:rPr>
        <w:t>процес</w:t>
      </w:r>
      <w:proofErr w:type="spellEnd"/>
      <w:r w:rsidR="00BC51F8" w:rsidRPr="00DC137F">
        <w:rPr>
          <w:rFonts w:ascii="Times New Roman" w:hAnsi="Times New Roman" w:cs="Times New Roman"/>
          <w:sz w:val="28"/>
          <w:szCs w:val="28"/>
          <w:lang w:val="ru-RU"/>
        </w:rPr>
        <w:t xml:space="preserve"> </w:t>
      </w:r>
      <w:proofErr w:type="spellStart"/>
      <w:r w:rsidR="00E51255">
        <w:rPr>
          <w:rFonts w:ascii="Times New Roman" w:hAnsi="Times New Roman" w:cs="Times New Roman"/>
          <w:sz w:val="28"/>
          <w:szCs w:val="28"/>
          <w:lang w:val="ru-RU"/>
        </w:rPr>
        <w:t>вибору</w:t>
      </w:r>
      <w:proofErr w:type="spellEnd"/>
      <w:r w:rsidR="00E51255">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найефетивніших</w:t>
      </w:r>
      <w:proofErr w:type="spellEnd"/>
      <w:r w:rsidR="00FF6BBD">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заходів</w:t>
      </w:r>
      <w:proofErr w:type="spellEnd"/>
      <w:r w:rsidR="00FF6BBD">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методів</w:t>
      </w:r>
      <w:proofErr w:type="spellEnd"/>
      <w:r w:rsidR="00FF6BBD">
        <w:rPr>
          <w:rFonts w:ascii="Times New Roman" w:hAnsi="Times New Roman" w:cs="Times New Roman"/>
          <w:sz w:val="28"/>
          <w:szCs w:val="28"/>
          <w:lang w:val="ru-RU"/>
        </w:rPr>
        <w:t xml:space="preserve">, тактики і </w:t>
      </w:r>
      <w:proofErr w:type="spellStart"/>
      <w:r w:rsidR="00FF6BBD">
        <w:rPr>
          <w:rFonts w:ascii="Times New Roman" w:hAnsi="Times New Roman" w:cs="Times New Roman"/>
          <w:sz w:val="28"/>
          <w:szCs w:val="28"/>
          <w:lang w:val="ru-RU"/>
        </w:rPr>
        <w:t>стратегії</w:t>
      </w:r>
      <w:proofErr w:type="spellEnd"/>
      <w:r w:rsidR="00FF6BBD">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які</w:t>
      </w:r>
      <w:proofErr w:type="spellEnd"/>
      <w:r w:rsidR="00FF6BBD">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призведуть</w:t>
      </w:r>
      <w:proofErr w:type="spellEnd"/>
      <w:r w:rsidR="00FF6BBD">
        <w:rPr>
          <w:rFonts w:ascii="Times New Roman" w:hAnsi="Times New Roman" w:cs="Times New Roman"/>
          <w:sz w:val="28"/>
          <w:szCs w:val="28"/>
          <w:lang w:val="ru-RU"/>
        </w:rPr>
        <w:t xml:space="preserve"> до </w:t>
      </w:r>
      <w:proofErr w:type="spellStart"/>
      <w:r w:rsidR="00FF6BBD">
        <w:rPr>
          <w:rFonts w:ascii="Times New Roman" w:hAnsi="Times New Roman" w:cs="Times New Roman"/>
          <w:sz w:val="28"/>
          <w:szCs w:val="28"/>
          <w:lang w:val="ru-RU"/>
        </w:rPr>
        <w:t>визначеної</w:t>
      </w:r>
      <w:proofErr w:type="spellEnd"/>
      <w:r w:rsidR="00FF6BBD">
        <w:rPr>
          <w:rFonts w:ascii="Times New Roman" w:hAnsi="Times New Roman" w:cs="Times New Roman"/>
          <w:sz w:val="28"/>
          <w:szCs w:val="28"/>
          <w:lang w:val="ru-RU"/>
        </w:rPr>
        <w:t xml:space="preserve"> мети </w:t>
      </w:r>
      <w:proofErr w:type="spellStart"/>
      <w:r w:rsidR="00FF6BBD">
        <w:rPr>
          <w:rFonts w:ascii="Times New Roman" w:hAnsi="Times New Roman" w:cs="Times New Roman"/>
          <w:sz w:val="28"/>
          <w:szCs w:val="28"/>
          <w:lang w:val="ru-RU"/>
        </w:rPr>
        <w:t>найоптимальнішим</w:t>
      </w:r>
      <w:proofErr w:type="spellEnd"/>
      <w:r w:rsidR="00FF6BBD">
        <w:rPr>
          <w:rFonts w:ascii="Times New Roman" w:hAnsi="Times New Roman" w:cs="Times New Roman"/>
          <w:sz w:val="28"/>
          <w:szCs w:val="28"/>
          <w:lang w:val="ru-RU"/>
        </w:rPr>
        <w:t xml:space="preserve"> шляхом. В </w:t>
      </w:r>
      <w:proofErr w:type="spellStart"/>
      <w:r w:rsidR="00FF6BBD">
        <w:rPr>
          <w:rFonts w:ascii="Times New Roman" w:hAnsi="Times New Roman" w:cs="Times New Roman"/>
          <w:sz w:val="28"/>
          <w:szCs w:val="28"/>
          <w:lang w:val="ru-RU"/>
        </w:rPr>
        <w:t>теперішній</w:t>
      </w:r>
      <w:proofErr w:type="spellEnd"/>
      <w:r w:rsidR="00FF6BBD">
        <w:rPr>
          <w:rFonts w:ascii="Times New Roman" w:hAnsi="Times New Roman" w:cs="Times New Roman"/>
          <w:sz w:val="28"/>
          <w:szCs w:val="28"/>
          <w:lang w:val="ru-RU"/>
        </w:rPr>
        <w:t xml:space="preserve"> час </w:t>
      </w:r>
      <w:proofErr w:type="spellStart"/>
      <w:r w:rsidR="00FF6BBD">
        <w:rPr>
          <w:rFonts w:ascii="Times New Roman" w:hAnsi="Times New Roman" w:cs="Times New Roman"/>
          <w:sz w:val="28"/>
          <w:szCs w:val="28"/>
          <w:lang w:val="ru-RU"/>
        </w:rPr>
        <w:t>природокористувачі</w:t>
      </w:r>
      <w:proofErr w:type="spellEnd"/>
      <w:r w:rsidR="00FF6BBD">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мають</w:t>
      </w:r>
      <w:proofErr w:type="spellEnd"/>
      <w:r w:rsidR="00FF6BBD">
        <w:rPr>
          <w:rFonts w:ascii="Times New Roman" w:hAnsi="Times New Roman" w:cs="Times New Roman"/>
          <w:sz w:val="28"/>
          <w:szCs w:val="28"/>
          <w:lang w:val="ru-RU"/>
        </w:rPr>
        <w:t xml:space="preserve"> справу </w:t>
      </w:r>
      <w:proofErr w:type="spellStart"/>
      <w:r w:rsidR="00FF6BBD">
        <w:rPr>
          <w:rFonts w:ascii="Times New Roman" w:hAnsi="Times New Roman" w:cs="Times New Roman"/>
          <w:sz w:val="28"/>
          <w:szCs w:val="28"/>
          <w:lang w:val="ru-RU"/>
        </w:rPr>
        <w:t>переважно</w:t>
      </w:r>
      <w:proofErr w:type="spellEnd"/>
      <w:r w:rsidR="00FF6BBD">
        <w:rPr>
          <w:rFonts w:ascii="Times New Roman" w:hAnsi="Times New Roman" w:cs="Times New Roman"/>
          <w:sz w:val="28"/>
          <w:szCs w:val="28"/>
          <w:lang w:val="ru-RU"/>
        </w:rPr>
        <w:t xml:space="preserve"> з природно-</w:t>
      </w:r>
      <w:proofErr w:type="spellStart"/>
      <w:r w:rsidR="00FF6BBD">
        <w:rPr>
          <w:rFonts w:ascii="Times New Roman" w:hAnsi="Times New Roman" w:cs="Times New Roman"/>
          <w:sz w:val="28"/>
          <w:szCs w:val="28"/>
          <w:lang w:val="ru-RU"/>
        </w:rPr>
        <w:t>технег</w:t>
      </w:r>
      <w:r w:rsidR="009923F7">
        <w:rPr>
          <w:rFonts w:ascii="Times New Roman" w:hAnsi="Times New Roman" w:cs="Times New Roman"/>
          <w:sz w:val="28"/>
          <w:szCs w:val="28"/>
          <w:lang w:val="ru-RU"/>
        </w:rPr>
        <w:t>енним</w:t>
      </w:r>
      <w:proofErr w:type="spellEnd"/>
      <w:r w:rsidR="009923F7">
        <w:rPr>
          <w:rFonts w:ascii="Times New Roman" w:hAnsi="Times New Roman" w:cs="Times New Roman"/>
          <w:sz w:val="28"/>
          <w:szCs w:val="28"/>
          <w:lang w:val="ru-RU"/>
        </w:rPr>
        <w:t xml:space="preserve"> </w:t>
      </w:r>
      <w:proofErr w:type="spellStart"/>
      <w:r w:rsidR="009923F7">
        <w:rPr>
          <w:rFonts w:ascii="Times New Roman" w:hAnsi="Times New Roman" w:cs="Times New Roman"/>
          <w:sz w:val="28"/>
          <w:szCs w:val="28"/>
          <w:lang w:val="ru-RU"/>
        </w:rPr>
        <w:t>середовищем</w:t>
      </w:r>
      <w:proofErr w:type="spellEnd"/>
      <w:r w:rsidR="009923F7">
        <w:rPr>
          <w:rFonts w:ascii="Times New Roman" w:hAnsi="Times New Roman" w:cs="Times New Roman"/>
          <w:sz w:val="28"/>
          <w:szCs w:val="28"/>
          <w:lang w:val="ru-RU"/>
        </w:rPr>
        <w:t xml:space="preserve"> (ПТС). Головна</w:t>
      </w:r>
      <w:r w:rsidR="00FF6BBD">
        <w:rPr>
          <w:rFonts w:ascii="Times New Roman" w:hAnsi="Times New Roman" w:cs="Times New Roman"/>
          <w:sz w:val="28"/>
          <w:szCs w:val="28"/>
          <w:lang w:val="ru-RU"/>
        </w:rPr>
        <w:t xml:space="preserve"> мета </w:t>
      </w:r>
      <w:proofErr w:type="spellStart"/>
      <w:r w:rsidR="00FF6BBD">
        <w:rPr>
          <w:rFonts w:ascii="Times New Roman" w:hAnsi="Times New Roman" w:cs="Times New Roman"/>
          <w:sz w:val="28"/>
          <w:szCs w:val="28"/>
          <w:lang w:val="ru-RU"/>
        </w:rPr>
        <w:t>управління</w:t>
      </w:r>
      <w:proofErr w:type="spellEnd"/>
      <w:r w:rsidR="00FF6BBD">
        <w:rPr>
          <w:rFonts w:ascii="Times New Roman" w:hAnsi="Times New Roman" w:cs="Times New Roman"/>
          <w:sz w:val="28"/>
          <w:szCs w:val="28"/>
          <w:lang w:val="ru-RU"/>
        </w:rPr>
        <w:t xml:space="preserve"> ПТС</w:t>
      </w:r>
      <w:r w:rsidR="005058B1">
        <w:rPr>
          <w:rFonts w:ascii="Times New Roman" w:hAnsi="Times New Roman" w:cs="Times New Roman"/>
          <w:sz w:val="28"/>
          <w:szCs w:val="28"/>
          <w:lang w:val="ru-RU"/>
        </w:rPr>
        <w:t xml:space="preserve">, в </w:t>
      </w:r>
      <w:proofErr w:type="spellStart"/>
      <w:r w:rsidR="005058B1">
        <w:rPr>
          <w:rFonts w:ascii="Times New Roman" w:hAnsi="Times New Roman" w:cs="Times New Roman"/>
          <w:sz w:val="28"/>
          <w:szCs w:val="28"/>
          <w:lang w:val="ru-RU"/>
        </w:rPr>
        <w:t>якому</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здійснюється</w:t>
      </w:r>
      <w:proofErr w:type="spellEnd"/>
      <w:r w:rsidR="005058B1">
        <w:rPr>
          <w:rFonts w:ascii="Times New Roman" w:hAnsi="Times New Roman" w:cs="Times New Roman"/>
          <w:sz w:val="28"/>
          <w:szCs w:val="28"/>
          <w:lang w:val="ru-RU"/>
        </w:rPr>
        <w:t xml:space="preserve"> </w:t>
      </w:r>
      <w:r w:rsidR="0067048A">
        <w:rPr>
          <w:rFonts w:ascii="Times New Roman" w:hAnsi="Times New Roman" w:cs="Times New Roman"/>
          <w:sz w:val="28"/>
          <w:szCs w:val="28"/>
          <w:lang w:val="ru-RU"/>
        </w:rPr>
        <w:t xml:space="preserve">активна </w:t>
      </w:r>
      <w:proofErr w:type="spellStart"/>
      <w:r w:rsidR="005058B1">
        <w:rPr>
          <w:rFonts w:ascii="Times New Roman" w:hAnsi="Times New Roman" w:cs="Times New Roman"/>
          <w:sz w:val="28"/>
          <w:szCs w:val="28"/>
          <w:lang w:val="ru-RU"/>
        </w:rPr>
        <w:t>господарська</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діяльність</w:t>
      </w:r>
      <w:proofErr w:type="spellEnd"/>
      <w:r w:rsidR="005058B1">
        <w:rPr>
          <w:rFonts w:ascii="Times New Roman" w:hAnsi="Times New Roman" w:cs="Times New Roman"/>
          <w:sz w:val="28"/>
          <w:szCs w:val="28"/>
          <w:lang w:val="ru-RU"/>
        </w:rPr>
        <w:t xml:space="preserve"> з </w:t>
      </w:r>
      <w:proofErr w:type="spellStart"/>
      <w:r w:rsidR="005058B1">
        <w:rPr>
          <w:rFonts w:ascii="Times New Roman" w:hAnsi="Times New Roman" w:cs="Times New Roman"/>
          <w:sz w:val="28"/>
          <w:szCs w:val="28"/>
          <w:lang w:val="ru-RU"/>
        </w:rPr>
        <w:t>використанням</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природних</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ресурсів</w:t>
      </w:r>
      <w:proofErr w:type="spellEnd"/>
      <w:r w:rsidR="005058B1">
        <w:rPr>
          <w:rFonts w:ascii="Times New Roman" w:hAnsi="Times New Roman" w:cs="Times New Roman"/>
          <w:sz w:val="28"/>
          <w:szCs w:val="28"/>
          <w:lang w:val="ru-RU"/>
        </w:rPr>
        <w:t>,</w:t>
      </w:r>
      <w:r w:rsidR="00FF6BBD">
        <w:rPr>
          <w:rFonts w:ascii="Times New Roman" w:hAnsi="Times New Roman" w:cs="Times New Roman"/>
          <w:sz w:val="28"/>
          <w:szCs w:val="28"/>
          <w:lang w:val="ru-RU"/>
        </w:rPr>
        <w:t xml:space="preserve"> </w:t>
      </w:r>
      <w:proofErr w:type="spellStart"/>
      <w:r w:rsidR="00FF6BBD">
        <w:rPr>
          <w:rFonts w:ascii="Times New Roman" w:hAnsi="Times New Roman" w:cs="Times New Roman"/>
          <w:sz w:val="28"/>
          <w:szCs w:val="28"/>
          <w:lang w:val="ru-RU"/>
        </w:rPr>
        <w:t>зводиться</w:t>
      </w:r>
      <w:proofErr w:type="spellEnd"/>
      <w:r w:rsidR="00FF6BBD">
        <w:rPr>
          <w:rFonts w:ascii="Times New Roman" w:hAnsi="Times New Roman" w:cs="Times New Roman"/>
          <w:sz w:val="28"/>
          <w:szCs w:val="28"/>
          <w:lang w:val="ru-RU"/>
        </w:rPr>
        <w:t xml:space="preserve"> до </w:t>
      </w:r>
      <w:proofErr w:type="spellStart"/>
      <w:r w:rsidR="00FF6BBD">
        <w:rPr>
          <w:rFonts w:ascii="Times New Roman" w:hAnsi="Times New Roman" w:cs="Times New Roman"/>
          <w:sz w:val="28"/>
          <w:szCs w:val="28"/>
          <w:lang w:val="ru-RU"/>
        </w:rPr>
        <w:t>мінімізації</w:t>
      </w:r>
      <w:proofErr w:type="spellEnd"/>
      <w:r w:rsidR="005058B1">
        <w:rPr>
          <w:rFonts w:ascii="Times New Roman" w:hAnsi="Times New Roman" w:cs="Times New Roman"/>
          <w:sz w:val="28"/>
          <w:szCs w:val="28"/>
          <w:lang w:val="ru-RU"/>
        </w:rPr>
        <w:t xml:space="preserve"> негативного </w:t>
      </w:r>
      <w:proofErr w:type="spellStart"/>
      <w:r w:rsidR="005058B1">
        <w:rPr>
          <w:rFonts w:ascii="Times New Roman" w:hAnsi="Times New Roman" w:cs="Times New Roman"/>
          <w:sz w:val="28"/>
          <w:szCs w:val="28"/>
          <w:lang w:val="ru-RU"/>
        </w:rPr>
        <w:t>впливу</w:t>
      </w:r>
      <w:proofErr w:type="spellEnd"/>
      <w:r w:rsidR="005058B1">
        <w:rPr>
          <w:rFonts w:ascii="Times New Roman" w:hAnsi="Times New Roman" w:cs="Times New Roman"/>
          <w:sz w:val="28"/>
          <w:szCs w:val="28"/>
          <w:lang w:val="ru-RU"/>
        </w:rPr>
        <w:t xml:space="preserve"> на </w:t>
      </w:r>
      <w:proofErr w:type="spellStart"/>
      <w:r w:rsidR="005058B1">
        <w:rPr>
          <w:rFonts w:ascii="Times New Roman" w:hAnsi="Times New Roman" w:cs="Times New Roman"/>
          <w:sz w:val="28"/>
          <w:szCs w:val="28"/>
          <w:lang w:val="ru-RU"/>
        </w:rPr>
        <w:t>складові</w:t>
      </w:r>
      <w:proofErr w:type="spellEnd"/>
      <w:r w:rsidR="005058B1">
        <w:rPr>
          <w:rFonts w:ascii="Times New Roman" w:hAnsi="Times New Roman" w:cs="Times New Roman"/>
          <w:sz w:val="28"/>
          <w:szCs w:val="28"/>
          <w:lang w:val="ru-RU"/>
        </w:rPr>
        <w:t xml:space="preserve"> природного </w:t>
      </w:r>
      <w:proofErr w:type="spellStart"/>
      <w:r w:rsidR="005058B1">
        <w:rPr>
          <w:rFonts w:ascii="Times New Roman" w:hAnsi="Times New Roman" w:cs="Times New Roman"/>
          <w:sz w:val="28"/>
          <w:szCs w:val="28"/>
          <w:lang w:val="ru-RU"/>
        </w:rPr>
        <w:t>середовища</w:t>
      </w:r>
      <w:proofErr w:type="spellEnd"/>
      <w:r w:rsidR="005058B1">
        <w:rPr>
          <w:rFonts w:ascii="Times New Roman" w:hAnsi="Times New Roman" w:cs="Times New Roman"/>
          <w:sz w:val="28"/>
          <w:szCs w:val="28"/>
          <w:lang w:val="ru-RU"/>
        </w:rPr>
        <w:t xml:space="preserve"> та </w:t>
      </w:r>
      <w:proofErr w:type="spellStart"/>
      <w:r w:rsidR="005058B1">
        <w:rPr>
          <w:rFonts w:ascii="Times New Roman" w:hAnsi="Times New Roman" w:cs="Times New Roman"/>
          <w:sz w:val="28"/>
          <w:szCs w:val="28"/>
          <w:lang w:val="ru-RU"/>
        </w:rPr>
        <w:t>водночас</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мінімізації</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витрат</w:t>
      </w:r>
      <w:proofErr w:type="spellEnd"/>
      <w:r w:rsidR="005058B1">
        <w:rPr>
          <w:rFonts w:ascii="Times New Roman" w:hAnsi="Times New Roman" w:cs="Times New Roman"/>
          <w:sz w:val="28"/>
          <w:szCs w:val="28"/>
          <w:lang w:val="ru-RU"/>
        </w:rPr>
        <w:t xml:space="preserve"> на </w:t>
      </w:r>
      <w:proofErr w:type="spellStart"/>
      <w:r w:rsidR="005058B1">
        <w:rPr>
          <w:rFonts w:ascii="Times New Roman" w:hAnsi="Times New Roman" w:cs="Times New Roman"/>
          <w:sz w:val="28"/>
          <w:szCs w:val="28"/>
          <w:lang w:val="ru-RU"/>
        </w:rPr>
        <w:t>підтримання</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їх</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належного</w:t>
      </w:r>
      <w:proofErr w:type="spellEnd"/>
      <w:r w:rsidR="005058B1">
        <w:rPr>
          <w:rFonts w:ascii="Times New Roman" w:hAnsi="Times New Roman" w:cs="Times New Roman"/>
          <w:sz w:val="28"/>
          <w:szCs w:val="28"/>
          <w:lang w:val="ru-RU"/>
        </w:rPr>
        <w:t xml:space="preserve"> </w:t>
      </w:r>
      <w:proofErr w:type="spellStart"/>
      <w:r w:rsidR="005058B1">
        <w:rPr>
          <w:rFonts w:ascii="Times New Roman" w:hAnsi="Times New Roman" w:cs="Times New Roman"/>
          <w:sz w:val="28"/>
          <w:szCs w:val="28"/>
          <w:lang w:val="ru-RU"/>
        </w:rPr>
        <w:t>екологічного</w:t>
      </w:r>
      <w:proofErr w:type="spellEnd"/>
      <w:r w:rsidR="005058B1">
        <w:rPr>
          <w:rFonts w:ascii="Times New Roman" w:hAnsi="Times New Roman" w:cs="Times New Roman"/>
          <w:sz w:val="28"/>
          <w:szCs w:val="28"/>
          <w:lang w:val="ru-RU"/>
        </w:rPr>
        <w:t xml:space="preserve"> стану.</w:t>
      </w:r>
      <w:r>
        <w:rPr>
          <w:rFonts w:ascii="Times New Roman" w:hAnsi="Times New Roman" w:cs="Times New Roman"/>
          <w:sz w:val="28"/>
          <w:szCs w:val="28"/>
          <w:lang w:val="ru-RU"/>
        </w:rPr>
        <w:t xml:space="preserve"> </w:t>
      </w:r>
    </w:p>
    <w:p w14:paraId="74469254" w14:textId="77777777" w:rsidR="009F5E34" w:rsidRPr="00D7578A" w:rsidRDefault="009F5E34" w:rsidP="00805CAD">
      <w:pPr>
        <w:pStyle w:val="a9"/>
        <w:numPr>
          <w:ilvl w:val="0"/>
          <w:numId w:val="35"/>
        </w:numPr>
        <w:tabs>
          <w:tab w:val="left" w:pos="6150"/>
        </w:tabs>
        <w:rPr>
          <w:rFonts w:ascii="Times New Roman" w:hAnsi="Times New Roman" w:cs="Times New Roman"/>
          <w:sz w:val="28"/>
          <w:szCs w:val="28"/>
        </w:rPr>
      </w:pPr>
      <w:proofErr w:type="spellStart"/>
      <w:r w:rsidRPr="00D7578A">
        <w:rPr>
          <w:rFonts w:ascii="Times New Roman" w:hAnsi="Times New Roman" w:cs="Times New Roman"/>
          <w:b/>
          <w:sz w:val="28"/>
          <w:szCs w:val="28"/>
          <w:lang w:val="ru-RU"/>
        </w:rPr>
        <w:t>Забезпеченість</w:t>
      </w:r>
      <w:proofErr w:type="spellEnd"/>
      <w:r w:rsidRPr="00D7578A">
        <w:rPr>
          <w:rFonts w:ascii="Times New Roman" w:hAnsi="Times New Roman" w:cs="Times New Roman"/>
          <w:b/>
          <w:sz w:val="28"/>
          <w:szCs w:val="28"/>
          <w:lang w:val="ru-RU"/>
        </w:rPr>
        <w:t xml:space="preserve"> </w:t>
      </w:r>
      <w:proofErr w:type="spellStart"/>
      <w:r w:rsidRPr="00D7578A">
        <w:rPr>
          <w:rFonts w:ascii="Times New Roman" w:hAnsi="Times New Roman" w:cs="Times New Roman"/>
          <w:b/>
          <w:sz w:val="28"/>
          <w:szCs w:val="28"/>
          <w:lang w:val="ru-RU"/>
        </w:rPr>
        <w:t>України</w:t>
      </w:r>
      <w:proofErr w:type="spellEnd"/>
      <w:r w:rsidRPr="00D7578A">
        <w:rPr>
          <w:rFonts w:ascii="Times New Roman" w:hAnsi="Times New Roman" w:cs="Times New Roman"/>
          <w:b/>
          <w:sz w:val="28"/>
          <w:szCs w:val="28"/>
          <w:lang w:val="ru-RU"/>
        </w:rPr>
        <w:t xml:space="preserve"> </w:t>
      </w:r>
      <w:proofErr w:type="spellStart"/>
      <w:r w:rsidRPr="00D7578A">
        <w:rPr>
          <w:rFonts w:ascii="Times New Roman" w:hAnsi="Times New Roman" w:cs="Times New Roman"/>
          <w:b/>
          <w:sz w:val="28"/>
          <w:szCs w:val="28"/>
          <w:lang w:val="ru-RU"/>
        </w:rPr>
        <w:t>природними</w:t>
      </w:r>
      <w:proofErr w:type="spellEnd"/>
      <w:r w:rsidRPr="00D7578A">
        <w:rPr>
          <w:rFonts w:ascii="Times New Roman" w:hAnsi="Times New Roman" w:cs="Times New Roman"/>
          <w:b/>
          <w:sz w:val="28"/>
          <w:szCs w:val="28"/>
          <w:lang w:val="ru-RU"/>
        </w:rPr>
        <w:t xml:space="preserve"> ресурсами</w:t>
      </w:r>
    </w:p>
    <w:p w14:paraId="5268969A" w14:textId="77777777" w:rsidR="00D7578A" w:rsidRDefault="00D7578A" w:rsidP="002C5CA6">
      <w:pPr>
        <w:pStyle w:val="a9"/>
        <w:tabs>
          <w:tab w:val="left" w:pos="6150"/>
        </w:tabs>
        <w:spacing w:after="0"/>
        <w:ind w:left="0" w:firstLine="0"/>
        <w:rPr>
          <w:rFonts w:ascii="Times New Roman" w:hAnsi="Times New Roman" w:cs="Times New Roman"/>
          <w:b/>
          <w:sz w:val="28"/>
          <w:szCs w:val="28"/>
          <w:lang w:val="ru-RU"/>
        </w:rPr>
      </w:pPr>
    </w:p>
    <w:p w14:paraId="116675FA" w14:textId="243E41BB" w:rsidR="00A20770" w:rsidRDefault="00572C59" w:rsidP="002C5CA6">
      <w:pPr>
        <w:tabs>
          <w:tab w:val="left" w:pos="6150"/>
        </w:tabs>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A20770" w:rsidRPr="00A20770">
        <w:rPr>
          <w:rFonts w:ascii="Times New Roman" w:hAnsi="Times New Roman" w:cs="Times New Roman"/>
          <w:sz w:val="28"/>
          <w:szCs w:val="28"/>
          <w:lang w:val="ru-RU"/>
        </w:rPr>
        <w:t xml:space="preserve">        </w:t>
      </w:r>
      <w:proofErr w:type="spellStart"/>
      <w:r w:rsidR="00A20770" w:rsidRPr="00A20770">
        <w:rPr>
          <w:rFonts w:ascii="Times New Roman" w:hAnsi="Times New Roman" w:cs="Times New Roman"/>
          <w:sz w:val="28"/>
          <w:szCs w:val="28"/>
          <w:lang w:val="ru-RU"/>
        </w:rPr>
        <w:t>Природні</w:t>
      </w:r>
      <w:proofErr w:type="spellEnd"/>
      <w:r w:rsidR="00A20770" w:rsidRPr="00A20770">
        <w:rPr>
          <w:rFonts w:ascii="Times New Roman" w:hAnsi="Times New Roman" w:cs="Times New Roman"/>
          <w:sz w:val="28"/>
          <w:szCs w:val="28"/>
          <w:lang w:val="ru-RU"/>
        </w:rPr>
        <w:t xml:space="preserve"> </w:t>
      </w:r>
      <w:proofErr w:type="spellStart"/>
      <w:r w:rsidR="00A20770" w:rsidRPr="00A20770">
        <w:rPr>
          <w:rFonts w:ascii="Times New Roman" w:hAnsi="Times New Roman" w:cs="Times New Roman"/>
          <w:sz w:val="28"/>
          <w:szCs w:val="28"/>
          <w:lang w:val="ru-RU"/>
        </w:rPr>
        <w:t>ресур</w:t>
      </w:r>
      <w:r w:rsidR="00A20770">
        <w:rPr>
          <w:rFonts w:ascii="Times New Roman" w:hAnsi="Times New Roman" w:cs="Times New Roman"/>
          <w:sz w:val="28"/>
          <w:szCs w:val="28"/>
          <w:lang w:val="ru-RU"/>
        </w:rPr>
        <w:t>си</w:t>
      </w:r>
      <w:proofErr w:type="spellEnd"/>
      <w:r w:rsidR="00A20770">
        <w:rPr>
          <w:rFonts w:ascii="Times New Roman" w:hAnsi="Times New Roman" w:cs="Times New Roman"/>
          <w:sz w:val="28"/>
          <w:szCs w:val="28"/>
          <w:lang w:val="ru-RU"/>
        </w:rPr>
        <w:t xml:space="preserve"> є </w:t>
      </w:r>
      <w:proofErr w:type="spellStart"/>
      <w:r w:rsidR="00A20770">
        <w:rPr>
          <w:rFonts w:ascii="Times New Roman" w:hAnsi="Times New Roman" w:cs="Times New Roman"/>
          <w:sz w:val="28"/>
          <w:szCs w:val="28"/>
          <w:lang w:val="ru-RU"/>
        </w:rPr>
        <w:t>важливим</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чинником</w:t>
      </w:r>
      <w:proofErr w:type="spellEnd"/>
      <w:r w:rsidR="00A20770">
        <w:rPr>
          <w:rFonts w:ascii="Times New Roman" w:hAnsi="Times New Roman" w:cs="Times New Roman"/>
          <w:sz w:val="28"/>
          <w:szCs w:val="28"/>
          <w:lang w:val="ru-RU"/>
        </w:rPr>
        <w:t xml:space="preserve"> розвитку </w:t>
      </w:r>
      <w:proofErr w:type="spellStart"/>
      <w:r w:rsidR="00A20770">
        <w:rPr>
          <w:rFonts w:ascii="Times New Roman" w:hAnsi="Times New Roman" w:cs="Times New Roman"/>
          <w:sz w:val="28"/>
          <w:szCs w:val="28"/>
          <w:lang w:val="ru-RU"/>
        </w:rPr>
        <w:t>країни</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Від</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географічного</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положення</w:t>
      </w:r>
      <w:proofErr w:type="spellEnd"/>
      <w:r w:rsidR="00A20770">
        <w:rPr>
          <w:rFonts w:ascii="Times New Roman" w:hAnsi="Times New Roman" w:cs="Times New Roman"/>
          <w:sz w:val="28"/>
          <w:szCs w:val="28"/>
          <w:lang w:val="ru-RU"/>
        </w:rPr>
        <w:t xml:space="preserve"> та </w:t>
      </w:r>
      <w:proofErr w:type="spellStart"/>
      <w:r w:rsidR="00A20770">
        <w:rPr>
          <w:rFonts w:ascii="Times New Roman" w:hAnsi="Times New Roman" w:cs="Times New Roman"/>
          <w:sz w:val="28"/>
          <w:szCs w:val="28"/>
          <w:lang w:val="ru-RU"/>
        </w:rPr>
        <w:t>забезпеченності</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терторії</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корисними</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копалинами</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внутрішніми</w:t>
      </w:r>
      <w:proofErr w:type="spellEnd"/>
      <w:r w:rsidR="00A20770">
        <w:rPr>
          <w:rFonts w:ascii="Times New Roman" w:hAnsi="Times New Roman" w:cs="Times New Roman"/>
          <w:sz w:val="28"/>
          <w:szCs w:val="28"/>
          <w:lang w:val="ru-RU"/>
        </w:rPr>
        <w:t xml:space="preserve"> водами, грунтами, </w:t>
      </w:r>
      <w:proofErr w:type="spellStart"/>
      <w:r w:rsidR="00A20770">
        <w:rPr>
          <w:rFonts w:ascii="Times New Roman" w:hAnsi="Times New Roman" w:cs="Times New Roman"/>
          <w:sz w:val="28"/>
          <w:szCs w:val="28"/>
          <w:lang w:val="ru-RU"/>
        </w:rPr>
        <w:t>лісовими</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біологічними</w:t>
      </w:r>
      <w:proofErr w:type="spellEnd"/>
      <w:r w:rsidR="00A20770">
        <w:rPr>
          <w:rFonts w:ascii="Times New Roman" w:hAnsi="Times New Roman" w:cs="Times New Roman"/>
          <w:sz w:val="28"/>
          <w:szCs w:val="28"/>
          <w:lang w:val="ru-RU"/>
        </w:rPr>
        <w:t xml:space="preserve"> і </w:t>
      </w:r>
      <w:proofErr w:type="spellStart"/>
      <w:r w:rsidR="00A20770">
        <w:rPr>
          <w:rFonts w:ascii="Times New Roman" w:hAnsi="Times New Roman" w:cs="Times New Roman"/>
          <w:sz w:val="28"/>
          <w:szCs w:val="28"/>
          <w:lang w:val="ru-RU"/>
        </w:rPr>
        <w:t>кліматичними</w:t>
      </w:r>
      <w:proofErr w:type="spellEnd"/>
      <w:r w:rsidR="00A20770">
        <w:rPr>
          <w:rFonts w:ascii="Times New Roman" w:hAnsi="Times New Roman" w:cs="Times New Roman"/>
          <w:sz w:val="28"/>
          <w:szCs w:val="28"/>
          <w:lang w:val="ru-RU"/>
        </w:rPr>
        <w:t xml:space="preserve"> ресурсами </w:t>
      </w:r>
      <w:proofErr w:type="spellStart"/>
      <w:r w:rsidR="00A20770">
        <w:rPr>
          <w:rFonts w:ascii="Times New Roman" w:hAnsi="Times New Roman" w:cs="Times New Roman"/>
          <w:sz w:val="28"/>
          <w:szCs w:val="28"/>
          <w:lang w:val="ru-RU"/>
        </w:rPr>
        <w:t>залежить</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здатність</w:t>
      </w:r>
      <w:proofErr w:type="spellEnd"/>
      <w:r w:rsidR="00A20770">
        <w:rPr>
          <w:rFonts w:ascii="Times New Roman" w:hAnsi="Times New Roman" w:cs="Times New Roman"/>
          <w:sz w:val="28"/>
          <w:szCs w:val="28"/>
          <w:lang w:val="ru-RU"/>
        </w:rPr>
        <w:t xml:space="preserve"> </w:t>
      </w:r>
      <w:proofErr w:type="spellStart"/>
      <w:r w:rsidR="00A20770">
        <w:rPr>
          <w:rFonts w:ascii="Times New Roman" w:hAnsi="Times New Roman" w:cs="Times New Roman"/>
          <w:sz w:val="28"/>
          <w:szCs w:val="28"/>
          <w:lang w:val="ru-RU"/>
        </w:rPr>
        <w:t>задовольнити</w:t>
      </w:r>
      <w:proofErr w:type="spellEnd"/>
      <w:r w:rsidR="00A20770">
        <w:rPr>
          <w:rFonts w:ascii="Times New Roman" w:hAnsi="Times New Roman" w:cs="Times New Roman"/>
          <w:sz w:val="28"/>
          <w:szCs w:val="28"/>
          <w:lang w:val="ru-RU"/>
        </w:rPr>
        <w:t xml:space="preserve"> потреби </w:t>
      </w:r>
      <w:proofErr w:type="spellStart"/>
      <w:r w:rsidR="00A20770">
        <w:rPr>
          <w:rFonts w:ascii="Times New Roman" w:hAnsi="Times New Roman" w:cs="Times New Roman"/>
          <w:sz w:val="28"/>
          <w:szCs w:val="28"/>
          <w:lang w:val="ru-RU"/>
        </w:rPr>
        <w:t>населення</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розвиток</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суспільної</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діялності</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Природні</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ресурси</w:t>
      </w:r>
      <w:proofErr w:type="spellEnd"/>
      <w:r w:rsidR="005139FD">
        <w:rPr>
          <w:rFonts w:ascii="Times New Roman" w:hAnsi="Times New Roman" w:cs="Times New Roman"/>
          <w:sz w:val="28"/>
          <w:szCs w:val="28"/>
          <w:lang w:val="ru-RU"/>
        </w:rPr>
        <w:t xml:space="preserve"> є </w:t>
      </w:r>
      <w:proofErr w:type="spellStart"/>
      <w:r w:rsidR="005139FD">
        <w:rPr>
          <w:rFonts w:ascii="Times New Roman" w:hAnsi="Times New Roman" w:cs="Times New Roman"/>
          <w:sz w:val="28"/>
          <w:szCs w:val="28"/>
          <w:lang w:val="ru-RU"/>
        </w:rPr>
        <w:t>стратегічними</w:t>
      </w:r>
      <w:proofErr w:type="spellEnd"/>
      <w:r w:rsidR="005139FD">
        <w:rPr>
          <w:rFonts w:ascii="Times New Roman" w:hAnsi="Times New Roman" w:cs="Times New Roman"/>
          <w:sz w:val="28"/>
          <w:szCs w:val="28"/>
          <w:lang w:val="ru-RU"/>
        </w:rPr>
        <w:t xml:space="preserve"> з точки </w:t>
      </w:r>
      <w:proofErr w:type="spellStart"/>
      <w:r w:rsidR="005139FD">
        <w:rPr>
          <w:rFonts w:ascii="Times New Roman" w:hAnsi="Times New Roman" w:cs="Times New Roman"/>
          <w:sz w:val="28"/>
          <w:szCs w:val="28"/>
          <w:lang w:val="ru-RU"/>
        </w:rPr>
        <w:t>зору</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цілей</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сталого</w:t>
      </w:r>
      <w:proofErr w:type="spellEnd"/>
      <w:r w:rsidR="007015CF">
        <w:rPr>
          <w:rFonts w:ascii="Times New Roman" w:hAnsi="Times New Roman" w:cs="Times New Roman"/>
          <w:sz w:val="28"/>
          <w:szCs w:val="28"/>
          <w:lang w:val="ru-RU"/>
        </w:rPr>
        <w:t xml:space="preserve"> (</w:t>
      </w:r>
      <w:proofErr w:type="spellStart"/>
      <w:r w:rsidR="007015CF">
        <w:rPr>
          <w:rFonts w:ascii="Times New Roman" w:hAnsi="Times New Roman" w:cs="Times New Roman"/>
          <w:sz w:val="28"/>
          <w:szCs w:val="28"/>
          <w:lang w:val="ru-RU"/>
        </w:rPr>
        <w:t>збалансованого</w:t>
      </w:r>
      <w:proofErr w:type="spellEnd"/>
      <w:r w:rsidR="007015CF">
        <w:rPr>
          <w:rFonts w:ascii="Times New Roman" w:hAnsi="Times New Roman" w:cs="Times New Roman"/>
          <w:sz w:val="28"/>
          <w:szCs w:val="28"/>
          <w:lang w:val="ru-RU"/>
        </w:rPr>
        <w:t>)</w:t>
      </w:r>
      <w:r w:rsidR="005139FD">
        <w:rPr>
          <w:rFonts w:ascii="Times New Roman" w:hAnsi="Times New Roman" w:cs="Times New Roman"/>
          <w:sz w:val="28"/>
          <w:szCs w:val="28"/>
          <w:lang w:val="ru-RU"/>
        </w:rPr>
        <w:t xml:space="preserve"> розвитку </w:t>
      </w:r>
      <w:proofErr w:type="spellStart"/>
      <w:r w:rsidR="005139FD">
        <w:rPr>
          <w:rFonts w:ascii="Times New Roman" w:hAnsi="Times New Roman" w:cs="Times New Roman"/>
          <w:sz w:val="28"/>
          <w:szCs w:val="28"/>
          <w:lang w:val="ru-RU"/>
        </w:rPr>
        <w:t>територій</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Україна</w:t>
      </w:r>
      <w:proofErr w:type="spellEnd"/>
      <w:r w:rsidR="005139FD">
        <w:rPr>
          <w:rFonts w:ascii="Times New Roman" w:hAnsi="Times New Roman" w:cs="Times New Roman"/>
          <w:sz w:val="28"/>
          <w:szCs w:val="28"/>
          <w:lang w:val="ru-RU"/>
        </w:rPr>
        <w:t xml:space="preserve"> за </w:t>
      </w:r>
      <w:proofErr w:type="spellStart"/>
      <w:r w:rsidR="00F30424">
        <w:rPr>
          <w:rFonts w:ascii="Times New Roman" w:hAnsi="Times New Roman" w:cs="Times New Roman"/>
          <w:sz w:val="28"/>
          <w:szCs w:val="28"/>
          <w:lang w:val="ru-RU"/>
        </w:rPr>
        <w:t>сумарною</w:t>
      </w:r>
      <w:proofErr w:type="spellEnd"/>
      <w:r w:rsidR="00F30424">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забезпеченністю</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ци</w:t>
      </w:r>
      <w:r w:rsidR="00F30424">
        <w:rPr>
          <w:rFonts w:ascii="Times New Roman" w:hAnsi="Times New Roman" w:cs="Times New Roman"/>
          <w:sz w:val="28"/>
          <w:szCs w:val="28"/>
          <w:lang w:val="ru-RU"/>
        </w:rPr>
        <w:t>ми</w:t>
      </w:r>
      <w:proofErr w:type="spellEnd"/>
      <w:r w:rsidR="005139FD">
        <w:rPr>
          <w:rFonts w:ascii="Times New Roman" w:hAnsi="Times New Roman" w:cs="Times New Roman"/>
          <w:sz w:val="28"/>
          <w:szCs w:val="28"/>
          <w:lang w:val="ru-RU"/>
        </w:rPr>
        <w:t xml:space="preserve"> ресурс</w:t>
      </w:r>
      <w:r w:rsidR="00F30424">
        <w:rPr>
          <w:rFonts w:ascii="Times New Roman" w:hAnsi="Times New Roman" w:cs="Times New Roman"/>
          <w:sz w:val="28"/>
          <w:szCs w:val="28"/>
          <w:lang w:val="ru-RU"/>
        </w:rPr>
        <w:t xml:space="preserve">ами </w:t>
      </w:r>
      <w:proofErr w:type="spellStart"/>
      <w:r w:rsidR="00F30424">
        <w:rPr>
          <w:rFonts w:ascii="Times New Roman" w:hAnsi="Times New Roman" w:cs="Times New Roman"/>
          <w:sz w:val="28"/>
          <w:szCs w:val="28"/>
          <w:lang w:val="ru-RU"/>
        </w:rPr>
        <w:t>знаходиться</w:t>
      </w:r>
      <w:proofErr w:type="spellEnd"/>
      <w:r w:rsidR="005139FD">
        <w:rPr>
          <w:rFonts w:ascii="Times New Roman" w:hAnsi="Times New Roman" w:cs="Times New Roman"/>
          <w:sz w:val="28"/>
          <w:szCs w:val="28"/>
          <w:lang w:val="ru-RU"/>
        </w:rPr>
        <w:t xml:space="preserve"> в </w:t>
      </w:r>
      <w:proofErr w:type="spellStart"/>
      <w:r w:rsidR="005139FD">
        <w:rPr>
          <w:rFonts w:ascii="Times New Roman" w:hAnsi="Times New Roman" w:cs="Times New Roman"/>
          <w:sz w:val="28"/>
          <w:szCs w:val="28"/>
          <w:lang w:val="ru-RU"/>
        </w:rPr>
        <w:t>трійці</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лідерів</w:t>
      </w:r>
      <w:proofErr w:type="spellEnd"/>
      <w:r w:rsidR="005139FD">
        <w:rPr>
          <w:rFonts w:ascii="Times New Roman" w:hAnsi="Times New Roman" w:cs="Times New Roman"/>
          <w:sz w:val="28"/>
          <w:szCs w:val="28"/>
          <w:lang w:val="ru-RU"/>
        </w:rPr>
        <w:t xml:space="preserve"> </w:t>
      </w:r>
      <w:proofErr w:type="spellStart"/>
      <w:r w:rsidR="005139FD">
        <w:rPr>
          <w:rFonts w:ascii="Times New Roman" w:hAnsi="Times New Roman" w:cs="Times New Roman"/>
          <w:sz w:val="28"/>
          <w:szCs w:val="28"/>
          <w:lang w:val="ru-RU"/>
        </w:rPr>
        <w:t>серед</w:t>
      </w:r>
      <w:proofErr w:type="spellEnd"/>
      <w:r w:rsidR="005139FD">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європейських</w:t>
      </w:r>
      <w:proofErr w:type="spellEnd"/>
      <w:r w:rsidR="00F30424">
        <w:rPr>
          <w:rFonts w:ascii="Times New Roman" w:hAnsi="Times New Roman" w:cs="Times New Roman"/>
          <w:sz w:val="28"/>
          <w:szCs w:val="28"/>
          <w:lang w:val="ru-RU"/>
        </w:rPr>
        <w:t xml:space="preserve"> держав. </w:t>
      </w:r>
      <w:r w:rsidR="007015CF">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Це</w:t>
      </w:r>
      <w:proofErr w:type="spellEnd"/>
      <w:r w:rsidR="00F30424">
        <w:rPr>
          <w:rFonts w:ascii="Times New Roman" w:hAnsi="Times New Roman" w:cs="Times New Roman"/>
          <w:sz w:val="28"/>
          <w:szCs w:val="28"/>
          <w:lang w:val="ru-RU"/>
        </w:rPr>
        <w:t xml:space="preserve"> видно </w:t>
      </w:r>
      <w:proofErr w:type="spellStart"/>
      <w:r w:rsidR="00F30424">
        <w:rPr>
          <w:rFonts w:ascii="Times New Roman" w:hAnsi="Times New Roman" w:cs="Times New Roman"/>
          <w:sz w:val="28"/>
          <w:szCs w:val="28"/>
          <w:lang w:val="ru-RU"/>
        </w:rPr>
        <w:t>із</w:t>
      </w:r>
      <w:proofErr w:type="spellEnd"/>
      <w:r w:rsidR="00F30424">
        <w:rPr>
          <w:rFonts w:ascii="Times New Roman" w:hAnsi="Times New Roman" w:cs="Times New Roman"/>
          <w:sz w:val="28"/>
          <w:szCs w:val="28"/>
          <w:lang w:val="ru-RU"/>
        </w:rPr>
        <w:t xml:space="preserve"> </w:t>
      </w:r>
      <w:r w:rsidR="00E431CE">
        <w:rPr>
          <w:rFonts w:ascii="Times New Roman" w:hAnsi="Times New Roman" w:cs="Times New Roman"/>
          <w:sz w:val="28"/>
          <w:szCs w:val="28"/>
          <w:lang w:val="ru-RU"/>
        </w:rPr>
        <w:t>Т</w:t>
      </w:r>
      <w:r w:rsidR="00F30424">
        <w:rPr>
          <w:rFonts w:ascii="Times New Roman" w:hAnsi="Times New Roman" w:cs="Times New Roman"/>
          <w:sz w:val="28"/>
          <w:szCs w:val="28"/>
          <w:lang w:val="ru-RU"/>
        </w:rPr>
        <w:t>абл.</w:t>
      </w:r>
      <w:r w:rsidR="00A20770">
        <w:rPr>
          <w:rFonts w:ascii="Times New Roman" w:hAnsi="Times New Roman" w:cs="Times New Roman"/>
          <w:sz w:val="28"/>
          <w:szCs w:val="28"/>
          <w:lang w:val="ru-RU"/>
        </w:rPr>
        <w:t xml:space="preserve"> </w:t>
      </w:r>
      <w:r w:rsidR="00E431CE">
        <w:rPr>
          <w:rFonts w:ascii="Times New Roman" w:hAnsi="Times New Roman" w:cs="Times New Roman"/>
          <w:sz w:val="28"/>
          <w:szCs w:val="28"/>
          <w:lang w:val="ru-RU"/>
        </w:rPr>
        <w:t>1</w:t>
      </w:r>
      <w:r w:rsidR="00F30424">
        <w:rPr>
          <w:rFonts w:ascii="Times New Roman" w:hAnsi="Times New Roman" w:cs="Times New Roman"/>
          <w:sz w:val="28"/>
          <w:szCs w:val="28"/>
          <w:lang w:val="ru-RU"/>
        </w:rPr>
        <w:t xml:space="preserve">, в </w:t>
      </w:r>
      <w:proofErr w:type="spellStart"/>
      <w:r w:rsidR="00F30424">
        <w:rPr>
          <w:rFonts w:ascii="Times New Roman" w:hAnsi="Times New Roman" w:cs="Times New Roman"/>
          <w:sz w:val="28"/>
          <w:szCs w:val="28"/>
          <w:lang w:val="ru-RU"/>
        </w:rPr>
        <w:t>якій</w:t>
      </w:r>
      <w:proofErr w:type="spellEnd"/>
      <w:r w:rsidR="00F30424">
        <w:rPr>
          <w:rFonts w:ascii="Times New Roman" w:hAnsi="Times New Roman" w:cs="Times New Roman"/>
          <w:sz w:val="28"/>
          <w:szCs w:val="28"/>
          <w:lang w:val="ru-RU"/>
        </w:rPr>
        <w:t xml:space="preserve"> приведено </w:t>
      </w:r>
      <w:proofErr w:type="spellStart"/>
      <w:r w:rsidR="00F30424">
        <w:rPr>
          <w:rFonts w:ascii="Times New Roman" w:hAnsi="Times New Roman" w:cs="Times New Roman"/>
          <w:sz w:val="28"/>
          <w:szCs w:val="28"/>
          <w:lang w:val="ru-RU"/>
        </w:rPr>
        <w:t>дані</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порівняльного</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аналізу</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стратегічних</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ресурсів</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багатьох</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європейськиж</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країн</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Такий</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високий</w:t>
      </w:r>
      <w:proofErr w:type="spellEnd"/>
      <w:r w:rsidR="00F30424">
        <w:rPr>
          <w:rFonts w:ascii="Times New Roman" w:hAnsi="Times New Roman" w:cs="Times New Roman"/>
          <w:sz w:val="28"/>
          <w:szCs w:val="28"/>
          <w:lang w:val="ru-RU"/>
        </w:rPr>
        <w:t xml:space="preserve"> рейтинг </w:t>
      </w:r>
      <w:proofErr w:type="spellStart"/>
      <w:r w:rsidR="00F30424">
        <w:rPr>
          <w:rFonts w:ascii="Times New Roman" w:hAnsi="Times New Roman" w:cs="Times New Roman"/>
          <w:sz w:val="28"/>
          <w:szCs w:val="28"/>
          <w:lang w:val="ru-RU"/>
        </w:rPr>
        <w:t>Україна</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займає</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завдячуючи</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наявності</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достатньо</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потужнього</w:t>
      </w:r>
      <w:proofErr w:type="spellEnd"/>
      <w:r w:rsidR="00F30424">
        <w:rPr>
          <w:rFonts w:ascii="Times New Roman" w:hAnsi="Times New Roman" w:cs="Times New Roman"/>
          <w:sz w:val="28"/>
          <w:szCs w:val="28"/>
          <w:lang w:val="ru-RU"/>
        </w:rPr>
        <w:t xml:space="preserve"> природно-ресурсного </w:t>
      </w:r>
      <w:proofErr w:type="spellStart"/>
      <w:r w:rsidR="00F30424">
        <w:rPr>
          <w:rFonts w:ascii="Times New Roman" w:hAnsi="Times New Roman" w:cs="Times New Roman"/>
          <w:sz w:val="28"/>
          <w:szCs w:val="28"/>
          <w:lang w:val="ru-RU"/>
        </w:rPr>
        <w:t>потенціалу</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із</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більшості</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стратегічно</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важливих</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компонентів</w:t>
      </w:r>
      <w:proofErr w:type="spellEnd"/>
      <w:r w:rsidR="00854291">
        <w:rPr>
          <w:rFonts w:ascii="Times New Roman" w:hAnsi="Times New Roman" w:cs="Times New Roman"/>
          <w:sz w:val="28"/>
          <w:szCs w:val="28"/>
          <w:lang w:val="ru-RU"/>
        </w:rPr>
        <w:t xml:space="preserve">, особливо </w:t>
      </w:r>
      <w:proofErr w:type="spellStart"/>
      <w:r w:rsidR="00854291">
        <w:rPr>
          <w:rFonts w:ascii="Times New Roman" w:hAnsi="Times New Roman" w:cs="Times New Roman"/>
          <w:sz w:val="28"/>
          <w:szCs w:val="28"/>
          <w:lang w:val="ru-RU"/>
        </w:rPr>
        <w:t>наявності</w:t>
      </w:r>
      <w:proofErr w:type="spellEnd"/>
      <w:r w:rsidR="00854291">
        <w:rPr>
          <w:rFonts w:ascii="Times New Roman" w:hAnsi="Times New Roman" w:cs="Times New Roman"/>
          <w:sz w:val="28"/>
          <w:szCs w:val="28"/>
          <w:lang w:val="ru-RU"/>
        </w:rPr>
        <w:t xml:space="preserve"> </w:t>
      </w:r>
      <w:proofErr w:type="spellStart"/>
      <w:r w:rsidR="00854291">
        <w:rPr>
          <w:rFonts w:ascii="Times New Roman" w:hAnsi="Times New Roman" w:cs="Times New Roman"/>
          <w:sz w:val="28"/>
          <w:szCs w:val="28"/>
          <w:lang w:val="ru-RU"/>
        </w:rPr>
        <w:t>якісних</w:t>
      </w:r>
      <w:proofErr w:type="spellEnd"/>
      <w:r w:rsidR="00854291">
        <w:rPr>
          <w:rFonts w:ascii="Times New Roman" w:hAnsi="Times New Roman" w:cs="Times New Roman"/>
          <w:sz w:val="28"/>
          <w:szCs w:val="28"/>
          <w:lang w:val="ru-RU"/>
        </w:rPr>
        <w:t xml:space="preserve"> </w:t>
      </w:r>
      <w:proofErr w:type="spellStart"/>
      <w:r w:rsidR="00854291">
        <w:rPr>
          <w:rFonts w:ascii="Times New Roman" w:hAnsi="Times New Roman" w:cs="Times New Roman"/>
          <w:sz w:val="28"/>
          <w:szCs w:val="28"/>
          <w:lang w:val="ru-RU"/>
        </w:rPr>
        <w:t>грунтів</w:t>
      </w:r>
      <w:proofErr w:type="spellEnd"/>
      <w:r w:rsidR="00854291">
        <w:rPr>
          <w:rFonts w:ascii="Times New Roman" w:hAnsi="Times New Roman" w:cs="Times New Roman"/>
          <w:sz w:val="28"/>
          <w:szCs w:val="28"/>
          <w:lang w:val="ru-RU"/>
        </w:rPr>
        <w:t xml:space="preserve">, </w:t>
      </w:r>
      <w:proofErr w:type="spellStart"/>
      <w:r w:rsidR="00854291">
        <w:rPr>
          <w:rFonts w:ascii="Times New Roman" w:hAnsi="Times New Roman" w:cs="Times New Roman"/>
          <w:sz w:val="28"/>
          <w:szCs w:val="28"/>
          <w:lang w:val="ru-RU"/>
        </w:rPr>
        <w:t>значних</w:t>
      </w:r>
      <w:proofErr w:type="spellEnd"/>
      <w:r w:rsidR="00854291">
        <w:rPr>
          <w:rFonts w:ascii="Times New Roman" w:hAnsi="Times New Roman" w:cs="Times New Roman"/>
          <w:sz w:val="28"/>
          <w:szCs w:val="28"/>
          <w:lang w:val="ru-RU"/>
        </w:rPr>
        <w:t xml:space="preserve"> </w:t>
      </w:r>
      <w:proofErr w:type="spellStart"/>
      <w:r w:rsidR="00854291">
        <w:rPr>
          <w:rFonts w:ascii="Times New Roman" w:hAnsi="Times New Roman" w:cs="Times New Roman"/>
          <w:sz w:val="28"/>
          <w:szCs w:val="28"/>
          <w:lang w:val="ru-RU"/>
        </w:rPr>
        <w:t>площ</w:t>
      </w:r>
      <w:proofErr w:type="spellEnd"/>
      <w:r w:rsidR="00854291">
        <w:rPr>
          <w:rFonts w:ascii="Times New Roman" w:hAnsi="Times New Roman" w:cs="Times New Roman"/>
          <w:sz w:val="28"/>
          <w:szCs w:val="28"/>
          <w:lang w:val="ru-RU"/>
        </w:rPr>
        <w:t xml:space="preserve"> </w:t>
      </w:r>
      <w:proofErr w:type="spellStart"/>
      <w:r w:rsidR="00854291">
        <w:rPr>
          <w:rFonts w:ascii="Times New Roman" w:hAnsi="Times New Roman" w:cs="Times New Roman"/>
          <w:sz w:val="28"/>
          <w:szCs w:val="28"/>
          <w:lang w:val="ru-RU"/>
        </w:rPr>
        <w:t>ріллі</w:t>
      </w:r>
      <w:proofErr w:type="spellEnd"/>
      <w:r w:rsidR="00E431CE">
        <w:rPr>
          <w:rFonts w:ascii="Times New Roman" w:hAnsi="Times New Roman" w:cs="Times New Roman"/>
          <w:sz w:val="28"/>
          <w:szCs w:val="28"/>
          <w:lang w:val="ru-RU"/>
        </w:rPr>
        <w:t xml:space="preserve">, </w:t>
      </w:r>
      <w:proofErr w:type="spellStart"/>
      <w:r w:rsidR="00E431CE">
        <w:rPr>
          <w:rFonts w:ascii="Times New Roman" w:hAnsi="Times New Roman" w:cs="Times New Roman"/>
          <w:sz w:val="28"/>
          <w:szCs w:val="28"/>
          <w:lang w:val="ru-RU"/>
        </w:rPr>
        <w:t>багатьох</w:t>
      </w:r>
      <w:proofErr w:type="spellEnd"/>
      <w:r w:rsidR="00E431CE">
        <w:rPr>
          <w:rFonts w:ascii="Times New Roman" w:hAnsi="Times New Roman" w:cs="Times New Roman"/>
          <w:sz w:val="28"/>
          <w:szCs w:val="28"/>
          <w:lang w:val="ru-RU"/>
        </w:rPr>
        <w:t xml:space="preserve"> </w:t>
      </w:r>
      <w:proofErr w:type="spellStart"/>
      <w:r w:rsidR="00E431CE">
        <w:rPr>
          <w:rFonts w:ascii="Times New Roman" w:hAnsi="Times New Roman" w:cs="Times New Roman"/>
          <w:sz w:val="28"/>
          <w:szCs w:val="28"/>
          <w:lang w:val="ru-RU"/>
        </w:rPr>
        <w:t>корисних</w:t>
      </w:r>
      <w:proofErr w:type="spellEnd"/>
      <w:r w:rsidR="00E431CE">
        <w:rPr>
          <w:rFonts w:ascii="Times New Roman" w:hAnsi="Times New Roman" w:cs="Times New Roman"/>
          <w:sz w:val="28"/>
          <w:szCs w:val="28"/>
          <w:lang w:val="ru-RU"/>
        </w:rPr>
        <w:t xml:space="preserve"> </w:t>
      </w:r>
      <w:proofErr w:type="spellStart"/>
      <w:r w:rsidR="00E431CE">
        <w:rPr>
          <w:rFonts w:ascii="Times New Roman" w:hAnsi="Times New Roman" w:cs="Times New Roman"/>
          <w:sz w:val="28"/>
          <w:szCs w:val="28"/>
          <w:lang w:val="ru-RU"/>
        </w:rPr>
        <w:t>копалин</w:t>
      </w:r>
      <w:proofErr w:type="spellEnd"/>
      <w:r w:rsidR="00F30424">
        <w:rPr>
          <w:rFonts w:ascii="Times New Roman" w:hAnsi="Times New Roman" w:cs="Times New Roman"/>
          <w:sz w:val="28"/>
          <w:szCs w:val="28"/>
          <w:lang w:val="ru-RU"/>
        </w:rPr>
        <w:t xml:space="preserve">. </w:t>
      </w:r>
      <w:proofErr w:type="spellStart"/>
      <w:r w:rsidR="00F30424">
        <w:rPr>
          <w:rFonts w:ascii="Times New Roman" w:hAnsi="Times New Roman" w:cs="Times New Roman"/>
          <w:sz w:val="28"/>
          <w:szCs w:val="28"/>
          <w:lang w:val="ru-RU"/>
        </w:rPr>
        <w:t>Однак</w:t>
      </w:r>
      <w:proofErr w:type="spellEnd"/>
      <w:r w:rsidR="007B09B3">
        <w:rPr>
          <w:rFonts w:ascii="Times New Roman" w:hAnsi="Times New Roman" w:cs="Times New Roman"/>
          <w:sz w:val="28"/>
          <w:szCs w:val="28"/>
          <w:lang w:val="ru-RU"/>
        </w:rPr>
        <w:t xml:space="preserve">, при </w:t>
      </w:r>
      <w:proofErr w:type="spellStart"/>
      <w:r w:rsidR="007B09B3">
        <w:rPr>
          <w:rFonts w:ascii="Times New Roman" w:hAnsi="Times New Roman" w:cs="Times New Roman"/>
          <w:sz w:val="28"/>
          <w:szCs w:val="28"/>
          <w:lang w:val="ru-RU"/>
        </w:rPr>
        <w:t>значному</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загальному</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обсязі</w:t>
      </w:r>
      <w:proofErr w:type="spellEnd"/>
      <w:r w:rsidR="007B09B3">
        <w:rPr>
          <w:rFonts w:ascii="Times New Roman" w:hAnsi="Times New Roman" w:cs="Times New Roman"/>
          <w:sz w:val="28"/>
          <w:szCs w:val="28"/>
          <w:lang w:val="ru-RU"/>
        </w:rPr>
        <w:t xml:space="preserve"> та </w:t>
      </w:r>
      <w:proofErr w:type="spellStart"/>
      <w:r w:rsidR="007B09B3">
        <w:rPr>
          <w:rFonts w:ascii="Times New Roman" w:hAnsi="Times New Roman" w:cs="Times New Roman"/>
          <w:sz w:val="28"/>
          <w:szCs w:val="28"/>
          <w:lang w:val="ru-RU"/>
        </w:rPr>
        <w:t>різноманітності</w:t>
      </w:r>
      <w:proofErr w:type="spellEnd"/>
      <w:r w:rsidR="007B09B3">
        <w:rPr>
          <w:rFonts w:ascii="Times New Roman" w:hAnsi="Times New Roman" w:cs="Times New Roman"/>
          <w:sz w:val="28"/>
          <w:szCs w:val="28"/>
          <w:lang w:val="ru-RU"/>
        </w:rPr>
        <w:t xml:space="preserve"> ПРП</w:t>
      </w:r>
      <w:r w:rsidR="007015CF">
        <w:rPr>
          <w:rFonts w:ascii="Times New Roman" w:hAnsi="Times New Roman" w:cs="Times New Roman"/>
          <w:sz w:val="28"/>
          <w:szCs w:val="28"/>
          <w:lang w:val="ru-RU"/>
        </w:rPr>
        <w:t xml:space="preserve"> </w:t>
      </w:r>
      <w:proofErr w:type="spellStart"/>
      <w:r w:rsidR="007015CF">
        <w:rPr>
          <w:rFonts w:ascii="Times New Roman" w:hAnsi="Times New Roman" w:cs="Times New Roman"/>
          <w:sz w:val="28"/>
          <w:szCs w:val="28"/>
          <w:lang w:val="ru-RU"/>
        </w:rPr>
        <w:t>України</w:t>
      </w:r>
      <w:proofErr w:type="spellEnd"/>
      <w:r w:rsidR="007B09B3">
        <w:rPr>
          <w:rFonts w:ascii="Times New Roman" w:hAnsi="Times New Roman" w:cs="Times New Roman"/>
          <w:sz w:val="28"/>
          <w:szCs w:val="28"/>
          <w:lang w:val="ru-RU"/>
        </w:rPr>
        <w:t xml:space="preserve"> </w:t>
      </w:r>
      <w:proofErr w:type="spellStart"/>
      <w:r w:rsidR="000E33DF">
        <w:rPr>
          <w:rFonts w:ascii="Times New Roman" w:hAnsi="Times New Roman" w:cs="Times New Roman"/>
          <w:sz w:val="28"/>
          <w:szCs w:val="28"/>
          <w:lang w:val="ru-RU"/>
        </w:rPr>
        <w:t>спотерігаємо</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зниження</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потенційних</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можливостей</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його</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ефективного</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використання</w:t>
      </w:r>
      <w:proofErr w:type="spellEnd"/>
      <w:r w:rsidR="007B09B3">
        <w:rPr>
          <w:rFonts w:ascii="Times New Roman" w:hAnsi="Times New Roman" w:cs="Times New Roman"/>
          <w:sz w:val="28"/>
          <w:szCs w:val="28"/>
          <w:lang w:val="ru-RU"/>
        </w:rPr>
        <w:t xml:space="preserve">, </w:t>
      </w:r>
      <w:proofErr w:type="spellStart"/>
      <w:r w:rsidR="007B09B3">
        <w:rPr>
          <w:rFonts w:ascii="Times New Roman" w:hAnsi="Times New Roman" w:cs="Times New Roman"/>
          <w:sz w:val="28"/>
          <w:szCs w:val="28"/>
          <w:lang w:val="ru-RU"/>
        </w:rPr>
        <w:t>зокрема</w:t>
      </w:r>
      <w:proofErr w:type="spellEnd"/>
      <w:r w:rsidR="007B09B3">
        <w:rPr>
          <w:rFonts w:ascii="Times New Roman" w:hAnsi="Times New Roman" w:cs="Times New Roman"/>
          <w:sz w:val="28"/>
          <w:szCs w:val="28"/>
          <w:lang w:val="ru-RU"/>
        </w:rPr>
        <w:t xml:space="preserve"> через </w:t>
      </w:r>
      <w:proofErr w:type="spellStart"/>
      <w:r w:rsidR="007B09B3">
        <w:rPr>
          <w:rFonts w:ascii="Times New Roman" w:hAnsi="Times New Roman" w:cs="Times New Roman"/>
          <w:sz w:val="28"/>
          <w:szCs w:val="28"/>
          <w:lang w:val="ru-RU"/>
        </w:rPr>
        <w:t>незбалансован</w:t>
      </w:r>
      <w:r w:rsidR="00AF578B">
        <w:rPr>
          <w:rFonts w:ascii="Times New Roman" w:hAnsi="Times New Roman" w:cs="Times New Roman"/>
          <w:sz w:val="28"/>
          <w:szCs w:val="28"/>
          <w:lang w:val="ru-RU"/>
        </w:rPr>
        <w:t>ість</w:t>
      </w:r>
      <w:proofErr w:type="spellEnd"/>
      <w:r w:rsidR="00AF578B">
        <w:rPr>
          <w:rFonts w:ascii="Times New Roman" w:hAnsi="Times New Roman" w:cs="Times New Roman"/>
          <w:sz w:val="28"/>
          <w:szCs w:val="28"/>
          <w:lang w:val="ru-RU"/>
        </w:rPr>
        <w:t xml:space="preserve"> компонент. Так, при </w:t>
      </w:r>
      <w:proofErr w:type="spellStart"/>
      <w:r w:rsidR="00AF578B">
        <w:rPr>
          <w:rFonts w:ascii="Times New Roman" w:hAnsi="Times New Roman" w:cs="Times New Roman"/>
          <w:sz w:val="28"/>
          <w:szCs w:val="28"/>
          <w:lang w:val="ru-RU"/>
        </w:rPr>
        <w:t>непоганому</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складі</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паливно-енергетичних</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ресурсів</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маємо</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дефіцит</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придатних</w:t>
      </w:r>
      <w:proofErr w:type="spellEnd"/>
      <w:r w:rsidR="00AF578B">
        <w:rPr>
          <w:rFonts w:ascii="Times New Roman" w:hAnsi="Times New Roman" w:cs="Times New Roman"/>
          <w:sz w:val="28"/>
          <w:szCs w:val="28"/>
          <w:lang w:val="ru-RU"/>
        </w:rPr>
        <w:t xml:space="preserve"> для</w:t>
      </w:r>
      <w:r w:rsidR="000E33DF">
        <w:rPr>
          <w:rFonts w:ascii="Times New Roman" w:hAnsi="Times New Roman" w:cs="Times New Roman"/>
          <w:sz w:val="28"/>
          <w:szCs w:val="28"/>
          <w:lang w:val="ru-RU"/>
        </w:rPr>
        <w:t xml:space="preserve"> рентабельного</w:t>
      </w:r>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видобування</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вугілля</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нафти</w:t>
      </w:r>
      <w:proofErr w:type="spellEnd"/>
      <w:r w:rsidR="00AF578B">
        <w:rPr>
          <w:rFonts w:ascii="Times New Roman" w:hAnsi="Times New Roman" w:cs="Times New Roman"/>
          <w:sz w:val="28"/>
          <w:szCs w:val="28"/>
          <w:lang w:val="ru-RU"/>
        </w:rPr>
        <w:t xml:space="preserve"> і газу</w:t>
      </w:r>
      <w:r w:rsidR="000E33DF">
        <w:rPr>
          <w:rFonts w:ascii="Times New Roman" w:hAnsi="Times New Roman" w:cs="Times New Roman"/>
          <w:sz w:val="28"/>
          <w:szCs w:val="28"/>
          <w:lang w:val="ru-RU"/>
        </w:rPr>
        <w:t>.</w:t>
      </w:r>
      <w:r w:rsidR="00AF578B">
        <w:rPr>
          <w:rFonts w:ascii="Times New Roman" w:hAnsi="Times New Roman" w:cs="Times New Roman"/>
          <w:sz w:val="28"/>
          <w:szCs w:val="28"/>
          <w:lang w:val="ru-RU"/>
        </w:rPr>
        <w:t xml:space="preserve"> </w:t>
      </w:r>
      <w:proofErr w:type="spellStart"/>
      <w:r w:rsidR="000E33DF">
        <w:rPr>
          <w:rFonts w:ascii="Times New Roman" w:hAnsi="Times New Roman" w:cs="Times New Roman"/>
          <w:sz w:val="28"/>
          <w:szCs w:val="28"/>
          <w:lang w:val="ru-RU"/>
        </w:rPr>
        <w:t>Д</w:t>
      </w:r>
      <w:r w:rsidR="00AF578B">
        <w:rPr>
          <w:rFonts w:ascii="Times New Roman" w:hAnsi="Times New Roman" w:cs="Times New Roman"/>
          <w:sz w:val="28"/>
          <w:szCs w:val="28"/>
          <w:lang w:val="ru-RU"/>
        </w:rPr>
        <w:t>ефіцит</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водних</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ресурсів</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стримує</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належне</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використання</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інших</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ресурсів</w:t>
      </w:r>
      <w:proofErr w:type="spellEnd"/>
      <w:r w:rsidR="00AF578B">
        <w:rPr>
          <w:rFonts w:ascii="Times New Roman" w:hAnsi="Times New Roman" w:cs="Times New Roman"/>
          <w:sz w:val="28"/>
          <w:szCs w:val="28"/>
          <w:lang w:val="ru-RU"/>
        </w:rPr>
        <w:t xml:space="preserve"> у </w:t>
      </w:r>
      <w:proofErr w:type="spellStart"/>
      <w:r w:rsidR="00AF578B">
        <w:rPr>
          <w:rFonts w:ascii="Times New Roman" w:hAnsi="Times New Roman" w:cs="Times New Roman"/>
          <w:sz w:val="28"/>
          <w:szCs w:val="28"/>
          <w:lang w:val="ru-RU"/>
        </w:rPr>
        <w:t>міжгалузевому</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освоєнні</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теритоії</w:t>
      </w:r>
      <w:proofErr w:type="spellEnd"/>
      <w:r w:rsidR="000E33DF">
        <w:rPr>
          <w:rFonts w:ascii="Times New Roman" w:hAnsi="Times New Roman" w:cs="Times New Roman"/>
          <w:sz w:val="28"/>
          <w:szCs w:val="28"/>
          <w:lang w:val="ru-RU"/>
        </w:rPr>
        <w:t>.</w:t>
      </w:r>
      <w:r w:rsidR="00031CD1">
        <w:rPr>
          <w:rFonts w:ascii="Times New Roman" w:hAnsi="Times New Roman" w:cs="Times New Roman"/>
          <w:sz w:val="28"/>
          <w:szCs w:val="28"/>
          <w:lang w:val="ru-RU"/>
        </w:rPr>
        <w:t xml:space="preserve"> </w:t>
      </w:r>
      <w:proofErr w:type="spellStart"/>
      <w:r w:rsidR="000E33DF">
        <w:rPr>
          <w:rFonts w:ascii="Times New Roman" w:hAnsi="Times New Roman" w:cs="Times New Roman"/>
          <w:sz w:val="28"/>
          <w:szCs w:val="28"/>
          <w:lang w:val="ru-RU"/>
        </w:rPr>
        <w:t>Н</w:t>
      </w:r>
      <w:r w:rsidR="00031CD1">
        <w:rPr>
          <w:rFonts w:ascii="Times New Roman" w:hAnsi="Times New Roman" w:cs="Times New Roman"/>
          <w:sz w:val="28"/>
          <w:szCs w:val="28"/>
          <w:lang w:val="ru-RU"/>
        </w:rPr>
        <w:t>ерівномірність</w:t>
      </w:r>
      <w:proofErr w:type="spellEnd"/>
      <w:r w:rsidR="00031CD1">
        <w:rPr>
          <w:rFonts w:ascii="Times New Roman" w:hAnsi="Times New Roman" w:cs="Times New Roman"/>
          <w:sz w:val="28"/>
          <w:szCs w:val="28"/>
          <w:lang w:val="ru-RU"/>
        </w:rPr>
        <w:t xml:space="preserve"> </w:t>
      </w:r>
      <w:proofErr w:type="spellStart"/>
      <w:r w:rsidR="00031CD1">
        <w:rPr>
          <w:rFonts w:ascii="Times New Roman" w:hAnsi="Times New Roman" w:cs="Times New Roman"/>
          <w:sz w:val="28"/>
          <w:szCs w:val="28"/>
          <w:lang w:val="ru-RU"/>
        </w:rPr>
        <w:t>поширення</w:t>
      </w:r>
      <w:proofErr w:type="spellEnd"/>
      <w:r w:rsidR="00DA0486">
        <w:rPr>
          <w:rFonts w:ascii="Times New Roman" w:hAnsi="Times New Roman" w:cs="Times New Roman"/>
          <w:sz w:val="28"/>
          <w:szCs w:val="28"/>
          <w:lang w:val="ru-RU"/>
        </w:rPr>
        <w:t xml:space="preserve"> ПРП</w:t>
      </w:r>
      <w:r w:rsidR="00031CD1">
        <w:rPr>
          <w:rFonts w:ascii="Times New Roman" w:hAnsi="Times New Roman" w:cs="Times New Roman"/>
          <w:sz w:val="28"/>
          <w:szCs w:val="28"/>
          <w:lang w:val="ru-RU"/>
        </w:rPr>
        <w:t xml:space="preserve"> по </w:t>
      </w:r>
      <w:proofErr w:type="spellStart"/>
      <w:r w:rsidR="00031CD1">
        <w:rPr>
          <w:rFonts w:ascii="Times New Roman" w:hAnsi="Times New Roman" w:cs="Times New Roman"/>
          <w:sz w:val="28"/>
          <w:szCs w:val="28"/>
          <w:lang w:val="ru-RU"/>
        </w:rPr>
        <w:t>регіонам</w:t>
      </w:r>
      <w:proofErr w:type="spellEnd"/>
      <w:r w:rsidR="00031CD1">
        <w:rPr>
          <w:rFonts w:ascii="Times New Roman" w:hAnsi="Times New Roman" w:cs="Times New Roman"/>
          <w:sz w:val="28"/>
          <w:szCs w:val="28"/>
          <w:lang w:val="ru-RU"/>
        </w:rPr>
        <w:t xml:space="preserve"> </w:t>
      </w:r>
      <w:proofErr w:type="spellStart"/>
      <w:r w:rsidR="00031CD1">
        <w:rPr>
          <w:rFonts w:ascii="Times New Roman" w:hAnsi="Times New Roman" w:cs="Times New Roman"/>
          <w:sz w:val="28"/>
          <w:szCs w:val="28"/>
          <w:lang w:val="ru-RU"/>
        </w:rPr>
        <w:t>України</w:t>
      </w:r>
      <w:proofErr w:type="spellEnd"/>
      <w:r w:rsidR="00031CD1">
        <w:rPr>
          <w:rFonts w:ascii="Times New Roman" w:hAnsi="Times New Roman" w:cs="Times New Roman"/>
          <w:sz w:val="28"/>
          <w:szCs w:val="28"/>
          <w:lang w:val="ru-RU"/>
        </w:rPr>
        <w:t>,</w:t>
      </w:r>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деградація</w:t>
      </w:r>
      <w:r w:rsidR="00DA0486">
        <w:rPr>
          <w:rFonts w:ascii="Times New Roman" w:hAnsi="Times New Roman" w:cs="Times New Roman"/>
          <w:sz w:val="28"/>
          <w:szCs w:val="28"/>
          <w:lang w:val="ru-RU"/>
        </w:rPr>
        <w:t>ї</w:t>
      </w:r>
      <w:proofErr w:type="spellEnd"/>
      <w:r w:rsidR="00846292">
        <w:rPr>
          <w:rFonts w:ascii="Times New Roman" w:hAnsi="Times New Roman" w:cs="Times New Roman"/>
          <w:sz w:val="28"/>
          <w:szCs w:val="28"/>
          <w:lang w:val="ru-RU"/>
        </w:rPr>
        <w:t xml:space="preserve"> </w:t>
      </w:r>
      <w:r w:rsidR="00DA0486">
        <w:rPr>
          <w:rFonts w:ascii="Times New Roman" w:hAnsi="Times New Roman" w:cs="Times New Roman"/>
          <w:sz w:val="28"/>
          <w:szCs w:val="28"/>
          <w:lang w:val="ru-RU"/>
        </w:rPr>
        <w:t xml:space="preserve">  </w:t>
      </w:r>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окремих</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компонентів</w:t>
      </w:r>
      <w:proofErr w:type="spellEnd"/>
      <w:r w:rsidR="00AF578B">
        <w:rPr>
          <w:rFonts w:ascii="Times New Roman" w:hAnsi="Times New Roman" w:cs="Times New Roman"/>
          <w:sz w:val="28"/>
          <w:szCs w:val="28"/>
          <w:lang w:val="ru-RU"/>
        </w:rPr>
        <w:t xml:space="preserve"> ПРП через </w:t>
      </w:r>
      <w:proofErr w:type="spellStart"/>
      <w:r w:rsidR="00AF578B">
        <w:rPr>
          <w:rFonts w:ascii="Times New Roman" w:hAnsi="Times New Roman" w:cs="Times New Roman"/>
          <w:sz w:val="28"/>
          <w:szCs w:val="28"/>
          <w:lang w:val="ru-RU"/>
        </w:rPr>
        <w:t>нераціональність</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їх</w:t>
      </w:r>
      <w:proofErr w:type="spellEnd"/>
      <w:r w:rsidR="00AF578B">
        <w:rPr>
          <w:rFonts w:ascii="Times New Roman" w:hAnsi="Times New Roman" w:cs="Times New Roman"/>
          <w:sz w:val="28"/>
          <w:szCs w:val="28"/>
          <w:lang w:val="ru-RU"/>
        </w:rPr>
        <w:t xml:space="preserve"> </w:t>
      </w:r>
      <w:proofErr w:type="spellStart"/>
      <w:r w:rsidR="00AF578B">
        <w:rPr>
          <w:rFonts w:ascii="Times New Roman" w:hAnsi="Times New Roman" w:cs="Times New Roman"/>
          <w:sz w:val="28"/>
          <w:szCs w:val="28"/>
          <w:lang w:val="ru-RU"/>
        </w:rPr>
        <w:t>використання</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наприклад</w:t>
      </w:r>
      <w:proofErr w:type="spellEnd"/>
      <w:r w:rsidR="005D1B88">
        <w:rPr>
          <w:rFonts w:ascii="Times New Roman" w:hAnsi="Times New Roman" w:cs="Times New Roman"/>
          <w:sz w:val="28"/>
          <w:szCs w:val="28"/>
          <w:lang w:val="ru-RU"/>
        </w:rPr>
        <w:t xml:space="preserve">, у </w:t>
      </w:r>
      <w:proofErr w:type="spellStart"/>
      <w:r w:rsidR="005D1B88">
        <w:rPr>
          <w:rFonts w:ascii="Times New Roman" w:hAnsi="Times New Roman" w:cs="Times New Roman"/>
          <w:sz w:val="28"/>
          <w:szCs w:val="28"/>
          <w:lang w:val="ru-RU"/>
        </w:rPr>
        <w:t>використанні</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надр</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лісових</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ресурсів</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забрудненості</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грунтів</w:t>
      </w:r>
      <w:proofErr w:type="spellEnd"/>
      <w:r w:rsidR="005D1B88">
        <w:rPr>
          <w:rFonts w:ascii="Times New Roman" w:hAnsi="Times New Roman" w:cs="Times New Roman"/>
          <w:sz w:val="28"/>
          <w:szCs w:val="28"/>
          <w:lang w:val="ru-RU"/>
        </w:rPr>
        <w:t xml:space="preserve"> </w:t>
      </w:r>
      <w:proofErr w:type="spellStart"/>
      <w:r w:rsidR="005D1B88">
        <w:rPr>
          <w:rFonts w:ascii="Times New Roman" w:hAnsi="Times New Roman" w:cs="Times New Roman"/>
          <w:sz w:val="28"/>
          <w:szCs w:val="28"/>
          <w:lang w:val="ru-RU"/>
        </w:rPr>
        <w:t>тощо</w:t>
      </w:r>
      <w:proofErr w:type="spellEnd"/>
      <w:r w:rsidR="005D1B88">
        <w:rPr>
          <w:rFonts w:ascii="Times New Roman" w:hAnsi="Times New Roman" w:cs="Times New Roman"/>
          <w:sz w:val="28"/>
          <w:szCs w:val="28"/>
          <w:lang w:val="ru-RU"/>
        </w:rPr>
        <w:t>)</w:t>
      </w:r>
      <w:r w:rsidR="000E33DF">
        <w:rPr>
          <w:rFonts w:ascii="Times New Roman" w:hAnsi="Times New Roman" w:cs="Times New Roman"/>
          <w:sz w:val="28"/>
          <w:szCs w:val="28"/>
          <w:lang w:val="ru-RU"/>
        </w:rPr>
        <w:t xml:space="preserve"> </w:t>
      </w:r>
      <w:proofErr w:type="spellStart"/>
      <w:r w:rsidR="000E33DF">
        <w:rPr>
          <w:rFonts w:ascii="Times New Roman" w:hAnsi="Times New Roman" w:cs="Times New Roman"/>
          <w:sz w:val="28"/>
          <w:szCs w:val="28"/>
          <w:lang w:val="ru-RU"/>
        </w:rPr>
        <w:t>також</w:t>
      </w:r>
      <w:proofErr w:type="spellEnd"/>
      <w:r w:rsidR="000E33DF">
        <w:rPr>
          <w:rFonts w:ascii="Times New Roman" w:hAnsi="Times New Roman" w:cs="Times New Roman"/>
          <w:sz w:val="28"/>
          <w:szCs w:val="28"/>
          <w:lang w:val="ru-RU"/>
        </w:rPr>
        <w:t xml:space="preserve"> негативно </w:t>
      </w:r>
      <w:proofErr w:type="spellStart"/>
      <w:r w:rsidR="000E33DF">
        <w:rPr>
          <w:rFonts w:ascii="Times New Roman" w:hAnsi="Times New Roman" w:cs="Times New Roman"/>
          <w:sz w:val="28"/>
          <w:szCs w:val="28"/>
          <w:lang w:val="ru-RU"/>
        </w:rPr>
        <w:t>позначається</w:t>
      </w:r>
      <w:proofErr w:type="spellEnd"/>
      <w:r w:rsidR="000E33DF">
        <w:rPr>
          <w:rFonts w:ascii="Times New Roman" w:hAnsi="Times New Roman" w:cs="Times New Roman"/>
          <w:sz w:val="28"/>
          <w:szCs w:val="28"/>
          <w:lang w:val="ru-RU"/>
        </w:rPr>
        <w:t xml:space="preserve"> </w:t>
      </w:r>
      <w:r w:rsidR="006E1735">
        <w:rPr>
          <w:rFonts w:ascii="Times New Roman" w:hAnsi="Times New Roman" w:cs="Times New Roman"/>
          <w:sz w:val="28"/>
          <w:szCs w:val="28"/>
          <w:lang w:val="ru-RU"/>
        </w:rPr>
        <w:t xml:space="preserve">на </w:t>
      </w:r>
      <w:proofErr w:type="spellStart"/>
      <w:r w:rsidR="006E1735">
        <w:rPr>
          <w:rFonts w:ascii="Times New Roman" w:hAnsi="Times New Roman" w:cs="Times New Roman"/>
          <w:sz w:val="28"/>
          <w:szCs w:val="28"/>
          <w:lang w:val="ru-RU"/>
        </w:rPr>
        <w:t>регіональному</w:t>
      </w:r>
      <w:proofErr w:type="spellEnd"/>
      <w:r w:rsidR="006E1735">
        <w:rPr>
          <w:rFonts w:ascii="Times New Roman" w:hAnsi="Times New Roman" w:cs="Times New Roman"/>
          <w:sz w:val="28"/>
          <w:szCs w:val="28"/>
          <w:lang w:val="ru-RU"/>
        </w:rPr>
        <w:t xml:space="preserve"> </w:t>
      </w:r>
      <w:proofErr w:type="spellStart"/>
      <w:r w:rsidR="006E1735">
        <w:rPr>
          <w:rFonts w:ascii="Times New Roman" w:hAnsi="Times New Roman" w:cs="Times New Roman"/>
          <w:sz w:val="28"/>
          <w:szCs w:val="28"/>
          <w:lang w:val="ru-RU"/>
        </w:rPr>
        <w:t>соціально-економічному</w:t>
      </w:r>
      <w:proofErr w:type="spellEnd"/>
      <w:r w:rsidR="006E1735">
        <w:rPr>
          <w:rFonts w:ascii="Times New Roman" w:hAnsi="Times New Roman" w:cs="Times New Roman"/>
          <w:sz w:val="28"/>
          <w:szCs w:val="28"/>
          <w:lang w:val="ru-RU"/>
        </w:rPr>
        <w:t xml:space="preserve"> </w:t>
      </w:r>
      <w:proofErr w:type="spellStart"/>
      <w:r w:rsidR="006E1735">
        <w:rPr>
          <w:rFonts w:ascii="Times New Roman" w:hAnsi="Times New Roman" w:cs="Times New Roman"/>
          <w:sz w:val="28"/>
          <w:szCs w:val="28"/>
          <w:lang w:val="ru-RU"/>
        </w:rPr>
        <w:t>розвиткові</w:t>
      </w:r>
      <w:proofErr w:type="spellEnd"/>
      <w:r w:rsidR="005D1B88">
        <w:rPr>
          <w:rFonts w:ascii="Times New Roman" w:hAnsi="Times New Roman" w:cs="Times New Roman"/>
          <w:sz w:val="28"/>
          <w:szCs w:val="28"/>
          <w:lang w:val="ru-RU"/>
        </w:rPr>
        <w:t>.</w:t>
      </w:r>
    </w:p>
    <w:p w14:paraId="22C8BE1B" w14:textId="77777777" w:rsidR="00D67373" w:rsidRPr="00503C58" w:rsidRDefault="00D67373" w:rsidP="002C5CA6">
      <w:pPr>
        <w:tabs>
          <w:tab w:val="left" w:pos="6150"/>
        </w:tabs>
        <w:spacing w:after="0"/>
        <w:ind w:left="0" w:firstLine="0"/>
        <w:rPr>
          <w:rFonts w:ascii="Times New Roman" w:hAnsi="Times New Roman" w:cs="Times New Roman"/>
          <w:color w:val="FF0000"/>
          <w:sz w:val="28"/>
          <w:szCs w:val="28"/>
          <w:lang w:val="ru-RU"/>
        </w:rPr>
      </w:pPr>
      <w:r>
        <w:rPr>
          <w:rFonts w:ascii="Times New Roman" w:hAnsi="Times New Roman" w:cs="Times New Roman"/>
          <w:sz w:val="28"/>
          <w:szCs w:val="28"/>
          <w:lang w:val="ru-RU"/>
        </w:rPr>
        <w:t xml:space="preserve">         </w:t>
      </w:r>
      <w:r w:rsidR="00F24BDF">
        <w:rPr>
          <w:rFonts w:ascii="Times New Roman" w:hAnsi="Times New Roman" w:cs="Times New Roman"/>
          <w:sz w:val="28"/>
          <w:szCs w:val="28"/>
          <w:lang w:val="ru-RU"/>
        </w:rPr>
        <w:t xml:space="preserve"> </w:t>
      </w:r>
    </w:p>
    <w:p w14:paraId="722F9E4A" w14:textId="56AA30B5" w:rsidR="00846292" w:rsidRDefault="00846292" w:rsidP="00846292">
      <w:pPr>
        <w:pStyle w:val="a9"/>
        <w:tabs>
          <w:tab w:val="left" w:pos="6150"/>
        </w:tabs>
        <w:spacing w:line="240" w:lineRule="auto"/>
        <w:ind w:left="1470"/>
        <w:jc w:val="right"/>
        <w:rPr>
          <w:rFonts w:ascii="Times New Roman" w:hAnsi="Times New Roman" w:cs="Times New Roman"/>
          <w:sz w:val="28"/>
          <w:szCs w:val="28"/>
          <w:lang w:val="ru-RU"/>
        </w:rPr>
      </w:pPr>
    </w:p>
    <w:p w14:paraId="5A1B8338" w14:textId="6C85D1A9"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64C923D3" w14:textId="137030FE"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521443DC" w14:textId="6E7C229D"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2B48DD1E" w14:textId="255799F2"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2CB9AEC9" w14:textId="6A730EA3"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5B057734" w14:textId="7BBAE69F"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4C2E4EB5" w14:textId="278E53CA"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1A3144A7" w14:textId="6F236D18"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3D1D14ED" w14:textId="1FB88E75"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063DE77D" w14:textId="0FE656BE" w:rsidR="002C5CA6" w:rsidRDefault="002C5CA6" w:rsidP="00846292">
      <w:pPr>
        <w:pStyle w:val="a9"/>
        <w:tabs>
          <w:tab w:val="left" w:pos="6150"/>
        </w:tabs>
        <w:spacing w:line="240" w:lineRule="auto"/>
        <w:ind w:left="1470"/>
        <w:jc w:val="right"/>
        <w:rPr>
          <w:rFonts w:ascii="Times New Roman" w:hAnsi="Times New Roman" w:cs="Times New Roman"/>
          <w:sz w:val="28"/>
          <w:szCs w:val="28"/>
          <w:lang w:val="ru-RU"/>
        </w:rPr>
      </w:pPr>
    </w:p>
    <w:p w14:paraId="38463B1A" w14:textId="77777777" w:rsidR="00846292" w:rsidRPr="001225A2" w:rsidRDefault="00846292" w:rsidP="001225A2">
      <w:pPr>
        <w:tabs>
          <w:tab w:val="left" w:pos="6150"/>
        </w:tabs>
        <w:spacing w:line="240" w:lineRule="auto"/>
        <w:ind w:left="0" w:firstLine="0"/>
        <w:rPr>
          <w:rFonts w:ascii="Times New Roman" w:hAnsi="Times New Roman" w:cs="Times New Roman"/>
          <w:sz w:val="28"/>
          <w:szCs w:val="28"/>
          <w:lang w:val="ru-RU"/>
        </w:rPr>
      </w:pPr>
    </w:p>
    <w:p w14:paraId="0A905242" w14:textId="64D8FBD8" w:rsidR="0052441D" w:rsidRPr="00846292" w:rsidRDefault="001A6F81" w:rsidP="00846292">
      <w:pPr>
        <w:pStyle w:val="a9"/>
        <w:tabs>
          <w:tab w:val="left" w:pos="6150"/>
        </w:tabs>
        <w:spacing w:line="240" w:lineRule="auto"/>
        <w:ind w:left="1470"/>
        <w:jc w:val="right"/>
        <w:rPr>
          <w:rFonts w:ascii="Times New Roman" w:hAnsi="Times New Roman" w:cs="Times New Roman"/>
          <w:b/>
          <w:bCs/>
          <w:sz w:val="28"/>
          <w:szCs w:val="28"/>
        </w:rPr>
      </w:pPr>
      <w:proofErr w:type="spellStart"/>
      <w:r w:rsidRPr="00846292">
        <w:rPr>
          <w:rFonts w:ascii="Times New Roman" w:hAnsi="Times New Roman" w:cs="Times New Roman"/>
          <w:b/>
          <w:bCs/>
          <w:sz w:val="28"/>
          <w:szCs w:val="28"/>
        </w:rPr>
        <w:t>Табл</w:t>
      </w:r>
      <w:r w:rsidR="00846292" w:rsidRPr="00846292">
        <w:rPr>
          <w:rFonts w:ascii="Times New Roman" w:hAnsi="Times New Roman" w:cs="Times New Roman"/>
          <w:b/>
          <w:bCs/>
          <w:sz w:val="28"/>
          <w:szCs w:val="28"/>
        </w:rPr>
        <w:t>ия</w:t>
      </w:r>
      <w:proofErr w:type="spellEnd"/>
      <w:r w:rsidRPr="00846292">
        <w:rPr>
          <w:rFonts w:ascii="Times New Roman" w:hAnsi="Times New Roman" w:cs="Times New Roman"/>
          <w:b/>
          <w:bCs/>
          <w:sz w:val="28"/>
          <w:szCs w:val="28"/>
        </w:rPr>
        <w:t xml:space="preserve"> </w:t>
      </w:r>
      <w:r w:rsidR="00846292" w:rsidRPr="00846292">
        <w:rPr>
          <w:rFonts w:ascii="Times New Roman" w:hAnsi="Times New Roman" w:cs="Times New Roman"/>
          <w:b/>
          <w:bCs/>
          <w:sz w:val="28"/>
          <w:szCs w:val="28"/>
        </w:rPr>
        <w:t>1</w:t>
      </w:r>
    </w:p>
    <w:p w14:paraId="22109517" w14:textId="49DD57B2" w:rsidR="00846292" w:rsidRPr="002C5CA6" w:rsidRDefault="001A6F81" w:rsidP="002C5CA6">
      <w:pPr>
        <w:tabs>
          <w:tab w:val="left" w:pos="6150"/>
        </w:tabs>
        <w:spacing w:line="240" w:lineRule="auto"/>
        <w:jc w:val="center"/>
        <w:rPr>
          <w:rFonts w:ascii="Times New Roman" w:hAnsi="Times New Roman" w:cs="Times New Roman"/>
          <w:b/>
          <w:bCs/>
          <w:sz w:val="28"/>
          <w:szCs w:val="28"/>
        </w:rPr>
      </w:pPr>
      <w:r w:rsidRPr="002C5CA6">
        <w:rPr>
          <w:rFonts w:ascii="Times New Roman" w:hAnsi="Times New Roman" w:cs="Times New Roman"/>
          <w:b/>
          <w:bCs/>
          <w:sz w:val="28"/>
          <w:szCs w:val="28"/>
        </w:rPr>
        <w:t>Порівняння стратегічних ресурсів України</w:t>
      </w:r>
      <w:r w:rsidR="0052441D" w:rsidRPr="002C5CA6">
        <w:rPr>
          <w:rFonts w:ascii="Times New Roman" w:hAnsi="Times New Roman" w:cs="Times New Roman"/>
          <w:b/>
          <w:bCs/>
          <w:sz w:val="28"/>
          <w:szCs w:val="28"/>
        </w:rPr>
        <w:t xml:space="preserve"> </w:t>
      </w:r>
      <w:r w:rsidRPr="002C5CA6">
        <w:rPr>
          <w:rFonts w:ascii="Times New Roman" w:hAnsi="Times New Roman" w:cs="Times New Roman"/>
          <w:b/>
          <w:bCs/>
          <w:sz w:val="28"/>
          <w:szCs w:val="28"/>
        </w:rPr>
        <w:t>з окремими  країнам</w:t>
      </w:r>
    </w:p>
    <w:p w14:paraId="7246E55C" w14:textId="4B7A2C84" w:rsidR="004C050A" w:rsidRPr="002C5CA6" w:rsidRDefault="001A6F81" w:rsidP="002C5CA6">
      <w:pPr>
        <w:tabs>
          <w:tab w:val="left" w:pos="6150"/>
        </w:tabs>
        <w:spacing w:line="240" w:lineRule="auto"/>
        <w:jc w:val="center"/>
        <w:rPr>
          <w:rFonts w:ascii="Times New Roman" w:hAnsi="Times New Roman" w:cs="Times New Roman"/>
          <w:b/>
          <w:bCs/>
          <w:sz w:val="28"/>
          <w:szCs w:val="28"/>
        </w:rPr>
      </w:pPr>
      <w:r w:rsidRPr="002C5CA6">
        <w:rPr>
          <w:rFonts w:ascii="Times New Roman" w:hAnsi="Times New Roman" w:cs="Times New Roman"/>
          <w:b/>
          <w:bCs/>
          <w:sz w:val="28"/>
          <w:szCs w:val="28"/>
        </w:rPr>
        <w:t>Європи</w:t>
      </w:r>
      <w:r w:rsidR="0069705E" w:rsidRPr="002C5CA6">
        <w:rPr>
          <w:rFonts w:ascii="Times New Roman" w:hAnsi="Times New Roman" w:cs="Times New Roman"/>
          <w:b/>
          <w:bCs/>
          <w:sz w:val="28"/>
          <w:szCs w:val="28"/>
        </w:rPr>
        <w:t xml:space="preserve"> </w:t>
      </w:r>
      <w:r w:rsidR="00431429" w:rsidRPr="002C5CA6">
        <w:rPr>
          <w:rFonts w:ascii="Times New Roman" w:hAnsi="Times New Roman" w:cs="Times New Roman"/>
          <w:b/>
          <w:bCs/>
          <w:sz w:val="28"/>
          <w:szCs w:val="28"/>
          <w:lang w:val="ru-RU"/>
        </w:rPr>
        <w:t xml:space="preserve">[ </w:t>
      </w:r>
      <w:r w:rsidR="00D4282E" w:rsidRPr="002C5CA6">
        <w:rPr>
          <w:rFonts w:ascii="Times New Roman" w:hAnsi="Times New Roman" w:cs="Times New Roman"/>
          <w:b/>
          <w:bCs/>
          <w:sz w:val="28"/>
          <w:szCs w:val="28"/>
          <w:lang w:val="ru-RU"/>
        </w:rPr>
        <w:t>4, С.159</w:t>
      </w:r>
      <w:r w:rsidR="00431429" w:rsidRPr="002C5CA6">
        <w:rPr>
          <w:rFonts w:ascii="Times New Roman" w:hAnsi="Times New Roman" w:cs="Times New Roman"/>
          <w:b/>
          <w:bCs/>
          <w:sz w:val="28"/>
          <w:szCs w:val="28"/>
          <w:lang w:val="ru-RU"/>
        </w:rPr>
        <w:t xml:space="preserve"> ]</w:t>
      </w:r>
      <w:r w:rsidR="0069705E" w:rsidRPr="002C5CA6">
        <w:rPr>
          <w:rFonts w:ascii="Times New Roman" w:hAnsi="Times New Roman" w:cs="Times New Roman"/>
          <w:b/>
          <w:bCs/>
          <w:sz w:val="28"/>
          <w:szCs w:val="28"/>
        </w:rPr>
        <w:t>.</w:t>
      </w:r>
    </w:p>
    <w:p w14:paraId="5A89D96F" w14:textId="3ECC07AF" w:rsidR="00846292" w:rsidRDefault="007E1928" w:rsidP="00AE1AB9">
      <w:pPr>
        <w:tabs>
          <w:tab w:val="left" w:pos="6150"/>
        </w:tabs>
        <w:spacing w:after="0" w:line="240" w:lineRule="auto"/>
        <w:ind w:left="0" w:firstLine="0"/>
        <w:jc w:val="center"/>
        <w:rPr>
          <w:rFonts w:ascii="Times New Roman" w:hAnsi="Times New Roman" w:cs="Times New Roman"/>
          <w:noProof/>
          <w:color w:val="FF0000"/>
          <w:sz w:val="28"/>
          <w:szCs w:val="28"/>
        </w:rPr>
      </w:pPr>
      <w:r>
        <w:rPr>
          <w:rFonts w:ascii="Times New Roman" w:hAnsi="Times New Roman" w:cs="Times New Roman"/>
          <w:noProof/>
          <w:color w:val="FF0000"/>
          <w:sz w:val="28"/>
          <w:szCs w:val="28"/>
        </w:rPr>
        <w:pict w14:anchorId="5F868197">
          <v:rect id="_x0000_s1026" style="position:absolute;left:0;text-align:left;margin-left:43.85pt;margin-top:14.4pt;width:155.7pt;height:68.4pt;z-index:251658240">
            <v:textbox>
              <w:txbxContent>
                <w:p w14:paraId="04851891" w14:textId="3236707D" w:rsidR="0033005D" w:rsidRPr="00F56A57" w:rsidRDefault="0033005D">
                  <w:pPr>
                    <w:ind w:left="0"/>
                    <w:rPr>
                      <w:rFonts w:ascii="Times New Roman" w:hAnsi="Times New Roman" w:cs="Times New Roman"/>
                      <w:b/>
                      <w:bCs/>
                      <w:i/>
                      <w:iCs/>
                      <w:sz w:val="28"/>
                      <w:szCs w:val="28"/>
                    </w:rPr>
                  </w:pPr>
                  <w:r w:rsidRPr="00F56A57">
                    <w:rPr>
                      <w:rFonts w:ascii="Times New Roman" w:hAnsi="Times New Roman" w:cs="Times New Roman"/>
                      <w:b/>
                      <w:bCs/>
                      <w:i/>
                      <w:iCs/>
                      <w:sz w:val="28"/>
                      <w:szCs w:val="28"/>
                    </w:rPr>
                    <w:t>К                     Країна</w:t>
                  </w:r>
                </w:p>
              </w:txbxContent>
            </v:textbox>
          </v:rect>
        </w:pict>
      </w:r>
    </w:p>
    <w:p w14:paraId="24D9F3E2" w14:textId="26E8748D" w:rsidR="009F5E34" w:rsidRPr="00503C58" w:rsidRDefault="00AE1AB9" w:rsidP="00AE1AB9">
      <w:pPr>
        <w:tabs>
          <w:tab w:val="left" w:pos="6150"/>
        </w:tabs>
        <w:spacing w:after="0" w:line="240" w:lineRule="auto"/>
        <w:ind w:left="0" w:firstLine="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2B34B980" wp14:editId="7F94CB16">
            <wp:extent cx="6510655" cy="4260850"/>
            <wp:effectExtent l="0" t="0" r="0" b="0"/>
            <wp:docPr id="6" name="Рисунок 6"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стіл&#10;&#10;Автоматично згенерований опис"/>
                    <pic:cNvPicPr/>
                  </pic:nvPicPr>
                  <pic:blipFill>
                    <a:blip r:embed="rId9">
                      <a:extLst>
                        <a:ext uri="{28A0092B-C50C-407E-A947-70E740481C1C}">
                          <a14:useLocalDpi xmlns:a14="http://schemas.microsoft.com/office/drawing/2010/main" val="0"/>
                        </a:ext>
                      </a:extLst>
                    </a:blip>
                    <a:stretch>
                      <a:fillRect/>
                    </a:stretch>
                  </pic:blipFill>
                  <pic:spPr>
                    <a:xfrm>
                      <a:off x="0" y="0"/>
                      <a:ext cx="6539833" cy="4279945"/>
                    </a:xfrm>
                    <a:prstGeom prst="rect">
                      <a:avLst/>
                    </a:prstGeom>
                  </pic:spPr>
                </pic:pic>
              </a:graphicData>
            </a:graphic>
          </wp:inline>
        </w:drawing>
      </w:r>
    </w:p>
    <w:p w14:paraId="6E26B28C" w14:textId="77777777" w:rsidR="002C5CA6" w:rsidRDefault="002C5CA6" w:rsidP="00846292">
      <w:pPr>
        <w:tabs>
          <w:tab w:val="left" w:pos="6150"/>
        </w:tabs>
        <w:ind w:left="0"/>
        <w:jc w:val="right"/>
        <w:rPr>
          <w:rFonts w:ascii="Times New Roman" w:hAnsi="Times New Roman" w:cs="Times New Roman"/>
          <w:b/>
          <w:bCs/>
          <w:sz w:val="28"/>
          <w:szCs w:val="28"/>
        </w:rPr>
      </w:pPr>
    </w:p>
    <w:p w14:paraId="5B729FA2" w14:textId="77777777" w:rsidR="002C5CA6" w:rsidRDefault="002C5CA6" w:rsidP="00846292">
      <w:pPr>
        <w:tabs>
          <w:tab w:val="left" w:pos="6150"/>
        </w:tabs>
        <w:ind w:left="0"/>
        <w:jc w:val="right"/>
        <w:rPr>
          <w:rFonts w:ascii="Times New Roman" w:hAnsi="Times New Roman" w:cs="Times New Roman"/>
          <w:b/>
          <w:bCs/>
          <w:sz w:val="28"/>
          <w:szCs w:val="28"/>
        </w:rPr>
      </w:pPr>
    </w:p>
    <w:p w14:paraId="0904E09F" w14:textId="77777777" w:rsidR="002C5CA6" w:rsidRDefault="002C5CA6" w:rsidP="00846292">
      <w:pPr>
        <w:tabs>
          <w:tab w:val="left" w:pos="6150"/>
        </w:tabs>
        <w:ind w:left="0"/>
        <w:jc w:val="right"/>
        <w:rPr>
          <w:rFonts w:ascii="Times New Roman" w:hAnsi="Times New Roman" w:cs="Times New Roman"/>
          <w:b/>
          <w:bCs/>
          <w:sz w:val="28"/>
          <w:szCs w:val="28"/>
        </w:rPr>
      </w:pPr>
    </w:p>
    <w:p w14:paraId="31F7BC91" w14:textId="77777777" w:rsidR="002C5CA6" w:rsidRDefault="002C5CA6" w:rsidP="00846292">
      <w:pPr>
        <w:tabs>
          <w:tab w:val="left" w:pos="6150"/>
        </w:tabs>
        <w:ind w:left="0"/>
        <w:jc w:val="right"/>
        <w:rPr>
          <w:rFonts w:ascii="Times New Roman" w:hAnsi="Times New Roman" w:cs="Times New Roman"/>
          <w:b/>
          <w:bCs/>
          <w:sz w:val="28"/>
          <w:szCs w:val="28"/>
        </w:rPr>
      </w:pPr>
    </w:p>
    <w:p w14:paraId="7AC3BE7B" w14:textId="77777777" w:rsidR="002C5CA6" w:rsidRDefault="002C5CA6" w:rsidP="00846292">
      <w:pPr>
        <w:tabs>
          <w:tab w:val="left" w:pos="6150"/>
        </w:tabs>
        <w:ind w:left="0"/>
        <w:jc w:val="right"/>
        <w:rPr>
          <w:rFonts w:ascii="Times New Roman" w:hAnsi="Times New Roman" w:cs="Times New Roman"/>
          <w:b/>
          <w:bCs/>
          <w:sz w:val="28"/>
          <w:szCs w:val="28"/>
        </w:rPr>
      </w:pPr>
    </w:p>
    <w:p w14:paraId="469C7464" w14:textId="77777777" w:rsidR="002C5CA6" w:rsidRDefault="002C5CA6" w:rsidP="00846292">
      <w:pPr>
        <w:tabs>
          <w:tab w:val="left" w:pos="6150"/>
        </w:tabs>
        <w:ind w:left="0"/>
        <w:jc w:val="right"/>
        <w:rPr>
          <w:rFonts w:ascii="Times New Roman" w:hAnsi="Times New Roman" w:cs="Times New Roman"/>
          <w:b/>
          <w:bCs/>
          <w:sz w:val="28"/>
          <w:szCs w:val="28"/>
        </w:rPr>
      </w:pPr>
    </w:p>
    <w:p w14:paraId="134142E0" w14:textId="77777777" w:rsidR="002C5CA6" w:rsidRDefault="002C5CA6" w:rsidP="00846292">
      <w:pPr>
        <w:tabs>
          <w:tab w:val="left" w:pos="6150"/>
        </w:tabs>
        <w:ind w:left="0"/>
        <w:jc w:val="right"/>
        <w:rPr>
          <w:rFonts w:ascii="Times New Roman" w:hAnsi="Times New Roman" w:cs="Times New Roman"/>
          <w:b/>
          <w:bCs/>
          <w:sz w:val="28"/>
          <w:szCs w:val="28"/>
        </w:rPr>
      </w:pPr>
    </w:p>
    <w:p w14:paraId="6497B105" w14:textId="77777777" w:rsidR="002C5CA6" w:rsidRDefault="002C5CA6" w:rsidP="00846292">
      <w:pPr>
        <w:tabs>
          <w:tab w:val="left" w:pos="6150"/>
        </w:tabs>
        <w:ind w:left="0"/>
        <w:jc w:val="right"/>
        <w:rPr>
          <w:rFonts w:ascii="Times New Roman" w:hAnsi="Times New Roman" w:cs="Times New Roman"/>
          <w:b/>
          <w:bCs/>
          <w:sz w:val="28"/>
          <w:szCs w:val="28"/>
        </w:rPr>
      </w:pPr>
    </w:p>
    <w:p w14:paraId="7C8501D6" w14:textId="77777777" w:rsidR="002C5CA6" w:rsidRDefault="002C5CA6" w:rsidP="00846292">
      <w:pPr>
        <w:tabs>
          <w:tab w:val="left" w:pos="6150"/>
        </w:tabs>
        <w:ind w:left="0"/>
        <w:jc w:val="right"/>
        <w:rPr>
          <w:rFonts w:ascii="Times New Roman" w:hAnsi="Times New Roman" w:cs="Times New Roman"/>
          <w:b/>
          <w:bCs/>
          <w:sz w:val="28"/>
          <w:szCs w:val="28"/>
        </w:rPr>
      </w:pPr>
    </w:p>
    <w:p w14:paraId="44647B93" w14:textId="2A6EECF3" w:rsidR="00846292" w:rsidRPr="00846292" w:rsidRDefault="00846292" w:rsidP="00846292">
      <w:pPr>
        <w:tabs>
          <w:tab w:val="left" w:pos="6150"/>
        </w:tabs>
        <w:ind w:left="0"/>
        <w:jc w:val="right"/>
        <w:rPr>
          <w:rFonts w:ascii="Times New Roman" w:hAnsi="Times New Roman" w:cs="Times New Roman"/>
          <w:b/>
          <w:bCs/>
          <w:sz w:val="28"/>
          <w:szCs w:val="28"/>
        </w:rPr>
      </w:pPr>
      <w:r w:rsidRPr="00846292">
        <w:rPr>
          <w:rFonts w:ascii="Times New Roman" w:hAnsi="Times New Roman" w:cs="Times New Roman"/>
          <w:b/>
          <w:bCs/>
          <w:sz w:val="28"/>
          <w:szCs w:val="28"/>
        </w:rPr>
        <w:t>Таблиця 2</w:t>
      </w:r>
    </w:p>
    <w:p w14:paraId="7F37B5CC" w14:textId="15A46D99" w:rsidR="004A6381" w:rsidRDefault="00020C07" w:rsidP="002C5CA6">
      <w:pPr>
        <w:tabs>
          <w:tab w:val="left" w:pos="6150"/>
        </w:tabs>
        <w:ind w:left="0"/>
        <w:jc w:val="center"/>
        <w:rPr>
          <w:rFonts w:ascii="Times New Roman" w:hAnsi="Times New Roman" w:cs="Times New Roman"/>
          <w:noProof/>
          <w:color w:val="FF0000"/>
          <w:sz w:val="28"/>
          <w:szCs w:val="28"/>
        </w:rPr>
      </w:pPr>
      <w:r w:rsidRPr="00846292">
        <w:rPr>
          <w:rFonts w:ascii="Times New Roman" w:hAnsi="Times New Roman" w:cs="Times New Roman"/>
          <w:b/>
          <w:bCs/>
          <w:sz w:val="28"/>
          <w:szCs w:val="28"/>
        </w:rPr>
        <w:t>Забезпеченість населення основними природними ресурсами в розрізі</w:t>
      </w:r>
      <w:r w:rsidR="00846292">
        <w:rPr>
          <w:rFonts w:ascii="Times New Roman" w:hAnsi="Times New Roman" w:cs="Times New Roman"/>
          <w:sz w:val="28"/>
          <w:szCs w:val="28"/>
        </w:rPr>
        <w:t xml:space="preserve"> </w:t>
      </w:r>
      <w:r w:rsidR="00846292" w:rsidRPr="00846292">
        <w:rPr>
          <w:rFonts w:ascii="Times New Roman" w:hAnsi="Times New Roman" w:cs="Times New Roman"/>
          <w:b/>
          <w:bCs/>
          <w:sz w:val="28"/>
          <w:szCs w:val="28"/>
        </w:rPr>
        <w:t xml:space="preserve">регіонів та областей </w:t>
      </w:r>
      <w:r w:rsidR="00846292" w:rsidRPr="001225A2">
        <w:rPr>
          <w:rFonts w:ascii="Times New Roman" w:hAnsi="Times New Roman" w:cs="Times New Roman"/>
          <w:b/>
          <w:bCs/>
          <w:sz w:val="28"/>
          <w:szCs w:val="28"/>
        </w:rPr>
        <w:t>України</w:t>
      </w:r>
      <w:r w:rsidRPr="001225A2">
        <w:rPr>
          <w:rFonts w:ascii="Times New Roman" w:hAnsi="Times New Roman" w:cs="Times New Roman"/>
          <w:b/>
          <w:bCs/>
          <w:sz w:val="28"/>
          <w:szCs w:val="28"/>
        </w:rPr>
        <w:t xml:space="preserve"> </w:t>
      </w:r>
      <w:r w:rsidR="00846292" w:rsidRPr="001225A2">
        <w:rPr>
          <w:rFonts w:ascii="Times New Roman" w:hAnsi="Times New Roman" w:cs="Times New Roman"/>
          <w:b/>
          <w:bCs/>
          <w:noProof/>
          <w:color w:val="FF0000"/>
          <w:sz w:val="28"/>
          <w:szCs w:val="28"/>
          <w:lang w:val="ru-RU"/>
        </w:rPr>
        <w:t xml:space="preserve"> </w:t>
      </w:r>
      <w:r w:rsidR="00846292" w:rsidRPr="001225A2">
        <w:rPr>
          <w:rFonts w:ascii="Times New Roman" w:hAnsi="Times New Roman" w:cs="Times New Roman"/>
          <w:b/>
          <w:bCs/>
          <w:noProof/>
          <w:sz w:val="28"/>
          <w:szCs w:val="28"/>
          <w:lang w:val="ru-RU"/>
        </w:rPr>
        <w:t>[ 4</w:t>
      </w:r>
      <w:r w:rsidR="004A6381" w:rsidRPr="001225A2">
        <w:rPr>
          <w:rFonts w:ascii="Times New Roman" w:hAnsi="Times New Roman" w:cs="Times New Roman"/>
          <w:b/>
          <w:bCs/>
          <w:noProof/>
          <w:sz w:val="28"/>
          <w:szCs w:val="28"/>
        </w:rPr>
        <w:t>, С.161</w:t>
      </w:r>
      <w:r w:rsidR="00846292" w:rsidRPr="001225A2">
        <w:rPr>
          <w:rFonts w:ascii="Times New Roman" w:hAnsi="Times New Roman" w:cs="Times New Roman"/>
          <w:b/>
          <w:bCs/>
          <w:noProof/>
          <w:sz w:val="28"/>
          <w:szCs w:val="28"/>
          <w:lang w:val="ru-RU"/>
        </w:rPr>
        <w:t xml:space="preserve"> ]</w:t>
      </w:r>
      <w:r w:rsidR="004A6381" w:rsidRPr="001225A2">
        <w:rPr>
          <w:rFonts w:ascii="Times New Roman" w:hAnsi="Times New Roman" w:cs="Times New Roman"/>
          <w:b/>
          <w:bCs/>
          <w:noProof/>
          <w:sz w:val="28"/>
          <w:szCs w:val="28"/>
          <w:lang w:val="ru-RU"/>
        </w:rPr>
        <w:t>.</w:t>
      </w:r>
    </w:p>
    <w:p w14:paraId="62E6D753" w14:textId="3B56779E" w:rsidR="00F56A57" w:rsidRDefault="00020C07" w:rsidP="00846292">
      <w:pPr>
        <w:tabs>
          <w:tab w:val="left" w:pos="6150"/>
        </w:tabs>
        <w:ind w:left="0"/>
        <w:jc w:val="right"/>
        <w:rPr>
          <w:rFonts w:ascii="Times New Roman" w:hAnsi="Times New Roman" w:cs="Times New Roman"/>
          <w:sz w:val="28"/>
          <w:szCs w:val="28"/>
        </w:rPr>
      </w:pPr>
      <w:r w:rsidRPr="00846292">
        <w:rPr>
          <w:rFonts w:ascii="Times New Roman" w:hAnsi="Times New Roman" w:cs="Times New Roman"/>
          <w:noProof/>
          <w:color w:val="FF0000"/>
          <w:sz w:val="28"/>
          <w:szCs w:val="28"/>
        </w:rPr>
        <w:t xml:space="preserve">                     </w:t>
      </w:r>
      <w:r w:rsidR="00846292">
        <w:rPr>
          <w:rFonts w:ascii="Times New Roman" w:hAnsi="Times New Roman" w:cs="Times New Roman"/>
          <w:noProof/>
          <w:color w:val="FF0000"/>
          <w:sz w:val="28"/>
          <w:szCs w:val="28"/>
        </w:rPr>
        <w:drawing>
          <wp:inline distT="0" distB="0" distL="0" distR="0" wp14:anchorId="7E52ED6F" wp14:editId="5039253D">
            <wp:extent cx="5892669" cy="5175250"/>
            <wp:effectExtent l="0" t="0" r="0" b="0"/>
            <wp:docPr id="11" name="Рисунок 11"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стіл&#10;&#10;Автоматично згенерований опис"/>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5921" cy="5178106"/>
                    </a:xfrm>
                    <a:prstGeom prst="rect">
                      <a:avLst/>
                    </a:prstGeom>
                  </pic:spPr>
                </pic:pic>
              </a:graphicData>
            </a:graphic>
          </wp:inline>
        </w:drawing>
      </w:r>
    </w:p>
    <w:p w14:paraId="43173D89" w14:textId="6DA08F1A" w:rsidR="00846292" w:rsidRDefault="00846292" w:rsidP="00846292">
      <w:pPr>
        <w:tabs>
          <w:tab w:val="left" w:pos="6150"/>
        </w:tabs>
        <w:ind w:left="0"/>
        <w:jc w:val="right"/>
        <w:rPr>
          <w:rFonts w:ascii="Times New Roman" w:hAnsi="Times New Roman" w:cs="Times New Roman"/>
          <w:sz w:val="28"/>
          <w:szCs w:val="28"/>
        </w:rPr>
      </w:pPr>
    </w:p>
    <w:p w14:paraId="439ECC96" w14:textId="3E1B5EF3" w:rsidR="00846292" w:rsidRDefault="00846292" w:rsidP="00846292">
      <w:pPr>
        <w:tabs>
          <w:tab w:val="left" w:pos="6150"/>
        </w:tabs>
        <w:ind w:left="0"/>
        <w:jc w:val="right"/>
        <w:rPr>
          <w:rFonts w:ascii="Times New Roman" w:hAnsi="Times New Roman" w:cs="Times New Roman"/>
          <w:sz w:val="28"/>
          <w:szCs w:val="28"/>
        </w:rPr>
      </w:pPr>
    </w:p>
    <w:p w14:paraId="3B165C8E" w14:textId="63E989FA" w:rsidR="00846292" w:rsidRDefault="00846292" w:rsidP="00846292">
      <w:pPr>
        <w:tabs>
          <w:tab w:val="left" w:pos="6150"/>
        </w:tabs>
        <w:ind w:left="0"/>
        <w:jc w:val="right"/>
        <w:rPr>
          <w:rFonts w:ascii="Times New Roman" w:hAnsi="Times New Roman" w:cs="Times New Roman"/>
          <w:sz w:val="28"/>
          <w:szCs w:val="28"/>
        </w:rPr>
      </w:pPr>
    </w:p>
    <w:p w14:paraId="115F2639" w14:textId="0A4A097D" w:rsidR="00846292" w:rsidRDefault="00846292" w:rsidP="00846292">
      <w:pPr>
        <w:tabs>
          <w:tab w:val="left" w:pos="6150"/>
        </w:tabs>
        <w:ind w:left="0"/>
        <w:jc w:val="right"/>
        <w:rPr>
          <w:rFonts w:ascii="Times New Roman" w:hAnsi="Times New Roman" w:cs="Times New Roman"/>
          <w:sz w:val="28"/>
          <w:szCs w:val="28"/>
        </w:rPr>
      </w:pPr>
    </w:p>
    <w:p w14:paraId="555ABD67" w14:textId="1520ECB7" w:rsidR="00846292" w:rsidRDefault="00846292" w:rsidP="00846292">
      <w:pPr>
        <w:tabs>
          <w:tab w:val="left" w:pos="6150"/>
        </w:tabs>
        <w:ind w:left="0"/>
        <w:jc w:val="right"/>
        <w:rPr>
          <w:rFonts w:ascii="Times New Roman" w:hAnsi="Times New Roman" w:cs="Times New Roman"/>
          <w:sz w:val="28"/>
          <w:szCs w:val="28"/>
        </w:rPr>
      </w:pPr>
    </w:p>
    <w:p w14:paraId="7DD8B3B8" w14:textId="7D739373" w:rsidR="00846292" w:rsidRDefault="00846292" w:rsidP="00846292">
      <w:pPr>
        <w:tabs>
          <w:tab w:val="left" w:pos="6150"/>
        </w:tabs>
        <w:ind w:left="0"/>
        <w:jc w:val="right"/>
        <w:rPr>
          <w:rFonts w:ascii="Times New Roman" w:hAnsi="Times New Roman" w:cs="Times New Roman"/>
          <w:sz w:val="28"/>
          <w:szCs w:val="28"/>
        </w:rPr>
      </w:pPr>
    </w:p>
    <w:p w14:paraId="6DBA55C0" w14:textId="13A996F1" w:rsidR="00846292" w:rsidRPr="00846292" w:rsidRDefault="00846292" w:rsidP="00B60635">
      <w:pPr>
        <w:tabs>
          <w:tab w:val="left" w:pos="6150"/>
        </w:tabs>
        <w:ind w:left="0"/>
        <w:rPr>
          <w:rFonts w:ascii="Times New Roman" w:hAnsi="Times New Roman" w:cs="Times New Roman"/>
          <w:b/>
          <w:bCs/>
          <w:sz w:val="28"/>
          <w:szCs w:val="28"/>
        </w:rPr>
      </w:pPr>
      <w:r>
        <w:rPr>
          <w:rFonts w:ascii="Times New Roman" w:hAnsi="Times New Roman" w:cs="Times New Roman"/>
          <w:sz w:val="28"/>
          <w:szCs w:val="28"/>
        </w:rPr>
        <w:t xml:space="preserve">                                                                                                                         </w:t>
      </w:r>
      <w:r w:rsidR="00F56A57" w:rsidRPr="00846292">
        <w:rPr>
          <w:rFonts w:ascii="Times New Roman" w:hAnsi="Times New Roman" w:cs="Times New Roman"/>
          <w:b/>
          <w:bCs/>
          <w:sz w:val="28"/>
          <w:szCs w:val="28"/>
        </w:rPr>
        <w:t>Табл</w:t>
      </w:r>
      <w:r w:rsidRPr="00846292">
        <w:rPr>
          <w:rFonts w:ascii="Times New Roman" w:hAnsi="Times New Roman" w:cs="Times New Roman"/>
          <w:b/>
          <w:bCs/>
          <w:sz w:val="28"/>
          <w:szCs w:val="28"/>
        </w:rPr>
        <w:t xml:space="preserve">иця </w:t>
      </w:r>
      <w:r w:rsidR="00F56A57" w:rsidRPr="00846292">
        <w:rPr>
          <w:rFonts w:ascii="Times New Roman" w:hAnsi="Times New Roman" w:cs="Times New Roman"/>
          <w:b/>
          <w:bCs/>
          <w:sz w:val="28"/>
          <w:szCs w:val="28"/>
        </w:rPr>
        <w:t xml:space="preserve">3 </w:t>
      </w:r>
    </w:p>
    <w:p w14:paraId="41259919" w14:textId="7115D5DC" w:rsidR="004A1BB5" w:rsidRPr="002C5CA6" w:rsidRDefault="00F56A57" w:rsidP="002C5CA6">
      <w:pPr>
        <w:tabs>
          <w:tab w:val="left" w:pos="6150"/>
        </w:tabs>
        <w:ind w:left="0"/>
        <w:jc w:val="center"/>
        <w:rPr>
          <w:rFonts w:ascii="Times New Roman" w:hAnsi="Times New Roman" w:cs="Times New Roman"/>
          <w:b/>
          <w:bCs/>
          <w:color w:val="FF0000"/>
          <w:sz w:val="28"/>
          <w:szCs w:val="28"/>
          <w:lang w:val="ru-RU"/>
        </w:rPr>
      </w:pPr>
      <w:r w:rsidRPr="002C5CA6">
        <w:rPr>
          <w:rFonts w:ascii="Times New Roman" w:hAnsi="Times New Roman" w:cs="Times New Roman"/>
          <w:b/>
          <w:bCs/>
          <w:sz w:val="28"/>
          <w:szCs w:val="28"/>
        </w:rPr>
        <w:t xml:space="preserve">Природно ресурсний потенціал економічних регіонів України в розрізі регіонів та областей </w:t>
      </w:r>
      <w:r w:rsidR="00431429" w:rsidRPr="002C5CA6">
        <w:rPr>
          <w:rFonts w:ascii="Times New Roman" w:hAnsi="Times New Roman" w:cs="Times New Roman"/>
          <w:b/>
          <w:bCs/>
          <w:sz w:val="28"/>
          <w:szCs w:val="28"/>
          <w:lang w:val="ru-RU"/>
        </w:rPr>
        <w:t>[</w:t>
      </w:r>
      <w:r w:rsidR="00D4282E" w:rsidRPr="002C5CA6">
        <w:rPr>
          <w:rFonts w:ascii="Times New Roman" w:hAnsi="Times New Roman" w:cs="Times New Roman"/>
          <w:b/>
          <w:bCs/>
          <w:sz w:val="28"/>
          <w:szCs w:val="28"/>
          <w:lang w:val="ru-RU"/>
        </w:rPr>
        <w:t>3</w:t>
      </w:r>
      <w:r w:rsidR="00D4282E" w:rsidRPr="002C5CA6">
        <w:rPr>
          <w:rFonts w:ascii="Times New Roman" w:hAnsi="Times New Roman" w:cs="Times New Roman"/>
          <w:b/>
          <w:bCs/>
          <w:sz w:val="28"/>
          <w:szCs w:val="28"/>
        </w:rPr>
        <w:t xml:space="preserve">, </w:t>
      </w:r>
      <w:r w:rsidRPr="002C5CA6">
        <w:rPr>
          <w:rFonts w:ascii="Times New Roman" w:hAnsi="Times New Roman" w:cs="Times New Roman"/>
          <w:b/>
          <w:bCs/>
          <w:sz w:val="28"/>
          <w:szCs w:val="28"/>
        </w:rPr>
        <w:t>С.138</w:t>
      </w:r>
      <w:r w:rsidR="00431429" w:rsidRPr="002C5CA6">
        <w:rPr>
          <w:rFonts w:ascii="Times New Roman" w:hAnsi="Times New Roman" w:cs="Times New Roman"/>
          <w:b/>
          <w:bCs/>
          <w:sz w:val="28"/>
          <w:szCs w:val="28"/>
          <w:lang w:val="ru-RU"/>
        </w:rPr>
        <w:t>].</w:t>
      </w:r>
    </w:p>
    <w:p w14:paraId="4CE1319E" w14:textId="6CBEF2A2" w:rsidR="00B138CE" w:rsidRDefault="00F56A57" w:rsidP="00F56A57">
      <w:pPr>
        <w:tabs>
          <w:tab w:val="left" w:pos="6150"/>
        </w:tabs>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C9224E" wp14:editId="07E97F62">
            <wp:extent cx="6511290" cy="6223000"/>
            <wp:effectExtent l="0" t="0" r="0" b="0"/>
            <wp:docPr id="9" name="Рисунок 9"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стіл&#10;&#10;Автоматично згенерований опис"/>
                    <pic:cNvPicPr/>
                  </pic:nvPicPr>
                  <pic:blipFill>
                    <a:blip r:embed="rId11">
                      <a:extLst>
                        <a:ext uri="{28A0092B-C50C-407E-A947-70E740481C1C}">
                          <a14:useLocalDpi xmlns:a14="http://schemas.microsoft.com/office/drawing/2010/main" val="0"/>
                        </a:ext>
                      </a:extLst>
                    </a:blip>
                    <a:stretch>
                      <a:fillRect/>
                    </a:stretch>
                  </pic:blipFill>
                  <pic:spPr>
                    <a:xfrm>
                      <a:off x="0" y="0"/>
                      <a:ext cx="6578854" cy="6287573"/>
                    </a:xfrm>
                    <a:prstGeom prst="rect">
                      <a:avLst/>
                    </a:prstGeom>
                  </pic:spPr>
                </pic:pic>
              </a:graphicData>
            </a:graphic>
          </wp:inline>
        </w:drawing>
      </w:r>
    </w:p>
    <w:p w14:paraId="746F23CA" w14:textId="66BCEECC" w:rsidR="00846292" w:rsidRDefault="00846292" w:rsidP="00846292">
      <w:pPr>
        <w:jc w:val="right"/>
        <w:rPr>
          <w:rFonts w:ascii="Times New Roman" w:hAnsi="Times New Roman" w:cs="Times New Roman"/>
          <w:sz w:val="28"/>
          <w:szCs w:val="28"/>
        </w:rPr>
      </w:pPr>
    </w:p>
    <w:p w14:paraId="7921F008" w14:textId="260260A3" w:rsidR="00846292" w:rsidRDefault="00846292" w:rsidP="00846292">
      <w:pPr>
        <w:jc w:val="right"/>
        <w:rPr>
          <w:rFonts w:ascii="Times New Roman" w:hAnsi="Times New Roman" w:cs="Times New Roman"/>
          <w:sz w:val="28"/>
          <w:szCs w:val="28"/>
        </w:rPr>
      </w:pPr>
    </w:p>
    <w:p w14:paraId="44421F43" w14:textId="37B62335" w:rsidR="00846292" w:rsidRDefault="00846292" w:rsidP="00846292">
      <w:pPr>
        <w:jc w:val="right"/>
        <w:rPr>
          <w:rFonts w:ascii="Times New Roman" w:hAnsi="Times New Roman" w:cs="Times New Roman"/>
          <w:sz w:val="28"/>
          <w:szCs w:val="28"/>
        </w:rPr>
      </w:pPr>
    </w:p>
    <w:p w14:paraId="7F7554C0" w14:textId="534136B2" w:rsidR="00846292" w:rsidRDefault="00846292" w:rsidP="00846292">
      <w:pPr>
        <w:jc w:val="right"/>
        <w:rPr>
          <w:rFonts w:ascii="Times New Roman" w:hAnsi="Times New Roman" w:cs="Times New Roman"/>
          <w:sz w:val="28"/>
          <w:szCs w:val="28"/>
        </w:rPr>
      </w:pPr>
    </w:p>
    <w:p w14:paraId="07DC28B4" w14:textId="0B1DB2A7" w:rsidR="00846292" w:rsidRPr="00846292" w:rsidRDefault="00846292" w:rsidP="00846292">
      <w:pPr>
        <w:jc w:val="right"/>
        <w:rPr>
          <w:rFonts w:ascii="Times New Roman" w:hAnsi="Times New Roman" w:cs="Times New Roman"/>
          <w:b/>
          <w:bCs/>
          <w:sz w:val="28"/>
          <w:szCs w:val="28"/>
        </w:rPr>
      </w:pPr>
      <w:r w:rsidRPr="00846292">
        <w:rPr>
          <w:rFonts w:ascii="Times New Roman" w:hAnsi="Times New Roman" w:cs="Times New Roman"/>
          <w:b/>
          <w:bCs/>
          <w:sz w:val="28"/>
          <w:szCs w:val="28"/>
        </w:rPr>
        <w:t>Продовження таблиці 3.</w:t>
      </w:r>
    </w:p>
    <w:p w14:paraId="060C6AD0" w14:textId="4CDF7C72" w:rsidR="003D043D" w:rsidRDefault="00F56A57" w:rsidP="00F56A57">
      <w:pPr>
        <w:tabs>
          <w:tab w:val="left" w:pos="6150"/>
        </w:tabs>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78BBFD" wp14:editId="3CBACC78">
            <wp:extent cx="5485147" cy="4705350"/>
            <wp:effectExtent l="0" t="0" r="0" b="0"/>
            <wp:docPr id="10" name="Рисунок 10"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стіл&#10;&#10;Автоматично згенерований опис"/>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1067" cy="4719007"/>
                    </a:xfrm>
                    <a:prstGeom prst="rect">
                      <a:avLst/>
                    </a:prstGeom>
                  </pic:spPr>
                </pic:pic>
              </a:graphicData>
            </a:graphic>
          </wp:inline>
        </w:drawing>
      </w:r>
    </w:p>
    <w:p w14:paraId="25CA94A4" w14:textId="77777777" w:rsidR="001225A2" w:rsidRDefault="00B138CE"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4C050A">
        <w:rPr>
          <w:rFonts w:ascii="Times New Roman" w:hAnsi="Times New Roman" w:cs="Times New Roman"/>
          <w:sz w:val="28"/>
          <w:szCs w:val="28"/>
        </w:rPr>
        <w:t xml:space="preserve"> </w:t>
      </w:r>
    </w:p>
    <w:p w14:paraId="3CE0E451" w14:textId="613ABF52" w:rsidR="004C050A" w:rsidRDefault="004C050A"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Основу ПРП України складають багаті земельні та мінерально-сировинні ресурси, які становлять близько </w:t>
      </w:r>
      <w:r w:rsidR="00B138CE">
        <w:rPr>
          <w:rFonts w:ascii="Times New Roman" w:hAnsi="Times New Roman" w:cs="Times New Roman"/>
          <w:sz w:val="28"/>
          <w:szCs w:val="28"/>
        </w:rPr>
        <w:t xml:space="preserve">¾ </w:t>
      </w:r>
      <w:proofErr w:type="spellStart"/>
      <w:r>
        <w:rPr>
          <w:rFonts w:ascii="Times New Roman" w:hAnsi="Times New Roman" w:cs="Times New Roman"/>
          <w:sz w:val="28"/>
          <w:szCs w:val="28"/>
        </w:rPr>
        <w:t>інтегралного</w:t>
      </w:r>
      <w:proofErr w:type="spellEnd"/>
      <w:r>
        <w:rPr>
          <w:rFonts w:ascii="Times New Roman" w:hAnsi="Times New Roman" w:cs="Times New Roman"/>
          <w:sz w:val="28"/>
          <w:szCs w:val="28"/>
        </w:rPr>
        <w:t xml:space="preserve"> національного потенціалу. Наступними за рейтингом йдуть водні та природно-рекреаційні ресурси</w:t>
      </w:r>
      <w:r w:rsidR="000F3F44">
        <w:rPr>
          <w:rFonts w:ascii="Times New Roman" w:hAnsi="Times New Roman" w:cs="Times New Roman"/>
          <w:sz w:val="28"/>
          <w:szCs w:val="28"/>
        </w:rPr>
        <w:t xml:space="preserve">. Загалом ці чотири різновиди природних </w:t>
      </w:r>
      <w:proofErr w:type="spellStart"/>
      <w:r w:rsidR="000F3F44">
        <w:rPr>
          <w:rFonts w:ascii="Times New Roman" w:hAnsi="Times New Roman" w:cs="Times New Roman"/>
          <w:sz w:val="28"/>
          <w:szCs w:val="28"/>
        </w:rPr>
        <w:t>багатсв</w:t>
      </w:r>
      <w:proofErr w:type="spellEnd"/>
      <w:r w:rsidR="000F3F44">
        <w:rPr>
          <w:rFonts w:ascii="Times New Roman" w:hAnsi="Times New Roman" w:cs="Times New Roman"/>
          <w:sz w:val="28"/>
          <w:szCs w:val="28"/>
        </w:rPr>
        <w:t xml:space="preserve"> становлять майже 99% сумарного ПРП України.</w:t>
      </w:r>
    </w:p>
    <w:p w14:paraId="1AA3CCEC" w14:textId="23694A3E" w:rsidR="000F3F44" w:rsidRDefault="000F3F44"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Стисло охарактеризуємо особливості природних ресурсів в розрізі економічних р</w:t>
      </w:r>
      <w:r w:rsidR="00B138CE">
        <w:rPr>
          <w:rFonts w:ascii="Times New Roman" w:hAnsi="Times New Roman" w:cs="Times New Roman"/>
          <w:sz w:val="28"/>
          <w:szCs w:val="28"/>
        </w:rPr>
        <w:t>егіонів</w:t>
      </w:r>
      <w:r>
        <w:rPr>
          <w:rFonts w:ascii="Times New Roman" w:hAnsi="Times New Roman" w:cs="Times New Roman"/>
          <w:sz w:val="28"/>
          <w:szCs w:val="28"/>
        </w:rPr>
        <w:t xml:space="preserve"> та областей</w:t>
      </w:r>
      <w:r w:rsidR="00243162">
        <w:rPr>
          <w:rFonts w:ascii="Times New Roman" w:hAnsi="Times New Roman" w:cs="Times New Roman"/>
          <w:sz w:val="28"/>
          <w:szCs w:val="28"/>
        </w:rPr>
        <w:t xml:space="preserve"> України</w:t>
      </w:r>
      <w:r>
        <w:rPr>
          <w:rFonts w:ascii="Times New Roman" w:hAnsi="Times New Roman" w:cs="Times New Roman"/>
          <w:sz w:val="28"/>
          <w:szCs w:val="28"/>
        </w:rPr>
        <w:t xml:space="preserve">, за приведеним в </w:t>
      </w:r>
      <w:proofErr w:type="spellStart"/>
      <w:r>
        <w:rPr>
          <w:rFonts w:ascii="Times New Roman" w:hAnsi="Times New Roman" w:cs="Times New Roman"/>
          <w:sz w:val="28"/>
          <w:szCs w:val="28"/>
        </w:rPr>
        <w:t>Табл</w:t>
      </w:r>
      <w:proofErr w:type="spellEnd"/>
      <w:r>
        <w:rPr>
          <w:rFonts w:ascii="Times New Roman" w:hAnsi="Times New Roman" w:cs="Times New Roman"/>
          <w:sz w:val="28"/>
          <w:szCs w:val="28"/>
        </w:rPr>
        <w:t xml:space="preserve"> </w:t>
      </w:r>
      <w:r w:rsidR="008372E1">
        <w:rPr>
          <w:rFonts w:ascii="Times New Roman" w:hAnsi="Times New Roman" w:cs="Times New Roman"/>
          <w:sz w:val="28"/>
          <w:szCs w:val="28"/>
        </w:rPr>
        <w:t>2</w:t>
      </w:r>
      <w:r>
        <w:rPr>
          <w:rFonts w:ascii="Times New Roman" w:hAnsi="Times New Roman" w:cs="Times New Roman"/>
          <w:sz w:val="28"/>
          <w:szCs w:val="28"/>
        </w:rPr>
        <w:t>. і  Табл.</w:t>
      </w:r>
      <w:r w:rsidR="008372E1">
        <w:rPr>
          <w:rFonts w:ascii="Times New Roman" w:hAnsi="Times New Roman" w:cs="Times New Roman"/>
          <w:sz w:val="28"/>
          <w:szCs w:val="28"/>
        </w:rPr>
        <w:t>3</w:t>
      </w:r>
      <w:r>
        <w:rPr>
          <w:rFonts w:ascii="Times New Roman" w:hAnsi="Times New Roman" w:cs="Times New Roman"/>
          <w:sz w:val="28"/>
          <w:szCs w:val="28"/>
        </w:rPr>
        <w:t xml:space="preserve"> даними. Вони  </w:t>
      </w:r>
      <w:r w:rsidR="00243162">
        <w:rPr>
          <w:rFonts w:ascii="Times New Roman" w:hAnsi="Times New Roman" w:cs="Times New Roman"/>
          <w:sz w:val="28"/>
          <w:szCs w:val="28"/>
        </w:rPr>
        <w:t>укладені з</w:t>
      </w:r>
      <w:r>
        <w:rPr>
          <w:rFonts w:ascii="Times New Roman" w:hAnsi="Times New Roman" w:cs="Times New Roman"/>
          <w:sz w:val="28"/>
          <w:szCs w:val="28"/>
        </w:rPr>
        <w:t>а</w:t>
      </w:r>
      <w:r w:rsidR="00B138CE">
        <w:rPr>
          <w:rFonts w:ascii="Times New Roman" w:hAnsi="Times New Roman" w:cs="Times New Roman"/>
          <w:sz w:val="28"/>
          <w:szCs w:val="28"/>
        </w:rPr>
        <w:t xml:space="preserve"> дещо застарілими</w:t>
      </w:r>
      <w:r>
        <w:rPr>
          <w:rFonts w:ascii="Times New Roman" w:hAnsi="Times New Roman" w:cs="Times New Roman"/>
          <w:sz w:val="28"/>
          <w:szCs w:val="28"/>
        </w:rPr>
        <w:t xml:space="preserve"> статистични</w:t>
      </w:r>
      <w:r w:rsidR="00243162">
        <w:rPr>
          <w:rFonts w:ascii="Times New Roman" w:hAnsi="Times New Roman" w:cs="Times New Roman"/>
          <w:sz w:val="28"/>
          <w:szCs w:val="28"/>
        </w:rPr>
        <w:t>ми</w:t>
      </w:r>
      <w:r>
        <w:rPr>
          <w:rFonts w:ascii="Times New Roman" w:hAnsi="Times New Roman" w:cs="Times New Roman"/>
          <w:sz w:val="28"/>
          <w:szCs w:val="28"/>
        </w:rPr>
        <w:t xml:space="preserve"> </w:t>
      </w:r>
      <w:r w:rsidRPr="00B138CE">
        <w:rPr>
          <w:rFonts w:ascii="Times New Roman" w:hAnsi="Times New Roman" w:cs="Times New Roman"/>
          <w:sz w:val="28"/>
          <w:szCs w:val="28"/>
        </w:rPr>
        <w:t>матеріала</w:t>
      </w:r>
      <w:r w:rsidR="00243162" w:rsidRPr="00B138CE">
        <w:rPr>
          <w:rFonts w:ascii="Times New Roman" w:hAnsi="Times New Roman" w:cs="Times New Roman"/>
          <w:sz w:val="28"/>
          <w:szCs w:val="28"/>
        </w:rPr>
        <w:t>ми</w:t>
      </w:r>
      <w:r w:rsidRPr="00B138CE">
        <w:rPr>
          <w:rFonts w:ascii="Times New Roman" w:hAnsi="Times New Roman" w:cs="Times New Roman"/>
          <w:sz w:val="28"/>
          <w:szCs w:val="28"/>
        </w:rPr>
        <w:t xml:space="preserve"> 2008</w:t>
      </w:r>
      <w:r w:rsidRPr="006E1735">
        <w:rPr>
          <w:rFonts w:ascii="Times New Roman" w:hAnsi="Times New Roman" w:cs="Times New Roman"/>
          <w:color w:val="FF0000"/>
          <w:sz w:val="28"/>
          <w:szCs w:val="28"/>
        </w:rPr>
        <w:t xml:space="preserve"> </w:t>
      </w:r>
      <w:r w:rsidRPr="00B138CE">
        <w:rPr>
          <w:rFonts w:ascii="Times New Roman" w:hAnsi="Times New Roman" w:cs="Times New Roman"/>
          <w:sz w:val="28"/>
          <w:szCs w:val="28"/>
        </w:rPr>
        <w:t>року</w:t>
      </w:r>
      <w:r>
        <w:rPr>
          <w:rFonts w:ascii="Times New Roman" w:hAnsi="Times New Roman" w:cs="Times New Roman"/>
          <w:sz w:val="28"/>
          <w:szCs w:val="28"/>
        </w:rPr>
        <w:t xml:space="preserve">, однак в цілому віддзеркалюють </w:t>
      </w:r>
      <w:r w:rsidR="00B138CE">
        <w:rPr>
          <w:rFonts w:ascii="Times New Roman" w:hAnsi="Times New Roman" w:cs="Times New Roman"/>
          <w:sz w:val="28"/>
          <w:szCs w:val="28"/>
        </w:rPr>
        <w:t xml:space="preserve">потенціал ПРП </w:t>
      </w:r>
      <w:r>
        <w:rPr>
          <w:rFonts w:ascii="Times New Roman" w:hAnsi="Times New Roman" w:cs="Times New Roman"/>
          <w:sz w:val="28"/>
          <w:szCs w:val="28"/>
        </w:rPr>
        <w:t>сьогодення</w:t>
      </w:r>
      <w:r w:rsidR="007208D6">
        <w:rPr>
          <w:rFonts w:ascii="Times New Roman" w:hAnsi="Times New Roman" w:cs="Times New Roman"/>
          <w:sz w:val="28"/>
          <w:szCs w:val="28"/>
        </w:rPr>
        <w:t>. При цьому враховуємо те</w:t>
      </w:r>
      <w:r w:rsidR="00B138CE">
        <w:rPr>
          <w:rFonts w:ascii="Times New Roman" w:hAnsi="Times New Roman" w:cs="Times New Roman"/>
          <w:sz w:val="28"/>
          <w:szCs w:val="28"/>
        </w:rPr>
        <w:t>,</w:t>
      </w:r>
      <w:r>
        <w:rPr>
          <w:rFonts w:ascii="Times New Roman" w:hAnsi="Times New Roman" w:cs="Times New Roman"/>
          <w:sz w:val="28"/>
          <w:szCs w:val="28"/>
        </w:rPr>
        <w:t xml:space="preserve"> що ціни потрібно індексувати з урахуванням інфляції гривні</w:t>
      </w:r>
      <w:r w:rsidR="00B138CE">
        <w:rPr>
          <w:rFonts w:ascii="Times New Roman" w:hAnsi="Times New Roman" w:cs="Times New Roman"/>
          <w:sz w:val="28"/>
          <w:szCs w:val="28"/>
        </w:rPr>
        <w:t>. Інде</w:t>
      </w:r>
      <w:r w:rsidR="007208D6">
        <w:rPr>
          <w:rFonts w:ascii="Times New Roman" w:hAnsi="Times New Roman" w:cs="Times New Roman"/>
          <w:sz w:val="28"/>
          <w:szCs w:val="28"/>
        </w:rPr>
        <w:t>кси</w:t>
      </w:r>
      <w:r w:rsidR="007803D9">
        <w:rPr>
          <w:rFonts w:ascii="Times New Roman" w:hAnsi="Times New Roman" w:cs="Times New Roman"/>
          <w:sz w:val="28"/>
          <w:szCs w:val="28"/>
        </w:rPr>
        <w:t xml:space="preserve"> </w:t>
      </w:r>
      <w:r w:rsidR="007208D6">
        <w:rPr>
          <w:rFonts w:ascii="Times New Roman" w:hAnsi="Times New Roman" w:cs="Times New Roman"/>
          <w:sz w:val="28"/>
          <w:szCs w:val="28"/>
        </w:rPr>
        <w:t xml:space="preserve">забезпеченості населення  регіонів основними ресурсами  вважаємо </w:t>
      </w:r>
      <w:r w:rsidR="00B138CE">
        <w:rPr>
          <w:rFonts w:ascii="Times New Roman" w:hAnsi="Times New Roman" w:cs="Times New Roman"/>
          <w:sz w:val="28"/>
          <w:szCs w:val="28"/>
        </w:rPr>
        <w:t>дещо</w:t>
      </w:r>
      <w:r w:rsidR="007208D6">
        <w:rPr>
          <w:rFonts w:ascii="Times New Roman" w:hAnsi="Times New Roman" w:cs="Times New Roman"/>
          <w:sz w:val="28"/>
          <w:szCs w:val="28"/>
        </w:rPr>
        <w:t xml:space="preserve"> зміненими позаяк  зменшення наявного населення  відбулося в більшості регіонів України за останні сім років, що</w:t>
      </w:r>
      <w:r w:rsidR="00B138CE">
        <w:rPr>
          <w:rFonts w:ascii="Times New Roman" w:hAnsi="Times New Roman" w:cs="Times New Roman"/>
          <w:sz w:val="28"/>
          <w:szCs w:val="28"/>
        </w:rPr>
        <w:t xml:space="preserve"> однак</w:t>
      </w:r>
      <w:r w:rsidR="007208D6">
        <w:rPr>
          <w:rFonts w:ascii="Times New Roman" w:hAnsi="Times New Roman" w:cs="Times New Roman"/>
          <w:sz w:val="28"/>
          <w:szCs w:val="28"/>
        </w:rPr>
        <w:t xml:space="preserve"> не призвело до зміни рангів регіонів.</w:t>
      </w:r>
      <w:r>
        <w:rPr>
          <w:rFonts w:ascii="Times New Roman" w:hAnsi="Times New Roman" w:cs="Times New Roman"/>
          <w:sz w:val="28"/>
          <w:szCs w:val="28"/>
        </w:rPr>
        <w:t xml:space="preserve"> </w:t>
      </w:r>
      <w:r w:rsidR="00B138CE">
        <w:rPr>
          <w:rFonts w:ascii="Times New Roman" w:hAnsi="Times New Roman" w:cs="Times New Roman"/>
          <w:sz w:val="28"/>
          <w:szCs w:val="28"/>
        </w:rPr>
        <w:t xml:space="preserve">Певні труднощі стосуються щодо Донецької та Луганської областей, частина територій яких (та відповідно природного і людського капіталу) наразі анексовано. </w:t>
      </w:r>
    </w:p>
    <w:p w14:paraId="18F936E1" w14:textId="38AE52F4" w:rsidR="006D1E4A" w:rsidRDefault="006D1E4A"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977B30" w:rsidRPr="009902EE">
        <w:rPr>
          <w:rFonts w:ascii="Times New Roman" w:hAnsi="Times New Roman" w:cs="Times New Roman"/>
          <w:b/>
          <w:sz w:val="28"/>
          <w:szCs w:val="28"/>
        </w:rPr>
        <w:t>Земельні ресурси</w:t>
      </w:r>
      <w:r w:rsidR="00977B30">
        <w:rPr>
          <w:rFonts w:ascii="Times New Roman" w:hAnsi="Times New Roman" w:cs="Times New Roman"/>
          <w:sz w:val="28"/>
          <w:szCs w:val="28"/>
        </w:rPr>
        <w:t xml:space="preserve"> у матеріальному виробництві України займають провідне місце. Майже 70% з них займають землі сільськогосподарського призначення.</w:t>
      </w:r>
      <w:r w:rsidR="004B6C09">
        <w:rPr>
          <w:rFonts w:ascii="Times New Roman" w:hAnsi="Times New Roman" w:cs="Times New Roman"/>
          <w:sz w:val="28"/>
          <w:szCs w:val="28"/>
        </w:rPr>
        <w:t xml:space="preserve"> Потенціал сільськогосподарських угідь перевищує 2/5 від </w:t>
      </w:r>
      <w:proofErr w:type="spellStart"/>
      <w:r w:rsidR="004B6C09">
        <w:rPr>
          <w:rFonts w:ascii="Times New Roman" w:hAnsi="Times New Roman" w:cs="Times New Roman"/>
          <w:sz w:val="28"/>
          <w:szCs w:val="28"/>
        </w:rPr>
        <w:t>сумарногоо</w:t>
      </w:r>
      <w:proofErr w:type="spellEnd"/>
      <w:r w:rsidR="004B6C09">
        <w:rPr>
          <w:rFonts w:ascii="Times New Roman" w:hAnsi="Times New Roman" w:cs="Times New Roman"/>
          <w:sz w:val="28"/>
          <w:szCs w:val="28"/>
        </w:rPr>
        <w:t xml:space="preserve"> ПРП України. В його структурі орні землі займають понад 90%, що </w:t>
      </w:r>
      <w:r w:rsidR="00ED2633">
        <w:rPr>
          <w:rFonts w:ascii="Times New Roman" w:hAnsi="Times New Roman" w:cs="Times New Roman"/>
          <w:sz w:val="28"/>
          <w:szCs w:val="28"/>
        </w:rPr>
        <w:t>з</w:t>
      </w:r>
      <w:r w:rsidR="00B138CE">
        <w:rPr>
          <w:rFonts w:ascii="Times New Roman" w:hAnsi="Times New Roman" w:cs="Times New Roman"/>
          <w:sz w:val="28"/>
          <w:szCs w:val="28"/>
        </w:rPr>
        <w:t xml:space="preserve"> </w:t>
      </w:r>
      <w:r w:rsidR="00ED2633">
        <w:rPr>
          <w:rFonts w:ascii="Times New Roman" w:hAnsi="Times New Roman" w:cs="Times New Roman"/>
          <w:sz w:val="28"/>
          <w:szCs w:val="28"/>
        </w:rPr>
        <w:t xml:space="preserve">точки зору </w:t>
      </w:r>
      <w:r w:rsidR="004B6C09">
        <w:rPr>
          <w:rFonts w:ascii="Times New Roman" w:hAnsi="Times New Roman" w:cs="Times New Roman"/>
          <w:sz w:val="28"/>
          <w:szCs w:val="28"/>
        </w:rPr>
        <w:t xml:space="preserve">збалансованого розвитку </w:t>
      </w:r>
      <w:r w:rsidR="00ED2633">
        <w:rPr>
          <w:rFonts w:ascii="Times New Roman" w:hAnsi="Times New Roman" w:cs="Times New Roman"/>
          <w:sz w:val="28"/>
          <w:szCs w:val="28"/>
        </w:rPr>
        <w:t>потребує значного зменшення розорювання земель на користь збільшення багаторічних насаджень</w:t>
      </w:r>
      <w:r w:rsidR="00B138CE">
        <w:rPr>
          <w:rFonts w:ascii="Times New Roman" w:hAnsi="Times New Roman" w:cs="Times New Roman"/>
          <w:sz w:val="28"/>
          <w:szCs w:val="28"/>
        </w:rPr>
        <w:t xml:space="preserve"> та сіножатей</w:t>
      </w:r>
      <w:r w:rsidR="004B6C09">
        <w:rPr>
          <w:rFonts w:ascii="Times New Roman" w:hAnsi="Times New Roman" w:cs="Times New Roman"/>
          <w:sz w:val="28"/>
          <w:szCs w:val="28"/>
        </w:rPr>
        <w:t xml:space="preserve">. </w:t>
      </w:r>
      <w:r w:rsidR="00572947">
        <w:rPr>
          <w:rFonts w:ascii="Times New Roman" w:hAnsi="Times New Roman" w:cs="Times New Roman"/>
          <w:sz w:val="28"/>
          <w:szCs w:val="28"/>
        </w:rPr>
        <w:t>Україна займає за показником розораності земель перше місце в Європі і друге в світі.</w:t>
      </w:r>
      <w:r w:rsidR="00ED2633">
        <w:rPr>
          <w:rFonts w:ascii="Times New Roman" w:hAnsi="Times New Roman" w:cs="Times New Roman"/>
          <w:sz w:val="28"/>
          <w:szCs w:val="28"/>
        </w:rPr>
        <w:t xml:space="preserve"> </w:t>
      </w:r>
      <w:r w:rsidR="004B6C09">
        <w:rPr>
          <w:rFonts w:ascii="Times New Roman" w:hAnsi="Times New Roman" w:cs="Times New Roman"/>
          <w:sz w:val="28"/>
          <w:szCs w:val="28"/>
        </w:rPr>
        <w:t xml:space="preserve">Найбільш багаті на </w:t>
      </w:r>
      <w:r w:rsidR="00572947">
        <w:rPr>
          <w:rFonts w:ascii="Times New Roman" w:hAnsi="Times New Roman" w:cs="Times New Roman"/>
          <w:sz w:val="28"/>
          <w:szCs w:val="28"/>
        </w:rPr>
        <w:t>землі с/г призначення</w:t>
      </w:r>
      <w:r w:rsidR="00ED2633">
        <w:rPr>
          <w:rFonts w:ascii="Times New Roman" w:hAnsi="Times New Roman" w:cs="Times New Roman"/>
          <w:sz w:val="28"/>
          <w:szCs w:val="28"/>
        </w:rPr>
        <w:t xml:space="preserve"> Вінницька, Тернопільська, </w:t>
      </w:r>
      <w:r w:rsidR="004B6C09">
        <w:rPr>
          <w:rFonts w:ascii="Times New Roman" w:hAnsi="Times New Roman" w:cs="Times New Roman"/>
          <w:sz w:val="28"/>
          <w:szCs w:val="28"/>
        </w:rPr>
        <w:t>Хмельницька, Одеська області</w:t>
      </w:r>
      <w:r w:rsidR="00572947">
        <w:rPr>
          <w:rFonts w:ascii="Times New Roman" w:hAnsi="Times New Roman" w:cs="Times New Roman"/>
          <w:sz w:val="28"/>
          <w:szCs w:val="28"/>
        </w:rPr>
        <w:t>, а найбідніші - Закарпатська</w:t>
      </w:r>
      <w:r w:rsidR="004B6C09">
        <w:rPr>
          <w:rFonts w:ascii="Times New Roman" w:hAnsi="Times New Roman" w:cs="Times New Roman"/>
          <w:sz w:val="28"/>
          <w:szCs w:val="28"/>
        </w:rPr>
        <w:t xml:space="preserve"> </w:t>
      </w:r>
      <w:r w:rsidR="00ED2633">
        <w:rPr>
          <w:rFonts w:ascii="Times New Roman" w:hAnsi="Times New Roman" w:cs="Times New Roman"/>
          <w:sz w:val="28"/>
          <w:szCs w:val="28"/>
        </w:rPr>
        <w:t xml:space="preserve">та Івано-Франківська області, які, натомість, є лідерами по питомим показникам </w:t>
      </w:r>
      <w:proofErr w:type="spellStart"/>
      <w:r w:rsidR="00ED2633">
        <w:rPr>
          <w:rFonts w:ascii="Times New Roman" w:hAnsi="Times New Roman" w:cs="Times New Roman"/>
          <w:sz w:val="28"/>
          <w:szCs w:val="28"/>
        </w:rPr>
        <w:t>залісненості</w:t>
      </w:r>
      <w:proofErr w:type="spellEnd"/>
      <w:r w:rsidR="00ED2633">
        <w:rPr>
          <w:rFonts w:ascii="Times New Roman" w:hAnsi="Times New Roman" w:cs="Times New Roman"/>
          <w:sz w:val="28"/>
          <w:szCs w:val="28"/>
        </w:rPr>
        <w:t xml:space="preserve"> територій.</w:t>
      </w:r>
    </w:p>
    <w:p w14:paraId="2BBB119C" w14:textId="2211C760" w:rsidR="009902EE" w:rsidRDefault="00B65161"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9902EE" w:rsidRPr="00B65161">
        <w:rPr>
          <w:rFonts w:ascii="Times New Roman" w:hAnsi="Times New Roman" w:cs="Times New Roman"/>
          <w:b/>
          <w:sz w:val="28"/>
          <w:szCs w:val="28"/>
        </w:rPr>
        <w:t>Мінерально-сировинні ресурси</w:t>
      </w:r>
      <w:r w:rsidR="009902EE">
        <w:rPr>
          <w:rFonts w:ascii="Times New Roman" w:hAnsi="Times New Roman" w:cs="Times New Roman"/>
          <w:sz w:val="28"/>
          <w:szCs w:val="28"/>
        </w:rPr>
        <w:t xml:space="preserve"> України за потужністю оцінюються як такі, що мають міждержавне, а за окремими позиціями і світове значення. Насамперед це стосується залізних і марганцевих руд, кам’яного вугілля, кухонної та калійної солі, графіту, каоліну,</w:t>
      </w:r>
      <w:r w:rsidR="008E631A">
        <w:rPr>
          <w:rFonts w:ascii="Times New Roman" w:hAnsi="Times New Roman" w:cs="Times New Roman"/>
          <w:sz w:val="28"/>
          <w:szCs w:val="28"/>
        </w:rPr>
        <w:t xml:space="preserve"> </w:t>
      </w:r>
      <w:r w:rsidR="009902EE">
        <w:rPr>
          <w:rFonts w:ascii="Times New Roman" w:hAnsi="Times New Roman" w:cs="Times New Roman"/>
          <w:sz w:val="28"/>
          <w:szCs w:val="28"/>
        </w:rPr>
        <w:t xml:space="preserve">цеоліту, бентонітових глин </w:t>
      </w:r>
      <w:proofErr w:type="spellStart"/>
      <w:r w:rsidR="009902EE">
        <w:rPr>
          <w:rFonts w:ascii="Times New Roman" w:hAnsi="Times New Roman" w:cs="Times New Roman"/>
          <w:sz w:val="28"/>
          <w:szCs w:val="28"/>
        </w:rPr>
        <w:t>тощо.В</w:t>
      </w:r>
      <w:proofErr w:type="spellEnd"/>
      <w:r w:rsidR="009902EE">
        <w:rPr>
          <w:rFonts w:ascii="Times New Roman" w:hAnsi="Times New Roman" w:cs="Times New Roman"/>
          <w:sz w:val="28"/>
          <w:szCs w:val="28"/>
        </w:rPr>
        <w:t xml:space="preserve"> розрізі регіонів найкраще забезпечені мінеральними ресурсами Луганська, Донецька і Дніпропетровська області, на які припадає 4/5 мінерального потенціалу </w:t>
      </w:r>
      <w:r>
        <w:rPr>
          <w:rFonts w:ascii="Times New Roman" w:hAnsi="Times New Roman" w:cs="Times New Roman"/>
          <w:sz w:val="28"/>
          <w:szCs w:val="28"/>
        </w:rPr>
        <w:t>держави. Водночас тут</w:t>
      </w:r>
      <w:r w:rsidR="008E631A">
        <w:rPr>
          <w:rFonts w:ascii="Times New Roman" w:hAnsi="Times New Roman" w:cs="Times New Roman"/>
          <w:sz w:val="28"/>
          <w:szCs w:val="28"/>
        </w:rPr>
        <w:t>, попри неврегульовані політичні проблеми з анексією частини територій,</w:t>
      </w:r>
      <w:r>
        <w:rPr>
          <w:rFonts w:ascii="Times New Roman" w:hAnsi="Times New Roman" w:cs="Times New Roman"/>
          <w:sz w:val="28"/>
          <w:szCs w:val="28"/>
        </w:rPr>
        <w:t xml:space="preserve"> наявні значні проблеми </w:t>
      </w:r>
      <w:r w:rsidR="008E631A">
        <w:rPr>
          <w:rFonts w:ascii="Times New Roman" w:hAnsi="Times New Roman" w:cs="Times New Roman"/>
          <w:sz w:val="28"/>
          <w:szCs w:val="28"/>
        </w:rPr>
        <w:t xml:space="preserve">раціонального </w:t>
      </w:r>
      <w:proofErr w:type="spellStart"/>
      <w:r w:rsidR="008E631A">
        <w:rPr>
          <w:rFonts w:ascii="Times New Roman" w:hAnsi="Times New Roman" w:cs="Times New Roman"/>
          <w:sz w:val="28"/>
          <w:szCs w:val="28"/>
        </w:rPr>
        <w:t>викоистання</w:t>
      </w:r>
      <w:proofErr w:type="spellEnd"/>
      <w:r>
        <w:rPr>
          <w:rFonts w:ascii="Times New Roman" w:hAnsi="Times New Roman" w:cs="Times New Roman"/>
          <w:sz w:val="28"/>
          <w:szCs w:val="28"/>
        </w:rPr>
        <w:t xml:space="preserve"> надр, </w:t>
      </w:r>
      <w:r w:rsidR="008E631A">
        <w:rPr>
          <w:rFonts w:ascii="Times New Roman" w:hAnsi="Times New Roman" w:cs="Times New Roman"/>
          <w:sz w:val="28"/>
          <w:szCs w:val="28"/>
        </w:rPr>
        <w:t>утилізації</w:t>
      </w:r>
      <w:r>
        <w:rPr>
          <w:rFonts w:ascii="Times New Roman" w:hAnsi="Times New Roman" w:cs="Times New Roman"/>
          <w:sz w:val="28"/>
          <w:szCs w:val="28"/>
        </w:rPr>
        <w:t xml:space="preserve"> відходів тощо.</w:t>
      </w:r>
    </w:p>
    <w:p w14:paraId="429F462B" w14:textId="209957AF" w:rsidR="009902EE" w:rsidRDefault="00B65161"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B65161">
        <w:rPr>
          <w:rFonts w:ascii="Times New Roman" w:hAnsi="Times New Roman" w:cs="Times New Roman"/>
          <w:b/>
          <w:sz w:val="28"/>
          <w:szCs w:val="28"/>
        </w:rPr>
        <w:t>Водні ресурси</w:t>
      </w:r>
      <w:r>
        <w:rPr>
          <w:rFonts w:ascii="Times New Roman" w:hAnsi="Times New Roman" w:cs="Times New Roman"/>
          <w:sz w:val="28"/>
          <w:szCs w:val="28"/>
        </w:rPr>
        <w:t xml:space="preserve"> України досить обмежені</w:t>
      </w:r>
      <w:r w:rsidR="008E631A">
        <w:rPr>
          <w:rFonts w:ascii="Times New Roman" w:hAnsi="Times New Roman" w:cs="Times New Roman"/>
          <w:sz w:val="28"/>
          <w:szCs w:val="28"/>
        </w:rPr>
        <w:t>, водночас Україна не є бідною на їх наявність</w:t>
      </w:r>
      <w:r>
        <w:rPr>
          <w:rFonts w:ascii="Times New Roman" w:hAnsi="Times New Roman" w:cs="Times New Roman"/>
          <w:sz w:val="28"/>
          <w:szCs w:val="28"/>
        </w:rPr>
        <w:t>. Забезпеченість поверхневими водами  території (на км</w:t>
      </w:r>
      <w:r>
        <w:rPr>
          <w:rFonts w:ascii="Times New Roman" w:hAnsi="Times New Roman" w:cs="Times New Roman"/>
          <w:sz w:val="28"/>
          <w:szCs w:val="28"/>
          <w:vertAlign w:val="superscript"/>
        </w:rPr>
        <w:t>2</w:t>
      </w:r>
      <w:r>
        <w:rPr>
          <w:rFonts w:ascii="Times New Roman" w:hAnsi="Times New Roman" w:cs="Times New Roman"/>
          <w:sz w:val="28"/>
          <w:szCs w:val="28"/>
        </w:rPr>
        <w:t>) порівняно</w:t>
      </w:r>
      <w:r w:rsidR="00752977">
        <w:rPr>
          <w:rFonts w:ascii="Times New Roman" w:hAnsi="Times New Roman" w:cs="Times New Roman"/>
          <w:sz w:val="28"/>
          <w:szCs w:val="28"/>
        </w:rPr>
        <w:t xml:space="preserve">  з країнами СНД нижча в 2,4 рази, а на душу населення – у 16 разів. Однак характерним є високий рівень господарського освоєння</w:t>
      </w:r>
      <w:r>
        <w:rPr>
          <w:rFonts w:ascii="Times New Roman" w:hAnsi="Times New Roman" w:cs="Times New Roman"/>
          <w:sz w:val="28"/>
          <w:szCs w:val="28"/>
        </w:rPr>
        <w:t xml:space="preserve"> </w:t>
      </w:r>
      <w:r w:rsidR="00752977">
        <w:rPr>
          <w:rFonts w:ascii="Times New Roman" w:hAnsi="Times New Roman" w:cs="Times New Roman"/>
          <w:sz w:val="28"/>
          <w:szCs w:val="28"/>
        </w:rPr>
        <w:t xml:space="preserve">потенціалу водних ресурсів (у 10 разів вищий  ніж  по СНД). Завдячуючи високій інтенсивності використання водні </w:t>
      </w:r>
      <w:proofErr w:type="spellStart"/>
      <w:r w:rsidR="00752977">
        <w:rPr>
          <w:rFonts w:ascii="Times New Roman" w:hAnsi="Times New Roman" w:cs="Times New Roman"/>
          <w:sz w:val="28"/>
          <w:szCs w:val="28"/>
        </w:rPr>
        <w:t>багатста</w:t>
      </w:r>
      <w:proofErr w:type="spellEnd"/>
      <w:r w:rsidR="00752977">
        <w:rPr>
          <w:rFonts w:ascii="Times New Roman" w:hAnsi="Times New Roman" w:cs="Times New Roman"/>
          <w:sz w:val="28"/>
          <w:szCs w:val="28"/>
        </w:rPr>
        <w:t xml:space="preserve"> в інтегральному ПРП України є третіми,</w:t>
      </w:r>
      <w:r w:rsidR="004B6C09">
        <w:rPr>
          <w:rFonts w:ascii="Times New Roman" w:hAnsi="Times New Roman" w:cs="Times New Roman"/>
          <w:sz w:val="28"/>
          <w:szCs w:val="28"/>
        </w:rPr>
        <w:t xml:space="preserve"> а </w:t>
      </w:r>
      <w:r w:rsidR="00752977">
        <w:rPr>
          <w:rFonts w:ascii="Times New Roman" w:hAnsi="Times New Roman" w:cs="Times New Roman"/>
          <w:sz w:val="28"/>
          <w:szCs w:val="28"/>
        </w:rPr>
        <w:t xml:space="preserve"> по Закарпатській </w:t>
      </w:r>
      <w:r w:rsidR="004B6C09">
        <w:rPr>
          <w:rFonts w:ascii="Times New Roman" w:hAnsi="Times New Roman" w:cs="Times New Roman"/>
          <w:sz w:val="28"/>
          <w:szCs w:val="28"/>
        </w:rPr>
        <w:t xml:space="preserve">і Івано-Франківській </w:t>
      </w:r>
      <w:r w:rsidR="00752977">
        <w:rPr>
          <w:rFonts w:ascii="Times New Roman" w:hAnsi="Times New Roman" w:cs="Times New Roman"/>
          <w:sz w:val="28"/>
          <w:szCs w:val="28"/>
        </w:rPr>
        <w:t>област</w:t>
      </w:r>
      <w:r w:rsidR="004B6C09">
        <w:rPr>
          <w:rFonts w:ascii="Times New Roman" w:hAnsi="Times New Roman" w:cs="Times New Roman"/>
          <w:sz w:val="28"/>
          <w:szCs w:val="28"/>
        </w:rPr>
        <w:t>ях</w:t>
      </w:r>
      <w:r w:rsidR="00752977">
        <w:rPr>
          <w:rFonts w:ascii="Times New Roman" w:hAnsi="Times New Roman" w:cs="Times New Roman"/>
          <w:sz w:val="28"/>
          <w:szCs w:val="28"/>
        </w:rPr>
        <w:t xml:space="preserve"> </w:t>
      </w:r>
      <w:r w:rsidR="004B6C09">
        <w:rPr>
          <w:rFonts w:ascii="Times New Roman" w:hAnsi="Times New Roman" w:cs="Times New Roman"/>
          <w:sz w:val="28"/>
          <w:szCs w:val="28"/>
        </w:rPr>
        <w:t>–</w:t>
      </w:r>
      <w:r w:rsidR="00752977">
        <w:rPr>
          <w:rFonts w:ascii="Times New Roman" w:hAnsi="Times New Roman" w:cs="Times New Roman"/>
          <w:sz w:val="28"/>
          <w:szCs w:val="28"/>
        </w:rPr>
        <w:t xml:space="preserve"> першим</w:t>
      </w:r>
      <w:r w:rsidR="008E631A">
        <w:rPr>
          <w:rFonts w:ascii="Times New Roman" w:hAnsi="Times New Roman" w:cs="Times New Roman"/>
          <w:sz w:val="28"/>
          <w:szCs w:val="28"/>
        </w:rPr>
        <w:t xml:space="preserve"> (</w:t>
      </w:r>
      <w:proofErr w:type="spellStart"/>
      <w:r w:rsidR="008E631A">
        <w:rPr>
          <w:rFonts w:ascii="Times New Roman" w:hAnsi="Times New Roman" w:cs="Times New Roman"/>
          <w:sz w:val="28"/>
          <w:szCs w:val="28"/>
        </w:rPr>
        <w:t>наважливішим</w:t>
      </w:r>
      <w:proofErr w:type="spellEnd"/>
      <w:r w:rsidR="008E631A">
        <w:rPr>
          <w:rFonts w:ascii="Times New Roman" w:hAnsi="Times New Roman" w:cs="Times New Roman"/>
          <w:sz w:val="28"/>
          <w:szCs w:val="28"/>
        </w:rPr>
        <w:t>)</w:t>
      </w:r>
      <w:r w:rsidR="004B6C09">
        <w:rPr>
          <w:rFonts w:ascii="Times New Roman" w:hAnsi="Times New Roman" w:cs="Times New Roman"/>
          <w:sz w:val="28"/>
          <w:szCs w:val="28"/>
        </w:rPr>
        <w:t xml:space="preserve"> видом природних ресурсів. </w:t>
      </w:r>
    </w:p>
    <w:p w14:paraId="7353B7CF" w14:textId="0EF81D49" w:rsidR="00EE01EB" w:rsidRDefault="004B6C09"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557008">
        <w:rPr>
          <w:rFonts w:ascii="Times New Roman" w:hAnsi="Times New Roman" w:cs="Times New Roman"/>
          <w:b/>
          <w:sz w:val="28"/>
          <w:szCs w:val="28"/>
        </w:rPr>
        <w:t xml:space="preserve">    </w:t>
      </w:r>
      <w:r w:rsidR="00557008" w:rsidRPr="00100054">
        <w:rPr>
          <w:rFonts w:ascii="Times New Roman" w:hAnsi="Times New Roman" w:cs="Times New Roman"/>
          <w:b/>
          <w:sz w:val="28"/>
          <w:szCs w:val="28"/>
        </w:rPr>
        <w:t>Лісові ресурси  України</w:t>
      </w:r>
      <w:r w:rsidR="00557008">
        <w:rPr>
          <w:rFonts w:ascii="Times New Roman" w:hAnsi="Times New Roman" w:cs="Times New Roman"/>
          <w:sz w:val="28"/>
          <w:szCs w:val="28"/>
        </w:rPr>
        <w:t xml:space="preserve">  в інтегральному показнику ПРП становлять всього 4,2%.  Україна є малолісною (</w:t>
      </w:r>
      <w:r w:rsidR="008E631A">
        <w:rPr>
          <w:rFonts w:ascii="Times New Roman" w:hAnsi="Times New Roman" w:cs="Times New Roman"/>
          <w:sz w:val="28"/>
          <w:szCs w:val="28"/>
        </w:rPr>
        <w:t xml:space="preserve">всього </w:t>
      </w:r>
      <w:r w:rsidR="00557008">
        <w:rPr>
          <w:rFonts w:ascii="Times New Roman" w:hAnsi="Times New Roman" w:cs="Times New Roman"/>
          <w:sz w:val="28"/>
          <w:szCs w:val="28"/>
        </w:rPr>
        <w:t xml:space="preserve">15,6% </w:t>
      </w:r>
      <w:proofErr w:type="spellStart"/>
      <w:r w:rsidR="00557008">
        <w:rPr>
          <w:rFonts w:ascii="Times New Roman" w:hAnsi="Times New Roman" w:cs="Times New Roman"/>
          <w:sz w:val="28"/>
          <w:szCs w:val="28"/>
        </w:rPr>
        <w:t>лісовкриті</w:t>
      </w:r>
      <w:proofErr w:type="spellEnd"/>
      <w:r w:rsidR="00557008">
        <w:rPr>
          <w:rFonts w:ascii="Times New Roman" w:hAnsi="Times New Roman" w:cs="Times New Roman"/>
          <w:sz w:val="28"/>
          <w:szCs w:val="28"/>
        </w:rPr>
        <w:t xml:space="preserve"> площі) і </w:t>
      </w:r>
      <w:proofErr w:type="spellStart"/>
      <w:r w:rsidR="00557008">
        <w:rPr>
          <w:rFonts w:ascii="Times New Roman" w:hAnsi="Times New Roman" w:cs="Times New Roman"/>
          <w:sz w:val="28"/>
          <w:szCs w:val="28"/>
        </w:rPr>
        <w:t>лісодифіцитною</w:t>
      </w:r>
      <w:proofErr w:type="spellEnd"/>
      <w:r w:rsidR="00557008">
        <w:rPr>
          <w:rFonts w:ascii="Times New Roman" w:hAnsi="Times New Roman" w:cs="Times New Roman"/>
          <w:sz w:val="28"/>
          <w:szCs w:val="28"/>
        </w:rPr>
        <w:t xml:space="preserve"> державою. Найкраща  забезпеченість лісовими ресурсами, як видно із табл.</w:t>
      </w:r>
      <w:r w:rsidR="008E631A">
        <w:rPr>
          <w:rFonts w:ascii="Times New Roman" w:hAnsi="Times New Roman" w:cs="Times New Roman"/>
          <w:sz w:val="28"/>
          <w:szCs w:val="28"/>
        </w:rPr>
        <w:t>1</w:t>
      </w:r>
      <w:r w:rsidR="00557008">
        <w:rPr>
          <w:rFonts w:ascii="Times New Roman" w:hAnsi="Times New Roman" w:cs="Times New Roman"/>
          <w:sz w:val="28"/>
          <w:szCs w:val="28"/>
        </w:rPr>
        <w:t xml:space="preserve">, в Закарпатській, Волинській, </w:t>
      </w:r>
      <w:proofErr w:type="spellStart"/>
      <w:r w:rsidR="00557008">
        <w:rPr>
          <w:rFonts w:ascii="Times New Roman" w:hAnsi="Times New Roman" w:cs="Times New Roman"/>
          <w:sz w:val="28"/>
          <w:szCs w:val="28"/>
        </w:rPr>
        <w:t>Рівненській,Чернігівській</w:t>
      </w:r>
      <w:proofErr w:type="spellEnd"/>
      <w:r w:rsidR="00557008">
        <w:rPr>
          <w:rFonts w:ascii="Times New Roman" w:hAnsi="Times New Roman" w:cs="Times New Roman"/>
          <w:sz w:val="28"/>
          <w:szCs w:val="28"/>
        </w:rPr>
        <w:t xml:space="preserve"> і Івано-Франківській областях, а найгірша - в Донецькій, Дніпропетровській, Київській, Дніпропетровській і Харківській областях. </w:t>
      </w:r>
    </w:p>
    <w:p w14:paraId="6DBF7862" w14:textId="77777777" w:rsidR="00557008" w:rsidRDefault="00EE01EB"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557008">
        <w:rPr>
          <w:rFonts w:ascii="Times New Roman" w:hAnsi="Times New Roman" w:cs="Times New Roman"/>
          <w:sz w:val="28"/>
          <w:szCs w:val="28"/>
        </w:rPr>
        <w:t xml:space="preserve">Зазначимо, що ліси мають неоціниму значимість як </w:t>
      </w:r>
      <w:proofErr w:type="spellStart"/>
      <w:r w:rsidR="00557008">
        <w:rPr>
          <w:rFonts w:ascii="Times New Roman" w:hAnsi="Times New Roman" w:cs="Times New Roman"/>
          <w:sz w:val="28"/>
          <w:szCs w:val="28"/>
        </w:rPr>
        <w:t>кліматостабілізучий</w:t>
      </w:r>
      <w:proofErr w:type="spellEnd"/>
      <w:r w:rsidR="00557008">
        <w:rPr>
          <w:rFonts w:ascii="Times New Roman" w:hAnsi="Times New Roman" w:cs="Times New Roman"/>
          <w:sz w:val="28"/>
          <w:szCs w:val="28"/>
        </w:rPr>
        <w:t xml:space="preserve"> чинник</w:t>
      </w:r>
      <w:r>
        <w:rPr>
          <w:rFonts w:ascii="Times New Roman" w:hAnsi="Times New Roman" w:cs="Times New Roman"/>
          <w:sz w:val="28"/>
          <w:szCs w:val="28"/>
        </w:rPr>
        <w:t>. З</w:t>
      </w:r>
      <w:r w:rsidR="00557008">
        <w:rPr>
          <w:rFonts w:ascii="Times New Roman" w:hAnsi="Times New Roman" w:cs="Times New Roman"/>
          <w:sz w:val="28"/>
          <w:szCs w:val="28"/>
        </w:rPr>
        <w:t xml:space="preserve">більшення </w:t>
      </w:r>
      <w:proofErr w:type="spellStart"/>
      <w:r w:rsidR="00557008">
        <w:rPr>
          <w:rFonts w:ascii="Times New Roman" w:hAnsi="Times New Roman" w:cs="Times New Roman"/>
          <w:sz w:val="28"/>
          <w:szCs w:val="28"/>
        </w:rPr>
        <w:t>залісненості</w:t>
      </w:r>
      <w:proofErr w:type="spellEnd"/>
      <w:r w:rsidR="00557008">
        <w:rPr>
          <w:rFonts w:ascii="Times New Roman" w:hAnsi="Times New Roman" w:cs="Times New Roman"/>
          <w:sz w:val="28"/>
          <w:szCs w:val="28"/>
        </w:rPr>
        <w:t xml:space="preserve"> України є однією із найважливіших задач в досягненні цілей збалансованого розвитку. </w:t>
      </w:r>
    </w:p>
    <w:p w14:paraId="657A2EED" w14:textId="77777777" w:rsidR="00557008" w:rsidRDefault="00557008"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557008">
        <w:rPr>
          <w:rFonts w:ascii="Times New Roman" w:hAnsi="Times New Roman" w:cs="Times New Roman"/>
          <w:b/>
          <w:sz w:val="28"/>
          <w:szCs w:val="28"/>
        </w:rPr>
        <w:t>Фауністичний потенціал України</w:t>
      </w:r>
      <w:r>
        <w:rPr>
          <w:rFonts w:ascii="Times New Roman" w:hAnsi="Times New Roman" w:cs="Times New Roman"/>
          <w:sz w:val="28"/>
          <w:szCs w:val="28"/>
        </w:rPr>
        <w:t xml:space="preserve"> незначний. В структурі господарської діяльності країни використовується достатньо </w:t>
      </w:r>
      <w:proofErr w:type="spellStart"/>
      <w:r>
        <w:rPr>
          <w:rFonts w:ascii="Times New Roman" w:hAnsi="Times New Roman" w:cs="Times New Roman"/>
          <w:sz w:val="28"/>
          <w:szCs w:val="28"/>
        </w:rPr>
        <w:t>інтенсивно</w:t>
      </w:r>
      <w:proofErr w:type="spellEnd"/>
      <w:r>
        <w:rPr>
          <w:rFonts w:ascii="Times New Roman" w:hAnsi="Times New Roman" w:cs="Times New Roman"/>
          <w:sz w:val="28"/>
          <w:szCs w:val="28"/>
        </w:rPr>
        <w:t>, однак суттєвого впливу не має. Він включає медоносні ресурси (68%), рибні (29%) та мисливські (менше 3%). Найбагатші на медоносні і рибні ресурси Полтавська, Дніпропетровська і Херсонська області, а найбідніші області Донецького регіону.</w:t>
      </w:r>
    </w:p>
    <w:p w14:paraId="5F3D8FC9" w14:textId="07DF47B9" w:rsidR="008F00F8" w:rsidRPr="00B65161" w:rsidRDefault="0082557B"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З приведених в табл.3. даних бачимо, шо в цінах 2008 р. сумарний потенціал природних ресурсів України оцінено в близько 270 млрд. грн., що в теперішніх цінах становить майже </w:t>
      </w:r>
      <w:proofErr w:type="spellStart"/>
      <w:r w:rsidR="00DF66E9">
        <w:rPr>
          <w:rFonts w:ascii="Times New Roman" w:hAnsi="Times New Roman" w:cs="Times New Roman"/>
          <w:sz w:val="28"/>
          <w:szCs w:val="28"/>
        </w:rPr>
        <w:t>тр</w:t>
      </w:r>
      <w:r w:rsidR="0080797F">
        <w:rPr>
          <w:rFonts w:ascii="Times New Roman" w:hAnsi="Times New Roman" w:cs="Times New Roman"/>
          <w:sz w:val="28"/>
          <w:szCs w:val="28"/>
        </w:rPr>
        <w:t>і</w:t>
      </w:r>
      <w:r w:rsidR="00DF66E9">
        <w:rPr>
          <w:rFonts w:ascii="Times New Roman" w:hAnsi="Times New Roman" w:cs="Times New Roman"/>
          <w:sz w:val="28"/>
          <w:szCs w:val="28"/>
        </w:rPr>
        <w:t>льйон</w:t>
      </w:r>
      <w:proofErr w:type="spellEnd"/>
      <w:r w:rsidR="00DF66E9">
        <w:rPr>
          <w:rFonts w:ascii="Times New Roman" w:hAnsi="Times New Roman" w:cs="Times New Roman"/>
          <w:sz w:val="28"/>
          <w:szCs w:val="28"/>
        </w:rPr>
        <w:t xml:space="preserve">  гривень. Найціннішими є </w:t>
      </w:r>
      <w:proofErr w:type="spellStart"/>
      <w:r w:rsidR="00DF66E9">
        <w:rPr>
          <w:rFonts w:ascii="Times New Roman" w:hAnsi="Times New Roman" w:cs="Times New Roman"/>
          <w:sz w:val="28"/>
          <w:szCs w:val="28"/>
        </w:rPr>
        <w:t>мінрально</w:t>
      </w:r>
      <w:proofErr w:type="spellEnd"/>
      <w:r w:rsidR="00DF66E9">
        <w:rPr>
          <w:rFonts w:ascii="Times New Roman" w:hAnsi="Times New Roman" w:cs="Times New Roman"/>
          <w:sz w:val="28"/>
          <w:szCs w:val="28"/>
        </w:rPr>
        <w:t>-сировинні та земельні</w:t>
      </w:r>
      <w:r w:rsidR="008F00F8">
        <w:rPr>
          <w:rFonts w:ascii="Times New Roman" w:hAnsi="Times New Roman" w:cs="Times New Roman"/>
          <w:sz w:val="28"/>
          <w:szCs w:val="28"/>
        </w:rPr>
        <w:t xml:space="preserve"> </w:t>
      </w:r>
      <w:r w:rsidR="00DF66E9">
        <w:rPr>
          <w:rFonts w:ascii="Times New Roman" w:hAnsi="Times New Roman" w:cs="Times New Roman"/>
          <w:sz w:val="28"/>
          <w:szCs w:val="28"/>
        </w:rPr>
        <w:t>ресурси</w:t>
      </w:r>
      <w:r w:rsidR="008F00F8">
        <w:rPr>
          <w:rFonts w:ascii="Times New Roman" w:hAnsi="Times New Roman" w:cs="Times New Roman"/>
          <w:sz w:val="28"/>
          <w:szCs w:val="28"/>
        </w:rPr>
        <w:t xml:space="preserve"> </w:t>
      </w:r>
      <w:r w:rsidR="00DF66E9">
        <w:rPr>
          <w:rFonts w:ascii="Times New Roman" w:hAnsi="Times New Roman" w:cs="Times New Roman"/>
          <w:sz w:val="28"/>
          <w:szCs w:val="28"/>
        </w:rPr>
        <w:t>Укра</w:t>
      </w:r>
      <w:r w:rsidR="008F00F8">
        <w:rPr>
          <w:rFonts w:ascii="Times New Roman" w:hAnsi="Times New Roman" w:cs="Times New Roman"/>
          <w:sz w:val="28"/>
          <w:szCs w:val="28"/>
        </w:rPr>
        <w:t>їни. Найбіднішими є фауністичні ресурси, головними із яких є медоносні та рибні ресурси,  яки</w:t>
      </w:r>
      <w:r w:rsidR="000844A0">
        <w:rPr>
          <w:rFonts w:ascii="Times New Roman" w:hAnsi="Times New Roman" w:cs="Times New Roman"/>
          <w:sz w:val="28"/>
          <w:szCs w:val="28"/>
        </w:rPr>
        <w:t xml:space="preserve">х </w:t>
      </w:r>
      <w:r w:rsidR="008F00F8">
        <w:rPr>
          <w:rFonts w:ascii="Times New Roman" w:hAnsi="Times New Roman" w:cs="Times New Roman"/>
          <w:sz w:val="28"/>
          <w:szCs w:val="28"/>
        </w:rPr>
        <w:t>найбільше в південних і придніпровських областях</w:t>
      </w:r>
      <w:r w:rsidR="000844A0">
        <w:rPr>
          <w:rFonts w:ascii="Times New Roman" w:hAnsi="Times New Roman" w:cs="Times New Roman"/>
          <w:sz w:val="28"/>
          <w:szCs w:val="28"/>
        </w:rPr>
        <w:t>, а найменше в західних.</w:t>
      </w:r>
      <w:r w:rsidR="006E1735">
        <w:rPr>
          <w:rFonts w:ascii="Times New Roman" w:hAnsi="Times New Roman" w:cs="Times New Roman"/>
          <w:sz w:val="28"/>
          <w:szCs w:val="28"/>
        </w:rPr>
        <w:t xml:space="preserve"> </w:t>
      </w:r>
      <w:r w:rsidR="00EE01EB">
        <w:rPr>
          <w:rFonts w:ascii="Times New Roman" w:hAnsi="Times New Roman" w:cs="Times New Roman"/>
          <w:sz w:val="28"/>
          <w:szCs w:val="28"/>
        </w:rPr>
        <w:t xml:space="preserve">Однак варто зважити на віднесення до фауністичних ресурсів і  мисливських ресурсів, потенціал яких в вище згаданій таблиці не враховано. Його врахування може </w:t>
      </w:r>
      <w:proofErr w:type="spellStart"/>
      <w:r w:rsidR="00EE01EB">
        <w:rPr>
          <w:rFonts w:ascii="Times New Roman" w:hAnsi="Times New Roman" w:cs="Times New Roman"/>
          <w:sz w:val="28"/>
          <w:szCs w:val="28"/>
        </w:rPr>
        <w:t>внести</w:t>
      </w:r>
      <w:proofErr w:type="spellEnd"/>
      <w:r w:rsidR="00EE01EB">
        <w:rPr>
          <w:rFonts w:ascii="Times New Roman" w:hAnsi="Times New Roman" w:cs="Times New Roman"/>
          <w:sz w:val="28"/>
          <w:szCs w:val="28"/>
        </w:rPr>
        <w:t xml:space="preserve"> певні корективи в </w:t>
      </w:r>
      <w:r w:rsidR="00190DDC">
        <w:rPr>
          <w:rFonts w:ascii="Times New Roman" w:hAnsi="Times New Roman" w:cs="Times New Roman"/>
          <w:sz w:val="28"/>
          <w:szCs w:val="28"/>
        </w:rPr>
        <w:t xml:space="preserve">рейтинг регіонів за сумарним потенціалом фауністичних ресурсів, зокрема щодо західних найбільш заліснених областей, в яких наявний суттєвий </w:t>
      </w:r>
      <w:r w:rsidR="008F00F8">
        <w:rPr>
          <w:rFonts w:ascii="Times New Roman" w:hAnsi="Times New Roman" w:cs="Times New Roman"/>
          <w:sz w:val="28"/>
          <w:szCs w:val="28"/>
        </w:rPr>
        <w:t xml:space="preserve"> </w:t>
      </w:r>
      <w:r w:rsidR="00190DDC">
        <w:rPr>
          <w:rFonts w:ascii="Times New Roman" w:hAnsi="Times New Roman" w:cs="Times New Roman"/>
          <w:sz w:val="28"/>
          <w:szCs w:val="28"/>
        </w:rPr>
        <w:t>потенціал мисливських ресурсів</w:t>
      </w:r>
      <w:r w:rsidR="00F35F4C">
        <w:rPr>
          <w:rFonts w:ascii="Times New Roman" w:hAnsi="Times New Roman" w:cs="Times New Roman"/>
          <w:sz w:val="28"/>
          <w:szCs w:val="28"/>
        </w:rPr>
        <w:t xml:space="preserve"> України</w:t>
      </w:r>
      <w:r w:rsidR="00190DDC">
        <w:rPr>
          <w:rFonts w:ascii="Times New Roman" w:hAnsi="Times New Roman" w:cs="Times New Roman"/>
          <w:sz w:val="28"/>
          <w:szCs w:val="28"/>
        </w:rPr>
        <w:t>.</w:t>
      </w:r>
    </w:p>
    <w:p w14:paraId="5A51C925" w14:textId="1A33F067" w:rsidR="000C2167" w:rsidRDefault="000844A0"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В розрізі районів Закарпатської</w:t>
      </w:r>
      <w:r w:rsidR="000C2167">
        <w:rPr>
          <w:rFonts w:ascii="Times New Roman" w:hAnsi="Times New Roman" w:cs="Times New Roman"/>
          <w:sz w:val="28"/>
          <w:szCs w:val="28"/>
        </w:rPr>
        <w:t xml:space="preserve"> </w:t>
      </w:r>
      <w:r>
        <w:rPr>
          <w:rFonts w:ascii="Times New Roman" w:hAnsi="Times New Roman" w:cs="Times New Roman"/>
          <w:sz w:val="28"/>
          <w:szCs w:val="28"/>
        </w:rPr>
        <w:t xml:space="preserve">області дані про ПРП приведено в </w:t>
      </w:r>
      <w:r w:rsidR="006E1735">
        <w:rPr>
          <w:rFonts w:ascii="Times New Roman" w:hAnsi="Times New Roman" w:cs="Times New Roman"/>
          <w:sz w:val="28"/>
          <w:szCs w:val="28"/>
        </w:rPr>
        <w:t>Т</w:t>
      </w:r>
      <w:r>
        <w:rPr>
          <w:rFonts w:ascii="Times New Roman" w:hAnsi="Times New Roman" w:cs="Times New Roman"/>
          <w:sz w:val="28"/>
          <w:szCs w:val="28"/>
        </w:rPr>
        <w:t>абл.</w:t>
      </w:r>
      <w:r w:rsidR="006E1735">
        <w:rPr>
          <w:rFonts w:ascii="Times New Roman" w:hAnsi="Times New Roman" w:cs="Times New Roman"/>
          <w:sz w:val="28"/>
          <w:szCs w:val="28"/>
        </w:rPr>
        <w:t xml:space="preserve"> </w:t>
      </w:r>
      <w:r>
        <w:rPr>
          <w:rFonts w:ascii="Times New Roman" w:hAnsi="Times New Roman" w:cs="Times New Roman"/>
          <w:sz w:val="28"/>
          <w:szCs w:val="28"/>
        </w:rPr>
        <w:t>4</w:t>
      </w:r>
      <w:r w:rsidR="000C2167">
        <w:rPr>
          <w:rFonts w:ascii="Times New Roman" w:hAnsi="Times New Roman" w:cs="Times New Roman"/>
          <w:sz w:val="28"/>
          <w:szCs w:val="28"/>
        </w:rPr>
        <w:t xml:space="preserve"> в </w:t>
      </w:r>
      <w:proofErr w:type="spellStart"/>
      <w:r w:rsidR="000C2167">
        <w:rPr>
          <w:rFonts w:ascii="Times New Roman" w:hAnsi="Times New Roman" w:cs="Times New Roman"/>
          <w:sz w:val="28"/>
          <w:szCs w:val="28"/>
        </w:rPr>
        <w:t>промілях</w:t>
      </w:r>
      <w:proofErr w:type="spellEnd"/>
      <w:r w:rsidR="000C2167">
        <w:rPr>
          <w:rFonts w:ascii="Times New Roman" w:hAnsi="Times New Roman" w:cs="Times New Roman"/>
          <w:sz w:val="28"/>
          <w:szCs w:val="28"/>
        </w:rPr>
        <w:t xml:space="preserve"> від загальнодержавного</w:t>
      </w:r>
      <w:r>
        <w:rPr>
          <w:rFonts w:ascii="Times New Roman" w:hAnsi="Times New Roman" w:cs="Times New Roman"/>
          <w:sz w:val="28"/>
          <w:szCs w:val="28"/>
        </w:rPr>
        <w:t xml:space="preserve">. Видно, що </w:t>
      </w:r>
      <w:r w:rsidR="000C2167">
        <w:rPr>
          <w:rFonts w:ascii="Times New Roman" w:hAnsi="Times New Roman" w:cs="Times New Roman"/>
          <w:sz w:val="28"/>
          <w:szCs w:val="28"/>
        </w:rPr>
        <w:t>найбагатшими є</w:t>
      </w:r>
      <w:r w:rsidR="006B3871">
        <w:rPr>
          <w:rFonts w:ascii="Times New Roman" w:hAnsi="Times New Roman" w:cs="Times New Roman"/>
          <w:sz w:val="28"/>
          <w:szCs w:val="28"/>
        </w:rPr>
        <w:t xml:space="preserve"> (за старим адміністративно-територіальним поділом)</w:t>
      </w:r>
      <w:r w:rsidR="000C2167">
        <w:rPr>
          <w:rFonts w:ascii="Times New Roman" w:hAnsi="Times New Roman" w:cs="Times New Roman"/>
          <w:sz w:val="28"/>
          <w:szCs w:val="28"/>
        </w:rPr>
        <w:t>:</w:t>
      </w:r>
    </w:p>
    <w:p w14:paraId="045F0B7F" w14:textId="77777777" w:rsidR="004A6381" w:rsidRDefault="000C2167"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0C2167">
        <w:rPr>
          <w:rFonts w:ascii="Times New Roman" w:hAnsi="Times New Roman" w:cs="Times New Roman"/>
          <w:b/>
          <w:sz w:val="28"/>
          <w:szCs w:val="28"/>
        </w:rPr>
        <w:t>за мінеральними ресурсами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Берегівский</w:t>
      </w:r>
      <w:proofErr w:type="spellEnd"/>
      <w:r>
        <w:rPr>
          <w:rFonts w:ascii="Times New Roman" w:hAnsi="Times New Roman" w:cs="Times New Roman"/>
          <w:sz w:val="28"/>
          <w:szCs w:val="28"/>
        </w:rPr>
        <w:t>, Тячівський і Хустський райони;</w:t>
      </w:r>
    </w:p>
    <w:p w14:paraId="70E120FC" w14:textId="7A5B87FE" w:rsidR="000C2167" w:rsidRDefault="000C2167"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0C2167">
        <w:rPr>
          <w:rFonts w:ascii="Times New Roman" w:hAnsi="Times New Roman" w:cs="Times New Roman"/>
          <w:b/>
          <w:sz w:val="28"/>
          <w:szCs w:val="28"/>
        </w:rPr>
        <w:t>за водними</w:t>
      </w:r>
      <w:r w:rsidR="004A6381">
        <w:rPr>
          <w:rFonts w:ascii="Times New Roman" w:hAnsi="Times New Roman" w:cs="Times New Roman"/>
          <w:b/>
          <w:sz w:val="28"/>
          <w:szCs w:val="28"/>
        </w:rPr>
        <w:t xml:space="preserve"> - </w:t>
      </w:r>
      <w:r w:rsidRPr="000C2167">
        <w:rPr>
          <w:rFonts w:ascii="Times New Roman" w:hAnsi="Times New Roman" w:cs="Times New Roman"/>
          <w:b/>
          <w:sz w:val="28"/>
          <w:szCs w:val="28"/>
        </w:rPr>
        <w:t xml:space="preserve"> </w:t>
      </w:r>
      <w:r w:rsidR="003E07EF">
        <w:rPr>
          <w:rFonts w:ascii="Times New Roman" w:hAnsi="Times New Roman" w:cs="Times New Roman"/>
          <w:sz w:val="28"/>
          <w:szCs w:val="28"/>
        </w:rPr>
        <w:t>Рахівський, Т</w:t>
      </w:r>
      <w:r>
        <w:rPr>
          <w:rFonts w:ascii="Times New Roman" w:hAnsi="Times New Roman" w:cs="Times New Roman"/>
          <w:sz w:val="28"/>
          <w:szCs w:val="28"/>
        </w:rPr>
        <w:t xml:space="preserve">ячівський і </w:t>
      </w:r>
      <w:proofErr w:type="spellStart"/>
      <w:r>
        <w:rPr>
          <w:rFonts w:ascii="Times New Roman" w:hAnsi="Times New Roman" w:cs="Times New Roman"/>
          <w:sz w:val="28"/>
          <w:szCs w:val="28"/>
        </w:rPr>
        <w:t>Міжгірський</w:t>
      </w:r>
      <w:proofErr w:type="spellEnd"/>
      <w:r>
        <w:rPr>
          <w:rFonts w:ascii="Times New Roman" w:hAnsi="Times New Roman" w:cs="Times New Roman"/>
          <w:sz w:val="28"/>
          <w:szCs w:val="28"/>
        </w:rPr>
        <w:t xml:space="preserve"> райони;</w:t>
      </w:r>
    </w:p>
    <w:p w14:paraId="3B1F6C39" w14:textId="78A919F5" w:rsidR="003E07EF" w:rsidRDefault="000C2167"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Pr="003E07EF">
        <w:rPr>
          <w:rFonts w:ascii="Times New Roman" w:hAnsi="Times New Roman" w:cs="Times New Roman"/>
          <w:b/>
          <w:sz w:val="28"/>
          <w:szCs w:val="28"/>
        </w:rPr>
        <w:t xml:space="preserve">за </w:t>
      </w:r>
      <w:r w:rsidR="003E07EF" w:rsidRPr="003E07EF">
        <w:rPr>
          <w:rFonts w:ascii="Times New Roman" w:hAnsi="Times New Roman" w:cs="Times New Roman"/>
          <w:b/>
          <w:sz w:val="28"/>
          <w:szCs w:val="28"/>
        </w:rPr>
        <w:t xml:space="preserve">земельними </w:t>
      </w:r>
      <w:r w:rsidR="003E07EF">
        <w:rPr>
          <w:rFonts w:ascii="Times New Roman" w:hAnsi="Times New Roman" w:cs="Times New Roman"/>
          <w:sz w:val="28"/>
          <w:szCs w:val="28"/>
        </w:rPr>
        <w:t>- Мукачівський, Виноградівський, Берегівський,                                  і Ужгородський райони;</w:t>
      </w:r>
    </w:p>
    <w:p w14:paraId="3F87A6C4" w14:textId="77777777" w:rsidR="003E07EF" w:rsidRPr="003E07EF" w:rsidRDefault="003E07EF" w:rsidP="002C5CA6">
      <w:pPr>
        <w:tabs>
          <w:tab w:val="left" w:pos="6150"/>
        </w:tabs>
        <w:spacing w:after="0"/>
        <w:ind w:left="0" w:firstLine="0"/>
        <w:rPr>
          <w:rFonts w:ascii="Times New Roman" w:hAnsi="Times New Roman" w:cs="Times New Roman"/>
          <w:sz w:val="28"/>
          <w:szCs w:val="28"/>
        </w:rPr>
      </w:pPr>
      <w:r w:rsidRPr="003E07EF">
        <w:rPr>
          <w:rFonts w:ascii="Times New Roman" w:hAnsi="Times New Roman" w:cs="Times New Roman"/>
          <w:b/>
          <w:sz w:val="28"/>
          <w:szCs w:val="28"/>
        </w:rPr>
        <w:t xml:space="preserve">    за лісовими </w:t>
      </w:r>
      <w:r w:rsidRPr="003E07EF">
        <w:rPr>
          <w:rFonts w:ascii="Times New Roman" w:hAnsi="Times New Roman" w:cs="Times New Roman"/>
          <w:sz w:val="28"/>
          <w:szCs w:val="28"/>
        </w:rPr>
        <w:t xml:space="preserve">- Рахівський, Тячівський і </w:t>
      </w:r>
      <w:proofErr w:type="spellStart"/>
      <w:r w:rsidRPr="003E07EF">
        <w:rPr>
          <w:rFonts w:ascii="Times New Roman" w:hAnsi="Times New Roman" w:cs="Times New Roman"/>
          <w:sz w:val="28"/>
          <w:szCs w:val="28"/>
        </w:rPr>
        <w:t>Міжгірський</w:t>
      </w:r>
      <w:proofErr w:type="spellEnd"/>
      <w:r w:rsidRPr="003E07EF">
        <w:rPr>
          <w:rFonts w:ascii="Times New Roman" w:hAnsi="Times New Roman" w:cs="Times New Roman"/>
          <w:sz w:val="28"/>
          <w:szCs w:val="28"/>
        </w:rPr>
        <w:t xml:space="preserve"> </w:t>
      </w:r>
      <w:proofErr w:type="spellStart"/>
      <w:r w:rsidRPr="003E07EF">
        <w:rPr>
          <w:rFonts w:ascii="Times New Roman" w:hAnsi="Times New Roman" w:cs="Times New Roman"/>
          <w:sz w:val="28"/>
          <w:szCs w:val="28"/>
        </w:rPr>
        <w:t>вайони</w:t>
      </w:r>
      <w:proofErr w:type="spellEnd"/>
      <w:r w:rsidRPr="003E07EF">
        <w:rPr>
          <w:rFonts w:ascii="Times New Roman" w:hAnsi="Times New Roman" w:cs="Times New Roman"/>
          <w:sz w:val="28"/>
          <w:szCs w:val="28"/>
        </w:rPr>
        <w:t>;</w:t>
      </w:r>
    </w:p>
    <w:p w14:paraId="521581CC" w14:textId="77777777" w:rsidR="003E07EF" w:rsidRDefault="003E07EF" w:rsidP="002C5CA6">
      <w:pPr>
        <w:tabs>
          <w:tab w:val="left" w:pos="6150"/>
        </w:tabs>
        <w:spacing w:after="0"/>
        <w:ind w:left="0" w:firstLine="0"/>
        <w:rPr>
          <w:rFonts w:ascii="Times New Roman" w:hAnsi="Times New Roman" w:cs="Times New Roman"/>
          <w:sz w:val="28"/>
          <w:szCs w:val="28"/>
        </w:rPr>
      </w:pPr>
      <w:r w:rsidRPr="003E07EF">
        <w:rPr>
          <w:rFonts w:ascii="Times New Roman" w:hAnsi="Times New Roman" w:cs="Times New Roman"/>
          <w:b/>
          <w:sz w:val="28"/>
          <w:szCs w:val="28"/>
        </w:rPr>
        <w:t xml:space="preserve">    за фауністичними</w:t>
      </w:r>
      <w:r>
        <w:rPr>
          <w:rFonts w:ascii="Times New Roman" w:hAnsi="Times New Roman" w:cs="Times New Roman"/>
          <w:sz w:val="28"/>
          <w:szCs w:val="28"/>
        </w:rPr>
        <w:t xml:space="preserve"> - Мукачівський, </w:t>
      </w:r>
      <w:proofErr w:type="spellStart"/>
      <w:r>
        <w:rPr>
          <w:rFonts w:ascii="Times New Roman" w:hAnsi="Times New Roman" w:cs="Times New Roman"/>
          <w:sz w:val="28"/>
          <w:szCs w:val="28"/>
        </w:rPr>
        <w:t>Іршавський</w:t>
      </w:r>
      <w:proofErr w:type="spellEnd"/>
      <w:r>
        <w:rPr>
          <w:rFonts w:ascii="Times New Roman" w:hAnsi="Times New Roman" w:cs="Times New Roman"/>
          <w:sz w:val="28"/>
          <w:szCs w:val="28"/>
        </w:rPr>
        <w:t xml:space="preserve"> і Ужгородський райони;</w:t>
      </w:r>
    </w:p>
    <w:p w14:paraId="2BCB77D7" w14:textId="36A586FF" w:rsidR="001225A2" w:rsidRDefault="003E07EF" w:rsidP="001225A2">
      <w:pPr>
        <w:tabs>
          <w:tab w:val="left" w:pos="6150"/>
        </w:tabs>
        <w:spacing w:after="0"/>
        <w:ind w:left="0" w:firstLine="0"/>
        <w:rPr>
          <w:rFonts w:ascii="Times New Roman" w:hAnsi="Times New Roman" w:cs="Times New Roman"/>
          <w:b/>
          <w:bCs/>
          <w:sz w:val="28"/>
          <w:szCs w:val="28"/>
        </w:rPr>
      </w:pPr>
      <w:r>
        <w:rPr>
          <w:rFonts w:ascii="Times New Roman" w:hAnsi="Times New Roman" w:cs="Times New Roman"/>
          <w:sz w:val="28"/>
          <w:szCs w:val="28"/>
        </w:rPr>
        <w:t xml:space="preserve">    </w:t>
      </w:r>
      <w:r w:rsidRPr="00E24446">
        <w:rPr>
          <w:rFonts w:ascii="Times New Roman" w:hAnsi="Times New Roman" w:cs="Times New Roman"/>
          <w:b/>
          <w:sz w:val="28"/>
          <w:szCs w:val="28"/>
        </w:rPr>
        <w:t>за рекреаційними</w:t>
      </w:r>
      <w:r w:rsidR="00E24446">
        <w:rPr>
          <w:rFonts w:ascii="Times New Roman" w:hAnsi="Times New Roman" w:cs="Times New Roman"/>
          <w:sz w:val="28"/>
          <w:szCs w:val="28"/>
        </w:rPr>
        <w:t>- М</w:t>
      </w:r>
      <w:r>
        <w:rPr>
          <w:rFonts w:ascii="Times New Roman" w:hAnsi="Times New Roman" w:cs="Times New Roman"/>
          <w:sz w:val="28"/>
          <w:szCs w:val="28"/>
        </w:rPr>
        <w:t xml:space="preserve">укачівський, </w:t>
      </w:r>
      <w:r w:rsidR="00E24446">
        <w:rPr>
          <w:rFonts w:ascii="Times New Roman" w:hAnsi="Times New Roman" w:cs="Times New Roman"/>
          <w:sz w:val="28"/>
          <w:szCs w:val="28"/>
        </w:rPr>
        <w:t>Хустський, Тячівський, Рахівський</w:t>
      </w:r>
      <w:r w:rsidR="004A6381" w:rsidRPr="004A6381">
        <w:rPr>
          <w:rFonts w:ascii="Times New Roman" w:hAnsi="Times New Roman" w:cs="Times New Roman"/>
          <w:sz w:val="28"/>
          <w:szCs w:val="28"/>
        </w:rPr>
        <w:t xml:space="preserve"> </w:t>
      </w:r>
      <w:r w:rsidR="004A6381">
        <w:rPr>
          <w:rFonts w:ascii="Times New Roman" w:hAnsi="Times New Roman" w:cs="Times New Roman"/>
          <w:sz w:val="28"/>
          <w:szCs w:val="28"/>
        </w:rPr>
        <w:t xml:space="preserve">і </w:t>
      </w:r>
      <w:proofErr w:type="spellStart"/>
      <w:r w:rsidR="004A6381">
        <w:rPr>
          <w:rFonts w:ascii="Times New Roman" w:hAnsi="Times New Roman" w:cs="Times New Roman"/>
          <w:sz w:val="28"/>
          <w:szCs w:val="28"/>
        </w:rPr>
        <w:t>Міжгірський</w:t>
      </w:r>
      <w:proofErr w:type="spellEnd"/>
      <w:r w:rsidR="004A6381">
        <w:rPr>
          <w:rFonts w:ascii="Times New Roman" w:hAnsi="Times New Roman" w:cs="Times New Roman"/>
          <w:sz w:val="28"/>
          <w:szCs w:val="28"/>
        </w:rPr>
        <w:t xml:space="preserve"> райони.</w:t>
      </w:r>
      <w:r w:rsidR="001225A2" w:rsidRPr="001225A2">
        <w:rPr>
          <w:rFonts w:ascii="Times New Roman" w:hAnsi="Times New Roman" w:cs="Times New Roman"/>
          <w:sz w:val="28"/>
          <w:szCs w:val="28"/>
        </w:rPr>
        <w:t xml:space="preserve"> </w:t>
      </w:r>
      <w:r w:rsidR="001225A2">
        <w:rPr>
          <w:rFonts w:ascii="Times New Roman" w:hAnsi="Times New Roman" w:cs="Times New Roman"/>
          <w:sz w:val="28"/>
          <w:szCs w:val="28"/>
        </w:rPr>
        <w:t xml:space="preserve">В цій таблиці не належне врахування мисливських ресурсів в потенціалі фауністичних також призводить до того, що низинні райони виявляються багатшими на фауністичні ресурси за найбільш заліснені гірські, що є не коректним. В останніх дійсно менший потенціал рибних ресурсів, однак значно більший потенціал мисливських ресурсів, які не взято до уваги автором </w:t>
      </w:r>
      <w:r w:rsidR="001225A2" w:rsidRPr="004A6381">
        <w:rPr>
          <w:rFonts w:ascii="Times New Roman" w:hAnsi="Times New Roman" w:cs="Times New Roman"/>
          <w:sz w:val="28"/>
          <w:szCs w:val="28"/>
          <w:lang w:val="ru-RU"/>
        </w:rPr>
        <w:t>[</w:t>
      </w:r>
      <w:r w:rsidR="001225A2">
        <w:rPr>
          <w:rFonts w:ascii="Times New Roman" w:hAnsi="Times New Roman" w:cs="Times New Roman"/>
          <w:sz w:val="28"/>
          <w:szCs w:val="28"/>
        </w:rPr>
        <w:t>4</w:t>
      </w:r>
      <w:r w:rsidR="001225A2" w:rsidRPr="004A6381">
        <w:rPr>
          <w:rFonts w:ascii="Times New Roman" w:hAnsi="Times New Roman" w:cs="Times New Roman"/>
          <w:sz w:val="28"/>
          <w:szCs w:val="28"/>
          <w:lang w:val="ru-RU"/>
        </w:rPr>
        <w:t>]</w:t>
      </w:r>
      <w:r w:rsidR="001225A2">
        <w:rPr>
          <w:rFonts w:ascii="Times New Roman" w:hAnsi="Times New Roman" w:cs="Times New Roman"/>
          <w:sz w:val="28"/>
          <w:szCs w:val="28"/>
        </w:rPr>
        <w:t xml:space="preserve">. За новим адміністративно-територіальним поділом потенціал ПРП суттєво зросте у Хустського району, до якого приєднано повністю </w:t>
      </w:r>
      <w:proofErr w:type="spellStart"/>
      <w:r w:rsidR="001225A2">
        <w:rPr>
          <w:rFonts w:ascii="Times New Roman" w:hAnsi="Times New Roman" w:cs="Times New Roman"/>
          <w:sz w:val="28"/>
          <w:szCs w:val="28"/>
        </w:rPr>
        <w:t>Міжгірський</w:t>
      </w:r>
      <w:proofErr w:type="spellEnd"/>
      <w:r w:rsidR="001225A2">
        <w:rPr>
          <w:rFonts w:ascii="Times New Roman" w:hAnsi="Times New Roman" w:cs="Times New Roman"/>
          <w:sz w:val="28"/>
          <w:szCs w:val="28"/>
        </w:rPr>
        <w:t xml:space="preserve"> та частину </w:t>
      </w:r>
      <w:proofErr w:type="spellStart"/>
      <w:r w:rsidR="001225A2">
        <w:rPr>
          <w:rFonts w:ascii="Times New Roman" w:hAnsi="Times New Roman" w:cs="Times New Roman"/>
          <w:sz w:val="28"/>
          <w:szCs w:val="28"/>
        </w:rPr>
        <w:t>Іршавського</w:t>
      </w:r>
      <w:proofErr w:type="spellEnd"/>
      <w:r w:rsidR="001225A2">
        <w:rPr>
          <w:rFonts w:ascii="Times New Roman" w:hAnsi="Times New Roman" w:cs="Times New Roman"/>
          <w:sz w:val="28"/>
          <w:szCs w:val="28"/>
        </w:rPr>
        <w:t xml:space="preserve"> районів, а також у Мукачівського та Ужгородського районів. До першого включили багаті на лісові, водні і рекреаційні ресурси</w:t>
      </w:r>
      <w:r w:rsidR="00E24446">
        <w:rPr>
          <w:rFonts w:ascii="Times New Roman" w:hAnsi="Times New Roman" w:cs="Times New Roman"/>
          <w:sz w:val="28"/>
          <w:szCs w:val="28"/>
        </w:rPr>
        <w:t xml:space="preserve"> </w:t>
      </w:r>
      <w:r w:rsidR="001225A2">
        <w:rPr>
          <w:rFonts w:ascii="Times New Roman" w:hAnsi="Times New Roman" w:cs="Times New Roman"/>
          <w:sz w:val="28"/>
          <w:szCs w:val="28"/>
        </w:rPr>
        <w:t xml:space="preserve">Свалявського, Воловецького та </w:t>
      </w:r>
      <w:proofErr w:type="spellStart"/>
      <w:r w:rsidR="001225A2">
        <w:rPr>
          <w:rFonts w:ascii="Times New Roman" w:hAnsi="Times New Roman" w:cs="Times New Roman"/>
          <w:sz w:val="28"/>
          <w:szCs w:val="28"/>
        </w:rPr>
        <w:t>Іршавського</w:t>
      </w:r>
      <w:proofErr w:type="spellEnd"/>
      <w:r w:rsidR="001225A2">
        <w:rPr>
          <w:rFonts w:ascii="Times New Roman" w:hAnsi="Times New Roman" w:cs="Times New Roman"/>
          <w:sz w:val="28"/>
          <w:szCs w:val="28"/>
        </w:rPr>
        <w:t xml:space="preserve"> </w:t>
      </w:r>
    </w:p>
    <w:p w14:paraId="0738BE54" w14:textId="77777777" w:rsidR="001225A2" w:rsidRDefault="001225A2" w:rsidP="001225A2">
      <w:pPr>
        <w:tabs>
          <w:tab w:val="left" w:pos="6150"/>
        </w:tabs>
        <w:spacing w:after="0"/>
        <w:ind w:left="0" w:firstLine="0"/>
        <w:rPr>
          <w:rFonts w:ascii="Times New Roman" w:hAnsi="Times New Roman" w:cs="Times New Roman"/>
          <w:b/>
          <w:bCs/>
          <w:sz w:val="28"/>
          <w:szCs w:val="28"/>
        </w:rPr>
      </w:pPr>
    </w:p>
    <w:p w14:paraId="7DB2A06E" w14:textId="408687F1" w:rsidR="004A6381" w:rsidRPr="00D110C8" w:rsidRDefault="004A6381" w:rsidP="004A6381">
      <w:pPr>
        <w:tabs>
          <w:tab w:val="left" w:pos="6150"/>
        </w:tabs>
        <w:ind w:left="0"/>
        <w:jc w:val="right"/>
        <w:rPr>
          <w:rFonts w:ascii="Times New Roman" w:hAnsi="Times New Roman" w:cs="Times New Roman"/>
          <w:b/>
          <w:bCs/>
          <w:sz w:val="28"/>
          <w:szCs w:val="28"/>
        </w:rPr>
      </w:pPr>
      <w:r w:rsidRPr="00D110C8">
        <w:rPr>
          <w:rFonts w:ascii="Times New Roman" w:hAnsi="Times New Roman" w:cs="Times New Roman"/>
          <w:b/>
          <w:bCs/>
          <w:sz w:val="28"/>
          <w:szCs w:val="28"/>
        </w:rPr>
        <w:t xml:space="preserve">Таблиця 4. </w:t>
      </w:r>
    </w:p>
    <w:p w14:paraId="48C1A741" w14:textId="77777777" w:rsidR="004A6381" w:rsidRPr="004A6381" w:rsidRDefault="004A6381" w:rsidP="004A6381">
      <w:pPr>
        <w:tabs>
          <w:tab w:val="left" w:pos="6150"/>
        </w:tabs>
        <w:ind w:left="0"/>
        <w:rPr>
          <w:rFonts w:ascii="Times New Roman" w:hAnsi="Times New Roman" w:cs="Times New Roman"/>
          <w:b/>
          <w:bCs/>
          <w:sz w:val="28"/>
          <w:szCs w:val="28"/>
        </w:rPr>
      </w:pPr>
      <w:r>
        <w:rPr>
          <w:rFonts w:ascii="Times New Roman" w:hAnsi="Times New Roman" w:cs="Times New Roman"/>
          <w:sz w:val="28"/>
          <w:szCs w:val="28"/>
        </w:rPr>
        <w:t xml:space="preserve">       </w:t>
      </w:r>
      <w:r w:rsidRPr="004A6381">
        <w:rPr>
          <w:rFonts w:ascii="Times New Roman" w:hAnsi="Times New Roman" w:cs="Times New Roman"/>
          <w:b/>
          <w:bCs/>
          <w:sz w:val="28"/>
          <w:szCs w:val="28"/>
        </w:rPr>
        <w:t xml:space="preserve">Природно-ресурсний потенціал </w:t>
      </w:r>
      <w:proofErr w:type="spellStart"/>
      <w:r w:rsidRPr="004A6381">
        <w:rPr>
          <w:rFonts w:ascii="Times New Roman" w:hAnsi="Times New Roman" w:cs="Times New Roman"/>
          <w:b/>
          <w:bCs/>
          <w:sz w:val="28"/>
          <w:szCs w:val="28"/>
        </w:rPr>
        <w:t>Закарптської</w:t>
      </w:r>
      <w:proofErr w:type="spellEnd"/>
      <w:r w:rsidRPr="004A6381">
        <w:rPr>
          <w:rFonts w:ascii="Times New Roman" w:hAnsi="Times New Roman" w:cs="Times New Roman"/>
          <w:b/>
          <w:bCs/>
          <w:sz w:val="28"/>
          <w:szCs w:val="28"/>
        </w:rPr>
        <w:t xml:space="preserve"> області в розрізі районів </w:t>
      </w:r>
    </w:p>
    <w:p w14:paraId="483A35DD" w14:textId="060ACBF2" w:rsidR="004A6381" w:rsidRDefault="004A6381" w:rsidP="004A6381">
      <w:pPr>
        <w:tabs>
          <w:tab w:val="left" w:pos="6150"/>
        </w:tabs>
        <w:ind w:left="0"/>
        <w:rPr>
          <w:rFonts w:ascii="Times New Roman" w:hAnsi="Times New Roman" w:cs="Times New Roman"/>
          <w:b/>
          <w:bCs/>
          <w:sz w:val="28"/>
          <w:szCs w:val="28"/>
        </w:rPr>
      </w:pPr>
      <w:r w:rsidRPr="004A6381">
        <w:rPr>
          <w:rFonts w:ascii="Times New Roman" w:hAnsi="Times New Roman" w:cs="Times New Roman"/>
          <w:b/>
          <w:bCs/>
          <w:sz w:val="28"/>
          <w:szCs w:val="28"/>
        </w:rPr>
        <w:t xml:space="preserve">       (за старим адміністративно-територіальним поділом) </w:t>
      </w:r>
      <w:r w:rsidRPr="004A6381">
        <w:rPr>
          <w:rFonts w:ascii="Times New Roman" w:hAnsi="Times New Roman" w:cs="Times New Roman"/>
          <w:b/>
          <w:bCs/>
          <w:sz w:val="28"/>
          <w:szCs w:val="28"/>
          <w:lang w:val="ru-RU"/>
        </w:rPr>
        <w:t>[</w:t>
      </w:r>
      <w:r>
        <w:rPr>
          <w:rFonts w:ascii="Times New Roman" w:hAnsi="Times New Roman" w:cs="Times New Roman"/>
          <w:b/>
          <w:bCs/>
          <w:sz w:val="28"/>
          <w:szCs w:val="28"/>
          <w:lang w:val="ru-RU"/>
        </w:rPr>
        <w:t>4</w:t>
      </w:r>
      <w:r w:rsidRPr="004A6381">
        <w:rPr>
          <w:rFonts w:ascii="Times New Roman" w:hAnsi="Times New Roman" w:cs="Times New Roman"/>
          <w:b/>
          <w:bCs/>
          <w:sz w:val="28"/>
          <w:szCs w:val="28"/>
        </w:rPr>
        <w:t>, С.264</w:t>
      </w:r>
      <w:r w:rsidRPr="004A6381">
        <w:rPr>
          <w:rFonts w:ascii="Times New Roman" w:hAnsi="Times New Roman" w:cs="Times New Roman"/>
          <w:b/>
          <w:bCs/>
          <w:sz w:val="28"/>
          <w:szCs w:val="28"/>
          <w:lang w:val="ru-RU"/>
        </w:rPr>
        <w:t>]</w:t>
      </w:r>
      <w:r w:rsidRPr="004A6381">
        <w:rPr>
          <w:rFonts w:ascii="Times New Roman" w:hAnsi="Times New Roman" w:cs="Times New Roman"/>
          <w:b/>
          <w:bCs/>
          <w:sz w:val="28"/>
          <w:szCs w:val="28"/>
        </w:rPr>
        <w:t>.</w:t>
      </w:r>
    </w:p>
    <w:p w14:paraId="673EBD22" w14:textId="01D4845E" w:rsidR="00322F29" w:rsidRDefault="002C5CA6" w:rsidP="002C5CA6">
      <w:pPr>
        <w:tabs>
          <w:tab w:val="left" w:pos="6150"/>
        </w:tabs>
        <w:spacing w:after="0"/>
        <w:ind w:left="0" w:firstLine="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0E6C8DD" wp14:editId="7D88992A">
            <wp:extent cx="6139180" cy="2239645"/>
            <wp:effectExtent l="0" t="0" r="0" b="0"/>
            <wp:docPr id="14" name="Рисунок 14"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Зображення, що містить стіл&#10;&#10;Автоматично згенерований опис"/>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39180" cy="2239645"/>
                    </a:xfrm>
                    <a:prstGeom prst="rect">
                      <a:avLst/>
                    </a:prstGeom>
                  </pic:spPr>
                </pic:pic>
              </a:graphicData>
            </a:graphic>
          </wp:inline>
        </w:drawing>
      </w:r>
    </w:p>
    <w:p w14:paraId="2E20F059" w14:textId="60C6645E" w:rsidR="004A6381" w:rsidRDefault="002C5CA6" w:rsidP="002C5CA6">
      <w:pPr>
        <w:tabs>
          <w:tab w:val="left" w:pos="6150"/>
        </w:tabs>
        <w:spacing w:after="0"/>
        <w:ind w:left="0" w:firstLine="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60542B7" wp14:editId="71D3897A">
            <wp:extent cx="6210300" cy="2838450"/>
            <wp:effectExtent l="0" t="0" r="0" b="0"/>
            <wp:docPr id="15" name="Рисунок 15"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Зображення, що містить стіл&#10;&#10;Автоматично згенерований опис"/>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300" cy="2838450"/>
                    </a:xfrm>
                    <a:prstGeom prst="rect">
                      <a:avLst/>
                    </a:prstGeom>
                  </pic:spPr>
                </pic:pic>
              </a:graphicData>
            </a:graphic>
          </wp:inline>
        </w:drawing>
      </w:r>
    </w:p>
    <w:p w14:paraId="15598189" w14:textId="77777777" w:rsidR="004A6381" w:rsidRDefault="004A6381" w:rsidP="004A6381">
      <w:pPr>
        <w:tabs>
          <w:tab w:val="left" w:pos="6150"/>
        </w:tabs>
        <w:spacing w:line="240" w:lineRule="auto"/>
        <w:ind w:left="0"/>
        <w:rPr>
          <w:rFonts w:ascii="Times New Roman" w:hAnsi="Times New Roman" w:cs="Times New Roman"/>
          <w:sz w:val="28"/>
          <w:szCs w:val="28"/>
        </w:rPr>
      </w:pPr>
    </w:p>
    <w:p w14:paraId="313BEC0F" w14:textId="087B58E3" w:rsidR="009F5E34" w:rsidRDefault="001225A2" w:rsidP="002C5CA6">
      <w:pPr>
        <w:tabs>
          <w:tab w:val="left" w:pos="6150"/>
        </w:tabs>
        <w:spacing w:after="0"/>
        <w:ind w:left="0" w:firstLine="0"/>
        <w:rPr>
          <w:rFonts w:ascii="Times New Roman" w:hAnsi="Times New Roman" w:cs="Times New Roman"/>
          <w:sz w:val="28"/>
          <w:szCs w:val="28"/>
        </w:rPr>
      </w:pPr>
      <w:r>
        <w:rPr>
          <w:rFonts w:ascii="Times New Roman" w:hAnsi="Times New Roman" w:cs="Times New Roman"/>
          <w:sz w:val="28"/>
          <w:szCs w:val="28"/>
        </w:rPr>
        <w:t>районів, а</w:t>
      </w:r>
      <w:r>
        <w:rPr>
          <w:rFonts w:ascii="Times New Roman" w:hAnsi="Times New Roman" w:cs="Times New Roman"/>
          <w:sz w:val="28"/>
          <w:szCs w:val="28"/>
        </w:rPr>
        <w:t xml:space="preserve"> </w:t>
      </w:r>
      <w:r w:rsidR="005B4D92">
        <w:rPr>
          <w:rFonts w:ascii="Times New Roman" w:hAnsi="Times New Roman" w:cs="Times New Roman"/>
          <w:sz w:val="28"/>
          <w:szCs w:val="28"/>
        </w:rPr>
        <w:t>до другого Велико-</w:t>
      </w:r>
      <w:proofErr w:type="spellStart"/>
      <w:r w:rsidR="005B4D92">
        <w:rPr>
          <w:rFonts w:ascii="Times New Roman" w:hAnsi="Times New Roman" w:cs="Times New Roman"/>
          <w:sz w:val="28"/>
          <w:szCs w:val="28"/>
        </w:rPr>
        <w:t>Березнянський</w:t>
      </w:r>
      <w:proofErr w:type="spellEnd"/>
      <w:r w:rsidR="005B4D92">
        <w:rPr>
          <w:rFonts w:ascii="Times New Roman" w:hAnsi="Times New Roman" w:cs="Times New Roman"/>
          <w:sz w:val="28"/>
          <w:szCs w:val="28"/>
        </w:rPr>
        <w:t xml:space="preserve"> та Перечинський райони. Берегівський район, до якого включено Виноградівський </w:t>
      </w:r>
      <w:proofErr w:type="spellStart"/>
      <w:r w:rsidR="005B4D92">
        <w:rPr>
          <w:rFonts w:ascii="Times New Roman" w:hAnsi="Times New Roman" w:cs="Times New Roman"/>
          <w:sz w:val="28"/>
          <w:szCs w:val="28"/>
        </w:rPr>
        <w:t>посилв</w:t>
      </w:r>
      <w:proofErr w:type="spellEnd"/>
      <w:r w:rsidR="005B4D92">
        <w:rPr>
          <w:rFonts w:ascii="Times New Roman" w:hAnsi="Times New Roman" w:cs="Times New Roman"/>
          <w:sz w:val="28"/>
          <w:szCs w:val="28"/>
        </w:rPr>
        <w:t xml:space="preserve"> його потенціал в частині земельних </w:t>
      </w:r>
      <w:proofErr w:type="spellStart"/>
      <w:r w:rsidR="005B4D92">
        <w:rPr>
          <w:rFonts w:ascii="Times New Roman" w:hAnsi="Times New Roman" w:cs="Times New Roman"/>
          <w:sz w:val="28"/>
          <w:szCs w:val="28"/>
        </w:rPr>
        <w:t>реурсів</w:t>
      </w:r>
      <w:proofErr w:type="spellEnd"/>
      <w:r w:rsidR="005B4D92">
        <w:rPr>
          <w:rFonts w:ascii="Times New Roman" w:hAnsi="Times New Roman" w:cs="Times New Roman"/>
          <w:sz w:val="28"/>
          <w:szCs w:val="28"/>
        </w:rPr>
        <w:t xml:space="preserve"> сільськогосподарського призначення та рекреаційних ресурсів, до того</w:t>
      </w:r>
      <w:r w:rsidR="004A6381" w:rsidRPr="004A6381">
        <w:rPr>
          <w:rFonts w:ascii="Times New Roman" w:hAnsi="Times New Roman" w:cs="Times New Roman"/>
          <w:sz w:val="28"/>
          <w:szCs w:val="28"/>
          <w:lang w:val="ru-RU"/>
        </w:rPr>
        <w:t xml:space="preserve"> </w:t>
      </w:r>
      <w:r w:rsidR="005B4D92">
        <w:rPr>
          <w:rFonts w:ascii="Times New Roman" w:hAnsi="Times New Roman" w:cs="Times New Roman"/>
          <w:sz w:val="28"/>
          <w:szCs w:val="28"/>
        </w:rPr>
        <w:t xml:space="preserve">ж їх територія знаходиться в найтеплішій зоні Закарпаття. Рахівський та Тячівський райони в результаті реформи збереглися </w:t>
      </w:r>
      <w:r w:rsidR="004A6381">
        <w:rPr>
          <w:rFonts w:ascii="Times New Roman" w:hAnsi="Times New Roman" w:cs="Times New Roman"/>
          <w:sz w:val="28"/>
          <w:szCs w:val="28"/>
        </w:rPr>
        <w:t xml:space="preserve">практично </w:t>
      </w:r>
      <w:r w:rsidR="005B4D92">
        <w:rPr>
          <w:rFonts w:ascii="Times New Roman" w:hAnsi="Times New Roman" w:cs="Times New Roman"/>
          <w:sz w:val="28"/>
          <w:szCs w:val="28"/>
        </w:rPr>
        <w:t xml:space="preserve">в старих межах з наявним </w:t>
      </w:r>
      <w:r w:rsidR="00621638">
        <w:rPr>
          <w:rFonts w:ascii="Times New Roman" w:hAnsi="Times New Roman" w:cs="Times New Roman"/>
          <w:sz w:val="28"/>
          <w:szCs w:val="28"/>
        </w:rPr>
        <w:t xml:space="preserve">потенціалом найбільш заліснених та багатих на водні і </w:t>
      </w:r>
      <w:r w:rsidR="004A6381">
        <w:rPr>
          <w:rFonts w:ascii="Times New Roman" w:hAnsi="Times New Roman" w:cs="Times New Roman"/>
          <w:sz w:val="28"/>
          <w:szCs w:val="28"/>
        </w:rPr>
        <w:t xml:space="preserve">чималих </w:t>
      </w:r>
      <w:r w:rsidR="00621638">
        <w:rPr>
          <w:rFonts w:ascii="Times New Roman" w:hAnsi="Times New Roman" w:cs="Times New Roman"/>
          <w:sz w:val="28"/>
          <w:szCs w:val="28"/>
        </w:rPr>
        <w:t>рекреаційн</w:t>
      </w:r>
      <w:r w:rsidR="004A6381">
        <w:rPr>
          <w:rFonts w:ascii="Times New Roman" w:hAnsi="Times New Roman" w:cs="Times New Roman"/>
          <w:sz w:val="28"/>
          <w:szCs w:val="28"/>
        </w:rPr>
        <w:t>их</w:t>
      </w:r>
      <w:r w:rsidR="00621638">
        <w:rPr>
          <w:rFonts w:ascii="Times New Roman" w:hAnsi="Times New Roman" w:cs="Times New Roman"/>
          <w:sz w:val="28"/>
          <w:szCs w:val="28"/>
        </w:rPr>
        <w:t xml:space="preserve"> ресурс</w:t>
      </w:r>
      <w:r w:rsidR="004A6381">
        <w:rPr>
          <w:rFonts w:ascii="Times New Roman" w:hAnsi="Times New Roman" w:cs="Times New Roman"/>
          <w:sz w:val="28"/>
          <w:szCs w:val="28"/>
        </w:rPr>
        <w:t>ів</w:t>
      </w:r>
      <w:r w:rsidR="00621638">
        <w:rPr>
          <w:rFonts w:ascii="Times New Roman" w:hAnsi="Times New Roman" w:cs="Times New Roman"/>
          <w:sz w:val="28"/>
          <w:szCs w:val="28"/>
        </w:rPr>
        <w:t>.</w:t>
      </w:r>
      <w:r w:rsidR="000C2167">
        <w:rPr>
          <w:rFonts w:ascii="Times New Roman" w:hAnsi="Times New Roman" w:cs="Times New Roman"/>
          <w:sz w:val="28"/>
          <w:szCs w:val="28"/>
        </w:rPr>
        <w:t xml:space="preserve"> </w:t>
      </w:r>
      <w:r w:rsidR="0069705E">
        <w:rPr>
          <w:rFonts w:ascii="Times New Roman" w:hAnsi="Times New Roman" w:cs="Times New Roman"/>
          <w:sz w:val="28"/>
          <w:szCs w:val="28"/>
        </w:rPr>
        <w:t xml:space="preserve">        </w:t>
      </w:r>
    </w:p>
    <w:p w14:paraId="3258E6B0" w14:textId="77777777" w:rsidR="00A60BD3" w:rsidRPr="0069705E" w:rsidRDefault="00A60BD3" w:rsidP="00B60635">
      <w:pPr>
        <w:tabs>
          <w:tab w:val="left" w:pos="6150"/>
        </w:tabs>
        <w:ind w:left="0"/>
        <w:rPr>
          <w:rFonts w:ascii="Times New Roman" w:hAnsi="Times New Roman" w:cs="Times New Roman"/>
          <w:sz w:val="28"/>
          <w:szCs w:val="28"/>
        </w:rPr>
      </w:pPr>
    </w:p>
    <w:p w14:paraId="62DBC374" w14:textId="3C901989" w:rsidR="00384BBD" w:rsidRPr="00CB28C3" w:rsidRDefault="00E46E9F" w:rsidP="00AA585A">
      <w:pPr>
        <w:tabs>
          <w:tab w:val="left" w:pos="9072"/>
        </w:tabs>
        <w:ind w:right="1133"/>
        <w:rPr>
          <w:rFonts w:ascii="Times New Roman" w:hAnsi="Times New Roman" w:cs="Times New Roman"/>
          <w:b/>
          <w:sz w:val="28"/>
          <w:szCs w:val="28"/>
        </w:rPr>
      </w:pPr>
      <w:r w:rsidRPr="0069705E">
        <w:rPr>
          <w:rFonts w:ascii="Times New Roman" w:hAnsi="Times New Roman" w:cs="Times New Roman"/>
          <w:sz w:val="28"/>
          <w:szCs w:val="28"/>
        </w:rPr>
        <w:t xml:space="preserve"> </w:t>
      </w:r>
      <w:r w:rsidR="006E1735">
        <w:rPr>
          <w:rFonts w:ascii="Times New Roman" w:hAnsi="Times New Roman" w:cs="Times New Roman"/>
          <w:sz w:val="28"/>
          <w:szCs w:val="28"/>
        </w:rPr>
        <w:t xml:space="preserve">          </w:t>
      </w:r>
      <w:r w:rsidR="001225A2">
        <w:rPr>
          <w:rFonts w:ascii="Times New Roman" w:hAnsi="Times New Roman" w:cs="Times New Roman"/>
          <w:sz w:val="28"/>
          <w:szCs w:val="28"/>
          <w:lang w:val="ru-RU"/>
        </w:rPr>
        <w:t xml:space="preserve">     </w:t>
      </w:r>
      <w:r w:rsidR="006E1735">
        <w:rPr>
          <w:rFonts w:ascii="Times New Roman" w:hAnsi="Times New Roman" w:cs="Times New Roman"/>
          <w:sz w:val="28"/>
          <w:szCs w:val="28"/>
        </w:rPr>
        <w:t xml:space="preserve"> </w:t>
      </w:r>
      <w:r w:rsidR="001225A2">
        <w:rPr>
          <w:rFonts w:ascii="Times New Roman" w:hAnsi="Times New Roman" w:cs="Times New Roman"/>
          <w:b/>
          <w:sz w:val="28"/>
          <w:szCs w:val="28"/>
          <w:lang w:val="ru-RU"/>
        </w:rPr>
        <w:t>4</w:t>
      </w:r>
      <w:r w:rsidR="00AA585A" w:rsidRPr="00CB28C3">
        <w:rPr>
          <w:rFonts w:ascii="Times New Roman" w:hAnsi="Times New Roman" w:cs="Times New Roman"/>
          <w:sz w:val="28"/>
          <w:szCs w:val="28"/>
        </w:rPr>
        <w:t>.</w:t>
      </w:r>
      <w:r w:rsidR="00F0413B" w:rsidRPr="00CB28C3">
        <w:rPr>
          <w:rFonts w:ascii="Times New Roman" w:hAnsi="Times New Roman" w:cs="Times New Roman"/>
          <w:b/>
          <w:sz w:val="28"/>
          <w:szCs w:val="28"/>
        </w:rPr>
        <w:t xml:space="preserve"> </w:t>
      </w:r>
      <w:r w:rsidR="00384BBD" w:rsidRPr="00CB28C3">
        <w:rPr>
          <w:rFonts w:ascii="Times New Roman" w:hAnsi="Times New Roman" w:cs="Times New Roman"/>
          <w:b/>
          <w:sz w:val="28"/>
          <w:szCs w:val="28"/>
        </w:rPr>
        <w:t>Принципи ра</w:t>
      </w:r>
      <w:r w:rsidR="00313D40" w:rsidRPr="00CB28C3">
        <w:rPr>
          <w:rFonts w:ascii="Times New Roman" w:hAnsi="Times New Roman" w:cs="Times New Roman"/>
          <w:b/>
          <w:sz w:val="28"/>
          <w:szCs w:val="28"/>
        </w:rPr>
        <w:t>ціонального природокористування</w:t>
      </w:r>
    </w:p>
    <w:p w14:paraId="56838B84" w14:textId="77777777" w:rsidR="00D110C8" w:rsidRDefault="00A54AB0" w:rsidP="002C5CA6">
      <w:pPr>
        <w:pStyle w:val="a9"/>
        <w:tabs>
          <w:tab w:val="left" w:pos="9072"/>
        </w:tabs>
        <w:spacing w:after="0"/>
        <w:ind w:left="0" w:firstLine="637"/>
        <w:rPr>
          <w:rFonts w:ascii="Times New Roman" w:hAnsi="Times New Roman" w:cs="Times New Roman"/>
          <w:sz w:val="28"/>
          <w:szCs w:val="28"/>
        </w:rPr>
      </w:pPr>
      <w:r w:rsidRPr="00CB28C3">
        <w:rPr>
          <w:rFonts w:ascii="Times New Roman" w:hAnsi="Times New Roman" w:cs="Times New Roman"/>
          <w:sz w:val="28"/>
          <w:szCs w:val="28"/>
        </w:rPr>
        <w:t xml:space="preserve">         Під </w:t>
      </w:r>
      <w:r w:rsidRPr="00CB28C3">
        <w:rPr>
          <w:rFonts w:ascii="Times New Roman" w:hAnsi="Times New Roman" w:cs="Times New Roman"/>
          <w:b/>
          <w:sz w:val="28"/>
          <w:szCs w:val="28"/>
        </w:rPr>
        <w:t>принципами</w:t>
      </w:r>
      <w:r w:rsidRPr="00CB28C3">
        <w:rPr>
          <w:rFonts w:ascii="Times New Roman" w:hAnsi="Times New Roman" w:cs="Times New Roman"/>
          <w:sz w:val="28"/>
          <w:szCs w:val="28"/>
        </w:rPr>
        <w:t xml:space="preserve"> раціонального природокористування  розуміємо певні правила діяльності  людини і суспільства загалом в природному середовищі за яких досягається гармонізація стосунків людини і </w:t>
      </w:r>
      <w:proofErr w:type="spellStart"/>
      <w:r w:rsidRPr="00CB28C3">
        <w:rPr>
          <w:rFonts w:ascii="Times New Roman" w:hAnsi="Times New Roman" w:cs="Times New Roman"/>
          <w:sz w:val="28"/>
          <w:szCs w:val="28"/>
        </w:rPr>
        <w:t>прироли</w:t>
      </w:r>
      <w:proofErr w:type="spellEnd"/>
      <w:r w:rsidRPr="00CB28C3">
        <w:rPr>
          <w:rFonts w:ascii="Times New Roman" w:hAnsi="Times New Roman" w:cs="Times New Roman"/>
          <w:sz w:val="28"/>
          <w:szCs w:val="28"/>
        </w:rPr>
        <w:t>, збалансування екологічних, економічних  та соціальних інтересів. Управління природокористуванням і охорон</w:t>
      </w:r>
      <w:r w:rsidR="00D110C8">
        <w:rPr>
          <w:rFonts w:ascii="Times New Roman" w:hAnsi="Times New Roman" w:cs="Times New Roman"/>
          <w:sz w:val="28"/>
          <w:szCs w:val="28"/>
        </w:rPr>
        <w:t>а</w:t>
      </w:r>
      <w:r w:rsidRPr="00CB28C3">
        <w:rPr>
          <w:rFonts w:ascii="Times New Roman" w:hAnsi="Times New Roman" w:cs="Times New Roman"/>
          <w:sz w:val="28"/>
          <w:szCs w:val="28"/>
        </w:rPr>
        <w:t xml:space="preserve"> навколишнього природного середовища здійснюється з дотриманням таких принципів</w:t>
      </w:r>
      <w:r w:rsidRPr="00CB28C3">
        <w:rPr>
          <w:rFonts w:ascii="Times New Roman" w:hAnsi="Times New Roman" w:cs="Times New Roman"/>
          <w:b/>
          <w:sz w:val="28"/>
          <w:szCs w:val="28"/>
        </w:rPr>
        <w:t>:</w:t>
      </w:r>
      <w:r w:rsidRPr="00CB28C3">
        <w:rPr>
          <w:rFonts w:ascii="Times New Roman" w:hAnsi="Times New Roman" w:cs="Times New Roman"/>
          <w:sz w:val="28"/>
          <w:szCs w:val="28"/>
        </w:rPr>
        <w:t xml:space="preserve"> </w:t>
      </w:r>
    </w:p>
    <w:p w14:paraId="11230E3E" w14:textId="14D0F4D4" w:rsidR="00D110C8" w:rsidRDefault="00CC619B" w:rsidP="002C5CA6">
      <w:pPr>
        <w:pStyle w:val="a9"/>
        <w:tabs>
          <w:tab w:val="left" w:pos="9072"/>
        </w:tabs>
        <w:spacing w:after="0"/>
        <w:ind w:left="0" w:firstLine="637"/>
        <w:rPr>
          <w:rFonts w:ascii="Times New Roman" w:hAnsi="Times New Roman" w:cs="Times New Roman"/>
          <w:sz w:val="28"/>
          <w:szCs w:val="28"/>
        </w:rPr>
      </w:pPr>
      <w:r>
        <w:rPr>
          <w:rFonts w:ascii="Times New Roman" w:hAnsi="Times New Roman" w:cs="Times New Roman"/>
          <w:sz w:val="28"/>
          <w:szCs w:val="28"/>
        </w:rPr>
        <w:t>1.</w:t>
      </w:r>
      <w:r w:rsidR="00D110C8">
        <w:rPr>
          <w:rFonts w:ascii="Times New Roman" w:hAnsi="Times New Roman" w:cs="Times New Roman"/>
          <w:sz w:val="28"/>
          <w:szCs w:val="28"/>
        </w:rPr>
        <w:t xml:space="preserve"> </w:t>
      </w:r>
      <w:r w:rsidRPr="00CC619B">
        <w:rPr>
          <w:rFonts w:ascii="Times New Roman" w:hAnsi="Times New Roman" w:cs="Times New Roman"/>
          <w:sz w:val="28"/>
          <w:szCs w:val="28"/>
          <w:lang w:val="ru-RU"/>
        </w:rPr>
        <w:t xml:space="preserve"> </w:t>
      </w:r>
      <w:proofErr w:type="spellStart"/>
      <w:r w:rsidRPr="00CC619B">
        <w:rPr>
          <w:rFonts w:ascii="Times New Roman" w:hAnsi="Times New Roman" w:cs="Times New Roman"/>
          <w:sz w:val="28"/>
          <w:szCs w:val="28"/>
          <w:lang w:val="ru-RU"/>
        </w:rPr>
        <w:t>мінімізації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забирання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rPr>
        <w:t>;</w:t>
      </w:r>
    </w:p>
    <w:p w14:paraId="23489BAC" w14:textId="2CB529C1" w:rsidR="00D110C8" w:rsidRDefault="00CC619B" w:rsidP="002C5CA6">
      <w:pPr>
        <w:pStyle w:val="a9"/>
        <w:tabs>
          <w:tab w:val="left" w:pos="9072"/>
        </w:tabs>
        <w:spacing w:after="0"/>
        <w:ind w:left="0" w:firstLine="637"/>
        <w:rPr>
          <w:rFonts w:ascii="Times New Roman" w:hAnsi="Times New Roman" w:cs="Times New Roman"/>
          <w:sz w:val="28"/>
          <w:szCs w:val="28"/>
        </w:rPr>
      </w:pPr>
      <w:r>
        <w:rPr>
          <w:rFonts w:ascii="Times New Roman" w:hAnsi="Times New Roman" w:cs="Times New Roman"/>
          <w:sz w:val="28"/>
          <w:szCs w:val="28"/>
        </w:rPr>
        <w:t>2.</w:t>
      </w:r>
      <w:r w:rsidR="00CA1321">
        <w:rPr>
          <w:rFonts w:ascii="Times New Roman" w:hAnsi="Times New Roman" w:cs="Times New Roman"/>
          <w:sz w:val="28"/>
          <w:szCs w:val="28"/>
        </w:rPr>
        <w:t xml:space="preserve"> відповідності </w:t>
      </w:r>
      <w:proofErr w:type="spellStart"/>
      <w:r w:rsidR="00CA1321" w:rsidRPr="00CC619B">
        <w:rPr>
          <w:rFonts w:ascii="Times New Roman" w:hAnsi="Times New Roman" w:cs="Times New Roman"/>
          <w:sz w:val="28"/>
          <w:szCs w:val="28"/>
          <w:lang w:val="ru-RU"/>
        </w:rPr>
        <w:t>споживання</w:t>
      </w:r>
      <w:proofErr w:type="spellEnd"/>
      <w:r w:rsidR="00CA1321">
        <w:rPr>
          <w:rFonts w:ascii="Times New Roman" w:hAnsi="Times New Roman" w:cs="Times New Roman"/>
          <w:sz w:val="28"/>
          <w:szCs w:val="28"/>
          <w:lang w:val="ru-RU"/>
        </w:rPr>
        <w:t xml:space="preserve"> та </w:t>
      </w:r>
      <w:r w:rsidR="00CA1321" w:rsidRPr="00CB28C3">
        <w:rPr>
          <w:rFonts w:ascii="Times New Roman" w:hAnsi="Times New Roman" w:cs="Times New Roman"/>
          <w:sz w:val="28"/>
          <w:szCs w:val="28"/>
        </w:rPr>
        <w:t>раціональності</w:t>
      </w:r>
      <w:r w:rsidR="00CA1321">
        <w:rPr>
          <w:rFonts w:ascii="Times New Roman" w:hAnsi="Times New Roman" w:cs="Times New Roman"/>
          <w:sz w:val="28"/>
          <w:szCs w:val="28"/>
        </w:rPr>
        <w:t xml:space="preserve">    </w:t>
      </w:r>
      <w:r w:rsidR="00CA1321" w:rsidRPr="00CB28C3">
        <w:rPr>
          <w:rFonts w:ascii="Times New Roman" w:hAnsi="Times New Roman" w:cs="Times New Roman"/>
          <w:sz w:val="28"/>
          <w:szCs w:val="28"/>
        </w:rPr>
        <w:t>природокористування</w:t>
      </w:r>
      <w:r w:rsidR="00A54AB0" w:rsidRPr="00CB28C3">
        <w:rPr>
          <w:rFonts w:ascii="Times New Roman" w:hAnsi="Times New Roman" w:cs="Times New Roman"/>
          <w:sz w:val="28"/>
          <w:szCs w:val="28"/>
        </w:rPr>
        <w:t xml:space="preserve">; </w:t>
      </w:r>
    </w:p>
    <w:p w14:paraId="3DCC3410" w14:textId="691ED808" w:rsidR="00D110C8" w:rsidRDefault="00CC619B" w:rsidP="002C5CA6">
      <w:pPr>
        <w:pStyle w:val="a9"/>
        <w:tabs>
          <w:tab w:val="left" w:pos="9072"/>
        </w:tabs>
        <w:spacing w:after="0"/>
        <w:ind w:left="0" w:firstLine="637"/>
        <w:jc w:val="left"/>
        <w:rPr>
          <w:rFonts w:ascii="Times New Roman" w:hAnsi="Times New Roman" w:cs="Times New Roman"/>
          <w:sz w:val="28"/>
          <w:szCs w:val="28"/>
        </w:rPr>
      </w:pPr>
      <w:r>
        <w:rPr>
          <w:rFonts w:ascii="Times New Roman" w:hAnsi="Times New Roman" w:cs="Times New Roman"/>
          <w:sz w:val="28"/>
          <w:szCs w:val="28"/>
        </w:rPr>
        <w:t>3.</w:t>
      </w:r>
      <w:r w:rsidR="00CA1321" w:rsidRPr="00CA1321">
        <w:rPr>
          <w:rFonts w:ascii="Times New Roman" w:hAnsi="Times New Roman" w:cs="Times New Roman"/>
          <w:sz w:val="28"/>
          <w:szCs w:val="28"/>
          <w:lang w:val="ru-RU"/>
        </w:rPr>
        <w:t xml:space="preserve"> </w:t>
      </w:r>
      <w:proofErr w:type="spellStart"/>
      <w:r w:rsidR="00CA1321" w:rsidRPr="00CA1321">
        <w:rPr>
          <w:rFonts w:ascii="Times New Roman" w:hAnsi="Times New Roman" w:cs="Times New Roman"/>
          <w:sz w:val="28"/>
          <w:szCs w:val="28"/>
          <w:lang w:val="ru-RU"/>
        </w:rPr>
        <w:t>збереження</w:t>
      </w:r>
      <w:proofErr w:type="spellEnd"/>
      <w:r w:rsidR="00CA1321" w:rsidRPr="005D6013">
        <w:rPr>
          <w:rFonts w:ascii="Times New Roman" w:hAnsi="Times New Roman" w:cs="Times New Roman"/>
          <w:sz w:val="28"/>
          <w:szCs w:val="28"/>
          <w:lang w:val="ru-RU"/>
        </w:rPr>
        <w:t xml:space="preserve"> </w:t>
      </w:r>
      <w:proofErr w:type="spellStart"/>
      <w:r w:rsidR="00CA1321" w:rsidRPr="005D6013">
        <w:rPr>
          <w:rFonts w:ascii="Times New Roman" w:hAnsi="Times New Roman" w:cs="Times New Roman"/>
          <w:sz w:val="28"/>
          <w:szCs w:val="28"/>
          <w:lang w:val="ru-RU"/>
        </w:rPr>
        <w:t>прост</w:t>
      </w:r>
      <w:r w:rsidR="00CA1321">
        <w:rPr>
          <w:rFonts w:ascii="Times New Roman" w:hAnsi="Times New Roman" w:cs="Times New Roman"/>
          <w:sz w:val="28"/>
          <w:szCs w:val="28"/>
          <w:lang w:val="ru-RU"/>
        </w:rPr>
        <w:t>орової</w:t>
      </w:r>
      <w:proofErr w:type="spellEnd"/>
      <w:r w:rsidR="00CA1321">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цілісності</w:t>
      </w:r>
      <w:proofErr w:type="spellEnd"/>
      <w:r w:rsidR="00CA1321">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природних</w:t>
      </w:r>
      <w:proofErr w:type="spellEnd"/>
      <w:r w:rsidR="00CA1321">
        <w:rPr>
          <w:rFonts w:ascii="Times New Roman" w:hAnsi="Times New Roman" w:cs="Times New Roman"/>
          <w:sz w:val="28"/>
          <w:szCs w:val="28"/>
          <w:lang w:val="ru-RU"/>
        </w:rPr>
        <w:t xml:space="preserve"> сис</w:t>
      </w:r>
      <w:r w:rsidR="00CA1321" w:rsidRPr="005D6013">
        <w:rPr>
          <w:rFonts w:ascii="Times New Roman" w:hAnsi="Times New Roman" w:cs="Times New Roman"/>
          <w:sz w:val="28"/>
          <w:szCs w:val="28"/>
          <w:lang w:val="ru-RU"/>
        </w:rPr>
        <w:t>тем</w:t>
      </w:r>
      <w:r w:rsidR="00A54AB0" w:rsidRPr="00CB28C3">
        <w:rPr>
          <w:rFonts w:ascii="Times New Roman" w:hAnsi="Times New Roman" w:cs="Times New Roman"/>
          <w:sz w:val="28"/>
          <w:szCs w:val="28"/>
        </w:rPr>
        <w:t>;</w:t>
      </w:r>
    </w:p>
    <w:p w14:paraId="3131CE8B" w14:textId="7CE016DC" w:rsidR="00CC619B" w:rsidRDefault="00CC619B" w:rsidP="002C5CA6">
      <w:pPr>
        <w:pStyle w:val="a9"/>
        <w:tabs>
          <w:tab w:val="left" w:pos="9072"/>
        </w:tabs>
        <w:spacing w:after="0"/>
        <w:ind w:left="0" w:firstLine="637"/>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00CA1321" w:rsidRPr="00CA1321">
        <w:rPr>
          <w:rFonts w:ascii="Times New Roman" w:hAnsi="Times New Roman" w:cs="Times New Roman"/>
          <w:sz w:val="28"/>
          <w:szCs w:val="28"/>
          <w:lang w:val="ru-RU"/>
        </w:rPr>
        <w:t>ефективного</w:t>
      </w:r>
      <w:proofErr w:type="spellEnd"/>
      <w:r w:rsidR="00CA1321" w:rsidRPr="00CA1321">
        <w:rPr>
          <w:rFonts w:ascii="Times New Roman" w:hAnsi="Times New Roman" w:cs="Times New Roman"/>
          <w:sz w:val="28"/>
          <w:szCs w:val="28"/>
          <w:lang w:val="ru-RU"/>
        </w:rPr>
        <w:t xml:space="preserve"> </w:t>
      </w:r>
      <w:proofErr w:type="spellStart"/>
      <w:r w:rsidR="00CA1321" w:rsidRPr="00CA1321">
        <w:rPr>
          <w:rFonts w:ascii="Times New Roman" w:hAnsi="Times New Roman" w:cs="Times New Roman"/>
          <w:sz w:val="28"/>
          <w:szCs w:val="28"/>
          <w:lang w:val="ru-RU"/>
        </w:rPr>
        <w:t>використання</w:t>
      </w:r>
      <w:proofErr w:type="spellEnd"/>
      <w:r w:rsidR="00CA1321">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взятих</w:t>
      </w:r>
      <w:proofErr w:type="spellEnd"/>
      <w:r w:rsidR="00CA1321">
        <w:rPr>
          <w:rFonts w:ascii="Times New Roman" w:hAnsi="Times New Roman" w:cs="Times New Roman"/>
          <w:sz w:val="28"/>
          <w:szCs w:val="28"/>
          <w:lang w:val="ru-RU"/>
        </w:rPr>
        <w:t xml:space="preserve"> у </w:t>
      </w:r>
      <w:proofErr w:type="spellStart"/>
      <w:r w:rsidR="00CA1321">
        <w:rPr>
          <w:rFonts w:ascii="Times New Roman" w:hAnsi="Times New Roman" w:cs="Times New Roman"/>
          <w:sz w:val="28"/>
          <w:szCs w:val="28"/>
          <w:lang w:val="ru-RU"/>
        </w:rPr>
        <w:t>природи</w:t>
      </w:r>
      <w:proofErr w:type="spellEnd"/>
      <w:r w:rsidR="00CA1321">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ресурсів</w:t>
      </w:r>
      <w:proofErr w:type="spellEnd"/>
      <w:r w:rsidR="00A54AB0" w:rsidRPr="00CB28C3">
        <w:rPr>
          <w:rFonts w:ascii="Times New Roman" w:hAnsi="Times New Roman" w:cs="Times New Roman"/>
          <w:sz w:val="28"/>
          <w:szCs w:val="28"/>
        </w:rPr>
        <w:t xml:space="preserve">; </w:t>
      </w:r>
    </w:p>
    <w:p w14:paraId="1917EE97" w14:textId="4FA99010" w:rsidR="00CC619B" w:rsidRDefault="00CC619B" w:rsidP="002C5CA6">
      <w:pPr>
        <w:pStyle w:val="a9"/>
        <w:tabs>
          <w:tab w:val="left" w:pos="9072"/>
        </w:tabs>
        <w:spacing w:after="0"/>
        <w:ind w:left="0" w:firstLine="637"/>
        <w:rPr>
          <w:rFonts w:ascii="Times New Roman" w:hAnsi="Times New Roman" w:cs="Times New Roman"/>
          <w:sz w:val="28"/>
          <w:szCs w:val="28"/>
        </w:rPr>
      </w:pPr>
      <w:r>
        <w:rPr>
          <w:rFonts w:ascii="Times New Roman" w:hAnsi="Times New Roman" w:cs="Times New Roman"/>
          <w:sz w:val="28"/>
          <w:szCs w:val="28"/>
        </w:rPr>
        <w:t xml:space="preserve">5. </w:t>
      </w:r>
      <w:r w:rsidR="00CA1321" w:rsidRPr="00CB28C3">
        <w:rPr>
          <w:rFonts w:ascii="Times New Roman" w:hAnsi="Times New Roman" w:cs="Times New Roman"/>
          <w:sz w:val="28"/>
          <w:szCs w:val="28"/>
        </w:rPr>
        <w:t xml:space="preserve">плановості і </w:t>
      </w:r>
      <w:proofErr w:type="spellStart"/>
      <w:r w:rsidR="00CA1321" w:rsidRPr="00CB28C3">
        <w:rPr>
          <w:rFonts w:ascii="Times New Roman" w:hAnsi="Times New Roman" w:cs="Times New Roman"/>
          <w:sz w:val="28"/>
          <w:szCs w:val="28"/>
        </w:rPr>
        <w:t>взаємоузгодженості</w:t>
      </w:r>
      <w:proofErr w:type="spellEnd"/>
      <w:r w:rsidR="00CA1321" w:rsidRPr="00CB28C3">
        <w:rPr>
          <w:rFonts w:ascii="Times New Roman" w:hAnsi="Times New Roman" w:cs="Times New Roman"/>
          <w:sz w:val="28"/>
          <w:szCs w:val="28"/>
        </w:rPr>
        <w:t xml:space="preserve"> державного управління в цій сфері</w:t>
      </w:r>
      <w:r w:rsidR="00CA1321">
        <w:rPr>
          <w:rFonts w:ascii="Times New Roman" w:hAnsi="Times New Roman" w:cs="Times New Roman"/>
          <w:sz w:val="28"/>
          <w:szCs w:val="28"/>
        </w:rPr>
        <w:t xml:space="preserve"> </w:t>
      </w:r>
      <w:r>
        <w:rPr>
          <w:rFonts w:ascii="Times New Roman" w:hAnsi="Times New Roman" w:cs="Times New Roman"/>
          <w:sz w:val="28"/>
          <w:szCs w:val="28"/>
        </w:rPr>
        <w:t>п</w:t>
      </w:r>
      <w:r w:rsidR="00A54AB0" w:rsidRPr="00CB28C3">
        <w:rPr>
          <w:rFonts w:ascii="Times New Roman" w:hAnsi="Times New Roman" w:cs="Times New Roman"/>
          <w:sz w:val="28"/>
          <w:szCs w:val="28"/>
        </w:rPr>
        <w:t>оєднання державного управління з місцевим самоврядуванням та громадським управлінням</w:t>
      </w:r>
      <w:r>
        <w:rPr>
          <w:rFonts w:ascii="Times New Roman" w:hAnsi="Times New Roman" w:cs="Times New Roman"/>
          <w:sz w:val="28"/>
          <w:szCs w:val="28"/>
        </w:rPr>
        <w:t>;</w:t>
      </w:r>
    </w:p>
    <w:p w14:paraId="6992B26F" w14:textId="4F48B1C8" w:rsidR="00CC619B" w:rsidRDefault="00CC619B" w:rsidP="002C5CA6">
      <w:pPr>
        <w:pStyle w:val="a9"/>
        <w:tabs>
          <w:tab w:val="left" w:pos="9072"/>
        </w:tabs>
        <w:spacing w:after="0"/>
        <w:ind w:left="0" w:firstLine="637"/>
        <w:rPr>
          <w:rFonts w:ascii="Times New Roman" w:hAnsi="Times New Roman" w:cs="Times New Roman"/>
          <w:sz w:val="28"/>
          <w:szCs w:val="28"/>
        </w:rPr>
      </w:pPr>
      <w:r>
        <w:rPr>
          <w:rFonts w:ascii="Times New Roman" w:hAnsi="Times New Roman" w:cs="Times New Roman"/>
          <w:sz w:val="28"/>
          <w:szCs w:val="28"/>
        </w:rPr>
        <w:t xml:space="preserve">6. </w:t>
      </w:r>
      <w:r w:rsidRPr="00CB28C3">
        <w:rPr>
          <w:rFonts w:ascii="Times New Roman" w:hAnsi="Times New Roman" w:cs="Times New Roman"/>
          <w:sz w:val="28"/>
          <w:szCs w:val="28"/>
        </w:rPr>
        <w:t xml:space="preserve">пріоритету екологічних цінностей над </w:t>
      </w:r>
      <w:proofErr w:type="spellStart"/>
      <w:r w:rsidRPr="00CB28C3">
        <w:rPr>
          <w:rFonts w:ascii="Times New Roman" w:hAnsi="Times New Roman" w:cs="Times New Roman"/>
          <w:sz w:val="28"/>
          <w:szCs w:val="28"/>
        </w:rPr>
        <w:t>економічнми</w:t>
      </w:r>
      <w:proofErr w:type="spellEnd"/>
      <w:r w:rsidRPr="00CB28C3">
        <w:rPr>
          <w:rFonts w:ascii="Times New Roman" w:hAnsi="Times New Roman" w:cs="Times New Roman"/>
          <w:sz w:val="28"/>
          <w:szCs w:val="28"/>
        </w:rPr>
        <w:t xml:space="preserve"> вигодами</w:t>
      </w:r>
      <w:r>
        <w:rPr>
          <w:rFonts w:ascii="Times New Roman" w:hAnsi="Times New Roman" w:cs="Times New Roman"/>
          <w:sz w:val="28"/>
          <w:szCs w:val="28"/>
        </w:rPr>
        <w:t>.</w:t>
      </w:r>
    </w:p>
    <w:p w14:paraId="23E62856" w14:textId="4DD599F7" w:rsidR="00A92705" w:rsidRPr="00CB28C3" w:rsidRDefault="00A92705" w:rsidP="002C5CA6">
      <w:pPr>
        <w:pStyle w:val="a9"/>
        <w:tabs>
          <w:tab w:val="left" w:pos="9072"/>
        </w:tabs>
        <w:spacing w:after="0"/>
        <w:ind w:left="0" w:firstLine="637"/>
        <w:rPr>
          <w:rFonts w:ascii="Times New Roman" w:hAnsi="Times New Roman" w:cs="Times New Roman"/>
          <w:sz w:val="28"/>
          <w:szCs w:val="28"/>
        </w:rPr>
      </w:pPr>
      <w:r w:rsidRPr="00CB28C3">
        <w:rPr>
          <w:rFonts w:ascii="Times New Roman" w:hAnsi="Times New Roman" w:cs="Times New Roman"/>
          <w:sz w:val="28"/>
          <w:szCs w:val="28"/>
        </w:rPr>
        <w:t xml:space="preserve">Розглянемо </w:t>
      </w:r>
      <w:r w:rsidR="00781AF3" w:rsidRPr="00CB28C3">
        <w:rPr>
          <w:rFonts w:ascii="Times New Roman" w:hAnsi="Times New Roman" w:cs="Times New Roman"/>
          <w:sz w:val="28"/>
          <w:szCs w:val="28"/>
        </w:rPr>
        <w:t>детальніш</w:t>
      </w:r>
      <w:r w:rsidR="00CA1321">
        <w:rPr>
          <w:rFonts w:ascii="Times New Roman" w:hAnsi="Times New Roman" w:cs="Times New Roman"/>
          <w:sz w:val="28"/>
          <w:szCs w:val="28"/>
        </w:rPr>
        <w:t xml:space="preserve">е сутність цих </w:t>
      </w:r>
      <w:r w:rsidR="00B020EA" w:rsidRPr="00CB28C3">
        <w:rPr>
          <w:rFonts w:ascii="Times New Roman" w:hAnsi="Times New Roman" w:cs="Times New Roman"/>
          <w:sz w:val="28"/>
          <w:szCs w:val="28"/>
        </w:rPr>
        <w:t>принципів раціонального природокористування</w:t>
      </w:r>
      <w:r w:rsidRPr="00CB28C3">
        <w:rPr>
          <w:rFonts w:ascii="Times New Roman" w:hAnsi="Times New Roman" w:cs="Times New Roman"/>
          <w:sz w:val="28"/>
          <w:szCs w:val="28"/>
        </w:rPr>
        <w:t>:</w:t>
      </w:r>
    </w:p>
    <w:p w14:paraId="4FA633FF" w14:textId="682A6177" w:rsidR="00384BBD" w:rsidRPr="005D6013" w:rsidRDefault="00A92705" w:rsidP="002C5CA6">
      <w:pPr>
        <w:tabs>
          <w:tab w:val="left" w:pos="6150"/>
          <w:tab w:val="left" w:pos="9072"/>
        </w:tabs>
        <w:spacing w:after="0"/>
        <w:ind w:left="0"/>
        <w:rPr>
          <w:rFonts w:ascii="Times New Roman" w:hAnsi="Times New Roman" w:cs="Times New Roman"/>
          <w:sz w:val="28"/>
          <w:szCs w:val="28"/>
          <w:lang w:val="ru-RU"/>
        </w:rPr>
      </w:pPr>
      <w:r w:rsidRPr="00CB28C3">
        <w:rPr>
          <w:rFonts w:ascii="Times New Roman" w:hAnsi="Times New Roman" w:cs="Times New Roman"/>
          <w:color w:val="FF0000"/>
          <w:sz w:val="28"/>
          <w:szCs w:val="28"/>
        </w:rPr>
        <w:t xml:space="preserve"> </w:t>
      </w:r>
      <w:r w:rsidR="005D6013" w:rsidRPr="00CB28C3">
        <w:rPr>
          <w:rFonts w:ascii="Times New Roman" w:hAnsi="Times New Roman" w:cs="Times New Roman"/>
          <w:sz w:val="28"/>
          <w:szCs w:val="28"/>
        </w:rPr>
        <w:t xml:space="preserve">         </w:t>
      </w:r>
      <w:r w:rsidR="00384BBD" w:rsidRPr="005D6013">
        <w:rPr>
          <w:rFonts w:ascii="Times New Roman" w:hAnsi="Times New Roman" w:cs="Times New Roman"/>
          <w:sz w:val="28"/>
          <w:szCs w:val="28"/>
          <w:lang w:val="ru-RU"/>
        </w:rPr>
        <w:t xml:space="preserve">1. </w:t>
      </w:r>
      <w:bookmarkStart w:id="2" w:name="_Hlk78918147"/>
      <w:r w:rsidR="00384BBD" w:rsidRPr="006E1735">
        <w:rPr>
          <w:rFonts w:ascii="Times New Roman" w:hAnsi="Times New Roman" w:cs="Times New Roman"/>
          <w:b/>
          <w:bCs/>
          <w:sz w:val="28"/>
          <w:szCs w:val="28"/>
          <w:lang w:val="ru-RU"/>
        </w:rPr>
        <w:t xml:space="preserve">Принцип </w:t>
      </w:r>
      <w:proofErr w:type="spellStart"/>
      <w:r w:rsidR="0002063A" w:rsidRPr="006E1735">
        <w:rPr>
          <w:rFonts w:ascii="Times New Roman" w:hAnsi="Times New Roman" w:cs="Times New Roman"/>
          <w:b/>
          <w:bCs/>
          <w:sz w:val="28"/>
          <w:szCs w:val="28"/>
          <w:lang w:val="ru-RU"/>
        </w:rPr>
        <w:t>мінімізації</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забирання</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природних</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ресурсів</w:t>
      </w:r>
      <w:proofErr w:type="spellEnd"/>
      <w:r w:rsidR="0002063A">
        <w:rPr>
          <w:rFonts w:ascii="Times New Roman" w:hAnsi="Times New Roman" w:cs="Times New Roman"/>
          <w:sz w:val="28"/>
          <w:szCs w:val="28"/>
          <w:lang w:val="ru-RU"/>
        </w:rPr>
        <w:t xml:space="preserve"> </w:t>
      </w:r>
      <w:bookmarkEnd w:id="2"/>
      <w:r w:rsidR="0002063A">
        <w:rPr>
          <w:rFonts w:ascii="Times New Roman" w:hAnsi="Times New Roman" w:cs="Times New Roman"/>
          <w:sz w:val="28"/>
          <w:szCs w:val="28"/>
          <w:lang w:val="ru-RU"/>
        </w:rPr>
        <w:t xml:space="preserve">для </w:t>
      </w:r>
      <w:proofErr w:type="spellStart"/>
      <w:r w:rsidR="0002063A">
        <w:rPr>
          <w:rFonts w:ascii="Times New Roman" w:hAnsi="Times New Roman" w:cs="Times New Roman"/>
          <w:sz w:val="28"/>
          <w:szCs w:val="28"/>
          <w:lang w:val="ru-RU"/>
        </w:rPr>
        <w:t>задоволення</w:t>
      </w:r>
      <w:proofErr w:type="spellEnd"/>
      <w:r w:rsidR="0002063A">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господарських</w:t>
      </w:r>
      <w:proofErr w:type="spellEnd"/>
      <w:r w:rsidR="000306F1">
        <w:rPr>
          <w:rFonts w:ascii="Times New Roman" w:hAnsi="Times New Roman" w:cs="Times New Roman"/>
          <w:sz w:val="28"/>
          <w:szCs w:val="28"/>
          <w:lang w:val="ru-RU"/>
        </w:rPr>
        <w:t xml:space="preserve"> потреб </w:t>
      </w:r>
      <w:proofErr w:type="spellStart"/>
      <w:r w:rsidR="000306F1">
        <w:rPr>
          <w:rFonts w:ascii="Times New Roman" w:hAnsi="Times New Roman" w:cs="Times New Roman"/>
          <w:sz w:val="28"/>
          <w:szCs w:val="28"/>
          <w:lang w:val="ru-RU"/>
        </w:rPr>
        <w:t>людини</w:t>
      </w:r>
      <w:proofErr w:type="spellEnd"/>
      <w:r w:rsidR="000306F1">
        <w:rPr>
          <w:rFonts w:ascii="Times New Roman" w:hAnsi="Times New Roman" w:cs="Times New Roman"/>
          <w:sz w:val="28"/>
          <w:szCs w:val="28"/>
          <w:lang w:val="ru-RU"/>
        </w:rPr>
        <w:t>. В</w:t>
      </w:r>
      <w:r w:rsidR="000306F1" w:rsidRPr="005D6013">
        <w:rPr>
          <w:rFonts w:ascii="Times New Roman" w:hAnsi="Times New Roman" w:cs="Times New Roman"/>
          <w:sz w:val="28"/>
          <w:szCs w:val="28"/>
          <w:lang w:val="ru-RU"/>
        </w:rPr>
        <w:t xml:space="preserve"> </w:t>
      </w:r>
      <w:proofErr w:type="spellStart"/>
      <w:r w:rsidR="000306F1" w:rsidRPr="005D6013">
        <w:rPr>
          <w:rFonts w:ascii="Times New Roman" w:hAnsi="Times New Roman" w:cs="Times New Roman"/>
          <w:sz w:val="28"/>
          <w:szCs w:val="28"/>
          <w:lang w:val="ru-RU"/>
        </w:rPr>
        <w:t>економічно</w:t>
      </w:r>
      <w:proofErr w:type="spellEnd"/>
      <w:r w:rsidR="000306F1" w:rsidRPr="005D6013">
        <w:rPr>
          <w:rFonts w:ascii="Times New Roman" w:hAnsi="Times New Roman" w:cs="Times New Roman"/>
          <w:sz w:val="28"/>
          <w:szCs w:val="28"/>
          <w:lang w:val="ru-RU"/>
        </w:rPr>
        <w:t xml:space="preserve"> </w:t>
      </w:r>
      <w:proofErr w:type="spellStart"/>
      <w:r w:rsidR="000306F1" w:rsidRPr="005D6013">
        <w:rPr>
          <w:rFonts w:ascii="Times New Roman" w:hAnsi="Times New Roman" w:cs="Times New Roman"/>
          <w:sz w:val="28"/>
          <w:szCs w:val="28"/>
          <w:lang w:val="ru-RU"/>
        </w:rPr>
        <w:t>розвинутих</w:t>
      </w:r>
      <w:proofErr w:type="spellEnd"/>
      <w:r w:rsidR="000306F1" w:rsidRPr="005D6013">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країнах</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використовують</w:t>
      </w:r>
      <w:proofErr w:type="spellEnd"/>
      <w:r w:rsidR="000306F1">
        <w:rPr>
          <w:rFonts w:ascii="Times New Roman" w:hAnsi="Times New Roman" w:cs="Times New Roman"/>
          <w:sz w:val="28"/>
          <w:szCs w:val="28"/>
          <w:lang w:val="ru-RU"/>
        </w:rPr>
        <w:t xml:space="preserve"> принцип </w:t>
      </w:r>
      <w:r w:rsidR="00384BBD" w:rsidRPr="005D6013">
        <w:rPr>
          <w:rFonts w:ascii="Times New Roman" w:hAnsi="Times New Roman" w:cs="Times New Roman"/>
          <w:sz w:val="28"/>
          <w:szCs w:val="28"/>
          <w:lang w:val="ru-RU"/>
        </w:rPr>
        <w:t>«</w:t>
      </w:r>
      <w:proofErr w:type="spellStart"/>
      <w:r w:rsidR="00384BBD" w:rsidRPr="005D6013">
        <w:rPr>
          <w:rFonts w:ascii="Times New Roman" w:hAnsi="Times New Roman" w:cs="Times New Roman"/>
          <w:sz w:val="28"/>
          <w:szCs w:val="28"/>
          <w:lang w:val="ru-RU"/>
        </w:rPr>
        <w:t>нульового</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рівня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споживання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природних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ресурсів</w:t>
      </w:r>
      <w:proofErr w:type="spellEnd"/>
      <w:r w:rsidR="00384BBD" w:rsidRPr="005D6013">
        <w:rPr>
          <w:rFonts w:ascii="Times New Roman" w:hAnsi="Times New Roman" w:cs="Times New Roman"/>
          <w:sz w:val="28"/>
          <w:szCs w:val="28"/>
          <w:lang w:val="ru-RU"/>
        </w:rPr>
        <w:t>.</w:t>
      </w:r>
      <w:r w:rsidR="00C20CC1">
        <w:rPr>
          <w:rFonts w:ascii="Times New Roman" w:hAnsi="Times New Roman" w:cs="Times New Roman"/>
          <w:sz w:val="28"/>
          <w:szCs w:val="28"/>
          <w:lang w:val="ru-RU"/>
        </w:rPr>
        <w:t xml:space="preserve"> З</w:t>
      </w:r>
      <w:r w:rsidR="00384BBD" w:rsidRPr="005D6013">
        <w:rPr>
          <w:rFonts w:ascii="Times New Roman" w:hAnsi="Times New Roman" w:cs="Times New Roman"/>
          <w:sz w:val="28"/>
          <w:szCs w:val="28"/>
          <w:lang w:val="ru-RU"/>
        </w:rPr>
        <w:t xml:space="preserve">а </w:t>
      </w:r>
      <w:proofErr w:type="spellStart"/>
      <w:r w:rsidR="00384BBD" w:rsidRPr="005D6013">
        <w:rPr>
          <w:rFonts w:ascii="Times New Roman" w:hAnsi="Times New Roman" w:cs="Times New Roman"/>
          <w:sz w:val="28"/>
          <w:szCs w:val="28"/>
          <w:lang w:val="ru-RU"/>
        </w:rPr>
        <w:t>нульовий</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рівень</w:t>
      </w:r>
      <w:proofErr w:type="spellEnd"/>
      <w:r w:rsidR="00384BBD" w:rsidRPr="005D6013">
        <w:rPr>
          <w:rFonts w:ascii="Times New Roman" w:hAnsi="Times New Roman" w:cs="Times New Roman"/>
          <w:sz w:val="28"/>
          <w:szCs w:val="28"/>
          <w:lang w:val="ru-RU"/>
        </w:rPr>
        <w:t xml:space="preserve"> </w:t>
      </w:r>
      <w:proofErr w:type="spellStart"/>
      <w:r w:rsidR="00C20CC1">
        <w:rPr>
          <w:rFonts w:ascii="Times New Roman" w:hAnsi="Times New Roman" w:cs="Times New Roman"/>
          <w:sz w:val="28"/>
          <w:szCs w:val="28"/>
          <w:lang w:val="ru-RU"/>
        </w:rPr>
        <w:t>приймається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обсяг</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первинних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природних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ресурсів</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використаних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підприємством</w:t>
      </w:r>
      <w:proofErr w:type="spellEnd"/>
      <w:r w:rsidR="00384BBD" w:rsidRPr="005D6013">
        <w:rPr>
          <w:rFonts w:ascii="Times New Roman" w:hAnsi="Times New Roman" w:cs="Times New Roman"/>
          <w:sz w:val="28"/>
          <w:szCs w:val="28"/>
          <w:lang w:val="ru-RU"/>
        </w:rPr>
        <w:t xml:space="preserve"> з</w:t>
      </w:r>
      <w:r w:rsidR="00C20CC1">
        <w:rPr>
          <w:rFonts w:ascii="Times New Roman" w:hAnsi="Times New Roman" w:cs="Times New Roman"/>
          <w:sz w:val="28"/>
          <w:szCs w:val="28"/>
          <w:lang w:val="ru-RU"/>
        </w:rPr>
        <w:t xml:space="preserve">а </w:t>
      </w:r>
      <w:proofErr w:type="spellStart"/>
      <w:r w:rsidR="00C20CC1">
        <w:rPr>
          <w:rFonts w:ascii="Times New Roman" w:hAnsi="Times New Roman" w:cs="Times New Roman"/>
          <w:sz w:val="28"/>
          <w:szCs w:val="28"/>
          <w:lang w:val="ru-RU"/>
        </w:rPr>
        <w:t>попередній</w:t>
      </w:r>
      <w:proofErr w:type="spellEnd"/>
      <w:r w:rsidR="00C20CC1">
        <w:rPr>
          <w:rFonts w:ascii="Times New Roman" w:hAnsi="Times New Roman" w:cs="Times New Roman"/>
          <w:sz w:val="28"/>
          <w:szCs w:val="28"/>
          <w:lang w:val="ru-RU"/>
        </w:rPr>
        <w:t xml:space="preserve"> </w:t>
      </w:r>
      <w:proofErr w:type="spellStart"/>
      <w:r w:rsidR="00C20CC1">
        <w:rPr>
          <w:rFonts w:ascii="Times New Roman" w:hAnsi="Times New Roman" w:cs="Times New Roman"/>
          <w:sz w:val="28"/>
          <w:szCs w:val="28"/>
          <w:lang w:val="ru-RU"/>
        </w:rPr>
        <w:t>рік</w:t>
      </w:r>
      <w:proofErr w:type="spellEnd"/>
      <w:r w:rsidR="002B79B9">
        <w:rPr>
          <w:rFonts w:ascii="Times New Roman" w:hAnsi="Times New Roman" w:cs="Times New Roman"/>
          <w:sz w:val="28"/>
          <w:szCs w:val="28"/>
          <w:lang w:val="ru-RU"/>
        </w:rPr>
        <w:t>. В</w:t>
      </w:r>
      <w:r w:rsidR="00C20CC1">
        <w:rPr>
          <w:rFonts w:ascii="Times New Roman" w:hAnsi="Times New Roman" w:cs="Times New Roman"/>
          <w:sz w:val="28"/>
          <w:szCs w:val="28"/>
          <w:lang w:val="ru-RU"/>
        </w:rPr>
        <w:t xml:space="preserve"> </w:t>
      </w:r>
      <w:proofErr w:type="spellStart"/>
      <w:r w:rsidR="00C20CC1">
        <w:rPr>
          <w:rFonts w:ascii="Times New Roman" w:hAnsi="Times New Roman" w:cs="Times New Roman"/>
          <w:sz w:val="28"/>
          <w:szCs w:val="28"/>
          <w:lang w:val="ru-RU"/>
        </w:rPr>
        <w:t>наступн</w:t>
      </w:r>
      <w:r w:rsidR="002B79B9">
        <w:rPr>
          <w:rFonts w:ascii="Times New Roman" w:hAnsi="Times New Roman" w:cs="Times New Roman"/>
          <w:sz w:val="28"/>
          <w:szCs w:val="28"/>
          <w:lang w:val="ru-RU"/>
        </w:rPr>
        <w:t>ому</w:t>
      </w:r>
      <w:proofErr w:type="spellEnd"/>
      <w:r w:rsidR="002B79B9">
        <w:rPr>
          <w:rFonts w:ascii="Times New Roman" w:hAnsi="Times New Roman" w:cs="Times New Roman"/>
          <w:sz w:val="28"/>
          <w:szCs w:val="28"/>
          <w:lang w:val="ru-RU"/>
        </w:rPr>
        <w:t xml:space="preserve"> </w:t>
      </w:r>
      <w:proofErr w:type="spellStart"/>
      <w:r w:rsidR="002B79B9">
        <w:rPr>
          <w:rFonts w:ascii="Times New Roman" w:hAnsi="Times New Roman" w:cs="Times New Roman"/>
          <w:sz w:val="28"/>
          <w:szCs w:val="28"/>
          <w:lang w:val="ru-RU"/>
        </w:rPr>
        <w:t>році</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споживання</w:t>
      </w:r>
      <w:proofErr w:type="spellEnd"/>
      <w:r w:rsidR="00384BBD" w:rsidRPr="005D6013">
        <w:rPr>
          <w:rFonts w:ascii="Times New Roman" w:hAnsi="Times New Roman" w:cs="Times New Roman"/>
          <w:sz w:val="28"/>
          <w:szCs w:val="28"/>
          <w:lang w:val="ru-RU"/>
        </w:rPr>
        <w:t xml:space="preserve"> </w:t>
      </w:r>
      <w:proofErr w:type="spellStart"/>
      <w:r w:rsidR="002B79B9">
        <w:rPr>
          <w:rFonts w:ascii="Times New Roman" w:hAnsi="Times New Roman" w:cs="Times New Roman"/>
          <w:sz w:val="28"/>
          <w:szCs w:val="28"/>
          <w:lang w:val="ru-RU"/>
        </w:rPr>
        <w:t>даного</w:t>
      </w:r>
      <w:proofErr w:type="spellEnd"/>
      <w:r w:rsidR="002B79B9">
        <w:rPr>
          <w:rFonts w:ascii="Times New Roman" w:hAnsi="Times New Roman" w:cs="Times New Roman"/>
          <w:sz w:val="28"/>
          <w:szCs w:val="28"/>
          <w:lang w:val="ru-RU"/>
        </w:rPr>
        <w:t xml:space="preserve"> ресурсу </w:t>
      </w:r>
      <w:proofErr w:type="spellStart"/>
      <w:r w:rsidR="00384BBD" w:rsidRPr="005D6013">
        <w:rPr>
          <w:rFonts w:ascii="Times New Roman" w:hAnsi="Times New Roman" w:cs="Times New Roman"/>
          <w:sz w:val="28"/>
          <w:szCs w:val="28"/>
          <w:lang w:val="ru-RU"/>
        </w:rPr>
        <w:t>обмежується</w:t>
      </w:r>
      <w:proofErr w:type="spellEnd"/>
      <w:r w:rsidR="00384BBD" w:rsidRPr="005D6013">
        <w:rPr>
          <w:rFonts w:ascii="Times New Roman" w:hAnsi="Times New Roman" w:cs="Times New Roman"/>
          <w:sz w:val="28"/>
          <w:szCs w:val="28"/>
          <w:lang w:val="ru-RU"/>
        </w:rPr>
        <w:t xml:space="preserve"> </w:t>
      </w:r>
      <w:proofErr w:type="spellStart"/>
      <w:r w:rsidR="002B79B9">
        <w:rPr>
          <w:rFonts w:ascii="Times New Roman" w:hAnsi="Times New Roman" w:cs="Times New Roman"/>
          <w:sz w:val="28"/>
          <w:szCs w:val="28"/>
          <w:lang w:val="ru-RU"/>
        </w:rPr>
        <w:t>визначеним</w:t>
      </w:r>
      <w:proofErr w:type="spellEnd"/>
      <w:r w:rsidR="002B79B9">
        <w:rPr>
          <w:rFonts w:ascii="Times New Roman" w:hAnsi="Times New Roman" w:cs="Times New Roman"/>
          <w:sz w:val="28"/>
          <w:szCs w:val="28"/>
          <w:lang w:val="ru-RU"/>
        </w:rPr>
        <w:t xml:space="preserve"> </w:t>
      </w:r>
      <w:proofErr w:type="spellStart"/>
      <w:r w:rsidR="002B79B9">
        <w:rPr>
          <w:rFonts w:ascii="Times New Roman" w:hAnsi="Times New Roman" w:cs="Times New Roman"/>
          <w:sz w:val="28"/>
          <w:szCs w:val="28"/>
          <w:lang w:val="ru-RU"/>
        </w:rPr>
        <w:t>коефіцієнтом</w:t>
      </w:r>
      <w:proofErr w:type="spellEnd"/>
      <w:r w:rsidR="002B79B9">
        <w:rPr>
          <w:rFonts w:ascii="Times New Roman" w:hAnsi="Times New Roman" w:cs="Times New Roman"/>
          <w:sz w:val="28"/>
          <w:szCs w:val="28"/>
          <w:lang w:val="ru-RU"/>
        </w:rPr>
        <w:t xml:space="preserve"> (</w:t>
      </w:r>
      <w:r w:rsidR="00322F29" w:rsidRPr="00322F29">
        <w:rPr>
          <w:rFonts w:ascii="Times New Roman" w:hAnsi="Times New Roman" w:cs="Times New Roman"/>
          <w:sz w:val="28"/>
          <w:szCs w:val="28"/>
          <w:lang w:val="ru-RU"/>
        </w:rPr>
        <w:t>2-</w:t>
      </w:r>
      <w:r w:rsidR="00384BBD" w:rsidRPr="005D6013">
        <w:rPr>
          <w:rFonts w:ascii="Times New Roman" w:hAnsi="Times New Roman" w:cs="Times New Roman"/>
          <w:sz w:val="28"/>
          <w:szCs w:val="28"/>
          <w:lang w:val="ru-RU"/>
        </w:rPr>
        <w:t xml:space="preserve">7 </w:t>
      </w:r>
      <w:proofErr w:type="spellStart"/>
      <w:r w:rsidR="00384BBD" w:rsidRPr="005D6013">
        <w:rPr>
          <w:rFonts w:ascii="Times New Roman" w:hAnsi="Times New Roman" w:cs="Times New Roman"/>
          <w:sz w:val="28"/>
          <w:szCs w:val="28"/>
          <w:lang w:val="ru-RU"/>
        </w:rPr>
        <w:t>відсотків</w:t>
      </w:r>
      <w:proofErr w:type="spellEnd"/>
      <w:r w:rsidR="002B79B9">
        <w:rPr>
          <w:rFonts w:ascii="Times New Roman" w:hAnsi="Times New Roman" w:cs="Times New Roman"/>
          <w:sz w:val="28"/>
          <w:szCs w:val="28"/>
          <w:lang w:val="ru-RU"/>
        </w:rPr>
        <w:t xml:space="preserve"> в </w:t>
      </w:r>
      <w:proofErr w:type="spellStart"/>
      <w:r w:rsidR="002B79B9">
        <w:rPr>
          <w:rFonts w:ascii="Times New Roman" w:hAnsi="Times New Roman" w:cs="Times New Roman"/>
          <w:sz w:val="28"/>
          <w:szCs w:val="28"/>
          <w:lang w:val="ru-RU"/>
        </w:rPr>
        <w:t>залежності</w:t>
      </w:r>
      <w:proofErr w:type="spellEnd"/>
      <w:r w:rsidR="002B79B9">
        <w:rPr>
          <w:rFonts w:ascii="Times New Roman" w:hAnsi="Times New Roman" w:cs="Times New Roman"/>
          <w:sz w:val="28"/>
          <w:szCs w:val="28"/>
          <w:lang w:val="ru-RU"/>
        </w:rPr>
        <w:t xml:space="preserve"> </w:t>
      </w:r>
      <w:proofErr w:type="spellStart"/>
      <w:r w:rsidR="002B79B9">
        <w:rPr>
          <w:rFonts w:ascii="Times New Roman" w:hAnsi="Times New Roman" w:cs="Times New Roman"/>
          <w:sz w:val="28"/>
          <w:szCs w:val="28"/>
          <w:lang w:val="ru-RU"/>
        </w:rPr>
        <w:t>від</w:t>
      </w:r>
      <w:proofErr w:type="spellEnd"/>
      <w:r w:rsidR="002B79B9">
        <w:rPr>
          <w:rFonts w:ascii="Times New Roman" w:hAnsi="Times New Roman" w:cs="Times New Roman"/>
          <w:sz w:val="28"/>
          <w:szCs w:val="28"/>
          <w:lang w:val="ru-RU"/>
        </w:rPr>
        <w:t xml:space="preserve"> виду </w:t>
      </w:r>
      <w:proofErr w:type="spellStart"/>
      <w:r w:rsidR="002B79B9">
        <w:rPr>
          <w:rFonts w:ascii="Times New Roman" w:hAnsi="Times New Roman" w:cs="Times New Roman"/>
          <w:sz w:val="28"/>
          <w:szCs w:val="28"/>
          <w:lang w:val="ru-RU"/>
        </w:rPr>
        <w:t>ресурсів</w:t>
      </w:r>
      <w:proofErr w:type="spellEnd"/>
      <w:r w:rsidR="00384BBD" w:rsidRPr="005D6013">
        <w:rPr>
          <w:rFonts w:ascii="Times New Roman" w:hAnsi="Times New Roman" w:cs="Times New Roman"/>
          <w:sz w:val="28"/>
          <w:szCs w:val="28"/>
          <w:lang w:val="ru-RU"/>
        </w:rPr>
        <w:t xml:space="preserve">). </w:t>
      </w:r>
      <w:r w:rsidR="002B79B9">
        <w:rPr>
          <w:rFonts w:ascii="Times New Roman" w:hAnsi="Times New Roman" w:cs="Times New Roman"/>
          <w:sz w:val="28"/>
          <w:szCs w:val="28"/>
          <w:lang w:val="ru-RU"/>
        </w:rPr>
        <w:t xml:space="preserve">За </w:t>
      </w:r>
      <w:proofErr w:type="spellStart"/>
      <w:r w:rsidR="002B79B9">
        <w:rPr>
          <w:rFonts w:ascii="Times New Roman" w:hAnsi="Times New Roman" w:cs="Times New Roman"/>
          <w:sz w:val="28"/>
          <w:szCs w:val="28"/>
          <w:lang w:val="ru-RU"/>
        </w:rPr>
        <w:t>виявлені</w:t>
      </w:r>
      <w:proofErr w:type="spellEnd"/>
      <w:r w:rsidR="002B79B9">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поруш</w:t>
      </w:r>
      <w:r w:rsidR="002B79B9">
        <w:rPr>
          <w:rFonts w:ascii="Times New Roman" w:hAnsi="Times New Roman" w:cs="Times New Roman"/>
          <w:sz w:val="28"/>
          <w:szCs w:val="28"/>
          <w:lang w:val="ru-RU"/>
        </w:rPr>
        <w:t>ення</w:t>
      </w:r>
      <w:proofErr w:type="spellEnd"/>
      <w:r w:rsidR="002B79B9">
        <w:rPr>
          <w:rFonts w:ascii="Times New Roman" w:hAnsi="Times New Roman" w:cs="Times New Roman"/>
          <w:sz w:val="28"/>
          <w:szCs w:val="28"/>
          <w:lang w:val="ru-RU"/>
        </w:rPr>
        <w:t xml:space="preserve"> </w:t>
      </w:r>
      <w:proofErr w:type="spellStart"/>
      <w:r w:rsidR="002B79B9">
        <w:rPr>
          <w:rFonts w:ascii="Times New Roman" w:hAnsi="Times New Roman" w:cs="Times New Roman"/>
          <w:sz w:val="28"/>
          <w:szCs w:val="28"/>
          <w:lang w:val="ru-RU"/>
        </w:rPr>
        <w:t>накладає</w:t>
      </w:r>
      <w:r w:rsidR="00384BBD" w:rsidRPr="005D6013">
        <w:rPr>
          <w:rFonts w:ascii="Times New Roman" w:hAnsi="Times New Roman" w:cs="Times New Roman"/>
          <w:sz w:val="28"/>
          <w:szCs w:val="28"/>
          <w:lang w:val="ru-RU"/>
        </w:rPr>
        <w:t>ться</w:t>
      </w:r>
      <w:proofErr w:type="spellEnd"/>
      <w:r w:rsidR="00384BBD" w:rsidRPr="005D6013">
        <w:rPr>
          <w:rFonts w:ascii="Times New Roman" w:hAnsi="Times New Roman" w:cs="Times New Roman"/>
          <w:sz w:val="28"/>
          <w:szCs w:val="28"/>
          <w:lang w:val="ru-RU"/>
        </w:rPr>
        <w:t xml:space="preserve"> штраф, </w:t>
      </w:r>
      <w:proofErr w:type="spellStart"/>
      <w:r w:rsidR="00384BBD" w:rsidRPr="005D6013">
        <w:rPr>
          <w:rFonts w:ascii="Times New Roman" w:hAnsi="Times New Roman" w:cs="Times New Roman"/>
          <w:sz w:val="28"/>
          <w:szCs w:val="28"/>
          <w:lang w:val="ru-RU"/>
        </w:rPr>
        <w:t>який</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може</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перевищити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прибутки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підприємства</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що</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потім</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позначиться</w:t>
      </w:r>
      <w:proofErr w:type="spellEnd"/>
      <w:r w:rsidR="00322F29">
        <w:rPr>
          <w:rFonts w:ascii="Times New Roman" w:hAnsi="Times New Roman" w:cs="Times New Roman"/>
          <w:sz w:val="28"/>
          <w:szCs w:val="28"/>
          <w:lang w:val="ru-RU"/>
        </w:rPr>
        <w:t xml:space="preserve"> на </w:t>
      </w:r>
      <w:proofErr w:type="spellStart"/>
      <w:r w:rsidR="00322F29">
        <w:rPr>
          <w:rFonts w:ascii="Times New Roman" w:hAnsi="Times New Roman" w:cs="Times New Roman"/>
          <w:sz w:val="28"/>
          <w:szCs w:val="28"/>
          <w:lang w:val="ru-RU"/>
        </w:rPr>
        <w:t>можливостях</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виплати</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заробітної</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платні</w:t>
      </w:r>
      <w:proofErr w:type="spellEnd"/>
      <w:r w:rsidR="00322F29">
        <w:rPr>
          <w:rFonts w:ascii="Times New Roman" w:hAnsi="Times New Roman" w:cs="Times New Roman"/>
          <w:sz w:val="28"/>
          <w:szCs w:val="28"/>
          <w:lang w:val="ru-RU"/>
        </w:rPr>
        <w:t xml:space="preserve"> та </w:t>
      </w:r>
      <w:proofErr w:type="spellStart"/>
      <w:r w:rsidR="00322F29">
        <w:rPr>
          <w:rFonts w:ascii="Times New Roman" w:hAnsi="Times New Roman" w:cs="Times New Roman"/>
          <w:sz w:val="28"/>
          <w:szCs w:val="28"/>
          <w:lang w:val="ru-RU"/>
        </w:rPr>
        <w:t>преміювання</w:t>
      </w:r>
      <w:proofErr w:type="spellEnd"/>
      <w:r w:rsidR="00322F29">
        <w:rPr>
          <w:rFonts w:ascii="Times New Roman" w:hAnsi="Times New Roman" w:cs="Times New Roman"/>
          <w:sz w:val="28"/>
          <w:szCs w:val="28"/>
          <w:lang w:val="ru-RU"/>
        </w:rPr>
        <w:t xml:space="preserve"> </w:t>
      </w:r>
      <w:proofErr w:type="spellStart"/>
      <w:r w:rsidR="00322F29">
        <w:rPr>
          <w:rFonts w:ascii="Times New Roman" w:hAnsi="Times New Roman" w:cs="Times New Roman"/>
          <w:sz w:val="28"/>
          <w:szCs w:val="28"/>
          <w:lang w:val="ru-RU"/>
        </w:rPr>
        <w:t>працівників</w:t>
      </w:r>
      <w:proofErr w:type="spellEnd"/>
      <w:r w:rsidR="00322F29">
        <w:rPr>
          <w:rFonts w:ascii="Times New Roman" w:hAnsi="Times New Roman" w:cs="Times New Roman"/>
          <w:sz w:val="28"/>
          <w:szCs w:val="28"/>
          <w:lang w:val="ru-RU"/>
        </w:rPr>
        <w:t>.</w:t>
      </w:r>
    </w:p>
    <w:p w14:paraId="3625A5CA" w14:textId="77777777" w:rsidR="00384BBD" w:rsidRPr="005D6013" w:rsidRDefault="00C20CC1"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4BBD" w:rsidRPr="005D6013">
        <w:rPr>
          <w:rFonts w:ascii="Times New Roman" w:hAnsi="Times New Roman" w:cs="Times New Roman"/>
          <w:sz w:val="28"/>
          <w:szCs w:val="28"/>
          <w:lang w:val="ru-RU"/>
        </w:rPr>
        <w:t xml:space="preserve">2. </w:t>
      </w:r>
      <w:bookmarkStart w:id="3" w:name="_Hlk78918184"/>
      <w:r w:rsidR="00384BBD" w:rsidRPr="006E1735">
        <w:rPr>
          <w:rFonts w:ascii="Times New Roman" w:hAnsi="Times New Roman" w:cs="Times New Roman"/>
          <w:b/>
          <w:bCs/>
          <w:sz w:val="28"/>
          <w:szCs w:val="28"/>
          <w:lang w:val="ru-RU"/>
        </w:rPr>
        <w:t xml:space="preserve">Принцип </w:t>
      </w:r>
      <w:proofErr w:type="spellStart"/>
      <w:r w:rsidR="00384BBD" w:rsidRPr="006E1735">
        <w:rPr>
          <w:rFonts w:ascii="Times New Roman" w:hAnsi="Times New Roman" w:cs="Times New Roman"/>
          <w:b/>
          <w:bCs/>
          <w:sz w:val="28"/>
          <w:szCs w:val="28"/>
          <w:lang w:val="ru-RU"/>
        </w:rPr>
        <w:t>відповідності</w:t>
      </w:r>
      <w:proofErr w:type="spellEnd"/>
      <w:r w:rsidR="00384BBD" w:rsidRPr="006E1735">
        <w:rPr>
          <w:rFonts w:ascii="Times New Roman" w:hAnsi="Times New Roman" w:cs="Times New Roman"/>
          <w:b/>
          <w:bCs/>
          <w:sz w:val="28"/>
          <w:szCs w:val="28"/>
          <w:lang w:val="ru-RU"/>
        </w:rPr>
        <w:t xml:space="preserve"> </w:t>
      </w:r>
      <w:proofErr w:type="spellStart"/>
      <w:r w:rsidR="001F41B1" w:rsidRPr="006E1735">
        <w:rPr>
          <w:rFonts w:ascii="Times New Roman" w:hAnsi="Times New Roman" w:cs="Times New Roman"/>
          <w:b/>
          <w:bCs/>
          <w:sz w:val="28"/>
          <w:szCs w:val="28"/>
          <w:lang w:val="ru-RU"/>
        </w:rPr>
        <w:t>споживання</w:t>
      </w:r>
      <w:proofErr w:type="spellEnd"/>
      <w:r w:rsidR="001F41B1">
        <w:rPr>
          <w:rFonts w:ascii="Times New Roman" w:hAnsi="Times New Roman" w:cs="Times New Roman"/>
          <w:sz w:val="28"/>
          <w:szCs w:val="28"/>
          <w:lang w:val="ru-RU"/>
        </w:rPr>
        <w:t xml:space="preserve"> </w:t>
      </w:r>
      <w:bookmarkEnd w:id="3"/>
      <w:proofErr w:type="spellStart"/>
      <w:r w:rsidR="001F41B1">
        <w:rPr>
          <w:rFonts w:ascii="Times New Roman" w:hAnsi="Times New Roman" w:cs="Times New Roman"/>
          <w:sz w:val="28"/>
          <w:szCs w:val="28"/>
          <w:lang w:val="ru-RU"/>
        </w:rPr>
        <w:t>природних</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ресурсів</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їх</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наявності</w:t>
      </w:r>
      <w:proofErr w:type="spellEnd"/>
      <w:r w:rsidR="001F41B1">
        <w:rPr>
          <w:rFonts w:ascii="Times New Roman" w:hAnsi="Times New Roman" w:cs="Times New Roman"/>
          <w:sz w:val="28"/>
          <w:szCs w:val="28"/>
          <w:lang w:val="ru-RU"/>
        </w:rPr>
        <w:t xml:space="preserve"> в данному </w:t>
      </w:r>
      <w:proofErr w:type="spellStart"/>
      <w:r w:rsidR="001F41B1">
        <w:rPr>
          <w:rFonts w:ascii="Times New Roman" w:hAnsi="Times New Roman" w:cs="Times New Roman"/>
          <w:sz w:val="28"/>
          <w:szCs w:val="28"/>
          <w:lang w:val="ru-RU"/>
        </w:rPr>
        <w:t>регіоні</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що</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відповідало</w:t>
      </w:r>
      <w:proofErr w:type="spellEnd"/>
      <w:r w:rsidR="001F41B1">
        <w:rPr>
          <w:rFonts w:ascii="Times New Roman" w:hAnsi="Times New Roman" w:cs="Times New Roman"/>
          <w:sz w:val="28"/>
          <w:szCs w:val="28"/>
          <w:lang w:val="ru-RU"/>
        </w:rPr>
        <w:t xml:space="preserve"> б </w:t>
      </w:r>
      <w:proofErr w:type="spellStart"/>
      <w:r w:rsidR="001F41B1">
        <w:rPr>
          <w:rFonts w:ascii="Times New Roman" w:hAnsi="Times New Roman" w:cs="Times New Roman"/>
          <w:sz w:val="28"/>
          <w:szCs w:val="28"/>
          <w:lang w:val="ru-RU"/>
        </w:rPr>
        <w:t>дотриманню</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збалансованого</w:t>
      </w:r>
      <w:proofErr w:type="spellEnd"/>
      <w:r w:rsidR="001F41B1">
        <w:rPr>
          <w:rFonts w:ascii="Times New Roman" w:hAnsi="Times New Roman" w:cs="Times New Roman"/>
          <w:sz w:val="28"/>
          <w:szCs w:val="28"/>
          <w:lang w:val="ru-RU"/>
        </w:rPr>
        <w:t xml:space="preserve"> розвитку </w:t>
      </w:r>
      <w:proofErr w:type="spellStart"/>
      <w:r w:rsidR="001F41B1">
        <w:rPr>
          <w:rFonts w:ascii="Times New Roman" w:hAnsi="Times New Roman" w:cs="Times New Roman"/>
          <w:sz w:val="28"/>
          <w:szCs w:val="28"/>
          <w:lang w:val="ru-RU"/>
        </w:rPr>
        <w:t>регіону</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Виконання</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цього</w:t>
      </w:r>
      <w:proofErr w:type="spellEnd"/>
      <w:r w:rsidR="001F41B1">
        <w:rPr>
          <w:rFonts w:ascii="Times New Roman" w:hAnsi="Times New Roman" w:cs="Times New Roman"/>
          <w:sz w:val="28"/>
          <w:szCs w:val="28"/>
          <w:lang w:val="ru-RU"/>
        </w:rPr>
        <w:t xml:space="preserve"> принципа </w:t>
      </w:r>
      <w:proofErr w:type="spellStart"/>
      <w:r w:rsidR="001F41B1">
        <w:rPr>
          <w:rFonts w:ascii="Times New Roman" w:hAnsi="Times New Roman" w:cs="Times New Roman"/>
          <w:sz w:val="28"/>
          <w:szCs w:val="28"/>
          <w:lang w:val="ru-RU"/>
        </w:rPr>
        <w:t>накладає</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певні</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обмеження</w:t>
      </w:r>
      <w:proofErr w:type="spellEnd"/>
      <w:r w:rsidR="001F41B1">
        <w:rPr>
          <w:rFonts w:ascii="Times New Roman" w:hAnsi="Times New Roman" w:cs="Times New Roman"/>
          <w:sz w:val="28"/>
          <w:szCs w:val="28"/>
          <w:lang w:val="ru-RU"/>
        </w:rPr>
        <w:t xml:space="preserve"> на </w:t>
      </w:r>
      <w:proofErr w:type="spellStart"/>
      <w:r w:rsidR="001F41B1">
        <w:rPr>
          <w:rFonts w:ascii="Times New Roman" w:hAnsi="Times New Roman" w:cs="Times New Roman"/>
          <w:sz w:val="28"/>
          <w:szCs w:val="28"/>
          <w:lang w:val="ru-RU"/>
        </w:rPr>
        <w:t>конценрацію</w:t>
      </w:r>
      <w:proofErr w:type="spellEnd"/>
      <w:r w:rsidR="001F41B1">
        <w:rPr>
          <w:rFonts w:ascii="Times New Roman" w:hAnsi="Times New Roman" w:cs="Times New Roman"/>
          <w:sz w:val="28"/>
          <w:szCs w:val="28"/>
          <w:lang w:val="ru-RU"/>
        </w:rPr>
        <w:t xml:space="preserve"> </w:t>
      </w:r>
      <w:r w:rsidR="00744733">
        <w:rPr>
          <w:rFonts w:ascii="Times New Roman" w:hAnsi="Times New Roman" w:cs="Times New Roman"/>
          <w:sz w:val="28"/>
          <w:szCs w:val="28"/>
          <w:lang w:val="ru-RU"/>
        </w:rPr>
        <w:t xml:space="preserve">та </w:t>
      </w:r>
      <w:proofErr w:type="spellStart"/>
      <w:r w:rsidR="00744733">
        <w:rPr>
          <w:rFonts w:ascii="Times New Roman" w:hAnsi="Times New Roman" w:cs="Times New Roman"/>
          <w:sz w:val="28"/>
          <w:szCs w:val="28"/>
          <w:lang w:val="ru-RU"/>
        </w:rPr>
        <w:t>спеціалізацію</w:t>
      </w:r>
      <w:proofErr w:type="spellEnd"/>
      <w:r w:rsidR="00744733">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промислових</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підприємств</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що</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використовують</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природні</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ресурси</w:t>
      </w:r>
      <w:proofErr w:type="spellEnd"/>
      <w:r w:rsidR="001F41B1">
        <w:rPr>
          <w:rFonts w:ascii="Times New Roman" w:hAnsi="Times New Roman" w:cs="Times New Roman"/>
          <w:sz w:val="28"/>
          <w:szCs w:val="28"/>
          <w:lang w:val="ru-RU"/>
        </w:rPr>
        <w:t xml:space="preserve"> </w:t>
      </w:r>
      <w:r w:rsidR="00744733">
        <w:rPr>
          <w:rFonts w:ascii="Times New Roman" w:hAnsi="Times New Roman" w:cs="Times New Roman"/>
          <w:sz w:val="28"/>
          <w:szCs w:val="28"/>
          <w:lang w:val="ru-RU"/>
        </w:rPr>
        <w:t>і</w:t>
      </w:r>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спричинюють</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антропогенний</w:t>
      </w:r>
      <w:proofErr w:type="spellEnd"/>
      <w:r w:rsidR="001F41B1">
        <w:rPr>
          <w:rFonts w:ascii="Times New Roman" w:hAnsi="Times New Roman" w:cs="Times New Roman"/>
          <w:sz w:val="28"/>
          <w:szCs w:val="28"/>
          <w:lang w:val="ru-RU"/>
        </w:rPr>
        <w:t xml:space="preserve"> </w:t>
      </w:r>
      <w:proofErr w:type="spellStart"/>
      <w:r w:rsidR="001F41B1">
        <w:rPr>
          <w:rFonts w:ascii="Times New Roman" w:hAnsi="Times New Roman" w:cs="Times New Roman"/>
          <w:sz w:val="28"/>
          <w:szCs w:val="28"/>
          <w:lang w:val="ru-RU"/>
        </w:rPr>
        <w:t>тиск</w:t>
      </w:r>
      <w:proofErr w:type="spellEnd"/>
      <w:r w:rsidR="001F41B1">
        <w:rPr>
          <w:rFonts w:ascii="Times New Roman" w:hAnsi="Times New Roman" w:cs="Times New Roman"/>
          <w:sz w:val="28"/>
          <w:szCs w:val="28"/>
          <w:lang w:val="ru-RU"/>
        </w:rPr>
        <w:t xml:space="preserve"> на </w:t>
      </w:r>
      <w:proofErr w:type="spellStart"/>
      <w:r w:rsidR="001F41B1">
        <w:rPr>
          <w:rFonts w:ascii="Times New Roman" w:hAnsi="Times New Roman" w:cs="Times New Roman"/>
          <w:sz w:val="28"/>
          <w:szCs w:val="28"/>
          <w:lang w:val="ru-RU"/>
        </w:rPr>
        <w:t>довкілля</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регіону</w:t>
      </w:r>
      <w:proofErr w:type="spellEnd"/>
      <w:r w:rsidR="00744733">
        <w:rPr>
          <w:rFonts w:ascii="Times New Roman" w:hAnsi="Times New Roman" w:cs="Times New Roman"/>
          <w:sz w:val="28"/>
          <w:szCs w:val="28"/>
          <w:lang w:val="ru-RU"/>
        </w:rPr>
        <w:t xml:space="preserve">. Для </w:t>
      </w:r>
      <w:proofErr w:type="spellStart"/>
      <w:r w:rsidR="00744733">
        <w:rPr>
          <w:rFonts w:ascii="Times New Roman" w:hAnsi="Times New Roman" w:cs="Times New Roman"/>
          <w:sz w:val="28"/>
          <w:szCs w:val="28"/>
          <w:lang w:val="ru-RU"/>
        </w:rPr>
        <w:t>Закарпаття</w:t>
      </w:r>
      <w:proofErr w:type="spellEnd"/>
      <w:r w:rsidR="00744733">
        <w:rPr>
          <w:rFonts w:ascii="Times New Roman" w:hAnsi="Times New Roman" w:cs="Times New Roman"/>
          <w:sz w:val="28"/>
          <w:szCs w:val="28"/>
          <w:lang w:val="ru-RU"/>
        </w:rPr>
        <w:t xml:space="preserve"> до того ж </w:t>
      </w:r>
      <w:proofErr w:type="spellStart"/>
      <w:r w:rsidR="00744733">
        <w:rPr>
          <w:rFonts w:ascii="Times New Roman" w:hAnsi="Times New Roman" w:cs="Times New Roman"/>
          <w:sz w:val="28"/>
          <w:szCs w:val="28"/>
          <w:lang w:val="ru-RU"/>
        </w:rPr>
        <w:t>потрібно</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зважати</w:t>
      </w:r>
      <w:proofErr w:type="spellEnd"/>
      <w:r w:rsidR="00744733">
        <w:rPr>
          <w:rFonts w:ascii="Times New Roman" w:hAnsi="Times New Roman" w:cs="Times New Roman"/>
          <w:sz w:val="28"/>
          <w:szCs w:val="28"/>
          <w:lang w:val="ru-RU"/>
        </w:rPr>
        <w:t xml:space="preserve"> на те, </w:t>
      </w:r>
      <w:proofErr w:type="spellStart"/>
      <w:r w:rsidR="00744733">
        <w:rPr>
          <w:rFonts w:ascii="Times New Roman" w:hAnsi="Times New Roman" w:cs="Times New Roman"/>
          <w:sz w:val="28"/>
          <w:szCs w:val="28"/>
          <w:lang w:val="ru-RU"/>
        </w:rPr>
        <w:t>що</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першочерговим</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пріоритетом</w:t>
      </w:r>
      <w:proofErr w:type="spellEnd"/>
      <w:r w:rsidR="00744733">
        <w:rPr>
          <w:rFonts w:ascii="Times New Roman" w:hAnsi="Times New Roman" w:cs="Times New Roman"/>
          <w:sz w:val="28"/>
          <w:szCs w:val="28"/>
          <w:lang w:val="ru-RU"/>
        </w:rPr>
        <w:t xml:space="preserve"> розвитку є </w:t>
      </w:r>
      <w:proofErr w:type="spellStart"/>
      <w:r w:rsidR="00744733">
        <w:rPr>
          <w:rFonts w:ascii="Times New Roman" w:hAnsi="Times New Roman" w:cs="Times New Roman"/>
          <w:sz w:val="28"/>
          <w:szCs w:val="28"/>
          <w:lang w:val="ru-RU"/>
        </w:rPr>
        <w:t>рекреція</w:t>
      </w:r>
      <w:proofErr w:type="spellEnd"/>
      <w:r w:rsidR="00744733">
        <w:rPr>
          <w:rFonts w:ascii="Times New Roman" w:hAnsi="Times New Roman" w:cs="Times New Roman"/>
          <w:sz w:val="28"/>
          <w:szCs w:val="28"/>
          <w:lang w:val="ru-RU"/>
        </w:rPr>
        <w:t xml:space="preserve">. Тому </w:t>
      </w:r>
      <w:proofErr w:type="spellStart"/>
      <w:r w:rsidR="00744733">
        <w:rPr>
          <w:rFonts w:ascii="Times New Roman" w:hAnsi="Times New Roman" w:cs="Times New Roman"/>
          <w:sz w:val="28"/>
          <w:szCs w:val="28"/>
          <w:lang w:val="ru-RU"/>
        </w:rPr>
        <w:t>важливим</w:t>
      </w:r>
      <w:proofErr w:type="spellEnd"/>
      <w:r w:rsidR="00744733">
        <w:rPr>
          <w:rFonts w:ascii="Times New Roman" w:hAnsi="Times New Roman" w:cs="Times New Roman"/>
          <w:sz w:val="28"/>
          <w:szCs w:val="28"/>
          <w:lang w:val="ru-RU"/>
        </w:rPr>
        <w:t xml:space="preserve"> є </w:t>
      </w:r>
      <w:proofErr w:type="spellStart"/>
      <w:r w:rsidR="00744733">
        <w:rPr>
          <w:rFonts w:ascii="Times New Roman" w:hAnsi="Times New Roman" w:cs="Times New Roman"/>
          <w:sz w:val="28"/>
          <w:szCs w:val="28"/>
          <w:lang w:val="ru-RU"/>
        </w:rPr>
        <w:t>вп</w:t>
      </w:r>
      <w:r w:rsidR="00384BBD" w:rsidRPr="005D6013">
        <w:rPr>
          <w:rFonts w:ascii="Times New Roman" w:hAnsi="Times New Roman" w:cs="Times New Roman"/>
          <w:sz w:val="28"/>
          <w:szCs w:val="28"/>
          <w:lang w:val="ru-RU"/>
        </w:rPr>
        <w:t>ровадження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природоохоронних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заходів</w:t>
      </w:r>
      <w:proofErr w:type="spellEnd"/>
      <w:r w:rsidR="00384BBD" w:rsidRPr="005D6013">
        <w:rPr>
          <w:rFonts w:ascii="Times New Roman" w:hAnsi="Times New Roman" w:cs="Times New Roman"/>
          <w:sz w:val="28"/>
          <w:szCs w:val="28"/>
          <w:lang w:val="ru-RU"/>
        </w:rPr>
        <w:t xml:space="preserve"> </w:t>
      </w:r>
      <w:r w:rsidR="00744733">
        <w:rPr>
          <w:rFonts w:ascii="Times New Roman" w:hAnsi="Times New Roman" w:cs="Times New Roman"/>
          <w:sz w:val="28"/>
          <w:szCs w:val="28"/>
          <w:lang w:val="ru-RU"/>
        </w:rPr>
        <w:t xml:space="preserve">у </w:t>
      </w:r>
      <w:proofErr w:type="spellStart"/>
      <w:r w:rsidR="00744733">
        <w:rPr>
          <w:rFonts w:ascii="Times New Roman" w:hAnsi="Times New Roman" w:cs="Times New Roman"/>
          <w:sz w:val="28"/>
          <w:szCs w:val="28"/>
          <w:lang w:val="ru-RU"/>
        </w:rPr>
        <w:t>всіх</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галузях</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діяльності</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що</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створює</w:t>
      </w:r>
      <w:proofErr w:type="spellEnd"/>
      <w:r w:rsidR="00744733">
        <w:rPr>
          <w:rFonts w:ascii="Times New Roman" w:hAnsi="Times New Roman" w:cs="Times New Roman"/>
          <w:sz w:val="28"/>
          <w:szCs w:val="28"/>
          <w:lang w:val="ru-RU"/>
        </w:rPr>
        <w:t xml:space="preserve"> </w:t>
      </w:r>
      <w:proofErr w:type="spellStart"/>
      <w:r w:rsidR="00744733">
        <w:rPr>
          <w:rFonts w:ascii="Times New Roman" w:hAnsi="Times New Roman" w:cs="Times New Roman"/>
          <w:sz w:val="28"/>
          <w:szCs w:val="28"/>
          <w:lang w:val="ru-RU"/>
        </w:rPr>
        <w:t>додаткові</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проблем</w:t>
      </w:r>
      <w:r w:rsidR="00744733">
        <w:rPr>
          <w:rFonts w:ascii="Times New Roman" w:hAnsi="Times New Roman" w:cs="Times New Roman"/>
          <w:sz w:val="28"/>
          <w:szCs w:val="28"/>
          <w:lang w:val="ru-RU"/>
        </w:rPr>
        <w:t>и</w:t>
      </w:r>
      <w:proofErr w:type="spellEnd"/>
      <w:r w:rsidR="00744733">
        <w:rPr>
          <w:rFonts w:ascii="Times New Roman" w:hAnsi="Times New Roman" w:cs="Times New Roman"/>
          <w:sz w:val="28"/>
          <w:szCs w:val="28"/>
          <w:lang w:val="ru-RU"/>
        </w:rPr>
        <w:t>.</w:t>
      </w:r>
    </w:p>
    <w:p w14:paraId="5D55FC4A" w14:textId="0D36960B" w:rsidR="00F12F39" w:rsidRDefault="002863A9"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4BBD" w:rsidRPr="005D6013">
        <w:rPr>
          <w:rFonts w:ascii="Times New Roman" w:hAnsi="Times New Roman" w:cs="Times New Roman"/>
          <w:sz w:val="28"/>
          <w:szCs w:val="28"/>
          <w:lang w:val="ru-RU"/>
        </w:rPr>
        <w:t xml:space="preserve">3. </w:t>
      </w:r>
      <w:r w:rsidR="00384BBD" w:rsidRPr="006E1735">
        <w:rPr>
          <w:rFonts w:ascii="Times New Roman" w:hAnsi="Times New Roman" w:cs="Times New Roman"/>
          <w:b/>
          <w:bCs/>
          <w:sz w:val="28"/>
          <w:szCs w:val="28"/>
          <w:lang w:val="ru-RU"/>
        </w:rPr>
        <w:t xml:space="preserve">Принцип </w:t>
      </w:r>
      <w:proofErr w:type="spellStart"/>
      <w:r w:rsidR="00384BBD" w:rsidRPr="006E1735">
        <w:rPr>
          <w:rFonts w:ascii="Times New Roman" w:hAnsi="Times New Roman" w:cs="Times New Roman"/>
          <w:b/>
          <w:bCs/>
          <w:sz w:val="28"/>
          <w:szCs w:val="28"/>
          <w:lang w:val="ru-RU"/>
        </w:rPr>
        <w:t>збереження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прост</w:t>
      </w:r>
      <w:r w:rsidR="001132BD">
        <w:rPr>
          <w:rFonts w:ascii="Times New Roman" w:hAnsi="Times New Roman" w:cs="Times New Roman"/>
          <w:sz w:val="28"/>
          <w:szCs w:val="28"/>
          <w:lang w:val="ru-RU"/>
        </w:rPr>
        <w:t>орової</w:t>
      </w:r>
      <w:proofErr w:type="spellEnd"/>
      <w:r w:rsidR="001132BD">
        <w:rPr>
          <w:rFonts w:ascii="Times New Roman" w:hAnsi="Times New Roman" w:cs="Times New Roman"/>
          <w:sz w:val="28"/>
          <w:szCs w:val="28"/>
          <w:lang w:val="ru-RU"/>
        </w:rPr>
        <w:t xml:space="preserve"> </w:t>
      </w:r>
      <w:proofErr w:type="spellStart"/>
      <w:r w:rsidR="001132BD">
        <w:rPr>
          <w:rFonts w:ascii="Times New Roman" w:hAnsi="Times New Roman" w:cs="Times New Roman"/>
          <w:sz w:val="28"/>
          <w:szCs w:val="28"/>
          <w:lang w:val="ru-RU"/>
        </w:rPr>
        <w:t>цілісності</w:t>
      </w:r>
      <w:proofErr w:type="spellEnd"/>
      <w:r w:rsidR="001132BD">
        <w:rPr>
          <w:rFonts w:ascii="Times New Roman" w:hAnsi="Times New Roman" w:cs="Times New Roman"/>
          <w:sz w:val="28"/>
          <w:szCs w:val="28"/>
          <w:lang w:val="ru-RU"/>
        </w:rPr>
        <w:t xml:space="preserve"> </w:t>
      </w:r>
      <w:proofErr w:type="spellStart"/>
      <w:r w:rsidR="001132BD">
        <w:rPr>
          <w:rFonts w:ascii="Times New Roman" w:hAnsi="Times New Roman" w:cs="Times New Roman"/>
          <w:sz w:val="28"/>
          <w:szCs w:val="28"/>
          <w:lang w:val="ru-RU"/>
        </w:rPr>
        <w:t>природних</w:t>
      </w:r>
      <w:proofErr w:type="spellEnd"/>
      <w:r w:rsidR="001132BD">
        <w:rPr>
          <w:rFonts w:ascii="Times New Roman" w:hAnsi="Times New Roman" w:cs="Times New Roman"/>
          <w:sz w:val="28"/>
          <w:szCs w:val="28"/>
          <w:lang w:val="ru-RU"/>
        </w:rPr>
        <w:t xml:space="preserve"> сис</w:t>
      </w:r>
      <w:r w:rsidR="00384BBD" w:rsidRPr="005D6013">
        <w:rPr>
          <w:rFonts w:ascii="Times New Roman" w:hAnsi="Times New Roman" w:cs="Times New Roman"/>
          <w:sz w:val="28"/>
          <w:szCs w:val="28"/>
          <w:lang w:val="ru-RU"/>
        </w:rPr>
        <w:t>тем</w:t>
      </w:r>
      <w:r>
        <w:rPr>
          <w:rFonts w:ascii="Times New Roman" w:hAnsi="Times New Roman" w:cs="Times New Roman"/>
          <w:sz w:val="28"/>
          <w:szCs w:val="28"/>
          <w:lang w:val="ru-RU"/>
        </w:rPr>
        <w:t xml:space="preserve">.  Через </w:t>
      </w:r>
      <w:proofErr w:type="spellStart"/>
      <w:r>
        <w:rPr>
          <w:rFonts w:ascii="Times New Roman" w:hAnsi="Times New Roman" w:cs="Times New Roman"/>
          <w:sz w:val="28"/>
          <w:szCs w:val="28"/>
          <w:lang w:val="ru-RU"/>
        </w:rPr>
        <w:t>взаємопов'язаність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процесів</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природі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людини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одні</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компоненти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природи</w:t>
      </w:r>
      <w:proofErr w:type="spellEnd"/>
      <w:r w:rsidR="00384BBD" w:rsidRPr="005D6013">
        <w:rPr>
          <w:rFonts w:ascii="Times New Roman" w:hAnsi="Times New Roman" w:cs="Times New Roman"/>
          <w:sz w:val="28"/>
          <w:szCs w:val="28"/>
          <w:lang w:val="ru-RU"/>
        </w:rPr>
        <w:t xml:space="preserve"> та </w:t>
      </w:r>
      <w:proofErr w:type="spellStart"/>
      <w:r w:rsidR="00384BBD" w:rsidRPr="005D6013">
        <w:rPr>
          <w:rFonts w:ascii="Times New Roman" w:hAnsi="Times New Roman" w:cs="Times New Roman"/>
          <w:sz w:val="28"/>
          <w:szCs w:val="28"/>
          <w:lang w:val="ru-RU"/>
        </w:rPr>
        <w:t>види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ресурсів</w:t>
      </w:r>
      <w:proofErr w:type="spellEnd"/>
      <w:r w:rsidR="00384BBD" w:rsidRPr="005D601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спричинює</w:t>
      </w:r>
      <w:proofErr w:type="spellEnd"/>
      <w:r>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зміни</w:t>
      </w:r>
      <w:proofErr w:type="spellEnd"/>
      <w:r w:rsidR="00384BBD" w:rsidRPr="005D6013">
        <w:rPr>
          <w:rFonts w:ascii="Times New Roman" w:hAnsi="Times New Roman" w:cs="Times New Roman"/>
          <w:sz w:val="28"/>
          <w:szCs w:val="28"/>
          <w:lang w:val="ru-RU"/>
        </w:rPr>
        <w:t xml:space="preserve"> в </w:t>
      </w:r>
      <w:proofErr w:type="spellStart"/>
      <w:r w:rsidR="00384BBD" w:rsidRPr="005D6013">
        <w:rPr>
          <w:rFonts w:ascii="Times New Roman" w:hAnsi="Times New Roman" w:cs="Times New Roman"/>
          <w:sz w:val="28"/>
          <w:szCs w:val="28"/>
          <w:lang w:val="ru-RU"/>
        </w:rPr>
        <w:t>інших</w:t>
      </w:r>
      <w:proofErr w:type="spellEnd"/>
      <w:r w:rsidR="00384BBD" w:rsidRPr="005D6013">
        <w:rPr>
          <w:rFonts w:ascii="Times New Roman" w:hAnsi="Times New Roman" w:cs="Times New Roman"/>
          <w:sz w:val="28"/>
          <w:szCs w:val="28"/>
          <w:lang w:val="ru-RU"/>
        </w:rPr>
        <w:t xml:space="preserve">, а </w:t>
      </w:r>
      <w:r>
        <w:rPr>
          <w:rFonts w:ascii="Times New Roman" w:hAnsi="Times New Roman" w:cs="Times New Roman"/>
          <w:sz w:val="28"/>
          <w:szCs w:val="28"/>
          <w:lang w:val="ru-RU"/>
        </w:rPr>
        <w:t xml:space="preserve">не </w:t>
      </w:r>
      <w:proofErr w:type="spellStart"/>
      <w:r>
        <w:rPr>
          <w:rFonts w:ascii="Times New Roman" w:hAnsi="Times New Roman" w:cs="Times New Roman"/>
          <w:sz w:val="28"/>
          <w:szCs w:val="28"/>
          <w:lang w:val="ru-RU"/>
        </w:rPr>
        <w:t>рідко</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змін</w:t>
      </w:r>
      <w:r>
        <w:rPr>
          <w:rFonts w:ascii="Times New Roman" w:hAnsi="Times New Roman" w:cs="Times New Roman"/>
          <w:sz w:val="28"/>
          <w:szCs w:val="28"/>
          <w:lang w:val="ru-RU"/>
        </w:rPr>
        <w:t>ює</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як</w:t>
      </w:r>
      <w:r>
        <w:rPr>
          <w:rFonts w:ascii="Times New Roman" w:hAnsi="Times New Roman" w:cs="Times New Roman"/>
          <w:sz w:val="28"/>
          <w:szCs w:val="28"/>
          <w:lang w:val="ru-RU"/>
        </w:rPr>
        <w:t>і</w:t>
      </w:r>
      <w:r w:rsidR="00384BBD" w:rsidRPr="005D6013">
        <w:rPr>
          <w:rFonts w:ascii="Times New Roman" w:hAnsi="Times New Roman" w:cs="Times New Roman"/>
          <w:sz w:val="28"/>
          <w:szCs w:val="28"/>
          <w:lang w:val="ru-RU"/>
        </w:rPr>
        <w:t>ст</w:t>
      </w:r>
      <w:r>
        <w:rPr>
          <w:rFonts w:ascii="Times New Roman" w:hAnsi="Times New Roman" w:cs="Times New Roman"/>
          <w:sz w:val="28"/>
          <w:szCs w:val="28"/>
          <w:lang w:val="ru-RU"/>
        </w:rPr>
        <w:t>ь</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екосистеми</w:t>
      </w:r>
      <w:proofErr w:type="spellEnd"/>
      <w:r w:rsidR="00384BBD" w:rsidRPr="005D6013">
        <w:rPr>
          <w:rFonts w:ascii="Times New Roman" w:hAnsi="Times New Roman" w:cs="Times New Roman"/>
          <w:sz w:val="28"/>
          <w:szCs w:val="28"/>
          <w:lang w:val="ru-RU"/>
        </w:rPr>
        <w:t xml:space="preserve"> в </w:t>
      </w:r>
      <w:proofErr w:type="spellStart"/>
      <w:r w:rsidR="00384BBD" w:rsidRPr="005D6013">
        <w:rPr>
          <w:rFonts w:ascii="Times New Roman" w:hAnsi="Times New Roman" w:cs="Times New Roman"/>
          <w:sz w:val="28"/>
          <w:szCs w:val="28"/>
          <w:lang w:val="ru-RU"/>
        </w:rPr>
        <w:t>цілому</w:t>
      </w:r>
      <w:proofErr w:type="spellEnd"/>
      <w:r w:rsidR="00384BBD" w:rsidRPr="005D6013">
        <w:rPr>
          <w:rFonts w:ascii="Times New Roman" w:hAnsi="Times New Roman" w:cs="Times New Roman"/>
          <w:sz w:val="28"/>
          <w:szCs w:val="28"/>
          <w:lang w:val="ru-RU"/>
        </w:rPr>
        <w:t xml:space="preserve">. </w:t>
      </w:r>
      <w:r>
        <w:rPr>
          <w:rFonts w:ascii="Times New Roman" w:hAnsi="Times New Roman" w:cs="Times New Roman"/>
          <w:sz w:val="28"/>
          <w:szCs w:val="28"/>
          <w:lang w:val="ru-RU"/>
        </w:rPr>
        <w:t>Д</w:t>
      </w:r>
      <w:r w:rsidR="00A60BD3">
        <w:rPr>
          <w:rFonts w:ascii="Times New Roman" w:hAnsi="Times New Roman" w:cs="Times New Roman"/>
          <w:sz w:val="28"/>
          <w:szCs w:val="28"/>
          <w:lang w:val="ru-RU"/>
        </w:rPr>
        <w:t>ля</w:t>
      </w:r>
      <w:r w:rsidR="006E1735">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00384BBD" w:rsidRPr="005D6013">
        <w:rPr>
          <w:rFonts w:ascii="Times New Roman" w:hAnsi="Times New Roman" w:cs="Times New Roman"/>
          <w:sz w:val="28"/>
          <w:szCs w:val="28"/>
          <w:lang w:val="ru-RU"/>
        </w:rPr>
        <w:t>риклад</w:t>
      </w: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надмірна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вирубка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лісів</w:t>
      </w:r>
      <w:proofErr w:type="spellEnd"/>
      <w:r>
        <w:rPr>
          <w:rFonts w:ascii="Times New Roman" w:hAnsi="Times New Roman" w:cs="Times New Roman"/>
          <w:sz w:val="28"/>
          <w:szCs w:val="28"/>
          <w:lang w:val="ru-RU"/>
        </w:rPr>
        <w:t xml:space="preserve"> в Карпатах </w:t>
      </w:r>
      <w:proofErr w:type="spellStart"/>
      <w:r w:rsidR="00384BBD" w:rsidRPr="005D6013">
        <w:rPr>
          <w:rFonts w:ascii="Times New Roman" w:hAnsi="Times New Roman" w:cs="Times New Roman"/>
          <w:sz w:val="28"/>
          <w:szCs w:val="28"/>
          <w:lang w:val="ru-RU"/>
        </w:rPr>
        <w:t>може</w:t>
      </w:r>
      <w:proofErr w:type="spellEnd"/>
      <w:r w:rsidR="00384BBD" w:rsidRPr="005D601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спричинити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суттеві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їх</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екологічних</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функцій</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зокрема</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водозахисних</w:t>
      </w:r>
      <w:proofErr w:type="spellEnd"/>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кліматоутворюючих</w:t>
      </w:r>
      <w:proofErr w:type="spellEnd"/>
      <w:r w:rsidR="0002063A">
        <w:rPr>
          <w:rFonts w:ascii="Times New Roman" w:hAnsi="Times New Roman" w:cs="Times New Roman"/>
          <w:sz w:val="28"/>
          <w:szCs w:val="28"/>
          <w:lang w:val="ru-RU"/>
        </w:rPr>
        <w:t>,</w:t>
      </w:r>
      <w:r w:rsidR="00A60BD3">
        <w:rPr>
          <w:rFonts w:ascii="Times New Roman" w:hAnsi="Times New Roman" w:cs="Times New Roman"/>
          <w:sz w:val="28"/>
          <w:szCs w:val="28"/>
          <w:lang w:val="ru-RU"/>
        </w:rPr>
        <w:t xml:space="preserve"> </w:t>
      </w:r>
      <w:proofErr w:type="spellStart"/>
      <w:r w:rsidR="00A60BD3">
        <w:rPr>
          <w:rFonts w:ascii="Times New Roman" w:hAnsi="Times New Roman" w:cs="Times New Roman"/>
          <w:sz w:val="28"/>
          <w:szCs w:val="28"/>
          <w:lang w:val="ru-RU"/>
        </w:rPr>
        <w:t>кліматостабілізуючих</w:t>
      </w:r>
      <w:proofErr w:type="spellEnd"/>
      <w:r w:rsidR="00A60BD3">
        <w:rPr>
          <w:rFonts w:ascii="Times New Roman" w:hAnsi="Times New Roman" w:cs="Times New Roman"/>
          <w:sz w:val="28"/>
          <w:szCs w:val="28"/>
          <w:lang w:val="ru-RU"/>
        </w:rPr>
        <w:t>,</w:t>
      </w:r>
      <w:r w:rsidR="0002063A">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рекреаційних</w:t>
      </w:r>
      <w:proofErr w:type="spellEnd"/>
      <w:r>
        <w:rPr>
          <w:rFonts w:ascii="Times New Roman" w:hAnsi="Times New Roman" w:cs="Times New Roman"/>
          <w:sz w:val="28"/>
          <w:szCs w:val="28"/>
          <w:lang w:val="ru-RU"/>
        </w:rPr>
        <w:t xml:space="preserve"> </w:t>
      </w:r>
      <w:proofErr w:type="spellStart"/>
      <w:r w:rsidR="0002063A">
        <w:rPr>
          <w:rFonts w:ascii="Times New Roman" w:hAnsi="Times New Roman" w:cs="Times New Roman"/>
          <w:sz w:val="28"/>
          <w:szCs w:val="28"/>
          <w:lang w:val="ru-RU"/>
        </w:rPr>
        <w:t>тощо</w:t>
      </w:r>
      <w:proofErr w:type="spellEnd"/>
      <w:r w:rsidR="00CA1321">
        <w:rPr>
          <w:rFonts w:ascii="Times New Roman" w:hAnsi="Times New Roman" w:cs="Times New Roman"/>
          <w:sz w:val="28"/>
          <w:szCs w:val="28"/>
          <w:lang w:val="ru-RU"/>
        </w:rPr>
        <w:t xml:space="preserve"> і як </w:t>
      </w:r>
      <w:proofErr w:type="spellStart"/>
      <w:r w:rsidR="00CA1321">
        <w:rPr>
          <w:rFonts w:ascii="Times New Roman" w:hAnsi="Times New Roman" w:cs="Times New Roman"/>
          <w:sz w:val="28"/>
          <w:szCs w:val="28"/>
          <w:lang w:val="ru-RU"/>
        </w:rPr>
        <w:t>наслідок</w:t>
      </w:r>
      <w:proofErr w:type="spellEnd"/>
      <w:r w:rsidR="00CA1321">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призвести</w:t>
      </w:r>
      <w:proofErr w:type="spellEnd"/>
      <w:r w:rsidR="00CA1321">
        <w:rPr>
          <w:rFonts w:ascii="Times New Roman" w:hAnsi="Times New Roman" w:cs="Times New Roman"/>
          <w:sz w:val="28"/>
          <w:szCs w:val="28"/>
          <w:lang w:val="ru-RU"/>
        </w:rPr>
        <w:t xml:space="preserve"> до </w:t>
      </w:r>
      <w:proofErr w:type="spellStart"/>
      <w:r w:rsidR="00CA1321">
        <w:rPr>
          <w:rFonts w:ascii="Times New Roman" w:hAnsi="Times New Roman" w:cs="Times New Roman"/>
          <w:sz w:val="28"/>
          <w:szCs w:val="28"/>
          <w:lang w:val="ru-RU"/>
        </w:rPr>
        <w:t>змін</w:t>
      </w:r>
      <w:proofErr w:type="spellEnd"/>
      <w:r w:rsidR="00CA1321">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клімату</w:t>
      </w:r>
      <w:proofErr w:type="spellEnd"/>
      <w:r w:rsidR="0002063A">
        <w:rPr>
          <w:rFonts w:ascii="Times New Roman" w:hAnsi="Times New Roman" w:cs="Times New Roman"/>
          <w:sz w:val="28"/>
          <w:szCs w:val="28"/>
          <w:lang w:val="ru-RU"/>
        </w:rPr>
        <w:t>.</w:t>
      </w:r>
    </w:p>
    <w:p w14:paraId="46BC8EC8" w14:textId="077C5323" w:rsidR="00384BBD" w:rsidRPr="005D6013" w:rsidRDefault="0002063A"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4BBD" w:rsidRPr="005D6013">
        <w:rPr>
          <w:rFonts w:ascii="Times New Roman" w:hAnsi="Times New Roman" w:cs="Times New Roman"/>
          <w:sz w:val="28"/>
          <w:szCs w:val="28"/>
          <w:lang w:val="ru-RU"/>
        </w:rPr>
        <w:t xml:space="preserve">4. </w:t>
      </w:r>
      <w:bookmarkStart w:id="4" w:name="_Hlk78918760"/>
      <w:r w:rsidR="00384BBD" w:rsidRPr="006E1735">
        <w:rPr>
          <w:rFonts w:ascii="Times New Roman" w:hAnsi="Times New Roman" w:cs="Times New Roman"/>
          <w:b/>
          <w:bCs/>
          <w:sz w:val="28"/>
          <w:szCs w:val="28"/>
          <w:lang w:val="ru-RU"/>
        </w:rPr>
        <w:t xml:space="preserve">Принцип </w:t>
      </w:r>
      <w:proofErr w:type="spellStart"/>
      <w:r w:rsidRPr="006E1735">
        <w:rPr>
          <w:rFonts w:ascii="Times New Roman" w:hAnsi="Times New Roman" w:cs="Times New Roman"/>
          <w:b/>
          <w:bCs/>
          <w:sz w:val="28"/>
          <w:szCs w:val="28"/>
          <w:lang w:val="ru-RU"/>
        </w:rPr>
        <w:t>ефективного</w:t>
      </w:r>
      <w:proofErr w:type="spellEnd"/>
      <w:r w:rsidRPr="006E1735">
        <w:rPr>
          <w:rFonts w:ascii="Times New Roman" w:hAnsi="Times New Roman" w:cs="Times New Roman"/>
          <w:b/>
          <w:bCs/>
          <w:sz w:val="28"/>
          <w:szCs w:val="28"/>
          <w:lang w:val="ru-RU"/>
        </w:rPr>
        <w:t xml:space="preserve"> </w:t>
      </w:r>
      <w:proofErr w:type="spellStart"/>
      <w:r w:rsidRPr="006E1735">
        <w:rPr>
          <w:rFonts w:ascii="Times New Roman" w:hAnsi="Times New Roman" w:cs="Times New Roman"/>
          <w:b/>
          <w:bCs/>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взятих</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bookmarkEnd w:id="4"/>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мінімізації</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відходів</w:t>
      </w:r>
      <w:proofErr w:type="spellEnd"/>
      <w:r w:rsidR="00CA132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передбачає</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отримання</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максимальної</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вигоди</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від</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використаного</w:t>
      </w:r>
      <w:proofErr w:type="spellEnd"/>
      <w:r w:rsidR="000306F1">
        <w:rPr>
          <w:rFonts w:ascii="Times New Roman" w:hAnsi="Times New Roman" w:cs="Times New Roman"/>
          <w:sz w:val="28"/>
          <w:szCs w:val="28"/>
          <w:lang w:val="ru-RU"/>
        </w:rPr>
        <w:t xml:space="preserve"> ресурсу.</w:t>
      </w:r>
      <w:r>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Яскравим</w:t>
      </w:r>
      <w:proofErr w:type="spellEnd"/>
      <w:r w:rsidR="002B1E7D">
        <w:rPr>
          <w:rFonts w:ascii="Times New Roman" w:hAnsi="Times New Roman" w:cs="Times New Roman"/>
          <w:sz w:val="28"/>
          <w:szCs w:val="28"/>
          <w:lang w:val="ru-RU"/>
        </w:rPr>
        <w:t xml:space="preserve"> прикладом </w:t>
      </w:r>
      <w:proofErr w:type="spellStart"/>
      <w:r w:rsidR="002B1E7D">
        <w:rPr>
          <w:rFonts w:ascii="Times New Roman" w:hAnsi="Times New Roman" w:cs="Times New Roman"/>
          <w:sz w:val="28"/>
          <w:szCs w:val="28"/>
          <w:lang w:val="ru-RU"/>
        </w:rPr>
        <w:t>н</w:t>
      </w:r>
      <w:r w:rsidR="000306F1">
        <w:rPr>
          <w:rFonts w:ascii="Times New Roman" w:hAnsi="Times New Roman" w:cs="Times New Roman"/>
          <w:sz w:val="28"/>
          <w:szCs w:val="28"/>
          <w:lang w:val="ru-RU"/>
        </w:rPr>
        <w:t>айбільш</w:t>
      </w:r>
      <w:r w:rsidR="002B1E7D">
        <w:rPr>
          <w:rFonts w:ascii="Times New Roman" w:hAnsi="Times New Roman" w:cs="Times New Roman"/>
          <w:sz w:val="28"/>
          <w:szCs w:val="28"/>
          <w:lang w:val="ru-RU"/>
        </w:rPr>
        <w:t>ого</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п</w:t>
      </w:r>
      <w:r w:rsidR="00384BBD" w:rsidRPr="005D6013">
        <w:rPr>
          <w:rFonts w:ascii="Times New Roman" w:hAnsi="Times New Roman" w:cs="Times New Roman"/>
          <w:sz w:val="28"/>
          <w:szCs w:val="28"/>
          <w:lang w:val="ru-RU"/>
        </w:rPr>
        <w:t>орушення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цього</w:t>
      </w:r>
      <w:proofErr w:type="spellEnd"/>
      <w:r w:rsidR="00384BBD" w:rsidRPr="005D6013">
        <w:rPr>
          <w:rFonts w:ascii="Times New Roman" w:hAnsi="Times New Roman" w:cs="Times New Roman"/>
          <w:sz w:val="28"/>
          <w:szCs w:val="28"/>
          <w:lang w:val="ru-RU"/>
        </w:rPr>
        <w:t xml:space="preserve"> принципу </w:t>
      </w:r>
      <w:proofErr w:type="spellStart"/>
      <w:r w:rsidR="000306F1">
        <w:rPr>
          <w:rFonts w:ascii="Times New Roman" w:hAnsi="Times New Roman" w:cs="Times New Roman"/>
          <w:sz w:val="28"/>
          <w:szCs w:val="28"/>
          <w:lang w:val="ru-RU"/>
        </w:rPr>
        <w:t>спостерігаємо</w:t>
      </w:r>
      <w:proofErr w:type="spellEnd"/>
      <w:r w:rsidR="000306F1">
        <w:rPr>
          <w:rFonts w:ascii="Times New Roman" w:hAnsi="Times New Roman" w:cs="Times New Roman"/>
          <w:sz w:val="28"/>
          <w:szCs w:val="28"/>
          <w:lang w:val="ru-RU"/>
        </w:rPr>
        <w:t xml:space="preserve"> у </w:t>
      </w:r>
      <w:proofErr w:type="spellStart"/>
      <w:r w:rsidR="000306F1">
        <w:rPr>
          <w:rFonts w:ascii="Times New Roman" w:hAnsi="Times New Roman" w:cs="Times New Roman"/>
          <w:sz w:val="28"/>
          <w:szCs w:val="28"/>
          <w:lang w:val="ru-RU"/>
        </w:rPr>
        <w:t>видобувній</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галузі</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Нерідко</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розробка</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окремих</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родовиш</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викопних</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копалин</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призводить</w:t>
      </w:r>
      <w:proofErr w:type="spellEnd"/>
      <w:r w:rsidR="000306F1">
        <w:rPr>
          <w:rFonts w:ascii="Times New Roman" w:hAnsi="Times New Roman" w:cs="Times New Roman"/>
          <w:sz w:val="28"/>
          <w:szCs w:val="28"/>
          <w:lang w:val="ru-RU"/>
        </w:rPr>
        <w:t xml:space="preserve"> до </w:t>
      </w:r>
      <w:proofErr w:type="spellStart"/>
      <w:r w:rsidR="000306F1">
        <w:rPr>
          <w:rFonts w:ascii="Times New Roman" w:hAnsi="Times New Roman" w:cs="Times New Roman"/>
          <w:sz w:val="28"/>
          <w:szCs w:val="28"/>
          <w:lang w:val="ru-RU"/>
        </w:rPr>
        <w:t>утворення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великої</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кількості</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відходів</w:t>
      </w:r>
      <w:proofErr w:type="spellEnd"/>
      <w:r w:rsidR="000306F1">
        <w:rPr>
          <w:rFonts w:ascii="Times New Roman" w:hAnsi="Times New Roman" w:cs="Times New Roman"/>
          <w:sz w:val="28"/>
          <w:szCs w:val="28"/>
          <w:lang w:val="ru-RU"/>
        </w:rPr>
        <w:t>.</w:t>
      </w:r>
      <w:r w:rsidR="00384BBD" w:rsidRPr="005D6013">
        <w:rPr>
          <w:rFonts w:ascii="Times New Roman" w:hAnsi="Times New Roman" w:cs="Times New Roman"/>
          <w:sz w:val="28"/>
          <w:szCs w:val="28"/>
          <w:lang w:val="ru-RU"/>
        </w:rPr>
        <w:t xml:space="preserve"> </w:t>
      </w:r>
      <w:r w:rsidR="000306F1">
        <w:rPr>
          <w:rFonts w:ascii="Times New Roman" w:hAnsi="Times New Roman" w:cs="Times New Roman"/>
          <w:sz w:val="28"/>
          <w:szCs w:val="28"/>
          <w:lang w:val="ru-RU"/>
        </w:rPr>
        <w:t xml:space="preserve">У </w:t>
      </w:r>
      <w:proofErr w:type="spellStart"/>
      <w:r w:rsidR="00384BBD" w:rsidRPr="005D6013">
        <w:rPr>
          <w:rFonts w:ascii="Times New Roman" w:hAnsi="Times New Roman" w:cs="Times New Roman"/>
          <w:sz w:val="28"/>
          <w:szCs w:val="28"/>
          <w:lang w:val="ru-RU"/>
        </w:rPr>
        <w:t>відвалах</w:t>
      </w:r>
      <w:proofErr w:type="spellEnd"/>
      <w:r w:rsidR="000306F1">
        <w:rPr>
          <w:rFonts w:ascii="Times New Roman" w:hAnsi="Times New Roman" w:cs="Times New Roman"/>
          <w:sz w:val="28"/>
          <w:szCs w:val="28"/>
          <w:lang w:val="ru-RU"/>
        </w:rPr>
        <w:t xml:space="preserve">, </w:t>
      </w:r>
      <w:proofErr w:type="spellStart"/>
      <w:r w:rsidR="000306F1">
        <w:rPr>
          <w:rFonts w:ascii="Times New Roman" w:hAnsi="Times New Roman" w:cs="Times New Roman"/>
          <w:sz w:val="28"/>
          <w:szCs w:val="28"/>
          <w:lang w:val="ru-RU"/>
        </w:rPr>
        <w:t>хвостосховища</w:t>
      </w:r>
      <w:r w:rsidR="00CA1321">
        <w:rPr>
          <w:rFonts w:ascii="Times New Roman" w:hAnsi="Times New Roman" w:cs="Times New Roman"/>
          <w:sz w:val="28"/>
          <w:szCs w:val="28"/>
          <w:lang w:val="ru-RU"/>
        </w:rPr>
        <w:t>х</w:t>
      </w:r>
      <w:proofErr w:type="spellEnd"/>
      <w:r w:rsidR="000306F1">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стічних</w:t>
      </w:r>
      <w:proofErr w:type="spellEnd"/>
      <w:r w:rsidR="00384BBD" w:rsidRPr="005D6013">
        <w:rPr>
          <w:rFonts w:ascii="Times New Roman" w:hAnsi="Times New Roman" w:cs="Times New Roman"/>
          <w:sz w:val="28"/>
          <w:szCs w:val="28"/>
          <w:lang w:val="ru-RU"/>
        </w:rPr>
        <w:t xml:space="preserve"> водах є </w:t>
      </w:r>
      <w:proofErr w:type="spellStart"/>
      <w:r w:rsidR="00384BBD" w:rsidRPr="005D6013">
        <w:rPr>
          <w:rFonts w:ascii="Times New Roman" w:hAnsi="Times New Roman" w:cs="Times New Roman"/>
          <w:sz w:val="28"/>
          <w:szCs w:val="28"/>
          <w:lang w:val="ru-RU"/>
        </w:rPr>
        <w:t>значна</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кількість</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важливих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елементів</w:t>
      </w:r>
      <w:proofErr w:type="spellEnd"/>
      <w:r w:rsidR="00384BBD" w:rsidRPr="005D6013">
        <w:rPr>
          <w:rFonts w:ascii="Times New Roman" w:hAnsi="Times New Roman" w:cs="Times New Roman"/>
          <w:sz w:val="28"/>
          <w:szCs w:val="28"/>
          <w:lang w:val="ru-RU"/>
        </w:rPr>
        <w:t xml:space="preserve">, запаси </w:t>
      </w:r>
      <w:proofErr w:type="spellStart"/>
      <w:r w:rsidR="00384BBD" w:rsidRPr="005D6013">
        <w:rPr>
          <w:rFonts w:ascii="Times New Roman" w:hAnsi="Times New Roman" w:cs="Times New Roman"/>
          <w:sz w:val="28"/>
          <w:szCs w:val="28"/>
          <w:lang w:val="ru-RU"/>
        </w:rPr>
        <w:t>яких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можна</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зіставляти</w:t>
      </w:r>
      <w:proofErr w:type="spellEnd"/>
      <w:r w:rsidR="00384BBD" w:rsidRPr="005D6013">
        <w:rPr>
          <w:rFonts w:ascii="Times New Roman" w:hAnsi="Times New Roman" w:cs="Times New Roman"/>
          <w:sz w:val="28"/>
          <w:szCs w:val="28"/>
          <w:lang w:val="ru-RU"/>
        </w:rPr>
        <w:t xml:space="preserve"> з </w:t>
      </w:r>
      <w:proofErr w:type="spellStart"/>
      <w:r w:rsidR="00384BBD" w:rsidRPr="005D6013">
        <w:rPr>
          <w:rFonts w:ascii="Times New Roman" w:hAnsi="Times New Roman" w:cs="Times New Roman"/>
          <w:sz w:val="28"/>
          <w:szCs w:val="28"/>
          <w:lang w:val="ru-RU"/>
        </w:rPr>
        <w:t>природними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родовищами</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Тобто</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утворюються</w:t>
      </w:r>
      <w:proofErr w:type="spellEnd"/>
      <w:r w:rsidR="002B1E7D">
        <w:rPr>
          <w:rFonts w:ascii="Times New Roman" w:hAnsi="Times New Roman" w:cs="Times New Roman"/>
          <w:sz w:val="28"/>
          <w:szCs w:val="28"/>
          <w:lang w:val="ru-RU"/>
        </w:rPr>
        <w:t xml:space="preserve"> </w:t>
      </w:r>
      <w:proofErr w:type="spellStart"/>
      <w:r w:rsidR="00CA1321">
        <w:rPr>
          <w:rFonts w:ascii="Times New Roman" w:hAnsi="Times New Roman" w:cs="Times New Roman"/>
          <w:sz w:val="28"/>
          <w:szCs w:val="28"/>
          <w:lang w:val="ru-RU"/>
        </w:rPr>
        <w:t>вторинні</w:t>
      </w:r>
      <w:proofErr w:type="spellEnd"/>
      <w:r w:rsidR="00CA1321">
        <w:rPr>
          <w:rFonts w:ascii="Times New Roman" w:hAnsi="Times New Roman" w:cs="Times New Roman"/>
          <w:sz w:val="28"/>
          <w:szCs w:val="28"/>
          <w:lang w:val="ru-RU"/>
        </w:rPr>
        <w:t xml:space="preserve"> </w:t>
      </w:r>
      <w:r w:rsidR="002B1E7D" w:rsidRPr="005D6013">
        <w:rPr>
          <w:rFonts w:ascii="Times New Roman" w:hAnsi="Times New Roman" w:cs="Times New Roman"/>
          <w:sz w:val="28"/>
          <w:szCs w:val="28"/>
          <w:lang w:val="ru-RU"/>
        </w:rPr>
        <w:t>«</w:t>
      </w:r>
      <w:proofErr w:type="spellStart"/>
      <w:r w:rsidR="002B1E7D" w:rsidRPr="005D6013">
        <w:rPr>
          <w:rFonts w:ascii="Times New Roman" w:hAnsi="Times New Roman" w:cs="Times New Roman"/>
          <w:sz w:val="28"/>
          <w:szCs w:val="28"/>
          <w:lang w:val="ru-RU"/>
        </w:rPr>
        <w:t>техноген</w:t>
      </w:r>
      <w:r w:rsidR="002B1E7D">
        <w:rPr>
          <w:rFonts w:ascii="Times New Roman" w:hAnsi="Times New Roman" w:cs="Times New Roman"/>
          <w:sz w:val="28"/>
          <w:szCs w:val="28"/>
          <w:lang w:val="ru-RU"/>
        </w:rPr>
        <w:t>ні</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родовища</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які</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залишаємо</w:t>
      </w:r>
      <w:proofErr w:type="spellEnd"/>
      <w:r w:rsidR="002B1E7D">
        <w:rPr>
          <w:rFonts w:ascii="Times New Roman" w:hAnsi="Times New Roman" w:cs="Times New Roman"/>
          <w:sz w:val="28"/>
          <w:szCs w:val="28"/>
          <w:lang w:val="ru-RU"/>
        </w:rPr>
        <w:t xml:space="preserve"> для </w:t>
      </w:r>
      <w:proofErr w:type="spellStart"/>
      <w:r w:rsidR="002B1E7D">
        <w:rPr>
          <w:rFonts w:ascii="Times New Roman" w:hAnsi="Times New Roman" w:cs="Times New Roman"/>
          <w:sz w:val="28"/>
          <w:szCs w:val="28"/>
          <w:lang w:val="ru-RU"/>
        </w:rPr>
        <w:t>подальшої</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розробки</w:t>
      </w:r>
      <w:proofErr w:type="spellEnd"/>
      <w:r w:rsidR="002B1E7D">
        <w:rPr>
          <w:rFonts w:ascii="Times New Roman" w:hAnsi="Times New Roman" w:cs="Times New Roman"/>
          <w:sz w:val="28"/>
          <w:szCs w:val="28"/>
          <w:lang w:val="ru-RU"/>
        </w:rPr>
        <w:t xml:space="preserve"> </w:t>
      </w:r>
      <w:proofErr w:type="spellStart"/>
      <w:r w:rsidR="002B1E7D">
        <w:rPr>
          <w:rFonts w:ascii="Times New Roman" w:hAnsi="Times New Roman" w:cs="Times New Roman"/>
          <w:sz w:val="28"/>
          <w:szCs w:val="28"/>
          <w:lang w:val="ru-RU"/>
        </w:rPr>
        <w:t>нащадкам</w:t>
      </w:r>
      <w:proofErr w:type="spellEnd"/>
      <w:r w:rsidR="002B1E7D">
        <w:rPr>
          <w:rFonts w:ascii="Times New Roman" w:hAnsi="Times New Roman" w:cs="Times New Roman"/>
          <w:sz w:val="28"/>
          <w:szCs w:val="28"/>
          <w:lang w:val="ru-RU"/>
        </w:rPr>
        <w:t>.</w:t>
      </w:r>
    </w:p>
    <w:p w14:paraId="4ABE57B6" w14:textId="5219E7BF" w:rsidR="00434187" w:rsidRDefault="002B1E7D"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4BBD" w:rsidRPr="005D6013">
        <w:rPr>
          <w:rFonts w:ascii="Times New Roman" w:hAnsi="Times New Roman" w:cs="Times New Roman"/>
          <w:sz w:val="28"/>
          <w:szCs w:val="28"/>
          <w:lang w:val="ru-RU"/>
        </w:rPr>
        <w:t xml:space="preserve">5. </w:t>
      </w:r>
      <w:r w:rsidR="00384BBD" w:rsidRPr="006E1735">
        <w:rPr>
          <w:rFonts w:ascii="Times New Roman" w:hAnsi="Times New Roman" w:cs="Times New Roman"/>
          <w:b/>
          <w:bCs/>
          <w:sz w:val="28"/>
          <w:szCs w:val="28"/>
          <w:lang w:val="ru-RU"/>
        </w:rPr>
        <w:t xml:space="preserve">Принцип </w:t>
      </w:r>
      <w:proofErr w:type="spellStart"/>
      <w:r w:rsidRPr="006E1735">
        <w:rPr>
          <w:rFonts w:ascii="Times New Roman" w:hAnsi="Times New Roman" w:cs="Times New Roman"/>
          <w:b/>
          <w:bCs/>
          <w:sz w:val="28"/>
          <w:szCs w:val="28"/>
          <w:lang w:val="ru-RU"/>
        </w:rPr>
        <w:t>узгодженості</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виробничого</w:t>
      </w:r>
      <w:proofErr w:type="spellEnd"/>
      <w:r w:rsidR="00384BBD" w:rsidRPr="005D6013">
        <w:rPr>
          <w:rFonts w:ascii="Times New Roman" w:hAnsi="Times New Roman" w:cs="Times New Roman"/>
          <w:sz w:val="28"/>
          <w:szCs w:val="28"/>
          <w:lang w:val="ru-RU"/>
        </w:rPr>
        <w:t xml:space="preserve"> і природного </w:t>
      </w:r>
      <w:proofErr w:type="spellStart"/>
      <w:r>
        <w:rPr>
          <w:rFonts w:ascii="Times New Roman" w:hAnsi="Times New Roman" w:cs="Times New Roman"/>
          <w:sz w:val="28"/>
          <w:szCs w:val="28"/>
          <w:lang w:val="ru-RU"/>
        </w:rPr>
        <w:t>циклів</w:t>
      </w:r>
      <w:proofErr w:type="spellEnd"/>
      <w:r>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ритмів</w:t>
      </w:r>
      <w:proofErr w:type="spellEnd"/>
      <w:r>
        <w:rPr>
          <w:rFonts w:ascii="Times New Roman" w:hAnsi="Times New Roman" w:cs="Times New Roman"/>
          <w:sz w:val="28"/>
          <w:szCs w:val="28"/>
          <w:lang w:val="ru-RU"/>
        </w:rPr>
        <w:t>)</w:t>
      </w:r>
      <w:r w:rsidR="00384BBD" w:rsidRPr="005D601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w:t>
      </w:r>
      <w:r w:rsidR="00CC619B">
        <w:rPr>
          <w:rFonts w:ascii="Times New Roman" w:hAnsi="Times New Roman" w:cs="Times New Roman"/>
          <w:sz w:val="28"/>
          <w:szCs w:val="28"/>
          <w:lang w:val="ru-RU"/>
        </w:rPr>
        <w:t>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природі</w:t>
      </w:r>
      <w:proofErr w:type="spellEnd"/>
      <w:r>
        <w:rPr>
          <w:rFonts w:ascii="Times New Roman" w:hAnsi="Times New Roman" w:cs="Times New Roman"/>
          <w:sz w:val="28"/>
          <w:szCs w:val="28"/>
          <w:lang w:val="ru-RU"/>
        </w:rPr>
        <w:t xml:space="preserve"> </w:t>
      </w:r>
      <w:r w:rsidR="00CA1321">
        <w:rPr>
          <w:rFonts w:ascii="Times New Roman" w:hAnsi="Times New Roman" w:cs="Times New Roman"/>
          <w:sz w:val="28"/>
          <w:szCs w:val="28"/>
          <w:lang w:val="ru-RU"/>
        </w:rPr>
        <w:t xml:space="preserve">з </w:t>
      </w:r>
      <w:proofErr w:type="spellStart"/>
      <w:r w:rsidR="00CA1321">
        <w:rPr>
          <w:rFonts w:ascii="Times New Roman" w:hAnsi="Times New Roman" w:cs="Times New Roman"/>
          <w:sz w:val="28"/>
          <w:szCs w:val="28"/>
          <w:lang w:val="ru-RU"/>
        </w:rPr>
        <w:t>плином</w:t>
      </w:r>
      <w:proofErr w:type="spellEnd"/>
      <w:r w:rsidR="00CA1321">
        <w:rPr>
          <w:rFonts w:ascii="Times New Roman" w:hAnsi="Times New Roman" w:cs="Times New Roman"/>
          <w:sz w:val="28"/>
          <w:szCs w:val="28"/>
          <w:lang w:val="ru-RU"/>
        </w:rPr>
        <w:t xml:space="preserve"> часу</w:t>
      </w:r>
      <w:r w:rsidR="00384BBD" w:rsidRPr="005D6013">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змінюються</w:t>
      </w:r>
      <w:proofErr w:type="spellEnd"/>
      <w:r w:rsidR="00AC2EED">
        <w:rPr>
          <w:rFonts w:ascii="Times New Roman" w:hAnsi="Times New Roman" w:cs="Times New Roman"/>
          <w:sz w:val="28"/>
          <w:szCs w:val="28"/>
          <w:lang w:val="ru-RU"/>
        </w:rPr>
        <w:t xml:space="preserve">, часто </w:t>
      </w:r>
      <w:proofErr w:type="spellStart"/>
      <w:r w:rsidR="00AC2EED">
        <w:rPr>
          <w:rFonts w:ascii="Times New Roman" w:hAnsi="Times New Roman" w:cs="Times New Roman"/>
          <w:sz w:val="28"/>
          <w:szCs w:val="28"/>
          <w:lang w:val="ru-RU"/>
        </w:rPr>
        <w:t>проявляю</w:t>
      </w:r>
      <w:r w:rsidR="00CA1321">
        <w:rPr>
          <w:rFonts w:ascii="Times New Roman" w:hAnsi="Times New Roman" w:cs="Times New Roman"/>
          <w:sz w:val="28"/>
          <w:szCs w:val="28"/>
          <w:lang w:val="ru-RU"/>
        </w:rPr>
        <w:t>чи</w:t>
      </w:r>
      <w:proofErr w:type="spellEnd"/>
      <w:r w:rsidR="00AC2EED">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цикл</w:t>
      </w:r>
      <w:r w:rsidR="00384BBD" w:rsidRPr="005D6013">
        <w:rPr>
          <w:rFonts w:ascii="Times New Roman" w:hAnsi="Times New Roman" w:cs="Times New Roman"/>
          <w:sz w:val="28"/>
          <w:szCs w:val="28"/>
          <w:lang w:val="ru-RU"/>
        </w:rPr>
        <w:t>ічний</w:t>
      </w:r>
      <w:proofErr w:type="spellEnd"/>
      <w:r w:rsidR="00384BBD" w:rsidRPr="005D6013">
        <w:rPr>
          <w:rFonts w:ascii="Times New Roman" w:hAnsi="Times New Roman" w:cs="Times New Roman"/>
          <w:sz w:val="28"/>
          <w:szCs w:val="28"/>
          <w:lang w:val="ru-RU"/>
        </w:rPr>
        <w:t xml:space="preserve"> характер</w:t>
      </w:r>
      <w:r w:rsidR="00AC2EED">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часові</w:t>
      </w:r>
      <w:proofErr w:type="spellEnd"/>
      <w:r w:rsidR="00AC2EED">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ритми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Циклічн</w:t>
      </w:r>
      <w:r w:rsidR="00AC2EED">
        <w:rPr>
          <w:rFonts w:ascii="Times New Roman" w:hAnsi="Times New Roman" w:cs="Times New Roman"/>
          <w:sz w:val="28"/>
          <w:szCs w:val="28"/>
          <w:lang w:val="ru-RU"/>
        </w:rPr>
        <w:t>ість</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природних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процесів</w:t>
      </w:r>
      <w:proofErr w:type="spellEnd"/>
      <w:r w:rsidR="00384BBD" w:rsidRPr="005D6013">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потрібно</w:t>
      </w:r>
      <w:proofErr w:type="spellEnd"/>
      <w:r w:rsidR="00AC2EED">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враховувати</w:t>
      </w:r>
      <w:proofErr w:type="spellEnd"/>
      <w:r w:rsidR="00384BBD" w:rsidRPr="005D6013">
        <w:rPr>
          <w:rFonts w:ascii="Times New Roman" w:hAnsi="Times New Roman" w:cs="Times New Roman"/>
          <w:sz w:val="28"/>
          <w:szCs w:val="28"/>
          <w:lang w:val="ru-RU"/>
        </w:rPr>
        <w:t xml:space="preserve"> у перспективному </w:t>
      </w:r>
      <w:proofErr w:type="spellStart"/>
      <w:r w:rsidR="00384BBD" w:rsidRPr="005D6013">
        <w:rPr>
          <w:rFonts w:ascii="Times New Roman" w:hAnsi="Times New Roman" w:cs="Times New Roman"/>
          <w:sz w:val="28"/>
          <w:szCs w:val="28"/>
          <w:lang w:val="ru-RU"/>
        </w:rPr>
        <w:t>плануванн</w:t>
      </w:r>
      <w:r w:rsidR="00434187">
        <w:rPr>
          <w:rFonts w:ascii="Times New Roman" w:hAnsi="Times New Roman" w:cs="Times New Roman"/>
          <w:sz w:val="28"/>
          <w:szCs w:val="28"/>
          <w:lang w:val="ru-RU"/>
        </w:rPr>
        <w:t>і</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господарськ</w:t>
      </w:r>
      <w:r w:rsidR="00AC2EED">
        <w:rPr>
          <w:rFonts w:ascii="Times New Roman" w:hAnsi="Times New Roman" w:cs="Times New Roman"/>
          <w:sz w:val="28"/>
          <w:szCs w:val="28"/>
          <w:lang w:val="ru-RU"/>
        </w:rPr>
        <w:t>ої</w:t>
      </w:r>
      <w:proofErr w:type="spellEnd"/>
      <w:r w:rsidR="00AC2EED">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діяльності</w:t>
      </w:r>
      <w:proofErr w:type="spellEnd"/>
      <w:r w:rsidR="00384BBD" w:rsidRPr="005D6013">
        <w:rPr>
          <w:rFonts w:ascii="Times New Roman" w:hAnsi="Times New Roman" w:cs="Times New Roman"/>
          <w:sz w:val="28"/>
          <w:szCs w:val="28"/>
          <w:lang w:val="ru-RU"/>
        </w:rPr>
        <w:t>.</w:t>
      </w:r>
      <w:r w:rsidR="00AC2EED">
        <w:rPr>
          <w:rFonts w:ascii="Times New Roman" w:hAnsi="Times New Roman" w:cs="Times New Roman"/>
          <w:sz w:val="28"/>
          <w:szCs w:val="28"/>
          <w:lang w:val="ru-RU"/>
        </w:rPr>
        <w:t xml:space="preserve"> </w:t>
      </w:r>
      <w:proofErr w:type="spellStart"/>
      <w:r w:rsidR="00AC2EED">
        <w:rPr>
          <w:rFonts w:ascii="Times New Roman" w:hAnsi="Times New Roman" w:cs="Times New Roman"/>
          <w:sz w:val="28"/>
          <w:szCs w:val="28"/>
          <w:lang w:val="ru-RU"/>
        </w:rPr>
        <w:t>Наприклад</w:t>
      </w:r>
      <w:proofErr w:type="spellEnd"/>
      <w:r w:rsidR="00AC2EED">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таке</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узгодження</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має</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місце</w:t>
      </w:r>
      <w:proofErr w:type="spellEnd"/>
      <w:r w:rsidR="00434187">
        <w:rPr>
          <w:rFonts w:ascii="Times New Roman" w:hAnsi="Times New Roman" w:cs="Times New Roman"/>
          <w:sz w:val="28"/>
          <w:szCs w:val="28"/>
          <w:lang w:val="ru-RU"/>
        </w:rPr>
        <w:t xml:space="preserve"> при </w:t>
      </w:r>
      <w:proofErr w:type="spellStart"/>
      <w:r w:rsidR="00434187">
        <w:rPr>
          <w:rFonts w:ascii="Times New Roman" w:hAnsi="Times New Roman" w:cs="Times New Roman"/>
          <w:sz w:val="28"/>
          <w:szCs w:val="28"/>
          <w:lang w:val="ru-RU"/>
        </w:rPr>
        <w:t>проектуванні</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сонячних</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електростанцій</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малих</w:t>
      </w:r>
      <w:proofErr w:type="spellEnd"/>
      <w:r w:rsidR="00434187">
        <w:rPr>
          <w:rFonts w:ascii="Times New Roman" w:hAnsi="Times New Roman" w:cs="Times New Roman"/>
          <w:sz w:val="28"/>
          <w:szCs w:val="28"/>
          <w:lang w:val="ru-RU"/>
        </w:rPr>
        <w:t xml:space="preserve"> ГЕС на </w:t>
      </w:r>
      <w:proofErr w:type="spellStart"/>
      <w:r w:rsidR="00434187">
        <w:rPr>
          <w:rFonts w:ascii="Times New Roman" w:hAnsi="Times New Roman" w:cs="Times New Roman"/>
          <w:sz w:val="28"/>
          <w:szCs w:val="28"/>
          <w:lang w:val="ru-RU"/>
        </w:rPr>
        <w:t>гірських</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річках</w:t>
      </w:r>
      <w:proofErr w:type="spellEnd"/>
      <w:r w:rsidR="00434187">
        <w:rPr>
          <w:rFonts w:ascii="Times New Roman" w:hAnsi="Times New Roman" w:cs="Times New Roman"/>
          <w:sz w:val="28"/>
          <w:szCs w:val="28"/>
          <w:lang w:val="ru-RU"/>
        </w:rPr>
        <w:t xml:space="preserve">, у </w:t>
      </w:r>
      <w:proofErr w:type="spellStart"/>
      <w:r w:rsidR="00434187">
        <w:rPr>
          <w:rFonts w:ascii="Times New Roman" w:hAnsi="Times New Roman" w:cs="Times New Roman"/>
          <w:sz w:val="28"/>
          <w:szCs w:val="28"/>
          <w:lang w:val="ru-RU"/>
        </w:rPr>
        <w:t>сільському</w:t>
      </w:r>
      <w:proofErr w:type="spellEnd"/>
      <w:r w:rsidR="00434187">
        <w:rPr>
          <w:rFonts w:ascii="Times New Roman" w:hAnsi="Times New Roman" w:cs="Times New Roman"/>
          <w:sz w:val="28"/>
          <w:szCs w:val="28"/>
          <w:lang w:val="ru-RU"/>
        </w:rPr>
        <w:t xml:space="preserve"> та </w:t>
      </w:r>
      <w:proofErr w:type="spellStart"/>
      <w:r w:rsidR="00434187">
        <w:rPr>
          <w:rFonts w:ascii="Times New Roman" w:hAnsi="Times New Roman" w:cs="Times New Roman"/>
          <w:sz w:val="28"/>
          <w:szCs w:val="28"/>
          <w:lang w:val="ru-RU"/>
        </w:rPr>
        <w:t>мисливському</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господарствах</w:t>
      </w:r>
      <w:proofErr w:type="spellEnd"/>
      <w:r w:rsidR="00434187">
        <w:rPr>
          <w:rFonts w:ascii="Times New Roman" w:hAnsi="Times New Roman" w:cs="Times New Roman"/>
          <w:sz w:val="28"/>
          <w:szCs w:val="28"/>
          <w:lang w:val="ru-RU"/>
        </w:rPr>
        <w:t xml:space="preserve"> </w:t>
      </w:r>
      <w:proofErr w:type="spellStart"/>
      <w:r w:rsidR="00434187">
        <w:rPr>
          <w:rFonts w:ascii="Times New Roman" w:hAnsi="Times New Roman" w:cs="Times New Roman"/>
          <w:sz w:val="28"/>
          <w:szCs w:val="28"/>
          <w:lang w:val="ru-RU"/>
        </w:rPr>
        <w:t>тощо</w:t>
      </w:r>
      <w:proofErr w:type="spellEnd"/>
      <w:r w:rsidR="00434187">
        <w:rPr>
          <w:rFonts w:ascii="Times New Roman" w:hAnsi="Times New Roman" w:cs="Times New Roman"/>
          <w:sz w:val="28"/>
          <w:szCs w:val="28"/>
          <w:lang w:val="ru-RU"/>
        </w:rPr>
        <w:t>.</w:t>
      </w:r>
    </w:p>
    <w:p w14:paraId="0C9EB415" w14:textId="3945A8AD" w:rsidR="00384BBD" w:rsidRDefault="00434187"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84BBD" w:rsidRPr="005D6013">
        <w:rPr>
          <w:rFonts w:ascii="Times New Roman" w:hAnsi="Times New Roman" w:cs="Times New Roman"/>
          <w:sz w:val="28"/>
          <w:szCs w:val="28"/>
          <w:lang w:val="ru-RU"/>
        </w:rPr>
        <w:t xml:space="preserve">6. </w:t>
      </w:r>
      <w:r w:rsidRPr="006E1735">
        <w:rPr>
          <w:rFonts w:ascii="Times New Roman" w:hAnsi="Times New Roman" w:cs="Times New Roman"/>
          <w:b/>
          <w:bCs/>
          <w:sz w:val="28"/>
          <w:szCs w:val="28"/>
          <w:lang w:val="ru-RU"/>
        </w:rPr>
        <w:t>Пр</w:t>
      </w:r>
      <w:r w:rsidR="00091B05" w:rsidRPr="006E1735">
        <w:rPr>
          <w:rFonts w:ascii="Times New Roman" w:hAnsi="Times New Roman" w:cs="Times New Roman"/>
          <w:b/>
          <w:bCs/>
          <w:sz w:val="28"/>
          <w:szCs w:val="28"/>
          <w:lang w:val="ru-RU"/>
        </w:rPr>
        <w:t>и</w:t>
      </w:r>
      <w:r w:rsidRPr="006E1735">
        <w:rPr>
          <w:rFonts w:ascii="Times New Roman" w:hAnsi="Times New Roman" w:cs="Times New Roman"/>
          <w:b/>
          <w:bCs/>
          <w:sz w:val="28"/>
          <w:szCs w:val="28"/>
          <w:lang w:val="ru-RU"/>
        </w:rPr>
        <w:t xml:space="preserve">нцип </w:t>
      </w:r>
      <w:proofErr w:type="spellStart"/>
      <w:r w:rsidRPr="006E1735">
        <w:rPr>
          <w:rFonts w:ascii="Times New Roman" w:hAnsi="Times New Roman" w:cs="Times New Roman"/>
          <w:b/>
          <w:bCs/>
          <w:sz w:val="28"/>
          <w:szCs w:val="28"/>
          <w:lang w:val="ru-RU"/>
        </w:rPr>
        <w:t>екологічної</w:t>
      </w:r>
      <w:proofErr w:type="spellEnd"/>
      <w:r w:rsidRPr="006E1735">
        <w:rPr>
          <w:rFonts w:ascii="Times New Roman" w:hAnsi="Times New Roman" w:cs="Times New Roman"/>
          <w:b/>
          <w:bCs/>
          <w:sz w:val="28"/>
          <w:szCs w:val="28"/>
          <w:lang w:val="ru-RU"/>
        </w:rPr>
        <w:t xml:space="preserve"> </w:t>
      </w:r>
      <w:proofErr w:type="spellStart"/>
      <w:r w:rsidRPr="006E1735">
        <w:rPr>
          <w:rFonts w:ascii="Times New Roman" w:hAnsi="Times New Roman" w:cs="Times New Roman"/>
          <w:b/>
          <w:bCs/>
          <w:sz w:val="28"/>
          <w:szCs w:val="28"/>
          <w:lang w:val="ru-RU"/>
        </w:rPr>
        <w:t>пріоритетності</w:t>
      </w:r>
      <w:proofErr w:type="spellEnd"/>
      <w:r>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відносно</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економічної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доцільності</w:t>
      </w:r>
      <w:proofErr w:type="spellEnd"/>
      <w:r>
        <w:rPr>
          <w:rFonts w:ascii="Times New Roman" w:hAnsi="Times New Roman" w:cs="Times New Roman"/>
          <w:sz w:val="28"/>
          <w:szCs w:val="28"/>
          <w:lang w:val="ru-RU"/>
        </w:rPr>
        <w:t>.</w:t>
      </w:r>
      <w:r w:rsidR="00384BBD" w:rsidRPr="005D6013">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Якщо</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господарська</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діяльність</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призводить</w:t>
      </w:r>
      <w:proofErr w:type="spellEnd"/>
      <w:r w:rsidR="00091B05">
        <w:rPr>
          <w:rFonts w:ascii="Times New Roman" w:hAnsi="Times New Roman" w:cs="Times New Roman"/>
          <w:sz w:val="28"/>
          <w:szCs w:val="28"/>
          <w:lang w:val="ru-RU"/>
        </w:rPr>
        <w:t xml:space="preserve"> до </w:t>
      </w:r>
      <w:proofErr w:type="spellStart"/>
      <w:r w:rsidR="00091B05">
        <w:rPr>
          <w:rFonts w:ascii="Times New Roman" w:hAnsi="Times New Roman" w:cs="Times New Roman"/>
          <w:sz w:val="28"/>
          <w:szCs w:val="28"/>
          <w:lang w:val="ru-RU"/>
        </w:rPr>
        <w:t>в</w:t>
      </w:r>
      <w:r w:rsidR="00384BBD" w:rsidRPr="005D6013">
        <w:rPr>
          <w:rFonts w:ascii="Times New Roman" w:hAnsi="Times New Roman" w:cs="Times New Roman"/>
          <w:sz w:val="28"/>
          <w:szCs w:val="28"/>
          <w:lang w:val="ru-RU"/>
        </w:rPr>
        <w:t>трат</w:t>
      </w:r>
      <w:r w:rsidR="00091B05">
        <w:rPr>
          <w:rFonts w:ascii="Times New Roman" w:hAnsi="Times New Roman" w:cs="Times New Roman"/>
          <w:sz w:val="28"/>
          <w:szCs w:val="28"/>
          <w:lang w:val="ru-RU"/>
        </w:rPr>
        <w:t>и</w:t>
      </w:r>
      <w:proofErr w:type="spellEnd"/>
      <w:r w:rsidR="00384BBD" w:rsidRPr="005D6013">
        <w:rPr>
          <w:rFonts w:ascii="Times New Roman" w:hAnsi="Times New Roman" w:cs="Times New Roman"/>
          <w:sz w:val="28"/>
          <w:szCs w:val="28"/>
          <w:lang w:val="ru-RU"/>
        </w:rPr>
        <w:t xml:space="preserve"> того </w:t>
      </w:r>
      <w:proofErr w:type="spellStart"/>
      <w:r w:rsidR="00384BBD" w:rsidRPr="005D6013">
        <w:rPr>
          <w:rFonts w:ascii="Times New Roman" w:hAnsi="Times New Roman" w:cs="Times New Roman"/>
          <w:sz w:val="28"/>
          <w:szCs w:val="28"/>
          <w:lang w:val="ru-RU"/>
        </w:rPr>
        <w:t>чи</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іншого</w:t>
      </w:r>
      <w:proofErr w:type="spellEnd"/>
      <w:r w:rsidR="00384BBD" w:rsidRPr="005D6013">
        <w:rPr>
          <w:rFonts w:ascii="Times New Roman" w:hAnsi="Times New Roman" w:cs="Times New Roman"/>
          <w:sz w:val="28"/>
          <w:szCs w:val="28"/>
          <w:lang w:val="ru-RU"/>
        </w:rPr>
        <w:t xml:space="preserve"> генотипу</w:t>
      </w:r>
      <w:r w:rsidR="00091B05">
        <w:rPr>
          <w:rFonts w:ascii="Times New Roman" w:hAnsi="Times New Roman" w:cs="Times New Roman"/>
          <w:sz w:val="28"/>
          <w:szCs w:val="28"/>
          <w:lang w:val="ru-RU"/>
        </w:rPr>
        <w:t xml:space="preserve">, то </w:t>
      </w:r>
      <w:proofErr w:type="spellStart"/>
      <w:r w:rsidR="00091B05">
        <w:rPr>
          <w:rFonts w:ascii="Times New Roman" w:hAnsi="Times New Roman" w:cs="Times New Roman"/>
          <w:sz w:val="28"/>
          <w:szCs w:val="28"/>
          <w:lang w:val="ru-RU"/>
        </w:rPr>
        <w:t>маємо</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відмовіитись</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від</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неї</w:t>
      </w:r>
      <w:proofErr w:type="spellEnd"/>
      <w:r w:rsidR="00384BBD" w:rsidRPr="005D6013">
        <w:rPr>
          <w:rFonts w:ascii="Times New Roman" w:hAnsi="Times New Roman" w:cs="Times New Roman"/>
          <w:sz w:val="28"/>
          <w:szCs w:val="28"/>
          <w:lang w:val="ru-RU"/>
        </w:rPr>
        <w:t xml:space="preserve">, </w:t>
      </w:r>
      <w:proofErr w:type="spellStart"/>
      <w:r w:rsidR="007F53BF">
        <w:rPr>
          <w:rFonts w:ascii="Times New Roman" w:hAnsi="Times New Roman" w:cs="Times New Roman"/>
          <w:sz w:val="28"/>
          <w:szCs w:val="28"/>
          <w:lang w:val="ru-RU"/>
        </w:rPr>
        <w:t>оберіга</w:t>
      </w:r>
      <w:r w:rsidR="00091B05">
        <w:rPr>
          <w:rFonts w:ascii="Times New Roman" w:hAnsi="Times New Roman" w:cs="Times New Roman"/>
          <w:sz w:val="28"/>
          <w:szCs w:val="28"/>
          <w:lang w:val="ru-RU"/>
        </w:rPr>
        <w:t>ючи</w:t>
      </w:r>
      <w:proofErr w:type="spellEnd"/>
      <w:r w:rsidR="00091B05">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кожний</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живий</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організм</w:t>
      </w:r>
      <w:proofErr w:type="spellEnd"/>
      <w:r w:rsidR="00384BBD" w:rsidRPr="005D6013">
        <w:rPr>
          <w:rFonts w:ascii="Times New Roman" w:hAnsi="Times New Roman" w:cs="Times New Roman"/>
          <w:sz w:val="28"/>
          <w:szCs w:val="28"/>
          <w:lang w:val="ru-RU"/>
        </w:rPr>
        <w:t xml:space="preserve"> </w:t>
      </w:r>
      <w:r w:rsidR="007F53BF">
        <w:rPr>
          <w:rFonts w:ascii="Times New Roman" w:hAnsi="Times New Roman" w:cs="Times New Roman"/>
          <w:sz w:val="28"/>
          <w:szCs w:val="28"/>
          <w:lang w:val="ru-RU"/>
        </w:rPr>
        <w:t xml:space="preserve">в </w:t>
      </w:r>
      <w:proofErr w:type="spellStart"/>
      <w:r w:rsidR="007F53BF">
        <w:rPr>
          <w:rFonts w:ascii="Times New Roman" w:hAnsi="Times New Roman" w:cs="Times New Roman"/>
          <w:sz w:val="28"/>
          <w:szCs w:val="28"/>
          <w:lang w:val="ru-RU"/>
        </w:rPr>
        <w:t>природі</w:t>
      </w:r>
      <w:proofErr w:type="spellEnd"/>
      <w:r w:rsidR="00384BBD" w:rsidRPr="005D6013">
        <w:rPr>
          <w:rFonts w:ascii="Times New Roman" w:hAnsi="Times New Roman" w:cs="Times New Roman"/>
          <w:sz w:val="28"/>
          <w:szCs w:val="28"/>
          <w:lang w:val="ru-RU"/>
        </w:rPr>
        <w:t>.</w:t>
      </w:r>
      <w:r w:rsidR="00091B05">
        <w:rPr>
          <w:rFonts w:ascii="Times New Roman" w:hAnsi="Times New Roman" w:cs="Times New Roman"/>
          <w:sz w:val="28"/>
          <w:szCs w:val="28"/>
          <w:lang w:val="ru-RU"/>
        </w:rPr>
        <w:t xml:space="preserve"> </w:t>
      </w:r>
      <w:proofErr w:type="spellStart"/>
      <w:r w:rsidR="00457D95">
        <w:rPr>
          <w:rFonts w:ascii="Times New Roman" w:hAnsi="Times New Roman" w:cs="Times New Roman"/>
          <w:sz w:val="28"/>
          <w:szCs w:val="28"/>
          <w:lang w:val="ru-RU"/>
        </w:rPr>
        <w:t>До</w:t>
      </w:r>
      <w:r w:rsidR="00384BBD" w:rsidRPr="005D6013">
        <w:rPr>
          <w:rFonts w:ascii="Times New Roman" w:hAnsi="Times New Roman" w:cs="Times New Roman"/>
          <w:sz w:val="28"/>
          <w:szCs w:val="28"/>
          <w:lang w:val="ru-RU"/>
        </w:rPr>
        <w:t>тримання</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принципів</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раціонального</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природокористування</w:t>
      </w:r>
      <w:proofErr w:type="spellEnd"/>
      <w:r w:rsidR="00384BBD" w:rsidRPr="005D6013">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має</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здійснюватися</w:t>
      </w:r>
      <w:proofErr w:type="spellEnd"/>
      <w:r w:rsidR="00384BBD" w:rsidRPr="005D6013">
        <w:rPr>
          <w:rFonts w:ascii="Times New Roman" w:hAnsi="Times New Roman" w:cs="Times New Roman"/>
          <w:sz w:val="28"/>
          <w:szCs w:val="28"/>
          <w:lang w:val="ru-RU"/>
        </w:rPr>
        <w:t xml:space="preserve"> в </w:t>
      </w:r>
      <w:proofErr w:type="spellStart"/>
      <w:r w:rsidR="00384BBD" w:rsidRPr="005D6013">
        <w:rPr>
          <w:rFonts w:ascii="Times New Roman" w:hAnsi="Times New Roman" w:cs="Times New Roman"/>
          <w:sz w:val="28"/>
          <w:szCs w:val="28"/>
          <w:lang w:val="ru-RU"/>
        </w:rPr>
        <w:t>усіх</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регіонах</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планети</w:t>
      </w:r>
      <w:proofErr w:type="spellEnd"/>
      <w:r w:rsidR="00091B05">
        <w:rPr>
          <w:rFonts w:ascii="Times New Roman" w:hAnsi="Times New Roman" w:cs="Times New Roman"/>
          <w:sz w:val="28"/>
          <w:szCs w:val="28"/>
          <w:lang w:val="ru-RU"/>
        </w:rPr>
        <w:t>.</w:t>
      </w:r>
      <w:r w:rsidR="00384BBD" w:rsidRPr="005D6013">
        <w:rPr>
          <w:rFonts w:ascii="Times New Roman" w:hAnsi="Times New Roman" w:cs="Times New Roman"/>
          <w:sz w:val="28"/>
          <w:szCs w:val="28"/>
          <w:lang w:val="ru-RU"/>
        </w:rPr>
        <w:t xml:space="preserve"> </w:t>
      </w:r>
      <w:r w:rsidR="00091B05">
        <w:rPr>
          <w:rFonts w:ascii="Times New Roman" w:hAnsi="Times New Roman" w:cs="Times New Roman"/>
          <w:sz w:val="28"/>
          <w:szCs w:val="28"/>
          <w:lang w:val="ru-RU"/>
        </w:rPr>
        <w:t>П</w:t>
      </w:r>
      <w:r w:rsidR="00384BBD" w:rsidRPr="005D6013">
        <w:rPr>
          <w:rFonts w:ascii="Times New Roman" w:hAnsi="Times New Roman" w:cs="Times New Roman"/>
          <w:sz w:val="28"/>
          <w:szCs w:val="28"/>
          <w:lang w:val="ru-RU"/>
        </w:rPr>
        <w:t xml:space="preserve">роблема </w:t>
      </w:r>
      <w:proofErr w:type="spellStart"/>
      <w:r w:rsidR="00384BBD" w:rsidRPr="005D6013">
        <w:rPr>
          <w:rFonts w:ascii="Times New Roman" w:hAnsi="Times New Roman" w:cs="Times New Roman"/>
          <w:sz w:val="28"/>
          <w:szCs w:val="28"/>
          <w:lang w:val="ru-RU"/>
        </w:rPr>
        <w:t>раці</w:t>
      </w:r>
      <w:r w:rsidR="00091B05">
        <w:rPr>
          <w:rFonts w:ascii="Times New Roman" w:hAnsi="Times New Roman" w:cs="Times New Roman"/>
          <w:sz w:val="28"/>
          <w:szCs w:val="28"/>
          <w:lang w:val="ru-RU"/>
        </w:rPr>
        <w:t>онального</w:t>
      </w:r>
      <w:proofErr w:type="spellEnd"/>
      <w:r w:rsidR="00091B05">
        <w:rPr>
          <w:rFonts w:ascii="Times New Roman" w:hAnsi="Times New Roman" w:cs="Times New Roman"/>
          <w:sz w:val="28"/>
          <w:szCs w:val="28"/>
          <w:lang w:val="ru-RU"/>
        </w:rPr>
        <w:t xml:space="preserve"> </w:t>
      </w:r>
      <w:proofErr w:type="spellStart"/>
      <w:r w:rsidR="00091B05">
        <w:rPr>
          <w:rFonts w:ascii="Times New Roman" w:hAnsi="Times New Roman" w:cs="Times New Roman"/>
          <w:sz w:val="28"/>
          <w:szCs w:val="28"/>
          <w:lang w:val="ru-RU"/>
        </w:rPr>
        <w:t>природокористування</w:t>
      </w:r>
      <w:proofErr w:type="spellEnd"/>
      <w:r w:rsidR="00091B05">
        <w:rPr>
          <w:rFonts w:ascii="Times New Roman" w:hAnsi="Times New Roman" w:cs="Times New Roman"/>
          <w:sz w:val="28"/>
          <w:szCs w:val="28"/>
          <w:lang w:val="ru-RU"/>
        </w:rPr>
        <w:t xml:space="preserve"> не</w:t>
      </w:r>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може</w:t>
      </w:r>
      <w:proofErr w:type="spellEnd"/>
      <w:r w:rsidR="00384BBD" w:rsidRPr="005D6013">
        <w:rPr>
          <w:rFonts w:ascii="Times New Roman" w:hAnsi="Times New Roman" w:cs="Times New Roman"/>
          <w:sz w:val="28"/>
          <w:szCs w:val="28"/>
          <w:lang w:val="ru-RU"/>
        </w:rPr>
        <w:t xml:space="preserve"> бути </w:t>
      </w:r>
      <w:proofErr w:type="spellStart"/>
      <w:r w:rsidR="00384BBD" w:rsidRPr="005D6013">
        <w:rPr>
          <w:rFonts w:ascii="Times New Roman" w:hAnsi="Times New Roman" w:cs="Times New Roman"/>
          <w:sz w:val="28"/>
          <w:szCs w:val="28"/>
          <w:lang w:val="ru-RU"/>
        </w:rPr>
        <w:t>вирішена</w:t>
      </w:r>
      <w:proofErr w:type="spellEnd"/>
      <w:r w:rsidR="00384BBD" w:rsidRPr="005D6013">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тільки</w:t>
      </w:r>
      <w:proofErr w:type="spellEnd"/>
      <w:r w:rsidR="00384BBD" w:rsidRPr="005D6013">
        <w:rPr>
          <w:rFonts w:ascii="Times New Roman" w:hAnsi="Times New Roman" w:cs="Times New Roman"/>
          <w:sz w:val="28"/>
          <w:szCs w:val="28"/>
          <w:lang w:val="ru-RU"/>
        </w:rPr>
        <w:t xml:space="preserve"> в </w:t>
      </w:r>
      <w:proofErr w:type="spellStart"/>
      <w:r w:rsidR="00457D95">
        <w:rPr>
          <w:rFonts w:ascii="Times New Roman" w:hAnsi="Times New Roman" w:cs="Times New Roman"/>
          <w:sz w:val="28"/>
          <w:szCs w:val="28"/>
          <w:lang w:val="ru-RU"/>
        </w:rPr>
        <w:t>окремо</w:t>
      </w:r>
      <w:proofErr w:type="spellEnd"/>
      <w:r w:rsidR="00457D95">
        <w:rPr>
          <w:rFonts w:ascii="Times New Roman" w:hAnsi="Times New Roman" w:cs="Times New Roman"/>
          <w:sz w:val="28"/>
          <w:szCs w:val="28"/>
          <w:lang w:val="ru-RU"/>
        </w:rPr>
        <w:t xml:space="preserve"> </w:t>
      </w:r>
      <w:proofErr w:type="spellStart"/>
      <w:r w:rsidR="00457D95">
        <w:rPr>
          <w:rFonts w:ascii="Times New Roman" w:hAnsi="Times New Roman" w:cs="Times New Roman"/>
          <w:sz w:val="28"/>
          <w:szCs w:val="28"/>
          <w:lang w:val="ru-RU"/>
        </w:rPr>
        <w:t>взятих</w:t>
      </w:r>
      <w:proofErr w:type="spellEnd"/>
      <w:r w:rsidR="00457D95">
        <w:rPr>
          <w:rFonts w:ascii="Times New Roman" w:hAnsi="Times New Roman" w:cs="Times New Roman"/>
          <w:sz w:val="28"/>
          <w:szCs w:val="28"/>
          <w:lang w:val="ru-RU"/>
        </w:rPr>
        <w:t xml:space="preserve"> </w:t>
      </w:r>
      <w:proofErr w:type="spellStart"/>
      <w:r w:rsidR="00384BBD" w:rsidRPr="005D6013">
        <w:rPr>
          <w:rFonts w:ascii="Times New Roman" w:hAnsi="Times New Roman" w:cs="Times New Roman"/>
          <w:sz w:val="28"/>
          <w:szCs w:val="28"/>
          <w:lang w:val="ru-RU"/>
        </w:rPr>
        <w:t>регіональних</w:t>
      </w:r>
      <w:proofErr w:type="spellEnd"/>
      <w:r w:rsidR="00384BBD" w:rsidRPr="005D6013">
        <w:rPr>
          <w:rFonts w:ascii="Times New Roman" w:hAnsi="Times New Roman" w:cs="Times New Roman"/>
          <w:sz w:val="28"/>
          <w:szCs w:val="28"/>
          <w:lang w:val="ru-RU"/>
        </w:rPr>
        <w:t xml:space="preserve"> і </w:t>
      </w:r>
      <w:proofErr w:type="spellStart"/>
      <w:r w:rsidR="00384BBD" w:rsidRPr="005D6013">
        <w:rPr>
          <w:rFonts w:ascii="Times New Roman" w:hAnsi="Times New Roman" w:cs="Times New Roman"/>
          <w:sz w:val="28"/>
          <w:szCs w:val="28"/>
          <w:lang w:val="ru-RU"/>
        </w:rPr>
        <w:t>навіть</w:t>
      </w:r>
      <w:proofErr w:type="spellEnd"/>
      <w:r w:rsidR="00384BBD" w:rsidRPr="005D6013">
        <w:rPr>
          <w:rFonts w:ascii="Times New Roman" w:hAnsi="Times New Roman" w:cs="Times New Roman"/>
          <w:sz w:val="28"/>
          <w:szCs w:val="28"/>
          <w:lang w:val="ru-RU"/>
        </w:rPr>
        <w:t xml:space="preserve"> в </w:t>
      </w:r>
      <w:proofErr w:type="spellStart"/>
      <w:r w:rsidR="00384BBD" w:rsidRPr="005D6013">
        <w:rPr>
          <w:rFonts w:ascii="Times New Roman" w:hAnsi="Times New Roman" w:cs="Times New Roman"/>
          <w:sz w:val="28"/>
          <w:szCs w:val="28"/>
          <w:lang w:val="ru-RU"/>
        </w:rPr>
        <w:t>загальнодержавних</w:t>
      </w:r>
      <w:proofErr w:type="spellEnd"/>
      <w:r w:rsidR="00384BBD" w:rsidRPr="005D6013">
        <w:rPr>
          <w:rFonts w:ascii="Times New Roman" w:hAnsi="Times New Roman" w:cs="Times New Roman"/>
          <w:sz w:val="28"/>
          <w:szCs w:val="28"/>
          <w:lang w:val="ru-RU"/>
        </w:rPr>
        <w:t xml:space="preserve"> межах.</w:t>
      </w:r>
    </w:p>
    <w:p w14:paraId="7DEA76E1" w14:textId="77777777" w:rsidR="001225A2" w:rsidRDefault="009F5E34" w:rsidP="002C5CA6">
      <w:pPr>
        <w:tabs>
          <w:tab w:val="left" w:pos="6150"/>
          <w:tab w:val="left" w:pos="9072"/>
        </w:tabs>
        <w:spacing w:after="0"/>
        <w:ind w:left="0"/>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CA1321">
        <w:rPr>
          <w:rFonts w:ascii="Times New Roman" w:hAnsi="Times New Roman" w:cs="Times New Roman"/>
          <w:b/>
          <w:sz w:val="28"/>
          <w:szCs w:val="28"/>
          <w:lang w:val="ru-RU"/>
        </w:rPr>
        <w:t xml:space="preserve">      </w:t>
      </w:r>
    </w:p>
    <w:p w14:paraId="3F6F50AA" w14:textId="62B4D2EB" w:rsidR="008B01B6" w:rsidRDefault="001225A2" w:rsidP="002C5CA6">
      <w:pPr>
        <w:tabs>
          <w:tab w:val="left" w:pos="6150"/>
          <w:tab w:val="left" w:pos="9072"/>
        </w:tabs>
        <w:spacing w:after="0"/>
        <w:ind w:left="0"/>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CA1321">
        <w:rPr>
          <w:rFonts w:ascii="Times New Roman" w:hAnsi="Times New Roman" w:cs="Times New Roman"/>
          <w:b/>
          <w:sz w:val="28"/>
          <w:szCs w:val="28"/>
          <w:lang w:val="ru-RU"/>
        </w:rPr>
        <w:t xml:space="preserve"> </w:t>
      </w:r>
      <w:r>
        <w:rPr>
          <w:rFonts w:ascii="Times New Roman" w:hAnsi="Times New Roman" w:cs="Times New Roman"/>
          <w:b/>
          <w:sz w:val="28"/>
          <w:szCs w:val="28"/>
          <w:lang w:val="ru-RU"/>
        </w:rPr>
        <w:t>5</w:t>
      </w:r>
      <w:r w:rsidR="009A487D">
        <w:rPr>
          <w:rFonts w:ascii="Times New Roman" w:hAnsi="Times New Roman" w:cs="Times New Roman"/>
          <w:b/>
          <w:sz w:val="28"/>
          <w:szCs w:val="28"/>
          <w:lang w:val="ru-RU"/>
        </w:rPr>
        <w:t xml:space="preserve">. </w:t>
      </w:r>
      <w:proofErr w:type="spellStart"/>
      <w:r w:rsidR="008B01B6" w:rsidRPr="009A487D">
        <w:rPr>
          <w:rFonts w:ascii="Times New Roman" w:hAnsi="Times New Roman" w:cs="Times New Roman"/>
          <w:b/>
          <w:sz w:val="28"/>
          <w:szCs w:val="28"/>
          <w:lang w:val="ru-RU"/>
        </w:rPr>
        <w:t>Планування</w:t>
      </w:r>
      <w:proofErr w:type="spellEnd"/>
      <w:r w:rsidR="008B01B6" w:rsidRPr="009A487D">
        <w:rPr>
          <w:rFonts w:ascii="Times New Roman" w:hAnsi="Times New Roman" w:cs="Times New Roman"/>
          <w:b/>
          <w:sz w:val="28"/>
          <w:szCs w:val="28"/>
          <w:lang w:val="ru-RU"/>
        </w:rPr>
        <w:t xml:space="preserve"> </w:t>
      </w:r>
      <w:proofErr w:type="spellStart"/>
      <w:r w:rsidR="008B01B6" w:rsidRPr="009A487D">
        <w:rPr>
          <w:rFonts w:ascii="Times New Roman" w:hAnsi="Times New Roman" w:cs="Times New Roman"/>
          <w:b/>
          <w:sz w:val="28"/>
          <w:szCs w:val="28"/>
          <w:lang w:val="ru-RU"/>
        </w:rPr>
        <w:t>охорони</w:t>
      </w:r>
      <w:proofErr w:type="spellEnd"/>
      <w:r w:rsidR="008B01B6" w:rsidRPr="009A487D">
        <w:rPr>
          <w:rFonts w:ascii="Times New Roman" w:hAnsi="Times New Roman" w:cs="Times New Roman"/>
          <w:b/>
          <w:sz w:val="28"/>
          <w:szCs w:val="28"/>
          <w:lang w:val="ru-RU"/>
        </w:rPr>
        <w:t xml:space="preserve"> і </w:t>
      </w:r>
      <w:proofErr w:type="spellStart"/>
      <w:r w:rsidR="008B01B6" w:rsidRPr="009A487D">
        <w:rPr>
          <w:rFonts w:ascii="Times New Roman" w:hAnsi="Times New Roman" w:cs="Times New Roman"/>
          <w:b/>
          <w:sz w:val="28"/>
          <w:szCs w:val="28"/>
          <w:lang w:val="ru-RU"/>
        </w:rPr>
        <w:t>використання</w:t>
      </w:r>
      <w:proofErr w:type="spellEnd"/>
      <w:r w:rsidR="008B01B6" w:rsidRPr="009A487D">
        <w:rPr>
          <w:rFonts w:ascii="Times New Roman" w:hAnsi="Times New Roman" w:cs="Times New Roman"/>
          <w:b/>
          <w:sz w:val="28"/>
          <w:szCs w:val="28"/>
          <w:lang w:val="ru-RU"/>
        </w:rPr>
        <w:t xml:space="preserve"> </w:t>
      </w:r>
      <w:proofErr w:type="spellStart"/>
      <w:r w:rsidR="008B01B6" w:rsidRPr="009A487D">
        <w:rPr>
          <w:rFonts w:ascii="Times New Roman" w:hAnsi="Times New Roman" w:cs="Times New Roman"/>
          <w:b/>
          <w:sz w:val="28"/>
          <w:szCs w:val="28"/>
          <w:lang w:val="ru-RU"/>
        </w:rPr>
        <w:t>основних</w:t>
      </w:r>
      <w:proofErr w:type="spellEnd"/>
      <w:r w:rsidR="008B01B6" w:rsidRPr="009A487D">
        <w:rPr>
          <w:rFonts w:ascii="Times New Roman" w:hAnsi="Times New Roman" w:cs="Times New Roman"/>
          <w:b/>
          <w:sz w:val="28"/>
          <w:szCs w:val="28"/>
          <w:lang w:val="ru-RU"/>
        </w:rPr>
        <w:t xml:space="preserve"> </w:t>
      </w:r>
      <w:proofErr w:type="spellStart"/>
      <w:r w:rsidR="008B01B6" w:rsidRPr="009A487D">
        <w:rPr>
          <w:rFonts w:ascii="Times New Roman" w:hAnsi="Times New Roman" w:cs="Times New Roman"/>
          <w:b/>
          <w:sz w:val="28"/>
          <w:szCs w:val="28"/>
          <w:lang w:val="ru-RU"/>
        </w:rPr>
        <w:t>об’єктів</w:t>
      </w:r>
      <w:proofErr w:type="spellEnd"/>
      <w:r w:rsidR="008B01B6" w:rsidRPr="009A487D">
        <w:rPr>
          <w:rFonts w:ascii="Times New Roman" w:hAnsi="Times New Roman" w:cs="Times New Roman"/>
          <w:b/>
          <w:sz w:val="28"/>
          <w:szCs w:val="28"/>
          <w:lang w:val="ru-RU"/>
        </w:rPr>
        <w:t xml:space="preserve"> </w:t>
      </w:r>
      <w:proofErr w:type="spellStart"/>
      <w:r w:rsidR="008B01B6" w:rsidRPr="009A487D">
        <w:rPr>
          <w:rFonts w:ascii="Times New Roman" w:hAnsi="Times New Roman" w:cs="Times New Roman"/>
          <w:b/>
          <w:sz w:val="28"/>
          <w:szCs w:val="28"/>
          <w:lang w:val="ru-RU"/>
        </w:rPr>
        <w:t>природи</w:t>
      </w:r>
      <w:proofErr w:type="spellEnd"/>
    </w:p>
    <w:p w14:paraId="75B07AB3" w14:textId="77777777" w:rsidR="002C5CA6" w:rsidRPr="009A487D" w:rsidRDefault="002C5CA6" w:rsidP="002C5CA6">
      <w:pPr>
        <w:tabs>
          <w:tab w:val="left" w:pos="6150"/>
          <w:tab w:val="left" w:pos="9072"/>
        </w:tabs>
        <w:spacing w:after="0"/>
        <w:ind w:left="0"/>
        <w:rPr>
          <w:rFonts w:ascii="Times New Roman" w:hAnsi="Times New Roman" w:cs="Times New Roman"/>
          <w:b/>
          <w:sz w:val="28"/>
          <w:szCs w:val="28"/>
          <w:lang w:val="ru-RU"/>
        </w:rPr>
      </w:pPr>
    </w:p>
    <w:p w14:paraId="2C765BB9" w14:textId="6FC0A285" w:rsidR="008B01B6" w:rsidRDefault="007F53BF"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60BD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r w:rsidR="008B01B6" w:rsidRPr="00FE3716">
        <w:rPr>
          <w:rFonts w:ascii="Times New Roman" w:hAnsi="Times New Roman" w:cs="Times New Roman"/>
          <w:sz w:val="28"/>
          <w:szCs w:val="28"/>
          <w:lang w:val="ru-RU"/>
        </w:rPr>
        <w:t>абезпечити</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раціональне</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викор</w:t>
      </w:r>
      <w:r>
        <w:rPr>
          <w:rFonts w:ascii="Times New Roman" w:hAnsi="Times New Roman" w:cs="Times New Roman"/>
          <w:sz w:val="28"/>
          <w:szCs w:val="28"/>
          <w:lang w:val="ru-RU"/>
        </w:rPr>
        <w:t>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неможливо</w:t>
      </w:r>
      <w:proofErr w:type="spellEnd"/>
      <w:r w:rsidR="008B01B6" w:rsidRPr="00FE3716">
        <w:rPr>
          <w:rFonts w:ascii="Times New Roman" w:hAnsi="Times New Roman" w:cs="Times New Roman"/>
          <w:sz w:val="28"/>
          <w:szCs w:val="28"/>
          <w:lang w:val="ru-RU"/>
        </w:rPr>
        <w:t xml:space="preserve"> без перспективного </w:t>
      </w:r>
      <w:proofErr w:type="spellStart"/>
      <w:r w:rsidR="008B01B6" w:rsidRPr="00FE3716">
        <w:rPr>
          <w:rFonts w:ascii="Times New Roman" w:hAnsi="Times New Roman" w:cs="Times New Roman"/>
          <w:sz w:val="28"/>
          <w:szCs w:val="28"/>
          <w:lang w:val="ru-RU"/>
        </w:rPr>
        <w:t>планування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природокористування</w:t>
      </w:r>
      <w:proofErr w:type="spellEnd"/>
      <w:r w:rsidR="008B01B6" w:rsidRPr="00FE3716">
        <w:rPr>
          <w:rFonts w:ascii="Times New Roman" w:hAnsi="Times New Roman" w:cs="Times New Roman"/>
          <w:sz w:val="28"/>
          <w:szCs w:val="28"/>
          <w:lang w:val="ru-RU"/>
        </w:rPr>
        <w:t xml:space="preserve"> й </w:t>
      </w:r>
      <w:proofErr w:type="spellStart"/>
      <w:r w:rsidR="008B01B6" w:rsidRPr="00FE3716">
        <w:rPr>
          <w:rFonts w:ascii="Times New Roman" w:hAnsi="Times New Roman" w:cs="Times New Roman"/>
          <w:sz w:val="28"/>
          <w:szCs w:val="28"/>
          <w:lang w:val="ru-RU"/>
        </w:rPr>
        <w:t>охорони</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 xml:space="preserve"> на державному</w:t>
      </w:r>
      <w:r w:rsidR="00A60BD3">
        <w:rPr>
          <w:rFonts w:ascii="Times New Roman" w:hAnsi="Times New Roman" w:cs="Times New Roman"/>
          <w:sz w:val="28"/>
          <w:szCs w:val="28"/>
          <w:lang w:val="ru-RU"/>
        </w:rPr>
        <w:t xml:space="preserve"> і </w:t>
      </w:r>
      <w:proofErr w:type="spellStart"/>
      <w:r w:rsidR="00A60BD3">
        <w:rPr>
          <w:rFonts w:ascii="Times New Roman" w:hAnsi="Times New Roman" w:cs="Times New Roman"/>
          <w:sz w:val="28"/>
          <w:szCs w:val="28"/>
          <w:lang w:val="ru-RU"/>
        </w:rPr>
        <w:t>регіональному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w:t>
      </w:r>
      <w:r w:rsidR="00A60BD3">
        <w:rPr>
          <w:rFonts w:ascii="Times New Roman" w:hAnsi="Times New Roman" w:cs="Times New Roman"/>
          <w:sz w:val="28"/>
          <w:szCs w:val="28"/>
          <w:lang w:val="ru-RU"/>
        </w:rPr>
        <w:t>ях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Так</w:t>
      </w:r>
      <w:r>
        <w:rPr>
          <w:rFonts w:ascii="Times New Roman" w:hAnsi="Times New Roman" w:cs="Times New Roman"/>
          <w:sz w:val="28"/>
          <w:szCs w:val="28"/>
          <w:lang w:val="ru-RU"/>
        </w:rPr>
        <w:t>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комплексним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тобто</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включати</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раціональне</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використання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водних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атмосферного </w:t>
      </w:r>
      <w:proofErr w:type="spellStart"/>
      <w:r w:rsidR="008B01B6" w:rsidRPr="00FE3716">
        <w:rPr>
          <w:rFonts w:ascii="Times New Roman" w:hAnsi="Times New Roman" w:cs="Times New Roman"/>
          <w:sz w:val="28"/>
          <w:szCs w:val="28"/>
          <w:lang w:val="ru-RU"/>
        </w:rPr>
        <w:t>повітря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раціональне</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використання</w:t>
      </w:r>
      <w:proofErr w:type="spellEnd"/>
      <w:r w:rsidR="008B01B6" w:rsidRPr="00FE3716">
        <w:rPr>
          <w:rFonts w:ascii="Times New Roman" w:hAnsi="Times New Roman" w:cs="Times New Roman"/>
          <w:sz w:val="28"/>
          <w:szCs w:val="28"/>
          <w:lang w:val="ru-RU"/>
        </w:rPr>
        <w:t xml:space="preserve"> земель;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раціональне</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використання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лісових</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мисливських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організацію</w:t>
      </w:r>
      <w:proofErr w:type="spellEnd"/>
      <w:r w:rsidR="008B01B6" w:rsidRPr="00FE371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об'єктів</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територій</w:t>
      </w:r>
      <w:proofErr w:type="spellEnd"/>
      <w:r>
        <w:rPr>
          <w:rFonts w:ascii="Times New Roman" w:hAnsi="Times New Roman" w:cs="Times New Roman"/>
          <w:sz w:val="28"/>
          <w:szCs w:val="28"/>
          <w:lang w:val="ru-RU"/>
        </w:rPr>
        <w:t xml:space="preserve"> природно-</w:t>
      </w:r>
      <w:proofErr w:type="spellStart"/>
      <w:r>
        <w:rPr>
          <w:rFonts w:ascii="Times New Roman" w:hAnsi="Times New Roman" w:cs="Times New Roman"/>
          <w:sz w:val="28"/>
          <w:szCs w:val="28"/>
          <w:lang w:val="ru-RU"/>
        </w:rPr>
        <w:t>заповідного</w:t>
      </w:r>
      <w:proofErr w:type="spellEnd"/>
      <w:r>
        <w:rPr>
          <w:rFonts w:ascii="Times New Roman" w:hAnsi="Times New Roman" w:cs="Times New Roman"/>
          <w:sz w:val="28"/>
          <w:szCs w:val="28"/>
          <w:lang w:val="ru-RU"/>
        </w:rPr>
        <w:t xml:space="preserve"> фонду</w:t>
      </w:r>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відтворення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тваринного</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світу</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відтворення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рибних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охорону</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надр</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раціональне</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використання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мінеральних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міжнародну</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співпрацю</w:t>
      </w:r>
      <w:proofErr w:type="spellEnd"/>
      <w:r w:rsidR="008B01B6" w:rsidRPr="00FE3716">
        <w:rPr>
          <w:rFonts w:ascii="Times New Roman" w:hAnsi="Times New Roman" w:cs="Times New Roman"/>
          <w:sz w:val="28"/>
          <w:szCs w:val="28"/>
          <w:lang w:val="ru-RU"/>
        </w:rPr>
        <w:t xml:space="preserve"> з </w:t>
      </w:r>
      <w:proofErr w:type="spellStart"/>
      <w:r w:rsidR="008B01B6" w:rsidRPr="00FE3716">
        <w:rPr>
          <w:rFonts w:ascii="Times New Roman" w:hAnsi="Times New Roman" w:cs="Times New Roman"/>
          <w:sz w:val="28"/>
          <w:szCs w:val="28"/>
          <w:lang w:val="ru-RU"/>
        </w:rPr>
        <w:t>охорони</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навколишнього</w:t>
      </w:r>
      <w:proofErr w:type="spellEnd"/>
      <w:r w:rsidR="008B01B6" w:rsidRPr="00FE3716">
        <w:rPr>
          <w:rFonts w:ascii="Times New Roman" w:hAnsi="Times New Roman" w:cs="Times New Roman"/>
          <w:sz w:val="28"/>
          <w:szCs w:val="28"/>
          <w:lang w:val="ru-RU"/>
        </w:rPr>
        <w:t xml:space="preserve"> природного </w:t>
      </w:r>
      <w:proofErr w:type="spellStart"/>
      <w:r w:rsidR="008B01B6" w:rsidRPr="00FE3716">
        <w:rPr>
          <w:rFonts w:ascii="Times New Roman" w:hAnsi="Times New Roman" w:cs="Times New Roman"/>
          <w:sz w:val="28"/>
          <w:szCs w:val="28"/>
          <w:lang w:val="ru-RU"/>
        </w:rPr>
        <w:t>середовища</w:t>
      </w:r>
      <w:proofErr w:type="spellEnd"/>
      <w:r w:rsidR="008B01B6" w:rsidRPr="00FE3716">
        <w:rPr>
          <w:rFonts w:ascii="Times New Roman" w:hAnsi="Times New Roman" w:cs="Times New Roman"/>
          <w:sz w:val="28"/>
          <w:szCs w:val="28"/>
          <w:lang w:val="ru-RU"/>
        </w:rPr>
        <w:t>.</w:t>
      </w:r>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на державному і </w:t>
      </w:r>
      <w:proofErr w:type="spellStart"/>
      <w:r>
        <w:rPr>
          <w:rFonts w:ascii="Times New Roman" w:hAnsi="Times New Roman" w:cs="Times New Roman"/>
          <w:sz w:val="28"/>
          <w:szCs w:val="28"/>
          <w:lang w:val="ru-RU"/>
        </w:rPr>
        <w:t>регіональному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рівні</w:t>
      </w:r>
      <w:proofErr w:type="spellEnd"/>
      <w:r>
        <w:rPr>
          <w:rFonts w:ascii="Times New Roman" w:hAnsi="Times New Roman" w:cs="Times New Roman"/>
          <w:sz w:val="28"/>
          <w:szCs w:val="28"/>
          <w:lang w:val="ru-RU"/>
        </w:rPr>
        <w:t xml:space="preserve"> </w:t>
      </w:r>
      <w:r w:rsidR="00F27AEF">
        <w:rPr>
          <w:rFonts w:ascii="Times New Roman" w:hAnsi="Times New Roman" w:cs="Times New Roman"/>
          <w:sz w:val="28"/>
          <w:szCs w:val="28"/>
          <w:lang w:val="ru-RU"/>
        </w:rPr>
        <w:t xml:space="preserve">органами </w:t>
      </w:r>
      <w:proofErr w:type="spellStart"/>
      <w:r w:rsidR="00F27AEF">
        <w:rPr>
          <w:rFonts w:ascii="Times New Roman" w:hAnsi="Times New Roman" w:cs="Times New Roman"/>
          <w:sz w:val="28"/>
          <w:szCs w:val="28"/>
          <w:lang w:val="ru-RU"/>
        </w:rPr>
        <w:t>виконавчої</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влади</w:t>
      </w:r>
      <w:proofErr w:type="spellEnd"/>
      <w:r w:rsidR="00F27AEF">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створюються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певні</w:t>
      </w:r>
      <w:proofErr w:type="spellEnd"/>
      <w:r>
        <w:rPr>
          <w:rFonts w:ascii="Times New Roman" w:hAnsi="Times New Roman" w:cs="Times New Roman"/>
          <w:sz w:val="28"/>
          <w:szCs w:val="28"/>
          <w:lang w:val="ru-RU"/>
        </w:rPr>
        <w:t xml:space="preserve"> строки.</w:t>
      </w:r>
      <w:r w:rsidR="00F27AEF">
        <w:rPr>
          <w:rFonts w:ascii="Times New Roman" w:hAnsi="Times New Roman" w:cs="Times New Roman"/>
          <w:sz w:val="28"/>
          <w:szCs w:val="28"/>
          <w:lang w:val="ru-RU"/>
        </w:rPr>
        <w:t xml:space="preserve"> Верховною радою </w:t>
      </w:r>
      <w:proofErr w:type="spellStart"/>
      <w:r w:rsidR="00F27AEF">
        <w:rPr>
          <w:rFonts w:ascii="Times New Roman" w:hAnsi="Times New Roman" w:cs="Times New Roman"/>
          <w:sz w:val="28"/>
          <w:szCs w:val="28"/>
          <w:lang w:val="ru-RU"/>
        </w:rPr>
        <w:t>України</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напрацьовуються</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концепції</w:t>
      </w:r>
      <w:proofErr w:type="spellEnd"/>
      <w:r w:rsidR="00F27AEF">
        <w:rPr>
          <w:rFonts w:ascii="Times New Roman" w:hAnsi="Times New Roman" w:cs="Times New Roman"/>
          <w:sz w:val="28"/>
          <w:szCs w:val="28"/>
          <w:lang w:val="ru-RU"/>
        </w:rPr>
        <w:t xml:space="preserve"> та </w:t>
      </w:r>
      <w:proofErr w:type="spellStart"/>
      <w:r w:rsidR="00F27AEF">
        <w:rPr>
          <w:rFonts w:ascii="Times New Roman" w:hAnsi="Times New Roman" w:cs="Times New Roman"/>
          <w:sz w:val="28"/>
          <w:szCs w:val="28"/>
          <w:lang w:val="ru-RU"/>
        </w:rPr>
        <w:t>законодавчі</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акти</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якими</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регулюються</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відносини</w:t>
      </w:r>
      <w:proofErr w:type="spellEnd"/>
      <w:r w:rsidR="00F27AEF">
        <w:rPr>
          <w:rFonts w:ascii="Times New Roman" w:hAnsi="Times New Roman" w:cs="Times New Roman"/>
          <w:sz w:val="28"/>
          <w:szCs w:val="28"/>
          <w:lang w:val="ru-RU"/>
        </w:rPr>
        <w:t xml:space="preserve"> у </w:t>
      </w:r>
      <w:proofErr w:type="spellStart"/>
      <w:r w:rsidR="00F27AEF">
        <w:rPr>
          <w:rFonts w:ascii="Times New Roman" w:hAnsi="Times New Roman" w:cs="Times New Roman"/>
          <w:sz w:val="28"/>
          <w:szCs w:val="28"/>
          <w:lang w:val="ru-RU"/>
        </w:rPr>
        <w:t>сфері</w:t>
      </w:r>
      <w:proofErr w:type="spellEnd"/>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природркрристування</w:t>
      </w:r>
      <w:proofErr w:type="spellEnd"/>
      <w:r w:rsidR="00F27AE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Зрозуміло</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шо</w:t>
      </w:r>
      <w:proofErr w:type="spellEnd"/>
      <w:r w:rsidR="00183AD6">
        <w:rPr>
          <w:rFonts w:ascii="Times New Roman" w:hAnsi="Times New Roman" w:cs="Times New Roman"/>
          <w:sz w:val="28"/>
          <w:szCs w:val="28"/>
          <w:lang w:val="ru-RU"/>
        </w:rPr>
        <w:t xml:space="preserve"> </w:t>
      </w:r>
      <w:proofErr w:type="spellStart"/>
      <w:r w:rsidR="00A60BD3">
        <w:rPr>
          <w:rFonts w:ascii="Times New Roman" w:hAnsi="Times New Roman" w:cs="Times New Roman"/>
          <w:sz w:val="28"/>
          <w:szCs w:val="28"/>
          <w:lang w:val="ru-RU"/>
        </w:rPr>
        <w:t>напрацюванню</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конкретних</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програмних</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заходів</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має</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передувати</w:t>
      </w:r>
      <w:proofErr w:type="spellEnd"/>
      <w:r w:rsidR="00183AD6">
        <w:rPr>
          <w:rFonts w:ascii="Times New Roman" w:hAnsi="Times New Roman" w:cs="Times New Roman"/>
          <w:sz w:val="28"/>
          <w:szCs w:val="28"/>
          <w:lang w:val="ru-RU"/>
        </w:rPr>
        <w:t xml:space="preserve"> детальна характеристика </w:t>
      </w:r>
      <w:proofErr w:type="spellStart"/>
      <w:r w:rsidR="00183AD6">
        <w:rPr>
          <w:rFonts w:ascii="Times New Roman" w:hAnsi="Times New Roman" w:cs="Times New Roman"/>
          <w:sz w:val="28"/>
          <w:szCs w:val="28"/>
          <w:lang w:val="ru-RU"/>
        </w:rPr>
        <w:t>загальних</w:t>
      </w:r>
      <w:proofErr w:type="spellEnd"/>
      <w:r w:rsidR="00183AD6">
        <w:rPr>
          <w:rFonts w:ascii="Times New Roman" w:hAnsi="Times New Roman" w:cs="Times New Roman"/>
          <w:sz w:val="28"/>
          <w:szCs w:val="28"/>
          <w:lang w:val="ru-RU"/>
        </w:rPr>
        <w:t xml:space="preserve"> для </w:t>
      </w:r>
      <w:proofErr w:type="spellStart"/>
      <w:r w:rsidR="00183AD6">
        <w:rPr>
          <w:rFonts w:ascii="Times New Roman" w:hAnsi="Times New Roman" w:cs="Times New Roman"/>
          <w:sz w:val="28"/>
          <w:szCs w:val="28"/>
          <w:lang w:val="ru-RU"/>
        </w:rPr>
        <w:t>всієї</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теритолрії</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напрямів</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дій</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які</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відповідають</w:t>
      </w:r>
      <w:proofErr w:type="spellEnd"/>
      <w:r w:rsidR="00183AD6">
        <w:rPr>
          <w:rFonts w:ascii="Times New Roman" w:hAnsi="Times New Roman" w:cs="Times New Roman"/>
          <w:sz w:val="28"/>
          <w:szCs w:val="28"/>
          <w:lang w:val="ru-RU"/>
        </w:rPr>
        <w:t xml:space="preserve"> </w:t>
      </w:r>
      <w:proofErr w:type="spellStart"/>
      <w:r w:rsidR="00A60BD3">
        <w:rPr>
          <w:rFonts w:ascii="Times New Roman" w:hAnsi="Times New Roman" w:cs="Times New Roman"/>
          <w:sz w:val="28"/>
          <w:szCs w:val="28"/>
          <w:lang w:val="ru-RU"/>
        </w:rPr>
        <w:t>створеній</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концепції</w:t>
      </w:r>
      <w:proofErr w:type="spellEnd"/>
      <w:r w:rsidR="00183AD6">
        <w:rPr>
          <w:rFonts w:ascii="Times New Roman" w:hAnsi="Times New Roman" w:cs="Times New Roman"/>
          <w:sz w:val="28"/>
          <w:szCs w:val="28"/>
          <w:lang w:val="ru-RU"/>
        </w:rPr>
        <w:t xml:space="preserve"> розвитку (з </w:t>
      </w:r>
      <w:proofErr w:type="spellStart"/>
      <w:r w:rsidR="00183AD6">
        <w:rPr>
          <w:rFonts w:ascii="Times New Roman" w:hAnsi="Times New Roman" w:cs="Times New Roman"/>
          <w:sz w:val="28"/>
          <w:szCs w:val="28"/>
          <w:lang w:val="ru-RU"/>
        </w:rPr>
        <w:t>урахуванням</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наявної</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законодавчої</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бази</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структури</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управління</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природними</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ресурасами</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території</w:t>
      </w:r>
      <w:proofErr w:type="spellEnd"/>
      <w:r w:rsidR="00183AD6">
        <w:rPr>
          <w:rFonts w:ascii="Times New Roman" w:hAnsi="Times New Roman" w:cs="Times New Roman"/>
          <w:sz w:val="28"/>
          <w:szCs w:val="28"/>
          <w:lang w:val="ru-RU"/>
        </w:rPr>
        <w:t xml:space="preserve">, контролю </w:t>
      </w:r>
      <w:proofErr w:type="spellStart"/>
      <w:r w:rsidR="00183AD6">
        <w:rPr>
          <w:rFonts w:ascii="Times New Roman" w:hAnsi="Times New Roman" w:cs="Times New Roman"/>
          <w:sz w:val="28"/>
          <w:szCs w:val="28"/>
          <w:lang w:val="ru-RU"/>
        </w:rPr>
        <w:t>ефективності</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виконання</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намічених</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заходів</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наукового</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супроводу</w:t>
      </w:r>
      <w:proofErr w:type="spellEnd"/>
      <w:r w:rsidR="00183AD6">
        <w:rPr>
          <w:rFonts w:ascii="Times New Roman" w:hAnsi="Times New Roman" w:cs="Times New Roman"/>
          <w:sz w:val="28"/>
          <w:szCs w:val="28"/>
          <w:lang w:val="ru-RU"/>
        </w:rPr>
        <w:t xml:space="preserve"> і </w:t>
      </w:r>
      <w:proofErr w:type="spellStart"/>
      <w:r w:rsidR="00183AD6">
        <w:rPr>
          <w:rFonts w:ascii="Times New Roman" w:hAnsi="Times New Roman" w:cs="Times New Roman"/>
          <w:sz w:val="28"/>
          <w:szCs w:val="28"/>
          <w:lang w:val="ru-RU"/>
        </w:rPr>
        <w:t>підтримки</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тощо</w:t>
      </w:r>
      <w:proofErr w:type="spellEnd"/>
      <w:r w:rsidR="00183AD6">
        <w:rPr>
          <w:rFonts w:ascii="Times New Roman" w:hAnsi="Times New Roman" w:cs="Times New Roman"/>
          <w:sz w:val="28"/>
          <w:szCs w:val="28"/>
          <w:lang w:val="ru-RU"/>
        </w:rPr>
        <w:t xml:space="preserve">). При </w:t>
      </w:r>
      <w:proofErr w:type="spellStart"/>
      <w:r w:rsidR="00183AD6">
        <w:rPr>
          <w:rFonts w:ascii="Times New Roman" w:hAnsi="Times New Roman" w:cs="Times New Roman"/>
          <w:sz w:val="28"/>
          <w:szCs w:val="28"/>
          <w:lang w:val="ru-RU"/>
        </w:rPr>
        <w:t>цьому</w:t>
      </w:r>
      <w:proofErr w:type="spellEnd"/>
      <w:r w:rsidR="00183AD6">
        <w:rPr>
          <w:rFonts w:ascii="Times New Roman" w:hAnsi="Times New Roman" w:cs="Times New Roman"/>
          <w:sz w:val="28"/>
          <w:szCs w:val="28"/>
          <w:lang w:val="ru-RU"/>
        </w:rPr>
        <w:t xml:space="preserve"> </w:t>
      </w:r>
      <w:proofErr w:type="spellStart"/>
      <w:r w:rsidR="00183AD6">
        <w:rPr>
          <w:rFonts w:ascii="Times New Roman" w:hAnsi="Times New Roman" w:cs="Times New Roman"/>
          <w:sz w:val="28"/>
          <w:szCs w:val="28"/>
          <w:lang w:val="ru-RU"/>
        </w:rPr>
        <w:t>глибина</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детальність</w:t>
      </w:r>
      <w:proofErr w:type="spellEnd"/>
      <w:r w:rsidR="000A1421">
        <w:rPr>
          <w:rFonts w:ascii="Times New Roman" w:hAnsi="Times New Roman" w:cs="Times New Roman"/>
          <w:sz w:val="28"/>
          <w:szCs w:val="28"/>
          <w:lang w:val="ru-RU"/>
        </w:rPr>
        <w:t xml:space="preserve"> та масштаб </w:t>
      </w:r>
      <w:proofErr w:type="spellStart"/>
      <w:r w:rsidR="000A1421">
        <w:rPr>
          <w:rFonts w:ascii="Times New Roman" w:hAnsi="Times New Roman" w:cs="Times New Roman"/>
          <w:sz w:val="28"/>
          <w:szCs w:val="28"/>
          <w:lang w:val="ru-RU"/>
        </w:rPr>
        <w:t>напрацьованих</w:t>
      </w:r>
      <w:proofErr w:type="spellEnd"/>
      <w:r w:rsidR="000A1421">
        <w:rPr>
          <w:rFonts w:ascii="Times New Roman" w:hAnsi="Times New Roman" w:cs="Times New Roman"/>
          <w:sz w:val="28"/>
          <w:szCs w:val="28"/>
          <w:lang w:val="ru-RU"/>
        </w:rPr>
        <w:t xml:space="preserve"> в </w:t>
      </w:r>
      <w:proofErr w:type="spellStart"/>
      <w:r w:rsidR="000A1421">
        <w:rPr>
          <w:rFonts w:ascii="Times New Roman" w:hAnsi="Times New Roman" w:cs="Times New Roman"/>
          <w:sz w:val="28"/>
          <w:szCs w:val="28"/>
          <w:lang w:val="ru-RU"/>
        </w:rPr>
        <w:t>комплексній</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програмі</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управління</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природокористуванням</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заходів</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мають</w:t>
      </w:r>
      <w:proofErr w:type="spellEnd"/>
      <w:r w:rsidR="000A1421">
        <w:rPr>
          <w:rFonts w:ascii="Times New Roman" w:hAnsi="Times New Roman" w:cs="Times New Roman"/>
          <w:sz w:val="28"/>
          <w:szCs w:val="28"/>
          <w:lang w:val="ru-RU"/>
        </w:rPr>
        <w:t xml:space="preserve"> бути </w:t>
      </w:r>
      <w:proofErr w:type="spellStart"/>
      <w:r w:rsidR="000A1421">
        <w:rPr>
          <w:rFonts w:ascii="Times New Roman" w:hAnsi="Times New Roman" w:cs="Times New Roman"/>
          <w:sz w:val="28"/>
          <w:szCs w:val="28"/>
          <w:lang w:val="ru-RU"/>
        </w:rPr>
        <w:t>однакового</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рівня</w:t>
      </w:r>
      <w:proofErr w:type="spellEnd"/>
      <w:r w:rsidR="000A1421">
        <w:rPr>
          <w:rFonts w:ascii="Times New Roman" w:hAnsi="Times New Roman" w:cs="Times New Roman"/>
          <w:sz w:val="28"/>
          <w:szCs w:val="28"/>
          <w:lang w:val="ru-RU"/>
        </w:rPr>
        <w:t xml:space="preserve"> для </w:t>
      </w:r>
      <w:proofErr w:type="spellStart"/>
      <w:r w:rsidR="000A1421">
        <w:rPr>
          <w:rFonts w:ascii="Times New Roman" w:hAnsi="Times New Roman" w:cs="Times New Roman"/>
          <w:sz w:val="28"/>
          <w:szCs w:val="28"/>
          <w:lang w:val="ru-RU"/>
        </w:rPr>
        <w:t>всіх</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галузей</w:t>
      </w:r>
      <w:proofErr w:type="spellEnd"/>
      <w:r w:rsidR="000A1421">
        <w:rPr>
          <w:rFonts w:ascii="Times New Roman" w:hAnsi="Times New Roman" w:cs="Times New Roman"/>
          <w:sz w:val="28"/>
          <w:szCs w:val="28"/>
          <w:lang w:val="ru-RU"/>
        </w:rPr>
        <w:t xml:space="preserve"> (</w:t>
      </w:r>
      <w:proofErr w:type="spellStart"/>
      <w:r w:rsidR="00087CAE">
        <w:rPr>
          <w:rFonts w:ascii="Times New Roman" w:hAnsi="Times New Roman" w:cs="Times New Roman"/>
          <w:sz w:val="28"/>
          <w:szCs w:val="28"/>
          <w:lang w:val="ru-RU"/>
        </w:rPr>
        <w:t>промисловості</w:t>
      </w:r>
      <w:proofErr w:type="spellEnd"/>
      <w:r w:rsidR="00087CAE">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сільського</w:t>
      </w:r>
      <w:proofErr w:type="spellEnd"/>
      <w:r w:rsidR="00A60BD3">
        <w:rPr>
          <w:rFonts w:ascii="Times New Roman" w:hAnsi="Times New Roman" w:cs="Times New Roman"/>
          <w:sz w:val="28"/>
          <w:szCs w:val="28"/>
          <w:lang w:val="ru-RU"/>
        </w:rPr>
        <w:t xml:space="preserve"> і </w:t>
      </w:r>
      <w:proofErr w:type="spellStart"/>
      <w:r w:rsidR="000A1421">
        <w:rPr>
          <w:rFonts w:ascii="Times New Roman" w:hAnsi="Times New Roman" w:cs="Times New Roman"/>
          <w:sz w:val="28"/>
          <w:szCs w:val="28"/>
          <w:lang w:val="ru-RU"/>
        </w:rPr>
        <w:t>лісового</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господарства</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різних</w:t>
      </w:r>
      <w:proofErr w:type="spellEnd"/>
      <w:r w:rsidR="000A1421">
        <w:rPr>
          <w:rFonts w:ascii="Times New Roman" w:hAnsi="Times New Roman" w:cs="Times New Roman"/>
          <w:sz w:val="28"/>
          <w:szCs w:val="28"/>
          <w:lang w:val="ru-RU"/>
        </w:rPr>
        <w:t xml:space="preserve"> сфер </w:t>
      </w:r>
      <w:proofErr w:type="spellStart"/>
      <w:r w:rsidR="000A1421">
        <w:rPr>
          <w:rFonts w:ascii="Times New Roman" w:hAnsi="Times New Roman" w:cs="Times New Roman"/>
          <w:sz w:val="28"/>
          <w:szCs w:val="28"/>
          <w:lang w:val="ru-RU"/>
        </w:rPr>
        <w:t>водокористування</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землекористування</w:t>
      </w:r>
      <w:proofErr w:type="spellEnd"/>
      <w:r w:rsidR="000A1421">
        <w:rPr>
          <w:rFonts w:ascii="Times New Roman" w:hAnsi="Times New Roman" w:cs="Times New Roman"/>
          <w:sz w:val="28"/>
          <w:szCs w:val="28"/>
          <w:lang w:val="ru-RU"/>
        </w:rPr>
        <w:t xml:space="preserve"> та </w:t>
      </w:r>
      <w:proofErr w:type="spellStart"/>
      <w:r w:rsidR="000A1421">
        <w:rPr>
          <w:rFonts w:ascii="Times New Roman" w:hAnsi="Times New Roman" w:cs="Times New Roman"/>
          <w:sz w:val="28"/>
          <w:szCs w:val="28"/>
          <w:lang w:val="ru-RU"/>
        </w:rPr>
        <w:t>використання</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ресурсів</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надр</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містобудування</w:t>
      </w:r>
      <w:proofErr w:type="spellEnd"/>
      <w:r w:rsidR="000A1421">
        <w:rPr>
          <w:rFonts w:ascii="Times New Roman" w:hAnsi="Times New Roman" w:cs="Times New Roman"/>
          <w:sz w:val="28"/>
          <w:szCs w:val="28"/>
          <w:lang w:val="ru-RU"/>
        </w:rPr>
        <w:t xml:space="preserve"> та розвитку </w:t>
      </w:r>
      <w:proofErr w:type="spellStart"/>
      <w:r w:rsidR="000A1421">
        <w:rPr>
          <w:rFonts w:ascii="Times New Roman" w:hAnsi="Times New Roman" w:cs="Times New Roman"/>
          <w:sz w:val="28"/>
          <w:szCs w:val="28"/>
          <w:lang w:val="ru-RU"/>
        </w:rPr>
        <w:t>турис</w:t>
      </w:r>
      <w:r w:rsidR="00087CAE">
        <w:rPr>
          <w:rFonts w:ascii="Times New Roman" w:hAnsi="Times New Roman" w:cs="Times New Roman"/>
          <w:sz w:val="28"/>
          <w:szCs w:val="28"/>
          <w:lang w:val="ru-RU"/>
        </w:rPr>
        <w:t>тичної</w:t>
      </w:r>
      <w:proofErr w:type="spellEnd"/>
      <w:r w:rsidR="00087CAE">
        <w:rPr>
          <w:rFonts w:ascii="Times New Roman" w:hAnsi="Times New Roman" w:cs="Times New Roman"/>
          <w:sz w:val="28"/>
          <w:szCs w:val="28"/>
          <w:lang w:val="ru-RU"/>
        </w:rPr>
        <w:t xml:space="preserve"> </w:t>
      </w:r>
      <w:proofErr w:type="spellStart"/>
      <w:r w:rsidR="00087CAE">
        <w:rPr>
          <w:rFonts w:ascii="Times New Roman" w:hAnsi="Times New Roman" w:cs="Times New Roman"/>
          <w:sz w:val="28"/>
          <w:szCs w:val="28"/>
          <w:lang w:val="ru-RU"/>
        </w:rPr>
        <w:t>інфраструктури</w:t>
      </w:r>
      <w:proofErr w:type="spellEnd"/>
      <w:r w:rsidR="00087CAE">
        <w:rPr>
          <w:rFonts w:ascii="Times New Roman" w:hAnsi="Times New Roman" w:cs="Times New Roman"/>
          <w:sz w:val="28"/>
          <w:szCs w:val="28"/>
          <w:lang w:val="ru-RU"/>
        </w:rPr>
        <w:t xml:space="preserve">, </w:t>
      </w:r>
      <w:proofErr w:type="spellStart"/>
      <w:r w:rsidR="00087CAE">
        <w:rPr>
          <w:rFonts w:ascii="Times New Roman" w:hAnsi="Times New Roman" w:cs="Times New Roman"/>
          <w:sz w:val="28"/>
          <w:szCs w:val="28"/>
          <w:lang w:val="ru-RU"/>
        </w:rPr>
        <w:t>енергетики</w:t>
      </w:r>
      <w:proofErr w:type="spellEnd"/>
      <w:r w:rsidR="000A1421">
        <w:rPr>
          <w:rFonts w:ascii="Times New Roman" w:hAnsi="Times New Roman" w:cs="Times New Roman"/>
          <w:sz w:val="28"/>
          <w:szCs w:val="28"/>
          <w:lang w:val="ru-RU"/>
        </w:rPr>
        <w:t xml:space="preserve"> </w:t>
      </w:r>
      <w:proofErr w:type="spellStart"/>
      <w:r w:rsidR="000A1421">
        <w:rPr>
          <w:rFonts w:ascii="Times New Roman" w:hAnsi="Times New Roman" w:cs="Times New Roman"/>
          <w:sz w:val="28"/>
          <w:szCs w:val="28"/>
          <w:lang w:val="ru-RU"/>
        </w:rPr>
        <w:t>тошо</w:t>
      </w:r>
      <w:proofErr w:type="spellEnd"/>
      <w:r w:rsidR="000A1421">
        <w:rPr>
          <w:rFonts w:ascii="Times New Roman" w:hAnsi="Times New Roman" w:cs="Times New Roman"/>
          <w:sz w:val="28"/>
          <w:szCs w:val="28"/>
          <w:lang w:val="ru-RU"/>
        </w:rPr>
        <w:t>).</w:t>
      </w:r>
    </w:p>
    <w:p w14:paraId="53A987D2" w14:textId="1D9D6914" w:rsidR="00E51255" w:rsidRPr="00FE3716" w:rsidRDefault="00E51255" w:rsidP="002C5CA6">
      <w:pPr>
        <w:tabs>
          <w:tab w:val="left" w:pos="6150"/>
          <w:tab w:val="left" w:pos="9072"/>
        </w:tabs>
        <w:spacing w:after="0"/>
        <w:ind w:left="0"/>
        <w:rPr>
          <w:rFonts w:ascii="Times New Roman" w:hAnsi="Times New Roman" w:cs="Times New Roman"/>
          <w:sz w:val="28"/>
          <w:szCs w:val="28"/>
          <w:lang w:val="ru-RU"/>
        </w:rPr>
      </w:pPr>
      <w:r w:rsidRPr="0008440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Планування</w:t>
      </w:r>
      <w:proofErr w:type="spellEnd"/>
      <w:r w:rsidRPr="009D7BB8">
        <w:rPr>
          <w:rFonts w:ascii="Times New Roman" w:hAnsi="Times New Roman" w:cs="Times New Roman"/>
          <w:sz w:val="28"/>
          <w:szCs w:val="28"/>
          <w:lang w:val="ru-RU"/>
        </w:rPr>
        <w:t xml:space="preserve"> є </w:t>
      </w:r>
      <w:proofErr w:type="spellStart"/>
      <w:r w:rsidRPr="009D7BB8">
        <w:rPr>
          <w:rFonts w:ascii="Times New Roman" w:hAnsi="Times New Roman" w:cs="Times New Roman"/>
          <w:sz w:val="28"/>
          <w:szCs w:val="28"/>
          <w:lang w:val="ru-RU"/>
        </w:rPr>
        <w:t>важливою</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складовою</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системи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управління</w:t>
      </w:r>
      <w:proofErr w:type="spellEnd"/>
      <w:r w:rsidRPr="009D7BB8">
        <w:rPr>
          <w:rFonts w:ascii="Times New Roman" w:hAnsi="Times New Roman" w:cs="Times New Roman"/>
          <w:sz w:val="28"/>
          <w:szCs w:val="28"/>
          <w:lang w:val="ru-RU"/>
        </w:rPr>
        <w:t xml:space="preserve"> та </w:t>
      </w:r>
      <w:proofErr w:type="spellStart"/>
      <w:r w:rsidRPr="009D7BB8">
        <w:rPr>
          <w:rFonts w:ascii="Times New Roman" w:hAnsi="Times New Roman" w:cs="Times New Roman"/>
          <w:sz w:val="28"/>
          <w:szCs w:val="28"/>
          <w:lang w:val="ru-RU"/>
        </w:rPr>
        <w:t>регулювання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раціонального</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природокористування</w:t>
      </w:r>
      <w:proofErr w:type="spellEnd"/>
      <w:r w:rsidRPr="009D7BB8">
        <w:rPr>
          <w:rFonts w:ascii="Times New Roman" w:hAnsi="Times New Roman" w:cs="Times New Roman"/>
          <w:sz w:val="28"/>
          <w:szCs w:val="28"/>
          <w:lang w:val="ru-RU"/>
        </w:rPr>
        <w:t xml:space="preserve"> та </w:t>
      </w:r>
      <w:proofErr w:type="spellStart"/>
      <w:r w:rsidRPr="009D7BB8">
        <w:rPr>
          <w:rFonts w:ascii="Times New Roman" w:hAnsi="Times New Roman" w:cs="Times New Roman"/>
          <w:sz w:val="28"/>
          <w:szCs w:val="28"/>
          <w:lang w:val="ru-RU"/>
        </w:rPr>
        <w:t>охорони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довкілля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w:t>
      </w:r>
      <w:r>
        <w:rPr>
          <w:rFonts w:ascii="Times New Roman" w:hAnsi="Times New Roman" w:cs="Times New Roman"/>
          <w:sz w:val="28"/>
          <w:szCs w:val="28"/>
          <w:lang w:val="ru-RU"/>
        </w:rPr>
        <w:t>утність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полягає</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досягненні</w:t>
      </w:r>
      <w:proofErr w:type="spellEnd"/>
      <w:r>
        <w:rPr>
          <w:rFonts w:ascii="Times New Roman" w:hAnsi="Times New Roman" w:cs="Times New Roman"/>
          <w:sz w:val="28"/>
          <w:szCs w:val="28"/>
          <w:lang w:val="ru-RU"/>
        </w:rPr>
        <w:t xml:space="preserve"> такого </w:t>
      </w:r>
      <w:proofErr w:type="spellStart"/>
      <w:r>
        <w:rPr>
          <w:rFonts w:ascii="Times New Roman" w:hAnsi="Times New Roman" w:cs="Times New Roman"/>
          <w:sz w:val="28"/>
          <w:szCs w:val="28"/>
          <w:lang w:val="ru-RU"/>
        </w:rPr>
        <w:t>господарювання</w:t>
      </w:r>
      <w:proofErr w:type="spellEnd"/>
      <w:r>
        <w:rPr>
          <w:rFonts w:ascii="Times New Roman" w:hAnsi="Times New Roman" w:cs="Times New Roman"/>
          <w:sz w:val="28"/>
          <w:szCs w:val="28"/>
          <w:lang w:val="ru-RU"/>
        </w:rPr>
        <w:t xml:space="preserve"> коли </w:t>
      </w:r>
      <w:proofErr w:type="spellStart"/>
      <w:r>
        <w:rPr>
          <w:rFonts w:ascii="Times New Roman" w:hAnsi="Times New Roman" w:cs="Times New Roman"/>
          <w:sz w:val="28"/>
          <w:szCs w:val="28"/>
          <w:lang w:val="ru-RU"/>
        </w:rPr>
        <w:t>відсутні</w:t>
      </w:r>
      <w:proofErr w:type="spellEnd"/>
      <w:r w:rsidR="00457D95">
        <w:rPr>
          <w:rFonts w:ascii="Times New Roman" w:hAnsi="Times New Roman" w:cs="Times New Roman"/>
          <w:sz w:val="28"/>
          <w:szCs w:val="28"/>
          <w:lang w:val="ru-RU"/>
        </w:rPr>
        <w:t xml:space="preserve"> </w:t>
      </w:r>
      <w:proofErr w:type="spellStart"/>
      <w:r w:rsidR="00457D95">
        <w:rPr>
          <w:rFonts w:ascii="Times New Roman" w:hAnsi="Times New Roman" w:cs="Times New Roman"/>
          <w:sz w:val="28"/>
          <w:szCs w:val="28"/>
          <w:lang w:val="ru-RU"/>
        </w:rPr>
        <w:t>або</w:t>
      </w:r>
      <w:proofErr w:type="spellEnd"/>
      <w:r w:rsidR="00457D95">
        <w:rPr>
          <w:rFonts w:ascii="Times New Roman" w:hAnsi="Times New Roman" w:cs="Times New Roman"/>
          <w:sz w:val="28"/>
          <w:szCs w:val="28"/>
          <w:lang w:val="ru-RU"/>
        </w:rPr>
        <w:t xml:space="preserve"> ж </w:t>
      </w:r>
      <w:proofErr w:type="spellStart"/>
      <w:r w:rsidR="00457D95">
        <w:rPr>
          <w:rFonts w:ascii="Times New Roman" w:hAnsi="Times New Roman" w:cs="Times New Roman"/>
          <w:sz w:val="28"/>
          <w:szCs w:val="28"/>
          <w:lang w:val="ru-RU"/>
        </w:rPr>
        <w:t>мінімізовані</w:t>
      </w:r>
      <w:proofErr w:type="spellEnd"/>
      <w:r>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негативн</w:t>
      </w:r>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наслідки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впливу</w:t>
      </w:r>
      <w:proofErr w:type="spellEnd"/>
      <w:r>
        <w:rPr>
          <w:rFonts w:ascii="Times New Roman" w:hAnsi="Times New Roman" w:cs="Times New Roman"/>
          <w:sz w:val="28"/>
          <w:szCs w:val="28"/>
          <w:lang w:val="ru-RU"/>
        </w:rPr>
        <w:t xml:space="preserve"> на </w:t>
      </w:r>
      <w:proofErr w:type="spellStart"/>
      <w:r w:rsidRPr="009D7BB8">
        <w:rPr>
          <w:rFonts w:ascii="Times New Roman" w:hAnsi="Times New Roman" w:cs="Times New Roman"/>
          <w:sz w:val="28"/>
          <w:szCs w:val="28"/>
          <w:lang w:val="ru-RU"/>
        </w:rPr>
        <w:t>навколишн</w:t>
      </w:r>
      <w:r>
        <w:rPr>
          <w:rFonts w:ascii="Times New Roman" w:hAnsi="Times New Roman" w:cs="Times New Roman"/>
          <w:sz w:val="28"/>
          <w:szCs w:val="28"/>
          <w:lang w:val="ru-RU"/>
        </w:rPr>
        <w:t>є</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середовищ</w:t>
      </w:r>
      <w:r>
        <w:rPr>
          <w:rFonts w:ascii="Times New Roman" w:hAnsi="Times New Roman" w:cs="Times New Roman"/>
          <w:sz w:val="28"/>
          <w:szCs w:val="28"/>
          <w:lang w:val="ru-RU"/>
        </w:rPr>
        <w:t>е</w:t>
      </w:r>
      <w:proofErr w:type="spellEnd"/>
      <w:r w:rsidRPr="009D7BB8">
        <w:rPr>
          <w:rFonts w:ascii="Times New Roman" w:hAnsi="Times New Roman" w:cs="Times New Roman"/>
          <w:sz w:val="28"/>
          <w:szCs w:val="28"/>
          <w:lang w:val="ru-RU"/>
        </w:rPr>
        <w:t xml:space="preserve">. </w:t>
      </w:r>
      <w:proofErr w:type="spellStart"/>
      <w:r w:rsidR="00457D95">
        <w:rPr>
          <w:rFonts w:ascii="Times New Roman" w:hAnsi="Times New Roman" w:cs="Times New Roman"/>
          <w:sz w:val="28"/>
          <w:szCs w:val="28"/>
          <w:lang w:val="ru-RU"/>
        </w:rPr>
        <w:t>Аксіомою</w:t>
      </w:r>
      <w:proofErr w:type="spellEnd"/>
      <w:r w:rsidR="00457D95">
        <w:rPr>
          <w:rFonts w:ascii="Times New Roman" w:hAnsi="Times New Roman" w:cs="Times New Roman"/>
          <w:sz w:val="28"/>
          <w:szCs w:val="28"/>
          <w:lang w:val="ru-RU"/>
        </w:rPr>
        <w:t xml:space="preserve"> є і</w:t>
      </w:r>
      <w:r>
        <w:rPr>
          <w:rFonts w:ascii="Times New Roman" w:hAnsi="Times New Roman" w:cs="Times New Roman"/>
          <w:sz w:val="28"/>
          <w:szCs w:val="28"/>
          <w:lang w:val="ru-RU"/>
        </w:rPr>
        <w:t xml:space="preserve"> те,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запобіжні</w:t>
      </w:r>
      <w:proofErr w:type="spellEnd"/>
      <w:r w:rsidRPr="009D7BB8">
        <w:rPr>
          <w:rFonts w:ascii="Times New Roman" w:hAnsi="Times New Roman" w:cs="Times New Roman"/>
          <w:sz w:val="28"/>
          <w:szCs w:val="28"/>
          <w:lang w:val="ru-RU"/>
        </w:rPr>
        <w:t xml:space="preserve"> заходи </w:t>
      </w:r>
      <w:proofErr w:type="spellStart"/>
      <w:r w:rsidRPr="009D7BB8">
        <w:rPr>
          <w:rFonts w:ascii="Times New Roman" w:hAnsi="Times New Roman" w:cs="Times New Roman"/>
          <w:sz w:val="28"/>
          <w:szCs w:val="28"/>
          <w:lang w:val="ru-RU"/>
        </w:rPr>
        <w:t>набагато</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ефективніші</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ніж</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ліквідація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негативних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наслідків</w:t>
      </w:r>
      <w:proofErr w:type="spellEnd"/>
      <w:r w:rsidRPr="009D7BB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9D7BB8">
        <w:rPr>
          <w:rFonts w:ascii="Times New Roman" w:hAnsi="Times New Roman" w:cs="Times New Roman"/>
          <w:sz w:val="28"/>
          <w:szCs w:val="28"/>
          <w:lang w:val="ru-RU"/>
        </w:rPr>
        <w:t xml:space="preserve">В </w:t>
      </w:r>
      <w:proofErr w:type="spellStart"/>
      <w:r w:rsidRPr="009D7BB8">
        <w:rPr>
          <w:rFonts w:ascii="Times New Roman" w:hAnsi="Times New Roman" w:cs="Times New Roman"/>
          <w:sz w:val="28"/>
          <w:szCs w:val="28"/>
          <w:lang w:val="ru-RU"/>
        </w:rPr>
        <w:t>останні</w:t>
      </w:r>
      <w:proofErr w:type="spellEnd"/>
      <w:r w:rsidRPr="009D7BB8">
        <w:rPr>
          <w:rFonts w:ascii="Times New Roman" w:hAnsi="Times New Roman" w:cs="Times New Roman"/>
          <w:sz w:val="28"/>
          <w:szCs w:val="28"/>
          <w:lang w:val="ru-RU"/>
        </w:rPr>
        <w:t xml:space="preserve"> роки </w:t>
      </w:r>
      <w:proofErr w:type="spellStart"/>
      <w:r w:rsidRPr="009D7BB8">
        <w:rPr>
          <w:rFonts w:ascii="Times New Roman" w:hAnsi="Times New Roman" w:cs="Times New Roman"/>
          <w:sz w:val="28"/>
          <w:szCs w:val="28"/>
          <w:lang w:val="ru-RU"/>
        </w:rPr>
        <w:t>механізм</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планування</w:t>
      </w:r>
      <w:proofErr w:type="spellEnd"/>
      <w:r w:rsidRPr="009D7BB8">
        <w:rPr>
          <w:rFonts w:ascii="Times New Roman" w:hAnsi="Times New Roman" w:cs="Times New Roman"/>
          <w:sz w:val="28"/>
          <w:szCs w:val="28"/>
          <w:lang w:val="ru-RU"/>
        </w:rPr>
        <w:t xml:space="preserve"> в </w:t>
      </w:r>
      <w:proofErr w:type="spellStart"/>
      <w:r w:rsidRPr="009D7BB8">
        <w:rPr>
          <w:rFonts w:ascii="Times New Roman" w:hAnsi="Times New Roman" w:cs="Times New Roman"/>
          <w:sz w:val="28"/>
          <w:szCs w:val="28"/>
          <w:lang w:val="ru-RU"/>
        </w:rPr>
        <w:t>Україні</w:t>
      </w:r>
      <w:proofErr w:type="spellEnd"/>
      <w:r w:rsidRPr="009D7BB8">
        <w:rPr>
          <w:rFonts w:ascii="Times New Roman" w:hAnsi="Times New Roman" w:cs="Times New Roman"/>
          <w:sz w:val="28"/>
          <w:szCs w:val="28"/>
          <w:lang w:val="ru-RU"/>
        </w:rPr>
        <w:t xml:space="preserve"> в </w:t>
      </w:r>
      <w:proofErr w:type="spellStart"/>
      <w:r w:rsidRPr="009D7BB8">
        <w:rPr>
          <w:rFonts w:ascii="Times New Roman" w:hAnsi="Times New Roman" w:cs="Times New Roman"/>
          <w:sz w:val="28"/>
          <w:szCs w:val="28"/>
          <w:lang w:val="ru-RU"/>
        </w:rPr>
        <w:t>умовах</w:t>
      </w:r>
      <w:proofErr w:type="spellEnd"/>
      <w:r w:rsidRPr="009D7BB8">
        <w:rPr>
          <w:rFonts w:ascii="Times New Roman" w:hAnsi="Times New Roman" w:cs="Times New Roman"/>
          <w:sz w:val="28"/>
          <w:szCs w:val="28"/>
          <w:lang w:val="ru-RU"/>
        </w:rPr>
        <w:t xml:space="preserve"> переходу до </w:t>
      </w:r>
      <w:proofErr w:type="spellStart"/>
      <w:r w:rsidRPr="009D7BB8">
        <w:rPr>
          <w:rFonts w:ascii="Times New Roman" w:hAnsi="Times New Roman" w:cs="Times New Roman"/>
          <w:sz w:val="28"/>
          <w:szCs w:val="28"/>
          <w:lang w:val="ru-RU"/>
        </w:rPr>
        <w:t>ринкової</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економіки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зазнав</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численних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змін</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однак</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його</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значення</w:t>
      </w:r>
      <w:proofErr w:type="spellEnd"/>
      <w:r w:rsidRPr="009D7BB8">
        <w:rPr>
          <w:rFonts w:ascii="Times New Roman" w:hAnsi="Times New Roman" w:cs="Times New Roman"/>
          <w:sz w:val="28"/>
          <w:szCs w:val="28"/>
          <w:lang w:val="ru-RU"/>
        </w:rPr>
        <w:t xml:space="preserve"> для </w:t>
      </w:r>
      <w:proofErr w:type="spellStart"/>
      <w:r w:rsidRPr="009D7BB8">
        <w:rPr>
          <w:rFonts w:ascii="Times New Roman" w:hAnsi="Times New Roman" w:cs="Times New Roman"/>
          <w:sz w:val="28"/>
          <w:szCs w:val="28"/>
          <w:lang w:val="ru-RU"/>
        </w:rPr>
        <w:t>збереження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якості</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середовища</w:t>
      </w:r>
      <w:proofErr w:type="spellEnd"/>
      <w:r w:rsidRPr="009D7BB8">
        <w:rPr>
          <w:rFonts w:ascii="Times New Roman" w:hAnsi="Times New Roman" w:cs="Times New Roman"/>
          <w:sz w:val="28"/>
          <w:szCs w:val="28"/>
          <w:lang w:val="ru-RU"/>
        </w:rPr>
        <w:t xml:space="preserve"> </w:t>
      </w:r>
      <w:proofErr w:type="spellStart"/>
      <w:r w:rsidR="00650718">
        <w:rPr>
          <w:rFonts w:ascii="Times New Roman" w:hAnsi="Times New Roman" w:cs="Times New Roman"/>
          <w:sz w:val="28"/>
          <w:szCs w:val="28"/>
          <w:lang w:val="ru-RU"/>
        </w:rPr>
        <w:t>життєдіяльності</w:t>
      </w:r>
      <w:proofErr w:type="spellEnd"/>
      <w:r w:rsidR="00650718">
        <w:rPr>
          <w:rFonts w:ascii="Times New Roman" w:hAnsi="Times New Roman" w:cs="Times New Roman"/>
          <w:sz w:val="28"/>
          <w:szCs w:val="28"/>
          <w:lang w:val="ru-RU"/>
        </w:rPr>
        <w:t xml:space="preserve"> </w:t>
      </w:r>
      <w:proofErr w:type="spellStart"/>
      <w:r w:rsidR="00650718">
        <w:rPr>
          <w:rFonts w:ascii="Times New Roman" w:hAnsi="Times New Roman" w:cs="Times New Roman"/>
          <w:sz w:val="28"/>
          <w:szCs w:val="28"/>
          <w:lang w:val="ru-RU"/>
        </w:rPr>
        <w:t>людини</w:t>
      </w:r>
      <w:proofErr w:type="spellEnd"/>
      <w:r w:rsidRPr="009D7BB8">
        <w:rPr>
          <w:rFonts w:ascii="Times New Roman" w:hAnsi="Times New Roman" w:cs="Times New Roman"/>
          <w:sz w:val="28"/>
          <w:szCs w:val="28"/>
          <w:lang w:val="ru-RU"/>
        </w:rPr>
        <w:t xml:space="preserve"> в межах </w:t>
      </w:r>
      <w:proofErr w:type="spellStart"/>
      <w:r w:rsidRPr="009D7BB8">
        <w:rPr>
          <w:rFonts w:ascii="Times New Roman" w:hAnsi="Times New Roman" w:cs="Times New Roman"/>
          <w:sz w:val="28"/>
          <w:szCs w:val="28"/>
          <w:lang w:val="ru-RU"/>
        </w:rPr>
        <w:t>окремих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районів</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зростає</w:t>
      </w:r>
      <w:proofErr w:type="spellEnd"/>
      <w:r w:rsidRPr="009D7BB8">
        <w:rPr>
          <w:rFonts w:ascii="Times New Roman" w:hAnsi="Times New Roman" w:cs="Times New Roman"/>
          <w:sz w:val="28"/>
          <w:szCs w:val="28"/>
          <w:lang w:val="ru-RU"/>
        </w:rPr>
        <w:t xml:space="preserve">. Особливо велика роль </w:t>
      </w:r>
      <w:proofErr w:type="spellStart"/>
      <w:r w:rsidRPr="009D7BB8">
        <w:rPr>
          <w:rFonts w:ascii="Times New Roman" w:hAnsi="Times New Roman" w:cs="Times New Roman"/>
          <w:sz w:val="28"/>
          <w:szCs w:val="28"/>
          <w:lang w:val="ru-RU"/>
        </w:rPr>
        <w:t>довгострокових</w:t>
      </w:r>
      <w:proofErr w:type="spellEnd"/>
      <w:r w:rsidRPr="009D7BB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соціо-</w:t>
      </w:r>
      <w:r w:rsidRPr="009D7BB8">
        <w:rPr>
          <w:rFonts w:ascii="Times New Roman" w:hAnsi="Times New Roman" w:cs="Times New Roman"/>
          <w:sz w:val="28"/>
          <w:szCs w:val="28"/>
          <w:lang w:val="ru-RU"/>
        </w:rPr>
        <w:t>еколого-економічних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розробок</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змін</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навколишнього</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середовища</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під</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впливом</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господарської</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діяльності</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оскільки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такі</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розробки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дають</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можливість</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узгодити</w:t>
      </w:r>
      <w:proofErr w:type="spellEnd"/>
      <w:r w:rsidRPr="009D7BB8">
        <w:rPr>
          <w:rFonts w:ascii="Times New Roman" w:hAnsi="Times New Roman" w:cs="Times New Roman"/>
          <w:sz w:val="28"/>
          <w:szCs w:val="28"/>
          <w:lang w:val="ru-RU"/>
        </w:rPr>
        <w:t xml:space="preserve"> </w:t>
      </w:r>
      <w:r w:rsidR="00650718">
        <w:rPr>
          <w:rFonts w:ascii="Times New Roman" w:hAnsi="Times New Roman" w:cs="Times New Roman"/>
          <w:sz w:val="28"/>
          <w:szCs w:val="28"/>
          <w:lang w:val="ru-RU"/>
        </w:rPr>
        <w:t xml:space="preserve">антропогене </w:t>
      </w:r>
      <w:proofErr w:type="spellStart"/>
      <w:r w:rsidR="00650718">
        <w:rPr>
          <w:rFonts w:ascii="Times New Roman" w:hAnsi="Times New Roman" w:cs="Times New Roman"/>
          <w:sz w:val="28"/>
          <w:szCs w:val="28"/>
          <w:lang w:val="ru-RU"/>
        </w:rPr>
        <w:t>навантаження</w:t>
      </w:r>
      <w:proofErr w:type="spellEnd"/>
      <w:r w:rsidR="00650718">
        <w:rPr>
          <w:rFonts w:ascii="Times New Roman" w:hAnsi="Times New Roman" w:cs="Times New Roman"/>
          <w:sz w:val="28"/>
          <w:szCs w:val="28"/>
          <w:lang w:val="ru-RU"/>
        </w:rPr>
        <w:t xml:space="preserve"> з </w:t>
      </w:r>
      <w:proofErr w:type="spellStart"/>
      <w:r w:rsidR="00650718">
        <w:rPr>
          <w:rFonts w:ascii="Times New Roman" w:hAnsi="Times New Roman" w:cs="Times New Roman"/>
          <w:sz w:val="28"/>
          <w:szCs w:val="28"/>
          <w:lang w:val="ru-RU"/>
        </w:rPr>
        <w:t>екологічними</w:t>
      </w:r>
      <w:proofErr w:type="spellEnd"/>
      <w:r w:rsidR="00650718">
        <w:rPr>
          <w:rFonts w:ascii="Times New Roman" w:hAnsi="Times New Roman" w:cs="Times New Roman"/>
          <w:sz w:val="28"/>
          <w:szCs w:val="28"/>
          <w:lang w:val="ru-RU"/>
        </w:rPr>
        <w:t xml:space="preserve"> </w:t>
      </w:r>
      <w:proofErr w:type="spellStart"/>
      <w:r w:rsidR="00650718">
        <w:rPr>
          <w:rFonts w:ascii="Times New Roman" w:hAnsi="Times New Roman" w:cs="Times New Roman"/>
          <w:sz w:val="28"/>
          <w:szCs w:val="28"/>
          <w:lang w:val="ru-RU"/>
        </w:rPr>
        <w:t>можливостми</w:t>
      </w:r>
      <w:proofErr w:type="spellEnd"/>
      <w:r w:rsidR="00650718">
        <w:rPr>
          <w:rFonts w:ascii="Times New Roman" w:hAnsi="Times New Roman" w:cs="Times New Roman"/>
          <w:sz w:val="28"/>
          <w:szCs w:val="28"/>
          <w:lang w:val="ru-RU"/>
        </w:rPr>
        <w:t xml:space="preserve"> ПТС.</w:t>
      </w:r>
    </w:p>
    <w:p w14:paraId="2A8427D3" w14:textId="77777777" w:rsidR="00A60BD3" w:rsidRDefault="00F27AEF"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Плани</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охорони</w:t>
      </w:r>
      <w:proofErr w:type="spellEnd"/>
      <w:r w:rsidR="008B01B6" w:rsidRPr="00FE3716">
        <w:rPr>
          <w:rFonts w:ascii="Times New Roman" w:hAnsi="Times New Roman" w:cs="Times New Roman"/>
          <w:sz w:val="28"/>
          <w:szCs w:val="28"/>
          <w:lang w:val="ru-RU"/>
        </w:rPr>
        <w:t xml:space="preserve"> </w:t>
      </w:r>
      <w:r w:rsidR="00650718">
        <w:rPr>
          <w:rFonts w:ascii="Times New Roman" w:hAnsi="Times New Roman" w:cs="Times New Roman"/>
          <w:sz w:val="28"/>
          <w:szCs w:val="28"/>
          <w:lang w:val="ru-RU"/>
        </w:rPr>
        <w:t>НПС</w:t>
      </w:r>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повинні</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забезпечувати</w:t>
      </w:r>
      <w:proofErr w:type="spellEnd"/>
      <w:r w:rsidR="008B01B6" w:rsidRPr="00FE3716">
        <w:rPr>
          <w:rFonts w:ascii="Times New Roman" w:hAnsi="Times New Roman" w:cs="Times New Roman"/>
          <w:sz w:val="28"/>
          <w:szCs w:val="28"/>
          <w:lang w:val="ru-RU"/>
        </w:rPr>
        <w:t xml:space="preserve">: </w:t>
      </w:r>
    </w:p>
    <w:p w14:paraId="576D1FE1" w14:textId="77777777" w:rsidR="00A60BD3" w:rsidRDefault="00A60BD3"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008B01B6" w:rsidRPr="00FE3716">
        <w:rPr>
          <w:rFonts w:ascii="Times New Roman" w:hAnsi="Times New Roman" w:cs="Times New Roman"/>
          <w:sz w:val="28"/>
          <w:szCs w:val="28"/>
          <w:lang w:val="ru-RU"/>
        </w:rPr>
        <w:t>раціональне</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економне</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використання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на </w:t>
      </w:r>
      <w:proofErr w:type="spellStart"/>
      <w:r w:rsidR="008B01B6" w:rsidRPr="00FE3716">
        <w:rPr>
          <w:rFonts w:ascii="Times New Roman" w:hAnsi="Times New Roman" w:cs="Times New Roman"/>
          <w:sz w:val="28"/>
          <w:szCs w:val="28"/>
          <w:lang w:val="ru-RU"/>
        </w:rPr>
        <w:t>основі</w:t>
      </w:r>
      <w:proofErr w:type="spellEnd"/>
      <w:r w:rsidR="008B01B6" w:rsidRPr="00FE3716">
        <w:rPr>
          <w:rFonts w:ascii="Times New Roman" w:hAnsi="Times New Roman" w:cs="Times New Roman"/>
          <w:sz w:val="28"/>
          <w:szCs w:val="28"/>
          <w:lang w:val="ru-RU"/>
        </w:rPr>
        <w:t xml:space="preserve"> широкого </w:t>
      </w:r>
      <w:proofErr w:type="spellStart"/>
      <w:r w:rsidR="008B01B6" w:rsidRPr="00FE3716">
        <w:rPr>
          <w:rFonts w:ascii="Times New Roman" w:hAnsi="Times New Roman" w:cs="Times New Roman"/>
          <w:sz w:val="28"/>
          <w:szCs w:val="28"/>
          <w:lang w:val="ru-RU"/>
        </w:rPr>
        <w:t>застосування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новітніх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технологій</w:t>
      </w:r>
      <w:proofErr w:type="spellEnd"/>
      <w:r w:rsidR="008B01B6" w:rsidRPr="00FE3716">
        <w:rPr>
          <w:rFonts w:ascii="Times New Roman" w:hAnsi="Times New Roman" w:cs="Times New Roman"/>
          <w:sz w:val="28"/>
          <w:szCs w:val="28"/>
          <w:lang w:val="ru-RU"/>
        </w:rPr>
        <w:t>;</w:t>
      </w:r>
    </w:p>
    <w:p w14:paraId="2BAB8EA9" w14:textId="77777777" w:rsidR="00A60BD3" w:rsidRDefault="00A60BD3"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8B01B6" w:rsidRPr="00FE3716">
        <w:rPr>
          <w:rFonts w:ascii="Times New Roman" w:hAnsi="Times New Roman" w:cs="Times New Roman"/>
          <w:sz w:val="28"/>
          <w:szCs w:val="28"/>
          <w:lang w:val="ru-RU"/>
        </w:rPr>
        <w:t xml:space="preserve"> заходи </w:t>
      </w:r>
      <w:proofErr w:type="spellStart"/>
      <w:r w:rsidR="008B01B6" w:rsidRPr="00FE3716">
        <w:rPr>
          <w:rFonts w:ascii="Times New Roman" w:hAnsi="Times New Roman" w:cs="Times New Roman"/>
          <w:sz w:val="28"/>
          <w:szCs w:val="28"/>
          <w:lang w:val="ru-RU"/>
        </w:rPr>
        <w:t>запобігання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псуванню</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забрудненню</w:t>
      </w:r>
      <w:proofErr w:type="spellEnd"/>
      <w:r w:rsidR="008B01B6" w:rsidRPr="00FE3716">
        <w:rPr>
          <w:rFonts w:ascii="Times New Roman" w:hAnsi="Times New Roman" w:cs="Times New Roman"/>
          <w:sz w:val="28"/>
          <w:szCs w:val="28"/>
          <w:lang w:val="ru-RU"/>
        </w:rPr>
        <w:t xml:space="preserve"> та </w:t>
      </w:r>
      <w:proofErr w:type="spellStart"/>
      <w:r w:rsidR="008B01B6" w:rsidRPr="00FE3716">
        <w:rPr>
          <w:rFonts w:ascii="Times New Roman" w:hAnsi="Times New Roman" w:cs="Times New Roman"/>
          <w:sz w:val="28"/>
          <w:szCs w:val="28"/>
          <w:lang w:val="ru-RU"/>
        </w:rPr>
        <w:t>виснаженню</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відтворення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відновлювальних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застосування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біологічних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хімічних</w:t>
      </w:r>
      <w:proofErr w:type="spellEnd"/>
      <w:r w:rsidR="008B01B6" w:rsidRPr="00FE3716">
        <w:rPr>
          <w:rFonts w:ascii="Times New Roman" w:hAnsi="Times New Roman" w:cs="Times New Roman"/>
          <w:sz w:val="28"/>
          <w:szCs w:val="28"/>
          <w:lang w:val="ru-RU"/>
        </w:rPr>
        <w:t xml:space="preserve"> та </w:t>
      </w:r>
      <w:proofErr w:type="spellStart"/>
      <w:r w:rsidR="008B01B6" w:rsidRPr="00FE3716">
        <w:rPr>
          <w:rFonts w:ascii="Times New Roman" w:hAnsi="Times New Roman" w:cs="Times New Roman"/>
          <w:sz w:val="28"/>
          <w:szCs w:val="28"/>
          <w:lang w:val="ru-RU"/>
        </w:rPr>
        <w:t>інших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методів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поліпшення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якості</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природних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ресурсів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збереження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територій</w:t>
      </w:r>
      <w:proofErr w:type="spellEnd"/>
      <w:r w:rsidR="008B01B6" w:rsidRPr="00FE3716">
        <w:rPr>
          <w:rFonts w:ascii="Times New Roman" w:hAnsi="Times New Roman" w:cs="Times New Roman"/>
          <w:sz w:val="28"/>
          <w:szCs w:val="28"/>
          <w:lang w:val="ru-RU"/>
        </w:rPr>
        <w:t xml:space="preserve"> та </w:t>
      </w:r>
      <w:proofErr w:type="spellStart"/>
      <w:r w:rsidR="008B01B6" w:rsidRPr="00FE3716">
        <w:rPr>
          <w:rFonts w:ascii="Times New Roman" w:hAnsi="Times New Roman" w:cs="Times New Roman"/>
          <w:sz w:val="28"/>
          <w:szCs w:val="28"/>
          <w:lang w:val="ru-RU"/>
        </w:rPr>
        <w:t>об’єктів</w:t>
      </w:r>
      <w:proofErr w:type="spellEnd"/>
      <w:r w:rsidR="008B01B6" w:rsidRPr="00FE3716">
        <w:rPr>
          <w:rFonts w:ascii="Times New Roman" w:hAnsi="Times New Roman" w:cs="Times New Roman"/>
          <w:sz w:val="28"/>
          <w:szCs w:val="28"/>
          <w:lang w:val="ru-RU"/>
        </w:rPr>
        <w:t xml:space="preserve"> природно-</w:t>
      </w:r>
      <w:proofErr w:type="spellStart"/>
      <w:r w:rsidR="008B01B6" w:rsidRPr="00FE3716">
        <w:rPr>
          <w:rFonts w:ascii="Times New Roman" w:hAnsi="Times New Roman" w:cs="Times New Roman"/>
          <w:sz w:val="28"/>
          <w:szCs w:val="28"/>
          <w:lang w:val="ru-RU"/>
        </w:rPr>
        <w:t>заповідного</w:t>
      </w:r>
      <w:proofErr w:type="spellEnd"/>
      <w:r w:rsidR="008B01B6" w:rsidRPr="00FE3716">
        <w:rPr>
          <w:rFonts w:ascii="Times New Roman" w:hAnsi="Times New Roman" w:cs="Times New Roman"/>
          <w:sz w:val="28"/>
          <w:szCs w:val="28"/>
          <w:lang w:val="ru-RU"/>
        </w:rPr>
        <w:t xml:space="preserve"> фонду;</w:t>
      </w:r>
    </w:p>
    <w:p w14:paraId="4FA59F36" w14:textId="77777777" w:rsidR="00A60BD3" w:rsidRDefault="00A60BD3"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 </w:t>
      </w:r>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екологічну</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безпеку</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населення</w:t>
      </w:r>
      <w:proofErr w:type="spellEnd"/>
      <w:r w:rsidR="008B01B6" w:rsidRPr="00FE3716">
        <w:rPr>
          <w:rFonts w:ascii="Times New Roman" w:hAnsi="Times New Roman" w:cs="Times New Roman"/>
          <w:sz w:val="28"/>
          <w:szCs w:val="28"/>
          <w:lang w:val="ru-RU"/>
        </w:rPr>
        <w:t xml:space="preserve">. </w:t>
      </w:r>
    </w:p>
    <w:p w14:paraId="29CC654C" w14:textId="27432C7D" w:rsidR="008E56B6" w:rsidRDefault="00A60BD3" w:rsidP="002C5CA6">
      <w:pPr>
        <w:tabs>
          <w:tab w:val="left" w:pos="6150"/>
          <w:tab w:val="left" w:pos="9072"/>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8B01B6" w:rsidRPr="00FE3716">
        <w:rPr>
          <w:rFonts w:ascii="Times New Roman" w:hAnsi="Times New Roman" w:cs="Times New Roman"/>
          <w:sz w:val="28"/>
          <w:szCs w:val="28"/>
          <w:lang w:val="ru-RU"/>
        </w:rPr>
        <w:t xml:space="preserve">Одним з </w:t>
      </w:r>
      <w:proofErr w:type="spellStart"/>
      <w:r w:rsidR="008B01B6" w:rsidRPr="00FE3716">
        <w:rPr>
          <w:rFonts w:ascii="Times New Roman" w:hAnsi="Times New Roman" w:cs="Times New Roman"/>
          <w:sz w:val="28"/>
          <w:szCs w:val="28"/>
          <w:lang w:val="ru-RU"/>
        </w:rPr>
        <w:t>важливих</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завдань</w:t>
      </w:r>
      <w:proofErr w:type="spellEnd"/>
      <w:r w:rsidR="008B01B6" w:rsidRPr="00FE3716">
        <w:rPr>
          <w:rFonts w:ascii="Times New Roman" w:hAnsi="Times New Roman" w:cs="Times New Roman"/>
          <w:sz w:val="28"/>
          <w:szCs w:val="28"/>
          <w:lang w:val="ru-RU"/>
        </w:rPr>
        <w:t xml:space="preserve"> перспективного </w:t>
      </w:r>
      <w:proofErr w:type="spellStart"/>
      <w:r w:rsidR="008B01B6" w:rsidRPr="00FE3716">
        <w:rPr>
          <w:rFonts w:ascii="Times New Roman" w:hAnsi="Times New Roman" w:cs="Times New Roman"/>
          <w:sz w:val="28"/>
          <w:szCs w:val="28"/>
          <w:lang w:val="ru-RU"/>
        </w:rPr>
        <w:t>планування</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охорони</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природи</w:t>
      </w:r>
      <w:proofErr w:type="spellEnd"/>
      <w:r w:rsidR="008B01B6" w:rsidRPr="00FE3716">
        <w:rPr>
          <w:rFonts w:ascii="Times New Roman" w:hAnsi="Times New Roman" w:cs="Times New Roman"/>
          <w:sz w:val="28"/>
          <w:szCs w:val="28"/>
          <w:lang w:val="ru-RU"/>
        </w:rPr>
        <w:t xml:space="preserve"> є </w:t>
      </w:r>
      <w:proofErr w:type="spellStart"/>
      <w:r w:rsidR="008B01B6" w:rsidRPr="00FE3716">
        <w:rPr>
          <w:rFonts w:ascii="Times New Roman" w:hAnsi="Times New Roman" w:cs="Times New Roman"/>
          <w:sz w:val="28"/>
          <w:szCs w:val="28"/>
          <w:lang w:val="ru-RU"/>
        </w:rPr>
        <w:t>розробка</w:t>
      </w:r>
      <w:proofErr w:type="spellEnd"/>
      <w:r w:rsidR="008B01B6" w:rsidRPr="00FE3716">
        <w:rPr>
          <w:rFonts w:ascii="Times New Roman" w:hAnsi="Times New Roman" w:cs="Times New Roman"/>
          <w:sz w:val="28"/>
          <w:szCs w:val="28"/>
          <w:lang w:val="ru-RU"/>
        </w:rPr>
        <w:t xml:space="preserve"> моделей, </w:t>
      </w:r>
      <w:proofErr w:type="spellStart"/>
      <w:r w:rsidR="008B01B6" w:rsidRPr="00FE3716">
        <w:rPr>
          <w:rFonts w:ascii="Times New Roman" w:hAnsi="Times New Roman" w:cs="Times New Roman"/>
          <w:sz w:val="28"/>
          <w:szCs w:val="28"/>
          <w:lang w:val="ru-RU"/>
        </w:rPr>
        <w:t>які</w:t>
      </w:r>
      <w:proofErr w:type="spellEnd"/>
      <w:r w:rsidR="008B01B6" w:rsidRPr="00FE3716">
        <w:rPr>
          <w:rFonts w:ascii="Times New Roman" w:hAnsi="Times New Roman" w:cs="Times New Roman"/>
          <w:sz w:val="28"/>
          <w:szCs w:val="28"/>
          <w:lang w:val="ru-RU"/>
        </w:rPr>
        <w:t xml:space="preserve"> б дозволили </w:t>
      </w:r>
      <w:proofErr w:type="spellStart"/>
      <w:r w:rsidR="008B01B6" w:rsidRPr="00FE3716">
        <w:rPr>
          <w:rFonts w:ascii="Times New Roman" w:hAnsi="Times New Roman" w:cs="Times New Roman"/>
          <w:sz w:val="28"/>
          <w:szCs w:val="28"/>
          <w:lang w:val="ru-RU"/>
        </w:rPr>
        <w:t>визначати</w:t>
      </w:r>
      <w:proofErr w:type="spellEnd"/>
      <w:r w:rsidR="008B01B6" w:rsidRPr="00FE3716">
        <w:rPr>
          <w:rFonts w:ascii="Times New Roman" w:hAnsi="Times New Roman" w:cs="Times New Roman"/>
          <w:sz w:val="28"/>
          <w:szCs w:val="28"/>
          <w:lang w:val="ru-RU"/>
        </w:rPr>
        <w:t xml:space="preserve"> </w:t>
      </w:r>
      <w:r w:rsidR="00AB46E3">
        <w:rPr>
          <w:rFonts w:ascii="Times New Roman" w:hAnsi="Times New Roman" w:cs="Times New Roman"/>
          <w:sz w:val="28"/>
          <w:szCs w:val="28"/>
          <w:lang w:val="ru-RU"/>
        </w:rPr>
        <w:t>і</w:t>
      </w:r>
      <w:r w:rsidR="00F27AEF">
        <w:rPr>
          <w:rFonts w:ascii="Times New Roman" w:hAnsi="Times New Roman" w:cs="Times New Roman"/>
          <w:sz w:val="28"/>
          <w:szCs w:val="28"/>
          <w:lang w:val="ru-RU"/>
        </w:rPr>
        <w:t xml:space="preserve"> </w:t>
      </w:r>
      <w:proofErr w:type="spellStart"/>
      <w:r w:rsidR="00F27AEF">
        <w:rPr>
          <w:rFonts w:ascii="Times New Roman" w:hAnsi="Times New Roman" w:cs="Times New Roman"/>
          <w:sz w:val="28"/>
          <w:szCs w:val="28"/>
          <w:lang w:val="ru-RU"/>
        </w:rPr>
        <w:t>прогнозувати</w:t>
      </w:r>
      <w:proofErr w:type="spellEnd"/>
      <w:r w:rsidR="00F27AEF">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вплив</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населення</w:t>
      </w:r>
      <w:proofErr w:type="spellEnd"/>
      <w:r w:rsidR="008B01B6" w:rsidRPr="00FE3716">
        <w:rPr>
          <w:rFonts w:ascii="Times New Roman" w:hAnsi="Times New Roman" w:cs="Times New Roman"/>
          <w:sz w:val="28"/>
          <w:szCs w:val="28"/>
          <w:lang w:val="ru-RU"/>
        </w:rPr>
        <w:t xml:space="preserve"> і </w:t>
      </w:r>
      <w:proofErr w:type="spellStart"/>
      <w:r w:rsidR="008B01B6" w:rsidRPr="00FE3716">
        <w:rPr>
          <w:rFonts w:ascii="Times New Roman" w:hAnsi="Times New Roman" w:cs="Times New Roman"/>
          <w:sz w:val="28"/>
          <w:szCs w:val="28"/>
          <w:lang w:val="ru-RU"/>
        </w:rPr>
        <w:t>виробництва</w:t>
      </w:r>
      <w:proofErr w:type="spellEnd"/>
      <w:r w:rsidR="008B01B6" w:rsidRPr="00FE3716">
        <w:rPr>
          <w:rFonts w:ascii="Times New Roman" w:hAnsi="Times New Roman" w:cs="Times New Roman"/>
          <w:sz w:val="28"/>
          <w:szCs w:val="28"/>
          <w:lang w:val="ru-RU"/>
        </w:rPr>
        <w:t xml:space="preserve"> на стан </w:t>
      </w:r>
      <w:proofErr w:type="spellStart"/>
      <w:r w:rsidR="008B01B6" w:rsidRPr="00FE3716">
        <w:rPr>
          <w:rFonts w:ascii="Times New Roman" w:hAnsi="Times New Roman" w:cs="Times New Roman"/>
          <w:sz w:val="28"/>
          <w:szCs w:val="28"/>
          <w:lang w:val="ru-RU"/>
        </w:rPr>
        <w:t>навколишнього</w:t>
      </w:r>
      <w:proofErr w:type="spellEnd"/>
      <w:r w:rsidR="008B01B6" w:rsidRPr="00FE3716">
        <w:rPr>
          <w:rFonts w:ascii="Times New Roman" w:hAnsi="Times New Roman" w:cs="Times New Roman"/>
          <w:sz w:val="28"/>
          <w:szCs w:val="28"/>
          <w:lang w:val="ru-RU"/>
        </w:rPr>
        <w:t xml:space="preserve"> </w:t>
      </w:r>
      <w:proofErr w:type="spellStart"/>
      <w:r w:rsidR="008B01B6" w:rsidRPr="00FE3716">
        <w:rPr>
          <w:rFonts w:ascii="Times New Roman" w:hAnsi="Times New Roman" w:cs="Times New Roman"/>
          <w:sz w:val="28"/>
          <w:szCs w:val="28"/>
          <w:lang w:val="ru-RU"/>
        </w:rPr>
        <w:t>середовища</w:t>
      </w:r>
      <w:proofErr w:type="spellEnd"/>
      <w:r w:rsidR="008B01B6" w:rsidRPr="00FE3716">
        <w:rPr>
          <w:rFonts w:ascii="Times New Roman" w:hAnsi="Times New Roman" w:cs="Times New Roman"/>
          <w:sz w:val="28"/>
          <w:szCs w:val="28"/>
          <w:lang w:val="ru-RU"/>
        </w:rPr>
        <w:t>.</w:t>
      </w:r>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Екологічне</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прогнозування</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може</w:t>
      </w:r>
      <w:proofErr w:type="spellEnd"/>
      <w:r w:rsidR="00AB46E3">
        <w:rPr>
          <w:rFonts w:ascii="Times New Roman" w:hAnsi="Times New Roman" w:cs="Times New Roman"/>
          <w:sz w:val="28"/>
          <w:szCs w:val="28"/>
          <w:lang w:val="ru-RU"/>
        </w:rPr>
        <w:t xml:space="preserve"> бути</w:t>
      </w:r>
      <w:r w:rsidR="00AB46E3" w:rsidRPr="00B020EA">
        <w:rPr>
          <w:rFonts w:ascii="Times New Roman" w:hAnsi="Times New Roman" w:cs="Times New Roman"/>
          <w:sz w:val="28"/>
          <w:szCs w:val="28"/>
          <w:lang w:val="ru-RU"/>
        </w:rPr>
        <w:t xml:space="preserve"> </w:t>
      </w:r>
      <w:proofErr w:type="spellStart"/>
      <w:r w:rsidR="00AB46E3" w:rsidRPr="00B020EA">
        <w:rPr>
          <w:rFonts w:ascii="Times New Roman" w:hAnsi="Times New Roman" w:cs="Times New Roman"/>
          <w:sz w:val="28"/>
          <w:szCs w:val="28"/>
          <w:lang w:val="ru-RU"/>
        </w:rPr>
        <w:t>короткостроков</w:t>
      </w:r>
      <w:r w:rsidR="00AB46E3">
        <w:rPr>
          <w:rFonts w:ascii="Times New Roman" w:hAnsi="Times New Roman" w:cs="Times New Roman"/>
          <w:sz w:val="28"/>
          <w:szCs w:val="28"/>
          <w:lang w:val="ru-RU"/>
        </w:rPr>
        <w:t>им</w:t>
      </w:r>
      <w:proofErr w:type="spellEnd"/>
      <w:r w:rsidR="00346BB3">
        <w:rPr>
          <w:rFonts w:ascii="Times New Roman" w:hAnsi="Times New Roman" w:cs="Times New Roman"/>
          <w:sz w:val="28"/>
          <w:szCs w:val="28"/>
          <w:lang w:val="ru-RU"/>
        </w:rPr>
        <w:t xml:space="preserve"> (до </w:t>
      </w:r>
      <w:r w:rsidR="00AB46E3" w:rsidRPr="00B020EA">
        <w:rPr>
          <w:rFonts w:ascii="Times New Roman" w:hAnsi="Times New Roman" w:cs="Times New Roman"/>
          <w:sz w:val="28"/>
          <w:szCs w:val="28"/>
          <w:lang w:val="ru-RU"/>
        </w:rPr>
        <w:t xml:space="preserve">5 </w:t>
      </w:r>
      <w:proofErr w:type="spellStart"/>
      <w:r w:rsidR="00AB46E3" w:rsidRPr="00B020EA">
        <w:rPr>
          <w:rFonts w:ascii="Times New Roman" w:hAnsi="Times New Roman" w:cs="Times New Roman"/>
          <w:sz w:val="28"/>
          <w:szCs w:val="28"/>
          <w:lang w:val="ru-RU"/>
        </w:rPr>
        <w:t>років</w:t>
      </w:r>
      <w:proofErr w:type="spellEnd"/>
      <w:r w:rsidR="00AB46E3" w:rsidRPr="00B020EA">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або</w:t>
      </w:r>
      <w:proofErr w:type="spellEnd"/>
      <w:r w:rsidR="00AB46E3" w:rsidRPr="00B020EA">
        <w:rPr>
          <w:rFonts w:ascii="Times New Roman" w:hAnsi="Times New Roman" w:cs="Times New Roman"/>
          <w:sz w:val="28"/>
          <w:szCs w:val="28"/>
          <w:lang w:val="ru-RU"/>
        </w:rPr>
        <w:t xml:space="preserve"> </w:t>
      </w:r>
      <w:proofErr w:type="spellStart"/>
      <w:r w:rsidR="00AB46E3" w:rsidRPr="00B020EA">
        <w:rPr>
          <w:rFonts w:ascii="Times New Roman" w:hAnsi="Times New Roman" w:cs="Times New Roman"/>
          <w:sz w:val="28"/>
          <w:szCs w:val="28"/>
          <w:lang w:val="ru-RU"/>
        </w:rPr>
        <w:t>довгостроков</w:t>
      </w:r>
      <w:r w:rsidR="00AB46E3">
        <w:rPr>
          <w:rFonts w:ascii="Times New Roman" w:hAnsi="Times New Roman" w:cs="Times New Roman"/>
          <w:sz w:val="28"/>
          <w:szCs w:val="28"/>
          <w:lang w:val="ru-RU"/>
        </w:rPr>
        <w:t>им</w:t>
      </w:r>
      <w:proofErr w:type="spellEnd"/>
      <w:r w:rsidR="00AB46E3" w:rsidRPr="00B020EA">
        <w:rPr>
          <w:rFonts w:ascii="Times New Roman" w:hAnsi="Times New Roman" w:cs="Times New Roman"/>
          <w:sz w:val="28"/>
          <w:szCs w:val="28"/>
          <w:lang w:val="ru-RU"/>
        </w:rPr>
        <w:t xml:space="preserve"> (до 25 </w:t>
      </w:r>
      <w:proofErr w:type="spellStart"/>
      <w:r w:rsidR="00AB46E3" w:rsidRPr="00B020EA">
        <w:rPr>
          <w:rFonts w:ascii="Times New Roman" w:hAnsi="Times New Roman" w:cs="Times New Roman"/>
          <w:sz w:val="28"/>
          <w:szCs w:val="28"/>
          <w:lang w:val="ru-RU"/>
        </w:rPr>
        <w:t>років</w:t>
      </w:r>
      <w:proofErr w:type="spellEnd"/>
      <w:r w:rsidR="00AB46E3" w:rsidRPr="00B020EA">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Його</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здійснюють</w:t>
      </w:r>
      <w:proofErr w:type="spellEnd"/>
      <w:r w:rsidR="00AB46E3">
        <w:rPr>
          <w:rFonts w:ascii="Times New Roman" w:hAnsi="Times New Roman" w:cs="Times New Roman"/>
          <w:sz w:val="28"/>
          <w:szCs w:val="28"/>
          <w:lang w:val="ru-RU"/>
        </w:rPr>
        <w:t xml:space="preserve"> </w:t>
      </w:r>
      <w:proofErr w:type="spellStart"/>
      <w:r w:rsidR="00AB46E3" w:rsidRPr="00B020EA">
        <w:rPr>
          <w:rFonts w:ascii="Times New Roman" w:hAnsi="Times New Roman" w:cs="Times New Roman"/>
          <w:sz w:val="28"/>
          <w:szCs w:val="28"/>
          <w:lang w:val="ru-RU"/>
        </w:rPr>
        <w:t>спеціально</w:t>
      </w:r>
      <w:proofErr w:type="spellEnd"/>
      <w:r w:rsidR="00AB46E3" w:rsidRPr="00B020EA">
        <w:rPr>
          <w:rFonts w:ascii="Times New Roman" w:hAnsi="Times New Roman" w:cs="Times New Roman"/>
          <w:sz w:val="28"/>
          <w:szCs w:val="28"/>
          <w:lang w:val="ru-RU"/>
        </w:rPr>
        <w:t xml:space="preserve"> </w:t>
      </w:r>
      <w:proofErr w:type="spellStart"/>
      <w:r w:rsidR="00AB46E3" w:rsidRPr="00B020EA">
        <w:rPr>
          <w:rFonts w:ascii="Times New Roman" w:hAnsi="Times New Roman" w:cs="Times New Roman"/>
          <w:sz w:val="28"/>
          <w:szCs w:val="28"/>
          <w:lang w:val="ru-RU"/>
        </w:rPr>
        <w:t>уповноважені</w:t>
      </w:r>
      <w:proofErr w:type="spellEnd"/>
      <w:r w:rsidR="00AB46E3" w:rsidRPr="00B020EA">
        <w:rPr>
          <w:rFonts w:ascii="Times New Roman" w:hAnsi="Times New Roman" w:cs="Times New Roman"/>
          <w:sz w:val="28"/>
          <w:szCs w:val="28"/>
          <w:lang w:val="ru-RU"/>
        </w:rPr>
        <w:t xml:space="preserve"> </w:t>
      </w:r>
      <w:proofErr w:type="spellStart"/>
      <w:r w:rsidR="00AB46E3" w:rsidRPr="00B020EA">
        <w:rPr>
          <w:rFonts w:ascii="Times New Roman" w:hAnsi="Times New Roman" w:cs="Times New Roman"/>
          <w:sz w:val="28"/>
          <w:szCs w:val="28"/>
          <w:lang w:val="ru-RU"/>
        </w:rPr>
        <w:t>державні</w:t>
      </w:r>
      <w:proofErr w:type="spellEnd"/>
      <w:r w:rsidR="00AB46E3" w:rsidRPr="00B020EA">
        <w:rPr>
          <w:rFonts w:ascii="Times New Roman" w:hAnsi="Times New Roman" w:cs="Times New Roman"/>
          <w:sz w:val="28"/>
          <w:szCs w:val="28"/>
          <w:lang w:val="ru-RU"/>
        </w:rPr>
        <w:t xml:space="preserve"> </w:t>
      </w:r>
      <w:proofErr w:type="spellStart"/>
      <w:r w:rsidR="00AB46E3" w:rsidRPr="00B020EA">
        <w:rPr>
          <w:rFonts w:ascii="Times New Roman" w:hAnsi="Times New Roman" w:cs="Times New Roman"/>
          <w:sz w:val="28"/>
          <w:szCs w:val="28"/>
          <w:lang w:val="ru-RU"/>
        </w:rPr>
        <w:t>органи</w:t>
      </w:r>
      <w:proofErr w:type="spellEnd"/>
      <w:r w:rsidR="00AB46E3" w:rsidRPr="00B020EA">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із</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залученням</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наукових</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уста</w:t>
      </w:r>
      <w:r w:rsidR="00AB46E3" w:rsidRPr="00B020EA">
        <w:rPr>
          <w:rFonts w:ascii="Times New Roman" w:hAnsi="Times New Roman" w:cs="Times New Roman"/>
          <w:sz w:val="28"/>
          <w:szCs w:val="28"/>
          <w:lang w:val="ru-RU"/>
        </w:rPr>
        <w:t>нов</w:t>
      </w:r>
      <w:proofErr w:type="spellEnd"/>
      <w:r w:rsidR="008E56B6" w:rsidRPr="008E56B6">
        <w:rPr>
          <w:rFonts w:ascii="Times New Roman" w:hAnsi="Times New Roman" w:cs="Times New Roman"/>
          <w:sz w:val="28"/>
          <w:szCs w:val="28"/>
          <w:lang w:val="ru-RU"/>
        </w:rPr>
        <w:t xml:space="preserve"> </w:t>
      </w:r>
      <w:r w:rsidR="008E56B6">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proofErr w:type="spellStart"/>
      <w:r w:rsidR="008E56B6">
        <w:rPr>
          <w:rFonts w:ascii="Times New Roman" w:hAnsi="Times New Roman" w:cs="Times New Roman"/>
          <w:sz w:val="28"/>
          <w:szCs w:val="28"/>
          <w:lang w:val="ru-RU"/>
        </w:rPr>
        <w:t>відповідності</w:t>
      </w:r>
      <w:proofErr w:type="spellEnd"/>
      <w:r w:rsidR="008E56B6">
        <w:rPr>
          <w:rFonts w:ascii="Times New Roman" w:hAnsi="Times New Roman" w:cs="Times New Roman"/>
          <w:sz w:val="28"/>
          <w:szCs w:val="28"/>
          <w:lang w:val="ru-RU"/>
        </w:rPr>
        <w:t xml:space="preserve"> до </w:t>
      </w:r>
      <w:proofErr w:type="spellStart"/>
      <w:r w:rsidR="008E56B6">
        <w:rPr>
          <w:rFonts w:ascii="Times New Roman" w:hAnsi="Times New Roman" w:cs="Times New Roman"/>
          <w:sz w:val="28"/>
          <w:szCs w:val="28"/>
          <w:lang w:val="ru-RU"/>
        </w:rPr>
        <w:t>вимог</w:t>
      </w:r>
      <w:proofErr w:type="spellEnd"/>
      <w:r w:rsidR="008E56B6">
        <w:rPr>
          <w:rFonts w:ascii="Times New Roman" w:hAnsi="Times New Roman" w:cs="Times New Roman"/>
          <w:sz w:val="28"/>
          <w:szCs w:val="28"/>
          <w:lang w:val="ru-RU"/>
        </w:rPr>
        <w:t xml:space="preserve"> </w:t>
      </w:r>
      <w:r w:rsidR="008E56B6" w:rsidRPr="00B020EA">
        <w:rPr>
          <w:rFonts w:ascii="Times New Roman" w:hAnsi="Times New Roman" w:cs="Times New Roman"/>
          <w:sz w:val="28"/>
          <w:szCs w:val="28"/>
          <w:lang w:val="ru-RU"/>
        </w:rPr>
        <w:t xml:space="preserve">Закону </w:t>
      </w:r>
      <w:proofErr w:type="spellStart"/>
      <w:r w:rsidR="008E56B6" w:rsidRPr="00B020EA">
        <w:rPr>
          <w:rFonts w:ascii="Times New Roman" w:hAnsi="Times New Roman" w:cs="Times New Roman"/>
          <w:sz w:val="28"/>
          <w:szCs w:val="28"/>
          <w:lang w:val="ru-RU"/>
        </w:rPr>
        <w:t>України</w:t>
      </w:r>
      <w:proofErr w:type="spellEnd"/>
      <w:r w:rsidR="008E56B6" w:rsidRPr="00B020EA">
        <w:rPr>
          <w:rFonts w:ascii="Times New Roman" w:hAnsi="Times New Roman" w:cs="Times New Roman"/>
          <w:sz w:val="28"/>
          <w:szCs w:val="28"/>
          <w:lang w:val="ru-RU"/>
        </w:rPr>
        <w:t xml:space="preserve"> «Про </w:t>
      </w:r>
      <w:proofErr w:type="spellStart"/>
      <w:r w:rsidR="008E56B6" w:rsidRPr="00B020EA">
        <w:rPr>
          <w:rFonts w:ascii="Times New Roman" w:hAnsi="Times New Roman" w:cs="Times New Roman"/>
          <w:sz w:val="28"/>
          <w:szCs w:val="28"/>
          <w:lang w:val="ru-RU"/>
        </w:rPr>
        <w:t>охорону</w:t>
      </w:r>
      <w:proofErr w:type="spellEnd"/>
      <w:r w:rsidR="008E56B6" w:rsidRPr="00B020EA">
        <w:rPr>
          <w:rFonts w:ascii="Times New Roman" w:hAnsi="Times New Roman" w:cs="Times New Roman"/>
          <w:sz w:val="28"/>
          <w:szCs w:val="28"/>
          <w:lang w:val="ru-RU"/>
        </w:rPr>
        <w:t xml:space="preserve"> </w:t>
      </w:r>
      <w:proofErr w:type="spellStart"/>
      <w:r w:rsidR="008E56B6" w:rsidRPr="00B020EA">
        <w:rPr>
          <w:rFonts w:ascii="Times New Roman" w:hAnsi="Times New Roman" w:cs="Times New Roman"/>
          <w:sz w:val="28"/>
          <w:szCs w:val="28"/>
          <w:lang w:val="ru-RU"/>
        </w:rPr>
        <w:t>навколишнього</w:t>
      </w:r>
      <w:proofErr w:type="spellEnd"/>
      <w:r w:rsidR="008E56B6" w:rsidRPr="00B020EA">
        <w:rPr>
          <w:rFonts w:ascii="Times New Roman" w:hAnsi="Times New Roman" w:cs="Times New Roman"/>
          <w:sz w:val="28"/>
          <w:szCs w:val="28"/>
          <w:lang w:val="ru-RU"/>
        </w:rPr>
        <w:t xml:space="preserve"> природного </w:t>
      </w:r>
      <w:proofErr w:type="spellStart"/>
      <w:r w:rsidR="008E56B6" w:rsidRPr="00B020EA">
        <w:rPr>
          <w:rFonts w:ascii="Times New Roman" w:hAnsi="Times New Roman" w:cs="Times New Roman"/>
          <w:sz w:val="28"/>
          <w:szCs w:val="28"/>
          <w:lang w:val="ru-RU"/>
        </w:rPr>
        <w:t>середовища</w:t>
      </w:r>
      <w:proofErr w:type="spellEnd"/>
      <w:r w:rsidR="008E56B6" w:rsidRPr="00B020EA">
        <w:rPr>
          <w:rFonts w:ascii="Times New Roman" w:hAnsi="Times New Roman" w:cs="Times New Roman"/>
          <w:sz w:val="28"/>
          <w:szCs w:val="28"/>
          <w:lang w:val="ru-RU"/>
        </w:rPr>
        <w:t>»</w:t>
      </w:r>
      <w:r w:rsidR="008E56B6">
        <w:rPr>
          <w:rFonts w:ascii="Times New Roman" w:hAnsi="Times New Roman" w:cs="Times New Roman"/>
          <w:sz w:val="28"/>
          <w:szCs w:val="28"/>
          <w:lang w:val="ru-RU"/>
        </w:rPr>
        <w:t xml:space="preserve"> (</w:t>
      </w:r>
      <w:r w:rsidR="008E56B6" w:rsidRPr="00B020EA">
        <w:rPr>
          <w:rFonts w:ascii="Times New Roman" w:hAnsi="Times New Roman" w:cs="Times New Roman"/>
          <w:sz w:val="28"/>
          <w:szCs w:val="28"/>
          <w:lang w:val="ru-RU"/>
        </w:rPr>
        <w:t>ч. 4 ст. 22</w:t>
      </w:r>
      <w:r w:rsidR="008E56B6">
        <w:rPr>
          <w:rFonts w:ascii="Times New Roman" w:hAnsi="Times New Roman" w:cs="Times New Roman"/>
          <w:sz w:val="28"/>
          <w:szCs w:val="28"/>
          <w:lang w:val="ru-RU"/>
        </w:rPr>
        <w:t>)</w:t>
      </w:r>
      <w:r w:rsidR="00322F29">
        <w:rPr>
          <w:rFonts w:ascii="Times New Roman" w:hAnsi="Times New Roman" w:cs="Times New Roman"/>
          <w:sz w:val="28"/>
          <w:szCs w:val="28"/>
          <w:lang w:val="ru-RU"/>
        </w:rPr>
        <w:t xml:space="preserve"> </w:t>
      </w:r>
      <w:r w:rsidR="00322F29" w:rsidRPr="00322F29">
        <w:rPr>
          <w:rFonts w:ascii="Times New Roman" w:hAnsi="Times New Roman" w:cs="Times New Roman"/>
          <w:sz w:val="28"/>
          <w:szCs w:val="28"/>
          <w:lang w:val="ru-RU"/>
        </w:rPr>
        <w:t>[ 5 ]</w:t>
      </w:r>
      <w:r w:rsidR="008E56B6">
        <w:rPr>
          <w:rFonts w:ascii="Times New Roman" w:hAnsi="Times New Roman" w:cs="Times New Roman"/>
          <w:sz w:val="28"/>
          <w:szCs w:val="28"/>
          <w:lang w:val="ru-RU"/>
        </w:rPr>
        <w:t>.</w:t>
      </w:r>
    </w:p>
    <w:p w14:paraId="2156DE91" w14:textId="3CE9F8BC" w:rsidR="00270ED4" w:rsidRDefault="006E1735" w:rsidP="002C5CA6">
      <w:pPr>
        <w:tabs>
          <w:tab w:val="left" w:pos="9072"/>
        </w:tabs>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B020EA" w:rsidRPr="00B020EA">
        <w:rPr>
          <w:rFonts w:ascii="Times New Roman" w:hAnsi="Times New Roman" w:cs="Times New Roman"/>
          <w:b/>
          <w:sz w:val="28"/>
          <w:szCs w:val="28"/>
          <w:lang w:val="ru-RU"/>
        </w:rPr>
        <w:t>Екологічне</w:t>
      </w:r>
      <w:proofErr w:type="spellEnd"/>
      <w:r w:rsidR="00B020EA" w:rsidRPr="00B020EA">
        <w:rPr>
          <w:rFonts w:ascii="Times New Roman" w:hAnsi="Times New Roman" w:cs="Times New Roman"/>
          <w:b/>
          <w:sz w:val="28"/>
          <w:szCs w:val="28"/>
          <w:lang w:val="ru-RU"/>
        </w:rPr>
        <w:t xml:space="preserve"> </w:t>
      </w:r>
      <w:proofErr w:type="spellStart"/>
      <w:r w:rsidR="00B020EA" w:rsidRPr="00B020EA">
        <w:rPr>
          <w:rFonts w:ascii="Times New Roman" w:hAnsi="Times New Roman" w:cs="Times New Roman"/>
          <w:b/>
          <w:sz w:val="28"/>
          <w:szCs w:val="28"/>
          <w:lang w:val="ru-RU"/>
        </w:rPr>
        <w:t>планування</w:t>
      </w:r>
      <w:proofErr w:type="spellEnd"/>
      <w:r w:rsidR="00B020EA" w:rsidRPr="00B020EA">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здійснюється</w:t>
      </w:r>
      <w:proofErr w:type="spellEnd"/>
      <w:r w:rsidR="0034349D">
        <w:rPr>
          <w:rFonts w:ascii="Times New Roman" w:hAnsi="Times New Roman" w:cs="Times New Roman"/>
          <w:sz w:val="28"/>
          <w:szCs w:val="28"/>
          <w:lang w:val="ru-RU"/>
        </w:rPr>
        <w:t xml:space="preserve"> для</w:t>
      </w:r>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організаці</w:t>
      </w:r>
      <w:r w:rsidR="0034349D">
        <w:rPr>
          <w:rFonts w:ascii="Times New Roman" w:hAnsi="Times New Roman" w:cs="Times New Roman"/>
          <w:sz w:val="28"/>
          <w:szCs w:val="28"/>
          <w:lang w:val="ru-RU"/>
        </w:rPr>
        <w:t>ї</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заходів</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щодо</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охорони</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навколишнього</w:t>
      </w:r>
      <w:proofErr w:type="spellEnd"/>
      <w:r w:rsidR="00B020EA" w:rsidRPr="00B020EA">
        <w:rPr>
          <w:rFonts w:ascii="Times New Roman" w:hAnsi="Times New Roman" w:cs="Times New Roman"/>
          <w:sz w:val="28"/>
          <w:szCs w:val="28"/>
          <w:lang w:val="ru-RU"/>
        </w:rPr>
        <w:t xml:space="preserve"> природного </w:t>
      </w:r>
      <w:proofErr w:type="spellStart"/>
      <w:r w:rsidR="00B020EA" w:rsidRPr="00B020EA">
        <w:rPr>
          <w:rFonts w:ascii="Times New Roman" w:hAnsi="Times New Roman" w:cs="Times New Roman"/>
          <w:sz w:val="28"/>
          <w:szCs w:val="28"/>
          <w:lang w:val="ru-RU"/>
        </w:rPr>
        <w:t>середовища</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забезпечення</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екологічної</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безпеки</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раціонального</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використання</w:t>
      </w:r>
      <w:proofErr w:type="spellEnd"/>
      <w:r w:rsidR="00B020EA" w:rsidRPr="00B020EA">
        <w:rPr>
          <w:rFonts w:ascii="Times New Roman" w:hAnsi="Times New Roman" w:cs="Times New Roman"/>
          <w:sz w:val="28"/>
          <w:szCs w:val="28"/>
          <w:lang w:val="ru-RU"/>
        </w:rPr>
        <w:t xml:space="preserve"> і </w:t>
      </w:r>
      <w:proofErr w:type="spellStart"/>
      <w:r w:rsidR="00B020EA" w:rsidRPr="00B020EA">
        <w:rPr>
          <w:rFonts w:ascii="Times New Roman" w:hAnsi="Times New Roman" w:cs="Times New Roman"/>
          <w:sz w:val="28"/>
          <w:szCs w:val="28"/>
          <w:lang w:val="ru-RU"/>
        </w:rPr>
        <w:t>відтворення</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природни</w:t>
      </w:r>
      <w:r w:rsidR="00B020EA">
        <w:rPr>
          <w:rFonts w:ascii="Times New Roman" w:hAnsi="Times New Roman" w:cs="Times New Roman"/>
          <w:sz w:val="28"/>
          <w:szCs w:val="28"/>
          <w:lang w:val="ru-RU"/>
        </w:rPr>
        <w:t>х</w:t>
      </w:r>
      <w:proofErr w:type="spellEnd"/>
      <w:r w:rsidR="00B020EA">
        <w:rPr>
          <w:rFonts w:ascii="Times New Roman" w:hAnsi="Times New Roman" w:cs="Times New Roman"/>
          <w:sz w:val="28"/>
          <w:szCs w:val="28"/>
          <w:lang w:val="ru-RU"/>
        </w:rPr>
        <w:t xml:space="preserve"> </w:t>
      </w:r>
      <w:proofErr w:type="spellStart"/>
      <w:r w:rsidR="00B020EA">
        <w:rPr>
          <w:rFonts w:ascii="Times New Roman" w:hAnsi="Times New Roman" w:cs="Times New Roman"/>
          <w:sz w:val="28"/>
          <w:szCs w:val="28"/>
          <w:lang w:val="ru-RU"/>
        </w:rPr>
        <w:t>ресурсів</w:t>
      </w:r>
      <w:proofErr w:type="spellEnd"/>
      <w:r w:rsidR="00B020EA">
        <w:rPr>
          <w:rFonts w:ascii="Times New Roman" w:hAnsi="Times New Roman" w:cs="Times New Roman"/>
          <w:sz w:val="28"/>
          <w:szCs w:val="28"/>
          <w:lang w:val="ru-RU"/>
        </w:rPr>
        <w:t xml:space="preserve"> на </w:t>
      </w:r>
      <w:proofErr w:type="spellStart"/>
      <w:r w:rsidR="0034349D">
        <w:rPr>
          <w:rFonts w:ascii="Times New Roman" w:hAnsi="Times New Roman" w:cs="Times New Roman"/>
          <w:sz w:val="28"/>
          <w:szCs w:val="28"/>
          <w:lang w:val="ru-RU"/>
        </w:rPr>
        <w:t>певну</w:t>
      </w:r>
      <w:proofErr w:type="spellEnd"/>
      <w:r w:rsidR="0034349D">
        <w:rPr>
          <w:rFonts w:ascii="Times New Roman" w:hAnsi="Times New Roman" w:cs="Times New Roman"/>
          <w:sz w:val="28"/>
          <w:szCs w:val="28"/>
          <w:lang w:val="ru-RU"/>
        </w:rPr>
        <w:t xml:space="preserve"> </w:t>
      </w:r>
      <w:r w:rsidR="00B020EA">
        <w:rPr>
          <w:rFonts w:ascii="Times New Roman" w:hAnsi="Times New Roman" w:cs="Times New Roman"/>
          <w:sz w:val="28"/>
          <w:szCs w:val="28"/>
          <w:lang w:val="ru-RU"/>
        </w:rPr>
        <w:t>перспективу</w:t>
      </w:r>
      <w:r w:rsidR="0034349D">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Ці</w:t>
      </w:r>
      <w:proofErr w:type="spellEnd"/>
      <w:r w:rsidR="0034349D">
        <w:rPr>
          <w:rFonts w:ascii="Times New Roman" w:hAnsi="Times New Roman" w:cs="Times New Roman"/>
          <w:sz w:val="28"/>
          <w:szCs w:val="28"/>
          <w:lang w:val="ru-RU"/>
        </w:rPr>
        <w:t xml:space="preserve"> заходи </w:t>
      </w:r>
      <w:proofErr w:type="spellStart"/>
      <w:r w:rsidR="0034349D">
        <w:rPr>
          <w:rFonts w:ascii="Times New Roman" w:hAnsi="Times New Roman" w:cs="Times New Roman"/>
          <w:sz w:val="28"/>
          <w:szCs w:val="28"/>
          <w:lang w:val="ru-RU"/>
        </w:rPr>
        <w:t>реалізуються</w:t>
      </w:r>
      <w:proofErr w:type="spellEnd"/>
      <w:r w:rsidR="0034349D">
        <w:rPr>
          <w:rFonts w:ascii="Times New Roman" w:hAnsi="Times New Roman" w:cs="Times New Roman"/>
          <w:sz w:val="28"/>
          <w:szCs w:val="28"/>
          <w:lang w:val="ru-RU"/>
        </w:rPr>
        <w:t xml:space="preserve"> в рамках</w:t>
      </w:r>
      <w:r w:rsidR="0034349D" w:rsidRPr="0034349D">
        <w:rPr>
          <w:rFonts w:ascii="Times New Roman" w:hAnsi="Times New Roman" w:cs="Times New Roman"/>
          <w:sz w:val="28"/>
          <w:szCs w:val="28"/>
          <w:lang w:val="ru-RU"/>
        </w:rPr>
        <w:t xml:space="preserve"> </w:t>
      </w:r>
      <w:proofErr w:type="spellStart"/>
      <w:r w:rsidR="0034349D" w:rsidRPr="00B020EA">
        <w:rPr>
          <w:rFonts w:ascii="Times New Roman" w:hAnsi="Times New Roman" w:cs="Times New Roman"/>
          <w:sz w:val="28"/>
          <w:szCs w:val="28"/>
          <w:lang w:val="ru-RU"/>
        </w:rPr>
        <w:t>міждержавних</w:t>
      </w:r>
      <w:proofErr w:type="spellEnd"/>
      <w:r w:rsidR="0034349D">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державних</w:t>
      </w:r>
      <w:proofErr w:type="spellEnd"/>
      <w:r w:rsidR="0034349D">
        <w:rPr>
          <w:rFonts w:ascii="Times New Roman" w:hAnsi="Times New Roman" w:cs="Times New Roman"/>
          <w:sz w:val="28"/>
          <w:szCs w:val="28"/>
          <w:lang w:val="ru-RU"/>
        </w:rPr>
        <w:t xml:space="preserve"> і </w:t>
      </w:r>
      <w:proofErr w:type="spellStart"/>
      <w:r w:rsidR="00B020EA" w:rsidRPr="00B020EA">
        <w:rPr>
          <w:rFonts w:ascii="Times New Roman" w:hAnsi="Times New Roman" w:cs="Times New Roman"/>
          <w:sz w:val="28"/>
          <w:szCs w:val="28"/>
          <w:lang w:val="ru-RU"/>
        </w:rPr>
        <w:t>регіональних</w:t>
      </w:r>
      <w:proofErr w:type="spellEnd"/>
      <w:r w:rsidR="0034349D">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природоохоронних</w:t>
      </w:r>
      <w:proofErr w:type="spellEnd"/>
      <w:r w:rsidR="00B020EA" w:rsidRPr="00B020EA">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цільових</w:t>
      </w:r>
      <w:proofErr w:type="spellEnd"/>
      <w:r w:rsidR="0034349D">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програм</w:t>
      </w:r>
      <w:proofErr w:type="spellEnd"/>
      <w:r w:rsidR="00B020EA" w:rsidRPr="00B020EA">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Д</w:t>
      </w:r>
      <w:r w:rsidR="00B020EA" w:rsidRPr="00B020EA">
        <w:rPr>
          <w:rFonts w:ascii="Times New Roman" w:hAnsi="Times New Roman" w:cs="Times New Roman"/>
          <w:sz w:val="28"/>
          <w:szCs w:val="28"/>
          <w:lang w:val="ru-RU"/>
        </w:rPr>
        <w:t>ержавні</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програми</w:t>
      </w:r>
      <w:proofErr w:type="spellEnd"/>
      <w:r w:rsidR="00B020EA" w:rsidRPr="00B020EA">
        <w:rPr>
          <w:rFonts w:ascii="Times New Roman" w:hAnsi="Times New Roman" w:cs="Times New Roman"/>
          <w:sz w:val="28"/>
          <w:szCs w:val="28"/>
          <w:lang w:val="ru-RU"/>
        </w:rPr>
        <w:t xml:space="preserve"> </w:t>
      </w:r>
      <w:proofErr w:type="spellStart"/>
      <w:r w:rsidR="00B020EA" w:rsidRPr="00B020EA">
        <w:rPr>
          <w:rFonts w:ascii="Times New Roman" w:hAnsi="Times New Roman" w:cs="Times New Roman"/>
          <w:sz w:val="28"/>
          <w:szCs w:val="28"/>
          <w:lang w:val="ru-RU"/>
        </w:rPr>
        <w:t>затверджуються</w:t>
      </w:r>
      <w:proofErr w:type="spellEnd"/>
      <w:r w:rsidR="0034349D">
        <w:rPr>
          <w:rFonts w:ascii="Times New Roman" w:hAnsi="Times New Roman" w:cs="Times New Roman"/>
          <w:sz w:val="28"/>
          <w:szCs w:val="28"/>
          <w:lang w:val="ru-RU"/>
        </w:rPr>
        <w:t xml:space="preserve"> Постановами </w:t>
      </w:r>
      <w:proofErr w:type="spellStart"/>
      <w:r w:rsidR="0034349D">
        <w:rPr>
          <w:rFonts w:ascii="Times New Roman" w:hAnsi="Times New Roman" w:cs="Times New Roman"/>
          <w:sz w:val="28"/>
          <w:szCs w:val="28"/>
          <w:lang w:val="ru-RU"/>
        </w:rPr>
        <w:t>Кабінету</w:t>
      </w:r>
      <w:proofErr w:type="spellEnd"/>
      <w:r w:rsidR="0034349D">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міністрів</w:t>
      </w:r>
      <w:proofErr w:type="spellEnd"/>
      <w:r w:rsidR="0034349D">
        <w:rPr>
          <w:rFonts w:ascii="Times New Roman" w:hAnsi="Times New Roman" w:cs="Times New Roman"/>
          <w:sz w:val="28"/>
          <w:szCs w:val="28"/>
          <w:lang w:val="ru-RU"/>
        </w:rPr>
        <w:t xml:space="preserve"> </w:t>
      </w:r>
      <w:proofErr w:type="spellStart"/>
      <w:r w:rsidR="0034349D">
        <w:rPr>
          <w:rFonts w:ascii="Times New Roman" w:hAnsi="Times New Roman" w:cs="Times New Roman"/>
          <w:sz w:val="28"/>
          <w:szCs w:val="28"/>
          <w:lang w:val="ru-RU"/>
        </w:rPr>
        <w:t>України</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Верховної</w:t>
      </w:r>
      <w:proofErr w:type="spellEnd"/>
      <w:r w:rsidR="00AB46E3">
        <w:rPr>
          <w:rFonts w:ascii="Times New Roman" w:hAnsi="Times New Roman" w:cs="Times New Roman"/>
          <w:sz w:val="28"/>
          <w:szCs w:val="28"/>
          <w:lang w:val="ru-RU"/>
        </w:rPr>
        <w:t xml:space="preserve"> ради </w:t>
      </w:r>
      <w:proofErr w:type="spellStart"/>
      <w:r w:rsidR="00AB46E3">
        <w:rPr>
          <w:rFonts w:ascii="Times New Roman" w:hAnsi="Times New Roman" w:cs="Times New Roman"/>
          <w:sz w:val="28"/>
          <w:szCs w:val="28"/>
          <w:lang w:val="ru-RU"/>
        </w:rPr>
        <w:t>України</w:t>
      </w:r>
      <w:proofErr w:type="spellEnd"/>
      <w:r w:rsidR="0034349D">
        <w:rPr>
          <w:rFonts w:ascii="Times New Roman" w:hAnsi="Times New Roman" w:cs="Times New Roman"/>
          <w:sz w:val="28"/>
          <w:szCs w:val="28"/>
          <w:lang w:val="ru-RU"/>
        </w:rPr>
        <w:t xml:space="preserve"> та З</w:t>
      </w:r>
      <w:r w:rsidR="00B020EA" w:rsidRPr="00B020EA">
        <w:rPr>
          <w:rFonts w:ascii="Times New Roman" w:hAnsi="Times New Roman" w:cs="Times New Roman"/>
          <w:sz w:val="28"/>
          <w:szCs w:val="28"/>
          <w:lang w:val="ru-RU"/>
        </w:rPr>
        <w:t xml:space="preserve">аконами </w:t>
      </w:r>
      <w:proofErr w:type="spellStart"/>
      <w:r w:rsidR="00B020EA" w:rsidRPr="00B020EA">
        <w:rPr>
          <w:rFonts w:ascii="Times New Roman" w:hAnsi="Times New Roman" w:cs="Times New Roman"/>
          <w:sz w:val="28"/>
          <w:szCs w:val="28"/>
          <w:lang w:val="ru-RU"/>
        </w:rPr>
        <w:t>України</w:t>
      </w:r>
      <w:proofErr w:type="spellEnd"/>
      <w:r w:rsidR="00AB46E3">
        <w:rPr>
          <w:rFonts w:ascii="Times New Roman" w:hAnsi="Times New Roman" w:cs="Times New Roman"/>
          <w:sz w:val="28"/>
          <w:szCs w:val="28"/>
          <w:lang w:val="ru-RU"/>
        </w:rPr>
        <w:t xml:space="preserve">, а </w:t>
      </w:r>
      <w:proofErr w:type="spellStart"/>
      <w:r w:rsidR="00AB46E3">
        <w:rPr>
          <w:rFonts w:ascii="Times New Roman" w:hAnsi="Times New Roman" w:cs="Times New Roman"/>
          <w:sz w:val="28"/>
          <w:szCs w:val="28"/>
          <w:lang w:val="ru-RU"/>
        </w:rPr>
        <w:t>регіональні</w:t>
      </w:r>
      <w:proofErr w:type="spellEnd"/>
      <w:r w:rsidR="00AB46E3">
        <w:rPr>
          <w:rFonts w:ascii="Times New Roman" w:hAnsi="Times New Roman" w:cs="Times New Roman"/>
          <w:sz w:val="28"/>
          <w:szCs w:val="28"/>
          <w:lang w:val="ru-RU"/>
        </w:rPr>
        <w:t xml:space="preserve"> і </w:t>
      </w:r>
      <w:proofErr w:type="spellStart"/>
      <w:r w:rsidR="00AB46E3">
        <w:rPr>
          <w:rFonts w:ascii="Times New Roman" w:hAnsi="Times New Roman" w:cs="Times New Roman"/>
          <w:sz w:val="28"/>
          <w:szCs w:val="28"/>
          <w:lang w:val="ru-RU"/>
        </w:rPr>
        <w:t>локальні</w:t>
      </w:r>
      <w:proofErr w:type="spellEnd"/>
      <w:r w:rsidR="00AB46E3">
        <w:rPr>
          <w:rFonts w:ascii="Times New Roman" w:hAnsi="Times New Roman" w:cs="Times New Roman"/>
          <w:sz w:val="28"/>
          <w:szCs w:val="28"/>
          <w:lang w:val="ru-RU"/>
        </w:rPr>
        <w:t xml:space="preserve"> - на </w:t>
      </w:r>
      <w:proofErr w:type="spellStart"/>
      <w:r w:rsidR="00AB46E3">
        <w:rPr>
          <w:rFonts w:ascii="Times New Roman" w:hAnsi="Times New Roman" w:cs="Times New Roman"/>
          <w:sz w:val="28"/>
          <w:szCs w:val="28"/>
          <w:lang w:val="ru-RU"/>
        </w:rPr>
        <w:t>сесіях</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обласних</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районних</w:t>
      </w:r>
      <w:proofErr w:type="spellEnd"/>
      <w:r w:rsidR="00AB46E3">
        <w:rPr>
          <w:rFonts w:ascii="Times New Roman" w:hAnsi="Times New Roman" w:cs="Times New Roman"/>
          <w:sz w:val="28"/>
          <w:szCs w:val="28"/>
          <w:lang w:val="ru-RU"/>
        </w:rPr>
        <w:t xml:space="preserve"> та </w:t>
      </w:r>
      <w:proofErr w:type="spellStart"/>
      <w:r w:rsidR="00AB46E3">
        <w:rPr>
          <w:rFonts w:ascii="Times New Roman" w:hAnsi="Times New Roman" w:cs="Times New Roman"/>
          <w:sz w:val="28"/>
          <w:szCs w:val="28"/>
          <w:lang w:val="ru-RU"/>
        </w:rPr>
        <w:t>місцевих</w:t>
      </w:r>
      <w:proofErr w:type="spellEnd"/>
      <w:r w:rsidR="00AB46E3">
        <w:rPr>
          <w:rFonts w:ascii="Times New Roman" w:hAnsi="Times New Roman" w:cs="Times New Roman"/>
          <w:sz w:val="28"/>
          <w:szCs w:val="28"/>
          <w:lang w:val="ru-RU"/>
        </w:rPr>
        <w:t xml:space="preserve"> рад</w:t>
      </w:r>
      <w:r w:rsidR="00B020EA" w:rsidRPr="00B020EA">
        <w:rPr>
          <w:rFonts w:ascii="Times New Roman" w:hAnsi="Times New Roman" w:cs="Times New Roman"/>
          <w:sz w:val="28"/>
          <w:szCs w:val="28"/>
          <w:lang w:val="ru-RU"/>
        </w:rPr>
        <w:t xml:space="preserve">. </w:t>
      </w:r>
      <w:r>
        <w:rPr>
          <w:rFonts w:ascii="Times New Roman" w:hAnsi="Times New Roman" w:cs="Times New Roman"/>
          <w:sz w:val="28"/>
          <w:szCs w:val="28"/>
          <w:lang w:val="ru-RU"/>
        </w:rPr>
        <w:t>Як</w:t>
      </w:r>
      <w:r w:rsidR="00AB46E3">
        <w:rPr>
          <w:rFonts w:ascii="Times New Roman" w:hAnsi="Times New Roman" w:cs="Times New Roman"/>
          <w:sz w:val="28"/>
          <w:szCs w:val="28"/>
          <w:lang w:val="ru-RU"/>
        </w:rPr>
        <w:t xml:space="preserve"> приклад </w:t>
      </w:r>
      <w:proofErr w:type="spellStart"/>
      <w:r w:rsidR="00BA5155">
        <w:rPr>
          <w:rFonts w:ascii="Times New Roman" w:hAnsi="Times New Roman" w:cs="Times New Roman"/>
          <w:sz w:val="28"/>
          <w:szCs w:val="28"/>
          <w:lang w:val="ru-RU"/>
        </w:rPr>
        <w:t>назвемо</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Міжнародну</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конвенцію</w:t>
      </w:r>
      <w:proofErr w:type="spellEnd"/>
      <w:r w:rsidR="00AB46E3">
        <w:rPr>
          <w:rFonts w:ascii="Times New Roman" w:hAnsi="Times New Roman" w:cs="Times New Roman"/>
          <w:sz w:val="28"/>
          <w:szCs w:val="28"/>
          <w:lang w:val="ru-RU"/>
        </w:rPr>
        <w:t xml:space="preserve"> про </w:t>
      </w:r>
      <w:proofErr w:type="spellStart"/>
      <w:r w:rsidR="00AB46E3">
        <w:rPr>
          <w:rFonts w:ascii="Times New Roman" w:hAnsi="Times New Roman" w:cs="Times New Roman"/>
          <w:sz w:val="28"/>
          <w:szCs w:val="28"/>
          <w:lang w:val="ru-RU"/>
        </w:rPr>
        <w:t>сталий</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розвиток</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Карпатського</w:t>
      </w:r>
      <w:proofErr w:type="spellEnd"/>
      <w:r w:rsidR="00AB46E3">
        <w:rPr>
          <w:rFonts w:ascii="Times New Roman" w:hAnsi="Times New Roman" w:cs="Times New Roman"/>
          <w:sz w:val="28"/>
          <w:szCs w:val="28"/>
          <w:lang w:val="ru-RU"/>
        </w:rPr>
        <w:t xml:space="preserve"> </w:t>
      </w:r>
      <w:proofErr w:type="spellStart"/>
      <w:r w:rsidR="00AB46E3">
        <w:rPr>
          <w:rFonts w:ascii="Times New Roman" w:hAnsi="Times New Roman" w:cs="Times New Roman"/>
          <w:sz w:val="28"/>
          <w:szCs w:val="28"/>
          <w:lang w:val="ru-RU"/>
        </w:rPr>
        <w:t>регіону</w:t>
      </w:r>
      <w:proofErr w:type="spellEnd"/>
      <w:r w:rsidR="00BA5155">
        <w:rPr>
          <w:rFonts w:ascii="Times New Roman" w:hAnsi="Times New Roman" w:cs="Times New Roman"/>
          <w:sz w:val="28"/>
          <w:szCs w:val="28"/>
          <w:lang w:val="ru-RU"/>
        </w:rPr>
        <w:t xml:space="preserve">. Попри </w:t>
      </w:r>
      <w:proofErr w:type="spellStart"/>
      <w:r w:rsidR="00BA5155">
        <w:rPr>
          <w:rFonts w:ascii="Times New Roman" w:hAnsi="Times New Roman" w:cs="Times New Roman"/>
          <w:sz w:val="28"/>
          <w:szCs w:val="28"/>
          <w:lang w:val="ru-RU"/>
        </w:rPr>
        <w:t>великі</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плани</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напрацьовані</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ще</w:t>
      </w:r>
      <w:proofErr w:type="spellEnd"/>
      <w:r w:rsidR="00BA5155">
        <w:rPr>
          <w:rFonts w:ascii="Times New Roman" w:hAnsi="Times New Roman" w:cs="Times New Roman"/>
          <w:sz w:val="28"/>
          <w:szCs w:val="28"/>
          <w:lang w:val="ru-RU"/>
        </w:rPr>
        <w:t xml:space="preserve"> у 2011 </w:t>
      </w:r>
      <w:proofErr w:type="spellStart"/>
      <w:r w:rsidR="00BA5155">
        <w:rPr>
          <w:rFonts w:ascii="Times New Roman" w:hAnsi="Times New Roman" w:cs="Times New Roman"/>
          <w:sz w:val="28"/>
          <w:szCs w:val="28"/>
          <w:lang w:val="ru-RU"/>
        </w:rPr>
        <w:t>році</w:t>
      </w:r>
      <w:proofErr w:type="spellEnd"/>
      <w:r w:rsidR="00BA5155">
        <w:rPr>
          <w:rFonts w:ascii="Times New Roman" w:hAnsi="Times New Roman" w:cs="Times New Roman"/>
          <w:sz w:val="28"/>
          <w:szCs w:val="28"/>
          <w:lang w:val="ru-RU"/>
        </w:rPr>
        <w:t xml:space="preserve"> на </w:t>
      </w:r>
      <w:proofErr w:type="spellStart"/>
      <w:r w:rsidR="00BA5155">
        <w:rPr>
          <w:rFonts w:ascii="Times New Roman" w:hAnsi="Times New Roman" w:cs="Times New Roman"/>
          <w:sz w:val="28"/>
          <w:szCs w:val="28"/>
          <w:lang w:val="ru-RU"/>
        </w:rPr>
        <w:t>проведеній</w:t>
      </w:r>
      <w:proofErr w:type="spellEnd"/>
      <w:r w:rsidR="00BA5155">
        <w:rPr>
          <w:rFonts w:ascii="Times New Roman" w:hAnsi="Times New Roman" w:cs="Times New Roman"/>
          <w:sz w:val="28"/>
          <w:szCs w:val="28"/>
          <w:lang w:val="ru-RU"/>
        </w:rPr>
        <w:t xml:space="preserve"> в </w:t>
      </w:r>
      <w:proofErr w:type="spellStart"/>
      <w:r w:rsidR="00BA5155">
        <w:rPr>
          <w:rFonts w:ascii="Times New Roman" w:hAnsi="Times New Roman" w:cs="Times New Roman"/>
          <w:sz w:val="28"/>
          <w:szCs w:val="28"/>
          <w:lang w:val="ru-RU"/>
        </w:rPr>
        <w:t>Ужгороді</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Міжнародній</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конференції</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Сталий</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розвиток</w:t>
      </w:r>
      <w:proofErr w:type="spellEnd"/>
      <w:r w:rsidR="00BA5155">
        <w:rPr>
          <w:rFonts w:ascii="Times New Roman" w:hAnsi="Times New Roman" w:cs="Times New Roman"/>
          <w:sz w:val="28"/>
          <w:szCs w:val="28"/>
          <w:lang w:val="ru-RU"/>
        </w:rPr>
        <w:t xml:space="preserve"> Карпат та </w:t>
      </w:r>
      <w:proofErr w:type="spellStart"/>
      <w:r w:rsidR="00BA5155">
        <w:rPr>
          <w:rFonts w:ascii="Times New Roman" w:hAnsi="Times New Roman" w:cs="Times New Roman"/>
          <w:sz w:val="28"/>
          <w:szCs w:val="28"/>
          <w:lang w:val="ru-RU"/>
        </w:rPr>
        <w:t>інших</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гірських</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регіонів</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Європи</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одобрені</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європейською</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спільнотою</w:t>
      </w:r>
      <w:proofErr w:type="spellEnd"/>
      <w:r w:rsidR="00BA5155">
        <w:rPr>
          <w:rFonts w:ascii="Times New Roman" w:hAnsi="Times New Roman" w:cs="Times New Roman"/>
          <w:sz w:val="28"/>
          <w:szCs w:val="28"/>
          <w:lang w:val="ru-RU"/>
        </w:rPr>
        <w:t xml:space="preserve"> за </w:t>
      </w:r>
      <w:proofErr w:type="spellStart"/>
      <w:r w:rsidR="00BA5155">
        <w:rPr>
          <w:rFonts w:ascii="Times New Roman" w:hAnsi="Times New Roman" w:cs="Times New Roman"/>
          <w:sz w:val="28"/>
          <w:szCs w:val="28"/>
          <w:lang w:val="ru-RU"/>
        </w:rPr>
        <w:t>участі</w:t>
      </w:r>
      <w:proofErr w:type="spellEnd"/>
      <w:r w:rsidR="00BA5155">
        <w:rPr>
          <w:rFonts w:ascii="Times New Roman" w:hAnsi="Times New Roman" w:cs="Times New Roman"/>
          <w:sz w:val="28"/>
          <w:szCs w:val="28"/>
          <w:lang w:val="ru-RU"/>
        </w:rPr>
        <w:t xml:space="preserve"> 18 </w:t>
      </w:r>
      <w:proofErr w:type="spellStart"/>
      <w:r w:rsidR="00BA5155">
        <w:rPr>
          <w:rFonts w:ascii="Times New Roman" w:hAnsi="Times New Roman" w:cs="Times New Roman"/>
          <w:sz w:val="28"/>
          <w:szCs w:val="28"/>
          <w:lang w:val="ru-RU"/>
        </w:rPr>
        <w:t>країн</w:t>
      </w:r>
      <w:proofErr w:type="spellEnd"/>
      <w:r w:rsidR="00BA5155">
        <w:rPr>
          <w:rFonts w:ascii="Times New Roman" w:hAnsi="Times New Roman" w:cs="Times New Roman"/>
          <w:sz w:val="28"/>
          <w:szCs w:val="28"/>
          <w:lang w:val="ru-RU"/>
        </w:rPr>
        <w:t xml:space="preserve">, на жаль </w:t>
      </w:r>
      <w:proofErr w:type="spellStart"/>
      <w:r w:rsidR="00BA5155">
        <w:rPr>
          <w:rFonts w:ascii="Times New Roman" w:hAnsi="Times New Roman" w:cs="Times New Roman"/>
          <w:sz w:val="28"/>
          <w:szCs w:val="28"/>
          <w:lang w:val="ru-RU"/>
        </w:rPr>
        <w:t>із</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задекларованих</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намірів</w:t>
      </w:r>
      <w:proofErr w:type="spellEnd"/>
      <w:r w:rsidR="00BA5155">
        <w:rPr>
          <w:rFonts w:ascii="Times New Roman" w:hAnsi="Times New Roman" w:cs="Times New Roman"/>
          <w:sz w:val="28"/>
          <w:szCs w:val="28"/>
          <w:lang w:val="ru-RU"/>
        </w:rPr>
        <w:t xml:space="preserve"> на </w:t>
      </w:r>
      <w:proofErr w:type="spellStart"/>
      <w:r w:rsidR="00BA5155">
        <w:rPr>
          <w:rFonts w:ascii="Times New Roman" w:hAnsi="Times New Roman" w:cs="Times New Roman"/>
          <w:sz w:val="28"/>
          <w:szCs w:val="28"/>
          <w:lang w:val="ru-RU"/>
        </w:rPr>
        <w:t>практиці</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реалізовано</w:t>
      </w:r>
      <w:proofErr w:type="spellEnd"/>
      <w:r w:rsidR="00BA5155">
        <w:rPr>
          <w:rFonts w:ascii="Times New Roman" w:hAnsi="Times New Roman" w:cs="Times New Roman"/>
          <w:sz w:val="28"/>
          <w:szCs w:val="28"/>
          <w:lang w:val="ru-RU"/>
        </w:rPr>
        <w:t xml:space="preserve"> </w:t>
      </w:r>
      <w:proofErr w:type="spellStart"/>
      <w:r w:rsidR="00BA5155">
        <w:rPr>
          <w:rFonts w:ascii="Times New Roman" w:hAnsi="Times New Roman" w:cs="Times New Roman"/>
          <w:sz w:val="28"/>
          <w:szCs w:val="28"/>
          <w:lang w:val="ru-RU"/>
        </w:rPr>
        <w:t>дуже</w:t>
      </w:r>
      <w:proofErr w:type="spellEnd"/>
      <w:r w:rsidR="00BA5155">
        <w:rPr>
          <w:rFonts w:ascii="Times New Roman" w:hAnsi="Times New Roman" w:cs="Times New Roman"/>
          <w:sz w:val="28"/>
          <w:szCs w:val="28"/>
          <w:lang w:val="ru-RU"/>
        </w:rPr>
        <w:t xml:space="preserve"> мало.</w:t>
      </w:r>
    </w:p>
    <w:p w14:paraId="1CA51EDE" w14:textId="77777777" w:rsidR="000D5E4E" w:rsidRDefault="000D5E4E" w:rsidP="002C5CA6">
      <w:pPr>
        <w:tabs>
          <w:tab w:val="left" w:pos="9072"/>
        </w:tabs>
        <w:spacing w:after="0"/>
        <w:ind w:left="0" w:firstLine="1134"/>
        <w:rPr>
          <w:sz w:val="28"/>
          <w:szCs w:val="28"/>
        </w:rPr>
      </w:pPr>
    </w:p>
    <w:p w14:paraId="059DFB5A" w14:textId="4D97DB52" w:rsidR="00270ED4" w:rsidRDefault="009A487D" w:rsidP="002C5CA6">
      <w:pPr>
        <w:tabs>
          <w:tab w:val="left" w:pos="9072"/>
        </w:tabs>
        <w:spacing w:after="0"/>
        <w:ind w:left="0"/>
        <w:rPr>
          <w:rFonts w:ascii="Times New Roman" w:hAnsi="Times New Roman" w:cs="Times New Roman"/>
          <w:b/>
          <w:sz w:val="28"/>
          <w:szCs w:val="28"/>
        </w:rPr>
      </w:pPr>
      <w:r>
        <w:rPr>
          <w:rFonts w:ascii="Times New Roman" w:hAnsi="Times New Roman" w:cs="Times New Roman"/>
          <w:b/>
          <w:sz w:val="28"/>
          <w:szCs w:val="28"/>
        </w:rPr>
        <w:t xml:space="preserve">     </w:t>
      </w:r>
      <w:r w:rsidR="009F5E34">
        <w:rPr>
          <w:rFonts w:ascii="Times New Roman" w:hAnsi="Times New Roman" w:cs="Times New Roman"/>
          <w:b/>
          <w:sz w:val="28"/>
          <w:szCs w:val="28"/>
        </w:rPr>
        <w:t xml:space="preserve">       </w:t>
      </w:r>
      <w:r w:rsidR="001225A2">
        <w:rPr>
          <w:rFonts w:ascii="Times New Roman" w:hAnsi="Times New Roman" w:cs="Times New Roman"/>
          <w:b/>
          <w:sz w:val="28"/>
          <w:szCs w:val="28"/>
          <w:lang w:val="ru-RU"/>
        </w:rPr>
        <w:t>6</w:t>
      </w:r>
      <w:r>
        <w:rPr>
          <w:rFonts w:ascii="Times New Roman" w:hAnsi="Times New Roman" w:cs="Times New Roman"/>
          <w:b/>
          <w:sz w:val="28"/>
          <w:szCs w:val="28"/>
        </w:rPr>
        <w:t>.</w:t>
      </w:r>
      <w:r w:rsidR="009F5E34">
        <w:rPr>
          <w:rFonts w:ascii="Times New Roman" w:hAnsi="Times New Roman" w:cs="Times New Roman"/>
          <w:b/>
          <w:sz w:val="28"/>
          <w:szCs w:val="28"/>
        </w:rPr>
        <w:t xml:space="preserve"> </w:t>
      </w:r>
      <w:r w:rsidR="005832C4">
        <w:rPr>
          <w:rFonts w:ascii="Times New Roman" w:hAnsi="Times New Roman" w:cs="Times New Roman"/>
          <w:b/>
          <w:sz w:val="28"/>
          <w:szCs w:val="28"/>
        </w:rPr>
        <w:t>В</w:t>
      </w:r>
      <w:r w:rsidR="00EE2FAD" w:rsidRPr="009A487D">
        <w:rPr>
          <w:rFonts w:ascii="Times New Roman" w:hAnsi="Times New Roman" w:cs="Times New Roman"/>
          <w:b/>
          <w:sz w:val="28"/>
          <w:szCs w:val="28"/>
        </w:rPr>
        <w:t>иди</w:t>
      </w:r>
      <w:r w:rsidR="00EE2FAD" w:rsidRPr="009A487D">
        <w:rPr>
          <w:rFonts w:ascii="Times New Roman" w:hAnsi="Times New Roman" w:cs="Times New Roman"/>
          <w:b/>
          <w:sz w:val="28"/>
          <w:szCs w:val="28"/>
          <w:lang w:val="ru-RU"/>
        </w:rPr>
        <w:t xml:space="preserve"> </w:t>
      </w:r>
      <w:proofErr w:type="spellStart"/>
      <w:r w:rsidR="00EE2FAD" w:rsidRPr="009A487D">
        <w:rPr>
          <w:rFonts w:ascii="Times New Roman" w:hAnsi="Times New Roman" w:cs="Times New Roman"/>
          <w:b/>
          <w:sz w:val="28"/>
          <w:szCs w:val="28"/>
          <w:lang w:val="ru-RU"/>
        </w:rPr>
        <w:t>управління</w:t>
      </w:r>
      <w:proofErr w:type="spellEnd"/>
      <w:r w:rsidR="00EE2FAD" w:rsidRPr="009A487D">
        <w:rPr>
          <w:rFonts w:ascii="Times New Roman" w:hAnsi="Times New Roman" w:cs="Times New Roman"/>
          <w:b/>
          <w:sz w:val="28"/>
          <w:szCs w:val="28"/>
          <w:lang w:val="ru-RU"/>
        </w:rPr>
        <w:t xml:space="preserve"> </w:t>
      </w:r>
      <w:proofErr w:type="spellStart"/>
      <w:r w:rsidR="00EE2FAD" w:rsidRPr="009A487D">
        <w:rPr>
          <w:rFonts w:ascii="Times New Roman" w:hAnsi="Times New Roman" w:cs="Times New Roman"/>
          <w:b/>
          <w:sz w:val="28"/>
          <w:szCs w:val="28"/>
          <w:lang w:val="ru-RU"/>
        </w:rPr>
        <w:t>природокористуванням</w:t>
      </w:r>
      <w:proofErr w:type="spellEnd"/>
      <w:r w:rsidR="00EE2FAD" w:rsidRPr="009A487D">
        <w:rPr>
          <w:rFonts w:ascii="Times New Roman" w:hAnsi="Times New Roman" w:cs="Times New Roman"/>
          <w:b/>
          <w:sz w:val="28"/>
          <w:szCs w:val="28"/>
        </w:rPr>
        <w:t xml:space="preserve"> </w:t>
      </w:r>
    </w:p>
    <w:p w14:paraId="1A2D926C" w14:textId="77777777" w:rsidR="002C5CA6" w:rsidRPr="009A487D" w:rsidRDefault="002C5CA6" w:rsidP="002C5CA6">
      <w:pPr>
        <w:tabs>
          <w:tab w:val="left" w:pos="9072"/>
        </w:tabs>
        <w:spacing w:after="0"/>
        <w:ind w:left="0"/>
        <w:rPr>
          <w:rFonts w:ascii="Times New Roman" w:hAnsi="Times New Roman" w:cs="Times New Roman"/>
          <w:b/>
          <w:sz w:val="28"/>
          <w:szCs w:val="28"/>
        </w:rPr>
      </w:pPr>
    </w:p>
    <w:p w14:paraId="18C050DD" w14:textId="6870B8B3" w:rsidR="00CF7F5A" w:rsidRPr="00C448B9" w:rsidRDefault="00C448B9" w:rsidP="002C5CA6">
      <w:pPr>
        <w:tabs>
          <w:tab w:val="left" w:pos="9072"/>
          <w:tab w:val="left" w:pos="9214"/>
        </w:tabs>
        <w:spacing w:after="0"/>
        <w:ind w:left="0"/>
        <w:rPr>
          <w:rFonts w:ascii="Times New Roman" w:hAnsi="Times New Roman" w:cs="Times New Roman"/>
          <w:sz w:val="28"/>
          <w:szCs w:val="28"/>
          <w:lang w:val="ru-RU"/>
        </w:rPr>
      </w:pPr>
      <w:r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w:t>
      </w:r>
      <w:r w:rsidRPr="00C448B9">
        <w:rPr>
          <w:rFonts w:ascii="Times New Roman" w:hAnsi="Times New Roman" w:cs="Times New Roman"/>
          <w:sz w:val="28"/>
          <w:szCs w:val="28"/>
          <w:lang w:val="ru-RU"/>
        </w:rPr>
        <w:t>озрізняють</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наступні</w:t>
      </w:r>
      <w:proofErr w:type="spellEnd"/>
      <w:r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види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управління</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природокористуванням</w:t>
      </w:r>
      <w:proofErr w:type="spellEnd"/>
      <w:r w:rsidR="00CF7F5A" w:rsidRPr="00C448B9">
        <w:rPr>
          <w:rFonts w:ascii="Times New Roman" w:hAnsi="Times New Roman" w:cs="Times New Roman"/>
          <w:sz w:val="28"/>
          <w:szCs w:val="28"/>
          <w:lang w:val="ru-RU"/>
        </w:rPr>
        <w:t xml:space="preserve"> і </w:t>
      </w:r>
      <w:proofErr w:type="spellStart"/>
      <w:r w:rsidR="00CF7F5A" w:rsidRPr="00C448B9">
        <w:rPr>
          <w:rFonts w:ascii="Times New Roman" w:hAnsi="Times New Roman" w:cs="Times New Roman"/>
          <w:sz w:val="28"/>
          <w:szCs w:val="28"/>
          <w:lang w:val="ru-RU"/>
        </w:rPr>
        <w:t>охороною</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навколишнього</w:t>
      </w:r>
      <w:proofErr w:type="spellEnd"/>
      <w:r w:rsidR="00CF7F5A" w:rsidRPr="00C448B9">
        <w:rPr>
          <w:rFonts w:ascii="Times New Roman" w:hAnsi="Times New Roman" w:cs="Times New Roman"/>
          <w:sz w:val="28"/>
          <w:szCs w:val="28"/>
          <w:lang w:val="ru-RU"/>
        </w:rPr>
        <w:t xml:space="preserve"> природного </w:t>
      </w:r>
      <w:proofErr w:type="spellStart"/>
      <w:r w:rsidR="00CF7F5A" w:rsidRPr="00C448B9">
        <w:rPr>
          <w:rFonts w:ascii="Times New Roman" w:hAnsi="Times New Roman" w:cs="Times New Roman"/>
          <w:sz w:val="28"/>
          <w:szCs w:val="28"/>
          <w:lang w:val="ru-RU"/>
        </w:rPr>
        <w:t>середовища</w:t>
      </w:r>
      <w:proofErr w:type="spellEnd"/>
      <w:r w:rsidR="00CF7F5A" w:rsidRPr="00C448B9">
        <w:rPr>
          <w:rFonts w:ascii="Times New Roman" w:hAnsi="Times New Roman" w:cs="Times New Roman"/>
          <w:sz w:val="28"/>
          <w:szCs w:val="28"/>
          <w:lang w:val="ru-RU"/>
        </w:rPr>
        <w:t>:</w:t>
      </w:r>
    </w:p>
    <w:p w14:paraId="24EAE55C" w14:textId="77777777" w:rsidR="00CF7F5A" w:rsidRPr="00C448B9" w:rsidRDefault="00114B63" w:rsidP="002C5CA6">
      <w:pPr>
        <w:tabs>
          <w:tab w:val="left" w:pos="9072"/>
          <w:tab w:val="left" w:pos="9214"/>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6E02C8">
        <w:rPr>
          <w:rFonts w:ascii="Times New Roman" w:hAnsi="Times New Roman" w:cs="Times New Roman"/>
          <w:b/>
          <w:sz w:val="28"/>
          <w:szCs w:val="28"/>
          <w:lang w:val="ru-RU"/>
        </w:rPr>
        <w:t>Державне</w:t>
      </w:r>
      <w:proofErr w:type="spellEnd"/>
      <w:r w:rsidR="00CF7F5A" w:rsidRPr="006E02C8">
        <w:rPr>
          <w:rFonts w:ascii="Times New Roman" w:hAnsi="Times New Roman" w:cs="Times New Roman"/>
          <w:b/>
          <w:sz w:val="28"/>
          <w:szCs w:val="28"/>
          <w:lang w:val="ru-RU"/>
        </w:rPr>
        <w:t xml:space="preserve"> </w:t>
      </w:r>
      <w:proofErr w:type="spellStart"/>
      <w:r w:rsidR="00CF7F5A" w:rsidRPr="006E02C8">
        <w:rPr>
          <w:rFonts w:ascii="Times New Roman" w:hAnsi="Times New Roman" w:cs="Times New Roman"/>
          <w:b/>
          <w:sz w:val="28"/>
          <w:szCs w:val="28"/>
          <w:lang w:val="ru-RU"/>
        </w:rPr>
        <w:t>управ</w:t>
      </w:r>
      <w:r w:rsidRPr="006E02C8">
        <w:rPr>
          <w:rFonts w:ascii="Times New Roman" w:hAnsi="Times New Roman" w:cs="Times New Roman"/>
          <w:b/>
          <w:sz w:val="28"/>
          <w:szCs w:val="28"/>
          <w:lang w:val="ru-RU"/>
        </w:rPr>
        <w:t>ління</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здійснюється</w:t>
      </w:r>
      <w:proofErr w:type="spellEnd"/>
      <w:r>
        <w:rPr>
          <w:rFonts w:ascii="Times New Roman" w:hAnsi="Times New Roman" w:cs="Times New Roman"/>
          <w:sz w:val="28"/>
          <w:szCs w:val="28"/>
          <w:lang w:val="ru-RU"/>
        </w:rPr>
        <w:t xml:space="preserve"> в масштабах </w:t>
      </w:r>
      <w:proofErr w:type="spellStart"/>
      <w:r>
        <w:rPr>
          <w:rFonts w:ascii="Times New Roman" w:hAnsi="Times New Roman" w:cs="Times New Roman"/>
          <w:sz w:val="28"/>
          <w:szCs w:val="28"/>
          <w:lang w:val="ru-RU"/>
        </w:rPr>
        <w:t>у</w:t>
      </w:r>
      <w:r w:rsidR="00CF7F5A" w:rsidRPr="00C448B9">
        <w:rPr>
          <w:rFonts w:ascii="Times New Roman" w:hAnsi="Times New Roman" w:cs="Times New Roman"/>
          <w:sz w:val="28"/>
          <w:szCs w:val="28"/>
          <w:lang w:val="ru-RU"/>
        </w:rPr>
        <w:t>сієї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держави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або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її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окремих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регіонів</w:t>
      </w:r>
      <w:proofErr w:type="spellEnd"/>
      <w:r w:rsidR="00CF7F5A" w:rsidRPr="00C448B9">
        <w:rPr>
          <w:rFonts w:ascii="Times New Roman" w:hAnsi="Times New Roman" w:cs="Times New Roman"/>
          <w:sz w:val="28"/>
          <w:szCs w:val="28"/>
          <w:lang w:val="ru-RU"/>
        </w:rPr>
        <w:t xml:space="preserve"> органами </w:t>
      </w:r>
      <w:proofErr w:type="spellStart"/>
      <w:r w:rsidR="00CF7F5A" w:rsidRPr="00C448B9">
        <w:rPr>
          <w:rFonts w:ascii="Times New Roman" w:hAnsi="Times New Roman" w:cs="Times New Roman"/>
          <w:sz w:val="28"/>
          <w:szCs w:val="28"/>
          <w:lang w:val="ru-RU"/>
        </w:rPr>
        <w:t>державної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виконавчої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влади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або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місцевого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самоврядування</w:t>
      </w:r>
      <w:proofErr w:type="spellEnd"/>
      <w:r w:rsidR="00CF7F5A" w:rsidRPr="00C448B9">
        <w:rPr>
          <w:rFonts w:ascii="Times New Roman" w:hAnsi="Times New Roman" w:cs="Times New Roman"/>
          <w:sz w:val="28"/>
          <w:szCs w:val="28"/>
          <w:lang w:val="ru-RU"/>
        </w:rPr>
        <w:t>.</w:t>
      </w:r>
    </w:p>
    <w:p w14:paraId="626DC14D" w14:textId="688599F8" w:rsidR="00CF7F5A" w:rsidRPr="00C448B9" w:rsidRDefault="00114B63" w:rsidP="002C5CA6">
      <w:pPr>
        <w:tabs>
          <w:tab w:val="left" w:pos="9072"/>
          <w:tab w:val="left" w:pos="9214"/>
        </w:tabs>
        <w:spacing w:after="0"/>
        <w:ind w:left="0"/>
        <w:rPr>
          <w:rFonts w:ascii="Times New Roman" w:hAnsi="Times New Roman" w:cs="Times New Roman"/>
          <w:sz w:val="28"/>
          <w:szCs w:val="28"/>
          <w:lang w:val="ru-RU"/>
        </w:rPr>
      </w:pPr>
      <w:r w:rsidRPr="006E02C8">
        <w:rPr>
          <w:rFonts w:ascii="Times New Roman" w:hAnsi="Times New Roman" w:cs="Times New Roman"/>
          <w:b/>
          <w:sz w:val="28"/>
          <w:szCs w:val="28"/>
          <w:lang w:val="ru-RU"/>
        </w:rPr>
        <w:t xml:space="preserve">         </w:t>
      </w:r>
      <w:proofErr w:type="spellStart"/>
      <w:r w:rsidRPr="006E02C8">
        <w:rPr>
          <w:rFonts w:ascii="Times New Roman" w:hAnsi="Times New Roman" w:cs="Times New Roman"/>
          <w:b/>
          <w:sz w:val="28"/>
          <w:szCs w:val="28"/>
          <w:lang w:val="ru-RU"/>
        </w:rPr>
        <w:t>Галузеве</w:t>
      </w:r>
      <w:proofErr w:type="spellEnd"/>
      <w:r w:rsidRPr="006E02C8">
        <w:rPr>
          <w:rFonts w:ascii="Times New Roman" w:hAnsi="Times New Roman" w:cs="Times New Roman"/>
          <w:b/>
          <w:sz w:val="28"/>
          <w:szCs w:val="28"/>
          <w:lang w:val="ru-RU"/>
        </w:rPr>
        <w:t xml:space="preserve"> </w:t>
      </w:r>
      <w:proofErr w:type="spellStart"/>
      <w:r w:rsidR="00CF7F5A" w:rsidRPr="006E02C8">
        <w:rPr>
          <w:rFonts w:ascii="Times New Roman" w:hAnsi="Times New Roman" w:cs="Times New Roman"/>
          <w:b/>
          <w:sz w:val="28"/>
          <w:szCs w:val="28"/>
          <w:lang w:val="ru-RU"/>
        </w:rPr>
        <w:t>управління</w:t>
      </w:r>
      <w:proofErr w:type="spellEnd"/>
      <w:r w:rsidR="00C954C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здійснюється</w:t>
      </w:r>
      <w:proofErr w:type="spellEnd"/>
      <w:r w:rsidR="00CF7F5A" w:rsidRPr="00C448B9">
        <w:rPr>
          <w:rFonts w:ascii="Times New Roman" w:hAnsi="Times New Roman" w:cs="Times New Roman"/>
          <w:sz w:val="28"/>
          <w:szCs w:val="28"/>
          <w:lang w:val="ru-RU"/>
        </w:rPr>
        <w:t xml:space="preserve"> в масштабах </w:t>
      </w:r>
      <w:proofErr w:type="spellStart"/>
      <w:r w:rsidR="00CF7F5A" w:rsidRPr="00C448B9">
        <w:rPr>
          <w:rFonts w:ascii="Times New Roman" w:hAnsi="Times New Roman" w:cs="Times New Roman"/>
          <w:sz w:val="28"/>
          <w:szCs w:val="28"/>
          <w:lang w:val="ru-RU"/>
        </w:rPr>
        <w:t>окремої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галузі</w:t>
      </w:r>
      <w:proofErr w:type="spellEnd"/>
      <w:r w:rsidR="00CF7F5A" w:rsidRPr="00C448B9">
        <w:rPr>
          <w:rFonts w:ascii="Times New Roman" w:hAnsi="Times New Roman" w:cs="Times New Roman"/>
          <w:sz w:val="28"/>
          <w:szCs w:val="28"/>
          <w:lang w:val="ru-RU"/>
        </w:rPr>
        <w:t xml:space="preserve"> народного </w:t>
      </w:r>
      <w:proofErr w:type="spellStart"/>
      <w:r w:rsidR="00CF7F5A" w:rsidRPr="00C448B9">
        <w:rPr>
          <w:rFonts w:ascii="Times New Roman" w:hAnsi="Times New Roman" w:cs="Times New Roman"/>
          <w:sz w:val="28"/>
          <w:szCs w:val="28"/>
          <w:lang w:val="ru-RU"/>
        </w:rPr>
        <w:t>господарства</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наприклад</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сільськогосподарської</w:t>
      </w:r>
      <w:proofErr w:type="spellEnd"/>
      <w:r w:rsidR="00CF7F5A" w:rsidRPr="00C448B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лісогосподарської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водогосподарської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тощо</w:t>
      </w:r>
      <w:proofErr w:type="spellEnd"/>
      <w:r w:rsidR="00CF7F5A" w:rsidRPr="00C448B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інституціями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галузі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відповідними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природоохоронними</w:t>
      </w:r>
      <w:proofErr w:type="spellEnd"/>
      <w:r>
        <w:rPr>
          <w:rFonts w:ascii="Times New Roman" w:hAnsi="Times New Roman" w:cs="Times New Roman"/>
          <w:sz w:val="28"/>
          <w:szCs w:val="28"/>
          <w:lang w:val="ru-RU"/>
        </w:rPr>
        <w:t xml:space="preserve"> органами</w:t>
      </w:r>
      <w:r w:rsidR="00CF7F5A" w:rsidRPr="00C448B9">
        <w:rPr>
          <w:rFonts w:ascii="Times New Roman" w:hAnsi="Times New Roman" w:cs="Times New Roman"/>
          <w:sz w:val="28"/>
          <w:szCs w:val="28"/>
          <w:lang w:val="ru-RU"/>
        </w:rPr>
        <w:t>.</w:t>
      </w:r>
      <w:r w:rsidR="00C17578">
        <w:rPr>
          <w:rFonts w:ascii="Times New Roman" w:hAnsi="Times New Roman" w:cs="Times New Roman"/>
          <w:sz w:val="28"/>
          <w:szCs w:val="28"/>
          <w:lang w:val="ru-RU"/>
        </w:rPr>
        <w:t xml:space="preserve"> </w:t>
      </w:r>
      <w:proofErr w:type="spellStart"/>
      <w:r w:rsidR="00C17578">
        <w:rPr>
          <w:rFonts w:ascii="Times New Roman" w:hAnsi="Times New Roman" w:cs="Times New Roman"/>
          <w:sz w:val="28"/>
          <w:szCs w:val="28"/>
          <w:lang w:val="ru-RU"/>
        </w:rPr>
        <w:t>Таке</w:t>
      </w:r>
      <w:proofErr w:type="spellEnd"/>
      <w:r w:rsidR="00C17578">
        <w:rPr>
          <w:rFonts w:ascii="Times New Roman" w:hAnsi="Times New Roman" w:cs="Times New Roman"/>
          <w:sz w:val="28"/>
          <w:szCs w:val="28"/>
          <w:lang w:val="ru-RU"/>
        </w:rPr>
        <w:t xml:space="preserve"> </w:t>
      </w:r>
      <w:proofErr w:type="spellStart"/>
      <w:r w:rsidR="00C17578">
        <w:rPr>
          <w:rFonts w:ascii="Times New Roman" w:hAnsi="Times New Roman" w:cs="Times New Roman"/>
          <w:sz w:val="28"/>
          <w:szCs w:val="28"/>
          <w:lang w:val="ru-RU"/>
        </w:rPr>
        <w:t>управління</w:t>
      </w:r>
      <w:proofErr w:type="spellEnd"/>
      <w:r w:rsidR="00C17578">
        <w:rPr>
          <w:rFonts w:ascii="Times New Roman" w:hAnsi="Times New Roman" w:cs="Times New Roman"/>
          <w:sz w:val="28"/>
          <w:szCs w:val="28"/>
          <w:lang w:val="ru-RU"/>
        </w:rPr>
        <w:t xml:space="preserve"> часто </w:t>
      </w:r>
      <w:proofErr w:type="spellStart"/>
      <w:r w:rsidR="00C17578">
        <w:rPr>
          <w:rFonts w:ascii="Times New Roman" w:hAnsi="Times New Roman" w:cs="Times New Roman"/>
          <w:sz w:val="28"/>
          <w:szCs w:val="28"/>
          <w:lang w:val="ru-RU"/>
        </w:rPr>
        <w:t>називають</w:t>
      </w:r>
      <w:proofErr w:type="spellEnd"/>
      <w:r w:rsidR="00C17578">
        <w:rPr>
          <w:rFonts w:ascii="Times New Roman" w:hAnsi="Times New Roman" w:cs="Times New Roman"/>
          <w:sz w:val="28"/>
          <w:szCs w:val="28"/>
          <w:lang w:val="ru-RU"/>
        </w:rPr>
        <w:t xml:space="preserve"> «</w:t>
      </w:r>
      <w:proofErr w:type="spellStart"/>
      <w:r w:rsidR="00C17578">
        <w:rPr>
          <w:rFonts w:ascii="Times New Roman" w:hAnsi="Times New Roman" w:cs="Times New Roman"/>
          <w:sz w:val="28"/>
          <w:szCs w:val="28"/>
          <w:lang w:val="ru-RU"/>
        </w:rPr>
        <w:t>мережевим</w:t>
      </w:r>
      <w:proofErr w:type="spellEnd"/>
      <w:r w:rsidR="00C17578">
        <w:rPr>
          <w:rFonts w:ascii="Times New Roman" w:hAnsi="Times New Roman" w:cs="Times New Roman"/>
          <w:sz w:val="28"/>
          <w:szCs w:val="28"/>
          <w:lang w:val="ru-RU"/>
        </w:rPr>
        <w:t>».</w:t>
      </w:r>
    </w:p>
    <w:p w14:paraId="279DA0BC" w14:textId="77777777" w:rsidR="00CF7F5A" w:rsidRPr="00C448B9" w:rsidRDefault="00114B63" w:rsidP="002C5CA6">
      <w:pPr>
        <w:tabs>
          <w:tab w:val="left" w:pos="9072"/>
          <w:tab w:val="left" w:pos="9214"/>
        </w:tabs>
        <w:spacing w:after="0"/>
        <w:ind w:left="0"/>
        <w:rPr>
          <w:rFonts w:ascii="Times New Roman" w:hAnsi="Times New Roman" w:cs="Times New Roman"/>
          <w:sz w:val="28"/>
          <w:szCs w:val="28"/>
          <w:lang w:val="ru-RU"/>
        </w:rPr>
      </w:pPr>
      <w:r w:rsidRPr="006E02C8">
        <w:rPr>
          <w:rFonts w:ascii="Times New Roman" w:hAnsi="Times New Roman" w:cs="Times New Roman"/>
          <w:b/>
          <w:sz w:val="28"/>
          <w:szCs w:val="28"/>
          <w:lang w:val="ru-RU"/>
        </w:rPr>
        <w:t xml:space="preserve">       </w:t>
      </w:r>
      <w:proofErr w:type="spellStart"/>
      <w:r w:rsidRPr="006E02C8">
        <w:rPr>
          <w:rFonts w:ascii="Times New Roman" w:hAnsi="Times New Roman" w:cs="Times New Roman"/>
          <w:b/>
          <w:sz w:val="28"/>
          <w:szCs w:val="28"/>
          <w:lang w:val="ru-RU"/>
        </w:rPr>
        <w:t>Виробниче</w:t>
      </w:r>
      <w:proofErr w:type="spellEnd"/>
      <w:r w:rsidRPr="006E02C8">
        <w:rPr>
          <w:rFonts w:ascii="Times New Roman" w:hAnsi="Times New Roman" w:cs="Times New Roman"/>
          <w:b/>
          <w:sz w:val="28"/>
          <w:szCs w:val="28"/>
          <w:lang w:val="ru-RU"/>
        </w:rPr>
        <w:t xml:space="preserve"> </w:t>
      </w:r>
      <w:proofErr w:type="spellStart"/>
      <w:r w:rsidR="00CF7F5A" w:rsidRPr="006E02C8">
        <w:rPr>
          <w:rFonts w:ascii="Times New Roman" w:hAnsi="Times New Roman" w:cs="Times New Roman"/>
          <w:b/>
          <w:sz w:val="28"/>
          <w:szCs w:val="28"/>
          <w:lang w:val="ru-RU"/>
        </w:rPr>
        <w:t>управління</w:t>
      </w:r>
      <w:proofErr w:type="spellEnd"/>
      <w:r w:rsidR="00CF7F5A" w:rsidRPr="00C448B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здійснюється</w:t>
      </w:r>
      <w:proofErr w:type="spellEnd"/>
      <w:r w:rsidR="00CF7F5A" w:rsidRPr="00C448B9">
        <w:rPr>
          <w:rFonts w:ascii="Times New Roman" w:hAnsi="Times New Roman" w:cs="Times New Roman"/>
          <w:sz w:val="28"/>
          <w:szCs w:val="28"/>
          <w:lang w:val="ru-RU"/>
        </w:rPr>
        <w:t xml:space="preserve"> в рамках </w:t>
      </w:r>
      <w:proofErr w:type="spellStart"/>
      <w:r w:rsidR="00CF7F5A" w:rsidRPr="00C448B9">
        <w:rPr>
          <w:rFonts w:ascii="Times New Roman" w:hAnsi="Times New Roman" w:cs="Times New Roman"/>
          <w:sz w:val="28"/>
          <w:szCs w:val="28"/>
          <w:lang w:val="ru-RU"/>
        </w:rPr>
        <w:t>окремого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виробництва</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природоохоронними</w:t>
      </w:r>
      <w:proofErr w:type="spellEnd"/>
      <w:r w:rsidR="00CF7F5A" w:rsidRPr="00C448B9">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підрозділами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що</w:t>
      </w:r>
      <w:proofErr w:type="spellEnd"/>
      <w:r w:rsidR="00CF7F5A" w:rsidRPr="00C448B9">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створюються</w:t>
      </w:r>
      <w:proofErr w:type="spellEnd"/>
      <w:r w:rsidR="00CF7F5A" w:rsidRPr="00C448B9">
        <w:rPr>
          <w:rFonts w:ascii="Times New Roman" w:hAnsi="Times New Roman" w:cs="Times New Roman"/>
          <w:sz w:val="28"/>
          <w:szCs w:val="28"/>
          <w:lang w:val="ru-RU"/>
        </w:rPr>
        <w:t xml:space="preserve"> у </w:t>
      </w:r>
      <w:proofErr w:type="spellStart"/>
      <w:r w:rsidR="00CF7F5A" w:rsidRPr="00C448B9">
        <w:rPr>
          <w:rFonts w:ascii="Times New Roman" w:hAnsi="Times New Roman" w:cs="Times New Roman"/>
          <w:sz w:val="28"/>
          <w:szCs w:val="28"/>
          <w:lang w:val="ru-RU"/>
        </w:rPr>
        <w:t>його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структурі</w:t>
      </w:r>
      <w:proofErr w:type="spellEnd"/>
      <w:r w:rsidR="00CF7F5A" w:rsidRPr="00C448B9">
        <w:rPr>
          <w:rFonts w:ascii="Times New Roman" w:hAnsi="Times New Roman" w:cs="Times New Roman"/>
          <w:sz w:val="28"/>
          <w:szCs w:val="28"/>
          <w:lang w:val="ru-RU"/>
        </w:rPr>
        <w:t>.</w:t>
      </w:r>
    </w:p>
    <w:p w14:paraId="652C0624" w14:textId="2EC3AF48" w:rsidR="008E56B6" w:rsidRDefault="00114B63" w:rsidP="002C5CA6">
      <w:pPr>
        <w:tabs>
          <w:tab w:val="left" w:pos="9072"/>
          <w:tab w:val="left" w:pos="9214"/>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CF7F5A" w:rsidRPr="006E02C8">
        <w:rPr>
          <w:rFonts w:ascii="Times New Roman" w:hAnsi="Times New Roman" w:cs="Times New Roman"/>
          <w:b/>
          <w:sz w:val="28"/>
          <w:szCs w:val="28"/>
          <w:lang w:val="ru-RU"/>
        </w:rPr>
        <w:t>Громадське</w:t>
      </w:r>
      <w:proofErr w:type="spellEnd"/>
      <w:r w:rsidR="00CF7F5A" w:rsidRPr="006E02C8">
        <w:rPr>
          <w:rFonts w:ascii="Times New Roman" w:hAnsi="Times New Roman" w:cs="Times New Roman"/>
          <w:b/>
          <w:sz w:val="28"/>
          <w:szCs w:val="28"/>
          <w:lang w:val="ru-RU"/>
        </w:rPr>
        <w:t xml:space="preserve"> </w:t>
      </w:r>
      <w:proofErr w:type="spellStart"/>
      <w:r w:rsidR="00CF7F5A" w:rsidRPr="006E02C8">
        <w:rPr>
          <w:rFonts w:ascii="Times New Roman" w:hAnsi="Times New Roman" w:cs="Times New Roman"/>
          <w:b/>
          <w:sz w:val="28"/>
          <w:szCs w:val="28"/>
          <w:lang w:val="ru-RU"/>
        </w:rPr>
        <w:t>управління</w:t>
      </w:r>
      <w:proofErr w:type="spellEnd"/>
      <w:r w:rsidR="00CF7F5A" w:rsidRPr="00C448B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здійснюється</w:t>
      </w:r>
      <w:proofErr w:type="spellEnd"/>
      <w:r>
        <w:rPr>
          <w:rFonts w:ascii="Times New Roman" w:hAnsi="Times New Roman" w:cs="Times New Roman"/>
          <w:sz w:val="28"/>
          <w:szCs w:val="28"/>
          <w:lang w:val="ru-RU"/>
        </w:rPr>
        <w:t xml:space="preserve"> в масштабах </w:t>
      </w:r>
      <w:proofErr w:type="spellStart"/>
      <w:r>
        <w:rPr>
          <w:rFonts w:ascii="Times New Roman" w:hAnsi="Times New Roman" w:cs="Times New Roman"/>
          <w:sz w:val="28"/>
          <w:szCs w:val="28"/>
          <w:lang w:val="ru-RU"/>
        </w:rPr>
        <w:t>у</w:t>
      </w:r>
      <w:r w:rsidR="00CF7F5A" w:rsidRPr="00C448B9">
        <w:rPr>
          <w:rFonts w:ascii="Times New Roman" w:hAnsi="Times New Roman" w:cs="Times New Roman"/>
          <w:sz w:val="28"/>
          <w:szCs w:val="28"/>
          <w:lang w:val="ru-RU"/>
        </w:rPr>
        <w:t>сієї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держави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або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її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окремих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регіонів</w:t>
      </w:r>
      <w:proofErr w:type="spellEnd"/>
      <w:r w:rsidR="003B0BD2">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або</w:t>
      </w:r>
      <w:proofErr w:type="spellEnd"/>
      <w:r w:rsidR="00C954CC">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поселень</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громадськими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природоохоронними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об’єднаннями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або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окремими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громадянами</w:t>
      </w:r>
      <w:proofErr w:type="spellEnd"/>
      <w:r w:rsidR="00CF7F5A" w:rsidRPr="00C448B9">
        <w:rPr>
          <w:rFonts w:ascii="Times New Roman" w:hAnsi="Times New Roman" w:cs="Times New Roman"/>
          <w:sz w:val="28"/>
          <w:szCs w:val="28"/>
          <w:lang w:val="ru-RU"/>
        </w:rPr>
        <w:t xml:space="preserve"> у рамках </w:t>
      </w:r>
      <w:proofErr w:type="spellStart"/>
      <w:r w:rsidR="003B0BD2">
        <w:rPr>
          <w:rFonts w:ascii="Times New Roman" w:hAnsi="Times New Roman" w:cs="Times New Roman"/>
          <w:sz w:val="28"/>
          <w:szCs w:val="28"/>
          <w:lang w:val="ru-RU"/>
        </w:rPr>
        <w:t>визначених</w:t>
      </w:r>
      <w:proofErr w:type="spellEnd"/>
      <w:r w:rsidR="003B0BD2">
        <w:rPr>
          <w:rFonts w:ascii="Times New Roman" w:hAnsi="Times New Roman" w:cs="Times New Roman"/>
          <w:sz w:val="28"/>
          <w:szCs w:val="28"/>
          <w:lang w:val="ru-RU"/>
        </w:rPr>
        <w:t xml:space="preserve"> чиним </w:t>
      </w:r>
      <w:proofErr w:type="spellStart"/>
      <w:r w:rsidR="003B0BD2">
        <w:rPr>
          <w:rFonts w:ascii="Times New Roman" w:hAnsi="Times New Roman" w:cs="Times New Roman"/>
          <w:sz w:val="28"/>
          <w:szCs w:val="28"/>
          <w:lang w:val="ru-RU"/>
        </w:rPr>
        <w:t>законодавством</w:t>
      </w:r>
      <w:proofErr w:type="spellEnd"/>
      <w:r w:rsidR="00CF7F5A" w:rsidRPr="00C448B9">
        <w:rPr>
          <w:rFonts w:ascii="Times New Roman" w:hAnsi="Times New Roman" w:cs="Times New Roman"/>
          <w:sz w:val="28"/>
          <w:szCs w:val="28"/>
          <w:lang w:val="ru-RU"/>
        </w:rPr>
        <w:t xml:space="preserve">. </w:t>
      </w:r>
      <w:r w:rsidR="003B0BD2">
        <w:rPr>
          <w:rFonts w:ascii="Times New Roman" w:hAnsi="Times New Roman" w:cs="Times New Roman"/>
          <w:sz w:val="28"/>
          <w:szCs w:val="28"/>
          <w:lang w:val="ru-RU"/>
        </w:rPr>
        <w:t>Вони</w:t>
      </w:r>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сприя</w:t>
      </w:r>
      <w:r w:rsidR="003B0BD2">
        <w:rPr>
          <w:rFonts w:ascii="Times New Roman" w:hAnsi="Times New Roman" w:cs="Times New Roman"/>
          <w:sz w:val="28"/>
          <w:szCs w:val="28"/>
          <w:lang w:val="ru-RU"/>
        </w:rPr>
        <w:t>ють</w:t>
      </w:r>
      <w:proofErr w:type="spellEnd"/>
      <w:r w:rsidR="003B0BD2">
        <w:rPr>
          <w:rFonts w:ascii="Times New Roman" w:hAnsi="Times New Roman" w:cs="Times New Roman"/>
          <w:sz w:val="28"/>
          <w:szCs w:val="28"/>
          <w:lang w:val="ru-RU"/>
        </w:rPr>
        <w:t xml:space="preserve"> органам </w:t>
      </w:r>
      <w:proofErr w:type="spellStart"/>
      <w:r w:rsidR="003B0BD2">
        <w:rPr>
          <w:rFonts w:ascii="Times New Roman" w:hAnsi="Times New Roman" w:cs="Times New Roman"/>
          <w:sz w:val="28"/>
          <w:szCs w:val="28"/>
          <w:lang w:val="ru-RU"/>
        </w:rPr>
        <w:t>державної</w:t>
      </w:r>
      <w:proofErr w:type="spellEnd"/>
      <w:r w:rsidR="003B0BD2">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влади</w:t>
      </w:r>
      <w:proofErr w:type="spellEnd"/>
      <w:r w:rsidR="003B0BD2">
        <w:rPr>
          <w:rFonts w:ascii="Times New Roman" w:hAnsi="Times New Roman" w:cs="Times New Roman"/>
          <w:sz w:val="28"/>
          <w:szCs w:val="28"/>
          <w:lang w:val="ru-RU"/>
        </w:rPr>
        <w:t xml:space="preserve"> та</w:t>
      </w:r>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місцевого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самоврядування</w:t>
      </w:r>
      <w:proofErr w:type="spellEnd"/>
      <w:r w:rsidR="00CF7F5A" w:rsidRPr="00C448B9">
        <w:rPr>
          <w:rFonts w:ascii="Times New Roman" w:hAnsi="Times New Roman" w:cs="Times New Roman"/>
          <w:sz w:val="28"/>
          <w:szCs w:val="28"/>
          <w:lang w:val="ru-RU"/>
        </w:rPr>
        <w:t xml:space="preserve"> в </w:t>
      </w:r>
      <w:proofErr w:type="spellStart"/>
      <w:r w:rsidR="00CF7F5A" w:rsidRPr="00C448B9">
        <w:rPr>
          <w:rFonts w:ascii="Times New Roman" w:hAnsi="Times New Roman" w:cs="Times New Roman"/>
          <w:sz w:val="28"/>
          <w:szCs w:val="28"/>
          <w:lang w:val="ru-RU"/>
        </w:rPr>
        <w:t>забезпеченні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раціональн</w:t>
      </w:r>
      <w:r w:rsidR="003B0BD2">
        <w:rPr>
          <w:rFonts w:ascii="Times New Roman" w:hAnsi="Times New Roman" w:cs="Times New Roman"/>
          <w:sz w:val="28"/>
          <w:szCs w:val="28"/>
          <w:lang w:val="ru-RU"/>
        </w:rPr>
        <w:t>ого</w:t>
      </w:r>
      <w:proofErr w:type="spellEnd"/>
      <w:r w:rsidR="003B0BD2">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природокористування</w:t>
      </w:r>
      <w:proofErr w:type="spellEnd"/>
      <w:r w:rsidR="003B0BD2">
        <w:rPr>
          <w:rFonts w:ascii="Times New Roman" w:hAnsi="Times New Roman" w:cs="Times New Roman"/>
          <w:sz w:val="28"/>
          <w:szCs w:val="28"/>
          <w:lang w:val="ru-RU"/>
        </w:rPr>
        <w:t xml:space="preserve"> та</w:t>
      </w:r>
      <w:r w:rsidR="00C448B9">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охорони</w:t>
      </w:r>
      <w:proofErr w:type="spellEnd"/>
      <w:r w:rsidR="003B0BD2">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довкілля</w:t>
      </w:r>
      <w:proofErr w:type="spellEnd"/>
      <w:r w:rsidR="00CF7F5A" w:rsidRPr="00C448B9">
        <w:rPr>
          <w:rFonts w:ascii="Times New Roman" w:hAnsi="Times New Roman" w:cs="Times New Roman"/>
          <w:sz w:val="28"/>
          <w:szCs w:val="28"/>
          <w:lang w:val="ru-RU"/>
        </w:rPr>
        <w:t>.</w:t>
      </w:r>
    </w:p>
    <w:p w14:paraId="64F4759B" w14:textId="04B6B784" w:rsidR="00FD3716" w:rsidRDefault="00B62161" w:rsidP="002C5CA6">
      <w:pPr>
        <w:tabs>
          <w:tab w:val="left" w:pos="9072"/>
          <w:tab w:val="left" w:pos="9214"/>
        </w:tabs>
        <w:spacing w:after="0"/>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E173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суб'єктами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природокористуванням</w:t>
      </w:r>
      <w:proofErr w:type="spellEnd"/>
      <w:r>
        <w:rPr>
          <w:rFonts w:ascii="Times New Roman" w:hAnsi="Times New Roman" w:cs="Times New Roman"/>
          <w:sz w:val="28"/>
          <w:szCs w:val="28"/>
          <w:lang w:val="ru-RU"/>
        </w:rPr>
        <w:t xml:space="preserve"> та </w:t>
      </w:r>
      <w:proofErr w:type="spellStart"/>
      <w:r w:rsidR="00D22F5E">
        <w:rPr>
          <w:rFonts w:ascii="Times New Roman" w:hAnsi="Times New Roman" w:cs="Times New Roman"/>
          <w:sz w:val="28"/>
          <w:szCs w:val="28"/>
          <w:lang w:val="ru-RU"/>
        </w:rPr>
        <w:t>численними</w:t>
      </w:r>
      <w:proofErr w:type="spellEnd"/>
      <w:r w:rsidR="00D22F5E">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природокористувачами</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різних</w:t>
      </w:r>
      <w:proofErr w:type="spellEnd"/>
      <w:r w:rsidR="00D22F5E">
        <w:rPr>
          <w:rFonts w:ascii="Times New Roman" w:hAnsi="Times New Roman" w:cs="Times New Roman"/>
          <w:sz w:val="28"/>
          <w:szCs w:val="28"/>
          <w:lang w:val="ru-RU"/>
        </w:rPr>
        <w:t xml:space="preserve"> форм </w:t>
      </w:r>
      <w:proofErr w:type="spellStart"/>
      <w:r w:rsidR="00D22F5E">
        <w:rPr>
          <w:rFonts w:ascii="Times New Roman" w:hAnsi="Times New Roman" w:cs="Times New Roman"/>
          <w:sz w:val="28"/>
          <w:szCs w:val="28"/>
          <w:lang w:val="ru-RU"/>
        </w:rPr>
        <w:t>власності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існує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чітка</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взаємодія</w:t>
      </w:r>
      <w:proofErr w:type="spellEnd"/>
      <w:r w:rsidR="00D22F5E">
        <w:rPr>
          <w:rFonts w:ascii="Times New Roman" w:hAnsi="Times New Roman" w:cs="Times New Roman"/>
          <w:sz w:val="28"/>
          <w:szCs w:val="28"/>
          <w:lang w:val="ru-RU"/>
        </w:rPr>
        <w:t xml:space="preserve"> як по </w:t>
      </w:r>
      <w:proofErr w:type="spellStart"/>
      <w:r w:rsidR="00D22F5E">
        <w:rPr>
          <w:rFonts w:ascii="Times New Roman" w:hAnsi="Times New Roman" w:cs="Times New Roman"/>
          <w:sz w:val="28"/>
          <w:szCs w:val="28"/>
          <w:lang w:val="ru-RU"/>
        </w:rPr>
        <w:t>ієрархічній</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вертикалі</w:t>
      </w:r>
      <w:proofErr w:type="spellEnd"/>
      <w:r w:rsidR="00D22F5E">
        <w:rPr>
          <w:rFonts w:ascii="Times New Roman" w:hAnsi="Times New Roman" w:cs="Times New Roman"/>
          <w:sz w:val="28"/>
          <w:szCs w:val="28"/>
          <w:lang w:val="ru-RU"/>
        </w:rPr>
        <w:t xml:space="preserve"> так і по </w:t>
      </w:r>
      <w:proofErr w:type="spellStart"/>
      <w:r w:rsidR="00D22F5E">
        <w:rPr>
          <w:rFonts w:ascii="Times New Roman" w:hAnsi="Times New Roman" w:cs="Times New Roman"/>
          <w:sz w:val="28"/>
          <w:szCs w:val="28"/>
          <w:lang w:val="ru-RU"/>
        </w:rPr>
        <w:t>горизонталі</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Виділяють</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чотири</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основних</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підходи</w:t>
      </w:r>
      <w:proofErr w:type="spellEnd"/>
      <w:r w:rsidR="00D22F5E">
        <w:rPr>
          <w:rFonts w:ascii="Times New Roman" w:hAnsi="Times New Roman" w:cs="Times New Roman"/>
          <w:sz w:val="28"/>
          <w:szCs w:val="28"/>
          <w:lang w:val="ru-RU"/>
        </w:rPr>
        <w:t xml:space="preserve"> (типи) </w:t>
      </w:r>
      <w:proofErr w:type="spellStart"/>
      <w:r w:rsidR="00D22F5E">
        <w:rPr>
          <w:rFonts w:ascii="Times New Roman" w:hAnsi="Times New Roman" w:cs="Times New Roman"/>
          <w:sz w:val="28"/>
          <w:szCs w:val="28"/>
          <w:lang w:val="ru-RU"/>
        </w:rPr>
        <w:t>управління</w:t>
      </w:r>
      <w:proofErr w:type="spellEnd"/>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природокористуванням</w:t>
      </w:r>
      <w:proofErr w:type="spellEnd"/>
      <w:r w:rsidR="00D22F5E">
        <w:rPr>
          <w:rFonts w:ascii="Times New Roman" w:hAnsi="Times New Roman" w:cs="Times New Roman"/>
          <w:sz w:val="28"/>
          <w:szCs w:val="28"/>
          <w:lang w:val="ru-RU"/>
        </w:rPr>
        <w:t xml:space="preserve"> </w:t>
      </w:r>
      <w:r w:rsidR="00D22F5E" w:rsidRPr="00C954CC">
        <w:rPr>
          <w:rFonts w:ascii="Times New Roman" w:hAnsi="Times New Roman" w:cs="Times New Roman"/>
          <w:color w:val="FF0000"/>
          <w:sz w:val="28"/>
          <w:szCs w:val="28"/>
          <w:lang w:val="ru-RU"/>
        </w:rPr>
        <w:t xml:space="preserve">/    </w:t>
      </w:r>
      <w:proofErr w:type="spellStart"/>
      <w:r w:rsidR="00D22F5E" w:rsidRPr="00C954CC">
        <w:rPr>
          <w:rFonts w:ascii="Times New Roman" w:hAnsi="Times New Roman" w:cs="Times New Roman"/>
          <w:color w:val="FF0000"/>
          <w:sz w:val="28"/>
          <w:szCs w:val="28"/>
          <w:lang w:val="ru-RU"/>
        </w:rPr>
        <w:t>Екологічні</w:t>
      </w:r>
      <w:proofErr w:type="spellEnd"/>
      <w:r w:rsidR="00D22F5E" w:rsidRPr="00C954CC">
        <w:rPr>
          <w:rFonts w:ascii="Times New Roman" w:hAnsi="Times New Roman" w:cs="Times New Roman"/>
          <w:color w:val="FF0000"/>
          <w:sz w:val="28"/>
          <w:szCs w:val="28"/>
          <w:lang w:val="ru-RU"/>
        </w:rPr>
        <w:t xml:space="preserve"> та соц. </w:t>
      </w:r>
      <w:proofErr w:type="spellStart"/>
      <w:r w:rsidR="00D22F5E" w:rsidRPr="00C954CC">
        <w:rPr>
          <w:rFonts w:ascii="Times New Roman" w:hAnsi="Times New Roman" w:cs="Times New Roman"/>
          <w:color w:val="FF0000"/>
          <w:sz w:val="28"/>
          <w:szCs w:val="28"/>
          <w:lang w:val="ru-RU"/>
        </w:rPr>
        <w:t>Насл</w:t>
      </w:r>
      <w:proofErr w:type="spellEnd"/>
      <w:r w:rsidR="00D22F5E" w:rsidRPr="00C954CC">
        <w:rPr>
          <w:rFonts w:ascii="Times New Roman" w:hAnsi="Times New Roman" w:cs="Times New Roman"/>
          <w:color w:val="FF0000"/>
          <w:sz w:val="28"/>
          <w:szCs w:val="28"/>
          <w:lang w:val="ru-RU"/>
        </w:rPr>
        <w:t>./</w:t>
      </w:r>
      <w:r>
        <w:rPr>
          <w:rFonts w:ascii="Times New Roman" w:hAnsi="Times New Roman" w:cs="Times New Roman"/>
          <w:sz w:val="28"/>
          <w:szCs w:val="28"/>
          <w:lang w:val="ru-RU"/>
        </w:rPr>
        <w:t xml:space="preserve"> </w:t>
      </w:r>
      <w:r w:rsidR="00D22F5E">
        <w:rPr>
          <w:rFonts w:ascii="Times New Roman" w:hAnsi="Times New Roman" w:cs="Times New Roman"/>
          <w:sz w:val="28"/>
          <w:szCs w:val="28"/>
          <w:lang w:val="ru-RU"/>
        </w:rPr>
        <w:t xml:space="preserve">: </w:t>
      </w:r>
      <w:proofErr w:type="spellStart"/>
      <w:r w:rsidR="00D22F5E">
        <w:rPr>
          <w:rFonts w:ascii="Times New Roman" w:hAnsi="Times New Roman" w:cs="Times New Roman"/>
          <w:sz w:val="28"/>
          <w:szCs w:val="28"/>
          <w:lang w:val="ru-RU"/>
        </w:rPr>
        <w:t>екологічно-ієрархічний</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екологічно-демократичний,ієрархічно-соціально-економічний</w:t>
      </w:r>
      <w:proofErr w:type="spellEnd"/>
      <w:r w:rsidR="00D22F5E">
        <w:rPr>
          <w:rFonts w:ascii="Times New Roman" w:hAnsi="Times New Roman" w:cs="Times New Roman"/>
          <w:sz w:val="28"/>
          <w:szCs w:val="28"/>
          <w:lang w:val="ru-RU"/>
        </w:rPr>
        <w:t xml:space="preserve"> та </w:t>
      </w:r>
      <w:proofErr w:type="spellStart"/>
      <w:r w:rsidR="0093338A">
        <w:rPr>
          <w:rFonts w:ascii="Times New Roman" w:hAnsi="Times New Roman" w:cs="Times New Roman"/>
          <w:sz w:val="28"/>
          <w:szCs w:val="28"/>
          <w:lang w:val="ru-RU"/>
        </w:rPr>
        <w:t>соціально-економічнодемократичний</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Порівняльна</w:t>
      </w:r>
      <w:proofErr w:type="spellEnd"/>
      <w:r w:rsidR="0093338A">
        <w:rPr>
          <w:rFonts w:ascii="Times New Roman" w:hAnsi="Times New Roman" w:cs="Times New Roman"/>
          <w:sz w:val="28"/>
          <w:szCs w:val="28"/>
          <w:lang w:val="ru-RU"/>
        </w:rPr>
        <w:t xml:space="preserve"> характеристика </w:t>
      </w:r>
      <w:proofErr w:type="spellStart"/>
      <w:r w:rsidR="0093338A">
        <w:rPr>
          <w:rFonts w:ascii="Times New Roman" w:hAnsi="Times New Roman" w:cs="Times New Roman"/>
          <w:sz w:val="28"/>
          <w:szCs w:val="28"/>
          <w:lang w:val="ru-RU"/>
        </w:rPr>
        <w:t>ци</w:t>
      </w:r>
      <w:r w:rsidR="00203F1D">
        <w:rPr>
          <w:rFonts w:ascii="Times New Roman" w:hAnsi="Times New Roman" w:cs="Times New Roman"/>
          <w:sz w:val="28"/>
          <w:szCs w:val="28"/>
          <w:lang w:val="ru-RU"/>
        </w:rPr>
        <w:t>х</w:t>
      </w:r>
      <w:proofErr w:type="spellEnd"/>
      <w:r w:rsidR="00203F1D">
        <w:rPr>
          <w:rFonts w:ascii="Times New Roman" w:hAnsi="Times New Roman" w:cs="Times New Roman"/>
          <w:sz w:val="28"/>
          <w:szCs w:val="28"/>
          <w:lang w:val="ru-RU"/>
        </w:rPr>
        <w:t xml:space="preserve"> </w:t>
      </w:r>
      <w:proofErr w:type="spellStart"/>
      <w:r w:rsidR="00203F1D">
        <w:rPr>
          <w:rFonts w:ascii="Times New Roman" w:hAnsi="Times New Roman" w:cs="Times New Roman"/>
          <w:sz w:val="28"/>
          <w:szCs w:val="28"/>
          <w:lang w:val="ru-RU"/>
        </w:rPr>
        <w:t>підходів</w:t>
      </w:r>
      <w:proofErr w:type="spellEnd"/>
      <w:r w:rsidR="00203F1D">
        <w:rPr>
          <w:rFonts w:ascii="Times New Roman" w:hAnsi="Times New Roman" w:cs="Times New Roman"/>
          <w:sz w:val="28"/>
          <w:szCs w:val="28"/>
          <w:lang w:val="ru-RU"/>
        </w:rPr>
        <w:t xml:space="preserve"> приведена в Табл.5</w:t>
      </w:r>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Їх</w:t>
      </w:r>
      <w:proofErr w:type="spellEnd"/>
      <w:r w:rsidR="0093338A">
        <w:rPr>
          <w:rFonts w:ascii="Times New Roman" w:hAnsi="Times New Roman" w:cs="Times New Roman"/>
          <w:sz w:val="28"/>
          <w:szCs w:val="28"/>
          <w:lang w:val="ru-RU"/>
        </w:rPr>
        <w:t xml:space="preserve"> можно </w:t>
      </w:r>
      <w:proofErr w:type="spellStart"/>
      <w:r w:rsidR="0093338A">
        <w:rPr>
          <w:rFonts w:ascii="Times New Roman" w:hAnsi="Times New Roman" w:cs="Times New Roman"/>
          <w:sz w:val="28"/>
          <w:szCs w:val="28"/>
          <w:lang w:val="ru-RU"/>
        </w:rPr>
        <w:t>звести</w:t>
      </w:r>
      <w:proofErr w:type="spellEnd"/>
      <w:r w:rsidR="0093338A">
        <w:rPr>
          <w:rFonts w:ascii="Times New Roman" w:hAnsi="Times New Roman" w:cs="Times New Roman"/>
          <w:sz w:val="28"/>
          <w:szCs w:val="28"/>
          <w:lang w:val="ru-RU"/>
        </w:rPr>
        <w:t xml:space="preserve"> до </w:t>
      </w:r>
      <w:proofErr w:type="spellStart"/>
      <w:r w:rsidR="0093338A">
        <w:rPr>
          <w:rFonts w:ascii="Times New Roman" w:hAnsi="Times New Roman" w:cs="Times New Roman"/>
          <w:sz w:val="28"/>
          <w:szCs w:val="28"/>
          <w:lang w:val="ru-RU"/>
        </w:rPr>
        <w:t>двох</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підходів</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які</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базуються</w:t>
      </w:r>
      <w:proofErr w:type="spellEnd"/>
      <w:r w:rsidR="0093338A">
        <w:rPr>
          <w:rFonts w:ascii="Times New Roman" w:hAnsi="Times New Roman" w:cs="Times New Roman"/>
          <w:sz w:val="28"/>
          <w:szCs w:val="28"/>
          <w:lang w:val="ru-RU"/>
        </w:rPr>
        <w:t xml:space="preserve"> на </w:t>
      </w:r>
      <w:proofErr w:type="spellStart"/>
      <w:r w:rsidR="0093338A" w:rsidRPr="00FD3716">
        <w:rPr>
          <w:rFonts w:ascii="Times New Roman" w:hAnsi="Times New Roman" w:cs="Times New Roman"/>
          <w:b/>
          <w:sz w:val="28"/>
          <w:szCs w:val="28"/>
          <w:lang w:val="ru-RU"/>
        </w:rPr>
        <w:t>ієрархічних</w:t>
      </w:r>
      <w:proofErr w:type="spellEnd"/>
      <w:r w:rsidR="0093338A" w:rsidRPr="00FD3716">
        <w:rPr>
          <w:rFonts w:ascii="Times New Roman" w:hAnsi="Times New Roman" w:cs="Times New Roman"/>
          <w:b/>
          <w:sz w:val="28"/>
          <w:szCs w:val="28"/>
          <w:lang w:val="ru-RU"/>
        </w:rPr>
        <w:t xml:space="preserve"> </w:t>
      </w:r>
      <w:proofErr w:type="spellStart"/>
      <w:r w:rsidR="0093338A" w:rsidRPr="00FD3716">
        <w:rPr>
          <w:rFonts w:ascii="Times New Roman" w:hAnsi="Times New Roman" w:cs="Times New Roman"/>
          <w:b/>
          <w:sz w:val="28"/>
          <w:szCs w:val="28"/>
          <w:lang w:val="ru-RU"/>
        </w:rPr>
        <w:t>або</w:t>
      </w:r>
      <w:proofErr w:type="spellEnd"/>
      <w:r w:rsidR="0093338A" w:rsidRPr="00FD3716">
        <w:rPr>
          <w:rFonts w:ascii="Times New Roman" w:hAnsi="Times New Roman" w:cs="Times New Roman"/>
          <w:b/>
          <w:sz w:val="28"/>
          <w:szCs w:val="28"/>
          <w:lang w:val="ru-RU"/>
        </w:rPr>
        <w:t xml:space="preserve"> </w:t>
      </w:r>
      <w:proofErr w:type="spellStart"/>
      <w:r w:rsidR="0093338A" w:rsidRPr="00FD3716">
        <w:rPr>
          <w:rFonts w:ascii="Times New Roman" w:hAnsi="Times New Roman" w:cs="Times New Roman"/>
          <w:b/>
          <w:sz w:val="28"/>
          <w:szCs w:val="28"/>
          <w:lang w:val="ru-RU"/>
        </w:rPr>
        <w:t>демократичних</w:t>
      </w:r>
      <w:proofErr w:type="spellEnd"/>
      <w:r w:rsidR="0093338A" w:rsidRPr="00FD3716">
        <w:rPr>
          <w:rFonts w:ascii="Times New Roman" w:hAnsi="Times New Roman" w:cs="Times New Roman"/>
          <w:b/>
          <w:sz w:val="28"/>
          <w:szCs w:val="28"/>
          <w:lang w:val="ru-RU"/>
        </w:rPr>
        <w:t xml:space="preserve"> </w:t>
      </w:r>
      <w:proofErr w:type="spellStart"/>
      <w:r w:rsidR="0093338A" w:rsidRPr="00FD3716">
        <w:rPr>
          <w:rFonts w:ascii="Times New Roman" w:hAnsi="Times New Roman" w:cs="Times New Roman"/>
          <w:b/>
          <w:sz w:val="28"/>
          <w:szCs w:val="28"/>
          <w:lang w:val="ru-RU"/>
        </w:rPr>
        <w:t>концепціях</w:t>
      </w:r>
      <w:proofErr w:type="spellEnd"/>
      <w:r w:rsidR="0093338A" w:rsidRPr="00FD3716">
        <w:rPr>
          <w:rFonts w:ascii="Times New Roman" w:hAnsi="Times New Roman" w:cs="Times New Roman"/>
          <w:b/>
          <w:sz w:val="28"/>
          <w:szCs w:val="28"/>
          <w:lang w:val="ru-RU"/>
        </w:rPr>
        <w:t xml:space="preserve"> </w:t>
      </w:r>
      <w:proofErr w:type="spellStart"/>
      <w:r w:rsidR="0093338A" w:rsidRPr="00FD3716">
        <w:rPr>
          <w:rFonts w:ascii="Times New Roman" w:hAnsi="Times New Roman" w:cs="Times New Roman"/>
          <w:b/>
          <w:sz w:val="28"/>
          <w:szCs w:val="28"/>
          <w:lang w:val="ru-RU"/>
        </w:rPr>
        <w:t>управління</w:t>
      </w:r>
      <w:proofErr w:type="spellEnd"/>
      <w:r w:rsidR="0093338A" w:rsidRPr="00FD3716">
        <w:rPr>
          <w:rFonts w:ascii="Times New Roman" w:hAnsi="Times New Roman" w:cs="Times New Roman"/>
          <w:b/>
          <w:sz w:val="28"/>
          <w:szCs w:val="28"/>
          <w:lang w:val="ru-RU"/>
        </w:rPr>
        <w:t xml:space="preserve"> </w:t>
      </w:r>
      <w:proofErr w:type="spellStart"/>
      <w:r w:rsidR="0093338A" w:rsidRPr="00FD3716">
        <w:rPr>
          <w:rFonts w:ascii="Times New Roman" w:hAnsi="Times New Roman" w:cs="Times New Roman"/>
          <w:b/>
          <w:sz w:val="28"/>
          <w:szCs w:val="28"/>
          <w:lang w:val="ru-RU"/>
        </w:rPr>
        <w:t>природокористуванням</w:t>
      </w:r>
      <w:proofErr w:type="spellEnd"/>
      <w:r w:rsidR="0093338A" w:rsidRPr="00FD3716">
        <w:rPr>
          <w:rFonts w:ascii="Times New Roman" w:hAnsi="Times New Roman" w:cs="Times New Roman"/>
          <w:b/>
          <w:sz w:val="28"/>
          <w:szCs w:val="28"/>
          <w:lang w:val="ru-RU"/>
        </w:rPr>
        <w:t>.</w:t>
      </w:r>
      <w:r w:rsidR="0093338A">
        <w:rPr>
          <w:rFonts w:ascii="Times New Roman" w:hAnsi="Times New Roman" w:cs="Times New Roman"/>
          <w:sz w:val="28"/>
          <w:szCs w:val="28"/>
          <w:lang w:val="ru-RU"/>
        </w:rPr>
        <w:t xml:space="preserve"> </w:t>
      </w:r>
      <w:proofErr w:type="spellStart"/>
      <w:r w:rsidR="0093338A" w:rsidRPr="00FD3716">
        <w:rPr>
          <w:rFonts w:ascii="Times New Roman" w:hAnsi="Times New Roman" w:cs="Times New Roman"/>
          <w:b/>
          <w:sz w:val="28"/>
          <w:szCs w:val="28"/>
          <w:lang w:val="ru-RU"/>
        </w:rPr>
        <w:t>Ієрархічна</w:t>
      </w:r>
      <w:proofErr w:type="spellEnd"/>
      <w:r w:rsidR="0093338A" w:rsidRPr="00FD3716">
        <w:rPr>
          <w:rFonts w:ascii="Times New Roman" w:hAnsi="Times New Roman" w:cs="Times New Roman"/>
          <w:b/>
          <w:sz w:val="28"/>
          <w:szCs w:val="28"/>
          <w:lang w:val="ru-RU"/>
        </w:rPr>
        <w:t xml:space="preserve"> </w:t>
      </w:r>
      <w:proofErr w:type="spellStart"/>
      <w:r w:rsidR="0093338A" w:rsidRPr="00FD3716">
        <w:rPr>
          <w:rFonts w:ascii="Times New Roman" w:hAnsi="Times New Roman" w:cs="Times New Roman"/>
          <w:b/>
          <w:sz w:val="28"/>
          <w:szCs w:val="28"/>
          <w:lang w:val="ru-RU"/>
        </w:rPr>
        <w:t>концепція</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передбачає</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взаємдію</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між</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суб'єктами</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природокористування</w:t>
      </w:r>
      <w:proofErr w:type="spellEnd"/>
      <w:r w:rsidR="0093338A">
        <w:rPr>
          <w:rFonts w:ascii="Times New Roman" w:hAnsi="Times New Roman" w:cs="Times New Roman"/>
          <w:sz w:val="28"/>
          <w:szCs w:val="28"/>
          <w:lang w:val="ru-RU"/>
        </w:rPr>
        <w:t xml:space="preserve"> за принципом по </w:t>
      </w:r>
      <w:proofErr w:type="spellStart"/>
      <w:r w:rsidR="0093338A">
        <w:rPr>
          <w:rFonts w:ascii="Times New Roman" w:hAnsi="Times New Roman" w:cs="Times New Roman"/>
          <w:sz w:val="28"/>
          <w:szCs w:val="28"/>
          <w:lang w:val="ru-RU"/>
        </w:rPr>
        <w:t>вертикалі</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зверху</w:t>
      </w:r>
      <w:proofErr w:type="spellEnd"/>
      <w:r w:rsidR="0093338A">
        <w:rPr>
          <w:rFonts w:ascii="Times New Roman" w:hAnsi="Times New Roman" w:cs="Times New Roman"/>
          <w:sz w:val="28"/>
          <w:szCs w:val="28"/>
          <w:lang w:val="ru-RU"/>
        </w:rPr>
        <w:t xml:space="preserve"> донизу», коли </w:t>
      </w:r>
      <w:proofErr w:type="spellStart"/>
      <w:r w:rsidR="0093338A">
        <w:rPr>
          <w:rFonts w:ascii="Times New Roman" w:hAnsi="Times New Roman" w:cs="Times New Roman"/>
          <w:sz w:val="28"/>
          <w:szCs w:val="28"/>
          <w:lang w:val="ru-RU"/>
        </w:rPr>
        <w:t>головним</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розпорядником</w:t>
      </w:r>
      <w:proofErr w:type="spellEnd"/>
      <w:r w:rsidR="0093338A">
        <w:rPr>
          <w:rFonts w:ascii="Times New Roman" w:hAnsi="Times New Roman" w:cs="Times New Roman"/>
          <w:sz w:val="28"/>
          <w:szCs w:val="28"/>
          <w:lang w:val="ru-RU"/>
        </w:rPr>
        <w:t xml:space="preserve"> ресурсу </w:t>
      </w:r>
      <w:proofErr w:type="spellStart"/>
      <w:r w:rsidR="0093338A">
        <w:rPr>
          <w:rFonts w:ascii="Times New Roman" w:hAnsi="Times New Roman" w:cs="Times New Roman"/>
          <w:sz w:val="28"/>
          <w:szCs w:val="28"/>
          <w:lang w:val="ru-RU"/>
        </w:rPr>
        <w:t>виступає</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державний</w:t>
      </w:r>
      <w:proofErr w:type="spellEnd"/>
      <w:r w:rsidR="0093338A">
        <w:rPr>
          <w:rFonts w:ascii="Times New Roman" w:hAnsi="Times New Roman" w:cs="Times New Roman"/>
          <w:sz w:val="28"/>
          <w:szCs w:val="28"/>
          <w:lang w:val="ru-RU"/>
        </w:rPr>
        <w:t xml:space="preserve"> орган, </w:t>
      </w:r>
      <w:proofErr w:type="spellStart"/>
      <w:r w:rsidR="0093338A">
        <w:rPr>
          <w:rFonts w:ascii="Times New Roman" w:hAnsi="Times New Roman" w:cs="Times New Roman"/>
          <w:sz w:val="28"/>
          <w:szCs w:val="28"/>
          <w:lang w:val="ru-RU"/>
        </w:rPr>
        <w:t>який</w:t>
      </w:r>
      <w:proofErr w:type="spellEnd"/>
      <w:r w:rsidR="0093338A">
        <w:rPr>
          <w:rFonts w:ascii="Times New Roman" w:hAnsi="Times New Roman" w:cs="Times New Roman"/>
          <w:sz w:val="28"/>
          <w:szCs w:val="28"/>
          <w:lang w:val="ru-RU"/>
        </w:rPr>
        <w:t xml:space="preserve"> </w:t>
      </w:r>
      <w:proofErr w:type="spellStart"/>
      <w:r w:rsidR="0093338A">
        <w:rPr>
          <w:rFonts w:ascii="Times New Roman" w:hAnsi="Times New Roman" w:cs="Times New Roman"/>
          <w:sz w:val="28"/>
          <w:szCs w:val="28"/>
          <w:lang w:val="ru-RU"/>
        </w:rPr>
        <w:t>має</w:t>
      </w:r>
      <w:proofErr w:type="spellEnd"/>
      <w:r w:rsidR="0093338A">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повноваження</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дозволяти</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природокористування</w:t>
      </w:r>
      <w:proofErr w:type="spellEnd"/>
      <w:r w:rsidR="00FD3716">
        <w:rPr>
          <w:rFonts w:ascii="Times New Roman" w:hAnsi="Times New Roman" w:cs="Times New Roman"/>
          <w:sz w:val="28"/>
          <w:szCs w:val="28"/>
          <w:lang w:val="ru-RU"/>
        </w:rPr>
        <w:t xml:space="preserve"> та </w:t>
      </w:r>
      <w:proofErr w:type="spellStart"/>
      <w:r w:rsidR="00FD3716">
        <w:rPr>
          <w:rFonts w:ascii="Times New Roman" w:hAnsi="Times New Roman" w:cs="Times New Roman"/>
          <w:sz w:val="28"/>
          <w:szCs w:val="28"/>
          <w:lang w:val="ru-RU"/>
        </w:rPr>
        <w:t>контролювати</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використання</w:t>
      </w:r>
      <w:proofErr w:type="spellEnd"/>
      <w:r w:rsidR="00FD3716">
        <w:rPr>
          <w:rFonts w:ascii="Times New Roman" w:hAnsi="Times New Roman" w:cs="Times New Roman"/>
          <w:sz w:val="28"/>
          <w:szCs w:val="28"/>
          <w:lang w:val="ru-RU"/>
        </w:rPr>
        <w:t xml:space="preserve">. Демократична </w:t>
      </w:r>
      <w:proofErr w:type="spellStart"/>
      <w:r w:rsidR="00FD3716">
        <w:rPr>
          <w:rFonts w:ascii="Times New Roman" w:hAnsi="Times New Roman" w:cs="Times New Roman"/>
          <w:sz w:val="28"/>
          <w:szCs w:val="28"/>
          <w:lang w:val="ru-RU"/>
        </w:rPr>
        <w:t>концепція</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управління</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природокористуванням</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грунтується</w:t>
      </w:r>
      <w:proofErr w:type="spellEnd"/>
      <w:r w:rsidR="00FD3716">
        <w:rPr>
          <w:rFonts w:ascii="Times New Roman" w:hAnsi="Times New Roman" w:cs="Times New Roman"/>
          <w:sz w:val="28"/>
          <w:szCs w:val="28"/>
          <w:lang w:val="ru-RU"/>
        </w:rPr>
        <w:t xml:space="preserve"> на </w:t>
      </w:r>
      <w:proofErr w:type="spellStart"/>
      <w:r w:rsidR="00FD3716">
        <w:rPr>
          <w:rFonts w:ascii="Times New Roman" w:hAnsi="Times New Roman" w:cs="Times New Roman"/>
          <w:sz w:val="28"/>
          <w:szCs w:val="28"/>
          <w:lang w:val="ru-RU"/>
        </w:rPr>
        <w:t>принципі</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знизу</w:t>
      </w:r>
      <w:proofErr w:type="spellEnd"/>
      <w:r w:rsidR="00FD3716">
        <w:rPr>
          <w:rFonts w:ascii="Times New Roman" w:hAnsi="Times New Roman" w:cs="Times New Roman"/>
          <w:sz w:val="28"/>
          <w:szCs w:val="28"/>
          <w:lang w:val="ru-RU"/>
        </w:rPr>
        <w:t xml:space="preserve"> догори», за </w:t>
      </w:r>
      <w:proofErr w:type="spellStart"/>
      <w:r w:rsidR="00FD3716">
        <w:rPr>
          <w:rFonts w:ascii="Times New Roman" w:hAnsi="Times New Roman" w:cs="Times New Roman"/>
          <w:sz w:val="28"/>
          <w:szCs w:val="28"/>
          <w:lang w:val="ru-RU"/>
        </w:rPr>
        <w:t>якого</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повноваження</w:t>
      </w:r>
      <w:proofErr w:type="spellEnd"/>
      <w:r w:rsidR="00FD3716">
        <w:rPr>
          <w:rFonts w:ascii="Times New Roman" w:hAnsi="Times New Roman" w:cs="Times New Roman"/>
          <w:sz w:val="28"/>
          <w:szCs w:val="28"/>
          <w:lang w:val="ru-RU"/>
        </w:rPr>
        <w:t xml:space="preserve"> та </w:t>
      </w:r>
      <w:proofErr w:type="spellStart"/>
      <w:r w:rsidR="00FD3716">
        <w:rPr>
          <w:rFonts w:ascii="Times New Roman" w:hAnsi="Times New Roman" w:cs="Times New Roman"/>
          <w:sz w:val="28"/>
          <w:szCs w:val="28"/>
          <w:lang w:val="ru-RU"/>
        </w:rPr>
        <w:t>обовязки</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рівною</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мірою</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розподіляються</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між</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суб'єктами</w:t>
      </w:r>
      <w:proofErr w:type="spellEnd"/>
      <w:r w:rsidR="00FD3716">
        <w:rPr>
          <w:rFonts w:ascii="Times New Roman" w:hAnsi="Times New Roman" w:cs="Times New Roman"/>
          <w:sz w:val="28"/>
          <w:szCs w:val="28"/>
          <w:lang w:val="ru-RU"/>
        </w:rPr>
        <w:t xml:space="preserve">, а </w:t>
      </w:r>
      <w:proofErr w:type="spellStart"/>
      <w:r w:rsidR="00FD3716">
        <w:rPr>
          <w:rFonts w:ascii="Times New Roman" w:hAnsi="Times New Roman" w:cs="Times New Roman"/>
          <w:sz w:val="28"/>
          <w:szCs w:val="28"/>
          <w:lang w:val="ru-RU"/>
        </w:rPr>
        <w:t>всі</w:t>
      </w:r>
      <w:proofErr w:type="spellEnd"/>
      <w:r w:rsidR="00FD3716">
        <w:rPr>
          <w:rFonts w:ascii="Times New Roman" w:hAnsi="Times New Roman" w:cs="Times New Roman"/>
          <w:sz w:val="28"/>
          <w:szCs w:val="28"/>
          <w:lang w:val="ru-RU"/>
        </w:rPr>
        <w:t xml:space="preserve"> </w:t>
      </w:r>
      <w:proofErr w:type="spellStart"/>
      <w:r w:rsidR="00FD3716">
        <w:rPr>
          <w:rFonts w:ascii="Times New Roman" w:hAnsi="Times New Roman" w:cs="Times New Roman"/>
          <w:sz w:val="28"/>
          <w:szCs w:val="28"/>
          <w:lang w:val="ru-RU"/>
        </w:rPr>
        <w:t>питання</w:t>
      </w:r>
      <w:proofErr w:type="spellEnd"/>
      <w:r w:rsidR="00FD3716">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збалансованого</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природокористування</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вирішуються</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узгодженими</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рішеннями</w:t>
      </w:r>
      <w:proofErr w:type="spellEnd"/>
      <w:r w:rsidR="00B53B6D">
        <w:rPr>
          <w:rFonts w:ascii="Times New Roman" w:hAnsi="Times New Roman" w:cs="Times New Roman"/>
          <w:sz w:val="28"/>
          <w:szCs w:val="28"/>
          <w:lang w:val="ru-RU"/>
        </w:rPr>
        <w:t xml:space="preserve"> у </w:t>
      </w:r>
      <w:proofErr w:type="spellStart"/>
      <w:r w:rsidR="00B53B6D">
        <w:rPr>
          <w:rFonts w:ascii="Times New Roman" w:hAnsi="Times New Roman" w:cs="Times New Roman"/>
          <w:sz w:val="28"/>
          <w:szCs w:val="28"/>
          <w:lang w:val="ru-RU"/>
        </w:rPr>
        <w:t>процесі</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перемовин</w:t>
      </w:r>
      <w:proofErr w:type="spellEnd"/>
      <w:r w:rsidR="001A6F81">
        <w:rPr>
          <w:rFonts w:ascii="Times New Roman" w:hAnsi="Times New Roman" w:cs="Times New Roman"/>
          <w:sz w:val="28"/>
          <w:szCs w:val="28"/>
          <w:lang w:val="ru-RU"/>
        </w:rPr>
        <w:t xml:space="preserve"> </w:t>
      </w:r>
      <w:proofErr w:type="spellStart"/>
      <w:r w:rsidR="001A6F81">
        <w:rPr>
          <w:rFonts w:ascii="Times New Roman" w:hAnsi="Times New Roman" w:cs="Times New Roman"/>
          <w:sz w:val="28"/>
          <w:szCs w:val="28"/>
          <w:lang w:val="ru-RU"/>
        </w:rPr>
        <w:t>між</w:t>
      </w:r>
      <w:proofErr w:type="spellEnd"/>
      <w:r w:rsidR="001A6F81">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представників</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влади</w:t>
      </w:r>
      <w:proofErr w:type="spellEnd"/>
      <w:r w:rsidR="00B53B6D">
        <w:rPr>
          <w:rFonts w:ascii="Times New Roman" w:hAnsi="Times New Roman" w:cs="Times New Roman"/>
          <w:sz w:val="28"/>
          <w:szCs w:val="28"/>
          <w:lang w:val="ru-RU"/>
        </w:rPr>
        <w:t xml:space="preserve"> і </w:t>
      </w:r>
      <w:proofErr w:type="spellStart"/>
      <w:r w:rsidR="00B53B6D">
        <w:rPr>
          <w:rFonts w:ascii="Times New Roman" w:hAnsi="Times New Roman" w:cs="Times New Roman"/>
          <w:sz w:val="28"/>
          <w:szCs w:val="28"/>
          <w:lang w:val="ru-RU"/>
        </w:rPr>
        <w:t>бізнесу</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чи</w:t>
      </w:r>
      <w:proofErr w:type="spellEnd"/>
      <w:r w:rsidR="00B53B6D">
        <w:rPr>
          <w:rFonts w:ascii="Times New Roman" w:hAnsi="Times New Roman" w:cs="Times New Roman"/>
          <w:sz w:val="28"/>
          <w:szCs w:val="28"/>
          <w:lang w:val="ru-RU"/>
        </w:rPr>
        <w:t xml:space="preserve"> </w:t>
      </w:r>
      <w:proofErr w:type="spellStart"/>
      <w:r w:rsidR="00B53B6D">
        <w:rPr>
          <w:rFonts w:ascii="Times New Roman" w:hAnsi="Times New Roman" w:cs="Times New Roman"/>
          <w:sz w:val="28"/>
          <w:szCs w:val="28"/>
          <w:lang w:val="ru-RU"/>
        </w:rPr>
        <w:t>громадянського</w:t>
      </w:r>
      <w:proofErr w:type="spellEnd"/>
      <w:r w:rsidR="00B53B6D">
        <w:rPr>
          <w:rFonts w:ascii="Times New Roman" w:hAnsi="Times New Roman" w:cs="Times New Roman"/>
          <w:sz w:val="28"/>
          <w:szCs w:val="28"/>
          <w:lang w:val="ru-RU"/>
        </w:rPr>
        <w:t xml:space="preserve"> суспільства.</w:t>
      </w:r>
      <w:r w:rsidR="001A6F81">
        <w:rPr>
          <w:rFonts w:ascii="Times New Roman" w:hAnsi="Times New Roman" w:cs="Times New Roman"/>
          <w:sz w:val="28"/>
          <w:szCs w:val="28"/>
          <w:lang w:val="ru-RU"/>
        </w:rPr>
        <w:t xml:space="preserve"> В </w:t>
      </w:r>
      <w:proofErr w:type="spellStart"/>
      <w:r w:rsidR="001A6F81">
        <w:rPr>
          <w:rFonts w:ascii="Times New Roman" w:hAnsi="Times New Roman" w:cs="Times New Roman"/>
          <w:sz w:val="28"/>
          <w:szCs w:val="28"/>
          <w:lang w:val="ru-RU"/>
        </w:rPr>
        <w:t>теперішній</w:t>
      </w:r>
      <w:proofErr w:type="spellEnd"/>
      <w:r w:rsidR="001A6F81">
        <w:rPr>
          <w:rFonts w:ascii="Times New Roman" w:hAnsi="Times New Roman" w:cs="Times New Roman"/>
          <w:sz w:val="28"/>
          <w:szCs w:val="28"/>
          <w:lang w:val="ru-RU"/>
        </w:rPr>
        <w:t xml:space="preserve"> час </w:t>
      </w:r>
      <w:proofErr w:type="spellStart"/>
      <w:r w:rsidR="001A6F81">
        <w:rPr>
          <w:rFonts w:ascii="Times New Roman" w:hAnsi="Times New Roman" w:cs="Times New Roman"/>
          <w:sz w:val="28"/>
          <w:szCs w:val="28"/>
          <w:lang w:val="ru-RU"/>
        </w:rPr>
        <w:t>громадянському</w:t>
      </w:r>
      <w:proofErr w:type="spellEnd"/>
      <w:r w:rsidR="001A6F81">
        <w:rPr>
          <w:rFonts w:ascii="Times New Roman" w:hAnsi="Times New Roman" w:cs="Times New Roman"/>
          <w:sz w:val="28"/>
          <w:szCs w:val="28"/>
          <w:lang w:val="ru-RU"/>
        </w:rPr>
        <w:t xml:space="preserve"> </w:t>
      </w:r>
      <w:proofErr w:type="spellStart"/>
      <w:r w:rsidR="001A6F81">
        <w:rPr>
          <w:rFonts w:ascii="Times New Roman" w:hAnsi="Times New Roman" w:cs="Times New Roman"/>
          <w:sz w:val="28"/>
          <w:szCs w:val="28"/>
          <w:lang w:val="ru-RU"/>
        </w:rPr>
        <w:t>суспільству</w:t>
      </w:r>
      <w:proofErr w:type="spellEnd"/>
      <w:r w:rsidR="001A6F81">
        <w:rPr>
          <w:rFonts w:ascii="Times New Roman" w:hAnsi="Times New Roman" w:cs="Times New Roman"/>
          <w:sz w:val="28"/>
          <w:szCs w:val="28"/>
          <w:lang w:val="ru-RU"/>
        </w:rPr>
        <w:t xml:space="preserve"> </w:t>
      </w:r>
      <w:proofErr w:type="spellStart"/>
      <w:r w:rsidR="001A6F81">
        <w:rPr>
          <w:rFonts w:ascii="Times New Roman" w:hAnsi="Times New Roman" w:cs="Times New Roman"/>
          <w:sz w:val="28"/>
          <w:szCs w:val="28"/>
          <w:lang w:val="ru-RU"/>
        </w:rPr>
        <w:t>відводиться</w:t>
      </w:r>
      <w:proofErr w:type="spellEnd"/>
      <w:r w:rsidR="001A6F81">
        <w:rPr>
          <w:rFonts w:ascii="Times New Roman" w:hAnsi="Times New Roman" w:cs="Times New Roman"/>
          <w:sz w:val="28"/>
          <w:szCs w:val="28"/>
          <w:lang w:val="ru-RU"/>
        </w:rPr>
        <w:t xml:space="preserve"> </w:t>
      </w:r>
      <w:proofErr w:type="spellStart"/>
      <w:r w:rsidR="001A6F81">
        <w:rPr>
          <w:rFonts w:ascii="Times New Roman" w:hAnsi="Times New Roman" w:cs="Times New Roman"/>
          <w:sz w:val="28"/>
          <w:szCs w:val="28"/>
          <w:lang w:val="ru-RU"/>
        </w:rPr>
        <w:t>всебільша</w:t>
      </w:r>
      <w:proofErr w:type="spellEnd"/>
      <w:r w:rsidR="001A6F81">
        <w:rPr>
          <w:rFonts w:ascii="Times New Roman" w:hAnsi="Times New Roman" w:cs="Times New Roman"/>
          <w:sz w:val="28"/>
          <w:szCs w:val="28"/>
          <w:lang w:val="ru-RU"/>
        </w:rPr>
        <w:t xml:space="preserve"> роль, яка за </w:t>
      </w:r>
      <w:proofErr w:type="spellStart"/>
      <w:r w:rsidR="001A6F81">
        <w:rPr>
          <w:rFonts w:ascii="Times New Roman" w:hAnsi="Times New Roman" w:cs="Times New Roman"/>
          <w:sz w:val="28"/>
          <w:szCs w:val="28"/>
          <w:lang w:val="ru-RU"/>
        </w:rPr>
        <w:t>цього</w:t>
      </w:r>
      <w:proofErr w:type="spellEnd"/>
      <w:r w:rsidR="001A6F81">
        <w:rPr>
          <w:rFonts w:ascii="Times New Roman" w:hAnsi="Times New Roman" w:cs="Times New Roman"/>
          <w:sz w:val="28"/>
          <w:szCs w:val="28"/>
          <w:lang w:val="ru-RU"/>
        </w:rPr>
        <w:t xml:space="preserve"> </w:t>
      </w:r>
      <w:proofErr w:type="spellStart"/>
      <w:r w:rsidR="001A6F81">
        <w:rPr>
          <w:rFonts w:ascii="Times New Roman" w:hAnsi="Times New Roman" w:cs="Times New Roman"/>
          <w:sz w:val="28"/>
          <w:szCs w:val="28"/>
          <w:lang w:val="ru-RU"/>
        </w:rPr>
        <w:t>підходу</w:t>
      </w:r>
      <w:proofErr w:type="spellEnd"/>
      <w:r w:rsidR="001A6F81">
        <w:rPr>
          <w:rFonts w:ascii="Times New Roman" w:hAnsi="Times New Roman" w:cs="Times New Roman"/>
          <w:sz w:val="28"/>
          <w:szCs w:val="28"/>
          <w:lang w:val="ru-RU"/>
        </w:rPr>
        <w:t xml:space="preserve"> </w:t>
      </w:r>
      <w:proofErr w:type="spellStart"/>
      <w:r w:rsidR="001A6F81">
        <w:rPr>
          <w:rFonts w:ascii="Times New Roman" w:hAnsi="Times New Roman" w:cs="Times New Roman"/>
          <w:sz w:val="28"/>
          <w:szCs w:val="28"/>
          <w:lang w:val="ru-RU"/>
        </w:rPr>
        <w:t>має</w:t>
      </w:r>
      <w:proofErr w:type="spellEnd"/>
      <w:r w:rsidR="001A6F81">
        <w:rPr>
          <w:rFonts w:ascii="Times New Roman" w:hAnsi="Times New Roman" w:cs="Times New Roman"/>
          <w:sz w:val="28"/>
          <w:szCs w:val="28"/>
          <w:lang w:val="ru-RU"/>
        </w:rPr>
        <w:t xml:space="preserve"> бути </w:t>
      </w:r>
      <w:proofErr w:type="spellStart"/>
      <w:r w:rsidR="001A6F81">
        <w:rPr>
          <w:rFonts w:ascii="Times New Roman" w:hAnsi="Times New Roman" w:cs="Times New Roman"/>
          <w:sz w:val="28"/>
          <w:szCs w:val="28"/>
          <w:lang w:val="ru-RU"/>
        </w:rPr>
        <w:t>визначальною</w:t>
      </w:r>
      <w:proofErr w:type="spellEnd"/>
      <w:r w:rsidR="001A6F81">
        <w:rPr>
          <w:rFonts w:ascii="Times New Roman" w:hAnsi="Times New Roman" w:cs="Times New Roman"/>
          <w:sz w:val="28"/>
          <w:szCs w:val="28"/>
          <w:lang w:val="ru-RU"/>
        </w:rPr>
        <w:t>.</w:t>
      </w:r>
    </w:p>
    <w:p w14:paraId="295B5DE3" w14:textId="77777777" w:rsidR="0080797F" w:rsidRDefault="00B53B6D" w:rsidP="00B53B6D">
      <w:pPr>
        <w:tabs>
          <w:tab w:val="left" w:pos="9072"/>
          <w:tab w:val="left" w:pos="9214"/>
        </w:tabs>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03F1D">
        <w:rPr>
          <w:rFonts w:ascii="Times New Roman" w:hAnsi="Times New Roman" w:cs="Times New Roman"/>
          <w:sz w:val="28"/>
          <w:szCs w:val="28"/>
          <w:lang w:val="ru-RU"/>
        </w:rPr>
        <w:t xml:space="preserve">                     </w:t>
      </w:r>
    </w:p>
    <w:p w14:paraId="6C5E148F" w14:textId="55C5AFC8" w:rsidR="0080797F" w:rsidRDefault="0080797F" w:rsidP="00B53B6D">
      <w:pPr>
        <w:tabs>
          <w:tab w:val="left" w:pos="9072"/>
          <w:tab w:val="left" w:pos="9214"/>
        </w:tabs>
        <w:spacing w:line="240" w:lineRule="auto"/>
        <w:ind w:left="0"/>
        <w:rPr>
          <w:rFonts w:ascii="Times New Roman" w:hAnsi="Times New Roman" w:cs="Times New Roman"/>
          <w:sz w:val="28"/>
          <w:szCs w:val="28"/>
          <w:lang w:val="ru-RU"/>
        </w:rPr>
      </w:pPr>
    </w:p>
    <w:p w14:paraId="1BF56114" w14:textId="2F99F271" w:rsidR="001225A2" w:rsidRDefault="001225A2" w:rsidP="00B53B6D">
      <w:pPr>
        <w:tabs>
          <w:tab w:val="left" w:pos="9072"/>
          <w:tab w:val="left" w:pos="9214"/>
        </w:tabs>
        <w:spacing w:line="240" w:lineRule="auto"/>
        <w:ind w:left="0"/>
        <w:rPr>
          <w:rFonts w:ascii="Times New Roman" w:hAnsi="Times New Roman" w:cs="Times New Roman"/>
          <w:sz w:val="28"/>
          <w:szCs w:val="28"/>
          <w:lang w:val="ru-RU"/>
        </w:rPr>
      </w:pPr>
    </w:p>
    <w:p w14:paraId="3FF6990A" w14:textId="7259F31D" w:rsidR="001225A2" w:rsidRDefault="001225A2" w:rsidP="00B53B6D">
      <w:pPr>
        <w:tabs>
          <w:tab w:val="left" w:pos="9072"/>
          <w:tab w:val="left" w:pos="9214"/>
        </w:tabs>
        <w:spacing w:line="240" w:lineRule="auto"/>
        <w:ind w:left="0"/>
        <w:rPr>
          <w:rFonts w:ascii="Times New Roman" w:hAnsi="Times New Roman" w:cs="Times New Roman"/>
          <w:sz w:val="28"/>
          <w:szCs w:val="28"/>
          <w:lang w:val="ru-RU"/>
        </w:rPr>
      </w:pPr>
    </w:p>
    <w:p w14:paraId="7FD0A19B" w14:textId="77777777" w:rsidR="001225A2" w:rsidRDefault="001225A2" w:rsidP="00B53B6D">
      <w:pPr>
        <w:tabs>
          <w:tab w:val="left" w:pos="9072"/>
          <w:tab w:val="left" w:pos="9214"/>
        </w:tabs>
        <w:spacing w:line="240" w:lineRule="auto"/>
        <w:ind w:left="0"/>
        <w:rPr>
          <w:rFonts w:ascii="Times New Roman" w:hAnsi="Times New Roman" w:cs="Times New Roman"/>
          <w:sz w:val="28"/>
          <w:szCs w:val="28"/>
          <w:lang w:val="ru-RU"/>
        </w:rPr>
      </w:pPr>
    </w:p>
    <w:p w14:paraId="0C074C1F" w14:textId="77777777" w:rsidR="001225A2" w:rsidRDefault="00203F1D" w:rsidP="00706D2D">
      <w:pPr>
        <w:tabs>
          <w:tab w:val="left" w:pos="9072"/>
          <w:tab w:val="left" w:pos="9214"/>
        </w:tabs>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5A73D89C" w14:textId="4A503CBA" w:rsidR="001225A2" w:rsidRPr="001225A2" w:rsidRDefault="00203F1D" w:rsidP="001225A2">
      <w:pPr>
        <w:tabs>
          <w:tab w:val="left" w:pos="9072"/>
          <w:tab w:val="left" w:pos="9214"/>
        </w:tabs>
        <w:spacing w:line="240" w:lineRule="auto"/>
        <w:ind w:left="0"/>
        <w:jc w:val="right"/>
        <w:rPr>
          <w:rFonts w:ascii="Times New Roman" w:hAnsi="Times New Roman" w:cs="Times New Roman"/>
          <w:b/>
          <w:bCs/>
          <w:sz w:val="28"/>
          <w:szCs w:val="28"/>
          <w:lang w:val="ru-RU"/>
        </w:rPr>
      </w:pPr>
      <w:proofErr w:type="spellStart"/>
      <w:r w:rsidRPr="001225A2">
        <w:rPr>
          <w:rFonts w:ascii="Times New Roman" w:hAnsi="Times New Roman" w:cs="Times New Roman"/>
          <w:b/>
          <w:bCs/>
          <w:sz w:val="28"/>
          <w:szCs w:val="28"/>
          <w:lang w:val="ru-RU"/>
        </w:rPr>
        <w:t>Табл</w:t>
      </w:r>
      <w:r w:rsidR="001225A2" w:rsidRPr="001225A2">
        <w:rPr>
          <w:rFonts w:ascii="Times New Roman" w:hAnsi="Times New Roman" w:cs="Times New Roman"/>
          <w:b/>
          <w:bCs/>
          <w:sz w:val="28"/>
          <w:szCs w:val="28"/>
          <w:lang w:val="ru-RU"/>
        </w:rPr>
        <w:t>иця</w:t>
      </w:r>
      <w:proofErr w:type="spellEnd"/>
      <w:r w:rsidRPr="001225A2">
        <w:rPr>
          <w:rFonts w:ascii="Times New Roman" w:hAnsi="Times New Roman" w:cs="Times New Roman"/>
          <w:b/>
          <w:bCs/>
          <w:sz w:val="28"/>
          <w:szCs w:val="28"/>
          <w:lang w:val="ru-RU"/>
        </w:rPr>
        <w:t xml:space="preserve"> 5</w:t>
      </w:r>
    </w:p>
    <w:p w14:paraId="5AE7E9E4" w14:textId="42051461" w:rsidR="00706D2D" w:rsidRPr="001225A2" w:rsidRDefault="00B53B6D" w:rsidP="001225A2">
      <w:pPr>
        <w:tabs>
          <w:tab w:val="left" w:pos="9072"/>
          <w:tab w:val="left" w:pos="9214"/>
        </w:tabs>
        <w:spacing w:line="240" w:lineRule="auto"/>
        <w:ind w:left="0"/>
        <w:jc w:val="center"/>
        <w:rPr>
          <w:rFonts w:ascii="Times New Roman" w:hAnsi="Times New Roman" w:cs="Times New Roman"/>
          <w:b/>
          <w:bCs/>
          <w:color w:val="FF0000"/>
          <w:sz w:val="28"/>
          <w:szCs w:val="28"/>
          <w:lang w:val="ru-RU"/>
        </w:rPr>
      </w:pPr>
      <w:proofErr w:type="spellStart"/>
      <w:r w:rsidRPr="001225A2">
        <w:rPr>
          <w:rFonts w:ascii="Times New Roman" w:hAnsi="Times New Roman" w:cs="Times New Roman"/>
          <w:b/>
          <w:bCs/>
          <w:sz w:val="28"/>
          <w:szCs w:val="28"/>
          <w:lang w:val="ru-RU"/>
        </w:rPr>
        <w:t>Порівняльна</w:t>
      </w:r>
      <w:proofErr w:type="spellEnd"/>
      <w:r w:rsidR="007572E8" w:rsidRPr="001225A2">
        <w:rPr>
          <w:rFonts w:ascii="Times New Roman" w:hAnsi="Times New Roman" w:cs="Times New Roman"/>
          <w:b/>
          <w:bCs/>
          <w:sz w:val="28"/>
          <w:szCs w:val="28"/>
          <w:lang w:val="ru-RU"/>
        </w:rPr>
        <w:t xml:space="preserve"> </w:t>
      </w:r>
      <w:r w:rsidRPr="001225A2">
        <w:rPr>
          <w:rFonts w:ascii="Times New Roman" w:hAnsi="Times New Roman" w:cs="Times New Roman"/>
          <w:b/>
          <w:bCs/>
          <w:sz w:val="28"/>
          <w:szCs w:val="28"/>
          <w:lang w:val="ru-RU"/>
        </w:rPr>
        <w:t xml:space="preserve">характеристика </w:t>
      </w:r>
      <w:proofErr w:type="spellStart"/>
      <w:r w:rsidRPr="001225A2">
        <w:rPr>
          <w:rFonts w:ascii="Times New Roman" w:hAnsi="Times New Roman" w:cs="Times New Roman"/>
          <w:b/>
          <w:bCs/>
          <w:sz w:val="28"/>
          <w:szCs w:val="28"/>
          <w:lang w:val="ru-RU"/>
        </w:rPr>
        <w:t>підходів</w:t>
      </w:r>
      <w:proofErr w:type="spellEnd"/>
      <w:r w:rsidRPr="001225A2">
        <w:rPr>
          <w:rFonts w:ascii="Times New Roman" w:hAnsi="Times New Roman" w:cs="Times New Roman"/>
          <w:b/>
          <w:bCs/>
          <w:sz w:val="28"/>
          <w:szCs w:val="28"/>
          <w:lang w:val="ru-RU"/>
        </w:rPr>
        <w:t xml:space="preserve"> до</w:t>
      </w:r>
      <w:r w:rsidR="001225A2" w:rsidRPr="001225A2">
        <w:rPr>
          <w:rFonts w:ascii="Times New Roman" w:hAnsi="Times New Roman" w:cs="Times New Roman"/>
          <w:b/>
          <w:bCs/>
          <w:sz w:val="28"/>
          <w:szCs w:val="28"/>
          <w:lang w:val="ru-RU"/>
        </w:rPr>
        <w:t xml:space="preserve"> </w:t>
      </w:r>
      <w:proofErr w:type="spellStart"/>
      <w:r w:rsidRPr="001225A2">
        <w:rPr>
          <w:rFonts w:ascii="Times New Roman" w:hAnsi="Times New Roman" w:cs="Times New Roman"/>
          <w:b/>
          <w:bCs/>
          <w:sz w:val="28"/>
          <w:szCs w:val="28"/>
          <w:lang w:val="ru-RU"/>
        </w:rPr>
        <w:t>управління</w:t>
      </w:r>
      <w:proofErr w:type="spellEnd"/>
      <w:r w:rsidRPr="001225A2">
        <w:rPr>
          <w:rFonts w:ascii="Times New Roman" w:hAnsi="Times New Roman" w:cs="Times New Roman"/>
          <w:b/>
          <w:bCs/>
          <w:sz w:val="28"/>
          <w:szCs w:val="28"/>
          <w:lang w:val="ru-RU"/>
        </w:rPr>
        <w:t xml:space="preserve"> </w:t>
      </w:r>
      <w:proofErr w:type="spellStart"/>
      <w:r w:rsidRPr="001225A2">
        <w:rPr>
          <w:rFonts w:ascii="Times New Roman" w:hAnsi="Times New Roman" w:cs="Times New Roman"/>
          <w:b/>
          <w:bCs/>
          <w:sz w:val="28"/>
          <w:szCs w:val="28"/>
          <w:lang w:val="ru-RU"/>
        </w:rPr>
        <w:t>природокористуванням</w:t>
      </w:r>
      <w:proofErr w:type="spellEnd"/>
      <w:r w:rsidR="007572E8" w:rsidRPr="001225A2">
        <w:rPr>
          <w:rFonts w:ascii="Times New Roman" w:hAnsi="Times New Roman" w:cs="Times New Roman"/>
          <w:b/>
          <w:bCs/>
          <w:sz w:val="28"/>
          <w:szCs w:val="28"/>
          <w:lang w:val="ru-RU"/>
        </w:rPr>
        <w:t xml:space="preserve"> </w:t>
      </w:r>
      <w:proofErr w:type="spellStart"/>
      <w:r w:rsidR="0080797F" w:rsidRPr="001225A2">
        <w:rPr>
          <w:rFonts w:ascii="Times New Roman" w:hAnsi="Times New Roman" w:cs="Times New Roman"/>
          <w:b/>
          <w:bCs/>
          <w:color w:val="FF0000"/>
          <w:sz w:val="28"/>
          <w:szCs w:val="28"/>
          <w:lang w:val="ru-RU"/>
        </w:rPr>
        <w:t>дві</w:t>
      </w:r>
      <w:proofErr w:type="spellEnd"/>
      <w:r w:rsidR="0080797F" w:rsidRPr="001225A2">
        <w:rPr>
          <w:rFonts w:ascii="Times New Roman" w:hAnsi="Times New Roman" w:cs="Times New Roman"/>
          <w:b/>
          <w:bCs/>
          <w:color w:val="FF0000"/>
          <w:sz w:val="28"/>
          <w:szCs w:val="28"/>
          <w:lang w:val="ru-RU"/>
        </w:rPr>
        <w:t xml:space="preserve"> </w:t>
      </w:r>
      <w:proofErr w:type="spellStart"/>
      <w:r w:rsidR="0080797F" w:rsidRPr="001225A2">
        <w:rPr>
          <w:rFonts w:ascii="Times New Roman" w:hAnsi="Times New Roman" w:cs="Times New Roman"/>
          <w:b/>
          <w:bCs/>
          <w:color w:val="FF0000"/>
          <w:sz w:val="28"/>
          <w:szCs w:val="28"/>
          <w:lang w:val="ru-RU"/>
        </w:rPr>
        <w:t>сторінки</w:t>
      </w:r>
      <w:proofErr w:type="spellEnd"/>
      <w:r w:rsidR="0080797F" w:rsidRPr="001225A2">
        <w:rPr>
          <w:rFonts w:ascii="Times New Roman" w:hAnsi="Times New Roman" w:cs="Times New Roman"/>
          <w:b/>
          <w:bCs/>
          <w:color w:val="FF0000"/>
          <w:sz w:val="28"/>
          <w:szCs w:val="28"/>
          <w:lang w:val="ru-RU"/>
        </w:rPr>
        <w:t xml:space="preserve"> </w:t>
      </w:r>
      <w:proofErr w:type="spellStart"/>
      <w:r w:rsidR="0080797F" w:rsidRPr="001225A2">
        <w:rPr>
          <w:rFonts w:ascii="Times New Roman" w:hAnsi="Times New Roman" w:cs="Times New Roman"/>
          <w:b/>
          <w:bCs/>
          <w:color w:val="FF0000"/>
          <w:sz w:val="28"/>
          <w:szCs w:val="28"/>
          <w:lang w:val="ru-RU"/>
        </w:rPr>
        <w:t>під</w:t>
      </w:r>
      <w:proofErr w:type="spellEnd"/>
      <w:r w:rsidR="0080797F" w:rsidRPr="001225A2">
        <w:rPr>
          <w:rFonts w:ascii="Times New Roman" w:hAnsi="Times New Roman" w:cs="Times New Roman"/>
          <w:b/>
          <w:bCs/>
          <w:color w:val="FF0000"/>
          <w:sz w:val="28"/>
          <w:szCs w:val="28"/>
          <w:lang w:val="ru-RU"/>
        </w:rPr>
        <w:t xml:space="preserve"> </w:t>
      </w:r>
      <w:proofErr w:type="spellStart"/>
      <w:r w:rsidR="0080797F" w:rsidRPr="001225A2">
        <w:rPr>
          <w:rFonts w:ascii="Times New Roman" w:hAnsi="Times New Roman" w:cs="Times New Roman"/>
          <w:b/>
          <w:bCs/>
          <w:color w:val="FF0000"/>
          <w:sz w:val="28"/>
          <w:szCs w:val="28"/>
          <w:lang w:val="ru-RU"/>
        </w:rPr>
        <w:t>таблицю</w:t>
      </w:r>
      <w:proofErr w:type="spellEnd"/>
      <w:r w:rsidR="0080797F" w:rsidRPr="001225A2">
        <w:rPr>
          <w:rFonts w:ascii="Times New Roman" w:hAnsi="Times New Roman" w:cs="Times New Roman"/>
          <w:b/>
          <w:bCs/>
          <w:color w:val="FF0000"/>
          <w:sz w:val="28"/>
          <w:szCs w:val="28"/>
          <w:lang w:val="ru-RU"/>
        </w:rPr>
        <w:t xml:space="preserve"> 5 с.80-81</w:t>
      </w:r>
      <w:r w:rsidR="001225A2" w:rsidRPr="001225A2">
        <w:rPr>
          <w:rFonts w:ascii="Times New Roman" w:hAnsi="Times New Roman" w:cs="Times New Roman"/>
          <w:b/>
          <w:bCs/>
          <w:color w:val="FF0000"/>
          <w:sz w:val="28"/>
          <w:szCs w:val="28"/>
          <w:lang w:val="ru-RU"/>
        </w:rPr>
        <w:t xml:space="preserve"> </w:t>
      </w:r>
      <w:proofErr w:type="spellStart"/>
      <w:r w:rsidR="0080797F" w:rsidRPr="001225A2">
        <w:rPr>
          <w:rFonts w:ascii="Times New Roman" w:hAnsi="Times New Roman" w:cs="Times New Roman"/>
          <w:b/>
          <w:bCs/>
          <w:color w:val="FF0000"/>
          <w:sz w:val="28"/>
          <w:szCs w:val="28"/>
          <w:lang w:val="ru-RU"/>
        </w:rPr>
        <w:t>екологічні</w:t>
      </w:r>
      <w:proofErr w:type="spellEnd"/>
      <w:r w:rsidR="0080797F" w:rsidRPr="001225A2">
        <w:rPr>
          <w:rFonts w:ascii="Times New Roman" w:hAnsi="Times New Roman" w:cs="Times New Roman"/>
          <w:b/>
          <w:bCs/>
          <w:color w:val="FF0000"/>
          <w:sz w:val="28"/>
          <w:szCs w:val="28"/>
          <w:lang w:val="ru-RU"/>
        </w:rPr>
        <w:t xml:space="preserve"> </w:t>
      </w:r>
      <w:proofErr w:type="spellStart"/>
      <w:r w:rsidR="0080797F" w:rsidRPr="001225A2">
        <w:rPr>
          <w:rFonts w:ascii="Times New Roman" w:hAnsi="Times New Roman" w:cs="Times New Roman"/>
          <w:b/>
          <w:bCs/>
          <w:color w:val="FF0000"/>
          <w:sz w:val="28"/>
          <w:szCs w:val="28"/>
          <w:lang w:val="ru-RU"/>
        </w:rPr>
        <w:t>нану</w:t>
      </w:r>
      <w:proofErr w:type="spellEnd"/>
    </w:p>
    <w:tbl>
      <w:tblPr>
        <w:tblStyle w:val="af6"/>
        <w:tblW w:w="0" w:type="auto"/>
        <w:tblLook w:val="04A0" w:firstRow="1" w:lastRow="0" w:firstColumn="1" w:lastColumn="0" w:noHBand="0" w:noVBand="1"/>
      </w:tblPr>
      <w:tblGrid>
        <w:gridCol w:w="4857"/>
        <w:gridCol w:w="4857"/>
      </w:tblGrid>
      <w:tr w:rsidR="00706D2D" w:rsidRPr="00706D2D" w14:paraId="711743D0" w14:textId="77777777" w:rsidTr="00706D2D">
        <w:tc>
          <w:tcPr>
            <w:tcW w:w="4857" w:type="dxa"/>
          </w:tcPr>
          <w:p w14:paraId="0A8C9806" w14:textId="7793E915" w:rsidR="00706D2D" w:rsidRPr="00706D2D" w:rsidRDefault="00706D2D" w:rsidP="00706D2D">
            <w:pPr>
              <w:tabs>
                <w:tab w:val="left" w:pos="9072"/>
                <w:tab w:val="left" w:pos="9214"/>
              </w:tabs>
              <w:ind w:firstLine="0"/>
              <w:jc w:val="center"/>
              <w:rPr>
                <w:b/>
                <w:bCs/>
                <w:sz w:val="24"/>
                <w:szCs w:val="24"/>
              </w:rPr>
            </w:pPr>
            <w:proofErr w:type="spellStart"/>
            <w:r w:rsidRPr="00706D2D">
              <w:rPr>
                <w:b/>
                <w:bCs/>
                <w:sz w:val="24"/>
                <w:szCs w:val="24"/>
              </w:rPr>
              <w:t>Змістовна</w:t>
            </w:r>
            <w:proofErr w:type="spellEnd"/>
            <w:r w:rsidRPr="00706D2D">
              <w:rPr>
                <w:b/>
                <w:bCs/>
                <w:sz w:val="24"/>
                <w:szCs w:val="24"/>
              </w:rPr>
              <w:t xml:space="preserve"> характеристика («</w:t>
            </w:r>
            <w:proofErr w:type="spellStart"/>
            <w:r w:rsidRPr="00706D2D">
              <w:rPr>
                <w:b/>
                <w:bCs/>
                <w:sz w:val="24"/>
                <w:szCs w:val="24"/>
              </w:rPr>
              <w:t>Раціональне</w:t>
            </w:r>
            <w:proofErr w:type="spellEnd"/>
            <w:r w:rsidRPr="00706D2D">
              <w:rPr>
                <w:b/>
                <w:bCs/>
                <w:sz w:val="24"/>
                <w:szCs w:val="24"/>
              </w:rPr>
              <w:t xml:space="preserve"> </w:t>
            </w:r>
            <w:proofErr w:type="spellStart"/>
            <w:r w:rsidRPr="00706D2D">
              <w:rPr>
                <w:b/>
                <w:bCs/>
                <w:sz w:val="24"/>
                <w:szCs w:val="24"/>
              </w:rPr>
              <w:t>природокористування</w:t>
            </w:r>
            <w:proofErr w:type="spellEnd"/>
            <w:r w:rsidRPr="00706D2D">
              <w:rPr>
                <w:b/>
                <w:bCs/>
                <w:sz w:val="24"/>
                <w:szCs w:val="24"/>
              </w:rPr>
              <w:t xml:space="preserve"> – </w:t>
            </w:r>
            <w:proofErr w:type="spellStart"/>
            <w:r w:rsidRPr="00706D2D">
              <w:rPr>
                <w:b/>
                <w:bCs/>
                <w:sz w:val="24"/>
                <w:szCs w:val="24"/>
              </w:rPr>
              <w:t>це</w:t>
            </w:r>
            <w:proofErr w:type="spellEnd"/>
            <w:r w:rsidRPr="00706D2D">
              <w:rPr>
                <w:b/>
                <w:bCs/>
                <w:sz w:val="24"/>
                <w:szCs w:val="24"/>
              </w:rPr>
              <w:t xml:space="preserve"> …»)</w:t>
            </w:r>
          </w:p>
        </w:tc>
        <w:tc>
          <w:tcPr>
            <w:tcW w:w="4857" w:type="dxa"/>
          </w:tcPr>
          <w:p w14:paraId="4EB0D63A" w14:textId="4AC594E3" w:rsidR="00706D2D" w:rsidRPr="00706D2D" w:rsidRDefault="00706D2D" w:rsidP="00706D2D">
            <w:pPr>
              <w:tabs>
                <w:tab w:val="left" w:pos="9072"/>
                <w:tab w:val="left" w:pos="9214"/>
              </w:tabs>
              <w:ind w:firstLine="0"/>
              <w:jc w:val="center"/>
              <w:rPr>
                <w:b/>
                <w:bCs/>
                <w:sz w:val="24"/>
                <w:szCs w:val="24"/>
              </w:rPr>
            </w:pPr>
            <w:proofErr w:type="spellStart"/>
            <w:r w:rsidRPr="00706D2D">
              <w:rPr>
                <w:b/>
                <w:bCs/>
                <w:sz w:val="24"/>
                <w:szCs w:val="24"/>
              </w:rPr>
              <w:t>Зміст</w:t>
            </w:r>
            <w:proofErr w:type="spellEnd"/>
            <w:r w:rsidRPr="00706D2D">
              <w:rPr>
                <w:b/>
                <w:bCs/>
                <w:sz w:val="24"/>
                <w:szCs w:val="24"/>
              </w:rPr>
              <w:t xml:space="preserve"> </w:t>
            </w:r>
            <w:proofErr w:type="spellStart"/>
            <w:r w:rsidRPr="00706D2D">
              <w:rPr>
                <w:b/>
                <w:bCs/>
                <w:sz w:val="24"/>
                <w:szCs w:val="24"/>
              </w:rPr>
              <w:t>поняття</w:t>
            </w:r>
            <w:proofErr w:type="spellEnd"/>
          </w:p>
        </w:tc>
      </w:tr>
      <w:tr w:rsidR="00706D2D" w14:paraId="6063221A" w14:textId="77777777" w:rsidTr="00706D2D">
        <w:tc>
          <w:tcPr>
            <w:tcW w:w="4857" w:type="dxa"/>
          </w:tcPr>
          <w:p w14:paraId="24916D1D" w14:textId="2A856FDB" w:rsidR="00706D2D" w:rsidRPr="001225A2" w:rsidRDefault="00706D2D" w:rsidP="00706D2D">
            <w:pPr>
              <w:tabs>
                <w:tab w:val="left" w:pos="9072"/>
                <w:tab w:val="left" w:pos="9214"/>
              </w:tabs>
              <w:ind w:firstLine="0"/>
              <w:rPr>
                <w:sz w:val="24"/>
                <w:szCs w:val="24"/>
                <w:lang w:val="uk-UA"/>
              </w:rPr>
            </w:pPr>
            <w:r w:rsidRPr="001225A2">
              <w:rPr>
                <w:sz w:val="24"/>
                <w:szCs w:val="24"/>
                <w:lang w:val="uk-UA"/>
              </w:rPr>
              <w:t xml:space="preserve">економне, бережливе спрямування суспільних заходів, які призначені для планомірного збереження та розширеного відтворення </w:t>
            </w:r>
            <w:proofErr w:type="spellStart"/>
            <w:r w:rsidRPr="001225A2">
              <w:rPr>
                <w:sz w:val="24"/>
                <w:szCs w:val="24"/>
                <w:lang w:val="uk-UA"/>
              </w:rPr>
              <w:t>природноресурсного</w:t>
            </w:r>
            <w:proofErr w:type="spellEnd"/>
            <w:r w:rsidRPr="001225A2">
              <w:rPr>
                <w:sz w:val="24"/>
                <w:szCs w:val="24"/>
                <w:lang w:val="uk-UA"/>
              </w:rPr>
              <w:t xml:space="preserve"> потенціалу, поліпшення виробничих умов родючості ґрунтів, продуктивності водних ресурсів, лісу, атмосферного повітря, інших природних факторів та чинників виробництва.</w:t>
            </w:r>
          </w:p>
        </w:tc>
        <w:tc>
          <w:tcPr>
            <w:tcW w:w="4857" w:type="dxa"/>
          </w:tcPr>
          <w:p w14:paraId="7A13B066" w14:textId="267EE00A" w:rsidR="00706D2D" w:rsidRPr="00706D2D" w:rsidRDefault="00706D2D" w:rsidP="00706D2D">
            <w:pPr>
              <w:tabs>
                <w:tab w:val="left" w:pos="9072"/>
                <w:tab w:val="left" w:pos="9214"/>
              </w:tabs>
              <w:ind w:firstLine="0"/>
              <w:rPr>
                <w:sz w:val="24"/>
                <w:szCs w:val="24"/>
              </w:rPr>
            </w:pPr>
            <w:r w:rsidRPr="00706D2D">
              <w:rPr>
                <w:sz w:val="24"/>
                <w:szCs w:val="24"/>
              </w:rPr>
              <w:t xml:space="preserve">комплекс </w:t>
            </w:r>
            <w:proofErr w:type="spellStart"/>
            <w:r w:rsidRPr="00706D2D">
              <w:rPr>
                <w:sz w:val="24"/>
                <w:szCs w:val="24"/>
              </w:rPr>
              <w:t>заходів</w:t>
            </w:r>
            <w:proofErr w:type="spellEnd"/>
          </w:p>
        </w:tc>
      </w:tr>
      <w:tr w:rsidR="00706D2D" w14:paraId="67AEEF03" w14:textId="77777777" w:rsidTr="00706D2D">
        <w:tc>
          <w:tcPr>
            <w:tcW w:w="4857" w:type="dxa"/>
          </w:tcPr>
          <w:p w14:paraId="562032C2" w14:textId="58D1411C" w:rsidR="00706D2D" w:rsidRPr="00706D2D" w:rsidRDefault="00706D2D" w:rsidP="00706D2D">
            <w:pPr>
              <w:tabs>
                <w:tab w:val="left" w:pos="9072"/>
                <w:tab w:val="left" w:pos="9214"/>
              </w:tabs>
              <w:ind w:firstLine="0"/>
              <w:rPr>
                <w:sz w:val="24"/>
                <w:szCs w:val="24"/>
              </w:rPr>
            </w:pPr>
            <w:proofErr w:type="spellStart"/>
            <w:r w:rsidRPr="00706D2D">
              <w:rPr>
                <w:sz w:val="24"/>
                <w:szCs w:val="24"/>
              </w:rPr>
              <w:t>високоефективне</w:t>
            </w:r>
            <w:proofErr w:type="spellEnd"/>
            <w:r w:rsidRPr="00706D2D">
              <w:rPr>
                <w:sz w:val="24"/>
                <w:szCs w:val="24"/>
              </w:rPr>
              <w:t xml:space="preserve">, але </w:t>
            </w:r>
            <w:proofErr w:type="spellStart"/>
            <w:r w:rsidRPr="00706D2D">
              <w:rPr>
                <w:sz w:val="24"/>
                <w:szCs w:val="24"/>
              </w:rPr>
              <w:t>екологічно</w:t>
            </w:r>
            <w:proofErr w:type="spellEnd"/>
            <w:r w:rsidRPr="00706D2D">
              <w:rPr>
                <w:sz w:val="24"/>
                <w:szCs w:val="24"/>
              </w:rPr>
              <w:t xml:space="preserve"> </w:t>
            </w:r>
            <w:proofErr w:type="spellStart"/>
            <w:r w:rsidRPr="00706D2D">
              <w:rPr>
                <w:sz w:val="24"/>
                <w:szCs w:val="24"/>
              </w:rPr>
              <w:t>обґрунтоване</w:t>
            </w:r>
            <w:proofErr w:type="spellEnd"/>
            <w:r w:rsidRPr="00706D2D">
              <w:rPr>
                <w:sz w:val="24"/>
                <w:szCs w:val="24"/>
              </w:rPr>
              <w:t xml:space="preserve"> </w:t>
            </w:r>
            <w:proofErr w:type="spellStart"/>
            <w:r w:rsidRPr="00706D2D">
              <w:rPr>
                <w:sz w:val="24"/>
                <w:szCs w:val="24"/>
              </w:rPr>
              <w:t>господарювання</w:t>
            </w:r>
            <w:proofErr w:type="spellEnd"/>
            <w:r w:rsidRPr="00706D2D">
              <w:rPr>
                <w:sz w:val="24"/>
                <w:szCs w:val="24"/>
              </w:rPr>
              <w:t xml:space="preserve">, яке не приводить до </w:t>
            </w:r>
            <w:proofErr w:type="spellStart"/>
            <w:r w:rsidRPr="00706D2D">
              <w:rPr>
                <w:sz w:val="24"/>
                <w:szCs w:val="24"/>
              </w:rPr>
              <w:t>різких</w:t>
            </w:r>
            <w:proofErr w:type="spellEnd"/>
            <w:r w:rsidRPr="00706D2D">
              <w:rPr>
                <w:sz w:val="24"/>
                <w:szCs w:val="24"/>
              </w:rPr>
              <w:t xml:space="preserve"> </w:t>
            </w:r>
            <w:proofErr w:type="spellStart"/>
            <w:r w:rsidRPr="00706D2D">
              <w:rPr>
                <w:sz w:val="24"/>
                <w:szCs w:val="24"/>
              </w:rPr>
              <w:t>змін</w:t>
            </w:r>
            <w:proofErr w:type="spellEnd"/>
            <w:r w:rsidRPr="00706D2D">
              <w:rPr>
                <w:sz w:val="24"/>
                <w:szCs w:val="24"/>
              </w:rPr>
              <w:t xml:space="preserve"> </w:t>
            </w:r>
            <w:proofErr w:type="spellStart"/>
            <w:r w:rsidRPr="00706D2D">
              <w:rPr>
                <w:sz w:val="24"/>
                <w:szCs w:val="24"/>
              </w:rPr>
              <w:t>природноресурсного</w:t>
            </w:r>
            <w:proofErr w:type="spellEnd"/>
            <w:r w:rsidRPr="00706D2D">
              <w:rPr>
                <w:sz w:val="24"/>
                <w:szCs w:val="24"/>
              </w:rPr>
              <w:t xml:space="preserve"> </w:t>
            </w:r>
            <w:proofErr w:type="spellStart"/>
            <w:r w:rsidRPr="00706D2D">
              <w:rPr>
                <w:sz w:val="24"/>
                <w:szCs w:val="24"/>
              </w:rPr>
              <w:t>потенціалу</w:t>
            </w:r>
            <w:proofErr w:type="spellEnd"/>
            <w:r w:rsidRPr="00706D2D">
              <w:rPr>
                <w:sz w:val="24"/>
                <w:szCs w:val="24"/>
              </w:rPr>
              <w:t xml:space="preserve">, а </w:t>
            </w:r>
            <w:proofErr w:type="spellStart"/>
            <w:r w:rsidRPr="00706D2D">
              <w:rPr>
                <w:sz w:val="24"/>
                <w:szCs w:val="24"/>
              </w:rPr>
              <w:t>підтримує</w:t>
            </w:r>
            <w:proofErr w:type="spellEnd"/>
            <w:r w:rsidRPr="00706D2D">
              <w:rPr>
                <w:sz w:val="24"/>
                <w:szCs w:val="24"/>
              </w:rPr>
              <w:t xml:space="preserve"> й </w:t>
            </w:r>
            <w:proofErr w:type="spellStart"/>
            <w:r w:rsidRPr="00706D2D">
              <w:rPr>
                <w:sz w:val="24"/>
                <w:szCs w:val="24"/>
              </w:rPr>
              <w:t>підвищує</w:t>
            </w:r>
            <w:proofErr w:type="spellEnd"/>
            <w:r w:rsidRPr="00706D2D">
              <w:rPr>
                <w:sz w:val="24"/>
                <w:szCs w:val="24"/>
              </w:rPr>
              <w:t xml:space="preserve"> </w:t>
            </w:r>
            <w:proofErr w:type="spellStart"/>
            <w:r w:rsidRPr="00706D2D">
              <w:rPr>
                <w:sz w:val="24"/>
                <w:szCs w:val="24"/>
              </w:rPr>
              <w:t>продуктивність</w:t>
            </w:r>
            <w:proofErr w:type="spellEnd"/>
            <w:r w:rsidRPr="00706D2D">
              <w:rPr>
                <w:sz w:val="24"/>
                <w:szCs w:val="24"/>
              </w:rPr>
              <w:t xml:space="preserve"> </w:t>
            </w:r>
            <w:proofErr w:type="spellStart"/>
            <w:r w:rsidRPr="00706D2D">
              <w:rPr>
                <w:sz w:val="24"/>
                <w:szCs w:val="24"/>
              </w:rPr>
              <w:t>природних</w:t>
            </w:r>
            <w:proofErr w:type="spellEnd"/>
            <w:r w:rsidRPr="00706D2D">
              <w:rPr>
                <w:sz w:val="24"/>
                <w:szCs w:val="24"/>
              </w:rPr>
              <w:t xml:space="preserve"> </w:t>
            </w:r>
            <w:proofErr w:type="spellStart"/>
            <w:r w:rsidRPr="00706D2D">
              <w:rPr>
                <w:sz w:val="24"/>
                <w:szCs w:val="24"/>
              </w:rPr>
              <w:t>комплексів</w:t>
            </w:r>
            <w:proofErr w:type="spellEnd"/>
            <w:r w:rsidRPr="00706D2D">
              <w:rPr>
                <w:sz w:val="24"/>
                <w:szCs w:val="24"/>
              </w:rPr>
              <w:t xml:space="preserve"> </w:t>
            </w:r>
            <w:proofErr w:type="spellStart"/>
            <w:r w:rsidRPr="00706D2D">
              <w:rPr>
                <w:sz w:val="24"/>
                <w:szCs w:val="24"/>
              </w:rPr>
              <w:t>чи</w:t>
            </w:r>
            <w:proofErr w:type="spellEnd"/>
            <w:r w:rsidRPr="00706D2D">
              <w:rPr>
                <w:sz w:val="24"/>
                <w:szCs w:val="24"/>
              </w:rPr>
              <w:t xml:space="preserve"> </w:t>
            </w:r>
            <w:proofErr w:type="spellStart"/>
            <w:r w:rsidRPr="00706D2D">
              <w:rPr>
                <w:sz w:val="24"/>
                <w:szCs w:val="24"/>
              </w:rPr>
              <w:t>окремих</w:t>
            </w:r>
            <w:proofErr w:type="spellEnd"/>
            <w:r w:rsidRPr="00706D2D">
              <w:rPr>
                <w:sz w:val="24"/>
                <w:szCs w:val="24"/>
              </w:rPr>
              <w:t xml:space="preserve"> </w:t>
            </w:r>
            <w:proofErr w:type="spellStart"/>
            <w:r w:rsidRPr="00706D2D">
              <w:rPr>
                <w:sz w:val="24"/>
                <w:szCs w:val="24"/>
              </w:rPr>
              <w:t>об’єктів</w:t>
            </w:r>
            <w:proofErr w:type="spellEnd"/>
            <w:r w:rsidRPr="00706D2D">
              <w:rPr>
                <w:sz w:val="24"/>
                <w:szCs w:val="24"/>
              </w:rPr>
              <w:t>.</w:t>
            </w:r>
          </w:p>
        </w:tc>
        <w:tc>
          <w:tcPr>
            <w:tcW w:w="4857" w:type="dxa"/>
          </w:tcPr>
          <w:p w14:paraId="2C482B39" w14:textId="6015B81B" w:rsidR="00706D2D" w:rsidRPr="00706D2D" w:rsidRDefault="00706D2D" w:rsidP="00706D2D">
            <w:pPr>
              <w:tabs>
                <w:tab w:val="left" w:pos="9072"/>
                <w:tab w:val="left" w:pos="9214"/>
              </w:tabs>
              <w:ind w:firstLine="0"/>
              <w:rPr>
                <w:sz w:val="24"/>
                <w:szCs w:val="24"/>
              </w:rPr>
            </w:pPr>
            <w:proofErr w:type="spellStart"/>
            <w:r w:rsidRPr="00706D2D">
              <w:rPr>
                <w:sz w:val="24"/>
                <w:szCs w:val="24"/>
              </w:rPr>
              <w:t>напрям</w:t>
            </w:r>
            <w:proofErr w:type="spellEnd"/>
            <w:r w:rsidRPr="00706D2D">
              <w:rPr>
                <w:sz w:val="24"/>
                <w:szCs w:val="24"/>
              </w:rPr>
              <w:t xml:space="preserve"> </w:t>
            </w:r>
            <w:proofErr w:type="spellStart"/>
            <w:r w:rsidRPr="00706D2D">
              <w:rPr>
                <w:sz w:val="24"/>
                <w:szCs w:val="24"/>
              </w:rPr>
              <w:t>господарювання</w:t>
            </w:r>
            <w:proofErr w:type="spellEnd"/>
          </w:p>
        </w:tc>
      </w:tr>
      <w:tr w:rsidR="00706D2D" w14:paraId="0C13D5C8" w14:textId="77777777" w:rsidTr="00706D2D">
        <w:tc>
          <w:tcPr>
            <w:tcW w:w="4857" w:type="dxa"/>
          </w:tcPr>
          <w:p w14:paraId="3D1446F8" w14:textId="0D3BAAD4" w:rsidR="00706D2D" w:rsidRPr="001225A2" w:rsidRDefault="00706D2D" w:rsidP="00706D2D">
            <w:pPr>
              <w:tabs>
                <w:tab w:val="left" w:pos="9072"/>
                <w:tab w:val="left" w:pos="9214"/>
              </w:tabs>
              <w:ind w:firstLine="0"/>
              <w:rPr>
                <w:sz w:val="24"/>
                <w:szCs w:val="24"/>
                <w:lang w:val="uk-UA"/>
              </w:rPr>
            </w:pPr>
            <w:r w:rsidRPr="001225A2">
              <w:rPr>
                <w:sz w:val="24"/>
                <w:szCs w:val="24"/>
                <w:lang w:val="uk-UA"/>
              </w:rPr>
              <w:t>вивчення природних ресурсів, їхню ощадливу експлуатацію, охорона та відтворення з урахуванням не тільки нинішніх, але й майбутніх інтересів розвитку господарства країни та збереження здоров'я населення</w:t>
            </w:r>
          </w:p>
        </w:tc>
        <w:tc>
          <w:tcPr>
            <w:tcW w:w="4857" w:type="dxa"/>
          </w:tcPr>
          <w:p w14:paraId="4DF35BC1" w14:textId="50A00CD9" w:rsidR="00706D2D" w:rsidRPr="00706D2D" w:rsidRDefault="00706D2D" w:rsidP="00706D2D">
            <w:pPr>
              <w:tabs>
                <w:tab w:val="left" w:pos="9072"/>
                <w:tab w:val="left" w:pos="9214"/>
              </w:tabs>
              <w:ind w:firstLine="0"/>
              <w:rPr>
                <w:sz w:val="24"/>
                <w:szCs w:val="24"/>
              </w:rPr>
            </w:pPr>
            <w:proofErr w:type="spellStart"/>
            <w:r w:rsidRPr="00706D2D">
              <w:rPr>
                <w:sz w:val="24"/>
                <w:szCs w:val="24"/>
              </w:rPr>
              <w:t>науковий</w:t>
            </w:r>
            <w:proofErr w:type="spellEnd"/>
            <w:r w:rsidRPr="00706D2D">
              <w:rPr>
                <w:sz w:val="24"/>
                <w:szCs w:val="24"/>
              </w:rPr>
              <w:t xml:space="preserve"> </w:t>
            </w:r>
            <w:proofErr w:type="spellStart"/>
            <w:r w:rsidRPr="00706D2D">
              <w:rPr>
                <w:sz w:val="24"/>
                <w:szCs w:val="24"/>
              </w:rPr>
              <w:t>підхід</w:t>
            </w:r>
            <w:proofErr w:type="spellEnd"/>
          </w:p>
        </w:tc>
      </w:tr>
      <w:tr w:rsidR="00706D2D" w14:paraId="2A527699" w14:textId="77777777" w:rsidTr="00706D2D">
        <w:tc>
          <w:tcPr>
            <w:tcW w:w="4857" w:type="dxa"/>
          </w:tcPr>
          <w:p w14:paraId="6FFD04E3" w14:textId="2046AC5A" w:rsidR="00706D2D" w:rsidRPr="00706D2D" w:rsidRDefault="00706D2D" w:rsidP="00706D2D">
            <w:pPr>
              <w:tabs>
                <w:tab w:val="left" w:pos="9072"/>
                <w:tab w:val="left" w:pos="9214"/>
              </w:tabs>
              <w:ind w:firstLine="0"/>
              <w:rPr>
                <w:sz w:val="24"/>
                <w:szCs w:val="24"/>
              </w:rPr>
            </w:pPr>
            <w:proofErr w:type="spellStart"/>
            <w:r w:rsidRPr="00706D2D">
              <w:rPr>
                <w:sz w:val="24"/>
                <w:szCs w:val="24"/>
              </w:rPr>
              <w:t>ефективне</w:t>
            </w:r>
            <w:proofErr w:type="spellEnd"/>
            <w:r w:rsidRPr="00706D2D">
              <w:rPr>
                <w:sz w:val="24"/>
                <w:szCs w:val="24"/>
              </w:rPr>
              <w:t xml:space="preserve"> </w:t>
            </w:r>
            <w:proofErr w:type="spellStart"/>
            <w:r w:rsidRPr="00706D2D">
              <w:rPr>
                <w:sz w:val="24"/>
                <w:szCs w:val="24"/>
              </w:rPr>
              <w:t>цільове</w:t>
            </w:r>
            <w:proofErr w:type="spellEnd"/>
            <w:r w:rsidRPr="00706D2D">
              <w:rPr>
                <w:sz w:val="24"/>
                <w:szCs w:val="24"/>
              </w:rPr>
              <w:t xml:space="preserve"> </w:t>
            </w:r>
            <w:proofErr w:type="spellStart"/>
            <w:r w:rsidRPr="00706D2D">
              <w:rPr>
                <w:sz w:val="24"/>
                <w:szCs w:val="24"/>
              </w:rPr>
              <w:t>використання</w:t>
            </w:r>
            <w:proofErr w:type="spellEnd"/>
            <w:r w:rsidRPr="00706D2D">
              <w:rPr>
                <w:sz w:val="24"/>
                <w:szCs w:val="24"/>
              </w:rPr>
              <w:t xml:space="preserve"> </w:t>
            </w:r>
            <w:proofErr w:type="spellStart"/>
            <w:r w:rsidRPr="00706D2D">
              <w:rPr>
                <w:sz w:val="24"/>
                <w:szCs w:val="24"/>
              </w:rPr>
              <w:t>природних</w:t>
            </w:r>
            <w:proofErr w:type="spellEnd"/>
            <w:r w:rsidRPr="00706D2D">
              <w:rPr>
                <w:sz w:val="24"/>
                <w:szCs w:val="24"/>
              </w:rPr>
              <w:t xml:space="preserve"> </w:t>
            </w:r>
            <w:proofErr w:type="spellStart"/>
            <w:r w:rsidRPr="00706D2D">
              <w:rPr>
                <w:sz w:val="24"/>
                <w:szCs w:val="24"/>
              </w:rPr>
              <w:t>багатств</w:t>
            </w:r>
            <w:proofErr w:type="spellEnd"/>
            <w:r w:rsidRPr="00706D2D">
              <w:rPr>
                <w:sz w:val="24"/>
                <w:szCs w:val="24"/>
              </w:rPr>
              <w:t xml:space="preserve"> з </w:t>
            </w:r>
            <w:proofErr w:type="spellStart"/>
            <w:r w:rsidRPr="00706D2D">
              <w:rPr>
                <w:sz w:val="24"/>
                <w:szCs w:val="24"/>
              </w:rPr>
              <w:t>урахуванням</w:t>
            </w:r>
            <w:proofErr w:type="spellEnd"/>
            <w:r w:rsidRPr="00706D2D">
              <w:rPr>
                <w:sz w:val="24"/>
                <w:szCs w:val="24"/>
              </w:rPr>
              <w:t xml:space="preserve"> </w:t>
            </w:r>
            <w:proofErr w:type="spellStart"/>
            <w:r w:rsidRPr="00706D2D">
              <w:rPr>
                <w:sz w:val="24"/>
                <w:szCs w:val="24"/>
              </w:rPr>
              <w:t>взаємодії</w:t>
            </w:r>
            <w:proofErr w:type="spellEnd"/>
            <w:r w:rsidRPr="00706D2D">
              <w:rPr>
                <w:sz w:val="24"/>
                <w:szCs w:val="24"/>
              </w:rPr>
              <w:t xml:space="preserve"> і </w:t>
            </w:r>
            <w:proofErr w:type="spellStart"/>
            <w:r w:rsidRPr="00706D2D">
              <w:rPr>
                <w:sz w:val="24"/>
                <w:szCs w:val="24"/>
              </w:rPr>
              <w:t>взаємозалежності</w:t>
            </w:r>
            <w:proofErr w:type="spellEnd"/>
            <w:r w:rsidRPr="00706D2D">
              <w:rPr>
                <w:sz w:val="24"/>
                <w:szCs w:val="24"/>
              </w:rPr>
              <w:t xml:space="preserve"> </w:t>
            </w:r>
            <w:proofErr w:type="spellStart"/>
            <w:r w:rsidRPr="00706D2D">
              <w:rPr>
                <w:sz w:val="24"/>
                <w:szCs w:val="24"/>
              </w:rPr>
              <w:t>всіх</w:t>
            </w:r>
            <w:proofErr w:type="spellEnd"/>
            <w:r w:rsidRPr="00706D2D">
              <w:rPr>
                <w:sz w:val="24"/>
                <w:szCs w:val="24"/>
              </w:rPr>
              <w:t xml:space="preserve"> </w:t>
            </w:r>
            <w:proofErr w:type="spellStart"/>
            <w:r w:rsidRPr="00706D2D">
              <w:rPr>
                <w:sz w:val="24"/>
                <w:szCs w:val="24"/>
              </w:rPr>
              <w:t>природних</w:t>
            </w:r>
            <w:proofErr w:type="spellEnd"/>
            <w:r w:rsidRPr="00706D2D">
              <w:rPr>
                <w:sz w:val="24"/>
                <w:szCs w:val="24"/>
              </w:rPr>
              <w:t xml:space="preserve"> </w:t>
            </w:r>
            <w:proofErr w:type="spellStart"/>
            <w:r w:rsidRPr="00706D2D">
              <w:rPr>
                <w:sz w:val="24"/>
                <w:szCs w:val="24"/>
              </w:rPr>
              <w:t>факторів</w:t>
            </w:r>
            <w:proofErr w:type="spellEnd"/>
          </w:p>
        </w:tc>
        <w:tc>
          <w:tcPr>
            <w:tcW w:w="4857" w:type="dxa"/>
          </w:tcPr>
          <w:p w14:paraId="58B17140" w14:textId="443687DB" w:rsidR="00706D2D" w:rsidRPr="00706D2D" w:rsidRDefault="00706D2D" w:rsidP="00706D2D">
            <w:pPr>
              <w:tabs>
                <w:tab w:val="left" w:pos="9072"/>
                <w:tab w:val="left" w:pos="9214"/>
              </w:tabs>
              <w:ind w:firstLine="0"/>
              <w:rPr>
                <w:sz w:val="24"/>
                <w:szCs w:val="24"/>
              </w:rPr>
            </w:pPr>
            <w:proofErr w:type="spellStart"/>
            <w:r w:rsidRPr="00706D2D">
              <w:rPr>
                <w:sz w:val="24"/>
                <w:szCs w:val="24"/>
              </w:rPr>
              <w:t>цільове</w:t>
            </w:r>
            <w:proofErr w:type="spellEnd"/>
            <w:r w:rsidRPr="00706D2D">
              <w:rPr>
                <w:sz w:val="24"/>
                <w:szCs w:val="24"/>
              </w:rPr>
              <w:t xml:space="preserve"> </w:t>
            </w:r>
            <w:proofErr w:type="spellStart"/>
            <w:r w:rsidRPr="00706D2D">
              <w:rPr>
                <w:sz w:val="24"/>
                <w:szCs w:val="24"/>
              </w:rPr>
              <w:t>використання</w:t>
            </w:r>
            <w:proofErr w:type="spellEnd"/>
          </w:p>
        </w:tc>
      </w:tr>
      <w:tr w:rsidR="00706D2D" w14:paraId="537155C6" w14:textId="77777777" w:rsidTr="00706D2D">
        <w:tc>
          <w:tcPr>
            <w:tcW w:w="4857" w:type="dxa"/>
          </w:tcPr>
          <w:p w14:paraId="389C96F6" w14:textId="1E160013" w:rsidR="00706D2D" w:rsidRPr="001225A2" w:rsidRDefault="00706D2D" w:rsidP="00706D2D">
            <w:pPr>
              <w:tabs>
                <w:tab w:val="left" w:pos="9072"/>
                <w:tab w:val="left" w:pos="9214"/>
              </w:tabs>
              <w:ind w:firstLine="0"/>
              <w:rPr>
                <w:sz w:val="24"/>
                <w:szCs w:val="24"/>
                <w:lang w:val="uk-UA"/>
              </w:rPr>
            </w:pPr>
            <w:r w:rsidRPr="001225A2">
              <w:rPr>
                <w:sz w:val="24"/>
                <w:szCs w:val="24"/>
                <w:lang w:val="uk-UA"/>
              </w:rPr>
              <w:t>використання природних ресурсів в обсягах та способами, які забезпечують сталий економічний розвиток, гармонізацію взаємодії суспільства і природного середовища, раціоналізацію використання природно-ресурсного потенціалу, економічні механізми екологічно безпечного природокористування</w:t>
            </w:r>
          </w:p>
        </w:tc>
        <w:tc>
          <w:tcPr>
            <w:tcW w:w="4857" w:type="dxa"/>
          </w:tcPr>
          <w:p w14:paraId="6A582ADD" w14:textId="5DB491C5" w:rsidR="00706D2D" w:rsidRPr="00706D2D" w:rsidRDefault="00706D2D" w:rsidP="00706D2D">
            <w:pPr>
              <w:tabs>
                <w:tab w:val="left" w:pos="9072"/>
                <w:tab w:val="left" w:pos="9214"/>
              </w:tabs>
              <w:ind w:firstLine="0"/>
              <w:rPr>
                <w:sz w:val="24"/>
                <w:szCs w:val="24"/>
              </w:rPr>
            </w:pPr>
            <w:proofErr w:type="spellStart"/>
            <w:r w:rsidRPr="00706D2D">
              <w:rPr>
                <w:sz w:val="24"/>
                <w:szCs w:val="24"/>
              </w:rPr>
              <w:t>забезпечення</w:t>
            </w:r>
            <w:proofErr w:type="spellEnd"/>
            <w:r w:rsidRPr="00706D2D">
              <w:rPr>
                <w:sz w:val="24"/>
                <w:szCs w:val="24"/>
              </w:rPr>
              <w:t xml:space="preserve"> </w:t>
            </w:r>
            <w:proofErr w:type="spellStart"/>
            <w:r w:rsidRPr="00706D2D">
              <w:rPr>
                <w:sz w:val="24"/>
                <w:szCs w:val="24"/>
              </w:rPr>
              <w:t>сталого</w:t>
            </w:r>
            <w:proofErr w:type="spellEnd"/>
            <w:r w:rsidRPr="00706D2D">
              <w:rPr>
                <w:sz w:val="24"/>
                <w:szCs w:val="24"/>
              </w:rPr>
              <w:t xml:space="preserve"> розвитку</w:t>
            </w:r>
          </w:p>
        </w:tc>
      </w:tr>
    </w:tbl>
    <w:p w14:paraId="60648BB3" w14:textId="7241A1C5" w:rsidR="00B53B6D" w:rsidRDefault="00B53B6D" w:rsidP="0080797F">
      <w:pPr>
        <w:tabs>
          <w:tab w:val="left" w:pos="9072"/>
          <w:tab w:val="left" w:pos="9214"/>
        </w:tabs>
        <w:spacing w:line="240" w:lineRule="auto"/>
        <w:ind w:left="0"/>
        <w:jc w:val="left"/>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0698670" w14:textId="5EC403F4" w:rsidR="00BF74B4" w:rsidRDefault="001A6F81" w:rsidP="00E52E40">
      <w:pPr>
        <w:tabs>
          <w:tab w:val="left" w:pos="9072"/>
          <w:tab w:val="left" w:pos="9214"/>
        </w:tabs>
        <w:ind w:left="0"/>
        <w:rPr>
          <w:rFonts w:ascii="Times New Roman" w:hAnsi="Times New Roman" w:cs="Times New Roman"/>
          <w:b/>
          <w:bCs/>
          <w:sz w:val="28"/>
          <w:szCs w:val="28"/>
          <w:lang w:val="ru-RU"/>
        </w:rPr>
      </w:pPr>
      <w:r>
        <w:rPr>
          <w:rFonts w:ascii="Times New Roman" w:hAnsi="Times New Roman" w:cs="Times New Roman"/>
          <w:sz w:val="28"/>
          <w:szCs w:val="28"/>
          <w:lang w:val="ru-RU"/>
        </w:rPr>
        <w:t xml:space="preserve">    </w:t>
      </w:r>
      <w:r w:rsidR="0082592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Однак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w:t>
      </w:r>
      <w:r w:rsidR="00CF7F5A" w:rsidRPr="00C448B9">
        <w:rPr>
          <w:rFonts w:ascii="Times New Roman" w:hAnsi="Times New Roman" w:cs="Times New Roman"/>
          <w:sz w:val="28"/>
          <w:szCs w:val="28"/>
          <w:lang w:val="ru-RU"/>
        </w:rPr>
        <w:t>новна</w:t>
      </w:r>
      <w:proofErr w:type="spellEnd"/>
      <w:r w:rsidR="00CF7F5A" w:rsidRPr="00C448B9">
        <w:rPr>
          <w:rFonts w:ascii="Times New Roman" w:hAnsi="Times New Roman" w:cs="Times New Roman"/>
          <w:sz w:val="28"/>
          <w:szCs w:val="28"/>
          <w:lang w:val="ru-RU"/>
        </w:rPr>
        <w:t xml:space="preserve"> </w:t>
      </w:r>
      <w:r w:rsidR="003B0BD2">
        <w:rPr>
          <w:rFonts w:ascii="Times New Roman" w:hAnsi="Times New Roman" w:cs="Times New Roman"/>
          <w:sz w:val="28"/>
          <w:szCs w:val="28"/>
          <w:lang w:val="ru-RU"/>
        </w:rPr>
        <w:t xml:space="preserve">роль у </w:t>
      </w:r>
      <w:proofErr w:type="spellStart"/>
      <w:r w:rsidR="003B0BD2">
        <w:rPr>
          <w:rFonts w:ascii="Times New Roman" w:hAnsi="Times New Roman" w:cs="Times New Roman"/>
          <w:sz w:val="28"/>
          <w:szCs w:val="28"/>
          <w:lang w:val="ru-RU"/>
        </w:rPr>
        <w:t>цій</w:t>
      </w:r>
      <w:proofErr w:type="spellEnd"/>
      <w:r w:rsidR="003B0BD2">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сфері</w:t>
      </w:r>
      <w:proofErr w:type="spellEnd"/>
      <w:r w:rsidR="003B0BD2">
        <w:rPr>
          <w:rFonts w:ascii="Times New Roman" w:hAnsi="Times New Roman" w:cs="Times New Roman"/>
          <w:sz w:val="28"/>
          <w:szCs w:val="28"/>
          <w:lang w:val="ru-RU"/>
        </w:rPr>
        <w:t xml:space="preserve"> </w:t>
      </w:r>
      <w:proofErr w:type="spellStart"/>
      <w:r w:rsidR="003B0BD2">
        <w:rPr>
          <w:rFonts w:ascii="Times New Roman" w:hAnsi="Times New Roman" w:cs="Times New Roman"/>
          <w:sz w:val="28"/>
          <w:szCs w:val="28"/>
          <w:lang w:val="ru-RU"/>
        </w:rPr>
        <w:t>належить</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центральним</w:t>
      </w:r>
      <w:proofErr w:type="spellEnd"/>
      <w:r w:rsidR="00CF7F5A" w:rsidRPr="00C448B9">
        <w:rPr>
          <w:rFonts w:ascii="Times New Roman" w:hAnsi="Times New Roman" w:cs="Times New Roman"/>
          <w:sz w:val="28"/>
          <w:szCs w:val="28"/>
          <w:lang w:val="ru-RU"/>
        </w:rPr>
        <w:t xml:space="preserve"> органам державного </w:t>
      </w:r>
      <w:proofErr w:type="spellStart"/>
      <w:r w:rsidR="00CF7F5A" w:rsidRPr="00C448B9">
        <w:rPr>
          <w:rFonts w:ascii="Times New Roman" w:hAnsi="Times New Roman" w:cs="Times New Roman"/>
          <w:sz w:val="28"/>
          <w:szCs w:val="28"/>
          <w:lang w:val="ru-RU"/>
        </w:rPr>
        <w:t>управління</w:t>
      </w:r>
      <w:proofErr w:type="spellEnd"/>
      <w:r w:rsidR="00CF7F5A" w:rsidRPr="00C448B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w:t>
      </w:r>
      <w:r w:rsidR="008E56B6">
        <w:rPr>
          <w:rFonts w:ascii="Times New Roman" w:hAnsi="Times New Roman" w:cs="Times New Roman"/>
          <w:sz w:val="28"/>
          <w:szCs w:val="28"/>
          <w:lang w:val="ru-RU"/>
        </w:rPr>
        <w:t>пеціально</w:t>
      </w:r>
      <w:proofErr w:type="spellEnd"/>
      <w:r w:rsidR="008E56B6">
        <w:rPr>
          <w:rFonts w:ascii="Times New Roman" w:hAnsi="Times New Roman" w:cs="Times New Roman"/>
          <w:sz w:val="28"/>
          <w:szCs w:val="28"/>
          <w:lang w:val="ru-RU"/>
        </w:rPr>
        <w:t xml:space="preserve"> </w:t>
      </w:r>
      <w:proofErr w:type="spellStart"/>
      <w:r w:rsidR="008E56B6">
        <w:rPr>
          <w:rFonts w:ascii="Times New Roman" w:hAnsi="Times New Roman" w:cs="Times New Roman"/>
          <w:sz w:val="28"/>
          <w:szCs w:val="28"/>
          <w:lang w:val="ru-RU"/>
        </w:rPr>
        <w:t>уповноваженим</w:t>
      </w:r>
      <w:proofErr w:type="spellEnd"/>
      <w:r w:rsidR="008E56B6">
        <w:rPr>
          <w:rFonts w:ascii="Times New Roman" w:hAnsi="Times New Roman" w:cs="Times New Roman"/>
          <w:sz w:val="28"/>
          <w:szCs w:val="28"/>
          <w:lang w:val="ru-RU"/>
        </w:rPr>
        <w:t xml:space="preserve"> </w:t>
      </w:r>
      <w:proofErr w:type="spellStart"/>
      <w:r w:rsidR="008E56B6">
        <w:rPr>
          <w:rFonts w:ascii="Times New Roman" w:hAnsi="Times New Roman" w:cs="Times New Roman"/>
          <w:sz w:val="28"/>
          <w:szCs w:val="28"/>
          <w:lang w:val="ru-RU"/>
        </w:rPr>
        <w:t>природоохоронним</w:t>
      </w:r>
      <w:proofErr w:type="spellEnd"/>
      <w:r w:rsidR="008E56B6">
        <w:rPr>
          <w:rFonts w:ascii="Times New Roman" w:hAnsi="Times New Roman" w:cs="Times New Roman"/>
          <w:sz w:val="28"/>
          <w:szCs w:val="28"/>
          <w:lang w:val="ru-RU"/>
        </w:rPr>
        <w:t xml:space="preserve"> органам, </w:t>
      </w:r>
      <w:proofErr w:type="spellStart"/>
      <w:r w:rsidR="00CF7F5A" w:rsidRPr="00C448B9">
        <w:rPr>
          <w:rFonts w:ascii="Times New Roman" w:hAnsi="Times New Roman" w:cs="Times New Roman"/>
          <w:sz w:val="28"/>
          <w:szCs w:val="28"/>
          <w:lang w:val="ru-RU"/>
        </w:rPr>
        <w:t>місцевим</w:t>
      </w:r>
      <w:proofErr w:type="spellEnd"/>
      <w:r w:rsidR="00CF7F5A" w:rsidRPr="00C448B9">
        <w:rPr>
          <w:rFonts w:ascii="Times New Roman" w:hAnsi="Times New Roman" w:cs="Times New Roman"/>
          <w:sz w:val="28"/>
          <w:szCs w:val="28"/>
          <w:lang w:val="ru-RU"/>
        </w:rPr>
        <w:t xml:space="preserve"> органам </w:t>
      </w:r>
      <w:proofErr w:type="spellStart"/>
      <w:r w:rsidR="00CF7F5A" w:rsidRPr="00C448B9">
        <w:rPr>
          <w:rFonts w:ascii="Times New Roman" w:hAnsi="Times New Roman" w:cs="Times New Roman"/>
          <w:sz w:val="28"/>
          <w:szCs w:val="28"/>
          <w:lang w:val="ru-RU"/>
        </w:rPr>
        <w:t>державної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виконавчої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влади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виконавчим</w:t>
      </w:r>
      <w:proofErr w:type="spellEnd"/>
      <w:r w:rsidR="00CF7F5A" w:rsidRPr="00C448B9">
        <w:rPr>
          <w:rFonts w:ascii="Times New Roman" w:hAnsi="Times New Roman" w:cs="Times New Roman"/>
          <w:sz w:val="28"/>
          <w:szCs w:val="28"/>
          <w:lang w:val="ru-RU"/>
        </w:rPr>
        <w:t xml:space="preserve"> органам </w:t>
      </w:r>
      <w:proofErr w:type="spellStart"/>
      <w:r w:rsidR="00CF7F5A" w:rsidRPr="00C448B9">
        <w:rPr>
          <w:rFonts w:ascii="Times New Roman" w:hAnsi="Times New Roman" w:cs="Times New Roman"/>
          <w:sz w:val="28"/>
          <w:szCs w:val="28"/>
          <w:lang w:val="ru-RU"/>
        </w:rPr>
        <w:t>місцевого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самоврядування</w:t>
      </w:r>
      <w:proofErr w:type="spellEnd"/>
      <w:r w:rsidR="00CF7F5A" w:rsidRPr="00C448B9">
        <w:rPr>
          <w:rFonts w:ascii="Times New Roman" w:hAnsi="Times New Roman" w:cs="Times New Roman"/>
          <w:sz w:val="28"/>
          <w:szCs w:val="28"/>
          <w:lang w:val="ru-RU"/>
        </w:rPr>
        <w:t xml:space="preserve"> в межах </w:t>
      </w:r>
      <w:proofErr w:type="spellStart"/>
      <w:r w:rsidR="00CF7F5A" w:rsidRPr="00C448B9">
        <w:rPr>
          <w:rFonts w:ascii="Times New Roman" w:hAnsi="Times New Roman" w:cs="Times New Roman"/>
          <w:sz w:val="28"/>
          <w:szCs w:val="28"/>
          <w:lang w:val="ru-RU"/>
        </w:rPr>
        <w:t>їх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компетенції</w:t>
      </w:r>
      <w:proofErr w:type="spellEnd"/>
      <w:r w:rsidR="003B0BD2">
        <w:rPr>
          <w:rFonts w:ascii="Times New Roman" w:hAnsi="Times New Roman" w:cs="Times New Roman"/>
          <w:sz w:val="28"/>
          <w:szCs w:val="28"/>
          <w:lang w:val="ru-RU"/>
        </w:rPr>
        <w:t>.</w:t>
      </w:r>
      <w:r w:rsidR="0061376C">
        <w:rPr>
          <w:rFonts w:ascii="Times New Roman" w:hAnsi="Times New Roman" w:cs="Times New Roman"/>
          <w:sz w:val="28"/>
          <w:szCs w:val="28"/>
          <w:lang w:val="ru-RU"/>
        </w:rPr>
        <w:t xml:space="preserve"> При </w:t>
      </w:r>
      <w:proofErr w:type="spellStart"/>
      <w:r w:rsidR="0061376C">
        <w:rPr>
          <w:rFonts w:ascii="Times New Roman" w:hAnsi="Times New Roman" w:cs="Times New Roman"/>
          <w:sz w:val="28"/>
          <w:szCs w:val="28"/>
          <w:lang w:val="ru-RU"/>
        </w:rPr>
        <w:t>цьому</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центральним</w:t>
      </w:r>
      <w:proofErr w:type="spellEnd"/>
      <w:r w:rsidR="0061376C">
        <w:rPr>
          <w:rFonts w:ascii="Times New Roman" w:hAnsi="Times New Roman" w:cs="Times New Roman"/>
          <w:sz w:val="28"/>
          <w:szCs w:val="28"/>
          <w:lang w:val="ru-RU"/>
        </w:rPr>
        <w:t xml:space="preserve"> органом </w:t>
      </w:r>
      <w:proofErr w:type="spellStart"/>
      <w:r w:rsidR="0061376C">
        <w:rPr>
          <w:rFonts w:ascii="Times New Roman" w:hAnsi="Times New Roman" w:cs="Times New Roman"/>
          <w:sz w:val="28"/>
          <w:szCs w:val="28"/>
          <w:lang w:val="ru-RU"/>
        </w:rPr>
        <w:t>влади</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встановлюються</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основні</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цілі</w:t>
      </w:r>
      <w:proofErr w:type="spellEnd"/>
      <w:r w:rsidR="0061376C">
        <w:rPr>
          <w:rFonts w:ascii="Times New Roman" w:hAnsi="Times New Roman" w:cs="Times New Roman"/>
          <w:sz w:val="28"/>
          <w:szCs w:val="28"/>
          <w:lang w:val="ru-RU"/>
        </w:rPr>
        <w:t xml:space="preserve"> і «правила </w:t>
      </w:r>
      <w:proofErr w:type="spellStart"/>
      <w:r w:rsidR="0061376C">
        <w:rPr>
          <w:rFonts w:ascii="Times New Roman" w:hAnsi="Times New Roman" w:cs="Times New Roman"/>
          <w:sz w:val="28"/>
          <w:szCs w:val="28"/>
          <w:lang w:val="ru-RU"/>
        </w:rPr>
        <w:t>гри</w:t>
      </w:r>
      <w:proofErr w:type="spellEnd"/>
      <w:r w:rsidR="0061376C">
        <w:rPr>
          <w:rFonts w:ascii="Times New Roman" w:hAnsi="Times New Roman" w:cs="Times New Roman"/>
          <w:sz w:val="28"/>
          <w:szCs w:val="28"/>
          <w:lang w:val="ru-RU"/>
        </w:rPr>
        <w:t xml:space="preserve">», а на </w:t>
      </w:r>
      <w:proofErr w:type="spellStart"/>
      <w:r w:rsidR="0061376C">
        <w:rPr>
          <w:rFonts w:ascii="Times New Roman" w:hAnsi="Times New Roman" w:cs="Times New Roman"/>
          <w:sz w:val="28"/>
          <w:szCs w:val="28"/>
          <w:lang w:val="ru-RU"/>
        </w:rPr>
        <w:t>нижчих</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рівнях</w:t>
      </w:r>
      <w:proofErr w:type="spellEnd"/>
      <w:r w:rsidR="0061376C">
        <w:rPr>
          <w:rFonts w:ascii="Times New Roman" w:hAnsi="Times New Roman" w:cs="Times New Roman"/>
          <w:sz w:val="28"/>
          <w:szCs w:val="28"/>
          <w:lang w:val="ru-RU"/>
        </w:rPr>
        <w:t xml:space="preserve"> є свобода </w:t>
      </w:r>
      <w:proofErr w:type="spellStart"/>
      <w:r w:rsidR="0061376C">
        <w:rPr>
          <w:rFonts w:ascii="Times New Roman" w:hAnsi="Times New Roman" w:cs="Times New Roman"/>
          <w:sz w:val="28"/>
          <w:szCs w:val="28"/>
          <w:lang w:val="ru-RU"/>
        </w:rPr>
        <w:t>вибору</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шляхів</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досягнення</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кінцевої</w:t>
      </w:r>
      <w:proofErr w:type="spellEnd"/>
      <w:r w:rsidR="0061376C">
        <w:rPr>
          <w:rFonts w:ascii="Times New Roman" w:hAnsi="Times New Roman" w:cs="Times New Roman"/>
          <w:sz w:val="28"/>
          <w:szCs w:val="28"/>
          <w:lang w:val="ru-RU"/>
        </w:rPr>
        <w:t xml:space="preserve"> мети, </w:t>
      </w:r>
      <w:proofErr w:type="spellStart"/>
      <w:r w:rsidR="0061376C">
        <w:rPr>
          <w:rFonts w:ascii="Times New Roman" w:hAnsi="Times New Roman" w:cs="Times New Roman"/>
          <w:sz w:val="28"/>
          <w:szCs w:val="28"/>
          <w:lang w:val="ru-RU"/>
        </w:rPr>
        <w:t>враховуючи</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особливості</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території</w:t>
      </w:r>
      <w:proofErr w:type="spellEnd"/>
      <w:r w:rsidR="0061376C">
        <w:rPr>
          <w:rFonts w:ascii="Times New Roman" w:hAnsi="Times New Roman" w:cs="Times New Roman"/>
          <w:sz w:val="28"/>
          <w:szCs w:val="28"/>
          <w:lang w:val="ru-RU"/>
        </w:rPr>
        <w:t xml:space="preserve"> та типу </w:t>
      </w:r>
      <w:proofErr w:type="spellStart"/>
      <w:r w:rsidR="0061376C">
        <w:rPr>
          <w:rFonts w:ascii="Times New Roman" w:hAnsi="Times New Roman" w:cs="Times New Roman"/>
          <w:sz w:val="28"/>
          <w:szCs w:val="28"/>
          <w:lang w:val="ru-RU"/>
        </w:rPr>
        <w:t>використання</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ресурсів</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Тобто</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йдеться</w:t>
      </w:r>
      <w:proofErr w:type="spellEnd"/>
      <w:r w:rsidR="0061376C">
        <w:rPr>
          <w:rFonts w:ascii="Times New Roman" w:hAnsi="Times New Roman" w:cs="Times New Roman"/>
          <w:sz w:val="28"/>
          <w:szCs w:val="28"/>
          <w:lang w:val="ru-RU"/>
        </w:rPr>
        <w:t xml:space="preserve"> практично про </w:t>
      </w:r>
      <w:proofErr w:type="spellStart"/>
      <w:r w:rsidR="0061376C">
        <w:rPr>
          <w:rFonts w:ascii="Times New Roman" w:hAnsi="Times New Roman" w:cs="Times New Roman"/>
          <w:sz w:val="28"/>
          <w:szCs w:val="28"/>
          <w:lang w:val="ru-RU"/>
        </w:rPr>
        <w:t>багаторівневе</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управління</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природокористуванням</w:t>
      </w:r>
      <w:proofErr w:type="spellEnd"/>
      <w:r w:rsidR="0061376C">
        <w:rPr>
          <w:rFonts w:ascii="Times New Roman" w:hAnsi="Times New Roman" w:cs="Times New Roman"/>
          <w:sz w:val="28"/>
          <w:szCs w:val="28"/>
          <w:lang w:val="ru-RU"/>
        </w:rPr>
        <w:t xml:space="preserve">, з </w:t>
      </w:r>
      <w:proofErr w:type="spellStart"/>
      <w:r w:rsidR="0061376C">
        <w:rPr>
          <w:rFonts w:ascii="Times New Roman" w:hAnsi="Times New Roman" w:cs="Times New Roman"/>
          <w:sz w:val="28"/>
          <w:szCs w:val="28"/>
          <w:lang w:val="ru-RU"/>
        </w:rPr>
        <w:t>розподілом</w:t>
      </w:r>
      <w:proofErr w:type="spellEnd"/>
      <w:r w:rsidR="0061376C">
        <w:rPr>
          <w:rFonts w:ascii="Times New Roman" w:hAnsi="Times New Roman" w:cs="Times New Roman"/>
          <w:sz w:val="28"/>
          <w:szCs w:val="28"/>
          <w:lang w:val="ru-RU"/>
        </w:rPr>
        <w:t xml:space="preserve"> </w:t>
      </w:r>
      <w:proofErr w:type="spellStart"/>
      <w:r w:rsidR="00C17578">
        <w:rPr>
          <w:rFonts w:ascii="Times New Roman" w:hAnsi="Times New Roman" w:cs="Times New Roman"/>
          <w:sz w:val="28"/>
          <w:szCs w:val="28"/>
          <w:lang w:val="ru-RU"/>
        </w:rPr>
        <w:t>ступеню</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відповідальності</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між</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різним</w:t>
      </w:r>
      <w:proofErr w:type="spellEnd"/>
      <w:r w:rsidR="0061376C">
        <w:rPr>
          <w:rFonts w:ascii="Times New Roman" w:hAnsi="Times New Roman" w:cs="Times New Roman"/>
          <w:sz w:val="28"/>
          <w:szCs w:val="28"/>
          <w:lang w:val="ru-RU"/>
        </w:rPr>
        <w:t xml:space="preserve"> </w:t>
      </w:r>
      <w:proofErr w:type="spellStart"/>
      <w:r w:rsidR="0061376C">
        <w:rPr>
          <w:rFonts w:ascii="Times New Roman" w:hAnsi="Times New Roman" w:cs="Times New Roman"/>
          <w:sz w:val="28"/>
          <w:szCs w:val="28"/>
          <w:lang w:val="ru-RU"/>
        </w:rPr>
        <w:t>рівнями</w:t>
      </w:r>
      <w:proofErr w:type="spellEnd"/>
      <w:r w:rsidR="00C17578">
        <w:rPr>
          <w:rFonts w:ascii="Times New Roman" w:hAnsi="Times New Roman" w:cs="Times New Roman"/>
          <w:sz w:val="28"/>
          <w:szCs w:val="28"/>
          <w:lang w:val="ru-RU"/>
        </w:rPr>
        <w:t>.</w:t>
      </w:r>
      <w:r w:rsidR="00E52E40">
        <w:rPr>
          <w:rFonts w:ascii="Times New Roman" w:hAnsi="Times New Roman" w:cs="Times New Roman"/>
          <w:sz w:val="28"/>
          <w:szCs w:val="28"/>
          <w:lang w:val="ru-RU"/>
        </w:rPr>
        <w:t xml:space="preserve"> </w:t>
      </w:r>
      <w:proofErr w:type="spellStart"/>
      <w:r w:rsidR="00E52E40">
        <w:rPr>
          <w:rFonts w:ascii="Times New Roman" w:hAnsi="Times New Roman" w:cs="Times New Roman"/>
          <w:sz w:val="28"/>
          <w:szCs w:val="28"/>
          <w:lang w:val="ru-RU"/>
        </w:rPr>
        <w:t>Найбільш</w:t>
      </w:r>
      <w:proofErr w:type="spellEnd"/>
      <w:r w:rsidR="00E52E40">
        <w:rPr>
          <w:rFonts w:ascii="Times New Roman" w:hAnsi="Times New Roman" w:cs="Times New Roman"/>
          <w:sz w:val="28"/>
          <w:szCs w:val="28"/>
          <w:lang w:val="ru-RU"/>
        </w:rPr>
        <w:t xml:space="preserve"> </w:t>
      </w:r>
      <w:proofErr w:type="spellStart"/>
      <w:r w:rsidR="00E52E40">
        <w:rPr>
          <w:rFonts w:ascii="Times New Roman" w:hAnsi="Times New Roman" w:cs="Times New Roman"/>
          <w:sz w:val="28"/>
          <w:szCs w:val="28"/>
          <w:lang w:val="ru-RU"/>
        </w:rPr>
        <w:t>вживаним</w:t>
      </w:r>
      <w:proofErr w:type="spellEnd"/>
      <w:r w:rsidR="00E52E40">
        <w:rPr>
          <w:rFonts w:ascii="Times New Roman" w:hAnsi="Times New Roman" w:cs="Times New Roman"/>
          <w:sz w:val="28"/>
          <w:szCs w:val="28"/>
          <w:lang w:val="ru-RU"/>
        </w:rPr>
        <w:t xml:space="preserve"> є</w:t>
      </w:r>
      <w:r w:rsidR="00E52E40" w:rsidRPr="00C448B9">
        <w:rPr>
          <w:rFonts w:ascii="Times New Roman" w:hAnsi="Times New Roman" w:cs="Times New Roman"/>
          <w:sz w:val="28"/>
          <w:szCs w:val="28"/>
          <w:lang w:val="ru-RU"/>
        </w:rPr>
        <w:t xml:space="preserve"> </w:t>
      </w:r>
      <w:proofErr w:type="spellStart"/>
      <w:r w:rsidR="00E52E40">
        <w:rPr>
          <w:rFonts w:ascii="Times New Roman" w:hAnsi="Times New Roman" w:cs="Times New Roman"/>
          <w:sz w:val="28"/>
          <w:szCs w:val="28"/>
          <w:lang w:val="ru-RU"/>
        </w:rPr>
        <w:t>поділ</w:t>
      </w:r>
      <w:proofErr w:type="spellEnd"/>
      <w:r w:rsidR="00E52E40" w:rsidRPr="00C448B9">
        <w:rPr>
          <w:rFonts w:ascii="Times New Roman" w:hAnsi="Times New Roman" w:cs="Times New Roman"/>
          <w:sz w:val="28"/>
          <w:szCs w:val="28"/>
          <w:lang w:val="ru-RU"/>
        </w:rPr>
        <w:t xml:space="preserve"> </w:t>
      </w:r>
      <w:proofErr w:type="spellStart"/>
      <w:r w:rsidR="00E52E40" w:rsidRPr="00C448B9">
        <w:rPr>
          <w:rFonts w:ascii="Times New Roman" w:hAnsi="Times New Roman" w:cs="Times New Roman"/>
          <w:sz w:val="28"/>
          <w:szCs w:val="28"/>
          <w:lang w:val="ru-RU"/>
        </w:rPr>
        <w:t>органів</w:t>
      </w:r>
      <w:proofErr w:type="spellEnd"/>
      <w:r w:rsidR="00E52E40" w:rsidRPr="00C448B9">
        <w:rPr>
          <w:rFonts w:ascii="Times New Roman" w:hAnsi="Times New Roman" w:cs="Times New Roman"/>
          <w:sz w:val="28"/>
          <w:szCs w:val="28"/>
          <w:lang w:val="ru-RU"/>
        </w:rPr>
        <w:t xml:space="preserve"> </w:t>
      </w:r>
      <w:proofErr w:type="spellStart"/>
      <w:r w:rsidR="00E52E40" w:rsidRPr="00C448B9">
        <w:rPr>
          <w:rFonts w:ascii="Times New Roman" w:hAnsi="Times New Roman" w:cs="Times New Roman"/>
          <w:sz w:val="28"/>
          <w:szCs w:val="28"/>
          <w:lang w:val="ru-RU"/>
        </w:rPr>
        <w:t>управління</w:t>
      </w:r>
      <w:proofErr w:type="spellEnd"/>
      <w:r w:rsidR="00E52E40">
        <w:rPr>
          <w:rFonts w:ascii="Times New Roman" w:hAnsi="Times New Roman" w:cs="Times New Roman"/>
          <w:sz w:val="28"/>
          <w:szCs w:val="28"/>
          <w:lang w:val="ru-RU"/>
        </w:rPr>
        <w:t xml:space="preserve"> у </w:t>
      </w:r>
      <w:proofErr w:type="spellStart"/>
      <w:r w:rsidR="00E52E40">
        <w:rPr>
          <w:rFonts w:ascii="Times New Roman" w:hAnsi="Times New Roman" w:cs="Times New Roman"/>
          <w:sz w:val="28"/>
          <w:szCs w:val="28"/>
          <w:lang w:val="ru-RU"/>
        </w:rPr>
        <w:t>сфері</w:t>
      </w:r>
      <w:proofErr w:type="spellEnd"/>
      <w:r w:rsidR="00E52E40">
        <w:rPr>
          <w:rFonts w:ascii="Times New Roman" w:hAnsi="Times New Roman" w:cs="Times New Roman"/>
          <w:sz w:val="28"/>
          <w:szCs w:val="28"/>
          <w:lang w:val="ru-RU"/>
        </w:rPr>
        <w:t xml:space="preserve"> </w:t>
      </w:r>
      <w:proofErr w:type="spellStart"/>
      <w:r w:rsidR="00E52E40">
        <w:rPr>
          <w:rFonts w:ascii="Times New Roman" w:hAnsi="Times New Roman" w:cs="Times New Roman"/>
          <w:sz w:val="28"/>
          <w:szCs w:val="28"/>
          <w:lang w:val="ru-RU"/>
        </w:rPr>
        <w:t>природокористування</w:t>
      </w:r>
      <w:proofErr w:type="spellEnd"/>
      <w:r w:rsidR="00E52E40">
        <w:rPr>
          <w:rFonts w:ascii="Times New Roman" w:hAnsi="Times New Roman" w:cs="Times New Roman"/>
          <w:sz w:val="28"/>
          <w:szCs w:val="28"/>
          <w:lang w:val="ru-RU"/>
        </w:rPr>
        <w:t xml:space="preserve"> на </w:t>
      </w:r>
      <w:proofErr w:type="spellStart"/>
      <w:r w:rsidR="00E52E40" w:rsidRPr="00FE3716">
        <w:rPr>
          <w:rFonts w:ascii="Times New Roman" w:hAnsi="Times New Roman" w:cs="Times New Roman"/>
          <w:b/>
          <w:sz w:val="28"/>
          <w:szCs w:val="28"/>
          <w:lang w:val="ru-RU"/>
        </w:rPr>
        <w:t>органи</w:t>
      </w:r>
      <w:proofErr w:type="spellEnd"/>
      <w:r w:rsidR="00E52E40" w:rsidRPr="00FE3716">
        <w:rPr>
          <w:rFonts w:ascii="Times New Roman" w:hAnsi="Times New Roman" w:cs="Times New Roman"/>
          <w:b/>
          <w:sz w:val="28"/>
          <w:szCs w:val="28"/>
          <w:lang w:val="ru-RU"/>
        </w:rPr>
        <w:t xml:space="preserve"> </w:t>
      </w:r>
      <w:proofErr w:type="spellStart"/>
      <w:r w:rsidR="00E52E40" w:rsidRPr="00FE3716">
        <w:rPr>
          <w:rFonts w:ascii="Times New Roman" w:hAnsi="Times New Roman" w:cs="Times New Roman"/>
          <w:b/>
          <w:sz w:val="28"/>
          <w:szCs w:val="28"/>
          <w:lang w:val="ru-RU"/>
        </w:rPr>
        <w:t>спеціальної</w:t>
      </w:r>
      <w:proofErr w:type="spellEnd"/>
      <w:r w:rsidR="00E52E40" w:rsidRPr="00FE3716">
        <w:rPr>
          <w:rFonts w:ascii="Times New Roman" w:hAnsi="Times New Roman" w:cs="Times New Roman"/>
          <w:b/>
          <w:sz w:val="28"/>
          <w:szCs w:val="28"/>
          <w:lang w:val="ru-RU"/>
        </w:rPr>
        <w:t xml:space="preserve"> </w:t>
      </w:r>
      <w:proofErr w:type="spellStart"/>
      <w:r w:rsidR="00E52E40" w:rsidRPr="00FE3716">
        <w:rPr>
          <w:rFonts w:ascii="Times New Roman" w:hAnsi="Times New Roman" w:cs="Times New Roman"/>
          <w:b/>
          <w:sz w:val="28"/>
          <w:szCs w:val="28"/>
          <w:lang w:val="ru-RU"/>
        </w:rPr>
        <w:t>компетенції</w:t>
      </w:r>
      <w:proofErr w:type="spellEnd"/>
      <w:r w:rsidR="00E52E40">
        <w:rPr>
          <w:rFonts w:ascii="Times New Roman" w:hAnsi="Times New Roman" w:cs="Times New Roman"/>
          <w:sz w:val="28"/>
          <w:szCs w:val="28"/>
          <w:lang w:val="ru-RU"/>
        </w:rPr>
        <w:t xml:space="preserve"> та </w:t>
      </w:r>
      <w:proofErr w:type="spellStart"/>
      <w:r w:rsidR="00E52E40" w:rsidRPr="000C0428">
        <w:rPr>
          <w:rFonts w:ascii="Times New Roman" w:hAnsi="Times New Roman" w:cs="Times New Roman"/>
          <w:b/>
          <w:bCs/>
          <w:sz w:val="28"/>
          <w:szCs w:val="28"/>
          <w:lang w:val="ru-RU"/>
        </w:rPr>
        <w:t>органи</w:t>
      </w:r>
      <w:proofErr w:type="spellEnd"/>
      <w:r w:rsidR="00E52E40" w:rsidRPr="000C0428">
        <w:rPr>
          <w:rFonts w:ascii="Times New Roman" w:hAnsi="Times New Roman" w:cs="Times New Roman"/>
          <w:b/>
          <w:bCs/>
          <w:sz w:val="28"/>
          <w:szCs w:val="28"/>
          <w:lang w:val="ru-RU"/>
        </w:rPr>
        <w:t xml:space="preserve"> </w:t>
      </w:r>
      <w:proofErr w:type="spellStart"/>
      <w:r w:rsidR="00E52E40" w:rsidRPr="000C0428">
        <w:rPr>
          <w:rFonts w:ascii="Times New Roman" w:hAnsi="Times New Roman" w:cs="Times New Roman"/>
          <w:b/>
          <w:bCs/>
          <w:sz w:val="28"/>
          <w:szCs w:val="28"/>
          <w:lang w:val="ru-RU"/>
        </w:rPr>
        <w:t>загальної</w:t>
      </w:r>
      <w:proofErr w:type="spellEnd"/>
      <w:r w:rsidR="00E52E40" w:rsidRPr="000C0428">
        <w:rPr>
          <w:rFonts w:ascii="Times New Roman" w:hAnsi="Times New Roman" w:cs="Times New Roman"/>
          <w:b/>
          <w:bCs/>
          <w:sz w:val="28"/>
          <w:szCs w:val="28"/>
          <w:lang w:val="ru-RU"/>
        </w:rPr>
        <w:t xml:space="preserve"> </w:t>
      </w:r>
      <w:proofErr w:type="spellStart"/>
      <w:r w:rsidR="00E52E40" w:rsidRPr="000C0428">
        <w:rPr>
          <w:rFonts w:ascii="Times New Roman" w:hAnsi="Times New Roman" w:cs="Times New Roman"/>
          <w:b/>
          <w:bCs/>
          <w:sz w:val="28"/>
          <w:szCs w:val="28"/>
          <w:lang w:val="ru-RU"/>
        </w:rPr>
        <w:t>компетенц</w:t>
      </w:r>
      <w:r w:rsidR="00E52E40">
        <w:rPr>
          <w:rFonts w:ascii="Times New Roman" w:hAnsi="Times New Roman" w:cs="Times New Roman"/>
          <w:b/>
          <w:bCs/>
          <w:sz w:val="28"/>
          <w:szCs w:val="28"/>
          <w:lang w:val="ru-RU"/>
        </w:rPr>
        <w:t>ії</w:t>
      </w:r>
      <w:proofErr w:type="spellEnd"/>
    </w:p>
    <w:p w14:paraId="3F522FF9" w14:textId="77777777" w:rsidR="00E52E40" w:rsidRDefault="00E52E40" w:rsidP="00E52E40">
      <w:pPr>
        <w:tabs>
          <w:tab w:val="left" w:pos="9072"/>
          <w:tab w:val="left" w:pos="9214"/>
        </w:tabs>
        <w:ind w:left="0"/>
        <w:rPr>
          <w:rFonts w:ascii="Times New Roman" w:hAnsi="Times New Roman" w:cs="Times New Roman"/>
          <w:sz w:val="28"/>
          <w:szCs w:val="28"/>
          <w:lang w:val="ru-RU"/>
        </w:rPr>
      </w:pPr>
    </w:p>
    <w:p w14:paraId="645CD78E" w14:textId="2F9ACAB6" w:rsidR="00E52E40" w:rsidRPr="00DA18CE" w:rsidRDefault="00EE2FAD" w:rsidP="00DA18CE">
      <w:pPr>
        <w:pStyle w:val="a9"/>
        <w:numPr>
          <w:ilvl w:val="0"/>
          <w:numId w:val="45"/>
        </w:numPr>
        <w:tabs>
          <w:tab w:val="left" w:pos="9072"/>
          <w:tab w:val="left" w:pos="9214"/>
        </w:tabs>
        <w:spacing w:after="0"/>
        <w:rPr>
          <w:rFonts w:ascii="Times New Roman" w:hAnsi="Times New Roman" w:cs="Times New Roman"/>
          <w:b/>
          <w:sz w:val="28"/>
          <w:szCs w:val="28"/>
        </w:rPr>
      </w:pPr>
      <w:r w:rsidRPr="00DA18CE">
        <w:rPr>
          <w:rFonts w:ascii="Times New Roman" w:hAnsi="Times New Roman" w:cs="Times New Roman"/>
          <w:b/>
          <w:sz w:val="28"/>
          <w:szCs w:val="28"/>
        </w:rPr>
        <w:t xml:space="preserve">Органи державного управління природокористуванням </w:t>
      </w:r>
    </w:p>
    <w:p w14:paraId="0AABBED9" w14:textId="77777777" w:rsidR="007572E8" w:rsidRDefault="00405187" w:rsidP="007572E8">
      <w:pPr>
        <w:spacing w:after="0"/>
        <w:ind w:left="0" w:firstLine="0"/>
        <w:rPr>
          <w:rFonts w:ascii="Times New Roman" w:hAnsi="Times New Roman" w:cs="Times New Roman"/>
          <w:sz w:val="28"/>
          <w:szCs w:val="28"/>
        </w:rPr>
      </w:pPr>
      <w:r>
        <w:rPr>
          <w:rFonts w:ascii="Times New Roman" w:hAnsi="Times New Roman" w:cs="Times New Roman"/>
          <w:sz w:val="28"/>
          <w:szCs w:val="28"/>
          <w:lang w:val="ru-RU"/>
        </w:rPr>
        <w:t xml:space="preserve">        </w:t>
      </w:r>
      <w:r w:rsidRPr="005A7DA2">
        <w:rPr>
          <w:rFonts w:ascii="Times New Roman" w:hAnsi="Times New Roman" w:cs="Times New Roman"/>
          <w:sz w:val="28"/>
          <w:szCs w:val="28"/>
        </w:rPr>
        <w:t xml:space="preserve"> </w:t>
      </w:r>
    </w:p>
    <w:p w14:paraId="1EA5B8E9" w14:textId="00F323A9" w:rsidR="00405187" w:rsidRPr="005348E3" w:rsidRDefault="00405187" w:rsidP="007572E8">
      <w:pPr>
        <w:spacing w:after="0"/>
        <w:ind w:left="0" w:firstLine="0"/>
        <w:rPr>
          <w:rFonts w:ascii="Times New Roman" w:hAnsi="Times New Roman" w:cs="Times New Roman"/>
          <w:sz w:val="28"/>
          <w:szCs w:val="28"/>
        </w:rPr>
      </w:pPr>
      <w:r>
        <w:rPr>
          <w:rFonts w:ascii="Times New Roman" w:hAnsi="Times New Roman" w:cs="Times New Roman"/>
          <w:sz w:val="28"/>
          <w:szCs w:val="28"/>
        </w:rPr>
        <w:t>Органи дер</w:t>
      </w:r>
      <w:r w:rsidRPr="005A7DA2">
        <w:rPr>
          <w:rFonts w:ascii="Times New Roman" w:hAnsi="Times New Roman" w:cs="Times New Roman"/>
          <w:sz w:val="28"/>
          <w:szCs w:val="28"/>
        </w:rPr>
        <w:t xml:space="preserve">жавного управління в Україні </w:t>
      </w:r>
      <w:r>
        <w:rPr>
          <w:rFonts w:ascii="Times New Roman" w:hAnsi="Times New Roman" w:cs="Times New Roman"/>
          <w:sz w:val="28"/>
          <w:szCs w:val="28"/>
        </w:rPr>
        <w:t>поділяються на т</w:t>
      </w:r>
      <w:r w:rsidRPr="005A7DA2">
        <w:rPr>
          <w:rFonts w:ascii="Times New Roman" w:hAnsi="Times New Roman" w:cs="Times New Roman"/>
          <w:sz w:val="28"/>
          <w:szCs w:val="28"/>
        </w:rPr>
        <w:t>ри гілки</w:t>
      </w:r>
      <w:r>
        <w:rPr>
          <w:rFonts w:ascii="Times New Roman" w:hAnsi="Times New Roman" w:cs="Times New Roman"/>
          <w:sz w:val="28"/>
          <w:szCs w:val="28"/>
        </w:rPr>
        <w:t xml:space="preserve"> влади:</w:t>
      </w:r>
      <w:r w:rsidRPr="005A7DA2">
        <w:rPr>
          <w:rFonts w:ascii="Times New Roman" w:hAnsi="Times New Roman" w:cs="Times New Roman"/>
          <w:sz w:val="28"/>
          <w:szCs w:val="28"/>
        </w:rPr>
        <w:t xml:space="preserve"> </w:t>
      </w:r>
      <w:r>
        <w:rPr>
          <w:rFonts w:ascii="Times New Roman" w:hAnsi="Times New Roman" w:cs="Times New Roman"/>
          <w:sz w:val="28"/>
          <w:szCs w:val="28"/>
        </w:rPr>
        <w:t>п</w:t>
      </w:r>
      <w:r w:rsidRPr="005A7DA2">
        <w:rPr>
          <w:rFonts w:ascii="Times New Roman" w:hAnsi="Times New Roman" w:cs="Times New Roman"/>
          <w:sz w:val="28"/>
          <w:szCs w:val="28"/>
        </w:rPr>
        <w:t>редставницька</w:t>
      </w:r>
      <w:r>
        <w:rPr>
          <w:rFonts w:ascii="Times New Roman" w:hAnsi="Times New Roman" w:cs="Times New Roman"/>
          <w:sz w:val="28"/>
          <w:szCs w:val="28"/>
        </w:rPr>
        <w:t>,</w:t>
      </w:r>
      <w:r w:rsidRPr="005A7DA2">
        <w:rPr>
          <w:rFonts w:ascii="Times New Roman" w:hAnsi="Times New Roman" w:cs="Times New Roman"/>
          <w:sz w:val="28"/>
          <w:szCs w:val="28"/>
        </w:rPr>
        <w:t xml:space="preserve"> </w:t>
      </w:r>
      <w:r>
        <w:rPr>
          <w:rFonts w:ascii="Times New Roman" w:hAnsi="Times New Roman" w:cs="Times New Roman"/>
          <w:sz w:val="28"/>
          <w:szCs w:val="28"/>
        </w:rPr>
        <w:t>в</w:t>
      </w:r>
      <w:r w:rsidRPr="005A7DA2">
        <w:rPr>
          <w:rFonts w:ascii="Times New Roman" w:hAnsi="Times New Roman" w:cs="Times New Roman"/>
          <w:sz w:val="28"/>
          <w:szCs w:val="28"/>
        </w:rPr>
        <w:t xml:space="preserve">иконавча </w:t>
      </w:r>
      <w:r>
        <w:rPr>
          <w:rFonts w:ascii="Times New Roman" w:hAnsi="Times New Roman" w:cs="Times New Roman"/>
          <w:sz w:val="28"/>
          <w:szCs w:val="28"/>
        </w:rPr>
        <w:t>та с</w:t>
      </w:r>
      <w:r w:rsidRPr="005A7DA2">
        <w:rPr>
          <w:rFonts w:ascii="Times New Roman" w:hAnsi="Times New Roman" w:cs="Times New Roman"/>
          <w:sz w:val="28"/>
          <w:szCs w:val="28"/>
        </w:rPr>
        <w:t>удова</w:t>
      </w:r>
      <w:r w:rsidRPr="005348E3">
        <w:rPr>
          <w:rFonts w:ascii="Times New Roman" w:hAnsi="Times New Roman" w:cs="Times New Roman"/>
          <w:sz w:val="28"/>
          <w:szCs w:val="28"/>
        </w:rPr>
        <w:t xml:space="preserve">. За рівнем державне управління </w:t>
      </w:r>
      <w:proofErr w:type="spellStart"/>
      <w:r w:rsidRPr="005348E3">
        <w:rPr>
          <w:rFonts w:ascii="Times New Roman" w:hAnsi="Times New Roman" w:cs="Times New Roman"/>
          <w:sz w:val="28"/>
          <w:szCs w:val="28"/>
        </w:rPr>
        <w:t>поділється</w:t>
      </w:r>
      <w:proofErr w:type="spellEnd"/>
      <w:r w:rsidRPr="005348E3">
        <w:rPr>
          <w:rFonts w:ascii="Times New Roman" w:hAnsi="Times New Roman" w:cs="Times New Roman"/>
          <w:sz w:val="28"/>
          <w:szCs w:val="28"/>
        </w:rPr>
        <w:t xml:space="preserve"> на: державне (Верховна рада України, Кабінет міністрів України, Верховний суд України), регіональне (обласні ради, обласні адміністрації, обласні органи правосуддя)  та місцеве (районні ради і ради ОТГ, органи </w:t>
      </w:r>
      <w:proofErr w:type="spellStart"/>
      <w:r w:rsidRPr="005348E3">
        <w:rPr>
          <w:rFonts w:ascii="Times New Roman" w:hAnsi="Times New Roman" w:cs="Times New Roman"/>
          <w:sz w:val="28"/>
          <w:szCs w:val="28"/>
        </w:rPr>
        <w:t>самоуправіління</w:t>
      </w:r>
      <w:proofErr w:type="spellEnd"/>
      <w:r w:rsidRPr="005348E3">
        <w:rPr>
          <w:rFonts w:ascii="Times New Roman" w:hAnsi="Times New Roman" w:cs="Times New Roman"/>
          <w:sz w:val="28"/>
          <w:szCs w:val="28"/>
        </w:rPr>
        <w:t xml:space="preserve"> ОТГ, судова влада на місцях).</w:t>
      </w:r>
    </w:p>
    <w:p w14:paraId="06C936A1" w14:textId="77777777" w:rsidR="0071750D" w:rsidRPr="005348E3" w:rsidRDefault="0071750D" w:rsidP="007572E8">
      <w:pPr>
        <w:spacing w:after="0"/>
        <w:ind w:left="0" w:firstLine="0"/>
        <w:rPr>
          <w:rFonts w:ascii="Times New Roman" w:hAnsi="Times New Roman" w:cs="Times New Roman"/>
          <w:sz w:val="28"/>
          <w:szCs w:val="28"/>
        </w:rPr>
      </w:pPr>
      <w:r w:rsidRPr="005348E3">
        <w:rPr>
          <w:rFonts w:ascii="Times New Roman" w:hAnsi="Times New Roman" w:cs="Times New Roman"/>
          <w:sz w:val="28"/>
          <w:szCs w:val="28"/>
        </w:rPr>
        <w:t xml:space="preserve">         </w:t>
      </w:r>
      <w:r w:rsidR="00405187" w:rsidRPr="005348E3">
        <w:rPr>
          <w:rFonts w:ascii="Times New Roman" w:hAnsi="Times New Roman" w:cs="Times New Roman"/>
          <w:sz w:val="28"/>
          <w:szCs w:val="28"/>
        </w:rPr>
        <w:t>На державному рівні (КМУ) до УПК причетні всі міністерства і відомства</w:t>
      </w:r>
      <w:r w:rsidR="00B57490" w:rsidRPr="005348E3">
        <w:rPr>
          <w:rFonts w:ascii="Times New Roman" w:hAnsi="Times New Roman" w:cs="Times New Roman"/>
          <w:sz w:val="28"/>
          <w:szCs w:val="28"/>
        </w:rPr>
        <w:t xml:space="preserve">, які мають стосунок до розпорядження, використання, контролю за природокористуванням.  Центральним державним органом України, який забезпечує координацію діяльності галузевих відомств щодо УПК є </w:t>
      </w:r>
      <w:r w:rsidR="00405187" w:rsidRPr="005348E3">
        <w:rPr>
          <w:rFonts w:ascii="Times New Roman" w:hAnsi="Times New Roman" w:cs="Times New Roman"/>
          <w:sz w:val="28"/>
          <w:szCs w:val="28"/>
        </w:rPr>
        <w:t xml:space="preserve"> Міністерств</w:t>
      </w:r>
      <w:r w:rsidR="00B57490" w:rsidRPr="005348E3">
        <w:rPr>
          <w:rFonts w:ascii="Times New Roman" w:hAnsi="Times New Roman" w:cs="Times New Roman"/>
          <w:sz w:val="28"/>
          <w:szCs w:val="28"/>
        </w:rPr>
        <w:t>о захисту довкілля</w:t>
      </w:r>
      <w:r w:rsidR="00405187" w:rsidRPr="005348E3">
        <w:rPr>
          <w:rFonts w:ascii="Times New Roman" w:hAnsi="Times New Roman" w:cs="Times New Roman"/>
          <w:sz w:val="28"/>
          <w:szCs w:val="28"/>
        </w:rPr>
        <w:t xml:space="preserve"> та природних ресурсів України. Воно </w:t>
      </w:r>
      <w:r w:rsidR="00B57490" w:rsidRPr="005348E3">
        <w:rPr>
          <w:rFonts w:ascii="Times New Roman" w:hAnsi="Times New Roman" w:cs="Times New Roman"/>
          <w:sz w:val="28"/>
          <w:szCs w:val="28"/>
        </w:rPr>
        <w:t xml:space="preserve">реалізує виконання </w:t>
      </w:r>
      <w:r w:rsidR="00405187" w:rsidRPr="005348E3">
        <w:rPr>
          <w:rFonts w:ascii="Times New Roman" w:hAnsi="Times New Roman" w:cs="Times New Roman"/>
          <w:sz w:val="28"/>
          <w:szCs w:val="28"/>
        </w:rPr>
        <w:t xml:space="preserve"> наступного: </w:t>
      </w:r>
      <w:r w:rsidR="00B57490" w:rsidRPr="005348E3">
        <w:rPr>
          <w:rFonts w:ascii="Times New Roman" w:hAnsi="Times New Roman" w:cs="Times New Roman"/>
          <w:sz w:val="28"/>
          <w:szCs w:val="28"/>
        </w:rPr>
        <w:t xml:space="preserve">реалізацію </w:t>
      </w:r>
      <w:r w:rsidR="00405187" w:rsidRPr="005348E3">
        <w:rPr>
          <w:rFonts w:ascii="Times New Roman" w:hAnsi="Times New Roman" w:cs="Times New Roman"/>
          <w:sz w:val="28"/>
          <w:szCs w:val="28"/>
        </w:rPr>
        <w:t xml:space="preserve">державної екологічної та </w:t>
      </w:r>
      <w:proofErr w:type="spellStart"/>
      <w:r w:rsidR="00405187" w:rsidRPr="005348E3">
        <w:rPr>
          <w:rFonts w:ascii="Times New Roman" w:hAnsi="Times New Roman" w:cs="Times New Roman"/>
          <w:sz w:val="28"/>
          <w:szCs w:val="28"/>
        </w:rPr>
        <w:t>науковотехнічної</w:t>
      </w:r>
      <w:proofErr w:type="spellEnd"/>
      <w:r w:rsidR="00405187" w:rsidRPr="005348E3">
        <w:rPr>
          <w:rFonts w:ascii="Times New Roman" w:hAnsi="Times New Roman" w:cs="Times New Roman"/>
          <w:sz w:val="28"/>
          <w:szCs w:val="28"/>
        </w:rPr>
        <w:t xml:space="preserve"> політики, спрямованої на збереження безпечного для існування живої та неживої природи</w:t>
      </w:r>
      <w:r w:rsidR="00B57490" w:rsidRPr="005348E3">
        <w:rPr>
          <w:rFonts w:ascii="Times New Roman" w:hAnsi="Times New Roman" w:cs="Times New Roman"/>
          <w:sz w:val="28"/>
          <w:szCs w:val="28"/>
        </w:rPr>
        <w:t xml:space="preserve"> </w:t>
      </w:r>
      <w:r w:rsidR="00405187" w:rsidRPr="005348E3">
        <w:rPr>
          <w:rFonts w:ascii="Times New Roman" w:hAnsi="Times New Roman" w:cs="Times New Roman"/>
          <w:sz w:val="28"/>
          <w:szCs w:val="28"/>
        </w:rPr>
        <w:t>НПС, захист життя і здоров’я населення від негативного впливу, зумовленого забрудненням НПС, досягнення стабільного соціально-економічного розвитку та гармонійної взаємодії суспільства і природи;  здійснення адміністративних та еколого-економічних заходів з метою створення системи запобігання негативному впливу господарської та іншої діяльності на НПС, ліквідації наслідків такого впливу, об’єктивного інформування населення про екологічний стан</w:t>
      </w:r>
      <w:r w:rsidR="00B57490" w:rsidRPr="005348E3">
        <w:rPr>
          <w:rFonts w:ascii="Times New Roman" w:hAnsi="Times New Roman" w:cs="Times New Roman"/>
          <w:sz w:val="28"/>
          <w:szCs w:val="28"/>
        </w:rPr>
        <w:t xml:space="preserve"> довкілля</w:t>
      </w:r>
      <w:r w:rsidR="00405187" w:rsidRPr="005348E3">
        <w:rPr>
          <w:rFonts w:ascii="Times New Roman" w:hAnsi="Times New Roman" w:cs="Times New Roman"/>
          <w:sz w:val="28"/>
          <w:szCs w:val="28"/>
        </w:rPr>
        <w:t xml:space="preserve">;  державний контроль за дотриманням норм і правил екологічної безпеки, використанням, охороною та відтворенням природних ресурсів, правил зберігання, транспортування та застосування токсичних та інших небезпечних речовин і матеріалів, а також промислових та побутових відходів;  комплексне управління та регулювання в галузі екологічної безпеки, охорони НПС та раціонального використання і відтворення природних ресурсів, координація діяльності центральних органів державної виконавчої влади, підприємств, установ і організацій, а також погодження проектів нормативних актів, що видаються спеціально уповноваженими центральними органами державної виконавчої влади стосовно регулювання відносин у цій галузі;  організація розробки та </w:t>
      </w:r>
      <w:proofErr w:type="spellStart"/>
      <w:r w:rsidR="00405187" w:rsidRPr="005348E3">
        <w:rPr>
          <w:rFonts w:ascii="Times New Roman" w:hAnsi="Times New Roman" w:cs="Times New Roman"/>
          <w:sz w:val="28"/>
          <w:szCs w:val="28"/>
        </w:rPr>
        <w:t>обгрунтування</w:t>
      </w:r>
      <w:proofErr w:type="spellEnd"/>
      <w:r w:rsidR="00405187" w:rsidRPr="005348E3">
        <w:rPr>
          <w:rFonts w:ascii="Times New Roman" w:hAnsi="Times New Roman" w:cs="Times New Roman"/>
          <w:sz w:val="28"/>
          <w:szCs w:val="28"/>
        </w:rPr>
        <w:t xml:space="preserve"> проектів цільових державних програм і формування державного замовлення, укладання з цією метою від імені уряду контрактів та координація діяльності підприємств, установ і організацій, пов’язаних з вирішенням цього замовлення, впровадження інших заходів екологічного спрямування, що здійснюються за рахунок державного бюджету та інших джерел фінансування;  забезпечення участі України в міжнародному співробітництві з питань екології і виконання зобов’язань, що випливають з міжнародних угод України, а також захист екологічних інтересів України. </w:t>
      </w:r>
    </w:p>
    <w:p w14:paraId="56B38016" w14:textId="625F76EB" w:rsidR="00405187" w:rsidRPr="005348E3" w:rsidRDefault="0071750D" w:rsidP="007572E8">
      <w:pPr>
        <w:spacing w:after="0"/>
        <w:ind w:left="0" w:firstLine="0"/>
        <w:rPr>
          <w:rFonts w:ascii="Times New Roman" w:hAnsi="Times New Roman" w:cs="Times New Roman"/>
          <w:sz w:val="28"/>
          <w:szCs w:val="28"/>
        </w:rPr>
      </w:pPr>
      <w:r w:rsidRPr="005348E3">
        <w:rPr>
          <w:rFonts w:ascii="Times New Roman" w:hAnsi="Times New Roman" w:cs="Times New Roman"/>
          <w:sz w:val="28"/>
          <w:szCs w:val="28"/>
        </w:rPr>
        <w:t xml:space="preserve">           </w:t>
      </w:r>
      <w:r w:rsidR="00405187" w:rsidRPr="005348E3">
        <w:rPr>
          <w:rFonts w:ascii="Times New Roman" w:hAnsi="Times New Roman" w:cs="Times New Roman"/>
          <w:sz w:val="28"/>
          <w:szCs w:val="28"/>
        </w:rPr>
        <w:t>На регіональному рівні виконавча влада виконує управління окремими природними об’єктами, розміри яких перевищують розміри адміністративних областей. Наприклад, Державн</w:t>
      </w:r>
      <w:r w:rsidR="00E431CE" w:rsidRPr="005348E3">
        <w:rPr>
          <w:rFonts w:ascii="Times New Roman" w:hAnsi="Times New Roman" w:cs="Times New Roman"/>
          <w:sz w:val="28"/>
          <w:szCs w:val="28"/>
        </w:rPr>
        <w:t>а агенція</w:t>
      </w:r>
      <w:r w:rsidR="00405187" w:rsidRPr="005348E3">
        <w:rPr>
          <w:rFonts w:ascii="Times New Roman" w:hAnsi="Times New Roman" w:cs="Times New Roman"/>
          <w:sz w:val="28"/>
          <w:szCs w:val="28"/>
        </w:rPr>
        <w:t xml:space="preserve"> водного господарства управляє використанням річкових вод за басейновим принципом </w:t>
      </w:r>
      <w:r w:rsidR="00E431CE" w:rsidRPr="005348E3">
        <w:rPr>
          <w:rFonts w:ascii="Times New Roman" w:hAnsi="Times New Roman" w:cs="Times New Roman"/>
          <w:sz w:val="28"/>
          <w:szCs w:val="28"/>
        </w:rPr>
        <w:t>(</w:t>
      </w:r>
      <w:r w:rsidR="00405187" w:rsidRPr="005348E3">
        <w:rPr>
          <w:rFonts w:ascii="Times New Roman" w:hAnsi="Times New Roman" w:cs="Times New Roman"/>
          <w:sz w:val="28"/>
          <w:szCs w:val="28"/>
        </w:rPr>
        <w:t>через Дніпровське, Дністровське, Південно-Бузьке</w:t>
      </w:r>
      <w:r w:rsidR="00E431CE" w:rsidRPr="005348E3">
        <w:rPr>
          <w:rFonts w:ascii="Times New Roman" w:hAnsi="Times New Roman" w:cs="Times New Roman"/>
          <w:sz w:val="28"/>
          <w:szCs w:val="28"/>
        </w:rPr>
        <w:t xml:space="preserve"> та ін.</w:t>
      </w:r>
      <w:r w:rsidR="00405187" w:rsidRPr="005348E3">
        <w:rPr>
          <w:rFonts w:ascii="Times New Roman" w:hAnsi="Times New Roman" w:cs="Times New Roman"/>
          <w:sz w:val="28"/>
          <w:szCs w:val="28"/>
        </w:rPr>
        <w:t xml:space="preserve"> басейнові водогосподарські об’єднання</w:t>
      </w:r>
      <w:r w:rsidR="00E431CE" w:rsidRPr="005348E3">
        <w:rPr>
          <w:rFonts w:ascii="Times New Roman" w:hAnsi="Times New Roman" w:cs="Times New Roman"/>
          <w:sz w:val="28"/>
          <w:szCs w:val="28"/>
        </w:rPr>
        <w:t>)</w:t>
      </w:r>
      <w:r w:rsidR="00405187" w:rsidRPr="005348E3">
        <w:rPr>
          <w:rFonts w:ascii="Times New Roman" w:hAnsi="Times New Roman" w:cs="Times New Roman"/>
          <w:sz w:val="28"/>
          <w:szCs w:val="28"/>
        </w:rPr>
        <w:t xml:space="preserve">. Міністерство </w:t>
      </w:r>
      <w:r w:rsidR="00E431CE" w:rsidRPr="005348E3">
        <w:rPr>
          <w:rFonts w:ascii="Times New Roman" w:hAnsi="Times New Roman" w:cs="Times New Roman"/>
          <w:sz w:val="28"/>
          <w:szCs w:val="28"/>
        </w:rPr>
        <w:t>захисту довкілля</w:t>
      </w:r>
      <w:r w:rsidR="00405187" w:rsidRPr="005348E3">
        <w:rPr>
          <w:rFonts w:ascii="Times New Roman" w:hAnsi="Times New Roman" w:cs="Times New Roman"/>
          <w:sz w:val="28"/>
          <w:szCs w:val="28"/>
        </w:rPr>
        <w:t xml:space="preserve"> та природних ресурсів </w:t>
      </w:r>
      <w:r w:rsidR="00E431CE" w:rsidRPr="005348E3">
        <w:rPr>
          <w:rFonts w:ascii="Times New Roman" w:hAnsi="Times New Roman" w:cs="Times New Roman"/>
          <w:sz w:val="28"/>
          <w:szCs w:val="28"/>
        </w:rPr>
        <w:t xml:space="preserve">України </w:t>
      </w:r>
      <w:r w:rsidR="00405187" w:rsidRPr="005348E3">
        <w:rPr>
          <w:rFonts w:ascii="Times New Roman" w:hAnsi="Times New Roman" w:cs="Times New Roman"/>
          <w:sz w:val="28"/>
          <w:szCs w:val="28"/>
        </w:rPr>
        <w:t xml:space="preserve">має державні інспекції охорони Чорного і Азовського морів. На місцевому рівні в масштабах області, міста, району здійснюється подвійне УПК – з одного боку, місцевими підрозділами міністерств (і перш за все </w:t>
      </w:r>
      <w:proofErr w:type="spellStart"/>
      <w:r w:rsidR="00405187" w:rsidRPr="005348E3">
        <w:rPr>
          <w:rFonts w:ascii="Times New Roman" w:hAnsi="Times New Roman" w:cs="Times New Roman"/>
          <w:sz w:val="28"/>
          <w:szCs w:val="28"/>
        </w:rPr>
        <w:t>Мінекології</w:t>
      </w:r>
      <w:proofErr w:type="spellEnd"/>
      <w:r w:rsidR="00405187" w:rsidRPr="005348E3">
        <w:rPr>
          <w:rFonts w:ascii="Times New Roman" w:hAnsi="Times New Roman" w:cs="Times New Roman"/>
          <w:sz w:val="28"/>
          <w:szCs w:val="28"/>
        </w:rPr>
        <w:t xml:space="preserve">), з другого – виконавчою владою відповідної території. Контроль за виконанням природоохоронного законодавства виконують природоохоронні органи – суди, прокуратура, СБУ, </w:t>
      </w:r>
      <w:r w:rsidR="00E431CE" w:rsidRPr="005348E3">
        <w:rPr>
          <w:rFonts w:ascii="Times New Roman" w:hAnsi="Times New Roman" w:cs="Times New Roman"/>
          <w:sz w:val="28"/>
          <w:szCs w:val="28"/>
        </w:rPr>
        <w:t>по</w:t>
      </w:r>
      <w:r w:rsidR="00405187" w:rsidRPr="005348E3">
        <w:rPr>
          <w:rFonts w:ascii="Times New Roman" w:hAnsi="Times New Roman" w:cs="Times New Roman"/>
          <w:sz w:val="28"/>
          <w:szCs w:val="28"/>
        </w:rPr>
        <w:t>ліція – в межах держави</w:t>
      </w:r>
      <w:r w:rsidR="00E431CE" w:rsidRPr="005348E3">
        <w:rPr>
          <w:rFonts w:ascii="Times New Roman" w:hAnsi="Times New Roman" w:cs="Times New Roman"/>
          <w:sz w:val="28"/>
          <w:szCs w:val="28"/>
        </w:rPr>
        <w:t>,</w:t>
      </w:r>
      <w:r w:rsidR="00405187" w:rsidRPr="005348E3">
        <w:rPr>
          <w:rFonts w:ascii="Times New Roman" w:hAnsi="Times New Roman" w:cs="Times New Roman"/>
          <w:sz w:val="28"/>
          <w:szCs w:val="28"/>
        </w:rPr>
        <w:t xml:space="preserve"> </w:t>
      </w:r>
      <w:r w:rsidR="00E431CE" w:rsidRPr="005348E3">
        <w:rPr>
          <w:rFonts w:ascii="Times New Roman" w:hAnsi="Times New Roman" w:cs="Times New Roman"/>
          <w:sz w:val="28"/>
          <w:szCs w:val="28"/>
        </w:rPr>
        <w:t>областей та інших адміністративно-територіальних одиниць.</w:t>
      </w:r>
      <w:r w:rsidR="00405187" w:rsidRPr="005348E3">
        <w:rPr>
          <w:rFonts w:ascii="Times New Roman" w:hAnsi="Times New Roman" w:cs="Times New Roman"/>
          <w:sz w:val="28"/>
          <w:szCs w:val="28"/>
        </w:rPr>
        <w:t xml:space="preserve"> </w:t>
      </w:r>
    </w:p>
    <w:p w14:paraId="0361FE80" w14:textId="585CF48D" w:rsidR="0071750D" w:rsidRPr="0096761D" w:rsidRDefault="0071750D" w:rsidP="007572E8">
      <w:pPr>
        <w:spacing w:after="0"/>
        <w:ind w:left="0" w:firstLine="0"/>
        <w:rPr>
          <w:rFonts w:ascii="Times New Roman" w:hAnsi="Times New Roman" w:cs="Times New Roman"/>
          <w:color w:val="FF0000"/>
          <w:sz w:val="28"/>
          <w:szCs w:val="28"/>
        </w:rPr>
      </w:pPr>
      <w:r w:rsidRPr="005348E3">
        <w:rPr>
          <w:rFonts w:ascii="Times New Roman" w:hAnsi="Times New Roman" w:cs="Times New Roman"/>
          <w:sz w:val="28"/>
          <w:szCs w:val="28"/>
        </w:rPr>
        <w:t xml:space="preserve">          </w:t>
      </w:r>
      <w:r w:rsidRPr="005348E3">
        <w:rPr>
          <w:rFonts w:ascii="Times New Roman" w:hAnsi="Times New Roman" w:cs="Times New Roman"/>
          <w:sz w:val="28"/>
          <w:szCs w:val="28"/>
        </w:rPr>
        <w:t xml:space="preserve">         У місцевих </w:t>
      </w:r>
      <w:proofErr w:type="spellStart"/>
      <w:r w:rsidRPr="005348E3">
        <w:rPr>
          <w:rFonts w:ascii="Times New Roman" w:hAnsi="Times New Roman" w:cs="Times New Roman"/>
          <w:sz w:val="28"/>
          <w:szCs w:val="28"/>
        </w:rPr>
        <w:t>обєднаних</w:t>
      </w:r>
      <w:proofErr w:type="spellEnd"/>
      <w:r w:rsidRPr="005348E3">
        <w:rPr>
          <w:rFonts w:ascii="Times New Roman" w:hAnsi="Times New Roman" w:cs="Times New Roman"/>
          <w:sz w:val="28"/>
          <w:szCs w:val="28"/>
        </w:rPr>
        <w:t xml:space="preserve"> територіальних громадах в залежності від кількості депутатів можуть бути комісії чи групи депутатів, які займаються питаннями природокористування на своїй території. Зокрема, вони розробляють проекти територіальних постанов, правил, окремих нормативів, які приймаються на сесії відповідної Ради. Для практичної реалізації законів, рішень та інших документів, прийнятих представницькими (законодавчими) органами влади, необхідна розробка низки робочих документів (постанов, наказів, програм тощо), організація і контроль їх виконання. Ці завдання входять у  функціональні обов’язки виконавчої гілки влади</w:t>
      </w:r>
      <w:r w:rsidRPr="0096761D">
        <w:rPr>
          <w:rFonts w:ascii="Times New Roman" w:hAnsi="Times New Roman" w:cs="Times New Roman"/>
          <w:color w:val="FF0000"/>
          <w:sz w:val="28"/>
          <w:szCs w:val="28"/>
        </w:rPr>
        <w:t xml:space="preserve">. </w:t>
      </w:r>
    </w:p>
    <w:p w14:paraId="3F45A3BC" w14:textId="77777777" w:rsidR="00405187" w:rsidRDefault="00405187" w:rsidP="007572E8">
      <w:pPr>
        <w:spacing w:after="0"/>
        <w:ind w:left="0" w:firstLine="0"/>
        <w:rPr>
          <w:rFonts w:ascii="Times New Roman" w:hAnsi="Times New Roman" w:cs="Times New Roman"/>
          <w:sz w:val="28"/>
          <w:szCs w:val="28"/>
          <w:lang w:val="ru-RU"/>
        </w:rPr>
      </w:pPr>
      <w:r w:rsidRPr="005A7DA2">
        <w:rPr>
          <w:rFonts w:ascii="Times New Roman" w:hAnsi="Times New Roman" w:cs="Times New Roman"/>
          <w:b/>
          <w:sz w:val="28"/>
          <w:szCs w:val="28"/>
        </w:rPr>
        <w:t xml:space="preserve">        </w:t>
      </w:r>
      <w:proofErr w:type="spellStart"/>
      <w:r w:rsidRPr="003E5F3D">
        <w:rPr>
          <w:rFonts w:ascii="Times New Roman" w:hAnsi="Times New Roman" w:cs="Times New Roman"/>
          <w:b/>
          <w:sz w:val="28"/>
          <w:szCs w:val="28"/>
          <w:lang w:val="ru-RU"/>
        </w:rPr>
        <w:t>Суб'єкти</w:t>
      </w:r>
      <w:proofErr w:type="spellEnd"/>
      <w:r w:rsidRPr="003E5F3D">
        <w:rPr>
          <w:rFonts w:ascii="Times New Roman" w:hAnsi="Times New Roman" w:cs="Times New Roman"/>
          <w:b/>
          <w:sz w:val="28"/>
          <w:szCs w:val="28"/>
          <w:lang w:val="ru-RU"/>
        </w:rPr>
        <w:t xml:space="preserve"> </w:t>
      </w:r>
      <w:bookmarkStart w:id="5" w:name="_Hlk78808185"/>
      <w:proofErr w:type="spellStart"/>
      <w:r w:rsidRPr="003E5F3D">
        <w:rPr>
          <w:rFonts w:ascii="Times New Roman" w:hAnsi="Times New Roman" w:cs="Times New Roman"/>
          <w:b/>
          <w:sz w:val="28"/>
          <w:szCs w:val="28"/>
          <w:lang w:val="ru-RU"/>
        </w:rPr>
        <w:t>управління</w:t>
      </w:r>
      <w:proofErr w:type="spellEnd"/>
      <w:r w:rsidRPr="003E5F3D">
        <w:rPr>
          <w:rFonts w:ascii="Times New Roman" w:hAnsi="Times New Roman" w:cs="Times New Roman"/>
          <w:b/>
          <w:sz w:val="28"/>
          <w:szCs w:val="28"/>
          <w:lang w:val="ru-RU"/>
        </w:rPr>
        <w:t xml:space="preserve"> </w:t>
      </w:r>
      <w:proofErr w:type="spellStart"/>
      <w:r w:rsidRPr="003E5F3D">
        <w:rPr>
          <w:rFonts w:ascii="Times New Roman" w:hAnsi="Times New Roman" w:cs="Times New Roman"/>
          <w:b/>
          <w:sz w:val="28"/>
          <w:szCs w:val="28"/>
          <w:lang w:val="ru-RU"/>
        </w:rPr>
        <w:t>природокористуванням</w:t>
      </w:r>
      <w:bookmarkEnd w:id="5"/>
      <w:proofErr w:type="spellEnd"/>
      <w:r w:rsidRPr="003E5F3D">
        <w:rPr>
          <w:rFonts w:ascii="Times New Roman" w:hAnsi="Times New Roman" w:cs="Times New Roman"/>
          <w:sz w:val="28"/>
          <w:szCs w:val="28"/>
          <w:lang w:val="ru-RU"/>
        </w:rPr>
        <w:t xml:space="preserve"> є </w:t>
      </w:r>
      <w:proofErr w:type="spellStart"/>
      <w:r w:rsidRPr="003E5F3D">
        <w:rPr>
          <w:rFonts w:ascii="Times New Roman" w:hAnsi="Times New Roman" w:cs="Times New Roman"/>
          <w:sz w:val="28"/>
          <w:szCs w:val="28"/>
          <w:lang w:val="ru-RU"/>
        </w:rPr>
        <w:t>спеціально</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уповноважені</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державні</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органи</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органи</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самоврядування</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юридичні</w:t>
      </w:r>
      <w:proofErr w:type="spellEnd"/>
      <w:r w:rsidRPr="003E5F3D">
        <w:rPr>
          <w:rFonts w:ascii="Times New Roman" w:hAnsi="Times New Roman" w:cs="Times New Roman"/>
          <w:sz w:val="28"/>
          <w:szCs w:val="28"/>
          <w:lang w:val="ru-RU"/>
        </w:rPr>
        <w:t xml:space="preserve"> та </w:t>
      </w:r>
      <w:proofErr w:type="spellStart"/>
      <w:r w:rsidRPr="003E5F3D">
        <w:rPr>
          <w:rFonts w:ascii="Times New Roman" w:hAnsi="Times New Roman" w:cs="Times New Roman"/>
          <w:sz w:val="28"/>
          <w:szCs w:val="28"/>
          <w:lang w:val="ru-RU"/>
        </w:rPr>
        <w:t>фізичні</w:t>
      </w:r>
      <w:proofErr w:type="spellEnd"/>
      <w:r w:rsidRPr="003E5F3D">
        <w:rPr>
          <w:rFonts w:ascii="Times New Roman" w:hAnsi="Times New Roman" w:cs="Times New Roman"/>
          <w:sz w:val="28"/>
          <w:szCs w:val="28"/>
          <w:lang w:val="ru-RU"/>
        </w:rPr>
        <w:t xml:space="preserve"> особи-</w:t>
      </w:r>
      <w:proofErr w:type="spellStart"/>
      <w:r w:rsidRPr="003E5F3D">
        <w:rPr>
          <w:rFonts w:ascii="Times New Roman" w:hAnsi="Times New Roman" w:cs="Times New Roman"/>
          <w:sz w:val="28"/>
          <w:szCs w:val="28"/>
          <w:lang w:val="ru-RU"/>
        </w:rPr>
        <w:t>землекористувачі</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громадські</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організації</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що</w:t>
      </w:r>
      <w:proofErr w:type="spellEnd"/>
      <w:r w:rsidRPr="003E5F3D">
        <w:rPr>
          <w:rFonts w:ascii="Times New Roman" w:hAnsi="Times New Roman" w:cs="Times New Roman"/>
          <w:sz w:val="28"/>
          <w:szCs w:val="28"/>
          <w:lang w:val="ru-RU"/>
        </w:rPr>
        <w:t xml:space="preserve"> в рамках </w:t>
      </w:r>
      <w:proofErr w:type="spellStart"/>
      <w:r w:rsidRPr="003E5F3D">
        <w:rPr>
          <w:rFonts w:ascii="Times New Roman" w:hAnsi="Times New Roman" w:cs="Times New Roman"/>
          <w:sz w:val="28"/>
          <w:szCs w:val="28"/>
          <w:lang w:val="ru-RU"/>
        </w:rPr>
        <w:t>природоохоронного</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законодавства</w:t>
      </w:r>
      <w:proofErr w:type="spellEnd"/>
      <w:r w:rsidRPr="003E5F3D">
        <w:rPr>
          <w:rFonts w:ascii="Times New Roman" w:hAnsi="Times New Roman" w:cs="Times New Roman"/>
          <w:sz w:val="28"/>
          <w:szCs w:val="28"/>
          <w:lang w:val="ru-RU"/>
        </w:rPr>
        <w:t xml:space="preserve"> активно </w:t>
      </w:r>
      <w:proofErr w:type="spellStart"/>
      <w:r w:rsidRPr="003E5F3D">
        <w:rPr>
          <w:rFonts w:ascii="Times New Roman" w:hAnsi="Times New Roman" w:cs="Times New Roman"/>
          <w:sz w:val="28"/>
          <w:szCs w:val="28"/>
          <w:lang w:val="ru-RU"/>
        </w:rPr>
        <w:t>відстоюють</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свої</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інтереси</w:t>
      </w:r>
      <w:proofErr w:type="spellEnd"/>
      <w:r w:rsidRPr="003E5F3D">
        <w:rPr>
          <w:rFonts w:ascii="Times New Roman" w:hAnsi="Times New Roman" w:cs="Times New Roman"/>
          <w:sz w:val="28"/>
          <w:szCs w:val="28"/>
          <w:lang w:val="ru-RU"/>
        </w:rPr>
        <w:t xml:space="preserve"> та </w:t>
      </w:r>
      <w:proofErr w:type="spellStart"/>
      <w:r w:rsidRPr="003E5F3D">
        <w:rPr>
          <w:rFonts w:ascii="Times New Roman" w:hAnsi="Times New Roman" w:cs="Times New Roman"/>
          <w:sz w:val="28"/>
          <w:szCs w:val="28"/>
          <w:lang w:val="ru-RU"/>
        </w:rPr>
        <w:t>беруть</w:t>
      </w:r>
      <w:proofErr w:type="spellEnd"/>
      <w:r w:rsidRPr="003E5F3D">
        <w:rPr>
          <w:rFonts w:ascii="Times New Roman" w:hAnsi="Times New Roman" w:cs="Times New Roman"/>
          <w:sz w:val="28"/>
          <w:szCs w:val="28"/>
          <w:lang w:val="ru-RU"/>
        </w:rPr>
        <w:t xml:space="preserve"> на себе </w:t>
      </w:r>
      <w:proofErr w:type="spellStart"/>
      <w:r w:rsidRPr="003E5F3D">
        <w:rPr>
          <w:rFonts w:ascii="Times New Roman" w:hAnsi="Times New Roman" w:cs="Times New Roman"/>
          <w:sz w:val="28"/>
          <w:szCs w:val="28"/>
          <w:lang w:val="ru-RU"/>
        </w:rPr>
        <w:t>відповідальність</w:t>
      </w:r>
      <w:proofErr w:type="spellEnd"/>
      <w:r w:rsidRPr="003E5F3D">
        <w:rPr>
          <w:rFonts w:ascii="Times New Roman" w:hAnsi="Times New Roman" w:cs="Times New Roman"/>
          <w:sz w:val="28"/>
          <w:szCs w:val="28"/>
          <w:lang w:val="ru-RU"/>
        </w:rPr>
        <w:t xml:space="preserve"> за </w:t>
      </w:r>
      <w:proofErr w:type="spellStart"/>
      <w:r w:rsidRPr="003E5F3D">
        <w:rPr>
          <w:rFonts w:ascii="Times New Roman" w:hAnsi="Times New Roman" w:cs="Times New Roman"/>
          <w:sz w:val="28"/>
          <w:szCs w:val="28"/>
          <w:lang w:val="ru-RU"/>
        </w:rPr>
        <w:t>використання</w:t>
      </w:r>
      <w:proofErr w:type="spellEnd"/>
      <w:r w:rsidRPr="003E5F3D">
        <w:rPr>
          <w:rFonts w:ascii="Times New Roman" w:hAnsi="Times New Roman" w:cs="Times New Roman"/>
          <w:sz w:val="28"/>
          <w:szCs w:val="28"/>
          <w:lang w:val="ru-RU"/>
        </w:rPr>
        <w:t xml:space="preserve"> та </w:t>
      </w:r>
      <w:proofErr w:type="spellStart"/>
      <w:r w:rsidRPr="003E5F3D">
        <w:rPr>
          <w:rFonts w:ascii="Times New Roman" w:hAnsi="Times New Roman" w:cs="Times New Roman"/>
          <w:sz w:val="28"/>
          <w:szCs w:val="28"/>
          <w:lang w:val="ru-RU"/>
        </w:rPr>
        <w:t>управління</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певним</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природним</w:t>
      </w:r>
      <w:proofErr w:type="spellEnd"/>
      <w:r w:rsidRPr="003E5F3D">
        <w:rPr>
          <w:rFonts w:ascii="Times New Roman" w:hAnsi="Times New Roman" w:cs="Times New Roman"/>
          <w:sz w:val="28"/>
          <w:szCs w:val="28"/>
          <w:lang w:val="ru-RU"/>
        </w:rPr>
        <w:t xml:space="preserve"> компонентом на </w:t>
      </w:r>
      <w:proofErr w:type="spellStart"/>
      <w:r w:rsidRPr="003E5F3D">
        <w:rPr>
          <w:rFonts w:ascii="Times New Roman" w:hAnsi="Times New Roman" w:cs="Times New Roman"/>
          <w:sz w:val="28"/>
          <w:szCs w:val="28"/>
          <w:lang w:val="ru-RU"/>
        </w:rPr>
        <w:t>визначеній</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території</w:t>
      </w:r>
      <w:proofErr w:type="spellEnd"/>
      <w:r w:rsidRPr="003E5F3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w:t>
      </w:r>
      <w:r w:rsidRPr="003E5F3D">
        <w:rPr>
          <w:rFonts w:ascii="Times New Roman" w:hAnsi="Times New Roman" w:cs="Times New Roman"/>
          <w:sz w:val="28"/>
          <w:szCs w:val="28"/>
          <w:lang w:val="ru-RU"/>
        </w:rPr>
        <w:t>о</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стосується</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b/>
          <w:bCs/>
          <w:sz w:val="28"/>
          <w:szCs w:val="28"/>
          <w:lang w:val="ru-RU"/>
        </w:rPr>
        <w:t>територій</w:t>
      </w:r>
      <w:proofErr w:type="spellEnd"/>
      <w:r w:rsidRPr="003E5F3D">
        <w:rPr>
          <w:rFonts w:ascii="Times New Roman" w:hAnsi="Times New Roman" w:cs="Times New Roman"/>
          <w:b/>
          <w:bCs/>
          <w:sz w:val="28"/>
          <w:szCs w:val="28"/>
          <w:lang w:val="ru-RU"/>
        </w:rPr>
        <w:t xml:space="preserve"> природно-</w:t>
      </w:r>
      <w:proofErr w:type="spellStart"/>
      <w:r w:rsidRPr="003E5F3D">
        <w:rPr>
          <w:rFonts w:ascii="Times New Roman" w:hAnsi="Times New Roman" w:cs="Times New Roman"/>
          <w:b/>
          <w:bCs/>
          <w:sz w:val="28"/>
          <w:szCs w:val="28"/>
          <w:lang w:val="ru-RU"/>
        </w:rPr>
        <w:t>заповідного</w:t>
      </w:r>
      <w:proofErr w:type="spellEnd"/>
      <w:r w:rsidRPr="003E5F3D">
        <w:rPr>
          <w:rFonts w:ascii="Times New Roman" w:hAnsi="Times New Roman" w:cs="Times New Roman"/>
          <w:b/>
          <w:bCs/>
          <w:sz w:val="28"/>
          <w:szCs w:val="28"/>
          <w:lang w:val="ru-RU"/>
        </w:rPr>
        <w:t xml:space="preserve"> фонду</w:t>
      </w:r>
      <w:r>
        <w:rPr>
          <w:rFonts w:ascii="Times New Roman" w:hAnsi="Times New Roman" w:cs="Times New Roman"/>
          <w:sz w:val="28"/>
          <w:szCs w:val="28"/>
          <w:lang w:val="ru-RU"/>
        </w:rPr>
        <w:t xml:space="preserve"> </w:t>
      </w:r>
      <w:r w:rsidRPr="003E5F3D">
        <w:rPr>
          <w:rFonts w:ascii="Times New Roman" w:hAnsi="Times New Roman" w:cs="Times New Roman"/>
          <w:b/>
          <w:bCs/>
          <w:sz w:val="28"/>
          <w:szCs w:val="28"/>
          <w:lang w:val="ru-RU"/>
        </w:rPr>
        <w:t>(ПЗФ),</w:t>
      </w:r>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які</w:t>
      </w:r>
      <w:proofErr w:type="spellEnd"/>
      <w:r w:rsidRPr="003E5F3D">
        <w:rPr>
          <w:rFonts w:ascii="Times New Roman" w:hAnsi="Times New Roman" w:cs="Times New Roman"/>
          <w:sz w:val="28"/>
          <w:szCs w:val="28"/>
          <w:lang w:val="ru-RU"/>
        </w:rPr>
        <w:t xml:space="preserve"> є не </w:t>
      </w:r>
      <w:proofErr w:type="spellStart"/>
      <w:r w:rsidRPr="003E5F3D">
        <w:rPr>
          <w:rFonts w:ascii="Times New Roman" w:hAnsi="Times New Roman" w:cs="Times New Roman"/>
          <w:sz w:val="28"/>
          <w:szCs w:val="28"/>
          <w:lang w:val="ru-RU"/>
        </w:rPr>
        <w:t>порушеними</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або</w:t>
      </w:r>
      <w:proofErr w:type="spellEnd"/>
      <w:r w:rsidRPr="003E5F3D">
        <w:rPr>
          <w:rFonts w:ascii="Times New Roman" w:hAnsi="Times New Roman" w:cs="Times New Roman"/>
          <w:sz w:val="28"/>
          <w:szCs w:val="28"/>
          <w:lang w:val="ru-RU"/>
        </w:rPr>
        <w:t xml:space="preserve"> мало </w:t>
      </w:r>
      <w:proofErr w:type="spellStart"/>
      <w:r w:rsidRPr="003E5F3D">
        <w:rPr>
          <w:rFonts w:ascii="Times New Roman" w:hAnsi="Times New Roman" w:cs="Times New Roman"/>
          <w:sz w:val="28"/>
          <w:szCs w:val="28"/>
          <w:lang w:val="ru-RU"/>
        </w:rPr>
        <w:t>порушеними</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людською</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діяльністю</w:t>
      </w:r>
      <w:proofErr w:type="spellEnd"/>
      <w:r w:rsidRPr="003E5F3D">
        <w:rPr>
          <w:rFonts w:ascii="Times New Roman" w:hAnsi="Times New Roman" w:cs="Times New Roman"/>
          <w:sz w:val="28"/>
          <w:szCs w:val="28"/>
          <w:lang w:val="ru-RU"/>
        </w:rPr>
        <w:t xml:space="preserve">, то </w:t>
      </w:r>
      <w:proofErr w:type="spellStart"/>
      <w:r w:rsidRPr="003E5F3D">
        <w:rPr>
          <w:rFonts w:ascii="Times New Roman" w:hAnsi="Times New Roman" w:cs="Times New Roman"/>
          <w:sz w:val="28"/>
          <w:szCs w:val="28"/>
          <w:lang w:val="ru-RU"/>
        </w:rPr>
        <w:t>законодавством</w:t>
      </w:r>
      <w:proofErr w:type="spellEnd"/>
      <w:r w:rsidRPr="003E5F3D">
        <w:rPr>
          <w:rFonts w:ascii="Times New Roman" w:hAnsi="Times New Roman" w:cs="Times New Roman"/>
          <w:sz w:val="28"/>
          <w:szCs w:val="28"/>
          <w:lang w:val="ru-RU"/>
        </w:rPr>
        <w:t xml:space="preserve"> заборонено </w:t>
      </w:r>
      <w:proofErr w:type="spellStart"/>
      <w:r w:rsidRPr="003E5F3D">
        <w:rPr>
          <w:rFonts w:ascii="Times New Roman" w:hAnsi="Times New Roman" w:cs="Times New Roman"/>
          <w:sz w:val="28"/>
          <w:szCs w:val="28"/>
          <w:lang w:val="ru-RU"/>
        </w:rPr>
        <w:t>здійснювати</w:t>
      </w:r>
      <w:proofErr w:type="spellEnd"/>
      <w:r w:rsidRPr="003E5F3D">
        <w:rPr>
          <w:rFonts w:ascii="Times New Roman" w:hAnsi="Times New Roman" w:cs="Times New Roman"/>
          <w:sz w:val="28"/>
          <w:szCs w:val="28"/>
          <w:lang w:val="ru-RU"/>
        </w:rPr>
        <w:t xml:space="preserve"> будь яку </w:t>
      </w:r>
      <w:proofErr w:type="spellStart"/>
      <w:r w:rsidRPr="003E5F3D">
        <w:rPr>
          <w:rFonts w:ascii="Times New Roman" w:hAnsi="Times New Roman" w:cs="Times New Roman"/>
          <w:sz w:val="28"/>
          <w:szCs w:val="28"/>
          <w:lang w:val="ru-RU"/>
        </w:rPr>
        <w:t>господарську</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діяльність</w:t>
      </w:r>
      <w:proofErr w:type="spellEnd"/>
      <w:r w:rsidRPr="003E5F3D">
        <w:rPr>
          <w:rFonts w:ascii="Times New Roman" w:hAnsi="Times New Roman" w:cs="Times New Roman"/>
          <w:sz w:val="28"/>
          <w:szCs w:val="28"/>
          <w:lang w:val="ru-RU"/>
        </w:rPr>
        <w:t xml:space="preserve"> в зонах строгого </w:t>
      </w:r>
      <w:proofErr w:type="spellStart"/>
      <w:r w:rsidRPr="003E5F3D">
        <w:rPr>
          <w:rFonts w:ascii="Times New Roman" w:hAnsi="Times New Roman" w:cs="Times New Roman"/>
          <w:sz w:val="28"/>
          <w:szCs w:val="28"/>
          <w:lang w:val="ru-RU"/>
        </w:rPr>
        <w:t>заповідання</w:t>
      </w:r>
      <w:proofErr w:type="spellEnd"/>
      <w:r w:rsidRPr="003E5F3D">
        <w:rPr>
          <w:rFonts w:ascii="Times New Roman" w:hAnsi="Times New Roman" w:cs="Times New Roman"/>
          <w:sz w:val="28"/>
          <w:szCs w:val="28"/>
          <w:lang w:val="ru-RU"/>
        </w:rPr>
        <w:t xml:space="preserve"> та дозволено </w:t>
      </w:r>
      <w:proofErr w:type="spellStart"/>
      <w:r w:rsidRPr="003E5F3D">
        <w:rPr>
          <w:rFonts w:ascii="Times New Roman" w:hAnsi="Times New Roman" w:cs="Times New Roman"/>
          <w:sz w:val="28"/>
          <w:szCs w:val="28"/>
          <w:lang w:val="ru-RU"/>
        </w:rPr>
        <w:t>здійснювати</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рекреаційну</w:t>
      </w:r>
      <w:proofErr w:type="spellEnd"/>
      <w:r w:rsidRPr="003E5F3D">
        <w:rPr>
          <w:rFonts w:ascii="Times New Roman" w:hAnsi="Times New Roman" w:cs="Times New Roman"/>
          <w:sz w:val="28"/>
          <w:szCs w:val="28"/>
          <w:lang w:val="ru-RU"/>
        </w:rPr>
        <w:t xml:space="preserve"> </w:t>
      </w:r>
      <w:r>
        <w:rPr>
          <w:rFonts w:ascii="Times New Roman" w:hAnsi="Times New Roman" w:cs="Times New Roman"/>
          <w:sz w:val="28"/>
          <w:szCs w:val="28"/>
          <w:lang w:val="ru-RU"/>
        </w:rPr>
        <w:t>і</w:t>
      </w:r>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обмежену</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традиційну</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господарську</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діяльність</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місцевого</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населенн</w:t>
      </w:r>
      <w:r>
        <w:rPr>
          <w:rFonts w:ascii="Times New Roman" w:hAnsi="Times New Roman" w:cs="Times New Roman"/>
          <w:sz w:val="28"/>
          <w:szCs w:val="28"/>
          <w:lang w:val="ru-RU"/>
        </w:rPr>
        <w:t>я</w:t>
      </w:r>
      <w:proofErr w:type="spellEnd"/>
      <w:r w:rsidRPr="003E5F3D">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буферних</w:t>
      </w:r>
      <w:proofErr w:type="spellEnd"/>
      <w:r w:rsidRPr="003E5F3D">
        <w:rPr>
          <w:rFonts w:ascii="Times New Roman" w:hAnsi="Times New Roman" w:cs="Times New Roman"/>
          <w:sz w:val="28"/>
          <w:szCs w:val="28"/>
          <w:lang w:val="ru-RU"/>
        </w:rPr>
        <w:t xml:space="preserve"> зонах </w:t>
      </w:r>
      <w:proofErr w:type="spellStart"/>
      <w:r w:rsidRPr="003E5F3D">
        <w:rPr>
          <w:rFonts w:ascii="Times New Roman" w:hAnsi="Times New Roman" w:cs="Times New Roman"/>
          <w:sz w:val="28"/>
          <w:szCs w:val="28"/>
          <w:lang w:val="ru-RU"/>
        </w:rPr>
        <w:t>заповідних</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територій</w:t>
      </w:r>
      <w:proofErr w:type="spellEnd"/>
      <w:r w:rsidRPr="003E5F3D">
        <w:rPr>
          <w:rFonts w:ascii="Times New Roman" w:hAnsi="Times New Roman" w:cs="Times New Roman"/>
          <w:sz w:val="28"/>
          <w:szCs w:val="28"/>
          <w:lang w:val="ru-RU"/>
        </w:rPr>
        <w:t xml:space="preserve">. На </w:t>
      </w:r>
      <w:proofErr w:type="spellStart"/>
      <w:r w:rsidRPr="003E5F3D">
        <w:rPr>
          <w:rFonts w:ascii="Times New Roman" w:hAnsi="Times New Roman" w:cs="Times New Roman"/>
          <w:sz w:val="28"/>
          <w:szCs w:val="28"/>
          <w:lang w:val="ru-RU"/>
        </w:rPr>
        <w:t>цих</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територіях</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управління</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природокористуванням</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здійснюють</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спеціальні</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адміністрації</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заповідних</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установ</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які</w:t>
      </w:r>
      <w:proofErr w:type="spellEnd"/>
      <w:r w:rsidRPr="003E5F3D">
        <w:rPr>
          <w:rFonts w:ascii="Times New Roman" w:hAnsi="Times New Roman" w:cs="Times New Roman"/>
          <w:sz w:val="28"/>
          <w:szCs w:val="28"/>
          <w:lang w:val="ru-RU"/>
        </w:rPr>
        <w:t xml:space="preserve"> </w:t>
      </w:r>
      <w:proofErr w:type="spellStart"/>
      <w:r w:rsidRPr="003E5F3D">
        <w:rPr>
          <w:rFonts w:ascii="Times New Roman" w:hAnsi="Times New Roman" w:cs="Times New Roman"/>
          <w:sz w:val="28"/>
          <w:szCs w:val="28"/>
          <w:lang w:val="ru-RU"/>
        </w:rPr>
        <w:t>фінансуються</w:t>
      </w:r>
      <w:proofErr w:type="spellEnd"/>
      <w:r w:rsidRPr="003E5F3D">
        <w:rPr>
          <w:rFonts w:ascii="Times New Roman" w:hAnsi="Times New Roman" w:cs="Times New Roman"/>
          <w:sz w:val="28"/>
          <w:szCs w:val="28"/>
          <w:lang w:val="ru-RU"/>
        </w:rPr>
        <w:t xml:space="preserve"> з державного бюджету. </w:t>
      </w:r>
    </w:p>
    <w:p w14:paraId="6DA731AB" w14:textId="77777777" w:rsidR="00405187" w:rsidRPr="009D7BB8" w:rsidRDefault="00405187"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Pr="003D7C8D">
        <w:rPr>
          <w:rFonts w:ascii="Times New Roman" w:hAnsi="Times New Roman" w:cs="Times New Roman"/>
          <w:b/>
          <w:sz w:val="28"/>
          <w:szCs w:val="28"/>
          <w:lang w:val="ru-RU"/>
        </w:rPr>
        <w:t>Управління</w:t>
      </w:r>
      <w:proofErr w:type="spellEnd"/>
      <w:r w:rsidRPr="003D7C8D">
        <w:rPr>
          <w:rFonts w:ascii="Times New Roman" w:hAnsi="Times New Roman" w:cs="Times New Roman"/>
          <w:b/>
          <w:sz w:val="28"/>
          <w:szCs w:val="28"/>
          <w:lang w:val="ru-RU"/>
        </w:rPr>
        <w:t xml:space="preserve"> </w:t>
      </w:r>
      <w:proofErr w:type="spellStart"/>
      <w:r w:rsidRPr="003D7C8D">
        <w:rPr>
          <w:rFonts w:ascii="Times New Roman" w:hAnsi="Times New Roman" w:cs="Times New Roman"/>
          <w:b/>
          <w:sz w:val="28"/>
          <w:szCs w:val="28"/>
          <w:lang w:val="ru-RU"/>
        </w:rPr>
        <w:t>природокористуванням</w:t>
      </w:r>
      <w:proofErr w:type="spellEnd"/>
      <w:r w:rsidRPr="003D7C8D">
        <w:rPr>
          <w:rFonts w:ascii="Times New Roman" w:hAnsi="Times New Roman" w:cs="Times New Roman"/>
          <w:b/>
          <w:sz w:val="28"/>
          <w:szCs w:val="28"/>
          <w:lang w:val="ru-RU"/>
        </w:rPr>
        <w:t xml:space="preserve"> і </w:t>
      </w:r>
      <w:proofErr w:type="spellStart"/>
      <w:r w:rsidRPr="003D7C8D">
        <w:rPr>
          <w:rFonts w:ascii="Times New Roman" w:hAnsi="Times New Roman" w:cs="Times New Roman"/>
          <w:b/>
          <w:sz w:val="28"/>
          <w:szCs w:val="28"/>
          <w:lang w:val="ru-RU"/>
        </w:rPr>
        <w:t>охороною</w:t>
      </w:r>
      <w:proofErr w:type="spellEnd"/>
      <w:r w:rsidRPr="003D7C8D">
        <w:rPr>
          <w:rFonts w:ascii="Times New Roman" w:hAnsi="Times New Roman" w:cs="Times New Roman"/>
          <w:b/>
          <w:sz w:val="28"/>
          <w:szCs w:val="28"/>
          <w:lang w:val="ru-RU"/>
        </w:rPr>
        <w:t xml:space="preserve"> </w:t>
      </w:r>
      <w:proofErr w:type="spellStart"/>
      <w:r w:rsidRPr="003D7C8D">
        <w:rPr>
          <w:rFonts w:ascii="Times New Roman" w:hAnsi="Times New Roman" w:cs="Times New Roman"/>
          <w:b/>
          <w:sz w:val="28"/>
          <w:szCs w:val="28"/>
          <w:lang w:val="ru-RU"/>
        </w:rPr>
        <w:t>навколишнього</w:t>
      </w:r>
      <w:proofErr w:type="spellEnd"/>
      <w:r w:rsidRPr="003D7C8D">
        <w:rPr>
          <w:rFonts w:ascii="Times New Roman" w:hAnsi="Times New Roman" w:cs="Times New Roman"/>
          <w:b/>
          <w:sz w:val="28"/>
          <w:szCs w:val="28"/>
          <w:lang w:val="ru-RU"/>
        </w:rPr>
        <w:t xml:space="preserve"> природного </w:t>
      </w:r>
      <w:proofErr w:type="spellStart"/>
      <w:r w:rsidRPr="003D7C8D">
        <w:rPr>
          <w:rFonts w:ascii="Times New Roman" w:hAnsi="Times New Roman" w:cs="Times New Roman"/>
          <w:b/>
          <w:sz w:val="28"/>
          <w:szCs w:val="28"/>
          <w:lang w:val="ru-RU"/>
        </w:rPr>
        <w:t>середовища</w:t>
      </w:r>
      <w:proofErr w:type="spellEnd"/>
      <w:r w:rsidRPr="003D7C8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практично </w:t>
      </w:r>
      <w:proofErr w:type="spellStart"/>
      <w:r>
        <w:rPr>
          <w:rFonts w:ascii="Times New Roman" w:hAnsi="Times New Roman" w:cs="Times New Roman"/>
          <w:sz w:val="28"/>
          <w:szCs w:val="28"/>
          <w:lang w:val="ru-RU"/>
        </w:rPr>
        <w:t>реалізується</w:t>
      </w:r>
      <w:proofErr w:type="spellEnd"/>
      <w:r>
        <w:rPr>
          <w:rFonts w:ascii="Times New Roman" w:hAnsi="Times New Roman" w:cs="Times New Roman"/>
          <w:sz w:val="28"/>
          <w:szCs w:val="28"/>
          <w:lang w:val="ru-RU"/>
        </w:rPr>
        <w:t xml:space="preserve"> шляхом</w:t>
      </w:r>
      <w:r w:rsidRPr="003D7C8D">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формування</w:t>
      </w:r>
      <w:proofErr w:type="spellEnd"/>
      <w:r w:rsidRPr="003D7C8D">
        <w:rPr>
          <w:rFonts w:ascii="Times New Roman" w:hAnsi="Times New Roman" w:cs="Times New Roman"/>
          <w:sz w:val="28"/>
          <w:szCs w:val="28"/>
          <w:lang w:val="ru-RU"/>
        </w:rPr>
        <w:t xml:space="preserve"> </w:t>
      </w:r>
      <w:proofErr w:type="spellStart"/>
      <w:r w:rsidRPr="003D7C8D">
        <w:rPr>
          <w:rFonts w:ascii="Times New Roman" w:hAnsi="Times New Roman" w:cs="Times New Roman"/>
          <w:sz w:val="28"/>
          <w:szCs w:val="28"/>
          <w:lang w:val="ru-RU"/>
        </w:rPr>
        <w:t>систем</w:t>
      </w:r>
      <w:r>
        <w:rPr>
          <w:rFonts w:ascii="Times New Roman" w:hAnsi="Times New Roman" w:cs="Times New Roman"/>
          <w:sz w:val="28"/>
          <w:szCs w:val="28"/>
          <w:lang w:val="ru-RU"/>
        </w:rPr>
        <w:t>и</w:t>
      </w:r>
      <w:proofErr w:type="spellEnd"/>
      <w:r w:rsidRPr="003D7C8D">
        <w:rPr>
          <w:rFonts w:ascii="Times New Roman" w:hAnsi="Times New Roman" w:cs="Times New Roman"/>
          <w:sz w:val="28"/>
          <w:szCs w:val="28"/>
          <w:lang w:val="ru-RU"/>
        </w:rPr>
        <w:t xml:space="preserve"> </w:t>
      </w:r>
      <w:proofErr w:type="spellStart"/>
      <w:r w:rsidRPr="003D7C8D">
        <w:rPr>
          <w:rFonts w:ascii="Times New Roman" w:hAnsi="Times New Roman" w:cs="Times New Roman"/>
          <w:sz w:val="28"/>
          <w:szCs w:val="28"/>
          <w:lang w:val="ru-RU"/>
        </w:rPr>
        <w:t>органів</w:t>
      </w:r>
      <w:proofErr w:type="spellEnd"/>
      <w:r w:rsidRPr="003D7C8D">
        <w:rPr>
          <w:rFonts w:ascii="Times New Roman" w:hAnsi="Times New Roman" w:cs="Times New Roman"/>
          <w:sz w:val="28"/>
          <w:szCs w:val="28"/>
          <w:lang w:val="ru-RU"/>
        </w:rPr>
        <w:t xml:space="preserve"> </w:t>
      </w:r>
      <w:proofErr w:type="spellStart"/>
      <w:r w:rsidRPr="003D7C8D">
        <w:rPr>
          <w:rFonts w:ascii="Times New Roman" w:hAnsi="Times New Roman" w:cs="Times New Roman"/>
          <w:sz w:val="28"/>
          <w:szCs w:val="28"/>
          <w:lang w:val="ru-RU"/>
        </w:rPr>
        <w:t>державної</w:t>
      </w:r>
      <w:proofErr w:type="spellEnd"/>
      <w:r w:rsidRPr="003D7C8D">
        <w:rPr>
          <w:rFonts w:ascii="Times New Roman" w:hAnsi="Times New Roman" w:cs="Times New Roman"/>
          <w:sz w:val="28"/>
          <w:szCs w:val="28"/>
          <w:lang w:val="ru-RU"/>
        </w:rPr>
        <w:t xml:space="preserve"> </w:t>
      </w:r>
      <w:proofErr w:type="spellStart"/>
      <w:r w:rsidRPr="003D7C8D">
        <w:rPr>
          <w:rFonts w:ascii="Times New Roman" w:hAnsi="Times New Roman" w:cs="Times New Roman"/>
          <w:sz w:val="28"/>
          <w:szCs w:val="28"/>
          <w:lang w:val="ru-RU"/>
        </w:rPr>
        <w:t>виконавчої</w:t>
      </w:r>
      <w:proofErr w:type="spellEnd"/>
      <w:r w:rsidRPr="003D7C8D">
        <w:rPr>
          <w:rFonts w:ascii="Times New Roman" w:hAnsi="Times New Roman" w:cs="Times New Roman"/>
          <w:sz w:val="28"/>
          <w:szCs w:val="28"/>
          <w:lang w:val="ru-RU"/>
        </w:rPr>
        <w:t xml:space="preserve"> </w:t>
      </w:r>
      <w:proofErr w:type="spellStart"/>
      <w:r w:rsidRPr="003D7C8D">
        <w:rPr>
          <w:rFonts w:ascii="Times New Roman" w:hAnsi="Times New Roman" w:cs="Times New Roman"/>
          <w:sz w:val="28"/>
          <w:szCs w:val="28"/>
          <w:lang w:val="ru-RU"/>
        </w:rPr>
        <w:t>влади</w:t>
      </w:r>
      <w:proofErr w:type="spellEnd"/>
      <w:r w:rsidRPr="003D7C8D">
        <w:rPr>
          <w:rFonts w:ascii="Times New Roman" w:hAnsi="Times New Roman" w:cs="Times New Roman"/>
          <w:sz w:val="28"/>
          <w:szCs w:val="28"/>
          <w:lang w:val="ru-RU"/>
        </w:rPr>
        <w:t xml:space="preserve"> і </w:t>
      </w:r>
      <w:proofErr w:type="spellStart"/>
      <w:r w:rsidRPr="003D7C8D">
        <w:rPr>
          <w:rFonts w:ascii="Times New Roman" w:hAnsi="Times New Roman" w:cs="Times New Roman"/>
          <w:sz w:val="28"/>
          <w:szCs w:val="28"/>
          <w:lang w:val="ru-RU"/>
        </w:rPr>
        <w:t>м</w:t>
      </w:r>
      <w:r>
        <w:rPr>
          <w:rFonts w:ascii="Times New Roman" w:hAnsi="Times New Roman" w:cs="Times New Roman"/>
          <w:sz w:val="28"/>
          <w:szCs w:val="28"/>
          <w:lang w:val="ru-RU"/>
        </w:rPr>
        <w:t>ісцевого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самоврядування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sidRPr="003D7C8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державну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політику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раціонального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досягнення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мінімізації</w:t>
      </w:r>
      <w:proofErr w:type="spellEnd"/>
      <w:r>
        <w:rPr>
          <w:rFonts w:ascii="Times New Roman" w:hAnsi="Times New Roman" w:cs="Times New Roman"/>
          <w:sz w:val="28"/>
          <w:szCs w:val="28"/>
          <w:lang w:val="ru-RU"/>
        </w:rPr>
        <w:t xml:space="preserve"> негативного </w:t>
      </w:r>
      <w:proofErr w:type="spellStart"/>
      <w:r>
        <w:rPr>
          <w:rFonts w:ascii="Times New Roman" w:hAnsi="Times New Roman" w:cs="Times New Roman"/>
          <w:sz w:val="28"/>
          <w:szCs w:val="28"/>
          <w:lang w:val="ru-RU"/>
        </w:rPr>
        <w:t>впливу</w:t>
      </w:r>
      <w:proofErr w:type="spellEnd"/>
      <w:r w:rsidRPr="003D7C8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на </w:t>
      </w:r>
      <w:proofErr w:type="spellStart"/>
      <w:r>
        <w:rPr>
          <w:rFonts w:ascii="Times New Roman" w:hAnsi="Times New Roman" w:cs="Times New Roman"/>
          <w:sz w:val="28"/>
          <w:szCs w:val="28"/>
          <w:lang w:val="ru-RU"/>
        </w:rPr>
        <w:t>природнє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середовище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збалансований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розвиток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території</w:t>
      </w:r>
      <w:proofErr w:type="spellEnd"/>
      <w:r w:rsidRPr="003D7C8D">
        <w:rPr>
          <w:rFonts w:ascii="Times New Roman" w:hAnsi="Times New Roman" w:cs="Times New Roman"/>
          <w:sz w:val="28"/>
          <w:szCs w:val="28"/>
          <w:lang w:val="ru-RU"/>
        </w:rPr>
        <w:t>.</w:t>
      </w:r>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ефективного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потрібна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інформація</w:t>
      </w:r>
      <w:proofErr w:type="spellEnd"/>
      <w:r>
        <w:rPr>
          <w:rFonts w:ascii="Times New Roman" w:hAnsi="Times New Roman" w:cs="Times New Roman"/>
          <w:sz w:val="28"/>
          <w:szCs w:val="28"/>
          <w:lang w:val="ru-RU"/>
        </w:rPr>
        <w:t xml:space="preserve"> як про мету і </w:t>
      </w:r>
      <w:proofErr w:type="spellStart"/>
      <w:r>
        <w:rPr>
          <w:rFonts w:ascii="Times New Roman" w:hAnsi="Times New Roman" w:cs="Times New Roman"/>
          <w:sz w:val="28"/>
          <w:szCs w:val="28"/>
          <w:lang w:val="ru-RU"/>
        </w:rPr>
        <w:t>бажані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стану </w:t>
      </w:r>
      <w:proofErr w:type="spellStart"/>
      <w:r>
        <w:rPr>
          <w:rFonts w:ascii="Times New Roman" w:hAnsi="Times New Roman" w:cs="Times New Roman"/>
          <w:sz w:val="28"/>
          <w:szCs w:val="28"/>
          <w:lang w:val="ru-RU"/>
        </w:rPr>
        <w:t>вибраного</w:t>
      </w:r>
      <w:proofErr w:type="spellEnd"/>
      <w:r>
        <w:rPr>
          <w:rFonts w:ascii="Times New Roman" w:hAnsi="Times New Roman" w:cs="Times New Roman"/>
          <w:sz w:val="28"/>
          <w:szCs w:val="28"/>
          <w:lang w:val="ru-RU"/>
        </w:rPr>
        <w:t xml:space="preserve"> </w:t>
      </w:r>
      <w:proofErr w:type="spellStart"/>
      <w:r w:rsidRPr="00FF38ED">
        <w:rPr>
          <w:rFonts w:ascii="Times New Roman" w:hAnsi="Times New Roman" w:cs="Times New Roman"/>
          <w:sz w:val="28"/>
          <w:szCs w:val="28"/>
          <w:lang w:val="ru-RU"/>
        </w:rPr>
        <w:t>об'єкту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так і про </w:t>
      </w:r>
      <w:proofErr w:type="spellStart"/>
      <w:r>
        <w:rPr>
          <w:rFonts w:ascii="Times New Roman" w:hAnsi="Times New Roman" w:cs="Times New Roman"/>
          <w:sz w:val="28"/>
          <w:szCs w:val="28"/>
          <w:lang w:val="ru-RU"/>
        </w:rPr>
        <w:t>реальні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стану </w:t>
      </w:r>
      <w:proofErr w:type="spellStart"/>
      <w:r w:rsidRPr="00FF38ED">
        <w:rPr>
          <w:rFonts w:ascii="Times New Roman" w:hAnsi="Times New Roman" w:cs="Times New Roman"/>
          <w:sz w:val="28"/>
          <w:szCs w:val="28"/>
          <w:lang w:val="ru-RU"/>
        </w:rPr>
        <w:t>об'єкту</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часі</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просторі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Отримувана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інформація</w:t>
      </w:r>
      <w:proofErr w:type="spellEnd"/>
      <w:r>
        <w:rPr>
          <w:rFonts w:ascii="Times New Roman" w:hAnsi="Times New Roman" w:cs="Times New Roman"/>
          <w:sz w:val="28"/>
          <w:szCs w:val="28"/>
          <w:lang w:val="ru-RU"/>
        </w:rPr>
        <w:t xml:space="preserve"> є основою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бази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необхідних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об'єкт</w:t>
      </w:r>
      <w:proofErr w:type="spellEnd"/>
      <w:r>
        <w:rPr>
          <w:rFonts w:ascii="Times New Roman" w:hAnsi="Times New Roman" w:cs="Times New Roman"/>
          <w:sz w:val="28"/>
          <w:szCs w:val="28"/>
          <w:lang w:val="ru-RU"/>
        </w:rPr>
        <w:t xml:space="preserve">, вона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опрацьована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проаналізована</w:t>
      </w:r>
      <w:proofErr w:type="spellEnd"/>
      <w:r>
        <w:rPr>
          <w:rFonts w:ascii="Times New Roman" w:hAnsi="Times New Roman" w:cs="Times New Roman"/>
          <w:sz w:val="28"/>
          <w:szCs w:val="28"/>
          <w:lang w:val="ru-RU"/>
        </w:rPr>
        <w:t xml:space="preserve"> з метою </w:t>
      </w:r>
      <w:proofErr w:type="spellStart"/>
      <w:r>
        <w:rPr>
          <w:rFonts w:ascii="Times New Roman" w:hAnsi="Times New Roman" w:cs="Times New Roman"/>
          <w:sz w:val="28"/>
          <w:szCs w:val="28"/>
          <w:lang w:val="ru-RU"/>
        </w:rPr>
        <w:t>виявлення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голоних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впливів</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вироблення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науково-обгрунтованих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забезпечує</w:t>
      </w:r>
      <w:proofErr w:type="spellEnd"/>
      <w:r>
        <w:rPr>
          <w:rFonts w:ascii="Times New Roman" w:hAnsi="Times New Roman" w:cs="Times New Roman"/>
          <w:sz w:val="28"/>
          <w:szCs w:val="28"/>
          <w:lang w:val="ru-RU"/>
        </w:rPr>
        <w:t xml:space="preserve"> </w:t>
      </w:r>
      <w:proofErr w:type="spellStart"/>
      <w:r w:rsidRPr="003E5F3D">
        <w:rPr>
          <w:rFonts w:ascii="Times New Roman" w:hAnsi="Times New Roman" w:cs="Times New Roman"/>
          <w:b/>
          <w:bCs/>
          <w:sz w:val="28"/>
          <w:szCs w:val="28"/>
          <w:lang w:val="ru-RU"/>
        </w:rPr>
        <w:t>державна</w:t>
      </w:r>
      <w:proofErr w:type="spellEnd"/>
      <w:r w:rsidRPr="003E5F3D">
        <w:rPr>
          <w:rFonts w:ascii="Times New Roman" w:hAnsi="Times New Roman" w:cs="Times New Roman"/>
          <w:b/>
          <w:bCs/>
          <w:sz w:val="28"/>
          <w:szCs w:val="28"/>
          <w:lang w:val="ru-RU"/>
        </w:rPr>
        <w:t xml:space="preserve"> система </w:t>
      </w:r>
      <w:proofErr w:type="spellStart"/>
      <w:r w:rsidRPr="003E5F3D">
        <w:rPr>
          <w:rFonts w:ascii="Times New Roman" w:hAnsi="Times New Roman" w:cs="Times New Roman"/>
          <w:b/>
          <w:bCs/>
          <w:sz w:val="28"/>
          <w:szCs w:val="28"/>
          <w:lang w:val="ru-RU"/>
        </w:rPr>
        <w:t>моніторингу</w:t>
      </w:r>
      <w:proofErr w:type="spellEnd"/>
      <w:r w:rsidRPr="003E5F3D">
        <w:rPr>
          <w:rFonts w:ascii="Times New Roman" w:hAnsi="Times New Roman" w:cs="Times New Roman"/>
          <w:b/>
          <w:bCs/>
          <w:sz w:val="28"/>
          <w:szCs w:val="28"/>
          <w:lang w:val="ru-RU"/>
        </w:rPr>
        <w:t xml:space="preserve"> </w:t>
      </w:r>
      <w:proofErr w:type="spellStart"/>
      <w:r w:rsidRPr="003E5F3D">
        <w:rPr>
          <w:rFonts w:ascii="Times New Roman" w:hAnsi="Times New Roman" w:cs="Times New Roman"/>
          <w:b/>
          <w:bCs/>
          <w:sz w:val="28"/>
          <w:szCs w:val="28"/>
          <w:lang w:val="ru-RU"/>
        </w:rPr>
        <w:t>довкілля</w:t>
      </w:r>
      <w:proofErr w:type="spellEnd"/>
      <w:r>
        <w:rPr>
          <w:rFonts w:ascii="Times New Roman" w:hAnsi="Times New Roman" w:cs="Times New Roman"/>
          <w:b/>
          <w:bCs/>
          <w:sz w:val="28"/>
          <w:szCs w:val="28"/>
          <w:lang w:val="ru-RU"/>
        </w:rPr>
        <w:t xml:space="preserve"> (ДСМД)</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Органіація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ведення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моніторингу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складна і </w:t>
      </w:r>
      <w:proofErr w:type="spellStart"/>
      <w:r>
        <w:rPr>
          <w:rFonts w:ascii="Times New Roman" w:hAnsi="Times New Roman" w:cs="Times New Roman"/>
          <w:sz w:val="28"/>
          <w:szCs w:val="28"/>
          <w:lang w:val="ru-RU"/>
        </w:rPr>
        <w:t>багатопрофільна</w:t>
      </w:r>
      <w:proofErr w:type="spellEnd"/>
      <w:r>
        <w:rPr>
          <w:rFonts w:ascii="Times New Roman" w:hAnsi="Times New Roman" w:cs="Times New Roman"/>
          <w:sz w:val="28"/>
          <w:szCs w:val="28"/>
          <w:lang w:val="ru-RU"/>
        </w:rPr>
        <w:t xml:space="preserve"> система з </w:t>
      </w:r>
      <w:proofErr w:type="spellStart"/>
      <w:r>
        <w:rPr>
          <w:rFonts w:ascii="Times New Roman" w:hAnsi="Times New Roman" w:cs="Times New Roman"/>
          <w:sz w:val="28"/>
          <w:szCs w:val="28"/>
          <w:lang w:val="ru-RU"/>
        </w:rPr>
        <w:t>різноманітними</w:t>
      </w:r>
      <w:proofErr w:type="spellEnd"/>
      <w:r>
        <w:rPr>
          <w:rFonts w:ascii="Times New Roman" w:hAnsi="Times New Roman" w:cs="Times New Roman"/>
          <w:sz w:val="28"/>
          <w:szCs w:val="28"/>
          <w:lang w:val="ru-RU"/>
        </w:rPr>
        <w:t xml:space="preserve"> моделями </w:t>
      </w:r>
      <w:proofErr w:type="spellStart"/>
      <w:r>
        <w:rPr>
          <w:rFonts w:ascii="Times New Roman" w:hAnsi="Times New Roman" w:cs="Times New Roman"/>
          <w:sz w:val="28"/>
          <w:szCs w:val="28"/>
          <w:lang w:val="ru-RU"/>
        </w:rPr>
        <w:t>оцінки</w:t>
      </w:r>
      <w:proofErr w:type="spellEnd"/>
      <w:r>
        <w:rPr>
          <w:rFonts w:ascii="Times New Roman" w:hAnsi="Times New Roman" w:cs="Times New Roman"/>
          <w:sz w:val="28"/>
          <w:szCs w:val="28"/>
          <w:lang w:val="ru-RU"/>
        </w:rPr>
        <w:t xml:space="preserve"> стану </w:t>
      </w:r>
      <w:proofErr w:type="spellStart"/>
      <w:r>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моделювання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w:t>
      </w:r>
      <w:proofErr w:type="spellEnd"/>
      <w:r>
        <w:rPr>
          <w:rFonts w:ascii="Times New Roman" w:hAnsi="Times New Roman" w:cs="Times New Roman"/>
          <w:sz w:val="28"/>
          <w:szCs w:val="28"/>
          <w:lang w:val="ru-RU"/>
        </w:rPr>
        <w:t xml:space="preserve"> при тих </w:t>
      </w:r>
      <w:proofErr w:type="spellStart"/>
      <w:r>
        <w:rPr>
          <w:rFonts w:ascii="Times New Roman" w:hAnsi="Times New Roman" w:cs="Times New Roman"/>
          <w:sz w:val="28"/>
          <w:szCs w:val="28"/>
          <w:lang w:val="ru-RU"/>
        </w:rPr>
        <w:t>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сценаріях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альтернативних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обрати </w:t>
      </w:r>
      <w:proofErr w:type="spellStart"/>
      <w:r>
        <w:rPr>
          <w:rFonts w:ascii="Times New Roman" w:hAnsi="Times New Roman" w:cs="Times New Roman"/>
          <w:sz w:val="28"/>
          <w:szCs w:val="28"/>
          <w:lang w:val="ru-RU"/>
        </w:rPr>
        <w:t>таке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найкраще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обраним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цілям</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критеріям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упаравління</w:t>
      </w:r>
      <w:proofErr w:type="spellEnd"/>
      <w:r>
        <w:rPr>
          <w:rFonts w:ascii="Times New Roman" w:hAnsi="Times New Roman" w:cs="Times New Roman"/>
          <w:sz w:val="28"/>
          <w:szCs w:val="28"/>
          <w:lang w:val="ru-RU"/>
        </w:rPr>
        <w:t xml:space="preserve"> ПТС, а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стратегії</w:t>
      </w:r>
      <w:proofErr w:type="spellEnd"/>
      <w:r>
        <w:rPr>
          <w:rFonts w:ascii="Times New Roman" w:hAnsi="Times New Roman" w:cs="Times New Roman"/>
          <w:sz w:val="28"/>
          <w:szCs w:val="28"/>
          <w:lang w:val="ru-RU"/>
        </w:rPr>
        <w:t xml:space="preserve"> розвитку </w:t>
      </w:r>
      <w:proofErr w:type="spellStart"/>
      <w:r>
        <w:rPr>
          <w:rFonts w:ascii="Times New Roman" w:hAnsi="Times New Roman" w:cs="Times New Roman"/>
          <w:sz w:val="28"/>
          <w:szCs w:val="28"/>
          <w:lang w:val="ru-RU"/>
        </w:rPr>
        <w:t>територіальних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обєднаних</w:t>
      </w:r>
      <w:proofErr w:type="spellEnd"/>
      <w:r>
        <w:rPr>
          <w:rFonts w:ascii="Times New Roman" w:hAnsi="Times New Roman" w:cs="Times New Roman"/>
          <w:sz w:val="28"/>
          <w:szCs w:val="28"/>
          <w:lang w:val="ru-RU"/>
        </w:rPr>
        <w:t xml:space="preserve"> громад, в межах </w:t>
      </w:r>
      <w:proofErr w:type="spellStart"/>
      <w:r>
        <w:rPr>
          <w:rFonts w:ascii="Times New Roman" w:hAnsi="Times New Roman" w:cs="Times New Roman"/>
          <w:sz w:val="28"/>
          <w:szCs w:val="28"/>
          <w:lang w:val="ru-RU"/>
        </w:rPr>
        <w:t>яких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Правильність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прийнятого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задежить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достовірності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інформації</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об'єкт</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технології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будуть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задіяні</w:t>
      </w:r>
      <w:proofErr w:type="spellEnd"/>
      <w:r>
        <w:rPr>
          <w:rFonts w:ascii="Times New Roman" w:hAnsi="Times New Roman" w:cs="Times New Roman"/>
          <w:sz w:val="28"/>
          <w:szCs w:val="28"/>
          <w:lang w:val="ru-RU"/>
        </w:rPr>
        <w:t xml:space="preserve">. </w:t>
      </w:r>
    </w:p>
    <w:p w14:paraId="42296D2C" w14:textId="77777777" w:rsidR="00405187" w:rsidRPr="009D7BB8" w:rsidRDefault="00405187" w:rsidP="007572E8">
      <w:pPr>
        <w:tabs>
          <w:tab w:val="left" w:pos="9072"/>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9D7BB8">
        <w:rPr>
          <w:rFonts w:ascii="Times New Roman" w:hAnsi="Times New Roman" w:cs="Times New Roman"/>
          <w:sz w:val="28"/>
          <w:szCs w:val="28"/>
          <w:lang w:val="ru-RU"/>
        </w:rPr>
        <w:t xml:space="preserve">Система </w:t>
      </w:r>
      <w:proofErr w:type="spellStart"/>
      <w:r w:rsidRPr="009D7BB8">
        <w:rPr>
          <w:rFonts w:ascii="Times New Roman" w:hAnsi="Times New Roman" w:cs="Times New Roman"/>
          <w:sz w:val="28"/>
          <w:szCs w:val="28"/>
          <w:lang w:val="ru-RU"/>
        </w:rPr>
        <w:t>стратегій</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управління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техногенно-екологічною</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безпекою</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має</w:t>
      </w:r>
      <w:proofErr w:type="spellEnd"/>
      <w:r w:rsidRPr="009D7BB8">
        <w:rPr>
          <w:rFonts w:ascii="Times New Roman" w:hAnsi="Times New Roman" w:cs="Times New Roman"/>
          <w:sz w:val="28"/>
          <w:szCs w:val="28"/>
          <w:lang w:val="ru-RU"/>
        </w:rPr>
        <w:t xml:space="preserve"> на </w:t>
      </w:r>
      <w:proofErr w:type="spellStart"/>
      <w:r w:rsidRPr="009D7BB8">
        <w:rPr>
          <w:rFonts w:ascii="Times New Roman" w:hAnsi="Times New Roman" w:cs="Times New Roman"/>
          <w:sz w:val="28"/>
          <w:szCs w:val="28"/>
          <w:lang w:val="ru-RU"/>
        </w:rPr>
        <w:t>меті</w:t>
      </w:r>
      <w:proofErr w:type="spellEnd"/>
      <w:r w:rsidRPr="009D7BB8">
        <w:rPr>
          <w:rFonts w:ascii="Times New Roman" w:hAnsi="Times New Roman" w:cs="Times New Roman"/>
          <w:sz w:val="28"/>
          <w:szCs w:val="28"/>
          <w:lang w:val="ru-RU"/>
        </w:rPr>
        <w:t>:</w:t>
      </w:r>
    </w:p>
    <w:p w14:paraId="4A4E1B28" w14:textId="77777777" w:rsidR="00405187" w:rsidRPr="009D7BB8" w:rsidRDefault="00405187" w:rsidP="007572E8">
      <w:pPr>
        <w:tabs>
          <w:tab w:val="left" w:pos="6150"/>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уникнути</w:t>
      </w:r>
      <w:proofErr w:type="spellEnd"/>
      <w:r w:rsidRPr="009D7BB8">
        <w:rPr>
          <w:rFonts w:ascii="Times New Roman" w:hAnsi="Times New Roman" w:cs="Times New Roman"/>
          <w:sz w:val="28"/>
          <w:szCs w:val="28"/>
          <w:lang w:val="ru-RU"/>
        </w:rPr>
        <w:t xml:space="preserve"> причин</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екологчних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загроз</w:t>
      </w:r>
      <w:proofErr w:type="spellEnd"/>
      <w:r w:rsidRPr="009D7BB8">
        <w:rPr>
          <w:rFonts w:ascii="Times New Roman" w:hAnsi="Times New Roman" w:cs="Times New Roman"/>
          <w:sz w:val="28"/>
          <w:szCs w:val="28"/>
          <w:lang w:val="ru-RU"/>
        </w:rPr>
        <w:t>;</w:t>
      </w:r>
    </w:p>
    <w:p w14:paraId="3174B622" w14:textId="77777777" w:rsidR="00405187" w:rsidRPr="009D7BB8" w:rsidRDefault="00405187" w:rsidP="007572E8">
      <w:pPr>
        <w:tabs>
          <w:tab w:val="left" w:pos="6150"/>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запобігти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надзвичайним</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ситуаціям</w:t>
      </w:r>
      <w:proofErr w:type="spellEnd"/>
      <w:r w:rsidRPr="009D7BB8">
        <w:rPr>
          <w:rFonts w:ascii="Times New Roman" w:hAnsi="Times New Roman" w:cs="Times New Roman"/>
          <w:sz w:val="28"/>
          <w:szCs w:val="28"/>
          <w:lang w:val="ru-RU"/>
        </w:rPr>
        <w:t>;</w:t>
      </w:r>
    </w:p>
    <w:p w14:paraId="657BFFB4" w14:textId="77777777" w:rsidR="00405187" w:rsidRPr="007700A1" w:rsidRDefault="00405187" w:rsidP="007572E8">
      <w:pPr>
        <w:tabs>
          <w:tab w:val="left" w:pos="6150"/>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700A1">
        <w:rPr>
          <w:rFonts w:ascii="Times New Roman" w:hAnsi="Times New Roman" w:cs="Times New Roman"/>
          <w:sz w:val="28"/>
          <w:szCs w:val="28"/>
          <w:lang w:val="ru-RU"/>
        </w:rPr>
        <w:t xml:space="preserve">максимально </w:t>
      </w:r>
      <w:proofErr w:type="spellStart"/>
      <w:r w:rsidRPr="007700A1">
        <w:rPr>
          <w:rFonts w:ascii="Times New Roman" w:hAnsi="Times New Roman" w:cs="Times New Roman"/>
          <w:sz w:val="28"/>
          <w:szCs w:val="28"/>
          <w:lang w:val="ru-RU"/>
        </w:rPr>
        <w:t>послабити</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наслідки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екологічних</w:t>
      </w:r>
      <w:proofErr w:type="spellEnd"/>
      <w:r>
        <w:rPr>
          <w:rFonts w:ascii="Times New Roman" w:hAnsi="Times New Roman" w:cs="Times New Roman"/>
          <w:sz w:val="28"/>
          <w:szCs w:val="28"/>
          <w:lang w:val="ru-RU"/>
        </w:rPr>
        <w:t xml:space="preserve"> лих, </w:t>
      </w:r>
      <w:proofErr w:type="spellStart"/>
      <w:r>
        <w:rPr>
          <w:rFonts w:ascii="Times New Roman" w:hAnsi="Times New Roman" w:cs="Times New Roman"/>
          <w:sz w:val="28"/>
          <w:szCs w:val="28"/>
          <w:lang w:val="ru-RU"/>
        </w:rPr>
        <w:t>якщо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сталися</w:t>
      </w:r>
      <w:proofErr w:type="spellEnd"/>
      <w:r w:rsidRPr="007700A1">
        <w:rPr>
          <w:rFonts w:ascii="Times New Roman" w:hAnsi="Times New Roman" w:cs="Times New Roman"/>
          <w:sz w:val="28"/>
          <w:szCs w:val="28"/>
          <w:lang w:val="ru-RU"/>
        </w:rPr>
        <w:t>.</w:t>
      </w:r>
    </w:p>
    <w:p w14:paraId="610D95EC" w14:textId="77777777" w:rsidR="00405187" w:rsidRPr="009D7BB8" w:rsidRDefault="00405187" w:rsidP="007572E8">
      <w:pPr>
        <w:tabs>
          <w:tab w:val="left" w:pos="6150"/>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Розробляючи</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стратегію</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уникнення</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надзвичайних</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еко</w:t>
      </w:r>
      <w:r>
        <w:rPr>
          <w:rFonts w:ascii="Times New Roman" w:hAnsi="Times New Roman" w:cs="Times New Roman"/>
          <w:sz w:val="28"/>
          <w:szCs w:val="28"/>
          <w:lang w:val="ru-RU"/>
        </w:rPr>
        <w:t>л</w:t>
      </w:r>
      <w:r w:rsidRPr="007700A1">
        <w:rPr>
          <w:rFonts w:ascii="Times New Roman" w:hAnsi="Times New Roman" w:cs="Times New Roman"/>
          <w:sz w:val="28"/>
          <w:szCs w:val="28"/>
          <w:lang w:val="ru-RU"/>
        </w:rPr>
        <w:t>о</w:t>
      </w:r>
      <w:r>
        <w:rPr>
          <w:rFonts w:ascii="Times New Roman" w:hAnsi="Times New Roman" w:cs="Times New Roman"/>
          <w:sz w:val="28"/>
          <w:szCs w:val="28"/>
          <w:lang w:val="ru-RU"/>
        </w:rPr>
        <w:t>г</w:t>
      </w:r>
      <w:r w:rsidRPr="007700A1">
        <w:rPr>
          <w:rFonts w:ascii="Times New Roman" w:hAnsi="Times New Roman" w:cs="Times New Roman"/>
          <w:sz w:val="28"/>
          <w:szCs w:val="28"/>
          <w:lang w:val="ru-RU"/>
        </w:rPr>
        <w:t>ічн</w:t>
      </w:r>
      <w:r>
        <w:rPr>
          <w:rFonts w:ascii="Times New Roman" w:hAnsi="Times New Roman" w:cs="Times New Roman"/>
          <w:sz w:val="28"/>
          <w:szCs w:val="28"/>
          <w:lang w:val="ru-RU"/>
        </w:rPr>
        <w:t>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ситуацій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прагнути</w:t>
      </w:r>
      <w:proofErr w:type="spellEnd"/>
      <w:r>
        <w:rPr>
          <w:rFonts w:ascii="Times New Roman" w:hAnsi="Times New Roman" w:cs="Times New Roman"/>
          <w:sz w:val="28"/>
          <w:szCs w:val="28"/>
          <w:lang w:val="ru-RU"/>
        </w:rPr>
        <w:t xml:space="preserve"> до </w:t>
      </w:r>
      <w:proofErr w:type="spellStart"/>
      <w:r w:rsidRPr="007700A1">
        <w:rPr>
          <w:rFonts w:ascii="Times New Roman" w:hAnsi="Times New Roman" w:cs="Times New Roman"/>
          <w:sz w:val="28"/>
          <w:szCs w:val="28"/>
          <w:lang w:val="ru-RU"/>
        </w:rPr>
        <w:t>у</w:t>
      </w:r>
      <w:r>
        <w:rPr>
          <w:rFonts w:ascii="Times New Roman" w:hAnsi="Times New Roman" w:cs="Times New Roman"/>
          <w:sz w:val="28"/>
          <w:szCs w:val="28"/>
          <w:lang w:val="ru-RU"/>
        </w:rPr>
        <w:t>не</w:t>
      </w:r>
      <w:r w:rsidRPr="007700A1">
        <w:rPr>
          <w:rFonts w:ascii="Times New Roman" w:hAnsi="Times New Roman" w:cs="Times New Roman"/>
          <w:sz w:val="28"/>
          <w:szCs w:val="28"/>
          <w:lang w:val="ru-RU"/>
        </w:rPr>
        <w:t>можливлення</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дій</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чи</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процесів</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які</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становлять</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загрозу</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життю</w:t>
      </w:r>
      <w:proofErr w:type="spellEnd"/>
      <w:r w:rsidRPr="007700A1">
        <w:rPr>
          <w:rFonts w:ascii="Times New Roman" w:hAnsi="Times New Roman" w:cs="Times New Roman"/>
          <w:sz w:val="28"/>
          <w:szCs w:val="28"/>
          <w:lang w:val="ru-RU"/>
        </w:rPr>
        <w:t xml:space="preserve"> і </w:t>
      </w:r>
      <w:proofErr w:type="spellStart"/>
      <w:r w:rsidRPr="007700A1">
        <w:rPr>
          <w:rFonts w:ascii="Times New Roman" w:hAnsi="Times New Roman" w:cs="Times New Roman"/>
          <w:sz w:val="28"/>
          <w:szCs w:val="28"/>
          <w:lang w:val="ru-RU"/>
        </w:rPr>
        <w:t>здоров’ю</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населення</w:t>
      </w:r>
      <w:proofErr w:type="spellEnd"/>
      <w:r w:rsidRPr="007700A1">
        <w:rPr>
          <w:rFonts w:ascii="Times New Roman" w:hAnsi="Times New Roman" w:cs="Times New Roman"/>
          <w:sz w:val="28"/>
          <w:szCs w:val="28"/>
          <w:lang w:val="ru-RU"/>
        </w:rPr>
        <w:t xml:space="preserve">, а для </w:t>
      </w:r>
      <w:proofErr w:type="spellStart"/>
      <w:r w:rsidRPr="007700A1">
        <w:rPr>
          <w:rFonts w:ascii="Times New Roman" w:hAnsi="Times New Roman" w:cs="Times New Roman"/>
          <w:sz w:val="28"/>
          <w:szCs w:val="28"/>
          <w:lang w:val="ru-RU"/>
        </w:rPr>
        <w:t>цього</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відмовлятис</w:t>
      </w:r>
      <w:r>
        <w:rPr>
          <w:rFonts w:ascii="Times New Roman" w:hAnsi="Times New Roman" w:cs="Times New Roman"/>
          <w:sz w:val="28"/>
          <w:szCs w:val="28"/>
          <w:lang w:val="ru-RU"/>
        </w:rPr>
        <w:t>я</w:t>
      </w:r>
      <w:proofErr w:type="spellEnd"/>
      <w:r>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від</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конкретних</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заходів</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господарського</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чи</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іншого</w:t>
      </w:r>
      <w:proofErr w:type="spellEnd"/>
      <w:r w:rsidRPr="007700A1">
        <w:rPr>
          <w:rFonts w:ascii="Times New Roman" w:hAnsi="Times New Roman" w:cs="Times New Roman"/>
          <w:sz w:val="28"/>
          <w:szCs w:val="28"/>
          <w:lang w:val="ru-RU"/>
        </w:rPr>
        <w:t xml:space="preserve"> характеру, </w:t>
      </w:r>
      <w:proofErr w:type="spellStart"/>
      <w:r w:rsidRPr="007700A1">
        <w:rPr>
          <w:rFonts w:ascii="Times New Roman" w:hAnsi="Times New Roman" w:cs="Times New Roman"/>
          <w:sz w:val="28"/>
          <w:szCs w:val="28"/>
          <w:lang w:val="ru-RU"/>
        </w:rPr>
        <w:t>які</w:t>
      </w:r>
      <w:proofErr w:type="spellEnd"/>
      <w:r w:rsidRPr="007700A1">
        <w:rPr>
          <w:rFonts w:ascii="Times New Roman" w:hAnsi="Times New Roman" w:cs="Times New Roman"/>
          <w:sz w:val="28"/>
          <w:szCs w:val="28"/>
          <w:lang w:val="ru-RU"/>
        </w:rPr>
        <w:t xml:space="preserve"> б могли </w:t>
      </w:r>
      <w:proofErr w:type="spellStart"/>
      <w:r w:rsidRPr="007700A1">
        <w:rPr>
          <w:rFonts w:ascii="Times New Roman" w:hAnsi="Times New Roman" w:cs="Times New Roman"/>
          <w:sz w:val="28"/>
          <w:szCs w:val="28"/>
          <w:lang w:val="ru-RU"/>
        </w:rPr>
        <w:t>спричинити</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катастрофічну</w:t>
      </w:r>
      <w:proofErr w:type="spellEnd"/>
      <w:r w:rsidRPr="007700A1">
        <w:rPr>
          <w:rFonts w:ascii="Times New Roman" w:hAnsi="Times New Roman" w:cs="Times New Roman"/>
          <w:sz w:val="28"/>
          <w:szCs w:val="28"/>
          <w:lang w:val="ru-RU"/>
        </w:rPr>
        <w:t xml:space="preserve"> </w:t>
      </w:r>
      <w:proofErr w:type="spellStart"/>
      <w:r w:rsidRPr="007700A1">
        <w:rPr>
          <w:rFonts w:ascii="Times New Roman" w:hAnsi="Times New Roman" w:cs="Times New Roman"/>
          <w:sz w:val="28"/>
          <w:szCs w:val="28"/>
          <w:lang w:val="ru-RU"/>
        </w:rPr>
        <w:t>ситуацію</w:t>
      </w:r>
      <w:proofErr w:type="spellEnd"/>
      <w:r w:rsidRPr="007700A1">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Реалізувати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таку</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стратегію</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можна</w:t>
      </w:r>
      <w:proofErr w:type="spellEnd"/>
      <w:r w:rsidRPr="009D7BB8">
        <w:rPr>
          <w:rFonts w:ascii="Times New Roman" w:hAnsi="Times New Roman" w:cs="Times New Roman"/>
          <w:sz w:val="28"/>
          <w:szCs w:val="28"/>
          <w:lang w:val="ru-RU"/>
        </w:rPr>
        <w:t xml:space="preserve"> і </w:t>
      </w:r>
      <w:proofErr w:type="spellStart"/>
      <w:r w:rsidRPr="009D7BB8">
        <w:rPr>
          <w:rFonts w:ascii="Times New Roman" w:hAnsi="Times New Roman" w:cs="Times New Roman"/>
          <w:sz w:val="28"/>
          <w:szCs w:val="28"/>
          <w:lang w:val="ru-RU"/>
        </w:rPr>
        <w:t>потрібно</w:t>
      </w:r>
      <w:proofErr w:type="spellEnd"/>
      <w:r w:rsidRPr="009D7BB8">
        <w:rPr>
          <w:rFonts w:ascii="Times New Roman" w:hAnsi="Times New Roman" w:cs="Times New Roman"/>
          <w:sz w:val="28"/>
          <w:szCs w:val="28"/>
          <w:lang w:val="ru-RU"/>
        </w:rPr>
        <w:t xml:space="preserve"> на </w:t>
      </w:r>
      <w:proofErr w:type="spellStart"/>
      <w:r w:rsidRPr="009D7BB8">
        <w:rPr>
          <w:rFonts w:ascii="Times New Roman" w:hAnsi="Times New Roman" w:cs="Times New Roman"/>
          <w:sz w:val="28"/>
          <w:szCs w:val="28"/>
          <w:lang w:val="ru-RU"/>
        </w:rPr>
        <w:t>стадії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проетування</w:t>
      </w:r>
      <w:proofErr w:type="spellEnd"/>
      <w:r>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розробок</w:t>
      </w:r>
      <w:proofErr w:type="spellEnd"/>
      <w:r w:rsidRPr="009D7BB8">
        <w:rPr>
          <w:rFonts w:ascii="Times New Roman" w:hAnsi="Times New Roman" w:cs="Times New Roman"/>
          <w:sz w:val="28"/>
          <w:szCs w:val="28"/>
          <w:lang w:val="ru-RU"/>
        </w:rPr>
        <w:t xml:space="preserve">, коли </w:t>
      </w:r>
      <w:proofErr w:type="spellStart"/>
      <w:r w:rsidRPr="009D7BB8">
        <w:rPr>
          <w:rFonts w:ascii="Times New Roman" w:hAnsi="Times New Roman" w:cs="Times New Roman"/>
          <w:sz w:val="28"/>
          <w:szCs w:val="28"/>
          <w:lang w:val="ru-RU"/>
        </w:rPr>
        <w:t>відбувається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вибір</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реалізації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проектів</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дотриманням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природоохоронних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технологій</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що</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ґрунтуються</w:t>
      </w:r>
      <w:proofErr w:type="spellEnd"/>
      <w:r w:rsidRPr="009D7BB8">
        <w:rPr>
          <w:rFonts w:ascii="Times New Roman" w:hAnsi="Times New Roman" w:cs="Times New Roman"/>
          <w:sz w:val="28"/>
          <w:szCs w:val="28"/>
          <w:lang w:val="ru-RU"/>
        </w:rPr>
        <w:t xml:space="preserve"> на потребах </w:t>
      </w:r>
      <w:proofErr w:type="spellStart"/>
      <w:r>
        <w:rPr>
          <w:rFonts w:ascii="Times New Roman" w:hAnsi="Times New Roman" w:cs="Times New Roman"/>
          <w:sz w:val="28"/>
          <w:szCs w:val="28"/>
          <w:lang w:val="ru-RU"/>
        </w:rPr>
        <w:t>економічного</w:t>
      </w:r>
      <w:proofErr w:type="spellEnd"/>
      <w:r>
        <w:rPr>
          <w:rFonts w:ascii="Times New Roman" w:hAnsi="Times New Roman" w:cs="Times New Roman"/>
          <w:sz w:val="28"/>
          <w:szCs w:val="28"/>
          <w:lang w:val="ru-RU"/>
        </w:rPr>
        <w:t xml:space="preserve"> розвитку су</w:t>
      </w:r>
      <w:r w:rsidRPr="009D7BB8">
        <w:rPr>
          <w:rFonts w:ascii="Times New Roman" w:hAnsi="Times New Roman" w:cs="Times New Roman"/>
          <w:sz w:val="28"/>
          <w:szCs w:val="28"/>
          <w:lang w:val="ru-RU"/>
        </w:rPr>
        <w:t>спільства та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водночас</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порушують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w:t>
      </w:r>
    </w:p>
    <w:p w14:paraId="54773661" w14:textId="257E3EA9" w:rsidR="00540EC8" w:rsidRDefault="00405187" w:rsidP="007572E8">
      <w:pPr>
        <w:tabs>
          <w:tab w:val="left" w:pos="6150"/>
        </w:tabs>
        <w:spacing w:after="0"/>
        <w:ind w:left="0" w:firstLine="0"/>
        <w:rPr>
          <w:rFonts w:ascii="Times New Roman" w:hAnsi="Times New Roman" w:cs="Times New Roman"/>
          <w:b/>
          <w:sz w:val="28"/>
          <w:szCs w:val="28"/>
        </w:rPr>
      </w:pPr>
      <w:r>
        <w:rPr>
          <w:rFonts w:ascii="Times New Roman" w:hAnsi="Times New Roman" w:cs="Times New Roman"/>
          <w:sz w:val="28"/>
          <w:szCs w:val="28"/>
          <w:lang w:val="ru-RU"/>
        </w:rPr>
        <w:t xml:space="preserve">             </w:t>
      </w:r>
      <w:r w:rsidRPr="009D7BB8">
        <w:rPr>
          <w:rFonts w:ascii="Times New Roman" w:hAnsi="Times New Roman" w:cs="Times New Roman"/>
          <w:sz w:val="28"/>
          <w:szCs w:val="28"/>
          <w:lang w:val="ru-RU"/>
        </w:rPr>
        <w:t xml:space="preserve">До </w:t>
      </w:r>
      <w:proofErr w:type="spellStart"/>
      <w:r w:rsidRPr="009D7BB8">
        <w:rPr>
          <w:rFonts w:ascii="Times New Roman" w:hAnsi="Times New Roman" w:cs="Times New Roman"/>
          <w:sz w:val="28"/>
          <w:szCs w:val="28"/>
          <w:lang w:val="ru-RU"/>
        </w:rPr>
        <w:t>основних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видів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стратегічних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наукових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прогнозних</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розробок</w:t>
      </w:r>
      <w:proofErr w:type="spellEnd"/>
      <w:r w:rsidRPr="009D7BB8">
        <w:rPr>
          <w:rFonts w:ascii="Times New Roman" w:hAnsi="Times New Roman" w:cs="Times New Roman"/>
          <w:sz w:val="28"/>
          <w:szCs w:val="28"/>
          <w:lang w:val="ru-RU"/>
        </w:rPr>
        <w:t xml:space="preserve"> належать: </w:t>
      </w:r>
      <w:proofErr w:type="spellStart"/>
      <w:r w:rsidRPr="009D7BB8">
        <w:rPr>
          <w:rFonts w:ascii="Times New Roman" w:hAnsi="Times New Roman" w:cs="Times New Roman"/>
          <w:sz w:val="28"/>
          <w:szCs w:val="28"/>
          <w:lang w:val="ru-RU"/>
        </w:rPr>
        <w:t>розділи</w:t>
      </w:r>
      <w:proofErr w:type="spellEnd"/>
      <w:r w:rsidRPr="009D7BB8">
        <w:rPr>
          <w:rFonts w:ascii="Times New Roman" w:hAnsi="Times New Roman" w:cs="Times New Roman"/>
          <w:sz w:val="28"/>
          <w:szCs w:val="28"/>
          <w:lang w:val="ru-RU"/>
        </w:rPr>
        <w:t xml:space="preserve"> з </w:t>
      </w:r>
      <w:proofErr w:type="spellStart"/>
      <w:r w:rsidRPr="009D7BB8">
        <w:rPr>
          <w:rFonts w:ascii="Times New Roman" w:hAnsi="Times New Roman" w:cs="Times New Roman"/>
          <w:sz w:val="28"/>
          <w:szCs w:val="28"/>
          <w:lang w:val="ru-RU"/>
        </w:rPr>
        <w:t>охорони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природи</w:t>
      </w:r>
      <w:proofErr w:type="spellEnd"/>
      <w:r w:rsidRPr="009D7BB8">
        <w:rPr>
          <w:rFonts w:ascii="Times New Roman" w:hAnsi="Times New Roman" w:cs="Times New Roman"/>
          <w:sz w:val="28"/>
          <w:szCs w:val="28"/>
          <w:lang w:val="ru-RU"/>
        </w:rPr>
        <w:t xml:space="preserve"> Ко</w:t>
      </w:r>
      <w:r>
        <w:rPr>
          <w:rFonts w:ascii="Times New Roman" w:hAnsi="Times New Roman" w:cs="Times New Roman"/>
          <w:sz w:val="28"/>
          <w:szCs w:val="28"/>
          <w:lang w:val="ru-RU"/>
        </w:rPr>
        <w:t xml:space="preserve">мплексного прогнозу </w:t>
      </w:r>
      <w:proofErr w:type="spellStart"/>
      <w:r>
        <w:rPr>
          <w:rFonts w:ascii="Times New Roman" w:hAnsi="Times New Roman" w:cs="Times New Roman"/>
          <w:sz w:val="28"/>
          <w:szCs w:val="28"/>
          <w:lang w:val="ru-RU"/>
        </w:rPr>
        <w:t>науково-тех</w:t>
      </w:r>
      <w:r w:rsidRPr="009D7BB8">
        <w:rPr>
          <w:rFonts w:ascii="Times New Roman" w:hAnsi="Times New Roman" w:cs="Times New Roman"/>
          <w:sz w:val="28"/>
          <w:szCs w:val="28"/>
          <w:lang w:val="ru-RU"/>
        </w:rPr>
        <w:t>нічного</w:t>
      </w:r>
      <w:proofErr w:type="spellEnd"/>
      <w:r w:rsidRPr="009D7BB8">
        <w:rPr>
          <w:rFonts w:ascii="Times New Roman" w:hAnsi="Times New Roman" w:cs="Times New Roman"/>
          <w:sz w:val="28"/>
          <w:szCs w:val="28"/>
          <w:lang w:val="ru-RU"/>
        </w:rPr>
        <w:t xml:space="preserve"> та </w:t>
      </w:r>
      <w:proofErr w:type="spellStart"/>
      <w:r w:rsidRPr="009D7BB8">
        <w:rPr>
          <w:rFonts w:ascii="Times New Roman" w:hAnsi="Times New Roman" w:cs="Times New Roman"/>
          <w:sz w:val="28"/>
          <w:szCs w:val="28"/>
          <w:lang w:val="ru-RU"/>
        </w:rPr>
        <w:t>соціально-економічного</w:t>
      </w:r>
      <w:proofErr w:type="spellEnd"/>
      <w:r w:rsidRPr="009D7BB8">
        <w:rPr>
          <w:rFonts w:ascii="Times New Roman" w:hAnsi="Times New Roman" w:cs="Times New Roman"/>
          <w:sz w:val="28"/>
          <w:szCs w:val="28"/>
          <w:lang w:val="ru-RU"/>
        </w:rPr>
        <w:t xml:space="preserve"> розвитку </w:t>
      </w:r>
      <w:proofErr w:type="spellStart"/>
      <w:r w:rsidRPr="009D7BB8">
        <w:rPr>
          <w:rFonts w:ascii="Times New Roman" w:hAnsi="Times New Roman" w:cs="Times New Roman"/>
          <w:sz w:val="28"/>
          <w:szCs w:val="28"/>
          <w:lang w:val="ru-RU"/>
        </w:rPr>
        <w:t>України</w:t>
      </w:r>
      <w:proofErr w:type="spellEnd"/>
      <w:r w:rsidRPr="009D7BB8">
        <w:rPr>
          <w:rFonts w:ascii="Times New Roman" w:hAnsi="Times New Roman" w:cs="Times New Roman"/>
          <w:sz w:val="28"/>
          <w:szCs w:val="28"/>
          <w:lang w:val="ru-RU"/>
        </w:rPr>
        <w:t xml:space="preserve"> на </w:t>
      </w:r>
      <w:proofErr w:type="spellStart"/>
      <w:r w:rsidRPr="009D7BB8">
        <w:rPr>
          <w:rFonts w:ascii="Times New Roman" w:hAnsi="Times New Roman" w:cs="Times New Roman"/>
          <w:sz w:val="28"/>
          <w:szCs w:val="28"/>
          <w:lang w:val="ru-RU"/>
        </w:rPr>
        <w:t>тривалу</w:t>
      </w:r>
      <w:proofErr w:type="spellEnd"/>
      <w:r w:rsidRPr="009D7BB8">
        <w:rPr>
          <w:rFonts w:ascii="Times New Roman" w:hAnsi="Times New Roman" w:cs="Times New Roman"/>
          <w:sz w:val="28"/>
          <w:szCs w:val="28"/>
          <w:lang w:val="ru-RU"/>
        </w:rPr>
        <w:t xml:space="preserve"> перспективу, Схем</w:t>
      </w:r>
      <w:r>
        <w:rPr>
          <w:rFonts w:ascii="Times New Roman" w:hAnsi="Times New Roman" w:cs="Times New Roman"/>
          <w:sz w:val="28"/>
          <w:szCs w:val="28"/>
          <w:lang w:val="ru-RU"/>
        </w:rPr>
        <w:t xml:space="preserve">а </w:t>
      </w:r>
      <w:proofErr w:type="spellStart"/>
      <w:r w:rsidRPr="009D7BB8">
        <w:rPr>
          <w:rFonts w:ascii="Times New Roman" w:hAnsi="Times New Roman" w:cs="Times New Roman"/>
          <w:sz w:val="28"/>
          <w:szCs w:val="28"/>
          <w:lang w:val="ru-RU"/>
        </w:rPr>
        <w:t>прогнозів</w:t>
      </w:r>
      <w:proofErr w:type="spellEnd"/>
      <w:r w:rsidRPr="009D7BB8">
        <w:rPr>
          <w:rFonts w:ascii="Times New Roman" w:hAnsi="Times New Roman" w:cs="Times New Roman"/>
          <w:sz w:val="28"/>
          <w:szCs w:val="28"/>
          <w:lang w:val="ru-RU"/>
        </w:rPr>
        <w:t xml:space="preserve"> розвитку й </w:t>
      </w:r>
      <w:proofErr w:type="spellStart"/>
      <w:r w:rsidRPr="009D7BB8">
        <w:rPr>
          <w:rFonts w:ascii="Times New Roman" w:hAnsi="Times New Roman" w:cs="Times New Roman"/>
          <w:sz w:val="28"/>
          <w:szCs w:val="28"/>
          <w:lang w:val="ru-RU"/>
        </w:rPr>
        <w:t>розміщення</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продуктивних</w:t>
      </w:r>
      <w:proofErr w:type="spellEnd"/>
      <w:r w:rsidRPr="009D7BB8">
        <w:rPr>
          <w:rFonts w:ascii="Times New Roman" w:hAnsi="Times New Roman" w:cs="Times New Roman"/>
          <w:sz w:val="28"/>
          <w:szCs w:val="28"/>
          <w:lang w:val="ru-RU"/>
        </w:rPr>
        <w:t xml:space="preserve"> сил </w:t>
      </w:r>
      <w:proofErr w:type="spellStart"/>
      <w:r w:rsidRPr="009D7BB8">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її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регіонів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w:t>
      </w:r>
      <w:r w:rsidRPr="009D7BB8">
        <w:rPr>
          <w:rFonts w:ascii="Times New Roman" w:hAnsi="Times New Roman" w:cs="Times New Roman"/>
          <w:sz w:val="28"/>
          <w:szCs w:val="28"/>
          <w:lang w:val="ru-RU"/>
        </w:rPr>
        <w:t>ержавні</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програми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охорони</w:t>
      </w:r>
      <w:proofErr w:type="spellEnd"/>
      <w:r w:rsidRPr="009D7BB8">
        <w:rPr>
          <w:rFonts w:ascii="Times New Roman" w:hAnsi="Times New Roman" w:cs="Times New Roman"/>
          <w:sz w:val="28"/>
          <w:szCs w:val="28"/>
          <w:lang w:val="ru-RU"/>
        </w:rPr>
        <w:t xml:space="preserve"> </w:t>
      </w:r>
      <w:proofErr w:type="spellStart"/>
      <w:r w:rsidRPr="009D7BB8">
        <w:rPr>
          <w:rFonts w:ascii="Times New Roman" w:hAnsi="Times New Roman" w:cs="Times New Roman"/>
          <w:sz w:val="28"/>
          <w:szCs w:val="28"/>
          <w:lang w:val="ru-RU"/>
        </w:rPr>
        <w:t>довкілля</w:t>
      </w:r>
      <w:proofErr w:type="spellEnd"/>
      <w:r w:rsidRPr="009D7BB8">
        <w:rPr>
          <w:rFonts w:ascii="Times New Roman" w:hAnsi="Times New Roman" w:cs="Times New Roman"/>
          <w:sz w:val="28"/>
          <w:szCs w:val="28"/>
          <w:lang w:val="ru-RU"/>
        </w:rPr>
        <w:t xml:space="preserve"> і </w:t>
      </w:r>
      <w:proofErr w:type="spellStart"/>
      <w:r w:rsidRPr="009D7BB8">
        <w:rPr>
          <w:rFonts w:ascii="Times New Roman" w:hAnsi="Times New Roman" w:cs="Times New Roman"/>
          <w:sz w:val="28"/>
          <w:szCs w:val="28"/>
          <w:lang w:val="ru-RU"/>
        </w:rPr>
        <w:t>раціонального</w:t>
      </w:r>
      <w:proofErr w:type="spellEnd"/>
      <w:r w:rsidRPr="009D7BB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регіональні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локальні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сталого</w:t>
      </w:r>
      <w:proofErr w:type="spellEnd"/>
      <w:r>
        <w:rPr>
          <w:rFonts w:ascii="Times New Roman" w:hAnsi="Times New Roman" w:cs="Times New Roman"/>
          <w:sz w:val="28"/>
          <w:szCs w:val="28"/>
          <w:lang w:val="ru-RU"/>
        </w:rPr>
        <w:t xml:space="preserve"> розвитку </w:t>
      </w:r>
      <w:proofErr w:type="spellStart"/>
      <w:r>
        <w:rPr>
          <w:rFonts w:ascii="Times New Roman" w:hAnsi="Times New Roman" w:cs="Times New Roman"/>
          <w:sz w:val="28"/>
          <w:szCs w:val="28"/>
          <w:lang w:val="ru-RU"/>
        </w:rPr>
        <w:t>територій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регіональні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моніторингу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довкілля</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мережі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w:t>
      </w:r>
      <w:r w:rsidR="00E52E40">
        <w:rPr>
          <w:rFonts w:ascii="Times New Roman" w:hAnsi="Times New Roman" w:cs="Times New Roman"/>
          <w:b/>
          <w:sz w:val="28"/>
          <w:szCs w:val="28"/>
        </w:rPr>
        <w:t xml:space="preserve">     </w:t>
      </w:r>
    </w:p>
    <w:p w14:paraId="5182391D" w14:textId="4CBE36CC" w:rsidR="00CF7F5A" w:rsidRDefault="00E52E40" w:rsidP="007572E8">
      <w:pPr>
        <w:pStyle w:val="a9"/>
        <w:tabs>
          <w:tab w:val="left" w:pos="9072"/>
          <w:tab w:val="left" w:pos="9214"/>
        </w:tabs>
        <w:spacing w:after="0"/>
        <w:ind w:left="0" w:firstLine="0"/>
        <w:rPr>
          <w:rFonts w:ascii="Times New Roman" w:hAnsi="Times New Roman" w:cs="Times New Roman"/>
          <w:sz w:val="28"/>
          <w:szCs w:val="28"/>
          <w:lang w:val="ru-RU"/>
        </w:rPr>
      </w:pPr>
      <w:r>
        <w:rPr>
          <w:rFonts w:ascii="Times New Roman" w:hAnsi="Times New Roman" w:cs="Times New Roman"/>
          <w:b/>
          <w:sz w:val="28"/>
          <w:szCs w:val="28"/>
        </w:rPr>
        <w:t xml:space="preserve"> </w:t>
      </w:r>
      <w:r w:rsidR="002F3FA2">
        <w:rPr>
          <w:rFonts w:ascii="Times New Roman" w:hAnsi="Times New Roman" w:cs="Times New Roman"/>
          <w:b/>
          <w:sz w:val="28"/>
          <w:szCs w:val="28"/>
        </w:rPr>
        <w:t xml:space="preserve">           </w:t>
      </w:r>
      <w:r w:rsidR="00DA18CE">
        <w:rPr>
          <w:rFonts w:ascii="Times New Roman" w:hAnsi="Times New Roman" w:cs="Times New Roman"/>
          <w:b/>
          <w:sz w:val="28"/>
          <w:szCs w:val="28"/>
          <w:lang w:val="ru-RU"/>
        </w:rPr>
        <w:t>7</w:t>
      </w:r>
      <w:r>
        <w:rPr>
          <w:rFonts w:ascii="Times New Roman" w:hAnsi="Times New Roman" w:cs="Times New Roman"/>
          <w:b/>
          <w:sz w:val="28"/>
          <w:szCs w:val="28"/>
        </w:rPr>
        <w:t xml:space="preserve">.1. Органи </w:t>
      </w:r>
      <w:r w:rsidR="00EE2FAD" w:rsidRPr="00EE2FAD">
        <w:rPr>
          <w:rFonts w:ascii="Times New Roman" w:hAnsi="Times New Roman" w:cs="Times New Roman"/>
          <w:b/>
          <w:sz w:val="28"/>
          <w:szCs w:val="28"/>
        </w:rPr>
        <w:t>спеціальної компетенції</w:t>
      </w:r>
      <w:r w:rsidR="002F3FA2">
        <w:rPr>
          <w:rFonts w:ascii="Times New Roman" w:hAnsi="Times New Roman" w:cs="Times New Roman"/>
          <w:b/>
          <w:sz w:val="28"/>
          <w:szCs w:val="28"/>
        </w:rPr>
        <w:t xml:space="preserve">. </w:t>
      </w:r>
      <w:r w:rsidR="00CF7F5A" w:rsidRPr="004F7159">
        <w:rPr>
          <w:rFonts w:ascii="Times New Roman" w:hAnsi="Times New Roman" w:cs="Times New Roman"/>
          <w:b/>
          <w:sz w:val="28"/>
          <w:szCs w:val="28"/>
          <w:lang w:val="ru-RU"/>
        </w:rPr>
        <w:t xml:space="preserve">Органами </w:t>
      </w:r>
      <w:proofErr w:type="spellStart"/>
      <w:r w:rsidR="00CF7F5A" w:rsidRPr="004F7159">
        <w:rPr>
          <w:rFonts w:ascii="Times New Roman" w:hAnsi="Times New Roman" w:cs="Times New Roman"/>
          <w:b/>
          <w:sz w:val="28"/>
          <w:szCs w:val="28"/>
          <w:lang w:val="ru-RU"/>
        </w:rPr>
        <w:t>спеціальної</w:t>
      </w:r>
      <w:proofErr w:type="spellEnd"/>
      <w:r w:rsidR="00CF7F5A" w:rsidRPr="004F7159">
        <w:rPr>
          <w:rFonts w:ascii="Times New Roman" w:hAnsi="Times New Roman" w:cs="Times New Roman"/>
          <w:b/>
          <w:sz w:val="28"/>
          <w:szCs w:val="28"/>
          <w:lang w:val="ru-RU"/>
        </w:rPr>
        <w:t xml:space="preserve"> </w:t>
      </w:r>
      <w:proofErr w:type="spellStart"/>
      <w:r w:rsidR="00CF7F5A" w:rsidRPr="004F7159">
        <w:rPr>
          <w:rFonts w:ascii="Times New Roman" w:hAnsi="Times New Roman" w:cs="Times New Roman"/>
          <w:b/>
          <w:sz w:val="28"/>
          <w:szCs w:val="28"/>
          <w:lang w:val="ru-RU"/>
        </w:rPr>
        <w:t>компетенції</w:t>
      </w:r>
      <w:proofErr w:type="spellEnd"/>
      <w:r w:rsidR="00CF7F5A" w:rsidRPr="00C448B9">
        <w:rPr>
          <w:rFonts w:ascii="Times New Roman" w:hAnsi="Times New Roman" w:cs="Times New Roman"/>
          <w:sz w:val="28"/>
          <w:szCs w:val="28"/>
          <w:lang w:val="ru-RU"/>
        </w:rPr>
        <w:t xml:space="preserve"> в </w:t>
      </w:r>
      <w:proofErr w:type="spellStart"/>
      <w:r w:rsidR="00CF7F5A" w:rsidRPr="00C448B9">
        <w:rPr>
          <w:rFonts w:ascii="Times New Roman" w:hAnsi="Times New Roman" w:cs="Times New Roman"/>
          <w:sz w:val="28"/>
          <w:szCs w:val="28"/>
          <w:lang w:val="ru-RU"/>
        </w:rPr>
        <w:t>галузі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охорони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навколишнього</w:t>
      </w:r>
      <w:proofErr w:type="spellEnd"/>
      <w:r w:rsidR="00CF7F5A" w:rsidRPr="00C448B9">
        <w:rPr>
          <w:rFonts w:ascii="Times New Roman" w:hAnsi="Times New Roman" w:cs="Times New Roman"/>
          <w:sz w:val="28"/>
          <w:szCs w:val="28"/>
          <w:lang w:val="ru-RU"/>
        </w:rPr>
        <w:t xml:space="preserve"> природного </w:t>
      </w:r>
      <w:proofErr w:type="spellStart"/>
      <w:r w:rsidR="00CF7F5A" w:rsidRPr="00C448B9">
        <w:rPr>
          <w:rFonts w:ascii="Times New Roman" w:hAnsi="Times New Roman" w:cs="Times New Roman"/>
          <w:sz w:val="28"/>
          <w:szCs w:val="28"/>
          <w:lang w:val="ru-RU"/>
        </w:rPr>
        <w:t>середовища</w:t>
      </w:r>
      <w:proofErr w:type="spellEnd"/>
      <w:r w:rsidR="00CF7F5A" w:rsidRPr="00C448B9">
        <w:rPr>
          <w:rFonts w:ascii="Times New Roman" w:hAnsi="Times New Roman" w:cs="Times New Roman"/>
          <w:sz w:val="28"/>
          <w:szCs w:val="28"/>
          <w:lang w:val="ru-RU"/>
        </w:rPr>
        <w:t xml:space="preserve"> і </w:t>
      </w:r>
      <w:proofErr w:type="spellStart"/>
      <w:r w:rsidR="00CF7F5A" w:rsidRPr="00C448B9">
        <w:rPr>
          <w:rFonts w:ascii="Times New Roman" w:hAnsi="Times New Roman" w:cs="Times New Roman"/>
          <w:sz w:val="28"/>
          <w:szCs w:val="28"/>
          <w:lang w:val="ru-RU"/>
        </w:rPr>
        <w:t>використання</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природних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ресурсів</w:t>
      </w:r>
      <w:proofErr w:type="spellEnd"/>
      <w:r w:rsidR="00CF7F5A" w:rsidRPr="00C448B9">
        <w:rPr>
          <w:rFonts w:ascii="Times New Roman" w:hAnsi="Times New Roman" w:cs="Times New Roman"/>
          <w:sz w:val="28"/>
          <w:szCs w:val="28"/>
          <w:lang w:val="ru-RU"/>
        </w:rPr>
        <w:t xml:space="preserve"> є </w:t>
      </w:r>
      <w:proofErr w:type="spellStart"/>
      <w:r w:rsidR="00CF7F5A" w:rsidRPr="00C448B9">
        <w:rPr>
          <w:rFonts w:ascii="Times New Roman" w:hAnsi="Times New Roman" w:cs="Times New Roman"/>
          <w:sz w:val="28"/>
          <w:szCs w:val="28"/>
          <w:lang w:val="ru-RU"/>
        </w:rPr>
        <w:t>спеціально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уповноважені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державні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органи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виконавчої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влади</w:t>
      </w:r>
      <w:proofErr w:type="spellEnd"/>
      <w:r w:rsidR="00CF7F5A" w:rsidRPr="00C448B9">
        <w:rPr>
          <w:rFonts w:ascii="Times New Roman" w:hAnsi="Times New Roman" w:cs="Times New Roman"/>
          <w:sz w:val="28"/>
          <w:szCs w:val="28"/>
          <w:lang w:val="ru-RU"/>
        </w:rPr>
        <w:t xml:space="preserve"> з </w:t>
      </w:r>
      <w:proofErr w:type="spellStart"/>
      <w:r w:rsidR="00CF7F5A" w:rsidRPr="00C448B9">
        <w:rPr>
          <w:rFonts w:ascii="Times New Roman" w:hAnsi="Times New Roman" w:cs="Times New Roman"/>
          <w:sz w:val="28"/>
          <w:szCs w:val="28"/>
          <w:lang w:val="ru-RU"/>
        </w:rPr>
        <w:t>питань</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екології</w:t>
      </w:r>
      <w:proofErr w:type="spellEnd"/>
      <w:r w:rsidR="00CF7F5A" w:rsidRPr="00C448B9">
        <w:rPr>
          <w:rFonts w:ascii="Times New Roman" w:hAnsi="Times New Roman" w:cs="Times New Roman"/>
          <w:sz w:val="28"/>
          <w:szCs w:val="28"/>
          <w:lang w:val="ru-RU"/>
        </w:rPr>
        <w:t xml:space="preserve"> та </w:t>
      </w:r>
      <w:proofErr w:type="spellStart"/>
      <w:r w:rsidR="00CF7F5A" w:rsidRPr="00C448B9">
        <w:rPr>
          <w:rFonts w:ascii="Times New Roman" w:hAnsi="Times New Roman" w:cs="Times New Roman"/>
          <w:sz w:val="28"/>
          <w:szCs w:val="28"/>
          <w:lang w:val="ru-RU"/>
        </w:rPr>
        <w:t>природних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ресурсів</w:t>
      </w:r>
      <w:proofErr w:type="spellEnd"/>
      <w:r w:rsidR="00CF7F5A" w:rsidRPr="00C448B9">
        <w:rPr>
          <w:rFonts w:ascii="Times New Roman" w:hAnsi="Times New Roman" w:cs="Times New Roman"/>
          <w:sz w:val="28"/>
          <w:szCs w:val="28"/>
          <w:lang w:val="ru-RU"/>
        </w:rPr>
        <w:t xml:space="preserve">, для </w:t>
      </w:r>
      <w:proofErr w:type="spellStart"/>
      <w:r w:rsidR="00CF7F5A" w:rsidRPr="00C448B9">
        <w:rPr>
          <w:rFonts w:ascii="Times New Roman" w:hAnsi="Times New Roman" w:cs="Times New Roman"/>
          <w:sz w:val="28"/>
          <w:szCs w:val="28"/>
          <w:lang w:val="ru-RU"/>
        </w:rPr>
        <w:t>яких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здійснення</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функцій</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управління</w:t>
      </w:r>
      <w:proofErr w:type="spellEnd"/>
      <w:r w:rsidR="00CF7F5A" w:rsidRPr="00C448B9">
        <w:rPr>
          <w:rFonts w:ascii="Times New Roman" w:hAnsi="Times New Roman" w:cs="Times New Roman"/>
          <w:sz w:val="28"/>
          <w:szCs w:val="28"/>
          <w:lang w:val="ru-RU"/>
        </w:rPr>
        <w:t xml:space="preserve"> у </w:t>
      </w:r>
      <w:proofErr w:type="spellStart"/>
      <w:r w:rsidR="00CF7F5A" w:rsidRPr="00C448B9">
        <w:rPr>
          <w:rFonts w:ascii="Times New Roman" w:hAnsi="Times New Roman" w:cs="Times New Roman"/>
          <w:sz w:val="28"/>
          <w:szCs w:val="28"/>
          <w:lang w:val="ru-RU"/>
        </w:rPr>
        <w:t>сфері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природокористування</w:t>
      </w:r>
      <w:proofErr w:type="spellEnd"/>
      <w:r w:rsidR="00CF7F5A" w:rsidRPr="00C448B9">
        <w:rPr>
          <w:rFonts w:ascii="Times New Roman" w:hAnsi="Times New Roman" w:cs="Times New Roman"/>
          <w:sz w:val="28"/>
          <w:szCs w:val="28"/>
          <w:lang w:val="ru-RU"/>
        </w:rPr>
        <w:t xml:space="preserve"> та </w:t>
      </w:r>
      <w:proofErr w:type="spellStart"/>
      <w:r w:rsidR="00CF7F5A" w:rsidRPr="00C448B9">
        <w:rPr>
          <w:rFonts w:ascii="Times New Roman" w:hAnsi="Times New Roman" w:cs="Times New Roman"/>
          <w:sz w:val="28"/>
          <w:szCs w:val="28"/>
          <w:lang w:val="ru-RU"/>
        </w:rPr>
        <w:t>охорони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довкілля</w:t>
      </w:r>
      <w:proofErr w:type="spellEnd"/>
      <w:r w:rsidR="00CF7F5A" w:rsidRPr="00C448B9">
        <w:rPr>
          <w:rFonts w:ascii="Times New Roman" w:hAnsi="Times New Roman" w:cs="Times New Roman"/>
          <w:sz w:val="28"/>
          <w:szCs w:val="28"/>
          <w:lang w:val="ru-RU"/>
        </w:rPr>
        <w:t xml:space="preserve"> є </w:t>
      </w:r>
      <w:proofErr w:type="spellStart"/>
      <w:r w:rsidR="00CF7F5A" w:rsidRPr="00C448B9">
        <w:rPr>
          <w:rFonts w:ascii="Times New Roman" w:hAnsi="Times New Roman" w:cs="Times New Roman"/>
          <w:sz w:val="28"/>
          <w:szCs w:val="28"/>
          <w:lang w:val="ru-RU"/>
        </w:rPr>
        <w:t>основним</w:t>
      </w:r>
      <w:proofErr w:type="spellEnd"/>
      <w:r w:rsidR="00CF7F5A" w:rsidRPr="00C448B9">
        <w:rPr>
          <w:rFonts w:ascii="Times New Roman" w:hAnsi="Times New Roman" w:cs="Times New Roman"/>
          <w:sz w:val="28"/>
          <w:szCs w:val="28"/>
          <w:lang w:val="ru-RU"/>
        </w:rPr>
        <w:t xml:space="preserve"> </w:t>
      </w:r>
      <w:proofErr w:type="spellStart"/>
      <w:r w:rsidR="004F7159">
        <w:rPr>
          <w:rFonts w:ascii="Times New Roman" w:hAnsi="Times New Roman" w:cs="Times New Roman"/>
          <w:sz w:val="28"/>
          <w:szCs w:val="28"/>
          <w:lang w:val="ru-RU"/>
        </w:rPr>
        <w:t>функціональним</w:t>
      </w:r>
      <w:proofErr w:type="spellEnd"/>
      <w:r w:rsidR="004F7159">
        <w:rPr>
          <w:rFonts w:ascii="Times New Roman" w:hAnsi="Times New Roman" w:cs="Times New Roman"/>
          <w:sz w:val="28"/>
          <w:szCs w:val="28"/>
          <w:lang w:val="ru-RU"/>
        </w:rPr>
        <w:t xml:space="preserve"> </w:t>
      </w:r>
      <w:proofErr w:type="spellStart"/>
      <w:r w:rsidR="004F7159">
        <w:rPr>
          <w:rFonts w:ascii="Times New Roman" w:hAnsi="Times New Roman" w:cs="Times New Roman"/>
          <w:sz w:val="28"/>
          <w:szCs w:val="28"/>
          <w:lang w:val="ru-RU"/>
        </w:rPr>
        <w:t>обов'язком</w:t>
      </w:r>
      <w:proofErr w:type="spellEnd"/>
      <w:r w:rsidR="00CF7F5A" w:rsidRPr="00C448B9">
        <w:rPr>
          <w:rFonts w:ascii="Times New Roman" w:hAnsi="Times New Roman" w:cs="Times New Roman"/>
          <w:sz w:val="28"/>
          <w:szCs w:val="28"/>
          <w:lang w:val="ru-RU"/>
        </w:rPr>
        <w:t>.</w:t>
      </w:r>
    </w:p>
    <w:p w14:paraId="12353558" w14:textId="1551D2C7" w:rsidR="0080797F" w:rsidRPr="00DA18CE" w:rsidRDefault="006E02C8" w:rsidP="007572E8">
      <w:pPr>
        <w:shd w:val="clear" w:color="auto" w:fill="FFFFFF"/>
        <w:spacing w:after="0"/>
        <w:ind w:left="0" w:firstLine="0"/>
        <w:rPr>
          <w:rFonts w:ascii="Times New Roman" w:eastAsia="Times New Roman" w:hAnsi="Times New Roman"/>
          <w:sz w:val="28"/>
          <w:szCs w:val="28"/>
          <w:lang w:eastAsia="uk-UA"/>
        </w:rPr>
      </w:pPr>
      <w:r>
        <w:rPr>
          <w:rFonts w:ascii="Times New Roman" w:hAnsi="Times New Roman" w:cs="Times New Roman"/>
          <w:sz w:val="28"/>
          <w:szCs w:val="28"/>
          <w:lang w:val="ru-RU"/>
        </w:rPr>
        <w:t xml:space="preserve">      </w:t>
      </w:r>
      <w:r w:rsidR="0080797F" w:rsidRPr="00900F34">
        <w:rPr>
          <w:rFonts w:ascii="Times New Roman" w:hAnsi="Times New Roman"/>
          <w:b/>
          <w:sz w:val="24"/>
          <w:szCs w:val="24"/>
        </w:rPr>
        <w:t xml:space="preserve">          </w:t>
      </w:r>
      <w:proofErr w:type="spellStart"/>
      <w:r w:rsidR="0080797F" w:rsidRPr="00900F34">
        <w:rPr>
          <w:rFonts w:ascii="Times New Roman" w:hAnsi="Times New Roman"/>
          <w:b/>
          <w:sz w:val="28"/>
          <w:szCs w:val="28"/>
        </w:rPr>
        <w:t>Центральниим</w:t>
      </w:r>
      <w:proofErr w:type="spellEnd"/>
      <w:r w:rsidR="00E52E40">
        <w:rPr>
          <w:rFonts w:ascii="Times New Roman" w:hAnsi="Times New Roman"/>
          <w:b/>
          <w:sz w:val="28"/>
          <w:szCs w:val="28"/>
        </w:rPr>
        <w:t xml:space="preserve"> спеціальним</w:t>
      </w:r>
      <w:r w:rsidR="0080797F" w:rsidRPr="00900F34">
        <w:rPr>
          <w:rFonts w:ascii="Times New Roman" w:hAnsi="Times New Roman"/>
          <w:b/>
          <w:sz w:val="28"/>
          <w:szCs w:val="28"/>
        </w:rPr>
        <w:t xml:space="preserve"> державним органом </w:t>
      </w:r>
      <w:proofErr w:type="spellStart"/>
      <w:r w:rsidR="0080797F" w:rsidRPr="00900F34">
        <w:rPr>
          <w:rFonts w:ascii="Times New Roman" w:hAnsi="Times New Roman"/>
          <w:b/>
          <w:sz w:val="28"/>
          <w:szCs w:val="28"/>
        </w:rPr>
        <w:t>упарвління</w:t>
      </w:r>
      <w:proofErr w:type="spellEnd"/>
      <w:r w:rsidR="0080797F" w:rsidRPr="00900F34">
        <w:rPr>
          <w:rFonts w:ascii="Times New Roman" w:hAnsi="Times New Roman"/>
          <w:b/>
          <w:sz w:val="28"/>
          <w:szCs w:val="28"/>
        </w:rPr>
        <w:t xml:space="preserve"> з питань </w:t>
      </w:r>
      <w:r w:rsidR="0080797F" w:rsidRPr="00900F34">
        <w:rPr>
          <w:rFonts w:ascii="Times New Roman" w:hAnsi="Times New Roman"/>
          <w:bCs/>
          <w:sz w:val="28"/>
          <w:szCs w:val="28"/>
        </w:rPr>
        <w:t xml:space="preserve">раціонального природокористування є </w:t>
      </w:r>
      <w:r w:rsidR="0080797F" w:rsidRPr="00E75CF7">
        <w:rPr>
          <w:rFonts w:ascii="Times New Roman" w:hAnsi="Times New Roman"/>
          <w:b/>
          <w:sz w:val="28"/>
          <w:szCs w:val="28"/>
        </w:rPr>
        <w:t xml:space="preserve">Міністерство захисту довкілля і природних ресурсів </w:t>
      </w:r>
      <w:r w:rsidR="0080797F" w:rsidRPr="00E75CF7">
        <w:rPr>
          <w:rFonts w:ascii="Times New Roman" w:hAnsi="Times New Roman" w:cs="Times New Roman"/>
          <w:b/>
          <w:sz w:val="28"/>
          <w:szCs w:val="28"/>
        </w:rPr>
        <w:t>України</w:t>
      </w:r>
      <w:r w:rsidR="00E75CF7">
        <w:rPr>
          <w:rFonts w:ascii="Times New Roman" w:hAnsi="Times New Roman" w:cs="Times New Roman"/>
          <w:b/>
          <w:sz w:val="28"/>
          <w:szCs w:val="28"/>
        </w:rPr>
        <w:t xml:space="preserve"> (Мінприроди України)</w:t>
      </w:r>
      <w:r w:rsidR="0080797F" w:rsidRPr="00E75CF7">
        <w:rPr>
          <w:rFonts w:ascii="Times New Roman" w:eastAsia="Times New Roman" w:hAnsi="Times New Roman" w:cs="Times New Roman"/>
          <w:b/>
          <w:color w:val="333333"/>
          <w:sz w:val="28"/>
          <w:szCs w:val="28"/>
          <w:bdr w:val="none" w:sz="0" w:space="0" w:color="auto" w:frame="1"/>
          <w:lang w:eastAsia="uk-UA"/>
        </w:rPr>
        <w:t>,</w:t>
      </w:r>
      <w:r w:rsidR="0080797F" w:rsidRPr="008763F5">
        <w:rPr>
          <w:rFonts w:ascii="Times New Roman" w:eastAsia="Times New Roman" w:hAnsi="Times New Roman" w:cs="Times New Roman"/>
          <w:color w:val="333333"/>
          <w:sz w:val="28"/>
          <w:szCs w:val="28"/>
          <w:bdr w:val="none" w:sz="0" w:space="0" w:color="auto" w:frame="1"/>
          <w:lang w:eastAsia="uk-UA"/>
        </w:rPr>
        <w:t xml:space="preserve"> яке</w:t>
      </w:r>
      <w:r w:rsidR="00E52E40">
        <w:rPr>
          <w:rFonts w:ascii="Times New Roman" w:eastAsia="Times New Roman" w:hAnsi="Times New Roman" w:cs="Times New Roman"/>
          <w:color w:val="333333"/>
          <w:sz w:val="28"/>
          <w:szCs w:val="28"/>
          <w:bdr w:val="none" w:sz="0" w:space="0" w:color="auto" w:frame="1"/>
          <w:lang w:eastAsia="uk-UA"/>
        </w:rPr>
        <w:t xml:space="preserve"> відновлен</w:t>
      </w:r>
      <w:r w:rsidR="00540EC8">
        <w:rPr>
          <w:rFonts w:ascii="Times New Roman" w:eastAsia="Times New Roman" w:hAnsi="Times New Roman" w:cs="Times New Roman"/>
          <w:color w:val="333333"/>
          <w:sz w:val="28"/>
          <w:szCs w:val="28"/>
          <w:bdr w:val="none" w:sz="0" w:space="0" w:color="auto" w:frame="1"/>
          <w:lang w:eastAsia="uk-UA"/>
        </w:rPr>
        <w:t>о</w:t>
      </w:r>
      <w:r w:rsidR="0080797F" w:rsidRPr="008763F5">
        <w:rPr>
          <w:rFonts w:ascii="Times New Roman" w:eastAsia="Times New Roman" w:hAnsi="Times New Roman" w:cs="Times New Roman"/>
          <w:color w:val="333333"/>
          <w:sz w:val="28"/>
          <w:szCs w:val="28"/>
          <w:bdr w:val="none" w:sz="0" w:space="0" w:color="auto" w:frame="1"/>
          <w:lang w:eastAsia="uk-UA"/>
        </w:rPr>
        <w:t xml:space="preserve"> 27 травня 2020 року (</w:t>
      </w:r>
      <w:hyperlink r:id="rId15" w:history="1">
        <w:r w:rsidR="0080797F" w:rsidRPr="008763F5">
          <w:rPr>
            <w:rStyle w:val="ab"/>
            <w:rFonts w:ascii="Times New Roman" w:eastAsia="Times New Roman" w:hAnsi="Times New Roman" w:cs="Times New Roman"/>
            <w:sz w:val="28"/>
            <w:szCs w:val="28"/>
            <w:bdr w:val="none" w:sz="0" w:space="0" w:color="auto" w:frame="1"/>
            <w:lang w:eastAsia="uk-UA"/>
          </w:rPr>
          <w:t>https://cutt.ly/kuS50J0</w:t>
        </w:r>
        <w:r w:rsidR="0080797F" w:rsidRPr="008763F5">
          <w:rPr>
            <w:rStyle w:val="ab"/>
            <w:rFonts w:ascii="Times New Roman" w:eastAsia="Times New Roman" w:hAnsi="Times New Roman" w:cs="Times New Roman"/>
            <w:sz w:val="28"/>
            <w:szCs w:val="28"/>
            <w:lang w:eastAsia="uk-UA"/>
          </w:rPr>
          <w:t>0</w:t>
        </w:r>
      </w:hyperlink>
      <w:r w:rsidR="0080797F" w:rsidRPr="008763F5">
        <w:rPr>
          <w:rFonts w:ascii="Times New Roman" w:eastAsia="Times New Roman" w:hAnsi="Times New Roman" w:cs="Times New Roman"/>
          <w:color w:val="333333"/>
          <w:sz w:val="28"/>
          <w:szCs w:val="28"/>
          <w:lang w:eastAsia="uk-UA"/>
        </w:rPr>
        <w:t>).</w:t>
      </w:r>
      <w:r w:rsidR="0080797F" w:rsidRPr="00336FEF">
        <w:rPr>
          <w:rFonts w:ascii="Times New Roman" w:eastAsia="Times New Roman" w:hAnsi="Times New Roman"/>
          <w:color w:val="333333"/>
          <w:sz w:val="28"/>
          <w:szCs w:val="28"/>
          <w:lang w:eastAsia="uk-UA"/>
        </w:rPr>
        <w:t xml:space="preserve"> </w:t>
      </w:r>
      <w:r w:rsidR="0080797F" w:rsidRPr="00DA18CE">
        <w:rPr>
          <w:rFonts w:ascii="Times New Roman" w:eastAsia="Times New Roman" w:hAnsi="Times New Roman"/>
          <w:sz w:val="28"/>
          <w:szCs w:val="28"/>
          <w:lang w:eastAsia="uk-UA"/>
        </w:rPr>
        <w:t>Воно</w:t>
      </w:r>
      <w:r w:rsidR="0080797F" w:rsidRPr="00DA18CE">
        <w:rPr>
          <w:rFonts w:ascii="Times New Roman" w:eastAsia="Times New Roman" w:hAnsi="Times New Roman"/>
          <w:sz w:val="24"/>
          <w:szCs w:val="24"/>
          <w:lang w:eastAsia="uk-UA"/>
        </w:rPr>
        <w:t xml:space="preserve"> </w:t>
      </w:r>
      <w:r w:rsidR="0080797F" w:rsidRPr="00DA18CE">
        <w:rPr>
          <w:rFonts w:ascii="Times New Roman" w:eastAsia="Times New Roman" w:hAnsi="Times New Roman"/>
          <w:sz w:val="28"/>
          <w:szCs w:val="28"/>
          <w:lang w:eastAsia="uk-UA"/>
        </w:rPr>
        <w:t xml:space="preserve">неодноразово змінювало свою назву, структуру та функціональні обов’язки. </w:t>
      </w:r>
      <w:r w:rsidR="008763F5" w:rsidRPr="00DA18CE">
        <w:rPr>
          <w:rFonts w:ascii="Times New Roman" w:eastAsia="Times New Roman" w:hAnsi="Times New Roman"/>
          <w:sz w:val="28"/>
          <w:szCs w:val="28"/>
          <w:lang w:eastAsia="uk-UA"/>
        </w:rPr>
        <w:t>Вперше т</w:t>
      </w:r>
      <w:r w:rsidR="0080797F" w:rsidRPr="00DA18CE">
        <w:rPr>
          <w:rFonts w:ascii="Times New Roman" w:eastAsia="Times New Roman" w:hAnsi="Times New Roman"/>
          <w:sz w:val="28"/>
          <w:szCs w:val="28"/>
          <w:lang w:eastAsia="uk-UA"/>
        </w:rPr>
        <w:t xml:space="preserve">аке Міністерство було </w:t>
      </w:r>
      <w:proofErr w:type="spellStart"/>
      <w:r w:rsidR="0080797F" w:rsidRPr="00DA18CE">
        <w:rPr>
          <w:rFonts w:ascii="Times New Roman" w:eastAsia="Times New Roman" w:hAnsi="Times New Roman"/>
          <w:sz w:val="28"/>
          <w:szCs w:val="28"/>
          <w:lang w:eastAsia="uk-UA"/>
        </w:rPr>
        <w:t>сторено</w:t>
      </w:r>
      <w:proofErr w:type="spellEnd"/>
      <w:r w:rsidR="0080797F" w:rsidRPr="00DA18CE">
        <w:rPr>
          <w:rFonts w:ascii="Times New Roman" w:eastAsia="Times New Roman" w:hAnsi="Times New Roman"/>
          <w:sz w:val="28"/>
          <w:szCs w:val="28"/>
          <w:lang w:eastAsia="uk-UA"/>
        </w:rPr>
        <w:t xml:space="preserve"> на базі колишнього Комітету охорони природи УРСР відразу після розвалу Радянського Союзу і </w:t>
      </w:r>
      <w:proofErr w:type="spellStart"/>
      <w:r w:rsidR="0080797F" w:rsidRPr="00DA18CE">
        <w:rPr>
          <w:rFonts w:ascii="Times New Roman" w:eastAsia="Times New Roman" w:hAnsi="Times New Roman"/>
          <w:sz w:val="28"/>
          <w:szCs w:val="28"/>
          <w:lang w:eastAsia="uk-UA"/>
        </w:rPr>
        <w:t>проголошння</w:t>
      </w:r>
      <w:proofErr w:type="spellEnd"/>
      <w:r w:rsidR="0080797F" w:rsidRPr="00DA18CE">
        <w:rPr>
          <w:rFonts w:ascii="Times New Roman" w:eastAsia="Times New Roman" w:hAnsi="Times New Roman"/>
          <w:sz w:val="28"/>
          <w:szCs w:val="28"/>
          <w:lang w:eastAsia="uk-UA"/>
        </w:rPr>
        <w:t xml:space="preserve"> незалежності України</w:t>
      </w:r>
      <w:r w:rsidR="00540EC8" w:rsidRPr="00DA18CE">
        <w:rPr>
          <w:rFonts w:ascii="Times New Roman" w:eastAsia="Times New Roman" w:hAnsi="Times New Roman"/>
          <w:sz w:val="28"/>
          <w:szCs w:val="28"/>
          <w:lang w:eastAsia="uk-UA"/>
        </w:rPr>
        <w:t xml:space="preserve">. </w:t>
      </w:r>
      <w:r w:rsidR="0080797F" w:rsidRPr="00DA18CE">
        <w:rPr>
          <w:rFonts w:ascii="Times New Roman" w:eastAsia="Times New Roman" w:hAnsi="Times New Roman"/>
          <w:sz w:val="28"/>
          <w:szCs w:val="28"/>
          <w:lang w:eastAsia="uk-UA"/>
        </w:rPr>
        <w:t xml:space="preserve"> В теперішній час це </w:t>
      </w:r>
      <w:r w:rsidR="0080797F" w:rsidRPr="00DA18CE">
        <w:rPr>
          <w:rFonts w:ascii="Times New Roman" w:eastAsia="Times New Roman" w:hAnsi="Times New Roman"/>
          <w:sz w:val="28"/>
          <w:szCs w:val="28"/>
          <w:bdr w:val="none" w:sz="0" w:space="0" w:color="auto" w:frame="1"/>
          <w:lang w:eastAsia="uk-UA"/>
        </w:rPr>
        <w:t>Мін</w:t>
      </w:r>
      <w:r w:rsidR="00E75CF7" w:rsidRPr="00DA18CE">
        <w:rPr>
          <w:rFonts w:ascii="Times New Roman" w:eastAsia="Times New Roman" w:hAnsi="Times New Roman"/>
          <w:sz w:val="28"/>
          <w:szCs w:val="28"/>
          <w:bdr w:val="none" w:sz="0" w:space="0" w:color="auto" w:frame="1"/>
          <w:lang w:eastAsia="uk-UA"/>
        </w:rPr>
        <w:t>природи України</w:t>
      </w:r>
      <w:r w:rsidR="0080797F" w:rsidRPr="00DA18CE">
        <w:rPr>
          <w:rFonts w:ascii="Times New Roman" w:eastAsia="Times New Roman" w:hAnsi="Times New Roman"/>
          <w:sz w:val="28"/>
          <w:szCs w:val="28"/>
          <w:bdr w:val="none" w:sz="0" w:space="0" w:color="auto" w:frame="1"/>
          <w:lang w:eastAsia="uk-UA"/>
        </w:rPr>
        <w:t xml:space="preserve">  формує та реалізує державну політику у сфері:</w:t>
      </w:r>
    </w:p>
    <w:p w14:paraId="1E4C32AF" w14:textId="77777777" w:rsidR="0080797F" w:rsidRPr="00DA18CE" w:rsidRDefault="0080797F" w:rsidP="007572E8">
      <w:pPr>
        <w:numPr>
          <w:ilvl w:val="0"/>
          <w:numId w:val="39"/>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охорони навколишнього природного середовища,</w:t>
      </w:r>
    </w:p>
    <w:p w14:paraId="6C412283" w14:textId="77777777" w:rsidR="0080797F" w:rsidRPr="00DA18CE" w:rsidRDefault="0080797F" w:rsidP="007572E8">
      <w:pPr>
        <w:numPr>
          <w:ilvl w:val="0"/>
          <w:numId w:val="39"/>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екологічної та в межах повноважень, передбачених законом, радіаційної, біологічної і генетичної безпеки,</w:t>
      </w:r>
    </w:p>
    <w:p w14:paraId="19D5EB9C" w14:textId="77777777" w:rsidR="0080797F" w:rsidRPr="00DA18CE" w:rsidRDefault="0080797F" w:rsidP="007572E8">
      <w:pPr>
        <w:numPr>
          <w:ilvl w:val="0"/>
          <w:numId w:val="39"/>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у сфері рибного господарства та рибної промисловості,</w:t>
      </w:r>
    </w:p>
    <w:p w14:paraId="3EBC886D" w14:textId="77777777" w:rsidR="0080797F" w:rsidRPr="00DA18CE" w:rsidRDefault="0080797F" w:rsidP="007572E8">
      <w:pPr>
        <w:numPr>
          <w:ilvl w:val="0"/>
          <w:numId w:val="39"/>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охорони, використання та відтворення водних біоресурсів,</w:t>
      </w:r>
    </w:p>
    <w:p w14:paraId="61CAA5BF" w14:textId="77777777" w:rsidR="0080797F" w:rsidRPr="00DA18CE" w:rsidRDefault="0080797F" w:rsidP="007572E8">
      <w:pPr>
        <w:numPr>
          <w:ilvl w:val="0"/>
          <w:numId w:val="39"/>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регулювання рибальства та безпеки мореплавства суден флоту рибного господарства,</w:t>
      </w:r>
    </w:p>
    <w:p w14:paraId="36457CA9" w14:textId="77777777" w:rsidR="0080797F" w:rsidRPr="00DA18CE" w:rsidRDefault="0080797F" w:rsidP="007572E8">
      <w:pPr>
        <w:numPr>
          <w:ilvl w:val="0"/>
          <w:numId w:val="39"/>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лісового та мисливського господарств.</w:t>
      </w:r>
    </w:p>
    <w:p w14:paraId="22CC24EE" w14:textId="2BD5574A" w:rsidR="0080797F" w:rsidRPr="00DA18CE" w:rsidRDefault="00FE4438" w:rsidP="007572E8">
      <w:pPr>
        <w:shd w:val="clear" w:color="auto" w:fill="FFFFFF"/>
        <w:spacing w:after="0"/>
        <w:ind w:left="0" w:firstLine="0"/>
        <w:textAlignment w:val="baseline"/>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 xml:space="preserve">     </w:t>
      </w:r>
      <w:r w:rsidR="00540EC8" w:rsidRPr="00DA18CE">
        <w:rPr>
          <w:rFonts w:ascii="Times New Roman" w:eastAsia="Times New Roman" w:hAnsi="Times New Roman"/>
          <w:sz w:val="28"/>
          <w:szCs w:val="28"/>
          <w:bdr w:val="none" w:sz="0" w:space="0" w:color="auto" w:frame="1"/>
          <w:lang w:eastAsia="uk-UA"/>
        </w:rPr>
        <w:t xml:space="preserve">          </w:t>
      </w:r>
      <w:r w:rsidRPr="00DA18CE">
        <w:rPr>
          <w:rFonts w:ascii="Times New Roman" w:eastAsia="Times New Roman" w:hAnsi="Times New Roman"/>
          <w:sz w:val="28"/>
          <w:szCs w:val="28"/>
          <w:bdr w:val="none" w:sz="0" w:space="0" w:color="auto" w:frame="1"/>
          <w:lang w:eastAsia="uk-UA"/>
        </w:rPr>
        <w:t xml:space="preserve"> </w:t>
      </w:r>
      <w:r w:rsidR="0080797F" w:rsidRPr="00DA18CE">
        <w:rPr>
          <w:rFonts w:ascii="Times New Roman" w:eastAsia="Times New Roman" w:hAnsi="Times New Roman"/>
          <w:sz w:val="28"/>
          <w:szCs w:val="28"/>
          <w:bdr w:val="none" w:sz="0" w:space="0" w:color="auto" w:frame="1"/>
          <w:lang w:eastAsia="uk-UA"/>
        </w:rPr>
        <w:t>Разом з тим</w:t>
      </w:r>
      <w:r w:rsidR="00540EC8" w:rsidRPr="00DA18CE">
        <w:rPr>
          <w:rFonts w:ascii="Times New Roman" w:eastAsia="Times New Roman" w:hAnsi="Times New Roman"/>
          <w:sz w:val="28"/>
          <w:szCs w:val="28"/>
          <w:bdr w:val="none" w:sz="0" w:space="0" w:color="auto" w:frame="1"/>
          <w:lang w:eastAsia="uk-UA"/>
        </w:rPr>
        <w:t xml:space="preserve"> воно</w:t>
      </w:r>
      <w:r w:rsidR="0080797F" w:rsidRPr="00DA18CE">
        <w:rPr>
          <w:rFonts w:ascii="Times New Roman" w:eastAsia="Times New Roman" w:hAnsi="Times New Roman"/>
          <w:sz w:val="28"/>
          <w:szCs w:val="28"/>
          <w:bdr w:val="none" w:sz="0" w:space="0" w:color="auto" w:frame="1"/>
          <w:lang w:eastAsia="uk-UA"/>
        </w:rPr>
        <w:t xml:space="preserve"> забезпечує формування та реалізацію державної політики у сфері:</w:t>
      </w:r>
    </w:p>
    <w:p w14:paraId="0CB18785" w14:textId="77777777" w:rsidR="0080797F" w:rsidRPr="00DA18CE" w:rsidRDefault="0080797F" w:rsidP="007572E8">
      <w:pPr>
        <w:numPr>
          <w:ilvl w:val="0"/>
          <w:numId w:val="40"/>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розвитку водного господарства та гідротехнічної меліорації земель, управління, використання та відтворення поверхневих водних ресурсів;</w:t>
      </w:r>
    </w:p>
    <w:p w14:paraId="11A8B09E" w14:textId="77777777" w:rsidR="0080797F" w:rsidRPr="00DA18CE" w:rsidRDefault="0080797F" w:rsidP="007572E8">
      <w:pPr>
        <w:numPr>
          <w:ilvl w:val="0"/>
          <w:numId w:val="40"/>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геологічного вивчення та раціонального використання надр;</w:t>
      </w:r>
    </w:p>
    <w:p w14:paraId="0F8C52D3" w14:textId="77777777" w:rsidR="0080797F" w:rsidRPr="00DA18CE" w:rsidRDefault="0080797F" w:rsidP="007572E8">
      <w:pPr>
        <w:numPr>
          <w:ilvl w:val="0"/>
          <w:numId w:val="40"/>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управління зоною відчуження і зоною безумовного (обов’язкового) відселення, подолання наслідків Чорнобильської катастрофи, зняття з експлуатації Чорнобильської АЕС та перетворення об’єкта “Укриття” на екологічно безпечну систему, а також здійснення державного управління у сфері поводження з радіоактивними відходами на стадії їх довгострокового зберігання і захоронення;</w:t>
      </w:r>
    </w:p>
    <w:p w14:paraId="15522FB0" w14:textId="77777777" w:rsidR="0080797F" w:rsidRPr="00DA18CE" w:rsidRDefault="0080797F" w:rsidP="007572E8">
      <w:pPr>
        <w:numPr>
          <w:ilvl w:val="0"/>
          <w:numId w:val="40"/>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14:paraId="0CFC2DE9" w14:textId="77777777" w:rsidR="0080797F" w:rsidRPr="00DA18CE" w:rsidRDefault="0080797F" w:rsidP="007572E8">
      <w:pPr>
        <w:numPr>
          <w:ilvl w:val="0"/>
          <w:numId w:val="40"/>
        </w:numPr>
        <w:shd w:val="clear" w:color="auto" w:fill="FFFFFF"/>
        <w:spacing w:after="0"/>
        <w:ind w:left="0" w:firstLine="0"/>
        <w:rPr>
          <w:rFonts w:ascii="Times New Roman" w:eastAsia="Times New Roman" w:hAnsi="Times New Roman"/>
          <w:sz w:val="28"/>
          <w:szCs w:val="28"/>
          <w:lang w:eastAsia="uk-UA"/>
        </w:rPr>
      </w:pPr>
      <w:r w:rsidRPr="00DA18CE">
        <w:rPr>
          <w:rFonts w:ascii="Times New Roman" w:eastAsia="Times New Roman" w:hAnsi="Times New Roman"/>
          <w:sz w:val="28"/>
          <w:szCs w:val="28"/>
          <w:bdr w:val="none" w:sz="0" w:space="0" w:color="auto" w:frame="1"/>
          <w:lang w:eastAsia="uk-UA"/>
        </w:rPr>
        <w:t>здійснення державного геологічного контролю, а також у сфері збереження озонового шару, регулювання негативного антропогенного впливу на зміну клімату та адаптації до його змін і виконання вимог Рамкової конвенції ООН про зміну клімату та Кіотського протоколу до неї, Паризької угоди.</w:t>
      </w:r>
    </w:p>
    <w:p w14:paraId="0CF29A74" w14:textId="2C2E6754" w:rsidR="00CF7F5A" w:rsidRDefault="00FE3716" w:rsidP="007572E8">
      <w:pPr>
        <w:tabs>
          <w:tab w:val="left" w:pos="9072"/>
          <w:tab w:val="left" w:pos="9214"/>
        </w:tabs>
        <w:spacing w:after="0"/>
        <w:ind w:left="0" w:firstLine="0"/>
        <w:rPr>
          <w:rFonts w:ascii="Times New Roman" w:hAnsi="Times New Roman" w:cs="Times New Roman"/>
          <w:sz w:val="28"/>
          <w:szCs w:val="28"/>
        </w:rPr>
      </w:pPr>
      <w:r w:rsidRPr="00FE4438">
        <w:rPr>
          <w:rFonts w:ascii="Times New Roman" w:hAnsi="Times New Roman" w:cs="Times New Roman"/>
          <w:sz w:val="28"/>
          <w:szCs w:val="28"/>
        </w:rPr>
        <w:t xml:space="preserve">       </w:t>
      </w:r>
      <w:r w:rsidR="00825923" w:rsidRPr="00FE4438">
        <w:rPr>
          <w:rFonts w:ascii="Times New Roman" w:hAnsi="Times New Roman" w:cs="Times New Roman"/>
          <w:sz w:val="28"/>
          <w:szCs w:val="28"/>
        </w:rPr>
        <w:t xml:space="preserve">      </w:t>
      </w:r>
      <w:r w:rsidR="00540EC8">
        <w:rPr>
          <w:rFonts w:ascii="Times New Roman" w:hAnsi="Times New Roman" w:cs="Times New Roman"/>
          <w:sz w:val="28"/>
          <w:szCs w:val="28"/>
        </w:rPr>
        <w:t xml:space="preserve"> </w:t>
      </w:r>
      <w:r w:rsidRPr="00FE4438">
        <w:rPr>
          <w:rFonts w:ascii="Times New Roman" w:hAnsi="Times New Roman" w:cs="Times New Roman"/>
          <w:sz w:val="28"/>
          <w:szCs w:val="28"/>
        </w:rPr>
        <w:t xml:space="preserve"> </w:t>
      </w:r>
      <w:proofErr w:type="spellStart"/>
      <w:r w:rsidR="00CF7F5A" w:rsidRPr="00FE4438">
        <w:rPr>
          <w:rFonts w:ascii="Times New Roman" w:hAnsi="Times New Roman" w:cs="Times New Roman"/>
          <w:sz w:val="28"/>
          <w:szCs w:val="28"/>
        </w:rPr>
        <w:t>Мін</w:t>
      </w:r>
      <w:r w:rsidR="00825923" w:rsidRPr="00FE4438">
        <w:rPr>
          <w:rFonts w:ascii="Times New Roman" w:hAnsi="Times New Roman" w:cs="Times New Roman"/>
          <w:sz w:val="28"/>
          <w:szCs w:val="28"/>
        </w:rPr>
        <w:t>еко</w:t>
      </w:r>
      <w:r w:rsidR="00CF7F5A" w:rsidRPr="00FE4438">
        <w:rPr>
          <w:rFonts w:ascii="Times New Roman" w:hAnsi="Times New Roman" w:cs="Times New Roman"/>
          <w:sz w:val="28"/>
          <w:szCs w:val="28"/>
        </w:rPr>
        <w:t>природи</w:t>
      </w:r>
      <w:proofErr w:type="spellEnd"/>
      <w:r w:rsidR="00CF7F5A" w:rsidRPr="00FE4438">
        <w:rPr>
          <w:rFonts w:ascii="Times New Roman" w:hAnsi="Times New Roman" w:cs="Times New Roman"/>
          <w:sz w:val="28"/>
          <w:szCs w:val="28"/>
        </w:rPr>
        <w:t xml:space="preserve"> України </w:t>
      </w:r>
      <w:r w:rsidR="008E56B6" w:rsidRPr="00FE4438">
        <w:rPr>
          <w:rFonts w:ascii="Times New Roman" w:hAnsi="Times New Roman" w:cs="Times New Roman"/>
          <w:sz w:val="28"/>
          <w:szCs w:val="28"/>
        </w:rPr>
        <w:t xml:space="preserve"> у даній сфері</w:t>
      </w:r>
      <w:r w:rsidR="00CF7F5A" w:rsidRPr="00FE4438">
        <w:rPr>
          <w:rFonts w:ascii="Times New Roman" w:hAnsi="Times New Roman" w:cs="Times New Roman"/>
          <w:sz w:val="28"/>
          <w:szCs w:val="28"/>
        </w:rPr>
        <w:t xml:space="preserve"> спрямовує і координує діяльність</w:t>
      </w:r>
      <w:r w:rsidR="00FE4438">
        <w:rPr>
          <w:rFonts w:ascii="Times New Roman" w:hAnsi="Times New Roman" w:cs="Times New Roman"/>
          <w:sz w:val="28"/>
          <w:szCs w:val="28"/>
        </w:rPr>
        <w:t xml:space="preserve"> </w:t>
      </w:r>
      <w:r w:rsidR="00E75CF7">
        <w:rPr>
          <w:rFonts w:ascii="Times New Roman" w:hAnsi="Times New Roman" w:cs="Times New Roman"/>
          <w:sz w:val="28"/>
          <w:szCs w:val="28"/>
        </w:rPr>
        <w:t xml:space="preserve"> </w:t>
      </w:r>
      <w:r w:rsidR="00FE4438">
        <w:rPr>
          <w:rFonts w:ascii="Times New Roman" w:hAnsi="Times New Roman" w:cs="Times New Roman"/>
          <w:sz w:val="28"/>
          <w:szCs w:val="28"/>
        </w:rPr>
        <w:t>таких центральних спеціально уповноважених органів виконавчої влади:</w:t>
      </w:r>
      <w:r w:rsidR="00CF7F5A" w:rsidRPr="00FE4438">
        <w:rPr>
          <w:rFonts w:ascii="Times New Roman" w:hAnsi="Times New Roman" w:cs="Times New Roman"/>
          <w:sz w:val="28"/>
          <w:szCs w:val="28"/>
        </w:rPr>
        <w:t xml:space="preserve"> Державної служби геології та надр України</w:t>
      </w:r>
      <w:r w:rsidR="003D2C06" w:rsidRPr="00FE4438">
        <w:rPr>
          <w:rFonts w:ascii="Times New Roman" w:hAnsi="Times New Roman" w:cs="Times New Roman"/>
          <w:sz w:val="28"/>
          <w:szCs w:val="28"/>
        </w:rPr>
        <w:t xml:space="preserve"> («</w:t>
      </w:r>
      <w:proofErr w:type="spellStart"/>
      <w:r w:rsidR="003D2C06" w:rsidRPr="00FE4438">
        <w:rPr>
          <w:rFonts w:ascii="Times New Roman" w:hAnsi="Times New Roman" w:cs="Times New Roman"/>
          <w:sz w:val="28"/>
          <w:szCs w:val="28"/>
        </w:rPr>
        <w:t>Держгеонадр</w:t>
      </w:r>
      <w:r w:rsidR="00001558">
        <w:rPr>
          <w:rFonts w:ascii="Times New Roman" w:hAnsi="Times New Roman" w:cs="Times New Roman"/>
          <w:sz w:val="28"/>
          <w:szCs w:val="28"/>
        </w:rPr>
        <w:t>а</w:t>
      </w:r>
      <w:proofErr w:type="spellEnd"/>
      <w:r w:rsidR="003D2C06" w:rsidRPr="00FE4438">
        <w:rPr>
          <w:rFonts w:ascii="Times New Roman" w:hAnsi="Times New Roman" w:cs="Times New Roman"/>
          <w:sz w:val="28"/>
          <w:szCs w:val="28"/>
        </w:rPr>
        <w:t>»)</w:t>
      </w:r>
      <w:r w:rsidR="00CF7F5A" w:rsidRPr="00FE4438">
        <w:rPr>
          <w:rFonts w:ascii="Times New Roman" w:hAnsi="Times New Roman" w:cs="Times New Roman"/>
          <w:sz w:val="28"/>
          <w:szCs w:val="28"/>
        </w:rPr>
        <w:t xml:space="preserve">, </w:t>
      </w:r>
      <w:bookmarkStart w:id="6" w:name="_Hlk62387470"/>
      <w:r w:rsidR="00CF7F5A" w:rsidRPr="00FE4438">
        <w:rPr>
          <w:rFonts w:ascii="Times New Roman" w:hAnsi="Times New Roman" w:cs="Times New Roman"/>
          <w:sz w:val="28"/>
          <w:szCs w:val="28"/>
        </w:rPr>
        <w:t>Державного агентства водних ресурсів України,</w:t>
      </w:r>
      <w:r w:rsidR="003D2C06" w:rsidRPr="00FE4438">
        <w:rPr>
          <w:rFonts w:ascii="Times New Roman" w:hAnsi="Times New Roman" w:cs="Times New Roman"/>
          <w:sz w:val="28"/>
          <w:szCs w:val="28"/>
        </w:rPr>
        <w:t xml:space="preserve"> Державного агентства лісових ресурсів України, Державного агентства рибного господарства України,</w:t>
      </w:r>
      <w:r w:rsidR="00E75CF7">
        <w:rPr>
          <w:rFonts w:ascii="Times New Roman" w:hAnsi="Times New Roman" w:cs="Times New Roman"/>
          <w:sz w:val="28"/>
          <w:szCs w:val="28"/>
        </w:rPr>
        <w:t xml:space="preserve"> Державної служби з надзвичайних ситуацій,</w:t>
      </w:r>
      <w:r w:rsidR="003D2C06" w:rsidRPr="00FE4438">
        <w:rPr>
          <w:rFonts w:ascii="Times New Roman" w:hAnsi="Times New Roman" w:cs="Times New Roman"/>
          <w:sz w:val="28"/>
          <w:szCs w:val="28"/>
        </w:rPr>
        <w:t xml:space="preserve"> </w:t>
      </w:r>
      <w:r w:rsidR="00CF7F5A" w:rsidRPr="00FE4438">
        <w:rPr>
          <w:rFonts w:ascii="Times New Roman" w:hAnsi="Times New Roman" w:cs="Times New Roman"/>
          <w:sz w:val="28"/>
          <w:szCs w:val="28"/>
        </w:rPr>
        <w:t xml:space="preserve"> </w:t>
      </w:r>
      <w:bookmarkEnd w:id="6"/>
      <w:r w:rsidR="00CF7F5A" w:rsidRPr="00FE4438">
        <w:rPr>
          <w:rFonts w:ascii="Times New Roman" w:hAnsi="Times New Roman" w:cs="Times New Roman"/>
          <w:sz w:val="28"/>
          <w:szCs w:val="28"/>
        </w:rPr>
        <w:t xml:space="preserve"> Державної екологічної інспекції України</w:t>
      </w:r>
      <w:r w:rsidR="008763F5" w:rsidRPr="00FE4438">
        <w:rPr>
          <w:rFonts w:ascii="Times New Roman" w:hAnsi="Times New Roman" w:cs="Times New Roman"/>
          <w:sz w:val="28"/>
          <w:szCs w:val="28"/>
        </w:rPr>
        <w:t xml:space="preserve"> та інших інституцій, які мають </w:t>
      </w:r>
      <w:r w:rsidR="00FE4438" w:rsidRPr="00FE4438">
        <w:rPr>
          <w:rFonts w:ascii="Times New Roman" w:hAnsi="Times New Roman" w:cs="Times New Roman"/>
          <w:sz w:val="28"/>
          <w:szCs w:val="28"/>
        </w:rPr>
        <w:t xml:space="preserve">спеціальні повноваження щодо </w:t>
      </w:r>
      <w:r w:rsidR="008763F5" w:rsidRPr="00FE4438">
        <w:rPr>
          <w:rFonts w:ascii="Times New Roman" w:hAnsi="Times New Roman" w:cs="Times New Roman"/>
          <w:sz w:val="28"/>
          <w:szCs w:val="28"/>
        </w:rPr>
        <w:t>управління використанням природних ресурсів</w:t>
      </w:r>
      <w:r w:rsidR="00CF7F5A" w:rsidRPr="00FE4438">
        <w:rPr>
          <w:rFonts w:ascii="Times New Roman" w:hAnsi="Times New Roman" w:cs="Times New Roman"/>
          <w:sz w:val="28"/>
          <w:szCs w:val="28"/>
        </w:rPr>
        <w:t>.</w:t>
      </w:r>
      <w:r w:rsidR="002926C7" w:rsidRPr="00FE4438">
        <w:rPr>
          <w:rFonts w:ascii="Times New Roman" w:hAnsi="Times New Roman" w:cs="Times New Roman"/>
          <w:sz w:val="28"/>
          <w:szCs w:val="28"/>
        </w:rPr>
        <w:t xml:space="preserve"> </w:t>
      </w:r>
    </w:p>
    <w:p w14:paraId="03713715" w14:textId="3CF41DDD" w:rsidR="005E67B2" w:rsidRPr="00C448B9" w:rsidRDefault="005E67B2" w:rsidP="007572E8">
      <w:pPr>
        <w:tabs>
          <w:tab w:val="left" w:pos="9072"/>
          <w:tab w:val="left" w:pos="9214"/>
        </w:tabs>
        <w:spacing w:after="0"/>
        <w:ind w:left="0" w:firstLine="0"/>
        <w:rPr>
          <w:rFonts w:ascii="Times New Roman" w:hAnsi="Times New Roman" w:cs="Times New Roman"/>
          <w:sz w:val="28"/>
          <w:szCs w:val="28"/>
          <w:lang w:val="ru-RU"/>
        </w:rPr>
      </w:pPr>
      <w:r w:rsidRPr="004E291B">
        <w:rPr>
          <w:rFonts w:ascii="Times New Roman" w:hAnsi="Times New Roman" w:cs="Times New Roman"/>
          <w:sz w:val="28"/>
          <w:szCs w:val="28"/>
        </w:rPr>
        <w:t xml:space="preserve">              </w:t>
      </w:r>
      <w:proofErr w:type="spellStart"/>
      <w:r w:rsidRPr="00C448B9">
        <w:rPr>
          <w:rFonts w:ascii="Times New Roman" w:hAnsi="Times New Roman" w:cs="Times New Roman"/>
          <w:sz w:val="28"/>
          <w:szCs w:val="28"/>
          <w:lang w:val="ru-RU"/>
        </w:rPr>
        <w:t>Окремими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повноваженнями</w:t>
      </w:r>
      <w:proofErr w:type="spellEnd"/>
      <w:r w:rsidRPr="00C448B9">
        <w:rPr>
          <w:rFonts w:ascii="Times New Roman" w:hAnsi="Times New Roman" w:cs="Times New Roman"/>
          <w:sz w:val="28"/>
          <w:szCs w:val="28"/>
          <w:lang w:val="ru-RU"/>
        </w:rPr>
        <w:t xml:space="preserve"> у </w:t>
      </w:r>
      <w:proofErr w:type="spellStart"/>
      <w:r w:rsidRPr="00C448B9">
        <w:rPr>
          <w:rFonts w:ascii="Times New Roman" w:hAnsi="Times New Roman" w:cs="Times New Roman"/>
          <w:sz w:val="28"/>
          <w:szCs w:val="28"/>
          <w:lang w:val="ru-RU"/>
        </w:rPr>
        <w:t>сфері</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природокористування</w:t>
      </w:r>
      <w:proofErr w:type="spellEnd"/>
      <w:r w:rsidRPr="00C448B9">
        <w:rPr>
          <w:rFonts w:ascii="Times New Roman" w:hAnsi="Times New Roman" w:cs="Times New Roman"/>
          <w:sz w:val="28"/>
          <w:szCs w:val="28"/>
          <w:lang w:val="ru-RU"/>
        </w:rPr>
        <w:t xml:space="preserve"> та </w:t>
      </w:r>
      <w:proofErr w:type="spellStart"/>
      <w:r w:rsidRPr="00C448B9">
        <w:rPr>
          <w:rFonts w:ascii="Times New Roman" w:hAnsi="Times New Roman" w:cs="Times New Roman"/>
          <w:sz w:val="28"/>
          <w:szCs w:val="28"/>
          <w:lang w:val="ru-RU"/>
        </w:rPr>
        <w:t>охорони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довкілля</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наділені</w:t>
      </w:r>
      <w:proofErr w:type="spellEnd"/>
      <w:r w:rsidRPr="00C448B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орган</w:t>
      </w:r>
      <w:r>
        <w:rPr>
          <w:rFonts w:ascii="Times New Roman" w:hAnsi="Times New Roman" w:cs="Times New Roman"/>
          <w:sz w:val="28"/>
          <w:szCs w:val="28"/>
          <w:lang w:val="ru-RU"/>
        </w:rPr>
        <w:t>ів</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державної</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влади</w:t>
      </w:r>
      <w:proofErr w:type="spellEnd"/>
      <w:r w:rsidR="0017538D">
        <w:rPr>
          <w:rFonts w:ascii="Times New Roman" w:hAnsi="Times New Roman" w:cs="Times New Roman"/>
          <w:sz w:val="28"/>
          <w:szCs w:val="28"/>
          <w:lang w:val="ru-RU"/>
        </w:rPr>
        <w:t xml:space="preserve"> </w:t>
      </w:r>
      <w:proofErr w:type="spellStart"/>
      <w:r w:rsidR="0017538D">
        <w:rPr>
          <w:rFonts w:ascii="Times New Roman" w:hAnsi="Times New Roman" w:cs="Times New Roman"/>
          <w:sz w:val="28"/>
          <w:szCs w:val="28"/>
          <w:lang w:val="ru-RU"/>
        </w:rPr>
        <w:t>наступні</w:t>
      </w:r>
      <w:proofErr w:type="spellEnd"/>
      <w:r w:rsidR="0017538D">
        <w:rPr>
          <w:rFonts w:ascii="Times New Roman" w:hAnsi="Times New Roman" w:cs="Times New Roman"/>
          <w:sz w:val="28"/>
          <w:szCs w:val="28"/>
          <w:lang w:val="ru-RU"/>
        </w:rPr>
        <w:t xml:space="preserve"> </w:t>
      </w:r>
      <w:proofErr w:type="spellStart"/>
      <w:r w:rsidR="0017538D">
        <w:rPr>
          <w:rFonts w:ascii="Times New Roman" w:hAnsi="Times New Roman" w:cs="Times New Roman"/>
          <w:sz w:val="28"/>
          <w:szCs w:val="28"/>
          <w:lang w:val="ru-RU"/>
        </w:rPr>
        <w:t>відомства</w:t>
      </w:r>
      <w:proofErr w:type="spellEnd"/>
      <w:r>
        <w:rPr>
          <w:rFonts w:ascii="Times New Roman" w:hAnsi="Times New Roman" w:cs="Times New Roman"/>
          <w:sz w:val="28"/>
          <w:szCs w:val="28"/>
          <w:lang w:val="ru-RU"/>
        </w:rPr>
        <w:t>:</w:t>
      </w:r>
    </w:p>
    <w:p w14:paraId="295AC6EB" w14:textId="0BD24E6D" w:rsidR="00CF7F5A" w:rsidRDefault="000B2096" w:rsidP="007572E8">
      <w:pPr>
        <w:tabs>
          <w:tab w:val="left" w:pos="9072"/>
          <w:tab w:val="left" w:pos="9214"/>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E67B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00F43C04" w:rsidRPr="0017538D">
        <w:rPr>
          <w:rFonts w:ascii="Times New Roman" w:hAnsi="Times New Roman" w:cs="Times New Roman"/>
          <w:b/>
          <w:bCs/>
          <w:sz w:val="28"/>
          <w:szCs w:val="28"/>
          <w:lang w:val="ru-RU"/>
        </w:rPr>
        <w:t>Державна</w:t>
      </w:r>
      <w:proofErr w:type="spellEnd"/>
      <w:r w:rsidR="00F43C04" w:rsidRPr="0017538D">
        <w:rPr>
          <w:rFonts w:ascii="Times New Roman" w:hAnsi="Times New Roman" w:cs="Times New Roman"/>
          <w:b/>
          <w:bCs/>
          <w:sz w:val="28"/>
          <w:szCs w:val="28"/>
          <w:lang w:val="ru-RU"/>
        </w:rPr>
        <w:t xml:space="preserve"> служба </w:t>
      </w:r>
      <w:proofErr w:type="spellStart"/>
      <w:r w:rsidR="00F43C04" w:rsidRPr="0017538D">
        <w:rPr>
          <w:rFonts w:ascii="Times New Roman" w:hAnsi="Times New Roman" w:cs="Times New Roman"/>
          <w:b/>
          <w:bCs/>
          <w:sz w:val="28"/>
          <w:szCs w:val="28"/>
          <w:lang w:val="ru-RU"/>
        </w:rPr>
        <w:t>України</w:t>
      </w:r>
      <w:proofErr w:type="spellEnd"/>
      <w:r w:rsidR="00F43C04" w:rsidRPr="0017538D">
        <w:rPr>
          <w:rFonts w:ascii="Times New Roman" w:hAnsi="Times New Roman" w:cs="Times New Roman"/>
          <w:b/>
          <w:bCs/>
          <w:sz w:val="28"/>
          <w:szCs w:val="28"/>
          <w:lang w:val="ru-RU"/>
        </w:rPr>
        <w:t xml:space="preserve"> з </w:t>
      </w:r>
      <w:proofErr w:type="spellStart"/>
      <w:r w:rsidR="00F43C04" w:rsidRPr="0017538D">
        <w:rPr>
          <w:rFonts w:ascii="Times New Roman" w:hAnsi="Times New Roman" w:cs="Times New Roman"/>
          <w:b/>
          <w:bCs/>
          <w:sz w:val="28"/>
          <w:szCs w:val="28"/>
          <w:lang w:val="ru-RU"/>
        </w:rPr>
        <w:t>питань</w:t>
      </w:r>
      <w:proofErr w:type="spellEnd"/>
      <w:r w:rsidR="00F43C04" w:rsidRPr="0017538D">
        <w:rPr>
          <w:rFonts w:ascii="Times New Roman" w:hAnsi="Times New Roman" w:cs="Times New Roman"/>
          <w:b/>
          <w:bCs/>
          <w:sz w:val="28"/>
          <w:szCs w:val="28"/>
          <w:lang w:val="ru-RU"/>
        </w:rPr>
        <w:t xml:space="preserve"> </w:t>
      </w:r>
      <w:proofErr w:type="spellStart"/>
      <w:r w:rsidR="00F43C04" w:rsidRPr="0017538D">
        <w:rPr>
          <w:rFonts w:ascii="Times New Roman" w:hAnsi="Times New Roman" w:cs="Times New Roman"/>
          <w:b/>
          <w:bCs/>
          <w:sz w:val="28"/>
          <w:szCs w:val="28"/>
          <w:lang w:val="ru-RU"/>
        </w:rPr>
        <w:t>геодезії</w:t>
      </w:r>
      <w:proofErr w:type="spellEnd"/>
      <w:r w:rsidR="00F43C04" w:rsidRPr="0017538D">
        <w:rPr>
          <w:rFonts w:ascii="Times New Roman" w:hAnsi="Times New Roman" w:cs="Times New Roman"/>
          <w:b/>
          <w:bCs/>
          <w:sz w:val="28"/>
          <w:szCs w:val="28"/>
          <w:lang w:val="ru-RU"/>
        </w:rPr>
        <w:t xml:space="preserve">, </w:t>
      </w:r>
      <w:proofErr w:type="spellStart"/>
      <w:r w:rsidR="00F43C04" w:rsidRPr="0017538D">
        <w:rPr>
          <w:rFonts w:ascii="Times New Roman" w:hAnsi="Times New Roman" w:cs="Times New Roman"/>
          <w:b/>
          <w:bCs/>
          <w:sz w:val="28"/>
          <w:szCs w:val="28"/>
          <w:lang w:val="ru-RU"/>
        </w:rPr>
        <w:t>картографії</w:t>
      </w:r>
      <w:proofErr w:type="spellEnd"/>
      <w:r w:rsidR="00F43C04" w:rsidRPr="0017538D">
        <w:rPr>
          <w:rFonts w:ascii="Times New Roman" w:hAnsi="Times New Roman" w:cs="Times New Roman"/>
          <w:b/>
          <w:bCs/>
          <w:sz w:val="28"/>
          <w:szCs w:val="28"/>
          <w:lang w:val="ru-RU"/>
        </w:rPr>
        <w:t xml:space="preserve"> та кадастру</w:t>
      </w:r>
      <w:r w:rsidR="00F43C04">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Держ</w:t>
      </w:r>
      <w:r w:rsidR="008763F5">
        <w:rPr>
          <w:rFonts w:ascii="Times New Roman" w:hAnsi="Times New Roman" w:cs="Times New Roman"/>
          <w:sz w:val="28"/>
          <w:szCs w:val="28"/>
          <w:lang w:val="ru-RU"/>
        </w:rPr>
        <w:t>геокадастр</w:t>
      </w:r>
      <w:proofErr w:type="spellEnd"/>
      <w:r w:rsidR="005E67B2">
        <w:rPr>
          <w:rFonts w:ascii="Times New Roman" w:hAnsi="Times New Roman" w:cs="Times New Roman"/>
          <w:sz w:val="28"/>
          <w:szCs w:val="28"/>
          <w:lang w:val="ru-RU"/>
        </w:rPr>
        <w:t xml:space="preserve"> </w:t>
      </w:r>
      <w:proofErr w:type="spellStart"/>
      <w:r w:rsidR="005E67B2">
        <w:rPr>
          <w:rFonts w:ascii="Times New Roman" w:hAnsi="Times New Roman" w:cs="Times New Roman"/>
          <w:sz w:val="28"/>
          <w:szCs w:val="28"/>
          <w:lang w:val="ru-RU"/>
        </w:rPr>
        <w:t>України</w:t>
      </w:r>
      <w:proofErr w:type="spellEnd"/>
      <w:r w:rsidR="00F43C04">
        <w:rPr>
          <w:rFonts w:ascii="Times New Roman" w:hAnsi="Times New Roman" w:cs="Times New Roman"/>
          <w:sz w:val="28"/>
          <w:szCs w:val="28"/>
          <w:lang w:val="ru-RU"/>
        </w:rPr>
        <w:t>)</w:t>
      </w:r>
      <w:r w:rsidR="005E67B2">
        <w:rPr>
          <w:rFonts w:ascii="Times New Roman" w:hAnsi="Times New Roman" w:cs="Times New Roman"/>
          <w:sz w:val="28"/>
          <w:szCs w:val="28"/>
          <w:lang w:val="ru-RU"/>
        </w:rPr>
        <w:t>,</w:t>
      </w:r>
      <w:r w:rsidR="00825923">
        <w:rPr>
          <w:rFonts w:ascii="Times New Roman" w:hAnsi="Times New Roman" w:cs="Times New Roman"/>
          <w:sz w:val="28"/>
          <w:szCs w:val="28"/>
          <w:lang w:val="ru-RU"/>
        </w:rPr>
        <w:t xml:space="preserve"> </w:t>
      </w:r>
      <w:r w:rsidR="005E67B2">
        <w:rPr>
          <w:rFonts w:ascii="Times New Roman" w:hAnsi="Times New Roman" w:cs="Times New Roman"/>
          <w:sz w:val="28"/>
          <w:szCs w:val="28"/>
          <w:lang w:val="ru-RU"/>
        </w:rPr>
        <w:t>яке</w:t>
      </w:r>
      <w:r w:rsidR="00CF7F5A" w:rsidRPr="00C448B9">
        <w:rPr>
          <w:rFonts w:ascii="Times New Roman" w:hAnsi="Times New Roman" w:cs="Times New Roman"/>
          <w:sz w:val="28"/>
          <w:szCs w:val="28"/>
          <w:lang w:val="ru-RU"/>
        </w:rPr>
        <w:t xml:space="preserve"> є </w:t>
      </w:r>
      <w:proofErr w:type="spellStart"/>
      <w:r w:rsidR="00CF7F5A" w:rsidRPr="00C448B9">
        <w:rPr>
          <w:rFonts w:ascii="Times New Roman" w:hAnsi="Times New Roman" w:cs="Times New Roman"/>
          <w:sz w:val="28"/>
          <w:szCs w:val="28"/>
          <w:lang w:val="ru-RU"/>
        </w:rPr>
        <w:t>центральним</w:t>
      </w:r>
      <w:proofErr w:type="spellEnd"/>
      <w:r w:rsidR="00CF7F5A" w:rsidRPr="00C448B9">
        <w:rPr>
          <w:rFonts w:ascii="Times New Roman" w:hAnsi="Times New Roman" w:cs="Times New Roman"/>
          <w:sz w:val="28"/>
          <w:szCs w:val="28"/>
          <w:lang w:val="ru-RU"/>
        </w:rPr>
        <w:t xml:space="preserve"> органом </w:t>
      </w:r>
      <w:proofErr w:type="spellStart"/>
      <w:r w:rsidR="00CF7F5A" w:rsidRPr="00C448B9">
        <w:rPr>
          <w:rFonts w:ascii="Times New Roman" w:hAnsi="Times New Roman" w:cs="Times New Roman"/>
          <w:sz w:val="28"/>
          <w:szCs w:val="28"/>
          <w:lang w:val="ru-RU"/>
        </w:rPr>
        <w:t>виконавчої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влади</w:t>
      </w:r>
      <w:proofErr w:type="spellEnd"/>
      <w:r w:rsidR="00CF7F5A" w:rsidRPr="00C448B9">
        <w:rPr>
          <w:rFonts w:ascii="Times New Roman" w:hAnsi="Times New Roman" w:cs="Times New Roman"/>
          <w:sz w:val="28"/>
          <w:szCs w:val="28"/>
          <w:lang w:val="ru-RU"/>
        </w:rPr>
        <w:t xml:space="preserve"> з </w:t>
      </w:r>
      <w:proofErr w:type="spellStart"/>
      <w:r w:rsidR="00CF7F5A" w:rsidRPr="00C448B9">
        <w:rPr>
          <w:rFonts w:ascii="Times New Roman" w:hAnsi="Times New Roman" w:cs="Times New Roman"/>
          <w:sz w:val="28"/>
          <w:szCs w:val="28"/>
          <w:lang w:val="ru-RU"/>
        </w:rPr>
        <w:t>питань</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земельних</w:t>
      </w:r>
      <w:proofErr w:type="spellEnd"/>
      <w:r w:rsidR="00CF7F5A" w:rsidRPr="00C448B9">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відносин</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ведення</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публічної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кадастрової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цифрової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карти</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національної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інфраструктури</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геопросторових</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даних</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національної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геодезичної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мережі</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топографічної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цифрової</w:t>
      </w:r>
      <w:proofErr w:type="spellEnd"/>
      <w:r w:rsidR="00F43C04">
        <w:rPr>
          <w:rFonts w:ascii="Times New Roman" w:hAnsi="Times New Roman" w:cs="Times New Roman"/>
          <w:sz w:val="28"/>
          <w:szCs w:val="28"/>
          <w:lang w:val="ru-RU"/>
        </w:rPr>
        <w:t xml:space="preserve"> </w:t>
      </w:r>
      <w:proofErr w:type="spellStart"/>
      <w:r w:rsidR="00F43C04">
        <w:rPr>
          <w:rFonts w:ascii="Times New Roman" w:hAnsi="Times New Roman" w:cs="Times New Roman"/>
          <w:sz w:val="28"/>
          <w:szCs w:val="28"/>
          <w:lang w:val="ru-RU"/>
        </w:rPr>
        <w:t>карти</w:t>
      </w:r>
      <w:proofErr w:type="spellEnd"/>
      <w:r w:rsidR="00F43C04">
        <w:rPr>
          <w:rFonts w:ascii="Times New Roman" w:hAnsi="Times New Roman" w:cs="Times New Roman"/>
          <w:sz w:val="28"/>
          <w:szCs w:val="28"/>
          <w:lang w:val="ru-RU"/>
        </w:rPr>
        <w:t xml:space="preserve"> та </w:t>
      </w:r>
      <w:proofErr w:type="spellStart"/>
      <w:r w:rsidR="00F43C04">
        <w:rPr>
          <w:rFonts w:ascii="Times New Roman" w:hAnsi="Times New Roman" w:cs="Times New Roman"/>
          <w:sz w:val="28"/>
          <w:szCs w:val="28"/>
          <w:lang w:val="ru-RU"/>
        </w:rPr>
        <w:t>інше</w:t>
      </w:r>
      <w:proofErr w:type="spellEnd"/>
      <w:r w:rsidR="00CF7F5A" w:rsidRPr="00C448B9">
        <w:rPr>
          <w:rFonts w:ascii="Times New Roman" w:hAnsi="Times New Roman" w:cs="Times New Roman"/>
          <w:sz w:val="28"/>
          <w:szCs w:val="28"/>
          <w:lang w:val="ru-RU"/>
        </w:rPr>
        <w:t>.</w:t>
      </w:r>
    </w:p>
    <w:p w14:paraId="346AF3F0" w14:textId="72082831" w:rsidR="00376070" w:rsidRDefault="00376070" w:rsidP="007572E8">
      <w:pPr>
        <w:shd w:val="clear" w:color="auto" w:fill="FFFFFF"/>
        <w:spacing w:after="0"/>
        <w:ind w:left="0" w:firstLine="0"/>
        <w:jc w:val="left"/>
        <w:textAlignment w:val="baseline"/>
        <w:rPr>
          <w:rFonts w:ascii="Times New Roman" w:eastAsia="Times New Roman" w:hAnsi="Times New Roman" w:cs="Times New Roman"/>
          <w:color w:val="202122"/>
          <w:sz w:val="28"/>
          <w:szCs w:val="28"/>
          <w:lang w:eastAsia="uk-UA"/>
        </w:rPr>
      </w:pPr>
      <w:r>
        <w:rPr>
          <w:rFonts w:ascii="Times New Roman" w:hAnsi="Times New Roman" w:cs="Times New Roman"/>
          <w:sz w:val="28"/>
          <w:szCs w:val="28"/>
          <w:lang w:val="ru-RU"/>
        </w:rPr>
        <w:t xml:space="preserve">      - </w:t>
      </w:r>
      <w:proofErr w:type="spellStart"/>
      <w:r w:rsidRPr="0017538D">
        <w:rPr>
          <w:rFonts w:ascii="Times New Roman" w:hAnsi="Times New Roman" w:cs="Times New Roman"/>
          <w:b/>
          <w:bCs/>
          <w:sz w:val="28"/>
          <w:szCs w:val="28"/>
          <w:lang w:val="ru-RU"/>
        </w:rPr>
        <w:t>Державне</w:t>
      </w:r>
      <w:proofErr w:type="spellEnd"/>
      <w:r w:rsidRPr="0017538D">
        <w:rPr>
          <w:rFonts w:ascii="Times New Roman" w:hAnsi="Times New Roman" w:cs="Times New Roman"/>
          <w:b/>
          <w:bCs/>
          <w:sz w:val="28"/>
          <w:szCs w:val="28"/>
          <w:lang w:val="ru-RU"/>
        </w:rPr>
        <w:t xml:space="preserve"> </w:t>
      </w:r>
      <w:proofErr w:type="spellStart"/>
      <w:r w:rsidRPr="0017538D">
        <w:rPr>
          <w:rFonts w:ascii="Times New Roman" w:hAnsi="Times New Roman" w:cs="Times New Roman"/>
          <w:b/>
          <w:bCs/>
          <w:sz w:val="28"/>
          <w:szCs w:val="28"/>
          <w:lang w:val="ru-RU"/>
        </w:rPr>
        <w:t>агенство</w:t>
      </w:r>
      <w:proofErr w:type="spellEnd"/>
      <w:r w:rsidRPr="0017538D">
        <w:rPr>
          <w:rFonts w:ascii="Times New Roman" w:hAnsi="Times New Roman" w:cs="Times New Roman"/>
          <w:b/>
          <w:bCs/>
          <w:sz w:val="28"/>
          <w:szCs w:val="28"/>
          <w:lang w:val="ru-RU"/>
        </w:rPr>
        <w:t xml:space="preserve"> </w:t>
      </w:r>
      <w:proofErr w:type="spellStart"/>
      <w:r w:rsidRPr="0017538D">
        <w:rPr>
          <w:rFonts w:ascii="Times New Roman" w:hAnsi="Times New Roman" w:cs="Times New Roman"/>
          <w:b/>
          <w:bCs/>
          <w:sz w:val="28"/>
          <w:szCs w:val="28"/>
          <w:lang w:val="ru-RU"/>
        </w:rPr>
        <w:t>лісових</w:t>
      </w:r>
      <w:proofErr w:type="spellEnd"/>
      <w:r w:rsidRPr="0017538D">
        <w:rPr>
          <w:rFonts w:ascii="Times New Roman" w:hAnsi="Times New Roman" w:cs="Times New Roman"/>
          <w:b/>
          <w:bCs/>
          <w:sz w:val="28"/>
          <w:szCs w:val="28"/>
          <w:lang w:val="ru-RU"/>
        </w:rPr>
        <w:t xml:space="preserve"> </w:t>
      </w:r>
      <w:proofErr w:type="spellStart"/>
      <w:r w:rsidRPr="0017538D">
        <w:rPr>
          <w:rFonts w:ascii="Times New Roman" w:hAnsi="Times New Roman" w:cs="Times New Roman"/>
          <w:b/>
          <w:bCs/>
          <w:sz w:val="28"/>
          <w:szCs w:val="28"/>
          <w:lang w:val="ru-RU"/>
        </w:rPr>
        <w:t>ресурсів</w:t>
      </w:r>
      <w:proofErr w:type="spellEnd"/>
      <w:r w:rsidRPr="0017538D">
        <w:rPr>
          <w:rFonts w:ascii="Times New Roman" w:hAnsi="Times New Roman" w:cs="Times New Roman"/>
          <w:b/>
          <w:bCs/>
          <w:sz w:val="28"/>
          <w:szCs w:val="28"/>
          <w:lang w:val="ru-RU"/>
        </w:rPr>
        <w:t xml:space="preserve"> </w:t>
      </w:r>
      <w:proofErr w:type="spellStart"/>
      <w:r w:rsidRPr="0017538D">
        <w:rPr>
          <w:rFonts w:ascii="Times New Roman" w:hAnsi="Times New Roman" w:cs="Times New Roman"/>
          <w:b/>
          <w:bCs/>
          <w:sz w:val="28"/>
          <w:szCs w:val="28"/>
          <w:lang w:val="ru-RU"/>
        </w:rPr>
        <w:t>України</w:t>
      </w:r>
      <w:proofErr w:type="spellEnd"/>
      <w:r>
        <w:rPr>
          <w:rFonts w:ascii="Times New Roman" w:hAnsi="Times New Roman" w:cs="Times New Roman"/>
          <w:sz w:val="28"/>
          <w:szCs w:val="28"/>
          <w:lang w:val="ru-RU"/>
        </w:rPr>
        <w:t xml:space="preserve"> –</w:t>
      </w:r>
      <w:r w:rsidRPr="00376070">
        <w:rPr>
          <w:rFonts w:ascii="inherit" w:eastAsia="Times New Roman" w:hAnsi="inherit" w:cs="Segoe UI"/>
          <w:color w:val="202122"/>
          <w:sz w:val="24"/>
          <w:szCs w:val="24"/>
          <w:lang w:eastAsia="uk-UA"/>
        </w:rPr>
        <w:t xml:space="preserve"> </w:t>
      </w:r>
      <w:r w:rsidRPr="00376070">
        <w:rPr>
          <w:rFonts w:ascii="Times New Roman" w:eastAsia="Times New Roman" w:hAnsi="Times New Roman" w:cs="Times New Roman"/>
          <w:color w:val="202122"/>
          <w:sz w:val="28"/>
          <w:szCs w:val="28"/>
          <w:lang w:eastAsia="uk-UA"/>
        </w:rPr>
        <w:t>здійснює</w:t>
      </w:r>
      <w:r>
        <w:rPr>
          <w:rFonts w:ascii="Times New Roman" w:eastAsia="Times New Roman" w:hAnsi="Times New Roman" w:cs="Times New Roman"/>
          <w:color w:val="202122"/>
          <w:sz w:val="28"/>
          <w:szCs w:val="28"/>
          <w:lang w:eastAsia="uk-UA"/>
        </w:rPr>
        <w:t>:</w:t>
      </w:r>
    </w:p>
    <w:p w14:paraId="061D0F6A" w14:textId="77777777" w:rsidR="00376070" w:rsidRPr="00376070" w:rsidRDefault="00376070" w:rsidP="007572E8">
      <w:pPr>
        <w:numPr>
          <w:ilvl w:val="0"/>
          <w:numId w:val="42"/>
        </w:numPr>
        <w:shd w:val="clear" w:color="auto" w:fill="FFFFFF"/>
        <w:spacing w:after="0"/>
        <w:ind w:left="0" w:firstLine="0"/>
        <w:textAlignment w:val="baseline"/>
        <w:rPr>
          <w:rFonts w:ascii="Times New Roman" w:eastAsia="Times New Roman" w:hAnsi="Times New Roman" w:cs="Times New Roman"/>
          <w:color w:val="202122"/>
          <w:sz w:val="28"/>
          <w:szCs w:val="28"/>
          <w:lang w:eastAsia="uk-UA"/>
        </w:rPr>
      </w:pPr>
      <w:r w:rsidRPr="00376070">
        <w:rPr>
          <w:rFonts w:ascii="Times New Roman" w:eastAsia="Times New Roman" w:hAnsi="Times New Roman" w:cs="Times New Roman"/>
          <w:color w:val="202122"/>
          <w:sz w:val="28"/>
          <w:szCs w:val="28"/>
          <w:lang w:eastAsia="uk-UA"/>
        </w:rPr>
        <w:t xml:space="preserve">державне управління в галузі ведення лісового і мисливського </w:t>
      </w:r>
      <w:r>
        <w:rPr>
          <w:rFonts w:ascii="Times New Roman" w:eastAsia="Times New Roman" w:hAnsi="Times New Roman" w:cs="Times New Roman"/>
          <w:color w:val="202122"/>
          <w:sz w:val="28"/>
          <w:szCs w:val="28"/>
          <w:lang w:eastAsia="uk-UA"/>
        </w:rPr>
        <w:t xml:space="preserve">    </w:t>
      </w:r>
      <w:r w:rsidRPr="00376070">
        <w:rPr>
          <w:rFonts w:ascii="Times New Roman" w:eastAsia="Times New Roman" w:hAnsi="Times New Roman" w:cs="Times New Roman"/>
          <w:color w:val="202122"/>
          <w:sz w:val="28"/>
          <w:szCs w:val="28"/>
          <w:lang w:eastAsia="uk-UA"/>
        </w:rPr>
        <w:t>господарства, а також державного контролю за додержанням законодавства з ведення лісового господарства (окрім державного контролю за шкідливими організмами та захистом рослин);</w:t>
      </w:r>
    </w:p>
    <w:p w14:paraId="23E50517" w14:textId="77777777" w:rsidR="00376070" w:rsidRPr="00376070" w:rsidRDefault="00376070" w:rsidP="007572E8">
      <w:pPr>
        <w:numPr>
          <w:ilvl w:val="0"/>
          <w:numId w:val="42"/>
        </w:numPr>
        <w:shd w:val="clear" w:color="auto" w:fill="FFFFFF"/>
        <w:spacing w:after="0"/>
        <w:ind w:left="0" w:firstLine="0"/>
        <w:jc w:val="left"/>
        <w:textAlignment w:val="baseline"/>
        <w:rPr>
          <w:rFonts w:ascii="Times New Roman" w:eastAsia="Times New Roman" w:hAnsi="Times New Roman" w:cs="Times New Roman"/>
          <w:color w:val="202122"/>
          <w:sz w:val="28"/>
          <w:szCs w:val="28"/>
          <w:lang w:eastAsia="uk-UA"/>
        </w:rPr>
      </w:pPr>
      <w:r w:rsidRPr="00376070">
        <w:rPr>
          <w:rFonts w:ascii="Times New Roman" w:eastAsia="Times New Roman" w:hAnsi="Times New Roman" w:cs="Times New Roman"/>
          <w:color w:val="202122"/>
          <w:sz w:val="28"/>
          <w:szCs w:val="28"/>
          <w:lang w:eastAsia="uk-UA"/>
        </w:rPr>
        <w:t>здійснює державне управління територіями та об'єктами природно-заповідного фонду в лісах підприємств, установ та організацій, що належать до сфери його управління;</w:t>
      </w:r>
    </w:p>
    <w:p w14:paraId="240103F2" w14:textId="77777777" w:rsidR="00376070" w:rsidRPr="00376070" w:rsidRDefault="00376070" w:rsidP="007572E8">
      <w:pPr>
        <w:numPr>
          <w:ilvl w:val="0"/>
          <w:numId w:val="42"/>
        </w:numPr>
        <w:shd w:val="clear" w:color="auto" w:fill="FFFFFF"/>
        <w:spacing w:after="0"/>
        <w:ind w:left="0" w:firstLine="0"/>
        <w:jc w:val="left"/>
        <w:textAlignment w:val="baseline"/>
        <w:rPr>
          <w:rFonts w:ascii="Times New Roman" w:eastAsia="Times New Roman" w:hAnsi="Times New Roman" w:cs="Times New Roman"/>
          <w:color w:val="202122"/>
          <w:sz w:val="28"/>
          <w:szCs w:val="28"/>
          <w:lang w:eastAsia="uk-UA"/>
        </w:rPr>
      </w:pPr>
      <w:r w:rsidRPr="00376070">
        <w:rPr>
          <w:rFonts w:ascii="Times New Roman" w:eastAsia="Times New Roman" w:hAnsi="Times New Roman" w:cs="Times New Roman"/>
          <w:color w:val="202122"/>
          <w:sz w:val="28"/>
          <w:szCs w:val="28"/>
          <w:lang w:eastAsia="uk-UA"/>
        </w:rPr>
        <w:t>організовує ведення лісовпорядкування та мисливського впорядкування;</w:t>
      </w:r>
    </w:p>
    <w:p w14:paraId="2792E4F1" w14:textId="77777777" w:rsidR="00767E76" w:rsidRPr="00767E76" w:rsidRDefault="00376070" w:rsidP="007572E8">
      <w:pPr>
        <w:numPr>
          <w:ilvl w:val="0"/>
          <w:numId w:val="42"/>
        </w:numPr>
        <w:shd w:val="clear" w:color="auto" w:fill="FFFFFF"/>
        <w:spacing w:after="0"/>
        <w:ind w:left="0" w:firstLine="0"/>
        <w:jc w:val="left"/>
        <w:textAlignment w:val="baseline"/>
        <w:rPr>
          <w:rFonts w:ascii="Times New Roman" w:hAnsi="Times New Roman" w:cs="Times New Roman"/>
          <w:sz w:val="28"/>
          <w:szCs w:val="28"/>
        </w:rPr>
      </w:pPr>
      <w:r w:rsidRPr="00376070">
        <w:rPr>
          <w:rFonts w:ascii="Times New Roman" w:eastAsia="Times New Roman" w:hAnsi="Times New Roman" w:cs="Times New Roman"/>
          <w:color w:val="202122"/>
          <w:sz w:val="28"/>
          <w:szCs w:val="28"/>
          <w:lang w:eastAsia="uk-UA"/>
        </w:rPr>
        <w:t>веде державний лісовий кадастр та облік лісів;</w:t>
      </w:r>
    </w:p>
    <w:p w14:paraId="1E1760CD" w14:textId="4EEE507F" w:rsidR="00376070" w:rsidRPr="00767E76" w:rsidRDefault="00376070" w:rsidP="007572E8">
      <w:pPr>
        <w:numPr>
          <w:ilvl w:val="0"/>
          <w:numId w:val="42"/>
        </w:numPr>
        <w:shd w:val="clear" w:color="auto" w:fill="FFFFFF"/>
        <w:spacing w:after="0"/>
        <w:ind w:left="0" w:firstLine="0"/>
        <w:jc w:val="left"/>
        <w:textAlignment w:val="baseline"/>
        <w:rPr>
          <w:rFonts w:ascii="Times New Roman" w:hAnsi="Times New Roman" w:cs="Times New Roman"/>
          <w:sz w:val="28"/>
          <w:szCs w:val="28"/>
        </w:rPr>
      </w:pPr>
      <w:r w:rsidRPr="00376070">
        <w:rPr>
          <w:rFonts w:ascii="Times New Roman" w:eastAsia="Times New Roman" w:hAnsi="Times New Roman" w:cs="Times New Roman"/>
          <w:color w:val="202122"/>
          <w:sz w:val="28"/>
          <w:szCs w:val="28"/>
          <w:lang w:eastAsia="uk-UA"/>
        </w:rPr>
        <w:t>здійснює моніторинг </w:t>
      </w:r>
      <w:hyperlink r:id="rId16" w:tooltip="Ґрунт" w:history="1">
        <w:r w:rsidRPr="00376070">
          <w:rPr>
            <w:rFonts w:ascii="Times New Roman" w:eastAsia="Times New Roman" w:hAnsi="Times New Roman" w:cs="Times New Roman"/>
            <w:color w:val="3366CC"/>
            <w:sz w:val="28"/>
            <w:szCs w:val="28"/>
            <w:u w:val="single"/>
            <w:bdr w:val="none" w:sz="0" w:space="0" w:color="auto" w:frame="1"/>
            <w:lang w:eastAsia="uk-UA"/>
          </w:rPr>
          <w:t>ґрунтів</w:t>
        </w:r>
      </w:hyperlink>
      <w:r w:rsidRPr="00376070">
        <w:rPr>
          <w:rFonts w:ascii="Times New Roman" w:eastAsia="Times New Roman" w:hAnsi="Times New Roman" w:cs="Times New Roman"/>
          <w:color w:val="202122"/>
          <w:sz w:val="28"/>
          <w:szCs w:val="28"/>
          <w:lang w:eastAsia="uk-UA"/>
        </w:rPr>
        <w:t> з метою вирощування продуктивних лісових насаджень, лісової рослинності, мисливських тварин.</w:t>
      </w:r>
    </w:p>
    <w:p w14:paraId="700482B4" w14:textId="5472CBBC" w:rsidR="0017538D" w:rsidRDefault="0017538D" w:rsidP="007572E8">
      <w:pPr>
        <w:shd w:val="clear" w:color="auto" w:fill="FFFFFF"/>
        <w:spacing w:after="0"/>
        <w:ind w:left="0" w:firstLine="0"/>
        <w:jc w:val="left"/>
        <w:textAlignment w:val="baseline"/>
        <w:rPr>
          <w:rFonts w:ascii="Times New Roman" w:hAnsi="Times New Roman" w:cs="Times New Roman"/>
          <w:color w:val="333333"/>
          <w:sz w:val="28"/>
          <w:szCs w:val="28"/>
          <w:shd w:val="clear" w:color="auto" w:fill="FFFFFF"/>
        </w:rPr>
      </w:pPr>
      <w:r>
        <w:rPr>
          <w:rFonts w:ascii="Times New Roman" w:eastAsia="Times New Roman" w:hAnsi="Times New Roman" w:cs="Times New Roman"/>
          <w:color w:val="202122"/>
          <w:sz w:val="28"/>
          <w:szCs w:val="28"/>
          <w:lang w:eastAsia="uk-UA"/>
        </w:rPr>
        <w:t xml:space="preserve">      -  </w:t>
      </w:r>
      <w:r w:rsidRPr="0017538D">
        <w:rPr>
          <w:rFonts w:ascii="Times New Roman" w:eastAsia="Times New Roman" w:hAnsi="Times New Roman" w:cs="Times New Roman"/>
          <w:b/>
          <w:bCs/>
          <w:color w:val="202122"/>
          <w:sz w:val="28"/>
          <w:szCs w:val="28"/>
          <w:lang w:eastAsia="uk-UA"/>
        </w:rPr>
        <w:t xml:space="preserve">Державне </w:t>
      </w:r>
      <w:proofErr w:type="spellStart"/>
      <w:r w:rsidRPr="0017538D">
        <w:rPr>
          <w:rFonts w:ascii="Times New Roman" w:eastAsia="Times New Roman" w:hAnsi="Times New Roman" w:cs="Times New Roman"/>
          <w:b/>
          <w:bCs/>
          <w:color w:val="202122"/>
          <w:sz w:val="28"/>
          <w:szCs w:val="28"/>
          <w:lang w:eastAsia="uk-UA"/>
        </w:rPr>
        <w:t>агенство</w:t>
      </w:r>
      <w:proofErr w:type="spellEnd"/>
      <w:r w:rsidRPr="0017538D">
        <w:rPr>
          <w:rFonts w:ascii="Times New Roman" w:eastAsia="Times New Roman" w:hAnsi="Times New Roman" w:cs="Times New Roman"/>
          <w:b/>
          <w:bCs/>
          <w:color w:val="202122"/>
          <w:sz w:val="28"/>
          <w:szCs w:val="28"/>
          <w:lang w:eastAsia="uk-UA"/>
        </w:rPr>
        <w:t xml:space="preserve"> водних ресурсів України</w:t>
      </w:r>
      <w:r w:rsidR="00767E76" w:rsidRPr="00767E76">
        <w:rPr>
          <w:color w:val="333333"/>
          <w:shd w:val="clear" w:color="auto" w:fill="FFFFFF"/>
        </w:rPr>
        <w:t xml:space="preserve"> </w:t>
      </w:r>
      <w:r w:rsidR="00767E76" w:rsidRPr="00767E76">
        <w:rPr>
          <w:rFonts w:ascii="Times New Roman" w:hAnsi="Times New Roman" w:cs="Times New Roman"/>
          <w:color w:val="333333"/>
          <w:sz w:val="28"/>
          <w:szCs w:val="28"/>
          <w:shd w:val="clear" w:color="auto" w:fill="FFFFFF"/>
        </w:rPr>
        <w:t>(</w:t>
      </w:r>
      <w:proofErr w:type="spellStart"/>
      <w:r w:rsidR="00767E76" w:rsidRPr="00767E76">
        <w:rPr>
          <w:rFonts w:ascii="Times New Roman" w:hAnsi="Times New Roman" w:cs="Times New Roman"/>
          <w:color w:val="333333"/>
          <w:sz w:val="28"/>
          <w:szCs w:val="28"/>
          <w:shd w:val="clear" w:color="auto" w:fill="FFFFFF"/>
        </w:rPr>
        <w:t>Держводагентство</w:t>
      </w:r>
      <w:proofErr w:type="spellEnd"/>
      <w:r w:rsidR="00767E76" w:rsidRPr="00767E76">
        <w:rPr>
          <w:rFonts w:ascii="Times New Roman" w:hAnsi="Times New Roman" w:cs="Times New Roman"/>
          <w:color w:val="333333"/>
          <w:sz w:val="28"/>
          <w:szCs w:val="28"/>
          <w:shd w:val="clear" w:color="auto" w:fill="FFFFFF"/>
        </w:rPr>
        <w:t>) є центральним органом виконавчої влади, діяльність якого спрямовується і координується Кабінетом Міністрів України через Міністра захисту довкілля та природних ресурсів і який реалізує державну політику у сфері розвитку водного господарства, управління, використання та відтворення поверхневих водних ресурсів.</w:t>
      </w:r>
    </w:p>
    <w:p w14:paraId="40738E8E" w14:textId="4E50043A" w:rsidR="00767E76" w:rsidRPr="00DA18CE" w:rsidRDefault="00767E76" w:rsidP="007572E8">
      <w:pPr>
        <w:tabs>
          <w:tab w:val="left" w:pos="9072"/>
          <w:tab w:val="left" w:pos="9214"/>
        </w:tabs>
        <w:spacing w:after="0"/>
        <w:ind w:left="0" w:firstLine="0"/>
        <w:rPr>
          <w:rFonts w:ascii="Times New Roman" w:hAnsi="Times New Roman" w:cs="Times New Roman"/>
          <w:sz w:val="28"/>
          <w:szCs w:val="28"/>
          <w:shd w:val="clear" w:color="auto" w:fill="FFFFFF"/>
        </w:rPr>
      </w:pPr>
      <w:r w:rsidRPr="00DA18CE">
        <w:rPr>
          <w:rFonts w:ascii="Times New Roman" w:hAnsi="Times New Roman" w:cs="Times New Roman"/>
          <w:sz w:val="28"/>
          <w:szCs w:val="28"/>
          <w:shd w:val="clear" w:color="auto" w:fill="FFFFFF"/>
        </w:rPr>
        <w:t xml:space="preserve">               - </w:t>
      </w:r>
      <w:r w:rsidRPr="00DA18CE">
        <w:rPr>
          <w:rFonts w:ascii="Times New Roman" w:hAnsi="Times New Roman" w:cs="Times New Roman"/>
          <w:b/>
          <w:bCs/>
          <w:sz w:val="28"/>
          <w:szCs w:val="28"/>
          <w:shd w:val="clear" w:color="auto" w:fill="FFFFFF"/>
        </w:rPr>
        <w:t>Державна служба геології та надр України</w:t>
      </w:r>
      <w:r w:rsidRPr="00DA18CE">
        <w:rPr>
          <w:rFonts w:ascii="Times New Roman" w:hAnsi="Times New Roman" w:cs="Times New Roman"/>
          <w:sz w:val="28"/>
          <w:szCs w:val="28"/>
          <w:shd w:val="clear" w:color="auto" w:fill="FFFFFF"/>
        </w:rPr>
        <w:t xml:space="preserve"> (</w:t>
      </w:r>
      <w:proofErr w:type="spellStart"/>
      <w:r w:rsidRPr="00DA18CE">
        <w:rPr>
          <w:rFonts w:ascii="Times New Roman" w:hAnsi="Times New Roman" w:cs="Times New Roman"/>
          <w:sz w:val="28"/>
          <w:szCs w:val="28"/>
          <w:shd w:val="clear" w:color="auto" w:fill="FFFFFF"/>
        </w:rPr>
        <w:t>Держгеонадра</w:t>
      </w:r>
      <w:proofErr w:type="spellEnd"/>
      <w:r w:rsidRPr="00DA18CE">
        <w:rPr>
          <w:rFonts w:ascii="Times New Roman" w:hAnsi="Times New Roman" w:cs="Times New Roman"/>
          <w:sz w:val="28"/>
          <w:szCs w:val="28"/>
          <w:shd w:val="clear" w:color="auto" w:fill="FFFFFF"/>
        </w:rPr>
        <w:t>) — центральний орган виконавчої влади, який реалізує державну політику в галузі геологічного вивчення та раціонального використання надр.</w:t>
      </w:r>
    </w:p>
    <w:p w14:paraId="6EBF1503" w14:textId="57284030" w:rsidR="004E291B" w:rsidRPr="00DA18CE" w:rsidRDefault="00432A2D" w:rsidP="007572E8">
      <w:pPr>
        <w:tabs>
          <w:tab w:val="left" w:pos="9072"/>
          <w:tab w:val="left" w:pos="9214"/>
        </w:tabs>
        <w:spacing w:after="0"/>
        <w:ind w:left="0" w:firstLine="0"/>
        <w:rPr>
          <w:rFonts w:ascii="Times New Roman" w:hAnsi="Times New Roman" w:cs="Times New Roman"/>
          <w:sz w:val="28"/>
          <w:szCs w:val="28"/>
        </w:rPr>
      </w:pPr>
      <w:r w:rsidRPr="00DA18CE">
        <w:rPr>
          <w:rFonts w:ascii="Times New Roman" w:hAnsi="Times New Roman" w:cs="Times New Roman"/>
          <w:b/>
          <w:bCs/>
          <w:sz w:val="28"/>
          <w:szCs w:val="28"/>
          <w:shd w:val="clear" w:color="auto" w:fill="FFFFFF"/>
        </w:rPr>
        <w:t xml:space="preserve">              - Державна служба з надзвичайних ситуацій</w:t>
      </w:r>
      <w:r w:rsidRPr="00DA18CE">
        <w:rPr>
          <w:rFonts w:ascii="Times New Roman" w:hAnsi="Times New Roman" w:cs="Times New Roman"/>
          <w:sz w:val="28"/>
          <w:szCs w:val="28"/>
          <w:shd w:val="clear" w:color="auto" w:fill="FFFFFF"/>
        </w:rPr>
        <w:t xml:space="preserve"> (</w:t>
      </w:r>
      <w:r w:rsidR="004E291B" w:rsidRPr="00DA18CE">
        <w:rPr>
          <w:rFonts w:ascii="Times New Roman" w:hAnsi="Times New Roman" w:cs="Times New Roman"/>
          <w:sz w:val="28"/>
          <w:szCs w:val="28"/>
          <w:shd w:val="clear" w:color="auto" w:fill="FFFFFF"/>
        </w:rPr>
        <w:t>ДСНС</w:t>
      </w:r>
      <w:r w:rsidRPr="00DA18CE">
        <w:rPr>
          <w:rFonts w:ascii="Times New Roman" w:hAnsi="Times New Roman" w:cs="Times New Roman"/>
          <w:sz w:val="28"/>
          <w:szCs w:val="28"/>
          <w:shd w:val="clear" w:color="auto" w:fill="FFFFFF"/>
        </w:rPr>
        <w:t>)</w:t>
      </w:r>
      <w:r w:rsidR="004E291B" w:rsidRPr="00DA18CE">
        <w:rPr>
          <w:rFonts w:ascii="Times New Roman" w:hAnsi="Times New Roman" w:cs="Times New Roman"/>
          <w:sz w:val="28"/>
          <w:szCs w:val="28"/>
          <w:shd w:val="clear" w:color="auto" w:fill="FFFFFF"/>
        </w:rPr>
        <w:t xml:space="preserve"> є центральним органом виконавчої влади, діяльність якого спрямовується і координується Кабінетом</w:t>
      </w:r>
      <w:r w:rsidR="004E291B" w:rsidRPr="00DA18CE">
        <w:rPr>
          <w:rStyle w:val="af3"/>
          <w:rFonts w:ascii="Times New Roman" w:hAnsi="Times New Roman" w:cs="Times New Roman"/>
          <w:sz w:val="28"/>
          <w:szCs w:val="28"/>
          <w:shd w:val="clear" w:color="auto" w:fill="FFFFFF"/>
        </w:rPr>
        <w:t> Міністрів України</w:t>
      </w:r>
      <w:r w:rsidR="004E291B" w:rsidRPr="00DA18CE">
        <w:rPr>
          <w:rFonts w:ascii="Times New Roman" w:hAnsi="Times New Roman" w:cs="Times New Roman"/>
          <w:sz w:val="28"/>
          <w:szCs w:val="28"/>
          <w:shd w:val="clear" w:color="auto" w:fill="FFFFFF"/>
        </w:rPr>
        <w:t> через Міністра внутрішніх справ і який реалізує державну політику у сфері цивільного захисту, захисту</w:t>
      </w:r>
      <w:r w:rsidRPr="00DA18CE">
        <w:rPr>
          <w:rFonts w:ascii="Times New Roman" w:hAnsi="Times New Roman" w:cs="Times New Roman"/>
          <w:sz w:val="28"/>
          <w:szCs w:val="28"/>
          <w:shd w:val="clear" w:color="auto" w:fill="FFFFFF"/>
        </w:rPr>
        <w:t xml:space="preserve"> </w:t>
      </w:r>
      <w:r w:rsidR="004E291B" w:rsidRPr="00DA18CE">
        <w:rPr>
          <w:rFonts w:ascii="Times New Roman" w:hAnsi="Times New Roman" w:cs="Times New Roman"/>
          <w:sz w:val="28"/>
          <w:szCs w:val="28"/>
          <w:shd w:val="clear" w:color="auto" w:fill="FFFFFF"/>
        </w:rPr>
        <w:t xml:space="preserve">населення і територій від надзвичайних </w:t>
      </w:r>
      <w:r w:rsidRPr="00DA18CE">
        <w:rPr>
          <w:rFonts w:ascii="Times New Roman" w:hAnsi="Times New Roman" w:cs="Times New Roman"/>
          <w:sz w:val="28"/>
          <w:szCs w:val="28"/>
          <w:shd w:val="clear" w:color="auto" w:fill="FFFFFF"/>
        </w:rPr>
        <w:t>ситуацій</w:t>
      </w:r>
      <w:r w:rsidR="004E291B" w:rsidRPr="00DA18CE">
        <w:rPr>
          <w:rFonts w:ascii="Times New Roman" w:hAnsi="Times New Roman" w:cs="Times New Roman"/>
          <w:sz w:val="28"/>
          <w:szCs w:val="28"/>
          <w:shd w:val="clear" w:color="auto" w:fill="FFFFFF"/>
        </w:rPr>
        <w:t>...</w:t>
      </w:r>
    </w:p>
    <w:p w14:paraId="1A8DF83F" w14:textId="3499D065" w:rsidR="00CF7F5A" w:rsidRDefault="000B2096" w:rsidP="007572E8">
      <w:pPr>
        <w:tabs>
          <w:tab w:val="left" w:pos="9072"/>
          <w:tab w:val="left" w:pos="9214"/>
        </w:tabs>
        <w:spacing w:after="0"/>
        <w:ind w:left="0" w:firstLine="0"/>
        <w:rPr>
          <w:rFonts w:ascii="Times New Roman" w:hAnsi="Times New Roman" w:cs="Times New Roman"/>
          <w:sz w:val="28"/>
          <w:szCs w:val="28"/>
          <w:lang w:val="ru-RU"/>
        </w:rPr>
      </w:pPr>
      <w:r w:rsidRPr="00376070">
        <w:rPr>
          <w:rFonts w:ascii="Times New Roman" w:hAnsi="Times New Roman" w:cs="Times New Roman"/>
          <w:sz w:val="28"/>
          <w:szCs w:val="28"/>
        </w:rPr>
        <w:t xml:space="preserve">       </w:t>
      </w:r>
      <w:r w:rsidR="00B850AC" w:rsidRPr="00376070">
        <w:rPr>
          <w:rFonts w:ascii="Times New Roman" w:hAnsi="Times New Roman" w:cs="Times New Roman"/>
          <w:sz w:val="28"/>
          <w:szCs w:val="28"/>
        </w:rPr>
        <w:t xml:space="preserve">      </w:t>
      </w:r>
      <w:r w:rsidR="00B850AC" w:rsidRPr="00B51B90">
        <w:rPr>
          <w:rFonts w:ascii="Times New Roman" w:hAnsi="Times New Roman" w:cs="Times New Roman"/>
          <w:sz w:val="28"/>
          <w:szCs w:val="28"/>
        </w:rPr>
        <w:t>-</w:t>
      </w:r>
      <w:r w:rsidR="00767E76">
        <w:rPr>
          <w:rFonts w:ascii="Times New Roman" w:hAnsi="Times New Roman" w:cs="Times New Roman"/>
          <w:sz w:val="28"/>
          <w:szCs w:val="28"/>
        </w:rPr>
        <w:t xml:space="preserve"> </w:t>
      </w:r>
      <w:r w:rsidR="00CF7F5A" w:rsidRPr="0017538D">
        <w:rPr>
          <w:rFonts w:ascii="Times New Roman" w:hAnsi="Times New Roman" w:cs="Times New Roman"/>
          <w:b/>
          <w:bCs/>
          <w:sz w:val="28"/>
          <w:szCs w:val="28"/>
        </w:rPr>
        <w:t>Державне агентство рибного господарства України</w:t>
      </w:r>
      <w:r w:rsidR="00CF7F5A" w:rsidRPr="00B51B90">
        <w:rPr>
          <w:rFonts w:ascii="Times New Roman" w:hAnsi="Times New Roman" w:cs="Times New Roman"/>
          <w:sz w:val="28"/>
          <w:szCs w:val="28"/>
        </w:rPr>
        <w:t xml:space="preserve"> (</w:t>
      </w:r>
      <w:proofErr w:type="spellStart"/>
      <w:r w:rsidR="00CF7F5A" w:rsidRPr="00B51B90">
        <w:rPr>
          <w:rFonts w:ascii="Times New Roman" w:hAnsi="Times New Roman" w:cs="Times New Roman"/>
          <w:sz w:val="28"/>
          <w:szCs w:val="28"/>
        </w:rPr>
        <w:t>Держрибагентство</w:t>
      </w:r>
      <w:proofErr w:type="spellEnd"/>
      <w:r w:rsidR="00CF7F5A" w:rsidRPr="00B51B90">
        <w:rPr>
          <w:rFonts w:ascii="Times New Roman" w:hAnsi="Times New Roman" w:cs="Times New Roman"/>
          <w:sz w:val="28"/>
          <w:szCs w:val="28"/>
        </w:rPr>
        <w:t xml:space="preserve"> України) є центральним органом виконавчої влади, діяльність якого спрямовується і координується Кабінетом Міністрів України через Міністра аграрної політики та продовольства України. </w:t>
      </w:r>
      <w:proofErr w:type="spellStart"/>
      <w:r w:rsidR="00CF7F5A" w:rsidRPr="00C448B9">
        <w:rPr>
          <w:rFonts w:ascii="Times New Roman" w:hAnsi="Times New Roman" w:cs="Times New Roman"/>
          <w:sz w:val="28"/>
          <w:szCs w:val="28"/>
          <w:lang w:val="ru-RU"/>
        </w:rPr>
        <w:t>Держрибагентство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України</w:t>
      </w:r>
      <w:proofErr w:type="spellEnd"/>
      <w:r w:rsidR="00CF7F5A" w:rsidRPr="00C448B9">
        <w:rPr>
          <w:rFonts w:ascii="Times New Roman" w:hAnsi="Times New Roman" w:cs="Times New Roman"/>
          <w:sz w:val="28"/>
          <w:szCs w:val="28"/>
          <w:lang w:val="ru-RU"/>
        </w:rPr>
        <w:t xml:space="preserve"> входить до </w:t>
      </w:r>
      <w:proofErr w:type="spellStart"/>
      <w:r w:rsidR="00CF7F5A" w:rsidRPr="00C448B9">
        <w:rPr>
          <w:rFonts w:ascii="Times New Roman" w:hAnsi="Times New Roman" w:cs="Times New Roman"/>
          <w:sz w:val="28"/>
          <w:szCs w:val="28"/>
          <w:lang w:val="ru-RU"/>
        </w:rPr>
        <w:t>системи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органів</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виконавчої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влади</w:t>
      </w:r>
      <w:proofErr w:type="spellEnd"/>
      <w:r w:rsidR="00CF7F5A" w:rsidRPr="00C448B9">
        <w:rPr>
          <w:rFonts w:ascii="Times New Roman" w:hAnsi="Times New Roman" w:cs="Times New Roman"/>
          <w:sz w:val="28"/>
          <w:szCs w:val="28"/>
          <w:lang w:val="ru-RU"/>
        </w:rPr>
        <w:t xml:space="preserve"> та </w:t>
      </w:r>
      <w:proofErr w:type="spellStart"/>
      <w:r w:rsidR="00CF7F5A" w:rsidRPr="00C448B9">
        <w:rPr>
          <w:rFonts w:ascii="Times New Roman" w:hAnsi="Times New Roman" w:cs="Times New Roman"/>
          <w:sz w:val="28"/>
          <w:szCs w:val="28"/>
          <w:lang w:val="ru-RU"/>
        </w:rPr>
        <w:t>утворюється</w:t>
      </w:r>
      <w:proofErr w:type="spellEnd"/>
      <w:r w:rsidR="00CF7F5A" w:rsidRPr="00C448B9">
        <w:rPr>
          <w:rFonts w:ascii="Times New Roman" w:hAnsi="Times New Roman" w:cs="Times New Roman"/>
          <w:sz w:val="28"/>
          <w:szCs w:val="28"/>
          <w:lang w:val="ru-RU"/>
        </w:rPr>
        <w:t xml:space="preserve"> для </w:t>
      </w:r>
      <w:proofErr w:type="spellStart"/>
      <w:r w:rsidR="00CF7F5A" w:rsidRPr="00C448B9">
        <w:rPr>
          <w:rFonts w:ascii="Times New Roman" w:hAnsi="Times New Roman" w:cs="Times New Roman"/>
          <w:sz w:val="28"/>
          <w:szCs w:val="28"/>
          <w:lang w:val="ru-RU"/>
        </w:rPr>
        <w:t>реалізації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державної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політики</w:t>
      </w:r>
      <w:proofErr w:type="spellEnd"/>
      <w:r w:rsidR="00CF7F5A" w:rsidRPr="00C448B9">
        <w:rPr>
          <w:rFonts w:ascii="Times New Roman" w:hAnsi="Times New Roman" w:cs="Times New Roman"/>
          <w:sz w:val="28"/>
          <w:szCs w:val="28"/>
          <w:lang w:val="ru-RU"/>
        </w:rPr>
        <w:t xml:space="preserve"> у </w:t>
      </w:r>
      <w:proofErr w:type="spellStart"/>
      <w:r w:rsidR="00CF7F5A" w:rsidRPr="00C448B9">
        <w:rPr>
          <w:rFonts w:ascii="Times New Roman" w:hAnsi="Times New Roman" w:cs="Times New Roman"/>
          <w:sz w:val="28"/>
          <w:szCs w:val="28"/>
          <w:lang w:val="ru-RU"/>
        </w:rPr>
        <w:t>сфері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рибного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господарства</w:t>
      </w:r>
      <w:proofErr w:type="spellEnd"/>
      <w:r w:rsidR="00CF7F5A" w:rsidRPr="00C448B9">
        <w:rPr>
          <w:rFonts w:ascii="Times New Roman" w:hAnsi="Times New Roman" w:cs="Times New Roman"/>
          <w:sz w:val="28"/>
          <w:szCs w:val="28"/>
          <w:lang w:val="ru-RU"/>
        </w:rPr>
        <w:t xml:space="preserve"> та </w:t>
      </w:r>
      <w:proofErr w:type="spellStart"/>
      <w:r w:rsidR="00CF7F5A" w:rsidRPr="00C448B9">
        <w:rPr>
          <w:rFonts w:ascii="Times New Roman" w:hAnsi="Times New Roman" w:cs="Times New Roman"/>
          <w:sz w:val="28"/>
          <w:szCs w:val="28"/>
          <w:lang w:val="ru-RU"/>
        </w:rPr>
        <w:t>рибної</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промисловості</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охорони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використання</w:t>
      </w:r>
      <w:proofErr w:type="spellEnd"/>
      <w:r w:rsidR="00CF7F5A" w:rsidRPr="00C448B9">
        <w:rPr>
          <w:rFonts w:ascii="Times New Roman" w:hAnsi="Times New Roman" w:cs="Times New Roman"/>
          <w:sz w:val="28"/>
          <w:szCs w:val="28"/>
          <w:lang w:val="ru-RU"/>
        </w:rPr>
        <w:t xml:space="preserve"> та </w:t>
      </w:r>
      <w:proofErr w:type="spellStart"/>
      <w:r w:rsidR="00CF7F5A" w:rsidRPr="00C448B9">
        <w:rPr>
          <w:rFonts w:ascii="Times New Roman" w:hAnsi="Times New Roman" w:cs="Times New Roman"/>
          <w:sz w:val="28"/>
          <w:szCs w:val="28"/>
          <w:lang w:val="ru-RU"/>
        </w:rPr>
        <w:t>відтворення</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водних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живих</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ресурсів</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регулювання</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рибальства</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безпеки</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мореплавства</w:t>
      </w:r>
      <w:proofErr w:type="spellEnd"/>
      <w:r w:rsidR="00CF7F5A" w:rsidRPr="00C448B9">
        <w:rPr>
          <w:rFonts w:ascii="Times New Roman" w:hAnsi="Times New Roman" w:cs="Times New Roman"/>
          <w:sz w:val="28"/>
          <w:szCs w:val="28"/>
          <w:lang w:val="ru-RU"/>
        </w:rPr>
        <w:t xml:space="preserve"> суден флоту </w:t>
      </w:r>
      <w:proofErr w:type="spellStart"/>
      <w:r w:rsidR="00CF7F5A" w:rsidRPr="00C448B9">
        <w:rPr>
          <w:rFonts w:ascii="Times New Roman" w:hAnsi="Times New Roman" w:cs="Times New Roman"/>
          <w:sz w:val="28"/>
          <w:szCs w:val="28"/>
          <w:lang w:val="ru-RU"/>
        </w:rPr>
        <w:t>рибного</w:t>
      </w:r>
      <w:proofErr w:type="spellEnd"/>
      <w:r w:rsidR="00CF7F5A" w:rsidRPr="00C448B9">
        <w:rPr>
          <w:rFonts w:ascii="Times New Roman" w:hAnsi="Times New Roman" w:cs="Times New Roman"/>
          <w:sz w:val="28"/>
          <w:szCs w:val="28"/>
          <w:lang w:val="ru-RU"/>
        </w:rPr>
        <w:t xml:space="preserve"> </w:t>
      </w:r>
      <w:proofErr w:type="spellStart"/>
      <w:r w:rsidR="00CF7F5A" w:rsidRPr="00C448B9">
        <w:rPr>
          <w:rFonts w:ascii="Times New Roman" w:hAnsi="Times New Roman" w:cs="Times New Roman"/>
          <w:sz w:val="28"/>
          <w:szCs w:val="28"/>
          <w:lang w:val="ru-RU"/>
        </w:rPr>
        <w:t>господарства</w:t>
      </w:r>
      <w:proofErr w:type="spellEnd"/>
      <w:r w:rsidR="00CF7F5A" w:rsidRPr="00C448B9">
        <w:rPr>
          <w:rFonts w:ascii="Times New Roman" w:hAnsi="Times New Roman" w:cs="Times New Roman"/>
          <w:sz w:val="28"/>
          <w:szCs w:val="28"/>
          <w:lang w:val="ru-RU"/>
        </w:rPr>
        <w:t>.</w:t>
      </w:r>
    </w:p>
    <w:p w14:paraId="0281A1CA" w14:textId="2D350190" w:rsidR="00B51B90" w:rsidRPr="00DA18CE" w:rsidRDefault="003D2C06" w:rsidP="007572E8">
      <w:pPr>
        <w:pStyle w:val="rvps2"/>
        <w:shd w:val="clear" w:color="auto" w:fill="FFFFFF"/>
        <w:spacing w:before="0" w:beforeAutospacing="0" w:after="0" w:afterAutospacing="0" w:line="276" w:lineRule="auto"/>
        <w:jc w:val="both"/>
        <w:rPr>
          <w:sz w:val="28"/>
          <w:szCs w:val="28"/>
        </w:rPr>
      </w:pPr>
      <w:r>
        <w:rPr>
          <w:sz w:val="28"/>
          <w:szCs w:val="28"/>
          <w:lang w:val="ru-RU"/>
        </w:rPr>
        <w:t xml:space="preserve">  </w:t>
      </w:r>
      <w:r w:rsidRPr="00DA18CE">
        <w:rPr>
          <w:sz w:val="28"/>
          <w:szCs w:val="28"/>
          <w:lang w:val="ru-RU"/>
        </w:rPr>
        <w:t>-</w:t>
      </w:r>
      <w:r w:rsidR="0017538D" w:rsidRPr="00DA18CE">
        <w:rPr>
          <w:sz w:val="28"/>
          <w:szCs w:val="28"/>
          <w:lang w:val="ru-RU"/>
        </w:rPr>
        <w:t xml:space="preserve"> </w:t>
      </w:r>
      <w:proofErr w:type="spellStart"/>
      <w:r w:rsidRPr="00DA18CE">
        <w:rPr>
          <w:b/>
          <w:bCs/>
          <w:sz w:val="28"/>
          <w:szCs w:val="28"/>
          <w:lang w:val="ru-RU"/>
        </w:rPr>
        <w:t>Державне</w:t>
      </w:r>
      <w:proofErr w:type="spellEnd"/>
      <w:r w:rsidRPr="00DA18CE">
        <w:rPr>
          <w:b/>
          <w:bCs/>
          <w:sz w:val="28"/>
          <w:szCs w:val="28"/>
          <w:lang w:val="ru-RU"/>
        </w:rPr>
        <w:t xml:space="preserve"> </w:t>
      </w:r>
      <w:proofErr w:type="spellStart"/>
      <w:r w:rsidRPr="00DA18CE">
        <w:rPr>
          <w:b/>
          <w:bCs/>
          <w:sz w:val="28"/>
          <w:szCs w:val="28"/>
          <w:lang w:val="ru-RU"/>
        </w:rPr>
        <w:t>космічне</w:t>
      </w:r>
      <w:proofErr w:type="spellEnd"/>
      <w:r w:rsidRPr="00DA18CE">
        <w:rPr>
          <w:b/>
          <w:bCs/>
          <w:sz w:val="28"/>
          <w:szCs w:val="28"/>
          <w:lang w:val="ru-RU"/>
        </w:rPr>
        <w:t xml:space="preserve"> </w:t>
      </w:r>
      <w:proofErr w:type="spellStart"/>
      <w:r w:rsidRPr="00DA18CE">
        <w:rPr>
          <w:b/>
          <w:bCs/>
          <w:sz w:val="28"/>
          <w:szCs w:val="28"/>
          <w:lang w:val="ru-RU"/>
        </w:rPr>
        <w:t>агенство</w:t>
      </w:r>
      <w:proofErr w:type="spellEnd"/>
      <w:r w:rsidR="0017538D" w:rsidRPr="00DA18CE">
        <w:rPr>
          <w:b/>
          <w:bCs/>
          <w:sz w:val="28"/>
          <w:szCs w:val="28"/>
          <w:lang w:val="ru-RU"/>
        </w:rPr>
        <w:t xml:space="preserve"> </w:t>
      </w:r>
      <w:proofErr w:type="spellStart"/>
      <w:r w:rsidR="0017538D" w:rsidRPr="00DA18CE">
        <w:rPr>
          <w:b/>
          <w:bCs/>
          <w:sz w:val="28"/>
          <w:szCs w:val="28"/>
          <w:lang w:val="ru-RU"/>
        </w:rPr>
        <w:t>України</w:t>
      </w:r>
      <w:proofErr w:type="spellEnd"/>
      <w:r w:rsidR="00B51B90" w:rsidRPr="00DA18CE">
        <w:rPr>
          <w:sz w:val="28"/>
          <w:szCs w:val="28"/>
          <w:lang w:val="ru-RU"/>
        </w:rPr>
        <w:t xml:space="preserve"> - </w:t>
      </w:r>
      <w:r w:rsidR="00B51B90" w:rsidRPr="00DA18CE">
        <w:t> </w:t>
      </w:r>
      <w:r w:rsidR="00B51B90" w:rsidRPr="00DA18CE">
        <w:rPr>
          <w:sz w:val="28"/>
          <w:szCs w:val="28"/>
        </w:rPr>
        <w:t>забезпечує дотримання вимог законодавства у сфері охорони праці, цивільного захисту, техногенної та пожежної безпеки, охорони навколишнього природного середовища на підприємствах, в установах та організаціях, що належать до сфери його управління;</w:t>
      </w:r>
      <w:bookmarkStart w:id="7" w:name="n37"/>
      <w:bookmarkStart w:id="8" w:name="n38"/>
      <w:bookmarkStart w:id="9" w:name="n39"/>
      <w:bookmarkStart w:id="10" w:name="n40"/>
      <w:bookmarkEnd w:id="7"/>
      <w:bookmarkEnd w:id="8"/>
      <w:bookmarkEnd w:id="9"/>
      <w:bookmarkEnd w:id="10"/>
      <w:r w:rsidR="00B51B90" w:rsidRPr="00DA18CE">
        <w:t xml:space="preserve"> </w:t>
      </w:r>
      <w:r w:rsidR="00B51B90" w:rsidRPr="00DA18CE">
        <w:rPr>
          <w:sz w:val="28"/>
          <w:szCs w:val="28"/>
        </w:rPr>
        <w:t>здійснює моніторинг та веде банк даних геофізичних спостережень і забезпечує його взаємодію з Національним центром даних системи сейсмічних спостережень і підвищення безпеки проживання населення в сейсмонебезпечних регіонах</w:t>
      </w:r>
      <w:r w:rsidR="0017538D" w:rsidRPr="00DA18CE">
        <w:rPr>
          <w:sz w:val="28"/>
          <w:szCs w:val="28"/>
        </w:rPr>
        <w:t>.</w:t>
      </w:r>
    </w:p>
    <w:p w14:paraId="392FC943" w14:textId="6AEE747D" w:rsidR="00E75CF7" w:rsidRPr="00376070" w:rsidRDefault="00E75CF7" w:rsidP="007572E8">
      <w:pPr>
        <w:tabs>
          <w:tab w:val="left" w:pos="9072"/>
          <w:tab w:val="left" w:pos="9214"/>
        </w:tabs>
        <w:spacing w:after="0"/>
        <w:ind w:left="0" w:firstLine="0"/>
        <w:rPr>
          <w:rFonts w:ascii="Times New Roman" w:hAnsi="Times New Roman" w:cs="Times New Roman"/>
          <w:sz w:val="28"/>
          <w:szCs w:val="28"/>
        </w:rPr>
      </w:pPr>
      <w:r w:rsidRPr="008763F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6070">
        <w:rPr>
          <w:rFonts w:ascii="Times New Roman" w:hAnsi="Times New Roman" w:cs="Times New Roman"/>
          <w:sz w:val="28"/>
          <w:szCs w:val="28"/>
        </w:rPr>
        <w:t xml:space="preserve">Нормативно-правові акти, які визначають компетенцію вищевказаних </w:t>
      </w:r>
      <w:r>
        <w:rPr>
          <w:rFonts w:ascii="Times New Roman" w:hAnsi="Times New Roman" w:cs="Times New Roman"/>
          <w:sz w:val="28"/>
          <w:szCs w:val="28"/>
        </w:rPr>
        <w:t xml:space="preserve">спеціально уповноважених </w:t>
      </w:r>
      <w:r w:rsidRPr="00376070">
        <w:rPr>
          <w:rFonts w:ascii="Times New Roman" w:hAnsi="Times New Roman" w:cs="Times New Roman"/>
          <w:sz w:val="28"/>
          <w:szCs w:val="28"/>
        </w:rPr>
        <w:t xml:space="preserve">державних органів – це відповідні Укази Президента України </w:t>
      </w:r>
      <w:r>
        <w:rPr>
          <w:rFonts w:ascii="Times New Roman" w:hAnsi="Times New Roman" w:cs="Times New Roman"/>
          <w:sz w:val="28"/>
          <w:szCs w:val="28"/>
        </w:rPr>
        <w:t xml:space="preserve">або Постанови КМ України </w:t>
      </w:r>
      <w:r w:rsidRPr="00376070">
        <w:rPr>
          <w:rFonts w:ascii="Times New Roman" w:hAnsi="Times New Roman" w:cs="Times New Roman"/>
          <w:sz w:val="28"/>
          <w:szCs w:val="28"/>
        </w:rPr>
        <w:t xml:space="preserve">про затвердження Положення щодо функціональних обов'язків створеного </w:t>
      </w:r>
      <w:r>
        <w:rPr>
          <w:rFonts w:ascii="Times New Roman" w:hAnsi="Times New Roman" w:cs="Times New Roman"/>
          <w:sz w:val="28"/>
          <w:szCs w:val="28"/>
        </w:rPr>
        <w:t>державного органу. Наприклад:</w:t>
      </w:r>
    </w:p>
    <w:p w14:paraId="7948D877" w14:textId="0DFCEAC4" w:rsidR="00E75CF7" w:rsidRPr="00C448B9" w:rsidRDefault="00E75CF7" w:rsidP="007572E8">
      <w:pPr>
        <w:tabs>
          <w:tab w:val="left" w:pos="9072"/>
          <w:tab w:val="left" w:pos="9214"/>
        </w:tabs>
        <w:spacing w:after="0"/>
        <w:ind w:left="0" w:firstLine="0"/>
        <w:rPr>
          <w:rFonts w:ascii="Times New Roman" w:hAnsi="Times New Roman" w:cs="Times New Roman"/>
          <w:sz w:val="28"/>
          <w:szCs w:val="28"/>
          <w:lang w:val="ru-RU"/>
        </w:rPr>
      </w:pPr>
      <w:r w:rsidRPr="00376070">
        <w:rPr>
          <w:rFonts w:ascii="Times New Roman" w:hAnsi="Times New Roman" w:cs="Times New Roman"/>
          <w:sz w:val="28"/>
          <w:szCs w:val="28"/>
        </w:rPr>
        <w:t xml:space="preserve">         </w:t>
      </w:r>
      <w:r>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П</w:t>
      </w:r>
      <w:r>
        <w:rPr>
          <w:rFonts w:ascii="Times New Roman" w:hAnsi="Times New Roman" w:cs="Times New Roman"/>
          <w:sz w:val="28"/>
          <w:szCs w:val="28"/>
          <w:lang w:val="ru-RU"/>
        </w:rPr>
        <w:t>оложення</w:t>
      </w:r>
      <w:proofErr w:type="spellEnd"/>
      <w:r w:rsidRPr="00C448B9">
        <w:rPr>
          <w:rFonts w:ascii="Times New Roman" w:hAnsi="Times New Roman" w:cs="Times New Roman"/>
          <w:sz w:val="28"/>
          <w:szCs w:val="28"/>
          <w:lang w:val="ru-RU"/>
        </w:rPr>
        <w:t xml:space="preserve"> про </w:t>
      </w:r>
      <w:proofErr w:type="spellStart"/>
      <w:r w:rsidRPr="00C448B9">
        <w:rPr>
          <w:rFonts w:ascii="Times New Roman" w:hAnsi="Times New Roman" w:cs="Times New Roman"/>
          <w:sz w:val="28"/>
          <w:szCs w:val="28"/>
          <w:lang w:val="ru-RU"/>
        </w:rPr>
        <w:t>Державну</w:t>
      </w:r>
      <w:proofErr w:type="spellEnd"/>
      <w:r w:rsidRPr="00C448B9">
        <w:rPr>
          <w:rFonts w:ascii="Times New Roman" w:hAnsi="Times New Roman" w:cs="Times New Roman"/>
          <w:sz w:val="28"/>
          <w:szCs w:val="28"/>
          <w:lang w:val="ru-RU"/>
        </w:rPr>
        <w:t xml:space="preserve"> службу </w:t>
      </w:r>
      <w:proofErr w:type="spellStart"/>
      <w:r w:rsidRPr="00C448B9">
        <w:rPr>
          <w:rFonts w:ascii="Times New Roman" w:hAnsi="Times New Roman" w:cs="Times New Roman"/>
          <w:sz w:val="28"/>
          <w:szCs w:val="28"/>
          <w:lang w:val="ru-RU"/>
        </w:rPr>
        <w:t>гео</w:t>
      </w:r>
      <w:r>
        <w:rPr>
          <w:rFonts w:ascii="Times New Roman" w:hAnsi="Times New Roman" w:cs="Times New Roman"/>
          <w:sz w:val="28"/>
          <w:szCs w:val="28"/>
          <w:lang w:val="ru-RU"/>
        </w:rPr>
        <w:t>дезії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картографії</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кадастру</w:t>
      </w:r>
      <w:r w:rsidRPr="00C448B9">
        <w:rPr>
          <w:rFonts w:ascii="Times New Roman" w:hAnsi="Times New Roman" w:cs="Times New Roman"/>
          <w:sz w:val="28"/>
          <w:szCs w:val="28"/>
          <w:lang w:val="ru-RU"/>
        </w:rPr>
        <w:t>логії</w:t>
      </w:r>
      <w:proofErr w:type="spellEnd"/>
      <w:r w:rsidRPr="00C448B9">
        <w:rPr>
          <w:rFonts w:ascii="Times New Roman" w:hAnsi="Times New Roman" w:cs="Times New Roman"/>
          <w:sz w:val="28"/>
          <w:szCs w:val="28"/>
          <w:lang w:val="ru-RU"/>
        </w:rPr>
        <w:t xml:space="preserve"> та </w:t>
      </w:r>
      <w:proofErr w:type="spellStart"/>
      <w:r w:rsidRPr="00C448B9">
        <w:rPr>
          <w:rFonts w:ascii="Times New Roman" w:hAnsi="Times New Roman" w:cs="Times New Roman"/>
          <w:sz w:val="28"/>
          <w:szCs w:val="28"/>
          <w:lang w:val="ru-RU"/>
        </w:rPr>
        <w:t>надр</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України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затверджене</w:t>
      </w:r>
      <w:proofErr w:type="spellEnd"/>
      <w:r w:rsidRPr="00C448B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Постановою</w:t>
      </w:r>
      <w:proofErr w:type="spellEnd"/>
      <w:r>
        <w:rPr>
          <w:rFonts w:ascii="Times New Roman" w:hAnsi="Times New Roman" w:cs="Times New Roman"/>
          <w:sz w:val="28"/>
          <w:szCs w:val="28"/>
          <w:lang w:val="ru-RU"/>
        </w:rPr>
        <w:t xml:space="preserve"> КМ</w:t>
      </w:r>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Укра</w:t>
      </w:r>
      <w:r>
        <w:rPr>
          <w:rFonts w:ascii="Times New Roman" w:hAnsi="Times New Roman" w:cs="Times New Roman"/>
          <w:sz w:val="28"/>
          <w:szCs w:val="28"/>
          <w:lang w:val="ru-RU"/>
        </w:rPr>
        <w:t>їни</w:t>
      </w:r>
      <w:proofErr w:type="spellEnd"/>
      <w:r>
        <w:rPr>
          <w:rFonts w:ascii="Times New Roman" w:hAnsi="Times New Roman" w:cs="Times New Roman"/>
          <w:sz w:val="28"/>
          <w:szCs w:val="28"/>
          <w:lang w:val="ru-RU"/>
        </w:rPr>
        <w:t xml:space="preserve"> № 532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26.05.2021 р.</w:t>
      </w:r>
    </w:p>
    <w:p w14:paraId="273178D1" w14:textId="151F05E2" w:rsidR="003D2C06" w:rsidRDefault="00E75CF7" w:rsidP="007572E8">
      <w:pPr>
        <w:tabs>
          <w:tab w:val="left" w:pos="9072"/>
          <w:tab w:val="left" w:pos="9214"/>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Pr="00C448B9">
        <w:rPr>
          <w:rFonts w:ascii="Times New Roman" w:hAnsi="Times New Roman" w:cs="Times New Roman"/>
          <w:sz w:val="28"/>
          <w:szCs w:val="28"/>
          <w:lang w:val="ru-RU"/>
        </w:rPr>
        <w:t>П</w:t>
      </w:r>
      <w:r>
        <w:rPr>
          <w:rFonts w:ascii="Times New Roman" w:hAnsi="Times New Roman" w:cs="Times New Roman"/>
          <w:sz w:val="28"/>
          <w:szCs w:val="28"/>
          <w:lang w:val="ru-RU"/>
        </w:rPr>
        <w:t>оложення</w:t>
      </w:r>
      <w:proofErr w:type="spellEnd"/>
      <w:r w:rsidRPr="00C448B9">
        <w:rPr>
          <w:rFonts w:ascii="Times New Roman" w:hAnsi="Times New Roman" w:cs="Times New Roman"/>
          <w:sz w:val="28"/>
          <w:szCs w:val="28"/>
          <w:lang w:val="ru-RU"/>
        </w:rPr>
        <w:t xml:space="preserve"> про </w:t>
      </w:r>
      <w:proofErr w:type="spellStart"/>
      <w:r w:rsidRPr="00C448B9">
        <w:rPr>
          <w:rFonts w:ascii="Times New Roman" w:hAnsi="Times New Roman" w:cs="Times New Roman"/>
          <w:sz w:val="28"/>
          <w:szCs w:val="28"/>
          <w:lang w:val="ru-RU"/>
        </w:rPr>
        <w:t>Державне</w:t>
      </w:r>
      <w:proofErr w:type="spellEnd"/>
      <w:r w:rsidRPr="00C448B9">
        <w:rPr>
          <w:rFonts w:ascii="Times New Roman" w:hAnsi="Times New Roman" w:cs="Times New Roman"/>
          <w:sz w:val="28"/>
          <w:szCs w:val="28"/>
          <w:lang w:val="ru-RU"/>
        </w:rPr>
        <w:t xml:space="preserve"> агентство </w:t>
      </w:r>
      <w:proofErr w:type="spellStart"/>
      <w:r w:rsidRPr="00C448B9">
        <w:rPr>
          <w:rFonts w:ascii="Times New Roman" w:hAnsi="Times New Roman" w:cs="Times New Roman"/>
          <w:sz w:val="28"/>
          <w:szCs w:val="28"/>
          <w:lang w:val="ru-RU"/>
        </w:rPr>
        <w:t>водних</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ресурсів</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України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затверджене</w:t>
      </w:r>
      <w:proofErr w:type="spellEnd"/>
      <w:r w:rsidRPr="00C448B9">
        <w:rPr>
          <w:rFonts w:ascii="Times New Roman" w:hAnsi="Times New Roman" w:cs="Times New Roman"/>
          <w:sz w:val="28"/>
          <w:szCs w:val="28"/>
          <w:lang w:val="ru-RU"/>
        </w:rPr>
        <w:t xml:space="preserve"> Указом Президента </w:t>
      </w:r>
      <w:proofErr w:type="spellStart"/>
      <w:r w:rsidRPr="00C448B9">
        <w:rPr>
          <w:rFonts w:ascii="Times New Roman" w:hAnsi="Times New Roman" w:cs="Times New Roman"/>
          <w:sz w:val="28"/>
          <w:szCs w:val="28"/>
          <w:lang w:val="ru-RU"/>
        </w:rPr>
        <w:t>України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від</w:t>
      </w:r>
      <w:proofErr w:type="spellEnd"/>
      <w:r w:rsidRPr="00C448B9">
        <w:rPr>
          <w:rFonts w:ascii="Times New Roman" w:hAnsi="Times New Roman" w:cs="Times New Roman"/>
          <w:sz w:val="28"/>
          <w:szCs w:val="28"/>
          <w:lang w:val="ru-RU"/>
        </w:rPr>
        <w:t xml:space="preserve"> 13 </w:t>
      </w:r>
      <w:proofErr w:type="spellStart"/>
      <w:r w:rsidRPr="00C448B9">
        <w:rPr>
          <w:rFonts w:ascii="Times New Roman" w:hAnsi="Times New Roman" w:cs="Times New Roman"/>
          <w:sz w:val="28"/>
          <w:szCs w:val="28"/>
          <w:lang w:val="ru-RU"/>
        </w:rPr>
        <w:t>квітня</w:t>
      </w:r>
      <w:proofErr w:type="spellEnd"/>
      <w:r w:rsidRPr="00C448B9">
        <w:rPr>
          <w:rFonts w:ascii="Times New Roman" w:hAnsi="Times New Roman" w:cs="Times New Roman"/>
          <w:sz w:val="28"/>
          <w:szCs w:val="28"/>
          <w:lang w:val="ru-RU"/>
        </w:rPr>
        <w:t xml:space="preserve"> 2011 року № 453/2011</w:t>
      </w:r>
      <w:r>
        <w:rPr>
          <w:rFonts w:ascii="Times New Roman" w:hAnsi="Times New Roman" w:cs="Times New Roman"/>
          <w:sz w:val="28"/>
          <w:szCs w:val="28"/>
          <w:lang w:val="ru-RU"/>
        </w:rPr>
        <w:t>.</w:t>
      </w:r>
    </w:p>
    <w:p w14:paraId="62317B60" w14:textId="77777777" w:rsidR="0071750D" w:rsidRPr="00E75CF7" w:rsidRDefault="0071750D" w:rsidP="007572E8">
      <w:pPr>
        <w:tabs>
          <w:tab w:val="left" w:pos="9072"/>
          <w:tab w:val="left" w:pos="9214"/>
        </w:tabs>
        <w:spacing w:after="0"/>
        <w:ind w:left="0" w:firstLine="0"/>
        <w:rPr>
          <w:rFonts w:ascii="Times New Roman" w:hAnsi="Times New Roman" w:cs="Times New Roman"/>
          <w:sz w:val="28"/>
          <w:szCs w:val="28"/>
          <w:lang w:val="ru-RU"/>
        </w:rPr>
      </w:pPr>
    </w:p>
    <w:p w14:paraId="0551F5A2" w14:textId="2CDCEEC4" w:rsidR="0071750D" w:rsidRPr="0071750D" w:rsidRDefault="00FE4438" w:rsidP="0071750D">
      <w:pPr>
        <w:pStyle w:val="a9"/>
        <w:numPr>
          <w:ilvl w:val="1"/>
          <w:numId w:val="45"/>
        </w:numPr>
        <w:tabs>
          <w:tab w:val="left" w:pos="9072"/>
          <w:tab w:val="left" w:pos="9214"/>
        </w:tabs>
        <w:spacing w:after="0"/>
        <w:jc w:val="center"/>
        <w:rPr>
          <w:rFonts w:ascii="Times New Roman" w:hAnsi="Times New Roman" w:cs="Times New Roman"/>
          <w:b/>
          <w:bCs/>
          <w:sz w:val="28"/>
          <w:szCs w:val="28"/>
          <w:lang w:val="ru-RU"/>
        </w:rPr>
      </w:pPr>
      <w:proofErr w:type="spellStart"/>
      <w:r w:rsidRPr="0071750D">
        <w:rPr>
          <w:rFonts w:ascii="Times New Roman" w:hAnsi="Times New Roman" w:cs="Times New Roman"/>
          <w:b/>
          <w:bCs/>
          <w:sz w:val="28"/>
          <w:szCs w:val="28"/>
          <w:lang w:val="ru-RU"/>
        </w:rPr>
        <w:t>Органи</w:t>
      </w:r>
      <w:proofErr w:type="spellEnd"/>
      <w:r w:rsidR="0071750D" w:rsidRPr="0071750D">
        <w:rPr>
          <w:rFonts w:ascii="Times New Roman" w:hAnsi="Times New Roman" w:cs="Times New Roman"/>
          <w:b/>
          <w:bCs/>
          <w:sz w:val="28"/>
          <w:szCs w:val="28"/>
          <w:lang w:val="ru-RU"/>
        </w:rPr>
        <w:t xml:space="preserve"> </w:t>
      </w:r>
      <w:proofErr w:type="spellStart"/>
      <w:r w:rsidRPr="0071750D">
        <w:rPr>
          <w:rFonts w:ascii="Times New Roman" w:hAnsi="Times New Roman" w:cs="Times New Roman"/>
          <w:b/>
          <w:bCs/>
          <w:sz w:val="28"/>
          <w:szCs w:val="28"/>
          <w:lang w:val="ru-RU"/>
        </w:rPr>
        <w:t>загальнодержавного</w:t>
      </w:r>
      <w:proofErr w:type="spellEnd"/>
      <w:r w:rsidRPr="0071750D">
        <w:rPr>
          <w:rFonts w:ascii="Times New Roman" w:hAnsi="Times New Roman" w:cs="Times New Roman"/>
          <w:b/>
          <w:bCs/>
          <w:sz w:val="28"/>
          <w:szCs w:val="28"/>
          <w:lang w:val="ru-RU"/>
        </w:rPr>
        <w:t xml:space="preserve"> </w:t>
      </w:r>
      <w:proofErr w:type="spellStart"/>
      <w:r w:rsidRPr="0071750D">
        <w:rPr>
          <w:rFonts w:ascii="Times New Roman" w:hAnsi="Times New Roman" w:cs="Times New Roman"/>
          <w:b/>
          <w:bCs/>
          <w:sz w:val="28"/>
          <w:szCs w:val="28"/>
          <w:lang w:val="ru-RU"/>
        </w:rPr>
        <w:t>управління</w:t>
      </w:r>
      <w:proofErr w:type="spellEnd"/>
      <w:r w:rsidRPr="0071750D">
        <w:rPr>
          <w:rFonts w:ascii="Times New Roman" w:hAnsi="Times New Roman" w:cs="Times New Roman"/>
          <w:b/>
          <w:bCs/>
          <w:sz w:val="28"/>
          <w:szCs w:val="28"/>
          <w:lang w:val="ru-RU"/>
        </w:rPr>
        <w:t xml:space="preserve"> </w:t>
      </w:r>
      <w:proofErr w:type="spellStart"/>
      <w:r w:rsidRPr="0071750D">
        <w:rPr>
          <w:rFonts w:ascii="Times New Roman" w:hAnsi="Times New Roman" w:cs="Times New Roman"/>
          <w:b/>
          <w:bCs/>
          <w:sz w:val="28"/>
          <w:szCs w:val="28"/>
          <w:lang w:val="ru-RU"/>
        </w:rPr>
        <w:t>природористуванням</w:t>
      </w:r>
      <w:proofErr w:type="spellEnd"/>
      <w:r w:rsidR="005348E3">
        <w:rPr>
          <w:rFonts w:ascii="Times New Roman" w:hAnsi="Times New Roman" w:cs="Times New Roman"/>
          <w:b/>
          <w:bCs/>
          <w:sz w:val="28"/>
          <w:szCs w:val="28"/>
          <w:lang w:val="ru-RU"/>
        </w:rPr>
        <w:t xml:space="preserve"> </w:t>
      </w:r>
    </w:p>
    <w:p w14:paraId="08605FF4" w14:textId="2208D949" w:rsidR="00F20D26" w:rsidRDefault="000C0428" w:rsidP="007572E8">
      <w:pPr>
        <w:tabs>
          <w:tab w:val="left" w:pos="9072"/>
          <w:tab w:val="left" w:pos="9214"/>
        </w:tabs>
        <w:spacing w:after="0"/>
        <w:ind w:left="0" w:firstLine="0"/>
        <w:rPr>
          <w:rFonts w:ascii="Times New Roman" w:hAnsi="Times New Roman" w:cs="Times New Roman"/>
          <w:sz w:val="28"/>
          <w:szCs w:val="28"/>
          <w:lang w:val="ru-RU"/>
        </w:rPr>
      </w:pPr>
      <w:r w:rsidRPr="00C448B9">
        <w:rPr>
          <w:rFonts w:ascii="Times New Roman" w:hAnsi="Times New Roman" w:cs="Times New Roman"/>
          <w:sz w:val="28"/>
          <w:szCs w:val="28"/>
          <w:lang w:val="ru-RU"/>
        </w:rPr>
        <w:t xml:space="preserve"> до </w:t>
      </w:r>
      <w:proofErr w:type="spellStart"/>
      <w:r w:rsidR="005348E3">
        <w:rPr>
          <w:rFonts w:ascii="Times New Roman" w:hAnsi="Times New Roman" w:cs="Times New Roman"/>
          <w:sz w:val="28"/>
          <w:szCs w:val="28"/>
          <w:lang w:val="ru-RU"/>
        </w:rPr>
        <w:t>їх</w:t>
      </w:r>
      <w:proofErr w:type="spellEnd"/>
      <w:r w:rsidR="005348E3">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компетенції</w:t>
      </w:r>
      <w:proofErr w:type="spellEnd"/>
      <w:r w:rsidRPr="00C448B9">
        <w:rPr>
          <w:rFonts w:ascii="Times New Roman" w:hAnsi="Times New Roman" w:cs="Times New Roman"/>
          <w:sz w:val="28"/>
          <w:szCs w:val="28"/>
          <w:lang w:val="ru-RU"/>
        </w:rPr>
        <w:t xml:space="preserve"> входить </w:t>
      </w:r>
      <w:proofErr w:type="spellStart"/>
      <w:r w:rsidRPr="00C448B9">
        <w:rPr>
          <w:rFonts w:ascii="Times New Roman" w:hAnsi="Times New Roman" w:cs="Times New Roman"/>
          <w:sz w:val="28"/>
          <w:szCs w:val="28"/>
          <w:lang w:val="ru-RU"/>
        </w:rPr>
        <w:t>здійснення</w:t>
      </w:r>
      <w:proofErr w:type="spellEnd"/>
      <w:r w:rsidRPr="00C448B9">
        <w:rPr>
          <w:rFonts w:ascii="Times New Roman" w:hAnsi="Times New Roman" w:cs="Times New Roman"/>
          <w:sz w:val="28"/>
          <w:szCs w:val="28"/>
          <w:lang w:val="ru-RU"/>
        </w:rPr>
        <w:t xml:space="preserve"> в тому </w:t>
      </w:r>
      <w:proofErr w:type="spellStart"/>
      <w:r w:rsidRPr="00C448B9">
        <w:rPr>
          <w:rFonts w:ascii="Times New Roman" w:hAnsi="Times New Roman" w:cs="Times New Roman"/>
          <w:sz w:val="28"/>
          <w:szCs w:val="28"/>
          <w:lang w:val="ru-RU"/>
        </w:rPr>
        <w:t>чи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іншому</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обсязі</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усіх</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функцій</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управління</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природокористуванням</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незалежно</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від</w:t>
      </w:r>
      <w:proofErr w:type="spellEnd"/>
      <w:r w:rsidRPr="00C448B9">
        <w:rPr>
          <w:rFonts w:ascii="Times New Roman" w:hAnsi="Times New Roman" w:cs="Times New Roman"/>
          <w:sz w:val="28"/>
          <w:szCs w:val="28"/>
          <w:lang w:val="ru-RU"/>
        </w:rPr>
        <w:t xml:space="preserve"> виду природного </w:t>
      </w:r>
      <w:proofErr w:type="spellStart"/>
      <w:r w:rsidRPr="00C448B9">
        <w:rPr>
          <w:rFonts w:ascii="Times New Roman" w:hAnsi="Times New Roman" w:cs="Times New Roman"/>
          <w:sz w:val="28"/>
          <w:szCs w:val="28"/>
          <w:lang w:val="ru-RU"/>
        </w:rPr>
        <w:t>об'єкта</w:t>
      </w:r>
      <w:proofErr w:type="spellEnd"/>
      <w:r w:rsidRPr="00C448B9">
        <w:rPr>
          <w:rFonts w:ascii="Times New Roman" w:hAnsi="Times New Roman" w:cs="Times New Roman"/>
          <w:sz w:val="28"/>
          <w:szCs w:val="28"/>
          <w:lang w:val="ru-RU"/>
        </w:rPr>
        <w:t xml:space="preserve"> та </w:t>
      </w:r>
      <w:proofErr w:type="spellStart"/>
      <w:r w:rsidRPr="00C448B9">
        <w:rPr>
          <w:rFonts w:ascii="Times New Roman" w:hAnsi="Times New Roman" w:cs="Times New Roman"/>
          <w:sz w:val="28"/>
          <w:szCs w:val="28"/>
          <w:lang w:val="ru-RU"/>
        </w:rPr>
        <w:t>суб'єктів</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користування</w:t>
      </w:r>
      <w:proofErr w:type="spellEnd"/>
      <w:r w:rsidRPr="00C448B9">
        <w:rPr>
          <w:rFonts w:ascii="Times New Roman" w:hAnsi="Times New Roman" w:cs="Times New Roman"/>
          <w:sz w:val="28"/>
          <w:szCs w:val="28"/>
          <w:lang w:val="ru-RU"/>
        </w:rPr>
        <w:t xml:space="preserve"> ним</w:t>
      </w:r>
      <w:r w:rsidR="005348E3">
        <w:rPr>
          <w:rFonts w:ascii="Times New Roman" w:hAnsi="Times New Roman" w:cs="Times New Roman"/>
          <w:sz w:val="28"/>
          <w:szCs w:val="28"/>
          <w:lang w:val="ru-RU"/>
        </w:rPr>
        <w:t>.</w:t>
      </w:r>
      <w:r w:rsidRPr="00C448B9">
        <w:rPr>
          <w:rFonts w:ascii="Times New Roman" w:hAnsi="Times New Roman" w:cs="Times New Roman"/>
          <w:sz w:val="28"/>
          <w:szCs w:val="28"/>
          <w:lang w:val="ru-RU"/>
        </w:rPr>
        <w:t xml:space="preserve"> Вони, </w:t>
      </w: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співпраці</w:t>
      </w:r>
      <w:proofErr w:type="spellEnd"/>
      <w:r>
        <w:rPr>
          <w:rFonts w:ascii="Times New Roman" w:hAnsi="Times New Roman" w:cs="Times New Roman"/>
          <w:sz w:val="28"/>
          <w:szCs w:val="28"/>
          <w:lang w:val="ru-RU"/>
        </w:rPr>
        <w:t xml:space="preserve"> </w:t>
      </w:r>
      <w:proofErr w:type="spellStart"/>
      <w:r w:rsidR="00FE4438">
        <w:rPr>
          <w:rFonts w:ascii="Times New Roman" w:hAnsi="Times New Roman" w:cs="Times New Roman"/>
          <w:sz w:val="28"/>
          <w:szCs w:val="28"/>
          <w:lang w:val="ru-RU"/>
        </w:rPr>
        <w:t>і</w:t>
      </w:r>
      <w:r>
        <w:rPr>
          <w:rFonts w:ascii="Times New Roman" w:hAnsi="Times New Roman" w:cs="Times New Roman"/>
          <w:sz w:val="28"/>
          <w:szCs w:val="28"/>
          <w:lang w:val="ru-RU"/>
        </w:rPr>
        <w:t>з</w:t>
      </w:r>
      <w:proofErr w:type="spellEnd"/>
      <w:r>
        <w:rPr>
          <w:rFonts w:ascii="Times New Roman" w:hAnsi="Times New Roman" w:cs="Times New Roman"/>
          <w:sz w:val="28"/>
          <w:szCs w:val="28"/>
          <w:lang w:val="ru-RU"/>
        </w:rPr>
        <w:t xml:space="preserve"> </w:t>
      </w:r>
      <w:proofErr w:type="spellStart"/>
      <w:r w:rsidR="00FE4438">
        <w:rPr>
          <w:rFonts w:ascii="Times New Roman" w:hAnsi="Times New Roman" w:cs="Times New Roman"/>
          <w:sz w:val="28"/>
          <w:szCs w:val="28"/>
          <w:lang w:val="ru-RU"/>
        </w:rPr>
        <w:t>спеціально</w:t>
      </w:r>
      <w:proofErr w:type="spellEnd"/>
      <w:r w:rsidR="00FE4438">
        <w:rPr>
          <w:rFonts w:ascii="Times New Roman" w:hAnsi="Times New Roman" w:cs="Times New Roman"/>
          <w:sz w:val="28"/>
          <w:szCs w:val="28"/>
          <w:lang w:val="ru-RU"/>
        </w:rPr>
        <w:t xml:space="preserve"> </w:t>
      </w:r>
      <w:proofErr w:type="spellStart"/>
      <w:r w:rsidR="00FE4438">
        <w:rPr>
          <w:rFonts w:ascii="Times New Roman" w:hAnsi="Times New Roman" w:cs="Times New Roman"/>
          <w:sz w:val="28"/>
          <w:szCs w:val="28"/>
          <w:lang w:val="ru-RU"/>
        </w:rPr>
        <w:t>уповноважениими</w:t>
      </w:r>
      <w:proofErr w:type="spellEnd"/>
      <w:r w:rsidR="00FE443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природооронними</w:t>
      </w:r>
      <w:proofErr w:type="spellEnd"/>
      <w:r>
        <w:rPr>
          <w:rFonts w:ascii="Times New Roman" w:hAnsi="Times New Roman" w:cs="Times New Roman"/>
          <w:sz w:val="28"/>
          <w:szCs w:val="28"/>
          <w:lang w:val="ru-RU"/>
        </w:rPr>
        <w:t xml:space="preserve"> органами</w:t>
      </w:r>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вирішують</w:t>
      </w:r>
      <w:proofErr w:type="spellEnd"/>
      <w:r w:rsidRPr="00C448B9">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різні</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питання</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соціально-економічного</w:t>
      </w:r>
      <w:proofErr w:type="spellEnd"/>
      <w:r w:rsidRPr="00C448B9">
        <w:rPr>
          <w:rFonts w:ascii="Times New Roman" w:hAnsi="Times New Roman" w:cs="Times New Roman"/>
          <w:sz w:val="28"/>
          <w:szCs w:val="28"/>
          <w:lang w:val="ru-RU"/>
        </w:rPr>
        <w:t xml:space="preserve"> розвитку </w:t>
      </w:r>
      <w:proofErr w:type="spellStart"/>
      <w:r w:rsidRPr="00C448B9">
        <w:rPr>
          <w:rFonts w:ascii="Times New Roman" w:hAnsi="Times New Roman" w:cs="Times New Roman"/>
          <w:sz w:val="28"/>
          <w:szCs w:val="28"/>
          <w:lang w:val="ru-RU"/>
        </w:rPr>
        <w:t>держави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її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регіонів</w:t>
      </w:r>
      <w:proofErr w:type="spellEnd"/>
      <w:r w:rsidR="00FE4438">
        <w:rPr>
          <w:rFonts w:ascii="Times New Roman" w:hAnsi="Times New Roman" w:cs="Times New Roman"/>
          <w:sz w:val="28"/>
          <w:szCs w:val="28"/>
          <w:lang w:val="ru-RU"/>
        </w:rPr>
        <w:t xml:space="preserve"> в </w:t>
      </w:r>
      <w:proofErr w:type="spellStart"/>
      <w:r w:rsidR="00FE4438">
        <w:rPr>
          <w:rFonts w:ascii="Times New Roman" w:hAnsi="Times New Roman" w:cs="Times New Roman"/>
          <w:sz w:val="28"/>
          <w:szCs w:val="28"/>
          <w:lang w:val="ru-RU"/>
        </w:rPr>
        <w:t>контексті</w:t>
      </w:r>
      <w:proofErr w:type="spellEnd"/>
      <w:r w:rsidR="00FE4438">
        <w:rPr>
          <w:rFonts w:ascii="Times New Roman" w:hAnsi="Times New Roman" w:cs="Times New Roman"/>
          <w:sz w:val="28"/>
          <w:szCs w:val="28"/>
          <w:lang w:val="ru-RU"/>
        </w:rPr>
        <w:t xml:space="preserve"> </w:t>
      </w:r>
      <w:proofErr w:type="spellStart"/>
      <w:r w:rsidR="00FE4438">
        <w:rPr>
          <w:rFonts w:ascii="Times New Roman" w:hAnsi="Times New Roman" w:cs="Times New Roman"/>
          <w:sz w:val="28"/>
          <w:szCs w:val="28"/>
          <w:lang w:val="ru-RU"/>
        </w:rPr>
        <w:t>гармонізації</w:t>
      </w:r>
      <w:proofErr w:type="spellEnd"/>
      <w:r w:rsidR="00FE4438">
        <w:rPr>
          <w:rFonts w:ascii="Times New Roman" w:hAnsi="Times New Roman" w:cs="Times New Roman"/>
          <w:sz w:val="28"/>
          <w:szCs w:val="28"/>
          <w:lang w:val="ru-RU"/>
        </w:rPr>
        <w:t xml:space="preserve"> </w:t>
      </w:r>
      <w:proofErr w:type="spellStart"/>
      <w:r w:rsidR="00FE4438">
        <w:rPr>
          <w:rFonts w:ascii="Times New Roman" w:hAnsi="Times New Roman" w:cs="Times New Roman"/>
          <w:sz w:val="28"/>
          <w:szCs w:val="28"/>
          <w:lang w:val="ru-RU"/>
        </w:rPr>
        <w:t>взаємостосунків</w:t>
      </w:r>
      <w:proofErr w:type="spellEnd"/>
      <w:r w:rsidR="00FE4438">
        <w:rPr>
          <w:rFonts w:ascii="Times New Roman" w:hAnsi="Times New Roman" w:cs="Times New Roman"/>
          <w:sz w:val="28"/>
          <w:szCs w:val="28"/>
          <w:lang w:val="ru-RU"/>
        </w:rPr>
        <w:t xml:space="preserve"> </w:t>
      </w:r>
      <w:proofErr w:type="spellStart"/>
      <w:r w:rsidR="00FE4438">
        <w:rPr>
          <w:rFonts w:ascii="Times New Roman" w:hAnsi="Times New Roman" w:cs="Times New Roman"/>
          <w:sz w:val="28"/>
          <w:szCs w:val="28"/>
          <w:lang w:val="ru-RU"/>
        </w:rPr>
        <w:t>лю</w:t>
      </w:r>
      <w:r w:rsidR="00F20D26">
        <w:rPr>
          <w:rFonts w:ascii="Times New Roman" w:hAnsi="Times New Roman" w:cs="Times New Roman"/>
          <w:sz w:val="28"/>
          <w:szCs w:val="28"/>
          <w:lang w:val="ru-RU"/>
        </w:rPr>
        <w:t>дини</w:t>
      </w:r>
      <w:proofErr w:type="spellEnd"/>
      <w:r w:rsidR="00F20D26">
        <w:rPr>
          <w:rFonts w:ascii="Times New Roman" w:hAnsi="Times New Roman" w:cs="Times New Roman"/>
          <w:sz w:val="28"/>
          <w:szCs w:val="28"/>
          <w:lang w:val="ru-RU"/>
        </w:rPr>
        <w:t xml:space="preserve"> з природою</w:t>
      </w:r>
      <w:r w:rsidRPr="00C448B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C448B9">
        <w:rPr>
          <w:rFonts w:ascii="Times New Roman" w:hAnsi="Times New Roman" w:cs="Times New Roman"/>
          <w:sz w:val="28"/>
          <w:szCs w:val="28"/>
          <w:lang w:val="ru-RU"/>
        </w:rPr>
        <w:t xml:space="preserve">До </w:t>
      </w:r>
      <w:proofErr w:type="spellStart"/>
      <w:r w:rsidRPr="00C448B9">
        <w:rPr>
          <w:rFonts w:ascii="Times New Roman" w:hAnsi="Times New Roman" w:cs="Times New Roman"/>
          <w:sz w:val="28"/>
          <w:szCs w:val="28"/>
          <w:lang w:val="ru-RU"/>
        </w:rPr>
        <w:t>органів</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загальної</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компетенції</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відносяться</w:t>
      </w:r>
      <w:proofErr w:type="spellEnd"/>
      <w:r>
        <w:rPr>
          <w:rFonts w:ascii="Times New Roman" w:hAnsi="Times New Roman" w:cs="Times New Roman"/>
          <w:sz w:val="28"/>
          <w:szCs w:val="28"/>
          <w:lang w:val="ru-RU"/>
        </w:rPr>
        <w:t>:</w:t>
      </w:r>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Кабінет</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Міністрів</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України</w:t>
      </w:r>
      <w:proofErr w:type="spellEnd"/>
      <w:r w:rsidRPr="00C448B9">
        <w:rPr>
          <w:rFonts w:ascii="Times New Roman" w:hAnsi="Times New Roman" w:cs="Times New Roman"/>
          <w:sz w:val="28"/>
          <w:szCs w:val="28"/>
          <w:lang w:val="ru-RU"/>
        </w:rPr>
        <w:t xml:space="preserve">, Рада </w:t>
      </w:r>
      <w:proofErr w:type="spellStart"/>
      <w:r w:rsidRPr="00C448B9">
        <w:rPr>
          <w:rFonts w:ascii="Times New Roman" w:hAnsi="Times New Roman" w:cs="Times New Roman"/>
          <w:sz w:val="28"/>
          <w:szCs w:val="28"/>
          <w:lang w:val="ru-RU"/>
        </w:rPr>
        <w:t>міністрів</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Автономної</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Республіки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Крим</w:t>
      </w:r>
      <w:proofErr w:type="spellEnd"/>
      <w:r w:rsidRPr="00C448B9">
        <w:rPr>
          <w:rFonts w:ascii="Times New Roman" w:hAnsi="Times New Roman" w:cs="Times New Roman"/>
          <w:sz w:val="28"/>
          <w:szCs w:val="28"/>
          <w:lang w:val="ru-RU"/>
        </w:rPr>
        <w:t xml:space="preserve"> і </w:t>
      </w:r>
      <w:proofErr w:type="spellStart"/>
      <w:r w:rsidRPr="00C448B9">
        <w:rPr>
          <w:rFonts w:ascii="Times New Roman" w:hAnsi="Times New Roman" w:cs="Times New Roman"/>
          <w:sz w:val="28"/>
          <w:szCs w:val="28"/>
          <w:lang w:val="ru-RU"/>
        </w:rPr>
        <w:t>уповноважені</w:t>
      </w:r>
      <w:proofErr w:type="spellEnd"/>
      <w:r w:rsidRPr="00C448B9">
        <w:rPr>
          <w:rFonts w:ascii="Times New Roman" w:hAnsi="Times New Roman" w:cs="Times New Roman"/>
          <w:sz w:val="28"/>
          <w:szCs w:val="28"/>
          <w:lang w:val="ru-RU"/>
        </w:rPr>
        <w:t xml:space="preserve"> нею </w:t>
      </w:r>
      <w:proofErr w:type="spellStart"/>
      <w:r w:rsidRPr="00C448B9">
        <w:rPr>
          <w:rFonts w:ascii="Times New Roman" w:hAnsi="Times New Roman" w:cs="Times New Roman"/>
          <w:sz w:val="28"/>
          <w:szCs w:val="28"/>
          <w:lang w:val="ru-RU"/>
        </w:rPr>
        <w:t>органи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державні</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адміністрації</w:t>
      </w:r>
      <w:proofErr w:type="spellEnd"/>
      <w:r w:rsidRPr="00C448B9">
        <w:rPr>
          <w:rFonts w:ascii="Times New Roman" w:hAnsi="Times New Roman" w:cs="Times New Roman"/>
          <w:sz w:val="28"/>
          <w:szCs w:val="28"/>
          <w:lang w:val="ru-RU"/>
        </w:rPr>
        <w:t xml:space="preserve"> </w:t>
      </w:r>
      <w:r>
        <w:rPr>
          <w:rFonts w:ascii="Times New Roman" w:hAnsi="Times New Roman" w:cs="Times New Roman"/>
          <w:sz w:val="28"/>
          <w:szCs w:val="28"/>
          <w:lang w:val="ru-RU"/>
        </w:rPr>
        <w:t>областей</w:t>
      </w:r>
      <w:r w:rsidRPr="00C448B9">
        <w:rPr>
          <w:rFonts w:ascii="Times New Roman" w:hAnsi="Times New Roman" w:cs="Times New Roman"/>
          <w:sz w:val="28"/>
          <w:szCs w:val="28"/>
          <w:lang w:val="ru-RU"/>
        </w:rPr>
        <w:t xml:space="preserve"> та </w:t>
      </w:r>
      <w:proofErr w:type="spellStart"/>
      <w:r w:rsidRPr="00C448B9">
        <w:rPr>
          <w:rFonts w:ascii="Times New Roman" w:hAnsi="Times New Roman" w:cs="Times New Roman"/>
          <w:sz w:val="28"/>
          <w:szCs w:val="28"/>
          <w:lang w:val="ru-RU"/>
        </w:rPr>
        <w:t>органи</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місцевого</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самоврядування</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також</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їхні</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виконавчо-розпорядчі</w:t>
      </w:r>
      <w:proofErr w:type="spellEnd"/>
      <w:r w:rsidRPr="00C448B9">
        <w:rPr>
          <w:rFonts w:ascii="Times New Roman" w:hAnsi="Times New Roman" w:cs="Times New Roman"/>
          <w:sz w:val="28"/>
          <w:szCs w:val="28"/>
          <w:lang w:val="ru-RU"/>
        </w:rPr>
        <w:t xml:space="preserve"> </w:t>
      </w:r>
      <w:proofErr w:type="spellStart"/>
      <w:r w:rsidRPr="00C448B9">
        <w:rPr>
          <w:rFonts w:ascii="Times New Roman" w:hAnsi="Times New Roman" w:cs="Times New Roman"/>
          <w:sz w:val="28"/>
          <w:szCs w:val="28"/>
          <w:lang w:val="ru-RU"/>
        </w:rPr>
        <w:t>органи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місцях</w:t>
      </w:r>
      <w:proofErr w:type="spellEnd"/>
      <w:r w:rsidRPr="00C448B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1069DB49" w14:textId="2893A2A7" w:rsidR="00F20D26" w:rsidRDefault="00F20D26" w:rsidP="007572E8">
      <w:pPr>
        <w:tabs>
          <w:tab w:val="left" w:pos="9072"/>
          <w:tab w:val="left" w:pos="9214"/>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Деякими</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конституційними</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повноваженнями</w:t>
      </w:r>
      <w:proofErr w:type="spellEnd"/>
      <w:r w:rsidRPr="00F20D26">
        <w:rPr>
          <w:rFonts w:ascii="Times New Roman" w:hAnsi="Times New Roman" w:cs="Times New Roman"/>
          <w:sz w:val="28"/>
          <w:szCs w:val="28"/>
          <w:lang w:val="ru-RU"/>
        </w:rPr>
        <w:t xml:space="preserve"> у </w:t>
      </w:r>
      <w:proofErr w:type="spellStart"/>
      <w:r w:rsidRPr="00F20D26">
        <w:rPr>
          <w:rFonts w:ascii="Times New Roman" w:hAnsi="Times New Roman" w:cs="Times New Roman"/>
          <w:sz w:val="28"/>
          <w:szCs w:val="28"/>
          <w:lang w:val="ru-RU"/>
        </w:rPr>
        <w:t>сфері</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загального</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управління</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природокористуванням</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наділені</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Верховна</w:t>
      </w:r>
      <w:proofErr w:type="spellEnd"/>
      <w:r w:rsidRPr="00F20D26">
        <w:rPr>
          <w:rFonts w:ascii="Times New Roman" w:hAnsi="Times New Roman" w:cs="Times New Roman"/>
          <w:sz w:val="28"/>
          <w:szCs w:val="28"/>
          <w:lang w:val="ru-RU"/>
        </w:rPr>
        <w:t xml:space="preserve"> Рада </w:t>
      </w:r>
      <w:proofErr w:type="spellStart"/>
      <w:r w:rsidRPr="00F20D26">
        <w:rPr>
          <w:rFonts w:ascii="Times New Roman" w:hAnsi="Times New Roman" w:cs="Times New Roman"/>
          <w:sz w:val="28"/>
          <w:szCs w:val="28"/>
          <w:lang w:val="ru-RU"/>
        </w:rPr>
        <w:t>України</w:t>
      </w:r>
      <w:proofErr w:type="spellEnd"/>
      <w:r w:rsidRPr="00F20D26">
        <w:rPr>
          <w:rFonts w:ascii="Times New Roman" w:hAnsi="Times New Roman" w:cs="Times New Roman"/>
          <w:sz w:val="28"/>
          <w:szCs w:val="28"/>
          <w:lang w:val="ru-RU"/>
        </w:rPr>
        <w:t xml:space="preserve"> та Президент </w:t>
      </w:r>
      <w:proofErr w:type="spellStart"/>
      <w:r w:rsidRPr="00F20D26">
        <w:rPr>
          <w:rFonts w:ascii="Times New Roman" w:hAnsi="Times New Roman" w:cs="Times New Roman"/>
          <w:sz w:val="28"/>
          <w:szCs w:val="28"/>
          <w:lang w:val="ru-RU"/>
        </w:rPr>
        <w:t>України</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відповідно</w:t>
      </w:r>
      <w:proofErr w:type="spellEnd"/>
      <w:r w:rsidRPr="00F20D26">
        <w:rPr>
          <w:rFonts w:ascii="Times New Roman" w:hAnsi="Times New Roman" w:cs="Times New Roman"/>
          <w:sz w:val="28"/>
          <w:szCs w:val="28"/>
          <w:lang w:val="ru-RU"/>
        </w:rPr>
        <w:t xml:space="preserve"> до таких </w:t>
      </w:r>
      <w:proofErr w:type="spellStart"/>
      <w:r w:rsidRPr="00F20D26">
        <w:rPr>
          <w:rFonts w:ascii="Times New Roman" w:hAnsi="Times New Roman" w:cs="Times New Roman"/>
          <w:sz w:val="28"/>
          <w:szCs w:val="28"/>
          <w:lang w:val="ru-RU"/>
        </w:rPr>
        <w:t>законодавчих</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актів</w:t>
      </w:r>
      <w:proofErr w:type="spellEnd"/>
      <w:r w:rsidRPr="00F20D26">
        <w:rPr>
          <w:rFonts w:ascii="Times New Roman" w:hAnsi="Times New Roman" w:cs="Times New Roman"/>
          <w:sz w:val="28"/>
          <w:szCs w:val="28"/>
          <w:lang w:val="ru-RU"/>
        </w:rPr>
        <w:t xml:space="preserve">: ЗУ «Про </w:t>
      </w:r>
      <w:proofErr w:type="spellStart"/>
      <w:r w:rsidRPr="00F20D26">
        <w:rPr>
          <w:rFonts w:ascii="Times New Roman" w:hAnsi="Times New Roman" w:cs="Times New Roman"/>
          <w:sz w:val="28"/>
          <w:szCs w:val="28"/>
          <w:lang w:val="ru-RU"/>
        </w:rPr>
        <w:t>охорону</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навколишнього</w:t>
      </w:r>
      <w:proofErr w:type="spellEnd"/>
      <w:r w:rsidRPr="00F20D26">
        <w:rPr>
          <w:rFonts w:ascii="Times New Roman" w:hAnsi="Times New Roman" w:cs="Times New Roman"/>
          <w:sz w:val="28"/>
          <w:szCs w:val="28"/>
          <w:lang w:val="ru-RU"/>
        </w:rPr>
        <w:t xml:space="preserve"> природного </w:t>
      </w:r>
      <w:proofErr w:type="spellStart"/>
      <w:r w:rsidRPr="00F20D26">
        <w:rPr>
          <w:rFonts w:ascii="Times New Roman" w:hAnsi="Times New Roman" w:cs="Times New Roman"/>
          <w:sz w:val="28"/>
          <w:szCs w:val="28"/>
          <w:lang w:val="ru-RU"/>
        </w:rPr>
        <w:t>середовища</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визначає</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компетенцію</w:t>
      </w:r>
      <w:proofErr w:type="spellEnd"/>
      <w:r w:rsidRPr="00F20D26">
        <w:rPr>
          <w:rFonts w:ascii="Times New Roman" w:hAnsi="Times New Roman" w:cs="Times New Roman"/>
          <w:sz w:val="28"/>
          <w:szCs w:val="28"/>
          <w:lang w:val="ru-RU"/>
        </w:rPr>
        <w:t xml:space="preserve"> ВР </w:t>
      </w:r>
      <w:proofErr w:type="spellStart"/>
      <w:r w:rsidRPr="00F20D26">
        <w:rPr>
          <w:rFonts w:ascii="Times New Roman" w:hAnsi="Times New Roman" w:cs="Times New Roman"/>
          <w:sz w:val="28"/>
          <w:szCs w:val="28"/>
          <w:lang w:val="ru-RU"/>
        </w:rPr>
        <w:t>України</w:t>
      </w:r>
      <w:proofErr w:type="spellEnd"/>
      <w:r w:rsidRPr="00F20D26">
        <w:rPr>
          <w:rFonts w:ascii="Times New Roman" w:hAnsi="Times New Roman" w:cs="Times New Roman"/>
          <w:sz w:val="28"/>
          <w:szCs w:val="28"/>
          <w:lang w:val="ru-RU"/>
        </w:rPr>
        <w:t xml:space="preserve"> (ст. 13), ВР АРК (ст.14), </w:t>
      </w:r>
      <w:proofErr w:type="spellStart"/>
      <w:r w:rsidRPr="00F20D26">
        <w:rPr>
          <w:rFonts w:ascii="Times New Roman" w:hAnsi="Times New Roman" w:cs="Times New Roman"/>
          <w:sz w:val="28"/>
          <w:szCs w:val="28"/>
          <w:lang w:val="ru-RU"/>
        </w:rPr>
        <w:t>Кабінету</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Міністрів</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України</w:t>
      </w:r>
      <w:proofErr w:type="spellEnd"/>
      <w:r w:rsidRPr="00F20D26">
        <w:rPr>
          <w:rFonts w:ascii="Times New Roman" w:hAnsi="Times New Roman" w:cs="Times New Roman"/>
          <w:sz w:val="28"/>
          <w:szCs w:val="28"/>
          <w:lang w:val="ru-RU"/>
        </w:rPr>
        <w:t xml:space="preserve"> (ст. 17), Уряду </w:t>
      </w:r>
      <w:proofErr w:type="spellStart"/>
      <w:r w:rsidRPr="00F20D26">
        <w:rPr>
          <w:rFonts w:ascii="Times New Roman" w:hAnsi="Times New Roman" w:cs="Times New Roman"/>
          <w:sz w:val="28"/>
          <w:szCs w:val="28"/>
          <w:lang w:val="ru-RU"/>
        </w:rPr>
        <w:t>Автономної</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Республіки</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Крим</w:t>
      </w:r>
      <w:proofErr w:type="spellEnd"/>
      <w:r w:rsidRPr="00F20D26">
        <w:rPr>
          <w:rFonts w:ascii="Times New Roman" w:hAnsi="Times New Roman" w:cs="Times New Roman"/>
          <w:sz w:val="28"/>
          <w:szCs w:val="28"/>
          <w:lang w:val="ru-RU"/>
        </w:rPr>
        <w:t xml:space="preserve"> (ст. 18). </w:t>
      </w:r>
      <w:proofErr w:type="spellStart"/>
      <w:r w:rsidRPr="00F20D26">
        <w:rPr>
          <w:rFonts w:ascii="Times New Roman" w:hAnsi="Times New Roman" w:cs="Times New Roman"/>
          <w:sz w:val="28"/>
          <w:szCs w:val="28"/>
          <w:lang w:val="ru-RU"/>
        </w:rPr>
        <w:t>Повноваження</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виконавчих</w:t>
      </w:r>
      <w:proofErr w:type="spellEnd"/>
      <w:r w:rsidRPr="00F20D26">
        <w:rPr>
          <w:rFonts w:ascii="Times New Roman" w:hAnsi="Times New Roman" w:cs="Times New Roman"/>
          <w:sz w:val="28"/>
          <w:szCs w:val="28"/>
          <w:lang w:val="ru-RU"/>
        </w:rPr>
        <w:t xml:space="preserve"> та </w:t>
      </w:r>
      <w:proofErr w:type="spellStart"/>
      <w:r w:rsidRPr="00F20D26">
        <w:rPr>
          <w:rFonts w:ascii="Times New Roman" w:hAnsi="Times New Roman" w:cs="Times New Roman"/>
          <w:sz w:val="28"/>
          <w:szCs w:val="28"/>
          <w:lang w:val="ru-RU"/>
        </w:rPr>
        <w:t>розпорядчих</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органів</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місцевих</w:t>
      </w:r>
      <w:proofErr w:type="spellEnd"/>
      <w:r w:rsidRPr="00F20D26">
        <w:rPr>
          <w:rFonts w:ascii="Times New Roman" w:hAnsi="Times New Roman" w:cs="Times New Roman"/>
          <w:sz w:val="28"/>
          <w:szCs w:val="28"/>
          <w:lang w:val="ru-RU"/>
        </w:rPr>
        <w:t xml:space="preserve"> Рад </w:t>
      </w:r>
      <w:proofErr w:type="spellStart"/>
      <w:r w:rsidRPr="00F20D26">
        <w:rPr>
          <w:rFonts w:ascii="Times New Roman" w:hAnsi="Times New Roman" w:cs="Times New Roman"/>
          <w:sz w:val="28"/>
          <w:szCs w:val="28"/>
          <w:lang w:val="ru-RU"/>
        </w:rPr>
        <w:t>визначені</w:t>
      </w:r>
      <w:proofErr w:type="spellEnd"/>
      <w:r w:rsidRPr="00F20D26">
        <w:rPr>
          <w:rFonts w:ascii="Times New Roman" w:hAnsi="Times New Roman" w:cs="Times New Roman"/>
          <w:sz w:val="28"/>
          <w:szCs w:val="28"/>
          <w:lang w:val="ru-RU"/>
        </w:rPr>
        <w:t xml:space="preserve"> Законом </w:t>
      </w:r>
      <w:proofErr w:type="spellStart"/>
      <w:r w:rsidRPr="00F20D26">
        <w:rPr>
          <w:rFonts w:ascii="Times New Roman" w:hAnsi="Times New Roman" w:cs="Times New Roman"/>
          <w:sz w:val="28"/>
          <w:szCs w:val="28"/>
          <w:lang w:val="ru-RU"/>
        </w:rPr>
        <w:t>України</w:t>
      </w:r>
      <w:proofErr w:type="spellEnd"/>
      <w:r w:rsidRPr="00F20D26">
        <w:rPr>
          <w:rFonts w:ascii="Times New Roman" w:hAnsi="Times New Roman" w:cs="Times New Roman"/>
          <w:sz w:val="28"/>
          <w:szCs w:val="28"/>
          <w:lang w:val="ru-RU"/>
        </w:rPr>
        <w:t xml:space="preserve"> «Про </w:t>
      </w:r>
      <w:proofErr w:type="spellStart"/>
      <w:r w:rsidRPr="00F20D26">
        <w:rPr>
          <w:rFonts w:ascii="Times New Roman" w:hAnsi="Times New Roman" w:cs="Times New Roman"/>
          <w:sz w:val="28"/>
          <w:szCs w:val="28"/>
          <w:lang w:val="ru-RU"/>
        </w:rPr>
        <w:t>місцеве</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самоврядування</w:t>
      </w:r>
      <w:proofErr w:type="spellEnd"/>
      <w:r w:rsidRPr="00F20D26">
        <w:rPr>
          <w:rFonts w:ascii="Times New Roman" w:hAnsi="Times New Roman" w:cs="Times New Roman"/>
          <w:sz w:val="28"/>
          <w:szCs w:val="28"/>
          <w:lang w:val="ru-RU"/>
        </w:rPr>
        <w:t xml:space="preserve">» (ст. 33) та ЗУ «Про </w:t>
      </w:r>
      <w:proofErr w:type="spellStart"/>
      <w:r w:rsidRPr="00F20D26">
        <w:rPr>
          <w:rFonts w:ascii="Times New Roman" w:hAnsi="Times New Roman" w:cs="Times New Roman"/>
          <w:sz w:val="28"/>
          <w:szCs w:val="28"/>
          <w:lang w:val="ru-RU"/>
        </w:rPr>
        <w:t>місцеві</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державні</w:t>
      </w:r>
      <w:proofErr w:type="spellEnd"/>
      <w:r w:rsidRPr="00F20D26">
        <w:rPr>
          <w:rFonts w:ascii="Times New Roman" w:hAnsi="Times New Roman" w:cs="Times New Roman"/>
          <w:sz w:val="28"/>
          <w:szCs w:val="28"/>
          <w:lang w:val="ru-RU"/>
        </w:rPr>
        <w:t xml:space="preserve"> </w:t>
      </w:r>
      <w:proofErr w:type="spellStart"/>
      <w:r w:rsidRPr="00F20D26">
        <w:rPr>
          <w:rFonts w:ascii="Times New Roman" w:hAnsi="Times New Roman" w:cs="Times New Roman"/>
          <w:sz w:val="28"/>
          <w:szCs w:val="28"/>
          <w:lang w:val="ru-RU"/>
        </w:rPr>
        <w:t>адміністрації</w:t>
      </w:r>
      <w:proofErr w:type="spellEnd"/>
      <w:r w:rsidRPr="00F20D26">
        <w:rPr>
          <w:rFonts w:ascii="Times New Roman" w:hAnsi="Times New Roman" w:cs="Times New Roman"/>
          <w:sz w:val="28"/>
          <w:szCs w:val="28"/>
          <w:lang w:val="ru-RU"/>
        </w:rPr>
        <w:t>».</w:t>
      </w:r>
      <w:r w:rsidR="000C0428">
        <w:rPr>
          <w:rFonts w:ascii="Times New Roman" w:hAnsi="Times New Roman" w:cs="Times New Roman"/>
          <w:sz w:val="28"/>
          <w:szCs w:val="28"/>
          <w:lang w:val="ru-RU"/>
        </w:rPr>
        <w:t xml:space="preserve"> </w:t>
      </w:r>
    </w:p>
    <w:p w14:paraId="4DFA922B" w14:textId="4C07D1A5" w:rsidR="00F20D26" w:rsidRPr="002B570A" w:rsidRDefault="00F20D26" w:rsidP="007572E8">
      <w:pPr>
        <w:tabs>
          <w:tab w:val="left" w:pos="9072"/>
          <w:tab w:val="left" w:pos="9214"/>
        </w:tabs>
        <w:spacing w:after="0"/>
        <w:ind w:left="0" w:firstLine="0"/>
        <w:rPr>
          <w:rFonts w:ascii="Times New Roman" w:hAnsi="Times New Roman" w:cs="Times New Roman"/>
          <w:sz w:val="28"/>
          <w:szCs w:val="28"/>
          <w:lang w:val="ru-RU"/>
        </w:rPr>
      </w:pPr>
      <w:r w:rsidRPr="00D646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14E3">
        <w:rPr>
          <w:rFonts w:ascii="Times New Roman" w:hAnsi="Times New Roman" w:cs="Times New Roman"/>
          <w:sz w:val="28"/>
          <w:szCs w:val="28"/>
        </w:rPr>
        <w:t xml:space="preserve">   </w:t>
      </w:r>
      <w:proofErr w:type="spellStart"/>
      <w:r w:rsidRPr="000C0428">
        <w:rPr>
          <w:rFonts w:ascii="Times New Roman" w:hAnsi="Times New Roman" w:cs="Times New Roman"/>
          <w:b/>
          <w:bCs/>
          <w:sz w:val="28"/>
          <w:szCs w:val="28"/>
          <w:lang w:val="ru-RU"/>
        </w:rPr>
        <w:t>Кабінет</w:t>
      </w:r>
      <w:proofErr w:type="spellEnd"/>
      <w:r w:rsidRPr="000C0428">
        <w:rPr>
          <w:rFonts w:ascii="Times New Roman" w:hAnsi="Times New Roman" w:cs="Times New Roman"/>
          <w:b/>
          <w:bCs/>
          <w:sz w:val="28"/>
          <w:szCs w:val="28"/>
          <w:lang w:val="ru-RU"/>
        </w:rPr>
        <w:t xml:space="preserve"> </w:t>
      </w:r>
      <w:proofErr w:type="spellStart"/>
      <w:r w:rsidRPr="000C0428">
        <w:rPr>
          <w:rFonts w:ascii="Times New Roman" w:hAnsi="Times New Roman" w:cs="Times New Roman"/>
          <w:b/>
          <w:bCs/>
          <w:sz w:val="28"/>
          <w:szCs w:val="28"/>
          <w:lang w:val="ru-RU"/>
        </w:rPr>
        <w:t>Міністрів</w:t>
      </w:r>
      <w:proofErr w:type="spellEnd"/>
      <w:r w:rsidRPr="000C0428">
        <w:rPr>
          <w:rFonts w:ascii="Times New Roman" w:hAnsi="Times New Roman" w:cs="Times New Roman"/>
          <w:b/>
          <w:bCs/>
          <w:sz w:val="28"/>
          <w:szCs w:val="28"/>
          <w:lang w:val="ru-RU"/>
        </w:rPr>
        <w:t xml:space="preserve"> </w:t>
      </w:r>
      <w:proofErr w:type="spellStart"/>
      <w:r w:rsidRPr="000C0428">
        <w:rPr>
          <w:rFonts w:ascii="Times New Roman" w:hAnsi="Times New Roman" w:cs="Times New Roman"/>
          <w:b/>
          <w:bCs/>
          <w:sz w:val="28"/>
          <w:szCs w:val="28"/>
          <w:lang w:val="ru-RU"/>
        </w:rPr>
        <w:t>України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відповідно</w:t>
      </w:r>
      <w:proofErr w:type="spellEnd"/>
      <w:r w:rsidRPr="002B570A">
        <w:rPr>
          <w:rFonts w:ascii="Times New Roman" w:hAnsi="Times New Roman" w:cs="Times New Roman"/>
          <w:sz w:val="28"/>
          <w:szCs w:val="28"/>
          <w:lang w:val="ru-RU"/>
        </w:rPr>
        <w:t xml:space="preserve"> до Закону </w:t>
      </w:r>
      <w:proofErr w:type="spellStart"/>
      <w:r w:rsidRPr="002B570A">
        <w:rPr>
          <w:rFonts w:ascii="Times New Roman" w:hAnsi="Times New Roman" w:cs="Times New Roman"/>
          <w:sz w:val="28"/>
          <w:szCs w:val="28"/>
          <w:lang w:val="ru-RU"/>
        </w:rPr>
        <w:t>України</w:t>
      </w:r>
      <w:proofErr w:type="spellEnd"/>
      <w:r w:rsidRPr="002B570A">
        <w:rPr>
          <w:rFonts w:ascii="Times New Roman" w:hAnsi="Times New Roman" w:cs="Times New Roman"/>
          <w:sz w:val="28"/>
          <w:szCs w:val="28"/>
          <w:lang w:val="ru-RU"/>
        </w:rPr>
        <w:t xml:space="preserve"> «Про </w:t>
      </w:r>
      <w:proofErr w:type="spellStart"/>
      <w:r w:rsidRPr="002B570A">
        <w:rPr>
          <w:rFonts w:ascii="Times New Roman" w:hAnsi="Times New Roman" w:cs="Times New Roman"/>
          <w:sz w:val="28"/>
          <w:szCs w:val="28"/>
          <w:lang w:val="ru-RU"/>
        </w:rPr>
        <w:t>охорону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навколишнього</w:t>
      </w:r>
      <w:proofErr w:type="spellEnd"/>
      <w:r w:rsidRPr="002B570A">
        <w:rPr>
          <w:rFonts w:ascii="Times New Roman" w:hAnsi="Times New Roman" w:cs="Times New Roman"/>
          <w:sz w:val="28"/>
          <w:szCs w:val="28"/>
          <w:lang w:val="ru-RU"/>
        </w:rPr>
        <w:t xml:space="preserve"> природного </w:t>
      </w:r>
      <w:proofErr w:type="spellStart"/>
      <w:r w:rsidRPr="002B570A">
        <w:rPr>
          <w:rFonts w:ascii="Times New Roman" w:hAnsi="Times New Roman" w:cs="Times New Roman"/>
          <w:sz w:val="28"/>
          <w:szCs w:val="28"/>
          <w:lang w:val="ru-RU"/>
        </w:rPr>
        <w:t>середовища</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здійснює</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реалізацію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визначеної</w:t>
      </w:r>
      <w:proofErr w:type="spellEnd"/>
      <w:r w:rsidRPr="002B570A">
        <w:rPr>
          <w:rFonts w:ascii="Times New Roman" w:hAnsi="Times New Roman" w:cs="Times New Roman"/>
          <w:sz w:val="28"/>
          <w:szCs w:val="28"/>
          <w:lang w:val="ru-RU"/>
        </w:rPr>
        <w:t xml:space="preserve"> Верховною Радою </w:t>
      </w:r>
      <w:proofErr w:type="spellStart"/>
      <w:r w:rsidRPr="002B570A">
        <w:rPr>
          <w:rFonts w:ascii="Times New Roman" w:hAnsi="Times New Roman" w:cs="Times New Roman"/>
          <w:sz w:val="28"/>
          <w:szCs w:val="28"/>
          <w:lang w:val="ru-RU"/>
        </w:rPr>
        <w:t>України</w:t>
      </w:r>
      <w:proofErr w:type="spellEnd"/>
      <w:r w:rsidRPr="002B570A">
        <w:rPr>
          <w:rFonts w:ascii="Times New Roman" w:hAnsi="Times New Roman" w:cs="Times New Roman"/>
          <w:sz w:val="28"/>
          <w:szCs w:val="28"/>
          <w:lang w:val="ru-RU"/>
        </w:rPr>
        <w:t xml:space="preserve"> та Президентом </w:t>
      </w:r>
      <w:proofErr w:type="spellStart"/>
      <w:r w:rsidRPr="002B570A">
        <w:rPr>
          <w:rFonts w:ascii="Times New Roman" w:hAnsi="Times New Roman" w:cs="Times New Roman"/>
          <w:sz w:val="28"/>
          <w:szCs w:val="28"/>
          <w:lang w:val="ru-RU"/>
        </w:rPr>
        <w:t>України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екологічної</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політики</w:t>
      </w:r>
      <w:proofErr w:type="spellEnd"/>
      <w:r w:rsidRPr="002B570A">
        <w:rPr>
          <w:rFonts w:ascii="Times New Roman" w:hAnsi="Times New Roman" w:cs="Times New Roman"/>
          <w:sz w:val="28"/>
          <w:szCs w:val="28"/>
          <w:lang w:val="ru-RU"/>
        </w:rPr>
        <w:t xml:space="preserve"> за </w:t>
      </w:r>
      <w:proofErr w:type="spellStart"/>
      <w:r w:rsidRPr="002B570A">
        <w:rPr>
          <w:rFonts w:ascii="Times New Roman" w:hAnsi="Times New Roman" w:cs="Times New Roman"/>
          <w:sz w:val="28"/>
          <w:szCs w:val="28"/>
          <w:lang w:val="ru-RU"/>
        </w:rPr>
        <w:t>допомогою</w:t>
      </w:r>
      <w:proofErr w:type="spellEnd"/>
      <w:r w:rsidRPr="002B570A">
        <w:rPr>
          <w:rFonts w:ascii="Times New Roman" w:hAnsi="Times New Roman" w:cs="Times New Roman"/>
          <w:sz w:val="28"/>
          <w:szCs w:val="28"/>
          <w:lang w:val="ru-RU"/>
        </w:rPr>
        <w:t xml:space="preserve"> </w:t>
      </w:r>
      <w:r w:rsidRPr="00B21F27">
        <w:rPr>
          <w:rFonts w:ascii="Times New Roman" w:hAnsi="Times New Roman" w:cs="Times New Roman"/>
          <w:b/>
          <w:sz w:val="28"/>
          <w:szCs w:val="28"/>
          <w:lang w:val="ru-RU"/>
        </w:rPr>
        <w:t xml:space="preserve">таких </w:t>
      </w:r>
      <w:proofErr w:type="spellStart"/>
      <w:r w:rsidRPr="00B21F27">
        <w:rPr>
          <w:rFonts w:ascii="Times New Roman" w:hAnsi="Times New Roman" w:cs="Times New Roman"/>
          <w:b/>
          <w:sz w:val="28"/>
          <w:szCs w:val="28"/>
          <w:lang w:val="ru-RU"/>
        </w:rPr>
        <w:t>функціональних</w:t>
      </w:r>
      <w:proofErr w:type="spellEnd"/>
      <w:r w:rsidRPr="00B21F27">
        <w:rPr>
          <w:rFonts w:ascii="Times New Roman" w:hAnsi="Times New Roman" w:cs="Times New Roman"/>
          <w:b/>
          <w:sz w:val="28"/>
          <w:szCs w:val="28"/>
          <w:lang w:val="ru-RU"/>
        </w:rPr>
        <w:t xml:space="preserve"> </w:t>
      </w:r>
      <w:proofErr w:type="spellStart"/>
      <w:r w:rsidRPr="00B21F27">
        <w:rPr>
          <w:rFonts w:ascii="Times New Roman" w:hAnsi="Times New Roman" w:cs="Times New Roman"/>
          <w:b/>
          <w:sz w:val="28"/>
          <w:szCs w:val="28"/>
          <w:lang w:val="ru-RU"/>
        </w:rPr>
        <w:t>аспектів</w:t>
      </w:r>
      <w:proofErr w:type="spellEnd"/>
      <w:r w:rsidRPr="002B570A">
        <w:rPr>
          <w:rFonts w:ascii="Times New Roman" w:hAnsi="Times New Roman" w:cs="Times New Roman"/>
          <w:sz w:val="28"/>
          <w:szCs w:val="28"/>
          <w:lang w:val="ru-RU"/>
        </w:rPr>
        <w:t xml:space="preserve">, як: </w:t>
      </w:r>
      <w:proofErr w:type="spellStart"/>
      <w:r w:rsidRPr="002B570A">
        <w:rPr>
          <w:rFonts w:ascii="Times New Roman" w:hAnsi="Times New Roman" w:cs="Times New Roman"/>
          <w:sz w:val="28"/>
          <w:szCs w:val="28"/>
          <w:lang w:val="ru-RU"/>
        </w:rPr>
        <w:t>розробка</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державних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екологічних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програм</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забезпечення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їх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виконання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координаці</w:t>
      </w:r>
      <w:r>
        <w:rPr>
          <w:rFonts w:ascii="Times New Roman" w:hAnsi="Times New Roman" w:cs="Times New Roman"/>
          <w:sz w:val="28"/>
          <w:szCs w:val="28"/>
          <w:lang w:val="ru-RU"/>
        </w:rPr>
        <w:t>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діяльності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міністерств</w:t>
      </w:r>
      <w:proofErr w:type="spellEnd"/>
      <w:r w:rsidRPr="002B570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центральної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w:t>
      </w:r>
      <w:r w:rsidRPr="002B570A">
        <w:rPr>
          <w:rFonts w:ascii="Times New Roman" w:hAnsi="Times New Roman" w:cs="Times New Roman"/>
          <w:sz w:val="28"/>
          <w:szCs w:val="28"/>
          <w:lang w:val="ru-RU"/>
        </w:rPr>
        <w:t>конавчої</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влади</w:t>
      </w:r>
      <w:proofErr w:type="spellEnd"/>
      <w:r w:rsidRPr="002B570A">
        <w:rPr>
          <w:rFonts w:ascii="Times New Roman" w:hAnsi="Times New Roman" w:cs="Times New Roman"/>
          <w:sz w:val="28"/>
          <w:szCs w:val="28"/>
          <w:lang w:val="ru-RU"/>
        </w:rPr>
        <w:t xml:space="preserve"> з </w:t>
      </w:r>
      <w:proofErr w:type="spellStart"/>
      <w:r w:rsidRPr="002B570A">
        <w:rPr>
          <w:rFonts w:ascii="Times New Roman" w:hAnsi="Times New Roman" w:cs="Times New Roman"/>
          <w:sz w:val="28"/>
          <w:szCs w:val="28"/>
          <w:lang w:val="ru-RU"/>
        </w:rPr>
        <w:t>питань</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охорони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навколишнього</w:t>
      </w:r>
      <w:proofErr w:type="spellEnd"/>
      <w:r w:rsidRPr="002B570A">
        <w:rPr>
          <w:rFonts w:ascii="Times New Roman" w:hAnsi="Times New Roman" w:cs="Times New Roman"/>
          <w:sz w:val="28"/>
          <w:szCs w:val="28"/>
          <w:lang w:val="ru-RU"/>
        </w:rPr>
        <w:t xml:space="preserve"> природного </w:t>
      </w:r>
      <w:proofErr w:type="spellStart"/>
      <w:r w:rsidRPr="002B570A">
        <w:rPr>
          <w:rFonts w:ascii="Times New Roman" w:hAnsi="Times New Roman" w:cs="Times New Roman"/>
          <w:sz w:val="28"/>
          <w:szCs w:val="28"/>
          <w:lang w:val="ru-RU"/>
        </w:rPr>
        <w:t>середовища</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ухвалення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рішень</w:t>
      </w:r>
      <w:proofErr w:type="spellEnd"/>
      <w:r w:rsidRPr="002B570A">
        <w:rPr>
          <w:rFonts w:ascii="Times New Roman" w:hAnsi="Times New Roman" w:cs="Times New Roman"/>
          <w:sz w:val="28"/>
          <w:szCs w:val="28"/>
          <w:lang w:val="ru-RU"/>
        </w:rPr>
        <w:t xml:space="preserve"> про </w:t>
      </w:r>
      <w:proofErr w:type="spellStart"/>
      <w:r w:rsidRPr="002B570A">
        <w:rPr>
          <w:rFonts w:ascii="Times New Roman" w:hAnsi="Times New Roman" w:cs="Times New Roman"/>
          <w:sz w:val="28"/>
          <w:szCs w:val="28"/>
          <w:lang w:val="ru-RU"/>
        </w:rPr>
        <w:t>обмеження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тимчасову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заборону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зупинку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або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припинення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діяльності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підприємств</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установ</w:t>
      </w:r>
      <w:proofErr w:type="spellEnd"/>
      <w:r w:rsidRPr="002B570A">
        <w:rPr>
          <w:rFonts w:ascii="Times New Roman" w:hAnsi="Times New Roman" w:cs="Times New Roman"/>
          <w:sz w:val="28"/>
          <w:szCs w:val="28"/>
          <w:lang w:val="ru-RU"/>
        </w:rPr>
        <w:t xml:space="preserve"> і </w:t>
      </w:r>
      <w:proofErr w:type="spellStart"/>
      <w:r w:rsidRPr="002B570A">
        <w:rPr>
          <w:rFonts w:ascii="Times New Roman" w:hAnsi="Times New Roman" w:cs="Times New Roman"/>
          <w:sz w:val="28"/>
          <w:szCs w:val="28"/>
          <w:lang w:val="ru-RU"/>
        </w:rPr>
        <w:t>організацій</w:t>
      </w:r>
      <w:proofErr w:type="spellEnd"/>
      <w:r w:rsidRPr="002B570A">
        <w:rPr>
          <w:rFonts w:ascii="Times New Roman" w:hAnsi="Times New Roman" w:cs="Times New Roman"/>
          <w:sz w:val="28"/>
          <w:szCs w:val="28"/>
          <w:lang w:val="ru-RU"/>
        </w:rPr>
        <w:t xml:space="preserve"> у </w:t>
      </w:r>
      <w:proofErr w:type="spellStart"/>
      <w:r w:rsidRPr="002B570A">
        <w:rPr>
          <w:rFonts w:ascii="Times New Roman" w:hAnsi="Times New Roman" w:cs="Times New Roman"/>
          <w:sz w:val="28"/>
          <w:szCs w:val="28"/>
          <w:lang w:val="ru-RU"/>
        </w:rPr>
        <w:t>разі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порушення</w:t>
      </w:r>
      <w:proofErr w:type="spellEnd"/>
      <w:r w:rsidRPr="002B570A">
        <w:rPr>
          <w:rFonts w:ascii="Times New Roman" w:hAnsi="Times New Roman" w:cs="Times New Roman"/>
          <w:sz w:val="28"/>
          <w:szCs w:val="28"/>
          <w:lang w:val="ru-RU"/>
        </w:rPr>
        <w:t xml:space="preserve"> ними </w:t>
      </w:r>
      <w:proofErr w:type="spellStart"/>
      <w:r w:rsidRPr="002B570A">
        <w:rPr>
          <w:rFonts w:ascii="Times New Roman" w:hAnsi="Times New Roman" w:cs="Times New Roman"/>
          <w:sz w:val="28"/>
          <w:szCs w:val="28"/>
          <w:lang w:val="ru-RU"/>
        </w:rPr>
        <w:t>екологічного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законодавства</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здійснення</w:t>
      </w:r>
      <w:proofErr w:type="spellEnd"/>
      <w:r w:rsidRPr="002B570A">
        <w:rPr>
          <w:rFonts w:ascii="Times New Roman" w:hAnsi="Times New Roman" w:cs="Times New Roman"/>
          <w:sz w:val="28"/>
          <w:szCs w:val="28"/>
          <w:lang w:val="ru-RU"/>
        </w:rPr>
        <w:t xml:space="preserve"> в рамках </w:t>
      </w:r>
      <w:proofErr w:type="spellStart"/>
      <w:r w:rsidRPr="002B570A">
        <w:rPr>
          <w:rFonts w:ascii="Times New Roman" w:hAnsi="Times New Roman" w:cs="Times New Roman"/>
          <w:sz w:val="28"/>
          <w:szCs w:val="28"/>
          <w:lang w:val="ru-RU"/>
        </w:rPr>
        <w:t>своїх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повноважень</w:t>
      </w:r>
      <w:proofErr w:type="spellEnd"/>
      <w:r w:rsidRPr="002B570A">
        <w:rPr>
          <w:rFonts w:ascii="Times New Roman" w:hAnsi="Times New Roman" w:cs="Times New Roman"/>
          <w:sz w:val="28"/>
          <w:szCs w:val="28"/>
          <w:lang w:val="ru-RU"/>
        </w:rPr>
        <w:t xml:space="preserve"> державного </w:t>
      </w:r>
      <w:proofErr w:type="spellStart"/>
      <w:r w:rsidRPr="002B570A">
        <w:rPr>
          <w:rFonts w:ascii="Times New Roman" w:hAnsi="Times New Roman" w:cs="Times New Roman"/>
          <w:sz w:val="28"/>
          <w:szCs w:val="28"/>
          <w:lang w:val="ru-RU"/>
        </w:rPr>
        <w:t>упр</w:t>
      </w:r>
      <w:r>
        <w:rPr>
          <w:rFonts w:ascii="Times New Roman" w:hAnsi="Times New Roman" w:cs="Times New Roman"/>
          <w:sz w:val="28"/>
          <w:szCs w:val="28"/>
          <w:lang w:val="ru-RU"/>
        </w:rPr>
        <w:t>авління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раціо</w:t>
      </w:r>
      <w:r w:rsidRPr="002B570A">
        <w:rPr>
          <w:rFonts w:ascii="Times New Roman" w:hAnsi="Times New Roman" w:cs="Times New Roman"/>
          <w:sz w:val="28"/>
          <w:szCs w:val="28"/>
          <w:lang w:val="ru-RU"/>
        </w:rPr>
        <w:t>нального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використання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землі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її</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надр</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водних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ресурсів</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рослинного</w:t>
      </w:r>
      <w:proofErr w:type="spellEnd"/>
      <w:r w:rsidRPr="002B570A">
        <w:rPr>
          <w:rFonts w:ascii="Times New Roman" w:hAnsi="Times New Roman" w:cs="Times New Roman"/>
          <w:sz w:val="28"/>
          <w:szCs w:val="28"/>
          <w:lang w:val="ru-RU"/>
        </w:rPr>
        <w:t xml:space="preserve"> і </w:t>
      </w:r>
      <w:proofErr w:type="spellStart"/>
      <w:r w:rsidRPr="002B570A">
        <w:rPr>
          <w:rFonts w:ascii="Times New Roman" w:hAnsi="Times New Roman" w:cs="Times New Roman"/>
          <w:sz w:val="28"/>
          <w:szCs w:val="28"/>
          <w:lang w:val="ru-RU"/>
        </w:rPr>
        <w:t>тваринного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світу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інших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природних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ресурсів</w:t>
      </w:r>
      <w:proofErr w:type="spellEnd"/>
      <w:r w:rsidRPr="002B570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779C2DF5" w14:textId="0D4F3A93" w:rsidR="00F20D26" w:rsidRPr="002B570A" w:rsidRDefault="00F20D26" w:rsidP="007572E8">
      <w:pPr>
        <w:tabs>
          <w:tab w:val="left" w:pos="9072"/>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F20D26">
        <w:rPr>
          <w:rFonts w:ascii="Times New Roman" w:hAnsi="Times New Roman" w:cs="Times New Roman"/>
          <w:b/>
          <w:bCs/>
          <w:sz w:val="28"/>
          <w:szCs w:val="28"/>
          <w:lang w:val="ru-RU"/>
        </w:rPr>
        <w:t>Державні</w:t>
      </w:r>
      <w:proofErr w:type="spellEnd"/>
      <w:r w:rsidRPr="00F20D26">
        <w:rPr>
          <w:rFonts w:ascii="Times New Roman" w:hAnsi="Times New Roman" w:cs="Times New Roman"/>
          <w:b/>
          <w:bCs/>
          <w:sz w:val="28"/>
          <w:szCs w:val="28"/>
          <w:lang w:val="ru-RU"/>
        </w:rPr>
        <w:t xml:space="preserve"> </w:t>
      </w:r>
      <w:proofErr w:type="spellStart"/>
      <w:r w:rsidRPr="00F20D26">
        <w:rPr>
          <w:rFonts w:ascii="Times New Roman" w:hAnsi="Times New Roman" w:cs="Times New Roman"/>
          <w:b/>
          <w:bCs/>
          <w:sz w:val="28"/>
          <w:szCs w:val="28"/>
          <w:lang w:val="ru-RU"/>
        </w:rPr>
        <w:t>адміністрації</w:t>
      </w:r>
      <w:proofErr w:type="spellEnd"/>
      <w:r w:rsidRPr="00F20D26">
        <w:rPr>
          <w:rFonts w:ascii="Times New Roman" w:hAnsi="Times New Roman" w:cs="Times New Roman"/>
          <w:b/>
          <w:bCs/>
          <w:sz w:val="28"/>
          <w:szCs w:val="28"/>
          <w:lang w:val="ru-RU"/>
        </w:rPr>
        <w:t xml:space="preserve"> </w:t>
      </w:r>
      <w:proofErr w:type="spellStart"/>
      <w:r w:rsidRPr="00F20D26">
        <w:rPr>
          <w:rFonts w:ascii="Times New Roman" w:hAnsi="Times New Roman" w:cs="Times New Roman"/>
          <w:b/>
          <w:bCs/>
          <w:sz w:val="28"/>
          <w:szCs w:val="28"/>
          <w:lang w:val="ru-RU"/>
        </w:rPr>
        <w:t>регіонів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здійснюють</w:t>
      </w:r>
      <w:proofErr w:type="spellEnd"/>
      <w:r>
        <w:rPr>
          <w:rFonts w:ascii="Times New Roman" w:hAnsi="Times New Roman" w:cs="Times New Roman"/>
          <w:sz w:val="28"/>
          <w:szCs w:val="28"/>
          <w:lang w:val="ru-RU"/>
        </w:rPr>
        <w:t xml:space="preserve"> свою </w:t>
      </w:r>
      <w:proofErr w:type="spellStart"/>
      <w:r>
        <w:rPr>
          <w:rFonts w:ascii="Times New Roman" w:hAnsi="Times New Roman" w:cs="Times New Roman"/>
          <w:sz w:val="28"/>
          <w:szCs w:val="28"/>
          <w:lang w:val="ru-RU"/>
        </w:rPr>
        <w:t>діяльність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r w:rsidRPr="002B570A">
        <w:rPr>
          <w:rFonts w:ascii="Times New Roman" w:hAnsi="Times New Roman" w:cs="Times New Roman"/>
          <w:sz w:val="28"/>
          <w:szCs w:val="28"/>
          <w:lang w:val="ru-RU"/>
        </w:rPr>
        <w:t>повідно</w:t>
      </w:r>
      <w:proofErr w:type="spellEnd"/>
      <w:r w:rsidRPr="002B570A">
        <w:rPr>
          <w:rFonts w:ascii="Times New Roman" w:hAnsi="Times New Roman" w:cs="Times New Roman"/>
          <w:sz w:val="28"/>
          <w:szCs w:val="28"/>
          <w:lang w:val="ru-RU"/>
        </w:rPr>
        <w:t xml:space="preserve"> до Закону </w:t>
      </w:r>
      <w:proofErr w:type="spellStart"/>
      <w:r w:rsidRPr="002B570A">
        <w:rPr>
          <w:rFonts w:ascii="Times New Roman" w:hAnsi="Times New Roman" w:cs="Times New Roman"/>
          <w:sz w:val="28"/>
          <w:szCs w:val="28"/>
          <w:lang w:val="ru-RU"/>
        </w:rPr>
        <w:t>України</w:t>
      </w:r>
      <w:proofErr w:type="spellEnd"/>
      <w:r w:rsidRPr="002B570A">
        <w:rPr>
          <w:rFonts w:ascii="Times New Roman" w:hAnsi="Times New Roman" w:cs="Times New Roman"/>
          <w:sz w:val="28"/>
          <w:szCs w:val="28"/>
          <w:lang w:val="ru-RU"/>
        </w:rPr>
        <w:t xml:space="preserve"> «Про </w:t>
      </w:r>
      <w:proofErr w:type="spellStart"/>
      <w:r w:rsidRPr="002B570A">
        <w:rPr>
          <w:rFonts w:ascii="Times New Roman" w:hAnsi="Times New Roman" w:cs="Times New Roman"/>
          <w:sz w:val="28"/>
          <w:szCs w:val="28"/>
          <w:lang w:val="ru-RU"/>
        </w:rPr>
        <w:t>місцеві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державні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адміністрації</w:t>
      </w:r>
      <w:proofErr w:type="spellEnd"/>
      <w:r w:rsidRPr="002B570A">
        <w:rPr>
          <w:rFonts w:ascii="Times New Roman" w:hAnsi="Times New Roman" w:cs="Times New Roman"/>
          <w:sz w:val="28"/>
          <w:szCs w:val="28"/>
          <w:lang w:val="ru-RU"/>
        </w:rPr>
        <w:t xml:space="preserve">». Вони </w:t>
      </w:r>
      <w:proofErr w:type="spellStart"/>
      <w:r w:rsidRPr="002B570A">
        <w:rPr>
          <w:rFonts w:ascii="Times New Roman" w:hAnsi="Times New Roman" w:cs="Times New Roman"/>
          <w:sz w:val="28"/>
          <w:szCs w:val="28"/>
          <w:lang w:val="ru-RU"/>
        </w:rPr>
        <w:t>забезпечують</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виконання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w:t>
      </w:r>
      <w:r>
        <w:rPr>
          <w:rFonts w:ascii="Times New Roman" w:hAnsi="Times New Roman" w:cs="Times New Roman"/>
          <w:sz w:val="28"/>
          <w:szCs w:val="28"/>
          <w:lang w:val="ru-RU"/>
        </w:rPr>
        <w:t>ограм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навколишнього</w:t>
      </w:r>
      <w:proofErr w:type="spellEnd"/>
      <w:r>
        <w:rPr>
          <w:rFonts w:ascii="Times New Roman" w:hAnsi="Times New Roman" w:cs="Times New Roman"/>
          <w:sz w:val="28"/>
          <w:szCs w:val="28"/>
          <w:lang w:val="ru-RU"/>
        </w:rPr>
        <w:t xml:space="preserve"> при</w:t>
      </w:r>
      <w:r w:rsidRPr="002B570A">
        <w:rPr>
          <w:rFonts w:ascii="Times New Roman" w:hAnsi="Times New Roman" w:cs="Times New Roman"/>
          <w:sz w:val="28"/>
          <w:szCs w:val="28"/>
          <w:lang w:val="ru-RU"/>
        </w:rPr>
        <w:t xml:space="preserve">родного </w:t>
      </w:r>
      <w:proofErr w:type="spellStart"/>
      <w:r w:rsidRPr="002B570A">
        <w:rPr>
          <w:rFonts w:ascii="Times New Roman" w:hAnsi="Times New Roman" w:cs="Times New Roman"/>
          <w:sz w:val="28"/>
          <w:szCs w:val="28"/>
          <w:lang w:val="ru-RU"/>
        </w:rPr>
        <w:t>середовища</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реалізацію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деле</w:t>
      </w:r>
      <w:r>
        <w:rPr>
          <w:rFonts w:ascii="Times New Roman" w:hAnsi="Times New Roman" w:cs="Times New Roman"/>
          <w:sz w:val="28"/>
          <w:szCs w:val="28"/>
          <w:lang w:val="ru-RU"/>
        </w:rPr>
        <w:t>гованих</w:t>
      </w:r>
      <w:proofErr w:type="spellEnd"/>
      <w:r>
        <w:rPr>
          <w:rFonts w:ascii="Times New Roman" w:hAnsi="Times New Roman" w:cs="Times New Roman"/>
          <w:sz w:val="28"/>
          <w:szCs w:val="28"/>
          <w:lang w:val="ru-RU"/>
        </w:rPr>
        <w:t xml:space="preserve"> органами </w:t>
      </w:r>
      <w:proofErr w:type="spellStart"/>
      <w:r>
        <w:rPr>
          <w:rFonts w:ascii="Times New Roman" w:hAnsi="Times New Roman" w:cs="Times New Roman"/>
          <w:sz w:val="28"/>
          <w:szCs w:val="28"/>
          <w:lang w:val="ru-RU"/>
        </w:rPr>
        <w:t>місцевого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w:t>
      </w:r>
      <w:r w:rsidRPr="002B570A">
        <w:rPr>
          <w:rFonts w:ascii="Times New Roman" w:hAnsi="Times New Roman" w:cs="Times New Roman"/>
          <w:sz w:val="28"/>
          <w:szCs w:val="28"/>
          <w:lang w:val="ru-RU"/>
        </w:rPr>
        <w:t>врядування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повноважень</w:t>
      </w:r>
      <w:proofErr w:type="spellEnd"/>
      <w:r w:rsidRPr="002B570A">
        <w:rPr>
          <w:rFonts w:ascii="Times New Roman" w:hAnsi="Times New Roman" w:cs="Times New Roman"/>
          <w:sz w:val="28"/>
          <w:szCs w:val="28"/>
          <w:lang w:val="ru-RU"/>
        </w:rPr>
        <w:t xml:space="preserve"> з </w:t>
      </w:r>
      <w:proofErr w:type="spellStart"/>
      <w:r w:rsidRPr="002B570A">
        <w:rPr>
          <w:rFonts w:ascii="Times New Roman" w:hAnsi="Times New Roman" w:cs="Times New Roman"/>
          <w:sz w:val="28"/>
          <w:szCs w:val="28"/>
          <w:lang w:val="ru-RU"/>
        </w:rPr>
        <w:t>питань</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надання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земельних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ділянок</w:t>
      </w:r>
      <w:proofErr w:type="spellEnd"/>
      <w:r w:rsidRPr="002B570A">
        <w:rPr>
          <w:rFonts w:ascii="Times New Roman" w:hAnsi="Times New Roman" w:cs="Times New Roman"/>
          <w:sz w:val="28"/>
          <w:szCs w:val="28"/>
          <w:lang w:val="ru-RU"/>
        </w:rPr>
        <w:t xml:space="preserve"> для </w:t>
      </w:r>
      <w:proofErr w:type="spellStart"/>
      <w:r w:rsidRPr="002B570A">
        <w:rPr>
          <w:rFonts w:ascii="Times New Roman" w:hAnsi="Times New Roman" w:cs="Times New Roman"/>
          <w:sz w:val="28"/>
          <w:szCs w:val="28"/>
          <w:lang w:val="ru-RU"/>
        </w:rPr>
        <w:t>містобудівних</w:t>
      </w:r>
      <w:proofErr w:type="spellEnd"/>
      <w:r w:rsidRPr="002B570A">
        <w:rPr>
          <w:rFonts w:ascii="Times New Roman" w:hAnsi="Times New Roman" w:cs="Times New Roman"/>
          <w:sz w:val="28"/>
          <w:szCs w:val="28"/>
          <w:lang w:val="ru-RU"/>
        </w:rPr>
        <w:t xml:space="preserve"> потреб, </w:t>
      </w:r>
      <w:proofErr w:type="spellStart"/>
      <w:r w:rsidRPr="002B570A">
        <w:rPr>
          <w:rFonts w:ascii="Times New Roman" w:hAnsi="Times New Roman" w:cs="Times New Roman"/>
          <w:sz w:val="28"/>
          <w:szCs w:val="28"/>
          <w:lang w:val="ru-RU"/>
        </w:rPr>
        <w:t>організацію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охорони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територій</w:t>
      </w:r>
      <w:proofErr w:type="spellEnd"/>
      <w:r w:rsidRPr="002B570A">
        <w:rPr>
          <w:rFonts w:ascii="Times New Roman" w:hAnsi="Times New Roman" w:cs="Times New Roman"/>
          <w:sz w:val="28"/>
          <w:szCs w:val="28"/>
          <w:lang w:val="ru-RU"/>
        </w:rPr>
        <w:t xml:space="preserve"> і </w:t>
      </w:r>
      <w:proofErr w:type="spellStart"/>
      <w:r w:rsidRPr="002B570A">
        <w:rPr>
          <w:rFonts w:ascii="Times New Roman" w:hAnsi="Times New Roman" w:cs="Times New Roman"/>
          <w:sz w:val="28"/>
          <w:szCs w:val="28"/>
          <w:lang w:val="ru-RU"/>
        </w:rPr>
        <w:t>об’єктів</w:t>
      </w:r>
      <w:proofErr w:type="spellEnd"/>
      <w:r w:rsidRPr="002B570A">
        <w:rPr>
          <w:rFonts w:ascii="Times New Roman" w:hAnsi="Times New Roman" w:cs="Times New Roman"/>
          <w:sz w:val="28"/>
          <w:szCs w:val="28"/>
          <w:lang w:val="ru-RU"/>
        </w:rPr>
        <w:t xml:space="preserve"> природно-</w:t>
      </w:r>
      <w:proofErr w:type="spellStart"/>
      <w:r w:rsidRPr="002B570A">
        <w:rPr>
          <w:rFonts w:ascii="Times New Roman" w:hAnsi="Times New Roman" w:cs="Times New Roman"/>
          <w:sz w:val="28"/>
          <w:szCs w:val="28"/>
          <w:lang w:val="ru-RU"/>
        </w:rPr>
        <w:t>заповідного</w:t>
      </w:r>
      <w:proofErr w:type="spellEnd"/>
      <w:r w:rsidRPr="002B570A">
        <w:rPr>
          <w:rFonts w:ascii="Times New Roman" w:hAnsi="Times New Roman" w:cs="Times New Roman"/>
          <w:sz w:val="28"/>
          <w:szCs w:val="28"/>
          <w:lang w:val="ru-RU"/>
        </w:rPr>
        <w:t xml:space="preserve"> фонду </w:t>
      </w:r>
      <w:proofErr w:type="spellStart"/>
      <w:r w:rsidRPr="002B570A">
        <w:rPr>
          <w:rFonts w:ascii="Times New Roman" w:hAnsi="Times New Roman" w:cs="Times New Roman"/>
          <w:sz w:val="28"/>
          <w:szCs w:val="28"/>
          <w:lang w:val="ru-RU"/>
        </w:rPr>
        <w:t>місцевого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значення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ліквідацію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наслідків</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екологічних</w:t>
      </w:r>
      <w:proofErr w:type="spellEnd"/>
      <w:r w:rsidRPr="002B570A">
        <w:rPr>
          <w:rFonts w:ascii="Times New Roman" w:hAnsi="Times New Roman" w:cs="Times New Roman"/>
          <w:sz w:val="28"/>
          <w:szCs w:val="28"/>
          <w:lang w:val="ru-RU"/>
        </w:rPr>
        <w:t xml:space="preserve"> катастроф, </w:t>
      </w:r>
      <w:proofErr w:type="spellStart"/>
      <w:r w:rsidRPr="002B570A">
        <w:rPr>
          <w:rFonts w:ascii="Times New Roman" w:hAnsi="Times New Roman" w:cs="Times New Roman"/>
          <w:sz w:val="28"/>
          <w:szCs w:val="28"/>
          <w:lang w:val="ru-RU"/>
        </w:rPr>
        <w:t>взаємодії</w:t>
      </w:r>
      <w:proofErr w:type="spellEnd"/>
      <w:r w:rsidRPr="002B570A">
        <w:rPr>
          <w:rFonts w:ascii="Times New Roman" w:hAnsi="Times New Roman" w:cs="Times New Roman"/>
          <w:sz w:val="28"/>
          <w:szCs w:val="28"/>
          <w:lang w:val="ru-RU"/>
        </w:rPr>
        <w:t xml:space="preserve"> з органами </w:t>
      </w:r>
      <w:proofErr w:type="spellStart"/>
      <w:r w:rsidRPr="002B570A">
        <w:rPr>
          <w:rFonts w:ascii="Times New Roman" w:hAnsi="Times New Roman" w:cs="Times New Roman"/>
          <w:sz w:val="28"/>
          <w:szCs w:val="28"/>
          <w:lang w:val="ru-RU"/>
        </w:rPr>
        <w:t>місцевого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самоврядування</w:t>
      </w:r>
      <w:proofErr w:type="spellEnd"/>
      <w:r w:rsidRPr="002B570A">
        <w:rPr>
          <w:rFonts w:ascii="Times New Roman" w:hAnsi="Times New Roman" w:cs="Times New Roman"/>
          <w:sz w:val="28"/>
          <w:szCs w:val="28"/>
          <w:lang w:val="ru-RU"/>
        </w:rPr>
        <w:t xml:space="preserve"> у </w:t>
      </w:r>
      <w:proofErr w:type="spellStart"/>
      <w:r w:rsidRPr="002B570A">
        <w:rPr>
          <w:rFonts w:ascii="Times New Roman" w:hAnsi="Times New Roman" w:cs="Times New Roman"/>
          <w:sz w:val="28"/>
          <w:szCs w:val="28"/>
          <w:lang w:val="ru-RU"/>
        </w:rPr>
        <w:t>сфері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управління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природоко</w:t>
      </w:r>
      <w:r>
        <w:rPr>
          <w:rFonts w:ascii="Times New Roman" w:hAnsi="Times New Roman" w:cs="Times New Roman"/>
          <w:sz w:val="28"/>
          <w:szCs w:val="28"/>
          <w:lang w:val="ru-RU"/>
        </w:rPr>
        <w:t>ристуванням</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охороною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навколиш</w:t>
      </w:r>
      <w:r w:rsidRPr="002B570A">
        <w:rPr>
          <w:rFonts w:ascii="Times New Roman" w:hAnsi="Times New Roman" w:cs="Times New Roman"/>
          <w:sz w:val="28"/>
          <w:szCs w:val="28"/>
          <w:lang w:val="ru-RU"/>
        </w:rPr>
        <w:t>нього</w:t>
      </w:r>
      <w:proofErr w:type="spellEnd"/>
      <w:r w:rsidRPr="002B570A">
        <w:rPr>
          <w:rFonts w:ascii="Times New Roman" w:hAnsi="Times New Roman" w:cs="Times New Roman"/>
          <w:sz w:val="28"/>
          <w:szCs w:val="28"/>
          <w:lang w:val="ru-RU"/>
        </w:rPr>
        <w:t xml:space="preserve"> природного </w:t>
      </w:r>
      <w:proofErr w:type="spellStart"/>
      <w:r w:rsidRPr="002B570A">
        <w:rPr>
          <w:rFonts w:ascii="Times New Roman" w:hAnsi="Times New Roman" w:cs="Times New Roman"/>
          <w:sz w:val="28"/>
          <w:szCs w:val="28"/>
          <w:lang w:val="ru-RU"/>
        </w:rPr>
        <w:t>середовища</w:t>
      </w:r>
      <w:proofErr w:type="spellEnd"/>
      <w:r w:rsidRPr="002B570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61B92001" w14:textId="3D411571" w:rsidR="000C0428" w:rsidRPr="00C448B9" w:rsidRDefault="00F20D26" w:rsidP="007572E8">
      <w:pPr>
        <w:tabs>
          <w:tab w:val="left" w:pos="9072"/>
          <w:tab w:val="left" w:pos="9214"/>
        </w:tabs>
        <w:spacing w:after="0"/>
        <w:ind w:left="0" w:firstLine="0"/>
        <w:rPr>
          <w:rFonts w:ascii="Times New Roman" w:hAnsi="Times New Roman" w:cs="Times New Roman"/>
          <w:sz w:val="28"/>
          <w:szCs w:val="28"/>
          <w:lang w:val="ru-RU"/>
        </w:rPr>
      </w:pPr>
      <w:r>
        <w:rPr>
          <w:rFonts w:ascii="Times New Roman" w:hAnsi="Times New Roman" w:cs="Times New Roman"/>
          <w:b/>
          <w:bCs/>
          <w:sz w:val="28"/>
          <w:szCs w:val="28"/>
          <w:lang w:val="ru-RU"/>
        </w:rPr>
        <w:t xml:space="preserve">                 </w:t>
      </w:r>
      <w:proofErr w:type="spellStart"/>
      <w:r w:rsidRPr="000C0428">
        <w:rPr>
          <w:rFonts w:ascii="Times New Roman" w:hAnsi="Times New Roman" w:cs="Times New Roman"/>
          <w:b/>
          <w:bCs/>
          <w:sz w:val="28"/>
          <w:szCs w:val="28"/>
          <w:lang w:val="ru-RU"/>
        </w:rPr>
        <w:t>Органи</w:t>
      </w:r>
      <w:proofErr w:type="spellEnd"/>
      <w:r w:rsidRPr="000C0428">
        <w:rPr>
          <w:rFonts w:ascii="Times New Roman" w:hAnsi="Times New Roman" w:cs="Times New Roman"/>
          <w:b/>
          <w:bCs/>
          <w:sz w:val="28"/>
          <w:szCs w:val="28"/>
          <w:lang w:val="ru-RU"/>
        </w:rPr>
        <w:t xml:space="preserve"> </w:t>
      </w:r>
      <w:proofErr w:type="spellStart"/>
      <w:r w:rsidRPr="000C0428">
        <w:rPr>
          <w:rFonts w:ascii="Times New Roman" w:hAnsi="Times New Roman" w:cs="Times New Roman"/>
          <w:b/>
          <w:bCs/>
          <w:sz w:val="28"/>
          <w:szCs w:val="28"/>
          <w:lang w:val="ru-RU"/>
        </w:rPr>
        <w:t>місцевого</w:t>
      </w:r>
      <w:proofErr w:type="spellEnd"/>
      <w:r w:rsidRPr="000C0428">
        <w:rPr>
          <w:rFonts w:ascii="Times New Roman" w:hAnsi="Times New Roman" w:cs="Times New Roman"/>
          <w:b/>
          <w:bCs/>
          <w:sz w:val="28"/>
          <w:szCs w:val="28"/>
          <w:lang w:val="ru-RU"/>
        </w:rPr>
        <w:t xml:space="preserve"> </w:t>
      </w:r>
      <w:proofErr w:type="spellStart"/>
      <w:r w:rsidRPr="000C0428">
        <w:rPr>
          <w:rFonts w:ascii="Times New Roman" w:hAnsi="Times New Roman" w:cs="Times New Roman"/>
          <w:b/>
          <w:bCs/>
          <w:sz w:val="28"/>
          <w:szCs w:val="28"/>
          <w:lang w:val="ru-RU"/>
        </w:rPr>
        <w:t>самоврядування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w:t>
      </w:r>
      <w:r w:rsidRPr="002B570A">
        <w:rPr>
          <w:rFonts w:ascii="Times New Roman" w:hAnsi="Times New Roman" w:cs="Times New Roman"/>
          <w:sz w:val="28"/>
          <w:szCs w:val="28"/>
          <w:lang w:val="ru-RU"/>
        </w:rPr>
        <w:t>родокористуванням</w:t>
      </w:r>
      <w:proofErr w:type="spellEnd"/>
      <w:r w:rsidRPr="002B570A">
        <w:rPr>
          <w:rFonts w:ascii="Times New Roman" w:hAnsi="Times New Roman" w:cs="Times New Roman"/>
          <w:sz w:val="28"/>
          <w:szCs w:val="28"/>
          <w:lang w:val="ru-RU"/>
        </w:rPr>
        <w:t xml:space="preserve"> і </w:t>
      </w:r>
      <w:proofErr w:type="spellStart"/>
      <w:r w:rsidRPr="002B570A">
        <w:rPr>
          <w:rFonts w:ascii="Times New Roman" w:hAnsi="Times New Roman" w:cs="Times New Roman"/>
          <w:sz w:val="28"/>
          <w:szCs w:val="28"/>
          <w:lang w:val="ru-RU"/>
        </w:rPr>
        <w:t>охороною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w:t>
      </w:r>
      <w:r>
        <w:rPr>
          <w:rFonts w:ascii="Times New Roman" w:hAnsi="Times New Roman" w:cs="Times New Roman"/>
          <w:sz w:val="28"/>
          <w:szCs w:val="28"/>
          <w:lang w:val="ru-RU"/>
        </w:rPr>
        <w:t>вколишнього</w:t>
      </w:r>
      <w:proofErr w:type="spellEnd"/>
      <w:r>
        <w:rPr>
          <w:rFonts w:ascii="Times New Roman" w:hAnsi="Times New Roman" w:cs="Times New Roman"/>
          <w:sz w:val="28"/>
          <w:szCs w:val="28"/>
          <w:lang w:val="ru-RU"/>
        </w:rPr>
        <w:t xml:space="preserve"> природного </w:t>
      </w:r>
      <w:proofErr w:type="spellStart"/>
      <w:r>
        <w:rPr>
          <w:rFonts w:ascii="Times New Roman" w:hAnsi="Times New Roman" w:cs="Times New Roman"/>
          <w:sz w:val="28"/>
          <w:szCs w:val="28"/>
          <w:lang w:val="ru-RU"/>
        </w:rPr>
        <w:t>середови</w:t>
      </w:r>
      <w:r w:rsidRPr="002B570A">
        <w:rPr>
          <w:rFonts w:ascii="Times New Roman" w:hAnsi="Times New Roman" w:cs="Times New Roman"/>
          <w:sz w:val="28"/>
          <w:szCs w:val="28"/>
          <w:lang w:val="ru-RU"/>
        </w:rPr>
        <w:t>ща</w:t>
      </w:r>
      <w:proofErr w:type="spellEnd"/>
      <w:r w:rsidRPr="002B570A">
        <w:rPr>
          <w:rFonts w:ascii="Times New Roman" w:hAnsi="Times New Roman" w:cs="Times New Roman"/>
          <w:sz w:val="28"/>
          <w:szCs w:val="28"/>
          <w:lang w:val="ru-RU"/>
        </w:rPr>
        <w:t xml:space="preserve"> у </w:t>
      </w:r>
      <w:proofErr w:type="spellStart"/>
      <w:r w:rsidRPr="002B570A">
        <w:rPr>
          <w:rFonts w:ascii="Times New Roman" w:hAnsi="Times New Roman" w:cs="Times New Roman"/>
          <w:sz w:val="28"/>
          <w:szCs w:val="28"/>
          <w:lang w:val="ru-RU"/>
        </w:rPr>
        <w:t>відповідному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регіоні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керую</w:t>
      </w:r>
      <w:r>
        <w:rPr>
          <w:rFonts w:ascii="Times New Roman" w:hAnsi="Times New Roman" w:cs="Times New Roman"/>
          <w:sz w:val="28"/>
          <w:szCs w:val="28"/>
          <w:lang w:val="ru-RU"/>
        </w:rPr>
        <w:t>чись</w:t>
      </w:r>
      <w:proofErr w:type="spellEnd"/>
      <w:r>
        <w:rPr>
          <w:rFonts w:ascii="Times New Roman" w:hAnsi="Times New Roman" w:cs="Times New Roman"/>
          <w:sz w:val="28"/>
          <w:szCs w:val="28"/>
          <w:lang w:val="ru-RU"/>
        </w:rPr>
        <w:t xml:space="preserve"> законами «Про </w:t>
      </w:r>
      <w:proofErr w:type="spellStart"/>
      <w:r>
        <w:rPr>
          <w:rFonts w:ascii="Times New Roman" w:hAnsi="Times New Roman" w:cs="Times New Roman"/>
          <w:sz w:val="28"/>
          <w:szCs w:val="28"/>
          <w:lang w:val="ru-RU"/>
        </w:rPr>
        <w:t>місцеве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само</w:t>
      </w:r>
      <w:r w:rsidRPr="002B570A">
        <w:rPr>
          <w:rFonts w:ascii="Times New Roman" w:hAnsi="Times New Roman" w:cs="Times New Roman"/>
          <w:sz w:val="28"/>
          <w:szCs w:val="28"/>
          <w:lang w:val="ru-RU"/>
        </w:rPr>
        <w:t>врядування</w:t>
      </w:r>
      <w:proofErr w:type="spellEnd"/>
      <w:r w:rsidRPr="002B570A">
        <w:rPr>
          <w:rFonts w:ascii="Times New Roman" w:hAnsi="Times New Roman" w:cs="Times New Roman"/>
          <w:sz w:val="28"/>
          <w:szCs w:val="28"/>
          <w:lang w:val="ru-RU"/>
        </w:rPr>
        <w:t xml:space="preserve"> в </w:t>
      </w:r>
      <w:proofErr w:type="spellStart"/>
      <w:r w:rsidRPr="002B570A">
        <w:rPr>
          <w:rFonts w:ascii="Times New Roman" w:hAnsi="Times New Roman" w:cs="Times New Roman"/>
          <w:sz w:val="28"/>
          <w:szCs w:val="28"/>
          <w:lang w:val="ru-RU"/>
        </w:rPr>
        <w:t>Україні</w:t>
      </w:r>
      <w:proofErr w:type="spellEnd"/>
      <w:r w:rsidRPr="002B570A">
        <w:rPr>
          <w:rFonts w:ascii="Times New Roman" w:hAnsi="Times New Roman" w:cs="Times New Roman"/>
          <w:sz w:val="28"/>
          <w:szCs w:val="28"/>
          <w:lang w:val="ru-RU"/>
        </w:rPr>
        <w:t xml:space="preserve">» та «Про </w:t>
      </w:r>
      <w:proofErr w:type="spellStart"/>
      <w:r w:rsidRPr="002B570A">
        <w:rPr>
          <w:rFonts w:ascii="Times New Roman" w:hAnsi="Times New Roman" w:cs="Times New Roman"/>
          <w:sz w:val="28"/>
          <w:szCs w:val="28"/>
          <w:lang w:val="ru-RU"/>
        </w:rPr>
        <w:t>охорону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навколишнього</w:t>
      </w:r>
      <w:proofErr w:type="spellEnd"/>
      <w:r w:rsidRPr="002B570A">
        <w:rPr>
          <w:rFonts w:ascii="Times New Roman" w:hAnsi="Times New Roman" w:cs="Times New Roman"/>
          <w:sz w:val="28"/>
          <w:szCs w:val="28"/>
          <w:lang w:val="ru-RU"/>
        </w:rPr>
        <w:t xml:space="preserve"> природного </w:t>
      </w:r>
      <w:proofErr w:type="spellStart"/>
      <w:r w:rsidRPr="002B570A">
        <w:rPr>
          <w:rFonts w:ascii="Times New Roman" w:hAnsi="Times New Roman" w:cs="Times New Roman"/>
          <w:sz w:val="28"/>
          <w:szCs w:val="28"/>
          <w:lang w:val="ru-RU"/>
        </w:rPr>
        <w:t>середовища</w:t>
      </w:r>
      <w:proofErr w:type="spellEnd"/>
      <w:r w:rsidRPr="002B570A">
        <w:rPr>
          <w:rFonts w:ascii="Times New Roman" w:hAnsi="Times New Roman" w:cs="Times New Roman"/>
          <w:sz w:val="28"/>
          <w:szCs w:val="28"/>
          <w:lang w:val="ru-RU"/>
        </w:rPr>
        <w:t xml:space="preserve">». До </w:t>
      </w:r>
      <w:proofErr w:type="spellStart"/>
      <w:r w:rsidRPr="002B570A">
        <w:rPr>
          <w:rFonts w:ascii="Times New Roman" w:hAnsi="Times New Roman" w:cs="Times New Roman"/>
          <w:sz w:val="28"/>
          <w:szCs w:val="28"/>
          <w:lang w:val="ru-RU"/>
        </w:rPr>
        <w:t>управлінських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фун</w:t>
      </w:r>
      <w:r>
        <w:rPr>
          <w:rFonts w:ascii="Times New Roman" w:hAnsi="Times New Roman" w:cs="Times New Roman"/>
          <w:sz w:val="28"/>
          <w:szCs w:val="28"/>
          <w:lang w:val="ru-RU"/>
        </w:rPr>
        <w:t>кцій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органів</w:t>
      </w:r>
      <w:proofErr w:type="spellEnd"/>
      <w:r>
        <w:rPr>
          <w:rFonts w:ascii="Times New Roman" w:hAnsi="Times New Roman" w:cs="Times New Roman"/>
          <w:sz w:val="28"/>
          <w:szCs w:val="28"/>
          <w:lang w:val="ru-RU"/>
        </w:rPr>
        <w:t xml:space="preserve"> належать: </w:t>
      </w:r>
      <w:proofErr w:type="spellStart"/>
      <w:r>
        <w:rPr>
          <w:rFonts w:ascii="Times New Roman" w:hAnsi="Times New Roman" w:cs="Times New Roman"/>
          <w:sz w:val="28"/>
          <w:szCs w:val="28"/>
          <w:lang w:val="ru-RU"/>
        </w:rPr>
        <w:t>орга</w:t>
      </w:r>
      <w:r w:rsidRPr="002B570A">
        <w:rPr>
          <w:rFonts w:ascii="Times New Roman" w:hAnsi="Times New Roman" w:cs="Times New Roman"/>
          <w:sz w:val="28"/>
          <w:szCs w:val="28"/>
          <w:lang w:val="ru-RU"/>
        </w:rPr>
        <w:t>нізація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розробки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місцевих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екологіч</w:t>
      </w:r>
      <w:r>
        <w:rPr>
          <w:rFonts w:ascii="Times New Roman" w:hAnsi="Times New Roman" w:cs="Times New Roman"/>
          <w:sz w:val="28"/>
          <w:szCs w:val="28"/>
          <w:lang w:val="ru-RU"/>
        </w:rPr>
        <w:t>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затвердження</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ура</w:t>
      </w:r>
      <w:r w:rsidRPr="002B570A">
        <w:rPr>
          <w:rFonts w:ascii="Times New Roman" w:hAnsi="Times New Roman" w:cs="Times New Roman"/>
          <w:sz w:val="28"/>
          <w:szCs w:val="28"/>
          <w:lang w:val="ru-RU"/>
        </w:rPr>
        <w:t>хуванням</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екологічних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вимог</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проектів</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планування</w:t>
      </w:r>
      <w:proofErr w:type="spellEnd"/>
      <w:r w:rsidRPr="002B570A">
        <w:rPr>
          <w:rFonts w:ascii="Times New Roman" w:hAnsi="Times New Roman" w:cs="Times New Roman"/>
          <w:sz w:val="28"/>
          <w:szCs w:val="28"/>
          <w:lang w:val="ru-RU"/>
        </w:rPr>
        <w:t xml:space="preserve"> і </w:t>
      </w:r>
      <w:proofErr w:type="spellStart"/>
      <w:r w:rsidRPr="002B570A">
        <w:rPr>
          <w:rFonts w:ascii="Times New Roman" w:hAnsi="Times New Roman" w:cs="Times New Roman"/>
          <w:sz w:val="28"/>
          <w:szCs w:val="28"/>
          <w:lang w:val="ru-RU"/>
        </w:rPr>
        <w:t>забудови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населених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пунктів</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генеральних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планів</w:t>
      </w:r>
      <w:proofErr w:type="spellEnd"/>
      <w:r w:rsidRPr="002B570A">
        <w:rPr>
          <w:rFonts w:ascii="Times New Roman" w:hAnsi="Times New Roman" w:cs="Times New Roman"/>
          <w:sz w:val="28"/>
          <w:szCs w:val="28"/>
          <w:lang w:val="ru-RU"/>
        </w:rPr>
        <w:t xml:space="preserve"> і схем </w:t>
      </w:r>
      <w:proofErr w:type="spellStart"/>
      <w:r w:rsidRPr="002B570A">
        <w:rPr>
          <w:rFonts w:ascii="Times New Roman" w:hAnsi="Times New Roman" w:cs="Times New Roman"/>
          <w:sz w:val="28"/>
          <w:szCs w:val="28"/>
          <w:lang w:val="ru-RU"/>
        </w:rPr>
        <w:t>промислових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об’єктів</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організація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проведення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екологічної</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експертизи</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ухвалення</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рішень</w:t>
      </w:r>
      <w:proofErr w:type="spellEnd"/>
      <w:r w:rsidRPr="002B570A">
        <w:rPr>
          <w:rFonts w:ascii="Times New Roman" w:hAnsi="Times New Roman" w:cs="Times New Roman"/>
          <w:sz w:val="28"/>
          <w:szCs w:val="28"/>
          <w:lang w:val="ru-RU"/>
        </w:rPr>
        <w:t xml:space="preserve"> про </w:t>
      </w:r>
      <w:proofErr w:type="spellStart"/>
      <w:r w:rsidRPr="002B570A">
        <w:rPr>
          <w:rFonts w:ascii="Times New Roman" w:hAnsi="Times New Roman" w:cs="Times New Roman"/>
          <w:sz w:val="28"/>
          <w:szCs w:val="28"/>
          <w:lang w:val="ru-RU"/>
        </w:rPr>
        <w:t>організацію</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територій</w:t>
      </w:r>
      <w:proofErr w:type="spellEnd"/>
      <w:r w:rsidRPr="002B570A">
        <w:rPr>
          <w:rFonts w:ascii="Times New Roman" w:hAnsi="Times New Roman" w:cs="Times New Roman"/>
          <w:sz w:val="28"/>
          <w:szCs w:val="28"/>
          <w:lang w:val="ru-RU"/>
        </w:rPr>
        <w:t xml:space="preserve"> і об’ </w:t>
      </w:r>
      <w:proofErr w:type="spellStart"/>
      <w:r w:rsidRPr="002B570A">
        <w:rPr>
          <w:rFonts w:ascii="Times New Roman" w:hAnsi="Times New Roman" w:cs="Times New Roman"/>
          <w:sz w:val="28"/>
          <w:szCs w:val="28"/>
          <w:lang w:val="ru-RU"/>
        </w:rPr>
        <w:t>єктів</w:t>
      </w:r>
      <w:proofErr w:type="spellEnd"/>
      <w:r w:rsidRPr="002B570A">
        <w:rPr>
          <w:rFonts w:ascii="Times New Roman" w:hAnsi="Times New Roman" w:cs="Times New Roman"/>
          <w:sz w:val="28"/>
          <w:szCs w:val="28"/>
          <w:lang w:val="ru-RU"/>
        </w:rPr>
        <w:t xml:space="preserve"> природно-</w:t>
      </w:r>
      <w:proofErr w:type="spellStart"/>
      <w:r w:rsidRPr="002B570A">
        <w:rPr>
          <w:rFonts w:ascii="Times New Roman" w:hAnsi="Times New Roman" w:cs="Times New Roman"/>
          <w:sz w:val="28"/>
          <w:szCs w:val="28"/>
          <w:lang w:val="ru-RU"/>
        </w:rPr>
        <w:t>заповідного</w:t>
      </w:r>
      <w:proofErr w:type="spellEnd"/>
      <w:r w:rsidRPr="002B570A">
        <w:rPr>
          <w:rFonts w:ascii="Times New Roman" w:hAnsi="Times New Roman" w:cs="Times New Roman"/>
          <w:sz w:val="28"/>
          <w:szCs w:val="28"/>
          <w:lang w:val="ru-RU"/>
        </w:rPr>
        <w:t xml:space="preserve"> фонду </w:t>
      </w:r>
      <w:proofErr w:type="spellStart"/>
      <w:r w:rsidRPr="002B570A">
        <w:rPr>
          <w:rFonts w:ascii="Times New Roman" w:hAnsi="Times New Roman" w:cs="Times New Roman"/>
          <w:sz w:val="28"/>
          <w:szCs w:val="28"/>
          <w:lang w:val="ru-RU"/>
        </w:rPr>
        <w:t>місцевого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значення</w:t>
      </w:r>
      <w:proofErr w:type="spellEnd"/>
      <w:r w:rsidRPr="002B570A">
        <w:rPr>
          <w:rFonts w:ascii="Times New Roman" w:hAnsi="Times New Roman" w:cs="Times New Roman"/>
          <w:sz w:val="28"/>
          <w:szCs w:val="28"/>
          <w:lang w:val="ru-RU"/>
        </w:rPr>
        <w:t xml:space="preserve"> та </w:t>
      </w:r>
      <w:proofErr w:type="spellStart"/>
      <w:r w:rsidRPr="002B570A">
        <w:rPr>
          <w:rFonts w:ascii="Times New Roman" w:hAnsi="Times New Roman" w:cs="Times New Roman"/>
          <w:sz w:val="28"/>
          <w:szCs w:val="28"/>
          <w:lang w:val="ru-RU"/>
        </w:rPr>
        <w:t>інших</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територій</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що</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підлягають</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особливій</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охороні</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здійснення</w:t>
      </w:r>
      <w:proofErr w:type="spellEnd"/>
      <w:r w:rsidRPr="002B570A">
        <w:rPr>
          <w:rFonts w:ascii="Times New Roman" w:hAnsi="Times New Roman" w:cs="Times New Roman"/>
          <w:sz w:val="28"/>
          <w:szCs w:val="28"/>
          <w:lang w:val="ru-RU"/>
        </w:rPr>
        <w:t xml:space="preserve"> контролю за </w:t>
      </w:r>
      <w:proofErr w:type="spellStart"/>
      <w:r w:rsidRPr="002B570A">
        <w:rPr>
          <w:rFonts w:ascii="Times New Roman" w:hAnsi="Times New Roman" w:cs="Times New Roman"/>
          <w:sz w:val="28"/>
          <w:szCs w:val="28"/>
          <w:lang w:val="ru-RU"/>
        </w:rPr>
        <w:t>дотриманням</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законодавства</w:t>
      </w:r>
      <w:proofErr w:type="spellEnd"/>
      <w:r w:rsidRPr="002B570A">
        <w:rPr>
          <w:rFonts w:ascii="Times New Roman" w:hAnsi="Times New Roman" w:cs="Times New Roman"/>
          <w:sz w:val="28"/>
          <w:szCs w:val="28"/>
          <w:lang w:val="ru-RU"/>
        </w:rPr>
        <w:t xml:space="preserve"> про </w:t>
      </w:r>
      <w:proofErr w:type="spellStart"/>
      <w:r w:rsidRPr="002B570A">
        <w:rPr>
          <w:rFonts w:ascii="Times New Roman" w:hAnsi="Times New Roman" w:cs="Times New Roman"/>
          <w:sz w:val="28"/>
          <w:szCs w:val="28"/>
          <w:lang w:val="ru-RU"/>
        </w:rPr>
        <w:t>охорону</w:t>
      </w:r>
      <w:proofErr w:type="spellEnd"/>
      <w:r w:rsidRPr="002B570A">
        <w:rPr>
          <w:rFonts w:ascii="Times New Roman" w:hAnsi="Times New Roman" w:cs="Times New Roman"/>
          <w:sz w:val="28"/>
          <w:szCs w:val="28"/>
          <w:lang w:val="ru-RU"/>
        </w:rPr>
        <w:t xml:space="preserve"> </w:t>
      </w:r>
      <w:proofErr w:type="spellStart"/>
      <w:r w:rsidRPr="002B570A">
        <w:rPr>
          <w:rFonts w:ascii="Times New Roman" w:hAnsi="Times New Roman" w:cs="Times New Roman"/>
          <w:sz w:val="28"/>
          <w:szCs w:val="28"/>
          <w:lang w:val="ru-RU"/>
        </w:rPr>
        <w:t>навколишнього</w:t>
      </w:r>
      <w:proofErr w:type="spellEnd"/>
      <w:r w:rsidRPr="002B570A">
        <w:rPr>
          <w:rFonts w:ascii="Times New Roman" w:hAnsi="Times New Roman" w:cs="Times New Roman"/>
          <w:sz w:val="28"/>
          <w:szCs w:val="28"/>
          <w:lang w:val="ru-RU"/>
        </w:rPr>
        <w:t xml:space="preserve"> природного </w:t>
      </w:r>
      <w:proofErr w:type="spellStart"/>
      <w:r w:rsidRPr="002B570A">
        <w:rPr>
          <w:rFonts w:ascii="Times New Roman" w:hAnsi="Times New Roman" w:cs="Times New Roman"/>
          <w:sz w:val="28"/>
          <w:szCs w:val="28"/>
          <w:lang w:val="ru-RU"/>
        </w:rPr>
        <w:t>середовища</w:t>
      </w:r>
      <w:proofErr w:type="spellEnd"/>
      <w:r>
        <w:rPr>
          <w:rFonts w:ascii="Times New Roman" w:hAnsi="Times New Roman" w:cs="Times New Roman"/>
          <w:sz w:val="28"/>
          <w:szCs w:val="28"/>
          <w:lang w:val="ru-RU"/>
        </w:rPr>
        <w:t xml:space="preserve">.       </w:t>
      </w:r>
      <w:r w:rsidR="000C0428">
        <w:rPr>
          <w:rFonts w:ascii="Times New Roman" w:hAnsi="Times New Roman" w:cs="Times New Roman"/>
          <w:sz w:val="28"/>
          <w:szCs w:val="28"/>
          <w:lang w:val="ru-RU"/>
        </w:rPr>
        <w:t xml:space="preserve">      </w:t>
      </w:r>
      <w:r w:rsidR="000C0428" w:rsidRPr="00C448B9">
        <w:rPr>
          <w:rFonts w:ascii="Times New Roman" w:hAnsi="Times New Roman" w:cs="Times New Roman"/>
          <w:sz w:val="28"/>
          <w:szCs w:val="28"/>
          <w:lang w:val="ru-RU"/>
        </w:rPr>
        <w:t xml:space="preserve"> </w:t>
      </w:r>
    </w:p>
    <w:p w14:paraId="53793851" w14:textId="7ED30CD0" w:rsidR="00CF7F5A" w:rsidRPr="009E4027" w:rsidRDefault="009A28B9" w:rsidP="007572E8">
      <w:pPr>
        <w:tabs>
          <w:tab w:val="left" w:pos="9072"/>
        </w:tabs>
        <w:spacing w:after="0"/>
        <w:ind w:left="0" w:firstLine="0"/>
        <w:rPr>
          <w:rFonts w:ascii="Times New Roman" w:hAnsi="Times New Roman" w:cs="Times New Roman"/>
          <w:sz w:val="28"/>
          <w:szCs w:val="28"/>
        </w:rPr>
      </w:pPr>
      <w:r>
        <w:rPr>
          <w:rFonts w:ascii="Times New Roman" w:hAnsi="Times New Roman" w:cs="Times New Roman"/>
          <w:sz w:val="28"/>
          <w:szCs w:val="28"/>
          <w:lang w:val="ru-RU"/>
        </w:rPr>
        <w:t xml:space="preserve">     </w:t>
      </w:r>
      <w:r w:rsidR="00F20D26">
        <w:rPr>
          <w:rFonts w:ascii="Times New Roman" w:hAnsi="Times New Roman" w:cs="Times New Roman"/>
          <w:sz w:val="28"/>
          <w:szCs w:val="28"/>
          <w:lang w:val="ru-RU"/>
        </w:rPr>
        <w:t xml:space="preserve">            </w:t>
      </w:r>
      <w:r w:rsidR="00D64644">
        <w:rPr>
          <w:rFonts w:ascii="Times New Roman" w:hAnsi="Times New Roman" w:cs="Times New Roman"/>
          <w:sz w:val="28"/>
          <w:szCs w:val="28"/>
        </w:rPr>
        <w:t xml:space="preserve">Насамкінець </w:t>
      </w:r>
      <w:proofErr w:type="spellStart"/>
      <w:r w:rsidR="00D64644">
        <w:rPr>
          <w:rFonts w:ascii="Times New Roman" w:hAnsi="Times New Roman" w:cs="Times New Roman"/>
          <w:sz w:val="28"/>
          <w:szCs w:val="28"/>
        </w:rPr>
        <w:t>вкажемо</w:t>
      </w:r>
      <w:proofErr w:type="spellEnd"/>
      <w:r w:rsidR="00D64644">
        <w:rPr>
          <w:rFonts w:ascii="Times New Roman" w:hAnsi="Times New Roman" w:cs="Times New Roman"/>
          <w:sz w:val="28"/>
          <w:szCs w:val="28"/>
        </w:rPr>
        <w:t xml:space="preserve"> на </w:t>
      </w:r>
      <w:r w:rsidR="00D64644" w:rsidRPr="007D40E6">
        <w:rPr>
          <w:rFonts w:ascii="Times New Roman" w:hAnsi="Times New Roman" w:cs="Times New Roman"/>
          <w:b/>
          <w:sz w:val="28"/>
          <w:szCs w:val="28"/>
        </w:rPr>
        <w:t>галузеве (відомче)</w:t>
      </w:r>
      <w:r w:rsidR="00D64644" w:rsidRPr="000B2096">
        <w:rPr>
          <w:rFonts w:ascii="Times New Roman" w:hAnsi="Times New Roman" w:cs="Times New Roman"/>
          <w:sz w:val="28"/>
          <w:szCs w:val="28"/>
        </w:rPr>
        <w:t xml:space="preserve"> управління  природокористуванням та охороною довкілля. </w:t>
      </w:r>
      <w:r w:rsidR="00D64644">
        <w:rPr>
          <w:rFonts w:ascii="Times New Roman" w:hAnsi="Times New Roman" w:cs="Times New Roman"/>
          <w:sz w:val="28"/>
          <w:szCs w:val="28"/>
        </w:rPr>
        <w:t>Йдеться про</w:t>
      </w:r>
      <w:r w:rsidR="00D64644" w:rsidRPr="000B2096">
        <w:rPr>
          <w:rFonts w:ascii="Times New Roman" w:hAnsi="Times New Roman" w:cs="Times New Roman"/>
          <w:sz w:val="28"/>
          <w:szCs w:val="28"/>
        </w:rPr>
        <w:t xml:space="preserve"> організаці</w:t>
      </w:r>
      <w:r w:rsidR="00D64644">
        <w:rPr>
          <w:rFonts w:ascii="Times New Roman" w:hAnsi="Times New Roman" w:cs="Times New Roman"/>
          <w:sz w:val="28"/>
          <w:szCs w:val="28"/>
        </w:rPr>
        <w:t>ю</w:t>
      </w:r>
      <w:r w:rsidR="00D64644" w:rsidRPr="000B2096">
        <w:rPr>
          <w:rFonts w:ascii="Times New Roman" w:hAnsi="Times New Roman" w:cs="Times New Roman"/>
          <w:sz w:val="28"/>
          <w:szCs w:val="28"/>
        </w:rPr>
        <w:t xml:space="preserve"> діяльності окрем</w:t>
      </w:r>
      <w:r w:rsidR="00825923">
        <w:rPr>
          <w:rFonts w:ascii="Times New Roman" w:hAnsi="Times New Roman" w:cs="Times New Roman"/>
          <w:sz w:val="28"/>
          <w:szCs w:val="28"/>
        </w:rPr>
        <w:t>их</w:t>
      </w:r>
      <w:r w:rsidR="00D64644" w:rsidRPr="000B2096">
        <w:rPr>
          <w:rFonts w:ascii="Times New Roman" w:hAnsi="Times New Roman" w:cs="Times New Roman"/>
          <w:sz w:val="28"/>
          <w:szCs w:val="28"/>
        </w:rPr>
        <w:t xml:space="preserve"> міністерств щодо забезпечення належних умов використання та охорони природних об'єктів, які експлуатуються підприємствами</w:t>
      </w:r>
      <w:r w:rsidR="00825923">
        <w:rPr>
          <w:rFonts w:ascii="Times New Roman" w:hAnsi="Times New Roman" w:cs="Times New Roman"/>
          <w:sz w:val="28"/>
          <w:szCs w:val="28"/>
        </w:rPr>
        <w:t xml:space="preserve"> і установами</w:t>
      </w:r>
      <w:r w:rsidR="00D64644" w:rsidRPr="000B2096">
        <w:rPr>
          <w:rFonts w:ascii="Times New Roman" w:hAnsi="Times New Roman" w:cs="Times New Roman"/>
          <w:sz w:val="28"/>
          <w:szCs w:val="28"/>
        </w:rPr>
        <w:t>, що йому підпорядковані</w:t>
      </w:r>
      <w:r w:rsidR="00D64644">
        <w:rPr>
          <w:rFonts w:ascii="Times New Roman" w:hAnsi="Times New Roman" w:cs="Times New Roman"/>
          <w:sz w:val="28"/>
          <w:szCs w:val="28"/>
        </w:rPr>
        <w:t xml:space="preserve">. </w:t>
      </w:r>
      <w:r w:rsidR="00CF7F5A" w:rsidRPr="009E4027">
        <w:rPr>
          <w:rFonts w:ascii="Times New Roman" w:hAnsi="Times New Roman" w:cs="Times New Roman"/>
          <w:sz w:val="28"/>
          <w:szCs w:val="28"/>
        </w:rPr>
        <w:t xml:space="preserve">До </w:t>
      </w:r>
      <w:r w:rsidR="00CF7F5A" w:rsidRPr="009E4027">
        <w:rPr>
          <w:rFonts w:ascii="Times New Roman" w:hAnsi="Times New Roman" w:cs="Times New Roman"/>
          <w:b/>
          <w:sz w:val="28"/>
          <w:szCs w:val="28"/>
        </w:rPr>
        <w:t>орган</w:t>
      </w:r>
      <w:r w:rsidR="00D64644" w:rsidRPr="009E4027">
        <w:rPr>
          <w:rFonts w:ascii="Times New Roman" w:hAnsi="Times New Roman" w:cs="Times New Roman"/>
          <w:b/>
          <w:sz w:val="28"/>
          <w:szCs w:val="28"/>
        </w:rPr>
        <w:t>ів</w:t>
      </w:r>
      <w:r w:rsidR="00CF7F5A" w:rsidRPr="009E4027">
        <w:rPr>
          <w:rFonts w:ascii="Times New Roman" w:hAnsi="Times New Roman" w:cs="Times New Roman"/>
          <w:b/>
          <w:sz w:val="28"/>
          <w:szCs w:val="28"/>
        </w:rPr>
        <w:t xml:space="preserve"> міжгалузевої компетенції</w:t>
      </w:r>
      <w:r w:rsidR="00CF7F5A" w:rsidRPr="009E4027">
        <w:rPr>
          <w:rFonts w:ascii="Times New Roman" w:hAnsi="Times New Roman" w:cs="Times New Roman"/>
          <w:sz w:val="28"/>
          <w:szCs w:val="28"/>
        </w:rPr>
        <w:t>, зокрема</w:t>
      </w:r>
      <w:r w:rsidR="00D64644" w:rsidRPr="009E4027">
        <w:rPr>
          <w:rFonts w:ascii="Times New Roman" w:hAnsi="Times New Roman" w:cs="Times New Roman"/>
          <w:sz w:val="28"/>
          <w:szCs w:val="28"/>
        </w:rPr>
        <w:t xml:space="preserve"> відносяться</w:t>
      </w:r>
      <w:r w:rsidR="000B2096" w:rsidRPr="009E4027">
        <w:rPr>
          <w:rFonts w:ascii="Times New Roman" w:hAnsi="Times New Roman" w:cs="Times New Roman"/>
          <w:sz w:val="28"/>
          <w:szCs w:val="28"/>
        </w:rPr>
        <w:t>:</w:t>
      </w:r>
    </w:p>
    <w:p w14:paraId="19CD73A5" w14:textId="13124DD6" w:rsidR="00D64644" w:rsidRPr="000B2096" w:rsidRDefault="000B2096" w:rsidP="007572E8">
      <w:pPr>
        <w:tabs>
          <w:tab w:val="left" w:pos="9072"/>
        </w:tabs>
        <w:spacing w:after="0"/>
        <w:ind w:left="0" w:firstLine="0"/>
        <w:rPr>
          <w:rFonts w:ascii="Times New Roman" w:hAnsi="Times New Roman" w:cs="Times New Roman"/>
          <w:sz w:val="28"/>
          <w:szCs w:val="28"/>
        </w:rPr>
      </w:pPr>
      <w:r w:rsidRPr="00D72985">
        <w:rPr>
          <w:rFonts w:ascii="Times New Roman" w:hAnsi="Times New Roman" w:cs="Times New Roman"/>
          <w:sz w:val="28"/>
          <w:szCs w:val="28"/>
        </w:rPr>
        <w:t xml:space="preserve">      </w:t>
      </w:r>
      <w:r w:rsidRPr="00D72985">
        <w:rPr>
          <w:rFonts w:ascii="Times New Roman" w:hAnsi="Times New Roman" w:cs="Times New Roman"/>
          <w:b/>
          <w:bCs/>
          <w:sz w:val="28"/>
          <w:szCs w:val="28"/>
        </w:rPr>
        <w:t xml:space="preserve">- </w:t>
      </w:r>
      <w:r w:rsidR="00D72985" w:rsidRPr="00D72985">
        <w:rPr>
          <w:rFonts w:ascii="Times New Roman" w:hAnsi="Times New Roman" w:cs="Times New Roman"/>
          <w:b/>
          <w:bCs/>
          <w:sz w:val="28"/>
          <w:szCs w:val="28"/>
        </w:rPr>
        <w:t xml:space="preserve">  </w:t>
      </w:r>
      <w:r w:rsidR="00CF7F5A" w:rsidRPr="00D72985">
        <w:rPr>
          <w:rFonts w:ascii="Times New Roman" w:hAnsi="Times New Roman" w:cs="Times New Roman"/>
          <w:b/>
          <w:bCs/>
          <w:sz w:val="28"/>
          <w:szCs w:val="28"/>
        </w:rPr>
        <w:t>Міністерство аграрної політики та продовольств</w:t>
      </w:r>
      <w:r w:rsidR="00D72985" w:rsidRPr="00D72985">
        <w:rPr>
          <w:rFonts w:ascii="Times New Roman" w:hAnsi="Times New Roman" w:cs="Times New Roman"/>
          <w:b/>
          <w:bCs/>
          <w:sz w:val="28"/>
          <w:szCs w:val="28"/>
        </w:rPr>
        <w:t>а України</w:t>
      </w:r>
      <w:r w:rsidR="00CF7F5A" w:rsidRPr="00D72985">
        <w:rPr>
          <w:rFonts w:ascii="Times New Roman" w:hAnsi="Times New Roman" w:cs="Times New Roman"/>
          <w:color w:val="FF0000"/>
          <w:sz w:val="28"/>
          <w:szCs w:val="28"/>
        </w:rPr>
        <w:t xml:space="preserve"> </w:t>
      </w:r>
      <w:r w:rsidR="000726B5" w:rsidRPr="000B2096">
        <w:rPr>
          <w:rFonts w:ascii="Times New Roman" w:hAnsi="Times New Roman" w:cs="Times New Roman"/>
          <w:sz w:val="28"/>
          <w:szCs w:val="28"/>
        </w:rPr>
        <w:t>здійснює державні випробування та реєстрацію, визначає перелік дозволених для використання хімічних, біологічних, засобів захисту та регуляторів росту рослин, добрив з урахуванням вимог до їх безпечності для здоров'я людини та навколишнього природного середовища</w:t>
      </w:r>
      <w:r w:rsidR="00001558">
        <w:rPr>
          <w:rFonts w:ascii="Times New Roman" w:hAnsi="Times New Roman" w:cs="Times New Roman"/>
          <w:sz w:val="28"/>
          <w:szCs w:val="28"/>
        </w:rPr>
        <w:t>;</w:t>
      </w:r>
      <w:r w:rsidR="002B570A" w:rsidRPr="000B2096">
        <w:rPr>
          <w:rFonts w:ascii="Times New Roman" w:hAnsi="Times New Roman" w:cs="Times New Roman"/>
          <w:sz w:val="28"/>
          <w:szCs w:val="28"/>
        </w:rPr>
        <w:t xml:space="preserve"> здійсню</w:t>
      </w:r>
      <w:r w:rsidR="00001558">
        <w:rPr>
          <w:rFonts w:ascii="Times New Roman" w:hAnsi="Times New Roman" w:cs="Times New Roman"/>
          <w:sz w:val="28"/>
          <w:szCs w:val="28"/>
        </w:rPr>
        <w:t>є</w:t>
      </w:r>
      <w:r w:rsidR="002B570A" w:rsidRPr="000B2096">
        <w:rPr>
          <w:rFonts w:ascii="Times New Roman" w:hAnsi="Times New Roman" w:cs="Times New Roman"/>
          <w:sz w:val="28"/>
          <w:szCs w:val="28"/>
        </w:rPr>
        <w:t xml:space="preserve"> державний фітосанітарний контроль за додержанням карантинного режиму на стадіях вирощування, переробки і реалізації рослин і продукції рослинного походження</w:t>
      </w:r>
      <w:r w:rsidR="002B570A">
        <w:rPr>
          <w:rFonts w:ascii="Times New Roman" w:hAnsi="Times New Roman" w:cs="Times New Roman"/>
          <w:sz w:val="28"/>
          <w:szCs w:val="28"/>
        </w:rPr>
        <w:t>.</w:t>
      </w:r>
      <w:r w:rsidRPr="000726B5">
        <w:rPr>
          <w:rFonts w:ascii="Times New Roman" w:hAnsi="Times New Roman" w:cs="Times New Roman"/>
          <w:sz w:val="28"/>
          <w:szCs w:val="28"/>
        </w:rPr>
        <w:t xml:space="preserve">       </w:t>
      </w:r>
    </w:p>
    <w:p w14:paraId="64CA7E61" w14:textId="29F8AF9D" w:rsidR="00001558" w:rsidRPr="004E291B" w:rsidRDefault="00D64644" w:rsidP="007572E8">
      <w:pPr>
        <w:shd w:val="clear" w:color="auto" w:fill="FFFFFF"/>
        <w:spacing w:after="0"/>
        <w:ind w:left="0" w:firstLine="0"/>
        <w:textAlignment w:val="baseline"/>
        <w:rPr>
          <w:rFonts w:ascii="Times New Roman" w:hAnsi="Times New Roman" w:cs="Times New Roman"/>
          <w:color w:val="202122"/>
          <w:sz w:val="28"/>
          <w:szCs w:val="28"/>
          <w:shd w:val="clear" w:color="auto" w:fill="FFFFFF"/>
        </w:rPr>
      </w:pPr>
      <w:r w:rsidRPr="002107FF">
        <w:rPr>
          <w:rFonts w:ascii="Times New Roman" w:hAnsi="Times New Roman" w:cs="Times New Roman"/>
          <w:sz w:val="28"/>
          <w:szCs w:val="28"/>
        </w:rPr>
        <w:t xml:space="preserve">     </w:t>
      </w:r>
      <w:r w:rsidR="005348E3">
        <w:rPr>
          <w:rFonts w:ascii="Times New Roman" w:hAnsi="Times New Roman" w:cs="Times New Roman"/>
          <w:sz w:val="28"/>
          <w:szCs w:val="28"/>
        </w:rPr>
        <w:t>-</w:t>
      </w:r>
      <w:r w:rsidR="00001558" w:rsidRPr="00E75CF7">
        <w:rPr>
          <w:rFonts w:ascii="Times New Roman" w:hAnsi="Times New Roman" w:cs="Times New Roman"/>
          <w:sz w:val="28"/>
          <w:szCs w:val="28"/>
        </w:rPr>
        <w:t xml:space="preserve"> </w:t>
      </w:r>
      <w:r w:rsidR="00001558" w:rsidRPr="004E291B">
        <w:rPr>
          <w:rFonts w:ascii="Times New Roman" w:hAnsi="Times New Roman" w:cs="Times New Roman"/>
          <w:b/>
          <w:bCs/>
          <w:color w:val="202122"/>
          <w:sz w:val="28"/>
          <w:szCs w:val="28"/>
          <w:shd w:val="clear" w:color="auto" w:fill="FFFFFF"/>
        </w:rPr>
        <w:t>Міністерство розвитку громад і територій України</w:t>
      </w:r>
      <w:r w:rsidR="00001558" w:rsidRPr="004E291B">
        <w:rPr>
          <w:rFonts w:ascii="Times New Roman" w:hAnsi="Times New Roman" w:cs="Times New Roman"/>
          <w:color w:val="202122"/>
          <w:sz w:val="28"/>
          <w:szCs w:val="28"/>
          <w:shd w:val="clear" w:color="auto" w:fill="FFFFFF"/>
        </w:rPr>
        <w:t> (</w:t>
      </w:r>
      <w:proofErr w:type="spellStart"/>
      <w:r w:rsidR="00001558" w:rsidRPr="004E291B">
        <w:rPr>
          <w:rFonts w:ascii="Times New Roman" w:hAnsi="Times New Roman" w:cs="Times New Roman"/>
          <w:color w:val="202122"/>
          <w:sz w:val="28"/>
          <w:szCs w:val="28"/>
          <w:shd w:val="clear" w:color="auto" w:fill="FFFFFF"/>
        </w:rPr>
        <w:t>Мінрегіон</w:t>
      </w:r>
      <w:proofErr w:type="spellEnd"/>
      <w:r w:rsidR="00001558" w:rsidRPr="004E291B">
        <w:rPr>
          <w:rFonts w:ascii="Times New Roman" w:hAnsi="Times New Roman" w:cs="Times New Roman"/>
          <w:color w:val="202122"/>
          <w:sz w:val="28"/>
          <w:szCs w:val="28"/>
          <w:shd w:val="clear" w:color="auto" w:fill="FFFFFF"/>
        </w:rPr>
        <w:t>) </w:t>
      </w:r>
      <w:r w:rsidR="005348E3">
        <w:rPr>
          <w:rFonts w:ascii="Times New Roman" w:hAnsi="Times New Roman" w:cs="Times New Roman"/>
          <w:color w:val="202122"/>
          <w:sz w:val="28"/>
          <w:szCs w:val="28"/>
          <w:shd w:val="clear" w:color="auto" w:fill="FFFFFF"/>
        </w:rPr>
        <w:t>-</w:t>
      </w:r>
      <w:r w:rsidR="00001558" w:rsidRPr="004E291B">
        <w:rPr>
          <w:rFonts w:ascii="Times New Roman" w:hAnsi="Times New Roman" w:cs="Times New Roman"/>
          <w:color w:val="202122"/>
          <w:sz w:val="28"/>
          <w:szCs w:val="28"/>
          <w:shd w:val="clear" w:color="auto" w:fill="FFFFFF"/>
        </w:rPr>
        <w:t>працює задля підвищення конкурентоспроможності регіонів, розвитку місцевого самоврядування, забезпечення комфортних та безпечних умов проживання населення України, створення та дотримання ефективних правил та умов будівельної діяльності, гармонійного життєвого середовища, ефективного використання енергоносіїв у сфері ЖКГ.</w:t>
      </w:r>
    </w:p>
    <w:p w14:paraId="42F533AD" w14:textId="6C3F4ACA" w:rsidR="00381A92" w:rsidRPr="006C10AA" w:rsidRDefault="00001558" w:rsidP="007572E8">
      <w:pPr>
        <w:pStyle w:val="aa"/>
        <w:shd w:val="clear" w:color="auto" w:fill="FFFFFF"/>
        <w:spacing w:before="0" w:beforeAutospacing="0" w:after="0" w:afterAutospacing="0" w:line="276" w:lineRule="auto"/>
        <w:ind w:firstLine="0"/>
        <w:rPr>
          <w:sz w:val="28"/>
          <w:szCs w:val="28"/>
          <w:lang w:val="uk-UA"/>
        </w:rPr>
      </w:pPr>
      <w:r w:rsidRPr="004E291B">
        <w:rPr>
          <w:b/>
          <w:bCs/>
          <w:color w:val="202122"/>
          <w:sz w:val="28"/>
          <w:szCs w:val="28"/>
          <w:shd w:val="clear" w:color="auto" w:fill="FFFFFF"/>
          <w:lang w:val="uk-UA"/>
        </w:rPr>
        <w:t xml:space="preserve">     </w:t>
      </w:r>
      <w:r>
        <w:rPr>
          <w:b/>
          <w:bCs/>
          <w:color w:val="202122"/>
          <w:sz w:val="28"/>
          <w:szCs w:val="28"/>
          <w:shd w:val="clear" w:color="auto" w:fill="FFFFFF"/>
          <w:lang w:val="uk-UA"/>
        </w:rPr>
        <w:t xml:space="preserve">      </w:t>
      </w:r>
      <w:r w:rsidR="005348E3">
        <w:rPr>
          <w:b/>
          <w:bCs/>
          <w:color w:val="202122"/>
          <w:sz w:val="28"/>
          <w:szCs w:val="28"/>
          <w:shd w:val="clear" w:color="auto" w:fill="FFFFFF"/>
          <w:lang w:val="uk-UA"/>
        </w:rPr>
        <w:t>-</w:t>
      </w:r>
      <w:r w:rsidRPr="004E291B">
        <w:rPr>
          <w:b/>
          <w:bCs/>
          <w:color w:val="202122"/>
          <w:sz w:val="28"/>
          <w:szCs w:val="28"/>
          <w:lang w:val="uk-UA" w:eastAsia="uk-UA"/>
        </w:rPr>
        <w:t>Міністерство охорони здоров'я України</w:t>
      </w:r>
      <w:r w:rsidRPr="004E291B">
        <w:rPr>
          <w:color w:val="202122"/>
          <w:sz w:val="28"/>
          <w:szCs w:val="28"/>
          <w:lang w:val="uk-UA" w:eastAsia="uk-UA"/>
        </w:rPr>
        <w:t> </w:t>
      </w:r>
      <w:r w:rsidR="005348E3">
        <w:rPr>
          <w:color w:val="202122"/>
          <w:sz w:val="28"/>
          <w:szCs w:val="28"/>
          <w:lang w:val="uk-UA" w:eastAsia="uk-UA"/>
        </w:rPr>
        <w:t>-</w:t>
      </w:r>
      <w:r w:rsidRPr="004E291B">
        <w:rPr>
          <w:color w:val="202122"/>
          <w:sz w:val="28"/>
          <w:szCs w:val="28"/>
          <w:lang w:val="uk-UA" w:eastAsia="uk-UA"/>
        </w:rPr>
        <w:t> </w:t>
      </w:r>
      <w:hyperlink r:id="rId17" w:anchor="%D0%A1%D0%B8%D1%81%D1%82%D0%B5%D0%BC%D0%B0_%D1%86%D0%B5%D0%BD%D1%82%D1%80%D0%B0%D0%BB%D1%8C%D0%BD%D0%B8%D1%85_%D0%BE%D1%80%D0%B3%D0%B0%D0%BD%D1%96%D0%B2_%D0%B2%D0%B8%D0%BA%D0%BE%D0%BD%D0%B0%D0%B2%D1%87%D0%BE%D1%97_%D0%B2%D0%BB%D0%B0%D0%B4%D0%B8_%D0%A3%D0%BA%D1%80%D0%B0%D1%97%D0%BD%D0%B8" w:history="1">
        <w:r w:rsidRPr="004E291B">
          <w:rPr>
            <w:color w:val="0645AD"/>
            <w:sz w:val="28"/>
            <w:szCs w:val="28"/>
            <w:u w:val="single"/>
            <w:lang w:val="uk-UA" w:eastAsia="uk-UA"/>
          </w:rPr>
          <w:t>центральний орган виконавчої влади України</w:t>
        </w:r>
      </w:hyperlink>
      <w:r w:rsidRPr="004E291B">
        <w:rPr>
          <w:color w:val="202122"/>
          <w:sz w:val="28"/>
          <w:szCs w:val="28"/>
          <w:lang w:val="uk-UA" w:eastAsia="uk-UA"/>
        </w:rPr>
        <w:t> у галузі охорони здоров'я</w:t>
      </w:r>
      <w:r>
        <w:rPr>
          <w:color w:val="202122"/>
          <w:sz w:val="28"/>
          <w:szCs w:val="28"/>
          <w:lang w:val="uk-UA" w:eastAsia="uk-UA"/>
        </w:rPr>
        <w:t>:</w:t>
      </w:r>
      <w:r w:rsidRPr="004E291B">
        <w:rPr>
          <w:color w:val="202122"/>
          <w:sz w:val="28"/>
          <w:szCs w:val="28"/>
          <w:lang w:val="uk-UA" w:eastAsia="uk-UA"/>
        </w:rPr>
        <w:t xml:space="preserve"> забезпечує формування та реалізує державну політику у сфері охорони здоров'я, протидії ВІЛ-інфекції/СНІДу та іншим соціально небезпечним захворюванням, забезпечує формування та реалізацію державної політики у сфері створення, виробництва, контролю якості та реалізації лікарських засобів, медичних імунобіологічних препаратів і медичних виробів, у сфері обігу наркотичних засобів, психотропних речовин, їх аналогів і прекурсорів, протидії їх незаконному обігу, а також забезпечує формування державної політики у сфері санітарного та епідемічного добробуту населення</w:t>
      </w:r>
      <w:r w:rsidR="00D72985">
        <w:rPr>
          <w:color w:val="202122"/>
          <w:sz w:val="28"/>
          <w:szCs w:val="28"/>
          <w:lang w:val="uk-UA" w:eastAsia="uk-UA"/>
        </w:rPr>
        <w:t>;</w:t>
      </w:r>
      <w:r w:rsidRPr="004E291B">
        <w:rPr>
          <w:sz w:val="28"/>
          <w:szCs w:val="28"/>
          <w:lang w:val="uk-UA"/>
        </w:rPr>
        <w:t xml:space="preserve"> </w:t>
      </w:r>
      <w:r w:rsidR="00D72985" w:rsidRPr="00D72985">
        <w:rPr>
          <w:sz w:val="28"/>
          <w:szCs w:val="28"/>
          <w:lang w:val="uk-UA"/>
        </w:rPr>
        <w:t>забезпечує також санітарно-гігієнічну охорону довкілля</w:t>
      </w:r>
      <w:r w:rsidR="00D72985">
        <w:rPr>
          <w:sz w:val="28"/>
          <w:szCs w:val="28"/>
          <w:lang w:val="uk-UA"/>
        </w:rPr>
        <w:t xml:space="preserve">, </w:t>
      </w:r>
      <w:r w:rsidR="00D72985" w:rsidRPr="00D72985">
        <w:rPr>
          <w:sz w:val="28"/>
          <w:szCs w:val="28"/>
          <w:lang w:val="uk-UA"/>
        </w:rPr>
        <w:t xml:space="preserve">сприяє оптимізації умов життєдіяльності населення, запобігає шкідливому впливу  на </w:t>
      </w:r>
      <w:proofErr w:type="spellStart"/>
      <w:r w:rsidR="00D72985" w:rsidRPr="00D72985">
        <w:rPr>
          <w:sz w:val="28"/>
          <w:szCs w:val="28"/>
          <w:lang w:val="uk-UA"/>
        </w:rPr>
        <w:t>навколишньє</w:t>
      </w:r>
      <w:proofErr w:type="spellEnd"/>
      <w:r w:rsidR="00D72985" w:rsidRPr="00D72985">
        <w:rPr>
          <w:sz w:val="28"/>
          <w:szCs w:val="28"/>
          <w:lang w:val="uk-UA"/>
        </w:rPr>
        <w:t xml:space="preserve"> природне середовище та на здоров'я людини. Відновлюється робота колись розгалуженої системи Санітарно-епідеміологічної служби МОЗ України, яка здійснює відповідний державний нагляд у відповідності до Закону України «Про забезпечення санітарного та епідемічного благополуччя населення».</w:t>
      </w:r>
      <w:r w:rsidRPr="004E291B">
        <w:rPr>
          <w:sz w:val="28"/>
          <w:szCs w:val="28"/>
          <w:lang w:val="uk-UA"/>
        </w:rPr>
        <w:t xml:space="preserve"> </w:t>
      </w:r>
      <w:r w:rsidR="00544372" w:rsidRPr="006C10AA">
        <w:rPr>
          <w:sz w:val="28"/>
          <w:szCs w:val="28"/>
          <w:lang w:val="uk-UA"/>
        </w:rPr>
        <w:t xml:space="preserve">          </w:t>
      </w:r>
    </w:p>
    <w:p w14:paraId="6C94A347" w14:textId="77D2E8EF" w:rsidR="00DA18CE" w:rsidRDefault="002F3FA2" w:rsidP="007572E8">
      <w:pPr>
        <w:spacing w:after="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15DE1DCF" w14:textId="77777777" w:rsidR="00DA18CE" w:rsidRDefault="00DA18CE" w:rsidP="007572E8">
      <w:pPr>
        <w:spacing w:after="0"/>
        <w:ind w:left="0" w:firstLine="0"/>
        <w:jc w:val="center"/>
        <w:rPr>
          <w:rFonts w:ascii="Times New Roman" w:hAnsi="Times New Roman" w:cs="Times New Roman"/>
          <w:b/>
          <w:sz w:val="28"/>
          <w:szCs w:val="28"/>
        </w:rPr>
      </w:pPr>
    </w:p>
    <w:p w14:paraId="53CC4465" w14:textId="5D2F906A" w:rsidR="003347EC" w:rsidRPr="00DA18CE" w:rsidRDefault="002B570A" w:rsidP="00DA18CE">
      <w:pPr>
        <w:pStyle w:val="a9"/>
        <w:numPr>
          <w:ilvl w:val="0"/>
          <w:numId w:val="45"/>
        </w:numPr>
        <w:spacing w:after="0"/>
        <w:jc w:val="center"/>
        <w:rPr>
          <w:rFonts w:ascii="Times New Roman" w:hAnsi="Times New Roman" w:cs="Times New Roman"/>
          <w:b/>
          <w:sz w:val="28"/>
          <w:szCs w:val="28"/>
        </w:rPr>
      </w:pPr>
      <w:r w:rsidRPr="00DA18CE">
        <w:rPr>
          <w:rFonts w:ascii="Times New Roman" w:hAnsi="Times New Roman" w:cs="Times New Roman"/>
          <w:b/>
          <w:sz w:val="28"/>
          <w:szCs w:val="28"/>
        </w:rPr>
        <w:t>Організаційні</w:t>
      </w:r>
      <w:r w:rsidR="00273026" w:rsidRPr="00DA18CE">
        <w:rPr>
          <w:rFonts w:ascii="Times New Roman" w:hAnsi="Times New Roman" w:cs="Times New Roman"/>
          <w:b/>
          <w:sz w:val="28"/>
          <w:szCs w:val="28"/>
        </w:rPr>
        <w:t xml:space="preserve"> функції</w:t>
      </w:r>
      <w:r w:rsidR="0060273B" w:rsidRPr="00DA18CE">
        <w:rPr>
          <w:rFonts w:ascii="Times New Roman" w:hAnsi="Times New Roman" w:cs="Times New Roman"/>
          <w:b/>
          <w:sz w:val="28"/>
          <w:szCs w:val="28"/>
        </w:rPr>
        <w:t xml:space="preserve"> у сфері природокористування та охорони довкілля</w:t>
      </w:r>
    </w:p>
    <w:p w14:paraId="127CEA27" w14:textId="77777777" w:rsidR="00DA18CE" w:rsidRPr="00DA18CE" w:rsidRDefault="00DA18CE" w:rsidP="00DA18CE">
      <w:pPr>
        <w:pStyle w:val="a9"/>
        <w:spacing w:after="0"/>
        <w:ind w:left="432" w:firstLine="0"/>
        <w:rPr>
          <w:rFonts w:ascii="Times New Roman" w:hAnsi="Times New Roman" w:cs="Times New Roman"/>
          <w:b/>
          <w:sz w:val="28"/>
          <w:szCs w:val="28"/>
        </w:rPr>
      </w:pPr>
    </w:p>
    <w:p w14:paraId="5E68BAA5" w14:textId="77777777" w:rsidR="003347EC" w:rsidRPr="003347EC" w:rsidRDefault="003347EC"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Pr="00CF7F5A">
        <w:rPr>
          <w:rFonts w:ascii="Times New Roman" w:hAnsi="Times New Roman" w:cs="Times New Roman"/>
          <w:b/>
          <w:sz w:val="28"/>
          <w:szCs w:val="28"/>
          <w:lang w:val="ru-RU"/>
        </w:rPr>
        <w:t xml:space="preserve">До </w:t>
      </w:r>
      <w:proofErr w:type="spellStart"/>
      <w:r w:rsidRPr="00CF7F5A">
        <w:rPr>
          <w:rFonts w:ascii="Times New Roman" w:hAnsi="Times New Roman" w:cs="Times New Roman"/>
          <w:b/>
          <w:sz w:val="28"/>
          <w:szCs w:val="28"/>
          <w:lang w:val="ru-RU"/>
        </w:rPr>
        <w:t>організаційн</w:t>
      </w:r>
      <w:r>
        <w:rPr>
          <w:rFonts w:ascii="Times New Roman" w:hAnsi="Times New Roman" w:cs="Times New Roman"/>
          <w:b/>
          <w:sz w:val="28"/>
          <w:szCs w:val="28"/>
          <w:lang w:val="ru-RU"/>
        </w:rPr>
        <w:t>их</w:t>
      </w:r>
      <w:proofErr w:type="spellEnd"/>
      <w:r w:rsidRPr="00CF7F5A">
        <w:rPr>
          <w:rFonts w:ascii="Times New Roman" w:hAnsi="Times New Roman" w:cs="Times New Roman"/>
          <w:b/>
          <w:sz w:val="28"/>
          <w:szCs w:val="28"/>
          <w:lang w:val="ru-RU"/>
        </w:rPr>
        <w:t xml:space="preserve"> </w:t>
      </w:r>
      <w:proofErr w:type="spellStart"/>
      <w:r w:rsidRPr="00CF7F5A">
        <w:rPr>
          <w:rFonts w:ascii="Times New Roman" w:hAnsi="Times New Roman" w:cs="Times New Roman"/>
          <w:b/>
          <w:sz w:val="28"/>
          <w:szCs w:val="28"/>
          <w:lang w:val="ru-RU"/>
        </w:rPr>
        <w:t>функці</w:t>
      </w:r>
      <w:r>
        <w:rPr>
          <w:rFonts w:ascii="Times New Roman" w:hAnsi="Times New Roman" w:cs="Times New Roman"/>
          <w:b/>
          <w:sz w:val="28"/>
          <w:szCs w:val="28"/>
          <w:lang w:val="ru-RU"/>
        </w:rPr>
        <w:t>й</w:t>
      </w:r>
      <w:proofErr w:type="spellEnd"/>
      <w:r w:rsidRPr="00246721">
        <w:rPr>
          <w:lang w:val="ru-RU"/>
        </w:rPr>
        <w:t xml:space="preserve"> </w:t>
      </w:r>
      <w:proofErr w:type="spellStart"/>
      <w:r w:rsidRPr="003347EC">
        <w:rPr>
          <w:rFonts w:ascii="Times New Roman" w:hAnsi="Times New Roman" w:cs="Times New Roman"/>
          <w:sz w:val="28"/>
          <w:szCs w:val="28"/>
          <w:lang w:val="ru-RU"/>
        </w:rPr>
        <w:t>відносять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наступні</w:t>
      </w:r>
      <w:proofErr w:type="spellEnd"/>
      <w:r w:rsidRPr="003347EC">
        <w:rPr>
          <w:rFonts w:ascii="Times New Roman" w:hAnsi="Times New Roman" w:cs="Times New Roman"/>
          <w:sz w:val="28"/>
          <w:szCs w:val="28"/>
          <w:lang w:val="ru-RU"/>
        </w:rPr>
        <w:t>:</w:t>
      </w:r>
    </w:p>
    <w:p w14:paraId="72CD319E" w14:textId="77777777" w:rsidR="003347EC" w:rsidRPr="003347EC" w:rsidRDefault="003347EC" w:rsidP="007572E8">
      <w:pPr>
        <w:spacing w:after="0"/>
        <w:ind w:left="0" w:firstLine="0"/>
        <w:rPr>
          <w:rFonts w:ascii="Times New Roman" w:hAnsi="Times New Roman" w:cs="Times New Roman"/>
          <w:sz w:val="28"/>
          <w:szCs w:val="28"/>
          <w:lang w:val="ru-RU"/>
        </w:rPr>
      </w:pPr>
      <w:r w:rsidRPr="003347EC">
        <w:rPr>
          <w:rFonts w:ascii="Times New Roman" w:hAnsi="Times New Roman" w:cs="Times New Roman"/>
          <w:sz w:val="28"/>
          <w:szCs w:val="28"/>
          <w:lang w:val="ru-RU"/>
        </w:rPr>
        <w:t>1</w:t>
      </w:r>
      <w:r>
        <w:rPr>
          <w:rFonts w:ascii="Times New Roman" w:hAnsi="Times New Roman" w:cs="Times New Roman"/>
          <w:sz w:val="28"/>
          <w:szCs w:val="28"/>
          <w:lang w:val="ru-RU"/>
        </w:rPr>
        <w:t>.</w:t>
      </w:r>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просторово-територіального</w:t>
      </w:r>
      <w:proofErr w:type="spellEnd"/>
      <w:r w:rsidRPr="003347EC">
        <w:rPr>
          <w:rFonts w:ascii="Times New Roman" w:hAnsi="Times New Roman" w:cs="Times New Roman"/>
          <w:sz w:val="28"/>
          <w:szCs w:val="28"/>
          <w:lang w:val="ru-RU"/>
        </w:rPr>
        <w:t xml:space="preserve"> устрою </w:t>
      </w:r>
      <w:proofErr w:type="spellStart"/>
      <w:r w:rsidRPr="003347EC">
        <w:rPr>
          <w:rFonts w:ascii="Times New Roman" w:hAnsi="Times New Roman" w:cs="Times New Roman"/>
          <w:sz w:val="28"/>
          <w:szCs w:val="28"/>
          <w:lang w:val="ru-RU"/>
        </w:rPr>
        <w:t>об'єктів</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природи</w:t>
      </w:r>
      <w:proofErr w:type="spellEnd"/>
      <w:r>
        <w:rPr>
          <w:rFonts w:ascii="Times New Roman" w:hAnsi="Times New Roman" w:cs="Times New Roman"/>
          <w:sz w:val="28"/>
          <w:szCs w:val="28"/>
          <w:lang w:val="ru-RU"/>
        </w:rPr>
        <w:t>;</w:t>
      </w:r>
    </w:p>
    <w:p w14:paraId="44F566E5" w14:textId="36E63CDC" w:rsidR="003347EC" w:rsidRPr="003347EC" w:rsidRDefault="003347EC" w:rsidP="007572E8">
      <w:pPr>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2. </w:t>
      </w:r>
      <w:proofErr w:type="spellStart"/>
      <w:r w:rsidRPr="003347EC">
        <w:rPr>
          <w:rFonts w:ascii="Times New Roman" w:hAnsi="Times New Roman" w:cs="Times New Roman"/>
          <w:sz w:val="28"/>
          <w:szCs w:val="28"/>
          <w:lang w:val="ru-RU"/>
        </w:rPr>
        <w:t>обліку</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природних</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w:t>
      </w:r>
    </w:p>
    <w:p w14:paraId="157939A2" w14:textId="77777777" w:rsidR="003347EC" w:rsidRPr="003347EC" w:rsidRDefault="003347EC" w:rsidP="007572E8">
      <w:pPr>
        <w:spacing w:after="0"/>
        <w:ind w:left="0" w:firstLine="0"/>
        <w:rPr>
          <w:rFonts w:ascii="Times New Roman" w:hAnsi="Times New Roman" w:cs="Times New Roman"/>
          <w:sz w:val="28"/>
          <w:szCs w:val="28"/>
          <w:lang w:val="ru-RU"/>
        </w:rPr>
      </w:pPr>
      <w:r w:rsidRPr="003347EC">
        <w:rPr>
          <w:rFonts w:ascii="Times New Roman" w:hAnsi="Times New Roman" w:cs="Times New Roman"/>
          <w:sz w:val="28"/>
          <w:szCs w:val="28"/>
          <w:lang w:val="ru-RU"/>
        </w:rPr>
        <w:t>3</w:t>
      </w:r>
      <w:r>
        <w:rPr>
          <w:rFonts w:ascii="Times New Roman" w:hAnsi="Times New Roman" w:cs="Times New Roman"/>
          <w:sz w:val="28"/>
          <w:szCs w:val="28"/>
          <w:lang w:val="ru-RU"/>
        </w:rPr>
        <w:t>.</w:t>
      </w:r>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екологічного</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планування</w:t>
      </w:r>
      <w:proofErr w:type="spellEnd"/>
      <w:r>
        <w:rPr>
          <w:rFonts w:ascii="Times New Roman" w:hAnsi="Times New Roman" w:cs="Times New Roman"/>
          <w:sz w:val="28"/>
          <w:szCs w:val="28"/>
          <w:lang w:val="ru-RU"/>
        </w:rPr>
        <w:t xml:space="preserve">; </w:t>
      </w:r>
    </w:p>
    <w:p w14:paraId="66A4B88B" w14:textId="77777777" w:rsidR="003347EC" w:rsidRPr="003347EC" w:rsidRDefault="003347EC" w:rsidP="007572E8">
      <w:pPr>
        <w:spacing w:after="0"/>
        <w:ind w:left="0" w:firstLine="0"/>
        <w:rPr>
          <w:rFonts w:ascii="Times New Roman" w:hAnsi="Times New Roman" w:cs="Times New Roman"/>
          <w:sz w:val="28"/>
          <w:szCs w:val="28"/>
          <w:lang w:val="ru-RU"/>
        </w:rPr>
      </w:pPr>
      <w:r w:rsidRPr="003347EC">
        <w:rPr>
          <w:rFonts w:ascii="Times New Roman" w:hAnsi="Times New Roman" w:cs="Times New Roman"/>
          <w:sz w:val="28"/>
          <w:szCs w:val="28"/>
          <w:lang w:val="ru-RU"/>
        </w:rPr>
        <w:t>4</w:t>
      </w:r>
      <w:r>
        <w:rPr>
          <w:rFonts w:ascii="Times New Roman" w:hAnsi="Times New Roman" w:cs="Times New Roman"/>
          <w:sz w:val="28"/>
          <w:szCs w:val="28"/>
          <w:lang w:val="ru-RU"/>
        </w:rPr>
        <w:t xml:space="preserve">. </w:t>
      </w:r>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екологічн</w:t>
      </w:r>
      <w:r>
        <w:rPr>
          <w:rFonts w:ascii="Times New Roman" w:hAnsi="Times New Roman" w:cs="Times New Roman"/>
          <w:sz w:val="28"/>
          <w:szCs w:val="28"/>
          <w:lang w:val="ru-RU"/>
        </w:rPr>
        <w:t>ого</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прогнозування</w:t>
      </w:r>
      <w:proofErr w:type="spellEnd"/>
      <w:r>
        <w:rPr>
          <w:rFonts w:ascii="Times New Roman" w:hAnsi="Times New Roman" w:cs="Times New Roman"/>
          <w:sz w:val="28"/>
          <w:szCs w:val="28"/>
          <w:lang w:val="ru-RU"/>
        </w:rPr>
        <w:t>;</w:t>
      </w:r>
      <w:r w:rsidRPr="003347EC">
        <w:rPr>
          <w:rFonts w:ascii="Times New Roman" w:hAnsi="Times New Roman" w:cs="Times New Roman"/>
          <w:sz w:val="28"/>
          <w:szCs w:val="28"/>
          <w:lang w:val="ru-RU"/>
        </w:rPr>
        <w:t xml:space="preserve"> </w:t>
      </w:r>
    </w:p>
    <w:p w14:paraId="58488B47" w14:textId="77777777" w:rsidR="0060273B" w:rsidRDefault="003347EC" w:rsidP="007572E8">
      <w:pPr>
        <w:spacing w:after="0"/>
        <w:ind w:left="0" w:firstLine="0"/>
        <w:rPr>
          <w:rFonts w:ascii="Times New Roman" w:hAnsi="Times New Roman" w:cs="Times New Roman"/>
          <w:sz w:val="28"/>
          <w:szCs w:val="28"/>
          <w:lang w:val="ru-RU"/>
        </w:rPr>
      </w:pPr>
      <w:r w:rsidRPr="003347EC">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розподіл</w:t>
      </w:r>
      <w:r w:rsidR="00B850AC">
        <w:rPr>
          <w:rFonts w:ascii="Times New Roman" w:hAnsi="Times New Roman" w:cs="Times New Roman"/>
          <w:sz w:val="28"/>
          <w:szCs w:val="28"/>
          <w:lang w:val="ru-RU"/>
        </w:rPr>
        <w:t>у</w:t>
      </w:r>
      <w:proofErr w:type="spellEnd"/>
      <w:r w:rsidRPr="003347EC">
        <w:rPr>
          <w:rFonts w:ascii="Times New Roman" w:hAnsi="Times New Roman" w:cs="Times New Roman"/>
          <w:sz w:val="28"/>
          <w:szCs w:val="28"/>
          <w:lang w:val="ru-RU"/>
        </w:rPr>
        <w:t xml:space="preserve"> та </w:t>
      </w:r>
      <w:proofErr w:type="spellStart"/>
      <w:r w:rsidRPr="003347EC">
        <w:rPr>
          <w:rFonts w:ascii="Times New Roman" w:hAnsi="Times New Roman" w:cs="Times New Roman"/>
          <w:sz w:val="28"/>
          <w:szCs w:val="28"/>
          <w:lang w:val="ru-RU"/>
        </w:rPr>
        <w:t>перерозподіл</w:t>
      </w:r>
      <w:r w:rsidR="00B850AC">
        <w:rPr>
          <w:rFonts w:ascii="Times New Roman" w:hAnsi="Times New Roman" w:cs="Times New Roman"/>
          <w:sz w:val="28"/>
          <w:szCs w:val="28"/>
          <w:lang w:val="ru-RU"/>
        </w:rPr>
        <w:t>у</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природних</w:t>
      </w:r>
      <w:proofErr w:type="spellEnd"/>
      <w:r w:rsidRPr="003347EC">
        <w:rPr>
          <w:rFonts w:ascii="Times New Roman" w:hAnsi="Times New Roman" w:cs="Times New Roman"/>
          <w:sz w:val="28"/>
          <w:szCs w:val="28"/>
          <w:lang w:val="ru-RU"/>
        </w:rPr>
        <w:t xml:space="preserve"> </w:t>
      </w:r>
      <w:proofErr w:type="spellStart"/>
      <w:r w:rsidRPr="003347EC">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w:t>
      </w:r>
      <w:r w:rsidRPr="003347EC">
        <w:rPr>
          <w:rFonts w:ascii="Times New Roman" w:hAnsi="Times New Roman" w:cs="Times New Roman"/>
          <w:sz w:val="28"/>
          <w:szCs w:val="28"/>
          <w:lang w:val="ru-RU"/>
        </w:rPr>
        <w:t xml:space="preserve"> </w:t>
      </w:r>
    </w:p>
    <w:p w14:paraId="72141A60" w14:textId="77777777" w:rsidR="0001189F" w:rsidRDefault="000E14E3" w:rsidP="007572E8">
      <w:pPr>
        <w:spacing w:after="0"/>
        <w:ind w:left="0" w:firstLine="0"/>
        <w:rPr>
          <w:rFonts w:ascii="Times New Roman" w:hAnsi="Times New Roman" w:cs="Times New Roman"/>
          <w:b/>
          <w:sz w:val="28"/>
          <w:szCs w:val="28"/>
        </w:rPr>
      </w:pPr>
      <w:r w:rsidRPr="009B0D85">
        <w:rPr>
          <w:rFonts w:ascii="Times New Roman" w:hAnsi="Times New Roman" w:cs="Times New Roman"/>
          <w:b/>
          <w:sz w:val="28"/>
          <w:szCs w:val="28"/>
        </w:rPr>
        <w:t>Просторово-територіальний устрій об’єктів природи</w:t>
      </w:r>
      <w:r w:rsidRPr="000E14E3">
        <w:rPr>
          <w:rFonts w:ascii="Times New Roman" w:hAnsi="Times New Roman" w:cs="Times New Roman"/>
          <w:sz w:val="28"/>
          <w:szCs w:val="28"/>
        </w:rPr>
        <w:t xml:space="preserve"> полягає у діяльності уповноважених державних органів виконавчої влади та органів місцевого самоврядування, спрямован</w:t>
      </w:r>
      <w:r>
        <w:rPr>
          <w:rFonts w:ascii="Times New Roman" w:hAnsi="Times New Roman" w:cs="Times New Roman"/>
          <w:sz w:val="28"/>
          <w:szCs w:val="28"/>
        </w:rPr>
        <w:t>ої</w:t>
      </w:r>
      <w:r w:rsidRPr="000E14E3">
        <w:rPr>
          <w:rFonts w:ascii="Times New Roman" w:hAnsi="Times New Roman" w:cs="Times New Roman"/>
          <w:sz w:val="28"/>
          <w:szCs w:val="28"/>
        </w:rPr>
        <w:t xml:space="preserve"> на проведення робіт щодо організації використання, відтворення, охорони та захисту природних ресурсів, створення сприятливих екологічних умов для життя і здоров’я населення, розвитку природного середовища.</w:t>
      </w:r>
      <w:r>
        <w:rPr>
          <w:rFonts w:ascii="Times New Roman" w:hAnsi="Times New Roman" w:cs="Times New Roman"/>
          <w:sz w:val="28"/>
          <w:szCs w:val="28"/>
        </w:rPr>
        <w:t xml:space="preserve"> </w:t>
      </w:r>
      <w:r w:rsidRPr="000E14E3">
        <w:rPr>
          <w:rFonts w:ascii="Times New Roman" w:hAnsi="Times New Roman" w:cs="Times New Roman"/>
          <w:sz w:val="28"/>
          <w:szCs w:val="28"/>
        </w:rPr>
        <w:t xml:space="preserve">Просторово-територіальний устрій об’єктів природи  є узагальнюючим та охоплює: землеустрій, лісовпорядкування, водокористування, </w:t>
      </w:r>
      <w:proofErr w:type="spellStart"/>
      <w:r w:rsidRPr="000E14E3">
        <w:rPr>
          <w:rFonts w:ascii="Times New Roman" w:hAnsi="Times New Roman" w:cs="Times New Roman"/>
          <w:sz w:val="28"/>
          <w:szCs w:val="28"/>
        </w:rPr>
        <w:t>надрокористування</w:t>
      </w:r>
      <w:proofErr w:type="spellEnd"/>
      <w:r w:rsidRPr="000E14E3">
        <w:rPr>
          <w:rFonts w:ascii="Times New Roman" w:hAnsi="Times New Roman" w:cs="Times New Roman"/>
          <w:sz w:val="28"/>
          <w:szCs w:val="28"/>
        </w:rPr>
        <w:t xml:space="preserve"> та користування  іншими природними ресурсами.</w:t>
      </w:r>
      <w:r w:rsidR="00A16EA8">
        <w:rPr>
          <w:rFonts w:ascii="Times New Roman" w:hAnsi="Times New Roman" w:cs="Times New Roman"/>
          <w:sz w:val="28"/>
          <w:szCs w:val="28"/>
        </w:rPr>
        <w:t xml:space="preserve"> </w:t>
      </w:r>
    </w:p>
    <w:p w14:paraId="0844D12F" w14:textId="77777777" w:rsidR="0060273B" w:rsidRPr="00273103" w:rsidRDefault="0060273B" w:rsidP="007572E8">
      <w:pPr>
        <w:spacing w:after="0"/>
        <w:ind w:left="0" w:firstLine="0"/>
        <w:rPr>
          <w:rFonts w:ascii="Times New Roman" w:hAnsi="Times New Roman" w:cs="Times New Roman"/>
          <w:sz w:val="28"/>
          <w:szCs w:val="28"/>
        </w:rPr>
      </w:pPr>
      <w:r w:rsidRPr="000E14E3">
        <w:rPr>
          <w:rFonts w:ascii="Times New Roman" w:hAnsi="Times New Roman" w:cs="Times New Roman"/>
          <w:b/>
          <w:sz w:val="28"/>
          <w:szCs w:val="28"/>
        </w:rPr>
        <w:t xml:space="preserve">Ведення </w:t>
      </w:r>
      <w:proofErr w:type="spellStart"/>
      <w:r w:rsidRPr="000E14E3">
        <w:rPr>
          <w:rFonts w:ascii="Times New Roman" w:hAnsi="Times New Roman" w:cs="Times New Roman"/>
          <w:b/>
          <w:sz w:val="28"/>
          <w:szCs w:val="28"/>
        </w:rPr>
        <w:t>природоресурсних</w:t>
      </w:r>
      <w:proofErr w:type="spellEnd"/>
      <w:r w:rsidRPr="000E14E3">
        <w:rPr>
          <w:rFonts w:ascii="Times New Roman" w:hAnsi="Times New Roman" w:cs="Times New Roman"/>
          <w:b/>
          <w:sz w:val="28"/>
          <w:szCs w:val="28"/>
        </w:rPr>
        <w:t xml:space="preserve"> кадастрів</w:t>
      </w:r>
      <w:r w:rsidRPr="000E14E3">
        <w:rPr>
          <w:rFonts w:ascii="Times New Roman" w:hAnsi="Times New Roman" w:cs="Times New Roman"/>
          <w:sz w:val="28"/>
          <w:szCs w:val="28"/>
        </w:rPr>
        <w:t xml:space="preserve"> являє собою діяльність щодо збору та систематизації відомостей стосовно кількісного та якісного стану, правового режиму та інших характеристик об’єктів природи, а також їх окремих складових частин, що здійснюється уповноваженими державними органами виконавчої в</w:t>
      </w:r>
      <w:r w:rsidR="007E0AFC" w:rsidRPr="000E14E3">
        <w:rPr>
          <w:rFonts w:ascii="Times New Roman" w:hAnsi="Times New Roman" w:cs="Times New Roman"/>
          <w:sz w:val="28"/>
          <w:szCs w:val="28"/>
        </w:rPr>
        <w:t>лади та органами місцевого само</w:t>
      </w:r>
      <w:r w:rsidRPr="000E14E3">
        <w:rPr>
          <w:rFonts w:ascii="Times New Roman" w:hAnsi="Times New Roman" w:cs="Times New Roman"/>
          <w:sz w:val="28"/>
          <w:szCs w:val="28"/>
        </w:rPr>
        <w:t xml:space="preserve">врядування. </w:t>
      </w:r>
      <w:r w:rsidRPr="00273103">
        <w:rPr>
          <w:rFonts w:ascii="Times New Roman" w:hAnsi="Times New Roman" w:cs="Times New Roman"/>
          <w:sz w:val="28"/>
          <w:szCs w:val="28"/>
        </w:rPr>
        <w:t>Кадастри ведуться стосовно всіх природних об’єктів.</w:t>
      </w:r>
      <w:r w:rsidR="00B850AC">
        <w:rPr>
          <w:rFonts w:ascii="Times New Roman" w:hAnsi="Times New Roman" w:cs="Times New Roman"/>
          <w:sz w:val="28"/>
          <w:szCs w:val="28"/>
        </w:rPr>
        <w:t xml:space="preserve"> Стисло охарактеризуємо їх.</w:t>
      </w:r>
    </w:p>
    <w:p w14:paraId="5319B8BD" w14:textId="77777777" w:rsidR="0060273B" w:rsidRPr="00B21F27" w:rsidRDefault="009B0D85" w:rsidP="007572E8">
      <w:pPr>
        <w:spacing w:after="0"/>
        <w:ind w:left="0" w:firstLine="0"/>
        <w:rPr>
          <w:rFonts w:ascii="Times New Roman" w:hAnsi="Times New Roman" w:cs="Times New Roman"/>
          <w:sz w:val="28"/>
          <w:szCs w:val="28"/>
          <w:lang w:val="ru-RU"/>
        </w:rPr>
      </w:pPr>
      <w:r w:rsidRPr="00273103">
        <w:rPr>
          <w:rFonts w:ascii="Times New Roman" w:hAnsi="Times New Roman" w:cs="Times New Roman"/>
          <w:b/>
          <w:sz w:val="28"/>
          <w:szCs w:val="28"/>
        </w:rPr>
        <w:t xml:space="preserve">1. </w:t>
      </w:r>
      <w:r w:rsidR="007E0AFC" w:rsidRPr="00273103">
        <w:rPr>
          <w:rFonts w:ascii="Times New Roman" w:hAnsi="Times New Roman" w:cs="Times New Roman"/>
          <w:b/>
          <w:sz w:val="28"/>
          <w:szCs w:val="28"/>
        </w:rPr>
        <w:t>Д</w:t>
      </w:r>
      <w:r w:rsidR="0030051D" w:rsidRPr="00273103">
        <w:rPr>
          <w:rFonts w:ascii="Times New Roman" w:hAnsi="Times New Roman" w:cs="Times New Roman"/>
          <w:b/>
          <w:sz w:val="28"/>
          <w:szCs w:val="28"/>
        </w:rPr>
        <w:t>ержавний зе</w:t>
      </w:r>
      <w:r w:rsidR="0060273B" w:rsidRPr="00273103">
        <w:rPr>
          <w:rFonts w:ascii="Times New Roman" w:hAnsi="Times New Roman" w:cs="Times New Roman"/>
          <w:b/>
          <w:sz w:val="28"/>
          <w:szCs w:val="28"/>
        </w:rPr>
        <w:t>мельний кадастр</w:t>
      </w:r>
      <w:r w:rsidR="007E0AFC" w:rsidRPr="00273103">
        <w:rPr>
          <w:rFonts w:ascii="Times New Roman" w:hAnsi="Times New Roman" w:cs="Times New Roman"/>
          <w:sz w:val="28"/>
          <w:szCs w:val="28"/>
        </w:rPr>
        <w:t xml:space="preserve"> - це</w:t>
      </w:r>
      <w:r w:rsidR="0060273B" w:rsidRPr="00273103">
        <w:rPr>
          <w:rFonts w:ascii="Times New Roman" w:hAnsi="Times New Roman" w:cs="Times New Roman"/>
          <w:sz w:val="28"/>
          <w:szCs w:val="28"/>
        </w:rPr>
        <w:t xml:space="preserve"> єдин</w:t>
      </w:r>
      <w:r w:rsidR="007E0AFC" w:rsidRPr="00273103">
        <w:rPr>
          <w:rFonts w:ascii="Times New Roman" w:hAnsi="Times New Roman" w:cs="Times New Roman"/>
          <w:sz w:val="28"/>
          <w:szCs w:val="28"/>
        </w:rPr>
        <w:t>а</w:t>
      </w:r>
      <w:r w:rsidR="0060273B" w:rsidRPr="00273103">
        <w:rPr>
          <w:rFonts w:ascii="Times New Roman" w:hAnsi="Times New Roman" w:cs="Times New Roman"/>
          <w:sz w:val="28"/>
          <w:szCs w:val="28"/>
        </w:rPr>
        <w:t xml:space="preserve"> державн</w:t>
      </w:r>
      <w:r w:rsidR="007E0AFC" w:rsidRPr="00273103">
        <w:rPr>
          <w:rFonts w:ascii="Times New Roman" w:hAnsi="Times New Roman" w:cs="Times New Roman"/>
          <w:sz w:val="28"/>
          <w:szCs w:val="28"/>
        </w:rPr>
        <w:t>а</w:t>
      </w:r>
      <w:r w:rsidR="0060273B" w:rsidRPr="00273103">
        <w:rPr>
          <w:rFonts w:ascii="Times New Roman" w:hAnsi="Times New Roman" w:cs="Times New Roman"/>
          <w:sz w:val="28"/>
          <w:szCs w:val="28"/>
        </w:rPr>
        <w:t xml:space="preserve"> систем</w:t>
      </w:r>
      <w:r w:rsidR="007E0AFC" w:rsidRPr="00273103">
        <w:rPr>
          <w:rFonts w:ascii="Times New Roman" w:hAnsi="Times New Roman" w:cs="Times New Roman"/>
          <w:sz w:val="28"/>
          <w:szCs w:val="28"/>
        </w:rPr>
        <w:t>а</w:t>
      </w:r>
      <w:r w:rsidR="0060273B" w:rsidRPr="00273103">
        <w:rPr>
          <w:rFonts w:ascii="Times New Roman" w:hAnsi="Times New Roman" w:cs="Times New Roman"/>
          <w:sz w:val="28"/>
          <w:szCs w:val="28"/>
        </w:rPr>
        <w:t xml:space="preserve"> земельно-кадастрових робіт, яка встановлює</w:t>
      </w:r>
      <w:r w:rsidR="00B020EA" w:rsidRPr="00273103">
        <w:rPr>
          <w:rFonts w:ascii="Times New Roman" w:hAnsi="Times New Roman" w:cs="Times New Roman"/>
          <w:sz w:val="28"/>
          <w:szCs w:val="28"/>
        </w:rPr>
        <w:t xml:space="preserve"> процедуру визнання факту виник</w:t>
      </w:r>
      <w:r w:rsidR="0060273B" w:rsidRPr="00273103">
        <w:rPr>
          <w:rFonts w:ascii="Times New Roman" w:hAnsi="Times New Roman" w:cs="Times New Roman"/>
          <w:sz w:val="28"/>
          <w:szCs w:val="28"/>
        </w:rPr>
        <w:t>нення або припинення права власності і права користування земельними ділянками і містить сукупність відомостей і документів про місце розташування та правовий режи</w:t>
      </w:r>
      <w:r w:rsidR="00B020EA" w:rsidRPr="00273103">
        <w:rPr>
          <w:rFonts w:ascii="Times New Roman" w:hAnsi="Times New Roman" w:cs="Times New Roman"/>
          <w:sz w:val="28"/>
          <w:szCs w:val="28"/>
        </w:rPr>
        <w:t>м цих ділянок, їх оцінку, класи</w:t>
      </w:r>
      <w:r w:rsidR="0060273B" w:rsidRPr="00273103">
        <w:rPr>
          <w:rFonts w:ascii="Times New Roman" w:hAnsi="Times New Roman" w:cs="Times New Roman"/>
          <w:sz w:val="28"/>
          <w:szCs w:val="28"/>
        </w:rPr>
        <w:t xml:space="preserve">фікацію земель, кількісну та якісну характеристику, розподіл серед власників землі та землекористувачів. </w:t>
      </w:r>
      <w:proofErr w:type="spellStart"/>
      <w:r w:rsidR="0060273B" w:rsidRPr="00B21F27">
        <w:rPr>
          <w:rFonts w:ascii="Times New Roman" w:hAnsi="Times New Roman" w:cs="Times New Roman"/>
          <w:sz w:val="28"/>
          <w:szCs w:val="28"/>
          <w:lang w:val="ru-RU"/>
        </w:rPr>
        <w:t>Державний</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земельний</w:t>
      </w:r>
      <w:proofErr w:type="spellEnd"/>
      <w:r w:rsidR="0060273B" w:rsidRPr="00B21F27">
        <w:rPr>
          <w:rFonts w:ascii="Times New Roman" w:hAnsi="Times New Roman" w:cs="Times New Roman"/>
          <w:sz w:val="28"/>
          <w:szCs w:val="28"/>
          <w:lang w:val="ru-RU"/>
        </w:rPr>
        <w:t xml:space="preserve"> кадастр є основою для </w:t>
      </w:r>
      <w:proofErr w:type="spellStart"/>
      <w:r w:rsidR="0060273B" w:rsidRPr="00B21F27">
        <w:rPr>
          <w:rFonts w:ascii="Times New Roman" w:hAnsi="Times New Roman" w:cs="Times New Roman"/>
          <w:sz w:val="28"/>
          <w:szCs w:val="28"/>
          <w:lang w:val="ru-RU"/>
        </w:rPr>
        <w:t>ведення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кадастрів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інших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природних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ресурсів</w:t>
      </w:r>
      <w:proofErr w:type="spellEnd"/>
      <w:r w:rsidR="0060273B" w:rsidRPr="00B21F27">
        <w:rPr>
          <w:rFonts w:ascii="Times New Roman" w:hAnsi="Times New Roman" w:cs="Times New Roman"/>
          <w:sz w:val="28"/>
          <w:szCs w:val="28"/>
          <w:lang w:val="ru-RU"/>
        </w:rPr>
        <w:t>.</w:t>
      </w:r>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Його</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ведення</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здійснюєДержземагенція</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України</w:t>
      </w:r>
      <w:proofErr w:type="spellEnd"/>
      <w:r w:rsidR="007E0AFC">
        <w:rPr>
          <w:rFonts w:ascii="Times New Roman" w:hAnsi="Times New Roman" w:cs="Times New Roman"/>
          <w:sz w:val="28"/>
          <w:szCs w:val="28"/>
          <w:lang w:val="ru-RU"/>
        </w:rPr>
        <w:t>.</w:t>
      </w:r>
    </w:p>
    <w:p w14:paraId="1CD0FB23" w14:textId="62E0FFE8"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2. </w:t>
      </w:r>
      <w:proofErr w:type="spellStart"/>
      <w:r w:rsidR="0060273B" w:rsidRPr="00B21F27">
        <w:rPr>
          <w:rFonts w:ascii="Times New Roman" w:hAnsi="Times New Roman" w:cs="Times New Roman"/>
          <w:b/>
          <w:sz w:val="28"/>
          <w:szCs w:val="28"/>
          <w:lang w:val="ru-RU"/>
        </w:rPr>
        <w:t>Державний</w:t>
      </w:r>
      <w:proofErr w:type="spellEnd"/>
      <w:r w:rsidR="0060273B" w:rsidRPr="00B21F27">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водний</w:t>
      </w:r>
      <w:proofErr w:type="spellEnd"/>
      <w:r w:rsidR="0060273B" w:rsidRPr="00B21F27">
        <w:rPr>
          <w:rFonts w:ascii="Times New Roman" w:hAnsi="Times New Roman" w:cs="Times New Roman"/>
          <w:b/>
          <w:sz w:val="28"/>
          <w:szCs w:val="28"/>
          <w:lang w:val="ru-RU"/>
        </w:rPr>
        <w:t xml:space="preserve"> кадастр</w:t>
      </w:r>
      <w:r w:rsidR="007E0AFC">
        <w:rPr>
          <w:rFonts w:ascii="Times New Roman" w:hAnsi="Times New Roman" w:cs="Times New Roman"/>
          <w:b/>
          <w:sz w:val="28"/>
          <w:szCs w:val="28"/>
          <w:lang w:val="ru-RU"/>
        </w:rPr>
        <w:t xml:space="preserve"> –</w:t>
      </w:r>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систематизован</w:t>
      </w:r>
      <w:r w:rsidR="007E0AFC">
        <w:rPr>
          <w:rFonts w:ascii="Times New Roman" w:hAnsi="Times New Roman" w:cs="Times New Roman"/>
          <w:sz w:val="28"/>
          <w:szCs w:val="28"/>
          <w:lang w:val="ru-RU"/>
        </w:rPr>
        <w:t>і</w:t>
      </w:r>
      <w:proofErr w:type="spellEnd"/>
      <w:r w:rsidR="007E0AFC">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w:t>
      </w:r>
      <w:r w:rsidR="007E0AFC">
        <w:rPr>
          <w:rFonts w:ascii="Times New Roman" w:hAnsi="Times New Roman" w:cs="Times New Roman"/>
          <w:sz w:val="28"/>
          <w:szCs w:val="28"/>
          <w:lang w:val="ru-RU"/>
        </w:rPr>
        <w:t>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поверхневі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підземні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внутрішні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морські</w:t>
      </w:r>
      <w:proofErr w:type="spellEnd"/>
      <w:r w:rsidR="0060273B" w:rsidRPr="00B21F27">
        <w:rPr>
          <w:rFonts w:ascii="Times New Roman" w:hAnsi="Times New Roman" w:cs="Times New Roman"/>
          <w:sz w:val="28"/>
          <w:szCs w:val="28"/>
          <w:lang w:val="ru-RU"/>
        </w:rPr>
        <w:t xml:space="preserve"> води та </w:t>
      </w:r>
      <w:proofErr w:type="spellStart"/>
      <w:r w:rsidR="0060273B" w:rsidRPr="00B21F27">
        <w:rPr>
          <w:rFonts w:ascii="Times New Roman" w:hAnsi="Times New Roman" w:cs="Times New Roman"/>
          <w:sz w:val="28"/>
          <w:szCs w:val="28"/>
          <w:lang w:val="ru-RU"/>
        </w:rPr>
        <w:t>територіальне</w:t>
      </w:r>
      <w:proofErr w:type="spellEnd"/>
      <w:r w:rsidR="0060273B" w:rsidRPr="00B21F27">
        <w:rPr>
          <w:rFonts w:ascii="Times New Roman" w:hAnsi="Times New Roman" w:cs="Times New Roman"/>
          <w:sz w:val="28"/>
          <w:szCs w:val="28"/>
          <w:lang w:val="ru-RU"/>
        </w:rPr>
        <w:t xml:space="preserve"> море; </w:t>
      </w:r>
      <w:proofErr w:type="spellStart"/>
      <w:r w:rsidR="0060273B" w:rsidRPr="00B21F27">
        <w:rPr>
          <w:rFonts w:ascii="Times New Roman" w:hAnsi="Times New Roman" w:cs="Times New Roman"/>
          <w:sz w:val="28"/>
          <w:szCs w:val="28"/>
          <w:lang w:val="ru-RU"/>
        </w:rPr>
        <w:t>обсяги</w:t>
      </w:r>
      <w:proofErr w:type="spellEnd"/>
      <w:r w:rsidR="0060273B" w:rsidRPr="00B21F27">
        <w:rPr>
          <w:rFonts w:ascii="Times New Roman" w:hAnsi="Times New Roman" w:cs="Times New Roman"/>
          <w:sz w:val="28"/>
          <w:szCs w:val="28"/>
          <w:lang w:val="ru-RU"/>
        </w:rPr>
        <w:t xml:space="preserve">, режим, </w:t>
      </w:r>
      <w:proofErr w:type="spellStart"/>
      <w:r w:rsidR="0060273B" w:rsidRPr="00B21F27">
        <w:rPr>
          <w:rFonts w:ascii="Times New Roman" w:hAnsi="Times New Roman" w:cs="Times New Roman"/>
          <w:sz w:val="28"/>
          <w:szCs w:val="28"/>
          <w:lang w:val="ru-RU"/>
        </w:rPr>
        <w:t>якість</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використання</w:t>
      </w:r>
      <w:proofErr w:type="spellEnd"/>
      <w:r w:rsidR="0060273B" w:rsidRPr="00B21F27">
        <w:rPr>
          <w:rFonts w:ascii="Times New Roman" w:hAnsi="Times New Roman" w:cs="Times New Roman"/>
          <w:sz w:val="28"/>
          <w:szCs w:val="28"/>
          <w:lang w:val="ru-RU"/>
        </w:rPr>
        <w:t xml:space="preserve"> вод; </w:t>
      </w:r>
      <w:proofErr w:type="spellStart"/>
      <w:r w:rsidR="0060273B" w:rsidRPr="00B21F27">
        <w:rPr>
          <w:rFonts w:ascii="Times New Roman" w:hAnsi="Times New Roman" w:cs="Times New Roman"/>
          <w:sz w:val="28"/>
          <w:szCs w:val="28"/>
          <w:lang w:val="ru-RU"/>
        </w:rPr>
        <w:t>водокористувачів</w:t>
      </w:r>
      <w:proofErr w:type="spellEnd"/>
      <w:r w:rsidR="0060273B" w:rsidRPr="00B21F27">
        <w:rPr>
          <w:rFonts w:ascii="Times New Roman" w:hAnsi="Times New Roman" w:cs="Times New Roman"/>
          <w:sz w:val="28"/>
          <w:szCs w:val="28"/>
          <w:lang w:val="ru-RU"/>
        </w:rPr>
        <w:t xml:space="preserve">. До водного кадастру </w:t>
      </w:r>
      <w:proofErr w:type="spellStart"/>
      <w:r w:rsidR="0060273B" w:rsidRPr="00B21F27">
        <w:rPr>
          <w:rFonts w:ascii="Times New Roman" w:hAnsi="Times New Roman" w:cs="Times New Roman"/>
          <w:sz w:val="28"/>
          <w:szCs w:val="28"/>
          <w:lang w:val="ru-RU"/>
        </w:rPr>
        <w:t>включаються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також</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водогосподарські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об’єкти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що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забезпечують</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використання</w:t>
      </w:r>
      <w:proofErr w:type="spellEnd"/>
      <w:r w:rsidR="0060273B" w:rsidRPr="00B21F27">
        <w:rPr>
          <w:rFonts w:ascii="Times New Roman" w:hAnsi="Times New Roman" w:cs="Times New Roman"/>
          <w:sz w:val="28"/>
          <w:szCs w:val="28"/>
          <w:lang w:val="ru-RU"/>
        </w:rPr>
        <w:t xml:space="preserve"> води, </w:t>
      </w:r>
      <w:proofErr w:type="spellStart"/>
      <w:r w:rsidR="0060273B" w:rsidRPr="00B21F27">
        <w:rPr>
          <w:rFonts w:ascii="Times New Roman" w:hAnsi="Times New Roman" w:cs="Times New Roman"/>
          <w:sz w:val="28"/>
          <w:szCs w:val="28"/>
          <w:lang w:val="ru-RU"/>
        </w:rPr>
        <w:t>очищення</w:t>
      </w:r>
      <w:proofErr w:type="spellEnd"/>
      <w:r w:rsidR="0060273B" w:rsidRPr="00B21F27">
        <w:rPr>
          <w:rFonts w:ascii="Times New Roman" w:hAnsi="Times New Roman" w:cs="Times New Roman"/>
          <w:sz w:val="28"/>
          <w:szCs w:val="28"/>
          <w:lang w:val="ru-RU"/>
        </w:rPr>
        <w:t xml:space="preserve"> та скид </w:t>
      </w:r>
      <w:proofErr w:type="spellStart"/>
      <w:r w:rsidR="0060273B" w:rsidRPr="00B21F27">
        <w:rPr>
          <w:rFonts w:ascii="Times New Roman" w:hAnsi="Times New Roman" w:cs="Times New Roman"/>
          <w:sz w:val="28"/>
          <w:szCs w:val="28"/>
          <w:lang w:val="ru-RU"/>
        </w:rPr>
        <w:t>зворотних</w:t>
      </w:r>
      <w:proofErr w:type="spellEnd"/>
      <w:r w:rsidR="0060273B" w:rsidRPr="00B21F27">
        <w:rPr>
          <w:rFonts w:ascii="Times New Roman" w:hAnsi="Times New Roman" w:cs="Times New Roman"/>
          <w:sz w:val="28"/>
          <w:szCs w:val="28"/>
          <w:lang w:val="ru-RU"/>
        </w:rPr>
        <w:t xml:space="preserve"> вод (</w:t>
      </w:r>
      <w:proofErr w:type="spellStart"/>
      <w:r w:rsidR="0060273B" w:rsidRPr="00B21F27">
        <w:rPr>
          <w:rFonts w:ascii="Times New Roman" w:hAnsi="Times New Roman" w:cs="Times New Roman"/>
          <w:sz w:val="28"/>
          <w:szCs w:val="28"/>
          <w:lang w:val="ru-RU"/>
        </w:rPr>
        <w:t>споруди</w:t>
      </w:r>
      <w:proofErr w:type="spellEnd"/>
      <w:r w:rsidR="0060273B" w:rsidRPr="00B21F27">
        <w:rPr>
          <w:rFonts w:ascii="Times New Roman" w:hAnsi="Times New Roman" w:cs="Times New Roman"/>
          <w:sz w:val="28"/>
          <w:szCs w:val="28"/>
          <w:lang w:val="ru-RU"/>
        </w:rPr>
        <w:t xml:space="preserve"> для забору та </w:t>
      </w:r>
      <w:proofErr w:type="spellStart"/>
      <w:r w:rsidR="0060273B" w:rsidRPr="00B21F27">
        <w:rPr>
          <w:rFonts w:ascii="Times New Roman" w:hAnsi="Times New Roman" w:cs="Times New Roman"/>
          <w:sz w:val="28"/>
          <w:szCs w:val="28"/>
          <w:lang w:val="ru-RU"/>
        </w:rPr>
        <w:t>транспортування</w:t>
      </w:r>
      <w:proofErr w:type="spellEnd"/>
      <w:r w:rsidR="0060273B" w:rsidRPr="00B21F27">
        <w:rPr>
          <w:rFonts w:ascii="Times New Roman" w:hAnsi="Times New Roman" w:cs="Times New Roman"/>
          <w:sz w:val="28"/>
          <w:szCs w:val="28"/>
          <w:lang w:val="ru-RU"/>
        </w:rPr>
        <w:t xml:space="preserve"> води, </w:t>
      </w:r>
      <w:proofErr w:type="spellStart"/>
      <w:r w:rsidR="0060273B" w:rsidRPr="00B21F27">
        <w:rPr>
          <w:rFonts w:ascii="Times New Roman" w:hAnsi="Times New Roman" w:cs="Times New Roman"/>
          <w:sz w:val="28"/>
          <w:szCs w:val="28"/>
          <w:lang w:val="ru-RU"/>
        </w:rPr>
        <w:t>споруди</w:t>
      </w:r>
      <w:proofErr w:type="spellEnd"/>
      <w:r w:rsidR="0060273B" w:rsidRPr="00B21F27">
        <w:rPr>
          <w:rFonts w:ascii="Times New Roman" w:hAnsi="Times New Roman" w:cs="Times New Roman"/>
          <w:sz w:val="28"/>
          <w:szCs w:val="28"/>
          <w:lang w:val="ru-RU"/>
        </w:rPr>
        <w:t xml:space="preserve">, на </w:t>
      </w:r>
      <w:proofErr w:type="spellStart"/>
      <w:r w:rsidR="0060273B" w:rsidRPr="00B21F27">
        <w:rPr>
          <w:rFonts w:ascii="Times New Roman" w:hAnsi="Times New Roman" w:cs="Times New Roman"/>
          <w:sz w:val="28"/>
          <w:szCs w:val="28"/>
          <w:lang w:val="ru-RU"/>
        </w:rPr>
        <w:t>яких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здійснюється</w:t>
      </w:r>
      <w:proofErr w:type="spellEnd"/>
      <w:r w:rsidR="0060273B" w:rsidRPr="00B21F27">
        <w:rPr>
          <w:rFonts w:ascii="Times New Roman" w:hAnsi="Times New Roman" w:cs="Times New Roman"/>
          <w:sz w:val="28"/>
          <w:szCs w:val="28"/>
          <w:lang w:val="ru-RU"/>
        </w:rPr>
        <w:t xml:space="preserve"> очистка </w:t>
      </w:r>
      <w:proofErr w:type="spellStart"/>
      <w:r w:rsidR="0060273B" w:rsidRPr="00B21F27">
        <w:rPr>
          <w:rFonts w:ascii="Times New Roman" w:hAnsi="Times New Roman" w:cs="Times New Roman"/>
          <w:sz w:val="28"/>
          <w:szCs w:val="28"/>
          <w:lang w:val="ru-RU"/>
        </w:rPr>
        <w:t>зворотних</w:t>
      </w:r>
      <w:proofErr w:type="spellEnd"/>
      <w:r w:rsidR="0060273B" w:rsidRPr="00B21F27">
        <w:rPr>
          <w:rFonts w:ascii="Times New Roman" w:hAnsi="Times New Roman" w:cs="Times New Roman"/>
          <w:sz w:val="28"/>
          <w:szCs w:val="28"/>
          <w:lang w:val="ru-RU"/>
        </w:rPr>
        <w:t xml:space="preserve"> вод  </w:t>
      </w:r>
      <w:proofErr w:type="spellStart"/>
      <w:r w:rsidR="0060273B" w:rsidRPr="00B21F27">
        <w:rPr>
          <w:rFonts w:ascii="Times New Roman" w:hAnsi="Times New Roman" w:cs="Times New Roman"/>
          <w:sz w:val="28"/>
          <w:szCs w:val="28"/>
          <w:lang w:val="ru-RU"/>
        </w:rPr>
        <w:t>тощо</w:t>
      </w:r>
      <w:proofErr w:type="spellEnd"/>
      <w:r w:rsidR="0060273B" w:rsidRPr="00B21F27">
        <w:rPr>
          <w:rFonts w:ascii="Times New Roman" w:hAnsi="Times New Roman" w:cs="Times New Roman"/>
          <w:sz w:val="28"/>
          <w:szCs w:val="28"/>
          <w:lang w:val="ru-RU"/>
        </w:rPr>
        <w:t>).</w:t>
      </w:r>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Ведення</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цього</w:t>
      </w:r>
      <w:proofErr w:type="spellEnd"/>
      <w:r w:rsidR="00622245">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каластру</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здійснює</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Державна</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агенція</w:t>
      </w:r>
      <w:proofErr w:type="spellEnd"/>
      <w:r w:rsidR="007E0AFC">
        <w:rPr>
          <w:rFonts w:ascii="Times New Roman" w:hAnsi="Times New Roman" w:cs="Times New Roman"/>
          <w:sz w:val="28"/>
          <w:szCs w:val="28"/>
          <w:lang w:val="ru-RU"/>
        </w:rPr>
        <w:t xml:space="preserve"> водного </w:t>
      </w:r>
      <w:proofErr w:type="spellStart"/>
      <w:r w:rsidR="007E0AFC">
        <w:rPr>
          <w:rFonts w:ascii="Times New Roman" w:hAnsi="Times New Roman" w:cs="Times New Roman"/>
          <w:sz w:val="28"/>
          <w:szCs w:val="28"/>
          <w:lang w:val="ru-RU"/>
        </w:rPr>
        <w:t>господарства</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України</w:t>
      </w:r>
      <w:proofErr w:type="spellEnd"/>
      <w:r w:rsidR="007E0AFC">
        <w:rPr>
          <w:rFonts w:ascii="Times New Roman" w:hAnsi="Times New Roman" w:cs="Times New Roman"/>
          <w:sz w:val="28"/>
          <w:szCs w:val="28"/>
          <w:lang w:val="ru-RU"/>
        </w:rPr>
        <w:t xml:space="preserve">. </w:t>
      </w:r>
    </w:p>
    <w:p w14:paraId="183F2457" w14:textId="77777777"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3. </w:t>
      </w:r>
      <w:proofErr w:type="spellStart"/>
      <w:r w:rsidR="0060273B" w:rsidRPr="00B21F27">
        <w:rPr>
          <w:rFonts w:ascii="Times New Roman" w:hAnsi="Times New Roman" w:cs="Times New Roman"/>
          <w:b/>
          <w:sz w:val="28"/>
          <w:szCs w:val="28"/>
          <w:lang w:val="ru-RU"/>
        </w:rPr>
        <w:t>Державний</w:t>
      </w:r>
      <w:proofErr w:type="spellEnd"/>
      <w:r w:rsidR="0060273B" w:rsidRPr="00B21F27">
        <w:rPr>
          <w:rFonts w:ascii="Times New Roman" w:hAnsi="Times New Roman" w:cs="Times New Roman"/>
          <w:b/>
          <w:sz w:val="28"/>
          <w:szCs w:val="28"/>
          <w:lang w:val="ru-RU"/>
        </w:rPr>
        <w:t xml:space="preserve"> кадастр </w:t>
      </w:r>
      <w:proofErr w:type="spellStart"/>
      <w:r w:rsidR="0060273B" w:rsidRPr="00B21F27">
        <w:rPr>
          <w:rFonts w:ascii="Times New Roman" w:hAnsi="Times New Roman" w:cs="Times New Roman"/>
          <w:b/>
          <w:sz w:val="28"/>
          <w:szCs w:val="28"/>
          <w:lang w:val="ru-RU"/>
        </w:rPr>
        <w:t>рослинного</w:t>
      </w:r>
      <w:proofErr w:type="spellEnd"/>
      <w:r w:rsidR="0060273B" w:rsidRPr="00B21F27">
        <w:rPr>
          <w:rFonts w:ascii="Times New Roman" w:hAnsi="Times New Roman" w:cs="Times New Roman"/>
          <w:sz w:val="28"/>
          <w:szCs w:val="28"/>
          <w:lang w:val="ru-RU"/>
        </w:rPr>
        <w:t xml:space="preserve"> </w:t>
      </w:r>
      <w:proofErr w:type="spellStart"/>
      <w:r w:rsidR="0060273B" w:rsidRPr="007E0AFC">
        <w:rPr>
          <w:rFonts w:ascii="Times New Roman" w:hAnsi="Times New Roman" w:cs="Times New Roman"/>
          <w:b/>
          <w:sz w:val="28"/>
          <w:szCs w:val="28"/>
          <w:lang w:val="ru-RU"/>
        </w:rPr>
        <w:t>світу</w:t>
      </w:r>
      <w:proofErr w:type="spellEnd"/>
      <w:r w:rsidR="007E0AFC">
        <w:rPr>
          <w:rFonts w:ascii="Times New Roman" w:hAnsi="Times New Roman" w:cs="Times New Roman"/>
          <w:sz w:val="28"/>
          <w:szCs w:val="28"/>
          <w:lang w:val="ru-RU"/>
        </w:rPr>
        <w:t xml:space="preserve"> -</w:t>
      </w:r>
      <w:r w:rsidR="0060273B" w:rsidRPr="00B21F27">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містить</w:t>
      </w:r>
      <w:proofErr w:type="spellEnd"/>
      <w:r w:rsidR="007E0AFC">
        <w:rPr>
          <w:rFonts w:ascii="Times New Roman" w:hAnsi="Times New Roman" w:cs="Times New Roman"/>
          <w:sz w:val="28"/>
          <w:szCs w:val="28"/>
          <w:lang w:val="ru-RU"/>
        </w:rPr>
        <w:t xml:space="preserve"> систему </w:t>
      </w:r>
      <w:proofErr w:type="spellStart"/>
      <w:r w:rsidR="007E0AFC">
        <w:rPr>
          <w:rFonts w:ascii="Times New Roman" w:hAnsi="Times New Roman" w:cs="Times New Roman"/>
          <w:sz w:val="28"/>
          <w:szCs w:val="28"/>
          <w:lang w:val="ru-RU"/>
        </w:rPr>
        <w:t>відомо</w:t>
      </w:r>
      <w:r w:rsidR="0060273B" w:rsidRPr="00B21F27">
        <w:rPr>
          <w:rFonts w:ascii="Times New Roman" w:hAnsi="Times New Roman" w:cs="Times New Roman"/>
          <w:sz w:val="28"/>
          <w:szCs w:val="28"/>
          <w:lang w:val="ru-RU"/>
        </w:rPr>
        <w:t>стей</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документів</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розподіл</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об’єк</w:t>
      </w:r>
      <w:r w:rsidR="007E0AFC">
        <w:rPr>
          <w:rFonts w:ascii="Times New Roman" w:hAnsi="Times New Roman" w:cs="Times New Roman"/>
          <w:sz w:val="28"/>
          <w:szCs w:val="28"/>
          <w:lang w:val="ru-RU"/>
        </w:rPr>
        <w:t>тів</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рослинного</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світу</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між</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власни</w:t>
      </w:r>
      <w:r w:rsidR="0060273B" w:rsidRPr="00B21F27">
        <w:rPr>
          <w:rFonts w:ascii="Times New Roman" w:hAnsi="Times New Roman" w:cs="Times New Roman"/>
          <w:sz w:val="28"/>
          <w:szCs w:val="28"/>
          <w:lang w:val="ru-RU"/>
        </w:rPr>
        <w:t>ками</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користувачами</w:t>
      </w:r>
      <w:proofErr w:type="spellEnd"/>
      <w:r w:rsidR="0060273B" w:rsidRPr="00B21F27">
        <w:rPr>
          <w:rFonts w:ascii="Times New Roman" w:hAnsi="Times New Roman" w:cs="Times New Roman"/>
          <w:sz w:val="28"/>
          <w:szCs w:val="28"/>
          <w:lang w:val="ru-RU"/>
        </w:rPr>
        <w:t xml:space="preserve"> (у тому </w:t>
      </w:r>
      <w:proofErr w:type="spellStart"/>
      <w:r w:rsidR="0060273B" w:rsidRPr="00B21F27">
        <w:rPr>
          <w:rFonts w:ascii="Times New Roman" w:hAnsi="Times New Roman" w:cs="Times New Roman"/>
          <w:sz w:val="28"/>
          <w:szCs w:val="28"/>
          <w:lang w:val="ru-RU"/>
        </w:rPr>
        <w:t>числі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орендарями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земельних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ділянок</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кількісні</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якісні</w:t>
      </w:r>
      <w:proofErr w:type="spellEnd"/>
      <w:r w:rsidR="0060273B" w:rsidRPr="00B21F27">
        <w:rPr>
          <w:rFonts w:ascii="Times New Roman" w:hAnsi="Times New Roman" w:cs="Times New Roman"/>
          <w:sz w:val="28"/>
          <w:szCs w:val="28"/>
          <w:lang w:val="ru-RU"/>
        </w:rPr>
        <w:t xml:space="preserve"> характеристики </w:t>
      </w:r>
      <w:proofErr w:type="spellStart"/>
      <w:r w:rsidR="0060273B" w:rsidRPr="00B21F27">
        <w:rPr>
          <w:rFonts w:ascii="Times New Roman" w:hAnsi="Times New Roman" w:cs="Times New Roman"/>
          <w:sz w:val="28"/>
          <w:szCs w:val="28"/>
          <w:lang w:val="ru-RU"/>
        </w:rPr>
        <w:t>народногосподарської</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наукової</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цінності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рослинних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ресурсів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поділ</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природних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рослинних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угруповань</w:t>
      </w:r>
      <w:proofErr w:type="spellEnd"/>
      <w:r w:rsidR="0060273B" w:rsidRPr="00B21F27">
        <w:rPr>
          <w:rFonts w:ascii="Times New Roman" w:hAnsi="Times New Roman" w:cs="Times New Roman"/>
          <w:sz w:val="28"/>
          <w:szCs w:val="28"/>
          <w:lang w:val="ru-RU"/>
        </w:rPr>
        <w:t xml:space="preserve"> на </w:t>
      </w:r>
      <w:proofErr w:type="spellStart"/>
      <w:r w:rsidR="0060273B" w:rsidRPr="00B21F27">
        <w:rPr>
          <w:rFonts w:ascii="Times New Roman" w:hAnsi="Times New Roman" w:cs="Times New Roman"/>
          <w:sz w:val="28"/>
          <w:szCs w:val="28"/>
          <w:lang w:val="ru-RU"/>
        </w:rPr>
        <w:t>категорії</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економічну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оцінку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техні</w:t>
      </w:r>
      <w:r w:rsidR="007E0AFC">
        <w:rPr>
          <w:rFonts w:ascii="Times New Roman" w:hAnsi="Times New Roman" w:cs="Times New Roman"/>
          <w:sz w:val="28"/>
          <w:szCs w:val="28"/>
          <w:lang w:val="ru-RU"/>
        </w:rPr>
        <w:t>чних</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кормових</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лікарських</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хар</w:t>
      </w:r>
      <w:r w:rsidR="0060273B" w:rsidRPr="00B21F27">
        <w:rPr>
          <w:rFonts w:ascii="Times New Roman" w:hAnsi="Times New Roman" w:cs="Times New Roman"/>
          <w:sz w:val="28"/>
          <w:szCs w:val="28"/>
          <w:lang w:val="ru-RU"/>
        </w:rPr>
        <w:t>чових</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інших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властивостей</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природних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рослинних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ресурсів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інші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дані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рослинні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природні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ресурси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необхідні</w:t>
      </w:r>
      <w:proofErr w:type="spellEnd"/>
      <w:r w:rsidR="0060273B" w:rsidRPr="00B21F27">
        <w:rPr>
          <w:rFonts w:ascii="Times New Roman" w:hAnsi="Times New Roman" w:cs="Times New Roman"/>
          <w:sz w:val="28"/>
          <w:szCs w:val="28"/>
          <w:lang w:val="ru-RU"/>
        </w:rPr>
        <w:t xml:space="preserve"> для </w:t>
      </w:r>
      <w:proofErr w:type="spellStart"/>
      <w:r w:rsidR="0060273B" w:rsidRPr="00B21F27">
        <w:rPr>
          <w:rFonts w:ascii="Times New Roman" w:hAnsi="Times New Roman" w:cs="Times New Roman"/>
          <w:sz w:val="28"/>
          <w:szCs w:val="28"/>
          <w:lang w:val="ru-RU"/>
        </w:rPr>
        <w:t>забезпечення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їх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невиснажливого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використання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відтворення</w:t>
      </w:r>
      <w:proofErr w:type="spellEnd"/>
      <w:r w:rsidR="0060273B" w:rsidRPr="00B21F27">
        <w:rPr>
          <w:rFonts w:ascii="Times New Roman" w:hAnsi="Times New Roman" w:cs="Times New Roman"/>
          <w:sz w:val="28"/>
          <w:szCs w:val="28"/>
          <w:lang w:val="ru-RU"/>
        </w:rPr>
        <w:t xml:space="preserve"> й </w:t>
      </w:r>
      <w:proofErr w:type="spellStart"/>
      <w:r w:rsidR="0060273B" w:rsidRPr="00B21F27">
        <w:rPr>
          <w:rFonts w:ascii="Times New Roman" w:hAnsi="Times New Roman" w:cs="Times New Roman"/>
          <w:sz w:val="28"/>
          <w:szCs w:val="28"/>
          <w:lang w:val="ru-RU"/>
        </w:rPr>
        <w:t>ефективної</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охорони</w:t>
      </w:r>
      <w:proofErr w:type="spellEnd"/>
      <w:r w:rsidR="0060273B" w:rsidRPr="00B21F27">
        <w:rPr>
          <w:rFonts w:ascii="Times New Roman" w:hAnsi="Times New Roman" w:cs="Times New Roman"/>
          <w:sz w:val="28"/>
          <w:szCs w:val="28"/>
          <w:lang w:val="ru-RU"/>
        </w:rPr>
        <w:t>.</w:t>
      </w:r>
    </w:p>
    <w:p w14:paraId="4961E10A" w14:textId="6CC65F17"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4. </w:t>
      </w:r>
      <w:proofErr w:type="spellStart"/>
      <w:r w:rsidR="0060273B" w:rsidRPr="00B21F27">
        <w:rPr>
          <w:rFonts w:ascii="Times New Roman" w:hAnsi="Times New Roman" w:cs="Times New Roman"/>
          <w:b/>
          <w:sz w:val="28"/>
          <w:szCs w:val="28"/>
          <w:lang w:val="ru-RU"/>
        </w:rPr>
        <w:t>Державний</w:t>
      </w:r>
      <w:proofErr w:type="spellEnd"/>
      <w:r w:rsidR="0060273B" w:rsidRPr="00B21F27">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лісовий</w:t>
      </w:r>
      <w:proofErr w:type="spellEnd"/>
      <w:r w:rsidR="0060273B" w:rsidRPr="00B21F27">
        <w:rPr>
          <w:rFonts w:ascii="Times New Roman" w:hAnsi="Times New Roman" w:cs="Times New Roman"/>
          <w:b/>
          <w:sz w:val="28"/>
          <w:szCs w:val="28"/>
          <w:lang w:val="ru-RU"/>
        </w:rPr>
        <w:t xml:space="preserve"> кадастр</w:t>
      </w:r>
      <w:r w:rsidR="0060273B" w:rsidRPr="00B21F27">
        <w:rPr>
          <w:rFonts w:ascii="Times New Roman" w:hAnsi="Times New Roman" w:cs="Times New Roman"/>
          <w:sz w:val="28"/>
          <w:szCs w:val="28"/>
          <w:lang w:val="ru-RU"/>
        </w:rPr>
        <w:t xml:space="preserve"> </w:t>
      </w:r>
      <w:r w:rsidR="007E0AFC">
        <w:rPr>
          <w:rFonts w:ascii="Times New Roman" w:hAnsi="Times New Roman" w:cs="Times New Roman"/>
          <w:sz w:val="28"/>
          <w:szCs w:val="28"/>
          <w:lang w:val="ru-RU"/>
        </w:rPr>
        <w:t>- система</w:t>
      </w:r>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відомостей</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розподіл</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лісового</w:t>
      </w:r>
      <w:proofErr w:type="spellEnd"/>
      <w:r w:rsidR="0060273B" w:rsidRPr="00B21F27">
        <w:rPr>
          <w:rFonts w:ascii="Times New Roman" w:hAnsi="Times New Roman" w:cs="Times New Roman"/>
          <w:sz w:val="28"/>
          <w:szCs w:val="28"/>
          <w:lang w:val="ru-RU"/>
        </w:rPr>
        <w:t xml:space="preserve"> фонду </w:t>
      </w:r>
      <w:proofErr w:type="spellStart"/>
      <w:r w:rsidR="0060273B" w:rsidRPr="00B21F27">
        <w:rPr>
          <w:rFonts w:ascii="Times New Roman" w:hAnsi="Times New Roman" w:cs="Times New Roman"/>
          <w:sz w:val="28"/>
          <w:szCs w:val="28"/>
          <w:lang w:val="ru-RU"/>
        </w:rPr>
        <w:t>між</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власн</w:t>
      </w:r>
      <w:r w:rsidR="007E0AFC">
        <w:rPr>
          <w:rFonts w:ascii="Times New Roman" w:hAnsi="Times New Roman" w:cs="Times New Roman"/>
          <w:sz w:val="28"/>
          <w:szCs w:val="28"/>
          <w:lang w:val="ru-RU"/>
        </w:rPr>
        <w:t>иками</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лісів</w:t>
      </w:r>
      <w:proofErr w:type="spellEnd"/>
      <w:r w:rsidR="007E0AFC">
        <w:rPr>
          <w:rFonts w:ascii="Times New Roman" w:hAnsi="Times New Roman" w:cs="Times New Roman"/>
          <w:sz w:val="28"/>
          <w:szCs w:val="28"/>
          <w:lang w:val="ru-RU"/>
        </w:rPr>
        <w:t xml:space="preserve"> і </w:t>
      </w:r>
      <w:proofErr w:type="spellStart"/>
      <w:r w:rsidR="007E0AFC">
        <w:rPr>
          <w:rFonts w:ascii="Times New Roman" w:hAnsi="Times New Roman" w:cs="Times New Roman"/>
          <w:sz w:val="28"/>
          <w:szCs w:val="28"/>
          <w:lang w:val="ru-RU"/>
        </w:rPr>
        <w:t>постійними</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лісоко</w:t>
      </w:r>
      <w:r w:rsidR="0060273B" w:rsidRPr="00B21F27">
        <w:rPr>
          <w:rFonts w:ascii="Times New Roman" w:hAnsi="Times New Roman" w:cs="Times New Roman"/>
          <w:sz w:val="28"/>
          <w:szCs w:val="28"/>
          <w:lang w:val="ru-RU"/>
        </w:rPr>
        <w:t>ристувачами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поділ</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усіх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лісів</w:t>
      </w:r>
      <w:proofErr w:type="spellEnd"/>
      <w:r w:rsidR="0060273B" w:rsidRPr="00B21F27">
        <w:rPr>
          <w:rFonts w:ascii="Times New Roman" w:hAnsi="Times New Roman" w:cs="Times New Roman"/>
          <w:sz w:val="28"/>
          <w:szCs w:val="28"/>
          <w:lang w:val="ru-RU"/>
        </w:rPr>
        <w:t xml:space="preserve"> за </w:t>
      </w:r>
      <w:proofErr w:type="spellStart"/>
      <w:r w:rsidR="0060273B" w:rsidRPr="00B21F27">
        <w:rPr>
          <w:rFonts w:ascii="Times New Roman" w:hAnsi="Times New Roman" w:cs="Times New Roman"/>
          <w:sz w:val="28"/>
          <w:szCs w:val="28"/>
          <w:lang w:val="ru-RU"/>
        </w:rPr>
        <w:t>категоріями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залежно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виконуваних</w:t>
      </w:r>
      <w:proofErr w:type="spellEnd"/>
      <w:r w:rsidR="0060273B" w:rsidRPr="00B21F27">
        <w:rPr>
          <w:rFonts w:ascii="Times New Roman" w:hAnsi="Times New Roman" w:cs="Times New Roman"/>
          <w:sz w:val="28"/>
          <w:szCs w:val="28"/>
          <w:lang w:val="ru-RU"/>
        </w:rPr>
        <w:t xml:space="preserve"> ними </w:t>
      </w:r>
      <w:proofErr w:type="spellStart"/>
      <w:r w:rsidR="0060273B" w:rsidRPr="00B21F27">
        <w:rPr>
          <w:rFonts w:ascii="Times New Roman" w:hAnsi="Times New Roman" w:cs="Times New Roman"/>
          <w:sz w:val="28"/>
          <w:szCs w:val="28"/>
          <w:lang w:val="ru-RU"/>
        </w:rPr>
        <w:t>основних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функцій</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грошову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оцінку</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інші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дані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що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характеризують</w:t>
      </w:r>
      <w:proofErr w:type="spellEnd"/>
      <w:r w:rsidR="0060273B" w:rsidRPr="00B21F27">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кількісний</w:t>
      </w:r>
      <w:proofErr w:type="spellEnd"/>
      <w:r w:rsidR="007E0AFC">
        <w:rPr>
          <w:rFonts w:ascii="Times New Roman" w:hAnsi="Times New Roman" w:cs="Times New Roman"/>
          <w:sz w:val="28"/>
          <w:szCs w:val="28"/>
          <w:lang w:val="ru-RU"/>
        </w:rPr>
        <w:t xml:space="preserve"> і </w:t>
      </w:r>
      <w:proofErr w:type="spellStart"/>
      <w:r w:rsidR="007E0AFC">
        <w:rPr>
          <w:rFonts w:ascii="Times New Roman" w:hAnsi="Times New Roman" w:cs="Times New Roman"/>
          <w:sz w:val="28"/>
          <w:szCs w:val="28"/>
          <w:lang w:val="ru-RU"/>
        </w:rPr>
        <w:t>якісний</w:t>
      </w:r>
      <w:proofErr w:type="spellEnd"/>
      <w:r w:rsidR="007E0AFC">
        <w:rPr>
          <w:rFonts w:ascii="Times New Roman" w:hAnsi="Times New Roman" w:cs="Times New Roman"/>
          <w:sz w:val="28"/>
          <w:szCs w:val="28"/>
          <w:lang w:val="ru-RU"/>
        </w:rPr>
        <w:t xml:space="preserve"> стан </w:t>
      </w:r>
      <w:proofErr w:type="spellStart"/>
      <w:r w:rsidR="007E0AFC">
        <w:rPr>
          <w:rFonts w:ascii="Times New Roman" w:hAnsi="Times New Roman" w:cs="Times New Roman"/>
          <w:sz w:val="28"/>
          <w:szCs w:val="28"/>
          <w:lang w:val="ru-RU"/>
        </w:rPr>
        <w:t>лісів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тощо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Д</w:t>
      </w:r>
      <w:r w:rsidR="007E0AFC">
        <w:rPr>
          <w:rFonts w:ascii="Times New Roman" w:hAnsi="Times New Roman" w:cs="Times New Roman"/>
          <w:sz w:val="28"/>
          <w:szCs w:val="28"/>
          <w:lang w:val="ru-RU"/>
        </w:rPr>
        <w:t>ержавний</w:t>
      </w:r>
      <w:proofErr w:type="spellEnd"/>
      <w:r w:rsidR="007E0AFC">
        <w:rPr>
          <w:rFonts w:ascii="Times New Roman" w:hAnsi="Times New Roman" w:cs="Times New Roman"/>
          <w:sz w:val="28"/>
          <w:szCs w:val="28"/>
          <w:lang w:val="ru-RU"/>
        </w:rPr>
        <w:t xml:space="preserve"> </w:t>
      </w:r>
      <w:proofErr w:type="spellStart"/>
      <w:r w:rsidR="007E0AFC">
        <w:rPr>
          <w:rFonts w:ascii="Times New Roman" w:hAnsi="Times New Roman" w:cs="Times New Roman"/>
          <w:sz w:val="28"/>
          <w:szCs w:val="28"/>
          <w:lang w:val="ru-RU"/>
        </w:rPr>
        <w:t>лісовий</w:t>
      </w:r>
      <w:proofErr w:type="spellEnd"/>
      <w:r w:rsidR="007E0AFC">
        <w:rPr>
          <w:rFonts w:ascii="Times New Roman" w:hAnsi="Times New Roman" w:cs="Times New Roman"/>
          <w:sz w:val="28"/>
          <w:szCs w:val="28"/>
          <w:lang w:val="ru-RU"/>
        </w:rPr>
        <w:t xml:space="preserve"> кадастр </w:t>
      </w:r>
      <w:proofErr w:type="spellStart"/>
      <w:r w:rsidR="007E0AFC">
        <w:rPr>
          <w:rFonts w:ascii="Times New Roman" w:hAnsi="Times New Roman" w:cs="Times New Roman"/>
          <w:sz w:val="28"/>
          <w:szCs w:val="28"/>
          <w:lang w:val="ru-RU"/>
        </w:rPr>
        <w:t>ведеть</w:t>
      </w:r>
      <w:r w:rsidR="0060273B" w:rsidRPr="00B21F27">
        <w:rPr>
          <w:rFonts w:ascii="Times New Roman" w:hAnsi="Times New Roman" w:cs="Times New Roman"/>
          <w:sz w:val="28"/>
          <w:szCs w:val="28"/>
          <w:lang w:val="ru-RU"/>
        </w:rPr>
        <w:t>ся</w:t>
      </w:r>
      <w:proofErr w:type="spellEnd"/>
      <w:r w:rsidR="0060273B" w:rsidRPr="00B21F27">
        <w:rPr>
          <w:rFonts w:ascii="Times New Roman" w:hAnsi="Times New Roman" w:cs="Times New Roman"/>
          <w:sz w:val="28"/>
          <w:szCs w:val="28"/>
          <w:lang w:val="ru-RU"/>
        </w:rPr>
        <w:t xml:space="preserve"> Державн</w:t>
      </w:r>
      <w:r w:rsidR="007E0AFC">
        <w:rPr>
          <w:rFonts w:ascii="Times New Roman" w:hAnsi="Times New Roman" w:cs="Times New Roman"/>
          <w:sz w:val="28"/>
          <w:szCs w:val="28"/>
          <w:lang w:val="ru-RU"/>
        </w:rPr>
        <w:t xml:space="preserve">ою </w:t>
      </w:r>
      <w:proofErr w:type="spellStart"/>
      <w:r w:rsidR="007E0AFC">
        <w:rPr>
          <w:rFonts w:ascii="Times New Roman" w:hAnsi="Times New Roman" w:cs="Times New Roman"/>
          <w:sz w:val="28"/>
          <w:szCs w:val="28"/>
          <w:lang w:val="ru-RU"/>
        </w:rPr>
        <w:t>агенцією</w:t>
      </w:r>
      <w:proofErr w:type="spellEnd"/>
      <w:r w:rsidR="007E0AFC">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лісового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господарства</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України</w:t>
      </w:r>
      <w:proofErr w:type="spellEnd"/>
      <w:r w:rsidR="0060273B" w:rsidRPr="00B21F27">
        <w:rPr>
          <w:rFonts w:ascii="Times New Roman" w:hAnsi="Times New Roman" w:cs="Times New Roman"/>
          <w:sz w:val="28"/>
          <w:szCs w:val="28"/>
          <w:lang w:val="ru-RU"/>
        </w:rPr>
        <w:t>.</w:t>
      </w:r>
    </w:p>
    <w:p w14:paraId="4B0328C1" w14:textId="77777777"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5. </w:t>
      </w:r>
      <w:proofErr w:type="spellStart"/>
      <w:r w:rsidR="00FB344D">
        <w:rPr>
          <w:rFonts w:ascii="Times New Roman" w:hAnsi="Times New Roman" w:cs="Times New Roman"/>
          <w:b/>
          <w:sz w:val="28"/>
          <w:szCs w:val="28"/>
          <w:lang w:val="ru-RU"/>
        </w:rPr>
        <w:t>Д</w:t>
      </w:r>
      <w:r w:rsidR="0060273B" w:rsidRPr="00B21F27">
        <w:rPr>
          <w:rFonts w:ascii="Times New Roman" w:hAnsi="Times New Roman" w:cs="Times New Roman"/>
          <w:b/>
          <w:sz w:val="28"/>
          <w:szCs w:val="28"/>
          <w:lang w:val="ru-RU"/>
        </w:rPr>
        <w:t>ержавн</w:t>
      </w:r>
      <w:r w:rsidR="00FB344D">
        <w:rPr>
          <w:rFonts w:ascii="Times New Roman" w:hAnsi="Times New Roman" w:cs="Times New Roman"/>
          <w:b/>
          <w:sz w:val="28"/>
          <w:szCs w:val="28"/>
          <w:lang w:val="ru-RU"/>
        </w:rPr>
        <w:t>ий</w:t>
      </w:r>
      <w:proofErr w:type="spellEnd"/>
      <w:r w:rsidR="0060273B" w:rsidRPr="00B21F27">
        <w:rPr>
          <w:rFonts w:ascii="Times New Roman" w:hAnsi="Times New Roman" w:cs="Times New Roman"/>
          <w:b/>
          <w:sz w:val="28"/>
          <w:szCs w:val="28"/>
          <w:lang w:val="ru-RU"/>
        </w:rPr>
        <w:t xml:space="preserve"> кадастр </w:t>
      </w:r>
      <w:proofErr w:type="spellStart"/>
      <w:r w:rsidR="0060273B" w:rsidRPr="00B21F27">
        <w:rPr>
          <w:rFonts w:ascii="Times New Roman" w:hAnsi="Times New Roman" w:cs="Times New Roman"/>
          <w:b/>
          <w:sz w:val="28"/>
          <w:szCs w:val="28"/>
          <w:lang w:val="ru-RU"/>
        </w:rPr>
        <w:t>родовищ</w:t>
      </w:r>
      <w:proofErr w:type="spellEnd"/>
      <w:r w:rsidR="0060273B" w:rsidRPr="00B21F27">
        <w:rPr>
          <w:rFonts w:ascii="Times New Roman" w:hAnsi="Times New Roman" w:cs="Times New Roman"/>
          <w:sz w:val="28"/>
          <w:szCs w:val="28"/>
          <w:lang w:val="ru-RU"/>
        </w:rPr>
        <w:t xml:space="preserve"> </w:t>
      </w:r>
      <w:r w:rsidR="0060273B" w:rsidRPr="00FB344D">
        <w:rPr>
          <w:rFonts w:ascii="Times New Roman" w:hAnsi="Times New Roman" w:cs="Times New Roman"/>
          <w:b/>
          <w:sz w:val="28"/>
          <w:szCs w:val="28"/>
          <w:lang w:val="ru-RU"/>
        </w:rPr>
        <w:t xml:space="preserve">і </w:t>
      </w:r>
      <w:proofErr w:type="spellStart"/>
      <w:r w:rsidR="0060273B" w:rsidRPr="00FB344D">
        <w:rPr>
          <w:rFonts w:ascii="Times New Roman" w:hAnsi="Times New Roman" w:cs="Times New Roman"/>
          <w:b/>
          <w:sz w:val="28"/>
          <w:szCs w:val="28"/>
          <w:lang w:val="ru-RU"/>
        </w:rPr>
        <w:t>проявів</w:t>
      </w:r>
      <w:proofErr w:type="spellEnd"/>
      <w:r w:rsidR="0060273B" w:rsidRPr="00FB344D">
        <w:rPr>
          <w:rFonts w:ascii="Times New Roman" w:hAnsi="Times New Roman" w:cs="Times New Roman"/>
          <w:b/>
          <w:sz w:val="28"/>
          <w:szCs w:val="28"/>
          <w:lang w:val="ru-RU"/>
        </w:rPr>
        <w:t xml:space="preserve"> </w:t>
      </w:r>
      <w:proofErr w:type="spellStart"/>
      <w:r w:rsidR="0060273B" w:rsidRPr="00FB344D">
        <w:rPr>
          <w:rFonts w:ascii="Times New Roman" w:hAnsi="Times New Roman" w:cs="Times New Roman"/>
          <w:b/>
          <w:sz w:val="28"/>
          <w:szCs w:val="28"/>
          <w:lang w:val="ru-RU"/>
        </w:rPr>
        <w:t>корисних</w:t>
      </w:r>
      <w:proofErr w:type="spellEnd"/>
      <w:r w:rsidR="0060273B" w:rsidRPr="00FB344D">
        <w:rPr>
          <w:rFonts w:ascii="Times New Roman" w:hAnsi="Times New Roman" w:cs="Times New Roman"/>
          <w:b/>
          <w:sz w:val="28"/>
          <w:szCs w:val="28"/>
          <w:lang w:val="ru-RU"/>
        </w:rPr>
        <w:t xml:space="preserve"> </w:t>
      </w:r>
      <w:proofErr w:type="spellStart"/>
      <w:r w:rsidR="0060273B" w:rsidRPr="00FB344D">
        <w:rPr>
          <w:rFonts w:ascii="Times New Roman" w:hAnsi="Times New Roman" w:cs="Times New Roman"/>
          <w:b/>
          <w:sz w:val="28"/>
          <w:szCs w:val="28"/>
          <w:lang w:val="ru-RU"/>
        </w:rPr>
        <w:t>копалин</w:t>
      </w:r>
      <w:proofErr w:type="spellEnd"/>
      <w:r w:rsidR="0060273B" w:rsidRPr="00FB344D">
        <w:rPr>
          <w:rFonts w:ascii="Times New Roman" w:hAnsi="Times New Roman" w:cs="Times New Roman"/>
          <w:b/>
          <w:sz w:val="28"/>
          <w:szCs w:val="28"/>
          <w:lang w:val="ru-RU"/>
        </w:rPr>
        <w:t xml:space="preserve"> та </w:t>
      </w:r>
      <w:proofErr w:type="spellStart"/>
      <w:r w:rsidR="0060273B" w:rsidRPr="00FB344D">
        <w:rPr>
          <w:rFonts w:ascii="Times New Roman" w:hAnsi="Times New Roman" w:cs="Times New Roman"/>
          <w:b/>
          <w:sz w:val="28"/>
          <w:szCs w:val="28"/>
          <w:lang w:val="ru-RU"/>
        </w:rPr>
        <w:t>державн</w:t>
      </w:r>
      <w:r w:rsidR="00FB344D">
        <w:rPr>
          <w:rFonts w:ascii="Times New Roman" w:hAnsi="Times New Roman" w:cs="Times New Roman"/>
          <w:b/>
          <w:sz w:val="28"/>
          <w:szCs w:val="28"/>
          <w:lang w:val="ru-RU"/>
        </w:rPr>
        <w:t>ий</w:t>
      </w:r>
      <w:proofErr w:type="spellEnd"/>
      <w:r w:rsidR="00FB344D">
        <w:rPr>
          <w:rFonts w:ascii="Times New Roman" w:hAnsi="Times New Roman" w:cs="Times New Roman"/>
          <w:b/>
          <w:sz w:val="28"/>
          <w:szCs w:val="28"/>
          <w:lang w:val="ru-RU"/>
        </w:rPr>
        <w:t xml:space="preserve"> баланс</w:t>
      </w:r>
      <w:r w:rsidR="0060273B" w:rsidRPr="00FB344D">
        <w:rPr>
          <w:rFonts w:ascii="Times New Roman" w:hAnsi="Times New Roman" w:cs="Times New Roman"/>
          <w:b/>
          <w:sz w:val="28"/>
          <w:szCs w:val="28"/>
          <w:lang w:val="ru-RU"/>
        </w:rPr>
        <w:t xml:space="preserve"> </w:t>
      </w:r>
      <w:proofErr w:type="spellStart"/>
      <w:r w:rsidR="0060273B" w:rsidRPr="00FB344D">
        <w:rPr>
          <w:rFonts w:ascii="Times New Roman" w:hAnsi="Times New Roman" w:cs="Times New Roman"/>
          <w:b/>
          <w:sz w:val="28"/>
          <w:szCs w:val="28"/>
          <w:lang w:val="ru-RU"/>
        </w:rPr>
        <w:t>запасів</w:t>
      </w:r>
      <w:proofErr w:type="spellEnd"/>
      <w:r w:rsidR="0060273B" w:rsidRPr="00FB344D">
        <w:rPr>
          <w:rFonts w:ascii="Times New Roman" w:hAnsi="Times New Roman" w:cs="Times New Roman"/>
          <w:b/>
          <w:sz w:val="28"/>
          <w:szCs w:val="28"/>
          <w:lang w:val="ru-RU"/>
        </w:rPr>
        <w:t xml:space="preserve"> </w:t>
      </w:r>
      <w:proofErr w:type="spellStart"/>
      <w:r w:rsidR="0060273B" w:rsidRPr="00FB344D">
        <w:rPr>
          <w:rFonts w:ascii="Times New Roman" w:hAnsi="Times New Roman" w:cs="Times New Roman"/>
          <w:b/>
          <w:sz w:val="28"/>
          <w:szCs w:val="28"/>
          <w:lang w:val="ru-RU"/>
        </w:rPr>
        <w:t>корисних</w:t>
      </w:r>
      <w:proofErr w:type="spellEnd"/>
      <w:r w:rsidR="0060273B" w:rsidRPr="00FB344D">
        <w:rPr>
          <w:rFonts w:ascii="Times New Roman" w:hAnsi="Times New Roman" w:cs="Times New Roman"/>
          <w:b/>
          <w:sz w:val="28"/>
          <w:szCs w:val="28"/>
          <w:lang w:val="ru-RU"/>
        </w:rPr>
        <w:t xml:space="preserve"> </w:t>
      </w:r>
      <w:proofErr w:type="spellStart"/>
      <w:r w:rsidR="0060273B" w:rsidRPr="00FB344D">
        <w:rPr>
          <w:rFonts w:ascii="Times New Roman" w:hAnsi="Times New Roman" w:cs="Times New Roman"/>
          <w:b/>
          <w:sz w:val="28"/>
          <w:szCs w:val="28"/>
          <w:lang w:val="ru-RU"/>
        </w:rPr>
        <w:t>копалин</w:t>
      </w:r>
      <w:proofErr w:type="spellEnd"/>
      <w:r w:rsidR="00FB344D">
        <w:rPr>
          <w:rFonts w:ascii="Times New Roman" w:hAnsi="Times New Roman" w:cs="Times New Roman"/>
          <w:b/>
          <w:sz w:val="28"/>
          <w:szCs w:val="28"/>
          <w:lang w:val="ru-RU"/>
        </w:rPr>
        <w:t xml:space="preserve"> - </w:t>
      </w:r>
      <w:proofErr w:type="spellStart"/>
      <w:r w:rsidR="00FB344D" w:rsidRPr="00FB344D">
        <w:rPr>
          <w:rFonts w:ascii="Times New Roman" w:hAnsi="Times New Roman" w:cs="Times New Roman"/>
          <w:sz w:val="28"/>
          <w:szCs w:val="28"/>
          <w:lang w:val="ru-RU"/>
        </w:rPr>
        <w:t>це</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кожне</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родовище</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включене</w:t>
      </w:r>
      <w:proofErr w:type="spellEnd"/>
      <w:r w:rsidR="0060273B" w:rsidRPr="00B21F27">
        <w:rPr>
          <w:rFonts w:ascii="Times New Roman" w:hAnsi="Times New Roman" w:cs="Times New Roman"/>
          <w:sz w:val="28"/>
          <w:szCs w:val="28"/>
          <w:lang w:val="ru-RU"/>
        </w:rPr>
        <w:t xml:space="preserve"> до Державного фонду </w:t>
      </w:r>
      <w:proofErr w:type="spellStart"/>
      <w:r w:rsidR="0060273B" w:rsidRPr="00B21F27">
        <w:rPr>
          <w:rFonts w:ascii="Times New Roman" w:hAnsi="Times New Roman" w:cs="Times New Roman"/>
          <w:sz w:val="28"/>
          <w:szCs w:val="28"/>
          <w:lang w:val="ru-RU"/>
        </w:rPr>
        <w:t>родовищ</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корисних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копалин</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щодо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кількості</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якості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запасів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корисних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копалин</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наявних</w:t>
      </w:r>
      <w:proofErr w:type="spellEnd"/>
      <w:r w:rsidR="0060273B" w:rsidRPr="00B21F27">
        <w:rPr>
          <w:rFonts w:ascii="Times New Roman" w:hAnsi="Times New Roman" w:cs="Times New Roman"/>
          <w:sz w:val="28"/>
          <w:szCs w:val="28"/>
          <w:lang w:val="ru-RU"/>
        </w:rPr>
        <w:t xml:space="preserve"> у них </w:t>
      </w:r>
      <w:proofErr w:type="spellStart"/>
      <w:r w:rsidR="0060273B" w:rsidRPr="00B21F27">
        <w:rPr>
          <w:rFonts w:ascii="Times New Roman" w:hAnsi="Times New Roman" w:cs="Times New Roman"/>
          <w:sz w:val="28"/>
          <w:szCs w:val="28"/>
          <w:lang w:val="ru-RU"/>
        </w:rPr>
        <w:t>компонентів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гірничотехнічних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гід</w:t>
      </w:r>
      <w:r w:rsidR="00FB344D">
        <w:rPr>
          <w:rFonts w:ascii="Times New Roman" w:hAnsi="Times New Roman" w:cs="Times New Roman"/>
          <w:sz w:val="28"/>
          <w:szCs w:val="28"/>
          <w:lang w:val="ru-RU"/>
        </w:rPr>
        <w:t>рогеологічних</w:t>
      </w:r>
      <w:proofErr w:type="spellEnd"/>
      <w:r w:rsidR="00FB344D">
        <w:rPr>
          <w:rFonts w:ascii="Times New Roman" w:hAnsi="Times New Roman" w:cs="Times New Roman"/>
          <w:sz w:val="28"/>
          <w:szCs w:val="28"/>
          <w:lang w:val="ru-RU"/>
        </w:rPr>
        <w:t xml:space="preserve"> та </w:t>
      </w:r>
      <w:proofErr w:type="spellStart"/>
      <w:r w:rsidR="00FB344D">
        <w:rPr>
          <w:rFonts w:ascii="Times New Roman" w:hAnsi="Times New Roman" w:cs="Times New Roman"/>
          <w:sz w:val="28"/>
          <w:szCs w:val="28"/>
          <w:lang w:val="ru-RU"/>
        </w:rPr>
        <w:t>інших</w:t>
      </w:r>
      <w:proofErr w:type="spellEnd"/>
      <w:r w:rsidR="00FB344D">
        <w:rPr>
          <w:rFonts w:ascii="Times New Roman" w:hAnsi="Times New Roman" w:cs="Times New Roman"/>
          <w:sz w:val="28"/>
          <w:szCs w:val="28"/>
          <w:lang w:val="ru-RU"/>
        </w:rPr>
        <w:t xml:space="preserve"> умов </w:t>
      </w:r>
      <w:proofErr w:type="spellStart"/>
      <w:r w:rsidR="00FB344D">
        <w:rPr>
          <w:rFonts w:ascii="Times New Roman" w:hAnsi="Times New Roman" w:cs="Times New Roman"/>
          <w:sz w:val="28"/>
          <w:szCs w:val="28"/>
          <w:lang w:val="ru-RU"/>
        </w:rPr>
        <w:t>роз</w:t>
      </w:r>
      <w:r w:rsidR="0060273B" w:rsidRPr="00B21F27">
        <w:rPr>
          <w:rFonts w:ascii="Times New Roman" w:hAnsi="Times New Roman" w:cs="Times New Roman"/>
          <w:sz w:val="28"/>
          <w:szCs w:val="28"/>
          <w:lang w:val="ru-RU"/>
        </w:rPr>
        <w:t>робки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родовища</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його</w:t>
      </w:r>
      <w:proofErr w:type="spellEnd"/>
      <w:r w:rsidR="0060273B" w:rsidRPr="00B21F27">
        <w:rPr>
          <w:rFonts w:ascii="Times New Roman" w:hAnsi="Times New Roman" w:cs="Times New Roman"/>
          <w:sz w:val="28"/>
          <w:szCs w:val="28"/>
          <w:lang w:val="ru-RU"/>
        </w:rPr>
        <w:t xml:space="preserve"> геолого-</w:t>
      </w:r>
      <w:proofErr w:type="spellStart"/>
      <w:r w:rsidR="0060273B" w:rsidRPr="00B21F27">
        <w:rPr>
          <w:rFonts w:ascii="Times New Roman" w:hAnsi="Times New Roman" w:cs="Times New Roman"/>
          <w:sz w:val="28"/>
          <w:szCs w:val="28"/>
          <w:lang w:val="ru-RU"/>
        </w:rPr>
        <w:t>економічну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оцінку</w:t>
      </w:r>
      <w:proofErr w:type="spellEnd"/>
      <w:r w:rsidR="0060273B" w:rsidRPr="00B21F27">
        <w:rPr>
          <w:rFonts w:ascii="Times New Roman" w:hAnsi="Times New Roman" w:cs="Times New Roman"/>
          <w:sz w:val="28"/>
          <w:szCs w:val="28"/>
          <w:lang w:val="ru-RU"/>
        </w:rPr>
        <w:t xml:space="preserve">, а </w:t>
      </w:r>
      <w:proofErr w:type="spellStart"/>
      <w:r w:rsidR="0060273B" w:rsidRPr="00B21F27">
        <w:rPr>
          <w:rFonts w:ascii="Times New Roman" w:hAnsi="Times New Roman" w:cs="Times New Roman"/>
          <w:sz w:val="28"/>
          <w:szCs w:val="28"/>
          <w:lang w:val="ru-RU"/>
        </w:rPr>
        <w:t>також</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кожний</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прояв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корисних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копалин</w:t>
      </w:r>
      <w:proofErr w:type="spellEnd"/>
      <w:r w:rsidR="0060273B" w:rsidRPr="00B21F27">
        <w:rPr>
          <w:rFonts w:ascii="Times New Roman" w:hAnsi="Times New Roman" w:cs="Times New Roman"/>
          <w:sz w:val="28"/>
          <w:szCs w:val="28"/>
          <w:lang w:val="ru-RU"/>
        </w:rPr>
        <w:t>.</w:t>
      </w:r>
    </w:p>
    <w:p w14:paraId="533F5213" w14:textId="77777777"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6. </w:t>
      </w:r>
      <w:proofErr w:type="spellStart"/>
      <w:r w:rsidR="0060273B" w:rsidRPr="00B21F27">
        <w:rPr>
          <w:rFonts w:ascii="Times New Roman" w:hAnsi="Times New Roman" w:cs="Times New Roman"/>
          <w:b/>
          <w:sz w:val="28"/>
          <w:szCs w:val="28"/>
          <w:lang w:val="ru-RU"/>
        </w:rPr>
        <w:t>Державний</w:t>
      </w:r>
      <w:proofErr w:type="spellEnd"/>
      <w:r w:rsidR="0060273B" w:rsidRPr="00B21F27">
        <w:rPr>
          <w:rFonts w:ascii="Times New Roman" w:hAnsi="Times New Roman" w:cs="Times New Roman"/>
          <w:b/>
          <w:sz w:val="28"/>
          <w:szCs w:val="28"/>
          <w:lang w:val="ru-RU"/>
        </w:rPr>
        <w:t xml:space="preserve"> кадастр </w:t>
      </w:r>
      <w:proofErr w:type="spellStart"/>
      <w:r w:rsidR="0060273B" w:rsidRPr="00B21F27">
        <w:rPr>
          <w:rFonts w:ascii="Times New Roman" w:hAnsi="Times New Roman" w:cs="Times New Roman"/>
          <w:b/>
          <w:sz w:val="28"/>
          <w:szCs w:val="28"/>
          <w:lang w:val="ru-RU"/>
        </w:rPr>
        <w:t>тваринного</w:t>
      </w:r>
      <w:proofErr w:type="spellEnd"/>
      <w:r w:rsidR="0060273B" w:rsidRPr="00B21F27">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світу</w:t>
      </w:r>
      <w:proofErr w:type="spellEnd"/>
      <w:r w:rsidR="0060273B" w:rsidRPr="00B21F27">
        <w:rPr>
          <w:rFonts w:ascii="Times New Roman" w:hAnsi="Times New Roman" w:cs="Times New Roman"/>
          <w:sz w:val="28"/>
          <w:szCs w:val="28"/>
          <w:lang w:val="ru-RU"/>
        </w:rPr>
        <w:t xml:space="preserve"> </w:t>
      </w:r>
      <w:r w:rsidR="00273026">
        <w:rPr>
          <w:rFonts w:ascii="Times New Roman" w:hAnsi="Times New Roman" w:cs="Times New Roman"/>
          <w:sz w:val="28"/>
          <w:szCs w:val="28"/>
          <w:lang w:val="ru-RU"/>
        </w:rPr>
        <w:t>-</w:t>
      </w:r>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систематизован</w:t>
      </w:r>
      <w:r w:rsidR="00273026">
        <w:rPr>
          <w:rFonts w:ascii="Times New Roman" w:hAnsi="Times New Roman" w:cs="Times New Roman"/>
          <w:sz w:val="28"/>
          <w:szCs w:val="28"/>
          <w:lang w:val="ru-RU"/>
        </w:rPr>
        <w:t>а</w:t>
      </w:r>
      <w:proofErr w:type="spellEnd"/>
      <w:r w:rsidR="00273026">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сукупніст</w:t>
      </w:r>
      <w:r w:rsidR="0030051D" w:rsidRPr="00B21F27">
        <w:rPr>
          <w:rFonts w:ascii="Times New Roman" w:hAnsi="Times New Roman" w:cs="Times New Roman"/>
          <w:sz w:val="28"/>
          <w:szCs w:val="28"/>
          <w:lang w:val="ru-RU"/>
        </w:rPr>
        <w:t>ь</w:t>
      </w:r>
      <w:proofErr w:type="spellEnd"/>
      <w:r w:rsidR="0030051D" w:rsidRPr="00B21F27">
        <w:rPr>
          <w:rFonts w:ascii="Times New Roman" w:hAnsi="Times New Roman" w:cs="Times New Roman"/>
          <w:sz w:val="28"/>
          <w:szCs w:val="28"/>
          <w:lang w:val="ru-RU"/>
        </w:rPr>
        <w:t xml:space="preserve"> </w:t>
      </w:r>
      <w:proofErr w:type="spellStart"/>
      <w:r w:rsidR="0030051D" w:rsidRPr="00B21F27">
        <w:rPr>
          <w:rFonts w:ascii="Times New Roman" w:hAnsi="Times New Roman" w:cs="Times New Roman"/>
          <w:sz w:val="28"/>
          <w:szCs w:val="28"/>
          <w:lang w:val="ru-RU"/>
        </w:rPr>
        <w:t>відомостей</w:t>
      </w:r>
      <w:proofErr w:type="spellEnd"/>
      <w:r w:rsidR="0030051D" w:rsidRPr="00B21F27">
        <w:rPr>
          <w:rFonts w:ascii="Times New Roman" w:hAnsi="Times New Roman" w:cs="Times New Roman"/>
          <w:sz w:val="28"/>
          <w:szCs w:val="28"/>
          <w:lang w:val="ru-RU"/>
        </w:rPr>
        <w:t xml:space="preserve"> про </w:t>
      </w:r>
      <w:proofErr w:type="spellStart"/>
      <w:r w:rsidR="0030051D" w:rsidRPr="00B21F27">
        <w:rPr>
          <w:rFonts w:ascii="Times New Roman" w:hAnsi="Times New Roman" w:cs="Times New Roman"/>
          <w:sz w:val="28"/>
          <w:szCs w:val="28"/>
          <w:lang w:val="ru-RU"/>
        </w:rPr>
        <w:t>географічне</w:t>
      </w:r>
      <w:proofErr w:type="spellEnd"/>
      <w:r w:rsidR="0030051D" w:rsidRPr="00B21F27">
        <w:rPr>
          <w:rFonts w:ascii="Times New Roman" w:hAnsi="Times New Roman" w:cs="Times New Roman"/>
          <w:sz w:val="28"/>
          <w:szCs w:val="28"/>
          <w:lang w:val="ru-RU"/>
        </w:rPr>
        <w:t xml:space="preserve"> </w:t>
      </w:r>
      <w:proofErr w:type="spellStart"/>
      <w:r w:rsidR="0030051D" w:rsidRPr="00B21F27">
        <w:rPr>
          <w:rFonts w:ascii="Times New Roman" w:hAnsi="Times New Roman" w:cs="Times New Roman"/>
          <w:sz w:val="28"/>
          <w:szCs w:val="28"/>
          <w:lang w:val="ru-RU"/>
        </w:rPr>
        <w:t>по</w:t>
      </w:r>
      <w:r w:rsidR="0060273B" w:rsidRPr="00B21F27">
        <w:rPr>
          <w:rFonts w:ascii="Times New Roman" w:hAnsi="Times New Roman" w:cs="Times New Roman"/>
          <w:sz w:val="28"/>
          <w:szCs w:val="28"/>
          <w:lang w:val="ru-RU"/>
        </w:rPr>
        <w:t>ширення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видів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груп</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видів</w:t>
      </w:r>
      <w:proofErr w:type="spellEnd"/>
      <w:r w:rsidR="0060273B" w:rsidRPr="00B21F27">
        <w:rPr>
          <w:rFonts w:ascii="Times New Roman" w:hAnsi="Times New Roman" w:cs="Times New Roman"/>
          <w:sz w:val="28"/>
          <w:szCs w:val="28"/>
          <w:lang w:val="ru-RU"/>
        </w:rPr>
        <w:t xml:space="preserve">) тварин, </w:t>
      </w:r>
      <w:proofErr w:type="spellStart"/>
      <w:r w:rsidR="0060273B" w:rsidRPr="00B21F27">
        <w:rPr>
          <w:rFonts w:ascii="Times New Roman" w:hAnsi="Times New Roman" w:cs="Times New Roman"/>
          <w:sz w:val="28"/>
          <w:szCs w:val="28"/>
          <w:lang w:val="ru-RU"/>
        </w:rPr>
        <w:t>їх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чисельність</w:t>
      </w:r>
      <w:proofErr w:type="spellEnd"/>
      <w:r w:rsidR="0060273B" w:rsidRPr="00B21F27">
        <w:rPr>
          <w:rFonts w:ascii="Times New Roman" w:hAnsi="Times New Roman" w:cs="Times New Roman"/>
          <w:sz w:val="28"/>
          <w:szCs w:val="28"/>
          <w:lang w:val="ru-RU"/>
        </w:rPr>
        <w:t xml:space="preserve"> і стан, характеристики </w:t>
      </w:r>
      <w:proofErr w:type="spellStart"/>
      <w:r w:rsidR="0060273B" w:rsidRPr="00B21F27">
        <w:rPr>
          <w:rFonts w:ascii="Times New Roman" w:hAnsi="Times New Roman" w:cs="Times New Roman"/>
          <w:sz w:val="28"/>
          <w:szCs w:val="28"/>
          <w:lang w:val="ru-RU"/>
        </w:rPr>
        <w:t>середовища</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їх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перебування</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сучасного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господарського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використання</w:t>
      </w:r>
      <w:proofErr w:type="spellEnd"/>
      <w:r w:rsidR="0060273B" w:rsidRPr="00B21F27">
        <w:rPr>
          <w:rFonts w:ascii="Times New Roman" w:hAnsi="Times New Roman" w:cs="Times New Roman"/>
          <w:sz w:val="28"/>
          <w:szCs w:val="28"/>
          <w:lang w:val="ru-RU"/>
        </w:rPr>
        <w:t xml:space="preserve">, а </w:t>
      </w:r>
      <w:proofErr w:type="spellStart"/>
      <w:r w:rsidR="0060273B" w:rsidRPr="00B21F27">
        <w:rPr>
          <w:rFonts w:ascii="Times New Roman" w:hAnsi="Times New Roman" w:cs="Times New Roman"/>
          <w:sz w:val="28"/>
          <w:szCs w:val="28"/>
          <w:lang w:val="ru-RU"/>
        </w:rPr>
        <w:t>також</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інші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дані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необхідні</w:t>
      </w:r>
      <w:proofErr w:type="spellEnd"/>
      <w:r w:rsidR="0060273B" w:rsidRPr="00B21F27">
        <w:rPr>
          <w:rFonts w:ascii="Times New Roman" w:hAnsi="Times New Roman" w:cs="Times New Roman"/>
          <w:sz w:val="28"/>
          <w:szCs w:val="28"/>
          <w:lang w:val="ru-RU"/>
        </w:rPr>
        <w:t xml:space="preserve"> для </w:t>
      </w:r>
      <w:proofErr w:type="spellStart"/>
      <w:r w:rsidR="0060273B" w:rsidRPr="00B21F27">
        <w:rPr>
          <w:rFonts w:ascii="Times New Roman" w:hAnsi="Times New Roman" w:cs="Times New Roman"/>
          <w:sz w:val="28"/>
          <w:szCs w:val="28"/>
          <w:lang w:val="ru-RU"/>
        </w:rPr>
        <w:t>забезпечення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охорони</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раціонального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використання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тваринного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світу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Ведення</w:t>
      </w:r>
      <w:proofErr w:type="spellEnd"/>
      <w:r w:rsidR="0060273B" w:rsidRPr="00B21F27">
        <w:rPr>
          <w:rFonts w:ascii="Times New Roman" w:hAnsi="Times New Roman" w:cs="Times New Roman"/>
          <w:sz w:val="28"/>
          <w:szCs w:val="28"/>
          <w:lang w:val="ru-RU"/>
        </w:rPr>
        <w:t xml:space="preserve"> кадастру </w:t>
      </w:r>
      <w:proofErr w:type="spellStart"/>
      <w:r w:rsidR="0060273B" w:rsidRPr="00B21F27">
        <w:rPr>
          <w:rFonts w:ascii="Times New Roman" w:hAnsi="Times New Roman" w:cs="Times New Roman"/>
          <w:sz w:val="28"/>
          <w:szCs w:val="28"/>
          <w:lang w:val="ru-RU"/>
        </w:rPr>
        <w:t>тваринного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світу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покладено</w:t>
      </w:r>
      <w:proofErr w:type="spellEnd"/>
      <w:r w:rsidR="0060273B" w:rsidRPr="00B21F27">
        <w:rPr>
          <w:rFonts w:ascii="Times New Roman" w:hAnsi="Times New Roman" w:cs="Times New Roman"/>
          <w:sz w:val="28"/>
          <w:szCs w:val="28"/>
          <w:lang w:val="ru-RU"/>
        </w:rPr>
        <w:t xml:space="preserve"> на </w:t>
      </w:r>
      <w:proofErr w:type="spellStart"/>
      <w:r w:rsidR="0060273B" w:rsidRPr="00B21F27">
        <w:rPr>
          <w:rFonts w:ascii="Times New Roman" w:hAnsi="Times New Roman" w:cs="Times New Roman"/>
          <w:sz w:val="28"/>
          <w:szCs w:val="28"/>
          <w:lang w:val="ru-RU"/>
        </w:rPr>
        <w:t>Мін</w:t>
      </w:r>
      <w:r w:rsidR="00273026">
        <w:rPr>
          <w:rFonts w:ascii="Times New Roman" w:hAnsi="Times New Roman" w:cs="Times New Roman"/>
          <w:sz w:val="28"/>
          <w:szCs w:val="28"/>
          <w:lang w:val="ru-RU"/>
        </w:rPr>
        <w:t>природи</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У</w:t>
      </w:r>
      <w:r w:rsidR="0060273B" w:rsidRPr="00B21F27">
        <w:rPr>
          <w:rFonts w:ascii="Times New Roman" w:hAnsi="Times New Roman" w:cs="Times New Roman"/>
          <w:sz w:val="28"/>
          <w:szCs w:val="28"/>
          <w:lang w:val="ru-RU"/>
        </w:rPr>
        <w:t>країни</w:t>
      </w:r>
      <w:proofErr w:type="spellEnd"/>
      <w:r w:rsidR="0060273B" w:rsidRPr="00B21F27">
        <w:rPr>
          <w:rFonts w:ascii="Times New Roman" w:hAnsi="Times New Roman" w:cs="Times New Roman"/>
          <w:sz w:val="28"/>
          <w:szCs w:val="28"/>
          <w:lang w:val="ru-RU"/>
        </w:rPr>
        <w:t>.</w:t>
      </w:r>
    </w:p>
    <w:p w14:paraId="3F3C7433" w14:textId="77777777"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7. </w:t>
      </w:r>
      <w:proofErr w:type="spellStart"/>
      <w:r w:rsidR="0060273B" w:rsidRPr="00B21F27">
        <w:rPr>
          <w:rFonts w:ascii="Times New Roman" w:hAnsi="Times New Roman" w:cs="Times New Roman"/>
          <w:b/>
          <w:sz w:val="28"/>
          <w:szCs w:val="28"/>
          <w:lang w:val="ru-RU"/>
        </w:rPr>
        <w:t>Державний</w:t>
      </w:r>
      <w:proofErr w:type="spellEnd"/>
      <w:r w:rsidR="0060273B" w:rsidRPr="00B21F27">
        <w:rPr>
          <w:rFonts w:ascii="Times New Roman" w:hAnsi="Times New Roman" w:cs="Times New Roman"/>
          <w:b/>
          <w:sz w:val="28"/>
          <w:szCs w:val="28"/>
          <w:lang w:val="ru-RU"/>
        </w:rPr>
        <w:t xml:space="preserve"> кадастр </w:t>
      </w:r>
      <w:proofErr w:type="spellStart"/>
      <w:r w:rsidR="0060273B" w:rsidRPr="00B21F27">
        <w:rPr>
          <w:rFonts w:ascii="Times New Roman" w:hAnsi="Times New Roman" w:cs="Times New Roman"/>
          <w:b/>
          <w:sz w:val="28"/>
          <w:szCs w:val="28"/>
          <w:lang w:val="ru-RU"/>
        </w:rPr>
        <w:t>територій</w:t>
      </w:r>
      <w:proofErr w:type="spellEnd"/>
      <w:r w:rsidR="0060273B" w:rsidRPr="00B21F27">
        <w:rPr>
          <w:rFonts w:ascii="Times New Roman" w:hAnsi="Times New Roman" w:cs="Times New Roman"/>
          <w:b/>
          <w:sz w:val="28"/>
          <w:szCs w:val="28"/>
          <w:lang w:val="ru-RU"/>
        </w:rPr>
        <w:t xml:space="preserve"> та </w:t>
      </w:r>
      <w:proofErr w:type="spellStart"/>
      <w:r w:rsidR="0060273B" w:rsidRPr="00B21F27">
        <w:rPr>
          <w:rFonts w:ascii="Times New Roman" w:hAnsi="Times New Roman" w:cs="Times New Roman"/>
          <w:b/>
          <w:sz w:val="28"/>
          <w:szCs w:val="28"/>
          <w:lang w:val="ru-RU"/>
        </w:rPr>
        <w:t>об’єктів</w:t>
      </w:r>
      <w:proofErr w:type="spellEnd"/>
      <w:r w:rsidR="0060273B" w:rsidRPr="00B21F27">
        <w:rPr>
          <w:rFonts w:ascii="Times New Roman" w:hAnsi="Times New Roman" w:cs="Times New Roman"/>
          <w:b/>
          <w:sz w:val="28"/>
          <w:szCs w:val="28"/>
          <w:lang w:val="ru-RU"/>
        </w:rPr>
        <w:t xml:space="preserve"> природно-</w:t>
      </w:r>
      <w:proofErr w:type="spellStart"/>
      <w:r w:rsidR="0060273B" w:rsidRPr="00B21F27">
        <w:rPr>
          <w:rFonts w:ascii="Times New Roman" w:hAnsi="Times New Roman" w:cs="Times New Roman"/>
          <w:b/>
          <w:sz w:val="28"/>
          <w:szCs w:val="28"/>
          <w:lang w:val="ru-RU"/>
        </w:rPr>
        <w:t>заповідного</w:t>
      </w:r>
      <w:proofErr w:type="spellEnd"/>
      <w:r w:rsidR="0060273B" w:rsidRPr="00B21F27">
        <w:rPr>
          <w:rFonts w:ascii="Times New Roman" w:hAnsi="Times New Roman" w:cs="Times New Roman"/>
          <w:b/>
          <w:sz w:val="28"/>
          <w:szCs w:val="28"/>
          <w:lang w:val="ru-RU"/>
        </w:rPr>
        <w:t xml:space="preserve"> фонду</w:t>
      </w:r>
      <w:r w:rsidR="0060273B" w:rsidRPr="00B21F27">
        <w:rPr>
          <w:rFonts w:ascii="Times New Roman" w:hAnsi="Times New Roman" w:cs="Times New Roman"/>
          <w:sz w:val="28"/>
          <w:szCs w:val="28"/>
          <w:lang w:val="ru-RU"/>
        </w:rPr>
        <w:t xml:space="preserve"> </w:t>
      </w:r>
      <w:r w:rsidR="00273026">
        <w:rPr>
          <w:rFonts w:ascii="Times New Roman" w:hAnsi="Times New Roman" w:cs="Times New Roman"/>
          <w:sz w:val="28"/>
          <w:szCs w:val="28"/>
          <w:lang w:val="ru-RU"/>
        </w:rPr>
        <w:t>-</w:t>
      </w:r>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правовий</w:t>
      </w:r>
      <w:proofErr w:type="spellEnd"/>
      <w:r w:rsidR="0060273B" w:rsidRPr="00B21F27">
        <w:rPr>
          <w:rFonts w:ascii="Times New Roman" w:hAnsi="Times New Roman" w:cs="Times New Roman"/>
          <w:sz w:val="28"/>
          <w:szCs w:val="28"/>
          <w:lang w:val="ru-RU"/>
        </w:rPr>
        <w:t xml:space="preserve"> статус, </w:t>
      </w:r>
      <w:proofErr w:type="spellStart"/>
      <w:r w:rsidR="0060273B" w:rsidRPr="00B21F27">
        <w:rPr>
          <w:rFonts w:ascii="Times New Roman" w:hAnsi="Times New Roman" w:cs="Times New Roman"/>
          <w:sz w:val="28"/>
          <w:szCs w:val="28"/>
          <w:lang w:val="ru-RU"/>
        </w:rPr>
        <w:t>належність</w:t>
      </w:r>
      <w:proofErr w:type="spellEnd"/>
      <w:r w:rsidR="0060273B" w:rsidRPr="00B21F27">
        <w:rPr>
          <w:rFonts w:ascii="Times New Roman" w:hAnsi="Times New Roman" w:cs="Times New Roman"/>
          <w:sz w:val="28"/>
          <w:szCs w:val="28"/>
          <w:lang w:val="ru-RU"/>
        </w:rPr>
        <w:t xml:space="preserve">, режим, </w:t>
      </w:r>
      <w:proofErr w:type="spellStart"/>
      <w:r w:rsidR="0060273B" w:rsidRPr="00B21F27">
        <w:rPr>
          <w:rFonts w:ascii="Times New Roman" w:hAnsi="Times New Roman" w:cs="Times New Roman"/>
          <w:sz w:val="28"/>
          <w:szCs w:val="28"/>
          <w:lang w:val="ru-RU"/>
        </w:rPr>
        <w:t>географічне</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положення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кількісні</w:t>
      </w:r>
      <w:proofErr w:type="spellEnd"/>
      <w:r w:rsidR="0060273B" w:rsidRPr="00B21F27">
        <w:rPr>
          <w:rFonts w:ascii="Times New Roman" w:hAnsi="Times New Roman" w:cs="Times New Roman"/>
          <w:sz w:val="28"/>
          <w:szCs w:val="28"/>
          <w:lang w:val="ru-RU"/>
        </w:rPr>
        <w:t xml:space="preserve"> і</w:t>
      </w:r>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якісні</w:t>
      </w:r>
      <w:proofErr w:type="spellEnd"/>
      <w:r w:rsidR="00273026">
        <w:rPr>
          <w:rFonts w:ascii="Times New Roman" w:hAnsi="Times New Roman" w:cs="Times New Roman"/>
          <w:sz w:val="28"/>
          <w:szCs w:val="28"/>
          <w:lang w:val="ru-RU"/>
        </w:rPr>
        <w:t xml:space="preserve"> характеристики </w:t>
      </w:r>
      <w:proofErr w:type="spellStart"/>
      <w:r w:rsidR="00273026">
        <w:rPr>
          <w:rFonts w:ascii="Times New Roman" w:hAnsi="Times New Roman" w:cs="Times New Roman"/>
          <w:sz w:val="28"/>
          <w:szCs w:val="28"/>
          <w:lang w:val="ru-RU"/>
        </w:rPr>
        <w:t>цих</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тери</w:t>
      </w:r>
      <w:r w:rsidR="0060273B" w:rsidRPr="00B21F27">
        <w:rPr>
          <w:rFonts w:ascii="Times New Roman" w:hAnsi="Times New Roman" w:cs="Times New Roman"/>
          <w:sz w:val="28"/>
          <w:szCs w:val="28"/>
          <w:lang w:val="ru-RU"/>
        </w:rPr>
        <w:t>торій</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об’єктів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їх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природоохоронну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наукову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освітню</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виховну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рекреаційну</w:t>
      </w:r>
      <w:proofErr w:type="spellEnd"/>
      <w:r w:rsidR="0060273B" w:rsidRPr="00B21F27">
        <w:rPr>
          <w:rFonts w:ascii="Times New Roman" w:hAnsi="Times New Roman" w:cs="Times New Roman"/>
          <w:sz w:val="28"/>
          <w:szCs w:val="28"/>
          <w:lang w:val="ru-RU"/>
        </w:rPr>
        <w:t xml:space="preserve"> й </w:t>
      </w:r>
      <w:proofErr w:type="spellStart"/>
      <w:r w:rsidR="0060273B" w:rsidRPr="00B21F27">
        <w:rPr>
          <w:rFonts w:ascii="Times New Roman" w:hAnsi="Times New Roman" w:cs="Times New Roman"/>
          <w:sz w:val="28"/>
          <w:szCs w:val="28"/>
          <w:lang w:val="ru-RU"/>
        </w:rPr>
        <w:t>іншу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цінність</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Веден</w:t>
      </w:r>
      <w:r w:rsidR="00273026">
        <w:rPr>
          <w:rFonts w:ascii="Times New Roman" w:hAnsi="Times New Roman" w:cs="Times New Roman"/>
          <w:sz w:val="28"/>
          <w:szCs w:val="28"/>
          <w:lang w:val="ru-RU"/>
        </w:rPr>
        <w:t>ня</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зазначеного</w:t>
      </w:r>
      <w:proofErr w:type="spellEnd"/>
      <w:r w:rsidR="00273026">
        <w:rPr>
          <w:rFonts w:ascii="Times New Roman" w:hAnsi="Times New Roman" w:cs="Times New Roman"/>
          <w:sz w:val="28"/>
          <w:szCs w:val="28"/>
          <w:lang w:val="ru-RU"/>
        </w:rPr>
        <w:t xml:space="preserve"> кадастру </w:t>
      </w:r>
      <w:proofErr w:type="spellStart"/>
      <w:r w:rsidR="00273026">
        <w:rPr>
          <w:rFonts w:ascii="Times New Roman" w:hAnsi="Times New Roman" w:cs="Times New Roman"/>
          <w:sz w:val="28"/>
          <w:szCs w:val="28"/>
          <w:lang w:val="ru-RU"/>
        </w:rPr>
        <w:t>покладе</w:t>
      </w:r>
      <w:r w:rsidR="0060273B" w:rsidRPr="00B21F27">
        <w:rPr>
          <w:rFonts w:ascii="Times New Roman" w:hAnsi="Times New Roman" w:cs="Times New Roman"/>
          <w:sz w:val="28"/>
          <w:szCs w:val="28"/>
          <w:lang w:val="ru-RU"/>
        </w:rPr>
        <w:t>но</w:t>
      </w:r>
      <w:proofErr w:type="spellEnd"/>
      <w:r w:rsidR="0060273B" w:rsidRPr="00B21F27">
        <w:rPr>
          <w:rFonts w:ascii="Times New Roman" w:hAnsi="Times New Roman" w:cs="Times New Roman"/>
          <w:sz w:val="28"/>
          <w:szCs w:val="28"/>
          <w:lang w:val="ru-RU"/>
        </w:rPr>
        <w:t xml:space="preserve"> на </w:t>
      </w:r>
      <w:proofErr w:type="spellStart"/>
      <w:r w:rsidR="0060273B" w:rsidRPr="00B21F27">
        <w:rPr>
          <w:rFonts w:ascii="Times New Roman" w:hAnsi="Times New Roman" w:cs="Times New Roman"/>
          <w:sz w:val="28"/>
          <w:szCs w:val="28"/>
          <w:lang w:val="ru-RU"/>
        </w:rPr>
        <w:t>Мін</w:t>
      </w:r>
      <w:r w:rsidR="00273026">
        <w:rPr>
          <w:rFonts w:ascii="Times New Roman" w:hAnsi="Times New Roman" w:cs="Times New Roman"/>
          <w:sz w:val="28"/>
          <w:szCs w:val="28"/>
          <w:lang w:val="ru-RU"/>
        </w:rPr>
        <w:t>природи</w:t>
      </w:r>
      <w:proofErr w:type="spellEnd"/>
      <w:r w:rsidR="00273026">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України</w:t>
      </w:r>
      <w:proofErr w:type="spellEnd"/>
      <w:r w:rsidR="0060273B" w:rsidRPr="00B21F27">
        <w:rPr>
          <w:rFonts w:ascii="Times New Roman" w:hAnsi="Times New Roman" w:cs="Times New Roman"/>
          <w:sz w:val="28"/>
          <w:szCs w:val="28"/>
          <w:lang w:val="ru-RU"/>
        </w:rPr>
        <w:t>.</w:t>
      </w:r>
    </w:p>
    <w:p w14:paraId="0D42A571" w14:textId="77777777" w:rsidR="0060273B" w:rsidRPr="00B21F27" w:rsidRDefault="009B0D85"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8. </w:t>
      </w:r>
      <w:proofErr w:type="spellStart"/>
      <w:r w:rsidR="0060273B" w:rsidRPr="00B21F27">
        <w:rPr>
          <w:rFonts w:ascii="Times New Roman" w:hAnsi="Times New Roman" w:cs="Times New Roman"/>
          <w:b/>
          <w:sz w:val="28"/>
          <w:szCs w:val="28"/>
          <w:lang w:val="ru-RU"/>
        </w:rPr>
        <w:t>Державний</w:t>
      </w:r>
      <w:proofErr w:type="spellEnd"/>
      <w:r w:rsidR="0060273B" w:rsidRPr="00B21F27">
        <w:rPr>
          <w:rFonts w:ascii="Times New Roman" w:hAnsi="Times New Roman" w:cs="Times New Roman"/>
          <w:b/>
          <w:sz w:val="28"/>
          <w:szCs w:val="28"/>
          <w:lang w:val="ru-RU"/>
        </w:rPr>
        <w:t xml:space="preserve"> кадастр </w:t>
      </w:r>
      <w:proofErr w:type="spellStart"/>
      <w:r w:rsidR="0060273B" w:rsidRPr="00B21F27">
        <w:rPr>
          <w:rFonts w:ascii="Times New Roman" w:hAnsi="Times New Roman" w:cs="Times New Roman"/>
          <w:b/>
          <w:sz w:val="28"/>
          <w:szCs w:val="28"/>
          <w:lang w:val="ru-RU"/>
        </w:rPr>
        <w:t>природних</w:t>
      </w:r>
      <w:proofErr w:type="spellEnd"/>
      <w:r w:rsidR="0060273B" w:rsidRPr="00B21F27">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лікувальних</w:t>
      </w:r>
      <w:proofErr w:type="spellEnd"/>
      <w:r w:rsidR="0060273B" w:rsidRPr="00B21F27">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ресурсів</w:t>
      </w:r>
      <w:proofErr w:type="spellEnd"/>
      <w:r w:rsidR="0060273B" w:rsidRPr="00B21F27">
        <w:rPr>
          <w:rFonts w:ascii="Times New Roman" w:hAnsi="Times New Roman" w:cs="Times New Roman"/>
          <w:sz w:val="28"/>
          <w:szCs w:val="28"/>
          <w:lang w:val="ru-RU"/>
        </w:rPr>
        <w:t xml:space="preserve"> </w:t>
      </w:r>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зведені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відомост</w:t>
      </w:r>
      <w:r w:rsidR="00273026">
        <w:rPr>
          <w:rFonts w:ascii="Times New Roman" w:hAnsi="Times New Roman" w:cs="Times New Roman"/>
          <w:sz w:val="28"/>
          <w:szCs w:val="28"/>
          <w:lang w:val="ru-RU"/>
        </w:rPr>
        <w:t>і</w:t>
      </w:r>
      <w:proofErr w:type="spellEnd"/>
      <w:r w:rsidR="0060273B" w:rsidRPr="00B21F27">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кількість</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якість</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інші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важливі</w:t>
      </w:r>
      <w:proofErr w:type="spellEnd"/>
      <w:r w:rsidR="0060273B" w:rsidRPr="00B21F27">
        <w:rPr>
          <w:rFonts w:ascii="Times New Roman" w:hAnsi="Times New Roman" w:cs="Times New Roman"/>
          <w:sz w:val="28"/>
          <w:szCs w:val="28"/>
          <w:lang w:val="ru-RU"/>
        </w:rPr>
        <w:t xml:space="preserve"> характеристики </w:t>
      </w:r>
      <w:proofErr w:type="spellStart"/>
      <w:r w:rsidR="0060273B" w:rsidRPr="00B21F27">
        <w:rPr>
          <w:rFonts w:ascii="Times New Roman" w:hAnsi="Times New Roman" w:cs="Times New Roman"/>
          <w:sz w:val="28"/>
          <w:szCs w:val="28"/>
          <w:lang w:val="ru-RU"/>
        </w:rPr>
        <w:t>всіх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природних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лікувальних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ресурсів</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що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виявлені</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підраховані</w:t>
      </w:r>
      <w:proofErr w:type="spellEnd"/>
      <w:r w:rsidR="0060273B" w:rsidRPr="00B21F27">
        <w:rPr>
          <w:rFonts w:ascii="Times New Roman" w:hAnsi="Times New Roman" w:cs="Times New Roman"/>
          <w:sz w:val="28"/>
          <w:szCs w:val="28"/>
          <w:lang w:val="ru-RU"/>
        </w:rPr>
        <w:t xml:space="preserve"> на </w:t>
      </w:r>
      <w:proofErr w:type="spellStart"/>
      <w:r w:rsidR="0060273B" w:rsidRPr="00B21F27">
        <w:rPr>
          <w:rFonts w:ascii="Times New Roman" w:hAnsi="Times New Roman" w:cs="Times New Roman"/>
          <w:sz w:val="28"/>
          <w:szCs w:val="28"/>
          <w:lang w:val="ru-RU"/>
        </w:rPr>
        <w:t>терито</w:t>
      </w:r>
      <w:r w:rsidR="00273026">
        <w:rPr>
          <w:rFonts w:ascii="Times New Roman" w:hAnsi="Times New Roman" w:cs="Times New Roman"/>
          <w:sz w:val="28"/>
          <w:szCs w:val="28"/>
          <w:lang w:val="ru-RU"/>
        </w:rPr>
        <w:t>рії</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України</w:t>
      </w:r>
      <w:proofErr w:type="spellEnd"/>
      <w:r w:rsidR="00273026">
        <w:rPr>
          <w:rFonts w:ascii="Times New Roman" w:hAnsi="Times New Roman" w:cs="Times New Roman"/>
          <w:sz w:val="28"/>
          <w:szCs w:val="28"/>
          <w:lang w:val="ru-RU"/>
        </w:rPr>
        <w:t xml:space="preserve">, а </w:t>
      </w:r>
      <w:proofErr w:type="spellStart"/>
      <w:r w:rsidR="00273026">
        <w:rPr>
          <w:rFonts w:ascii="Times New Roman" w:hAnsi="Times New Roman" w:cs="Times New Roman"/>
          <w:sz w:val="28"/>
          <w:szCs w:val="28"/>
          <w:lang w:val="ru-RU"/>
        </w:rPr>
        <w:t>також</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можливі</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об</w:t>
      </w:r>
      <w:r w:rsidR="0060273B" w:rsidRPr="00B21F27">
        <w:rPr>
          <w:rFonts w:ascii="Times New Roman" w:hAnsi="Times New Roman" w:cs="Times New Roman"/>
          <w:sz w:val="28"/>
          <w:szCs w:val="28"/>
          <w:lang w:val="ru-RU"/>
        </w:rPr>
        <w:t>сяги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способи</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режими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їх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використ</w:t>
      </w:r>
      <w:r w:rsidR="00273026">
        <w:rPr>
          <w:rFonts w:ascii="Times New Roman" w:hAnsi="Times New Roman" w:cs="Times New Roman"/>
          <w:sz w:val="28"/>
          <w:szCs w:val="28"/>
          <w:lang w:val="ru-RU"/>
        </w:rPr>
        <w:t>ання</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Зазначений</w:t>
      </w:r>
      <w:proofErr w:type="spellEnd"/>
      <w:r w:rsidR="00273026">
        <w:rPr>
          <w:rFonts w:ascii="Times New Roman" w:hAnsi="Times New Roman" w:cs="Times New Roman"/>
          <w:sz w:val="28"/>
          <w:szCs w:val="28"/>
          <w:lang w:val="ru-RU"/>
        </w:rPr>
        <w:t xml:space="preserve"> кадастр </w:t>
      </w:r>
      <w:proofErr w:type="spellStart"/>
      <w:r w:rsidR="00273026">
        <w:rPr>
          <w:rFonts w:ascii="Times New Roman" w:hAnsi="Times New Roman" w:cs="Times New Roman"/>
          <w:sz w:val="28"/>
          <w:szCs w:val="28"/>
          <w:lang w:val="ru-RU"/>
        </w:rPr>
        <w:t>створю</w:t>
      </w:r>
      <w:r w:rsidR="0060273B" w:rsidRPr="00B21F27">
        <w:rPr>
          <w:rFonts w:ascii="Times New Roman" w:hAnsi="Times New Roman" w:cs="Times New Roman"/>
          <w:sz w:val="28"/>
          <w:szCs w:val="28"/>
          <w:lang w:val="ru-RU"/>
        </w:rPr>
        <w:t>ється</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ведеться</w:t>
      </w:r>
      <w:proofErr w:type="spellEnd"/>
      <w:r w:rsidR="0060273B" w:rsidRPr="00B21F27">
        <w:rPr>
          <w:rFonts w:ascii="Times New Roman" w:hAnsi="Times New Roman" w:cs="Times New Roman"/>
          <w:sz w:val="28"/>
          <w:szCs w:val="28"/>
          <w:lang w:val="ru-RU"/>
        </w:rPr>
        <w:t xml:space="preserve"> МОЗ </w:t>
      </w:r>
      <w:proofErr w:type="spellStart"/>
      <w:r w:rsidR="0060273B" w:rsidRPr="00B21F27">
        <w:rPr>
          <w:rFonts w:ascii="Times New Roman" w:hAnsi="Times New Roman" w:cs="Times New Roman"/>
          <w:sz w:val="28"/>
          <w:szCs w:val="28"/>
          <w:lang w:val="ru-RU"/>
        </w:rPr>
        <w:t>України</w:t>
      </w:r>
      <w:proofErr w:type="spellEnd"/>
      <w:r w:rsidR="0060273B" w:rsidRPr="00B21F27">
        <w:rPr>
          <w:rFonts w:ascii="Times New Roman" w:hAnsi="Times New Roman" w:cs="Times New Roman"/>
          <w:sz w:val="28"/>
          <w:szCs w:val="28"/>
          <w:lang w:val="ru-RU"/>
        </w:rPr>
        <w:t>.</w:t>
      </w:r>
    </w:p>
    <w:p w14:paraId="50D19C84" w14:textId="113AE035" w:rsidR="009B0D85" w:rsidRDefault="00983489"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9. </w:t>
      </w:r>
      <w:proofErr w:type="spellStart"/>
      <w:r w:rsidR="0060273B" w:rsidRPr="00B21F27">
        <w:rPr>
          <w:rFonts w:ascii="Times New Roman" w:hAnsi="Times New Roman" w:cs="Times New Roman"/>
          <w:b/>
          <w:sz w:val="28"/>
          <w:szCs w:val="28"/>
          <w:lang w:val="ru-RU"/>
        </w:rPr>
        <w:t>Державн</w:t>
      </w:r>
      <w:r w:rsidR="00273026">
        <w:rPr>
          <w:rFonts w:ascii="Times New Roman" w:hAnsi="Times New Roman" w:cs="Times New Roman"/>
          <w:b/>
          <w:sz w:val="28"/>
          <w:szCs w:val="28"/>
          <w:lang w:val="ru-RU"/>
        </w:rPr>
        <w:t>ий</w:t>
      </w:r>
      <w:proofErr w:type="spellEnd"/>
      <w:r w:rsidR="00273026">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облік</w:t>
      </w:r>
      <w:proofErr w:type="spellEnd"/>
      <w:r w:rsidR="0060273B" w:rsidRPr="00B21F27">
        <w:rPr>
          <w:rFonts w:ascii="Times New Roman" w:hAnsi="Times New Roman" w:cs="Times New Roman"/>
          <w:b/>
          <w:sz w:val="28"/>
          <w:szCs w:val="28"/>
          <w:lang w:val="ru-RU"/>
        </w:rPr>
        <w:t xml:space="preserve"> в </w:t>
      </w:r>
      <w:proofErr w:type="spellStart"/>
      <w:r w:rsidR="0060273B" w:rsidRPr="00B21F27">
        <w:rPr>
          <w:rFonts w:ascii="Times New Roman" w:hAnsi="Times New Roman" w:cs="Times New Roman"/>
          <w:b/>
          <w:sz w:val="28"/>
          <w:szCs w:val="28"/>
          <w:lang w:val="ru-RU"/>
        </w:rPr>
        <w:t>галузі</w:t>
      </w:r>
      <w:proofErr w:type="spellEnd"/>
      <w:r w:rsidR="0060273B" w:rsidRPr="00B21F27">
        <w:rPr>
          <w:rFonts w:ascii="Times New Roman" w:hAnsi="Times New Roman" w:cs="Times New Roman"/>
          <w:b/>
          <w:sz w:val="28"/>
          <w:szCs w:val="28"/>
          <w:lang w:val="ru-RU"/>
        </w:rPr>
        <w:t xml:space="preserve"> </w:t>
      </w:r>
      <w:proofErr w:type="spellStart"/>
      <w:r w:rsidR="0060273B" w:rsidRPr="00B21F27">
        <w:rPr>
          <w:rFonts w:ascii="Times New Roman" w:hAnsi="Times New Roman" w:cs="Times New Roman"/>
          <w:b/>
          <w:sz w:val="28"/>
          <w:szCs w:val="28"/>
          <w:lang w:val="ru-RU"/>
        </w:rPr>
        <w:t>охорони</w:t>
      </w:r>
      <w:proofErr w:type="spellEnd"/>
      <w:r w:rsidR="0060273B" w:rsidRPr="00B21F27">
        <w:rPr>
          <w:rFonts w:ascii="Times New Roman" w:hAnsi="Times New Roman" w:cs="Times New Roman"/>
          <w:b/>
          <w:sz w:val="28"/>
          <w:szCs w:val="28"/>
          <w:lang w:val="ru-RU"/>
        </w:rPr>
        <w:t xml:space="preserve"> атмосферного </w:t>
      </w:r>
      <w:proofErr w:type="spellStart"/>
      <w:r w:rsidR="0060273B" w:rsidRPr="00B21F27">
        <w:rPr>
          <w:rFonts w:ascii="Times New Roman" w:hAnsi="Times New Roman" w:cs="Times New Roman"/>
          <w:b/>
          <w:sz w:val="28"/>
          <w:szCs w:val="28"/>
          <w:lang w:val="ru-RU"/>
        </w:rPr>
        <w:t>повітря</w:t>
      </w:r>
      <w:proofErr w:type="spellEnd"/>
      <w:r w:rsidR="0060273B" w:rsidRPr="00B21F27">
        <w:rPr>
          <w:rFonts w:ascii="Times New Roman" w:hAnsi="Times New Roman" w:cs="Times New Roman"/>
          <w:sz w:val="28"/>
          <w:szCs w:val="28"/>
          <w:lang w:val="ru-RU"/>
        </w:rPr>
        <w:t xml:space="preserve"> </w:t>
      </w:r>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це</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дані</w:t>
      </w:r>
      <w:proofErr w:type="spellEnd"/>
      <w:r w:rsidR="00273026">
        <w:rPr>
          <w:rFonts w:ascii="Times New Roman" w:hAnsi="Times New Roman" w:cs="Times New Roman"/>
          <w:sz w:val="28"/>
          <w:szCs w:val="28"/>
          <w:lang w:val="ru-RU"/>
        </w:rPr>
        <w:t xml:space="preserve"> про </w:t>
      </w:r>
      <w:proofErr w:type="spellStart"/>
      <w:r w:rsidR="0060273B" w:rsidRPr="00B21F27">
        <w:rPr>
          <w:rFonts w:ascii="Times New Roman" w:hAnsi="Times New Roman" w:cs="Times New Roman"/>
          <w:sz w:val="28"/>
          <w:szCs w:val="28"/>
          <w:lang w:val="ru-RU"/>
        </w:rPr>
        <w:t>об’єкти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які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справляють</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або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можуть</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справити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шкідливий</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вплив</w:t>
      </w:r>
      <w:proofErr w:type="spellEnd"/>
      <w:r w:rsidR="0060273B" w:rsidRPr="00B21F27">
        <w:rPr>
          <w:rFonts w:ascii="Times New Roman" w:hAnsi="Times New Roman" w:cs="Times New Roman"/>
          <w:sz w:val="28"/>
          <w:szCs w:val="28"/>
          <w:lang w:val="ru-RU"/>
        </w:rPr>
        <w:t xml:space="preserve"> на </w:t>
      </w:r>
      <w:proofErr w:type="spellStart"/>
      <w:r w:rsidR="0060273B" w:rsidRPr="00B21F27">
        <w:rPr>
          <w:rFonts w:ascii="Times New Roman" w:hAnsi="Times New Roman" w:cs="Times New Roman"/>
          <w:sz w:val="28"/>
          <w:szCs w:val="28"/>
          <w:lang w:val="ru-RU"/>
        </w:rPr>
        <w:t>здоров’я</w:t>
      </w:r>
      <w:proofErr w:type="spellEnd"/>
      <w:r w:rsidR="0060273B" w:rsidRPr="00B21F27">
        <w:rPr>
          <w:rFonts w:ascii="Times New Roman" w:hAnsi="Times New Roman" w:cs="Times New Roman"/>
          <w:sz w:val="28"/>
          <w:szCs w:val="28"/>
          <w:lang w:val="ru-RU"/>
        </w:rPr>
        <w:t xml:space="preserve"> людей та на стан атмосферного </w:t>
      </w:r>
      <w:proofErr w:type="spellStart"/>
      <w:r w:rsidR="0060273B" w:rsidRPr="00B21F27">
        <w:rPr>
          <w:rFonts w:ascii="Times New Roman" w:hAnsi="Times New Roman" w:cs="Times New Roman"/>
          <w:sz w:val="28"/>
          <w:szCs w:val="28"/>
          <w:lang w:val="ru-RU"/>
        </w:rPr>
        <w:t>повітря</w:t>
      </w:r>
      <w:proofErr w:type="spellEnd"/>
      <w:r w:rsidR="00273026">
        <w:rPr>
          <w:rFonts w:ascii="Times New Roman" w:hAnsi="Times New Roman" w:cs="Times New Roman"/>
          <w:sz w:val="28"/>
          <w:szCs w:val="28"/>
          <w:lang w:val="ru-RU"/>
        </w:rPr>
        <w:t xml:space="preserve">, а </w:t>
      </w:r>
      <w:proofErr w:type="spellStart"/>
      <w:r w:rsidR="00273026">
        <w:rPr>
          <w:rFonts w:ascii="Times New Roman" w:hAnsi="Times New Roman" w:cs="Times New Roman"/>
          <w:sz w:val="28"/>
          <w:szCs w:val="28"/>
          <w:lang w:val="ru-RU"/>
        </w:rPr>
        <w:t>також</w:t>
      </w:r>
      <w:proofErr w:type="spellEnd"/>
      <w:r w:rsidR="00273026">
        <w:rPr>
          <w:rFonts w:ascii="Times New Roman" w:hAnsi="Times New Roman" w:cs="Times New Roman"/>
          <w:sz w:val="28"/>
          <w:szCs w:val="28"/>
          <w:lang w:val="ru-RU"/>
        </w:rPr>
        <w:t xml:space="preserve"> про</w:t>
      </w:r>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види</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обсяги</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забруднюючих</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речовин</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що</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викидаються</w:t>
      </w:r>
      <w:proofErr w:type="spellEnd"/>
      <w:r w:rsidR="0060273B" w:rsidRPr="00B21F27">
        <w:rPr>
          <w:rFonts w:ascii="Times New Roman" w:hAnsi="Times New Roman" w:cs="Times New Roman"/>
          <w:sz w:val="28"/>
          <w:szCs w:val="28"/>
          <w:lang w:val="ru-RU"/>
        </w:rPr>
        <w:t xml:space="preserve"> в </w:t>
      </w:r>
      <w:proofErr w:type="spellStart"/>
      <w:r w:rsidR="0060273B" w:rsidRPr="00B21F27">
        <w:rPr>
          <w:rFonts w:ascii="Times New Roman" w:hAnsi="Times New Roman" w:cs="Times New Roman"/>
          <w:sz w:val="28"/>
          <w:szCs w:val="28"/>
          <w:lang w:val="ru-RU"/>
        </w:rPr>
        <w:t>атмосферне</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повітря</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види</w:t>
      </w:r>
      <w:proofErr w:type="spellEnd"/>
      <w:r w:rsidR="0060273B" w:rsidRPr="00B21F27">
        <w:rPr>
          <w:rFonts w:ascii="Times New Roman" w:hAnsi="Times New Roman" w:cs="Times New Roman"/>
          <w:sz w:val="28"/>
          <w:szCs w:val="28"/>
          <w:lang w:val="ru-RU"/>
        </w:rPr>
        <w:t xml:space="preserve"> і </w:t>
      </w:r>
      <w:proofErr w:type="spellStart"/>
      <w:r w:rsidR="0060273B" w:rsidRPr="00B21F27">
        <w:rPr>
          <w:rFonts w:ascii="Times New Roman" w:hAnsi="Times New Roman" w:cs="Times New Roman"/>
          <w:sz w:val="28"/>
          <w:szCs w:val="28"/>
          <w:lang w:val="ru-RU"/>
        </w:rPr>
        <w:t>ступені</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впливу</w:t>
      </w:r>
      <w:proofErr w:type="spellEnd"/>
      <w:r w:rsidR="0060273B" w:rsidRPr="00B21F27">
        <w:rPr>
          <w:rFonts w:ascii="Times New Roman" w:hAnsi="Times New Roman" w:cs="Times New Roman"/>
          <w:sz w:val="28"/>
          <w:szCs w:val="28"/>
          <w:lang w:val="ru-RU"/>
        </w:rPr>
        <w:t xml:space="preserve"> </w:t>
      </w:r>
      <w:proofErr w:type="spellStart"/>
      <w:r w:rsidR="0060273B" w:rsidRPr="00B21F27">
        <w:rPr>
          <w:rFonts w:ascii="Times New Roman" w:hAnsi="Times New Roman" w:cs="Times New Roman"/>
          <w:sz w:val="28"/>
          <w:szCs w:val="28"/>
          <w:lang w:val="ru-RU"/>
        </w:rPr>
        <w:t>фізичних</w:t>
      </w:r>
      <w:proofErr w:type="spellEnd"/>
      <w:r w:rsidR="0060273B" w:rsidRPr="00B21F27">
        <w:rPr>
          <w:rFonts w:ascii="Times New Roman" w:hAnsi="Times New Roman" w:cs="Times New Roman"/>
          <w:sz w:val="28"/>
          <w:szCs w:val="28"/>
          <w:lang w:val="ru-RU"/>
        </w:rPr>
        <w:t xml:space="preserve"> та </w:t>
      </w:r>
      <w:proofErr w:type="spellStart"/>
      <w:r w:rsidR="0060273B" w:rsidRPr="00B21F27">
        <w:rPr>
          <w:rFonts w:ascii="Times New Roman" w:hAnsi="Times New Roman" w:cs="Times New Roman"/>
          <w:sz w:val="28"/>
          <w:szCs w:val="28"/>
          <w:lang w:val="ru-RU"/>
        </w:rPr>
        <w:t>біолог</w:t>
      </w:r>
      <w:r w:rsidR="00273026">
        <w:rPr>
          <w:rFonts w:ascii="Times New Roman" w:hAnsi="Times New Roman" w:cs="Times New Roman"/>
          <w:sz w:val="28"/>
          <w:szCs w:val="28"/>
          <w:lang w:val="ru-RU"/>
        </w:rPr>
        <w:t>ічних</w:t>
      </w:r>
      <w:proofErr w:type="spellEnd"/>
      <w:r w:rsidR="00273026">
        <w:rPr>
          <w:rFonts w:ascii="Times New Roman" w:hAnsi="Times New Roman" w:cs="Times New Roman"/>
          <w:sz w:val="28"/>
          <w:szCs w:val="28"/>
          <w:lang w:val="ru-RU"/>
        </w:rPr>
        <w:t xml:space="preserve"> </w:t>
      </w:r>
      <w:proofErr w:type="spellStart"/>
      <w:r w:rsidR="00273026">
        <w:rPr>
          <w:rFonts w:ascii="Times New Roman" w:hAnsi="Times New Roman" w:cs="Times New Roman"/>
          <w:sz w:val="28"/>
          <w:szCs w:val="28"/>
          <w:lang w:val="ru-RU"/>
        </w:rPr>
        <w:t>факторів</w:t>
      </w:r>
      <w:proofErr w:type="spellEnd"/>
      <w:r w:rsidR="00273026">
        <w:rPr>
          <w:rFonts w:ascii="Times New Roman" w:hAnsi="Times New Roman" w:cs="Times New Roman"/>
          <w:sz w:val="28"/>
          <w:szCs w:val="28"/>
          <w:lang w:val="ru-RU"/>
        </w:rPr>
        <w:t xml:space="preserve"> на стан атмосфер</w:t>
      </w:r>
      <w:r w:rsidR="0060273B" w:rsidRPr="00B21F27">
        <w:rPr>
          <w:rFonts w:ascii="Times New Roman" w:hAnsi="Times New Roman" w:cs="Times New Roman"/>
          <w:sz w:val="28"/>
          <w:szCs w:val="28"/>
          <w:lang w:val="ru-RU"/>
        </w:rPr>
        <w:t xml:space="preserve">ного </w:t>
      </w:r>
      <w:proofErr w:type="spellStart"/>
      <w:r w:rsidR="0060273B" w:rsidRPr="00B21F27">
        <w:rPr>
          <w:rFonts w:ascii="Times New Roman" w:hAnsi="Times New Roman" w:cs="Times New Roman"/>
          <w:sz w:val="28"/>
          <w:szCs w:val="28"/>
          <w:lang w:val="ru-RU"/>
        </w:rPr>
        <w:t>повітря</w:t>
      </w:r>
      <w:proofErr w:type="spellEnd"/>
      <w:r w:rsidR="0060273B" w:rsidRPr="00B21F27">
        <w:rPr>
          <w:rFonts w:ascii="Times New Roman" w:hAnsi="Times New Roman" w:cs="Times New Roman"/>
          <w:sz w:val="28"/>
          <w:szCs w:val="28"/>
          <w:lang w:val="ru-RU"/>
        </w:rPr>
        <w:t>.</w:t>
      </w:r>
    </w:p>
    <w:p w14:paraId="146E6433" w14:textId="6182FA97" w:rsidR="00B850AC" w:rsidRDefault="00B850AC" w:rsidP="007572E8">
      <w:pPr>
        <w:spacing w:after="0"/>
        <w:ind w:left="0" w:firstLine="0"/>
      </w:pPr>
    </w:p>
    <w:p w14:paraId="78D464D1" w14:textId="77777777" w:rsidR="00DA18CE" w:rsidRDefault="00DA18CE" w:rsidP="007572E8">
      <w:pPr>
        <w:spacing w:after="0"/>
        <w:ind w:left="0" w:firstLine="0"/>
      </w:pPr>
    </w:p>
    <w:p w14:paraId="6A06AFBF" w14:textId="76CA2716" w:rsidR="00B547C0" w:rsidRPr="00DA18CE" w:rsidRDefault="00B547C0" w:rsidP="00DA18CE">
      <w:pPr>
        <w:pStyle w:val="a9"/>
        <w:numPr>
          <w:ilvl w:val="0"/>
          <w:numId w:val="45"/>
        </w:numPr>
        <w:spacing w:after="0"/>
        <w:rPr>
          <w:rFonts w:ascii="Times New Roman" w:hAnsi="Times New Roman" w:cs="Times New Roman"/>
          <w:b/>
          <w:sz w:val="28"/>
          <w:szCs w:val="28"/>
        </w:rPr>
      </w:pPr>
      <w:r w:rsidRPr="00DA18CE">
        <w:rPr>
          <w:rFonts w:ascii="Times New Roman" w:hAnsi="Times New Roman" w:cs="Times New Roman"/>
          <w:b/>
          <w:sz w:val="28"/>
          <w:szCs w:val="28"/>
        </w:rPr>
        <w:t>Стабілізаційні  функції управління природокористуванням</w:t>
      </w:r>
    </w:p>
    <w:p w14:paraId="648662F6" w14:textId="77777777" w:rsidR="00DA18CE" w:rsidRPr="0001189F" w:rsidRDefault="00DA18CE" w:rsidP="00DA18CE">
      <w:pPr>
        <w:spacing w:after="0"/>
        <w:ind w:left="72" w:firstLine="0"/>
      </w:pPr>
    </w:p>
    <w:p w14:paraId="49D79CEA" w14:textId="1904A6DD" w:rsidR="002F3FA2" w:rsidRDefault="00B547C0" w:rsidP="007572E8">
      <w:p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2F3FA2">
        <w:rPr>
          <w:rFonts w:ascii="Times New Roman" w:hAnsi="Times New Roman" w:cs="Times New Roman"/>
          <w:sz w:val="28"/>
          <w:szCs w:val="28"/>
        </w:rPr>
        <w:t xml:space="preserve">   1. </w:t>
      </w:r>
      <w:r w:rsidRPr="00A35CA5">
        <w:rPr>
          <w:rFonts w:ascii="Times New Roman" w:hAnsi="Times New Roman" w:cs="Times New Roman"/>
          <w:b/>
          <w:sz w:val="28"/>
          <w:szCs w:val="28"/>
        </w:rPr>
        <w:t>Функція інформування</w:t>
      </w:r>
      <w:r w:rsidRPr="0001189F">
        <w:rPr>
          <w:rFonts w:ascii="Times New Roman" w:hAnsi="Times New Roman" w:cs="Times New Roman"/>
          <w:sz w:val="28"/>
          <w:szCs w:val="28"/>
        </w:rPr>
        <w:t xml:space="preserve"> про стан навколишнього природного середовища (екологічне інформування) являє собою діяльність уповноважених державних органів виконавчої влади, спрямовану на забезпечення доступу до наявних відкритих, повних і достовірних відомостей про події, явища, предмети, факти, процеси у сфері використання, відтворення природних ресурсів, природних комплексів, охорони довкілля, забезпечення екологічної безпеки.</w:t>
      </w:r>
      <w:r>
        <w:rPr>
          <w:rFonts w:ascii="Times New Roman" w:hAnsi="Times New Roman" w:cs="Times New Roman"/>
          <w:sz w:val="28"/>
          <w:szCs w:val="28"/>
        </w:rPr>
        <w:t xml:space="preserve"> Це право юридично закріплено </w:t>
      </w:r>
      <w:proofErr w:type="spellStart"/>
      <w:r>
        <w:rPr>
          <w:rFonts w:ascii="Times New Roman" w:hAnsi="Times New Roman" w:cs="Times New Roman"/>
          <w:sz w:val="28"/>
          <w:szCs w:val="28"/>
        </w:rPr>
        <w:t>яу</w:t>
      </w:r>
      <w:proofErr w:type="spellEnd"/>
      <w:r>
        <w:rPr>
          <w:rFonts w:ascii="Times New Roman" w:hAnsi="Times New Roman" w:cs="Times New Roman"/>
          <w:sz w:val="28"/>
          <w:szCs w:val="28"/>
        </w:rPr>
        <w:t xml:space="preserve"> в національному законодавстві, так і в міжнародному відомою </w:t>
      </w:r>
      <w:proofErr w:type="spellStart"/>
      <w:r>
        <w:rPr>
          <w:rFonts w:ascii="Times New Roman" w:hAnsi="Times New Roman" w:cs="Times New Roman"/>
          <w:sz w:val="28"/>
          <w:szCs w:val="28"/>
        </w:rPr>
        <w:t>Орхуською</w:t>
      </w:r>
      <w:proofErr w:type="spellEnd"/>
      <w:r>
        <w:rPr>
          <w:rFonts w:ascii="Times New Roman" w:hAnsi="Times New Roman" w:cs="Times New Roman"/>
          <w:sz w:val="28"/>
          <w:szCs w:val="28"/>
        </w:rPr>
        <w:t xml:space="preserve"> конвенцією.</w:t>
      </w:r>
    </w:p>
    <w:p w14:paraId="658E0531" w14:textId="62823B2F" w:rsidR="00B547C0" w:rsidRPr="000E14E3" w:rsidRDefault="002F3FA2" w:rsidP="007572E8">
      <w:pPr>
        <w:spacing w:after="0"/>
        <w:ind w:left="0" w:firstLine="0"/>
        <w:rPr>
          <w:rFonts w:ascii="Times New Roman" w:hAnsi="Times New Roman" w:cs="Times New Roman"/>
          <w:sz w:val="28"/>
          <w:szCs w:val="28"/>
        </w:rPr>
      </w:pPr>
      <w:r>
        <w:rPr>
          <w:rFonts w:ascii="Times New Roman" w:hAnsi="Times New Roman" w:cs="Times New Roman"/>
          <w:sz w:val="28"/>
          <w:szCs w:val="28"/>
        </w:rPr>
        <w:t xml:space="preserve">           2. </w:t>
      </w:r>
      <w:r w:rsidR="00B547C0" w:rsidRPr="00A35CA5">
        <w:rPr>
          <w:rFonts w:ascii="Times New Roman" w:hAnsi="Times New Roman" w:cs="Times New Roman"/>
          <w:b/>
          <w:sz w:val="28"/>
          <w:szCs w:val="28"/>
        </w:rPr>
        <w:t>Функція стандартизації</w:t>
      </w:r>
      <w:r w:rsidR="00B547C0" w:rsidRPr="000E14E3">
        <w:rPr>
          <w:rFonts w:ascii="Times New Roman" w:hAnsi="Times New Roman" w:cs="Times New Roman"/>
          <w:sz w:val="28"/>
          <w:szCs w:val="28"/>
        </w:rPr>
        <w:t xml:space="preserve"> і нормування у сфері охорони довкілля </w:t>
      </w:r>
      <w:r w:rsidR="00B547C0">
        <w:rPr>
          <w:rFonts w:ascii="Times New Roman" w:hAnsi="Times New Roman" w:cs="Times New Roman"/>
          <w:sz w:val="28"/>
          <w:szCs w:val="28"/>
        </w:rPr>
        <w:t>- це</w:t>
      </w:r>
      <w:r w:rsidR="00B547C0" w:rsidRPr="000E14E3">
        <w:rPr>
          <w:rFonts w:ascii="Times New Roman" w:hAnsi="Times New Roman" w:cs="Times New Roman"/>
          <w:sz w:val="28"/>
          <w:szCs w:val="28"/>
        </w:rPr>
        <w:t xml:space="preserve"> діяльність уповноважених державних органів виконавчої влади, спрямован</w:t>
      </w:r>
      <w:r w:rsidR="00B547C0">
        <w:rPr>
          <w:rFonts w:ascii="Times New Roman" w:hAnsi="Times New Roman" w:cs="Times New Roman"/>
          <w:sz w:val="28"/>
          <w:szCs w:val="28"/>
        </w:rPr>
        <w:t>а</w:t>
      </w:r>
      <w:r w:rsidR="00B547C0" w:rsidRPr="000E14E3">
        <w:rPr>
          <w:rFonts w:ascii="Times New Roman" w:hAnsi="Times New Roman" w:cs="Times New Roman"/>
          <w:sz w:val="28"/>
          <w:szCs w:val="28"/>
        </w:rPr>
        <w:t xml:space="preserve"> на забезпечення єдиних вимог, правил, нормативів, щодо використання природних ресурсів, охорони навколишнього природного середовища, забезпечення екологічної безпеки.</w:t>
      </w:r>
    </w:p>
    <w:p w14:paraId="146A09C3" w14:textId="77777777" w:rsidR="00B547C0" w:rsidRPr="00A35CA5" w:rsidRDefault="00B547C0" w:rsidP="007572E8">
      <w:pPr>
        <w:spacing w:after="0"/>
        <w:ind w:left="0" w:firstLine="0"/>
        <w:rPr>
          <w:rFonts w:ascii="Times New Roman" w:hAnsi="Times New Roman" w:cs="Times New Roman"/>
          <w:sz w:val="28"/>
          <w:szCs w:val="28"/>
          <w:lang w:val="ru-RU"/>
        </w:rPr>
      </w:pPr>
      <w:r>
        <w:rPr>
          <w:rFonts w:ascii="Times New Roman" w:hAnsi="Times New Roman" w:cs="Times New Roman"/>
          <w:sz w:val="28"/>
          <w:szCs w:val="28"/>
        </w:rPr>
        <w:t xml:space="preserve">       </w:t>
      </w:r>
      <w:r w:rsidRPr="00A35CA5">
        <w:rPr>
          <w:rFonts w:ascii="Times New Roman" w:hAnsi="Times New Roman" w:cs="Times New Roman"/>
          <w:sz w:val="28"/>
          <w:szCs w:val="28"/>
        </w:rPr>
        <w:t>Екологічні стандарти являють собою сукупність науково обґрунтованих, юридично значущих нормативно-технічних документів, що містять екологічні вимоги, правила і норми, затверджені державними органами і обов'язкові для виконання суб'єктами екологічного законодавства.</w:t>
      </w:r>
      <w:r>
        <w:rPr>
          <w:rFonts w:ascii="Times New Roman" w:hAnsi="Times New Roman" w:cs="Times New Roman"/>
          <w:sz w:val="28"/>
          <w:szCs w:val="28"/>
        </w:rPr>
        <w:t xml:space="preserve"> </w:t>
      </w:r>
      <w:proofErr w:type="spellStart"/>
      <w:r w:rsidRPr="00A35CA5">
        <w:rPr>
          <w:rFonts w:ascii="Times New Roman" w:hAnsi="Times New Roman" w:cs="Times New Roman"/>
          <w:sz w:val="28"/>
          <w:szCs w:val="28"/>
          <w:lang w:val="ru-RU"/>
        </w:rPr>
        <w:t>Екологічні</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нормативи</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являють</w:t>
      </w:r>
      <w:proofErr w:type="spellEnd"/>
      <w:r w:rsidRPr="00A35CA5">
        <w:rPr>
          <w:rFonts w:ascii="Times New Roman" w:hAnsi="Times New Roman" w:cs="Times New Roman"/>
          <w:sz w:val="28"/>
          <w:szCs w:val="28"/>
          <w:lang w:val="ru-RU"/>
        </w:rPr>
        <w:t xml:space="preserve"> собою </w:t>
      </w:r>
      <w:proofErr w:type="spellStart"/>
      <w:r w:rsidRPr="00A35CA5">
        <w:rPr>
          <w:rFonts w:ascii="Times New Roman" w:hAnsi="Times New Roman" w:cs="Times New Roman"/>
          <w:sz w:val="28"/>
          <w:szCs w:val="28"/>
          <w:lang w:val="ru-RU"/>
        </w:rPr>
        <w:t>сукупність</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гранично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допустимих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показників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можливого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фізичного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біологічного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радіаційного</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іншого</w:t>
      </w:r>
      <w:proofErr w:type="spellEnd"/>
      <w:r w:rsidRPr="00A35CA5">
        <w:rPr>
          <w:rFonts w:ascii="Times New Roman" w:hAnsi="Times New Roman" w:cs="Times New Roman"/>
          <w:sz w:val="28"/>
          <w:szCs w:val="28"/>
          <w:lang w:val="ru-RU"/>
        </w:rPr>
        <w:t xml:space="preserve"> антропогенного </w:t>
      </w:r>
      <w:proofErr w:type="spellStart"/>
      <w:r w:rsidRPr="00A35CA5">
        <w:rPr>
          <w:rFonts w:ascii="Times New Roman" w:hAnsi="Times New Roman" w:cs="Times New Roman"/>
          <w:sz w:val="28"/>
          <w:szCs w:val="28"/>
          <w:lang w:val="ru-RU"/>
        </w:rPr>
        <w:t>впливу</w:t>
      </w:r>
      <w:proofErr w:type="spellEnd"/>
      <w:r w:rsidRPr="00A35CA5">
        <w:rPr>
          <w:rFonts w:ascii="Times New Roman" w:hAnsi="Times New Roman" w:cs="Times New Roman"/>
          <w:sz w:val="28"/>
          <w:szCs w:val="28"/>
          <w:lang w:val="ru-RU"/>
        </w:rPr>
        <w:t xml:space="preserve"> на стан </w:t>
      </w:r>
      <w:proofErr w:type="spellStart"/>
      <w:r w:rsidRPr="00A35CA5">
        <w:rPr>
          <w:rFonts w:ascii="Times New Roman" w:hAnsi="Times New Roman" w:cs="Times New Roman"/>
          <w:sz w:val="28"/>
          <w:szCs w:val="28"/>
          <w:lang w:val="ru-RU"/>
        </w:rPr>
        <w:t>навколишнього</w:t>
      </w:r>
      <w:proofErr w:type="spellEnd"/>
      <w:r w:rsidRPr="00A35CA5">
        <w:rPr>
          <w:rFonts w:ascii="Times New Roman" w:hAnsi="Times New Roman" w:cs="Times New Roman"/>
          <w:sz w:val="28"/>
          <w:szCs w:val="28"/>
          <w:lang w:val="ru-RU"/>
        </w:rPr>
        <w:t xml:space="preserve"> природного </w:t>
      </w:r>
      <w:proofErr w:type="spellStart"/>
      <w:r w:rsidRPr="00A35CA5">
        <w:rPr>
          <w:rFonts w:ascii="Times New Roman" w:hAnsi="Times New Roman" w:cs="Times New Roman"/>
          <w:sz w:val="28"/>
          <w:szCs w:val="28"/>
          <w:lang w:val="ru-RU"/>
        </w:rPr>
        <w:t>середовища</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що</w:t>
      </w:r>
      <w:proofErr w:type="spellEnd"/>
      <w:r w:rsidRPr="00A35CA5">
        <w:rPr>
          <w:rFonts w:ascii="Times New Roman" w:hAnsi="Times New Roman" w:cs="Times New Roman"/>
          <w:sz w:val="28"/>
          <w:szCs w:val="28"/>
          <w:lang w:val="ru-RU"/>
        </w:rPr>
        <w:t xml:space="preserve"> не </w:t>
      </w:r>
      <w:proofErr w:type="spellStart"/>
      <w:r w:rsidRPr="00A35CA5">
        <w:rPr>
          <w:rFonts w:ascii="Times New Roman" w:hAnsi="Times New Roman" w:cs="Times New Roman"/>
          <w:sz w:val="28"/>
          <w:szCs w:val="28"/>
          <w:lang w:val="ru-RU"/>
        </w:rPr>
        <w:t>викликають</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суттєвих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змін</w:t>
      </w:r>
      <w:proofErr w:type="spellEnd"/>
      <w:r w:rsidRPr="00A35CA5">
        <w:rPr>
          <w:rFonts w:ascii="Times New Roman" w:hAnsi="Times New Roman" w:cs="Times New Roman"/>
          <w:sz w:val="28"/>
          <w:szCs w:val="28"/>
          <w:lang w:val="ru-RU"/>
        </w:rPr>
        <w:t xml:space="preserve"> у </w:t>
      </w:r>
      <w:proofErr w:type="spellStart"/>
      <w:r w:rsidRPr="00A35CA5">
        <w:rPr>
          <w:rFonts w:ascii="Times New Roman" w:hAnsi="Times New Roman" w:cs="Times New Roman"/>
          <w:sz w:val="28"/>
          <w:szCs w:val="28"/>
          <w:lang w:val="ru-RU"/>
        </w:rPr>
        <w:t>його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якості</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погіршення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здоров'я</w:t>
      </w:r>
      <w:proofErr w:type="spellEnd"/>
      <w:r w:rsidRPr="00A35CA5">
        <w:rPr>
          <w:rFonts w:ascii="Times New Roman" w:hAnsi="Times New Roman" w:cs="Times New Roman"/>
          <w:sz w:val="28"/>
          <w:szCs w:val="28"/>
          <w:lang w:val="ru-RU"/>
        </w:rPr>
        <w:t xml:space="preserve"> людей, а </w:t>
      </w:r>
      <w:proofErr w:type="spellStart"/>
      <w:r w:rsidRPr="00A35CA5">
        <w:rPr>
          <w:rFonts w:ascii="Times New Roman" w:hAnsi="Times New Roman" w:cs="Times New Roman"/>
          <w:sz w:val="28"/>
          <w:szCs w:val="28"/>
          <w:lang w:val="ru-RU"/>
        </w:rPr>
        <w:t>та</w:t>
      </w:r>
      <w:r>
        <w:rPr>
          <w:rFonts w:ascii="Times New Roman" w:hAnsi="Times New Roman" w:cs="Times New Roman"/>
          <w:sz w:val="28"/>
          <w:szCs w:val="28"/>
          <w:lang w:val="ru-RU"/>
        </w:rPr>
        <w:t>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показників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w:t>
      </w:r>
      <w:r w:rsidRPr="00A35CA5">
        <w:rPr>
          <w:rFonts w:ascii="Times New Roman" w:hAnsi="Times New Roman" w:cs="Times New Roman"/>
          <w:sz w:val="28"/>
          <w:szCs w:val="28"/>
          <w:lang w:val="ru-RU"/>
        </w:rPr>
        <w:t>родних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ресурсів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які</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встановлюються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уповноваженими</w:t>
      </w:r>
      <w:proofErr w:type="spellEnd"/>
      <w:r w:rsidRPr="00A35CA5">
        <w:rPr>
          <w:rFonts w:ascii="Times New Roman" w:hAnsi="Times New Roman" w:cs="Times New Roman"/>
          <w:sz w:val="28"/>
          <w:szCs w:val="28"/>
          <w:lang w:val="ru-RU"/>
        </w:rPr>
        <w:t xml:space="preserve"> органами </w:t>
      </w:r>
      <w:proofErr w:type="spellStart"/>
      <w:r w:rsidRPr="00A35CA5">
        <w:rPr>
          <w:rFonts w:ascii="Times New Roman" w:hAnsi="Times New Roman" w:cs="Times New Roman"/>
          <w:sz w:val="28"/>
          <w:szCs w:val="28"/>
          <w:lang w:val="ru-RU"/>
        </w:rPr>
        <w:t>держави</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стосовно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видів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діяльності</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юридичних</w:t>
      </w:r>
      <w:proofErr w:type="spellEnd"/>
      <w:r w:rsidRPr="00A35CA5">
        <w:rPr>
          <w:rFonts w:ascii="Times New Roman" w:hAnsi="Times New Roman" w:cs="Times New Roman"/>
          <w:sz w:val="28"/>
          <w:szCs w:val="28"/>
          <w:lang w:val="ru-RU"/>
        </w:rPr>
        <w:t xml:space="preserve"> і </w:t>
      </w:r>
      <w:proofErr w:type="spellStart"/>
      <w:r w:rsidRPr="00A35CA5">
        <w:rPr>
          <w:rFonts w:ascii="Times New Roman" w:hAnsi="Times New Roman" w:cs="Times New Roman"/>
          <w:sz w:val="28"/>
          <w:szCs w:val="28"/>
          <w:lang w:val="ru-RU"/>
        </w:rPr>
        <w:t>фізичних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осіб</w:t>
      </w:r>
      <w:proofErr w:type="spellEnd"/>
      <w:r w:rsidRPr="00A35CA5">
        <w:rPr>
          <w:rFonts w:ascii="Times New Roman" w:hAnsi="Times New Roman" w:cs="Times New Roman"/>
          <w:sz w:val="28"/>
          <w:szCs w:val="28"/>
          <w:lang w:val="ru-RU"/>
        </w:rPr>
        <w:t>.</w:t>
      </w:r>
    </w:p>
    <w:p w14:paraId="430532F7" w14:textId="6E778EF7" w:rsidR="00B547C0" w:rsidRPr="00A35CA5" w:rsidRDefault="00B547C0" w:rsidP="007572E8">
      <w:pPr>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2F3FA2">
        <w:rPr>
          <w:rFonts w:ascii="Times New Roman" w:hAnsi="Times New Roman" w:cs="Times New Roman"/>
          <w:sz w:val="28"/>
          <w:szCs w:val="28"/>
          <w:lang w:val="ru-RU"/>
        </w:rPr>
        <w:t xml:space="preserve">       3. </w:t>
      </w:r>
      <w:proofErr w:type="spellStart"/>
      <w:r w:rsidRPr="00A35CA5">
        <w:rPr>
          <w:rFonts w:ascii="Times New Roman" w:hAnsi="Times New Roman" w:cs="Times New Roman"/>
          <w:b/>
          <w:sz w:val="28"/>
          <w:szCs w:val="28"/>
          <w:lang w:val="ru-RU"/>
        </w:rPr>
        <w:t>Екологічне</w:t>
      </w:r>
      <w:proofErr w:type="spellEnd"/>
      <w:r w:rsidRPr="00A35CA5">
        <w:rPr>
          <w:rFonts w:ascii="Times New Roman" w:hAnsi="Times New Roman" w:cs="Times New Roman"/>
          <w:b/>
          <w:sz w:val="28"/>
          <w:szCs w:val="28"/>
          <w:lang w:val="ru-RU"/>
        </w:rPr>
        <w:t xml:space="preserve"> </w:t>
      </w:r>
      <w:proofErr w:type="spellStart"/>
      <w:r w:rsidRPr="00A35CA5">
        <w:rPr>
          <w:rFonts w:ascii="Times New Roman" w:hAnsi="Times New Roman" w:cs="Times New Roman"/>
          <w:b/>
          <w:sz w:val="28"/>
          <w:szCs w:val="28"/>
          <w:lang w:val="ru-RU"/>
        </w:rPr>
        <w:t>лімітування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здійснюється</w:t>
      </w:r>
      <w:proofErr w:type="spellEnd"/>
      <w:r w:rsidRPr="00A35CA5">
        <w:rPr>
          <w:rFonts w:ascii="Times New Roman" w:hAnsi="Times New Roman" w:cs="Times New Roman"/>
          <w:sz w:val="28"/>
          <w:szCs w:val="28"/>
          <w:lang w:val="ru-RU"/>
        </w:rPr>
        <w:t xml:space="preserve"> шляхом </w:t>
      </w:r>
      <w:proofErr w:type="spellStart"/>
      <w:r w:rsidRPr="00A35CA5">
        <w:rPr>
          <w:rFonts w:ascii="Times New Roman" w:hAnsi="Times New Roman" w:cs="Times New Roman"/>
          <w:sz w:val="28"/>
          <w:szCs w:val="28"/>
          <w:lang w:val="ru-RU"/>
        </w:rPr>
        <w:t>встановлення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лімітів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використання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природних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ресурсів</w:t>
      </w:r>
      <w:proofErr w:type="spellEnd"/>
      <w:r w:rsidRPr="00A35CA5">
        <w:rPr>
          <w:rFonts w:ascii="Times New Roman" w:hAnsi="Times New Roman" w:cs="Times New Roman"/>
          <w:sz w:val="28"/>
          <w:szCs w:val="28"/>
          <w:lang w:val="ru-RU"/>
        </w:rPr>
        <w:t xml:space="preserve"> - </w:t>
      </w:r>
      <w:proofErr w:type="spellStart"/>
      <w:r w:rsidRPr="00A35CA5">
        <w:rPr>
          <w:rFonts w:ascii="Times New Roman" w:hAnsi="Times New Roman" w:cs="Times New Roman"/>
          <w:sz w:val="28"/>
          <w:szCs w:val="28"/>
          <w:lang w:val="ru-RU"/>
        </w:rPr>
        <w:t>граничних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обсягів</w:t>
      </w:r>
      <w:proofErr w:type="spellEnd"/>
      <w:r w:rsidRPr="00A35CA5">
        <w:rPr>
          <w:rFonts w:ascii="Times New Roman" w:hAnsi="Times New Roman" w:cs="Times New Roman"/>
          <w:sz w:val="28"/>
          <w:szCs w:val="28"/>
          <w:lang w:val="ru-RU"/>
        </w:rPr>
        <w:t xml:space="preserve">, у межах </w:t>
      </w:r>
      <w:proofErr w:type="spellStart"/>
      <w:r w:rsidRPr="00A35CA5">
        <w:rPr>
          <w:rFonts w:ascii="Times New Roman" w:hAnsi="Times New Roman" w:cs="Times New Roman"/>
          <w:sz w:val="28"/>
          <w:szCs w:val="28"/>
          <w:lang w:val="ru-RU"/>
        </w:rPr>
        <w:t>яких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дозволяється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спеціальне</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використання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лісових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ресурсів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корисних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копалин</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рибних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запасів</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інших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об'єктів</w:t>
      </w:r>
      <w:proofErr w:type="spellEnd"/>
      <w:r w:rsidRPr="00A35CA5">
        <w:rPr>
          <w:rFonts w:ascii="Times New Roman" w:hAnsi="Times New Roman" w:cs="Times New Roman"/>
          <w:sz w:val="28"/>
          <w:szCs w:val="28"/>
          <w:lang w:val="ru-RU"/>
        </w:rPr>
        <w:t xml:space="preserve"> водного </w:t>
      </w:r>
      <w:proofErr w:type="spellStart"/>
      <w:r w:rsidRPr="00A35CA5">
        <w:rPr>
          <w:rFonts w:ascii="Times New Roman" w:hAnsi="Times New Roman" w:cs="Times New Roman"/>
          <w:sz w:val="28"/>
          <w:szCs w:val="28"/>
          <w:lang w:val="ru-RU"/>
        </w:rPr>
        <w:t>промислу</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поверхневих</w:t>
      </w:r>
      <w:proofErr w:type="spellEnd"/>
      <w:r w:rsidRPr="00A35CA5">
        <w:rPr>
          <w:rFonts w:ascii="Times New Roman" w:hAnsi="Times New Roman" w:cs="Times New Roman"/>
          <w:sz w:val="28"/>
          <w:szCs w:val="28"/>
          <w:lang w:val="ru-RU"/>
        </w:rPr>
        <w:t xml:space="preserve"> і </w:t>
      </w:r>
      <w:proofErr w:type="spellStart"/>
      <w:r w:rsidRPr="00A35CA5">
        <w:rPr>
          <w:rFonts w:ascii="Times New Roman" w:hAnsi="Times New Roman" w:cs="Times New Roman"/>
          <w:sz w:val="28"/>
          <w:szCs w:val="28"/>
          <w:lang w:val="ru-RU"/>
        </w:rPr>
        <w:t>підземних</w:t>
      </w:r>
      <w:proofErr w:type="spellEnd"/>
      <w:r w:rsidRPr="00A35CA5">
        <w:rPr>
          <w:rFonts w:ascii="Times New Roman" w:hAnsi="Times New Roman" w:cs="Times New Roman"/>
          <w:sz w:val="28"/>
          <w:szCs w:val="28"/>
          <w:lang w:val="ru-RU"/>
        </w:rPr>
        <w:t xml:space="preserve"> вод </w:t>
      </w:r>
      <w:proofErr w:type="spellStart"/>
      <w:r w:rsidRPr="00A35CA5">
        <w:rPr>
          <w:rFonts w:ascii="Times New Roman" w:hAnsi="Times New Roman" w:cs="Times New Roman"/>
          <w:sz w:val="28"/>
          <w:szCs w:val="28"/>
          <w:lang w:val="ru-RU"/>
        </w:rPr>
        <w:t>мисливських</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немисливських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видів</w:t>
      </w:r>
      <w:proofErr w:type="spellEnd"/>
      <w:r w:rsidRPr="00A35CA5">
        <w:rPr>
          <w:rFonts w:ascii="Times New Roman" w:hAnsi="Times New Roman" w:cs="Times New Roman"/>
          <w:sz w:val="28"/>
          <w:szCs w:val="28"/>
          <w:lang w:val="ru-RU"/>
        </w:rPr>
        <w:t xml:space="preserve"> тварин, </w:t>
      </w:r>
      <w:proofErr w:type="spellStart"/>
      <w:r w:rsidRPr="00A35CA5">
        <w:rPr>
          <w:rFonts w:ascii="Times New Roman" w:hAnsi="Times New Roman" w:cs="Times New Roman"/>
          <w:sz w:val="28"/>
          <w:szCs w:val="28"/>
          <w:lang w:val="ru-RU"/>
        </w:rPr>
        <w:t>рослин</w:t>
      </w:r>
      <w:proofErr w:type="spellEnd"/>
      <w:r w:rsidRPr="00A35CA5">
        <w:rPr>
          <w:rFonts w:ascii="Times New Roman" w:hAnsi="Times New Roman" w:cs="Times New Roman"/>
          <w:sz w:val="28"/>
          <w:szCs w:val="28"/>
          <w:lang w:val="ru-RU"/>
        </w:rPr>
        <w:t xml:space="preserve"> і тварин, </w:t>
      </w:r>
      <w:proofErr w:type="spellStart"/>
      <w:r w:rsidRPr="00A35CA5">
        <w:rPr>
          <w:rFonts w:ascii="Times New Roman" w:hAnsi="Times New Roman" w:cs="Times New Roman"/>
          <w:sz w:val="28"/>
          <w:szCs w:val="28"/>
          <w:lang w:val="ru-RU"/>
        </w:rPr>
        <w:t>занесених</w:t>
      </w:r>
      <w:proofErr w:type="spellEnd"/>
      <w:r w:rsidRPr="00A35CA5">
        <w:rPr>
          <w:rFonts w:ascii="Times New Roman" w:hAnsi="Times New Roman" w:cs="Times New Roman"/>
          <w:sz w:val="28"/>
          <w:szCs w:val="28"/>
          <w:lang w:val="ru-RU"/>
        </w:rPr>
        <w:t xml:space="preserve"> до </w:t>
      </w:r>
      <w:proofErr w:type="spellStart"/>
      <w:r w:rsidRPr="00A35CA5">
        <w:rPr>
          <w:rFonts w:ascii="Times New Roman" w:hAnsi="Times New Roman" w:cs="Times New Roman"/>
          <w:sz w:val="28"/>
          <w:szCs w:val="28"/>
          <w:lang w:val="ru-RU"/>
        </w:rPr>
        <w:t>Червоної</w:t>
      </w:r>
      <w:proofErr w:type="spellEnd"/>
      <w:r w:rsidRPr="00A35CA5">
        <w:rPr>
          <w:rFonts w:ascii="Times New Roman" w:hAnsi="Times New Roman" w:cs="Times New Roman"/>
          <w:sz w:val="28"/>
          <w:szCs w:val="28"/>
          <w:lang w:val="ru-RU"/>
        </w:rPr>
        <w:t xml:space="preserve"> книги </w:t>
      </w:r>
      <w:proofErr w:type="spellStart"/>
      <w:r w:rsidRPr="00A35CA5">
        <w:rPr>
          <w:rFonts w:ascii="Times New Roman" w:hAnsi="Times New Roman" w:cs="Times New Roman"/>
          <w:sz w:val="28"/>
          <w:szCs w:val="28"/>
          <w:lang w:val="ru-RU"/>
        </w:rPr>
        <w:t>України</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природних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ресурсів</w:t>
      </w:r>
      <w:proofErr w:type="spellEnd"/>
      <w:r w:rsidRPr="00A35CA5">
        <w:rPr>
          <w:rFonts w:ascii="Times New Roman" w:hAnsi="Times New Roman" w:cs="Times New Roman"/>
          <w:sz w:val="28"/>
          <w:szCs w:val="28"/>
          <w:lang w:val="ru-RU"/>
        </w:rPr>
        <w:t xml:space="preserve"> у межах </w:t>
      </w:r>
      <w:proofErr w:type="spellStart"/>
      <w:r w:rsidRPr="00A35CA5">
        <w:rPr>
          <w:rFonts w:ascii="Times New Roman" w:hAnsi="Times New Roman" w:cs="Times New Roman"/>
          <w:sz w:val="28"/>
          <w:szCs w:val="28"/>
          <w:lang w:val="ru-RU"/>
        </w:rPr>
        <w:t>територій</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об'єктів</w:t>
      </w:r>
      <w:proofErr w:type="spellEnd"/>
      <w:r w:rsidRPr="00A35CA5">
        <w:rPr>
          <w:rFonts w:ascii="Times New Roman" w:hAnsi="Times New Roman" w:cs="Times New Roman"/>
          <w:sz w:val="28"/>
          <w:szCs w:val="28"/>
          <w:lang w:val="ru-RU"/>
        </w:rPr>
        <w:t xml:space="preserve"> природно-</w:t>
      </w:r>
      <w:proofErr w:type="spellStart"/>
      <w:r w:rsidRPr="00A35CA5">
        <w:rPr>
          <w:rFonts w:ascii="Times New Roman" w:hAnsi="Times New Roman" w:cs="Times New Roman"/>
          <w:sz w:val="28"/>
          <w:szCs w:val="28"/>
          <w:lang w:val="ru-RU"/>
        </w:rPr>
        <w:t>заповідного</w:t>
      </w:r>
      <w:proofErr w:type="spellEnd"/>
      <w:r w:rsidRPr="00A35CA5">
        <w:rPr>
          <w:rFonts w:ascii="Times New Roman" w:hAnsi="Times New Roman" w:cs="Times New Roman"/>
          <w:sz w:val="28"/>
          <w:szCs w:val="28"/>
          <w:lang w:val="ru-RU"/>
        </w:rPr>
        <w:t xml:space="preserve"> фонду (Законом </w:t>
      </w:r>
      <w:proofErr w:type="spellStart"/>
      <w:r w:rsidRPr="00A35CA5">
        <w:rPr>
          <w:rFonts w:ascii="Times New Roman" w:hAnsi="Times New Roman" w:cs="Times New Roman"/>
          <w:sz w:val="28"/>
          <w:szCs w:val="28"/>
          <w:lang w:val="ru-RU"/>
        </w:rPr>
        <w:t>України</w:t>
      </w:r>
      <w:proofErr w:type="spellEnd"/>
      <w:r w:rsidRPr="00A35CA5">
        <w:rPr>
          <w:rFonts w:ascii="Times New Roman" w:hAnsi="Times New Roman" w:cs="Times New Roman"/>
          <w:sz w:val="28"/>
          <w:szCs w:val="28"/>
          <w:lang w:val="ru-RU"/>
        </w:rPr>
        <w:t xml:space="preserve"> "Про </w:t>
      </w:r>
      <w:proofErr w:type="spellStart"/>
      <w:r w:rsidRPr="00A35CA5">
        <w:rPr>
          <w:rFonts w:ascii="Times New Roman" w:hAnsi="Times New Roman" w:cs="Times New Roman"/>
          <w:sz w:val="28"/>
          <w:szCs w:val="28"/>
          <w:lang w:val="ru-RU"/>
        </w:rPr>
        <w:t>охорону</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навколишнього</w:t>
      </w:r>
      <w:proofErr w:type="spellEnd"/>
      <w:r w:rsidRPr="00A35CA5">
        <w:rPr>
          <w:rFonts w:ascii="Times New Roman" w:hAnsi="Times New Roman" w:cs="Times New Roman"/>
          <w:sz w:val="28"/>
          <w:szCs w:val="28"/>
          <w:lang w:val="ru-RU"/>
        </w:rPr>
        <w:t xml:space="preserve"> природного </w:t>
      </w:r>
      <w:proofErr w:type="spellStart"/>
      <w:r w:rsidRPr="00A35CA5">
        <w:rPr>
          <w:rFonts w:ascii="Times New Roman" w:hAnsi="Times New Roman" w:cs="Times New Roman"/>
          <w:sz w:val="28"/>
          <w:szCs w:val="28"/>
          <w:lang w:val="ru-RU"/>
        </w:rPr>
        <w:t>середовища</w:t>
      </w:r>
      <w:proofErr w:type="spellEnd"/>
      <w:r w:rsidRPr="00A35CA5">
        <w:rPr>
          <w:rFonts w:ascii="Times New Roman" w:hAnsi="Times New Roman" w:cs="Times New Roman"/>
          <w:sz w:val="28"/>
          <w:szCs w:val="28"/>
          <w:lang w:val="ru-RU"/>
        </w:rPr>
        <w:t>" (</w:t>
      </w:r>
      <w:proofErr w:type="spellStart"/>
      <w:r w:rsidRPr="00A35CA5">
        <w:rPr>
          <w:rFonts w:ascii="Times New Roman" w:hAnsi="Times New Roman" w:cs="Times New Roman"/>
          <w:sz w:val="28"/>
          <w:szCs w:val="28"/>
          <w:lang w:val="ru-RU"/>
        </w:rPr>
        <w:t>стаття</w:t>
      </w:r>
      <w:proofErr w:type="spellEnd"/>
      <w:r w:rsidRPr="00A35CA5">
        <w:rPr>
          <w:rFonts w:ascii="Times New Roman" w:hAnsi="Times New Roman" w:cs="Times New Roman"/>
          <w:sz w:val="28"/>
          <w:szCs w:val="28"/>
          <w:lang w:val="ru-RU"/>
        </w:rPr>
        <w:t xml:space="preserve"> 43), </w:t>
      </w:r>
      <w:proofErr w:type="spellStart"/>
      <w:r w:rsidRPr="00A35CA5">
        <w:rPr>
          <w:rFonts w:ascii="Times New Roman" w:hAnsi="Times New Roman" w:cs="Times New Roman"/>
          <w:sz w:val="28"/>
          <w:szCs w:val="28"/>
          <w:lang w:val="ru-RU"/>
        </w:rPr>
        <w:t>Положення</w:t>
      </w:r>
      <w:proofErr w:type="spellEnd"/>
      <w:r w:rsidRPr="00A35CA5">
        <w:rPr>
          <w:rFonts w:ascii="Times New Roman" w:hAnsi="Times New Roman" w:cs="Times New Roman"/>
          <w:sz w:val="28"/>
          <w:szCs w:val="28"/>
          <w:lang w:val="ru-RU"/>
        </w:rPr>
        <w:t xml:space="preserve"> про порядок </w:t>
      </w:r>
      <w:proofErr w:type="spellStart"/>
      <w:r w:rsidRPr="00A35CA5">
        <w:rPr>
          <w:rFonts w:ascii="Times New Roman" w:hAnsi="Times New Roman" w:cs="Times New Roman"/>
          <w:sz w:val="28"/>
          <w:szCs w:val="28"/>
          <w:lang w:val="ru-RU"/>
        </w:rPr>
        <w:t>установлення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лімітів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використання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природних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ресурсів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загальнодержавного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значення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затверджене</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постановою</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Кабінету</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Міністрів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України</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від</w:t>
      </w:r>
      <w:proofErr w:type="spellEnd"/>
      <w:r w:rsidRPr="00A35CA5">
        <w:rPr>
          <w:rFonts w:ascii="Times New Roman" w:hAnsi="Times New Roman" w:cs="Times New Roman"/>
          <w:sz w:val="28"/>
          <w:szCs w:val="28"/>
          <w:lang w:val="ru-RU"/>
        </w:rPr>
        <w:t xml:space="preserve"> 10 </w:t>
      </w:r>
      <w:proofErr w:type="spellStart"/>
      <w:r w:rsidRPr="00A35CA5">
        <w:rPr>
          <w:rFonts w:ascii="Times New Roman" w:hAnsi="Times New Roman" w:cs="Times New Roman"/>
          <w:sz w:val="28"/>
          <w:szCs w:val="28"/>
          <w:lang w:val="ru-RU"/>
        </w:rPr>
        <w:t>серпня</w:t>
      </w:r>
      <w:proofErr w:type="spellEnd"/>
      <w:r w:rsidRPr="00A35CA5">
        <w:rPr>
          <w:rFonts w:ascii="Times New Roman" w:hAnsi="Times New Roman" w:cs="Times New Roman"/>
          <w:sz w:val="28"/>
          <w:szCs w:val="28"/>
          <w:lang w:val="ru-RU"/>
        </w:rPr>
        <w:t xml:space="preserve"> 1992 р.).</w:t>
      </w:r>
    </w:p>
    <w:p w14:paraId="241A8582" w14:textId="2372477D" w:rsidR="00F20D26" w:rsidRDefault="00B547C0"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2F3FA2">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4. </w:t>
      </w:r>
      <w:proofErr w:type="spellStart"/>
      <w:r w:rsidRPr="00A35CA5">
        <w:rPr>
          <w:rFonts w:ascii="Times New Roman" w:hAnsi="Times New Roman" w:cs="Times New Roman"/>
          <w:b/>
          <w:sz w:val="28"/>
          <w:szCs w:val="28"/>
          <w:lang w:val="ru-RU"/>
        </w:rPr>
        <w:t>Екологічне</w:t>
      </w:r>
      <w:proofErr w:type="spellEnd"/>
      <w:r w:rsidRPr="00A35CA5">
        <w:rPr>
          <w:rFonts w:ascii="Times New Roman" w:hAnsi="Times New Roman" w:cs="Times New Roman"/>
          <w:b/>
          <w:sz w:val="28"/>
          <w:szCs w:val="28"/>
          <w:lang w:val="ru-RU"/>
        </w:rPr>
        <w:t xml:space="preserve"> </w:t>
      </w:r>
      <w:proofErr w:type="spellStart"/>
      <w:r w:rsidRPr="00A35CA5">
        <w:rPr>
          <w:rFonts w:ascii="Times New Roman" w:hAnsi="Times New Roman" w:cs="Times New Roman"/>
          <w:b/>
          <w:sz w:val="28"/>
          <w:szCs w:val="28"/>
          <w:lang w:val="ru-RU"/>
        </w:rPr>
        <w:t>ліцензування</w:t>
      </w:r>
      <w:proofErr w:type="spellEnd"/>
      <w:r w:rsidRPr="00A35CA5">
        <w:rPr>
          <w:rFonts w:ascii="Times New Roman" w:hAnsi="Times New Roman" w:cs="Times New Roman"/>
          <w:sz w:val="28"/>
          <w:szCs w:val="28"/>
          <w:lang w:val="ru-RU"/>
        </w:rPr>
        <w:t xml:space="preserve"> – </w:t>
      </w:r>
      <w:proofErr w:type="spellStart"/>
      <w:r w:rsidRPr="00A35CA5">
        <w:rPr>
          <w:rFonts w:ascii="Times New Roman" w:hAnsi="Times New Roman" w:cs="Times New Roman"/>
          <w:sz w:val="28"/>
          <w:szCs w:val="28"/>
          <w:lang w:val="ru-RU"/>
        </w:rPr>
        <w:t>це</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діяльність</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уповноважених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державних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органів</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виконавчої</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влади</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місцевого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самоврядування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пов’язана</w:t>
      </w:r>
      <w:proofErr w:type="spellEnd"/>
      <w:r w:rsidRPr="00A35CA5">
        <w:rPr>
          <w:rFonts w:ascii="Times New Roman" w:hAnsi="Times New Roman" w:cs="Times New Roman"/>
          <w:sz w:val="28"/>
          <w:szCs w:val="28"/>
          <w:lang w:val="ru-RU"/>
        </w:rPr>
        <w:t xml:space="preserve"> з </w:t>
      </w:r>
      <w:proofErr w:type="spellStart"/>
      <w:r w:rsidRPr="00A35CA5">
        <w:rPr>
          <w:rFonts w:ascii="Times New Roman" w:hAnsi="Times New Roman" w:cs="Times New Roman"/>
          <w:sz w:val="28"/>
          <w:szCs w:val="28"/>
          <w:lang w:val="ru-RU"/>
        </w:rPr>
        <w:t>наданням</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ліцензій</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інших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дозвільних</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документів</w:t>
      </w:r>
      <w:proofErr w:type="spellEnd"/>
      <w:r w:rsidRPr="00A35CA5">
        <w:rPr>
          <w:rFonts w:ascii="Times New Roman" w:hAnsi="Times New Roman" w:cs="Times New Roman"/>
          <w:sz w:val="28"/>
          <w:szCs w:val="28"/>
          <w:lang w:val="ru-RU"/>
        </w:rPr>
        <w:t xml:space="preserve">) на </w:t>
      </w:r>
      <w:proofErr w:type="spellStart"/>
      <w:r w:rsidRPr="00A35CA5">
        <w:rPr>
          <w:rFonts w:ascii="Times New Roman" w:hAnsi="Times New Roman" w:cs="Times New Roman"/>
          <w:sz w:val="28"/>
          <w:szCs w:val="28"/>
          <w:lang w:val="ru-RU"/>
        </w:rPr>
        <w:t>здійснення</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природокористування</w:t>
      </w:r>
      <w:proofErr w:type="spellEnd"/>
      <w:r w:rsidRPr="00A35CA5">
        <w:rPr>
          <w:rFonts w:ascii="Times New Roman" w:hAnsi="Times New Roman" w:cs="Times New Roman"/>
          <w:sz w:val="28"/>
          <w:szCs w:val="28"/>
          <w:lang w:val="ru-RU"/>
        </w:rPr>
        <w:t xml:space="preserve"> та </w:t>
      </w:r>
      <w:proofErr w:type="spellStart"/>
      <w:r w:rsidRPr="00A35CA5">
        <w:rPr>
          <w:rFonts w:ascii="Times New Roman" w:hAnsi="Times New Roman" w:cs="Times New Roman"/>
          <w:sz w:val="28"/>
          <w:szCs w:val="28"/>
          <w:lang w:val="ru-RU"/>
        </w:rPr>
        <w:t>іншої</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діяльності</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щодо</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охорони</w:t>
      </w:r>
      <w:proofErr w:type="spellEnd"/>
      <w:r w:rsidRPr="00A35CA5">
        <w:rPr>
          <w:rFonts w:ascii="Times New Roman" w:hAnsi="Times New Roman" w:cs="Times New Roman"/>
          <w:sz w:val="28"/>
          <w:szCs w:val="28"/>
          <w:lang w:val="ru-RU"/>
        </w:rPr>
        <w:t xml:space="preserve"> </w:t>
      </w:r>
      <w:proofErr w:type="spellStart"/>
      <w:r w:rsidRPr="00A35CA5">
        <w:rPr>
          <w:rFonts w:ascii="Times New Roman" w:hAnsi="Times New Roman" w:cs="Times New Roman"/>
          <w:sz w:val="28"/>
          <w:szCs w:val="28"/>
          <w:lang w:val="ru-RU"/>
        </w:rPr>
        <w:t>навколишнього</w:t>
      </w:r>
      <w:proofErr w:type="spellEnd"/>
      <w:r w:rsidRPr="00A35CA5">
        <w:rPr>
          <w:rFonts w:ascii="Times New Roman" w:hAnsi="Times New Roman" w:cs="Times New Roman"/>
          <w:sz w:val="28"/>
          <w:szCs w:val="28"/>
          <w:lang w:val="ru-RU"/>
        </w:rPr>
        <w:t xml:space="preserve"> природного </w:t>
      </w:r>
      <w:proofErr w:type="spellStart"/>
      <w:r w:rsidRPr="00A35CA5">
        <w:rPr>
          <w:rFonts w:ascii="Times New Roman" w:hAnsi="Times New Roman" w:cs="Times New Roman"/>
          <w:sz w:val="28"/>
          <w:szCs w:val="28"/>
          <w:lang w:val="ru-RU"/>
        </w:rPr>
        <w:t>середовища</w:t>
      </w:r>
      <w:proofErr w:type="spellEnd"/>
      <w:r w:rsidRPr="00A35CA5">
        <w:rPr>
          <w:rFonts w:ascii="Times New Roman" w:hAnsi="Times New Roman" w:cs="Times New Roman"/>
          <w:sz w:val="28"/>
          <w:szCs w:val="28"/>
          <w:lang w:val="ru-RU"/>
        </w:rPr>
        <w:t>.</w:t>
      </w:r>
    </w:p>
    <w:p w14:paraId="722D5861" w14:textId="77777777" w:rsidR="00DA18CE" w:rsidRDefault="00DA18CE" w:rsidP="007572E8">
      <w:pPr>
        <w:spacing w:after="0"/>
        <w:ind w:left="0" w:firstLine="0"/>
        <w:rPr>
          <w:rFonts w:ascii="Times New Roman" w:hAnsi="Times New Roman" w:cs="Times New Roman"/>
          <w:b/>
          <w:sz w:val="28"/>
          <w:szCs w:val="28"/>
          <w:lang w:val="ru-RU"/>
        </w:rPr>
      </w:pPr>
    </w:p>
    <w:p w14:paraId="6ADBAAF1" w14:textId="1CD77F55" w:rsidR="00B850AC" w:rsidRPr="00DA18CE" w:rsidRDefault="008E6309" w:rsidP="005348E3">
      <w:pPr>
        <w:pStyle w:val="a9"/>
        <w:numPr>
          <w:ilvl w:val="0"/>
          <w:numId w:val="45"/>
        </w:numPr>
        <w:spacing w:after="0"/>
        <w:jc w:val="center"/>
        <w:rPr>
          <w:rFonts w:ascii="Times New Roman" w:hAnsi="Times New Roman" w:cs="Times New Roman"/>
          <w:b/>
          <w:sz w:val="28"/>
          <w:szCs w:val="28"/>
          <w:lang w:val="ru-RU"/>
        </w:rPr>
      </w:pPr>
      <w:proofErr w:type="spellStart"/>
      <w:r w:rsidRPr="00DA18CE">
        <w:rPr>
          <w:rFonts w:ascii="Times New Roman" w:hAnsi="Times New Roman" w:cs="Times New Roman"/>
          <w:b/>
          <w:sz w:val="28"/>
          <w:szCs w:val="28"/>
          <w:lang w:val="ru-RU"/>
        </w:rPr>
        <w:t>Адміністра</w:t>
      </w:r>
      <w:r w:rsidR="00CC5AB1" w:rsidRPr="00DA18CE">
        <w:rPr>
          <w:rFonts w:ascii="Times New Roman" w:hAnsi="Times New Roman" w:cs="Times New Roman"/>
          <w:b/>
          <w:sz w:val="28"/>
          <w:szCs w:val="28"/>
          <w:lang w:val="ru-RU"/>
        </w:rPr>
        <w:t>тив</w:t>
      </w:r>
      <w:r w:rsidRPr="00DA18CE">
        <w:rPr>
          <w:rFonts w:ascii="Times New Roman" w:hAnsi="Times New Roman" w:cs="Times New Roman"/>
          <w:b/>
          <w:sz w:val="28"/>
          <w:szCs w:val="28"/>
          <w:lang w:val="ru-RU"/>
        </w:rPr>
        <w:t>не</w:t>
      </w:r>
      <w:proofErr w:type="spellEnd"/>
      <w:r w:rsidRPr="00DA18CE">
        <w:rPr>
          <w:rFonts w:ascii="Times New Roman" w:hAnsi="Times New Roman" w:cs="Times New Roman"/>
          <w:b/>
          <w:sz w:val="28"/>
          <w:szCs w:val="28"/>
          <w:lang w:val="ru-RU"/>
        </w:rPr>
        <w:t xml:space="preserve"> </w:t>
      </w:r>
      <w:proofErr w:type="spellStart"/>
      <w:r w:rsidRPr="00DA18CE">
        <w:rPr>
          <w:rFonts w:ascii="Times New Roman" w:hAnsi="Times New Roman" w:cs="Times New Roman"/>
          <w:b/>
          <w:sz w:val="28"/>
          <w:szCs w:val="28"/>
          <w:lang w:val="ru-RU"/>
        </w:rPr>
        <w:t>управління</w:t>
      </w:r>
      <w:proofErr w:type="spellEnd"/>
      <w:r w:rsidRPr="00DA18CE">
        <w:rPr>
          <w:rFonts w:ascii="Times New Roman" w:hAnsi="Times New Roman" w:cs="Times New Roman"/>
          <w:b/>
          <w:sz w:val="28"/>
          <w:szCs w:val="28"/>
          <w:lang w:val="ru-RU"/>
        </w:rPr>
        <w:t xml:space="preserve"> </w:t>
      </w:r>
      <w:proofErr w:type="spellStart"/>
      <w:r w:rsidRPr="00DA18CE">
        <w:rPr>
          <w:rFonts w:ascii="Times New Roman" w:hAnsi="Times New Roman" w:cs="Times New Roman"/>
          <w:b/>
          <w:sz w:val="28"/>
          <w:szCs w:val="28"/>
          <w:lang w:val="ru-RU"/>
        </w:rPr>
        <w:t>природокористуванням</w:t>
      </w:r>
      <w:proofErr w:type="spellEnd"/>
    </w:p>
    <w:p w14:paraId="5062F0AE" w14:textId="77777777" w:rsidR="00DA18CE" w:rsidRPr="00DA18CE" w:rsidRDefault="00DA18CE" w:rsidP="00DA18CE">
      <w:pPr>
        <w:spacing w:after="0"/>
        <w:ind w:left="72" w:firstLine="0"/>
        <w:rPr>
          <w:rFonts w:ascii="Times New Roman" w:hAnsi="Times New Roman" w:cs="Times New Roman"/>
          <w:b/>
          <w:sz w:val="28"/>
          <w:szCs w:val="28"/>
          <w:lang w:val="ru-RU"/>
        </w:rPr>
      </w:pPr>
    </w:p>
    <w:p w14:paraId="0839D903" w14:textId="77777777" w:rsidR="008E6309" w:rsidRPr="00F0413B" w:rsidRDefault="00983489" w:rsidP="007572E8">
      <w:pPr>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Pr="00D07F9C">
        <w:rPr>
          <w:rFonts w:ascii="Times New Roman" w:hAnsi="Times New Roman" w:cs="Times New Roman"/>
          <w:b/>
          <w:sz w:val="28"/>
          <w:szCs w:val="28"/>
          <w:lang w:val="ru-RU"/>
        </w:rPr>
        <w:t>Адміністративні</w:t>
      </w:r>
      <w:proofErr w:type="spellEnd"/>
      <w:r w:rsidRPr="00D07F9C">
        <w:rPr>
          <w:rFonts w:ascii="Times New Roman" w:hAnsi="Times New Roman" w:cs="Times New Roman"/>
          <w:b/>
          <w:sz w:val="28"/>
          <w:szCs w:val="28"/>
          <w:lang w:val="ru-RU"/>
        </w:rPr>
        <w:t xml:space="preserve"> </w:t>
      </w:r>
      <w:proofErr w:type="spellStart"/>
      <w:r w:rsidRPr="00D07F9C">
        <w:rPr>
          <w:rFonts w:ascii="Times New Roman" w:hAnsi="Times New Roman" w:cs="Times New Roman"/>
          <w:b/>
          <w:sz w:val="28"/>
          <w:szCs w:val="28"/>
          <w:lang w:val="ru-RU"/>
        </w:rPr>
        <w:t>методи</w:t>
      </w:r>
      <w:proofErr w:type="spellEnd"/>
      <w:r w:rsidRPr="00D07F9C">
        <w:rPr>
          <w:rFonts w:ascii="Times New Roman" w:hAnsi="Times New Roman" w:cs="Times New Roman"/>
          <w:sz w:val="28"/>
          <w:szCs w:val="28"/>
          <w:lang w:val="ru-RU"/>
        </w:rPr>
        <w:t xml:space="preserve"> -</w:t>
      </w:r>
      <w:r w:rsidR="000D5E4E">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це</w:t>
      </w:r>
      <w:proofErr w:type="spellEnd"/>
      <w:r w:rsidRPr="00D07F9C">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с</w:t>
      </w:r>
      <w:r>
        <w:rPr>
          <w:rFonts w:ascii="Times New Roman" w:hAnsi="Times New Roman" w:cs="Times New Roman"/>
          <w:sz w:val="28"/>
          <w:szCs w:val="28"/>
          <w:lang w:val="ru-RU"/>
        </w:rPr>
        <w:t>укупність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прийомів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впливів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w:t>
      </w:r>
      <w:r w:rsidRPr="00D07F9C">
        <w:rPr>
          <w:rFonts w:ascii="Times New Roman" w:hAnsi="Times New Roman" w:cs="Times New Roman"/>
          <w:sz w:val="28"/>
          <w:szCs w:val="28"/>
          <w:lang w:val="ru-RU"/>
        </w:rPr>
        <w:t>снованих</w:t>
      </w:r>
      <w:proofErr w:type="spellEnd"/>
      <w:r w:rsidRPr="00D07F9C">
        <w:rPr>
          <w:rFonts w:ascii="Times New Roman" w:hAnsi="Times New Roman" w:cs="Times New Roman"/>
          <w:sz w:val="28"/>
          <w:szCs w:val="28"/>
          <w:lang w:val="ru-RU"/>
        </w:rPr>
        <w:t xml:space="preserve"> на </w:t>
      </w:r>
      <w:proofErr w:type="spellStart"/>
      <w:r w:rsidRPr="00D07F9C">
        <w:rPr>
          <w:rFonts w:ascii="Times New Roman" w:hAnsi="Times New Roman" w:cs="Times New Roman"/>
          <w:sz w:val="28"/>
          <w:szCs w:val="28"/>
          <w:lang w:val="ru-RU"/>
        </w:rPr>
        <w:t>використанні</w:t>
      </w:r>
      <w:proofErr w:type="spellEnd"/>
      <w:r w:rsidRPr="00D07F9C">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об'єктивних</w:t>
      </w:r>
      <w:proofErr w:type="spellEnd"/>
      <w:r w:rsidRPr="00D07F9C">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організаційних</w:t>
      </w:r>
      <w:proofErr w:type="spellEnd"/>
      <w:r w:rsidRPr="00D07F9C">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відносин</w:t>
      </w:r>
      <w:proofErr w:type="spellEnd"/>
      <w:r w:rsidRPr="00D07F9C">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між</w:t>
      </w:r>
      <w:proofErr w:type="spellEnd"/>
      <w:r w:rsidRPr="00D07F9C">
        <w:rPr>
          <w:rFonts w:ascii="Times New Roman" w:hAnsi="Times New Roman" w:cs="Times New Roman"/>
          <w:sz w:val="28"/>
          <w:szCs w:val="28"/>
          <w:lang w:val="ru-RU"/>
        </w:rPr>
        <w:t xml:space="preserve"> людьми та </w:t>
      </w:r>
      <w:proofErr w:type="spellStart"/>
      <w:r w:rsidRPr="00D07F9C">
        <w:rPr>
          <w:rFonts w:ascii="Times New Roman" w:hAnsi="Times New Roman" w:cs="Times New Roman"/>
          <w:sz w:val="28"/>
          <w:szCs w:val="28"/>
          <w:lang w:val="ru-RU"/>
        </w:rPr>
        <w:t>загальноорганізаційних</w:t>
      </w:r>
      <w:proofErr w:type="spellEnd"/>
      <w:r w:rsidRPr="00D07F9C">
        <w:rPr>
          <w:rFonts w:ascii="Times New Roman" w:hAnsi="Times New Roman" w:cs="Times New Roman"/>
          <w:sz w:val="28"/>
          <w:szCs w:val="28"/>
          <w:lang w:val="ru-RU"/>
        </w:rPr>
        <w:t xml:space="preserve"> </w:t>
      </w:r>
      <w:proofErr w:type="spellStart"/>
      <w:r w:rsidRPr="00D07F9C">
        <w:rPr>
          <w:rFonts w:ascii="Times New Roman" w:hAnsi="Times New Roman" w:cs="Times New Roman"/>
          <w:sz w:val="28"/>
          <w:szCs w:val="28"/>
          <w:lang w:val="ru-RU"/>
        </w:rPr>
        <w:t>принципів</w:t>
      </w:r>
      <w:proofErr w:type="spellEnd"/>
      <w:r w:rsidRPr="00D07F9C">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державного </w:t>
      </w:r>
      <w:proofErr w:type="spellStart"/>
      <w:r w:rsidRPr="00D07F9C">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природокористуванням</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чинного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законодавства</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обмеження</w:t>
      </w:r>
      <w:proofErr w:type="spellEnd"/>
      <w:r w:rsidR="00FE3859">
        <w:rPr>
          <w:rFonts w:ascii="Times New Roman" w:hAnsi="Times New Roman" w:cs="Times New Roman"/>
          <w:sz w:val="28"/>
          <w:szCs w:val="28"/>
          <w:lang w:val="ru-RU"/>
        </w:rPr>
        <w:t xml:space="preserve">, заборони, </w:t>
      </w:r>
      <w:proofErr w:type="spellStart"/>
      <w:r w:rsidR="00FE3859">
        <w:rPr>
          <w:rFonts w:ascii="Times New Roman" w:hAnsi="Times New Roman" w:cs="Times New Roman"/>
          <w:sz w:val="28"/>
          <w:szCs w:val="28"/>
          <w:lang w:val="ru-RU"/>
        </w:rPr>
        <w:t>регламентування</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адміністративні</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стягнення</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тощо</w:t>
      </w:r>
      <w:proofErr w:type="spellEnd"/>
      <w:r w:rsidR="00FE385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2E470C80" w14:textId="07EBB2BC" w:rsidR="00B0051A" w:rsidRDefault="00F0413B" w:rsidP="007572E8">
      <w:pPr>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F0413B">
        <w:rPr>
          <w:rFonts w:ascii="Times New Roman" w:hAnsi="Times New Roman" w:cs="Times New Roman"/>
          <w:sz w:val="28"/>
          <w:szCs w:val="28"/>
          <w:lang w:val="ru-RU"/>
        </w:rPr>
        <w:t>оряд</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із</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поліпшенням</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екологічного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виховання</w:t>
      </w:r>
      <w:proofErr w:type="spellEnd"/>
      <w:r w:rsidRPr="00F0413B">
        <w:rPr>
          <w:rFonts w:ascii="Times New Roman" w:hAnsi="Times New Roman" w:cs="Times New Roman"/>
          <w:sz w:val="28"/>
          <w:szCs w:val="28"/>
          <w:lang w:val="ru-RU"/>
        </w:rPr>
        <w:t xml:space="preserve"> та </w:t>
      </w:r>
      <w:proofErr w:type="spellStart"/>
      <w:r w:rsidRPr="00F0413B">
        <w:rPr>
          <w:rFonts w:ascii="Times New Roman" w:hAnsi="Times New Roman" w:cs="Times New Roman"/>
          <w:sz w:val="28"/>
          <w:szCs w:val="28"/>
          <w:lang w:val="ru-RU"/>
        </w:rPr>
        <w:t>освіти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населення</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важливим</w:t>
      </w:r>
      <w:proofErr w:type="spellEnd"/>
      <w:r>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завданням</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держави</w:t>
      </w:r>
      <w:proofErr w:type="spellEnd"/>
      <w:r w:rsidRPr="00F0413B">
        <w:rPr>
          <w:rFonts w:ascii="Times New Roman" w:hAnsi="Times New Roman" w:cs="Times New Roman"/>
          <w:sz w:val="28"/>
          <w:szCs w:val="28"/>
          <w:lang w:val="ru-RU"/>
        </w:rPr>
        <w:t xml:space="preserve"> є </w:t>
      </w:r>
      <w:proofErr w:type="spellStart"/>
      <w:r w:rsidRPr="00F0413B">
        <w:rPr>
          <w:rFonts w:ascii="Times New Roman" w:hAnsi="Times New Roman" w:cs="Times New Roman"/>
          <w:sz w:val="28"/>
          <w:szCs w:val="28"/>
          <w:lang w:val="ru-RU"/>
        </w:rPr>
        <w:t>створення</w:t>
      </w:r>
      <w:proofErr w:type="spellEnd"/>
      <w:r w:rsidRPr="00F0413B">
        <w:rPr>
          <w:rFonts w:ascii="Times New Roman" w:hAnsi="Times New Roman" w:cs="Times New Roman"/>
          <w:sz w:val="28"/>
          <w:szCs w:val="28"/>
          <w:lang w:val="ru-RU"/>
        </w:rPr>
        <w:t xml:space="preserve"> таких умов </w:t>
      </w:r>
      <w:proofErr w:type="spellStart"/>
      <w:r w:rsidRPr="00F0413B">
        <w:rPr>
          <w:rFonts w:ascii="Times New Roman" w:hAnsi="Times New Roman" w:cs="Times New Roman"/>
          <w:sz w:val="28"/>
          <w:szCs w:val="28"/>
          <w:lang w:val="ru-RU"/>
        </w:rPr>
        <w:t>діяльності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підприємств</w:t>
      </w:r>
      <w:proofErr w:type="spellEnd"/>
      <w:r w:rsidRPr="00F0413B">
        <w:rPr>
          <w:rFonts w:ascii="Times New Roman" w:hAnsi="Times New Roman" w:cs="Times New Roman"/>
          <w:sz w:val="28"/>
          <w:szCs w:val="28"/>
          <w:lang w:val="ru-RU"/>
        </w:rPr>
        <w:t xml:space="preserve">, за </w:t>
      </w:r>
      <w:proofErr w:type="spellStart"/>
      <w:r w:rsidRPr="00F0413B">
        <w:rPr>
          <w:rFonts w:ascii="Times New Roman" w:hAnsi="Times New Roman" w:cs="Times New Roman"/>
          <w:sz w:val="28"/>
          <w:szCs w:val="28"/>
          <w:lang w:val="ru-RU"/>
        </w:rPr>
        <w:t>яких</w:t>
      </w:r>
      <w:proofErr w:type="spellEnd"/>
      <w:r w:rsidRPr="00F0413B">
        <w:rPr>
          <w:rFonts w:ascii="Times New Roman" w:hAnsi="Times New Roman" w:cs="Times New Roman"/>
          <w:sz w:val="28"/>
          <w:szCs w:val="28"/>
          <w:lang w:val="ru-RU"/>
        </w:rPr>
        <w:t xml:space="preserve"> вони </w:t>
      </w:r>
      <w:proofErr w:type="spellStart"/>
      <w:r w:rsidRPr="00F0413B">
        <w:rPr>
          <w:rFonts w:ascii="Times New Roman" w:hAnsi="Times New Roman" w:cs="Times New Roman"/>
          <w:sz w:val="28"/>
          <w:szCs w:val="28"/>
          <w:lang w:val="ru-RU"/>
        </w:rPr>
        <w:t>були</w:t>
      </w:r>
      <w:proofErr w:type="spellEnd"/>
      <w:r w:rsidRPr="00F0413B">
        <w:rPr>
          <w:rFonts w:ascii="Times New Roman" w:hAnsi="Times New Roman" w:cs="Times New Roman"/>
          <w:sz w:val="28"/>
          <w:szCs w:val="28"/>
          <w:lang w:val="ru-RU"/>
        </w:rPr>
        <w:t xml:space="preserve"> б </w:t>
      </w:r>
      <w:proofErr w:type="spellStart"/>
      <w:r w:rsidRPr="00F0413B">
        <w:rPr>
          <w:rFonts w:ascii="Times New Roman" w:hAnsi="Times New Roman" w:cs="Times New Roman"/>
          <w:sz w:val="28"/>
          <w:szCs w:val="28"/>
          <w:lang w:val="ru-RU"/>
        </w:rPr>
        <w:t>змушені</w:t>
      </w:r>
      <w:proofErr w:type="spellEnd"/>
      <w:r w:rsidRPr="00F0413B">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дотримуватись</w:t>
      </w:r>
      <w:proofErr w:type="spellEnd"/>
      <w:r w:rsidR="000D5E4E">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природоохоронно</w:t>
      </w:r>
      <w:r w:rsidR="000D5E4E">
        <w:rPr>
          <w:rFonts w:ascii="Times New Roman" w:hAnsi="Times New Roman" w:cs="Times New Roman"/>
          <w:sz w:val="28"/>
          <w:szCs w:val="28"/>
          <w:lang w:val="ru-RU"/>
        </w:rPr>
        <w:t>го</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законодавства</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екологізувати</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технологічні</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процеси</w:t>
      </w:r>
      <w:proofErr w:type="spellEnd"/>
      <w:r w:rsidR="000D5E4E">
        <w:rPr>
          <w:rFonts w:ascii="Times New Roman" w:hAnsi="Times New Roman" w:cs="Times New Roman"/>
          <w:sz w:val="28"/>
          <w:szCs w:val="28"/>
          <w:lang w:val="ru-RU"/>
        </w:rPr>
        <w:t xml:space="preserve">. </w:t>
      </w:r>
      <w:r w:rsidR="006A101B">
        <w:rPr>
          <w:rFonts w:ascii="Times New Roman" w:hAnsi="Times New Roman" w:cs="Times New Roman"/>
          <w:sz w:val="28"/>
          <w:szCs w:val="28"/>
          <w:lang w:val="ru-RU"/>
        </w:rPr>
        <w:t xml:space="preserve">Одним </w:t>
      </w:r>
      <w:proofErr w:type="spellStart"/>
      <w:r w:rsidR="006A101B">
        <w:rPr>
          <w:rFonts w:ascii="Times New Roman" w:hAnsi="Times New Roman" w:cs="Times New Roman"/>
          <w:sz w:val="28"/>
          <w:szCs w:val="28"/>
          <w:lang w:val="ru-RU"/>
        </w:rPr>
        <w:t>із</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важливих</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механізмів</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досягнення</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цих</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цілей</w:t>
      </w:r>
      <w:proofErr w:type="spellEnd"/>
      <w:r w:rsidR="006A101B">
        <w:rPr>
          <w:rFonts w:ascii="Times New Roman" w:hAnsi="Times New Roman" w:cs="Times New Roman"/>
          <w:sz w:val="28"/>
          <w:szCs w:val="28"/>
          <w:lang w:val="ru-RU"/>
        </w:rPr>
        <w:t xml:space="preserve"> є </w:t>
      </w:r>
      <w:proofErr w:type="spellStart"/>
      <w:r w:rsidRPr="00F0413B">
        <w:rPr>
          <w:rFonts w:ascii="Times New Roman" w:hAnsi="Times New Roman" w:cs="Times New Roman"/>
          <w:sz w:val="28"/>
          <w:szCs w:val="28"/>
          <w:lang w:val="ru-RU"/>
        </w:rPr>
        <w:t>адміністративн</w:t>
      </w:r>
      <w:r w:rsidR="006A101B">
        <w:rPr>
          <w:rFonts w:ascii="Times New Roman" w:hAnsi="Times New Roman" w:cs="Times New Roman"/>
          <w:sz w:val="28"/>
          <w:szCs w:val="28"/>
          <w:lang w:val="ru-RU"/>
        </w:rPr>
        <w:t>ий</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механізм</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Він</w:t>
      </w:r>
      <w:proofErr w:type="spellEnd"/>
      <w:r w:rsidR="006A101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базується</w:t>
      </w:r>
      <w:proofErr w:type="spellEnd"/>
      <w:r w:rsidRPr="00F0413B">
        <w:rPr>
          <w:rFonts w:ascii="Times New Roman" w:hAnsi="Times New Roman" w:cs="Times New Roman"/>
          <w:sz w:val="28"/>
          <w:szCs w:val="28"/>
          <w:lang w:val="ru-RU"/>
        </w:rPr>
        <w:t xml:space="preserve"> на </w:t>
      </w:r>
      <w:proofErr w:type="spellStart"/>
      <w:r w:rsidRPr="00F0413B">
        <w:rPr>
          <w:rFonts w:ascii="Times New Roman" w:hAnsi="Times New Roman" w:cs="Times New Roman"/>
          <w:sz w:val="28"/>
          <w:szCs w:val="28"/>
          <w:lang w:val="ru-RU"/>
        </w:rPr>
        <w:t>встановленні</w:t>
      </w:r>
      <w:proofErr w:type="spellEnd"/>
      <w:r w:rsidRPr="00F0413B">
        <w:rPr>
          <w:rFonts w:ascii="Times New Roman" w:hAnsi="Times New Roman" w:cs="Times New Roman"/>
          <w:sz w:val="28"/>
          <w:szCs w:val="28"/>
          <w:lang w:val="ru-RU"/>
        </w:rPr>
        <w:t xml:space="preserve"> норм, </w:t>
      </w:r>
      <w:proofErr w:type="spellStart"/>
      <w:r w:rsidRPr="00F0413B">
        <w:rPr>
          <w:rFonts w:ascii="Times New Roman" w:hAnsi="Times New Roman" w:cs="Times New Roman"/>
          <w:sz w:val="28"/>
          <w:szCs w:val="28"/>
          <w:lang w:val="ru-RU"/>
        </w:rPr>
        <w:t>стандартів</w:t>
      </w:r>
      <w:proofErr w:type="spellEnd"/>
      <w:r w:rsidRPr="00F0413B">
        <w:rPr>
          <w:rFonts w:ascii="Times New Roman" w:hAnsi="Times New Roman" w:cs="Times New Roman"/>
          <w:sz w:val="28"/>
          <w:szCs w:val="28"/>
          <w:lang w:val="ru-RU"/>
        </w:rPr>
        <w:t xml:space="preserve">, правил </w:t>
      </w:r>
      <w:proofErr w:type="spellStart"/>
      <w:r w:rsidRPr="00F0413B">
        <w:rPr>
          <w:rFonts w:ascii="Times New Roman" w:hAnsi="Times New Roman" w:cs="Times New Roman"/>
          <w:sz w:val="28"/>
          <w:szCs w:val="28"/>
          <w:lang w:val="ru-RU"/>
        </w:rPr>
        <w:t>природокористування</w:t>
      </w:r>
      <w:proofErr w:type="spellEnd"/>
      <w:r w:rsidRPr="00F0413B">
        <w:rPr>
          <w:rFonts w:ascii="Times New Roman" w:hAnsi="Times New Roman" w:cs="Times New Roman"/>
          <w:sz w:val="28"/>
          <w:szCs w:val="28"/>
          <w:lang w:val="ru-RU"/>
        </w:rPr>
        <w:t xml:space="preserve"> та </w:t>
      </w:r>
      <w:proofErr w:type="spellStart"/>
      <w:r w:rsidRPr="00F0413B">
        <w:rPr>
          <w:rFonts w:ascii="Times New Roman" w:hAnsi="Times New Roman" w:cs="Times New Roman"/>
          <w:sz w:val="28"/>
          <w:szCs w:val="28"/>
          <w:lang w:val="ru-RU"/>
        </w:rPr>
        <w:t>відповідних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планових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показників</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підприємствам</w:t>
      </w:r>
      <w:proofErr w:type="spellEnd"/>
      <w:r w:rsidRPr="00F0413B">
        <w:rPr>
          <w:rFonts w:ascii="Times New Roman" w:hAnsi="Times New Roman" w:cs="Times New Roman"/>
          <w:sz w:val="28"/>
          <w:szCs w:val="28"/>
          <w:lang w:val="ru-RU"/>
        </w:rPr>
        <w:t xml:space="preserve"> з </w:t>
      </w:r>
      <w:proofErr w:type="spellStart"/>
      <w:r w:rsidRPr="00F0413B">
        <w:rPr>
          <w:rFonts w:ascii="Times New Roman" w:hAnsi="Times New Roman" w:cs="Times New Roman"/>
          <w:sz w:val="28"/>
          <w:szCs w:val="28"/>
          <w:lang w:val="ru-RU"/>
        </w:rPr>
        <w:t>охорони</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навколишнього</w:t>
      </w:r>
      <w:proofErr w:type="spellEnd"/>
      <w:r w:rsidRPr="00F0413B">
        <w:rPr>
          <w:rFonts w:ascii="Times New Roman" w:hAnsi="Times New Roman" w:cs="Times New Roman"/>
          <w:sz w:val="28"/>
          <w:szCs w:val="28"/>
          <w:lang w:val="ru-RU"/>
        </w:rPr>
        <w:t xml:space="preserve"> природного </w:t>
      </w:r>
      <w:proofErr w:type="spellStart"/>
      <w:r w:rsidRPr="00F0413B">
        <w:rPr>
          <w:rFonts w:ascii="Times New Roman" w:hAnsi="Times New Roman" w:cs="Times New Roman"/>
          <w:sz w:val="28"/>
          <w:szCs w:val="28"/>
          <w:lang w:val="ru-RU"/>
        </w:rPr>
        <w:t>середовища</w:t>
      </w:r>
      <w:proofErr w:type="spellEnd"/>
      <w:r w:rsidRPr="00F0413B">
        <w:rPr>
          <w:rFonts w:ascii="Times New Roman" w:hAnsi="Times New Roman" w:cs="Times New Roman"/>
          <w:sz w:val="28"/>
          <w:szCs w:val="28"/>
          <w:lang w:val="ru-RU"/>
        </w:rPr>
        <w:t xml:space="preserve"> та </w:t>
      </w:r>
      <w:proofErr w:type="spellStart"/>
      <w:r w:rsidRPr="00F0413B">
        <w:rPr>
          <w:rFonts w:ascii="Times New Roman" w:hAnsi="Times New Roman" w:cs="Times New Roman"/>
          <w:sz w:val="28"/>
          <w:szCs w:val="28"/>
          <w:lang w:val="ru-RU"/>
        </w:rPr>
        <w:t>покарань</w:t>
      </w:r>
      <w:proofErr w:type="spellEnd"/>
      <w:r w:rsidR="000D5E4E">
        <w:rPr>
          <w:rFonts w:ascii="Times New Roman" w:hAnsi="Times New Roman" w:cs="Times New Roman"/>
          <w:sz w:val="28"/>
          <w:szCs w:val="28"/>
          <w:lang w:val="ru-RU"/>
        </w:rPr>
        <w:t xml:space="preserve"> в </w:t>
      </w:r>
      <w:proofErr w:type="spellStart"/>
      <w:r w:rsidR="000D5E4E">
        <w:rPr>
          <w:rFonts w:ascii="Times New Roman" w:hAnsi="Times New Roman" w:cs="Times New Roman"/>
          <w:sz w:val="28"/>
          <w:szCs w:val="28"/>
          <w:lang w:val="ru-RU"/>
        </w:rPr>
        <w:t>разі</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порушень</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Останні</w:t>
      </w:r>
      <w:proofErr w:type="spellEnd"/>
      <w:r w:rsidR="000D5E4E">
        <w:rPr>
          <w:rFonts w:ascii="Times New Roman" w:hAnsi="Times New Roman" w:cs="Times New Roman"/>
          <w:sz w:val="28"/>
          <w:szCs w:val="28"/>
          <w:lang w:val="ru-RU"/>
        </w:rPr>
        <w:t xml:space="preserve"> в </w:t>
      </w:r>
      <w:proofErr w:type="spellStart"/>
      <w:r w:rsidR="000D5E4E">
        <w:rPr>
          <w:rFonts w:ascii="Times New Roman" w:hAnsi="Times New Roman" w:cs="Times New Roman"/>
          <w:sz w:val="28"/>
          <w:szCs w:val="28"/>
          <w:lang w:val="ru-RU"/>
        </w:rPr>
        <w:t>задежності</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від</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ступеню</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впливу</w:t>
      </w:r>
      <w:proofErr w:type="spellEnd"/>
      <w:r w:rsidR="000D5E4E">
        <w:rPr>
          <w:rFonts w:ascii="Times New Roman" w:hAnsi="Times New Roman" w:cs="Times New Roman"/>
          <w:sz w:val="28"/>
          <w:szCs w:val="28"/>
          <w:lang w:val="ru-RU"/>
        </w:rPr>
        <w:t xml:space="preserve"> на </w:t>
      </w:r>
      <w:proofErr w:type="spellStart"/>
      <w:r w:rsidR="000D5E4E">
        <w:rPr>
          <w:rFonts w:ascii="Times New Roman" w:hAnsi="Times New Roman" w:cs="Times New Roman"/>
          <w:sz w:val="28"/>
          <w:szCs w:val="28"/>
          <w:lang w:val="ru-RU"/>
        </w:rPr>
        <w:t>компоненти</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природи</w:t>
      </w:r>
      <w:proofErr w:type="spellEnd"/>
      <w:r w:rsidR="000D5E4E">
        <w:rPr>
          <w:rFonts w:ascii="Times New Roman" w:hAnsi="Times New Roman" w:cs="Times New Roman"/>
          <w:sz w:val="28"/>
          <w:szCs w:val="28"/>
          <w:lang w:val="ru-RU"/>
        </w:rPr>
        <w:t xml:space="preserve"> </w:t>
      </w:r>
      <w:proofErr w:type="spellStart"/>
      <w:r w:rsidR="000D5E4E">
        <w:rPr>
          <w:rFonts w:ascii="Times New Roman" w:hAnsi="Times New Roman" w:cs="Times New Roman"/>
          <w:sz w:val="28"/>
          <w:szCs w:val="28"/>
          <w:lang w:val="ru-RU"/>
        </w:rPr>
        <w:t>можуть</w:t>
      </w:r>
      <w:proofErr w:type="spellEnd"/>
      <w:r w:rsidR="000D5E4E">
        <w:rPr>
          <w:rFonts w:ascii="Times New Roman" w:hAnsi="Times New Roman" w:cs="Times New Roman"/>
          <w:sz w:val="28"/>
          <w:szCs w:val="28"/>
          <w:lang w:val="ru-RU"/>
        </w:rPr>
        <w:t xml:space="preserve"> бути</w:t>
      </w:r>
      <w:r w:rsidR="00BE6BEF">
        <w:rPr>
          <w:rFonts w:ascii="Times New Roman" w:hAnsi="Times New Roman" w:cs="Times New Roman"/>
          <w:sz w:val="28"/>
          <w:szCs w:val="28"/>
          <w:lang w:val="ru-RU"/>
        </w:rPr>
        <w:t xml:space="preserve">: </w:t>
      </w:r>
      <w:proofErr w:type="spellStart"/>
      <w:r w:rsidR="00BE6BEF">
        <w:rPr>
          <w:rFonts w:ascii="Times New Roman" w:hAnsi="Times New Roman" w:cs="Times New Roman"/>
          <w:sz w:val="28"/>
          <w:szCs w:val="28"/>
          <w:lang w:val="ru-RU"/>
        </w:rPr>
        <w:t>винесення</w:t>
      </w:r>
      <w:proofErr w:type="spellEnd"/>
      <w:r w:rsidR="00BE6BEF">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догани</w:t>
      </w:r>
      <w:proofErr w:type="spellEnd"/>
      <w:r w:rsidR="00BE6BEF">
        <w:rPr>
          <w:rFonts w:ascii="Times New Roman" w:hAnsi="Times New Roman" w:cs="Times New Roman"/>
          <w:sz w:val="28"/>
          <w:szCs w:val="28"/>
          <w:lang w:val="ru-RU"/>
        </w:rPr>
        <w:t>,</w:t>
      </w:r>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тюремн</w:t>
      </w:r>
      <w:r w:rsidR="00BE6BEF">
        <w:rPr>
          <w:rFonts w:ascii="Times New Roman" w:hAnsi="Times New Roman" w:cs="Times New Roman"/>
          <w:sz w:val="28"/>
          <w:szCs w:val="28"/>
          <w:lang w:val="ru-RU"/>
        </w:rPr>
        <w:t>е</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ув’язнення</w:t>
      </w:r>
      <w:proofErr w:type="spellEnd"/>
      <w:r w:rsidR="00BE6BEF">
        <w:rPr>
          <w:rFonts w:ascii="Times New Roman" w:hAnsi="Times New Roman" w:cs="Times New Roman"/>
          <w:sz w:val="28"/>
          <w:szCs w:val="28"/>
          <w:lang w:val="ru-RU"/>
        </w:rPr>
        <w:t xml:space="preserve">, </w:t>
      </w:r>
      <w:proofErr w:type="spellStart"/>
      <w:r w:rsidR="00BE6BEF">
        <w:rPr>
          <w:rFonts w:ascii="Times New Roman" w:hAnsi="Times New Roman" w:cs="Times New Roman"/>
          <w:sz w:val="28"/>
          <w:szCs w:val="28"/>
          <w:lang w:val="ru-RU"/>
        </w:rPr>
        <w:t>усунення</w:t>
      </w:r>
      <w:proofErr w:type="spellEnd"/>
      <w:r w:rsidR="00BE6BEF">
        <w:rPr>
          <w:rFonts w:ascii="Times New Roman" w:hAnsi="Times New Roman" w:cs="Times New Roman"/>
          <w:sz w:val="28"/>
          <w:szCs w:val="28"/>
          <w:lang w:val="ru-RU"/>
        </w:rPr>
        <w:t xml:space="preserve"> </w:t>
      </w:r>
      <w:proofErr w:type="spellStart"/>
      <w:r w:rsidR="00BE6BEF">
        <w:rPr>
          <w:rFonts w:ascii="Times New Roman" w:hAnsi="Times New Roman" w:cs="Times New Roman"/>
          <w:sz w:val="28"/>
          <w:szCs w:val="28"/>
          <w:lang w:val="ru-RU"/>
        </w:rPr>
        <w:t>від</w:t>
      </w:r>
      <w:proofErr w:type="spellEnd"/>
      <w:r w:rsidR="00BE6BEF">
        <w:rPr>
          <w:rFonts w:ascii="Times New Roman" w:hAnsi="Times New Roman" w:cs="Times New Roman"/>
          <w:sz w:val="28"/>
          <w:szCs w:val="28"/>
          <w:lang w:val="ru-RU"/>
        </w:rPr>
        <w:t xml:space="preserve"> </w:t>
      </w:r>
      <w:proofErr w:type="spellStart"/>
      <w:r w:rsidR="00BE6BEF">
        <w:rPr>
          <w:rFonts w:ascii="Times New Roman" w:hAnsi="Times New Roman" w:cs="Times New Roman"/>
          <w:sz w:val="28"/>
          <w:szCs w:val="28"/>
          <w:lang w:val="ru-RU"/>
        </w:rPr>
        <w:t>займаної</w:t>
      </w:r>
      <w:proofErr w:type="spellEnd"/>
      <w:r w:rsidR="00BE6BEF">
        <w:rPr>
          <w:rFonts w:ascii="Times New Roman" w:hAnsi="Times New Roman" w:cs="Times New Roman"/>
          <w:sz w:val="28"/>
          <w:szCs w:val="28"/>
          <w:lang w:val="ru-RU"/>
        </w:rPr>
        <w:t xml:space="preserve"> посади,</w:t>
      </w:r>
      <w:r w:rsidRPr="00F0413B">
        <w:rPr>
          <w:rFonts w:ascii="Times New Roman" w:hAnsi="Times New Roman" w:cs="Times New Roman"/>
          <w:sz w:val="28"/>
          <w:szCs w:val="28"/>
          <w:lang w:val="ru-RU"/>
        </w:rPr>
        <w:t xml:space="preserve"> </w:t>
      </w:r>
      <w:proofErr w:type="spellStart"/>
      <w:r w:rsidR="00BE6BEF">
        <w:rPr>
          <w:rFonts w:ascii="Times New Roman" w:hAnsi="Times New Roman" w:cs="Times New Roman"/>
          <w:sz w:val="28"/>
          <w:szCs w:val="28"/>
          <w:lang w:val="ru-RU"/>
        </w:rPr>
        <w:t>встановлення</w:t>
      </w:r>
      <w:proofErr w:type="spellEnd"/>
      <w:r w:rsidR="00BE6BEF">
        <w:rPr>
          <w:rFonts w:ascii="Times New Roman" w:hAnsi="Times New Roman" w:cs="Times New Roman"/>
          <w:sz w:val="28"/>
          <w:szCs w:val="28"/>
          <w:lang w:val="ru-RU"/>
        </w:rPr>
        <w:t xml:space="preserve"> </w:t>
      </w:r>
      <w:r w:rsidRPr="00F0413B">
        <w:rPr>
          <w:rFonts w:ascii="Times New Roman" w:hAnsi="Times New Roman" w:cs="Times New Roman"/>
          <w:sz w:val="28"/>
          <w:szCs w:val="28"/>
          <w:lang w:val="ru-RU"/>
        </w:rPr>
        <w:t>штраф</w:t>
      </w:r>
      <w:r w:rsidR="00BE6BEF">
        <w:rPr>
          <w:rFonts w:ascii="Times New Roman" w:hAnsi="Times New Roman" w:cs="Times New Roman"/>
          <w:sz w:val="28"/>
          <w:szCs w:val="28"/>
          <w:lang w:val="ru-RU"/>
        </w:rPr>
        <w:t>у</w:t>
      </w:r>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підприємств</w:t>
      </w:r>
      <w:r w:rsidR="00BE6BEF">
        <w:rPr>
          <w:rFonts w:ascii="Times New Roman" w:hAnsi="Times New Roman" w:cs="Times New Roman"/>
          <w:sz w:val="28"/>
          <w:szCs w:val="28"/>
          <w:lang w:val="ru-RU"/>
        </w:rPr>
        <w:t>у</w:t>
      </w:r>
      <w:proofErr w:type="spellEnd"/>
      <w:r w:rsidRPr="00F0413B">
        <w:rPr>
          <w:rFonts w:ascii="Times New Roman" w:hAnsi="Times New Roman" w:cs="Times New Roman"/>
          <w:sz w:val="28"/>
          <w:szCs w:val="28"/>
          <w:lang w:val="ru-RU"/>
        </w:rPr>
        <w:t xml:space="preserve"> і </w:t>
      </w:r>
      <w:proofErr w:type="spellStart"/>
      <w:r w:rsidRPr="00F0413B">
        <w:rPr>
          <w:rFonts w:ascii="Times New Roman" w:hAnsi="Times New Roman" w:cs="Times New Roman"/>
          <w:sz w:val="28"/>
          <w:szCs w:val="28"/>
          <w:lang w:val="ru-RU"/>
        </w:rPr>
        <w:t>його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керівникам</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Однак</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цей</w:t>
      </w:r>
      <w:proofErr w:type="spellEnd"/>
      <w:r w:rsidRPr="00F0413B">
        <w:rPr>
          <w:rFonts w:ascii="Times New Roman" w:hAnsi="Times New Roman" w:cs="Times New Roman"/>
          <w:sz w:val="28"/>
          <w:szCs w:val="28"/>
          <w:lang w:val="ru-RU"/>
        </w:rPr>
        <w:t xml:space="preserve"> шлях </w:t>
      </w:r>
      <w:proofErr w:type="spellStart"/>
      <w:r w:rsidR="00BE6BEF">
        <w:rPr>
          <w:rFonts w:ascii="Times New Roman" w:hAnsi="Times New Roman" w:cs="Times New Roman"/>
          <w:sz w:val="28"/>
          <w:szCs w:val="28"/>
          <w:lang w:val="ru-RU"/>
        </w:rPr>
        <w:t>складний</w:t>
      </w:r>
      <w:proofErr w:type="spellEnd"/>
      <w:r w:rsidR="00BE6BEF">
        <w:rPr>
          <w:rFonts w:ascii="Times New Roman" w:hAnsi="Times New Roman" w:cs="Times New Roman"/>
          <w:sz w:val="28"/>
          <w:szCs w:val="28"/>
          <w:lang w:val="ru-RU"/>
        </w:rPr>
        <w:t xml:space="preserve"> </w:t>
      </w:r>
      <w:r w:rsidRPr="00F0413B">
        <w:rPr>
          <w:rFonts w:ascii="Times New Roman" w:hAnsi="Times New Roman" w:cs="Times New Roman"/>
          <w:sz w:val="28"/>
          <w:szCs w:val="28"/>
          <w:lang w:val="ru-RU"/>
        </w:rPr>
        <w:t xml:space="preserve">та </w:t>
      </w:r>
      <w:proofErr w:type="spellStart"/>
      <w:r w:rsidRPr="00F0413B">
        <w:rPr>
          <w:rFonts w:ascii="Times New Roman" w:hAnsi="Times New Roman" w:cs="Times New Roman"/>
          <w:sz w:val="28"/>
          <w:szCs w:val="28"/>
          <w:lang w:val="ru-RU"/>
        </w:rPr>
        <w:t>малоефективний</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оскільки</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вимагає</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постійного</w:t>
      </w:r>
      <w:proofErr w:type="spellEnd"/>
      <w:r w:rsidRPr="00F0413B">
        <w:rPr>
          <w:rFonts w:ascii="Times New Roman" w:hAnsi="Times New Roman" w:cs="Times New Roman"/>
          <w:sz w:val="28"/>
          <w:szCs w:val="28"/>
          <w:lang w:val="ru-RU"/>
        </w:rPr>
        <w:t xml:space="preserve"> контролю та </w:t>
      </w:r>
      <w:proofErr w:type="spellStart"/>
      <w:r w:rsidRPr="00F0413B">
        <w:rPr>
          <w:rFonts w:ascii="Times New Roman" w:hAnsi="Times New Roman" w:cs="Times New Roman"/>
          <w:sz w:val="28"/>
          <w:szCs w:val="28"/>
          <w:lang w:val="ru-RU"/>
        </w:rPr>
        <w:t>значного</w:t>
      </w:r>
      <w:proofErr w:type="spellEnd"/>
      <w:r w:rsidRPr="00F0413B">
        <w:rPr>
          <w:rFonts w:ascii="Times New Roman" w:hAnsi="Times New Roman" w:cs="Times New Roman"/>
          <w:sz w:val="28"/>
          <w:szCs w:val="28"/>
          <w:lang w:val="ru-RU"/>
        </w:rPr>
        <w:t xml:space="preserve"> числа </w:t>
      </w:r>
      <w:proofErr w:type="spellStart"/>
      <w:r w:rsidRPr="00F0413B">
        <w:rPr>
          <w:rFonts w:ascii="Times New Roman" w:hAnsi="Times New Roman" w:cs="Times New Roman"/>
          <w:sz w:val="28"/>
          <w:szCs w:val="28"/>
          <w:lang w:val="ru-RU"/>
        </w:rPr>
        <w:t>контролерів</w:t>
      </w:r>
      <w:proofErr w:type="spellEnd"/>
      <w:r w:rsidRPr="00F0413B">
        <w:rPr>
          <w:rFonts w:ascii="Times New Roman" w:hAnsi="Times New Roman" w:cs="Times New Roman"/>
          <w:sz w:val="28"/>
          <w:szCs w:val="28"/>
          <w:lang w:val="ru-RU"/>
        </w:rPr>
        <w:t>.</w:t>
      </w:r>
      <w:r w:rsidR="006A101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Розмір</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штрафів</w:t>
      </w:r>
      <w:proofErr w:type="spellEnd"/>
      <w:r w:rsidRPr="00F0413B">
        <w:rPr>
          <w:rFonts w:ascii="Times New Roman" w:hAnsi="Times New Roman" w:cs="Times New Roman"/>
          <w:sz w:val="28"/>
          <w:szCs w:val="28"/>
          <w:lang w:val="ru-RU"/>
        </w:rPr>
        <w:t xml:space="preserve"> повинен </w:t>
      </w:r>
      <w:proofErr w:type="spellStart"/>
      <w:r w:rsidRPr="00F0413B">
        <w:rPr>
          <w:rFonts w:ascii="Times New Roman" w:hAnsi="Times New Roman" w:cs="Times New Roman"/>
          <w:sz w:val="28"/>
          <w:szCs w:val="28"/>
          <w:lang w:val="ru-RU"/>
        </w:rPr>
        <w:t>забезпечувати</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умови</w:t>
      </w:r>
      <w:proofErr w:type="spellEnd"/>
      <w:r w:rsidRPr="00F0413B">
        <w:rPr>
          <w:rFonts w:ascii="Times New Roman" w:hAnsi="Times New Roman" w:cs="Times New Roman"/>
          <w:sz w:val="28"/>
          <w:szCs w:val="28"/>
          <w:lang w:val="ru-RU"/>
        </w:rPr>
        <w:t xml:space="preserve">, за </w:t>
      </w:r>
      <w:proofErr w:type="spellStart"/>
      <w:r w:rsidRPr="00F0413B">
        <w:rPr>
          <w:rFonts w:ascii="Times New Roman" w:hAnsi="Times New Roman" w:cs="Times New Roman"/>
          <w:sz w:val="28"/>
          <w:szCs w:val="28"/>
          <w:lang w:val="ru-RU"/>
        </w:rPr>
        <w:t>яких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порушення</w:t>
      </w:r>
      <w:proofErr w:type="spellEnd"/>
      <w:r w:rsidRPr="00F0413B">
        <w:rPr>
          <w:rFonts w:ascii="Times New Roman" w:hAnsi="Times New Roman" w:cs="Times New Roman"/>
          <w:sz w:val="28"/>
          <w:szCs w:val="28"/>
          <w:lang w:val="ru-RU"/>
        </w:rPr>
        <w:t xml:space="preserve"> є </w:t>
      </w:r>
      <w:proofErr w:type="spellStart"/>
      <w:r w:rsidRPr="00F0413B">
        <w:rPr>
          <w:rFonts w:ascii="Times New Roman" w:hAnsi="Times New Roman" w:cs="Times New Roman"/>
          <w:sz w:val="28"/>
          <w:szCs w:val="28"/>
          <w:lang w:val="ru-RU"/>
        </w:rPr>
        <w:t>невигідним</w:t>
      </w:r>
      <w:proofErr w:type="spellEnd"/>
      <w:r w:rsidRPr="00F0413B">
        <w:rPr>
          <w:rFonts w:ascii="Times New Roman" w:hAnsi="Times New Roman" w:cs="Times New Roman"/>
          <w:sz w:val="28"/>
          <w:szCs w:val="28"/>
          <w:lang w:val="ru-RU"/>
        </w:rPr>
        <w:t xml:space="preserve"> з точки </w:t>
      </w:r>
      <w:proofErr w:type="spellStart"/>
      <w:r w:rsidRPr="00F0413B">
        <w:rPr>
          <w:rFonts w:ascii="Times New Roman" w:hAnsi="Times New Roman" w:cs="Times New Roman"/>
          <w:sz w:val="28"/>
          <w:szCs w:val="28"/>
          <w:lang w:val="ru-RU"/>
        </w:rPr>
        <w:t>зору</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економічних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інтересів</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природокористувача</w:t>
      </w:r>
      <w:proofErr w:type="spellEnd"/>
      <w:r w:rsidRPr="00F0413B">
        <w:rPr>
          <w:rFonts w:ascii="Times New Roman" w:hAnsi="Times New Roman" w:cs="Times New Roman"/>
          <w:sz w:val="28"/>
          <w:szCs w:val="28"/>
          <w:lang w:val="ru-RU"/>
        </w:rPr>
        <w:t xml:space="preserve">. Як правило, </w:t>
      </w:r>
      <w:proofErr w:type="spellStart"/>
      <w:r w:rsidRPr="00F0413B">
        <w:rPr>
          <w:rFonts w:ascii="Times New Roman" w:hAnsi="Times New Roman" w:cs="Times New Roman"/>
          <w:sz w:val="28"/>
          <w:szCs w:val="28"/>
          <w:lang w:val="ru-RU"/>
        </w:rPr>
        <w:t>штрафні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платежі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встановлюються</w:t>
      </w:r>
      <w:proofErr w:type="spellEnd"/>
      <w:r w:rsidRPr="00F0413B">
        <w:rPr>
          <w:rFonts w:ascii="Times New Roman" w:hAnsi="Times New Roman" w:cs="Times New Roman"/>
          <w:sz w:val="28"/>
          <w:szCs w:val="28"/>
          <w:lang w:val="ru-RU"/>
        </w:rPr>
        <w:t xml:space="preserve"> у кратному </w:t>
      </w:r>
      <w:proofErr w:type="spellStart"/>
      <w:r w:rsidRPr="00F0413B">
        <w:rPr>
          <w:rFonts w:ascii="Times New Roman" w:hAnsi="Times New Roman" w:cs="Times New Roman"/>
          <w:sz w:val="28"/>
          <w:szCs w:val="28"/>
          <w:lang w:val="ru-RU"/>
        </w:rPr>
        <w:t>розмірі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відносно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нормативних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показників</w:t>
      </w:r>
      <w:proofErr w:type="spellEnd"/>
      <w:r w:rsidRPr="00F0413B">
        <w:rPr>
          <w:rFonts w:ascii="Times New Roman" w:hAnsi="Times New Roman" w:cs="Times New Roman"/>
          <w:sz w:val="28"/>
          <w:szCs w:val="28"/>
          <w:lang w:val="ru-RU"/>
        </w:rPr>
        <w:t xml:space="preserve"> плати </w:t>
      </w:r>
      <w:proofErr w:type="spellStart"/>
      <w:r w:rsidRPr="00F0413B">
        <w:rPr>
          <w:rFonts w:ascii="Times New Roman" w:hAnsi="Times New Roman" w:cs="Times New Roman"/>
          <w:sz w:val="28"/>
          <w:szCs w:val="28"/>
          <w:lang w:val="ru-RU"/>
        </w:rPr>
        <w:t>або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відносно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величини</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недоо</w:t>
      </w:r>
      <w:r w:rsidR="00BF426F">
        <w:rPr>
          <w:rFonts w:ascii="Times New Roman" w:hAnsi="Times New Roman" w:cs="Times New Roman"/>
          <w:sz w:val="28"/>
          <w:szCs w:val="28"/>
          <w:lang w:val="ru-RU"/>
        </w:rPr>
        <w:t>трима</w:t>
      </w:r>
      <w:r w:rsidRPr="00F0413B">
        <w:rPr>
          <w:rFonts w:ascii="Times New Roman" w:hAnsi="Times New Roman" w:cs="Times New Roman"/>
          <w:sz w:val="28"/>
          <w:szCs w:val="28"/>
          <w:lang w:val="ru-RU"/>
        </w:rPr>
        <w:t>ного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прибутку</w:t>
      </w:r>
      <w:proofErr w:type="spellEnd"/>
      <w:r w:rsidRPr="00F0413B">
        <w:rPr>
          <w:rFonts w:ascii="Times New Roman" w:hAnsi="Times New Roman" w:cs="Times New Roman"/>
          <w:sz w:val="28"/>
          <w:szCs w:val="28"/>
          <w:lang w:val="ru-RU"/>
        </w:rPr>
        <w:t>.</w:t>
      </w:r>
      <w:r w:rsidR="006A101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Платежі</w:t>
      </w:r>
      <w:proofErr w:type="spellEnd"/>
      <w:r w:rsidRPr="00F0413B">
        <w:rPr>
          <w:rFonts w:ascii="Times New Roman" w:hAnsi="Times New Roman" w:cs="Times New Roman"/>
          <w:sz w:val="28"/>
          <w:szCs w:val="28"/>
          <w:lang w:val="ru-RU"/>
        </w:rPr>
        <w:t xml:space="preserve"> за </w:t>
      </w:r>
      <w:proofErr w:type="spellStart"/>
      <w:r w:rsidRPr="00F0413B">
        <w:rPr>
          <w:rFonts w:ascii="Times New Roman" w:hAnsi="Times New Roman" w:cs="Times New Roman"/>
          <w:sz w:val="28"/>
          <w:szCs w:val="28"/>
          <w:lang w:val="ru-RU"/>
        </w:rPr>
        <w:t>понадлімітне</w:t>
      </w:r>
      <w:proofErr w:type="spellEnd"/>
      <w:r w:rsidRPr="00F0413B">
        <w:rPr>
          <w:rFonts w:ascii="Times New Roman" w:hAnsi="Times New Roman" w:cs="Times New Roman"/>
          <w:sz w:val="28"/>
          <w:szCs w:val="28"/>
          <w:lang w:val="ru-RU"/>
        </w:rPr>
        <w:t xml:space="preserve"> і </w:t>
      </w:r>
      <w:proofErr w:type="spellStart"/>
      <w:r w:rsidRPr="00F0413B">
        <w:rPr>
          <w:rFonts w:ascii="Times New Roman" w:hAnsi="Times New Roman" w:cs="Times New Roman"/>
          <w:sz w:val="28"/>
          <w:szCs w:val="28"/>
          <w:lang w:val="ru-RU"/>
        </w:rPr>
        <w:t>не</w:t>
      </w:r>
      <w:r w:rsidR="006A101B">
        <w:rPr>
          <w:rFonts w:ascii="Times New Roman" w:hAnsi="Times New Roman" w:cs="Times New Roman"/>
          <w:sz w:val="28"/>
          <w:szCs w:val="28"/>
          <w:lang w:val="ru-RU"/>
        </w:rPr>
        <w:t>раціональне</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використання</w:t>
      </w:r>
      <w:proofErr w:type="spellEnd"/>
      <w:r w:rsidR="006A101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природ</w:t>
      </w:r>
      <w:r w:rsidRPr="00F0413B">
        <w:rPr>
          <w:rFonts w:ascii="Times New Roman" w:hAnsi="Times New Roman" w:cs="Times New Roman"/>
          <w:sz w:val="28"/>
          <w:szCs w:val="28"/>
          <w:lang w:val="ru-RU"/>
        </w:rPr>
        <w:t>них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ресурсів</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дикорослих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рослин</w:t>
      </w:r>
      <w:proofErr w:type="spellEnd"/>
      <w:r w:rsidRPr="00F0413B">
        <w:rPr>
          <w:rFonts w:ascii="Times New Roman" w:hAnsi="Times New Roman" w:cs="Times New Roman"/>
          <w:sz w:val="28"/>
          <w:szCs w:val="28"/>
          <w:lang w:val="ru-RU"/>
        </w:rPr>
        <w:t xml:space="preserve">, тварин, </w:t>
      </w:r>
      <w:proofErr w:type="spellStart"/>
      <w:r w:rsidRPr="00F0413B">
        <w:rPr>
          <w:rFonts w:ascii="Times New Roman" w:hAnsi="Times New Roman" w:cs="Times New Roman"/>
          <w:sz w:val="28"/>
          <w:szCs w:val="28"/>
          <w:lang w:val="ru-RU"/>
        </w:rPr>
        <w:t>мінеральних</w:t>
      </w:r>
      <w:proofErr w:type="spellEnd"/>
      <w:r w:rsidRPr="00F0413B">
        <w:rPr>
          <w:rFonts w:ascii="Times New Roman" w:hAnsi="Times New Roman" w:cs="Times New Roman"/>
          <w:sz w:val="28"/>
          <w:szCs w:val="28"/>
          <w:lang w:val="ru-RU"/>
        </w:rPr>
        <w:t xml:space="preserve"> грязей, води </w:t>
      </w:r>
      <w:proofErr w:type="spellStart"/>
      <w:r w:rsidRPr="00F0413B">
        <w:rPr>
          <w:rFonts w:ascii="Times New Roman" w:hAnsi="Times New Roman" w:cs="Times New Roman"/>
          <w:sz w:val="28"/>
          <w:szCs w:val="28"/>
          <w:lang w:val="ru-RU"/>
        </w:rPr>
        <w:t>тощо</w:t>
      </w:r>
      <w:proofErr w:type="spellEnd"/>
      <w:r w:rsidRPr="00F0413B">
        <w:rPr>
          <w:rFonts w:ascii="Times New Roman" w:hAnsi="Times New Roman" w:cs="Times New Roman"/>
          <w:sz w:val="28"/>
          <w:szCs w:val="28"/>
          <w:lang w:val="ru-RU"/>
        </w:rPr>
        <w:t xml:space="preserve">) у </w:t>
      </w:r>
      <w:proofErr w:type="spellStart"/>
      <w:r w:rsidRPr="00F0413B">
        <w:rPr>
          <w:rFonts w:ascii="Times New Roman" w:hAnsi="Times New Roman" w:cs="Times New Roman"/>
          <w:sz w:val="28"/>
          <w:szCs w:val="28"/>
          <w:lang w:val="ru-RU"/>
        </w:rPr>
        <w:t>вигляді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штрафів</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стягуються</w:t>
      </w:r>
      <w:proofErr w:type="spellEnd"/>
      <w:r w:rsidRPr="00F0413B">
        <w:rPr>
          <w:rFonts w:ascii="Times New Roman" w:hAnsi="Times New Roman" w:cs="Times New Roman"/>
          <w:sz w:val="28"/>
          <w:szCs w:val="28"/>
          <w:lang w:val="ru-RU"/>
        </w:rPr>
        <w:t xml:space="preserve"> з </w:t>
      </w:r>
      <w:proofErr w:type="spellStart"/>
      <w:r w:rsidRPr="00F0413B">
        <w:rPr>
          <w:rFonts w:ascii="Times New Roman" w:hAnsi="Times New Roman" w:cs="Times New Roman"/>
          <w:sz w:val="28"/>
          <w:szCs w:val="28"/>
          <w:lang w:val="ru-RU"/>
        </w:rPr>
        <w:t>прибутку</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що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залишається</w:t>
      </w:r>
      <w:proofErr w:type="spellEnd"/>
      <w:r w:rsidRPr="00F0413B">
        <w:rPr>
          <w:rFonts w:ascii="Times New Roman" w:hAnsi="Times New Roman" w:cs="Times New Roman"/>
          <w:sz w:val="28"/>
          <w:szCs w:val="28"/>
          <w:lang w:val="ru-RU"/>
        </w:rPr>
        <w:t xml:space="preserve"> у </w:t>
      </w:r>
      <w:proofErr w:type="spellStart"/>
      <w:r w:rsidRPr="00F0413B">
        <w:rPr>
          <w:rFonts w:ascii="Times New Roman" w:hAnsi="Times New Roman" w:cs="Times New Roman"/>
          <w:sz w:val="28"/>
          <w:szCs w:val="28"/>
          <w:lang w:val="ru-RU"/>
        </w:rPr>
        <w:t>розпорядженні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природокористувача</w:t>
      </w:r>
      <w:proofErr w:type="spellEnd"/>
      <w:r w:rsidRPr="00F0413B">
        <w:rPr>
          <w:rFonts w:ascii="Times New Roman" w:hAnsi="Times New Roman" w:cs="Times New Roman"/>
          <w:sz w:val="28"/>
          <w:szCs w:val="28"/>
          <w:lang w:val="ru-RU"/>
        </w:rPr>
        <w:t xml:space="preserve">, і з </w:t>
      </w:r>
      <w:proofErr w:type="spellStart"/>
      <w:r w:rsidRPr="00F0413B">
        <w:rPr>
          <w:rFonts w:ascii="Times New Roman" w:hAnsi="Times New Roman" w:cs="Times New Roman"/>
          <w:sz w:val="28"/>
          <w:szCs w:val="28"/>
          <w:lang w:val="ru-RU"/>
        </w:rPr>
        <w:t>його</w:t>
      </w:r>
      <w:proofErr w:type="spellEnd"/>
      <w:r w:rsidRPr="00F0413B">
        <w:rPr>
          <w:rFonts w:ascii="Times New Roman" w:hAnsi="Times New Roman" w:cs="Times New Roman"/>
          <w:sz w:val="28"/>
          <w:szCs w:val="28"/>
          <w:lang w:val="ru-RU"/>
        </w:rPr>
        <w:t xml:space="preserve"> </w:t>
      </w:r>
      <w:proofErr w:type="spellStart"/>
      <w:r w:rsidR="006A101B">
        <w:rPr>
          <w:rFonts w:ascii="Times New Roman" w:hAnsi="Times New Roman" w:cs="Times New Roman"/>
          <w:sz w:val="28"/>
          <w:szCs w:val="28"/>
          <w:lang w:val="ru-RU"/>
        </w:rPr>
        <w:t>власн</w:t>
      </w:r>
      <w:r w:rsidRPr="00F0413B">
        <w:rPr>
          <w:rFonts w:ascii="Times New Roman" w:hAnsi="Times New Roman" w:cs="Times New Roman"/>
          <w:sz w:val="28"/>
          <w:szCs w:val="28"/>
          <w:lang w:val="ru-RU"/>
        </w:rPr>
        <w:t>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коштів</w:t>
      </w:r>
      <w:proofErr w:type="spellEnd"/>
      <w:r w:rsidRPr="00F0413B">
        <w:rPr>
          <w:rFonts w:ascii="Times New Roman" w:hAnsi="Times New Roman" w:cs="Times New Roman"/>
          <w:sz w:val="28"/>
          <w:szCs w:val="28"/>
          <w:lang w:val="ru-RU"/>
        </w:rPr>
        <w:t>.</w:t>
      </w:r>
      <w:r w:rsidR="000C629F">
        <w:rPr>
          <w:rFonts w:ascii="Times New Roman" w:hAnsi="Times New Roman" w:cs="Times New Roman"/>
          <w:sz w:val="28"/>
          <w:szCs w:val="28"/>
          <w:lang w:val="ru-RU"/>
        </w:rPr>
        <w:t xml:space="preserve"> </w:t>
      </w:r>
      <w:proofErr w:type="spellStart"/>
      <w:r w:rsidR="000C629F">
        <w:rPr>
          <w:rFonts w:ascii="Times New Roman" w:hAnsi="Times New Roman" w:cs="Times New Roman"/>
          <w:sz w:val="28"/>
          <w:szCs w:val="28"/>
          <w:lang w:val="ru-RU"/>
        </w:rPr>
        <w:t>Е</w:t>
      </w:r>
      <w:r w:rsidRPr="00F0413B">
        <w:rPr>
          <w:rFonts w:ascii="Times New Roman" w:hAnsi="Times New Roman" w:cs="Times New Roman"/>
          <w:sz w:val="28"/>
          <w:szCs w:val="28"/>
          <w:lang w:val="ru-RU"/>
        </w:rPr>
        <w:t>фективнішим</w:t>
      </w:r>
      <w:proofErr w:type="spellEnd"/>
      <w:r w:rsidRPr="00F0413B">
        <w:rPr>
          <w:rFonts w:ascii="Times New Roman" w:hAnsi="Times New Roman" w:cs="Times New Roman"/>
          <w:sz w:val="28"/>
          <w:szCs w:val="28"/>
          <w:lang w:val="ru-RU"/>
        </w:rPr>
        <w:t xml:space="preserve"> є </w:t>
      </w:r>
      <w:proofErr w:type="spellStart"/>
      <w:r w:rsidRPr="00F0413B">
        <w:rPr>
          <w:rFonts w:ascii="Times New Roman" w:hAnsi="Times New Roman" w:cs="Times New Roman"/>
          <w:sz w:val="28"/>
          <w:szCs w:val="28"/>
          <w:lang w:val="ru-RU"/>
        </w:rPr>
        <w:t>економічн</w:t>
      </w:r>
      <w:r w:rsidR="000C629F">
        <w:rPr>
          <w:rFonts w:ascii="Times New Roman" w:hAnsi="Times New Roman" w:cs="Times New Roman"/>
          <w:sz w:val="28"/>
          <w:szCs w:val="28"/>
          <w:lang w:val="ru-RU"/>
        </w:rPr>
        <w:t>е</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стимулювання</w:t>
      </w:r>
      <w:proofErr w:type="spellEnd"/>
      <w:r w:rsidRPr="00F0413B">
        <w:rPr>
          <w:rFonts w:ascii="Times New Roman" w:hAnsi="Times New Roman" w:cs="Times New Roman"/>
          <w:sz w:val="28"/>
          <w:szCs w:val="28"/>
          <w:lang w:val="ru-RU"/>
        </w:rPr>
        <w:t xml:space="preserve">, коли держава </w:t>
      </w:r>
      <w:proofErr w:type="spellStart"/>
      <w:r w:rsidRPr="00F0413B">
        <w:rPr>
          <w:rFonts w:ascii="Times New Roman" w:hAnsi="Times New Roman" w:cs="Times New Roman"/>
          <w:sz w:val="28"/>
          <w:szCs w:val="28"/>
          <w:lang w:val="ru-RU"/>
        </w:rPr>
        <w:t>створює</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умови</w:t>
      </w:r>
      <w:proofErr w:type="spellEnd"/>
      <w:r w:rsidRPr="00F0413B">
        <w:rPr>
          <w:rFonts w:ascii="Times New Roman" w:hAnsi="Times New Roman" w:cs="Times New Roman"/>
          <w:sz w:val="28"/>
          <w:szCs w:val="28"/>
          <w:lang w:val="ru-RU"/>
        </w:rPr>
        <w:t xml:space="preserve"> для </w:t>
      </w:r>
      <w:proofErr w:type="spellStart"/>
      <w:r w:rsidRPr="00F0413B">
        <w:rPr>
          <w:rFonts w:ascii="Times New Roman" w:hAnsi="Times New Roman" w:cs="Times New Roman"/>
          <w:sz w:val="28"/>
          <w:szCs w:val="28"/>
          <w:lang w:val="ru-RU"/>
        </w:rPr>
        <w:t>прибутковості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дотримання</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природоохорон</w:t>
      </w:r>
      <w:r w:rsidR="000C629F">
        <w:rPr>
          <w:rFonts w:ascii="Times New Roman" w:hAnsi="Times New Roman" w:cs="Times New Roman"/>
          <w:sz w:val="28"/>
          <w:szCs w:val="28"/>
          <w:lang w:val="ru-RU"/>
        </w:rPr>
        <w:t>ного</w:t>
      </w:r>
      <w:proofErr w:type="spellEnd"/>
      <w:r w:rsidR="000C629F">
        <w:rPr>
          <w:rFonts w:ascii="Times New Roman" w:hAnsi="Times New Roman" w:cs="Times New Roman"/>
          <w:sz w:val="28"/>
          <w:szCs w:val="28"/>
          <w:lang w:val="ru-RU"/>
        </w:rPr>
        <w:t xml:space="preserve"> </w:t>
      </w:r>
      <w:proofErr w:type="spellStart"/>
      <w:r w:rsidR="000C629F">
        <w:rPr>
          <w:rFonts w:ascii="Times New Roman" w:hAnsi="Times New Roman" w:cs="Times New Roman"/>
          <w:sz w:val="28"/>
          <w:szCs w:val="28"/>
          <w:lang w:val="ru-RU"/>
        </w:rPr>
        <w:t>законодавства</w:t>
      </w:r>
      <w:proofErr w:type="spellEnd"/>
      <w:r w:rsidR="000C629F">
        <w:rPr>
          <w:rFonts w:ascii="Times New Roman" w:hAnsi="Times New Roman" w:cs="Times New Roman"/>
          <w:sz w:val="28"/>
          <w:szCs w:val="28"/>
          <w:lang w:val="ru-RU"/>
        </w:rPr>
        <w:t xml:space="preserve">, і </w:t>
      </w:r>
      <w:proofErr w:type="spellStart"/>
      <w:r w:rsidR="000C629F">
        <w:rPr>
          <w:rFonts w:ascii="Times New Roman" w:hAnsi="Times New Roman" w:cs="Times New Roman"/>
          <w:sz w:val="28"/>
          <w:szCs w:val="28"/>
          <w:lang w:val="ru-RU"/>
        </w:rPr>
        <w:t>збитковос</w:t>
      </w:r>
      <w:r w:rsidRPr="00F0413B">
        <w:rPr>
          <w:rFonts w:ascii="Times New Roman" w:hAnsi="Times New Roman" w:cs="Times New Roman"/>
          <w:sz w:val="28"/>
          <w:szCs w:val="28"/>
          <w:lang w:val="ru-RU"/>
        </w:rPr>
        <w:t>ті</w:t>
      </w:r>
      <w:proofErr w:type="spellEnd"/>
      <w:r w:rsidR="000C629F">
        <w:rPr>
          <w:rFonts w:ascii="Times New Roman" w:hAnsi="Times New Roman" w:cs="Times New Roman"/>
          <w:sz w:val="28"/>
          <w:szCs w:val="28"/>
          <w:lang w:val="ru-RU"/>
        </w:rPr>
        <w:t xml:space="preserve"> при</w:t>
      </w:r>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його</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порушенн</w:t>
      </w:r>
      <w:r w:rsidR="000C629F">
        <w:rPr>
          <w:rFonts w:ascii="Times New Roman" w:hAnsi="Times New Roman" w:cs="Times New Roman"/>
          <w:sz w:val="28"/>
          <w:szCs w:val="28"/>
          <w:lang w:val="ru-RU"/>
        </w:rPr>
        <w:t>і</w:t>
      </w:r>
      <w:proofErr w:type="spellEnd"/>
      <w:r w:rsidR="000C629F">
        <w:rPr>
          <w:rFonts w:ascii="Times New Roman" w:hAnsi="Times New Roman" w:cs="Times New Roman"/>
          <w:sz w:val="28"/>
          <w:szCs w:val="28"/>
          <w:lang w:val="ru-RU"/>
        </w:rPr>
        <w:t xml:space="preserve"> шляхом </w:t>
      </w:r>
      <w:proofErr w:type="spellStart"/>
      <w:r w:rsidR="000C629F">
        <w:rPr>
          <w:rFonts w:ascii="Times New Roman" w:hAnsi="Times New Roman" w:cs="Times New Roman"/>
          <w:sz w:val="28"/>
          <w:szCs w:val="28"/>
          <w:lang w:val="ru-RU"/>
        </w:rPr>
        <w:t>застосування</w:t>
      </w:r>
      <w:proofErr w:type="spellEnd"/>
      <w:r w:rsidR="000C629F" w:rsidRPr="00F0413B">
        <w:rPr>
          <w:rFonts w:ascii="Times New Roman" w:hAnsi="Times New Roman" w:cs="Times New Roman"/>
          <w:sz w:val="28"/>
          <w:szCs w:val="28"/>
          <w:lang w:val="ru-RU"/>
        </w:rPr>
        <w:t xml:space="preserve"> </w:t>
      </w:r>
      <w:proofErr w:type="spellStart"/>
      <w:r w:rsidR="000C629F">
        <w:rPr>
          <w:rFonts w:ascii="Times New Roman" w:hAnsi="Times New Roman" w:cs="Times New Roman"/>
          <w:sz w:val="28"/>
          <w:szCs w:val="28"/>
          <w:lang w:val="ru-RU"/>
        </w:rPr>
        <w:t>штрафних</w:t>
      </w:r>
      <w:proofErr w:type="spellEnd"/>
      <w:r w:rsidR="000C629F">
        <w:rPr>
          <w:rFonts w:ascii="Times New Roman" w:hAnsi="Times New Roman" w:cs="Times New Roman"/>
          <w:sz w:val="28"/>
          <w:szCs w:val="28"/>
          <w:lang w:val="ru-RU"/>
        </w:rPr>
        <w:t xml:space="preserve"> </w:t>
      </w:r>
      <w:proofErr w:type="spellStart"/>
      <w:r w:rsidR="000C629F" w:rsidRPr="00F0413B">
        <w:rPr>
          <w:rFonts w:ascii="Times New Roman" w:hAnsi="Times New Roman" w:cs="Times New Roman"/>
          <w:sz w:val="28"/>
          <w:szCs w:val="28"/>
          <w:lang w:val="ru-RU"/>
        </w:rPr>
        <w:t>платежів</w:t>
      </w:r>
      <w:proofErr w:type="spellEnd"/>
      <w:r w:rsidR="000C629F" w:rsidRPr="00F0413B">
        <w:rPr>
          <w:rFonts w:ascii="Times New Roman" w:hAnsi="Times New Roman" w:cs="Times New Roman"/>
          <w:sz w:val="28"/>
          <w:szCs w:val="28"/>
          <w:lang w:val="ru-RU"/>
        </w:rPr>
        <w:t xml:space="preserve">, </w:t>
      </w:r>
      <w:proofErr w:type="spellStart"/>
      <w:r w:rsidR="000C629F" w:rsidRPr="00F0413B">
        <w:rPr>
          <w:rFonts w:ascii="Times New Roman" w:hAnsi="Times New Roman" w:cs="Times New Roman"/>
          <w:sz w:val="28"/>
          <w:szCs w:val="28"/>
          <w:lang w:val="ru-RU"/>
        </w:rPr>
        <w:t>податкових</w:t>
      </w:r>
      <w:proofErr w:type="spellEnd"/>
      <w:r w:rsidR="000C629F" w:rsidRPr="00F0413B">
        <w:rPr>
          <w:rFonts w:ascii="Times New Roman" w:hAnsi="Times New Roman" w:cs="Times New Roman"/>
          <w:sz w:val="28"/>
          <w:szCs w:val="28"/>
          <w:lang w:val="ru-RU"/>
        </w:rPr>
        <w:t xml:space="preserve"> </w:t>
      </w:r>
      <w:proofErr w:type="spellStart"/>
      <w:r w:rsidR="000C629F" w:rsidRPr="00F0413B">
        <w:rPr>
          <w:rFonts w:ascii="Times New Roman" w:hAnsi="Times New Roman" w:cs="Times New Roman"/>
          <w:sz w:val="28"/>
          <w:szCs w:val="28"/>
          <w:lang w:val="ru-RU"/>
        </w:rPr>
        <w:t>пільг</w:t>
      </w:r>
      <w:proofErr w:type="spellEnd"/>
      <w:r w:rsidR="000C629F" w:rsidRPr="00F0413B">
        <w:rPr>
          <w:rFonts w:ascii="Times New Roman" w:hAnsi="Times New Roman" w:cs="Times New Roman"/>
          <w:sz w:val="28"/>
          <w:szCs w:val="28"/>
          <w:lang w:val="ru-RU"/>
        </w:rPr>
        <w:t xml:space="preserve"> та </w:t>
      </w:r>
      <w:proofErr w:type="spellStart"/>
      <w:r w:rsidR="000C629F" w:rsidRPr="00F0413B">
        <w:rPr>
          <w:rFonts w:ascii="Times New Roman" w:hAnsi="Times New Roman" w:cs="Times New Roman"/>
          <w:sz w:val="28"/>
          <w:szCs w:val="28"/>
          <w:lang w:val="ru-RU"/>
        </w:rPr>
        <w:t>покарань</w:t>
      </w:r>
      <w:proofErr w:type="spellEnd"/>
      <w:r w:rsidR="000C629F">
        <w:rPr>
          <w:rFonts w:ascii="Times New Roman" w:hAnsi="Times New Roman" w:cs="Times New Roman"/>
          <w:sz w:val="28"/>
          <w:szCs w:val="28"/>
          <w:lang w:val="ru-RU"/>
        </w:rPr>
        <w:t xml:space="preserve"> </w:t>
      </w:r>
      <w:proofErr w:type="spellStart"/>
      <w:r w:rsidR="000C629F">
        <w:rPr>
          <w:rFonts w:ascii="Times New Roman" w:hAnsi="Times New Roman" w:cs="Times New Roman"/>
          <w:sz w:val="28"/>
          <w:szCs w:val="28"/>
          <w:lang w:val="ru-RU"/>
        </w:rPr>
        <w:t>тощо</w:t>
      </w:r>
      <w:proofErr w:type="spellEnd"/>
      <w:r w:rsidRPr="00F0413B">
        <w:rPr>
          <w:rFonts w:ascii="Times New Roman" w:hAnsi="Times New Roman" w:cs="Times New Roman"/>
          <w:sz w:val="28"/>
          <w:szCs w:val="28"/>
          <w:lang w:val="ru-RU"/>
        </w:rPr>
        <w:t>.</w:t>
      </w:r>
      <w:r w:rsidR="006A101B">
        <w:rPr>
          <w:rFonts w:ascii="Times New Roman" w:hAnsi="Times New Roman" w:cs="Times New Roman"/>
          <w:sz w:val="28"/>
          <w:szCs w:val="28"/>
          <w:lang w:val="ru-RU"/>
        </w:rPr>
        <w:t xml:space="preserve"> </w:t>
      </w:r>
      <w:r w:rsidR="002107FF">
        <w:rPr>
          <w:rFonts w:ascii="Times New Roman" w:hAnsi="Times New Roman" w:cs="Times New Roman"/>
          <w:sz w:val="28"/>
          <w:szCs w:val="28"/>
          <w:lang w:val="ru-RU"/>
        </w:rPr>
        <w:tab/>
      </w:r>
    </w:p>
    <w:p w14:paraId="76B75E1E" w14:textId="77777777" w:rsidR="00B850AC" w:rsidRDefault="00B850AC" w:rsidP="007572E8">
      <w:pPr>
        <w:spacing w:after="0"/>
        <w:ind w:left="0" w:firstLine="0"/>
        <w:rPr>
          <w:rFonts w:ascii="Times New Roman" w:hAnsi="Times New Roman" w:cs="Times New Roman"/>
          <w:sz w:val="28"/>
          <w:szCs w:val="28"/>
          <w:lang w:val="ru-RU"/>
        </w:rPr>
      </w:pPr>
    </w:p>
    <w:p w14:paraId="3FFB3B55" w14:textId="6A8329B8" w:rsidR="00B850AC" w:rsidRPr="00DA18CE" w:rsidRDefault="009B0D85" w:rsidP="005348E3">
      <w:pPr>
        <w:pStyle w:val="a9"/>
        <w:numPr>
          <w:ilvl w:val="0"/>
          <w:numId w:val="45"/>
        </w:numPr>
        <w:spacing w:after="0"/>
        <w:jc w:val="center"/>
        <w:rPr>
          <w:rFonts w:ascii="Times New Roman" w:hAnsi="Times New Roman" w:cs="Times New Roman"/>
          <w:b/>
          <w:sz w:val="28"/>
          <w:szCs w:val="28"/>
          <w:lang w:val="ru-RU"/>
        </w:rPr>
      </w:pPr>
      <w:proofErr w:type="spellStart"/>
      <w:r w:rsidRPr="00DA18CE">
        <w:rPr>
          <w:rFonts w:ascii="Times New Roman" w:hAnsi="Times New Roman" w:cs="Times New Roman"/>
          <w:b/>
          <w:sz w:val="28"/>
          <w:szCs w:val="28"/>
          <w:lang w:val="ru-RU"/>
        </w:rPr>
        <w:t>Еономічний</w:t>
      </w:r>
      <w:proofErr w:type="spellEnd"/>
      <w:r w:rsidRPr="00DA18CE">
        <w:rPr>
          <w:rFonts w:ascii="Times New Roman" w:hAnsi="Times New Roman" w:cs="Times New Roman"/>
          <w:b/>
          <w:sz w:val="28"/>
          <w:szCs w:val="28"/>
          <w:lang w:val="ru-RU"/>
        </w:rPr>
        <w:t xml:space="preserve"> </w:t>
      </w:r>
      <w:proofErr w:type="spellStart"/>
      <w:r w:rsidRPr="00DA18CE">
        <w:rPr>
          <w:rFonts w:ascii="Times New Roman" w:hAnsi="Times New Roman" w:cs="Times New Roman"/>
          <w:b/>
          <w:sz w:val="28"/>
          <w:szCs w:val="28"/>
          <w:lang w:val="ru-RU"/>
        </w:rPr>
        <w:t>механізм</w:t>
      </w:r>
      <w:proofErr w:type="spellEnd"/>
      <w:r w:rsidRPr="00DA18CE">
        <w:rPr>
          <w:rFonts w:ascii="Times New Roman" w:hAnsi="Times New Roman" w:cs="Times New Roman"/>
          <w:sz w:val="28"/>
          <w:szCs w:val="28"/>
          <w:lang w:val="ru-RU"/>
        </w:rPr>
        <w:t xml:space="preserve"> </w:t>
      </w:r>
      <w:proofErr w:type="spellStart"/>
      <w:r w:rsidRPr="00DA18CE">
        <w:rPr>
          <w:rFonts w:ascii="Times New Roman" w:hAnsi="Times New Roman" w:cs="Times New Roman"/>
          <w:b/>
          <w:sz w:val="28"/>
          <w:szCs w:val="28"/>
          <w:lang w:val="ru-RU"/>
        </w:rPr>
        <w:t>управління</w:t>
      </w:r>
      <w:proofErr w:type="spellEnd"/>
      <w:r w:rsidRPr="00DA18CE">
        <w:rPr>
          <w:rFonts w:ascii="Times New Roman" w:hAnsi="Times New Roman" w:cs="Times New Roman"/>
          <w:b/>
          <w:sz w:val="28"/>
          <w:szCs w:val="28"/>
          <w:lang w:val="ru-RU"/>
        </w:rPr>
        <w:t xml:space="preserve"> </w:t>
      </w:r>
      <w:proofErr w:type="spellStart"/>
      <w:r w:rsidRPr="00DA18CE">
        <w:rPr>
          <w:rFonts w:ascii="Times New Roman" w:hAnsi="Times New Roman" w:cs="Times New Roman"/>
          <w:b/>
          <w:sz w:val="28"/>
          <w:szCs w:val="28"/>
          <w:lang w:val="ru-RU"/>
        </w:rPr>
        <w:t>природокористування</w:t>
      </w:r>
      <w:r w:rsidR="00F20D26" w:rsidRPr="00DA18CE">
        <w:rPr>
          <w:rFonts w:ascii="Times New Roman" w:hAnsi="Times New Roman" w:cs="Times New Roman"/>
          <w:b/>
          <w:sz w:val="28"/>
          <w:szCs w:val="28"/>
          <w:lang w:val="ru-RU"/>
        </w:rPr>
        <w:t>м</w:t>
      </w:r>
      <w:proofErr w:type="spellEnd"/>
    </w:p>
    <w:p w14:paraId="45946F6B" w14:textId="77777777" w:rsidR="00DA18CE" w:rsidRPr="00DA18CE" w:rsidRDefault="00DA18CE" w:rsidP="00DA18CE">
      <w:pPr>
        <w:spacing w:after="0"/>
        <w:ind w:left="72" w:firstLine="0"/>
        <w:rPr>
          <w:rFonts w:ascii="Times New Roman" w:hAnsi="Times New Roman" w:cs="Times New Roman"/>
          <w:sz w:val="28"/>
          <w:szCs w:val="28"/>
          <w:lang w:val="ru-RU"/>
        </w:rPr>
      </w:pPr>
    </w:p>
    <w:p w14:paraId="2420086B" w14:textId="7B28870F" w:rsidR="00F0413B" w:rsidRPr="009B0D85" w:rsidRDefault="004242A8" w:rsidP="007572E8">
      <w:pPr>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B0D85">
        <w:rPr>
          <w:rFonts w:ascii="Times New Roman" w:hAnsi="Times New Roman" w:cs="Times New Roman"/>
          <w:sz w:val="28"/>
          <w:szCs w:val="28"/>
          <w:lang w:val="ru-RU"/>
        </w:rPr>
        <w:t xml:space="preserve">        </w:t>
      </w:r>
      <w:r w:rsidR="00F20D2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w:t>
      </w:r>
      <w:r w:rsidR="00F0413B" w:rsidRPr="00F0413B">
        <w:rPr>
          <w:rFonts w:ascii="Times New Roman" w:hAnsi="Times New Roman" w:cs="Times New Roman"/>
          <w:sz w:val="28"/>
          <w:szCs w:val="28"/>
          <w:lang w:val="ru-RU"/>
        </w:rPr>
        <w:t>айкращих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результатів</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досягають</w:t>
      </w:r>
      <w:proofErr w:type="spellEnd"/>
      <w:r w:rsidR="00F0413B" w:rsidRPr="00F0413B">
        <w:rPr>
          <w:rFonts w:ascii="Times New Roman" w:hAnsi="Times New Roman" w:cs="Times New Roman"/>
          <w:sz w:val="28"/>
          <w:szCs w:val="28"/>
          <w:lang w:val="ru-RU"/>
        </w:rPr>
        <w:t xml:space="preserve"> при </w:t>
      </w:r>
      <w:proofErr w:type="spellStart"/>
      <w:r w:rsidR="00F0413B" w:rsidRPr="00F0413B">
        <w:rPr>
          <w:rFonts w:ascii="Times New Roman" w:hAnsi="Times New Roman" w:cs="Times New Roman"/>
          <w:sz w:val="28"/>
          <w:szCs w:val="28"/>
          <w:lang w:val="ru-RU"/>
        </w:rPr>
        <w:t>поєднанні</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b/>
          <w:sz w:val="28"/>
          <w:szCs w:val="28"/>
          <w:lang w:val="ru-RU"/>
        </w:rPr>
        <w:t>економічн</w:t>
      </w:r>
      <w:r>
        <w:rPr>
          <w:rFonts w:ascii="Times New Roman" w:hAnsi="Times New Roman" w:cs="Times New Roman"/>
          <w:b/>
          <w:sz w:val="28"/>
          <w:szCs w:val="28"/>
          <w:lang w:val="ru-RU"/>
        </w:rPr>
        <w:t>их</w:t>
      </w:r>
      <w:proofErr w:type="spellEnd"/>
      <w:r w:rsidR="002A2DC6">
        <w:rPr>
          <w:rFonts w:ascii="Times New Roman" w:hAnsi="Times New Roman" w:cs="Times New Roman"/>
          <w:b/>
          <w:sz w:val="28"/>
          <w:szCs w:val="28"/>
          <w:lang w:val="ru-RU"/>
        </w:rPr>
        <w:t xml:space="preserve"> </w:t>
      </w:r>
      <w:proofErr w:type="spellStart"/>
      <w:r w:rsidR="002A2DC6">
        <w:rPr>
          <w:rFonts w:ascii="Times New Roman" w:hAnsi="Times New Roman" w:cs="Times New Roman"/>
          <w:b/>
          <w:sz w:val="28"/>
          <w:szCs w:val="28"/>
          <w:lang w:val="ru-RU"/>
        </w:rPr>
        <w:t>важел</w:t>
      </w:r>
      <w:r>
        <w:rPr>
          <w:rFonts w:ascii="Times New Roman" w:hAnsi="Times New Roman" w:cs="Times New Roman"/>
          <w:b/>
          <w:sz w:val="28"/>
          <w:szCs w:val="28"/>
          <w:lang w:val="ru-RU"/>
        </w:rPr>
        <w:t>ів</w:t>
      </w:r>
      <w:proofErr w:type="spellEnd"/>
      <w:r w:rsidR="00F0413B" w:rsidRPr="00F0413B">
        <w:rPr>
          <w:rFonts w:ascii="Times New Roman" w:hAnsi="Times New Roman" w:cs="Times New Roman"/>
          <w:b/>
          <w:sz w:val="28"/>
          <w:szCs w:val="28"/>
          <w:lang w:val="ru-RU"/>
        </w:rPr>
        <w:t xml:space="preserve"> </w:t>
      </w:r>
      <w:r w:rsidR="009B0D85">
        <w:rPr>
          <w:rFonts w:ascii="Times New Roman" w:hAnsi="Times New Roman" w:cs="Times New Roman"/>
          <w:sz w:val="28"/>
          <w:szCs w:val="28"/>
          <w:lang w:val="ru-RU"/>
        </w:rPr>
        <w:t xml:space="preserve">з </w:t>
      </w:r>
      <w:proofErr w:type="spellStart"/>
      <w:r w:rsidR="009B0D85">
        <w:rPr>
          <w:rFonts w:ascii="Times New Roman" w:hAnsi="Times New Roman" w:cs="Times New Roman"/>
          <w:sz w:val="28"/>
          <w:szCs w:val="28"/>
          <w:lang w:val="ru-RU"/>
        </w:rPr>
        <w:t>достатньо</w:t>
      </w:r>
      <w:proofErr w:type="spellEnd"/>
      <w:r w:rsidR="009B0D85">
        <w:rPr>
          <w:rFonts w:ascii="Times New Roman" w:hAnsi="Times New Roman" w:cs="Times New Roman"/>
          <w:sz w:val="28"/>
          <w:szCs w:val="28"/>
          <w:lang w:val="ru-RU"/>
        </w:rPr>
        <w:t xml:space="preserve"> </w:t>
      </w:r>
      <w:proofErr w:type="spellStart"/>
      <w:r w:rsidR="009E4027">
        <w:rPr>
          <w:rFonts w:ascii="Times New Roman" w:hAnsi="Times New Roman" w:cs="Times New Roman"/>
          <w:sz w:val="28"/>
          <w:szCs w:val="28"/>
          <w:lang w:val="ru-RU"/>
        </w:rPr>
        <w:t>дієв</w:t>
      </w:r>
      <w:r w:rsidR="00F0413B" w:rsidRPr="009B0D85">
        <w:rPr>
          <w:rFonts w:ascii="Times New Roman" w:hAnsi="Times New Roman" w:cs="Times New Roman"/>
          <w:sz w:val="28"/>
          <w:szCs w:val="28"/>
          <w:lang w:val="ru-RU"/>
        </w:rPr>
        <w:t>им</w:t>
      </w:r>
      <w:proofErr w:type="spellEnd"/>
      <w:r w:rsidR="00F0413B" w:rsidRPr="009B0D85">
        <w:rPr>
          <w:rFonts w:ascii="Times New Roman" w:hAnsi="Times New Roman" w:cs="Times New Roman"/>
          <w:sz w:val="28"/>
          <w:szCs w:val="28"/>
          <w:lang w:val="ru-RU"/>
        </w:rPr>
        <w:t xml:space="preserve"> контролем та</w:t>
      </w:r>
      <w:r w:rsidR="009B0D85" w:rsidRPr="009B0D85">
        <w:rPr>
          <w:rFonts w:ascii="Times New Roman" w:hAnsi="Times New Roman" w:cs="Times New Roman"/>
          <w:sz w:val="28"/>
          <w:szCs w:val="28"/>
          <w:lang w:val="ru-RU"/>
        </w:rPr>
        <w:t xml:space="preserve"> </w:t>
      </w:r>
      <w:proofErr w:type="spellStart"/>
      <w:r w:rsidR="009B0D85" w:rsidRPr="009B0D85">
        <w:rPr>
          <w:rFonts w:ascii="Times New Roman" w:hAnsi="Times New Roman" w:cs="Times New Roman"/>
          <w:sz w:val="28"/>
          <w:szCs w:val="28"/>
          <w:lang w:val="ru-RU"/>
        </w:rPr>
        <w:t>вище</w:t>
      </w:r>
      <w:proofErr w:type="spellEnd"/>
      <w:r w:rsidR="009B0D85" w:rsidRPr="009B0D85">
        <w:rPr>
          <w:rFonts w:ascii="Times New Roman" w:hAnsi="Times New Roman" w:cs="Times New Roman"/>
          <w:sz w:val="28"/>
          <w:szCs w:val="28"/>
          <w:lang w:val="ru-RU"/>
        </w:rPr>
        <w:t xml:space="preserve"> </w:t>
      </w:r>
      <w:proofErr w:type="spellStart"/>
      <w:r w:rsidR="009B0D85" w:rsidRPr="009B0D85">
        <w:rPr>
          <w:rFonts w:ascii="Times New Roman" w:hAnsi="Times New Roman" w:cs="Times New Roman"/>
          <w:sz w:val="28"/>
          <w:szCs w:val="28"/>
          <w:lang w:val="ru-RU"/>
        </w:rPr>
        <w:t>викледеним</w:t>
      </w:r>
      <w:proofErr w:type="spellEnd"/>
      <w:r w:rsidR="009B0D85" w:rsidRPr="009B0D85">
        <w:rPr>
          <w:rFonts w:ascii="Times New Roman" w:hAnsi="Times New Roman" w:cs="Times New Roman"/>
          <w:sz w:val="28"/>
          <w:szCs w:val="28"/>
          <w:lang w:val="ru-RU"/>
        </w:rPr>
        <w:t xml:space="preserve"> </w:t>
      </w:r>
      <w:proofErr w:type="spellStart"/>
      <w:r w:rsidR="009B0D85" w:rsidRPr="009B0D85">
        <w:rPr>
          <w:rFonts w:ascii="Times New Roman" w:hAnsi="Times New Roman" w:cs="Times New Roman"/>
          <w:sz w:val="28"/>
          <w:szCs w:val="28"/>
          <w:lang w:val="ru-RU"/>
        </w:rPr>
        <w:t>механізмом</w:t>
      </w:r>
      <w:proofErr w:type="spellEnd"/>
      <w:r w:rsidR="00F0413B" w:rsidRPr="009B0D85">
        <w:rPr>
          <w:rFonts w:ascii="Times New Roman" w:hAnsi="Times New Roman" w:cs="Times New Roman"/>
          <w:sz w:val="28"/>
          <w:szCs w:val="28"/>
          <w:lang w:val="ru-RU"/>
        </w:rPr>
        <w:t xml:space="preserve"> </w:t>
      </w:r>
      <w:proofErr w:type="spellStart"/>
      <w:r w:rsidR="00F0413B" w:rsidRPr="009B0D85">
        <w:rPr>
          <w:rFonts w:ascii="Times New Roman" w:hAnsi="Times New Roman" w:cs="Times New Roman"/>
          <w:sz w:val="28"/>
          <w:szCs w:val="28"/>
          <w:lang w:val="ru-RU"/>
        </w:rPr>
        <w:t>а</w:t>
      </w:r>
      <w:r w:rsidR="006A101B" w:rsidRPr="009B0D85">
        <w:rPr>
          <w:rFonts w:ascii="Times New Roman" w:hAnsi="Times New Roman" w:cs="Times New Roman"/>
          <w:sz w:val="28"/>
          <w:szCs w:val="28"/>
          <w:lang w:val="ru-RU"/>
        </w:rPr>
        <w:t>дміністративн</w:t>
      </w:r>
      <w:r w:rsidR="009B0D85" w:rsidRPr="009B0D85">
        <w:rPr>
          <w:rFonts w:ascii="Times New Roman" w:hAnsi="Times New Roman" w:cs="Times New Roman"/>
          <w:sz w:val="28"/>
          <w:szCs w:val="28"/>
          <w:lang w:val="ru-RU"/>
        </w:rPr>
        <w:t>ого</w:t>
      </w:r>
      <w:proofErr w:type="spellEnd"/>
      <w:r w:rsidR="006A101B" w:rsidRPr="009B0D85">
        <w:rPr>
          <w:rFonts w:ascii="Times New Roman" w:hAnsi="Times New Roman" w:cs="Times New Roman"/>
          <w:sz w:val="28"/>
          <w:szCs w:val="28"/>
          <w:lang w:val="ru-RU"/>
        </w:rPr>
        <w:t xml:space="preserve"> примус</w:t>
      </w:r>
      <w:r w:rsidR="009B0D85" w:rsidRPr="009B0D85">
        <w:rPr>
          <w:rFonts w:ascii="Times New Roman" w:hAnsi="Times New Roman" w:cs="Times New Roman"/>
          <w:sz w:val="28"/>
          <w:szCs w:val="28"/>
          <w:lang w:val="ru-RU"/>
        </w:rPr>
        <w:t>у</w:t>
      </w:r>
      <w:r w:rsidR="006A101B" w:rsidRPr="009B0D85">
        <w:rPr>
          <w:rFonts w:ascii="Times New Roman" w:hAnsi="Times New Roman" w:cs="Times New Roman"/>
          <w:sz w:val="28"/>
          <w:szCs w:val="28"/>
          <w:lang w:val="ru-RU"/>
        </w:rPr>
        <w:t xml:space="preserve"> (рис. </w:t>
      </w:r>
      <w:r w:rsidR="00F0413B" w:rsidRPr="009B0D85">
        <w:rPr>
          <w:rFonts w:ascii="Times New Roman" w:hAnsi="Times New Roman" w:cs="Times New Roman"/>
          <w:sz w:val="28"/>
          <w:szCs w:val="28"/>
          <w:lang w:val="ru-RU"/>
        </w:rPr>
        <w:t>1).</w:t>
      </w:r>
    </w:p>
    <w:p w14:paraId="7BEFB0DB" w14:textId="471171ED" w:rsidR="00F0413B" w:rsidRPr="00F0413B" w:rsidRDefault="006A101B" w:rsidP="007572E8">
      <w:pPr>
        <w:tabs>
          <w:tab w:val="left" w:pos="9072"/>
        </w:tabs>
        <w:spacing w:after="0"/>
        <w:ind w:left="0" w:firstLine="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F20D26">
        <w:rPr>
          <w:rFonts w:ascii="Times New Roman" w:hAnsi="Times New Roman" w:cs="Times New Roman"/>
          <w:b/>
          <w:sz w:val="28"/>
          <w:szCs w:val="28"/>
          <w:lang w:val="ru-RU"/>
        </w:rPr>
        <w:t xml:space="preserve">    </w:t>
      </w:r>
      <w:proofErr w:type="spellStart"/>
      <w:r w:rsidR="00F0413B" w:rsidRPr="00F0413B">
        <w:rPr>
          <w:rFonts w:ascii="Times New Roman" w:hAnsi="Times New Roman" w:cs="Times New Roman"/>
          <w:b/>
          <w:sz w:val="28"/>
          <w:szCs w:val="28"/>
          <w:lang w:val="ru-RU"/>
        </w:rPr>
        <w:t>Економічний</w:t>
      </w:r>
      <w:proofErr w:type="spellEnd"/>
      <w:r w:rsidR="00F0413B" w:rsidRPr="00F0413B">
        <w:rPr>
          <w:rFonts w:ascii="Times New Roman" w:hAnsi="Times New Roman" w:cs="Times New Roman"/>
          <w:b/>
          <w:sz w:val="28"/>
          <w:szCs w:val="28"/>
          <w:lang w:val="ru-RU"/>
        </w:rPr>
        <w:t xml:space="preserve"> </w:t>
      </w:r>
      <w:proofErr w:type="spellStart"/>
      <w:r w:rsidR="00F0413B" w:rsidRPr="00F0413B">
        <w:rPr>
          <w:rFonts w:ascii="Times New Roman" w:hAnsi="Times New Roman" w:cs="Times New Roman"/>
          <w:b/>
          <w:sz w:val="28"/>
          <w:szCs w:val="28"/>
          <w:lang w:val="ru-RU"/>
        </w:rPr>
        <w:t>механізм</w:t>
      </w:r>
      <w:proofErr w:type="spellEnd"/>
      <w:r w:rsidR="00F0413B" w:rsidRPr="00F0413B">
        <w:rPr>
          <w:rFonts w:ascii="Times New Roman" w:hAnsi="Times New Roman" w:cs="Times New Roman"/>
          <w:b/>
          <w:sz w:val="28"/>
          <w:szCs w:val="28"/>
          <w:lang w:val="ru-RU"/>
        </w:rPr>
        <w:t xml:space="preserve"> </w:t>
      </w:r>
      <w:proofErr w:type="spellStart"/>
      <w:r w:rsidR="00F0413B" w:rsidRPr="00F0413B">
        <w:rPr>
          <w:rFonts w:ascii="Times New Roman" w:hAnsi="Times New Roman" w:cs="Times New Roman"/>
          <w:b/>
          <w:sz w:val="28"/>
          <w:szCs w:val="28"/>
          <w:lang w:val="ru-RU"/>
        </w:rPr>
        <w:t>охорони</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навколишнього</w:t>
      </w:r>
      <w:proofErr w:type="spellEnd"/>
      <w:r w:rsidR="00F0413B" w:rsidRPr="00F0413B">
        <w:rPr>
          <w:rFonts w:ascii="Times New Roman" w:hAnsi="Times New Roman" w:cs="Times New Roman"/>
          <w:sz w:val="28"/>
          <w:szCs w:val="28"/>
          <w:lang w:val="ru-RU"/>
        </w:rPr>
        <w:t xml:space="preserve"> природного </w:t>
      </w:r>
      <w:proofErr w:type="spellStart"/>
      <w:r w:rsidR="00F0413B" w:rsidRPr="00F0413B">
        <w:rPr>
          <w:rFonts w:ascii="Times New Roman" w:hAnsi="Times New Roman" w:cs="Times New Roman"/>
          <w:sz w:val="28"/>
          <w:szCs w:val="28"/>
          <w:lang w:val="ru-RU"/>
        </w:rPr>
        <w:t>середовища</w:t>
      </w:r>
      <w:proofErr w:type="spellEnd"/>
      <w:r w:rsidR="00F0413B" w:rsidRPr="00F0413B">
        <w:rPr>
          <w:rFonts w:ascii="Times New Roman" w:hAnsi="Times New Roman" w:cs="Times New Roman"/>
          <w:sz w:val="28"/>
          <w:szCs w:val="28"/>
          <w:lang w:val="ru-RU"/>
        </w:rPr>
        <w:t xml:space="preserve"> </w:t>
      </w:r>
      <w:proofErr w:type="spellStart"/>
      <w:r w:rsidR="004242A8">
        <w:rPr>
          <w:rFonts w:ascii="Times New Roman" w:hAnsi="Times New Roman" w:cs="Times New Roman"/>
          <w:sz w:val="28"/>
          <w:szCs w:val="28"/>
          <w:lang w:val="ru-RU"/>
        </w:rPr>
        <w:t>передбачає</w:t>
      </w:r>
      <w:proofErr w:type="spellEnd"/>
      <w:r w:rsidR="004242A8">
        <w:rPr>
          <w:rFonts w:ascii="Times New Roman" w:hAnsi="Times New Roman" w:cs="Times New Roman"/>
          <w:sz w:val="28"/>
          <w:szCs w:val="28"/>
          <w:lang w:val="ru-RU"/>
        </w:rPr>
        <w:t xml:space="preserve"> </w:t>
      </w:r>
      <w:proofErr w:type="spellStart"/>
      <w:r w:rsidR="004242A8">
        <w:rPr>
          <w:rFonts w:ascii="Times New Roman" w:hAnsi="Times New Roman" w:cs="Times New Roman"/>
          <w:sz w:val="28"/>
          <w:szCs w:val="28"/>
          <w:lang w:val="ru-RU"/>
        </w:rPr>
        <w:t>використання</w:t>
      </w:r>
      <w:proofErr w:type="spellEnd"/>
      <w:r w:rsidR="004242A8">
        <w:rPr>
          <w:rFonts w:ascii="Times New Roman" w:hAnsi="Times New Roman" w:cs="Times New Roman"/>
          <w:sz w:val="28"/>
          <w:szCs w:val="28"/>
          <w:lang w:val="ru-RU"/>
        </w:rPr>
        <w:t xml:space="preserve"> </w:t>
      </w:r>
      <w:r w:rsidR="00F0413B" w:rsidRPr="00F0413B">
        <w:rPr>
          <w:rFonts w:ascii="Times New Roman" w:hAnsi="Times New Roman" w:cs="Times New Roman"/>
          <w:sz w:val="28"/>
          <w:szCs w:val="28"/>
          <w:lang w:val="ru-RU"/>
        </w:rPr>
        <w:t>низк</w:t>
      </w:r>
      <w:r w:rsidR="004242A8">
        <w:rPr>
          <w:rFonts w:ascii="Times New Roman" w:hAnsi="Times New Roman" w:cs="Times New Roman"/>
          <w:sz w:val="28"/>
          <w:szCs w:val="28"/>
          <w:lang w:val="ru-RU"/>
        </w:rPr>
        <w:t xml:space="preserve">и </w:t>
      </w:r>
      <w:proofErr w:type="spellStart"/>
      <w:r w:rsidR="004242A8">
        <w:rPr>
          <w:rFonts w:ascii="Times New Roman" w:hAnsi="Times New Roman" w:cs="Times New Roman"/>
          <w:sz w:val="28"/>
          <w:szCs w:val="28"/>
          <w:lang w:val="ru-RU"/>
        </w:rPr>
        <w:t>інших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інструментів</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впливу</w:t>
      </w:r>
      <w:proofErr w:type="spellEnd"/>
      <w:r w:rsidR="00F0413B" w:rsidRPr="00F0413B">
        <w:rPr>
          <w:rFonts w:ascii="Times New Roman" w:hAnsi="Times New Roman" w:cs="Times New Roman"/>
          <w:sz w:val="28"/>
          <w:szCs w:val="28"/>
          <w:lang w:val="ru-RU"/>
        </w:rPr>
        <w:t xml:space="preserve"> на </w:t>
      </w:r>
      <w:proofErr w:type="spellStart"/>
      <w:r w:rsidR="004242A8">
        <w:rPr>
          <w:rFonts w:ascii="Times New Roman" w:hAnsi="Times New Roman" w:cs="Times New Roman"/>
          <w:sz w:val="28"/>
          <w:szCs w:val="28"/>
          <w:lang w:val="ru-RU"/>
        </w:rPr>
        <w:t>економічні</w:t>
      </w:r>
      <w:proofErr w:type="spellEnd"/>
      <w:r w:rsidR="004242A8">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інтереси</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підприємств</w:t>
      </w:r>
      <w:proofErr w:type="spellEnd"/>
      <w:r w:rsidR="00F0413B" w:rsidRPr="00F0413B">
        <w:rPr>
          <w:rFonts w:ascii="Times New Roman" w:hAnsi="Times New Roman" w:cs="Times New Roman"/>
          <w:sz w:val="28"/>
          <w:szCs w:val="28"/>
          <w:lang w:val="ru-RU"/>
        </w:rPr>
        <w:t xml:space="preserve"> та</w:t>
      </w:r>
      <w:r w:rsidR="004242A8">
        <w:rPr>
          <w:rFonts w:ascii="Times New Roman" w:hAnsi="Times New Roman" w:cs="Times New Roman"/>
          <w:sz w:val="28"/>
          <w:szCs w:val="28"/>
          <w:lang w:val="ru-RU"/>
        </w:rPr>
        <w:t xml:space="preserve"> </w:t>
      </w:r>
      <w:proofErr w:type="spellStart"/>
      <w:r w:rsidR="004242A8">
        <w:rPr>
          <w:rFonts w:ascii="Times New Roman" w:hAnsi="Times New Roman" w:cs="Times New Roman"/>
          <w:sz w:val="28"/>
          <w:szCs w:val="28"/>
          <w:lang w:val="ru-RU"/>
        </w:rPr>
        <w:t>його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окремих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працівників</w:t>
      </w:r>
      <w:proofErr w:type="spellEnd"/>
      <w:r w:rsidR="004242A8">
        <w:rPr>
          <w:rFonts w:ascii="Times New Roman" w:hAnsi="Times New Roman" w:cs="Times New Roman"/>
          <w:sz w:val="28"/>
          <w:szCs w:val="28"/>
          <w:lang w:val="ru-RU"/>
        </w:rPr>
        <w:t xml:space="preserve">, </w:t>
      </w:r>
      <w:proofErr w:type="spellStart"/>
      <w:r w:rsidR="004242A8">
        <w:rPr>
          <w:rFonts w:ascii="Times New Roman" w:hAnsi="Times New Roman" w:cs="Times New Roman"/>
          <w:sz w:val="28"/>
          <w:szCs w:val="28"/>
          <w:lang w:val="ru-RU"/>
        </w:rPr>
        <w:t>зокрема</w:t>
      </w:r>
      <w:proofErr w:type="spellEnd"/>
      <w:r w:rsidR="004242A8">
        <w:rPr>
          <w:rFonts w:ascii="Times New Roman" w:hAnsi="Times New Roman" w:cs="Times New Roman"/>
          <w:sz w:val="28"/>
          <w:szCs w:val="28"/>
          <w:lang w:val="ru-RU"/>
        </w:rPr>
        <w:t xml:space="preserve"> таких як </w:t>
      </w:r>
      <w:r w:rsidR="00DD553E">
        <w:rPr>
          <w:rFonts w:ascii="Times New Roman" w:hAnsi="Times New Roman" w:cs="Times New Roman"/>
          <w:sz w:val="28"/>
          <w:szCs w:val="28"/>
          <w:lang w:val="ru-RU"/>
        </w:rPr>
        <w:t>п</w:t>
      </w:r>
      <w:proofErr w:type="spellStart"/>
      <w:r w:rsidR="00DD553E">
        <w:rPr>
          <w:rFonts w:ascii="Times New Roman" w:hAnsi="Times New Roman" w:cs="Times New Roman"/>
          <w:sz w:val="28"/>
          <w:szCs w:val="28"/>
        </w:rPr>
        <w:t>ільгове</w:t>
      </w:r>
      <w:proofErr w:type="spellEnd"/>
      <w:r w:rsidR="00DD553E">
        <w:rPr>
          <w:rFonts w:ascii="Times New Roman" w:hAnsi="Times New Roman" w:cs="Times New Roman"/>
          <w:sz w:val="28"/>
          <w:szCs w:val="28"/>
        </w:rPr>
        <w:t xml:space="preserve"> оподаткування, сприятливе ціноутворення для екологічно чистої продукції,  і , навпаки, штрафування за забруднення довкілля і порушення </w:t>
      </w:r>
      <w:proofErr w:type="spellStart"/>
      <w:r w:rsidR="004242A8">
        <w:rPr>
          <w:rFonts w:ascii="Times New Roman" w:hAnsi="Times New Roman" w:cs="Times New Roman"/>
          <w:sz w:val="28"/>
          <w:szCs w:val="28"/>
          <w:lang w:val="ru-RU"/>
        </w:rPr>
        <w:t>ліміт</w:t>
      </w:r>
      <w:r w:rsidR="00DD553E">
        <w:rPr>
          <w:rFonts w:ascii="Times New Roman" w:hAnsi="Times New Roman" w:cs="Times New Roman"/>
          <w:sz w:val="28"/>
          <w:szCs w:val="28"/>
          <w:lang w:val="ru-RU"/>
        </w:rPr>
        <w:t>ів</w:t>
      </w:r>
      <w:proofErr w:type="spellEnd"/>
      <w:r w:rsidR="004242A8">
        <w:rPr>
          <w:rFonts w:ascii="Times New Roman" w:hAnsi="Times New Roman" w:cs="Times New Roman"/>
          <w:sz w:val="28"/>
          <w:szCs w:val="28"/>
          <w:lang w:val="ru-RU"/>
        </w:rPr>
        <w:t xml:space="preserve">, норм, </w:t>
      </w:r>
      <w:proofErr w:type="spellStart"/>
      <w:r w:rsidR="004242A8">
        <w:rPr>
          <w:rFonts w:ascii="Times New Roman" w:hAnsi="Times New Roman" w:cs="Times New Roman"/>
          <w:sz w:val="28"/>
          <w:szCs w:val="28"/>
          <w:lang w:val="ru-RU"/>
        </w:rPr>
        <w:t>стандарт</w:t>
      </w:r>
      <w:r w:rsidR="00DD553E">
        <w:rPr>
          <w:rFonts w:ascii="Times New Roman" w:hAnsi="Times New Roman" w:cs="Times New Roman"/>
          <w:sz w:val="28"/>
          <w:szCs w:val="28"/>
          <w:lang w:val="ru-RU"/>
        </w:rPr>
        <w:t>ів</w:t>
      </w:r>
      <w:proofErr w:type="spellEnd"/>
      <w:r w:rsidR="00F0413B" w:rsidRPr="00F0413B">
        <w:rPr>
          <w:rFonts w:ascii="Times New Roman" w:hAnsi="Times New Roman" w:cs="Times New Roman"/>
          <w:sz w:val="28"/>
          <w:szCs w:val="28"/>
          <w:lang w:val="ru-RU"/>
        </w:rPr>
        <w:t>.</w:t>
      </w:r>
      <w:r w:rsidR="004242A8">
        <w:rPr>
          <w:rFonts w:ascii="Times New Roman" w:hAnsi="Times New Roman" w:cs="Times New Roman"/>
          <w:sz w:val="28"/>
          <w:szCs w:val="28"/>
          <w:lang w:val="ru-RU"/>
        </w:rPr>
        <w:t xml:space="preserve"> </w:t>
      </w:r>
    </w:p>
    <w:p w14:paraId="5CA85F91" w14:textId="5CD23991" w:rsidR="003345A1" w:rsidRPr="003345A1" w:rsidRDefault="004242A8" w:rsidP="007572E8">
      <w:pPr>
        <w:tabs>
          <w:tab w:val="left" w:pos="9072"/>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20D26">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Раніше</w:t>
      </w:r>
      <w:proofErr w:type="spellEnd"/>
      <w:r>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природокористування</w:t>
      </w:r>
      <w:proofErr w:type="spellEnd"/>
      <w:r w:rsidR="00F0413B" w:rsidRPr="00F0413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взагалі</w:t>
      </w:r>
      <w:proofErr w:type="spellEnd"/>
      <w:r>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було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без</w:t>
      </w:r>
      <w:r>
        <w:rPr>
          <w:rFonts w:ascii="Times New Roman" w:hAnsi="Times New Roman" w:cs="Times New Roman"/>
          <w:sz w:val="28"/>
          <w:szCs w:val="28"/>
          <w:lang w:val="ru-RU"/>
        </w:rPr>
        <w:t>о</w:t>
      </w:r>
      <w:r w:rsidR="00F0413B" w:rsidRPr="00F0413B">
        <w:rPr>
          <w:rFonts w:ascii="Times New Roman" w:hAnsi="Times New Roman" w:cs="Times New Roman"/>
          <w:sz w:val="28"/>
          <w:szCs w:val="28"/>
          <w:lang w:val="ru-RU"/>
        </w:rPr>
        <w:t>платним</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тобто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підприємства</w:t>
      </w:r>
      <w:proofErr w:type="spellEnd"/>
      <w:r w:rsidR="00F0413B" w:rsidRPr="00F0413B">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використоаували</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природ</w:t>
      </w:r>
      <w:r w:rsidR="00F0413B" w:rsidRPr="00F0413B">
        <w:rPr>
          <w:rFonts w:ascii="Times New Roman" w:hAnsi="Times New Roman" w:cs="Times New Roman"/>
          <w:sz w:val="28"/>
          <w:szCs w:val="28"/>
          <w:lang w:val="ru-RU"/>
        </w:rPr>
        <w:t>ні</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ресурси</w:t>
      </w:r>
      <w:proofErr w:type="spellEnd"/>
      <w:r w:rsidR="00F0413B" w:rsidRPr="00F0413B">
        <w:rPr>
          <w:rFonts w:ascii="Times New Roman" w:hAnsi="Times New Roman" w:cs="Times New Roman"/>
          <w:sz w:val="28"/>
          <w:szCs w:val="28"/>
          <w:lang w:val="ru-RU"/>
        </w:rPr>
        <w:t xml:space="preserve">, а </w:t>
      </w:r>
      <w:proofErr w:type="spellStart"/>
      <w:r w:rsidR="00F0413B" w:rsidRPr="00F0413B">
        <w:rPr>
          <w:rFonts w:ascii="Times New Roman" w:hAnsi="Times New Roman" w:cs="Times New Roman"/>
          <w:sz w:val="28"/>
          <w:szCs w:val="28"/>
          <w:lang w:val="ru-RU"/>
        </w:rPr>
        <w:t>також</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забруднювали</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навколишнє</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природне</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середовище</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безкоштовно</w:t>
      </w:r>
      <w:proofErr w:type="spellEnd"/>
      <w:r w:rsidR="00F0413B" w:rsidRPr="00F0413B">
        <w:rPr>
          <w:rFonts w:ascii="Times New Roman" w:hAnsi="Times New Roman" w:cs="Times New Roman"/>
          <w:sz w:val="28"/>
          <w:szCs w:val="28"/>
          <w:lang w:val="ru-RU"/>
        </w:rPr>
        <w:t>.</w:t>
      </w:r>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Штрафні</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санкції</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накладались</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тільки</w:t>
      </w:r>
      <w:proofErr w:type="spellEnd"/>
      <w:r w:rsidR="004E7D56">
        <w:rPr>
          <w:rFonts w:ascii="Times New Roman" w:hAnsi="Times New Roman" w:cs="Times New Roman"/>
          <w:sz w:val="28"/>
          <w:szCs w:val="28"/>
          <w:lang w:val="ru-RU"/>
        </w:rPr>
        <w:t xml:space="preserve"> при</w:t>
      </w:r>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катастрофічни</w:t>
      </w:r>
      <w:r w:rsidR="004E7D56">
        <w:rPr>
          <w:rFonts w:ascii="Times New Roman" w:hAnsi="Times New Roman" w:cs="Times New Roman"/>
          <w:sz w:val="28"/>
          <w:szCs w:val="28"/>
          <w:lang w:val="ru-RU"/>
        </w:rPr>
        <w:t>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наслідка</w:t>
      </w:r>
      <w:r w:rsidR="004E7D56">
        <w:rPr>
          <w:rFonts w:ascii="Times New Roman" w:hAnsi="Times New Roman" w:cs="Times New Roman"/>
          <w:sz w:val="28"/>
          <w:szCs w:val="28"/>
          <w:lang w:val="ru-RU"/>
        </w:rPr>
        <w:t>х</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впливу</w:t>
      </w:r>
      <w:proofErr w:type="spellEnd"/>
      <w:r w:rsidR="004E7D56">
        <w:rPr>
          <w:rFonts w:ascii="Times New Roman" w:hAnsi="Times New Roman" w:cs="Times New Roman"/>
          <w:sz w:val="28"/>
          <w:szCs w:val="28"/>
          <w:lang w:val="ru-RU"/>
        </w:rPr>
        <w:t xml:space="preserve"> на</w:t>
      </w:r>
      <w:r w:rsidR="00F0413B" w:rsidRPr="00F0413B">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довкілля</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що</w:t>
      </w:r>
      <w:proofErr w:type="spellEnd"/>
      <w:r w:rsidR="004E7D56">
        <w:rPr>
          <w:rFonts w:ascii="Times New Roman" w:hAnsi="Times New Roman" w:cs="Times New Roman"/>
          <w:sz w:val="28"/>
          <w:szCs w:val="28"/>
          <w:lang w:val="ru-RU"/>
        </w:rPr>
        <w:t xml:space="preserve"> не </w:t>
      </w:r>
      <w:proofErr w:type="spellStart"/>
      <w:r w:rsidR="004E7D56">
        <w:rPr>
          <w:rFonts w:ascii="Times New Roman" w:hAnsi="Times New Roman" w:cs="Times New Roman"/>
          <w:sz w:val="28"/>
          <w:szCs w:val="28"/>
          <w:lang w:val="ru-RU"/>
        </w:rPr>
        <w:t>сприяло</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раціональному</w:t>
      </w:r>
      <w:proofErr w:type="spellEnd"/>
      <w:r w:rsidR="004E7D56">
        <w:rPr>
          <w:rFonts w:ascii="Times New Roman" w:hAnsi="Times New Roman" w:cs="Times New Roman"/>
          <w:sz w:val="28"/>
          <w:szCs w:val="28"/>
          <w:lang w:val="ru-RU"/>
        </w:rPr>
        <w:t xml:space="preserve"> </w:t>
      </w:r>
      <w:proofErr w:type="spellStart"/>
      <w:r w:rsidR="004E7D56">
        <w:rPr>
          <w:rFonts w:ascii="Times New Roman" w:hAnsi="Times New Roman" w:cs="Times New Roman"/>
          <w:sz w:val="28"/>
          <w:szCs w:val="28"/>
          <w:lang w:val="ru-RU"/>
        </w:rPr>
        <w:t>природоко</w:t>
      </w:r>
      <w:r w:rsidR="009E4027">
        <w:rPr>
          <w:rFonts w:ascii="Times New Roman" w:hAnsi="Times New Roman" w:cs="Times New Roman"/>
          <w:sz w:val="28"/>
          <w:szCs w:val="28"/>
          <w:lang w:val="ru-RU"/>
        </w:rPr>
        <w:t>р</w:t>
      </w:r>
      <w:r w:rsidR="004E7D56">
        <w:rPr>
          <w:rFonts w:ascii="Times New Roman" w:hAnsi="Times New Roman" w:cs="Times New Roman"/>
          <w:sz w:val="28"/>
          <w:szCs w:val="28"/>
          <w:lang w:val="ru-RU"/>
        </w:rPr>
        <w:t>истуванню</w:t>
      </w:r>
      <w:proofErr w:type="spellEnd"/>
      <w:r w:rsidR="004E7D56">
        <w:rPr>
          <w:rFonts w:ascii="Times New Roman" w:hAnsi="Times New Roman" w:cs="Times New Roman"/>
          <w:sz w:val="28"/>
          <w:szCs w:val="28"/>
          <w:lang w:val="ru-RU"/>
        </w:rPr>
        <w:t xml:space="preserve">. </w:t>
      </w:r>
      <w:proofErr w:type="spellStart"/>
      <w:r w:rsidR="00F20D26">
        <w:rPr>
          <w:rFonts w:ascii="Times New Roman" w:hAnsi="Times New Roman" w:cs="Times New Roman"/>
          <w:sz w:val="28"/>
          <w:szCs w:val="28"/>
          <w:lang w:val="ru-RU"/>
        </w:rPr>
        <w:t>П</w:t>
      </w:r>
      <w:r w:rsidR="003345A1" w:rsidRPr="003345A1">
        <w:rPr>
          <w:rFonts w:ascii="Times New Roman" w:hAnsi="Times New Roman" w:cs="Times New Roman"/>
          <w:sz w:val="28"/>
          <w:szCs w:val="28"/>
          <w:lang w:val="ru-RU"/>
        </w:rPr>
        <w:t>ід</w:t>
      </w:r>
      <w:proofErr w:type="spellEnd"/>
      <w:r w:rsidR="003345A1" w:rsidRPr="003345A1">
        <w:rPr>
          <w:rFonts w:ascii="Times New Roman" w:hAnsi="Times New Roman" w:cs="Times New Roman"/>
          <w:sz w:val="28"/>
          <w:szCs w:val="28"/>
          <w:lang w:val="ru-RU"/>
        </w:rPr>
        <w:t xml:space="preserve"> системою </w:t>
      </w:r>
      <w:proofErr w:type="spellStart"/>
      <w:r w:rsidR="003345A1" w:rsidRPr="003345A1">
        <w:rPr>
          <w:rFonts w:ascii="Times New Roman" w:hAnsi="Times New Roman" w:cs="Times New Roman"/>
          <w:sz w:val="28"/>
          <w:szCs w:val="28"/>
          <w:lang w:val="ru-RU"/>
        </w:rPr>
        <w:t>економічних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оцінок</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природних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ресурсів</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розуміють</w:t>
      </w:r>
      <w:proofErr w:type="spellEnd"/>
      <w:r w:rsidR="003345A1" w:rsidRPr="003345A1">
        <w:rPr>
          <w:rFonts w:ascii="Times New Roman" w:hAnsi="Times New Roman" w:cs="Times New Roman"/>
          <w:sz w:val="28"/>
          <w:szCs w:val="28"/>
          <w:lang w:val="ru-RU"/>
        </w:rPr>
        <w:t xml:space="preserve"> систему </w:t>
      </w:r>
      <w:proofErr w:type="spellStart"/>
      <w:r w:rsidR="003345A1" w:rsidRPr="003345A1">
        <w:rPr>
          <w:rFonts w:ascii="Times New Roman" w:hAnsi="Times New Roman" w:cs="Times New Roman"/>
          <w:sz w:val="28"/>
          <w:szCs w:val="28"/>
          <w:lang w:val="ru-RU"/>
        </w:rPr>
        <w:t>централізовано</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встановлених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нормативів</w:t>
      </w:r>
      <w:proofErr w:type="spellEnd"/>
      <w:r w:rsidR="003345A1" w:rsidRPr="003345A1">
        <w:rPr>
          <w:rFonts w:ascii="Times New Roman" w:hAnsi="Times New Roman" w:cs="Times New Roman"/>
          <w:sz w:val="28"/>
          <w:szCs w:val="28"/>
          <w:lang w:val="ru-RU"/>
        </w:rPr>
        <w:t xml:space="preserve"> максимально </w:t>
      </w:r>
      <w:proofErr w:type="spellStart"/>
      <w:r w:rsidR="003345A1" w:rsidRPr="003345A1">
        <w:rPr>
          <w:rFonts w:ascii="Times New Roman" w:hAnsi="Times New Roman" w:cs="Times New Roman"/>
          <w:sz w:val="28"/>
          <w:szCs w:val="28"/>
          <w:lang w:val="ru-RU"/>
        </w:rPr>
        <w:t>допустимих</w:t>
      </w:r>
      <w:proofErr w:type="spellEnd"/>
      <w:r w:rsidR="003345A1" w:rsidRPr="003345A1">
        <w:rPr>
          <w:rFonts w:ascii="Times New Roman" w:hAnsi="Times New Roman" w:cs="Times New Roman"/>
          <w:sz w:val="28"/>
          <w:szCs w:val="28"/>
          <w:lang w:val="ru-RU"/>
        </w:rPr>
        <w:t xml:space="preserve"> затрат на </w:t>
      </w:r>
      <w:proofErr w:type="spellStart"/>
      <w:r w:rsidR="003345A1" w:rsidRPr="003345A1">
        <w:rPr>
          <w:rFonts w:ascii="Times New Roman" w:hAnsi="Times New Roman" w:cs="Times New Roman"/>
          <w:sz w:val="28"/>
          <w:szCs w:val="28"/>
          <w:lang w:val="ru-RU"/>
        </w:rPr>
        <w:t>збереження</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даного</w:t>
      </w:r>
      <w:proofErr w:type="spellEnd"/>
      <w:r w:rsidR="003345A1" w:rsidRPr="003345A1">
        <w:rPr>
          <w:rFonts w:ascii="Times New Roman" w:hAnsi="Times New Roman" w:cs="Times New Roman"/>
          <w:sz w:val="28"/>
          <w:szCs w:val="28"/>
          <w:lang w:val="ru-RU"/>
        </w:rPr>
        <w:t xml:space="preserve"> природного блага і </w:t>
      </w:r>
      <w:proofErr w:type="spellStart"/>
      <w:r w:rsidR="003345A1" w:rsidRPr="003345A1">
        <w:rPr>
          <w:rFonts w:ascii="Times New Roman" w:hAnsi="Times New Roman" w:cs="Times New Roman"/>
          <w:sz w:val="28"/>
          <w:szCs w:val="28"/>
          <w:lang w:val="ru-RU"/>
        </w:rPr>
        <w:t>нормативів</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мінімально</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допустимої</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ефективності</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експлуатації</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природних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ресурсів</w:t>
      </w:r>
      <w:proofErr w:type="spellEnd"/>
      <w:r w:rsidR="003345A1" w:rsidRPr="003345A1">
        <w:rPr>
          <w:rFonts w:ascii="Times New Roman" w:hAnsi="Times New Roman" w:cs="Times New Roman"/>
          <w:sz w:val="28"/>
          <w:szCs w:val="28"/>
          <w:lang w:val="ru-RU"/>
        </w:rPr>
        <w:t>.</w:t>
      </w:r>
      <w:r w:rsidR="00DD553E">
        <w:rPr>
          <w:rFonts w:ascii="Times New Roman" w:hAnsi="Times New Roman" w:cs="Times New Roman"/>
          <w:sz w:val="28"/>
          <w:szCs w:val="28"/>
          <w:lang w:val="ru-RU"/>
        </w:rPr>
        <w:t xml:space="preserve"> </w:t>
      </w:r>
      <w:r w:rsid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Економічна</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оцінка</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природних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ресурсів</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являє</w:t>
      </w:r>
      <w:proofErr w:type="spellEnd"/>
      <w:r w:rsidR="003345A1" w:rsidRPr="003345A1">
        <w:rPr>
          <w:rFonts w:ascii="Times New Roman" w:hAnsi="Times New Roman" w:cs="Times New Roman"/>
          <w:sz w:val="28"/>
          <w:szCs w:val="28"/>
          <w:lang w:val="ru-RU"/>
        </w:rPr>
        <w:t xml:space="preserve"> собою </w:t>
      </w:r>
      <w:proofErr w:type="spellStart"/>
      <w:r w:rsidR="003345A1" w:rsidRPr="003345A1">
        <w:rPr>
          <w:rFonts w:ascii="Times New Roman" w:hAnsi="Times New Roman" w:cs="Times New Roman"/>
          <w:sz w:val="28"/>
          <w:szCs w:val="28"/>
          <w:lang w:val="ru-RU"/>
        </w:rPr>
        <w:t>грошовий</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вираз</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довгострокового</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ефекту</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від</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їх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експлуатації</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Вартісна</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оцінка</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природних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ресурсів</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необхідна</w:t>
      </w:r>
      <w:proofErr w:type="spellEnd"/>
      <w:r w:rsidR="003345A1" w:rsidRPr="003345A1">
        <w:rPr>
          <w:rFonts w:ascii="Times New Roman" w:hAnsi="Times New Roman" w:cs="Times New Roman"/>
          <w:sz w:val="28"/>
          <w:szCs w:val="28"/>
          <w:lang w:val="ru-RU"/>
        </w:rPr>
        <w:t xml:space="preserve"> для </w:t>
      </w:r>
      <w:proofErr w:type="spellStart"/>
      <w:r w:rsidR="003345A1" w:rsidRPr="003345A1">
        <w:rPr>
          <w:rFonts w:ascii="Times New Roman" w:hAnsi="Times New Roman" w:cs="Times New Roman"/>
          <w:sz w:val="28"/>
          <w:szCs w:val="28"/>
          <w:lang w:val="ru-RU"/>
        </w:rPr>
        <w:t>економічного</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обґрунтування</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вкладень</w:t>
      </w:r>
      <w:proofErr w:type="spellEnd"/>
      <w:r w:rsidR="003345A1" w:rsidRPr="003345A1">
        <w:rPr>
          <w:rFonts w:ascii="Times New Roman" w:hAnsi="Times New Roman" w:cs="Times New Roman"/>
          <w:sz w:val="28"/>
          <w:szCs w:val="28"/>
          <w:lang w:val="ru-RU"/>
        </w:rPr>
        <w:t xml:space="preserve"> у </w:t>
      </w:r>
      <w:proofErr w:type="spellStart"/>
      <w:r w:rsidR="003345A1" w:rsidRPr="003345A1">
        <w:rPr>
          <w:rFonts w:ascii="Times New Roman" w:hAnsi="Times New Roman" w:cs="Times New Roman"/>
          <w:sz w:val="28"/>
          <w:szCs w:val="28"/>
          <w:lang w:val="ru-RU"/>
        </w:rPr>
        <w:t>відтворення</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охорону</w:t>
      </w:r>
      <w:proofErr w:type="spellEnd"/>
      <w:r w:rsidR="003345A1" w:rsidRPr="003345A1">
        <w:rPr>
          <w:rFonts w:ascii="Times New Roman" w:hAnsi="Times New Roman" w:cs="Times New Roman"/>
          <w:sz w:val="28"/>
          <w:szCs w:val="28"/>
          <w:lang w:val="ru-RU"/>
        </w:rPr>
        <w:t xml:space="preserve"> і </w:t>
      </w:r>
      <w:proofErr w:type="spellStart"/>
      <w:r w:rsidR="003345A1" w:rsidRPr="003345A1">
        <w:rPr>
          <w:rFonts w:ascii="Times New Roman" w:hAnsi="Times New Roman" w:cs="Times New Roman"/>
          <w:sz w:val="28"/>
          <w:szCs w:val="28"/>
          <w:lang w:val="ru-RU"/>
        </w:rPr>
        <w:t>раціоналізацію</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використання</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природних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багатств</w:t>
      </w:r>
      <w:proofErr w:type="spellEnd"/>
      <w:r w:rsidR="003345A1" w:rsidRPr="003345A1">
        <w:rPr>
          <w:rFonts w:ascii="Times New Roman" w:hAnsi="Times New Roman" w:cs="Times New Roman"/>
          <w:sz w:val="28"/>
          <w:szCs w:val="28"/>
          <w:lang w:val="ru-RU"/>
        </w:rPr>
        <w:t xml:space="preserve"> і </w:t>
      </w:r>
      <w:proofErr w:type="spellStart"/>
      <w:r w:rsidR="003345A1" w:rsidRPr="003345A1">
        <w:rPr>
          <w:rFonts w:ascii="Times New Roman" w:hAnsi="Times New Roman" w:cs="Times New Roman"/>
          <w:sz w:val="28"/>
          <w:szCs w:val="28"/>
          <w:lang w:val="ru-RU"/>
        </w:rPr>
        <w:t>вибору</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найвигідніших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із</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народногоспо­дарських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позицій</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засобів</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їх</w:t>
      </w:r>
      <w:proofErr w:type="spellEnd"/>
      <w:r w:rsidR="003345A1" w:rsidRPr="003345A1">
        <w:rPr>
          <w:rFonts w:ascii="Times New Roman" w:hAnsi="Times New Roman" w:cs="Times New Roman"/>
          <w:sz w:val="28"/>
          <w:szCs w:val="28"/>
          <w:lang w:val="ru-RU"/>
        </w:rPr>
        <w:t xml:space="preserve"> </w:t>
      </w:r>
      <w:proofErr w:type="spellStart"/>
      <w:r w:rsidR="003345A1" w:rsidRPr="003345A1">
        <w:rPr>
          <w:rFonts w:ascii="Times New Roman" w:hAnsi="Times New Roman" w:cs="Times New Roman"/>
          <w:sz w:val="28"/>
          <w:szCs w:val="28"/>
          <w:lang w:val="ru-RU"/>
        </w:rPr>
        <w:t>утилізації</w:t>
      </w:r>
      <w:proofErr w:type="spellEnd"/>
      <w:r w:rsidR="003345A1" w:rsidRPr="003345A1">
        <w:rPr>
          <w:rFonts w:ascii="Times New Roman" w:hAnsi="Times New Roman" w:cs="Times New Roman"/>
          <w:sz w:val="28"/>
          <w:szCs w:val="28"/>
          <w:lang w:val="ru-RU"/>
        </w:rPr>
        <w:t xml:space="preserve">. </w:t>
      </w:r>
    </w:p>
    <w:p w14:paraId="53583C29" w14:textId="2D412D2D" w:rsidR="008A2EBA" w:rsidRDefault="003345A1" w:rsidP="007572E8">
      <w:pPr>
        <w:tabs>
          <w:tab w:val="left" w:pos="9072"/>
        </w:tabs>
        <w:spacing w:after="0"/>
        <w:ind w:left="0" w:firstLine="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20D26">
        <w:rPr>
          <w:rFonts w:ascii="Times New Roman" w:hAnsi="Times New Roman" w:cs="Times New Roman"/>
          <w:sz w:val="28"/>
          <w:szCs w:val="28"/>
          <w:lang w:val="ru-RU"/>
        </w:rPr>
        <w:t xml:space="preserve">   </w:t>
      </w:r>
      <w:proofErr w:type="spellStart"/>
      <w:r w:rsidRPr="00F20D26">
        <w:rPr>
          <w:rFonts w:ascii="Times New Roman" w:hAnsi="Times New Roman" w:cs="Times New Roman"/>
          <w:b/>
          <w:bCs/>
          <w:sz w:val="28"/>
          <w:szCs w:val="28"/>
          <w:lang w:val="ru-RU"/>
        </w:rPr>
        <w:t>Платне</w:t>
      </w:r>
      <w:proofErr w:type="spellEnd"/>
      <w:r w:rsidRPr="00F20D26">
        <w:rPr>
          <w:rFonts w:ascii="Times New Roman" w:hAnsi="Times New Roman" w:cs="Times New Roman"/>
          <w:b/>
          <w:bCs/>
          <w:sz w:val="28"/>
          <w:szCs w:val="28"/>
          <w:lang w:val="ru-RU"/>
        </w:rPr>
        <w:t xml:space="preserve"> </w:t>
      </w:r>
      <w:proofErr w:type="spellStart"/>
      <w:r w:rsidRPr="00F20D26">
        <w:rPr>
          <w:rFonts w:ascii="Times New Roman" w:hAnsi="Times New Roman" w:cs="Times New Roman"/>
          <w:b/>
          <w:bCs/>
          <w:sz w:val="28"/>
          <w:szCs w:val="28"/>
          <w:lang w:val="ru-RU"/>
        </w:rPr>
        <w:t>природокористування</w:t>
      </w:r>
      <w:proofErr w:type="spellEnd"/>
      <w:r w:rsidRPr="00F0413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яким</w:t>
      </w:r>
      <w:proofErr w:type="spellEnd"/>
      <w:r>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передбачає</w:t>
      </w:r>
      <w:r>
        <w:rPr>
          <w:rFonts w:ascii="Times New Roman" w:hAnsi="Times New Roman" w:cs="Times New Roman"/>
          <w:sz w:val="28"/>
          <w:szCs w:val="28"/>
          <w:lang w:val="ru-RU"/>
        </w:rPr>
        <w:t>ться</w:t>
      </w:r>
      <w:proofErr w:type="spellEnd"/>
      <w:r>
        <w:rPr>
          <w:rFonts w:ascii="Times New Roman" w:hAnsi="Times New Roman" w:cs="Times New Roman"/>
          <w:sz w:val="28"/>
          <w:szCs w:val="28"/>
          <w:lang w:val="ru-RU"/>
        </w:rPr>
        <w:t xml:space="preserve"> плата</w:t>
      </w:r>
      <w:r w:rsidRPr="00F0413B">
        <w:rPr>
          <w:rFonts w:ascii="Times New Roman" w:hAnsi="Times New Roman" w:cs="Times New Roman"/>
          <w:sz w:val="28"/>
          <w:szCs w:val="28"/>
          <w:lang w:val="ru-RU"/>
        </w:rPr>
        <w:t xml:space="preserve"> практично за </w:t>
      </w:r>
      <w:proofErr w:type="spellStart"/>
      <w:r w:rsidRPr="00F0413B">
        <w:rPr>
          <w:rFonts w:ascii="Times New Roman" w:hAnsi="Times New Roman" w:cs="Times New Roman"/>
          <w:sz w:val="28"/>
          <w:szCs w:val="28"/>
          <w:lang w:val="ru-RU"/>
        </w:rPr>
        <w:t>всі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природні</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ресурси</w:t>
      </w:r>
      <w:proofErr w:type="spellEnd"/>
      <w:r>
        <w:rPr>
          <w:rFonts w:ascii="Times New Roman" w:hAnsi="Times New Roman" w:cs="Times New Roman"/>
          <w:sz w:val="28"/>
          <w:szCs w:val="28"/>
          <w:lang w:val="ru-RU"/>
        </w:rPr>
        <w:t xml:space="preserve"> і </w:t>
      </w:r>
      <w:r w:rsidRPr="00F0413B">
        <w:rPr>
          <w:rFonts w:ascii="Times New Roman" w:hAnsi="Times New Roman" w:cs="Times New Roman"/>
          <w:sz w:val="28"/>
          <w:szCs w:val="28"/>
          <w:lang w:val="ru-RU"/>
        </w:rPr>
        <w:t xml:space="preserve">за </w:t>
      </w:r>
      <w:proofErr w:type="spellStart"/>
      <w:r w:rsidRPr="00F0413B">
        <w:rPr>
          <w:rFonts w:ascii="Times New Roman" w:hAnsi="Times New Roman" w:cs="Times New Roman"/>
          <w:sz w:val="28"/>
          <w:szCs w:val="28"/>
          <w:lang w:val="ru-RU"/>
        </w:rPr>
        <w:t>забруднення</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навколишнього</w:t>
      </w:r>
      <w:proofErr w:type="spellEnd"/>
      <w:r w:rsidRPr="00F0413B">
        <w:rPr>
          <w:rFonts w:ascii="Times New Roman" w:hAnsi="Times New Roman" w:cs="Times New Roman"/>
          <w:sz w:val="28"/>
          <w:szCs w:val="28"/>
          <w:lang w:val="ru-RU"/>
        </w:rPr>
        <w:t xml:space="preserve"> природного </w:t>
      </w:r>
      <w:proofErr w:type="spellStart"/>
      <w:r w:rsidRPr="00F0413B">
        <w:rPr>
          <w:rFonts w:ascii="Times New Roman" w:hAnsi="Times New Roman" w:cs="Times New Roman"/>
          <w:sz w:val="28"/>
          <w:szCs w:val="28"/>
          <w:lang w:val="ru-RU"/>
        </w:rPr>
        <w:t>середовища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запроваджено</w:t>
      </w:r>
      <w:proofErr w:type="spellEnd"/>
      <w:r>
        <w:rPr>
          <w:rFonts w:ascii="Times New Roman" w:hAnsi="Times New Roman" w:cs="Times New Roman"/>
          <w:sz w:val="28"/>
          <w:szCs w:val="28"/>
          <w:lang w:val="ru-RU"/>
        </w:rPr>
        <w:t xml:space="preserve"> н</w:t>
      </w:r>
      <w:r w:rsidRPr="00F0413B">
        <w:rPr>
          <w:rFonts w:ascii="Times New Roman" w:hAnsi="Times New Roman" w:cs="Times New Roman"/>
          <w:sz w:val="28"/>
          <w:szCs w:val="28"/>
          <w:lang w:val="ru-RU"/>
        </w:rPr>
        <w:t>а почат</w:t>
      </w:r>
      <w:r w:rsidR="009E4027">
        <w:rPr>
          <w:rFonts w:ascii="Times New Roman" w:hAnsi="Times New Roman" w:cs="Times New Roman"/>
          <w:sz w:val="28"/>
          <w:szCs w:val="28"/>
          <w:lang w:val="ru-RU"/>
        </w:rPr>
        <w:t>ок</w:t>
      </w:r>
      <w:r w:rsidRPr="00F0413B">
        <w:rPr>
          <w:rFonts w:ascii="Times New Roman" w:hAnsi="Times New Roman" w:cs="Times New Roman"/>
          <w:sz w:val="28"/>
          <w:szCs w:val="28"/>
          <w:lang w:val="ru-RU"/>
        </w:rPr>
        <w:t xml:space="preserve"> 90-х </w:t>
      </w:r>
      <w:proofErr w:type="spellStart"/>
      <w:r w:rsidRPr="00F0413B">
        <w:rPr>
          <w:rFonts w:ascii="Times New Roman" w:hAnsi="Times New Roman" w:cs="Times New Roman"/>
          <w:sz w:val="28"/>
          <w:szCs w:val="28"/>
          <w:lang w:val="ru-RU"/>
        </w:rPr>
        <w:t>років</w:t>
      </w:r>
      <w:proofErr w:type="spellEnd"/>
      <w:r w:rsidRPr="00F0413B">
        <w:rPr>
          <w:rFonts w:ascii="Times New Roman" w:hAnsi="Times New Roman" w:cs="Times New Roman"/>
          <w:sz w:val="28"/>
          <w:szCs w:val="28"/>
          <w:lang w:val="ru-RU"/>
        </w:rPr>
        <w:t xml:space="preserve"> ХХ </w:t>
      </w:r>
      <w:proofErr w:type="spellStart"/>
      <w:r w:rsidRPr="00F0413B">
        <w:rPr>
          <w:rFonts w:ascii="Times New Roman" w:hAnsi="Times New Roman" w:cs="Times New Roman"/>
          <w:sz w:val="28"/>
          <w:szCs w:val="28"/>
          <w:lang w:val="ru-RU"/>
        </w:rPr>
        <w:t>століття</w:t>
      </w:r>
      <w:proofErr w:type="spellEnd"/>
      <w:r>
        <w:rPr>
          <w:rFonts w:ascii="Times New Roman" w:hAnsi="Times New Roman" w:cs="Times New Roman"/>
          <w:sz w:val="28"/>
          <w:szCs w:val="28"/>
          <w:lang w:val="ru-RU"/>
        </w:rPr>
        <w:t>.</w:t>
      </w:r>
      <w:r w:rsidRPr="00F0413B">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F0413B">
        <w:rPr>
          <w:rFonts w:ascii="Times New Roman" w:hAnsi="Times New Roman" w:cs="Times New Roman"/>
          <w:sz w:val="28"/>
          <w:szCs w:val="28"/>
          <w:lang w:val="ru-RU"/>
        </w:rPr>
        <w:t xml:space="preserve">лата за </w:t>
      </w:r>
      <w:proofErr w:type="spellStart"/>
      <w:r w:rsidRPr="00F0413B">
        <w:rPr>
          <w:rFonts w:ascii="Times New Roman" w:hAnsi="Times New Roman" w:cs="Times New Roman"/>
          <w:sz w:val="28"/>
          <w:szCs w:val="28"/>
          <w:lang w:val="ru-RU"/>
        </w:rPr>
        <w:t>понадлімітне</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використання</w:t>
      </w:r>
      <w:proofErr w:type="spellEnd"/>
      <w:r w:rsidRPr="00F0413B">
        <w:rPr>
          <w:rFonts w:ascii="Times New Roman" w:hAnsi="Times New Roman" w:cs="Times New Roman"/>
          <w:sz w:val="28"/>
          <w:szCs w:val="28"/>
          <w:lang w:val="ru-RU"/>
        </w:rPr>
        <w:t xml:space="preserve"> та </w:t>
      </w:r>
      <w:proofErr w:type="spellStart"/>
      <w:r w:rsidRPr="00F0413B">
        <w:rPr>
          <w:rFonts w:ascii="Times New Roman" w:hAnsi="Times New Roman" w:cs="Times New Roman"/>
          <w:sz w:val="28"/>
          <w:szCs w:val="28"/>
          <w:lang w:val="ru-RU"/>
        </w:rPr>
        <w:t>забруднення</w:t>
      </w:r>
      <w:proofErr w:type="spellEnd"/>
      <w:r w:rsidRPr="00F0413B">
        <w:rPr>
          <w:rFonts w:ascii="Times New Roman" w:hAnsi="Times New Roman" w:cs="Times New Roman"/>
          <w:sz w:val="28"/>
          <w:szCs w:val="28"/>
          <w:lang w:val="ru-RU"/>
        </w:rPr>
        <w:t xml:space="preserve"> в </w:t>
      </w:r>
      <w:proofErr w:type="spellStart"/>
      <w:r w:rsidRPr="00F0413B">
        <w:rPr>
          <w:rFonts w:ascii="Times New Roman" w:hAnsi="Times New Roman" w:cs="Times New Roman"/>
          <w:sz w:val="28"/>
          <w:szCs w:val="28"/>
          <w:lang w:val="ru-RU"/>
        </w:rPr>
        <w:t>декілька</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разів</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перевищує</w:t>
      </w:r>
      <w:proofErr w:type="spellEnd"/>
      <w:r w:rsidRPr="00F0413B">
        <w:rPr>
          <w:rFonts w:ascii="Times New Roman" w:hAnsi="Times New Roman" w:cs="Times New Roman"/>
          <w:sz w:val="28"/>
          <w:szCs w:val="28"/>
          <w:lang w:val="ru-RU"/>
        </w:rPr>
        <w:t xml:space="preserve"> плату за </w:t>
      </w:r>
      <w:proofErr w:type="spellStart"/>
      <w:r w:rsidRPr="00F0413B">
        <w:rPr>
          <w:rFonts w:ascii="Times New Roman" w:hAnsi="Times New Roman" w:cs="Times New Roman"/>
          <w:sz w:val="28"/>
          <w:szCs w:val="28"/>
          <w:lang w:val="ru-RU"/>
        </w:rPr>
        <w:t>використання</w:t>
      </w:r>
      <w:proofErr w:type="spellEnd"/>
      <w:r w:rsidRPr="00F0413B">
        <w:rPr>
          <w:rFonts w:ascii="Times New Roman" w:hAnsi="Times New Roman" w:cs="Times New Roman"/>
          <w:sz w:val="28"/>
          <w:szCs w:val="28"/>
          <w:lang w:val="ru-RU"/>
        </w:rPr>
        <w:t xml:space="preserve"> та </w:t>
      </w:r>
      <w:proofErr w:type="spellStart"/>
      <w:r w:rsidRPr="00F0413B">
        <w:rPr>
          <w:rFonts w:ascii="Times New Roman" w:hAnsi="Times New Roman" w:cs="Times New Roman"/>
          <w:sz w:val="28"/>
          <w:szCs w:val="28"/>
          <w:lang w:val="ru-RU"/>
        </w:rPr>
        <w:t>забруднення</w:t>
      </w:r>
      <w:proofErr w:type="spellEnd"/>
      <w:r w:rsidRPr="00F0413B">
        <w:rPr>
          <w:rFonts w:ascii="Times New Roman" w:hAnsi="Times New Roman" w:cs="Times New Roman"/>
          <w:sz w:val="28"/>
          <w:szCs w:val="28"/>
          <w:lang w:val="ru-RU"/>
        </w:rPr>
        <w:t xml:space="preserve"> в межах </w:t>
      </w:r>
      <w:proofErr w:type="spellStart"/>
      <w:r w:rsidRPr="00F0413B">
        <w:rPr>
          <w:rFonts w:ascii="Times New Roman" w:hAnsi="Times New Roman" w:cs="Times New Roman"/>
          <w:sz w:val="28"/>
          <w:szCs w:val="28"/>
          <w:lang w:val="ru-RU"/>
        </w:rPr>
        <w:t>встановлених</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нормативів</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лімітів</w:t>
      </w:r>
      <w:proofErr w:type="spellEnd"/>
      <w:r w:rsidRPr="00F0413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Водночас</w:t>
      </w:r>
      <w:proofErr w:type="spellEnd"/>
      <w:r>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внесення</w:t>
      </w:r>
      <w:proofErr w:type="spellEnd"/>
      <w:r w:rsidRPr="00F0413B">
        <w:rPr>
          <w:rFonts w:ascii="Times New Roman" w:hAnsi="Times New Roman" w:cs="Times New Roman"/>
          <w:sz w:val="28"/>
          <w:szCs w:val="28"/>
          <w:lang w:val="ru-RU"/>
        </w:rPr>
        <w:t xml:space="preserve"> плати за </w:t>
      </w:r>
      <w:proofErr w:type="spellStart"/>
      <w:r w:rsidRPr="00F0413B">
        <w:rPr>
          <w:rFonts w:ascii="Times New Roman" w:hAnsi="Times New Roman" w:cs="Times New Roman"/>
          <w:sz w:val="28"/>
          <w:szCs w:val="28"/>
          <w:lang w:val="ru-RU"/>
        </w:rPr>
        <w:t>використання</w:t>
      </w:r>
      <w:proofErr w:type="spellEnd"/>
      <w:r w:rsidRPr="00F0413B">
        <w:rPr>
          <w:rFonts w:ascii="Times New Roman" w:hAnsi="Times New Roman" w:cs="Times New Roman"/>
          <w:sz w:val="28"/>
          <w:szCs w:val="28"/>
          <w:lang w:val="ru-RU"/>
        </w:rPr>
        <w:t xml:space="preserve"> та </w:t>
      </w:r>
      <w:proofErr w:type="spellStart"/>
      <w:r w:rsidRPr="00F0413B">
        <w:rPr>
          <w:rFonts w:ascii="Times New Roman" w:hAnsi="Times New Roman" w:cs="Times New Roman"/>
          <w:sz w:val="28"/>
          <w:szCs w:val="28"/>
          <w:lang w:val="ru-RU"/>
        </w:rPr>
        <w:t>забруднення</w:t>
      </w:r>
      <w:proofErr w:type="spellEnd"/>
      <w:r w:rsidRPr="00F0413B">
        <w:rPr>
          <w:rFonts w:ascii="Times New Roman" w:hAnsi="Times New Roman" w:cs="Times New Roman"/>
          <w:sz w:val="28"/>
          <w:szCs w:val="28"/>
          <w:lang w:val="ru-RU"/>
        </w:rPr>
        <w:t xml:space="preserve"> не </w:t>
      </w:r>
      <w:proofErr w:type="spellStart"/>
      <w:r w:rsidRPr="00F0413B">
        <w:rPr>
          <w:rFonts w:ascii="Times New Roman" w:hAnsi="Times New Roman" w:cs="Times New Roman"/>
          <w:sz w:val="28"/>
          <w:szCs w:val="28"/>
          <w:lang w:val="ru-RU"/>
        </w:rPr>
        <w:t>звільняє</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природокористувача</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від</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ви</w:t>
      </w:r>
      <w:r>
        <w:rPr>
          <w:rFonts w:ascii="Times New Roman" w:hAnsi="Times New Roman" w:cs="Times New Roman"/>
          <w:sz w:val="28"/>
          <w:szCs w:val="28"/>
          <w:lang w:val="ru-RU"/>
        </w:rPr>
        <w:t>конання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w:t>
      </w:r>
      <w:r w:rsidR="009E4027">
        <w:rPr>
          <w:rFonts w:ascii="Times New Roman" w:hAnsi="Times New Roman" w:cs="Times New Roman"/>
          <w:sz w:val="28"/>
          <w:szCs w:val="28"/>
          <w:lang w:val="ru-RU"/>
        </w:rPr>
        <w:t>а</w:t>
      </w:r>
      <w:proofErr w:type="spellEnd"/>
      <w:r w:rsidR="00902D29">
        <w:rPr>
          <w:rFonts w:ascii="Times New Roman" w:hAnsi="Times New Roman" w:cs="Times New Roman"/>
          <w:sz w:val="28"/>
          <w:szCs w:val="28"/>
          <w:lang w:val="ru-RU"/>
        </w:rPr>
        <w:t>.</w:t>
      </w:r>
      <w:r w:rsidR="008A2EBA">
        <w:rPr>
          <w:rFonts w:ascii="Times New Roman" w:hAnsi="Times New Roman" w:cs="Times New Roman"/>
          <w:sz w:val="28"/>
          <w:szCs w:val="28"/>
          <w:lang w:val="ru-RU"/>
        </w:rPr>
        <w:t xml:space="preserve"> О</w:t>
      </w:r>
      <w:r w:rsidR="00902D29" w:rsidRPr="00F0413B">
        <w:rPr>
          <w:rFonts w:ascii="Times New Roman" w:hAnsi="Times New Roman" w:cs="Times New Roman"/>
          <w:sz w:val="28"/>
          <w:szCs w:val="28"/>
          <w:lang w:val="ru-RU"/>
        </w:rPr>
        <w:t xml:space="preserve">дним з </w:t>
      </w:r>
      <w:proofErr w:type="spellStart"/>
      <w:r w:rsidR="00902D29" w:rsidRPr="00F0413B">
        <w:rPr>
          <w:rFonts w:ascii="Times New Roman" w:hAnsi="Times New Roman" w:cs="Times New Roman"/>
          <w:sz w:val="28"/>
          <w:szCs w:val="28"/>
          <w:lang w:val="ru-RU"/>
        </w:rPr>
        <w:t>важливих</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важелів</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господарського</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механізму</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природокористування</w:t>
      </w:r>
      <w:proofErr w:type="spellEnd"/>
      <w:r w:rsidR="00902D29" w:rsidRPr="00F0413B">
        <w:rPr>
          <w:rFonts w:ascii="Times New Roman" w:hAnsi="Times New Roman" w:cs="Times New Roman"/>
          <w:sz w:val="28"/>
          <w:szCs w:val="28"/>
          <w:lang w:val="ru-RU"/>
        </w:rPr>
        <w:t xml:space="preserve"> є </w:t>
      </w:r>
      <w:proofErr w:type="spellStart"/>
      <w:r w:rsidR="00902D29" w:rsidRPr="00F0413B">
        <w:rPr>
          <w:rFonts w:ascii="Times New Roman" w:hAnsi="Times New Roman" w:cs="Times New Roman"/>
          <w:sz w:val="28"/>
          <w:szCs w:val="28"/>
          <w:lang w:val="ru-RU"/>
        </w:rPr>
        <w:t>фінансування</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тобто</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надання</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грошових</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коштів</w:t>
      </w:r>
      <w:proofErr w:type="spellEnd"/>
      <w:r w:rsidR="00902D29" w:rsidRPr="00F0413B">
        <w:rPr>
          <w:rFonts w:ascii="Times New Roman" w:hAnsi="Times New Roman" w:cs="Times New Roman"/>
          <w:sz w:val="28"/>
          <w:szCs w:val="28"/>
          <w:lang w:val="ru-RU"/>
        </w:rPr>
        <w:t xml:space="preserve"> на </w:t>
      </w:r>
      <w:proofErr w:type="spellStart"/>
      <w:r w:rsidR="00902D29" w:rsidRPr="00F0413B">
        <w:rPr>
          <w:rFonts w:ascii="Times New Roman" w:hAnsi="Times New Roman" w:cs="Times New Roman"/>
          <w:sz w:val="28"/>
          <w:szCs w:val="28"/>
          <w:lang w:val="ru-RU"/>
        </w:rPr>
        <w:t>чітко</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визначені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природоохоронні</w:t>
      </w:r>
      <w:proofErr w:type="spellEnd"/>
      <w:r w:rsidR="00902D29" w:rsidRPr="00F0413B">
        <w:rPr>
          <w:rFonts w:ascii="Times New Roman" w:hAnsi="Times New Roman" w:cs="Times New Roman"/>
          <w:sz w:val="28"/>
          <w:szCs w:val="28"/>
          <w:lang w:val="ru-RU"/>
        </w:rPr>
        <w:t xml:space="preserve"> заходи. </w:t>
      </w:r>
      <w:proofErr w:type="spellStart"/>
      <w:r w:rsidR="00902D29" w:rsidRPr="00F0413B">
        <w:rPr>
          <w:rFonts w:ascii="Times New Roman" w:hAnsi="Times New Roman" w:cs="Times New Roman"/>
          <w:sz w:val="28"/>
          <w:szCs w:val="28"/>
          <w:lang w:val="ru-RU"/>
        </w:rPr>
        <w:t>Джерелами</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фінансування</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можуть</w:t>
      </w:r>
      <w:proofErr w:type="spellEnd"/>
      <w:r w:rsidR="00902D29" w:rsidRPr="00F0413B">
        <w:rPr>
          <w:rFonts w:ascii="Times New Roman" w:hAnsi="Times New Roman" w:cs="Times New Roman"/>
          <w:sz w:val="28"/>
          <w:szCs w:val="28"/>
          <w:lang w:val="ru-RU"/>
        </w:rPr>
        <w:t xml:space="preserve"> бути </w:t>
      </w:r>
      <w:proofErr w:type="spellStart"/>
      <w:r w:rsidR="00902D29" w:rsidRPr="00F0413B">
        <w:rPr>
          <w:rFonts w:ascii="Times New Roman" w:hAnsi="Times New Roman" w:cs="Times New Roman"/>
          <w:sz w:val="28"/>
          <w:szCs w:val="28"/>
          <w:lang w:val="ru-RU"/>
        </w:rPr>
        <w:t>бюджетні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кошти</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власні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кошти</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підприємств</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банківські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кредити</w:t>
      </w:r>
      <w:proofErr w:type="spellEnd"/>
      <w:r w:rsidR="00902D29" w:rsidRPr="00F0413B">
        <w:rPr>
          <w:rFonts w:ascii="Times New Roman" w:hAnsi="Times New Roman" w:cs="Times New Roman"/>
          <w:sz w:val="28"/>
          <w:szCs w:val="28"/>
          <w:lang w:val="ru-RU"/>
        </w:rPr>
        <w:t xml:space="preserve"> та </w:t>
      </w:r>
      <w:proofErr w:type="spellStart"/>
      <w:r w:rsidR="00902D29" w:rsidRPr="00F0413B">
        <w:rPr>
          <w:rFonts w:ascii="Times New Roman" w:hAnsi="Times New Roman" w:cs="Times New Roman"/>
          <w:sz w:val="28"/>
          <w:szCs w:val="28"/>
          <w:lang w:val="ru-RU"/>
        </w:rPr>
        <w:t>різні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екологічні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фонди</w:t>
      </w:r>
      <w:proofErr w:type="spellEnd"/>
      <w:r w:rsidR="00902D29">
        <w:rPr>
          <w:rFonts w:ascii="Times New Roman" w:hAnsi="Times New Roman" w:cs="Times New Roman"/>
          <w:sz w:val="28"/>
          <w:szCs w:val="28"/>
          <w:lang w:val="ru-RU"/>
        </w:rPr>
        <w:t xml:space="preserve">, в т.ч. </w:t>
      </w:r>
      <w:proofErr w:type="spellStart"/>
      <w:r w:rsidR="00902D29">
        <w:rPr>
          <w:rFonts w:ascii="Times New Roman" w:hAnsi="Times New Roman" w:cs="Times New Roman"/>
          <w:sz w:val="28"/>
          <w:szCs w:val="28"/>
          <w:lang w:val="ru-RU"/>
        </w:rPr>
        <w:t>міжнародні</w:t>
      </w:r>
      <w:proofErr w:type="spellEnd"/>
      <w:r w:rsidR="00902D29" w:rsidRPr="00F0413B">
        <w:rPr>
          <w:rFonts w:ascii="Times New Roman" w:hAnsi="Times New Roman" w:cs="Times New Roman"/>
          <w:sz w:val="28"/>
          <w:szCs w:val="28"/>
          <w:lang w:val="ru-RU"/>
        </w:rPr>
        <w:t>.</w:t>
      </w:r>
      <w:r w:rsidR="00902D29">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Створення</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екологічних</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фондів</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також</w:t>
      </w:r>
      <w:proofErr w:type="spellEnd"/>
      <w:r w:rsidR="00902D29" w:rsidRPr="00F0413B">
        <w:rPr>
          <w:rFonts w:ascii="Times New Roman" w:hAnsi="Times New Roman" w:cs="Times New Roman"/>
          <w:sz w:val="28"/>
          <w:szCs w:val="28"/>
          <w:lang w:val="ru-RU"/>
        </w:rPr>
        <w:t xml:space="preserve"> є </w:t>
      </w:r>
      <w:proofErr w:type="spellStart"/>
      <w:r w:rsidR="00902D29" w:rsidRPr="00F0413B">
        <w:rPr>
          <w:rFonts w:ascii="Times New Roman" w:hAnsi="Times New Roman" w:cs="Times New Roman"/>
          <w:sz w:val="28"/>
          <w:szCs w:val="28"/>
          <w:lang w:val="ru-RU"/>
        </w:rPr>
        <w:t>однією</w:t>
      </w:r>
      <w:proofErr w:type="spellEnd"/>
      <w:r w:rsidR="00902D29" w:rsidRPr="00F0413B">
        <w:rPr>
          <w:rFonts w:ascii="Times New Roman" w:hAnsi="Times New Roman" w:cs="Times New Roman"/>
          <w:sz w:val="28"/>
          <w:szCs w:val="28"/>
          <w:lang w:val="ru-RU"/>
        </w:rPr>
        <w:t xml:space="preserve"> з </w:t>
      </w:r>
      <w:proofErr w:type="spellStart"/>
      <w:r w:rsidR="00902D29" w:rsidRPr="00F0413B">
        <w:rPr>
          <w:rFonts w:ascii="Times New Roman" w:hAnsi="Times New Roman" w:cs="Times New Roman"/>
          <w:sz w:val="28"/>
          <w:szCs w:val="28"/>
          <w:lang w:val="ru-RU"/>
        </w:rPr>
        <w:t>економічних</w:t>
      </w:r>
      <w:proofErr w:type="spellEnd"/>
      <w:r w:rsidR="00902D29" w:rsidRPr="00F0413B">
        <w:rPr>
          <w:rFonts w:ascii="Times New Roman" w:hAnsi="Times New Roman" w:cs="Times New Roman"/>
          <w:sz w:val="28"/>
          <w:szCs w:val="28"/>
          <w:lang w:val="ru-RU"/>
        </w:rPr>
        <w:t xml:space="preserve"> ланок </w:t>
      </w:r>
      <w:proofErr w:type="spellStart"/>
      <w:r w:rsidR="00902D29" w:rsidRPr="00F0413B">
        <w:rPr>
          <w:rFonts w:ascii="Times New Roman" w:hAnsi="Times New Roman" w:cs="Times New Roman"/>
          <w:sz w:val="28"/>
          <w:szCs w:val="28"/>
          <w:lang w:val="ru-RU"/>
        </w:rPr>
        <w:t>механізму</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природокористування</w:t>
      </w:r>
      <w:proofErr w:type="spellEnd"/>
      <w:r w:rsidR="00902D29" w:rsidRPr="00F0413B">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Е</w:t>
      </w:r>
      <w:r w:rsidR="00902D29" w:rsidRPr="00F0413B">
        <w:rPr>
          <w:rFonts w:ascii="Times New Roman" w:hAnsi="Times New Roman" w:cs="Times New Roman"/>
          <w:sz w:val="28"/>
          <w:szCs w:val="28"/>
          <w:lang w:val="ru-RU"/>
        </w:rPr>
        <w:t>кологічні</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фонди</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формуються</w:t>
      </w:r>
      <w:proofErr w:type="spellEnd"/>
      <w:r w:rsidR="00902D29">
        <w:rPr>
          <w:rFonts w:ascii="Times New Roman" w:hAnsi="Times New Roman" w:cs="Times New Roman"/>
          <w:sz w:val="28"/>
          <w:szCs w:val="28"/>
          <w:lang w:val="ru-RU"/>
        </w:rPr>
        <w:t xml:space="preserve"> з</w:t>
      </w:r>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надход</w:t>
      </w:r>
      <w:r w:rsidR="00902D29">
        <w:rPr>
          <w:rFonts w:ascii="Times New Roman" w:hAnsi="Times New Roman" w:cs="Times New Roman"/>
          <w:sz w:val="28"/>
          <w:szCs w:val="28"/>
          <w:lang w:val="ru-RU"/>
        </w:rPr>
        <w:t>жень</w:t>
      </w:r>
      <w:proofErr w:type="spellEnd"/>
      <w:r w:rsidR="00902D29" w:rsidRPr="00F0413B">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платежі</w:t>
      </w:r>
      <w:r w:rsidR="00902D29">
        <w:rPr>
          <w:rFonts w:ascii="Times New Roman" w:hAnsi="Times New Roman" w:cs="Times New Roman"/>
          <w:sz w:val="28"/>
          <w:szCs w:val="28"/>
          <w:lang w:val="ru-RU"/>
        </w:rPr>
        <w:t>в</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від</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усіх</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підприємств-природокористувачів</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штрафних</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платежів</w:t>
      </w:r>
      <w:proofErr w:type="spellEnd"/>
      <w:r w:rsidR="00902D29">
        <w:rPr>
          <w:rFonts w:ascii="Times New Roman" w:hAnsi="Times New Roman" w:cs="Times New Roman"/>
          <w:sz w:val="28"/>
          <w:szCs w:val="28"/>
          <w:lang w:val="ru-RU"/>
        </w:rPr>
        <w:t xml:space="preserve"> за </w:t>
      </w:r>
      <w:proofErr w:type="spellStart"/>
      <w:r w:rsidR="00902D29">
        <w:rPr>
          <w:rFonts w:ascii="Times New Roman" w:hAnsi="Times New Roman" w:cs="Times New Roman"/>
          <w:sz w:val="28"/>
          <w:szCs w:val="28"/>
          <w:lang w:val="ru-RU"/>
        </w:rPr>
        <w:t>порушення</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екологічного</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законодавства</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добровільних</w:t>
      </w:r>
      <w:proofErr w:type="spellEnd"/>
      <w:r w:rsidR="00902D29">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внесків</w:t>
      </w:r>
      <w:proofErr w:type="spellEnd"/>
      <w:r w:rsidR="00902D29">
        <w:rPr>
          <w:rFonts w:ascii="Times New Roman" w:hAnsi="Times New Roman" w:cs="Times New Roman"/>
          <w:sz w:val="28"/>
          <w:szCs w:val="28"/>
          <w:lang w:val="ru-RU"/>
        </w:rPr>
        <w:t xml:space="preserve"> </w:t>
      </w:r>
      <w:proofErr w:type="spellStart"/>
      <w:r w:rsidR="00902D29" w:rsidRPr="00F0413B">
        <w:rPr>
          <w:rFonts w:ascii="Times New Roman" w:hAnsi="Times New Roman" w:cs="Times New Roman"/>
          <w:sz w:val="28"/>
          <w:szCs w:val="28"/>
          <w:lang w:val="ru-RU"/>
        </w:rPr>
        <w:t>підприємств</w:t>
      </w:r>
      <w:proofErr w:type="spellEnd"/>
      <w:r w:rsidR="00902D29">
        <w:rPr>
          <w:rFonts w:ascii="Times New Roman" w:hAnsi="Times New Roman" w:cs="Times New Roman"/>
          <w:sz w:val="28"/>
          <w:szCs w:val="28"/>
          <w:lang w:val="ru-RU"/>
        </w:rPr>
        <w:t>.</w:t>
      </w:r>
      <w:r w:rsidR="00902D29" w:rsidRPr="00B769B2">
        <w:rPr>
          <w:rFonts w:ascii="Times New Roman" w:hAnsi="Times New Roman" w:cs="Times New Roman"/>
          <w:sz w:val="28"/>
          <w:szCs w:val="28"/>
          <w:lang w:val="ru-RU"/>
        </w:rPr>
        <w:t xml:space="preserve"> </w:t>
      </w:r>
      <w:proofErr w:type="spellStart"/>
      <w:r w:rsidR="00902D29">
        <w:rPr>
          <w:rFonts w:ascii="Times New Roman" w:hAnsi="Times New Roman" w:cs="Times New Roman"/>
          <w:sz w:val="28"/>
          <w:szCs w:val="28"/>
          <w:lang w:val="ru-RU"/>
        </w:rPr>
        <w:t>К</w:t>
      </w:r>
      <w:r w:rsidR="00902D29" w:rsidRPr="00F0413B">
        <w:rPr>
          <w:rFonts w:ascii="Times New Roman" w:hAnsi="Times New Roman" w:cs="Times New Roman"/>
          <w:sz w:val="28"/>
          <w:szCs w:val="28"/>
          <w:lang w:val="ru-RU"/>
        </w:rPr>
        <w:t>ошти</w:t>
      </w:r>
      <w:proofErr w:type="spellEnd"/>
      <w:r w:rsidR="00902D29">
        <w:rPr>
          <w:rFonts w:ascii="Times New Roman" w:hAnsi="Times New Roman" w:cs="Times New Roman"/>
          <w:sz w:val="28"/>
          <w:szCs w:val="28"/>
          <w:lang w:val="ru-RU"/>
        </w:rPr>
        <w:t xml:space="preserve"> </w:t>
      </w:r>
      <w:proofErr w:type="spellStart"/>
      <w:r w:rsidR="00BF74B4">
        <w:rPr>
          <w:rFonts w:ascii="Times New Roman" w:hAnsi="Times New Roman" w:cs="Times New Roman"/>
          <w:sz w:val="28"/>
          <w:szCs w:val="28"/>
          <w:lang w:val="ru-RU"/>
        </w:rPr>
        <w:t>екологічнх</w:t>
      </w:r>
      <w:proofErr w:type="spellEnd"/>
      <w:r w:rsidR="00BF74B4">
        <w:rPr>
          <w:rFonts w:ascii="Times New Roman" w:hAnsi="Times New Roman" w:cs="Times New Roman"/>
          <w:sz w:val="28"/>
          <w:szCs w:val="28"/>
          <w:lang w:val="ru-RU"/>
        </w:rPr>
        <w:t xml:space="preserve"> </w:t>
      </w:r>
      <w:proofErr w:type="spellStart"/>
      <w:r w:rsidR="00BF74B4">
        <w:rPr>
          <w:rFonts w:ascii="Times New Roman" w:hAnsi="Times New Roman" w:cs="Times New Roman"/>
          <w:sz w:val="28"/>
          <w:szCs w:val="28"/>
          <w:lang w:val="ru-RU"/>
        </w:rPr>
        <w:t>фондів</w:t>
      </w:r>
      <w:proofErr w:type="spellEnd"/>
      <w:r w:rsidR="00BF74B4">
        <w:rPr>
          <w:rFonts w:ascii="Times New Roman" w:hAnsi="Times New Roman" w:cs="Times New Roman"/>
          <w:sz w:val="28"/>
          <w:szCs w:val="28"/>
          <w:lang w:val="ru-RU"/>
        </w:rPr>
        <w:t xml:space="preserve"> </w:t>
      </w:r>
      <w:proofErr w:type="spellStart"/>
      <w:r w:rsidR="00BF74B4">
        <w:rPr>
          <w:rFonts w:ascii="Times New Roman" w:hAnsi="Times New Roman" w:cs="Times New Roman"/>
          <w:sz w:val="28"/>
          <w:szCs w:val="28"/>
          <w:lang w:val="ru-RU"/>
        </w:rPr>
        <w:t>використовхюь</w:t>
      </w:r>
      <w:r w:rsidR="00902D29">
        <w:rPr>
          <w:rFonts w:ascii="Times New Roman" w:hAnsi="Times New Roman" w:cs="Times New Roman"/>
          <w:sz w:val="28"/>
          <w:szCs w:val="28"/>
          <w:lang w:val="ru-RU"/>
        </w:rPr>
        <w:t>ся</w:t>
      </w:r>
      <w:proofErr w:type="spellEnd"/>
      <w:r w:rsidR="00902D2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виключно</w:t>
      </w:r>
      <w:proofErr w:type="spellEnd"/>
      <w:r w:rsidR="00FE3859">
        <w:rPr>
          <w:rFonts w:ascii="Times New Roman" w:hAnsi="Times New Roman" w:cs="Times New Roman"/>
          <w:sz w:val="28"/>
          <w:szCs w:val="28"/>
          <w:lang w:val="ru-RU"/>
        </w:rPr>
        <w:t xml:space="preserve"> за </w:t>
      </w:r>
      <w:proofErr w:type="spellStart"/>
      <w:r w:rsidR="00FE3859">
        <w:rPr>
          <w:rFonts w:ascii="Times New Roman" w:hAnsi="Times New Roman" w:cs="Times New Roman"/>
          <w:sz w:val="28"/>
          <w:szCs w:val="28"/>
          <w:lang w:val="ru-RU"/>
        </w:rPr>
        <w:t>призначенням</w:t>
      </w:r>
      <w:proofErr w:type="spellEnd"/>
      <w:r w:rsidR="00FE3859">
        <w:rPr>
          <w:rFonts w:ascii="Times New Roman" w:hAnsi="Times New Roman" w:cs="Times New Roman"/>
          <w:sz w:val="28"/>
          <w:szCs w:val="28"/>
          <w:lang w:val="ru-RU"/>
        </w:rPr>
        <w:t xml:space="preserve"> на </w:t>
      </w:r>
      <w:proofErr w:type="spellStart"/>
      <w:r w:rsidR="00FE3859">
        <w:rPr>
          <w:rFonts w:ascii="Times New Roman" w:hAnsi="Times New Roman" w:cs="Times New Roman"/>
          <w:sz w:val="28"/>
          <w:szCs w:val="28"/>
          <w:lang w:val="ru-RU"/>
        </w:rPr>
        <w:t>природоохоронні</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цілі</w:t>
      </w:r>
      <w:proofErr w:type="spellEnd"/>
      <w:r w:rsidR="00FE3859">
        <w:rPr>
          <w:rFonts w:ascii="Times New Roman" w:hAnsi="Times New Roman" w:cs="Times New Roman"/>
          <w:sz w:val="28"/>
          <w:szCs w:val="28"/>
          <w:lang w:val="ru-RU"/>
        </w:rPr>
        <w:t xml:space="preserve"> у </w:t>
      </w:r>
      <w:proofErr w:type="spellStart"/>
      <w:r w:rsidR="00FE3859">
        <w:rPr>
          <w:rFonts w:ascii="Times New Roman" w:hAnsi="Times New Roman" w:cs="Times New Roman"/>
          <w:sz w:val="28"/>
          <w:szCs w:val="28"/>
          <w:lang w:val="ru-RU"/>
        </w:rPr>
        <w:t>відповідності</w:t>
      </w:r>
      <w:proofErr w:type="spellEnd"/>
      <w:r w:rsidR="00FE3859">
        <w:rPr>
          <w:rFonts w:ascii="Times New Roman" w:hAnsi="Times New Roman" w:cs="Times New Roman"/>
          <w:sz w:val="28"/>
          <w:szCs w:val="28"/>
          <w:lang w:val="ru-RU"/>
        </w:rPr>
        <w:t xml:space="preserve"> до </w:t>
      </w:r>
      <w:proofErr w:type="spellStart"/>
      <w:r w:rsidR="00FE3859">
        <w:rPr>
          <w:rFonts w:ascii="Times New Roman" w:hAnsi="Times New Roman" w:cs="Times New Roman"/>
          <w:sz w:val="28"/>
          <w:szCs w:val="28"/>
          <w:lang w:val="ru-RU"/>
        </w:rPr>
        <w:t>законодавства</w:t>
      </w:r>
      <w:proofErr w:type="spellEnd"/>
      <w:r w:rsidR="00FE3859">
        <w:rPr>
          <w:rFonts w:ascii="Times New Roman" w:hAnsi="Times New Roman" w:cs="Times New Roman"/>
          <w:sz w:val="28"/>
          <w:szCs w:val="28"/>
          <w:lang w:val="ru-RU"/>
        </w:rPr>
        <w:t>.</w:t>
      </w:r>
      <w:r w:rsidR="00DA18CE">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Дуже</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важливим</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чинником</w:t>
      </w:r>
      <w:proofErr w:type="spellEnd"/>
      <w:r w:rsidR="00FE3859">
        <w:rPr>
          <w:rFonts w:ascii="Times New Roman" w:hAnsi="Times New Roman" w:cs="Times New Roman"/>
          <w:sz w:val="28"/>
          <w:szCs w:val="28"/>
          <w:lang w:val="ru-RU"/>
        </w:rPr>
        <w:t xml:space="preserve"> для </w:t>
      </w:r>
      <w:proofErr w:type="spellStart"/>
      <w:r w:rsidR="00FE3859">
        <w:rPr>
          <w:rFonts w:ascii="Times New Roman" w:hAnsi="Times New Roman" w:cs="Times New Roman"/>
          <w:sz w:val="28"/>
          <w:szCs w:val="28"/>
          <w:lang w:val="ru-RU"/>
        </w:rPr>
        <w:t>вирішення</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природоохоронних</w:t>
      </w:r>
      <w:proofErr w:type="spellEnd"/>
      <w:r w:rsidR="00FE3859">
        <w:rPr>
          <w:rFonts w:ascii="Times New Roman" w:hAnsi="Times New Roman" w:cs="Times New Roman"/>
          <w:sz w:val="28"/>
          <w:szCs w:val="28"/>
          <w:lang w:val="ru-RU"/>
        </w:rPr>
        <w:t xml:space="preserve"> задач є </w:t>
      </w:r>
      <w:proofErr w:type="spellStart"/>
      <w:r w:rsidR="00FE3859">
        <w:rPr>
          <w:rFonts w:ascii="Times New Roman" w:hAnsi="Times New Roman" w:cs="Times New Roman"/>
          <w:sz w:val="28"/>
          <w:szCs w:val="28"/>
          <w:lang w:val="ru-RU"/>
        </w:rPr>
        <w:t>громадська</w:t>
      </w:r>
      <w:proofErr w:type="spellEnd"/>
      <w:r w:rsidR="00FE3859">
        <w:rPr>
          <w:rFonts w:ascii="Times New Roman" w:hAnsi="Times New Roman" w:cs="Times New Roman"/>
          <w:sz w:val="28"/>
          <w:szCs w:val="28"/>
          <w:lang w:val="ru-RU"/>
        </w:rPr>
        <w:t xml:space="preserve"> думка, </w:t>
      </w:r>
      <w:proofErr w:type="spellStart"/>
      <w:r w:rsidR="00FE3859">
        <w:rPr>
          <w:rFonts w:ascii="Times New Roman" w:hAnsi="Times New Roman" w:cs="Times New Roman"/>
          <w:sz w:val="28"/>
          <w:szCs w:val="28"/>
          <w:lang w:val="ru-RU"/>
        </w:rPr>
        <w:t>в</w:t>
      </w:r>
      <w:r w:rsidR="00485C1A">
        <w:rPr>
          <w:rFonts w:ascii="Times New Roman" w:hAnsi="Times New Roman" w:cs="Times New Roman"/>
          <w:sz w:val="28"/>
          <w:szCs w:val="28"/>
          <w:lang w:val="ru-RU"/>
        </w:rPr>
        <w:t>и</w:t>
      </w:r>
      <w:r w:rsidR="00FE3859">
        <w:rPr>
          <w:rFonts w:ascii="Times New Roman" w:hAnsi="Times New Roman" w:cs="Times New Roman"/>
          <w:sz w:val="28"/>
          <w:szCs w:val="28"/>
          <w:lang w:val="ru-RU"/>
        </w:rPr>
        <w:t>світлення</w:t>
      </w:r>
      <w:proofErr w:type="spellEnd"/>
      <w:r w:rsidR="00FE3859">
        <w:rPr>
          <w:rFonts w:ascii="Times New Roman" w:hAnsi="Times New Roman" w:cs="Times New Roman"/>
          <w:sz w:val="28"/>
          <w:szCs w:val="28"/>
          <w:lang w:val="ru-RU"/>
        </w:rPr>
        <w:t xml:space="preserve"> проблем та </w:t>
      </w:r>
      <w:proofErr w:type="spellStart"/>
      <w:r w:rsidR="00FE3859">
        <w:rPr>
          <w:rFonts w:ascii="Times New Roman" w:hAnsi="Times New Roman" w:cs="Times New Roman"/>
          <w:sz w:val="28"/>
          <w:szCs w:val="28"/>
          <w:lang w:val="ru-RU"/>
        </w:rPr>
        <w:t>позитивних</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досягнень</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засобами</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масової</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інформації</w:t>
      </w:r>
      <w:proofErr w:type="spellEnd"/>
      <w:r w:rsidR="00FE3859">
        <w:rPr>
          <w:rFonts w:ascii="Times New Roman" w:hAnsi="Times New Roman" w:cs="Times New Roman"/>
          <w:sz w:val="28"/>
          <w:szCs w:val="28"/>
          <w:lang w:val="ru-RU"/>
        </w:rPr>
        <w:t xml:space="preserve"> і </w:t>
      </w:r>
      <w:proofErr w:type="spellStart"/>
      <w:r w:rsidR="00FE3859">
        <w:rPr>
          <w:rFonts w:ascii="Times New Roman" w:hAnsi="Times New Roman" w:cs="Times New Roman"/>
          <w:sz w:val="28"/>
          <w:szCs w:val="28"/>
          <w:lang w:val="ru-RU"/>
        </w:rPr>
        <w:t>державна</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підтримка</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ініціатив</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громадськості</w:t>
      </w:r>
      <w:proofErr w:type="spellEnd"/>
      <w:r w:rsidR="00FE3859">
        <w:rPr>
          <w:rFonts w:ascii="Times New Roman" w:hAnsi="Times New Roman" w:cs="Times New Roman"/>
          <w:sz w:val="28"/>
          <w:szCs w:val="28"/>
          <w:lang w:val="ru-RU"/>
        </w:rPr>
        <w:t xml:space="preserve"> </w:t>
      </w:r>
      <w:proofErr w:type="spellStart"/>
      <w:r w:rsidR="00485C1A">
        <w:rPr>
          <w:rFonts w:ascii="Times New Roman" w:hAnsi="Times New Roman" w:cs="Times New Roman"/>
          <w:sz w:val="28"/>
          <w:szCs w:val="28"/>
          <w:lang w:val="ru-RU"/>
        </w:rPr>
        <w:t>щодо</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збереження</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дандшафтного</w:t>
      </w:r>
      <w:proofErr w:type="spellEnd"/>
      <w:r w:rsidR="00FE3859">
        <w:rPr>
          <w:rFonts w:ascii="Times New Roman" w:hAnsi="Times New Roman" w:cs="Times New Roman"/>
          <w:sz w:val="28"/>
          <w:szCs w:val="28"/>
          <w:lang w:val="ru-RU"/>
        </w:rPr>
        <w:t xml:space="preserve"> і </w:t>
      </w:r>
      <w:proofErr w:type="spellStart"/>
      <w:r w:rsidR="00FE3859">
        <w:rPr>
          <w:rFonts w:ascii="Times New Roman" w:hAnsi="Times New Roman" w:cs="Times New Roman"/>
          <w:sz w:val="28"/>
          <w:szCs w:val="28"/>
          <w:lang w:val="ru-RU"/>
        </w:rPr>
        <w:t>біологічного</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розмаїття</w:t>
      </w:r>
      <w:proofErr w:type="spellEnd"/>
      <w:r w:rsidR="00FE3859">
        <w:rPr>
          <w:rFonts w:ascii="Times New Roman" w:hAnsi="Times New Roman" w:cs="Times New Roman"/>
          <w:sz w:val="28"/>
          <w:szCs w:val="28"/>
          <w:lang w:val="ru-RU"/>
        </w:rPr>
        <w:t xml:space="preserve"> та </w:t>
      </w:r>
      <w:proofErr w:type="spellStart"/>
      <w:r w:rsidR="00FE3859">
        <w:rPr>
          <w:rFonts w:ascii="Times New Roman" w:hAnsi="Times New Roman" w:cs="Times New Roman"/>
          <w:sz w:val="28"/>
          <w:szCs w:val="28"/>
          <w:lang w:val="ru-RU"/>
        </w:rPr>
        <w:t>історико-культурних</w:t>
      </w:r>
      <w:proofErr w:type="spellEnd"/>
      <w:r w:rsidR="00FE3859">
        <w:rPr>
          <w:rFonts w:ascii="Times New Roman" w:hAnsi="Times New Roman" w:cs="Times New Roman"/>
          <w:sz w:val="28"/>
          <w:szCs w:val="28"/>
          <w:lang w:val="ru-RU"/>
        </w:rPr>
        <w:t xml:space="preserve"> </w:t>
      </w:r>
      <w:proofErr w:type="spellStart"/>
      <w:r w:rsidR="00FE3859">
        <w:rPr>
          <w:rFonts w:ascii="Times New Roman" w:hAnsi="Times New Roman" w:cs="Times New Roman"/>
          <w:sz w:val="28"/>
          <w:szCs w:val="28"/>
          <w:lang w:val="ru-RU"/>
        </w:rPr>
        <w:t>цінностей</w:t>
      </w:r>
      <w:proofErr w:type="spellEnd"/>
      <w:r w:rsidR="00FE385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242A8">
        <w:rPr>
          <w:rFonts w:ascii="Times New Roman" w:hAnsi="Times New Roman" w:cs="Times New Roman"/>
          <w:sz w:val="28"/>
          <w:szCs w:val="28"/>
          <w:lang w:val="ru-RU"/>
        </w:rPr>
        <w:t xml:space="preserve"> </w:t>
      </w:r>
    </w:p>
    <w:p w14:paraId="1B29961A" w14:textId="17E7FBB7" w:rsidR="00F0413B" w:rsidRPr="00F0413B" w:rsidRDefault="004242A8" w:rsidP="00DA18CE">
      <w:pPr>
        <w:tabs>
          <w:tab w:val="left" w:pos="9072"/>
        </w:tabs>
        <w:ind w:left="-142"/>
        <w:jc w:val="center"/>
        <w:rPr>
          <w:rFonts w:ascii="Times New Roman" w:hAnsi="Times New Roman" w:cs="Times New Roman"/>
          <w:sz w:val="28"/>
          <w:szCs w:val="28"/>
          <w:lang w:val="ru-RU"/>
        </w:rPr>
      </w:pPr>
      <w:r w:rsidRPr="004242A8">
        <w:rPr>
          <w:rFonts w:ascii="Times New Roman" w:hAnsi="Times New Roman" w:cs="Times New Roman"/>
          <w:noProof/>
          <w:sz w:val="28"/>
          <w:szCs w:val="28"/>
          <w:lang w:val="ru-RU" w:eastAsia="ru-RU"/>
        </w:rPr>
        <w:drawing>
          <wp:inline distT="0" distB="0" distL="0" distR="0" wp14:anchorId="37F8CCBE" wp14:editId="646B8A48">
            <wp:extent cx="5328285" cy="5364480"/>
            <wp:effectExtent l="0" t="0" r="0" b="0"/>
            <wp:docPr id="3" name="Рисунок 1" descr="http://buklib.net/msohtml1/658/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lib.net/msohtml1/658/clip_image01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8285" cy="5364480"/>
                    </a:xfrm>
                    <a:prstGeom prst="rect">
                      <a:avLst/>
                    </a:prstGeom>
                    <a:noFill/>
                    <a:ln>
                      <a:noFill/>
                    </a:ln>
                  </pic:spPr>
                </pic:pic>
              </a:graphicData>
            </a:graphic>
          </wp:inline>
        </w:drawing>
      </w:r>
    </w:p>
    <w:p w14:paraId="257030C6" w14:textId="7BA788C3" w:rsidR="00BF74B4" w:rsidRPr="00955A5B" w:rsidRDefault="00F0413B" w:rsidP="00DA18CE">
      <w:pPr>
        <w:tabs>
          <w:tab w:val="left" w:pos="9072"/>
        </w:tabs>
        <w:spacing w:line="240" w:lineRule="auto"/>
        <w:ind w:left="-142"/>
        <w:jc w:val="center"/>
        <w:rPr>
          <w:rFonts w:ascii="Times New Roman" w:hAnsi="Times New Roman" w:cs="Times New Roman"/>
          <w:sz w:val="28"/>
          <w:szCs w:val="28"/>
          <w:lang w:val="ru-RU"/>
        </w:rPr>
      </w:pPr>
      <w:r w:rsidRPr="00F0413B">
        <w:rPr>
          <w:rFonts w:ascii="Times New Roman" w:hAnsi="Times New Roman" w:cs="Times New Roman"/>
          <w:sz w:val="28"/>
          <w:szCs w:val="28"/>
          <w:lang w:val="ru-RU"/>
        </w:rPr>
        <w:t xml:space="preserve">Рис.1. </w:t>
      </w:r>
      <w:r w:rsidR="0022183D">
        <w:rPr>
          <w:rFonts w:ascii="Times New Roman" w:hAnsi="Times New Roman" w:cs="Times New Roman"/>
          <w:sz w:val="28"/>
          <w:szCs w:val="28"/>
          <w:lang w:val="ru-RU"/>
        </w:rPr>
        <w:t xml:space="preserve">Схема </w:t>
      </w:r>
      <w:proofErr w:type="spellStart"/>
      <w:r w:rsidR="0022183D">
        <w:rPr>
          <w:rFonts w:ascii="Times New Roman" w:hAnsi="Times New Roman" w:cs="Times New Roman"/>
          <w:sz w:val="28"/>
          <w:szCs w:val="28"/>
          <w:lang w:val="ru-RU"/>
        </w:rPr>
        <w:t>п</w:t>
      </w:r>
      <w:r w:rsidRPr="00F0413B">
        <w:rPr>
          <w:rFonts w:ascii="Times New Roman" w:hAnsi="Times New Roman" w:cs="Times New Roman"/>
          <w:sz w:val="28"/>
          <w:szCs w:val="28"/>
          <w:lang w:val="ru-RU"/>
        </w:rPr>
        <w:t>оєднання</w:t>
      </w:r>
      <w:proofErr w:type="spellEnd"/>
      <w:r w:rsidRPr="00F0413B">
        <w:rPr>
          <w:rFonts w:ascii="Times New Roman" w:hAnsi="Times New Roman" w:cs="Times New Roman"/>
          <w:sz w:val="28"/>
          <w:szCs w:val="28"/>
          <w:lang w:val="ru-RU"/>
        </w:rPr>
        <w:t xml:space="preserve"> </w:t>
      </w:r>
      <w:proofErr w:type="spellStart"/>
      <w:r w:rsidRPr="00F0413B">
        <w:rPr>
          <w:rFonts w:ascii="Times New Roman" w:hAnsi="Times New Roman" w:cs="Times New Roman"/>
          <w:sz w:val="28"/>
          <w:szCs w:val="28"/>
          <w:lang w:val="ru-RU"/>
        </w:rPr>
        <w:t>адміністративних</w:t>
      </w:r>
      <w:proofErr w:type="spellEnd"/>
      <w:r w:rsidRPr="00F0413B">
        <w:rPr>
          <w:rFonts w:ascii="Times New Roman" w:hAnsi="Times New Roman" w:cs="Times New Roman"/>
          <w:sz w:val="28"/>
          <w:szCs w:val="28"/>
          <w:lang w:val="ru-RU"/>
        </w:rPr>
        <w:t xml:space="preserve"> т</w:t>
      </w:r>
      <w:r w:rsidR="0022183D">
        <w:rPr>
          <w:rFonts w:ascii="Times New Roman" w:hAnsi="Times New Roman" w:cs="Times New Roman"/>
          <w:sz w:val="28"/>
          <w:szCs w:val="28"/>
          <w:lang w:val="ru-RU"/>
        </w:rPr>
        <w:t xml:space="preserve">а </w:t>
      </w:r>
      <w:proofErr w:type="spellStart"/>
      <w:r w:rsidR="0022183D">
        <w:rPr>
          <w:rFonts w:ascii="Times New Roman" w:hAnsi="Times New Roman" w:cs="Times New Roman"/>
          <w:sz w:val="28"/>
          <w:szCs w:val="28"/>
          <w:lang w:val="ru-RU"/>
        </w:rPr>
        <w:t>економічних</w:t>
      </w:r>
      <w:proofErr w:type="spellEnd"/>
      <w:r w:rsidR="00485C1A">
        <w:rPr>
          <w:rFonts w:ascii="Times New Roman" w:hAnsi="Times New Roman" w:cs="Times New Roman"/>
          <w:sz w:val="28"/>
          <w:szCs w:val="28"/>
          <w:lang w:val="ru-RU"/>
        </w:rPr>
        <w:t xml:space="preserve"> </w:t>
      </w:r>
      <w:proofErr w:type="spellStart"/>
      <w:r w:rsidR="0022183D">
        <w:rPr>
          <w:rFonts w:ascii="Times New Roman" w:hAnsi="Times New Roman" w:cs="Times New Roman"/>
          <w:sz w:val="28"/>
          <w:szCs w:val="28"/>
          <w:lang w:val="ru-RU"/>
        </w:rPr>
        <w:t>механізмів</w:t>
      </w:r>
      <w:proofErr w:type="spellEnd"/>
      <w:r w:rsidR="006A101B">
        <w:rPr>
          <w:rFonts w:ascii="Times New Roman" w:hAnsi="Times New Roman" w:cs="Times New Roman"/>
          <w:sz w:val="28"/>
          <w:szCs w:val="28"/>
          <w:lang w:val="ru-RU"/>
        </w:rPr>
        <w:t xml:space="preserve">   </w:t>
      </w:r>
      <w:r w:rsidRPr="00F0413B">
        <w:rPr>
          <w:rFonts w:ascii="Times New Roman" w:hAnsi="Times New Roman" w:cs="Times New Roman"/>
          <w:sz w:val="28"/>
          <w:szCs w:val="28"/>
          <w:lang w:val="ru-RU"/>
        </w:rPr>
        <w:t xml:space="preserve"> </w:t>
      </w:r>
      <w:r w:rsidR="002F3FA2">
        <w:rPr>
          <w:rFonts w:ascii="Times New Roman" w:hAnsi="Times New Roman" w:cs="Times New Roman"/>
          <w:sz w:val="28"/>
          <w:szCs w:val="28"/>
          <w:lang w:val="ru-RU"/>
        </w:rPr>
        <w:t xml:space="preserve">       </w:t>
      </w:r>
      <w:proofErr w:type="spellStart"/>
      <w:r w:rsidR="006A101B" w:rsidRPr="00F0413B">
        <w:rPr>
          <w:rFonts w:ascii="Times New Roman" w:hAnsi="Times New Roman" w:cs="Times New Roman"/>
          <w:sz w:val="28"/>
          <w:szCs w:val="28"/>
          <w:lang w:val="ru-RU"/>
        </w:rPr>
        <w:t>природокористування</w:t>
      </w:r>
      <w:proofErr w:type="spellEnd"/>
      <w:r w:rsidR="00955A5B" w:rsidRPr="00955A5B">
        <w:rPr>
          <w:rFonts w:ascii="Times New Roman" w:hAnsi="Times New Roman" w:cs="Times New Roman"/>
          <w:sz w:val="28"/>
          <w:szCs w:val="28"/>
          <w:lang w:val="ru-RU"/>
        </w:rPr>
        <w:t xml:space="preserve"> [4].</w:t>
      </w:r>
    </w:p>
    <w:p w14:paraId="3E6AFB60" w14:textId="77777777" w:rsidR="00DA18CE" w:rsidRPr="00BF74B4" w:rsidRDefault="00DA18CE" w:rsidP="00DA18CE">
      <w:pPr>
        <w:tabs>
          <w:tab w:val="left" w:pos="9072"/>
        </w:tabs>
        <w:spacing w:line="240" w:lineRule="auto"/>
        <w:ind w:left="-142"/>
        <w:jc w:val="center"/>
        <w:rPr>
          <w:rFonts w:ascii="Times New Roman" w:hAnsi="Times New Roman" w:cs="Times New Roman"/>
          <w:sz w:val="28"/>
          <w:szCs w:val="28"/>
          <w:lang w:val="ru-RU"/>
        </w:rPr>
      </w:pPr>
    </w:p>
    <w:p w14:paraId="5C0BE0CA" w14:textId="5DD6539A" w:rsidR="00F0413B" w:rsidRPr="00F0413B" w:rsidRDefault="00454E21" w:rsidP="00F20D26">
      <w:pPr>
        <w:tabs>
          <w:tab w:val="left" w:pos="9072"/>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E2AB9">
        <w:rPr>
          <w:rFonts w:ascii="Times New Roman" w:hAnsi="Times New Roman" w:cs="Times New Roman"/>
          <w:sz w:val="28"/>
          <w:szCs w:val="28"/>
          <w:lang w:val="ru-RU"/>
        </w:rPr>
        <w:t xml:space="preserve">    </w:t>
      </w:r>
      <w:proofErr w:type="spellStart"/>
      <w:r w:rsidR="00B769B2" w:rsidRPr="00F0413B">
        <w:rPr>
          <w:rFonts w:ascii="Times New Roman" w:hAnsi="Times New Roman" w:cs="Times New Roman"/>
          <w:sz w:val="28"/>
          <w:szCs w:val="28"/>
          <w:lang w:val="ru-RU"/>
        </w:rPr>
        <w:t>проведення</w:t>
      </w:r>
      <w:proofErr w:type="spellEnd"/>
      <w:r w:rsidR="00B769B2" w:rsidRPr="00F0413B">
        <w:rPr>
          <w:rFonts w:ascii="Times New Roman" w:hAnsi="Times New Roman" w:cs="Times New Roman"/>
          <w:sz w:val="28"/>
          <w:szCs w:val="28"/>
          <w:lang w:val="ru-RU"/>
        </w:rPr>
        <w:t xml:space="preserve"> </w:t>
      </w:r>
      <w:proofErr w:type="spellStart"/>
      <w:r w:rsidR="00B769B2" w:rsidRPr="00F0413B">
        <w:rPr>
          <w:rFonts w:ascii="Times New Roman" w:hAnsi="Times New Roman" w:cs="Times New Roman"/>
          <w:sz w:val="28"/>
          <w:szCs w:val="28"/>
          <w:lang w:val="ru-RU"/>
        </w:rPr>
        <w:t>невідкладних</w:t>
      </w:r>
      <w:proofErr w:type="spellEnd"/>
      <w:r w:rsidR="00B769B2" w:rsidRPr="00F0413B">
        <w:rPr>
          <w:rFonts w:ascii="Times New Roman" w:hAnsi="Times New Roman" w:cs="Times New Roman"/>
          <w:sz w:val="28"/>
          <w:szCs w:val="28"/>
          <w:lang w:val="ru-RU"/>
        </w:rPr>
        <w:t xml:space="preserve"> </w:t>
      </w:r>
      <w:proofErr w:type="spellStart"/>
      <w:r w:rsidR="00B769B2" w:rsidRPr="00F0413B">
        <w:rPr>
          <w:rFonts w:ascii="Times New Roman" w:hAnsi="Times New Roman" w:cs="Times New Roman"/>
          <w:sz w:val="28"/>
          <w:szCs w:val="28"/>
          <w:lang w:val="ru-RU"/>
        </w:rPr>
        <w:t>природоохоронних</w:t>
      </w:r>
      <w:proofErr w:type="spellEnd"/>
      <w:r w:rsidR="00B769B2" w:rsidRPr="00F0413B">
        <w:rPr>
          <w:rFonts w:ascii="Times New Roman" w:hAnsi="Times New Roman" w:cs="Times New Roman"/>
          <w:sz w:val="28"/>
          <w:szCs w:val="28"/>
          <w:lang w:val="ru-RU"/>
        </w:rPr>
        <w:t xml:space="preserve"> </w:t>
      </w:r>
      <w:proofErr w:type="spellStart"/>
      <w:r w:rsidR="00B769B2" w:rsidRPr="00F0413B">
        <w:rPr>
          <w:rFonts w:ascii="Times New Roman" w:hAnsi="Times New Roman" w:cs="Times New Roman"/>
          <w:sz w:val="28"/>
          <w:szCs w:val="28"/>
          <w:lang w:val="ru-RU"/>
        </w:rPr>
        <w:t>заходів</w:t>
      </w:r>
      <w:proofErr w:type="spellEnd"/>
      <w:r w:rsidR="00B769B2">
        <w:rPr>
          <w:rFonts w:ascii="Times New Roman" w:hAnsi="Times New Roman" w:cs="Times New Roman"/>
          <w:sz w:val="28"/>
          <w:szCs w:val="28"/>
          <w:lang w:val="ru-RU"/>
        </w:rPr>
        <w:t>,</w:t>
      </w:r>
      <w:r w:rsidR="00D13A49">
        <w:rPr>
          <w:rFonts w:ascii="Times New Roman" w:hAnsi="Times New Roman" w:cs="Times New Roman"/>
          <w:sz w:val="28"/>
          <w:szCs w:val="28"/>
          <w:lang w:val="ru-RU"/>
        </w:rPr>
        <w:t xml:space="preserve"> </w:t>
      </w:r>
      <w:proofErr w:type="spellStart"/>
      <w:r w:rsidR="00D13A49">
        <w:rPr>
          <w:rFonts w:ascii="Times New Roman" w:hAnsi="Times New Roman" w:cs="Times New Roman"/>
          <w:sz w:val="28"/>
          <w:szCs w:val="28"/>
          <w:lang w:val="ru-RU"/>
        </w:rPr>
        <w:t>цільових</w:t>
      </w:r>
      <w:proofErr w:type="spellEnd"/>
      <w:r w:rsidR="00B769B2">
        <w:rPr>
          <w:rFonts w:ascii="Times New Roman" w:hAnsi="Times New Roman" w:cs="Times New Roman"/>
          <w:sz w:val="28"/>
          <w:szCs w:val="28"/>
          <w:lang w:val="ru-RU"/>
        </w:rPr>
        <w:t xml:space="preserve"> </w:t>
      </w:r>
      <w:proofErr w:type="spellStart"/>
      <w:r w:rsidR="00B769B2">
        <w:rPr>
          <w:rFonts w:ascii="Times New Roman" w:hAnsi="Times New Roman" w:cs="Times New Roman"/>
          <w:sz w:val="28"/>
          <w:szCs w:val="28"/>
          <w:lang w:val="ru-RU"/>
        </w:rPr>
        <w:t>наукових</w:t>
      </w:r>
      <w:proofErr w:type="spellEnd"/>
      <w:r w:rsidR="00B769B2">
        <w:rPr>
          <w:rFonts w:ascii="Times New Roman" w:hAnsi="Times New Roman" w:cs="Times New Roman"/>
          <w:sz w:val="28"/>
          <w:szCs w:val="28"/>
          <w:lang w:val="ru-RU"/>
        </w:rPr>
        <w:t xml:space="preserve"> і</w:t>
      </w:r>
      <w:r w:rsidR="00AE2AB9">
        <w:rPr>
          <w:rFonts w:ascii="Times New Roman" w:hAnsi="Times New Roman" w:cs="Times New Roman"/>
          <w:sz w:val="28"/>
          <w:szCs w:val="28"/>
          <w:lang w:val="ru-RU"/>
        </w:rPr>
        <w:t xml:space="preserve"> </w:t>
      </w:r>
      <w:proofErr w:type="spellStart"/>
      <w:r w:rsidR="00B769B2">
        <w:rPr>
          <w:rFonts w:ascii="Times New Roman" w:hAnsi="Times New Roman" w:cs="Times New Roman"/>
          <w:sz w:val="28"/>
          <w:szCs w:val="28"/>
          <w:lang w:val="ru-RU"/>
        </w:rPr>
        <w:t>еколого-просвітницьких</w:t>
      </w:r>
      <w:proofErr w:type="spellEnd"/>
      <w:r w:rsidR="00B769B2">
        <w:rPr>
          <w:rFonts w:ascii="Times New Roman" w:hAnsi="Times New Roman" w:cs="Times New Roman"/>
          <w:sz w:val="28"/>
          <w:szCs w:val="28"/>
          <w:lang w:val="ru-RU"/>
        </w:rPr>
        <w:t xml:space="preserve"> </w:t>
      </w:r>
      <w:proofErr w:type="spellStart"/>
      <w:r w:rsidR="00D13A49">
        <w:rPr>
          <w:rFonts w:ascii="Times New Roman" w:hAnsi="Times New Roman" w:cs="Times New Roman"/>
          <w:sz w:val="28"/>
          <w:szCs w:val="28"/>
          <w:lang w:val="ru-RU"/>
        </w:rPr>
        <w:t>проектів</w:t>
      </w:r>
      <w:proofErr w:type="spellEnd"/>
      <w:r w:rsidR="00B769B2">
        <w:rPr>
          <w:rFonts w:ascii="Times New Roman" w:hAnsi="Times New Roman" w:cs="Times New Roman"/>
          <w:sz w:val="28"/>
          <w:szCs w:val="28"/>
          <w:lang w:val="ru-RU"/>
        </w:rPr>
        <w:t xml:space="preserve"> за </w:t>
      </w:r>
      <w:proofErr w:type="spellStart"/>
      <w:r w:rsidR="00B769B2">
        <w:rPr>
          <w:rFonts w:ascii="Times New Roman" w:hAnsi="Times New Roman" w:cs="Times New Roman"/>
          <w:sz w:val="28"/>
          <w:szCs w:val="28"/>
          <w:lang w:val="ru-RU"/>
        </w:rPr>
        <w:t>рішеннями</w:t>
      </w:r>
      <w:proofErr w:type="spellEnd"/>
      <w:r w:rsidR="00B769B2">
        <w:rPr>
          <w:rFonts w:ascii="Times New Roman" w:hAnsi="Times New Roman" w:cs="Times New Roman"/>
          <w:sz w:val="28"/>
          <w:szCs w:val="28"/>
          <w:lang w:val="ru-RU"/>
        </w:rPr>
        <w:t xml:space="preserve"> </w:t>
      </w:r>
      <w:proofErr w:type="spellStart"/>
      <w:r w:rsidR="00D13A49">
        <w:rPr>
          <w:rFonts w:ascii="Times New Roman" w:hAnsi="Times New Roman" w:cs="Times New Roman"/>
          <w:sz w:val="28"/>
          <w:szCs w:val="28"/>
          <w:lang w:val="ru-RU"/>
        </w:rPr>
        <w:t>Мінприроди</w:t>
      </w:r>
      <w:proofErr w:type="spellEnd"/>
      <w:r w:rsidR="00D13A49">
        <w:rPr>
          <w:rFonts w:ascii="Times New Roman" w:hAnsi="Times New Roman" w:cs="Times New Roman"/>
          <w:sz w:val="28"/>
          <w:szCs w:val="28"/>
          <w:lang w:val="ru-RU"/>
        </w:rPr>
        <w:t xml:space="preserve"> та </w:t>
      </w:r>
      <w:proofErr w:type="spellStart"/>
      <w:r w:rsidR="00D13A49">
        <w:rPr>
          <w:rFonts w:ascii="Times New Roman" w:hAnsi="Times New Roman" w:cs="Times New Roman"/>
          <w:sz w:val="28"/>
          <w:szCs w:val="28"/>
          <w:lang w:val="ru-RU"/>
        </w:rPr>
        <w:t>представницьких</w:t>
      </w:r>
      <w:proofErr w:type="spellEnd"/>
      <w:r w:rsidR="00D13A49">
        <w:rPr>
          <w:rFonts w:ascii="Times New Roman" w:hAnsi="Times New Roman" w:cs="Times New Roman"/>
          <w:sz w:val="28"/>
          <w:szCs w:val="28"/>
          <w:lang w:val="ru-RU"/>
        </w:rPr>
        <w:t xml:space="preserve"> </w:t>
      </w:r>
      <w:proofErr w:type="spellStart"/>
      <w:r w:rsidR="00D13A49">
        <w:rPr>
          <w:rFonts w:ascii="Times New Roman" w:hAnsi="Times New Roman" w:cs="Times New Roman"/>
          <w:sz w:val="28"/>
          <w:szCs w:val="28"/>
          <w:lang w:val="ru-RU"/>
        </w:rPr>
        <w:t>органів</w:t>
      </w:r>
      <w:proofErr w:type="spellEnd"/>
      <w:r w:rsidR="00D13A49">
        <w:rPr>
          <w:rFonts w:ascii="Times New Roman" w:hAnsi="Times New Roman" w:cs="Times New Roman"/>
          <w:sz w:val="28"/>
          <w:szCs w:val="28"/>
          <w:lang w:val="ru-RU"/>
        </w:rPr>
        <w:t xml:space="preserve"> на </w:t>
      </w:r>
      <w:proofErr w:type="spellStart"/>
      <w:r w:rsidR="00D13A49">
        <w:rPr>
          <w:rFonts w:ascii="Times New Roman" w:hAnsi="Times New Roman" w:cs="Times New Roman"/>
          <w:sz w:val="28"/>
          <w:szCs w:val="28"/>
          <w:lang w:val="ru-RU"/>
        </w:rPr>
        <w:t>місцях</w:t>
      </w:r>
      <w:proofErr w:type="spellEnd"/>
      <w:r w:rsidR="00D13A4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4EBB7C73" w14:textId="188884C4" w:rsidR="00F0413B" w:rsidRPr="00D13A49" w:rsidRDefault="00454E21" w:rsidP="00957D16">
      <w:pPr>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AE2AB9">
        <w:rPr>
          <w:rFonts w:ascii="Times New Roman" w:hAnsi="Times New Roman" w:cs="Times New Roman"/>
          <w:b/>
          <w:sz w:val="28"/>
          <w:szCs w:val="28"/>
          <w:lang w:val="ru-RU"/>
        </w:rPr>
        <w:t xml:space="preserve">     </w:t>
      </w:r>
      <w:proofErr w:type="spellStart"/>
      <w:r w:rsidR="00D13A49" w:rsidRPr="00D13A49">
        <w:rPr>
          <w:rFonts w:ascii="Times New Roman" w:hAnsi="Times New Roman" w:cs="Times New Roman"/>
          <w:sz w:val="28"/>
          <w:szCs w:val="28"/>
          <w:lang w:val="ru-RU"/>
        </w:rPr>
        <w:t>Використвуються</w:t>
      </w:r>
      <w:proofErr w:type="spellEnd"/>
      <w:r w:rsidR="00D13A49" w:rsidRPr="00D13A49">
        <w:rPr>
          <w:rFonts w:ascii="Times New Roman" w:hAnsi="Times New Roman" w:cs="Times New Roman"/>
          <w:sz w:val="28"/>
          <w:szCs w:val="28"/>
          <w:lang w:val="ru-RU"/>
        </w:rPr>
        <w:t xml:space="preserve"> </w:t>
      </w:r>
      <w:proofErr w:type="spellStart"/>
      <w:r w:rsidR="00D13A49" w:rsidRPr="00D13A49">
        <w:rPr>
          <w:rFonts w:ascii="Times New Roman" w:hAnsi="Times New Roman" w:cs="Times New Roman"/>
          <w:sz w:val="28"/>
          <w:szCs w:val="28"/>
          <w:lang w:val="ru-RU"/>
        </w:rPr>
        <w:t>наступні</w:t>
      </w:r>
      <w:proofErr w:type="spellEnd"/>
      <w:r w:rsidR="00D13A49" w:rsidRPr="00D13A49">
        <w:rPr>
          <w:rFonts w:ascii="Times New Roman" w:hAnsi="Times New Roman" w:cs="Times New Roman"/>
          <w:sz w:val="28"/>
          <w:szCs w:val="28"/>
          <w:lang w:val="ru-RU"/>
        </w:rPr>
        <w:t xml:space="preserve"> </w:t>
      </w:r>
      <w:proofErr w:type="spellStart"/>
      <w:r w:rsidR="00D13A49">
        <w:rPr>
          <w:rFonts w:ascii="Times New Roman" w:hAnsi="Times New Roman" w:cs="Times New Roman"/>
          <w:sz w:val="28"/>
          <w:szCs w:val="28"/>
          <w:lang w:val="ru-RU"/>
        </w:rPr>
        <w:t>економічні</w:t>
      </w:r>
      <w:proofErr w:type="spellEnd"/>
      <w:r w:rsidR="00D13A49">
        <w:rPr>
          <w:rFonts w:ascii="Times New Roman" w:hAnsi="Times New Roman" w:cs="Times New Roman"/>
          <w:sz w:val="28"/>
          <w:szCs w:val="28"/>
          <w:lang w:val="ru-RU"/>
        </w:rPr>
        <w:t xml:space="preserve"> (</w:t>
      </w:r>
      <w:proofErr w:type="spellStart"/>
      <w:r w:rsidR="00F0413B" w:rsidRPr="00D13A49">
        <w:rPr>
          <w:rFonts w:ascii="Times New Roman" w:hAnsi="Times New Roman" w:cs="Times New Roman"/>
          <w:sz w:val="28"/>
          <w:szCs w:val="28"/>
          <w:lang w:val="ru-RU"/>
        </w:rPr>
        <w:t>заохочувальн</w:t>
      </w:r>
      <w:r w:rsidR="00D13A49" w:rsidRPr="00D13A49">
        <w:rPr>
          <w:rFonts w:ascii="Times New Roman" w:hAnsi="Times New Roman" w:cs="Times New Roman"/>
          <w:sz w:val="28"/>
          <w:szCs w:val="28"/>
          <w:lang w:val="ru-RU"/>
        </w:rPr>
        <w:t>і</w:t>
      </w:r>
      <w:proofErr w:type="spellEnd"/>
      <w:r w:rsidR="00D13A49">
        <w:rPr>
          <w:rFonts w:ascii="Times New Roman" w:hAnsi="Times New Roman" w:cs="Times New Roman"/>
          <w:sz w:val="28"/>
          <w:szCs w:val="28"/>
          <w:lang w:val="ru-RU"/>
        </w:rPr>
        <w:t xml:space="preserve"> та </w:t>
      </w:r>
      <w:proofErr w:type="spellStart"/>
      <w:r w:rsidR="00D13A49">
        <w:rPr>
          <w:rFonts w:ascii="Times New Roman" w:hAnsi="Times New Roman" w:cs="Times New Roman"/>
          <w:sz w:val="28"/>
          <w:szCs w:val="28"/>
          <w:lang w:val="ru-RU"/>
        </w:rPr>
        <w:t>штрафні</w:t>
      </w:r>
      <w:proofErr w:type="spellEnd"/>
      <w:r w:rsidR="00D13A49">
        <w:rPr>
          <w:rFonts w:ascii="Times New Roman" w:hAnsi="Times New Roman" w:cs="Times New Roman"/>
          <w:sz w:val="28"/>
          <w:szCs w:val="28"/>
          <w:lang w:val="ru-RU"/>
        </w:rPr>
        <w:t>)</w:t>
      </w:r>
      <w:r w:rsidR="00F0413B" w:rsidRPr="00D13A49">
        <w:rPr>
          <w:rFonts w:ascii="Times New Roman" w:hAnsi="Times New Roman" w:cs="Times New Roman"/>
          <w:sz w:val="28"/>
          <w:szCs w:val="28"/>
          <w:lang w:val="ru-RU"/>
        </w:rPr>
        <w:t xml:space="preserve"> заход</w:t>
      </w:r>
      <w:r w:rsidR="00D13A49" w:rsidRPr="00D13A49">
        <w:rPr>
          <w:rFonts w:ascii="Times New Roman" w:hAnsi="Times New Roman" w:cs="Times New Roman"/>
          <w:sz w:val="28"/>
          <w:szCs w:val="28"/>
          <w:lang w:val="ru-RU"/>
        </w:rPr>
        <w:t>и</w:t>
      </w:r>
      <w:r w:rsidR="00F0413B" w:rsidRPr="00D13A49">
        <w:rPr>
          <w:rFonts w:ascii="Times New Roman" w:hAnsi="Times New Roman" w:cs="Times New Roman"/>
          <w:sz w:val="28"/>
          <w:szCs w:val="28"/>
          <w:lang w:val="ru-RU"/>
        </w:rPr>
        <w:t>:</w:t>
      </w:r>
    </w:p>
    <w:p w14:paraId="09A2242B" w14:textId="77777777" w:rsidR="00F0413B" w:rsidRPr="00F0413B" w:rsidRDefault="00D13A49" w:rsidP="00957D16">
      <w:pPr>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00F0413B" w:rsidRPr="00F0413B">
        <w:rPr>
          <w:rFonts w:ascii="Times New Roman" w:hAnsi="Times New Roman" w:cs="Times New Roman"/>
          <w:sz w:val="28"/>
          <w:szCs w:val="28"/>
          <w:lang w:val="ru-RU"/>
        </w:rPr>
        <w:t>встановлення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податкових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пільг</w:t>
      </w:r>
      <w:proofErr w:type="spellEnd"/>
      <w:r w:rsidR="00F0413B" w:rsidRPr="00F0413B">
        <w:rPr>
          <w:rFonts w:ascii="Times New Roman" w:hAnsi="Times New Roman" w:cs="Times New Roman"/>
          <w:sz w:val="28"/>
          <w:szCs w:val="28"/>
          <w:lang w:val="ru-RU"/>
        </w:rPr>
        <w:t xml:space="preserve"> (сума </w:t>
      </w:r>
      <w:proofErr w:type="spellStart"/>
      <w:r w:rsidR="00F0413B" w:rsidRPr="00F0413B">
        <w:rPr>
          <w:rFonts w:ascii="Times New Roman" w:hAnsi="Times New Roman" w:cs="Times New Roman"/>
          <w:sz w:val="28"/>
          <w:szCs w:val="28"/>
          <w:lang w:val="ru-RU"/>
        </w:rPr>
        <w:t>прибутку</w:t>
      </w:r>
      <w:proofErr w:type="spellEnd"/>
      <w:r w:rsidR="00F0413B" w:rsidRPr="00F0413B">
        <w:rPr>
          <w:rFonts w:ascii="Times New Roman" w:hAnsi="Times New Roman" w:cs="Times New Roman"/>
          <w:sz w:val="28"/>
          <w:szCs w:val="28"/>
          <w:lang w:val="ru-RU"/>
        </w:rPr>
        <w:t xml:space="preserve">, з </w:t>
      </w:r>
      <w:proofErr w:type="spellStart"/>
      <w:r w:rsidR="00F0413B" w:rsidRPr="00F0413B">
        <w:rPr>
          <w:rFonts w:ascii="Times New Roman" w:hAnsi="Times New Roman" w:cs="Times New Roman"/>
          <w:sz w:val="28"/>
          <w:szCs w:val="28"/>
          <w:lang w:val="ru-RU"/>
        </w:rPr>
        <w:t>якого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стягується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податок</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зменшується</w:t>
      </w:r>
      <w:proofErr w:type="spellEnd"/>
      <w:r w:rsidR="00F0413B" w:rsidRPr="00F0413B">
        <w:rPr>
          <w:rFonts w:ascii="Times New Roman" w:hAnsi="Times New Roman" w:cs="Times New Roman"/>
          <w:sz w:val="28"/>
          <w:szCs w:val="28"/>
          <w:lang w:val="ru-RU"/>
        </w:rPr>
        <w:t xml:space="preserve"> на</w:t>
      </w:r>
      <w:r>
        <w:rPr>
          <w:rFonts w:ascii="Times New Roman" w:hAnsi="Times New Roman" w:cs="Times New Roman"/>
          <w:sz w:val="28"/>
          <w:szCs w:val="28"/>
          <w:lang w:val="ru-RU"/>
        </w:rPr>
        <w:t xml:space="preserve"> величину,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повністю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w:t>
      </w:r>
      <w:r w:rsidR="00F0413B" w:rsidRPr="00F0413B">
        <w:rPr>
          <w:rFonts w:ascii="Times New Roman" w:hAnsi="Times New Roman" w:cs="Times New Roman"/>
          <w:sz w:val="28"/>
          <w:szCs w:val="28"/>
          <w:lang w:val="ru-RU"/>
        </w:rPr>
        <w:t>ково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відповідає</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природоохоронним</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видаткам</w:t>
      </w:r>
      <w:proofErr w:type="spellEnd"/>
      <w:r w:rsidR="00F0413B" w:rsidRPr="00F0413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звільнення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від</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оподаткування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екологічних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фондів</w:t>
      </w:r>
      <w:proofErr w:type="spellEnd"/>
      <w:r w:rsidR="00F0413B" w:rsidRPr="00F0413B">
        <w:rPr>
          <w:rFonts w:ascii="Times New Roman" w:hAnsi="Times New Roman" w:cs="Times New Roman"/>
          <w:sz w:val="28"/>
          <w:szCs w:val="28"/>
          <w:lang w:val="ru-RU"/>
        </w:rPr>
        <w:t xml:space="preserve"> та </w:t>
      </w:r>
      <w:proofErr w:type="spellStart"/>
      <w:r w:rsidR="00F0413B" w:rsidRPr="00F0413B">
        <w:rPr>
          <w:rFonts w:ascii="Times New Roman" w:hAnsi="Times New Roman" w:cs="Times New Roman"/>
          <w:sz w:val="28"/>
          <w:szCs w:val="28"/>
          <w:lang w:val="ru-RU"/>
        </w:rPr>
        <w:t>природоохоронного</w:t>
      </w:r>
      <w:proofErr w:type="spellEnd"/>
      <w:r w:rsidR="00F0413B" w:rsidRPr="00F0413B">
        <w:rPr>
          <w:rFonts w:ascii="Times New Roman" w:hAnsi="Times New Roman" w:cs="Times New Roman"/>
          <w:sz w:val="28"/>
          <w:szCs w:val="28"/>
          <w:lang w:val="ru-RU"/>
        </w:rPr>
        <w:t xml:space="preserve"> майна;</w:t>
      </w:r>
    </w:p>
    <w:p w14:paraId="2C5237AD" w14:textId="77777777" w:rsidR="00F0413B" w:rsidRPr="00F0413B" w:rsidRDefault="00D13A49" w:rsidP="00957D16">
      <w:pPr>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00F0413B" w:rsidRPr="00F0413B">
        <w:rPr>
          <w:rFonts w:ascii="Times New Roman" w:hAnsi="Times New Roman" w:cs="Times New Roman"/>
          <w:sz w:val="28"/>
          <w:szCs w:val="28"/>
          <w:lang w:val="ru-RU"/>
        </w:rPr>
        <w:t>застосування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заохочувальних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цін</w:t>
      </w:r>
      <w:proofErr w:type="spellEnd"/>
      <w:r w:rsidR="00F0413B" w:rsidRPr="00F0413B">
        <w:rPr>
          <w:rFonts w:ascii="Times New Roman" w:hAnsi="Times New Roman" w:cs="Times New Roman"/>
          <w:sz w:val="28"/>
          <w:szCs w:val="28"/>
          <w:lang w:val="ru-RU"/>
        </w:rPr>
        <w:t xml:space="preserve"> та </w:t>
      </w:r>
      <w:proofErr w:type="spellStart"/>
      <w:r w:rsidR="00F0413B" w:rsidRPr="00F0413B">
        <w:rPr>
          <w:rFonts w:ascii="Times New Roman" w:hAnsi="Times New Roman" w:cs="Times New Roman"/>
          <w:sz w:val="28"/>
          <w:szCs w:val="28"/>
          <w:lang w:val="ru-RU"/>
        </w:rPr>
        <w:t>надвишок</w:t>
      </w:r>
      <w:proofErr w:type="spellEnd"/>
      <w:r w:rsidR="00F0413B" w:rsidRPr="00F0413B">
        <w:rPr>
          <w:rFonts w:ascii="Times New Roman" w:hAnsi="Times New Roman" w:cs="Times New Roman"/>
          <w:sz w:val="28"/>
          <w:szCs w:val="28"/>
          <w:lang w:val="ru-RU"/>
        </w:rPr>
        <w:t xml:space="preserve"> на </w:t>
      </w:r>
      <w:proofErr w:type="spellStart"/>
      <w:r w:rsidR="00F0413B" w:rsidRPr="00F0413B">
        <w:rPr>
          <w:rFonts w:ascii="Times New Roman" w:hAnsi="Times New Roman" w:cs="Times New Roman"/>
          <w:sz w:val="28"/>
          <w:szCs w:val="28"/>
          <w:lang w:val="ru-RU"/>
        </w:rPr>
        <w:t>екологічно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чисту</w:t>
      </w:r>
      <w:proofErr w:type="spellEnd"/>
      <w:r w:rsidR="00F0413B" w:rsidRPr="00F0413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00F0413B" w:rsidRPr="00F0413B">
        <w:rPr>
          <w:rFonts w:ascii="Times New Roman" w:hAnsi="Times New Roman" w:cs="Times New Roman"/>
          <w:sz w:val="28"/>
          <w:szCs w:val="28"/>
          <w:lang w:val="ru-RU"/>
        </w:rPr>
        <w:t>родукцію</w:t>
      </w:r>
      <w:proofErr w:type="spellEnd"/>
      <w:r w:rsidR="00F0413B" w:rsidRPr="00F0413B">
        <w:rPr>
          <w:rFonts w:ascii="Times New Roman" w:hAnsi="Times New Roman" w:cs="Times New Roman"/>
          <w:sz w:val="28"/>
          <w:szCs w:val="28"/>
          <w:lang w:val="ru-RU"/>
        </w:rPr>
        <w:t>;</w:t>
      </w:r>
    </w:p>
    <w:p w14:paraId="692EA835" w14:textId="77777777" w:rsidR="00F0413B" w:rsidRPr="00F0413B" w:rsidRDefault="00D13A49" w:rsidP="00957D16">
      <w:pPr>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00F0413B" w:rsidRPr="00F0413B">
        <w:rPr>
          <w:rFonts w:ascii="Times New Roman" w:hAnsi="Times New Roman" w:cs="Times New Roman"/>
          <w:sz w:val="28"/>
          <w:szCs w:val="28"/>
          <w:lang w:val="ru-RU"/>
        </w:rPr>
        <w:t>застосування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пільгового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кредитування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підприємств</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котрі</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ефективно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здійснюють</w:t>
      </w:r>
      <w:proofErr w:type="spellEnd"/>
      <w:r w:rsidR="00F0413B" w:rsidRPr="00F0413B">
        <w:rPr>
          <w:rFonts w:ascii="Times New Roman" w:hAnsi="Times New Roman" w:cs="Times New Roman"/>
          <w:sz w:val="28"/>
          <w:szCs w:val="28"/>
          <w:lang w:val="ru-RU"/>
        </w:rPr>
        <w:t xml:space="preserve"> заходи у </w:t>
      </w:r>
      <w:proofErr w:type="spellStart"/>
      <w:r w:rsidR="00F0413B" w:rsidRPr="00F0413B">
        <w:rPr>
          <w:rFonts w:ascii="Times New Roman" w:hAnsi="Times New Roman" w:cs="Times New Roman"/>
          <w:sz w:val="28"/>
          <w:szCs w:val="28"/>
          <w:lang w:val="ru-RU"/>
        </w:rPr>
        <w:t>відповідності</w:t>
      </w:r>
      <w:proofErr w:type="spellEnd"/>
      <w:r w:rsidR="00F0413B" w:rsidRPr="00F0413B">
        <w:rPr>
          <w:rFonts w:ascii="Times New Roman" w:hAnsi="Times New Roman" w:cs="Times New Roman"/>
          <w:sz w:val="28"/>
          <w:szCs w:val="28"/>
          <w:lang w:val="ru-RU"/>
        </w:rPr>
        <w:t xml:space="preserve"> до </w:t>
      </w:r>
      <w:r>
        <w:rPr>
          <w:rFonts w:ascii="Times New Roman" w:hAnsi="Times New Roman" w:cs="Times New Roman"/>
          <w:sz w:val="28"/>
          <w:szCs w:val="28"/>
          <w:lang w:val="ru-RU"/>
        </w:rPr>
        <w:t xml:space="preserve">чинного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законодавства</w:t>
      </w:r>
      <w:proofErr w:type="spellEnd"/>
      <w:r>
        <w:rPr>
          <w:rFonts w:ascii="Times New Roman" w:hAnsi="Times New Roman" w:cs="Times New Roman"/>
          <w:sz w:val="28"/>
          <w:szCs w:val="28"/>
          <w:lang w:val="ru-RU"/>
        </w:rPr>
        <w:t>;</w:t>
      </w:r>
    </w:p>
    <w:p w14:paraId="3DF7FA95" w14:textId="77777777" w:rsidR="00F0413B" w:rsidRPr="00F0413B" w:rsidRDefault="00D13A49" w:rsidP="00957D16">
      <w:pPr>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00F0413B" w:rsidRPr="00F0413B">
        <w:rPr>
          <w:rFonts w:ascii="Times New Roman" w:hAnsi="Times New Roman" w:cs="Times New Roman"/>
          <w:sz w:val="28"/>
          <w:szCs w:val="28"/>
          <w:lang w:val="ru-RU"/>
        </w:rPr>
        <w:t>впровадження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спеціального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додаткового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оподаткування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екологічно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шкідливої</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продукції</w:t>
      </w:r>
      <w:proofErr w:type="spellEnd"/>
      <w:r w:rsidR="00F0413B" w:rsidRPr="00F0413B">
        <w:rPr>
          <w:rFonts w:ascii="Times New Roman" w:hAnsi="Times New Roman" w:cs="Times New Roman"/>
          <w:sz w:val="28"/>
          <w:szCs w:val="28"/>
          <w:lang w:val="ru-RU"/>
        </w:rPr>
        <w:t xml:space="preserve"> та </w:t>
      </w:r>
      <w:proofErr w:type="spellStart"/>
      <w:r w:rsidR="00F0413B" w:rsidRPr="00F0413B">
        <w:rPr>
          <w:rFonts w:ascii="Times New Roman" w:hAnsi="Times New Roman" w:cs="Times New Roman"/>
          <w:sz w:val="28"/>
          <w:szCs w:val="28"/>
          <w:lang w:val="ru-RU"/>
        </w:rPr>
        <w:t>продукції</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що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випускається</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із</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застосуванням</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екологічно</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небезпечних</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технологій</w:t>
      </w:r>
      <w:proofErr w:type="spellEnd"/>
      <w:r w:rsidR="00F0413B" w:rsidRPr="00F0413B">
        <w:rPr>
          <w:rFonts w:ascii="Times New Roman" w:hAnsi="Times New Roman" w:cs="Times New Roman"/>
          <w:sz w:val="28"/>
          <w:szCs w:val="28"/>
          <w:lang w:val="ru-RU"/>
        </w:rPr>
        <w:t>;</w:t>
      </w:r>
    </w:p>
    <w:p w14:paraId="6D54ED3C" w14:textId="77777777" w:rsidR="00D16283" w:rsidRDefault="00D13A49" w:rsidP="00957D16">
      <w:pPr>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sidR="00F0413B" w:rsidRPr="00F0413B">
        <w:rPr>
          <w:rFonts w:ascii="Times New Roman" w:hAnsi="Times New Roman" w:cs="Times New Roman"/>
          <w:sz w:val="28"/>
          <w:szCs w:val="28"/>
          <w:lang w:val="ru-RU"/>
        </w:rPr>
        <w:t>штрафи</w:t>
      </w:r>
      <w:proofErr w:type="spellEnd"/>
      <w:r w:rsidR="00F0413B" w:rsidRPr="00F0413B">
        <w:rPr>
          <w:rFonts w:ascii="Times New Roman" w:hAnsi="Times New Roman" w:cs="Times New Roman"/>
          <w:sz w:val="28"/>
          <w:szCs w:val="28"/>
          <w:lang w:val="ru-RU"/>
        </w:rPr>
        <w:t xml:space="preserve"> за </w:t>
      </w:r>
      <w:proofErr w:type="spellStart"/>
      <w:r w:rsidR="00F0413B" w:rsidRPr="00F0413B">
        <w:rPr>
          <w:rFonts w:ascii="Times New Roman" w:hAnsi="Times New Roman" w:cs="Times New Roman"/>
          <w:sz w:val="28"/>
          <w:szCs w:val="28"/>
          <w:lang w:val="ru-RU"/>
        </w:rPr>
        <w:t>екологічні</w:t>
      </w:r>
      <w:proofErr w:type="spellEnd"/>
      <w:r w:rsidR="00F0413B" w:rsidRPr="00F0413B">
        <w:rPr>
          <w:rFonts w:ascii="Times New Roman" w:hAnsi="Times New Roman" w:cs="Times New Roman"/>
          <w:sz w:val="28"/>
          <w:szCs w:val="28"/>
          <w:lang w:val="ru-RU"/>
        </w:rPr>
        <w:t xml:space="preserve"> </w:t>
      </w:r>
      <w:proofErr w:type="spellStart"/>
      <w:r w:rsidR="00F0413B" w:rsidRPr="00F0413B">
        <w:rPr>
          <w:rFonts w:ascii="Times New Roman" w:hAnsi="Times New Roman" w:cs="Times New Roman"/>
          <w:sz w:val="28"/>
          <w:szCs w:val="28"/>
          <w:lang w:val="ru-RU"/>
        </w:rPr>
        <w:t>правопорушення</w:t>
      </w:r>
      <w:proofErr w:type="spellEnd"/>
      <w:r w:rsidR="00F0413B" w:rsidRPr="00F0413B">
        <w:rPr>
          <w:rFonts w:ascii="Times New Roman" w:hAnsi="Times New Roman" w:cs="Times New Roman"/>
          <w:sz w:val="28"/>
          <w:szCs w:val="28"/>
          <w:lang w:val="ru-RU"/>
        </w:rPr>
        <w:t>.</w:t>
      </w:r>
    </w:p>
    <w:p w14:paraId="6E1DFF18" w14:textId="77777777" w:rsidR="009F5E34" w:rsidRDefault="009F5E34" w:rsidP="00957D16">
      <w:pPr>
        <w:ind w:left="-142"/>
        <w:rPr>
          <w:rFonts w:ascii="Times New Roman" w:hAnsi="Times New Roman" w:cs="Times New Roman"/>
          <w:sz w:val="28"/>
          <w:szCs w:val="28"/>
          <w:lang w:val="ru-RU"/>
        </w:rPr>
      </w:pPr>
    </w:p>
    <w:p w14:paraId="0FD035EE" w14:textId="42A1CD60" w:rsidR="009F5E34" w:rsidRDefault="009F5E34" w:rsidP="009F5E34">
      <w:pPr>
        <w:ind w:left="0"/>
        <w:jc w:val="center"/>
        <w:rPr>
          <w:rFonts w:ascii="Times New Roman" w:hAnsi="Times New Roman" w:cs="Times New Roman"/>
          <w:b/>
          <w:sz w:val="28"/>
          <w:szCs w:val="28"/>
          <w:lang w:val="ru-RU"/>
        </w:rPr>
      </w:pPr>
      <w:r>
        <w:rPr>
          <w:rFonts w:ascii="Times New Roman" w:hAnsi="Times New Roman" w:cs="Times New Roman"/>
          <w:b/>
          <w:sz w:val="28"/>
          <w:szCs w:val="28"/>
        </w:rPr>
        <w:t>1</w:t>
      </w:r>
      <w:r w:rsidR="00DA18CE">
        <w:rPr>
          <w:rFonts w:ascii="Times New Roman" w:hAnsi="Times New Roman" w:cs="Times New Roman"/>
          <w:b/>
          <w:sz w:val="28"/>
          <w:szCs w:val="28"/>
          <w:lang w:val="ru-RU"/>
        </w:rPr>
        <w:t>2</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П</w:t>
      </w:r>
      <w:r w:rsidRPr="002B570A">
        <w:rPr>
          <w:rFonts w:ascii="Times New Roman" w:hAnsi="Times New Roman" w:cs="Times New Roman"/>
          <w:b/>
          <w:sz w:val="28"/>
          <w:szCs w:val="28"/>
        </w:rPr>
        <w:t>опереджувально</w:t>
      </w:r>
      <w:proofErr w:type="spellEnd"/>
      <w:r w:rsidRPr="002B570A">
        <w:rPr>
          <w:rFonts w:ascii="Times New Roman" w:hAnsi="Times New Roman" w:cs="Times New Roman"/>
          <w:b/>
          <w:sz w:val="28"/>
          <w:szCs w:val="28"/>
        </w:rPr>
        <w:t xml:space="preserve">-охоронні функції </w:t>
      </w:r>
      <w:r>
        <w:rPr>
          <w:rFonts w:ascii="Times New Roman" w:hAnsi="Times New Roman" w:cs="Times New Roman"/>
          <w:b/>
          <w:sz w:val="28"/>
          <w:szCs w:val="28"/>
        </w:rPr>
        <w:t xml:space="preserve"> </w:t>
      </w:r>
      <w:r w:rsidRPr="00273026">
        <w:rPr>
          <w:rFonts w:ascii="Times New Roman" w:hAnsi="Times New Roman" w:cs="Times New Roman"/>
          <w:b/>
          <w:sz w:val="28"/>
          <w:szCs w:val="28"/>
          <w:lang w:val="ru-RU"/>
        </w:rPr>
        <w:t xml:space="preserve">у </w:t>
      </w:r>
      <w:proofErr w:type="spellStart"/>
      <w:r w:rsidRPr="00273026">
        <w:rPr>
          <w:rFonts w:ascii="Times New Roman" w:hAnsi="Times New Roman" w:cs="Times New Roman"/>
          <w:b/>
          <w:sz w:val="28"/>
          <w:szCs w:val="28"/>
          <w:lang w:val="ru-RU"/>
        </w:rPr>
        <w:t>сфері</w:t>
      </w:r>
      <w:proofErr w:type="spellEnd"/>
      <w:r w:rsidRPr="00273026">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proofErr w:type="spellStart"/>
      <w:r w:rsidRPr="00273026">
        <w:rPr>
          <w:rFonts w:ascii="Times New Roman" w:hAnsi="Times New Roman" w:cs="Times New Roman"/>
          <w:b/>
          <w:sz w:val="28"/>
          <w:szCs w:val="28"/>
          <w:lang w:val="ru-RU"/>
        </w:rPr>
        <w:t>природокористування</w:t>
      </w:r>
      <w:proofErr w:type="spellEnd"/>
      <w:r w:rsidRPr="00273026">
        <w:rPr>
          <w:rFonts w:ascii="Times New Roman" w:hAnsi="Times New Roman" w:cs="Times New Roman"/>
          <w:b/>
          <w:sz w:val="28"/>
          <w:szCs w:val="28"/>
          <w:lang w:val="ru-RU"/>
        </w:rPr>
        <w:t xml:space="preserve"> та </w:t>
      </w:r>
      <w:proofErr w:type="spellStart"/>
      <w:r w:rsidRPr="00273026">
        <w:rPr>
          <w:rFonts w:ascii="Times New Roman" w:hAnsi="Times New Roman" w:cs="Times New Roman"/>
          <w:b/>
          <w:sz w:val="28"/>
          <w:szCs w:val="28"/>
          <w:lang w:val="ru-RU"/>
        </w:rPr>
        <w:t>охорони</w:t>
      </w:r>
      <w:proofErr w:type="spellEnd"/>
      <w:r w:rsidRPr="00273026">
        <w:rPr>
          <w:rFonts w:ascii="Times New Roman" w:hAnsi="Times New Roman" w:cs="Times New Roman"/>
          <w:b/>
          <w:sz w:val="28"/>
          <w:szCs w:val="28"/>
          <w:lang w:val="ru-RU"/>
        </w:rPr>
        <w:t xml:space="preserve"> </w:t>
      </w:r>
      <w:proofErr w:type="spellStart"/>
      <w:r w:rsidRPr="00273026">
        <w:rPr>
          <w:rFonts w:ascii="Times New Roman" w:hAnsi="Times New Roman" w:cs="Times New Roman"/>
          <w:b/>
          <w:sz w:val="28"/>
          <w:szCs w:val="28"/>
          <w:lang w:val="ru-RU"/>
        </w:rPr>
        <w:t>довкілля</w:t>
      </w:r>
      <w:proofErr w:type="spellEnd"/>
    </w:p>
    <w:p w14:paraId="41B1A8D4" w14:textId="38DDE13F" w:rsidR="009F5E34"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Контроль</w:t>
      </w:r>
      <w:r w:rsidRPr="00B21F27">
        <w:rPr>
          <w:rFonts w:ascii="Times New Roman" w:hAnsi="Times New Roman" w:cs="Times New Roman"/>
          <w:sz w:val="28"/>
          <w:szCs w:val="28"/>
          <w:lang w:val="ru-RU"/>
        </w:rPr>
        <w:t xml:space="preserve"> за </w:t>
      </w:r>
      <w:proofErr w:type="spellStart"/>
      <w:r w:rsidRPr="00B21F27">
        <w:rPr>
          <w:rFonts w:ascii="Times New Roman" w:hAnsi="Times New Roman" w:cs="Times New Roman"/>
          <w:sz w:val="28"/>
          <w:szCs w:val="28"/>
          <w:lang w:val="ru-RU"/>
        </w:rPr>
        <w:t>використанням</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природних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ресурсів</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охороною</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довкілля</w:t>
      </w:r>
      <w:proofErr w:type="spellEnd"/>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спеціально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уповноваажені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органи</w:t>
      </w:r>
      <w:proofErr w:type="spellEnd"/>
      <w:r>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держав</w:t>
      </w:r>
      <w:r>
        <w:rPr>
          <w:rFonts w:ascii="Times New Roman" w:hAnsi="Times New Roman" w:cs="Times New Roman"/>
          <w:sz w:val="28"/>
          <w:szCs w:val="28"/>
          <w:lang w:val="ru-RU"/>
        </w:rPr>
        <w:t>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орган</w:t>
      </w:r>
      <w:r>
        <w:rPr>
          <w:rFonts w:ascii="Times New Roman" w:hAnsi="Times New Roman" w:cs="Times New Roman"/>
          <w:sz w:val="28"/>
          <w:szCs w:val="28"/>
          <w:lang w:val="ru-RU"/>
        </w:rPr>
        <w:t>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виконавчої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влади</w:t>
      </w:r>
      <w:proofErr w:type="spellEnd"/>
      <w:r w:rsidRPr="00B21F27">
        <w:rPr>
          <w:rFonts w:ascii="Times New Roman" w:hAnsi="Times New Roman" w:cs="Times New Roman"/>
          <w:sz w:val="28"/>
          <w:szCs w:val="28"/>
          <w:lang w:val="ru-RU"/>
        </w:rPr>
        <w:t xml:space="preserve"> з </w:t>
      </w:r>
      <w:proofErr w:type="spellStart"/>
      <w:r w:rsidRPr="00B21F27">
        <w:rPr>
          <w:rFonts w:ascii="Times New Roman" w:hAnsi="Times New Roman" w:cs="Times New Roman"/>
          <w:sz w:val="28"/>
          <w:szCs w:val="28"/>
          <w:lang w:val="ru-RU"/>
        </w:rPr>
        <w:t>питань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екології</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природних</w:t>
      </w:r>
      <w:proofErr w:type="spellEnd"/>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механізми</w:t>
      </w:r>
      <w:proofErr w:type="spellEnd"/>
      <w:r>
        <w:rPr>
          <w:rFonts w:ascii="Times New Roman" w:hAnsi="Times New Roman" w:cs="Times New Roman"/>
          <w:sz w:val="28"/>
          <w:szCs w:val="28"/>
          <w:lang w:val="ru-RU"/>
        </w:rPr>
        <w:t xml:space="preserve"> державного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контролю (</w:t>
      </w:r>
      <w:proofErr w:type="spellStart"/>
      <w:r>
        <w:rPr>
          <w:rFonts w:ascii="Times New Roman" w:hAnsi="Times New Roman" w:cs="Times New Roman"/>
          <w:sz w:val="28"/>
          <w:szCs w:val="28"/>
          <w:lang w:val="ru-RU"/>
        </w:rPr>
        <w:t>державний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моніторинг</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відомчого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контролю, </w:t>
      </w:r>
      <w:proofErr w:type="spellStart"/>
      <w:r>
        <w:rPr>
          <w:rFonts w:ascii="Times New Roman" w:hAnsi="Times New Roman" w:cs="Times New Roman"/>
          <w:sz w:val="28"/>
          <w:szCs w:val="28"/>
          <w:lang w:val="ru-RU"/>
        </w:rPr>
        <w:t>громадського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екологічногго</w:t>
      </w:r>
      <w:proofErr w:type="spellEnd"/>
      <w:r>
        <w:rPr>
          <w:rFonts w:ascii="Times New Roman" w:hAnsi="Times New Roman" w:cs="Times New Roman"/>
          <w:sz w:val="28"/>
          <w:szCs w:val="28"/>
          <w:lang w:val="ru-RU"/>
        </w:rPr>
        <w:t xml:space="preserve"> контролю, </w:t>
      </w:r>
      <w:proofErr w:type="spellStart"/>
      <w:r>
        <w:rPr>
          <w:rFonts w:ascii="Times New Roman" w:hAnsi="Times New Roman" w:cs="Times New Roman"/>
          <w:sz w:val="28"/>
          <w:szCs w:val="28"/>
          <w:lang w:val="ru-RU"/>
        </w:rPr>
        <w:t>екологічної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експертизи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аудиту,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страхування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w:t>
      </w:r>
    </w:p>
    <w:p w14:paraId="57A69DCA" w14:textId="431918C9" w:rsidR="009F5E34" w:rsidRPr="00B547C0" w:rsidRDefault="009F5E34" w:rsidP="009F5E34">
      <w:pPr>
        <w:ind w:left="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485C1A">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1. </w:t>
      </w:r>
      <w:proofErr w:type="spellStart"/>
      <w:r w:rsidRPr="00B547C0">
        <w:rPr>
          <w:rFonts w:ascii="Times New Roman" w:hAnsi="Times New Roman" w:cs="Times New Roman"/>
          <w:b/>
          <w:sz w:val="28"/>
          <w:szCs w:val="28"/>
          <w:lang w:val="ru-RU"/>
        </w:rPr>
        <w:t>Функція</w:t>
      </w:r>
      <w:proofErr w:type="spellEnd"/>
      <w:r w:rsidRPr="00B547C0">
        <w:rPr>
          <w:rFonts w:ascii="Times New Roman" w:hAnsi="Times New Roman" w:cs="Times New Roman"/>
          <w:b/>
          <w:sz w:val="28"/>
          <w:szCs w:val="28"/>
          <w:lang w:val="ru-RU"/>
        </w:rPr>
        <w:t xml:space="preserve"> </w:t>
      </w:r>
      <w:proofErr w:type="spellStart"/>
      <w:r w:rsidRPr="00B547C0">
        <w:rPr>
          <w:rFonts w:ascii="Times New Roman" w:hAnsi="Times New Roman" w:cs="Times New Roman"/>
          <w:b/>
          <w:sz w:val="28"/>
          <w:szCs w:val="28"/>
          <w:lang w:val="ru-RU"/>
        </w:rPr>
        <w:t>нагляду</w:t>
      </w:r>
      <w:proofErr w:type="spellEnd"/>
      <w:r w:rsidRPr="00B547C0">
        <w:rPr>
          <w:rFonts w:ascii="Times New Roman" w:hAnsi="Times New Roman" w:cs="Times New Roman"/>
          <w:b/>
          <w:sz w:val="28"/>
          <w:szCs w:val="28"/>
          <w:lang w:val="ru-RU"/>
        </w:rPr>
        <w:t xml:space="preserve"> (</w:t>
      </w:r>
      <w:proofErr w:type="spellStart"/>
      <w:r w:rsidRPr="00B547C0">
        <w:rPr>
          <w:rFonts w:ascii="Times New Roman" w:hAnsi="Times New Roman" w:cs="Times New Roman"/>
          <w:b/>
          <w:sz w:val="28"/>
          <w:szCs w:val="28"/>
          <w:lang w:val="ru-RU"/>
        </w:rPr>
        <w:t>моніторингу</w:t>
      </w:r>
      <w:proofErr w:type="spellEnd"/>
      <w:r w:rsidRPr="00B547C0">
        <w:rPr>
          <w:rFonts w:ascii="Times New Roman" w:hAnsi="Times New Roman" w:cs="Times New Roman"/>
          <w:b/>
          <w:sz w:val="28"/>
          <w:szCs w:val="28"/>
          <w:lang w:val="ru-RU"/>
        </w:rPr>
        <w:t>)</w:t>
      </w:r>
      <w:r w:rsidRPr="00B547C0">
        <w:rPr>
          <w:rFonts w:ascii="Times New Roman" w:hAnsi="Times New Roman" w:cs="Times New Roman"/>
          <w:sz w:val="28"/>
          <w:szCs w:val="28"/>
          <w:lang w:val="ru-RU"/>
        </w:rPr>
        <w:t xml:space="preserve"> за </w:t>
      </w:r>
      <w:proofErr w:type="spellStart"/>
      <w:r w:rsidRPr="00B547C0">
        <w:rPr>
          <w:rFonts w:ascii="Times New Roman" w:hAnsi="Times New Roman" w:cs="Times New Roman"/>
          <w:sz w:val="28"/>
          <w:szCs w:val="28"/>
          <w:lang w:val="ru-RU"/>
        </w:rPr>
        <w:t>використанням</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природних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ресурсів</w:t>
      </w:r>
      <w:proofErr w:type="spellEnd"/>
      <w:r w:rsidRPr="00B547C0">
        <w:rPr>
          <w:rFonts w:ascii="Times New Roman" w:hAnsi="Times New Roman" w:cs="Times New Roman"/>
          <w:sz w:val="28"/>
          <w:szCs w:val="28"/>
          <w:lang w:val="ru-RU"/>
        </w:rPr>
        <w:t xml:space="preserve"> та </w:t>
      </w:r>
      <w:proofErr w:type="spellStart"/>
      <w:r w:rsidRPr="00B547C0">
        <w:rPr>
          <w:rFonts w:ascii="Times New Roman" w:hAnsi="Times New Roman" w:cs="Times New Roman"/>
          <w:sz w:val="28"/>
          <w:szCs w:val="28"/>
          <w:lang w:val="ru-RU"/>
        </w:rPr>
        <w:t>охороною</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довкілля</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являє</w:t>
      </w:r>
      <w:proofErr w:type="spellEnd"/>
      <w:r w:rsidRPr="00B547C0">
        <w:rPr>
          <w:rFonts w:ascii="Times New Roman" w:hAnsi="Times New Roman" w:cs="Times New Roman"/>
          <w:sz w:val="28"/>
          <w:szCs w:val="28"/>
          <w:lang w:val="ru-RU"/>
        </w:rPr>
        <w:t xml:space="preserve"> собою </w:t>
      </w:r>
      <w:proofErr w:type="spellStart"/>
      <w:r w:rsidRPr="00B547C0">
        <w:rPr>
          <w:rFonts w:ascii="Times New Roman" w:hAnsi="Times New Roman" w:cs="Times New Roman"/>
          <w:sz w:val="28"/>
          <w:szCs w:val="28"/>
          <w:lang w:val="ru-RU"/>
        </w:rPr>
        <w:t>діяльність</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уповноважених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державних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органів</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виконавчої</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влади</w:t>
      </w:r>
      <w:proofErr w:type="spellEnd"/>
      <w:r w:rsidRPr="00B547C0">
        <w:rPr>
          <w:rFonts w:ascii="Times New Roman" w:hAnsi="Times New Roman" w:cs="Times New Roman"/>
          <w:sz w:val="28"/>
          <w:szCs w:val="28"/>
          <w:lang w:val="ru-RU"/>
        </w:rPr>
        <w:t xml:space="preserve"> з </w:t>
      </w:r>
      <w:proofErr w:type="spellStart"/>
      <w:r w:rsidRPr="00B547C0">
        <w:rPr>
          <w:rFonts w:ascii="Times New Roman" w:hAnsi="Times New Roman" w:cs="Times New Roman"/>
          <w:sz w:val="28"/>
          <w:szCs w:val="28"/>
          <w:lang w:val="ru-RU"/>
        </w:rPr>
        <w:t>питань</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екології</w:t>
      </w:r>
      <w:proofErr w:type="spellEnd"/>
      <w:r w:rsidRPr="00B547C0">
        <w:rPr>
          <w:rFonts w:ascii="Times New Roman" w:hAnsi="Times New Roman" w:cs="Times New Roman"/>
          <w:sz w:val="28"/>
          <w:szCs w:val="28"/>
          <w:lang w:val="ru-RU"/>
        </w:rPr>
        <w:t xml:space="preserve">, по </w:t>
      </w:r>
      <w:proofErr w:type="spellStart"/>
      <w:r w:rsidRPr="00B547C0">
        <w:rPr>
          <w:rFonts w:ascii="Times New Roman" w:hAnsi="Times New Roman" w:cs="Times New Roman"/>
          <w:sz w:val="28"/>
          <w:szCs w:val="28"/>
          <w:lang w:val="ru-RU"/>
        </w:rPr>
        <w:t>нагляду</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збору</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обробці</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передачі</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збереженню</w:t>
      </w:r>
      <w:proofErr w:type="spellEnd"/>
      <w:r w:rsidRPr="00B547C0">
        <w:rPr>
          <w:rFonts w:ascii="Times New Roman" w:hAnsi="Times New Roman" w:cs="Times New Roman"/>
          <w:sz w:val="28"/>
          <w:szCs w:val="28"/>
          <w:lang w:val="ru-RU"/>
        </w:rPr>
        <w:t xml:space="preserve"> та </w:t>
      </w:r>
      <w:proofErr w:type="spellStart"/>
      <w:r w:rsidRPr="00B547C0">
        <w:rPr>
          <w:rFonts w:ascii="Times New Roman" w:hAnsi="Times New Roman" w:cs="Times New Roman"/>
          <w:sz w:val="28"/>
          <w:szCs w:val="28"/>
          <w:lang w:val="ru-RU"/>
        </w:rPr>
        <w:t>аналізу</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інформації</w:t>
      </w:r>
      <w:proofErr w:type="spellEnd"/>
      <w:r w:rsidRPr="00B547C0">
        <w:rPr>
          <w:rFonts w:ascii="Times New Roman" w:hAnsi="Times New Roman" w:cs="Times New Roman"/>
          <w:sz w:val="28"/>
          <w:szCs w:val="28"/>
          <w:lang w:val="ru-RU"/>
        </w:rPr>
        <w:t xml:space="preserve"> про стан </w:t>
      </w:r>
      <w:proofErr w:type="spellStart"/>
      <w:r w:rsidRPr="00B547C0">
        <w:rPr>
          <w:rFonts w:ascii="Times New Roman" w:hAnsi="Times New Roman" w:cs="Times New Roman"/>
          <w:sz w:val="28"/>
          <w:szCs w:val="28"/>
          <w:lang w:val="ru-RU"/>
        </w:rPr>
        <w:t>навколишнього</w:t>
      </w:r>
      <w:proofErr w:type="spellEnd"/>
      <w:r w:rsidRPr="00B547C0">
        <w:rPr>
          <w:rFonts w:ascii="Times New Roman" w:hAnsi="Times New Roman" w:cs="Times New Roman"/>
          <w:sz w:val="28"/>
          <w:szCs w:val="28"/>
          <w:lang w:val="ru-RU"/>
        </w:rPr>
        <w:t xml:space="preserve"> природного </w:t>
      </w:r>
      <w:proofErr w:type="spellStart"/>
      <w:r w:rsidRPr="00B547C0">
        <w:rPr>
          <w:rFonts w:ascii="Times New Roman" w:hAnsi="Times New Roman" w:cs="Times New Roman"/>
          <w:sz w:val="28"/>
          <w:szCs w:val="28"/>
          <w:lang w:val="ru-RU"/>
        </w:rPr>
        <w:t>середовища</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прогнозування</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його</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змін</w:t>
      </w:r>
      <w:proofErr w:type="spellEnd"/>
      <w:r w:rsidRPr="00B547C0">
        <w:rPr>
          <w:rFonts w:ascii="Times New Roman" w:hAnsi="Times New Roman" w:cs="Times New Roman"/>
          <w:sz w:val="28"/>
          <w:szCs w:val="28"/>
          <w:lang w:val="ru-RU"/>
        </w:rPr>
        <w:t xml:space="preserve"> та </w:t>
      </w:r>
      <w:proofErr w:type="spellStart"/>
      <w:r w:rsidRPr="00B547C0">
        <w:rPr>
          <w:rFonts w:ascii="Times New Roman" w:hAnsi="Times New Roman" w:cs="Times New Roman"/>
          <w:sz w:val="28"/>
          <w:szCs w:val="28"/>
          <w:lang w:val="ru-RU"/>
        </w:rPr>
        <w:t>розробці</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науково</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обґрунтованих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рекомендацій</w:t>
      </w:r>
      <w:proofErr w:type="spellEnd"/>
      <w:r w:rsidRPr="00B547C0">
        <w:rPr>
          <w:rFonts w:ascii="Times New Roman" w:hAnsi="Times New Roman" w:cs="Times New Roman"/>
          <w:sz w:val="28"/>
          <w:szCs w:val="28"/>
          <w:lang w:val="ru-RU"/>
        </w:rPr>
        <w:t xml:space="preserve"> для </w:t>
      </w:r>
      <w:proofErr w:type="spellStart"/>
      <w:r w:rsidRPr="00B547C0">
        <w:rPr>
          <w:rFonts w:ascii="Times New Roman" w:hAnsi="Times New Roman" w:cs="Times New Roman"/>
          <w:sz w:val="28"/>
          <w:szCs w:val="28"/>
          <w:lang w:val="ru-RU"/>
        </w:rPr>
        <w:t>прийняття</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управлінських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ріше</w:t>
      </w:r>
      <w:proofErr w:type="spellEnd"/>
    </w:p>
    <w:p w14:paraId="2E0020E1" w14:textId="77777777" w:rsidR="009F5E34" w:rsidRPr="00B21F27" w:rsidRDefault="009F5E34" w:rsidP="009F5E34">
      <w:pPr>
        <w:ind w:left="0" w:firstLine="708"/>
        <w:rPr>
          <w:rFonts w:ascii="Times New Roman" w:hAnsi="Times New Roman" w:cs="Times New Roman"/>
          <w:sz w:val="28"/>
          <w:szCs w:val="28"/>
          <w:lang w:val="ru-RU"/>
        </w:rPr>
      </w:pPr>
      <w:r>
        <w:rPr>
          <w:rFonts w:ascii="Times New Roman" w:hAnsi="Times New Roman" w:cs="Times New Roman"/>
          <w:b/>
          <w:sz w:val="28"/>
          <w:szCs w:val="28"/>
          <w:lang w:val="ru-RU"/>
        </w:rPr>
        <w:t xml:space="preserve">2. </w:t>
      </w:r>
      <w:proofErr w:type="spellStart"/>
      <w:r>
        <w:rPr>
          <w:rFonts w:ascii="Times New Roman" w:hAnsi="Times New Roman" w:cs="Times New Roman"/>
          <w:b/>
          <w:sz w:val="28"/>
          <w:szCs w:val="28"/>
          <w:lang w:val="ru-RU"/>
        </w:rPr>
        <w:t>Екологічний</w:t>
      </w:r>
      <w:proofErr w:type="spellEnd"/>
      <w:r>
        <w:rPr>
          <w:rFonts w:ascii="Times New Roman" w:hAnsi="Times New Roman" w:cs="Times New Roman"/>
          <w:b/>
          <w:sz w:val="28"/>
          <w:szCs w:val="28"/>
          <w:lang w:val="ru-RU"/>
        </w:rPr>
        <w:t xml:space="preserve"> контроль -</w:t>
      </w:r>
      <w:r w:rsidRPr="00B21F27">
        <w:rPr>
          <w:rFonts w:ascii="Times New Roman" w:hAnsi="Times New Roman" w:cs="Times New Roman"/>
          <w:b/>
          <w:sz w:val="28"/>
          <w:szCs w:val="28"/>
          <w:lang w:val="ru-RU"/>
        </w:rPr>
        <w:t xml:space="preserve"> </w:t>
      </w:r>
      <w:proofErr w:type="spellStart"/>
      <w:r w:rsidRPr="006A3BD4">
        <w:rPr>
          <w:rFonts w:ascii="Times New Roman" w:hAnsi="Times New Roman" w:cs="Times New Roman"/>
          <w:sz w:val="28"/>
          <w:szCs w:val="28"/>
          <w:lang w:val="ru-RU"/>
        </w:rPr>
        <w:t>це</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діяльність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уповноважених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державних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органів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виконавчої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влади</w:t>
      </w:r>
      <w:proofErr w:type="spellEnd"/>
      <w:r w:rsidRPr="00B21F27">
        <w:rPr>
          <w:rFonts w:ascii="Times New Roman" w:hAnsi="Times New Roman" w:cs="Times New Roman"/>
          <w:sz w:val="28"/>
          <w:szCs w:val="28"/>
          <w:lang w:val="ru-RU"/>
        </w:rPr>
        <w:t xml:space="preserve">, метою </w:t>
      </w:r>
      <w:proofErr w:type="spellStart"/>
      <w:r w:rsidRPr="00B21F27">
        <w:rPr>
          <w:rFonts w:ascii="Times New Roman" w:hAnsi="Times New Roman" w:cs="Times New Roman"/>
          <w:sz w:val="28"/>
          <w:szCs w:val="28"/>
          <w:lang w:val="ru-RU"/>
        </w:rPr>
        <w:t>здійснення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я</w:t>
      </w:r>
      <w:r>
        <w:rPr>
          <w:rFonts w:ascii="Times New Roman" w:hAnsi="Times New Roman" w:cs="Times New Roman"/>
          <w:sz w:val="28"/>
          <w:szCs w:val="28"/>
          <w:lang w:val="ru-RU"/>
        </w:rPr>
        <w:t>кої</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забезпечення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w:t>
      </w:r>
      <w:r w:rsidRPr="00B21F27">
        <w:rPr>
          <w:rFonts w:ascii="Times New Roman" w:hAnsi="Times New Roman" w:cs="Times New Roman"/>
          <w:sz w:val="28"/>
          <w:szCs w:val="28"/>
          <w:lang w:val="ru-RU"/>
        </w:rPr>
        <w:t>держання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вимог</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законодавства</w:t>
      </w:r>
      <w:proofErr w:type="spellEnd"/>
      <w:r w:rsidRPr="00B21F27">
        <w:rPr>
          <w:rFonts w:ascii="Times New Roman" w:hAnsi="Times New Roman" w:cs="Times New Roman"/>
          <w:sz w:val="28"/>
          <w:szCs w:val="28"/>
          <w:lang w:val="ru-RU"/>
        </w:rPr>
        <w:t xml:space="preserve"> про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охорону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навколишнього</w:t>
      </w:r>
      <w:proofErr w:type="spellEnd"/>
      <w:r>
        <w:rPr>
          <w:rFonts w:ascii="Times New Roman" w:hAnsi="Times New Roman" w:cs="Times New Roman"/>
          <w:sz w:val="28"/>
          <w:szCs w:val="28"/>
          <w:lang w:val="ru-RU"/>
        </w:rPr>
        <w:t xml:space="preserve"> природно</w:t>
      </w:r>
      <w:r w:rsidRPr="00B21F27">
        <w:rPr>
          <w:rFonts w:ascii="Times New Roman" w:hAnsi="Times New Roman" w:cs="Times New Roman"/>
          <w:sz w:val="28"/>
          <w:szCs w:val="28"/>
          <w:lang w:val="ru-RU"/>
        </w:rPr>
        <w:t xml:space="preserve">го </w:t>
      </w:r>
      <w:proofErr w:type="spellStart"/>
      <w:r w:rsidRPr="00B21F27">
        <w:rPr>
          <w:rFonts w:ascii="Times New Roman" w:hAnsi="Times New Roman" w:cs="Times New Roman"/>
          <w:sz w:val="28"/>
          <w:szCs w:val="28"/>
          <w:lang w:val="ru-RU"/>
        </w:rPr>
        <w:t>середовища</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всіма</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державними</w:t>
      </w:r>
      <w:proofErr w:type="spellEnd"/>
      <w:r w:rsidRPr="00B21F27">
        <w:rPr>
          <w:rFonts w:ascii="Times New Roman" w:hAnsi="Times New Roman" w:cs="Times New Roman"/>
          <w:sz w:val="28"/>
          <w:szCs w:val="28"/>
          <w:lang w:val="ru-RU"/>
        </w:rPr>
        <w:t xml:space="preserve"> о</w:t>
      </w:r>
      <w:r>
        <w:rPr>
          <w:rFonts w:ascii="Times New Roman" w:hAnsi="Times New Roman" w:cs="Times New Roman"/>
          <w:sz w:val="28"/>
          <w:szCs w:val="28"/>
          <w:lang w:val="ru-RU"/>
        </w:rPr>
        <w:t xml:space="preserve">рганами, </w:t>
      </w:r>
      <w:proofErr w:type="spellStart"/>
      <w:r>
        <w:rPr>
          <w:rFonts w:ascii="Times New Roman" w:hAnsi="Times New Roman" w:cs="Times New Roman"/>
          <w:sz w:val="28"/>
          <w:szCs w:val="28"/>
          <w:lang w:val="ru-RU"/>
        </w:rPr>
        <w:t>підприємствами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устано</w:t>
      </w:r>
      <w:r w:rsidRPr="00B21F27">
        <w:rPr>
          <w:rFonts w:ascii="Times New Roman" w:hAnsi="Times New Roman" w:cs="Times New Roman"/>
          <w:sz w:val="28"/>
          <w:szCs w:val="28"/>
          <w:lang w:val="ru-RU"/>
        </w:rPr>
        <w:t>вами</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організаціями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незалежно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форм </w:t>
      </w:r>
      <w:proofErr w:type="spellStart"/>
      <w:r>
        <w:rPr>
          <w:rFonts w:ascii="Times New Roman" w:hAnsi="Times New Roman" w:cs="Times New Roman"/>
          <w:sz w:val="28"/>
          <w:szCs w:val="28"/>
          <w:lang w:val="ru-RU"/>
        </w:rPr>
        <w:t>власності</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підпорядкуван</w:t>
      </w:r>
      <w:r w:rsidRPr="00B21F27">
        <w:rPr>
          <w:rFonts w:ascii="Times New Roman" w:hAnsi="Times New Roman" w:cs="Times New Roman"/>
          <w:sz w:val="28"/>
          <w:szCs w:val="28"/>
          <w:lang w:val="ru-RU"/>
        </w:rPr>
        <w:t>ня</w:t>
      </w:r>
      <w:proofErr w:type="spellEnd"/>
      <w:r w:rsidRPr="00B21F27">
        <w:rPr>
          <w:rFonts w:ascii="Times New Roman" w:hAnsi="Times New Roman" w:cs="Times New Roman"/>
          <w:sz w:val="28"/>
          <w:szCs w:val="28"/>
          <w:lang w:val="ru-RU"/>
        </w:rPr>
        <w:t xml:space="preserve">, а </w:t>
      </w:r>
      <w:proofErr w:type="spellStart"/>
      <w:r w:rsidRPr="00B21F27">
        <w:rPr>
          <w:rFonts w:ascii="Times New Roman" w:hAnsi="Times New Roman" w:cs="Times New Roman"/>
          <w:sz w:val="28"/>
          <w:szCs w:val="28"/>
          <w:lang w:val="ru-RU"/>
        </w:rPr>
        <w:t>також</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громадянами</w:t>
      </w:r>
      <w:proofErr w:type="spellEnd"/>
      <w:r w:rsidRPr="00B21F2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Залежно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системи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органів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що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здійснюють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екологічний</w:t>
      </w:r>
      <w:proofErr w:type="spellEnd"/>
      <w:r w:rsidRPr="00B21F27">
        <w:rPr>
          <w:rFonts w:ascii="Times New Roman" w:hAnsi="Times New Roman" w:cs="Times New Roman"/>
          <w:sz w:val="28"/>
          <w:szCs w:val="28"/>
          <w:lang w:val="ru-RU"/>
        </w:rPr>
        <w:t xml:space="preserve"> контроль, </w:t>
      </w:r>
      <w:proofErr w:type="spellStart"/>
      <w:r w:rsidRPr="00B21F27">
        <w:rPr>
          <w:rFonts w:ascii="Times New Roman" w:hAnsi="Times New Roman" w:cs="Times New Roman"/>
          <w:sz w:val="28"/>
          <w:szCs w:val="28"/>
          <w:lang w:val="ru-RU"/>
        </w:rPr>
        <w:t>розрізняють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такі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види</w:t>
      </w:r>
      <w:proofErr w:type="spellEnd"/>
      <w:r w:rsidRPr="00B21F27">
        <w:rPr>
          <w:rFonts w:ascii="Times New Roman" w:hAnsi="Times New Roman" w:cs="Times New Roman"/>
          <w:sz w:val="28"/>
          <w:szCs w:val="28"/>
          <w:lang w:val="ru-RU"/>
        </w:rPr>
        <w:t xml:space="preserve"> контролю: </w:t>
      </w:r>
      <w:proofErr w:type="spellStart"/>
      <w:r w:rsidRPr="00B21F27">
        <w:rPr>
          <w:rFonts w:ascii="Times New Roman" w:hAnsi="Times New Roman" w:cs="Times New Roman"/>
          <w:sz w:val="28"/>
          <w:szCs w:val="28"/>
          <w:lang w:val="ru-RU"/>
        </w:rPr>
        <w:t>державний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відомчий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виробничий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громадський</w:t>
      </w:r>
      <w:proofErr w:type="spellEnd"/>
      <w:r w:rsidRPr="00B21F27">
        <w:rPr>
          <w:rFonts w:ascii="Times New Roman" w:hAnsi="Times New Roman" w:cs="Times New Roman"/>
          <w:sz w:val="28"/>
          <w:szCs w:val="28"/>
          <w:lang w:val="ru-RU"/>
        </w:rPr>
        <w:t>.</w:t>
      </w:r>
    </w:p>
    <w:p w14:paraId="55FA310D" w14:textId="77777777" w:rsidR="009F5E34" w:rsidRPr="00B21F27" w:rsidRDefault="009F5E34" w:rsidP="009F5E34">
      <w:pPr>
        <w:ind w:left="0" w:firstLine="708"/>
        <w:rPr>
          <w:rFonts w:ascii="Times New Roman" w:hAnsi="Times New Roman" w:cs="Times New Roman"/>
          <w:sz w:val="28"/>
          <w:szCs w:val="28"/>
          <w:lang w:val="ru-RU"/>
        </w:rPr>
      </w:pPr>
      <w:proofErr w:type="spellStart"/>
      <w:r w:rsidRPr="00B21F27">
        <w:rPr>
          <w:rFonts w:ascii="Times New Roman" w:hAnsi="Times New Roman" w:cs="Times New Roman"/>
          <w:b/>
          <w:sz w:val="28"/>
          <w:szCs w:val="28"/>
          <w:lang w:val="ru-RU"/>
        </w:rPr>
        <w:t>Державний</w:t>
      </w:r>
      <w:proofErr w:type="spellEnd"/>
      <w:r w:rsidRPr="00B21F27">
        <w:rPr>
          <w:rFonts w:ascii="Times New Roman" w:hAnsi="Times New Roman" w:cs="Times New Roman"/>
          <w:b/>
          <w:sz w:val="28"/>
          <w:szCs w:val="28"/>
          <w:lang w:val="ru-RU"/>
        </w:rPr>
        <w:t xml:space="preserve"> </w:t>
      </w:r>
      <w:proofErr w:type="spellStart"/>
      <w:r w:rsidRPr="00B21F27">
        <w:rPr>
          <w:rFonts w:ascii="Times New Roman" w:hAnsi="Times New Roman" w:cs="Times New Roman"/>
          <w:b/>
          <w:sz w:val="28"/>
          <w:szCs w:val="28"/>
          <w:lang w:val="ru-RU"/>
        </w:rPr>
        <w:t>екологічний</w:t>
      </w:r>
      <w:proofErr w:type="spellEnd"/>
      <w:r w:rsidRPr="00B21F27">
        <w:rPr>
          <w:rFonts w:ascii="Times New Roman" w:hAnsi="Times New Roman" w:cs="Times New Roman"/>
          <w:sz w:val="28"/>
          <w:szCs w:val="28"/>
          <w:lang w:val="ru-RU"/>
        </w:rPr>
        <w:t xml:space="preserve"> контроль </w:t>
      </w:r>
      <w:proofErr w:type="spellStart"/>
      <w:r w:rsidRPr="00B21F27">
        <w:rPr>
          <w:rFonts w:ascii="Times New Roman" w:hAnsi="Times New Roman" w:cs="Times New Roman"/>
          <w:sz w:val="28"/>
          <w:szCs w:val="28"/>
          <w:lang w:val="ru-RU"/>
        </w:rPr>
        <w:t>забезпечує</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додержання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вимог</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екологічного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законодавства</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всім</w:t>
      </w:r>
      <w:r>
        <w:rPr>
          <w:rFonts w:ascii="Times New Roman" w:hAnsi="Times New Roman" w:cs="Times New Roman"/>
          <w:sz w:val="28"/>
          <w:szCs w:val="28"/>
          <w:lang w:val="ru-RU"/>
        </w:rPr>
        <w:t>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державними</w:t>
      </w:r>
      <w:proofErr w:type="spellEnd"/>
      <w:r>
        <w:rPr>
          <w:rFonts w:ascii="Times New Roman" w:hAnsi="Times New Roman" w:cs="Times New Roman"/>
          <w:sz w:val="28"/>
          <w:szCs w:val="28"/>
          <w:lang w:val="ru-RU"/>
        </w:rPr>
        <w:t xml:space="preserve"> органами, </w:t>
      </w:r>
      <w:proofErr w:type="spellStart"/>
      <w:r>
        <w:rPr>
          <w:rFonts w:ascii="Times New Roman" w:hAnsi="Times New Roman" w:cs="Times New Roman"/>
          <w:sz w:val="28"/>
          <w:szCs w:val="28"/>
          <w:lang w:val="ru-RU"/>
        </w:rPr>
        <w:t>підприєм</w:t>
      </w:r>
      <w:r w:rsidRPr="00B21F27">
        <w:rPr>
          <w:rFonts w:ascii="Times New Roman" w:hAnsi="Times New Roman" w:cs="Times New Roman"/>
          <w:sz w:val="28"/>
          <w:szCs w:val="28"/>
          <w:lang w:val="ru-RU"/>
        </w:rPr>
        <w:t>ствами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установами</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організаціями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незалежно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w:t>
      </w:r>
      <w:proofErr w:type="spellEnd"/>
      <w:r w:rsidRPr="00B21F27">
        <w:rPr>
          <w:rFonts w:ascii="Times New Roman" w:hAnsi="Times New Roman" w:cs="Times New Roman"/>
          <w:sz w:val="28"/>
          <w:szCs w:val="28"/>
          <w:lang w:val="ru-RU"/>
        </w:rPr>
        <w:t xml:space="preserve"> форм </w:t>
      </w:r>
      <w:proofErr w:type="spellStart"/>
      <w:r w:rsidRPr="00B21F27">
        <w:rPr>
          <w:rFonts w:ascii="Times New Roman" w:hAnsi="Times New Roman" w:cs="Times New Roman"/>
          <w:sz w:val="28"/>
          <w:szCs w:val="28"/>
          <w:lang w:val="ru-RU"/>
        </w:rPr>
        <w:t>власності</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відомчого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підпорядкування</w:t>
      </w:r>
      <w:proofErr w:type="spellEnd"/>
      <w:r w:rsidRPr="00B21F27">
        <w:rPr>
          <w:rFonts w:ascii="Times New Roman" w:hAnsi="Times New Roman" w:cs="Times New Roman"/>
          <w:sz w:val="28"/>
          <w:szCs w:val="28"/>
          <w:lang w:val="ru-RU"/>
        </w:rPr>
        <w:t xml:space="preserve"> і </w:t>
      </w:r>
      <w:proofErr w:type="spellStart"/>
      <w:r w:rsidRPr="00B21F27">
        <w:rPr>
          <w:rFonts w:ascii="Times New Roman" w:hAnsi="Times New Roman" w:cs="Times New Roman"/>
          <w:sz w:val="28"/>
          <w:szCs w:val="28"/>
          <w:lang w:val="ru-RU"/>
        </w:rPr>
        <w:t>фізичними</w:t>
      </w:r>
      <w:proofErr w:type="spellEnd"/>
      <w:r w:rsidRPr="00B21F27">
        <w:rPr>
          <w:rFonts w:ascii="Times New Roman" w:hAnsi="Times New Roman" w:cs="Times New Roman"/>
          <w:sz w:val="28"/>
          <w:szCs w:val="28"/>
          <w:lang w:val="ru-RU"/>
        </w:rPr>
        <w:t xml:space="preserve"> особами на </w:t>
      </w:r>
      <w:proofErr w:type="spellStart"/>
      <w:r w:rsidRPr="00B21F27">
        <w:rPr>
          <w:rFonts w:ascii="Times New Roman" w:hAnsi="Times New Roman" w:cs="Times New Roman"/>
          <w:sz w:val="28"/>
          <w:szCs w:val="28"/>
          <w:lang w:val="ru-RU"/>
        </w:rPr>
        <w:t>всій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території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України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Його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здійснюють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центральні</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місцеві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органи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виконавчої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влади</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органи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місцевого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самоврядування</w:t>
      </w:r>
      <w:proofErr w:type="spellEnd"/>
      <w:r w:rsidRPr="00B21F27">
        <w:rPr>
          <w:rFonts w:ascii="Times New Roman" w:hAnsi="Times New Roman" w:cs="Times New Roman"/>
          <w:sz w:val="28"/>
          <w:szCs w:val="28"/>
          <w:lang w:val="ru-RU"/>
        </w:rPr>
        <w:t>.</w:t>
      </w:r>
    </w:p>
    <w:p w14:paraId="7A38AD57" w14:textId="77777777" w:rsidR="009F5E34" w:rsidRPr="00B21F27" w:rsidRDefault="009F5E34" w:rsidP="009F5E34">
      <w:pPr>
        <w:ind w:left="0" w:firstLine="708"/>
        <w:rPr>
          <w:rFonts w:ascii="Times New Roman" w:hAnsi="Times New Roman" w:cs="Times New Roman"/>
          <w:sz w:val="28"/>
          <w:szCs w:val="28"/>
          <w:lang w:val="ru-RU"/>
        </w:rPr>
      </w:pPr>
      <w:proofErr w:type="spellStart"/>
      <w:r w:rsidRPr="00B21F27">
        <w:rPr>
          <w:rFonts w:ascii="Times New Roman" w:hAnsi="Times New Roman" w:cs="Times New Roman"/>
          <w:b/>
          <w:sz w:val="28"/>
          <w:szCs w:val="28"/>
          <w:lang w:val="ru-RU"/>
        </w:rPr>
        <w:t>Відомчий</w:t>
      </w:r>
      <w:proofErr w:type="spellEnd"/>
      <w:r w:rsidRPr="00B21F27">
        <w:rPr>
          <w:rFonts w:ascii="Times New Roman" w:hAnsi="Times New Roman" w:cs="Times New Roman"/>
          <w:b/>
          <w:sz w:val="28"/>
          <w:szCs w:val="28"/>
          <w:lang w:val="ru-RU"/>
        </w:rPr>
        <w:t xml:space="preserve"> контроль </w:t>
      </w:r>
      <w:proofErr w:type="spellStart"/>
      <w:r w:rsidRPr="00B21F27">
        <w:rPr>
          <w:rFonts w:ascii="Times New Roman" w:hAnsi="Times New Roman" w:cs="Times New Roman"/>
          <w:b/>
          <w:sz w:val="28"/>
          <w:szCs w:val="28"/>
          <w:lang w:val="ru-RU"/>
        </w:rPr>
        <w:t>здійснюється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міністерствами</w:t>
      </w:r>
      <w:proofErr w:type="spellEnd"/>
      <w:r w:rsidRPr="00B21F27">
        <w:rPr>
          <w:rFonts w:ascii="Times New Roman" w:hAnsi="Times New Roman" w:cs="Times New Roman"/>
          <w:sz w:val="28"/>
          <w:szCs w:val="28"/>
          <w:lang w:val="ru-RU"/>
        </w:rPr>
        <w:t xml:space="preserve"> і </w:t>
      </w:r>
      <w:proofErr w:type="spellStart"/>
      <w:r w:rsidRPr="00B21F27">
        <w:rPr>
          <w:rFonts w:ascii="Times New Roman" w:hAnsi="Times New Roman" w:cs="Times New Roman"/>
          <w:sz w:val="28"/>
          <w:szCs w:val="28"/>
          <w:lang w:val="ru-RU"/>
        </w:rPr>
        <w:t>державними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комітетами</w:t>
      </w:r>
      <w:proofErr w:type="spellEnd"/>
      <w:r w:rsidRPr="00B21F27">
        <w:rPr>
          <w:rFonts w:ascii="Times New Roman" w:hAnsi="Times New Roman" w:cs="Times New Roman"/>
          <w:sz w:val="28"/>
          <w:szCs w:val="28"/>
          <w:lang w:val="ru-RU"/>
        </w:rPr>
        <w:t xml:space="preserve"> за </w:t>
      </w:r>
      <w:proofErr w:type="spellStart"/>
      <w:r w:rsidRPr="00B21F27">
        <w:rPr>
          <w:rFonts w:ascii="Times New Roman" w:hAnsi="Times New Roman" w:cs="Times New Roman"/>
          <w:sz w:val="28"/>
          <w:szCs w:val="28"/>
          <w:lang w:val="ru-RU"/>
        </w:rPr>
        <w:t>додержанням</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вимог</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w:t>
      </w:r>
      <w:r>
        <w:rPr>
          <w:rFonts w:ascii="Times New Roman" w:hAnsi="Times New Roman" w:cs="Times New Roman"/>
          <w:sz w:val="28"/>
          <w:szCs w:val="28"/>
          <w:lang w:val="ru-RU"/>
        </w:rPr>
        <w:t>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підпо</w:t>
      </w:r>
      <w:r w:rsidRPr="00B21F27">
        <w:rPr>
          <w:rFonts w:ascii="Times New Roman" w:hAnsi="Times New Roman" w:cs="Times New Roman"/>
          <w:sz w:val="28"/>
          <w:szCs w:val="28"/>
          <w:lang w:val="ru-RU"/>
        </w:rPr>
        <w:t>рядкованими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їм</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підприємствами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установами</w:t>
      </w:r>
      <w:proofErr w:type="spellEnd"/>
      <w:r w:rsidRPr="00B21F27">
        <w:rPr>
          <w:rFonts w:ascii="Times New Roman" w:hAnsi="Times New Roman" w:cs="Times New Roman"/>
          <w:sz w:val="28"/>
          <w:szCs w:val="28"/>
          <w:lang w:val="ru-RU"/>
        </w:rPr>
        <w:t xml:space="preserve"> й </w:t>
      </w:r>
      <w:proofErr w:type="spellStart"/>
      <w:r w:rsidRPr="00B21F27">
        <w:rPr>
          <w:rFonts w:ascii="Times New Roman" w:hAnsi="Times New Roman" w:cs="Times New Roman"/>
          <w:sz w:val="28"/>
          <w:szCs w:val="28"/>
          <w:lang w:val="ru-RU"/>
        </w:rPr>
        <w:t>організаціями</w:t>
      </w:r>
      <w:proofErr w:type="spellEnd"/>
      <w:r w:rsidRPr="00B21F27">
        <w:rPr>
          <w:rFonts w:ascii="Times New Roman" w:hAnsi="Times New Roman" w:cs="Times New Roman"/>
          <w:sz w:val="28"/>
          <w:szCs w:val="28"/>
          <w:lang w:val="ru-RU"/>
        </w:rPr>
        <w:t>.</w:t>
      </w:r>
    </w:p>
    <w:p w14:paraId="6B5ED8D7" w14:textId="77777777" w:rsidR="009F5E34" w:rsidRPr="006A3BD4" w:rsidRDefault="009F5E34" w:rsidP="009F5E34">
      <w:pPr>
        <w:ind w:left="0" w:firstLine="708"/>
        <w:rPr>
          <w:rFonts w:ascii="Times New Roman" w:hAnsi="Times New Roman" w:cs="Times New Roman"/>
          <w:sz w:val="28"/>
          <w:szCs w:val="28"/>
          <w:lang w:val="ru-RU"/>
        </w:rPr>
      </w:pPr>
      <w:proofErr w:type="spellStart"/>
      <w:r w:rsidRPr="00B21F27">
        <w:rPr>
          <w:rFonts w:ascii="Times New Roman" w:hAnsi="Times New Roman" w:cs="Times New Roman"/>
          <w:sz w:val="28"/>
          <w:szCs w:val="28"/>
          <w:lang w:val="ru-RU"/>
        </w:rPr>
        <w:t>Здійснення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виробничого</w:t>
      </w:r>
      <w:proofErr w:type="spellEnd"/>
      <w:r w:rsidRPr="00B21F27">
        <w:rPr>
          <w:rFonts w:ascii="Times New Roman" w:hAnsi="Times New Roman" w:cs="Times New Roman"/>
          <w:sz w:val="28"/>
          <w:szCs w:val="28"/>
          <w:lang w:val="ru-RU"/>
        </w:rPr>
        <w:t xml:space="preserve"> контролю</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покладається</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спеціальні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w:t>
      </w:r>
      <w:r w:rsidRPr="00B21F27">
        <w:rPr>
          <w:rFonts w:ascii="Times New Roman" w:hAnsi="Times New Roman" w:cs="Times New Roman"/>
          <w:sz w:val="28"/>
          <w:szCs w:val="28"/>
          <w:lang w:val="ru-RU"/>
        </w:rPr>
        <w:t>розділи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відділи</w:t>
      </w:r>
      <w:proofErr w:type="spellEnd"/>
      <w:r w:rsidRPr="00B21F27">
        <w:rPr>
          <w:rFonts w:ascii="Times New Roman" w:hAnsi="Times New Roman" w:cs="Times New Roman"/>
          <w:sz w:val="28"/>
          <w:szCs w:val="28"/>
          <w:lang w:val="ru-RU"/>
        </w:rPr>
        <w:t xml:space="preserve"> по </w:t>
      </w:r>
      <w:proofErr w:type="spellStart"/>
      <w:r w:rsidRPr="00B21F27">
        <w:rPr>
          <w:rFonts w:ascii="Times New Roman" w:hAnsi="Times New Roman" w:cs="Times New Roman"/>
          <w:sz w:val="28"/>
          <w:szCs w:val="28"/>
          <w:lang w:val="ru-RU"/>
        </w:rPr>
        <w:t>охороні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природи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природоохоронні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лабораторії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що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функціонують</w:t>
      </w:r>
      <w:proofErr w:type="spellEnd"/>
      <w:r w:rsidRPr="00B21F27">
        <w:rPr>
          <w:rFonts w:ascii="Times New Roman" w:hAnsi="Times New Roman" w:cs="Times New Roman"/>
          <w:sz w:val="28"/>
          <w:szCs w:val="28"/>
          <w:lang w:val="ru-RU"/>
        </w:rPr>
        <w:t xml:space="preserve"> на </w:t>
      </w:r>
      <w:proofErr w:type="spellStart"/>
      <w:r w:rsidRPr="00B21F27">
        <w:rPr>
          <w:rFonts w:ascii="Times New Roman" w:hAnsi="Times New Roman" w:cs="Times New Roman"/>
          <w:sz w:val="28"/>
          <w:szCs w:val="28"/>
          <w:lang w:val="ru-RU"/>
        </w:rPr>
        <w:t>відповідних</w:t>
      </w:r>
      <w:proofErr w:type="spellEnd"/>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промислових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підприєм</w:t>
      </w:r>
      <w:r w:rsidRPr="006A3BD4">
        <w:rPr>
          <w:rFonts w:ascii="Times New Roman" w:hAnsi="Times New Roman" w:cs="Times New Roman"/>
          <w:sz w:val="28"/>
          <w:szCs w:val="28"/>
          <w:lang w:val="ru-RU"/>
        </w:rPr>
        <w:t>ствах</w:t>
      </w:r>
      <w:proofErr w:type="spellEnd"/>
      <w:r w:rsidRPr="006A3BD4">
        <w:rPr>
          <w:rFonts w:ascii="Times New Roman" w:hAnsi="Times New Roman" w:cs="Times New Roman"/>
          <w:sz w:val="28"/>
          <w:szCs w:val="28"/>
          <w:lang w:val="ru-RU"/>
        </w:rPr>
        <w:t>.</w:t>
      </w:r>
    </w:p>
    <w:p w14:paraId="30B1A239" w14:textId="5512A4A6" w:rsidR="009F5E34" w:rsidRPr="00B21F27" w:rsidRDefault="009F5E34" w:rsidP="009F5E34">
      <w:pPr>
        <w:ind w:left="0" w:firstLine="708"/>
        <w:rPr>
          <w:rFonts w:ascii="Times New Roman" w:hAnsi="Times New Roman" w:cs="Times New Roman"/>
          <w:sz w:val="28"/>
          <w:szCs w:val="28"/>
          <w:lang w:val="ru-RU"/>
        </w:rPr>
      </w:pPr>
      <w:proofErr w:type="spellStart"/>
      <w:r w:rsidRPr="00B21F27">
        <w:rPr>
          <w:rFonts w:ascii="Times New Roman" w:hAnsi="Times New Roman" w:cs="Times New Roman"/>
          <w:b/>
          <w:sz w:val="28"/>
          <w:szCs w:val="28"/>
          <w:lang w:val="ru-RU"/>
        </w:rPr>
        <w:t>Громадський</w:t>
      </w:r>
      <w:proofErr w:type="spellEnd"/>
      <w:r w:rsidRPr="00B21F27">
        <w:rPr>
          <w:rFonts w:ascii="Times New Roman" w:hAnsi="Times New Roman" w:cs="Times New Roman"/>
          <w:b/>
          <w:sz w:val="28"/>
          <w:szCs w:val="28"/>
          <w:lang w:val="ru-RU"/>
        </w:rPr>
        <w:t xml:space="preserve"> </w:t>
      </w:r>
      <w:proofErr w:type="spellStart"/>
      <w:r w:rsidRPr="00B21F27">
        <w:rPr>
          <w:rFonts w:ascii="Times New Roman" w:hAnsi="Times New Roman" w:cs="Times New Roman"/>
          <w:b/>
          <w:sz w:val="28"/>
          <w:szCs w:val="28"/>
          <w:lang w:val="ru-RU"/>
        </w:rPr>
        <w:t>екологічний</w:t>
      </w:r>
      <w:proofErr w:type="spellEnd"/>
      <w:r w:rsidRPr="00B21F27">
        <w:rPr>
          <w:rFonts w:ascii="Times New Roman" w:hAnsi="Times New Roman" w:cs="Times New Roman"/>
          <w:b/>
          <w:sz w:val="28"/>
          <w:szCs w:val="28"/>
          <w:lang w:val="ru-RU"/>
        </w:rPr>
        <w:t xml:space="preserve"> контроль</w:t>
      </w:r>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відповідно</w:t>
      </w:r>
      <w:proofErr w:type="spellEnd"/>
      <w:r w:rsidRPr="00B21F27">
        <w:rPr>
          <w:rFonts w:ascii="Times New Roman" w:hAnsi="Times New Roman" w:cs="Times New Roman"/>
          <w:sz w:val="28"/>
          <w:szCs w:val="28"/>
          <w:lang w:val="ru-RU"/>
        </w:rPr>
        <w:t xml:space="preserve"> до ст. 36 Закону </w:t>
      </w:r>
      <w:proofErr w:type="spellStart"/>
      <w:r w:rsidRPr="00B21F27">
        <w:rPr>
          <w:rFonts w:ascii="Times New Roman" w:hAnsi="Times New Roman" w:cs="Times New Roman"/>
          <w:sz w:val="28"/>
          <w:szCs w:val="28"/>
          <w:lang w:val="ru-RU"/>
        </w:rPr>
        <w:t>України</w:t>
      </w:r>
      <w:proofErr w:type="spellEnd"/>
      <w:r w:rsidRPr="00B21F27">
        <w:rPr>
          <w:rFonts w:ascii="Times New Roman" w:hAnsi="Times New Roman" w:cs="Times New Roman"/>
          <w:sz w:val="28"/>
          <w:szCs w:val="28"/>
          <w:lang w:val="ru-RU"/>
        </w:rPr>
        <w:t xml:space="preserve"> «Про </w:t>
      </w:r>
      <w:proofErr w:type="spellStart"/>
      <w:r w:rsidRPr="00B21F27">
        <w:rPr>
          <w:rFonts w:ascii="Times New Roman" w:hAnsi="Times New Roman" w:cs="Times New Roman"/>
          <w:sz w:val="28"/>
          <w:szCs w:val="28"/>
          <w:lang w:val="ru-RU"/>
        </w:rPr>
        <w:t>охорону</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навколишнь</w:t>
      </w:r>
      <w:r>
        <w:rPr>
          <w:rFonts w:ascii="Times New Roman" w:hAnsi="Times New Roman" w:cs="Times New Roman"/>
          <w:sz w:val="28"/>
          <w:szCs w:val="28"/>
          <w:lang w:val="ru-RU"/>
        </w:rPr>
        <w:t>ого</w:t>
      </w:r>
      <w:proofErr w:type="spellEnd"/>
      <w:r>
        <w:rPr>
          <w:rFonts w:ascii="Times New Roman" w:hAnsi="Times New Roman" w:cs="Times New Roman"/>
          <w:sz w:val="28"/>
          <w:szCs w:val="28"/>
          <w:lang w:val="ru-RU"/>
        </w:rPr>
        <w:t xml:space="preserve"> природного </w:t>
      </w:r>
      <w:proofErr w:type="spellStart"/>
      <w:r>
        <w:rPr>
          <w:rFonts w:ascii="Times New Roman" w:hAnsi="Times New Roman" w:cs="Times New Roman"/>
          <w:sz w:val="28"/>
          <w:szCs w:val="28"/>
          <w:lang w:val="ru-RU"/>
        </w:rPr>
        <w:t>середовища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w:t>
      </w:r>
      <w:r w:rsidRPr="00B21F27">
        <w:rPr>
          <w:rFonts w:ascii="Times New Roman" w:hAnsi="Times New Roman" w:cs="Times New Roman"/>
          <w:sz w:val="28"/>
          <w:szCs w:val="28"/>
          <w:lang w:val="ru-RU"/>
        </w:rPr>
        <w:t>снюється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громадськими</w:t>
      </w:r>
      <w:proofErr w:type="spellEnd"/>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організаціями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відповіні</w:t>
      </w:r>
      <w:proofErr w:type="spellEnd"/>
      <w:r>
        <w:rPr>
          <w:rFonts w:ascii="Times New Roman" w:hAnsi="Times New Roman" w:cs="Times New Roman"/>
          <w:sz w:val="28"/>
          <w:szCs w:val="28"/>
          <w:lang w:val="ru-RU"/>
        </w:rPr>
        <w:t xml:space="preserve"> кадри та </w:t>
      </w:r>
      <w:proofErr w:type="spellStart"/>
      <w:r>
        <w:rPr>
          <w:rFonts w:ascii="Times New Roman" w:hAnsi="Times New Roman" w:cs="Times New Roman"/>
          <w:sz w:val="28"/>
          <w:szCs w:val="28"/>
          <w:lang w:val="ru-RU"/>
        </w:rPr>
        <w:t>оснащення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об'єднанням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громадян</w:t>
      </w:r>
      <w:proofErr w:type="spellEnd"/>
      <w:r>
        <w:rPr>
          <w:rFonts w:ascii="Times New Roman" w:hAnsi="Times New Roman" w:cs="Times New Roman"/>
          <w:sz w:val="28"/>
          <w:szCs w:val="28"/>
          <w:lang w:val="ru-RU"/>
        </w:rPr>
        <w:t xml:space="preserve">, в т. ч.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залученям</w:t>
      </w:r>
      <w:proofErr w:type="spellEnd"/>
      <w:r>
        <w:rPr>
          <w:rFonts w:ascii="Times New Roman" w:hAnsi="Times New Roman" w:cs="Times New Roman"/>
          <w:sz w:val="28"/>
          <w:szCs w:val="28"/>
          <w:lang w:val="ru-RU"/>
        </w:rPr>
        <w:t xml:space="preserve"> ними </w:t>
      </w:r>
      <w:proofErr w:type="spellStart"/>
      <w:r>
        <w:rPr>
          <w:rFonts w:ascii="Times New Roman" w:hAnsi="Times New Roman" w:cs="Times New Roman"/>
          <w:sz w:val="28"/>
          <w:szCs w:val="28"/>
          <w:lang w:val="ru-RU"/>
        </w:rPr>
        <w:t>науковців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w:t>
      </w:r>
      <w:r w:rsidRPr="00B21F27">
        <w:rPr>
          <w:rFonts w:ascii="Times New Roman" w:hAnsi="Times New Roman" w:cs="Times New Roman"/>
          <w:sz w:val="28"/>
          <w:szCs w:val="28"/>
          <w:lang w:val="ru-RU"/>
        </w:rPr>
        <w:t>кологічного</w:t>
      </w:r>
      <w:proofErr w:type="spellEnd"/>
      <w:r w:rsidRPr="00B21F27">
        <w:rPr>
          <w:rFonts w:ascii="Times New Roman" w:hAnsi="Times New Roman" w:cs="Times New Roman"/>
          <w:sz w:val="28"/>
          <w:szCs w:val="28"/>
          <w:lang w:val="ru-RU"/>
        </w:rPr>
        <w:t xml:space="preserve"> контрол</w:t>
      </w:r>
      <w:r>
        <w:rPr>
          <w:rFonts w:ascii="Times New Roman" w:hAnsi="Times New Roman" w:cs="Times New Roman"/>
          <w:sz w:val="28"/>
          <w:szCs w:val="28"/>
          <w:lang w:val="ru-RU"/>
        </w:rPr>
        <w:t xml:space="preserve">ь </w:t>
      </w:r>
      <w:proofErr w:type="spellStart"/>
      <w:r>
        <w:rPr>
          <w:rFonts w:ascii="Times New Roman" w:hAnsi="Times New Roman" w:cs="Times New Roman"/>
          <w:sz w:val="28"/>
          <w:szCs w:val="28"/>
          <w:lang w:val="ru-RU"/>
        </w:rPr>
        <w:t>крім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цього</w:t>
      </w:r>
      <w:proofErr w:type="spellEnd"/>
      <w:r>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здійснюють</w:t>
      </w:r>
      <w:proofErr w:type="spellEnd"/>
      <w:r w:rsidRPr="00B21F27">
        <w:rPr>
          <w:rFonts w:ascii="Times New Roman" w:hAnsi="Times New Roman" w:cs="Times New Roman"/>
          <w:sz w:val="28"/>
          <w:szCs w:val="28"/>
          <w:lang w:val="ru-RU"/>
        </w:rPr>
        <w:t xml:space="preserve"> за </w:t>
      </w:r>
      <w:proofErr w:type="spellStart"/>
      <w:r w:rsidRPr="00B21F27">
        <w:rPr>
          <w:rFonts w:ascii="Times New Roman" w:hAnsi="Times New Roman" w:cs="Times New Roman"/>
          <w:sz w:val="28"/>
          <w:szCs w:val="28"/>
          <w:lang w:val="ru-RU"/>
        </w:rPr>
        <w:t>окремими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напрямками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громадські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мисливські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інспектори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громадські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інспектори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рибоохорони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w:t>
      </w:r>
    </w:p>
    <w:p w14:paraId="29A930C3" w14:textId="7E75B907" w:rsidR="009F5E34" w:rsidRPr="00B547C0" w:rsidRDefault="009F5E34" w:rsidP="009F5E34">
      <w:pPr>
        <w:ind w:left="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2F3FA2">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3. </w:t>
      </w:r>
      <w:proofErr w:type="spellStart"/>
      <w:r w:rsidRPr="00B547C0">
        <w:rPr>
          <w:rFonts w:ascii="Times New Roman" w:hAnsi="Times New Roman" w:cs="Times New Roman"/>
          <w:b/>
          <w:sz w:val="28"/>
          <w:szCs w:val="28"/>
          <w:lang w:val="ru-RU"/>
        </w:rPr>
        <w:t>Екологічна</w:t>
      </w:r>
      <w:proofErr w:type="spellEnd"/>
      <w:r w:rsidRPr="00B547C0">
        <w:rPr>
          <w:rFonts w:ascii="Times New Roman" w:hAnsi="Times New Roman" w:cs="Times New Roman"/>
          <w:b/>
          <w:sz w:val="28"/>
          <w:szCs w:val="28"/>
          <w:lang w:val="ru-RU"/>
        </w:rPr>
        <w:t xml:space="preserve"> </w:t>
      </w:r>
      <w:proofErr w:type="spellStart"/>
      <w:r w:rsidRPr="00B547C0">
        <w:rPr>
          <w:rFonts w:ascii="Times New Roman" w:hAnsi="Times New Roman" w:cs="Times New Roman"/>
          <w:b/>
          <w:sz w:val="28"/>
          <w:szCs w:val="28"/>
          <w:lang w:val="ru-RU"/>
        </w:rPr>
        <w:t>експертиза</w:t>
      </w:r>
      <w:proofErr w:type="spellEnd"/>
      <w:r w:rsidRPr="00B547C0">
        <w:rPr>
          <w:rFonts w:ascii="Times New Roman" w:hAnsi="Times New Roman" w:cs="Times New Roman"/>
          <w:sz w:val="28"/>
          <w:szCs w:val="28"/>
          <w:lang w:val="ru-RU"/>
        </w:rPr>
        <w:t xml:space="preserve"> - </w:t>
      </w:r>
      <w:proofErr w:type="spellStart"/>
      <w:r w:rsidRPr="00B547C0">
        <w:rPr>
          <w:rFonts w:ascii="Times New Roman" w:hAnsi="Times New Roman" w:cs="Times New Roman"/>
          <w:sz w:val="28"/>
          <w:szCs w:val="28"/>
          <w:lang w:val="ru-RU"/>
        </w:rPr>
        <w:t>це</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діяльність</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уповноважених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державних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органів</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виконавчої</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влади</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еколого-експертних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формувань</w:t>
      </w:r>
      <w:proofErr w:type="spellEnd"/>
      <w:r w:rsidRPr="00B547C0">
        <w:rPr>
          <w:rFonts w:ascii="Times New Roman" w:hAnsi="Times New Roman" w:cs="Times New Roman"/>
          <w:sz w:val="28"/>
          <w:szCs w:val="28"/>
          <w:lang w:val="ru-RU"/>
        </w:rPr>
        <w:t xml:space="preserve"> та </w:t>
      </w:r>
      <w:proofErr w:type="spellStart"/>
      <w:r w:rsidRPr="00B547C0">
        <w:rPr>
          <w:rFonts w:ascii="Times New Roman" w:hAnsi="Times New Roman" w:cs="Times New Roman"/>
          <w:sz w:val="28"/>
          <w:szCs w:val="28"/>
          <w:lang w:val="ru-RU"/>
        </w:rPr>
        <w:t>об’єднань</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громадян</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що</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ґрунтується</w:t>
      </w:r>
      <w:proofErr w:type="spellEnd"/>
      <w:r w:rsidRPr="00B547C0">
        <w:rPr>
          <w:rFonts w:ascii="Times New Roman" w:hAnsi="Times New Roman" w:cs="Times New Roman"/>
          <w:sz w:val="28"/>
          <w:szCs w:val="28"/>
          <w:lang w:val="ru-RU"/>
        </w:rPr>
        <w:t xml:space="preserve"> на </w:t>
      </w:r>
      <w:proofErr w:type="spellStart"/>
      <w:r w:rsidRPr="00B547C0">
        <w:rPr>
          <w:rFonts w:ascii="Times New Roman" w:hAnsi="Times New Roman" w:cs="Times New Roman"/>
          <w:sz w:val="28"/>
          <w:szCs w:val="28"/>
          <w:lang w:val="ru-RU"/>
        </w:rPr>
        <w:t>міжгалузевому</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екологічному</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дослідженні</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аналізі</w:t>
      </w:r>
      <w:proofErr w:type="spellEnd"/>
      <w:r w:rsidRPr="00B547C0">
        <w:rPr>
          <w:rFonts w:ascii="Times New Roman" w:hAnsi="Times New Roman" w:cs="Times New Roman"/>
          <w:sz w:val="28"/>
          <w:szCs w:val="28"/>
          <w:lang w:val="ru-RU"/>
        </w:rPr>
        <w:t xml:space="preserve"> та </w:t>
      </w:r>
      <w:proofErr w:type="spellStart"/>
      <w:r w:rsidRPr="00B547C0">
        <w:rPr>
          <w:rFonts w:ascii="Times New Roman" w:hAnsi="Times New Roman" w:cs="Times New Roman"/>
          <w:sz w:val="28"/>
          <w:szCs w:val="28"/>
          <w:lang w:val="ru-RU"/>
        </w:rPr>
        <w:t>оцінці</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передпроектних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проектних</w:t>
      </w:r>
      <w:proofErr w:type="spellEnd"/>
      <w:r w:rsidRPr="00B547C0">
        <w:rPr>
          <w:rFonts w:ascii="Times New Roman" w:hAnsi="Times New Roman" w:cs="Times New Roman"/>
          <w:sz w:val="28"/>
          <w:szCs w:val="28"/>
          <w:lang w:val="ru-RU"/>
        </w:rPr>
        <w:t xml:space="preserve"> та </w:t>
      </w:r>
      <w:proofErr w:type="spellStart"/>
      <w:r w:rsidRPr="00B547C0">
        <w:rPr>
          <w:rFonts w:ascii="Times New Roman" w:hAnsi="Times New Roman" w:cs="Times New Roman"/>
          <w:sz w:val="28"/>
          <w:szCs w:val="28"/>
          <w:lang w:val="ru-RU"/>
        </w:rPr>
        <w:t>інших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матеріалів</w:t>
      </w:r>
      <w:proofErr w:type="spellEnd"/>
      <w:r w:rsidRPr="00B547C0">
        <w:rPr>
          <w:rFonts w:ascii="Times New Roman" w:hAnsi="Times New Roman" w:cs="Times New Roman"/>
          <w:sz w:val="28"/>
          <w:szCs w:val="28"/>
          <w:lang w:val="ru-RU"/>
        </w:rPr>
        <w:t xml:space="preserve"> і </w:t>
      </w:r>
      <w:proofErr w:type="spellStart"/>
      <w:r w:rsidRPr="00B547C0">
        <w:rPr>
          <w:rFonts w:ascii="Times New Roman" w:hAnsi="Times New Roman" w:cs="Times New Roman"/>
          <w:sz w:val="28"/>
          <w:szCs w:val="28"/>
          <w:lang w:val="ru-RU"/>
        </w:rPr>
        <w:t>об’єктів</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реалізація</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чи</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дія</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яких</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може</w:t>
      </w:r>
      <w:proofErr w:type="spellEnd"/>
      <w:r w:rsidRPr="00B547C0">
        <w:rPr>
          <w:rFonts w:ascii="Times New Roman" w:hAnsi="Times New Roman" w:cs="Times New Roman"/>
          <w:sz w:val="28"/>
          <w:szCs w:val="28"/>
          <w:lang w:val="ru-RU"/>
        </w:rPr>
        <w:t xml:space="preserve"> негативно </w:t>
      </w:r>
      <w:proofErr w:type="spellStart"/>
      <w:r w:rsidRPr="00B547C0">
        <w:rPr>
          <w:rFonts w:ascii="Times New Roman" w:hAnsi="Times New Roman" w:cs="Times New Roman"/>
          <w:sz w:val="28"/>
          <w:szCs w:val="28"/>
          <w:lang w:val="ru-RU"/>
        </w:rPr>
        <w:t>впливати</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або</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впливає</w:t>
      </w:r>
      <w:proofErr w:type="spellEnd"/>
      <w:r w:rsidRPr="00B547C0">
        <w:rPr>
          <w:rFonts w:ascii="Times New Roman" w:hAnsi="Times New Roman" w:cs="Times New Roman"/>
          <w:sz w:val="28"/>
          <w:szCs w:val="28"/>
          <w:lang w:val="ru-RU"/>
        </w:rPr>
        <w:t xml:space="preserve"> на стан </w:t>
      </w:r>
      <w:proofErr w:type="spellStart"/>
      <w:r w:rsidRPr="00B547C0">
        <w:rPr>
          <w:rFonts w:ascii="Times New Roman" w:hAnsi="Times New Roman" w:cs="Times New Roman"/>
          <w:sz w:val="28"/>
          <w:szCs w:val="28"/>
          <w:lang w:val="ru-RU"/>
        </w:rPr>
        <w:t>навколишнього</w:t>
      </w:r>
      <w:proofErr w:type="spellEnd"/>
      <w:r w:rsidRPr="00B547C0">
        <w:rPr>
          <w:rFonts w:ascii="Times New Roman" w:hAnsi="Times New Roman" w:cs="Times New Roman"/>
          <w:sz w:val="28"/>
          <w:szCs w:val="28"/>
          <w:lang w:val="ru-RU"/>
        </w:rPr>
        <w:t xml:space="preserve"> природного </w:t>
      </w:r>
      <w:proofErr w:type="spellStart"/>
      <w:r w:rsidRPr="00B547C0">
        <w:rPr>
          <w:rFonts w:ascii="Times New Roman" w:hAnsi="Times New Roman" w:cs="Times New Roman"/>
          <w:sz w:val="28"/>
          <w:szCs w:val="28"/>
          <w:lang w:val="ru-RU"/>
        </w:rPr>
        <w:t>середовища</w:t>
      </w:r>
      <w:proofErr w:type="spellEnd"/>
      <w:r w:rsidRPr="00B547C0">
        <w:rPr>
          <w:rFonts w:ascii="Times New Roman" w:hAnsi="Times New Roman" w:cs="Times New Roman"/>
          <w:sz w:val="28"/>
          <w:szCs w:val="28"/>
          <w:lang w:val="ru-RU"/>
        </w:rPr>
        <w:t xml:space="preserve"> та здоров’ я людей, </w:t>
      </w:r>
      <w:proofErr w:type="spellStart"/>
      <w:r w:rsidRPr="00B547C0">
        <w:rPr>
          <w:rFonts w:ascii="Times New Roman" w:hAnsi="Times New Roman" w:cs="Times New Roman"/>
          <w:sz w:val="28"/>
          <w:szCs w:val="28"/>
          <w:lang w:val="ru-RU"/>
        </w:rPr>
        <w:t>спрямована</w:t>
      </w:r>
      <w:proofErr w:type="spellEnd"/>
      <w:r w:rsidRPr="00B547C0">
        <w:rPr>
          <w:rFonts w:ascii="Times New Roman" w:hAnsi="Times New Roman" w:cs="Times New Roman"/>
          <w:sz w:val="28"/>
          <w:szCs w:val="28"/>
          <w:lang w:val="ru-RU"/>
        </w:rPr>
        <w:t xml:space="preserve"> на </w:t>
      </w:r>
      <w:proofErr w:type="spellStart"/>
      <w:r w:rsidRPr="00B547C0">
        <w:rPr>
          <w:rFonts w:ascii="Times New Roman" w:hAnsi="Times New Roman" w:cs="Times New Roman"/>
          <w:sz w:val="28"/>
          <w:szCs w:val="28"/>
          <w:lang w:val="ru-RU"/>
        </w:rPr>
        <w:t>підготовку</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висновків</w:t>
      </w:r>
      <w:proofErr w:type="spellEnd"/>
      <w:r w:rsidRPr="00B547C0">
        <w:rPr>
          <w:rFonts w:ascii="Times New Roman" w:hAnsi="Times New Roman" w:cs="Times New Roman"/>
          <w:sz w:val="28"/>
          <w:szCs w:val="28"/>
          <w:lang w:val="ru-RU"/>
        </w:rPr>
        <w:t xml:space="preserve"> про </w:t>
      </w:r>
      <w:proofErr w:type="spellStart"/>
      <w:r w:rsidRPr="00B547C0">
        <w:rPr>
          <w:rFonts w:ascii="Times New Roman" w:hAnsi="Times New Roman" w:cs="Times New Roman"/>
          <w:sz w:val="28"/>
          <w:szCs w:val="28"/>
          <w:lang w:val="ru-RU"/>
        </w:rPr>
        <w:t>відповідність</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запланованої</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чи</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здійснюваної</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діяльності</w:t>
      </w:r>
      <w:proofErr w:type="spellEnd"/>
      <w:r w:rsidRPr="00B547C0">
        <w:rPr>
          <w:rFonts w:ascii="Times New Roman" w:hAnsi="Times New Roman" w:cs="Times New Roman"/>
          <w:sz w:val="28"/>
          <w:szCs w:val="28"/>
          <w:lang w:val="ru-RU"/>
        </w:rPr>
        <w:t xml:space="preserve"> нормам і </w:t>
      </w:r>
      <w:proofErr w:type="spellStart"/>
      <w:r w:rsidRPr="00B547C0">
        <w:rPr>
          <w:rFonts w:ascii="Times New Roman" w:hAnsi="Times New Roman" w:cs="Times New Roman"/>
          <w:sz w:val="28"/>
          <w:szCs w:val="28"/>
          <w:lang w:val="ru-RU"/>
        </w:rPr>
        <w:t>вимогам</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екологічного</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законодавства</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забезпечення</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екологічної</w:t>
      </w:r>
      <w:proofErr w:type="spellEnd"/>
      <w:r w:rsidRPr="00B547C0">
        <w:rPr>
          <w:rFonts w:ascii="Times New Roman" w:hAnsi="Times New Roman" w:cs="Times New Roman"/>
          <w:sz w:val="28"/>
          <w:szCs w:val="28"/>
          <w:lang w:val="ru-RU"/>
        </w:rPr>
        <w:t xml:space="preserve"> </w:t>
      </w:r>
      <w:proofErr w:type="spellStart"/>
      <w:r w:rsidRPr="00B547C0">
        <w:rPr>
          <w:rFonts w:ascii="Times New Roman" w:hAnsi="Times New Roman" w:cs="Times New Roman"/>
          <w:sz w:val="28"/>
          <w:szCs w:val="28"/>
          <w:lang w:val="ru-RU"/>
        </w:rPr>
        <w:t>безпеки</w:t>
      </w:r>
      <w:proofErr w:type="spellEnd"/>
      <w:r w:rsidRPr="00B547C0">
        <w:rPr>
          <w:rFonts w:ascii="Times New Roman" w:hAnsi="Times New Roman" w:cs="Times New Roman"/>
          <w:sz w:val="28"/>
          <w:szCs w:val="28"/>
          <w:lang w:val="ru-RU"/>
        </w:rPr>
        <w:t>.</w:t>
      </w:r>
    </w:p>
    <w:p w14:paraId="5AC06A53" w14:textId="3C8E8834" w:rsidR="009F5E34" w:rsidRPr="008E6309"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AE2AB9">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Об’єктами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експертизи</w:t>
      </w:r>
      <w:proofErr w:type="spellEnd"/>
      <w:r w:rsidRPr="00B21F27">
        <w:rPr>
          <w:rFonts w:ascii="Times New Roman" w:hAnsi="Times New Roman" w:cs="Times New Roman"/>
          <w:sz w:val="28"/>
          <w:szCs w:val="28"/>
          <w:lang w:val="ru-RU"/>
        </w:rPr>
        <w:t xml:space="preserve"> є </w:t>
      </w:r>
      <w:proofErr w:type="spellStart"/>
      <w:r w:rsidRPr="00B21F27">
        <w:rPr>
          <w:rFonts w:ascii="Times New Roman" w:hAnsi="Times New Roman" w:cs="Times New Roman"/>
          <w:sz w:val="28"/>
          <w:szCs w:val="28"/>
          <w:lang w:val="ru-RU"/>
        </w:rPr>
        <w:t>проекти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законодавчих</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інших</w:t>
      </w:r>
      <w:proofErr w:type="spellEnd"/>
      <w:r w:rsidRPr="00B21F27">
        <w:rPr>
          <w:rFonts w:ascii="Times New Roman" w:hAnsi="Times New Roman" w:cs="Times New Roman"/>
          <w:sz w:val="28"/>
          <w:szCs w:val="28"/>
          <w:lang w:val="ru-RU"/>
        </w:rPr>
        <w:t xml:space="preserve"> нормативно-</w:t>
      </w:r>
      <w:proofErr w:type="spellStart"/>
      <w:r w:rsidRPr="00B21F27">
        <w:rPr>
          <w:rFonts w:ascii="Times New Roman" w:hAnsi="Times New Roman" w:cs="Times New Roman"/>
          <w:sz w:val="28"/>
          <w:szCs w:val="28"/>
          <w:lang w:val="ru-RU"/>
        </w:rPr>
        <w:t>правових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актів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передпроектні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проектні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матеріали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документація</w:t>
      </w:r>
      <w:proofErr w:type="spellEnd"/>
      <w:r w:rsidRPr="00B21F27">
        <w:rPr>
          <w:rFonts w:ascii="Times New Roman" w:hAnsi="Times New Roman" w:cs="Times New Roman"/>
          <w:sz w:val="28"/>
          <w:szCs w:val="28"/>
          <w:lang w:val="ru-RU"/>
        </w:rPr>
        <w:t xml:space="preserve"> по </w:t>
      </w:r>
      <w:proofErr w:type="spellStart"/>
      <w:r w:rsidRPr="00B21F27">
        <w:rPr>
          <w:rFonts w:ascii="Times New Roman" w:hAnsi="Times New Roman" w:cs="Times New Roman"/>
          <w:sz w:val="28"/>
          <w:szCs w:val="28"/>
          <w:lang w:val="ru-RU"/>
        </w:rPr>
        <w:t>створенню</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нової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технік</w:t>
      </w:r>
      <w:r>
        <w:rPr>
          <w:rFonts w:ascii="Times New Roman" w:hAnsi="Times New Roman" w:cs="Times New Roman"/>
          <w:sz w:val="28"/>
          <w:szCs w:val="28"/>
          <w:lang w:val="ru-RU"/>
        </w:rPr>
        <w:t>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речо</w:t>
      </w:r>
      <w:r w:rsidRPr="00B21F27">
        <w:rPr>
          <w:rFonts w:ascii="Times New Roman" w:hAnsi="Times New Roman" w:cs="Times New Roman"/>
          <w:sz w:val="28"/>
          <w:szCs w:val="28"/>
          <w:lang w:val="ru-RU"/>
        </w:rPr>
        <w:t>вин</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господарські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рішення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продукція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системи</w:t>
      </w:r>
      <w:proofErr w:type="spellEnd"/>
      <w:r w:rsidRPr="00B21F27">
        <w:rPr>
          <w:rFonts w:ascii="Times New Roman" w:hAnsi="Times New Roman" w:cs="Times New Roman"/>
          <w:sz w:val="28"/>
          <w:szCs w:val="28"/>
          <w:lang w:val="ru-RU"/>
        </w:rPr>
        <w:t xml:space="preserve"> й </w:t>
      </w:r>
      <w:proofErr w:type="spellStart"/>
      <w:r w:rsidRPr="00B21F27">
        <w:rPr>
          <w:rFonts w:ascii="Times New Roman" w:hAnsi="Times New Roman" w:cs="Times New Roman"/>
          <w:sz w:val="28"/>
          <w:szCs w:val="28"/>
          <w:lang w:val="ru-RU"/>
        </w:rPr>
        <w:t>об’єкти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реалізація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яких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може</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призвести</w:t>
      </w:r>
      <w:proofErr w:type="spellEnd"/>
      <w:r w:rsidRPr="00B21F27">
        <w:rPr>
          <w:rFonts w:ascii="Times New Roman" w:hAnsi="Times New Roman" w:cs="Times New Roman"/>
          <w:sz w:val="28"/>
          <w:szCs w:val="28"/>
          <w:lang w:val="ru-RU"/>
        </w:rPr>
        <w:t xml:space="preserve"> до </w:t>
      </w:r>
      <w:proofErr w:type="spellStart"/>
      <w:r w:rsidRPr="00B21F27">
        <w:rPr>
          <w:rFonts w:ascii="Times New Roman" w:hAnsi="Times New Roman" w:cs="Times New Roman"/>
          <w:sz w:val="28"/>
          <w:szCs w:val="28"/>
          <w:lang w:val="ru-RU"/>
        </w:rPr>
        <w:t>порушення</w:t>
      </w:r>
      <w:proofErr w:type="spellEnd"/>
      <w:r>
        <w:rPr>
          <w:rFonts w:ascii="Times New Roman" w:hAnsi="Times New Roman" w:cs="Times New Roman"/>
          <w:sz w:val="28"/>
          <w:szCs w:val="28"/>
          <w:lang w:val="ru-RU"/>
        </w:rPr>
        <w:t xml:space="preserve"> норм </w:t>
      </w:r>
      <w:proofErr w:type="spellStart"/>
      <w:r>
        <w:rPr>
          <w:rFonts w:ascii="Times New Roman" w:hAnsi="Times New Roman" w:cs="Times New Roman"/>
          <w:sz w:val="28"/>
          <w:szCs w:val="28"/>
          <w:lang w:val="ru-RU"/>
        </w:rPr>
        <w:t>екологічної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безпеки</w:t>
      </w:r>
      <w:proofErr w:type="spellEnd"/>
      <w:r>
        <w:rPr>
          <w:rFonts w:ascii="Times New Roman" w:hAnsi="Times New Roman" w:cs="Times New Roman"/>
          <w:sz w:val="28"/>
          <w:szCs w:val="28"/>
          <w:lang w:val="ru-RU"/>
        </w:rPr>
        <w:t>, нега</w:t>
      </w:r>
      <w:r w:rsidRPr="00B21F27">
        <w:rPr>
          <w:rFonts w:ascii="Times New Roman" w:hAnsi="Times New Roman" w:cs="Times New Roman"/>
          <w:sz w:val="28"/>
          <w:szCs w:val="28"/>
          <w:lang w:val="ru-RU"/>
        </w:rPr>
        <w:t xml:space="preserve">тивного </w:t>
      </w:r>
      <w:proofErr w:type="spellStart"/>
      <w:r w:rsidRPr="00B21F27">
        <w:rPr>
          <w:rFonts w:ascii="Times New Roman" w:hAnsi="Times New Roman" w:cs="Times New Roman"/>
          <w:sz w:val="28"/>
          <w:szCs w:val="28"/>
          <w:lang w:val="ru-RU"/>
        </w:rPr>
        <w:t>впливу</w:t>
      </w:r>
      <w:proofErr w:type="spellEnd"/>
      <w:r w:rsidRPr="00B21F27">
        <w:rPr>
          <w:rFonts w:ascii="Times New Roman" w:hAnsi="Times New Roman" w:cs="Times New Roman"/>
          <w:sz w:val="28"/>
          <w:szCs w:val="28"/>
          <w:lang w:val="ru-RU"/>
        </w:rPr>
        <w:t xml:space="preserve"> на стан </w:t>
      </w:r>
      <w:proofErr w:type="spellStart"/>
      <w:r w:rsidRPr="00B21F27">
        <w:rPr>
          <w:rFonts w:ascii="Times New Roman" w:hAnsi="Times New Roman" w:cs="Times New Roman"/>
          <w:sz w:val="28"/>
          <w:szCs w:val="28"/>
          <w:lang w:val="ru-RU"/>
        </w:rPr>
        <w:t>навколишнього</w:t>
      </w:r>
      <w:proofErr w:type="spellEnd"/>
      <w:r w:rsidRPr="00B21F27">
        <w:rPr>
          <w:rFonts w:ascii="Times New Roman" w:hAnsi="Times New Roman" w:cs="Times New Roman"/>
          <w:sz w:val="28"/>
          <w:szCs w:val="28"/>
          <w:lang w:val="ru-RU"/>
        </w:rPr>
        <w:t xml:space="preserve"> природного </w:t>
      </w:r>
      <w:proofErr w:type="spellStart"/>
      <w:r w:rsidRPr="00B21F27">
        <w:rPr>
          <w:rFonts w:ascii="Times New Roman" w:hAnsi="Times New Roman" w:cs="Times New Roman"/>
          <w:sz w:val="28"/>
          <w:szCs w:val="28"/>
          <w:lang w:val="ru-RU"/>
        </w:rPr>
        <w:t>середовища</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Екологічній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експертизі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підляга</w:t>
      </w:r>
      <w:r>
        <w:rPr>
          <w:rFonts w:ascii="Times New Roman" w:hAnsi="Times New Roman" w:cs="Times New Roman"/>
          <w:sz w:val="28"/>
          <w:szCs w:val="28"/>
          <w:lang w:val="ru-RU"/>
        </w:rPr>
        <w:t>ють</w:t>
      </w:r>
      <w:proofErr w:type="spellEnd"/>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небезпечні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діючі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w:t>
      </w:r>
      <w:r w:rsidRPr="00B21F27">
        <w:rPr>
          <w:rFonts w:ascii="Times New Roman" w:hAnsi="Times New Roman" w:cs="Times New Roman"/>
          <w:sz w:val="28"/>
          <w:szCs w:val="28"/>
          <w:lang w:val="ru-RU"/>
        </w:rPr>
        <w:t>єкти</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комплекси</w:t>
      </w:r>
      <w:proofErr w:type="spellEnd"/>
      <w:r w:rsidRPr="00B21F27">
        <w:rPr>
          <w:rFonts w:ascii="Times New Roman" w:hAnsi="Times New Roman" w:cs="Times New Roman"/>
          <w:sz w:val="28"/>
          <w:szCs w:val="28"/>
          <w:lang w:val="ru-RU"/>
        </w:rPr>
        <w:t xml:space="preserve">, у тому </w:t>
      </w:r>
      <w:proofErr w:type="spellStart"/>
      <w:r w:rsidRPr="00B21F27">
        <w:rPr>
          <w:rFonts w:ascii="Times New Roman" w:hAnsi="Times New Roman" w:cs="Times New Roman"/>
          <w:sz w:val="28"/>
          <w:szCs w:val="28"/>
          <w:lang w:val="ru-RU"/>
        </w:rPr>
        <w:t>числі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військового</w:t>
      </w:r>
      <w:proofErr w:type="spellEnd"/>
      <w:r w:rsidRPr="00B21F27">
        <w:rPr>
          <w:rFonts w:ascii="Times New Roman" w:hAnsi="Times New Roman" w:cs="Times New Roman"/>
          <w:sz w:val="28"/>
          <w:szCs w:val="28"/>
          <w:lang w:val="ru-RU"/>
        </w:rPr>
        <w:t xml:space="preserve"> та оборонного </w:t>
      </w:r>
      <w:proofErr w:type="spellStart"/>
      <w:r w:rsidRPr="00B21F27">
        <w:rPr>
          <w:rFonts w:ascii="Times New Roman" w:hAnsi="Times New Roman" w:cs="Times New Roman"/>
          <w:sz w:val="28"/>
          <w:szCs w:val="28"/>
          <w:lang w:val="ru-RU"/>
        </w:rPr>
        <w:t>призначення</w:t>
      </w:r>
      <w:proofErr w:type="spellEnd"/>
      <w:r w:rsidRPr="00B21F27">
        <w:rPr>
          <w:rFonts w:ascii="Times New Roman" w:hAnsi="Times New Roman" w:cs="Times New Roman"/>
          <w:sz w:val="28"/>
          <w:szCs w:val="28"/>
          <w:lang w:val="ru-RU"/>
        </w:rPr>
        <w:t xml:space="preserve">, а </w:t>
      </w:r>
      <w:proofErr w:type="spellStart"/>
      <w:r w:rsidRPr="00B21F27">
        <w:rPr>
          <w:rFonts w:ascii="Times New Roman" w:hAnsi="Times New Roman" w:cs="Times New Roman"/>
          <w:sz w:val="28"/>
          <w:szCs w:val="28"/>
          <w:lang w:val="ru-RU"/>
        </w:rPr>
        <w:t>також</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ситуації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що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склалися</w:t>
      </w:r>
      <w:proofErr w:type="spellEnd"/>
      <w:r w:rsidRPr="00B21F27">
        <w:rPr>
          <w:rFonts w:ascii="Times New Roman" w:hAnsi="Times New Roman" w:cs="Times New Roman"/>
          <w:sz w:val="28"/>
          <w:szCs w:val="28"/>
          <w:lang w:val="ru-RU"/>
        </w:rPr>
        <w:t xml:space="preserve"> в </w:t>
      </w:r>
      <w:proofErr w:type="spellStart"/>
      <w:r w:rsidRPr="00B21F27">
        <w:rPr>
          <w:rFonts w:ascii="Times New Roman" w:hAnsi="Times New Roman" w:cs="Times New Roman"/>
          <w:sz w:val="28"/>
          <w:szCs w:val="28"/>
          <w:lang w:val="ru-RU"/>
        </w:rPr>
        <w:t>окремих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населених</w:t>
      </w:r>
      <w:proofErr w:type="spellEnd"/>
      <w:r w:rsidRPr="00B21F27">
        <w:rPr>
          <w:rFonts w:ascii="Times New Roman" w:hAnsi="Times New Roman" w:cs="Times New Roman"/>
          <w:sz w:val="28"/>
          <w:szCs w:val="28"/>
          <w:lang w:val="ru-RU"/>
        </w:rPr>
        <w:t xml:space="preserve"> пунктах і </w:t>
      </w:r>
      <w:proofErr w:type="spellStart"/>
      <w:r w:rsidRPr="00B21F27">
        <w:rPr>
          <w:rFonts w:ascii="Times New Roman" w:hAnsi="Times New Roman" w:cs="Times New Roman"/>
          <w:sz w:val="28"/>
          <w:szCs w:val="28"/>
          <w:lang w:val="ru-RU"/>
        </w:rPr>
        <w:t>регіонах</w:t>
      </w:r>
      <w:proofErr w:type="spellEnd"/>
      <w:r w:rsidRPr="00B21F27">
        <w:rPr>
          <w:rFonts w:ascii="Times New Roman" w:hAnsi="Times New Roman" w:cs="Times New Roman"/>
          <w:sz w:val="28"/>
          <w:szCs w:val="28"/>
          <w:lang w:val="ru-RU"/>
        </w:rPr>
        <w:t>.</w:t>
      </w:r>
      <w:r w:rsidRPr="008E6309">
        <w:rPr>
          <w:lang w:val="ru-RU"/>
        </w:rPr>
        <w:t xml:space="preserve"> </w:t>
      </w:r>
      <w:proofErr w:type="spellStart"/>
      <w:r w:rsidRPr="008E6309">
        <w:rPr>
          <w:rFonts w:ascii="Times New Roman" w:hAnsi="Times New Roman" w:cs="Times New Roman"/>
          <w:sz w:val="28"/>
          <w:szCs w:val="28"/>
          <w:lang w:val="ru-RU"/>
        </w:rPr>
        <w:t>Перелік</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видів</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діяльності</w:t>
      </w:r>
      <w:proofErr w:type="spellEnd"/>
      <w:r w:rsidRPr="008E6309">
        <w:rPr>
          <w:rFonts w:ascii="Times New Roman" w:hAnsi="Times New Roman" w:cs="Times New Roman"/>
          <w:sz w:val="28"/>
          <w:szCs w:val="28"/>
          <w:lang w:val="ru-RU"/>
        </w:rPr>
        <w:t xml:space="preserve"> та </w:t>
      </w:r>
      <w:proofErr w:type="spellStart"/>
      <w:r w:rsidRPr="008E6309">
        <w:rPr>
          <w:rFonts w:ascii="Times New Roman" w:hAnsi="Times New Roman" w:cs="Times New Roman"/>
          <w:sz w:val="28"/>
          <w:szCs w:val="28"/>
          <w:lang w:val="ru-RU"/>
        </w:rPr>
        <w:t>об’єктів</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що</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становлять</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підвищену</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екологічну</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небезпеку</w:t>
      </w:r>
      <w:proofErr w:type="spellEnd"/>
      <w:r w:rsidRPr="008E6309">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встановлюється</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Кабінетом</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Міністрів</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України</w:t>
      </w:r>
      <w:proofErr w:type="spellEnd"/>
      <w:r w:rsidRPr="008E6309">
        <w:rPr>
          <w:rFonts w:ascii="Times New Roman" w:hAnsi="Times New Roman" w:cs="Times New Roman"/>
          <w:sz w:val="28"/>
          <w:szCs w:val="28"/>
          <w:lang w:val="ru-RU"/>
        </w:rPr>
        <w:t xml:space="preserve"> за </w:t>
      </w:r>
      <w:proofErr w:type="spellStart"/>
      <w:r w:rsidRPr="008E6309">
        <w:rPr>
          <w:rFonts w:ascii="Times New Roman" w:hAnsi="Times New Roman" w:cs="Times New Roman"/>
          <w:sz w:val="28"/>
          <w:szCs w:val="28"/>
          <w:lang w:val="ru-RU"/>
        </w:rPr>
        <w:t>поданням</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Мін</w:t>
      </w:r>
      <w:r>
        <w:rPr>
          <w:rFonts w:ascii="Times New Roman" w:hAnsi="Times New Roman" w:cs="Times New Roman"/>
          <w:sz w:val="28"/>
          <w:szCs w:val="28"/>
          <w:lang w:val="ru-RU"/>
        </w:rPr>
        <w:t>природи</w:t>
      </w:r>
      <w:proofErr w:type="spellEnd"/>
      <w:r w:rsidRPr="008E6309">
        <w:rPr>
          <w:rFonts w:ascii="Times New Roman" w:hAnsi="Times New Roman" w:cs="Times New Roman"/>
          <w:sz w:val="28"/>
          <w:szCs w:val="28"/>
          <w:lang w:val="ru-RU"/>
        </w:rPr>
        <w:t xml:space="preserve"> та </w:t>
      </w:r>
      <w:proofErr w:type="spellStart"/>
      <w:r w:rsidRPr="008E6309">
        <w:rPr>
          <w:rFonts w:ascii="Times New Roman" w:hAnsi="Times New Roman" w:cs="Times New Roman"/>
          <w:sz w:val="28"/>
          <w:szCs w:val="28"/>
          <w:lang w:val="ru-RU"/>
        </w:rPr>
        <w:t>Міністерства</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охорони</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здоров’я</w:t>
      </w:r>
      <w:proofErr w:type="spellEnd"/>
      <w:r w:rsidRPr="008E6309">
        <w:rPr>
          <w:rFonts w:ascii="Times New Roman" w:hAnsi="Times New Roman" w:cs="Times New Roman"/>
          <w:sz w:val="28"/>
          <w:szCs w:val="28"/>
          <w:lang w:val="ru-RU"/>
        </w:rPr>
        <w:t xml:space="preserve"> </w:t>
      </w:r>
      <w:proofErr w:type="spellStart"/>
      <w:r w:rsidRPr="008E6309">
        <w:rPr>
          <w:rFonts w:ascii="Times New Roman" w:hAnsi="Times New Roman" w:cs="Times New Roman"/>
          <w:sz w:val="28"/>
          <w:szCs w:val="28"/>
          <w:lang w:val="ru-RU"/>
        </w:rPr>
        <w:t>України</w:t>
      </w:r>
      <w:proofErr w:type="spellEnd"/>
      <w:r w:rsidRPr="008E6309">
        <w:rPr>
          <w:rFonts w:ascii="Times New Roman" w:hAnsi="Times New Roman" w:cs="Times New Roman"/>
          <w:sz w:val="28"/>
          <w:szCs w:val="28"/>
          <w:lang w:val="ru-RU"/>
        </w:rPr>
        <w:t>.</w:t>
      </w:r>
    </w:p>
    <w:p w14:paraId="22BBE8EA" w14:textId="5C4D299F" w:rsidR="009F5E34" w:rsidRPr="00B21F27" w:rsidRDefault="009F5E34" w:rsidP="009F5E34">
      <w:pPr>
        <w:ind w:left="0" w:firstLine="708"/>
        <w:rPr>
          <w:rFonts w:ascii="Times New Roman" w:hAnsi="Times New Roman" w:cs="Times New Roman"/>
          <w:sz w:val="28"/>
          <w:szCs w:val="28"/>
          <w:lang w:val="ru-RU"/>
        </w:rPr>
      </w:pPr>
      <w:proofErr w:type="spellStart"/>
      <w:r>
        <w:rPr>
          <w:rFonts w:ascii="Times New Roman" w:hAnsi="Times New Roman" w:cs="Times New Roman"/>
          <w:sz w:val="28"/>
          <w:szCs w:val="28"/>
          <w:lang w:val="ru-RU"/>
        </w:rPr>
        <w:t>Згі</w:t>
      </w:r>
      <w:r w:rsidRPr="00B21F27">
        <w:rPr>
          <w:rFonts w:ascii="Times New Roman" w:hAnsi="Times New Roman" w:cs="Times New Roman"/>
          <w:sz w:val="28"/>
          <w:szCs w:val="28"/>
          <w:lang w:val="ru-RU"/>
        </w:rPr>
        <w:t>дно</w:t>
      </w:r>
      <w:proofErr w:type="spellEnd"/>
      <w:r w:rsidRPr="00B21F27">
        <w:rPr>
          <w:rFonts w:ascii="Times New Roman" w:hAnsi="Times New Roman" w:cs="Times New Roman"/>
          <w:sz w:val="28"/>
          <w:szCs w:val="28"/>
          <w:lang w:val="ru-RU"/>
        </w:rPr>
        <w:t xml:space="preserve"> Закону </w:t>
      </w:r>
      <w:proofErr w:type="spellStart"/>
      <w:r w:rsidRPr="00B21F27">
        <w:rPr>
          <w:rFonts w:ascii="Times New Roman" w:hAnsi="Times New Roman" w:cs="Times New Roman"/>
          <w:sz w:val="28"/>
          <w:szCs w:val="28"/>
          <w:lang w:val="ru-RU"/>
        </w:rPr>
        <w:t>Украї</w:t>
      </w:r>
      <w:r>
        <w:rPr>
          <w:rFonts w:ascii="Times New Roman" w:hAnsi="Times New Roman" w:cs="Times New Roman"/>
          <w:sz w:val="28"/>
          <w:szCs w:val="28"/>
          <w:lang w:val="ru-RU"/>
        </w:rPr>
        <w:t>ни</w:t>
      </w:r>
      <w:proofErr w:type="spellEnd"/>
      <w:r>
        <w:rPr>
          <w:rFonts w:ascii="Times New Roman" w:hAnsi="Times New Roman" w:cs="Times New Roman"/>
          <w:sz w:val="28"/>
          <w:szCs w:val="28"/>
          <w:lang w:val="ru-RU"/>
        </w:rPr>
        <w:t xml:space="preserve"> «Про </w:t>
      </w:r>
      <w:proofErr w:type="spellStart"/>
      <w:r>
        <w:rPr>
          <w:rFonts w:ascii="Times New Roman" w:hAnsi="Times New Roman" w:cs="Times New Roman"/>
          <w:sz w:val="28"/>
          <w:szCs w:val="28"/>
          <w:lang w:val="ru-RU"/>
        </w:rPr>
        <w:t>екологічну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експертизу</w:t>
      </w:r>
      <w:proofErr w:type="spellEnd"/>
      <w:r>
        <w:rPr>
          <w:rFonts w:ascii="Times New Roman" w:hAnsi="Times New Roman" w:cs="Times New Roman"/>
          <w:sz w:val="28"/>
          <w:szCs w:val="28"/>
          <w:lang w:val="ru-RU"/>
        </w:rPr>
        <w:t>» (</w:t>
      </w:r>
      <w:r w:rsidR="00027311">
        <w:rPr>
          <w:rFonts w:ascii="Times New Roman" w:hAnsi="Times New Roman" w:cs="Times New Roman"/>
          <w:sz w:val="28"/>
          <w:szCs w:val="28"/>
          <w:lang w:val="ru-RU"/>
        </w:rPr>
        <w:t>стаття</w:t>
      </w:r>
      <w:r w:rsidRPr="00B21F27">
        <w:rPr>
          <w:rFonts w:ascii="Times New Roman" w:hAnsi="Times New Roman" w:cs="Times New Roman"/>
          <w:sz w:val="28"/>
          <w:szCs w:val="28"/>
          <w:lang w:val="ru-RU"/>
        </w:rPr>
        <w:t>12</w:t>
      </w:r>
      <w:r>
        <w:rPr>
          <w:rFonts w:ascii="Times New Roman" w:hAnsi="Times New Roman" w:cs="Times New Roman"/>
          <w:sz w:val="28"/>
          <w:szCs w:val="28"/>
          <w:lang w:val="ru-RU"/>
        </w:rPr>
        <w:t>)</w:t>
      </w:r>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здійснюється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державна</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громадська</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інші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види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експертизи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Виснов</w:t>
      </w:r>
      <w:r>
        <w:rPr>
          <w:rFonts w:ascii="Times New Roman" w:hAnsi="Times New Roman" w:cs="Times New Roman"/>
          <w:sz w:val="28"/>
          <w:szCs w:val="28"/>
          <w:lang w:val="ru-RU"/>
        </w:rPr>
        <w:t>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державної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експер</w:t>
      </w:r>
      <w:r w:rsidRPr="00B21F27">
        <w:rPr>
          <w:rFonts w:ascii="Times New Roman" w:hAnsi="Times New Roman" w:cs="Times New Roman"/>
          <w:sz w:val="28"/>
          <w:szCs w:val="28"/>
          <w:lang w:val="ru-RU"/>
        </w:rPr>
        <w:t>тизи</w:t>
      </w:r>
      <w:proofErr w:type="spellEnd"/>
      <w:r w:rsidRPr="00B21F27">
        <w:rPr>
          <w:rFonts w:ascii="Times New Roman" w:hAnsi="Times New Roman" w:cs="Times New Roman"/>
          <w:sz w:val="28"/>
          <w:szCs w:val="28"/>
          <w:lang w:val="ru-RU"/>
        </w:rPr>
        <w:t xml:space="preserve"> після </w:t>
      </w:r>
      <w:proofErr w:type="spellStart"/>
      <w:r w:rsidRPr="00B21F27">
        <w:rPr>
          <w:rFonts w:ascii="Times New Roman" w:hAnsi="Times New Roman" w:cs="Times New Roman"/>
          <w:sz w:val="28"/>
          <w:szCs w:val="28"/>
          <w:lang w:val="ru-RU"/>
        </w:rPr>
        <w:t>затвердження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спеціально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уповноваженим</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центральним</w:t>
      </w:r>
      <w:proofErr w:type="spellEnd"/>
      <w:r w:rsidRPr="00B21F27">
        <w:rPr>
          <w:rFonts w:ascii="Times New Roman" w:hAnsi="Times New Roman" w:cs="Times New Roman"/>
          <w:sz w:val="28"/>
          <w:szCs w:val="28"/>
          <w:lang w:val="ru-RU"/>
        </w:rPr>
        <w:t xml:space="preserve"> органом </w:t>
      </w:r>
      <w:proofErr w:type="spellStart"/>
      <w:r w:rsidRPr="00B21F27">
        <w:rPr>
          <w:rFonts w:ascii="Times New Roman" w:hAnsi="Times New Roman" w:cs="Times New Roman"/>
          <w:sz w:val="28"/>
          <w:szCs w:val="28"/>
          <w:lang w:val="ru-RU"/>
        </w:rPr>
        <w:t>виконавчої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влади</w:t>
      </w:r>
      <w:proofErr w:type="spellEnd"/>
      <w:r w:rsidRPr="00B21F27">
        <w:rPr>
          <w:rFonts w:ascii="Times New Roman" w:hAnsi="Times New Roman" w:cs="Times New Roman"/>
          <w:sz w:val="28"/>
          <w:szCs w:val="28"/>
          <w:lang w:val="ru-RU"/>
        </w:rPr>
        <w:t xml:space="preserve"> з </w:t>
      </w:r>
      <w:proofErr w:type="spellStart"/>
      <w:r w:rsidRPr="00B21F27">
        <w:rPr>
          <w:rFonts w:ascii="Times New Roman" w:hAnsi="Times New Roman" w:cs="Times New Roman"/>
          <w:sz w:val="28"/>
          <w:szCs w:val="28"/>
          <w:lang w:val="ru-RU"/>
        </w:rPr>
        <w:t>пита</w:t>
      </w:r>
      <w:r>
        <w:rPr>
          <w:rFonts w:ascii="Times New Roman" w:hAnsi="Times New Roman" w:cs="Times New Roman"/>
          <w:sz w:val="28"/>
          <w:szCs w:val="28"/>
          <w:lang w:val="ru-RU"/>
        </w:rPr>
        <w:t>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навколишнього</w:t>
      </w:r>
      <w:proofErr w:type="spellEnd"/>
      <w:r>
        <w:rPr>
          <w:rFonts w:ascii="Times New Roman" w:hAnsi="Times New Roman" w:cs="Times New Roman"/>
          <w:sz w:val="28"/>
          <w:szCs w:val="28"/>
          <w:lang w:val="ru-RU"/>
        </w:rPr>
        <w:t xml:space="preserve"> природ</w:t>
      </w:r>
      <w:r w:rsidRPr="00B21F27">
        <w:rPr>
          <w:rFonts w:ascii="Times New Roman" w:hAnsi="Times New Roman" w:cs="Times New Roman"/>
          <w:sz w:val="28"/>
          <w:szCs w:val="28"/>
          <w:lang w:val="ru-RU"/>
        </w:rPr>
        <w:t xml:space="preserve">ного </w:t>
      </w:r>
      <w:proofErr w:type="spellStart"/>
      <w:r w:rsidRPr="00B21F27">
        <w:rPr>
          <w:rFonts w:ascii="Times New Roman" w:hAnsi="Times New Roman" w:cs="Times New Roman"/>
          <w:sz w:val="28"/>
          <w:szCs w:val="28"/>
          <w:lang w:val="ru-RU"/>
        </w:rPr>
        <w:t>середовища</w:t>
      </w:r>
      <w:proofErr w:type="spellEnd"/>
      <w:r w:rsidRPr="00B21F27">
        <w:rPr>
          <w:rFonts w:ascii="Times New Roman" w:hAnsi="Times New Roman" w:cs="Times New Roman"/>
          <w:sz w:val="28"/>
          <w:szCs w:val="28"/>
          <w:lang w:val="ru-RU"/>
        </w:rPr>
        <w:t xml:space="preserve"> є </w:t>
      </w:r>
      <w:proofErr w:type="spellStart"/>
      <w:r w:rsidRPr="00B21F27">
        <w:rPr>
          <w:rFonts w:ascii="Times New Roman" w:hAnsi="Times New Roman" w:cs="Times New Roman"/>
          <w:sz w:val="28"/>
          <w:szCs w:val="28"/>
          <w:lang w:val="ru-RU"/>
        </w:rPr>
        <w:t>обов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язковим</w:t>
      </w:r>
      <w:proofErr w:type="spellEnd"/>
      <w:r w:rsidRPr="00B21F27">
        <w:rPr>
          <w:rFonts w:ascii="Times New Roman" w:hAnsi="Times New Roman" w:cs="Times New Roman"/>
          <w:sz w:val="28"/>
          <w:szCs w:val="28"/>
          <w:lang w:val="ru-RU"/>
        </w:rPr>
        <w:t xml:space="preserve"> для </w:t>
      </w:r>
      <w:proofErr w:type="spellStart"/>
      <w:r w:rsidRPr="00B21F27">
        <w:rPr>
          <w:rFonts w:ascii="Times New Roman" w:hAnsi="Times New Roman" w:cs="Times New Roman"/>
          <w:sz w:val="28"/>
          <w:szCs w:val="28"/>
          <w:lang w:val="ru-RU"/>
        </w:rPr>
        <w:t>виконання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Висновки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громадської</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іншої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експертизи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мають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рекомендаційний</w:t>
      </w:r>
      <w:proofErr w:type="spellEnd"/>
      <w:r w:rsidRPr="00B21F27">
        <w:rPr>
          <w:rFonts w:ascii="Times New Roman" w:hAnsi="Times New Roman" w:cs="Times New Roman"/>
          <w:sz w:val="28"/>
          <w:szCs w:val="28"/>
          <w:lang w:val="ru-RU"/>
        </w:rPr>
        <w:t xml:space="preserve"> характер і </w:t>
      </w:r>
      <w:proofErr w:type="spellStart"/>
      <w:r w:rsidRPr="00B21F27">
        <w:rPr>
          <w:rFonts w:ascii="Times New Roman" w:hAnsi="Times New Roman" w:cs="Times New Roman"/>
          <w:sz w:val="28"/>
          <w:szCs w:val="28"/>
          <w:lang w:val="ru-RU"/>
        </w:rPr>
        <w:t>можуть</w:t>
      </w:r>
      <w:proofErr w:type="spellEnd"/>
      <w:r w:rsidRPr="00B21F27">
        <w:rPr>
          <w:rFonts w:ascii="Times New Roman" w:hAnsi="Times New Roman" w:cs="Times New Roman"/>
          <w:sz w:val="28"/>
          <w:szCs w:val="28"/>
          <w:lang w:val="ru-RU"/>
        </w:rPr>
        <w:t xml:space="preserve"> бути </w:t>
      </w:r>
      <w:proofErr w:type="spellStart"/>
      <w:r w:rsidRPr="00B21F27">
        <w:rPr>
          <w:rFonts w:ascii="Times New Roman" w:hAnsi="Times New Roman" w:cs="Times New Roman"/>
          <w:sz w:val="28"/>
          <w:szCs w:val="28"/>
          <w:lang w:val="ru-RU"/>
        </w:rPr>
        <w:t>враховані</w:t>
      </w:r>
      <w:proofErr w:type="spellEnd"/>
      <w:r w:rsidRPr="00B21F27">
        <w:rPr>
          <w:rFonts w:ascii="Times New Roman" w:hAnsi="Times New Roman" w:cs="Times New Roman"/>
          <w:sz w:val="28"/>
          <w:szCs w:val="28"/>
          <w:lang w:val="ru-RU"/>
        </w:rPr>
        <w:t xml:space="preserve"> органами, </w:t>
      </w:r>
      <w:proofErr w:type="spellStart"/>
      <w:r w:rsidRPr="00B21F27">
        <w:rPr>
          <w:rFonts w:ascii="Times New Roman" w:hAnsi="Times New Roman" w:cs="Times New Roman"/>
          <w:sz w:val="28"/>
          <w:szCs w:val="28"/>
          <w:lang w:val="ru-RU"/>
        </w:rPr>
        <w:t>я</w:t>
      </w:r>
      <w:r>
        <w:rPr>
          <w:rFonts w:ascii="Times New Roman" w:hAnsi="Times New Roman" w:cs="Times New Roman"/>
          <w:sz w:val="28"/>
          <w:szCs w:val="28"/>
          <w:lang w:val="ru-RU"/>
        </w:rPr>
        <w:t>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державну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w:t>
      </w:r>
      <w:r w:rsidRPr="00B21F27">
        <w:rPr>
          <w:rFonts w:ascii="Times New Roman" w:hAnsi="Times New Roman" w:cs="Times New Roman"/>
          <w:sz w:val="28"/>
          <w:szCs w:val="28"/>
          <w:lang w:val="ru-RU"/>
        </w:rPr>
        <w:t>ну</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експертизу</w:t>
      </w:r>
      <w:proofErr w:type="spellEnd"/>
      <w:r w:rsidRPr="00B21F27">
        <w:rPr>
          <w:rFonts w:ascii="Times New Roman" w:hAnsi="Times New Roman" w:cs="Times New Roman"/>
          <w:sz w:val="28"/>
          <w:szCs w:val="28"/>
          <w:lang w:val="ru-RU"/>
        </w:rPr>
        <w:t xml:space="preserve">, а </w:t>
      </w:r>
      <w:proofErr w:type="spellStart"/>
      <w:r w:rsidRPr="00B21F27">
        <w:rPr>
          <w:rFonts w:ascii="Times New Roman" w:hAnsi="Times New Roman" w:cs="Times New Roman"/>
          <w:sz w:val="28"/>
          <w:szCs w:val="28"/>
          <w:lang w:val="ru-RU"/>
        </w:rPr>
        <w:t>також</w:t>
      </w:r>
      <w:proofErr w:type="spellEnd"/>
      <w:r w:rsidRPr="00B21F27">
        <w:rPr>
          <w:rFonts w:ascii="Times New Roman" w:hAnsi="Times New Roman" w:cs="Times New Roman"/>
          <w:sz w:val="28"/>
          <w:szCs w:val="28"/>
          <w:lang w:val="ru-RU"/>
        </w:rPr>
        <w:t xml:space="preserve"> органами, </w:t>
      </w:r>
      <w:proofErr w:type="spellStart"/>
      <w:r w:rsidRPr="00B21F27">
        <w:rPr>
          <w:rFonts w:ascii="Times New Roman" w:hAnsi="Times New Roman" w:cs="Times New Roman"/>
          <w:sz w:val="28"/>
          <w:szCs w:val="28"/>
          <w:lang w:val="ru-RU"/>
        </w:rPr>
        <w:t>що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зацікавлені</w:t>
      </w:r>
      <w:proofErr w:type="spellEnd"/>
      <w:r w:rsidRPr="00B21F27">
        <w:rPr>
          <w:rFonts w:ascii="Times New Roman" w:hAnsi="Times New Roman" w:cs="Times New Roman"/>
          <w:sz w:val="28"/>
          <w:szCs w:val="28"/>
          <w:lang w:val="ru-RU"/>
        </w:rPr>
        <w:t xml:space="preserve"> у </w:t>
      </w:r>
      <w:proofErr w:type="spellStart"/>
      <w:r w:rsidRPr="00B21F27">
        <w:rPr>
          <w:rFonts w:ascii="Times New Roman" w:hAnsi="Times New Roman" w:cs="Times New Roman"/>
          <w:sz w:val="28"/>
          <w:szCs w:val="28"/>
          <w:lang w:val="ru-RU"/>
        </w:rPr>
        <w:t>реалізації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проектних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рішень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або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експлуатують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відповідний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об’єкт</w:t>
      </w:r>
      <w:proofErr w:type="spellEnd"/>
      <w:r w:rsidRPr="00B21F27">
        <w:rPr>
          <w:rFonts w:ascii="Times New Roman" w:hAnsi="Times New Roman" w:cs="Times New Roman"/>
          <w:sz w:val="28"/>
          <w:szCs w:val="28"/>
          <w:lang w:val="ru-RU"/>
        </w:rPr>
        <w:t>.</w:t>
      </w:r>
    </w:p>
    <w:p w14:paraId="1DE32F07" w14:textId="3F851FE9" w:rsidR="009F5E34" w:rsidRPr="00B21F27" w:rsidRDefault="009F5E34" w:rsidP="009F5E34">
      <w:pPr>
        <w:ind w:left="0" w:firstLine="708"/>
        <w:rPr>
          <w:rFonts w:ascii="Times New Roman" w:hAnsi="Times New Roman" w:cs="Times New Roman"/>
          <w:sz w:val="28"/>
          <w:szCs w:val="28"/>
          <w:lang w:val="ru-RU"/>
        </w:rPr>
      </w:pPr>
      <w:r>
        <w:rPr>
          <w:rFonts w:ascii="Times New Roman" w:hAnsi="Times New Roman" w:cs="Times New Roman"/>
          <w:b/>
          <w:sz w:val="28"/>
          <w:szCs w:val="28"/>
          <w:lang w:val="ru-RU"/>
        </w:rPr>
        <w:t xml:space="preserve">4. </w:t>
      </w:r>
      <w:proofErr w:type="spellStart"/>
      <w:r w:rsidRPr="00144878">
        <w:rPr>
          <w:rFonts w:ascii="Times New Roman" w:hAnsi="Times New Roman" w:cs="Times New Roman"/>
          <w:b/>
          <w:sz w:val="28"/>
          <w:szCs w:val="28"/>
          <w:lang w:val="ru-RU"/>
        </w:rPr>
        <w:t>Екологічний</w:t>
      </w:r>
      <w:proofErr w:type="spellEnd"/>
      <w:r w:rsidRPr="00144878">
        <w:rPr>
          <w:rFonts w:ascii="Times New Roman" w:hAnsi="Times New Roman" w:cs="Times New Roman"/>
          <w:b/>
          <w:sz w:val="28"/>
          <w:szCs w:val="28"/>
          <w:lang w:val="ru-RU"/>
        </w:rPr>
        <w:t xml:space="preserve"> аудит</w:t>
      </w:r>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здійснюватися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w:t>
      </w:r>
      <w:r w:rsidRPr="00B21F27">
        <w:rPr>
          <w:rFonts w:ascii="Times New Roman" w:hAnsi="Times New Roman" w:cs="Times New Roman"/>
          <w:sz w:val="28"/>
          <w:szCs w:val="28"/>
          <w:lang w:val="ru-RU"/>
        </w:rPr>
        <w:t>ідповідно</w:t>
      </w:r>
      <w:proofErr w:type="spellEnd"/>
      <w:r w:rsidRPr="00B21F27">
        <w:rPr>
          <w:rFonts w:ascii="Times New Roman" w:hAnsi="Times New Roman" w:cs="Times New Roman"/>
          <w:sz w:val="28"/>
          <w:szCs w:val="28"/>
          <w:lang w:val="ru-RU"/>
        </w:rPr>
        <w:t xml:space="preserve"> до Закону </w:t>
      </w:r>
      <w:proofErr w:type="spellStart"/>
      <w:r w:rsidRPr="00B21F27">
        <w:rPr>
          <w:rFonts w:ascii="Times New Roman" w:hAnsi="Times New Roman" w:cs="Times New Roman"/>
          <w:sz w:val="28"/>
          <w:szCs w:val="28"/>
          <w:lang w:val="ru-RU"/>
        </w:rPr>
        <w:t>України</w:t>
      </w:r>
      <w:proofErr w:type="spellEnd"/>
      <w:r w:rsidRPr="00B21F27">
        <w:rPr>
          <w:rFonts w:ascii="Times New Roman" w:hAnsi="Times New Roman" w:cs="Times New Roman"/>
          <w:sz w:val="28"/>
          <w:szCs w:val="28"/>
          <w:lang w:val="ru-RU"/>
        </w:rPr>
        <w:t xml:space="preserve"> «Про </w:t>
      </w:r>
      <w:proofErr w:type="spellStart"/>
      <w:r w:rsidRPr="00B21F27">
        <w:rPr>
          <w:rFonts w:ascii="Times New Roman" w:hAnsi="Times New Roman" w:cs="Times New Roman"/>
          <w:sz w:val="28"/>
          <w:szCs w:val="28"/>
          <w:lang w:val="ru-RU"/>
        </w:rPr>
        <w:t>екологічний</w:t>
      </w:r>
      <w:proofErr w:type="spellEnd"/>
      <w:r w:rsidRPr="00B21F27">
        <w:rPr>
          <w:rFonts w:ascii="Times New Roman" w:hAnsi="Times New Roman" w:cs="Times New Roman"/>
          <w:sz w:val="28"/>
          <w:szCs w:val="28"/>
          <w:lang w:val="ru-RU"/>
        </w:rPr>
        <w:t xml:space="preserve"> аудит»</w:t>
      </w:r>
      <w:r>
        <w:rPr>
          <w:rFonts w:ascii="Times New Roman" w:hAnsi="Times New Roman" w:cs="Times New Roman"/>
          <w:sz w:val="28"/>
          <w:szCs w:val="28"/>
          <w:lang w:val="ru-RU"/>
        </w:rPr>
        <w:t xml:space="preserve"> як</w:t>
      </w:r>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функція</w:t>
      </w:r>
      <w:proofErr w:type="spellEnd"/>
      <w:r>
        <w:rPr>
          <w:rFonts w:ascii="Times New Roman" w:hAnsi="Times New Roman" w:cs="Times New Roman"/>
          <w:sz w:val="28"/>
          <w:szCs w:val="28"/>
          <w:lang w:val="ru-RU"/>
        </w:rPr>
        <w:t xml:space="preserve"> державного</w:t>
      </w:r>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управління</w:t>
      </w:r>
      <w:proofErr w:type="spellEnd"/>
      <w:r w:rsidRPr="00B21F27">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у </w:t>
      </w:r>
      <w:proofErr w:type="spellStart"/>
      <w:r>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w:t>
      </w:r>
      <w:r w:rsidRPr="00B21F27">
        <w:rPr>
          <w:rFonts w:ascii="Times New Roman" w:hAnsi="Times New Roman" w:cs="Times New Roman"/>
          <w:sz w:val="28"/>
          <w:szCs w:val="28"/>
          <w:lang w:val="ru-RU"/>
        </w:rPr>
        <w:t>е</w:t>
      </w:r>
      <w:proofErr w:type="spellEnd"/>
      <w:r w:rsidRPr="00B21F27">
        <w:rPr>
          <w:rFonts w:ascii="Times New Roman" w:hAnsi="Times New Roman" w:cs="Times New Roman"/>
          <w:sz w:val="28"/>
          <w:szCs w:val="28"/>
          <w:lang w:val="ru-RU"/>
        </w:rPr>
        <w:t xml:space="preserve"> документально оформлений </w:t>
      </w:r>
      <w:r>
        <w:rPr>
          <w:rFonts w:ascii="Times New Roman" w:hAnsi="Times New Roman" w:cs="Times New Roman"/>
          <w:sz w:val="28"/>
          <w:szCs w:val="28"/>
          <w:lang w:val="ru-RU"/>
        </w:rPr>
        <w:t xml:space="preserve">акт </w:t>
      </w:r>
      <w:proofErr w:type="spellStart"/>
      <w:r>
        <w:rPr>
          <w:rFonts w:ascii="Times New Roman" w:hAnsi="Times New Roman" w:cs="Times New Roman"/>
          <w:sz w:val="28"/>
          <w:szCs w:val="28"/>
          <w:lang w:val="ru-RU"/>
        </w:rPr>
        <w:t>пере</w:t>
      </w:r>
      <w:r w:rsidRPr="00B21F27">
        <w:rPr>
          <w:rFonts w:ascii="Times New Roman" w:hAnsi="Times New Roman" w:cs="Times New Roman"/>
          <w:sz w:val="28"/>
          <w:szCs w:val="28"/>
          <w:lang w:val="ru-RU"/>
        </w:rPr>
        <w:t>вірки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що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включає</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збирання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аналіз</w:t>
      </w:r>
      <w:proofErr w:type="spellEnd"/>
      <w:r w:rsidRPr="00B21F27">
        <w:rPr>
          <w:rFonts w:ascii="Times New Roman" w:hAnsi="Times New Roman" w:cs="Times New Roman"/>
          <w:sz w:val="28"/>
          <w:szCs w:val="28"/>
          <w:lang w:val="ru-RU"/>
        </w:rPr>
        <w:t xml:space="preserve"> і </w:t>
      </w:r>
      <w:proofErr w:type="spellStart"/>
      <w:r w:rsidRPr="00B21F27">
        <w:rPr>
          <w:rFonts w:ascii="Times New Roman" w:hAnsi="Times New Roman" w:cs="Times New Roman"/>
          <w:sz w:val="28"/>
          <w:szCs w:val="28"/>
          <w:lang w:val="ru-RU"/>
        </w:rPr>
        <w:t>об’єктивне</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оцінювання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матеріалів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відповідності</w:t>
      </w:r>
      <w:proofErr w:type="spellEnd"/>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законодавству</w:t>
      </w:r>
      <w:proofErr w:type="spellEnd"/>
      <w:r>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певних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видів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діяльності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заходів</w:t>
      </w:r>
      <w:proofErr w:type="spellEnd"/>
      <w:r w:rsidRPr="00B21F27">
        <w:rPr>
          <w:rFonts w:ascii="Times New Roman" w:hAnsi="Times New Roman" w:cs="Times New Roman"/>
          <w:sz w:val="28"/>
          <w:szCs w:val="28"/>
          <w:lang w:val="ru-RU"/>
        </w:rPr>
        <w:t xml:space="preserve">, умов, </w:t>
      </w:r>
      <w:proofErr w:type="spellStart"/>
      <w:r w:rsidRPr="00B21F27">
        <w:rPr>
          <w:rFonts w:ascii="Times New Roman" w:hAnsi="Times New Roman" w:cs="Times New Roman"/>
          <w:sz w:val="28"/>
          <w:szCs w:val="28"/>
          <w:lang w:val="ru-RU"/>
        </w:rPr>
        <w:t>системи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управління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навколишнім</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природним</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середовищем</w:t>
      </w:r>
      <w:proofErr w:type="spellEnd"/>
      <w:r>
        <w:rPr>
          <w:rFonts w:ascii="Times New Roman" w:hAnsi="Times New Roman" w:cs="Times New Roman"/>
          <w:sz w:val="28"/>
          <w:szCs w:val="28"/>
          <w:lang w:val="ru-RU"/>
        </w:rPr>
        <w:t>.</w:t>
      </w:r>
      <w:r w:rsidRPr="00B21F27">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w:t>
      </w:r>
      <w:r w:rsidRPr="00B21F27">
        <w:rPr>
          <w:rFonts w:ascii="Times New Roman" w:hAnsi="Times New Roman" w:cs="Times New Roman"/>
          <w:sz w:val="28"/>
          <w:szCs w:val="28"/>
          <w:lang w:val="ru-RU"/>
        </w:rPr>
        <w:t>езуль</w:t>
      </w:r>
      <w:r>
        <w:rPr>
          <w:rFonts w:ascii="Times New Roman" w:hAnsi="Times New Roman" w:cs="Times New Roman"/>
          <w:sz w:val="28"/>
          <w:szCs w:val="28"/>
          <w:lang w:val="ru-RU"/>
        </w:rPr>
        <w:t>та</w:t>
      </w:r>
      <w:r w:rsidRPr="00B21F27">
        <w:rPr>
          <w:rFonts w:ascii="Times New Roman" w:hAnsi="Times New Roman" w:cs="Times New Roman"/>
          <w:sz w:val="28"/>
          <w:szCs w:val="28"/>
          <w:lang w:val="ru-RU"/>
        </w:rPr>
        <w:t>т</w:t>
      </w:r>
      <w:r>
        <w:rPr>
          <w:rFonts w:ascii="Times New Roman" w:hAnsi="Times New Roman" w:cs="Times New Roman"/>
          <w:sz w:val="28"/>
          <w:szCs w:val="28"/>
          <w:lang w:val="ru-RU"/>
        </w:rPr>
        <w:t>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тако</w:t>
      </w:r>
      <w:r>
        <w:rPr>
          <w:rFonts w:ascii="Times New Roman" w:hAnsi="Times New Roman" w:cs="Times New Roman"/>
          <w:sz w:val="28"/>
          <w:szCs w:val="28"/>
          <w:lang w:val="ru-RU"/>
        </w:rPr>
        <w:t>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аудиторської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перевірки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замовник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використовує</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керівництва</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своїй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дотримання</w:t>
      </w:r>
      <w:proofErr w:type="spellEnd"/>
      <w:r>
        <w:rPr>
          <w:rFonts w:ascii="Times New Roman" w:hAnsi="Times New Roman" w:cs="Times New Roman"/>
          <w:sz w:val="28"/>
          <w:szCs w:val="28"/>
          <w:lang w:val="ru-RU"/>
        </w:rPr>
        <w:t xml:space="preserve"> чинного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законодавства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оптимізації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упарвління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діяльністю</w:t>
      </w:r>
      <w:proofErr w:type="spellEnd"/>
      <w:r>
        <w:rPr>
          <w:rFonts w:ascii="Times New Roman" w:hAnsi="Times New Roman" w:cs="Times New Roman"/>
          <w:sz w:val="28"/>
          <w:szCs w:val="28"/>
          <w:lang w:val="ru-RU"/>
        </w:rPr>
        <w:t>.</w:t>
      </w:r>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Екологічний</w:t>
      </w:r>
      <w:proofErr w:type="spellEnd"/>
      <w:r w:rsidRPr="00B21F27">
        <w:rPr>
          <w:rFonts w:ascii="Times New Roman" w:hAnsi="Times New Roman" w:cs="Times New Roman"/>
          <w:sz w:val="28"/>
          <w:szCs w:val="28"/>
          <w:lang w:val="ru-RU"/>
        </w:rPr>
        <w:t xml:space="preserve"> аудит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бути </w:t>
      </w:r>
      <w:proofErr w:type="spellStart"/>
      <w:r w:rsidRPr="00B21F27">
        <w:rPr>
          <w:rFonts w:ascii="Times New Roman" w:hAnsi="Times New Roman" w:cs="Times New Roman"/>
          <w:sz w:val="28"/>
          <w:szCs w:val="28"/>
          <w:lang w:val="ru-RU"/>
        </w:rPr>
        <w:t>добровільним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примусовим</w:t>
      </w:r>
      <w:proofErr w:type="spellEnd"/>
      <w:r w:rsidRPr="00B21F27">
        <w:rPr>
          <w:rFonts w:ascii="Times New Roman" w:hAnsi="Times New Roman" w:cs="Times New Roman"/>
          <w:sz w:val="28"/>
          <w:szCs w:val="28"/>
          <w:lang w:val="ru-RU"/>
        </w:rPr>
        <w:t xml:space="preserve">, проводиться на </w:t>
      </w:r>
      <w:proofErr w:type="spellStart"/>
      <w:r w:rsidRPr="00B21F27">
        <w:rPr>
          <w:rFonts w:ascii="Times New Roman" w:hAnsi="Times New Roman" w:cs="Times New Roman"/>
          <w:sz w:val="28"/>
          <w:szCs w:val="28"/>
          <w:lang w:val="ru-RU"/>
        </w:rPr>
        <w:t>підставі</w:t>
      </w:r>
      <w:proofErr w:type="spellEnd"/>
      <w:r w:rsidRPr="00B21F27">
        <w:rPr>
          <w:rFonts w:ascii="Times New Roman" w:hAnsi="Times New Roman" w:cs="Times New Roman"/>
          <w:sz w:val="28"/>
          <w:szCs w:val="28"/>
          <w:lang w:val="ru-RU"/>
        </w:rPr>
        <w:t xml:space="preserve"> договору </w:t>
      </w:r>
      <w:proofErr w:type="spellStart"/>
      <w:r w:rsidRPr="00B21F27">
        <w:rPr>
          <w:rFonts w:ascii="Times New Roman" w:hAnsi="Times New Roman" w:cs="Times New Roman"/>
          <w:sz w:val="28"/>
          <w:szCs w:val="28"/>
          <w:lang w:val="ru-RU"/>
        </w:rPr>
        <w:t>між</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замовником</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виконавцем</w:t>
      </w:r>
      <w:proofErr w:type="spellEnd"/>
      <w:r w:rsidRPr="00B21F27">
        <w:rPr>
          <w:rFonts w:ascii="Times New Roman" w:hAnsi="Times New Roman" w:cs="Times New Roman"/>
          <w:sz w:val="28"/>
          <w:szCs w:val="28"/>
          <w:lang w:val="ru-RU"/>
        </w:rPr>
        <w:t xml:space="preserve">. </w:t>
      </w:r>
    </w:p>
    <w:p w14:paraId="2F8FE71A" w14:textId="77777777" w:rsidR="009F5E34" w:rsidRDefault="009F5E34" w:rsidP="009F5E34">
      <w:pPr>
        <w:ind w:left="0" w:firstLine="708"/>
        <w:rPr>
          <w:rFonts w:ascii="Times New Roman" w:hAnsi="Times New Roman" w:cs="Times New Roman"/>
          <w:sz w:val="28"/>
          <w:szCs w:val="28"/>
          <w:lang w:val="ru-RU"/>
        </w:rPr>
      </w:pPr>
      <w:r>
        <w:rPr>
          <w:rFonts w:ascii="Times New Roman" w:hAnsi="Times New Roman" w:cs="Times New Roman"/>
          <w:b/>
          <w:sz w:val="28"/>
          <w:szCs w:val="28"/>
          <w:lang w:val="ru-RU"/>
        </w:rPr>
        <w:t xml:space="preserve">5. </w:t>
      </w:r>
      <w:proofErr w:type="spellStart"/>
      <w:r w:rsidRPr="00B21F27">
        <w:rPr>
          <w:rFonts w:ascii="Times New Roman" w:hAnsi="Times New Roman" w:cs="Times New Roman"/>
          <w:b/>
          <w:sz w:val="28"/>
          <w:szCs w:val="28"/>
          <w:lang w:val="ru-RU"/>
        </w:rPr>
        <w:t>Екологічне</w:t>
      </w:r>
      <w:proofErr w:type="spellEnd"/>
      <w:r w:rsidRPr="00B21F27">
        <w:rPr>
          <w:rFonts w:ascii="Times New Roman" w:hAnsi="Times New Roman" w:cs="Times New Roman"/>
          <w:b/>
          <w:sz w:val="28"/>
          <w:szCs w:val="28"/>
          <w:lang w:val="ru-RU"/>
        </w:rPr>
        <w:t xml:space="preserve"> </w:t>
      </w:r>
      <w:proofErr w:type="spellStart"/>
      <w:r w:rsidRPr="00B21F27">
        <w:rPr>
          <w:rFonts w:ascii="Times New Roman" w:hAnsi="Times New Roman" w:cs="Times New Roman"/>
          <w:b/>
          <w:sz w:val="28"/>
          <w:szCs w:val="28"/>
          <w:lang w:val="ru-RU"/>
        </w:rPr>
        <w:t>страхування</w:t>
      </w:r>
      <w:proofErr w:type="spellEnd"/>
      <w:r w:rsidRPr="00B21F27">
        <w:rPr>
          <w:rFonts w:ascii="Times New Roman" w:hAnsi="Times New Roman" w:cs="Times New Roman"/>
          <w:sz w:val="28"/>
          <w:szCs w:val="28"/>
          <w:lang w:val="ru-RU"/>
        </w:rPr>
        <w:t xml:space="preserve"> як </w:t>
      </w:r>
      <w:proofErr w:type="spellStart"/>
      <w:r w:rsidRPr="00B21F27">
        <w:rPr>
          <w:rFonts w:ascii="Times New Roman" w:hAnsi="Times New Roman" w:cs="Times New Roman"/>
          <w:sz w:val="28"/>
          <w:szCs w:val="28"/>
          <w:lang w:val="ru-RU"/>
        </w:rPr>
        <w:t>функція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управління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полягає</w:t>
      </w:r>
      <w:proofErr w:type="spellEnd"/>
      <w:r w:rsidRPr="00B21F27">
        <w:rPr>
          <w:rFonts w:ascii="Times New Roman" w:hAnsi="Times New Roman" w:cs="Times New Roman"/>
          <w:sz w:val="28"/>
          <w:szCs w:val="28"/>
          <w:lang w:val="ru-RU"/>
        </w:rPr>
        <w:t xml:space="preserve"> у </w:t>
      </w:r>
      <w:proofErr w:type="spellStart"/>
      <w:r w:rsidRPr="00B21F27">
        <w:rPr>
          <w:rFonts w:ascii="Times New Roman" w:hAnsi="Times New Roman" w:cs="Times New Roman"/>
          <w:sz w:val="28"/>
          <w:szCs w:val="28"/>
          <w:lang w:val="ru-RU"/>
        </w:rPr>
        <w:t>страхуванні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відпо</w:t>
      </w:r>
      <w:r>
        <w:rPr>
          <w:rFonts w:ascii="Times New Roman" w:hAnsi="Times New Roman" w:cs="Times New Roman"/>
          <w:sz w:val="28"/>
          <w:szCs w:val="28"/>
          <w:lang w:val="ru-RU"/>
        </w:rPr>
        <w:t>відальності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суб’єктів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господарю</w:t>
      </w:r>
      <w:r w:rsidRPr="00B21F27">
        <w:rPr>
          <w:rFonts w:ascii="Times New Roman" w:hAnsi="Times New Roman" w:cs="Times New Roman"/>
          <w:sz w:val="28"/>
          <w:szCs w:val="28"/>
          <w:lang w:val="ru-RU"/>
        </w:rPr>
        <w:t>вання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страхувальників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господарська</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діяльність</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яких</w:t>
      </w:r>
      <w:proofErr w:type="spellEnd"/>
      <w:r w:rsidRPr="00B21F27">
        <w:rPr>
          <w:rFonts w:ascii="Times New Roman" w:hAnsi="Times New Roman" w:cs="Times New Roman"/>
          <w:sz w:val="28"/>
          <w:szCs w:val="28"/>
          <w:lang w:val="ru-RU"/>
        </w:rPr>
        <w:t xml:space="preserve"> становить </w:t>
      </w:r>
      <w:proofErr w:type="spellStart"/>
      <w:r w:rsidRPr="00B21F27">
        <w:rPr>
          <w:rFonts w:ascii="Times New Roman" w:hAnsi="Times New Roman" w:cs="Times New Roman"/>
          <w:sz w:val="28"/>
          <w:szCs w:val="28"/>
          <w:lang w:val="ru-RU"/>
        </w:rPr>
        <w:t>підвищену</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екологічну</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небезпеку</w:t>
      </w:r>
      <w:proofErr w:type="spellEnd"/>
      <w:r w:rsidRPr="00B21F27">
        <w:rPr>
          <w:rFonts w:ascii="Times New Roman" w:hAnsi="Times New Roman" w:cs="Times New Roman"/>
          <w:sz w:val="28"/>
          <w:szCs w:val="28"/>
          <w:lang w:val="ru-RU"/>
        </w:rPr>
        <w:t xml:space="preserve">, в </w:t>
      </w:r>
      <w:proofErr w:type="spellStart"/>
      <w:r w:rsidRPr="00B21F27">
        <w:rPr>
          <w:rFonts w:ascii="Times New Roman" w:hAnsi="Times New Roman" w:cs="Times New Roman"/>
          <w:sz w:val="28"/>
          <w:szCs w:val="28"/>
          <w:lang w:val="ru-RU"/>
        </w:rPr>
        <w:t>разі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заподіяння</w:t>
      </w:r>
      <w:proofErr w:type="spellEnd"/>
      <w:r w:rsidRPr="00B21F27">
        <w:rPr>
          <w:rFonts w:ascii="Times New Roman" w:hAnsi="Times New Roman" w:cs="Times New Roman"/>
          <w:sz w:val="28"/>
          <w:szCs w:val="28"/>
          <w:lang w:val="ru-RU"/>
        </w:rPr>
        <w:t xml:space="preserve"> ними </w:t>
      </w:r>
      <w:proofErr w:type="spellStart"/>
      <w:r w:rsidRPr="00B21F27">
        <w:rPr>
          <w:rFonts w:ascii="Times New Roman" w:hAnsi="Times New Roman" w:cs="Times New Roman"/>
          <w:sz w:val="28"/>
          <w:szCs w:val="28"/>
          <w:lang w:val="ru-RU"/>
        </w:rPr>
        <w:t>шкоди</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третім</w:t>
      </w:r>
      <w:proofErr w:type="spellEnd"/>
      <w:r w:rsidRPr="00B21F27">
        <w:rPr>
          <w:rFonts w:ascii="Times New Roman" w:hAnsi="Times New Roman" w:cs="Times New Roman"/>
          <w:sz w:val="28"/>
          <w:szCs w:val="28"/>
          <w:lang w:val="ru-RU"/>
        </w:rPr>
        <w:t xml:space="preserve"> особам </w:t>
      </w:r>
      <w:proofErr w:type="spellStart"/>
      <w:r w:rsidRPr="00B21F27">
        <w:rPr>
          <w:rFonts w:ascii="Times New Roman" w:hAnsi="Times New Roman" w:cs="Times New Roman"/>
          <w:sz w:val="28"/>
          <w:szCs w:val="28"/>
          <w:lang w:val="ru-RU"/>
        </w:rPr>
        <w:t>внаслідок</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забруднення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навколишнього</w:t>
      </w:r>
      <w:proofErr w:type="spellEnd"/>
      <w:r w:rsidRPr="00B21F27">
        <w:rPr>
          <w:rFonts w:ascii="Times New Roman" w:hAnsi="Times New Roman" w:cs="Times New Roman"/>
          <w:sz w:val="28"/>
          <w:szCs w:val="28"/>
          <w:lang w:val="ru-RU"/>
        </w:rPr>
        <w:t xml:space="preserve"> природного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середовища</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по</w:t>
      </w:r>
      <w:r w:rsidRPr="00B21F27">
        <w:rPr>
          <w:rFonts w:ascii="Times New Roman" w:hAnsi="Times New Roman" w:cs="Times New Roman"/>
          <w:sz w:val="28"/>
          <w:szCs w:val="28"/>
          <w:lang w:val="ru-RU"/>
        </w:rPr>
        <w:t>гіршення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якості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природних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ресурсів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Підставою</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виникнення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w:t>
      </w:r>
      <w:r w:rsidRPr="00B21F27">
        <w:rPr>
          <w:rFonts w:ascii="Times New Roman" w:hAnsi="Times New Roman" w:cs="Times New Roman"/>
          <w:sz w:val="28"/>
          <w:szCs w:val="28"/>
          <w:lang w:val="ru-RU"/>
        </w:rPr>
        <w:t>хових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відносин</w:t>
      </w:r>
      <w:proofErr w:type="spellEnd"/>
      <w:r w:rsidRPr="00B21F27">
        <w:rPr>
          <w:rFonts w:ascii="Times New Roman" w:hAnsi="Times New Roman" w:cs="Times New Roman"/>
          <w:sz w:val="28"/>
          <w:szCs w:val="28"/>
          <w:lang w:val="ru-RU"/>
        </w:rPr>
        <w:t xml:space="preserve"> є </w:t>
      </w:r>
      <w:proofErr w:type="spellStart"/>
      <w:r w:rsidRPr="00B21F27">
        <w:rPr>
          <w:rFonts w:ascii="Times New Roman" w:hAnsi="Times New Roman" w:cs="Times New Roman"/>
          <w:sz w:val="28"/>
          <w:szCs w:val="28"/>
          <w:lang w:val="ru-RU"/>
        </w:rPr>
        <w:t>договір</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екологічного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страхування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укладений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між</w:t>
      </w:r>
      <w:proofErr w:type="spellEnd"/>
      <w:r w:rsidRPr="00B21F27">
        <w:rPr>
          <w:rFonts w:ascii="Times New Roman" w:hAnsi="Times New Roman" w:cs="Times New Roman"/>
          <w:sz w:val="28"/>
          <w:szCs w:val="28"/>
          <w:lang w:val="ru-RU"/>
        </w:rPr>
        <w:t xml:space="preserve"> страховиком і </w:t>
      </w:r>
      <w:proofErr w:type="spellStart"/>
      <w:r w:rsidRPr="00B21F27">
        <w:rPr>
          <w:rFonts w:ascii="Times New Roman" w:hAnsi="Times New Roman" w:cs="Times New Roman"/>
          <w:sz w:val="28"/>
          <w:szCs w:val="28"/>
          <w:lang w:val="ru-RU"/>
        </w:rPr>
        <w:t>страхувальником</w:t>
      </w:r>
      <w:proofErr w:type="spellEnd"/>
      <w:r w:rsidRPr="00B21F27">
        <w:rPr>
          <w:rFonts w:ascii="Times New Roman" w:hAnsi="Times New Roman" w:cs="Times New Roman"/>
          <w:sz w:val="28"/>
          <w:szCs w:val="28"/>
          <w:lang w:val="ru-RU"/>
        </w:rPr>
        <w:t>. Метою</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екологічного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страхування</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пов</w:t>
      </w:r>
      <w:r w:rsidRPr="00B21F27">
        <w:rPr>
          <w:rFonts w:ascii="Times New Roman" w:hAnsi="Times New Roman" w:cs="Times New Roman"/>
          <w:sz w:val="28"/>
          <w:szCs w:val="28"/>
          <w:lang w:val="ru-RU"/>
        </w:rPr>
        <w:t>ний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або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частковий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захист</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майнових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інтересів</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громадян</w:t>
      </w:r>
      <w:proofErr w:type="spellEnd"/>
      <w:r w:rsidRPr="00B21F27">
        <w:rPr>
          <w:rFonts w:ascii="Times New Roman" w:hAnsi="Times New Roman" w:cs="Times New Roman"/>
          <w:sz w:val="28"/>
          <w:szCs w:val="28"/>
          <w:lang w:val="ru-RU"/>
        </w:rPr>
        <w:t xml:space="preserve"> та </w:t>
      </w:r>
      <w:proofErr w:type="spellStart"/>
      <w:r w:rsidRPr="00B21F27">
        <w:rPr>
          <w:rFonts w:ascii="Times New Roman" w:hAnsi="Times New Roman" w:cs="Times New Roman"/>
          <w:sz w:val="28"/>
          <w:szCs w:val="28"/>
          <w:lang w:val="ru-RU"/>
        </w:rPr>
        <w:t>юридичних</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осіб</w:t>
      </w:r>
      <w:proofErr w:type="spellEnd"/>
      <w:r w:rsidRPr="00B21F27">
        <w:rPr>
          <w:rFonts w:ascii="Times New Roman" w:hAnsi="Times New Roman" w:cs="Times New Roman"/>
          <w:sz w:val="28"/>
          <w:szCs w:val="28"/>
          <w:lang w:val="ru-RU"/>
        </w:rPr>
        <w:t xml:space="preserve"> у </w:t>
      </w:r>
      <w:proofErr w:type="spellStart"/>
      <w:r w:rsidRPr="00B21F27">
        <w:rPr>
          <w:rFonts w:ascii="Times New Roman" w:hAnsi="Times New Roman" w:cs="Times New Roman"/>
          <w:sz w:val="28"/>
          <w:szCs w:val="28"/>
          <w:lang w:val="ru-RU"/>
        </w:rPr>
        <w:t>разі</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погіршення</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екологічної</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сит</w:t>
      </w:r>
      <w:r>
        <w:rPr>
          <w:rFonts w:ascii="Times New Roman" w:hAnsi="Times New Roman" w:cs="Times New Roman"/>
          <w:sz w:val="28"/>
          <w:szCs w:val="28"/>
          <w:lang w:val="ru-RU"/>
        </w:rPr>
        <w:t>уації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внаслідок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техногенних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ава</w:t>
      </w:r>
      <w:r w:rsidRPr="00B21F27">
        <w:rPr>
          <w:rFonts w:ascii="Times New Roman" w:hAnsi="Times New Roman" w:cs="Times New Roman"/>
          <w:sz w:val="28"/>
          <w:szCs w:val="28"/>
          <w:lang w:val="ru-RU"/>
        </w:rPr>
        <w:t>рій</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чи</w:t>
      </w:r>
      <w:proofErr w:type="spellEnd"/>
      <w:r w:rsidRPr="00B21F27">
        <w:rPr>
          <w:rFonts w:ascii="Times New Roman" w:hAnsi="Times New Roman" w:cs="Times New Roman"/>
          <w:sz w:val="28"/>
          <w:szCs w:val="28"/>
          <w:lang w:val="ru-RU"/>
        </w:rPr>
        <w:t xml:space="preserve"> катастроф, </w:t>
      </w:r>
      <w:proofErr w:type="spellStart"/>
      <w:r w:rsidRPr="00B21F27">
        <w:rPr>
          <w:rFonts w:ascii="Times New Roman" w:hAnsi="Times New Roman" w:cs="Times New Roman"/>
          <w:sz w:val="28"/>
          <w:szCs w:val="28"/>
          <w:lang w:val="ru-RU"/>
        </w:rPr>
        <w:t>що</w:t>
      </w:r>
      <w:proofErr w:type="spellEnd"/>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заподія</w:t>
      </w:r>
      <w:r>
        <w:rPr>
          <w:rFonts w:ascii="Times New Roman" w:hAnsi="Times New Roman" w:cs="Times New Roman"/>
          <w:sz w:val="28"/>
          <w:szCs w:val="28"/>
          <w:lang w:val="ru-RU"/>
        </w:rPr>
        <w:t>ли</w:t>
      </w:r>
      <w:proofErr w:type="spellEnd"/>
      <w:r w:rsidRPr="00B21F27">
        <w:rPr>
          <w:rFonts w:ascii="Times New Roman" w:hAnsi="Times New Roman" w:cs="Times New Roman"/>
          <w:sz w:val="28"/>
          <w:szCs w:val="28"/>
          <w:lang w:val="ru-RU"/>
        </w:rPr>
        <w:t xml:space="preserve"> шкод</w:t>
      </w:r>
      <w:r>
        <w:rPr>
          <w:rFonts w:ascii="Times New Roman" w:hAnsi="Times New Roman" w:cs="Times New Roman"/>
          <w:sz w:val="28"/>
          <w:szCs w:val="28"/>
          <w:lang w:val="ru-RU"/>
        </w:rPr>
        <w:t>у</w:t>
      </w:r>
      <w:r w:rsidRPr="00B21F27">
        <w:rPr>
          <w:rFonts w:ascii="Times New Roman" w:hAnsi="Times New Roman" w:cs="Times New Roman"/>
          <w:sz w:val="28"/>
          <w:szCs w:val="28"/>
          <w:lang w:val="ru-RU"/>
        </w:rPr>
        <w:t xml:space="preserve"> </w:t>
      </w:r>
      <w:proofErr w:type="spellStart"/>
      <w:r w:rsidRPr="00B21F27">
        <w:rPr>
          <w:rFonts w:ascii="Times New Roman" w:hAnsi="Times New Roman" w:cs="Times New Roman"/>
          <w:sz w:val="28"/>
          <w:szCs w:val="28"/>
          <w:lang w:val="ru-RU"/>
        </w:rPr>
        <w:t>довкіллю</w:t>
      </w:r>
      <w:proofErr w:type="spellEnd"/>
      <w:r w:rsidRPr="00B21F27">
        <w:rPr>
          <w:rFonts w:ascii="Times New Roman" w:hAnsi="Times New Roman" w:cs="Times New Roman"/>
          <w:sz w:val="28"/>
          <w:szCs w:val="28"/>
          <w:lang w:val="ru-RU"/>
        </w:rPr>
        <w:t>.</w:t>
      </w:r>
    </w:p>
    <w:p w14:paraId="3EA195D4" w14:textId="77777777" w:rsidR="009F5E34" w:rsidRPr="00024AFB" w:rsidRDefault="009F5E34" w:rsidP="009F5E34">
      <w:pPr>
        <w:ind w:left="0" w:firstLine="708"/>
        <w:rPr>
          <w:b/>
          <w:sz w:val="28"/>
          <w:szCs w:val="28"/>
          <w:lang w:val="ru-RU"/>
        </w:rPr>
      </w:pPr>
    </w:p>
    <w:p w14:paraId="57FDC77F" w14:textId="1A003A4A" w:rsidR="009F5E34" w:rsidRPr="00DA18CE" w:rsidRDefault="009F5E34" w:rsidP="00DA18CE">
      <w:pPr>
        <w:pStyle w:val="a9"/>
        <w:numPr>
          <w:ilvl w:val="1"/>
          <w:numId w:val="39"/>
        </w:numPr>
        <w:jc w:val="center"/>
        <w:rPr>
          <w:rFonts w:ascii="Times New Roman" w:hAnsi="Times New Roman" w:cs="Times New Roman"/>
          <w:b/>
          <w:sz w:val="28"/>
          <w:szCs w:val="28"/>
          <w:lang w:val="ru-RU"/>
        </w:rPr>
      </w:pPr>
      <w:proofErr w:type="spellStart"/>
      <w:r w:rsidRPr="00DA18CE">
        <w:rPr>
          <w:rFonts w:ascii="Times New Roman" w:hAnsi="Times New Roman" w:cs="Times New Roman"/>
          <w:b/>
          <w:sz w:val="28"/>
          <w:szCs w:val="28"/>
          <w:lang w:val="ru-RU"/>
        </w:rPr>
        <w:t>Правові</w:t>
      </w:r>
      <w:proofErr w:type="spellEnd"/>
      <w:r w:rsidRPr="00DA18CE">
        <w:rPr>
          <w:rFonts w:ascii="Times New Roman" w:hAnsi="Times New Roman" w:cs="Times New Roman"/>
          <w:b/>
          <w:sz w:val="28"/>
          <w:szCs w:val="28"/>
          <w:lang w:val="ru-RU"/>
        </w:rPr>
        <w:t xml:space="preserve"> </w:t>
      </w:r>
      <w:proofErr w:type="spellStart"/>
      <w:r w:rsidRPr="00DA18CE">
        <w:rPr>
          <w:rFonts w:ascii="Times New Roman" w:hAnsi="Times New Roman" w:cs="Times New Roman"/>
          <w:b/>
          <w:sz w:val="28"/>
          <w:szCs w:val="28"/>
          <w:lang w:val="ru-RU"/>
        </w:rPr>
        <w:t>норми</w:t>
      </w:r>
      <w:proofErr w:type="spellEnd"/>
      <w:r w:rsidRPr="00DA18CE">
        <w:rPr>
          <w:rFonts w:ascii="Times New Roman" w:hAnsi="Times New Roman" w:cs="Times New Roman"/>
          <w:b/>
          <w:sz w:val="28"/>
          <w:szCs w:val="28"/>
          <w:lang w:val="ru-RU"/>
        </w:rPr>
        <w:t xml:space="preserve"> </w:t>
      </w:r>
      <w:proofErr w:type="spellStart"/>
      <w:r w:rsidRPr="00DA18CE">
        <w:rPr>
          <w:rFonts w:ascii="Times New Roman" w:hAnsi="Times New Roman" w:cs="Times New Roman"/>
          <w:b/>
          <w:sz w:val="28"/>
          <w:szCs w:val="28"/>
          <w:lang w:val="ru-RU"/>
        </w:rPr>
        <w:t>природокористування</w:t>
      </w:r>
      <w:proofErr w:type="spellEnd"/>
      <w:r w:rsidR="00DA18CE" w:rsidRPr="00DA18CE">
        <w:rPr>
          <w:rFonts w:ascii="Times New Roman" w:hAnsi="Times New Roman" w:cs="Times New Roman"/>
          <w:b/>
          <w:sz w:val="28"/>
          <w:szCs w:val="28"/>
          <w:lang w:val="ru-RU"/>
        </w:rPr>
        <w:t xml:space="preserve"> </w:t>
      </w:r>
    </w:p>
    <w:p w14:paraId="1C02CFF7" w14:textId="77777777" w:rsidR="00DA18CE" w:rsidRPr="00DA18CE" w:rsidRDefault="00DA18CE" w:rsidP="00DA18CE">
      <w:pPr>
        <w:pStyle w:val="a9"/>
        <w:ind w:left="432" w:firstLine="0"/>
        <w:rPr>
          <w:rFonts w:ascii="Times New Roman" w:hAnsi="Times New Roman" w:cs="Times New Roman"/>
          <w:b/>
          <w:sz w:val="28"/>
          <w:szCs w:val="28"/>
          <w:lang w:val="ru-RU"/>
        </w:rPr>
      </w:pPr>
    </w:p>
    <w:p w14:paraId="3DDB390A" w14:textId="77777777" w:rsidR="009F5E34" w:rsidRPr="00313D40"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C802A8">
        <w:rPr>
          <w:rFonts w:ascii="Times New Roman" w:hAnsi="Times New Roman" w:cs="Times New Roman"/>
          <w:b/>
          <w:sz w:val="28"/>
          <w:szCs w:val="28"/>
          <w:lang w:val="ru-RU"/>
        </w:rPr>
        <w:t>Конституцією</w:t>
      </w:r>
      <w:proofErr w:type="spellEnd"/>
      <w:r w:rsidRPr="00C802A8">
        <w:rPr>
          <w:rFonts w:ascii="Times New Roman" w:hAnsi="Times New Roman" w:cs="Times New Roman"/>
          <w:b/>
          <w:sz w:val="28"/>
          <w:szCs w:val="28"/>
          <w:lang w:val="ru-RU"/>
        </w:rPr>
        <w:t xml:space="preserve"> </w:t>
      </w:r>
      <w:proofErr w:type="spellStart"/>
      <w:r w:rsidRPr="00C802A8">
        <w:rPr>
          <w:rFonts w:ascii="Times New Roman" w:hAnsi="Times New Roman" w:cs="Times New Roman"/>
          <w:b/>
          <w:sz w:val="28"/>
          <w:szCs w:val="28"/>
          <w:lang w:val="ru-RU"/>
        </w:rPr>
        <w:t>України</w:t>
      </w:r>
      <w:proofErr w:type="spellEnd"/>
      <w:r w:rsidRPr="00F12F39">
        <w:rPr>
          <w:rFonts w:ascii="Times New Roman" w:hAnsi="Times New Roman" w:cs="Times New Roman"/>
          <w:sz w:val="28"/>
          <w:szCs w:val="28"/>
          <w:lang w:val="ru-RU"/>
        </w:rPr>
        <w:t xml:space="preserve"> </w:t>
      </w:r>
      <w:proofErr w:type="spellStart"/>
      <w:r w:rsidRPr="00F12F39">
        <w:rPr>
          <w:rFonts w:ascii="Times New Roman" w:hAnsi="Times New Roman" w:cs="Times New Roman"/>
          <w:sz w:val="28"/>
          <w:szCs w:val="28"/>
          <w:lang w:val="ru-RU"/>
        </w:rPr>
        <w:t>регулюються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313D40">
        <w:rPr>
          <w:rFonts w:ascii="Times New Roman" w:hAnsi="Times New Roman" w:cs="Times New Roman"/>
          <w:sz w:val="28"/>
          <w:szCs w:val="28"/>
          <w:lang w:val="ru-RU"/>
        </w:rPr>
        <w:t>равові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норми</w:t>
      </w:r>
      <w:proofErr w:type="spellEnd"/>
      <w:r>
        <w:rPr>
          <w:rFonts w:ascii="Times New Roman" w:hAnsi="Times New Roman" w:cs="Times New Roman"/>
          <w:sz w:val="28"/>
          <w:szCs w:val="28"/>
          <w:lang w:val="ru-RU"/>
        </w:rPr>
        <w:t xml:space="preserve"> з</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питан</w:t>
      </w:r>
      <w:r>
        <w:rPr>
          <w:rFonts w:ascii="Times New Roman" w:hAnsi="Times New Roman" w:cs="Times New Roman"/>
          <w:sz w:val="28"/>
          <w:szCs w:val="28"/>
          <w:lang w:val="ru-RU"/>
        </w:rPr>
        <w:t>ь</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природи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безпеки</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природокористування</w:t>
      </w:r>
      <w:proofErr w:type="spellEnd"/>
      <w:r w:rsidRPr="00313D4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зазначен</w:t>
      </w:r>
      <w:r>
        <w:rPr>
          <w:rFonts w:ascii="Times New Roman" w:hAnsi="Times New Roman" w:cs="Times New Roman"/>
          <w:sz w:val="28"/>
          <w:szCs w:val="28"/>
          <w:lang w:val="ru-RU"/>
        </w:rPr>
        <w:t>о</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статтях</w:t>
      </w:r>
      <w:proofErr w:type="spellEnd"/>
      <w:r w:rsidRPr="00313D40">
        <w:rPr>
          <w:rFonts w:ascii="Times New Roman" w:hAnsi="Times New Roman" w:cs="Times New Roman"/>
          <w:sz w:val="28"/>
          <w:szCs w:val="28"/>
          <w:lang w:val="ru-RU"/>
        </w:rPr>
        <w:t xml:space="preserve"> 3, 13, 14, 16, 49,50, 66, 66, 85, 92, 106, 116, 119, 132, 138, 142. У них </w:t>
      </w:r>
      <w:proofErr w:type="spellStart"/>
      <w:r w:rsidRPr="00313D40">
        <w:rPr>
          <w:rFonts w:ascii="Times New Roman" w:hAnsi="Times New Roman" w:cs="Times New Roman"/>
          <w:sz w:val="28"/>
          <w:szCs w:val="28"/>
          <w:lang w:val="ru-RU"/>
        </w:rPr>
        <w:t>закріплено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основні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екологічні</w:t>
      </w:r>
      <w:proofErr w:type="spellEnd"/>
      <w:r w:rsidRPr="00313D40">
        <w:rPr>
          <w:rFonts w:ascii="Times New Roman" w:hAnsi="Times New Roman" w:cs="Times New Roman"/>
          <w:sz w:val="28"/>
          <w:szCs w:val="28"/>
          <w:lang w:val="ru-RU"/>
        </w:rPr>
        <w:t xml:space="preserve"> права й</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обов’язки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громадян</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сформульовано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повноваження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законодавчої</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виконавчої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гілок</w:t>
      </w:r>
      <w:proofErr w:type="spellEnd"/>
      <w:r w:rsidRPr="00313D40">
        <w:rPr>
          <w:rFonts w:ascii="Times New Roman" w:hAnsi="Times New Roman" w:cs="Times New Roman"/>
          <w:sz w:val="28"/>
          <w:szCs w:val="28"/>
          <w:lang w:val="ru-RU"/>
        </w:rPr>
        <w:t xml:space="preserve"> державного</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управління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детальніше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закріплені</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природоохоронних</w:t>
      </w:r>
      <w:proofErr w:type="spellEnd"/>
      <w:r>
        <w:rPr>
          <w:rFonts w:ascii="Times New Roman" w:hAnsi="Times New Roman" w:cs="Times New Roman"/>
          <w:sz w:val="28"/>
          <w:szCs w:val="28"/>
          <w:lang w:val="ru-RU"/>
        </w:rPr>
        <w:t xml:space="preserve"> Законах </w:t>
      </w:r>
      <w:proofErr w:type="spellStart"/>
      <w:r>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поресурсних</w:t>
      </w:r>
      <w:proofErr w:type="spellEnd"/>
      <w:r>
        <w:rPr>
          <w:rFonts w:ascii="Times New Roman" w:hAnsi="Times New Roman" w:cs="Times New Roman"/>
          <w:sz w:val="28"/>
          <w:szCs w:val="28"/>
          <w:lang w:val="ru-RU"/>
        </w:rPr>
        <w:t xml:space="preserve"> Кодексах </w:t>
      </w:r>
      <w:proofErr w:type="spellStart"/>
      <w:r>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Витяги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правових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документів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привелено</w:t>
      </w:r>
      <w:proofErr w:type="spellEnd"/>
      <w:r>
        <w:rPr>
          <w:rFonts w:ascii="Times New Roman" w:hAnsi="Times New Roman" w:cs="Times New Roman"/>
          <w:sz w:val="28"/>
          <w:szCs w:val="28"/>
          <w:lang w:val="ru-RU"/>
        </w:rPr>
        <w:t xml:space="preserve"> у Додатках1-6, а </w:t>
      </w:r>
      <w:proofErr w:type="spellStart"/>
      <w:r>
        <w:rPr>
          <w:rFonts w:ascii="Times New Roman" w:hAnsi="Times New Roman" w:cs="Times New Roman"/>
          <w:sz w:val="28"/>
          <w:szCs w:val="28"/>
          <w:lang w:val="ru-RU"/>
        </w:rPr>
        <w:t>сутність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приведених</w:t>
      </w:r>
      <w:proofErr w:type="spellEnd"/>
      <w:r>
        <w:rPr>
          <w:rFonts w:ascii="Times New Roman" w:hAnsi="Times New Roman" w:cs="Times New Roman"/>
          <w:sz w:val="28"/>
          <w:szCs w:val="28"/>
          <w:lang w:val="ru-RU"/>
        </w:rPr>
        <w:t xml:space="preserve"> норм </w:t>
      </w:r>
      <w:proofErr w:type="spellStart"/>
      <w:r>
        <w:rPr>
          <w:rFonts w:ascii="Times New Roman" w:hAnsi="Times New Roman" w:cs="Times New Roman"/>
          <w:sz w:val="28"/>
          <w:szCs w:val="28"/>
          <w:lang w:val="ru-RU"/>
        </w:rPr>
        <w:t>стисло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полягає</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наступному</w:t>
      </w:r>
      <w:proofErr w:type="spellEnd"/>
      <w:r>
        <w:rPr>
          <w:rFonts w:ascii="Times New Roman" w:hAnsi="Times New Roman" w:cs="Times New Roman"/>
          <w:sz w:val="28"/>
          <w:szCs w:val="28"/>
          <w:lang w:val="ru-RU"/>
        </w:rPr>
        <w:t>.</w:t>
      </w:r>
    </w:p>
    <w:p w14:paraId="1E280FAC" w14:textId="77777777" w:rsidR="009F5E34" w:rsidRPr="00313D40" w:rsidRDefault="009F5E34" w:rsidP="009F5E34">
      <w:pPr>
        <w:ind w:left="0"/>
        <w:rPr>
          <w:rFonts w:ascii="Times New Roman" w:hAnsi="Times New Roman" w:cs="Times New Roman"/>
          <w:sz w:val="28"/>
          <w:szCs w:val="28"/>
          <w:lang w:val="ru-RU"/>
        </w:rPr>
      </w:pPr>
      <w:r w:rsidRPr="00C802A8">
        <w:rPr>
          <w:rFonts w:ascii="Times New Roman" w:hAnsi="Times New Roman" w:cs="Times New Roman"/>
          <w:b/>
          <w:sz w:val="28"/>
          <w:szCs w:val="28"/>
          <w:lang w:val="ru-RU"/>
        </w:rPr>
        <w:t xml:space="preserve">          Законом </w:t>
      </w:r>
      <w:proofErr w:type="spellStart"/>
      <w:r w:rsidRPr="00C802A8">
        <w:rPr>
          <w:rFonts w:ascii="Times New Roman" w:hAnsi="Times New Roman" w:cs="Times New Roman"/>
          <w:b/>
          <w:sz w:val="28"/>
          <w:szCs w:val="28"/>
          <w:lang w:val="ru-RU"/>
        </w:rPr>
        <w:t>України</w:t>
      </w:r>
      <w:proofErr w:type="spellEnd"/>
      <w:r w:rsidRPr="00C802A8">
        <w:rPr>
          <w:rFonts w:ascii="Times New Roman" w:hAnsi="Times New Roman" w:cs="Times New Roman"/>
          <w:b/>
          <w:sz w:val="28"/>
          <w:szCs w:val="28"/>
          <w:lang w:val="ru-RU"/>
        </w:rPr>
        <w:t xml:space="preserve"> „Про </w:t>
      </w:r>
      <w:proofErr w:type="spellStart"/>
      <w:r w:rsidRPr="00C802A8">
        <w:rPr>
          <w:rFonts w:ascii="Times New Roman" w:hAnsi="Times New Roman" w:cs="Times New Roman"/>
          <w:b/>
          <w:sz w:val="28"/>
          <w:szCs w:val="28"/>
          <w:lang w:val="ru-RU"/>
        </w:rPr>
        <w:t>охорону</w:t>
      </w:r>
      <w:proofErr w:type="spellEnd"/>
      <w:r w:rsidRPr="00C802A8">
        <w:rPr>
          <w:rFonts w:ascii="Times New Roman" w:hAnsi="Times New Roman" w:cs="Times New Roman"/>
          <w:b/>
          <w:sz w:val="28"/>
          <w:szCs w:val="28"/>
          <w:lang w:val="ru-RU"/>
        </w:rPr>
        <w:t xml:space="preserve"> </w:t>
      </w:r>
      <w:proofErr w:type="spellStart"/>
      <w:r w:rsidRPr="00C802A8">
        <w:rPr>
          <w:rFonts w:ascii="Times New Roman" w:hAnsi="Times New Roman" w:cs="Times New Roman"/>
          <w:b/>
          <w:sz w:val="28"/>
          <w:szCs w:val="28"/>
          <w:lang w:val="ru-RU"/>
        </w:rPr>
        <w:t>навколишнього</w:t>
      </w:r>
      <w:proofErr w:type="spellEnd"/>
      <w:r w:rsidRPr="00C802A8">
        <w:rPr>
          <w:rFonts w:ascii="Times New Roman" w:hAnsi="Times New Roman" w:cs="Times New Roman"/>
          <w:b/>
          <w:sz w:val="28"/>
          <w:szCs w:val="28"/>
          <w:lang w:val="ru-RU"/>
        </w:rPr>
        <w:t xml:space="preserve"> природного </w:t>
      </w:r>
      <w:proofErr w:type="spellStart"/>
      <w:r w:rsidRPr="00C802A8">
        <w:rPr>
          <w:rFonts w:ascii="Times New Roman" w:hAnsi="Times New Roman" w:cs="Times New Roman"/>
          <w:b/>
          <w:sz w:val="28"/>
          <w:szCs w:val="28"/>
          <w:lang w:val="ru-RU"/>
        </w:rPr>
        <w:t>середовища</w:t>
      </w:r>
      <w:proofErr w:type="spellEnd"/>
      <w:r w:rsidRPr="00C802A8">
        <w:rPr>
          <w:rFonts w:ascii="Times New Roman" w:hAnsi="Times New Roman" w:cs="Times New Roman"/>
          <w:b/>
          <w:sz w:val="28"/>
          <w:szCs w:val="28"/>
          <w:lang w:val="ru-RU"/>
        </w:rPr>
        <w:t>”</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визначено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правові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економічні</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соціальні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основи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організації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довкілля</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інтересах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нинішнього</w:t>
      </w:r>
      <w:proofErr w:type="spellEnd"/>
      <w:r w:rsidRPr="00313D40">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м</w:t>
      </w:r>
      <w:r w:rsidRPr="00313D40">
        <w:rPr>
          <w:rFonts w:ascii="Times New Roman" w:hAnsi="Times New Roman" w:cs="Times New Roman"/>
          <w:sz w:val="28"/>
          <w:szCs w:val="28"/>
          <w:lang w:val="ru-RU"/>
        </w:rPr>
        <w:t>айбутнього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поколінь</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законі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сформульована</w:t>
      </w:r>
      <w:proofErr w:type="spellEnd"/>
      <w:r w:rsidRPr="00313D40">
        <w:rPr>
          <w:rFonts w:ascii="Times New Roman" w:hAnsi="Times New Roman" w:cs="Times New Roman"/>
          <w:sz w:val="28"/>
          <w:szCs w:val="28"/>
          <w:lang w:val="ru-RU"/>
        </w:rPr>
        <w:t xml:space="preserve"> мета і </w:t>
      </w:r>
      <w:proofErr w:type="spellStart"/>
      <w:r w:rsidRPr="00313D40">
        <w:rPr>
          <w:rFonts w:ascii="Times New Roman" w:hAnsi="Times New Roman" w:cs="Times New Roman"/>
          <w:sz w:val="28"/>
          <w:szCs w:val="28"/>
          <w:lang w:val="ru-RU"/>
        </w:rPr>
        <w:t>завдання</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законодавства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які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передбачають</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проведення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політики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спрямованої</w:t>
      </w:r>
      <w:proofErr w:type="spellEnd"/>
      <w:r w:rsidRPr="00313D40">
        <w:rPr>
          <w:rFonts w:ascii="Times New Roman" w:hAnsi="Times New Roman" w:cs="Times New Roman"/>
          <w:sz w:val="28"/>
          <w:szCs w:val="28"/>
          <w:lang w:val="ru-RU"/>
        </w:rPr>
        <w:t xml:space="preserve"> на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збереження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безпечного</w:t>
      </w:r>
      <w:proofErr w:type="spellEnd"/>
      <w:r w:rsidRPr="00313D40">
        <w:rPr>
          <w:rFonts w:ascii="Times New Roman" w:hAnsi="Times New Roman" w:cs="Times New Roman"/>
          <w:sz w:val="28"/>
          <w:szCs w:val="28"/>
          <w:lang w:val="ru-RU"/>
        </w:rPr>
        <w:t xml:space="preserve"> для </w:t>
      </w:r>
      <w:proofErr w:type="spellStart"/>
      <w:r w:rsidRPr="00313D40">
        <w:rPr>
          <w:rFonts w:ascii="Times New Roman" w:hAnsi="Times New Roman" w:cs="Times New Roman"/>
          <w:sz w:val="28"/>
          <w:szCs w:val="28"/>
          <w:lang w:val="ru-RU"/>
        </w:rPr>
        <w:t>існування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живої</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неживої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природи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навколишнього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середовища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захист</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життя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здоров’я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населення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w:t>
      </w:r>
      <w:proofErr w:type="spellEnd"/>
      <w:r w:rsidRPr="00313D40">
        <w:rPr>
          <w:rFonts w:ascii="Times New Roman" w:hAnsi="Times New Roman" w:cs="Times New Roman"/>
          <w:sz w:val="28"/>
          <w:szCs w:val="28"/>
          <w:lang w:val="ru-RU"/>
        </w:rPr>
        <w:t xml:space="preserve"> негативного </w:t>
      </w:r>
      <w:proofErr w:type="spellStart"/>
      <w:r w:rsidRPr="00313D40">
        <w:rPr>
          <w:rFonts w:ascii="Times New Roman" w:hAnsi="Times New Roman" w:cs="Times New Roman"/>
          <w:sz w:val="28"/>
          <w:szCs w:val="28"/>
          <w:lang w:val="ru-RU"/>
        </w:rPr>
        <w:t>впливу</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обумовленого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забрудненням</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довкілля</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досягнення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гармонійної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взаємодії</w:t>
      </w:r>
      <w:proofErr w:type="spellEnd"/>
      <w:r w:rsidRPr="00313D40">
        <w:rPr>
          <w:rFonts w:ascii="Times New Roman" w:hAnsi="Times New Roman" w:cs="Times New Roman"/>
          <w:sz w:val="28"/>
          <w:szCs w:val="28"/>
          <w:lang w:val="ru-RU"/>
        </w:rPr>
        <w:t xml:space="preserve"> суспільства і </w:t>
      </w:r>
      <w:proofErr w:type="spellStart"/>
      <w:r w:rsidRPr="00313D40">
        <w:rPr>
          <w:rFonts w:ascii="Times New Roman" w:hAnsi="Times New Roman" w:cs="Times New Roman"/>
          <w:sz w:val="28"/>
          <w:szCs w:val="28"/>
          <w:lang w:val="ru-RU"/>
        </w:rPr>
        <w:t>природи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охорону</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раціональне</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і</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відтворення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риродних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ресурсів</w:t>
      </w:r>
      <w:proofErr w:type="spellEnd"/>
      <w:r w:rsidRPr="00313D40">
        <w:rPr>
          <w:rFonts w:ascii="Times New Roman" w:hAnsi="Times New Roman" w:cs="Times New Roman"/>
          <w:sz w:val="28"/>
          <w:szCs w:val="28"/>
          <w:lang w:val="ru-RU"/>
        </w:rPr>
        <w:t>.</w:t>
      </w:r>
    </w:p>
    <w:p w14:paraId="01EE0790" w14:textId="414D7F1F" w:rsidR="009F5E34" w:rsidRPr="00313D40" w:rsidRDefault="009F5E34" w:rsidP="009F5E34">
      <w:pPr>
        <w:ind w:left="0"/>
        <w:rPr>
          <w:rFonts w:ascii="Times New Roman" w:hAnsi="Times New Roman" w:cs="Times New Roman"/>
          <w:sz w:val="28"/>
          <w:szCs w:val="28"/>
          <w:lang w:val="ru-RU"/>
        </w:rPr>
      </w:pPr>
      <w:r w:rsidRPr="00C802A8">
        <w:rPr>
          <w:rFonts w:ascii="Times New Roman" w:hAnsi="Times New Roman" w:cs="Times New Roman"/>
          <w:b/>
          <w:sz w:val="28"/>
          <w:szCs w:val="28"/>
          <w:lang w:val="ru-RU"/>
        </w:rPr>
        <w:t xml:space="preserve">        </w:t>
      </w:r>
      <w:proofErr w:type="spellStart"/>
      <w:r w:rsidRPr="00C802A8">
        <w:rPr>
          <w:rFonts w:ascii="Times New Roman" w:hAnsi="Times New Roman" w:cs="Times New Roman"/>
          <w:b/>
          <w:sz w:val="28"/>
          <w:szCs w:val="28"/>
          <w:lang w:val="ru-RU"/>
        </w:rPr>
        <w:t>Земельним</w:t>
      </w:r>
      <w:proofErr w:type="spellEnd"/>
      <w:r w:rsidRPr="00C802A8">
        <w:rPr>
          <w:rFonts w:ascii="Times New Roman" w:hAnsi="Times New Roman" w:cs="Times New Roman"/>
          <w:b/>
          <w:sz w:val="28"/>
          <w:szCs w:val="28"/>
          <w:lang w:val="ru-RU"/>
        </w:rPr>
        <w:t xml:space="preserve"> кодексом </w:t>
      </w:r>
      <w:proofErr w:type="spellStart"/>
      <w:r w:rsidRPr="00C802A8">
        <w:rPr>
          <w:rFonts w:ascii="Times New Roman" w:hAnsi="Times New Roman" w:cs="Times New Roman"/>
          <w:b/>
          <w:sz w:val="28"/>
          <w:szCs w:val="28"/>
          <w:lang w:val="ru-RU"/>
        </w:rPr>
        <w:t>України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регулю</w:t>
      </w:r>
      <w:r>
        <w:rPr>
          <w:rFonts w:ascii="Times New Roman" w:hAnsi="Times New Roman" w:cs="Times New Roman"/>
          <w:sz w:val="28"/>
          <w:szCs w:val="28"/>
          <w:lang w:val="ru-RU"/>
        </w:rPr>
        <w:t>ються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питання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власності</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на землю та </w:t>
      </w:r>
      <w:proofErr w:type="spellStart"/>
      <w:r w:rsidRPr="00313D40">
        <w:rPr>
          <w:rFonts w:ascii="Times New Roman" w:hAnsi="Times New Roman" w:cs="Times New Roman"/>
          <w:sz w:val="28"/>
          <w:szCs w:val="28"/>
          <w:lang w:val="ru-RU"/>
        </w:rPr>
        <w:t>земельні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відносини</w:t>
      </w:r>
      <w:proofErr w:type="spellEnd"/>
      <w:r w:rsidRPr="00313D40">
        <w:rPr>
          <w:rFonts w:ascii="Times New Roman" w:hAnsi="Times New Roman" w:cs="Times New Roman"/>
          <w:sz w:val="28"/>
          <w:szCs w:val="28"/>
          <w:lang w:val="ru-RU"/>
        </w:rPr>
        <w:t>, визнач</w:t>
      </w:r>
      <w:r>
        <w:rPr>
          <w:rFonts w:ascii="Times New Roman" w:hAnsi="Times New Roman" w:cs="Times New Roman"/>
          <w:sz w:val="28"/>
          <w:szCs w:val="28"/>
          <w:lang w:val="ru-RU"/>
        </w:rPr>
        <w:t>ен6о</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компетенцію</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органів</w:t>
      </w:r>
      <w:proofErr w:type="spellEnd"/>
      <w:r w:rsidRPr="00313D40">
        <w:rPr>
          <w:rFonts w:ascii="Times New Roman" w:hAnsi="Times New Roman" w:cs="Times New Roman"/>
          <w:sz w:val="28"/>
          <w:szCs w:val="28"/>
          <w:lang w:val="ru-RU"/>
        </w:rPr>
        <w:t xml:space="preserve"> державного </w:t>
      </w:r>
      <w:proofErr w:type="spellStart"/>
      <w:r w:rsidRPr="00313D40">
        <w:rPr>
          <w:rFonts w:ascii="Times New Roman" w:hAnsi="Times New Roman" w:cs="Times New Roman"/>
          <w:sz w:val="28"/>
          <w:szCs w:val="28"/>
          <w:lang w:val="ru-RU"/>
        </w:rPr>
        <w:t>управління</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регулювання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земельних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відносин</w:t>
      </w:r>
      <w:proofErr w:type="spellEnd"/>
      <w:r w:rsidRPr="00313D40">
        <w:rPr>
          <w:rFonts w:ascii="Times New Roman" w:hAnsi="Times New Roman" w:cs="Times New Roman"/>
          <w:sz w:val="28"/>
          <w:szCs w:val="28"/>
          <w:lang w:val="ru-RU"/>
        </w:rPr>
        <w:t xml:space="preserve">. Кодексом </w:t>
      </w:r>
      <w:proofErr w:type="spellStart"/>
      <w:r w:rsidRPr="00313D40">
        <w:rPr>
          <w:rFonts w:ascii="Times New Roman" w:hAnsi="Times New Roman" w:cs="Times New Roman"/>
          <w:sz w:val="28"/>
          <w:szCs w:val="28"/>
          <w:lang w:val="ru-RU"/>
        </w:rPr>
        <w:t>встановлено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що</w:t>
      </w:r>
      <w:proofErr w:type="spellEnd"/>
      <w:r w:rsidRPr="00313D40">
        <w:rPr>
          <w:rFonts w:ascii="Times New Roman" w:hAnsi="Times New Roman" w:cs="Times New Roman"/>
          <w:sz w:val="28"/>
          <w:szCs w:val="28"/>
          <w:lang w:val="ru-RU"/>
        </w:rPr>
        <w:t xml:space="preserve"> земля в </w:t>
      </w:r>
      <w:proofErr w:type="spellStart"/>
      <w:r w:rsidRPr="00313D40">
        <w:rPr>
          <w:rFonts w:ascii="Times New Roman" w:hAnsi="Times New Roman" w:cs="Times New Roman"/>
          <w:sz w:val="28"/>
          <w:szCs w:val="28"/>
          <w:lang w:val="ru-RU"/>
        </w:rPr>
        <w:t>Україні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може</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перебувати</w:t>
      </w:r>
      <w:proofErr w:type="spellEnd"/>
      <w:r w:rsidRPr="00313D40">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приватній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комунальній</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державній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власності</w:t>
      </w:r>
      <w:proofErr w:type="spellEnd"/>
      <w:r w:rsidRPr="00313D40">
        <w:rPr>
          <w:rFonts w:ascii="Times New Roman" w:hAnsi="Times New Roman" w:cs="Times New Roman"/>
          <w:sz w:val="28"/>
          <w:szCs w:val="28"/>
          <w:lang w:val="ru-RU"/>
        </w:rPr>
        <w:t xml:space="preserve">. При </w:t>
      </w:r>
      <w:proofErr w:type="spellStart"/>
      <w:r w:rsidRPr="00313D40">
        <w:rPr>
          <w:rFonts w:ascii="Times New Roman" w:hAnsi="Times New Roman" w:cs="Times New Roman"/>
          <w:sz w:val="28"/>
          <w:szCs w:val="28"/>
          <w:lang w:val="ru-RU"/>
        </w:rPr>
        <w:t>цьому</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приватній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власності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можуть</w:t>
      </w:r>
      <w:proofErr w:type="spellEnd"/>
      <w:r w:rsidRPr="00313D40">
        <w:rPr>
          <w:rFonts w:ascii="Times New Roman" w:hAnsi="Times New Roman" w:cs="Times New Roman"/>
          <w:sz w:val="28"/>
          <w:szCs w:val="28"/>
          <w:lang w:val="ru-RU"/>
        </w:rPr>
        <w:t xml:space="preserve"> бути</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землі</w:t>
      </w:r>
      <w:proofErr w:type="spellEnd"/>
      <w:r w:rsidRPr="00313D40">
        <w:rPr>
          <w:rFonts w:ascii="Times New Roman" w:hAnsi="Times New Roman" w:cs="Times New Roman"/>
          <w:sz w:val="28"/>
          <w:szCs w:val="28"/>
          <w:lang w:val="ru-RU"/>
        </w:rPr>
        <w:t xml:space="preserve"> як </w:t>
      </w:r>
      <w:proofErr w:type="spellStart"/>
      <w:r w:rsidRPr="00313D40">
        <w:rPr>
          <w:rFonts w:ascii="Times New Roman" w:hAnsi="Times New Roman" w:cs="Times New Roman"/>
          <w:sz w:val="28"/>
          <w:szCs w:val="28"/>
          <w:lang w:val="ru-RU"/>
        </w:rPr>
        <w:t>несільськогосподарського</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юридичних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осіб</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громадян</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іноземних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громадян</w:t>
      </w:r>
      <w:proofErr w:type="spellEnd"/>
      <w:r w:rsidRPr="00313D40">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осіб</w:t>
      </w:r>
      <w:proofErr w:type="spellEnd"/>
      <w:r w:rsidRPr="00313D40">
        <w:rPr>
          <w:rFonts w:ascii="Times New Roman" w:hAnsi="Times New Roman" w:cs="Times New Roman"/>
          <w:sz w:val="28"/>
          <w:szCs w:val="28"/>
          <w:lang w:val="ru-RU"/>
        </w:rPr>
        <w:t xml:space="preserve"> без </w:t>
      </w:r>
      <w:proofErr w:type="spellStart"/>
      <w:r w:rsidRPr="00313D40">
        <w:rPr>
          <w:rFonts w:ascii="Times New Roman" w:hAnsi="Times New Roman" w:cs="Times New Roman"/>
          <w:sz w:val="28"/>
          <w:szCs w:val="28"/>
          <w:lang w:val="ru-RU"/>
        </w:rPr>
        <w:t>громадянства</w:t>
      </w:r>
      <w:proofErr w:type="spellEnd"/>
      <w:r w:rsidRPr="00313D40">
        <w:rPr>
          <w:rFonts w:ascii="Times New Roman" w:hAnsi="Times New Roman" w:cs="Times New Roman"/>
          <w:sz w:val="28"/>
          <w:szCs w:val="28"/>
          <w:lang w:val="ru-RU"/>
        </w:rPr>
        <w:t xml:space="preserve">) так і </w:t>
      </w:r>
      <w:proofErr w:type="spellStart"/>
      <w:r w:rsidRPr="00313D40">
        <w:rPr>
          <w:rFonts w:ascii="Times New Roman" w:hAnsi="Times New Roman" w:cs="Times New Roman"/>
          <w:sz w:val="28"/>
          <w:szCs w:val="28"/>
          <w:lang w:val="ru-RU"/>
        </w:rPr>
        <w:t>сільськогосподарського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призначення</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юридичних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осіб</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заснованих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громадянами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або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юридичними</w:t>
      </w:r>
      <w:proofErr w:type="spellEnd"/>
      <w:r w:rsidRPr="00313D40">
        <w:rPr>
          <w:rFonts w:ascii="Times New Roman" w:hAnsi="Times New Roman" w:cs="Times New Roman"/>
          <w:sz w:val="28"/>
          <w:szCs w:val="28"/>
          <w:lang w:val="ru-RU"/>
        </w:rPr>
        <w:t xml:space="preserve"> особами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громадян</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Водночас</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ст. 15</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313D40">
        <w:rPr>
          <w:rFonts w:ascii="Times New Roman" w:hAnsi="Times New Roman" w:cs="Times New Roman"/>
          <w:sz w:val="28"/>
          <w:szCs w:val="28"/>
          <w:lang w:val="ru-RU"/>
        </w:rPr>
        <w:t>ерехідних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положень</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забороня</w:t>
      </w:r>
      <w:r>
        <w:rPr>
          <w:rFonts w:ascii="Times New Roman" w:hAnsi="Times New Roman" w:cs="Times New Roman"/>
          <w:sz w:val="28"/>
          <w:szCs w:val="28"/>
          <w:lang w:val="ru-RU"/>
        </w:rPr>
        <w:t>є</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відчужувати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землі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сільськогосподарського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призначення</w:t>
      </w:r>
      <w:proofErr w:type="spellEnd"/>
      <w:r>
        <w:rPr>
          <w:rFonts w:ascii="Times New Roman" w:hAnsi="Times New Roman" w:cs="Times New Roman"/>
          <w:sz w:val="28"/>
          <w:szCs w:val="28"/>
          <w:lang w:val="ru-RU"/>
        </w:rPr>
        <w:t>,</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ця</w:t>
      </w:r>
      <w:proofErr w:type="spellEnd"/>
      <w:r w:rsidRPr="00313D40">
        <w:rPr>
          <w:rFonts w:ascii="Times New Roman" w:hAnsi="Times New Roman" w:cs="Times New Roman"/>
          <w:sz w:val="28"/>
          <w:szCs w:val="28"/>
          <w:lang w:val="ru-RU"/>
        </w:rPr>
        <w:t xml:space="preserve"> норма </w:t>
      </w:r>
      <w:proofErr w:type="spellStart"/>
      <w:r w:rsidRPr="00313D40">
        <w:rPr>
          <w:rFonts w:ascii="Times New Roman" w:hAnsi="Times New Roman" w:cs="Times New Roman"/>
          <w:sz w:val="28"/>
          <w:szCs w:val="28"/>
          <w:lang w:val="ru-RU"/>
        </w:rPr>
        <w:t>неодноразово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продовжувалася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діє</w:t>
      </w:r>
      <w:proofErr w:type="spellEnd"/>
      <w:r w:rsidRPr="00313D4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теперішній</w:t>
      </w:r>
      <w:proofErr w:type="spellEnd"/>
      <w:r>
        <w:rPr>
          <w:rFonts w:ascii="Times New Roman" w:hAnsi="Times New Roman" w:cs="Times New Roman"/>
          <w:sz w:val="28"/>
          <w:szCs w:val="28"/>
          <w:lang w:val="ru-RU"/>
        </w:rPr>
        <w:t xml:space="preserve"> час</w:t>
      </w:r>
      <w:r w:rsidRPr="00313D40">
        <w:rPr>
          <w:rFonts w:ascii="Times New Roman" w:hAnsi="Times New Roman" w:cs="Times New Roman"/>
          <w:sz w:val="28"/>
          <w:szCs w:val="28"/>
          <w:lang w:val="ru-RU"/>
        </w:rPr>
        <w:t>.</w:t>
      </w:r>
    </w:p>
    <w:p w14:paraId="23A4DD21" w14:textId="60620411" w:rsidR="009F5E34" w:rsidRPr="00313D40"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C802A8">
        <w:rPr>
          <w:rFonts w:ascii="Times New Roman" w:hAnsi="Times New Roman" w:cs="Times New Roman"/>
          <w:b/>
          <w:sz w:val="28"/>
          <w:szCs w:val="28"/>
          <w:lang w:val="ru-RU"/>
        </w:rPr>
        <w:t>Водним</w:t>
      </w:r>
      <w:proofErr w:type="spellEnd"/>
      <w:r w:rsidRPr="00C802A8">
        <w:rPr>
          <w:rFonts w:ascii="Times New Roman" w:hAnsi="Times New Roman" w:cs="Times New Roman"/>
          <w:b/>
          <w:sz w:val="28"/>
          <w:szCs w:val="28"/>
          <w:lang w:val="ru-RU"/>
        </w:rPr>
        <w:t xml:space="preserve"> кодексом </w:t>
      </w:r>
      <w:proofErr w:type="spellStart"/>
      <w:r w:rsidRPr="00C802A8">
        <w:rPr>
          <w:rFonts w:ascii="Times New Roman" w:hAnsi="Times New Roman" w:cs="Times New Roman"/>
          <w:b/>
          <w:sz w:val="28"/>
          <w:szCs w:val="28"/>
          <w:lang w:val="ru-RU"/>
        </w:rPr>
        <w:t>України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w:t>
      </w:r>
      <w:r>
        <w:rPr>
          <w:rFonts w:ascii="Times New Roman" w:hAnsi="Times New Roman" w:cs="Times New Roman"/>
          <w:sz w:val="28"/>
          <w:szCs w:val="28"/>
          <w:lang w:val="ru-RU"/>
        </w:rPr>
        <w:t>изначено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що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всі</w:t>
      </w:r>
      <w:proofErr w:type="spellEnd"/>
      <w:r w:rsidRPr="00313D40">
        <w:rPr>
          <w:rFonts w:ascii="Times New Roman" w:hAnsi="Times New Roman" w:cs="Times New Roman"/>
          <w:sz w:val="28"/>
          <w:szCs w:val="28"/>
          <w:lang w:val="ru-RU"/>
        </w:rPr>
        <w:t xml:space="preserve"> води (</w:t>
      </w:r>
      <w:proofErr w:type="spellStart"/>
      <w:r w:rsidRPr="00313D40">
        <w:rPr>
          <w:rFonts w:ascii="Times New Roman" w:hAnsi="Times New Roman" w:cs="Times New Roman"/>
          <w:sz w:val="28"/>
          <w:szCs w:val="28"/>
          <w:lang w:val="ru-RU"/>
        </w:rPr>
        <w:t>водні</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об’єкти</w:t>
      </w:r>
      <w:proofErr w:type="spellEnd"/>
      <w:r w:rsidRPr="00313D40">
        <w:rPr>
          <w:rFonts w:ascii="Times New Roman" w:hAnsi="Times New Roman" w:cs="Times New Roman"/>
          <w:sz w:val="28"/>
          <w:szCs w:val="28"/>
          <w:lang w:val="ru-RU"/>
        </w:rPr>
        <w:t xml:space="preserve">) на </w:t>
      </w:r>
      <w:proofErr w:type="spellStart"/>
      <w:r w:rsidRPr="00313D40">
        <w:rPr>
          <w:rFonts w:ascii="Times New Roman" w:hAnsi="Times New Roman" w:cs="Times New Roman"/>
          <w:sz w:val="28"/>
          <w:szCs w:val="28"/>
          <w:lang w:val="ru-RU"/>
        </w:rPr>
        <w:t>території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 xml:space="preserve"> є </w:t>
      </w:r>
      <w:proofErr w:type="spellStart"/>
      <w:r w:rsidRPr="00313D40">
        <w:rPr>
          <w:rFonts w:ascii="Times New Roman" w:hAnsi="Times New Roman" w:cs="Times New Roman"/>
          <w:sz w:val="28"/>
          <w:szCs w:val="28"/>
          <w:lang w:val="ru-RU"/>
        </w:rPr>
        <w:t>національним</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надбанням</w:t>
      </w:r>
      <w:proofErr w:type="spellEnd"/>
      <w:r w:rsidRPr="00313D40">
        <w:rPr>
          <w:rFonts w:ascii="Times New Roman" w:hAnsi="Times New Roman" w:cs="Times New Roman"/>
          <w:sz w:val="28"/>
          <w:szCs w:val="28"/>
          <w:lang w:val="ru-RU"/>
        </w:rPr>
        <w:t xml:space="preserve"> народу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надаються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тільки</w:t>
      </w:r>
      <w:proofErr w:type="spellEnd"/>
      <w:r w:rsidRPr="00313D40">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користування</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ньому</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визначено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компетенцію</w:t>
      </w:r>
      <w:proofErr w:type="spellEnd"/>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w:t>
      </w:r>
      <w:r w:rsidRPr="00313D40">
        <w:rPr>
          <w:rFonts w:ascii="Times New Roman" w:hAnsi="Times New Roman" w:cs="Times New Roman"/>
          <w:sz w:val="28"/>
          <w:szCs w:val="28"/>
          <w:lang w:val="ru-RU"/>
        </w:rPr>
        <w:t>аконодавчих</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виконавчих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органів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влади</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регулювання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водних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відносин</w:t>
      </w:r>
      <w:proofErr w:type="spellEnd"/>
      <w:r w:rsidRPr="00313D40">
        <w:rPr>
          <w:rFonts w:ascii="Times New Roman" w:hAnsi="Times New Roman" w:cs="Times New Roman"/>
          <w:sz w:val="28"/>
          <w:szCs w:val="28"/>
          <w:lang w:val="ru-RU"/>
        </w:rPr>
        <w:t xml:space="preserve">, порядок </w:t>
      </w:r>
      <w:proofErr w:type="spellStart"/>
      <w:r w:rsidRPr="00313D40">
        <w:rPr>
          <w:rFonts w:ascii="Times New Roman" w:hAnsi="Times New Roman" w:cs="Times New Roman"/>
          <w:sz w:val="28"/>
          <w:szCs w:val="28"/>
          <w:lang w:val="ru-RU"/>
        </w:rPr>
        <w:t>здійснення</w:t>
      </w:r>
      <w:proofErr w:type="spellEnd"/>
      <w:r w:rsidRPr="00313D40">
        <w:rPr>
          <w:rFonts w:ascii="Times New Roman" w:hAnsi="Times New Roman" w:cs="Times New Roman"/>
          <w:sz w:val="28"/>
          <w:szCs w:val="28"/>
          <w:lang w:val="ru-RU"/>
        </w:rPr>
        <w:t xml:space="preserve"> контролю за </w:t>
      </w:r>
      <w:proofErr w:type="spellStart"/>
      <w:r w:rsidRPr="00313D40">
        <w:rPr>
          <w:rFonts w:ascii="Times New Roman" w:hAnsi="Times New Roman" w:cs="Times New Roman"/>
          <w:sz w:val="28"/>
          <w:szCs w:val="28"/>
          <w:lang w:val="ru-RU"/>
        </w:rPr>
        <w:t>використанням</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охороною</w:t>
      </w:r>
      <w:proofErr w:type="spellEnd"/>
      <w:r w:rsidRPr="00313D40">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відтворенням</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водних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ресурсів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веденням</w:t>
      </w:r>
      <w:proofErr w:type="spellEnd"/>
      <w:r w:rsidRPr="00313D40">
        <w:rPr>
          <w:rFonts w:ascii="Times New Roman" w:hAnsi="Times New Roman" w:cs="Times New Roman"/>
          <w:sz w:val="28"/>
          <w:szCs w:val="28"/>
          <w:lang w:val="ru-RU"/>
        </w:rPr>
        <w:t xml:space="preserve"> державного </w:t>
      </w:r>
      <w:proofErr w:type="spellStart"/>
      <w:r w:rsidRPr="00313D40">
        <w:rPr>
          <w:rFonts w:ascii="Times New Roman" w:hAnsi="Times New Roman" w:cs="Times New Roman"/>
          <w:sz w:val="28"/>
          <w:szCs w:val="28"/>
          <w:lang w:val="ru-RU"/>
        </w:rPr>
        <w:t>обліку</w:t>
      </w:r>
      <w:proofErr w:type="spellEnd"/>
      <w:r w:rsidRPr="00313D40">
        <w:rPr>
          <w:rFonts w:ascii="Times New Roman" w:hAnsi="Times New Roman" w:cs="Times New Roman"/>
          <w:sz w:val="28"/>
          <w:szCs w:val="28"/>
          <w:lang w:val="ru-RU"/>
        </w:rPr>
        <w:t xml:space="preserve"> вод та державного водного кадастру,</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економічного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регулювання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раціонального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вод та </w:t>
      </w:r>
      <w:proofErr w:type="spellStart"/>
      <w:r w:rsidRPr="00313D40">
        <w:rPr>
          <w:rFonts w:ascii="Times New Roman" w:hAnsi="Times New Roman" w:cs="Times New Roman"/>
          <w:sz w:val="28"/>
          <w:szCs w:val="28"/>
          <w:lang w:val="ru-RU"/>
        </w:rPr>
        <w:t>відтворення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водних</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ресурсів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стандартизації</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нормування</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галузі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вод та </w:t>
      </w:r>
      <w:proofErr w:type="spellStart"/>
      <w:r w:rsidRPr="00313D40">
        <w:rPr>
          <w:rFonts w:ascii="Times New Roman" w:hAnsi="Times New Roman" w:cs="Times New Roman"/>
          <w:sz w:val="28"/>
          <w:szCs w:val="28"/>
          <w:lang w:val="ru-RU"/>
        </w:rPr>
        <w:t>відтворення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водних</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ресурсів</w:t>
      </w:r>
      <w:proofErr w:type="spellEnd"/>
      <w:r w:rsidRPr="00313D40">
        <w:rPr>
          <w:rFonts w:ascii="Times New Roman" w:hAnsi="Times New Roman" w:cs="Times New Roman"/>
          <w:sz w:val="28"/>
          <w:szCs w:val="28"/>
          <w:lang w:val="ru-RU"/>
        </w:rPr>
        <w:t>.</w:t>
      </w:r>
    </w:p>
    <w:p w14:paraId="06C40F37" w14:textId="77777777" w:rsidR="009F5E34" w:rsidRPr="00313D40"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802A8">
        <w:rPr>
          <w:rFonts w:ascii="Times New Roman" w:hAnsi="Times New Roman" w:cs="Times New Roman"/>
          <w:b/>
          <w:sz w:val="28"/>
          <w:szCs w:val="28"/>
          <w:lang w:val="ru-RU"/>
        </w:rPr>
        <w:t xml:space="preserve"> Кодекс </w:t>
      </w:r>
      <w:proofErr w:type="spellStart"/>
      <w:r w:rsidRPr="00C802A8">
        <w:rPr>
          <w:rFonts w:ascii="Times New Roman" w:hAnsi="Times New Roman" w:cs="Times New Roman"/>
          <w:b/>
          <w:sz w:val="28"/>
          <w:szCs w:val="28"/>
          <w:lang w:val="ru-RU"/>
        </w:rPr>
        <w:t>України</w:t>
      </w:r>
      <w:proofErr w:type="spellEnd"/>
      <w:r w:rsidRPr="00C802A8">
        <w:rPr>
          <w:rFonts w:ascii="Times New Roman" w:hAnsi="Times New Roman" w:cs="Times New Roman"/>
          <w:b/>
          <w:sz w:val="28"/>
          <w:szCs w:val="28"/>
          <w:lang w:val="ru-RU"/>
        </w:rPr>
        <w:t xml:space="preserve"> «Про </w:t>
      </w:r>
      <w:proofErr w:type="spellStart"/>
      <w:r w:rsidRPr="00C802A8">
        <w:rPr>
          <w:rFonts w:ascii="Times New Roman" w:hAnsi="Times New Roman" w:cs="Times New Roman"/>
          <w:b/>
          <w:sz w:val="28"/>
          <w:szCs w:val="28"/>
          <w:lang w:val="ru-RU"/>
        </w:rPr>
        <w:t>надра</w:t>
      </w:r>
      <w:proofErr w:type="spellEnd"/>
      <w:r w:rsidRPr="00C802A8">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proofErr w:type="spellStart"/>
      <w:r w:rsidRPr="00C802A8">
        <w:rPr>
          <w:rFonts w:ascii="Times New Roman" w:hAnsi="Times New Roman" w:cs="Times New Roman"/>
          <w:sz w:val="28"/>
          <w:szCs w:val="28"/>
          <w:lang w:val="ru-RU"/>
        </w:rPr>
        <w:t>визначає</w:t>
      </w:r>
      <w:proofErr w:type="spellEnd"/>
      <w:r w:rsidRPr="00C802A8">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правові</w:t>
      </w:r>
      <w:proofErr w:type="spellEnd"/>
      <w:r w:rsidRPr="00C802A8">
        <w:rPr>
          <w:rFonts w:ascii="Times New Roman" w:hAnsi="Times New Roman" w:cs="Times New Roman"/>
          <w:sz w:val="28"/>
          <w:szCs w:val="28"/>
          <w:lang w:val="ru-RU"/>
        </w:rPr>
        <w:t xml:space="preserve"> </w:t>
      </w:r>
      <w:proofErr w:type="spellStart"/>
      <w:r w:rsidRPr="00C802A8">
        <w:rPr>
          <w:rFonts w:ascii="Times New Roman" w:hAnsi="Times New Roman" w:cs="Times New Roman"/>
          <w:sz w:val="28"/>
          <w:szCs w:val="28"/>
          <w:lang w:val="ru-RU"/>
        </w:rPr>
        <w:t>но</w:t>
      </w:r>
      <w:r>
        <w:rPr>
          <w:rFonts w:ascii="Times New Roman" w:hAnsi="Times New Roman" w:cs="Times New Roman"/>
          <w:sz w:val="28"/>
          <w:szCs w:val="28"/>
          <w:lang w:val="ru-RU"/>
        </w:rPr>
        <w:t>р</w:t>
      </w:r>
      <w:r w:rsidRPr="00C802A8">
        <w:rPr>
          <w:rFonts w:ascii="Times New Roman" w:hAnsi="Times New Roman" w:cs="Times New Roman"/>
          <w:sz w:val="28"/>
          <w:szCs w:val="28"/>
          <w:lang w:val="ru-RU"/>
        </w:rPr>
        <w:t>ми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забезпечення</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раціонального</w:t>
      </w:r>
      <w:proofErr w:type="spellEnd"/>
      <w:r w:rsidRPr="00313D40">
        <w:rPr>
          <w:rFonts w:ascii="Times New Roman" w:hAnsi="Times New Roman" w:cs="Times New Roman"/>
          <w:sz w:val="28"/>
          <w:szCs w:val="28"/>
          <w:lang w:val="ru-RU"/>
        </w:rPr>
        <w:t xml:space="preserve">, комплексного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надр</w:t>
      </w:r>
      <w:proofErr w:type="spellEnd"/>
      <w:r w:rsidRPr="00313D40">
        <w:rPr>
          <w:rFonts w:ascii="Times New Roman" w:hAnsi="Times New Roman" w:cs="Times New Roman"/>
          <w:sz w:val="28"/>
          <w:szCs w:val="28"/>
          <w:lang w:val="ru-RU"/>
        </w:rPr>
        <w:t xml:space="preserve"> для </w:t>
      </w:r>
      <w:proofErr w:type="spellStart"/>
      <w:r w:rsidRPr="00313D40">
        <w:rPr>
          <w:rFonts w:ascii="Times New Roman" w:hAnsi="Times New Roman" w:cs="Times New Roman"/>
          <w:sz w:val="28"/>
          <w:szCs w:val="28"/>
          <w:lang w:val="ru-RU"/>
        </w:rPr>
        <w:t>задоволення</w:t>
      </w:r>
      <w:proofErr w:type="spellEnd"/>
      <w:r w:rsidRPr="00313D40">
        <w:rPr>
          <w:rFonts w:ascii="Times New Roman" w:hAnsi="Times New Roman" w:cs="Times New Roman"/>
          <w:sz w:val="28"/>
          <w:szCs w:val="28"/>
          <w:lang w:val="ru-RU"/>
        </w:rPr>
        <w:t xml:space="preserve"> потреб у </w:t>
      </w:r>
      <w:proofErr w:type="spellStart"/>
      <w:r w:rsidRPr="00313D40">
        <w:rPr>
          <w:rFonts w:ascii="Times New Roman" w:hAnsi="Times New Roman" w:cs="Times New Roman"/>
          <w:sz w:val="28"/>
          <w:szCs w:val="28"/>
          <w:lang w:val="ru-RU"/>
        </w:rPr>
        <w:t>мінеральній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сировині</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та </w:t>
      </w:r>
      <w:proofErr w:type="spellStart"/>
      <w:r w:rsidRPr="00313D40">
        <w:rPr>
          <w:rFonts w:ascii="Times New Roman" w:hAnsi="Times New Roman" w:cs="Times New Roman"/>
          <w:sz w:val="28"/>
          <w:szCs w:val="28"/>
          <w:lang w:val="ru-RU"/>
        </w:rPr>
        <w:t>інших</w:t>
      </w:r>
      <w:proofErr w:type="spellEnd"/>
      <w:r w:rsidRPr="00313D40">
        <w:rPr>
          <w:rFonts w:ascii="Times New Roman" w:hAnsi="Times New Roman" w:cs="Times New Roman"/>
          <w:sz w:val="28"/>
          <w:szCs w:val="28"/>
          <w:lang w:val="ru-RU"/>
        </w:rPr>
        <w:t xml:space="preserve"> потреб </w:t>
      </w:r>
      <w:proofErr w:type="spellStart"/>
      <w:r w:rsidRPr="00313D40">
        <w:rPr>
          <w:rFonts w:ascii="Times New Roman" w:hAnsi="Times New Roman" w:cs="Times New Roman"/>
          <w:sz w:val="28"/>
          <w:szCs w:val="28"/>
          <w:lang w:val="ru-RU"/>
        </w:rPr>
        <w:t>суспільного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виробництва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надр</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гарантування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безпеки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навколишнього</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природного </w:t>
      </w:r>
      <w:proofErr w:type="spellStart"/>
      <w:r w:rsidRPr="00313D40">
        <w:rPr>
          <w:rFonts w:ascii="Times New Roman" w:hAnsi="Times New Roman" w:cs="Times New Roman"/>
          <w:sz w:val="28"/>
          <w:szCs w:val="28"/>
          <w:lang w:val="ru-RU"/>
        </w:rPr>
        <w:t>середовища</w:t>
      </w:r>
      <w:proofErr w:type="spellEnd"/>
      <w:r w:rsidRPr="00313D40">
        <w:rPr>
          <w:rFonts w:ascii="Times New Roman" w:hAnsi="Times New Roman" w:cs="Times New Roman"/>
          <w:sz w:val="28"/>
          <w:szCs w:val="28"/>
          <w:lang w:val="ru-RU"/>
        </w:rPr>
        <w:t xml:space="preserve"> при </w:t>
      </w:r>
      <w:proofErr w:type="spellStart"/>
      <w:r w:rsidRPr="00313D40">
        <w:rPr>
          <w:rFonts w:ascii="Times New Roman" w:hAnsi="Times New Roman" w:cs="Times New Roman"/>
          <w:sz w:val="28"/>
          <w:szCs w:val="28"/>
          <w:lang w:val="ru-RU"/>
        </w:rPr>
        <w:t>користуванні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надрами</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w:t>
      </w:r>
      <w:r w:rsidRPr="00313D40">
        <w:rPr>
          <w:rFonts w:ascii="Times New Roman" w:hAnsi="Times New Roman" w:cs="Times New Roman"/>
          <w:sz w:val="28"/>
          <w:szCs w:val="28"/>
          <w:lang w:val="ru-RU"/>
        </w:rPr>
        <w:t>адра</w:t>
      </w:r>
      <w:proofErr w:type="spellEnd"/>
      <w:r w:rsidRPr="00313D40">
        <w:rPr>
          <w:rFonts w:ascii="Times New Roman" w:hAnsi="Times New Roman" w:cs="Times New Roman"/>
          <w:sz w:val="28"/>
          <w:szCs w:val="28"/>
          <w:lang w:val="ru-RU"/>
        </w:rPr>
        <w:t xml:space="preserve"> є </w:t>
      </w:r>
      <w:proofErr w:type="spellStart"/>
      <w:r w:rsidRPr="00313D40">
        <w:rPr>
          <w:rFonts w:ascii="Times New Roman" w:hAnsi="Times New Roman" w:cs="Times New Roman"/>
          <w:sz w:val="28"/>
          <w:szCs w:val="28"/>
          <w:lang w:val="ru-RU"/>
        </w:rPr>
        <w:t>виключно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власністю</w:t>
      </w:r>
      <w:proofErr w:type="spellEnd"/>
      <w:r w:rsidRPr="00313D40">
        <w:rPr>
          <w:rFonts w:ascii="Times New Roman" w:hAnsi="Times New Roman" w:cs="Times New Roman"/>
          <w:sz w:val="28"/>
          <w:szCs w:val="28"/>
          <w:lang w:val="ru-RU"/>
        </w:rPr>
        <w:t xml:space="preserve"> народу і </w:t>
      </w:r>
      <w:proofErr w:type="spellStart"/>
      <w:r w:rsidRPr="00313D40">
        <w:rPr>
          <w:rFonts w:ascii="Times New Roman" w:hAnsi="Times New Roman" w:cs="Times New Roman"/>
          <w:sz w:val="28"/>
          <w:szCs w:val="28"/>
          <w:lang w:val="ru-RU"/>
        </w:rPr>
        <w:t>надаються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тільки</w:t>
      </w:r>
      <w:proofErr w:type="spellEnd"/>
      <w:r w:rsidRPr="00313D40">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користування</w:t>
      </w:r>
      <w:proofErr w:type="spellEnd"/>
      <w:r w:rsidRPr="00313D40">
        <w:rPr>
          <w:rFonts w:ascii="Times New Roman" w:hAnsi="Times New Roman" w:cs="Times New Roman"/>
          <w:sz w:val="28"/>
          <w:szCs w:val="28"/>
          <w:lang w:val="ru-RU"/>
        </w:rPr>
        <w:t xml:space="preserve">. </w:t>
      </w:r>
    </w:p>
    <w:p w14:paraId="2A885B64" w14:textId="7EA378E6" w:rsidR="009F5E34" w:rsidRPr="00313D40"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9A5670">
        <w:rPr>
          <w:rFonts w:ascii="Times New Roman" w:hAnsi="Times New Roman" w:cs="Times New Roman"/>
          <w:b/>
          <w:sz w:val="28"/>
          <w:szCs w:val="28"/>
          <w:lang w:val="ru-RU"/>
        </w:rPr>
        <w:t>Лісовим</w:t>
      </w:r>
      <w:proofErr w:type="spellEnd"/>
      <w:r w:rsidRPr="009A5670">
        <w:rPr>
          <w:rFonts w:ascii="Times New Roman" w:hAnsi="Times New Roman" w:cs="Times New Roman"/>
          <w:b/>
          <w:sz w:val="28"/>
          <w:szCs w:val="28"/>
          <w:lang w:val="ru-RU"/>
        </w:rPr>
        <w:t xml:space="preserve"> кодексом </w:t>
      </w:r>
      <w:proofErr w:type="spellStart"/>
      <w:r w:rsidRPr="009A5670">
        <w:rPr>
          <w:rFonts w:ascii="Times New Roman" w:hAnsi="Times New Roman" w:cs="Times New Roman"/>
          <w:b/>
          <w:sz w:val="28"/>
          <w:szCs w:val="28"/>
          <w:lang w:val="ru-RU"/>
        </w:rPr>
        <w:t>України</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встановлено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що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є </w:t>
      </w:r>
      <w:proofErr w:type="spellStart"/>
      <w:r w:rsidRPr="00313D40">
        <w:rPr>
          <w:rFonts w:ascii="Times New Roman" w:hAnsi="Times New Roman" w:cs="Times New Roman"/>
          <w:sz w:val="28"/>
          <w:szCs w:val="28"/>
          <w:lang w:val="ru-RU"/>
        </w:rPr>
        <w:t>її</w:t>
      </w:r>
      <w:proofErr w:type="spellEnd"/>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w:t>
      </w:r>
      <w:r w:rsidRPr="00313D40">
        <w:rPr>
          <w:rFonts w:ascii="Times New Roman" w:hAnsi="Times New Roman" w:cs="Times New Roman"/>
          <w:sz w:val="28"/>
          <w:szCs w:val="28"/>
          <w:lang w:val="ru-RU"/>
        </w:rPr>
        <w:t>аціональним</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багатством</w:t>
      </w:r>
      <w:proofErr w:type="spellEnd"/>
      <w:r>
        <w:rPr>
          <w:rFonts w:ascii="Times New Roman" w:hAnsi="Times New Roman" w:cs="Times New Roman"/>
          <w:sz w:val="28"/>
          <w:szCs w:val="28"/>
          <w:lang w:val="ru-RU"/>
        </w:rPr>
        <w:t>. За</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призначенням</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місцем</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розташування</w:t>
      </w:r>
      <w:proofErr w:type="spellEnd"/>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ліси</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виконують</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переважно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водоохоронні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захисні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санітарно-гігієнічні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оздоровчі</w:t>
      </w:r>
      <w:proofErr w:type="spellEnd"/>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рекреаційні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естетичні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виховні</w:t>
      </w:r>
      <w:proofErr w:type="spellEnd"/>
      <w:r>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інші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функції</w:t>
      </w:r>
      <w:proofErr w:type="spellEnd"/>
      <w:r>
        <w:rPr>
          <w:rFonts w:ascii="Times New Roman" w:hAnsi="Times New Roman" w:cs="Times New Roman"/>
          <w:sz w:val="28"/>
          <w:szCs w:val="28"/>
          <w:lang w:val="ru-RU"/>
        </w:rPr>
        <w:t>,</w:t>
      </w:r>
      <w:r w:rsidRPr="00313D40">
        <w:rPr>
          <w:rFonts w:ascii="Times New Roman" w:hAnsi="Times New Roman" w:cs="Times New Roman"/>
          <w:sz w:val="28"/>
          <w:szCs w:val="28"/>
          <w:lang w:val="ru-RU"/>
        </w:rPr>
        <w:t xml:space="preserve"> є </w:t>
      </w:r>
      <w:proofErr w:type="spellStart"/>
      <w:r w:rsidRPr="00313D40">
        <w:rPr>
          <w:rFonts w:ascii="Times New Roman" w:hAnsi="Times New Roman" w:cs="Times New Roman"/>
          <w:sz w:val="28"/>
          <w:szCs w:val="28"/>
          <w:lang w:val="ru-RU"/>
        </w:rPr>
        <w:t>джерелом</w:t>
      </w:r>
      <w:proofErr w:type="spellEnd"/>
      <w:r w:rsidRPr="00313D40">
        <w:rPr>
          <w:rFonts w:ascii="Times New Roman" w:hAnsi="Times New Roman" w:cs="Times New Roman"/>
          <w:sz w:val="28"/>
          <w:szCs w:val="28"/>
          <w:lang w:val="ru-RU"/>
        </w:rPr>
        <w:t xml:space="preserve"> для </w:t>
      </w:r>
      <w:proofErr w:type="spellStart"/>
      <w:r w:rsidRPr="00313D40">
        <w:rPr>
          <w:rFonts w:ascii="Times New Roman" w:hAnsi="Times New Roman" w:cs="Times New Roman"/>
          <w:sz w:val="28"/>
          <w:szCs w:val="28"/>
          <w:lang w:val="ru-RU"/>
        </w:rPr>
        <w:t>задоволення</w:t>
      </w:r>
      <w:proofErr w:type="spellEnd"/>
      <w:r w:rsidRPr="00313D40">
        <w:rPr>
          <w:rFonts w:ascii="Times New Roman" w:hAnsi="Times New Roman" w:cs="Times New Roman"/>
          <w:sz w:val="28"/>
          <w:szCs w:val="28"/>
          <w:lang w:val="ru-RU"/>
        </w:rPr>
        <w:t xml:space="preserve"> потреб суспільства в </w:t>
      </w:r>
      <w:proofErr w:type="spellStart"/>
      <w:r w:rsidRPr="00313D40">
        <w:rPr>
          <w:rFonts w:ascii="Times New Roman" w:hAnsi="Times New Roman" w:cs="Times New Roman"/>
          <w:sz w:val="28"/>
          <w:szCs w:val="28"/>
          <w:lang w:val="ru-RU"/>
        </w:rPr>
        <w:t>лісових</w:t>
      </w:r>
      <w:proofErr w:type="spellEnd"/>
      <w:r w:rsidRPr="00313D40">
        <w:rPr>
          <w:rFonts w:ascii="Times New Roman" w:hAnsi="Times New Roman" w:cs="Times New Roman"/>
          <w:sz w:val="28"/>
          <w:szCs w:val="28"/>
          <w:lang w:val="ru-RU"/>
        </w:rPr>
        <w:t xml:space="preserve"> ресурсах. Кодекс</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визначає</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що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можуть</w:t>
      </w:r>
      <w:proofErr w:type="spellEnd"/>
      <w:r w:rsidRPr="00313D40">
        <w:rPr>
          <w:rFonts w:ascii="Times New Roman" w:hAnsi="Times New Roman" w:cs="Times New Roman"/>
          <w:sz w:val="28"/>
          <w:szCs w:val="28"/>
          <w:lang w:val="ru-RU"/>
        </w:rPr>
        <w:t xml:space="preserve"> бути у </w:t>
      </w:r>
      <w:proofErr w:type="spellStart"/>
      <w:r w:rsidRPr="00313D40">
        <w:rPr>
          <w:rFonts w:ascii="Times New Roman" w:hAnsi="Times New Roman" w:cs="Times New Roman"/>
          <w:sz w:val="28"/>
          <w:szCs w:val="28"/>
          <w:lang w:val="ru-RU"/>
        </w:rPr>
        <w:t>державній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комунальній</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приватній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власності</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w:t>
      </w:r>
      <w:r w:rsidRPr="00313D40">
        <w:rPr>
          <w:rFonts w:ascii="Times New Roman" w:hAnsi="Times New Roman" w:cs="Times New Roman"/>
          <w:sz w:val="28"/>
          <w:szCs w:val="28"/>
          <w:lang w:val="ru-RU"/>
        </w:rPr>
        <w:t>абувати</w:t>
      </w:r>
      <w:proofErr w:type="spellEnd"/>
      <w:r w:rsidRPr="00313D40">
        <w:rPr>
          <w:rFonts w:ascii="Times New Roman" w:hAnsi="Times New Roman" w:cs="Times New Roman"/>
          <w:sz w:val="28"/>
          <w:szCs w:val="28"/>
          <w:lang w:val="ru-RU"/>
        </w:rPr>
        <w:t xml:space="preserve"> право </w:t>
      </w:r>
      <w:proofErr w:type="spellStart"/>
      <w:r w:rsidRPr="00313D40">
        <w:rPr>
          <w:rFonts w:ascii="Times New Roman" w:hAnsi="Times New Roman" w:cs="Times New Roman"/>
          <w:sz w:val="28"/>
          <w:szCs w:val="28"/>
          <w:lang w:val="ru-RU"/>
        </w:rPr>
        <w:t>власності</w:t>
      </w:r>
      <w:proofErr w:type="spellEnd"/>
      <w:r w:rsidRPr="00313D40">
        <w:rPr>
          <w:rFonts w:ascii="Times New Roman" w:hAnsi="Times New Roman" w:cs="Times New Roman"/>
          <w:sz w:val="28"/>
          <w:szCs w:val="28"/>
          <w:lang w:val="ru-RU"/>
        </w:rPr>
        <w:t xml:space="preserve"> на </w:t>
      </w:r>
      <w:proofErr w:type="spellStart"/>
      <w:r w:rsidRPr="00313D40">
        <w:rPr>
          <w:rFonts w:ascii="Times New Roman" w:hAnsi="Times New Roman" w:cs="Times New Roman"/>
          <w:sz w:val="28"/>
          <w:szCs w:val="28"/>
          <w:lang w:val="ru-RU"/>
        </w:rPr>
        <w:t>ліси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площею</w:t>
      </w:r>
      <w:proofErr w:type="spellEnd"/>
      <w:r w:rsidRPr="00313D40">
        <w:rPr>
          <w:rFonts w:ascii="Times New Roman" w:hAnsi="Times New Roman" w:cs="Times New Roman"/>
          <w:sz w:val="28"/>
          <w:szCs w:val="28"/>
          <w:lang w:val="ru-RU"/>
        </w:rPr>
        <w:t xml:space="preserve"> до 5 га </w:t>
      </w:r>
      <w:proofErr w:type="spellStart"/>
      <w:r w:rsidRPr="00313D40">
        <w:rPr>
          <w:rFonts w:ascii="Times New Roman" w:hAnsi="Times New Roman" w:cs="Times New Roman"/>
          <w:sz w:val="28"/>
          <w:szCs w:val="28"/>
          <w:lang w:val="ru-RU"/>
        </w:rPr>
        <w:t>можуть</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тільки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громадяни</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юридичні</w:t>
      </w:r>
      <w:proofErr w:type="spellEnd"/>
      <w:r w:rsidRPr="00313D40">
        <w:rPr>
          <w:rFonts w:ascii="Times New Roman" w:hAnsi="Times New Roman" w:cs="Times New Roman"/>
          <w:sz w:val="28"/>
          <w:szCs w:val="28"/>
          <w:lang w:val="ru-RU"/>
        </w:rPr>
        <w:t xml:space="preserve"> особи</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України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Ця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площа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може</w:t>
      </w:r>
      <w:proofErr w:type="spellEnd"/>
      <w:r w:rsidRPr="00313D40">
        <w:rPr>
          <w:rFonts w:ascii="Times New Roman" w:hAnsi="Times New Roman" w:cs="Times New Roman"/>
          <w:sz w:val="28"/>
          <w:szCs w:val="28"/>
          <w:lang w:val="ru-RU"/>
        </w:rPr>
        <w:t xml:space="preserve"> бути </w:t>
      </w:r>
      <w:proofErr w:type="spellStart"/>
      <w:r w:rsidRPr="00313D40">
        <w:rPr>
          <w:rFonts w:ascii="Times New Roman" w:hAnsi="Times New Roman" w:cs="Times New Roman"/>
          <w:sz w:val="28"/>
          <w:szCs w:val="28"/>
          <w:lang w:val="ru-RU"/>
        </w:rPr>
        <w:t>збільшена</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разі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успадкування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згідно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із</w:t>
      </w:r>
      <w:proofErr w:type="spellEnd"/>
      <w:r w:rsidRPr="00313D40">
        <w:rPr>
          <w:rFonts w:ascii="Times New Roman" w:hAnsi="Times New Roman" w:cs="Times New Roman"/>
          <w:sz w:val="28"/>
          <w:szCs w:val="28"/>
          <w:lang w:val="ru-RU"/>
        </w:rPr>
        <w:t xml:space="preserve"> законом.</w:t>
      </w:r>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Кодексом </w:t>
      </w:r>
      <w:proofErr w:type="spellStart"/>
      <w:r w:rsidRPr="00313D40">
        <w:rPr>
          <w:rFonts w:ascii="Times New Roman" w:hAnsi="Times New Roman" w:cs="Times New Roman"/>
          <w:sz w:val="28"/>
          <w:szCs w:val="28"/>
          <w:lang w:val="ru-RU"/>
        </w:rPr>
        <w:t>встановлено</w:t>
      </w:r>
      <w:proofErr w:type="spellEnd"/>
      <w:r w:rsidRPr="00313D40">
        <w:rPr>
          <w:rFonts w:ascii="Times New Roman" w:hAnsi="Times New Roman" w:cs="Times New Roman"/>
          <w:sz w:val="28"/>
          <w:szCs w:val="28"/>
          <w:lang w:val="ru-RU"/>
        </w:rPr>
        <w:t xml:space="preserve"> порядок </w:t>
      </w:r>
      <w:proofErr w:type="spellStart"/>
      <w:r w:rsidRPr="00313D40">
        <w:rPr>
          <w:rFonts w:ascii="Times New Roman" w:hAnsi="Times New Roman" w:cs="Times New Roman"/>
          <w:sz w:val="28"/>
          <w:szCs w:val="28"/>
          <w:lang w:val="ru-RU"/>
        </w:rPr>
        <w:t>користування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лісами</w:t>
      </w:r>
      <w:proofErr w:type="spellEnd"/>
      <w:r w:rsidRPr="00313D40">
        <w:rPr>
          <w:rFonts w:ascii="Times New Roman" w:hAnsi="Times New Roman" w:cs="Times New Roman"/>
          <w:sz w:val="28"/>
          <w:szCs w:val="28"/>
          <w:lang w:val="ru-RU"/>
        </w:rPr>
        <w:t xml:space="preserve">, державного </w:t>
      </w:r>
      <w:proofErr w:type="spellStart"/>
      <w:r w:rsidRPr="00313D40">
        <w:rPr>
          <w:rFonts w:ascii="Times New Roman" w:hAnsi="Times New Roman" w:cs="Times New Roman"/>
          <w:sz w:val="28"/>
          <w:szCs w:val="28"/>
          <w:lang w:val="ru-RU"/>
        </w:rPr>
        <w:t>регулювання</w:t>
      </w:r>
      <w:proofErr w:type="spellEnd"/>
      <w:r w:rsidRPr="00313D40">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управління</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сфері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лісових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відносин</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організації</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ведення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лісового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господарства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вирішення</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спорів</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сфері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захисту</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відтворення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лісів</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відповідальності</w:t>
      </w:r>
      <w:proofErr w:type="spellEnd"/>
      <w:r w:rsidRPr="00313D40">
        <w:rPr>
          <w:rFonts w:ascii="Times New Roman" w:hAnsi="Times New Roman" w:cs="Times New Roman"/>
          <w:sz w:val="28"/>
          <w:szCs w:val="28"/>
          <w:lang w:val="ru-RU"/>
        </w:rPr>
        <w:t xml:space="preserve"> за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порушення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лісового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законодавства</w:t>
      </w:r>
      <w:proofErr w:type="spellEnd"/>
      <w:r w:rsidRPr="00313D40">
        <w:rPr>
          <w:rFonts w:ascii="Times New Roman" w:hAnsi="Times New Roman" w:cs="Times New Roman"/>
          <w:sz w:val="28"/>
          <w:szCs w:val="28"/>
          <w:lang w:val="ru-RU"/>
        </w:rPr>
        <w:t>.</w:t>
      </w:r>
    </w:p>
    <w:p w14:paraId="0A18C0F8" w14:textId="6FFA5A4A" w:rsidR="009F5E34" w:rsidRPr="00313D40" w:rsidRDefault="009F5E34" w:rsidP="00DA18CE">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E6309">
        <w:rPr>
          <w:rFonts w:ascii="Times New Roman" w:hAnsi="Times New Roman" w:cs="Times New Roman"/>
          <w:b/>
          <w:sz w:val="28"/>
          <w:szCs w:val="28"/>
          <w:lang w:val="ru-RU"/>
        </w:rPr>
        <w:t xml:space="preserve">Закон </w:t>
      </w:r>
      <w:proofErr w:type="spellStart"/>
      <w:r w:rsidRPr="008E6309">
        <w:rPr>
          <w:rFonts w:ascii="Times New Roman" w:hAnsi="Times New Roman" w:cs="Times New Roman"/>
          <w:b/>
          <w:sz w:val="28"/>
          <w:szCs w:val="28"/>
          <w:lang w:val="ru-RU"/>
        </w:rPr>
        <w:t>України</w:t>
      </w:r>
      <w:proofErr w:type="spellEnd"/>
      <w:r w:rsidRPr="008E6309">
        <w:rPr>
          <w:rFonts w:ascii="Times New Roman" w:hAnsi="Times New Roman" w:cs="Times New Roman"/>
          <w:b/>
          <w:sz w:val="28"/>
          <w:szCs w:val="28"/>
          <w:lang w:val="ru-RU"/>
        </w:rPr>
        <w:t xml:space="preserve"> „Про </w:t>
      </w:r>
      <w:proofErr w:type="spellStart"/>
      <w:r w:rsidRPr="008E6309">
        <w:rPr>
          <w:rFonts w:ascii="Times New Roman" w:hAnsi="Times New Roman" w:cs="Times New Roman"/>
          <w:b/>
          <w:sz w:val="28"/>
          <w:szCs w:val="28"/>
          <w:lang w:val="ru-RU"/>
        </w:rPr>
        <w:t>охорону</w:t>
      </w:r>
      <w:proofErr w:type="spellEnd"/>
      <w:r w:rsidRPr="008E6309">
        <w:rPr>
          <w:rFonts w:ascii="Times New Roman" w:hAnsi="Times New Roman" w:cs="Times New Roman"/>
          <w:b/>
          <w:sz w:val="28"/>
          <w:szCs w:val="28"/>
          <w:lang w:val="ru-RU"/>
        </w:rPr>
        <w:t xml:space="preserve"> атмосферного </w:t>
      </w:r>
      <w:proofErr w:type="spellStart"/>
      <w:r w:rsidRPr="008E6309">
        <w:rPr>
          <w:rFonts w:ascii="Times New Roman" w:hAnsi="Times New Roman" w:cs="Times New Roman"/>
          <w:b/>
          <w:sz w:val="28"/>
          <w:szCs w:val="28"/>
          <w:lang w:val="ru-RU"/>
        </w:rPr>
        <w:t>повітря</w:t>
      </w:r>
      <w:proofErr w:type="spellEnd"/>
      <w:r w:rsidRPr="008E6309">
        <w:rPr>
          <w:rFonts w:ascii="Times New Roman" w:hAnsi="Times New Roman" w:cs="Times New Roman"/>
          <w:b/>
          <w:sz w:val="28"/>
          <w:szCs w:val="28"/>
          <w:lang w:val="ru-RU"/>
        </w:rPr>
        <w:t>”</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спрямований</w:t>
      </w:r>
      <w:proofErr w:type="spellEnd"/>
      <w:r w:rsidRPr="00313D40">
        <w:rPr>
          <w:rFonts w:ascii="Times New Roman" w:hAnsi="Times New Roman" w:cs="Times New Roman"/>
          <w:sz w:val="28"/>
          <w:szCs w:val="28"/>
          <w:lang w:val="ru-RU"/>
        </w:rPr>
        <w:t xml:space="preserve"> на </w:t>
      </w:r>
      <w:proofErr w:type="spellStart"/>
      <w:r w:rsidRPr="00313D40">
        <w:rPr>
          <w:rFonts w:ascii="Times New Roman" w:hAnsi="Times New Roman" w:cs="Times New Roman"/>
          <w:sz w:val="28"/>
          <w:szCs w:val="28"/>
          <w:lang w:val="ru-RU"/>
        </w:rPr>
        <w:t>збереження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відновлення</w:t>
      </w:r>
      <w:proofErr w:type="spellEnd"/>
      <w:r w:rsidRPr="00313D40">
        <w:rPr>
          <w:rFonts w:ascii="Times New Roman" w:hAnsi="Times New Roman" w:cs="Times New Roman"/>
          <w:sz w:val="28"/>
          <w:szCs w:val="28"/>
          <w:lang w:val="ru-RU"/>
        </w:rPr>
        <w:t xml:space="preserve"> природного стану</w:t>
      </w:r>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створення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сприятливих</w:t>
      </w:r>
      <w:proofErr w:type="spellEnd"/>
      <w:r w:rsidRPr="00313D40">
        <w:rPr>
          <w:rFonts w:ascii="Times New Roman" w:hAnsi="Times New Roman" w:cs="Times New Roman"/>
          <w:sz w:val="28"/>
          <w:szCs w:val="28"/>
          <w:lang w:val="ru-RU"/>
        </w:rPr>
        <w:t xml:space="preserve"> умов для </w:t>
      </w:r>
      <w:proofErr w:type="spellStart"/>
      <w:r w:rsidRPr="00313D40">
        <w:rPr>
          <w:rFonts w:ascii="Times New Roman" w:hAnsi="Times New Roman" w:cs="Times New Roman"/>
          <w:sz w:val="28"/>
          <w:szCs w:val="28"/>
          <w:lang w:val="ru-RU"/>
        </w:rPr>
        <w:t>життєдіяльності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забезпечення</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безпеки</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запобігання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шкідливого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впливу</w:t>
      </w:r>
      <w:proofErr w:type="spellEnd"/>
      <w:r w:rsidRPr="00313D40">
        <w:rPr>
          <w:rFonts w:ascii="Times New Roman" w:hAnsi="Times New Roman" w:cs="Times New Roman"/>
          <w:sz w:val="28"/>
          <w:szCs w:val="28"/>
          <w:lang w:val="ru-RU"/>
        </w:rPr>
        <w:t xml:space="preserve"> 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 xml:space="preserve"> на </w:t>
      </w:r>
      <w:proofErr w:type="spellStart"/>
      <w:r w:rsidRPr="00313D40">
        <w:rPr>
          <w:rFonts w:ascii="Times New Roman" w:hAnsi="Times New Roman" w:cs="Times New Roman"/>
          <w:sz w:val="28"/>
          <w:szCs w:val="28"/>
          <w:lang w:val="ru-RU"/>
        </w:rPr>
        <w:t>здоров’я</w:t>
      </w:r>
      <w:proofErr w:type="spellEnd"/>
      <w:r w:rsidRPr="00313D40">
        <w:rPr>
          <w:rFonts w:ascii="Times New Roman" w:hAnsi="Times New Roman" w:cs="Times New Roman"/>
          <w:sz w:val="28"/>
          <w:szCs w:val="28"/>
          <w:lang w:val="ru-RU"/>
        </w:rPr>
        <w:t xml:space="preserve"> людей та</w:t>
      </w:r>
      <w:r w:rsidR="00DA18CE">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навколишнє</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природне</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середовище</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законі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визначено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завдання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стандартизації</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нормування</w:t>
      </w:r>
      <w:proofErr w:type="spellEnd"/>
      <w:r w:rsidRPr="00313D40">
        <w:rPr>
          <w:rFonts w:ascii="Times New Roman" w:hAnsi="Times New Roman" w:cs="Times New Roman"/>
          <w:sz w:val="28"/>
          <w:szCs w:val="28"/>
          <w:lang w:val="ru-RU"/>
        </w:rPr>
        <w:t xml:space="preserve"> в</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галузі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 xml:space="preserve">, заходи </w:t>
      </w:r>
      <w:proofErr w:type="spellStart"/>
      <w:r w:rsidRPr="00313D40">
        <w:rPr>
          <w:rFonts w:ascii="Times New Roman" w:hAnsi="Times New Roman" w:cs="Times New Roman"/>
          <w:sz w:val="28"/>
          <w:szCs w:val="28"/>
          <w:lang w:val="ru-RU"/>
        </w:rPr>
        <w:t>щодо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вимоги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під</w:t>
      </w:r>
      <w:proofErr w:type="spellEnd"/>
      <w:r w:rsidRPr="00313D40">
        <w:rPr>
          <w:rFonts w:ascii="Times New Roman" w:hAnsi="Times New Roman" w:cs="Times New Roman"/>
          <w:sz w:val="28"/>
          <w:szCs w:val="28"/>
          <w:lang w:val="ru-RU"/>
        </w:rPr>
        <w:t xml:space="preserve"> час </w:t>
      </w:r>
      <w:proofErr w:type="spellStart"/>
      <w:r w:rsidRPr="00313D40">
        <w:rPr>
          <w:rFonts w:ascii="Times New Roman" w:hAnsi="Times New Roman" w:cs="Times New Roman"/>
          <w:sz w:val="28"/>
          <w:szCs w:val="28"/>
          <w:lang w:val="ru-RU"/>
        </w:rPr>
        <w:t>проектування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будівництва</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реконструкції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підприємств</w:t>
      </w:r>
      <w:proofErr w:type="spellEnd"/>
      <w:r w:rsidRPr="00313D40">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інших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об’єктів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які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впливають</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або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можуть</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впливати</w:t>
      </w:r>
      <w:proofErr w:type="spellEnd"/>
      <w:r w:rsidRPr="00313D40">
        <w:rPr>
          <w:rFonts w:ascii="Times New Roman" w:hAnsi="Times New Roman" w:cs="Times New Roman"/>
          <w:sz w:val="28"/>
          <w:szCs w:val="28"/>
          <w:lang w:val="ru-RU"/>
        </w:rPr>
        <w:t xml:space="preserve"> на стан 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 порядок</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здійснення</w:t>
      </w:r>
      <w:proofErr w:type="spellEnd"/>
      <w:r w:rsidRPr="00313D40">
        <w:rPr>
          <w:rFonts w:ascii="Times New Roman" w:hAnsi="Times New Roman" w:cs="Times New Roman"/>
          <w:sz w:val="28"/>
          <w:szCs w:val="28"/>
          <w:lang w:val="ru-RU"/>
        </w:rPr>
        <w:t xml:space="preserve"> контролю, державного </w:t>
      </w:r>
      <w:proofErr w:type="spellStart"/>
      <w:r w:rsidRPr="00313D40">
        <w:rPr>
          <w:rFonts w:ascii="Times New Roman" w:hAnsi="Times New Roman" w:cs="Times New Roman"/>
          <w:sz w:val="28"/>
          <w:szCs w:val="28"/>
          <w:lang w:val="ru-RU"/>
        </w:rPr>
        <w:t>обліку</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моніторингу</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галузі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відповідальність</w:t>
      </w:r>
      <w:proofErr w:type="spellEnd"/>
      <w:r w:rsidRPr="00313D40">
        <w:rPr>
          <w:rFonts w:ascii="Times New Roman" w:hAnsi="Times New Roman" w:cs="Times New Roman"/>
          <w:sz w:val="28"/>
          <w:szCs w:val="28"/>
          <w:lang w:val="ru-RU"/>
        </w:rPr>
        <w:t xml:space="preserve"> за </w:t>
      </w:r>
      <w:proofErr w:type="spellStart"/>
      <w:r w:rsidRPr="00313D40">
        <w:rPr>
          <w:rFonts w:ascii="Times New Roman" w:hAnsi="Times New Roman" w:cs="Times New Roman"/>
          <w:sz w:val="28"/>
          <w:szCs w:val="28"/>
          <w:lang w:val="ru-RU"/>
        </w:rPr>
        <w:t>порушення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законодавства</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міжнародні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відносини</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галузі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атмосферного </w:t>
      </w:r>
      <w:proofErr w:type="spellStart"/>
      <w:r w:rsidRPr="00313D40">
        <w:rPr>
          <w:rFonts w:ascii="Times New Roman" w:hAnsi="Times New Roman" w:cs="Times New Roman"/>
          <w:sz w:val="28"/>
          <w:szCs w:val="28"/>
          <w:lang w:val="ru-RU"/>
        </w:rPr>
        <w:t>повітря</w:t>
      </w:r>
      <w:proofErr w:type="spellEnd"/>
      <w:r w:rsidRPr="00313D40">
        <w:rPr>
          <w:rFonts w:ascii="Times New Roman" w:hAnsi="Times New Roman" w:cs="Times New Roman"/>
          <w:sz w:val="28"/>
          <w:szCs w:val="28"/>
          <w:lang w:val="ru-RU"/>
        </w:rPr>
        <w:t>.</w:t>
      </w:r>
    </w:p>
    <w:p w14:paraId="72AFB159" w14:textId="77777777" w:rsidR="009F5E34" w:rsidRPr="00313D40"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E6309">
        <w:rPr>
          <w:rFonts w:ascii="Times New Roman" w:hAnsi="Times New Roman" w:cs="Times New Roman"/>
          <w:b/>
          <w:sz w:val="28"/>
          <w:szCs w:val="28"/>
          <w:lang w:val="ru-RU"/>
        </w:rPr>
        <w:t xml:space="preserve">Закон </w:t>
      </w:r>
      <w:proofErr w:type="spellStart"/>
      <w:r w:rsidRPr="008E6309">
        <w:rPr>
          <w:rFonts w:ascii="Times New Roman" w:hAnsi="Times New Roman" w:cs="Times New Roman"/>
          <w:b/>
          <w:sz w:val="28"/>
          <w:szCs w:val="28"/>
          <w:lang w:val="ru-RU"/>
        </w:rPr>
        <w:t>України</w:t>
      </w:r>
      <w:proofErr w:type="spellEnd"/>
      <w:r w:rsidRPr="008E6309">
        <w:rPr>
          <w:rFonts w:ascii="Times New Roman" w:hAnsi="Times New Roman" w:cs="Times New Roman"/>
          <w:b/>
          <w:sz w:val="28"/>
          <w:szCs w:val="28"/>
          <w:lang w:val="ru-RU"/>
        </w:rPr>
        <w:t xml:space="preserve"> „Про </w:t>
      </w:r>
      <w:proofErr w:type="spellStart"/>
      <w:r w:rsidRPr="008E6309">
        <w:rPr>
          <w:rFonts w:ascii="Times New Roman" w:hAnsi="Times New Roman" w:cs="Times New Roman"/>
          <w:b/>
          <w:sz w:val="28"/>
          <w:szCs w:val="28"/>
          <w:lang w:val="ru-RU"/>
        </w:rPr>
        <w:t>тваринний</w:t>
      </w:r>
      <w:proofErr w:type="spellEnd"/>
      <w:r w:rsidRPr="008E6309">
        <w:rPr>
          <w:rFonts w:ascii="Times New Roman" w:hAnsi="Times New Roman" w:cs="Times New Roman"/>
          <w:b/>
          <w:sz w:val="28"/>
          <w:szCs w:val="28"/>
          <w:lang w:val="ru-RU"/>
        </w:rPr>
        <w:t xml:space="preserve"> </w:t>
      </w:r>
      <w:proofErr w:type="spellStart"/>
      <w:r w:rsidRPr="008E6309">
        <w:rPr>
          <w:rFonts w:ascii="Times New Roman" w:hAnsi="Times New Roman" w:cs="Times New Roman"/>
          <w:b/>
          <w:sz w:val="28"/>
          <w:szCs w:val="28"/>
          <w:lang w:val="ru-RU"/>
        </w:rPr>
        <w:t>світ</w:t>
      </w:r>
      <w:proofErr w:type="spellEnd"/>
      <w:r w:rsidRPr="008E6309">
        <w:rPr>
          <w:rFonts w:ascii="Times New Roman" w:hAnsi="Times New Roman" w:cs="Times New Roman"/>
          <w:b/>
          <w:sz w:val="28"/>
          <w:szCs w:val="28"/>
          <w:lang w:val="ru-RU"/>
        </w:rPr>
        <w:t>”</w:t>
      </w:r>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визначає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правові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норми</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збереження</w:t>
      </w:r>
      <w:proofErr w:type="spellEnd"/>
      <w:r w:rsidRPr="00313D40">
        <w:rPr>
          <w:rFonts w:ascii="Times New Roman" w:hAnsi="Times New Roman" w:cs="Times New Roman"/>
          <w:sz w:val="28"/>
          <w:szCs w:val="28"/>
          <w:lang w:val="ru-RU"/>
        </w:rPr>
        <w:t xml:space="preserve"> і</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поліпшення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середовища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існування</w:t>
      </w:r>
      <w:proofErr w:type="spellEnd"/>
      <w:r w:rsidRPr="00313D40">
        <w:rPr>
          <w:rFonts w:ascii="Times New Roman" w:hAnsi="Times New Roman" w:cs="Times New Roman"/>
          <w:sz w:val="28"/>
          <w:szCs w:val="28"/>
          <w:lang w:val="ru-RU"/>
        </w:rPr>
        <w:t xml:space="preserve"> диких тварин, </w:t>
      </w:r>
      <w:proofErr w:type="spellStart"/>
      <w:r w:rsidRPr="00313D40">
        <w:rPr>
          <w:rFonts w:ascii="Times New Roman" w:hAnsi="Times New Roman" w:cs="Times New Roman"/>
          <w:sz w:val="28"/>
          <w:szCs w:val="28"/>
          <w:lang w:val="ru-RU"/>
        </w:rPr>
        <w:t>забезпечення</w:t>
      </w:r>
      <w:proofErr w:type="spellEnd"/>
      <w:r w:rsidRPr="00313D40">
        <w:rPr>
          <w:rFonts w:ascii="Times New Roman" w:hAnsi="Times New Roman" w:cs="Times New Roman"/>
          <w:sz w:val="28"/>
          <w:szCs w:val="28"/>
          <w:lang w:val="ru-RU"/>
        </w:rPr>
        <w:t xml:space="preserve"> умов для </w:t>
      </w:r>
      <w:proofErr w:type="spellStart"/>
      <w:r w:rsidRPr="00313D40">
        <w:rPr>
          <w:rFonts w:ascii="Times New Roman" w:hAnsi="Times New Roman" w:cs="Times New Roman"/>
          <w:sz w:val="28"/>
          <w:szCs w:val="28"/>
          <w:lang w:val="ru-RU"/>
        </w:rPr>
        <w:t>постійного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існування</w:t>
      </w:r>
      <w:proofErr w:type="spellEnd"/>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видового і </w:t>
      </w:r>
      <w:proofErr w:type="spellStart"/>
      <w:r w:rsidRPr="00313D40">
        <w:rPr>
          <w:rFonts w:ascii="Times New Roman" w:hAnsi="Times New Roman" w:cs="Times New Roman"/>
          <w:sz w:val="28"/>
          <w:szCs w:val="28"/>
          <w:lang w:val="ru-RU"/>
        </w:rPr>
        <w:t>популяційного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різноманіття</w:t>
      </w:r>
      <w:proofErr w:type="spellEnd"/>
      <w:r w:rsidRPr="00313D40">
        <w:rPr>
          <w:rFonts w:ascii="Times New Roman" w:hAnsi="Times New Roman" w:cs="Times New Roman"/>
          <w:sz w:val="28"/>
          <w:szCs w:val="28"/>
          <w:lang w:val="ru-RU"/>
        </w:rPr>
        <w:t xml:space="preserve"> тварин у </w:t>
      </w:r>
      <w:proofErr w:type="spellStart"/>
      <w:r w:rsidRPr="00313D40">
        <w:rPr>
          <w:rFonts w:ascii="Times New Roman" w:hAnsi="Times New Roman" w:cs="Times New Roman"/>
          <w:sz w:val="28"/>
          <w:szCs w:val="28"/>
          <w:lang w:val="ru-RU"/>
        </w:rPr>
        <w:t>стані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природної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волі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неволі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чи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напіввільних</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умовах</w:t>
      </w:r>
      <w:proofErr w:type="spellEnd"/>
      <w:r w:rsidRPr="00313D40">
        <w:rPr>
          <w:rFonts w:ascii="Times New Roman" w:hAnsi="Times New Roman" w:cs="Times New Roman"/>
          <w:sz w:val="28"/>
          <w:szCs w:val="28"/>
          <w:lang w:val="ru-RU"/>
        </w:rPr>
        <w:t xml:space="preserve">. Закон </w:t>
      </w:r>
      <w:proofErr w:type="spellStart"/>
      <w:r w:rsidRPr="00313D40">
        <w:rPr>
          <w:rFonts w:ascii="Times New Roman" w:hAnsi="Times New Roman" w:cs="Times New Roman"/>
          <w:sz w:val="28"/>
          <w:szCs w:val="28"/>
          <w:lang w:val="ru-RU"/>
        </w:rPr>
        <w:t>встановлює</w:t>
      </w:r>
      <w:proofErr w:type="spellEnd"/>
      <w:r w:rsidRPr="00313D40">
        <w:rPr>
          <w:rFonts w:ascii="Times New Roman" w:hAnsi="Times New Roman" w:cs="Times New Roman"/>
          <w:sz w:val="28"/>
          <w:szCs w:val="28"/>
          <w:lang w:val="ru-RU"/>
        </w:rPr>
        <w:t xml:space="preserve"> право </w:t>
      </w:r>
      <w:proofErr w:type="spellStart"/>
      <w:r w:rsidRPr="00313D40">
        <w:rPr>
          <w:rFonts w:ascii="Times New Roman" w:hAnsi="Times New Roman" w:cs="Times New Roman"/>
          <w:sz w:val="28"/>
          <w:szCs w:val="28"/>
          <w:lang w:val="ru-RU"/>
        </w:rPr>
        <w:t>колективної</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приватної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власності</w:t>
      </w:r>
      <w:proofErr w:type="spellEnd"/>
      <w:r w:rsidRPr="00313D40">
        <w:rPr>
          <w:rFonts w:ascii="Times New Roman" w:hAnsi="Times New Roman" w:cs="Times New Roman"/>
          <w:sz w:val="28"/>
          <w:szCs w:val="28"/>
          <w:lang w:val="ru-RU"/>
        </w:rPr>
        <w:t xml:space="preserve"> на </w:t>
      </w:r>
      <w:proofErr w:type="spellStart"/>
      <w:r w:rsidRPr="00313D40">
        <w:rPr>
          <w:rFonts w:ascii="Times New Roman" w:hAnsi="Times New Roman" w:cs="Times New Roman"/>
          <w:sz w:val="28"/>
          <w:szCs w:val="28"/>
          <w:lang w:val="ru-RU"/>
        </w:rPr>
        <w:t>окремі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об’єкти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тваринного</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світу</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основні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вимоги</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принципи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охорони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раціонального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відтворення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тваринного</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світу</w:t>
      </w:r>
      <w:proofErr w:type="spellEnd"/>
      <w:r w:rsidRPr="00313D40">
        <w:rPr>
          <w:rFonts w:ascii="Times New Roman" w:hAnsi="Times New Roman" w:cs="Times New Roman"/>
          <w:sz w:val="28"/>
          <w:szCs w:val="28"/>
          <w:lang w:val="ru-RU"/>
        </w:rPr>
        <w:t xml:space="preserve">, права і </w:t>
      </w:r>
      <w:proofErr w:type="spellStart"/>
      <w:r w:rsidRPr="00313D40">
        <w:rPr>
          <w:rFonts w:ascii="Times New Roman" w:hAnsi="Times New Roman" w:cs="Times New Roman"/>
          <w:sz w:val="28"/>
          <w:szCs w:val="28"/>
          <w:lang w:val="ru-RU"/>
        </w:rPr>
        <w:t>обов’язки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громадян</w:t>
      </w:r>
      <w:proofErr w:type="spellEnd"/>
      <w:r w:rsidRPr="00313D40">
        <w:rPr>
          <w:rFonts w:ascii="Times New Roman" w:hAnsi="Times New Roman" w:cs="Times New Roman"/>
          <w:sz w:val="28"/>
          <w:szCs w:val="28"/>
          <w:lang w:val="ru-RU"/>
        </w:rPr>
        <w:t xml:space="preserve"> у </w:t>
      </w:r>
      <w:proofErr w:type="spellStart"/>
      <w:r w:rsidRPr="00313D40">
        <w:rPr>
          <w:rFonts w:ascii="Times New Roman" w:hAnsi="Times New Roman" w:cs="Times New Roman"/>
          <w:sz w:val="28"/>
          <w:szCs w:val="28"/>
          <w:lang w:val="ru-RU"/>
        </w:rPr>
        <w:t>цій</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сфері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форми</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види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об’єктів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тваринного</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світу</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обов’язки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користувачів</w:t>
      </w:r>
      <w:proofErr w:type="spellEnd"/>
      <w:r w:rsidRPr="00313D40">
        <w:rPr>
          <w:rFonts w:ascii="Times New Roman" w:hAnsi="Times New Roman" w:cs="Times New Roman"/>
          <w:sz w:val="28"/>
          <w:szCs w:val="28"/>
          <w:lang w:val="ru-RU"/>
        </w:rPr>
        <w:t xml:space="preserve">, порядок </w:t>
      </w:r>
      <w:proofErr w:type="spellStart"/>
      <w:r w:rsidRPr="00313D40">
        <w:rPr>
          <w:rFonts w:ascii="Times New Roman" w:hAnsi="Times New Roman" w:cs="Times New Roman"/>
          <w:sz w:val="28"/>
          <w:szCs w:val="28"/>
          <w:lang w:val="ru-RU"/>
        </w:rPr>
        <w:t>здійснення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моніторингу</w:t>
      </w:r>
      <w:proofErr w:type="spellEnd"/>
      <w:r w:rsidRPr="00313D40">
        <w:rPr>
          <w:rFonts w:ascii="Times New Roman" w:hAnsi="Times New Roman" w:cs="Times New Roman"/>
          <w:sz w:val="28"/>
          <w:szCs w:val="28"/>
          <w:lang w:val="ru-RU"/>
        </w:rPr>
        <w:t xml:space="preserve">, державного </w:t>
      </w:r>
      <w:proofErr w:type="spellStart"/>
      <w:r w:rsidRPr="00313D40">
        <w:rPr>
          <w:rFonts w:ascii="Times New Roman" w:hAnsi="Times New Roman" w:cs="Times New Roman"/>
          <w:sz w:val="28"/>
          <w:szCs w:val="28"/>
          <w:lang w:val="ru-RU"/>
        </w:rPr>
        <w:t>обліку</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контролю та</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відповідальність</w:t>
      </w:r>
      <w:proofErr w:type="spellEnd"/>
      <w:r w:rsidRPr="00313D40">
        <w:rPr>
          <w:rFonts w:ascii="Times New Roman" w:hAnsi="Times New Roman" w:cs="Times New Roman"/>
          <w:sz w:val="28"/>
          <w:szCs w:val="28"/>
          <w:lang w:val="ru-RU"/>
        </w:rPr>
        <w:t xml:space="preserve"> за </w:t>
      </w:r>
      <w:proofErr w:type="spellStart"/>
      <w:r w:rsidRPr="00313D40">
        <w:rPr>
          <w:rFonts w:ascii="Times New Roman" w:hAnsi="Times New Roman" w:cs="Times New Roman"/>
          <w:sz w:val="28"/>
          <w:szCs w:val="28"/>
          <w:lang w:val="ru-RU"/>
        </w:rPr>
        <w:t>порушення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законодавства</w:t>
      </w:r>
      <w:proofErr w:type="spellEnd"/>
      <w:r w:rsidRPr="00313D40">
        <w:rPr>
          <w:rFonts w:ascii="Times New Roman" w:hAnsi="Times New Roman" w:cs="Times New Roman"/>
          <w:sz w:val="28"/>
          <w:szCs w:val="28"/>
          <w:lang w:val="ru-RU"/>
        </w:rPr>
        <w:t xml:space="preserve">, яке </w:t>
      </w:r>
      <w:proofErr w:type="spellStart"/>
      <w:r w:rsidRPr="00313D40">
        <w:rPr>
          <w:rFonts w:ascii="Times New Roman" w:hAnsi="Times New Roman" w:cs="Times New Roman"/>
          <w:sz w:val="28"/>
          <w:szCs w:val="28"/>
          <w:lang w:val="ru-RU"/>
        </w:rPr>
        <w:t>регулює</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використання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об’єктів</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тваринного</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світу</w:t>
      </w:r>
      <w:proofErr w:type="spellEnd"/>
      <w:r w:rsidRPr="00313D40">
        <w:rPr>
          <w:rFonts w:ascii="Times New Roman" w:hAnsi="Times New Roman" w:cs="Times New Roman"/>
          <w:sz w:val="28"/>
          <w:szCs w:val="28"/>
          <w:lang w:val="ru-RU"/>
        </w:rPr>
        <w:t>.</w:t>
      </w:r>
    </w:p>
    <w:p w14:paraId="59339991" w14:textId="5CB675D8" w:rsidR="009F5E34" w:rsidRDefault="009F5E34" w:rsidP="009F5E34">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CC5AB1">
        <w:rPr>
          <w:rFonts w:ascii="Times New Roman" w:hAnsi="Times New Roman" w:cs="Times New Roman"/>
          <w:b/>
          <w:sz w:val="28"/>
          <w:szCs w:val="28"/>
          <w:lang w:val="ru-RU"/>
        </w:rPr>
        <w:t xml:space="preserve">Закон </w:t>
      </w:r>
      <w:proofErr w:type="spellStart"/>
      <w:r w:rsidRPr="00CC5AB1">
        <w:rPr>
          <w:rFonts w:ascii="Times New Roman" w:hAnsi="Times New Roman" w:cs="Times New Roman"/>
          <w:b/>
          <w:sz w:val="28"/>
          <w:szCs w:val="28"/>
          <w:lang w:val="ru-RU"/>
        </w:rPr>
        <w:t>України</w:t>
      </w:r>
      <w:proofErr w:type="spellEnd"/>
      <w:r w:rsidRPr="00CC5AB1">
        <w:rPr>
          <w:rFonts w:ascii="Times New Roman" w:hAnsi="Times New Roman" w:cs="Times New Roman"/>
          <w:b/>
          <w:sz w:val="28"/>
          <w:szCs w:val="28"/>
          <w:lang w:val="ru-RU"/>
        </w:rPr>
        <w:t xml:space="preserve"> „Про </w:t>
      </w:r>
      <w:proofErr w:type="spellStart"/>
      <w:r w:rsidRPr="00CC5AB1">
        <w:rPr>
          <w:rFonts w:ascii="Times New Roman" w:hAnsi="Times New Roman" w:cs="Times New Roman"/>
          <w:b/>
          <w:sz w:val="28"/>
          <w:szCs w:val="28"/>
          <w:lang w:val="ru-RU"/>
        </w:rPr>
        <w:t>екологічну</w:t>
      </w:r>
      <w:proofErr w:type="spellEnd"/>
      <w:r w:rsidRPr="00CC5AB1">
        <w:rPr>
          <w:rFonts w:ascii="Times New Roman" w:hAnsi="Times New Roman" w:cs="Times New Roman"/>
          <w:b/>
          <w:sz w:val="28"/>
          <w:szCs w:val="28"/>
          <w:lang w:val="ru-RU"/>
        </w:rPr>
        <w:t xml:space="preserve"> </w:t>
      </w:r>
      <w:proofErr w:type="spellStart"/>
      <w:r w:rsidRPr="00CC5AB1">
        <w:rPr>
          <w:rFonts w:ascii="Times New Roman" w:hAnsi="Times New Roman" w:cs="Times New Roman"/>
          <w:b/>
          <w:sz w:val="28"/>
          <w:szCs w:val="28"/>
          <w:lang w:val="ru-RU"/>
        </w:rPr>
        <w:t>експертизу</w:t>
      </w:r>
      <w:proofErr w:type="spellEnd"/>
      <w:r w:rsidRPr="00CC5AB1">
        <w:rPr>
          <w:rFonts w:ascii="Times New Roman" w:hAnsi="Times New Roman" w:cs="Times New Roman"/>
          <w:b/>
          <w:sz w:val="28"/>
          <w:szCs w:val="28"/>
          <w:lang w:val="ru-RU"/>
        </w:rPr>
        <w:t>”</w:t>
      </w:r>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встановлює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норми</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запобігання</w:t>
      </w:r>
      <w:proofErr w:type="spellEnd"/>
      <w:r w:rsidRPr="00313D40">
        <w:rPr>
          <w:rFonts w:ascii="Times New Roman" w:hAnsi="Times New Roman" w:cs="Times New Roman"/>
          <w:sz w:val="28"/>
          <w:szCs w:val="28"/>
          <w:lang w:val="ru-RU"/>
        </w:rPr>
        <w:t xml:space="preserve"> негативного </w:t>
      </w:r>
      <w:proofErr w:type="spellStart"/>
      <w:r w:rsidRPr="00313D40">
        <w:rPr>
          <w:rFonts w:ascii="Times New Roman" w:hAnsi="Times New Roman" w:cs="Times New Roman"/>
          <w:sz w:val="28"/>
          <w:szCs w:val="28"/>
          <w:lang w:val="ru-RU"/>
        </w:rPr>
        <w:t>впливу</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антропогенної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діяльності</w:t>
      </w:r>
      <w:proofErr w:type="spellEnd"/>
      <w:r w:rsidRPr="00313D40">
        <w:rPr>
          <w:rFonts w:ascii="Times New Roman" w:hAnsi="Times New Roman" w:cs="Times New Roman"/>
          <w:sz w:val="28"/>
          <w:szCs w:val="28"/>
          <w:lang w:val="ru-RU"/>
        </w:rPr>
        <w:t xml:space="preserve"> на стан</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навколишнього</w:t>
      </w:r>
      <w:proofErr w:type="spellEnd"/>
      <w:r w:rsidRPr="00313D40">
        <w:rPr>
          <w:rFonts w:ascii="Times New Roman" w:hAnsi="Times New Roman" w:cs="Times New Roman"/>
          <w:sz w:val="28"/>
          <w:szCs w:val="28"/>
          <w:lang w:val="ru-RU"/>
        </w:rPr>
        <w:t xml:space="preserve"> природного </w:t>
      </w:r>
      <w:proofErr w:type="spellStart"/>
      <w:r w:rsidRPr="00313D40">
        <w:rPr>
          <w:rFonts w:ascii="Times New Roman" w:hAnsi="Times New Roman" w:cs="Times New Roman"/>
          <w:sz w:val="28"/>
          <w:szCs w:val="28"/>
          <w:lang w:val="ru-RU"/>
        </w:rPr>
        <w:t>середовища</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здоров’я</w:t>
      </w:r>
      <w:proofErr w:type="spellEnd"/>
      <w:r w:rsidRPr="00313D40">
        <w:rPr>
          <w:rFonts w:ascii="Times New Roman" w:hAnsi="Times New Roman" w:cs="Times New Roman"/>
          <w:sz w:val="28"/>
          <w:szCs w:val="28"/>
          <w:lang w:val="ru-RU"/>
        </w:rPr>
        <w:t xml:space="preserve"> людей, </w:t>
      </w:r>
      <w:proofErr w:type="spellStart"/>
      <w:r w:rsidRPr="00313D40">
        <w:rPr>
          <w:rFonts w:ascii="Times New Roman" w:hAnsi="Times New Roman" w:cs="Times New Roman"/>
          <w:sz w:val="28"/>
          <w:szCs w:val="28"/>
          <w:lang w:val="ru-RU"/>
        </w:rPr>
        <w:t>оцінк</w:t>
      </w:r>
      <w:r>
        <w:rPr>
          <w:rFonts w:ascii="Times New Roman" w:hAnsi="Times New Roman" w:cs="Times New Roman"/>
          <w:sz w:val="28"/>
          <w:szCs w:val="28"/>
          <w:lang w:val="ru-RU"/>
        </w:rPr>
        <w:t>у</w:t>
      </w:r>
      <w:proofErr w:type="spellEnd"/>
      <w:r w:rsidRPr="00313D40">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безпеки</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господарської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діяльності</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ситуації</w:t>
      </w:r>
      <w:proofErr w:type="spellEnd"/>
      <w:r w:rsidRPr="00313D40">
        <w:rPr>
          <w:rFonts w:ascii="Times New Roman" w:hAnsi="Times New Roman" w:cs="Times New Roman"/>
          <w:sz w:val="28"/>
          <w:szCs w:val="28"/>
          <w:lang w:val="ru-RU"/>
        </w:rPr>
        <w:t xml:space="preserve"> на </w:t>
      </w:r>
      <w:proofErr w:type="spellStart"/>
      <w:r w:rsidRPr="00313D40">
        <w:rPr>
          <w:rFonts w:ascii="Times New Roman" w:hAnsi="Times New Roman" w:cs="Times New Roman"/>
          <w:sz w:val="28"/>
          <w:szCs w:val="28"/>
          <w:lang w:val="ru-RU"/>
        </w:rPr>
        <w:t>окремих</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територіях</w:t>
      </w:r>
      <w:proofErr w:type="spellEnd"/>
      <w:r w:rsidRPr="00313D40">
        <w:rPr>
          <w:rFonts w:ascii="Times New Roman" w:hAnsi="Times New Roman" w:cs="Times New Roman"/>
          <w:sz w:val="28"/>
          <w:szCs w:val="28"/>
          <w:lang w:val="ru-RU"/>
        </w:rPr>
        <w:t xml:space="preserve"> і </w:t>
      </w:r>
      <w:proofErr w:type="spellStart"/>
      <w:r w:rsidRPr="00313D40">
        <w:rPr>
          <w:rFonts w:ascii="Times New Roman" w:hAnsi="Times New Roman" w:cs="Times New Roman"/>
          <w:sz w:val="28"/>
          <w:szCs w:val="28"/>
          <w:lang w:val="ru-RU"/>
        </w:rPr>
        <w:t>об’єктах</w:t>
      </w:r>
      <w:proofErr w:type="spellEnd"/>
      <w:r w:rsidRPr="00313D40">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13D40">
        <w:rPr>
          <w:rFonts w:ascii="Times New Roman" w:hAnsi="Times New Roman" w:cs="Times New Roman"/>
          <w:sz w:val="28"/>
          <w:szCs w:val="28"/>
          <w:lang w:val="ru-RU"/>
        </w:rPr>
        <w:t xml:space="preserve"> Законом</w:t>
      </w:r>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встановлено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форми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експертизи</w:t>
      </w:r>
      <w:proofErr w:type="spellEnd"/>
      <w:r w:rsidRPr="00313D40">
        <w:rPr>
          <w:rFonts w:ascii="Times New Roman" w:hAnsi="Times New Roman" w:cs="Times New Roman"/>
          <w:sz w:val="28"/>
          <w:szCs w:val="28"/>
          <w:lang w:val="ru-RU"/>
        </w:rPr>
        <w:t xml:space="preserve">, державного </w:t>
      </w:r>
      <w:proofErr w:type="spellStart"/>
      <w:r w:rsidRPr="00313D40">
        <w:rPr>
          <w:rFonts w:ascii="Times New Roman" w:hAnsi="Times New Roman" w:cs="Times New Roman"/>
          <w:sz w:val="28"/>
          <w:szCs w:val="28"/>
          <w:lang w:val="ru-RU"/>
        </w:rPr>
        <w:t>регулювання</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управління</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галузі</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експертизи</w:t>
      </w:r>
      <w:proofErr w:type="spellEnd"/>
      <w:r w:rsidRPr="00313D40">
        <w:rPr>
          <w:rFonts w:ascii="Times New Roman" w:hAnsi="Times New Roman" w:cs="Times New Roman"/>
          <w:sz w:val="28"/>
          <w:szCs w:val="28"/>
          <w:lang w:val="ru-RU"/>
        </w:rPr>
        <w:t xml:space="preserve">, статус </w:t>
      </w:r>
      <w:proofErr w:type="spellStart"/>
      <w:r w:rsidRPr="00313D40">
        <w:rPr>
          <w:rFonts w:ascii="Times New Roman" w:hAnsi="Times New Roman" w:cs="Times New Roman"/>
          <w:sz w:val="28"/>
          <w:szCs w:val="28"/>
          <w:lang w:val="ru-RU"/>
        </w:rPr>
        <w:t>експерта</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експертизи</w:t>
      </w:r>
      <w:proofErr w:type="spellEnd"/>
      <w:r w:rsidRPr="00313D40">
        <w:rPr>
          <w:rFonts w:ascii="Times New Roman" w:hAnsi="Times New Roman" w:cs="Times New Roman"/>
          <w:sz w:val="28"/>
          <w:szCs w:val="28"/>
          <w:lang w:val="ru-RU"/>
        </w:rPr>
        <w:t xml:space="preserve">, права та </w:t>
      </w:r>
      <w:proofErr w:type="spellStart"/>
      <w:r w:rsidRPr="00313D40">
        <w:rPr>
          <w:rFonts w:ascii="Times New Roman" w:hAnsi="Times New Roman" w:cs="Times New Roman"/>
          <w:sz w:val="28"/>
          <w:szCs w:val="28"/>
          <w:lang w:val="ru-RU"/>
        </w:rPr>
        <w:t>обов’язки</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замовників</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експертизи</w:t>
      </w:r>
      <w:proofErr w:type="spellEnd"/>
      <w:r w:rsidRPr="00313D40">
        <w:rPr>
          <w:rFonts w:ascii="Times New Roman" w:hAnsi="Times New Roman" w:cs="Times New Roman"/>
          <w:sz w:val="28"/>
          <w:szCs w:val="28"/>
          <w:lang w:val="ru-RU"/>
        </w:rPr>
        <w:t xml:space="preserve">, порядок </w:t>
      </w:r>
      <w:proofErr w:type="spellStart"/>
      <w:r w:rsidRPr="00313D40">
        <w:rPr>
          <w:rFonts w:ascii="Times New Roman" w:hAnsi="Times New Roman" w:cs="Times New Roman"/>
          <w:sz w:val="28"/>
          <w:szCs w:val="28"/>
          <w:lang w:val="ru-RU"/>
        </w:rPr>
        <w:t>її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проведення</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фінансування</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відповідальність</w:t>
      </w:r>
      <w:proofErr w:type="spellEnd"/>
      <w:r w:rsidRPr="00313D40">
        <w:rPr>
          <w:rFonts w:ascii="Times New Roman" w:hAnsi="Times New Roman" w:cs="Times New Roman"/>
          <w:sz w:val="28"/>
          <w:szCs w:val="28"/>
          <w:lang w:val="ru-RU"/>
        </w:rPr>
        <w:t xml:space="preserve"> за </w:t>
      </w:r>
      <w:proofErr w:type="spellStart"/>
      <w:r w:rsidRPr="00313D40">
        <w:rPr>
          <w:rFonts w:ascii="Times New Roman" w:hAnsi="Times New Roman" w:cs="Times New Roman"/>
          <w:sz w:val="28"/>
          <w:szCs w:val="28"/>
          <w:lang w:val="ru-RU"/>
        </w:rPr>
        <w:t>порушення</w:t>
      </w:r>
      <w:proofErr w:type="spellEnd"/>
      <w:r>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екологічного</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законодавства</w:t>
      </w:r>
      <w:proofErr w:type="spellEnd"/>
      <w:r w:rsidRPr="00313D40">
        <w:rPr>
          <w:rFonts w:ascii="Times New Roman" w:hAnsi="Times New Roman" w:cs="Times New Roman"/>
          <w:sz w:val="28"/>
          <w:szCs w:val="28"/>
          <w:lang w:val="ru-RU"/>
        </w:rPr>
        <w:t xml:space="preserve"> та </w:t>
      </w:r>
      <w:proofErr w:type="spellStart"/>
      <w:r w:rsidRPr="00313D40">
        <w:rPr>
          <w:rFonts w:ascii="Times New Roman" w:hAnsi="Times New Roman" w:cs="Times New Roman"/>
          <w:sz w:val="28"/>
          <w:szCs w:val="28"/>
          <w:lang w:val="ru-RU"/>
        </w:rPr>
        <w:t>міжнародне</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співробітництво</w:t>
      </w:r>
      <w:proofErr w:type="spellEnd"/>
      <w:r w:rsidRPr="00313D40">
        <w:rPr>
          <w:rFonts w:ascii="Times New Roman" w:hAnsi="Times New Roman" w:cs="Times New Roman"/>
          <w:sz w:val="28"/>
          <w:szCs w:val="28"/>
          <w:lang w:val="ru-RU"/>
        </w:rPr>
        <w:t xml:space="preserve"> в </w:t>
      </w:r>
      <w:proofErr w:type="spellStart"/>
      <w:r w:rsidRPr="00313D40">
        <w:rPr>
          <w:rFonts w:ascii="Times New Roman" w:hAnsi="Times New Roman" w:cs="Times New Roman"/>
          <w:sz w:val="28"/>
          <w:szCs w:val="28"/>
          <w:lang w:val="ru-RU"/>
        </w:rPr>
        <w:t>галузі</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екологічної</w:t>
      </w:r>
      <w:proofErr w:type="spellEnd"/>
      <w:r w:rsidRPr="00313D40">
        <w:rPr>
          <w:rFonts w:ascii="Times New Roman" w:hAnsi="Times New Roman" w:cs="Times New Roman"/>
          <w:sz w:val="28"/>
          <w:szCs w:val="28"/>
          <w:lang w:val="ru-RU"/>
        </w:rPr>
        <w:t xml:space="preserve"> </w:t>
      </w:r>
      <w:proofErr w:type="spellStart"/>
      <w:r w:rsidRPr="00313D40">
        <w:rPr>
          <w:rFonts w:ascii="Times New Roman" w:hAnsi="Times New Roman" w:cs="Times New Roman"/>
          <w:sz w:val="28"/>
          <w:szCs w:val="28"/>
          <w:lang w:val="ru-RU"/>
        </w:rPr>
        <w:t>експертизи</w:t>
      </w:r>
      <w:proofErr w:type="spellEnd"/>
      <w:r w:rsidRPr="00313D40">
        <w:rPr>
          <w:rFonts w:ascii="Times New Roman" w:hAnsi="Times New Roman" w:cs="Times New Roman"/>
          <w:sz w:val="28"/>
          <w:szCs w:val="28"/>
          <w:lang w:val="ru-RU"/>
        </w:rPr>
        <w:t>.</w:t>
      </w:r>
    </w:p>
    <w:p w14:paraId="55523F58" w14:textId="6A6CB994" w:rsidR="002F3FA2" w:rsidRDefault="009F5E34" w:rsidP="00DA18CE">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Додатках</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навчального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посібнике</w:t>
      </w:r>
      <w:proofErr w:type="spellEnd"/>
      <w:r>
        <w:rPr>
          <w:rFonts w:ascii="Times New Roman" w:hAnsi="Times New Roman" w:cs="Times New Roman"/>
          <w:sz w:val="28"/>
          <w:szCs w:val="28"/>
          <w:lang w:val="ru-RU"/>
        </w:rPr>
        <w:t xml:space="preserve"> приведено </w:t>
      </w:r>
      <w:proofErr w:type="spellStart"/>
      <w:r>
        <w:rPr>
          <w:rFonts w:ascii="Times New Roman" w:hAnsi="Times New Roman" w:cs="Times New Roman"/>
          <w:sz w:val="28"/>
          <w:szCs w:val="28"/>
          <w:lang w:val="ru-RU"/>
        </w:rPr>
        <w:t>витяги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основних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природоохоронних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законів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природокористування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Україні</w:t>
      </w:r>
      <w:proofErr w:type="spellEnd"/>
      <w:r>
        <w:rPr>
          <w:rFonts w:ascii="Times New Roman" w:hAnsi="Times New Roman" w:cs="Times New Roman"/>
          <w:sz w:val="28"/>
          <w:szCs w:val="28"/>
          <w:lang w:val="ru-RU"/>
        </w:rPr>
        <w:t>.</w:t>
      </w:r>
    </w:p>
    <w:p w14:paraId="68185F38" w14:textId="77777777" w:rsidR="00DA18CE" w:rsidRPr="00DA18CE" w:rsidRDefault="00DA18CE" w:rsidP="00DA18CE">
      <w:pPr>
        <w:ind w:left="0"/>
        <w:rPr>
          <w:rFonts w:ascii="Times New Roman" w:hAnsi="Times New Roman" w:cs="Times New Roman"/>
          <w:sz w:val="28"/>
          <w:szCs w:val="28"/>
          <w:lang w:val="ru-RU"/>
        </w:rPr>
      </w:pPr>
    </w:p>
    <w:p w14:paraId="47C49E17" w14:textId="7979404D" w:rsidR="00D16283" w:rsidRPr="00F17CEC" w:rsidRDefault="00DA18CE" w:rsidP="005348E3">
      <w:pPr>
        <w:ind w:left="0" w:firstLine="1134"/>
        <w:jc w:val="center"/>
        <w:rPr>
          <w:rFonts w:ascii="Times New Roman" w:hAnsi="Times New Roman" w:cs="Times New Roman"/>
          <w:b/>
          <w:sz w:val="28"/>
          <w:szCs w:val="28"/>
          <w:lang w:val="ru-RU"/>
        </w:rPr>
      </w:pPr>
      <w:r>
        <w:rPr>
          <w:rFonts w:ascii="Times New Roman" w:hAnsi="Times New Roman" w:cs="Times New Roman"/>
          <w:b/>
          <w:sz w:val="28"/>
          <w:szCs w:val="28"/>
          <w:lang w:val="ru-RU"/>
        </w:rPr>
        <w:t>14</w:t>
      </w:r>
      <w:r w:rsidR="00F17CEC" w:rsidRPr="00F17CEC">
        <w:rPr>
          <w:rFonts w:ascii="Times New Roman" w:hAnsi="Times New Roman" w:cs="Times New Roman"/>
          <w:b/>
          <w:sz w:val="28"/>
          <w:szCs w:val="28"/>
          <w:lang w:val="ru-RU"/>
        </w:rPr>
        <w:t xml:space="preserve">. </w:t>
      </w:r>
      <w:r w:rsidR="00D16283" w:rsidRPr="00F17CEC">
        <w:rPr>
          <w:rFonts w:ascii="Times New Roman" w:hAnsi="Times New Roman" w:cs="Times New Roman"/>
          <w:b/>
          <w:sz w:val="28"/>
          <w:szCs w:val="28"/>
          <w:lang w:val="ru-RU"/>
        </w:rPr>
        <w:t xml:space="preserve"> Система </w:t>
      </w:r>
      <w:proofErr w:type="spellStart"/>
      <w:r w:rsidR="00D16283" w:rsidRPr="00F17CEC">
        <w:rPr>
          <w:rFonts w:ascii="Times New Roman" w:hAnsi="Times New Roman" w:cs="Times New Roman"/>
          <w:b/>
          <w:sz w:val="28"/>
          <w:szCs w:val="28"/>
          <w:lang w:val="ru-RU"/>
        </w:rPr>
        <w:t>екологічних</w:t>
      </w:r>
      <w:proofErr w:type="spellEnd"/>
      <w:r w:rsidR="00D16283" w:rsidRPr="00F17CEC">
        <w:rPr>
          <w:rFonts w:ascii="Times New Roman" w:hAnsi="Times New Roman" w:cs="Times New Roman"/>
          <w:b/>
          <w:sz w:val="28"/>
          <w:szCs w:val="28"/>
          <w:lang w:val="ru-RU"/>
        </w:rPr>
        <w:t xml:space="preserve"> </w:t>
      </w:r>
      <w:proofErr w:type="spellStart"/>
      <w:r w:rsidR="00D16283" w:rsidRPr="00F17CEC">
        <w:rPr>
          <w:rFonts w:ascii="Times New Roman" w:hAnsi="Times New Roman" w:cs="Times New Roman"/>
          <w:b/>
          <w:sz w:val="28"/>
          <w:szCs w:val="28"/>
          <w:lang w:val="ru-RU"/>
        </w:rPr>
        <w:t>стандартів</w:t>
      </w:r>
      <w:proofErr w:type="spellEnd"/>
      <w:r w:rsidR="00D16283" w:rsidRPr="00F17CEC">
        <w:rPr>
          <w:rFonts w:ascii="Times New Roman" w:hAnsi="Times New Roman" w:cs="Times New Roman"/>
          <w:b/>
          <w:sz w:val="28"/>
          <w:szCs w:val="28"/>
          <w:lang w:val="ru-RU"/>
        </w:rPr>
        <w:t xml:space="preserve"> і </w:t>
      </w:r>
      <w:proofErr w:type="spellStart"/>
      <w:r w:rsidR="00D16283" w:rsidRPr="00F17CEC">
        <w:rPr>
          <w:rFonts w:ascii="Times New Roman" w:hAnsi="Times New Roman" w:cs="Times New Roman"/>
          <w:b/>
          <w:sz w:val="28"/>
          <w:szCs w:val="28"/>
          <w:lang w:val="ru-RU"/>
        </w:rPr>
        <w:t>нормативів</w:t>
      </w:r>
      <w:proofErr w:type="spellEnd"/>
    </w:p>
    <w:p w14:paraId="7569C592" w14:textId="77777777" w:rsidR="00955A5B" w:rsidRDefault="00955A5B" w:rsidP="00957D16">
      <w:pPr>
        <w:ind w:left="0"/>
        <w:rPr>
          <w:rFonts w:ascii="Times New Roman" w:hAnsi="Times New Roman" w:cs="Times New Roman"/>
          <w:sz w:val="28"/>
          <w:szCs w:val="28"/>
          <w:lang w:val="ru-RU"/>
        </w:rPr>
      </w:pPr>
    </w:p>
    <w:p w14:paraId="17EF01E6" w14:textId="0DA105D7" w:rsidR="00D16283" w:rsidRPr="00D16283" w:rsidRDefault="00F17CEC"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Система </w:t>
      </w:r>
      <w:proofErr w:type="spellStart"/>
      <w:r w:rsidR="00D16283" w:rsidRPr="00D16283">
        <w:rPr>
          <w:rFonts w:ascii="Times New Roman" w:hAnsi="Times New Roman" w:cs="Times New Roman"/>
          <w:sz w:val="28"/>
          <w:szCs w:val="28"/>
          <w:lang w:val="ru-RU"/>
        </w:rPr>
        <w:t>екологічних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стандартів</w:t>
      </w:r>
      <w:proofErr w:type="spellEnd"/>
      <w:r w:rsidR="00D16283" w:rsidRPr="00D16283">
        <w:rPr>
          <w:rFonts w:ascii="Times New Roman" w:hAnsi="Times New Roman" w:cs="Times New Roman"/>
          <w:sz w:val="28"/>
          <w:szCs w:val="28"/>
          <w:lang w:val="ru-RU"/>
        </w:rPr>
        <w:t xml:space="preserve"> - </w:t>
      </w:r>
      <w:proofErr w:type="spellStart"/>
      <w:r w:rsidR="00D16283" w:rsidRPr="00D16283">
        <w:rPr>
          <w:rFonts w:ascii="Times New Roman" w:hAnsi="Times New Roman" w:cs="Times New Roman"/>
          <w:sz w:val="28"/>
          <w:szCs w:val="28"/>
          <w:lang w:val="ru-RU"/>
        </w:rPr>
        <w:t>це</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найважливіша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складова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частина</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природоохоронного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законодавства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Недотримання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стандартів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карається</w:t>
      </w:r>
      <w:proofErr w:type="spellEnd"/>
      <w:r w:rsidR="00D16283" w:rsidRPr="00D16283">
        <w:rPr>
          <w:rFonts w:ascii="Times New Roman" w:hAnsi="Times New Roman" w:cs="Times New Roman"/>
          <w:sz w:val="28"/>
          <w:szCs w:val="28"/>
          <w:lang w:val="ru-RU"/>
        </w:rPr>
        <w:t xml:space="preserve"> законом.</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Екологічні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стандарти</w:t>
      </w:r>
      <w:proofErr w:type="spellEnd"/>
      <w:r w:rsidR="00D16283" w:rsidRPr="00D16283">
        <w:rPr>
          <w:rFonts w:ascii="Times New Roman" w:hAnsi="Times New Roman" w:cs="Times New Roman"/>
          <w:sz w:val="28"/>
          <w:szCs w:val="28"/>
          <w:lang w:val="ru-RU"/>
        </w:rPr>
        <w:t xml:space="preserve"> - </w:t>
      </w:r>
      <w:proofErr w:type="spellStart"/>
      <w:r w:rsidR="00D16283" w:rsidRPr="00D16283">
        <w:rPr>
          <w:rFonts w:ascii="Times New Roman" w:hAnsi="Times New Roman" w:cs="Times New Roman"/>
          <w:sz w:val="28"/>
          <w:szCs w:val="28"/>
          <w:lang w:val="ru-RU"/>
        </w:rPr>
        <w:t>єдині</w:t>
      </w:r>
      <w:proofErr w:type="spellEnd"/>
      <w:r w:rsidR="00D16283" w:rsidRPr="00D16283">
        <w:rPr>
          <w:rFonts w:ascii="Times New Roman" w:hAnsi="Times New Roman" w:cs="Times New Roman"/>
          <w:sz w:val="28"/>
          <w:szCs w:val="28"/>
          <w:lang w:val="ru-RU"/>
        </w:rPr>
        <w:t xml:space="preserve"> й </w:t>
      </w:r>
      <w:proofErr w:type="spellStart"/>
      <w:r w:rsidR="00D16283" w:rsidRPr="00D16283">
        <w:rPr>
          <w:rFonts w:ascii="Times New Roman" w:hAnsi="Times New Roman" w:cs="Times New Roman"/>
          <w:sz w:val="28"/>
          <w:szCs w:val="28"/>
          <w:lang w:val="ru-RU"/>
        </w:rPr>
        <w:t>обов'язкові</w:t>
      </w:r>
      <w:proofErr w:type="spellEnd"/>
      <w:r w:rsidR="00D16283" w:rsidRPr="00D16283">
        <w:rPr>
          <w:rFonts w:ascii="Times New Roman" w:hAnsi="Times New Roman" w:cs="Times New Roman"/>
          <w:sz w:val="28"/>
          <w:szCs w:val="28"/>
          <w:lang w:val="ru-RU"/>
        </w:rPr>
        <w:t xml:space="preserve"> для </w:t>
      </w:r>
      <w:proofErr w:type="spellStart"/>
      <w:r w:rsidR="00D16283" w:rsidRPr="00D16283">
        <w:rPr>
          <w:rFonts w:ascii="Times New Roman" w:hAnsi="Times New Roman" w:cs="Times New Roman"/>
          <w:sz w:val="28"/>
          <w:szCs w:val="28"/>
          <w:lang w:val="ru-RU"/>
        </w:rPr>
        <w:t>всіх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об'єктів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даного</w:t>
      </w:r>
      <w:proofErr w:type="spellEnd"/>
      <w:r w:rsidR="00D16283" w:rsidRPr="00D16283">
        <w:rPr>
          <w:rFonts w:ascii="Times New Roman" w:hAnsi="Times New Roman" w:cs="Times New Roman"/>
          <w:sz w:val="28"/>
          <w:szCs w:val="28"/>
          <w:lang w:val="ru-RU"/>
        </w:rPr>
        <w:t xml:space="preserve"> виду та </w:t>
      </w:r>
      <w:proofErr w:type="spellStart"/>
      <w:r w:rsidR="00D16283" w:rsidRPr="00D16283">
        <w:rPr>
          <w:rFonts w:ascii="Times New Roman" w:hAnsi="Times New Roman" w:cs="Times New Roman"/>
          <w:sz w:val="28"/>
          <w:szCs w:val="28"/>
          <w:lang w:val="ru-RU"/>
        </w:rPr>
        <w:t>системи</w:t>
      </w:r>
      <w:proofErr w:type="spellEnd"/>
      <w:r w:rsidR="00D16283" w:rsidRPr="00D16283">
        <w:rPr>
          <w:rFonts w:ascii="Times New Roman" w:hAnsi="Times New Roman" w:cs="Times New Roman"/>
          <w:sz w:val="28"/>
          <w:szCs w:val="28"/>
          <w:lang w:val="ru-RU"/>
        </w:rPr>
        <w:t xml:space="preserve"> норм і</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вимог</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щодо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ставлення</w:t>
      </w:r>
      <w:proofErr w:type="spellEnd"/>
      <w:r w:rsidR="00D16283" w:rsidRPr="00D16283">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на</w:t>
      </w:r>
      <w:r w:rsidR="00D16283" w:rsidRPr="00D16283">
        <w:rPr>
          <w:rFonts w:ascii="Times New Roman" w:hAnsi="Times New Roman" w:cs="Times New Roman"/>
          <w:sz w:val="28"/>
          <w:szCs w:val="28"/>
          <w:lang w:val="ru-RU"/>
        </w:rPr>
        <w:t>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Стандарти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бувають</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міжнародні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державні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галузеві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підприємств</w:t>
      </w:r>
      <w:proofErr w:type="spellEnd"/>
      <w:r w:rsidR="00D16283" w:rsidRPr="00D16283">
        <w:rPr>
          <w:rFonts w:ascii="Times New Roman" w:hAnsi="Times New Roman" w:cs="Times New Roman"/>
          <w:sz w:val="28"/>
          <w:szCs w:val="28"/>
          <w:lang w:val="ru-RU"/>
        </w:rPr>
        <w:t xml:space="preserve">. </w:t>
      </w:r>
      <w:r w:rsidR="00E76F70">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Екологічна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стандартизація</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нормування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проводяться</w:t>
      </w:r>
      <w:proofErr w:type="spellEnd"/>
      <w:r w:rsidR="00D16283" w:rsidRPr="00D16283">
        <w:rPr>
          <w:rFonts w:ascii="Times New Roman" w:hAnsi="Times New Roman" w:cs="Times New Roman"/>
          <w:sz w:val="28"/>
          <w:szCs w:val="28"/>
          <w:lang w:val="ru-RU"/>
        </w:rPr>
        <w:t xml:space="preserve"> з метою</w:t>
      </w:r>
      <w:r w:rsidR="00E76F70">
        <w:rPr>
          <w:rFonts w:ascii="Times New Roman" w:hAnsi="Times New Roman" w:cs="Times New Roman"/>
          <w:sz w:val="28"/>
          <w:szCs w:val="28"/>
          <w:lang w:val="ru-RU"/>
        </w:rPr>
        <w:t xml:space="preserve"> </w:t>
      </w:r>
      <w:proofErr w:type="spellStart"/>
      <w:r w:rsidR="00E76F70">
        <w:rPr>
          <w:rFonts w:ascii="Times New Roman" w:hAnsi="Times New Roman" w:cs="Times New Roman"/>
          <w:sz w:val="28"/>
          <w:szCs w:val="28"/>
          <w:lang w:val="ru-RU"/>
        </w:rPr>
        <w:t>вста</w:t>
      </w:r>
      <w:r w:rsidR="00D16283" w:rsidRPr="00D16283">
        <w:rPr>
          <w:rFonts w:ascii="Times New Roman" w:hAnsi="Times New Roman" w:cs="Times New Roman"/>
          <w:sz w:val="28"/>
          <w:szCs w:val="28"/>
          <w:lang w:val="ru-RU"/>
        </w:rPr>
        <w:t>новлення</w:t>
      </w:r>
      <w:proofErr w:type="spellEnd"/>
      <w:r w:rsidR="00D16283" w:rsidRPr="00D16283">
        <w:rPr>
          <w:rFonts w:ascii="Times New Roman" w:hAnsi="Times New Roman" w:cs="Times New Roman"/>
          <w:sz w:val="28"/>
          <w:szCs w:val="28"/>
          <w:lang w:val="ru-RU"/>
        </w:rPr>
        <w:t xml:space="preserve"> комплексу</w:t>
      </w:r>
      <w:r w:rsidR="00E76F70">
        <w:rPr>
          <w:rFonts w:ascii="Times New Roman" w:hAnsi="Times New Roman" w:cs="Times New Roman"/>
          <w:sz w:val="28"/>
          <w:szCs w:val="28"/>
          <w:lang w:val="ru-RU"/>
        </w:rPr>
        <w:t xml:space="preserve"> </w:t>
      </w:r>
      <w:proofErr w:type="spellStart"/>
      <w:r w:rsidR="00E76F70">
        <w:rPr>
          <w:rFonts w:ascii="Times New Roman" w:hAnsi="Times New Roman" w:cs="Times New Roman"/>
          <w:sz w:val="28"/>
          <w:szCs w:val="28"/>
          <w:lang w:val="ru-RU"/>
        </w:rPr>
        <w:t>о</w:t>
      </w:r>
      <w:r w:rsidR="00D16283" w:rsidRPr="00D16283">
        <w:rPr>
          <w:rFonts w:ascii="Times New Roman" w:hAnsi="Times New Roman" w:cs="Times New Roman"/>
          <w:sz w:val="28"/>
          <w:szCs w:val="28"/>
          <w:lang w:val="ru-RU"/>
        </w:rPr>
        <w:t>бов’язкових</w:t>
      </w:r>
      <w:proofErr w:type="spellEnd"/>
      <w:r w:rsidR="00D16283" w:rsidRPr="00D16283">
        <w:rPr>
          <w:rFonts w:ascii="Times New Roman" w:hAnsi="Times New Roman" w:cs="Times New Roman"/>
          <w:sz w:val="28"/>
          <w:szCs w:val="28"/>
          <w:lang w:val="ru-RU"/>
        </w:rPr>
        <w:t xml:space="preserve"> норм, правил, </w:t>
      </w:r>
      <w:proofErr w:type="spellStart"/>
      <w:r w:rsidR="00D16283" w:rsidRPr="00D16283">
        <w:rPr>
          <w:rFonts w:ascii="Times New Roman" w:hAnsi="Times New Roman" w:cs="Times New Roman"/>
          <w:sz w:val="28"/>
          <w:szCs w:val="28"/>
          <w:lang w:val="ru-RU"/>
        </w:rPr>
        <w:t>вимог</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щодо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охорони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w:t>
      </w:r>
      <w:r w:rsidR="00E76F70">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забезпечення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екологічної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безпеки</w:t>
      </w:r>
      <w:proofErr w:type="spellEnd"/>
      <w:r w:rsidR="00D16283" w:rsidRPr="00D16283">
        <w:rPr>
          <w:rFonts w:ascii="Times New Roman" w:hAnsi="Times New Roman" w:cs="Times New Roman"/>
          <w:sz w:val="28"/>
          <w:szCs w:val="28"/>
          <w:lang w:val="ru-RU"/>
        </w:rPr>
        <w:t>.</w:t>
      </w:r>
    </w:p>
    <w:p w14:paraId="4728882E" w14:textId="77777777" w:rsidR="00D16283" w:rsidRPr="00D16283" w:rsidRDefault="00F17CEC" w:rsidP="00957D16">
      <w:pPr>
        <w:ind w:left="0"/>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D16283" w:rsidRPr="00D16283">
        <w:rPr>
          <w:rFonts w:ascii="Times New Roman" w:hAnsi="Times New Roman" w:cs="Times New Roman"/>
          <w:b/>
          <w:sz w:val="28"/>
          <w:szCs w:val="28"/>
          <w:lang w:val="ru-RU"/>
        </w:rPr>
        <w:t>Державні</w:t>
      </w:r>
      <w:proofErr w:type="spellEnd"/>
      <w:r w:rsidR="00D16283" w:rsidRPr="00D16283">
        <w:rPr>
          <w:rFonts w:ascii="Times New Roman" w:hAnsi="Times New Roman" w:cs="Times New Roman"/>
          <w:b/>
          <w:sz w:val="28"/>
          <w:szCs w:val="28"/>
          <w:lang w:val="ru-RU"/>
        </w:rPr>
        <w:t xml:space="preserve"> </w:t>
      </w:r>
      <w:proofErr w:type="spellStart"/>
      <w:r w:rsidR="00D16283" w:rsidRPr="00D16283">
        <w:rPr>
          <w:rFonts w:ascii="Times New Roman" w:hAnsi="Times New Roman" w:cs="Times New Roman"/>
          <w:b/>
          <w:sz w:val="28"/>
          <w:szCs w:val="28"/>
          <w:lang w:val="ru-RU"/>
        </w:rPr>
        <w:t>стандарти</w:t>
      </w:r>
      <w:proofErr w:type="spellEnd"/>
      <w:r w:rsidR="00D16283" w:rsidRPr="00D16283">
        <w:rPr>
          <w:rFonts w:ascii="Times New Roman" w:hAnsi="Times New Roman" w:cs="Times New Roman"/>
          <w:b/>
          <w:sz w:val="28"/>
          <w:szCs w:val="28"/>
          <w:lang w:val="ru-RU"/>
        </w:rPr>
        <w:t xml:space="preserve"> </w:t>
      </w:r>
      <w:r w:rsidR="00D16283" w:rsidRPr="00E76F70">
        <w:rPr>
          <w:rFonts w:ascii="Times New Roman" w:hAnsi="Times New Roman" w:cs="Times New Roman"/>
          <w:sz w:val="28"/>
          <w:szCs w:val="28"/>
          <w:lang w:val="ru-RU"/>
        </w:rPr>
        <w:t xml:space="preserve">в </w:t>
      </w:r>
      <w:proofErr w:type="spellStart"/>
      <w:r w:rsidR="00D16283" w:rsidRPr="00E76F70">
        <w:rPr>
          <w:rFonts w:ascii="Times New Roman" w:hAnsi="Times New Roman" w:cs="Times New Roman"/>
          <w:sz w:val="28"/>
          <w:szCs w:val="28"/>
          <w:lang w:val="ru-RU"/>
        </w:rPr>
        <w:t>галузі</w:t>
      </w:r>
      <w:proofErr w:type="spellEnd"/>
      <w:r w:rsidR="00D16283" w:rsidRPr="00E76F70">
        <w:rPr>
          <w:rFonts w:ascii="Times New Roman" w:hAnsi="Times New Roman" w:cs="Times New Roman"/>
          <w:sz w:val="28"/>
          <w:szCs w:val="28"/>
          <w:lang w:val="ru-RU"/>
        </w:rPr>
        <w:t xml:space="preserve"> </w:t>
      </w:r>
      <w:proofErr w:type="spellStart"/>
      <w:r w:rsidR="00D16283" w:rsidRPr="00E76F70">
        <w:rPr>
          <w:rFonts w:ascii="Times New Roman" w:hAnsi="Times New Roman" w:cs="Times New Roman"/>
          <w:sz w:val="28"/>
          <w:szCs w:val="28"/>
          <w:lang w:val="ru-RU"/>
        </w:rPr>
        <w:t>охорони</w:t>
      </w:r>
      <w:proofErr w:type="spellEnd"/>
      <w:r w:rsidR="00D16283" w:rsidRPr="00E76F70">
        <w:rPr>
          <w:rFonts w:ascii="Times New Roman" w:hAnsi="Times New Roman" w:cs="Times New Roman"/>
          <w:sz w:val="28"/>
          <w:szCs w:val="28"/>
          <w:lang w:val="ru-RU"/>
        </w:rPr>
        <w:t xml:space="preserve"> </w:t>
      </w:r>
      <w:proofErr w:type="spellStart"/>
      <w:r w:rsidR="00D16283" w:rsidRPr="00E76F70">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є</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обов’язковими</w:t>
      </w:r>
      <w:proofErr w:type="spellEnd"/>
      <w:r w:rsidR="00D16283" w:rsidRPr="00D16283">
        <w:rPr>
          <w:rFonts w:ascii="Times New Roman" w:hAnsi="Times New Roman" w:cs="Times New Roman"/>
          <w:sz w:val="28"/>
          <w:szCs w:val="28"/>
          <w:lang w:val="ru-RU"/>
        </w:rPr>
        <w:t xml:space="preserve"> для </w:t>
      </w:r>
      <w:proofErr w:type="spellStart"/>
      <w:r w:rsidR="00D16283" w:rsidRPr="00D16283">
        <w:rPr>
          <w:rFonts w:ascii="Times New Roman" w:hAnsi="Times New Roman" w:cs="Times New Roman"/>
          <w:sz w:val="28"/>
          <w:szCs w:val="28"/>
          <w:lang w:val="ru-RU"/>
        </w:rPr>
        <w:t>виконання</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визначають</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поняття</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терміни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режими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охорони</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методи</w:t>
      </w:r>
      <w:proofErr w:type="spellEnd"/>
      <w:r w:rsidR="00D16283" w:rsidRPr="00D16283">
        <w:rPr>
          <w:rFonts w:ascii="Times New Roman" w:hAnsi="Times New Roman" w:cs="Times New Roman"/>
          <w:sz w:val="28"/>
          <w:szCs w:val="28"/>
          <w:lang w:val="ru-RU"/>
        </w:rPr>
        <w:t xml:space="preserve"> контролю за станом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вимоги</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щодо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запобігання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забруднення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інші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питання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пов’язані</w:t>
      </w:r>
      <w:proofErr w:type="spellEnd"/>
      <w:r w:rsidR="00D16283" w:rsidRPr="00D16283">
        <w:rPr>
          <w:rFonts w:ascii="Times New Roman" w:hAnsi="Times New Roman" w:cs="Times New Roman"/>
          <w:sz w:val="28"/>
          <w:szCs w:val="28"/>
          <w:lang w:val="ru-RU"/>
        </w:rPr>
        <w:t xml:space="preserve"> з</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охороною</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використанням</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w:t>
      </w:r>
    </w:p>
    <w:p w14:paraId="78FD2C51" w14:textId="77777777" w:rsidR="00D16283" w:rsidRPr="00D16283" w:rsidRDefault="00F17CEC"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Екологічні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нормативи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встановлюють</w:t>
      </w:r>
      <w:proofErr w:type="spellEnd"/>
      <w:r w:rsidR="00D16283" w:rsidRPr="00D16283">
        <w:rPr>
          <w:rFonts w:ascii="Times New Roman" w:hAnsi="Times New Roman" w:cs="Times New Roman"/>
          <w:sz w:val="28"/>
          <w:szCs w:val="28"/>
          <w:lang w:val="ru-RU"/>
        </w:rPr>
        <w:t>:</w:t>
      </w:r>
    </w:p>
    <w:p w14:paraId="239A16F0" w14:textId="77777777" w:rsidR="00D16283" w:rsidRPr="00D16283" w:rsidRDefault="00D16283" w:rsidP="00957D16">
      <w:pPr>
        <w:ind w:left="0" w:firstLine="1134"/>
        <w:rPr>
          <w:rFonts w:ascii="Times New Roman" w:hAnsi="Times New Roman" w:cs="Times New Roman"/>
          <w:sz w:val="28"/>
          <w:szCs w:val="28"/>
          <w:lang w:val="ru-RU"/>
        </w:rPr>
      </w:pP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концентрації</w:t>
      </w:r>
      <w:proofErr w:type="spellEnd"/>
      <w:r w:rsidRPr="00D16283">
        <w:rPr>
          <w:rFonts w:ascii="Times New Roman" w:hAnsi="Times New Roman" w:cs="Times New Roman"/>
          <w:sz w:val="28"/>
          <w:szCs w:val="28"/>
          <w:lang w:val="ru-RU"/>
        </w:rPr>
        <w:t xml:space="preserve"> у </w:t>
      </w:r>
      <w:proofErr w:type="spellStart"/>
      <w:r w:rsidRPr="00D16283">
        <w:rPr>
          <w:rFonts w:ascii="Times New Roman" w:hAnsi="Times New Roman" w:cs="Times New Roman"/>
          <w:sz w:val="28"/>
          <w:szCs w:val="28"/>
          <w:lang w:val="ru-RU"/>
        </w:rPr>
        <w:t>навколишньому</w:t>
      </w:r>
      <w:proofErr w:type="spellEnd"/>
      <w:r w:rsidRPr="00D16283">
        <w:rPr>
          <w:rFonts w:ascii="Times New Roman" w:hAnsi="Times New Roman" w:cs="Times New Roman"/>
          <w:sz w:val="28"/>
          <w:szCs w:val="28"/>
          <w:lang w:val="ru-RU"/>
        </w:rPr>
        <w:t xml:space="preserve"> природному </w:t>
      </w:r>
      <w:proofErr w:type="spellStart"/>
      <w:r w:rsidRPr="00D16283">
        <w:rPr>
          <w:rFonts w:ascii="Times New Roman" w:hAnsi="Times New Roman" w:cs="Times New Roman"/>
          <w:sz w:val="28"/>
          <w:szCs w:val="28"/>
          <w:lang w:val="ru-RU"/>
        </w:rPr>
        <w:t>середовищі</w:t>
      </w:r>
      <w:proofErr w:type="spellEnd"/>
      <w:r w:rsidR="00E76F70">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забруднюючих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хімічних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речовин</w:t>
      </w:r>
      <w:proofErr w:type="spellEnd"/>
      <w:r w:rsidRPr="00D16283">
        <w:rPr>
          <w:rFonts w:ascii="Times New Roman" w:hAnsi="Times New Roman" w:cs="Times New Roman"/>
          <w:sz w:val="28"/>
          <w:szCs w:val="28"/>
          <w:lang w:val="ru-RU"/>
        </w:rPr>
        <w:t xml:space="preserve"> (ГДК);</w:t>
      </w:r>
    </w:p>
    <w:p w14:paraId="696EC43C" w14:textId="77777777" w:rsidR="00D16283" w:rsidRPr="00D16283" w:rsidRDefault="00D16283" w:rsidP="00957D16">
      <w:pPr>
        <w:ind w:left="0" w:firstLine="1134"/>
        <w:rPr>
          <w:rFonts w:ascii="Times New Roman" w:hAnsi="Times New Roman" w:cs="Times New Roman"/>
          <w:sz w:val="28"/>
          <w:szCs w:val="28"/>
          <w:lang w:val="ru-RU"/>
        </w:rPr>
      </w:pP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орієнтовно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безпечні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рівні</w:t>
      </w:r>
      <w:proofErr w:type="spellEnd"/>
      <w:r w:rsidRPr="00D16283">
        <w:rPr>
          <w:rFonts w:ascii="Times New Roman" w:hAnsi="Times New Roman" w:cs="Times New Roman"/>
          <w:sz w:val="28"/>
          <w:szCs w:val="28"/>
          <w:lang w:val="ru-RU"/>
        </w:rPr>
        <w:t xml:space="preserve"> допустимого </w:t>
      </w:r>
      <w:proofErr w:type="spellStart"/>
      <w:r w:rsidRPr="00D16283">
        <w:rPr>
          <w:rFonts w:ascii="Times New Roman" w:hAnsi="Times New Roman" w:cs="Times New Roman"/>
          <w:sz w:val="28"/>
          <w:szCs w:val="28"/>
          <w:lang w:val="ru-RU"/>
        </w:rPr>
        <w:t>шкідливого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впливу</w:t>
      </w:r>
      <w:proofErr w:type="spellEnd"/>
      <w:r w:rsidRPr="00D16283">
        <w:rPr>
          <w:rFonts w:ascii="Times New Roman" w:hAnsi="Times New Roman" w:cs="Times New Roman"/>
          <w:sz w:val="28"/>
          <w:szCs w:val="28"/>
          <w:lang w:val="ru-RU"/>
        </w:rPr>
        <w:t xml:space="preserve"> на</w:t>
      </w:r>
      <w:r w:rsidR="00F17CEC">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навколишнє</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природне</w:t>
      </w:r>
      <w:proofErr w:type="spellEnd"/>
      <w:r w:rsidR="00F17CEC">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середовище</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фізичних</w:t>
      </w:r>
      <w:proofErr w:type="spellEnd"/>
      <w:r w:rsidRPr="00D16283">
        <w:rPr>
          <w:rFonts w:ascii="Times New Roman" w:hAnsi="Times New Roman" w:cs="Times New Roman"/>
          <w:sz w:val="28"/>
          <w:szCs w:val="28"/>
          <w:lang w:val="ru-RU"/>
        </w:rPr>
        <w:t xml:space="preserve"> і </w:t>
      </w:r>
      <w:proofErr w:type="spellStart"/>
      <w:r w:rsidRPr="00D16283">
        <w:rPr>
          <w:rFonts w:ascii="Times New Roman" w:hAnsi="Times New Roman" w:cs="Times New Roman"/>
          <w:sz w:val="28"/>
          <w:szCs w:val="28"/>
          <w:lang w:val="ru-RU"/>
        </w:rPr>
        <w:t>біологічних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речовин</w:t>
      </w:r>
      <w:proofErr w:type="spellEnd"/>
      <w:r w:rsidRPr="00D16283">
        <w:rPr>
          <w:rFonts w:ascii="Times New Roman" w:hAnsi="Times New Roman" w:cs="Times New Roman"/>
          <w:sz w:val="28"/>
          <w:szCs w:val="28"/>
          <w:lang w:val="ru-RU"/>
        </w:rPr>
        <w:t xml:space="preserve"> ;</w:t>
      </w:r>
    </w:p>
    <w:p w14:paraId="596B23D6" w14:textId="77777777" w:rsidR="00D16283" w:rsidRPr="00D16283" w:rsidRDefault="00D16283" w:rsidP="00957D16">
      <w:pPr>
        <w:ind w:left="0" w:firstLine="1134"/>
        <w:rPr>
          <w:rFonts w:ascii="Times New Roman" w:hAnsi="Times New Roman" w:cs="Times New Roman"/>
          <w:sz w:val="28"/>
          <w:szCs w:val="28"/>
          <w:lang w:val="ru-RU"/>
        </w:rPr>
      </w:pP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викиди</w:t>
      </w:r>
      <w:proofErr w:type="spellEnd"/>
      <w:r w:rsidRPr="00D16283">
        <w:rPr>
          <w:rFonts w:ascii="Times New Roman" w:hAnsi="Times New Roman" w:cs="Times New Roman"/>
          <w:sz w:val="28"/>
          <w:szCs w:val="28"/>
          <w:lang w:val="ru-RU"/>
        </w:rPr>
        <w:t xml:space="preserve"> в атмосферу (ГДВ);</w:t>
      </w:r>
    </w:p>
    <w:p w14:paraId="7E4AB41C" w14:textId="77777777" w:rsidR="00D16283" w:rsidRPr="00D16283" w:rsidRDefault="00D16283" w:rsidP="00957D16">
      <w:pPr>
        <w:ind w:left="0" w:firstLine="1134"/>
        <w:rPr>
          <w:rFonts w:ascii="Times New Roman" w:hAnsi="Times New Roman" w:cs="Times New Roman"/>
          <w:sz w:val="28"/>
          <w:szCs w:val="28"/>
          <w:lang w:val="ru-RU"/>
        </w:rPr>
      </w:pP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скиди</w:t>
      </w:r>
      <w:proofErr w:type="spellEnd"/>
      <w:r w:rsidRPr="00D16283">
        <w:rPr>
          <w:rFonts w:ascii="Times New Roman" w:hAnsi="Times New Roman" w:cs="Times New Roman"/>
          <w:sz w:val="28"/>
          <w:szCs w:val="28"/>
          <w:lang w:val="ru-RU"/>
        </w:rPr>
        <w:t xml:space="preserve"> у </w:t>
      </w:r>
      <w:proofErr w:type="spellStart"/>
      <w:r w:rsidRPr="00D16283">
        <w:rPr>
          <w:rFonts w:ascii="Times New Roman" w:hAnsi="Times New Roman" w:cs="Times New Roman"/>
          <w:sz w:val="28"/>
          <w:szCs w:val="28"/>
          <w:lang w:val="ru-RU"/>
        </w:rPr>
        <w:t>водні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об’єкти</w:t>
      </w:r>
      <w:proofErr w:type="spellEnd"/>
      <w:r w:rsidRPr="00D16283">
        <w:rPr>
          <w:rFonts w:ascii="Times New Roman" w:hAnsi="Times New Roman" w:cs="Times New Roman"/>
          <w:sz w:val="28"/>
          <w:szCs w:val="28"/>
          <w:lang w:val="ru-RU"/>
        </w:rPr>
        <w:t xml:space="preserve"> (ГДС);</w:t>
      </w:r>
    </w:p>
    <w:p w14:paraId="12ECA18B" w14:textId="77777777" w:rsidR="00D16283" w:rsidRPr="00D16283" w:rsidRDefault="00D16283" w:rsidP="00957D16">
      <w:pPr>
        <w:ind w:left="0" w:firstLine="1134"/>
        <w:rPr>
          <w:rFonts w:ascii="Times New Roman" w:hAnsi="Times New Roman" w:cs="Times New Roman"/>
          <w:sz w:val="28"/>
          <w:szCs w:val="28"/>
          <w:lang w:val="ru-RU"/>
        </w:rPr>
      </w:pP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тимчасово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погоджені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обсяги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викидів</w:t>
      </w:r>
      <w:proofErr w:type="spellEnd"/>
      <w:r w:rsidRPr="00D16283">
        <w:rPr>
          <w:rFonts w:ascii="Times New Roman" w:hAnsi="Times New Roman" w:cs="Times New Roman"/>
          <w:sz w:val="28"/>
          <w:szCs w:val="28"/>
          <w:lang w:val="ru-RU"/>
        </w:rPr>
        <w:t xml:space="preserve"> і </w:t>
      </w:r>
      <w:proofErr w:type="spellStart"/>
      <w:r w:rsidRPr="00D16283">
        <w:rPr>
          <w:rFonts w:ascii="Times New Roman" w:hAnsi="Times New Roman" w:cs="Times New Roman"/>
          <w:sz w:val="28"/>
          <w:szCs w:val="28"/>
          <w:lang w:val="ru-RU"/>
        </w:rPr>
        <w:t>скидів</w:t>
      </w:r>
      <w:proofErr w:type="spellEnd"/>
      <w:r w:rsidRPr="00D16283">
        <w:rPr>
          <w:rFonts w:ascii="Times New Roman" w:hAnsi="Times New Roman" w:cs="Times New Roman"/>
          <w:sz w:val="28"/>
          <w:szCs w:val="28"/>
          <w:lang w:val="ru-RU"/>
        </w:rPr>
        <w:t>;</w:t>
      </w:r>
    </w:p>
    <w:p w14:paraId="1AFDFF48" w14:textId="77777777" w:rsidR="00D16283" w:rsidRDefault="00D16283" w:rsidP="00957D16">
      <w:pPr>
        <w:ind w:left="0" w:firstLine="1134"/>
        <w:rPr>
          <w:rFonts w:ascii="Times New Roman" w:hAnsi="Times New Roman" w:cs="Times New Roman"/>
          <w:sz w:val="28"/>
          <w:szCs w:val="28"/>
          <w:lang w:val="ru-RU"/>
        </w:rPr>
      </w:pP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ліміти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використання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природних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ресурсів</w:t>
      </w:r>
      <w:proofErr w:type="spellEnd"/>
      <w:r w:rsidRPr="00D16283">
        <w:rPr>
          <w:rFonts w:ascii="Times New Roman" w:hAnsi="Times New Roman" w:cs="Times New Roman"/>
          <w:sz w:val="28"/>
          <w:szCs w:val="28"/>
          <w:lang w:val="ru-RU"/>
        </w:rPr>
        <w:t>.</w:t>
      </w:r>
    </w:p>
    <w:p w14:paraId="1D371FF6" w14:textId="77777777" w:rsidR="00E76F70" w:rsidRPr="00D16283" w:rsidRDefault="00E76F70"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E76F70">
        <w:rPr>
          <w:rFonts w:ascii="Times New Roman" w:hAnsi="Times New Roman" w:cs="Times New Roman"/>
          <w:b/>
          <w:sz w:val="28"/>
          <w:szCs w:val="28"/>
          <w:lang w:val="ru-RU"/>
        </w:rPr>
        <w:t>Гранично</w:t>
      </w:r>
      <w:proofErr w:type="spellEnd"/>
      <w:r w:rsidRPr="00E76F70">
        <w:rPr>
          <w:rFonts w:ascii="Times New Roman" w:hAnsi="Times New Roman" w:cs="Times New Roman"/>
          <w:b/>
          <w:sz w:val="28"/>
          <w:szCs w:val="28"/>
          <w:lang w:val="ru-RU"/>
        </w:rPr>
        <w:t xml:space="preserve"> </w:t>
      </w:r>
      <w:proofErr w:type="spellStart"/>
      <w:r w:rsidRPr="00E76F70">
        <w:rPr>
          <w:rFonts w:ascii="Times New Roman" w:hAnsi="Times New Roman" w:cs="Times New Roman"/>
          <w:b/>
          <w:sz w:val="28"/>
          <w:szCs w:val="28"/>
          <w:lang w:val="ru-RU"/>
        </w:rPr>
        <w:t>допустимі</w:t>
      </w:r>
      <w:proofErr w:type="spellEnd"/>
      <w:r w:rsidRPr="00E76F70">
        <w:rPr>
          <w:rFonts w:ascii="Times New Roman" w:hAnsi="Times New Roman" w:cs="Times New Roman"/>
          <w:b/>
          <w:sz w:val="28"/>
          <w:szCs w:val="28"/>
          <w:lang w:val="ru-RU"/>
        </w:rPr>
        <w:t xml:space="preserve"> </w:t>
      </w:r>
      <w:proofErr w:type="spellStart"/>
      <w:r w:rsidRPr="00E76F70">
        <w:rPr>
          <w:rFonts w:ascii="Times New Roman" w:hAnsi="Times New Roman" w:cs="Times New Roman"/>
          <w:b/>
          <w:sz w:val="28"/>
          <w:szCs w:val="28"/>
          <w:lang w:val="ru-RU"/>
        </w:rPr>
        <w:t>концентрації</w:t>
      </w:r>
      <w:proofErr w:type="spellEnd"/>
      <w:r w:rsidRPr="00D16283">
        <w:rPr>
          <w:rFonts w:ascii="Times New Roman" w:hAnsi="Times New Roman" w:cs="Times New Roman"/>
          <w:sz w:val="28"/>
          <w:szCs w:val="28"/>
          <w:lang w:val="ru-RU"/>
        </w:rPr>
        <w:t xml:space="preserve"> – </w:t>
      </w:r>
      <w:proofErr w:type="spellStart"/>
      <w:r w:rsidRPr="00D16283">
        <w:rPr>
          <w:rFonts w:ascii="Times New Roman" w:hAnsi="Times New Roman" w:cs="Times New Roman"/>
          <w:sz w:val="28"/>
          <w:szCs w:val="28"/>
          <w:lang w:val="ru-RU"/>
        </w:rPr>
        <w:t>це</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нормативи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які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встановлюють</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такі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концентрації</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шкідливих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речовин</w:t>
      </w:r>
      <w:proofErr w:type="spellEnd"/>
      <w:r w:rsidRPr="00D16283">
        <w:rPr>
          <w:rFonts w:ascii="Times New Roman" w:hAnsi="Times New Roman" w:cs="Times New Roman"/>
          <w:sz w:val="28"/>
          <w:szCs w:val="28"/>
          <w:lang w:val="ru-RU"/>
        </w:rPr>
        <w:t xml:space="preserve"> в </w:t>
      </w:r>
      <w:proofErr w:type="spellStart"/>
      <w:r w:rsidRPr="00D16283">
        <w:rPr>
          <w:rFonts w:ascii="Times New Roman" w:hAnsi="Times New Roman" w:cs="Times New Roman"/>
          <w:sz w:val="28"/>
          <w:szCs w:val="28"/>
          <w:lang w:val="ru-RU"/>
        </w:rPr>
        <w:t>одиниці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об’єму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повітря</w:t>
      </w:r>
      <w:proofErr w:type="spellEnd"/>
      <w:r w:rsidRPr="00D16283">
        <w:rPr>
          <w:rFonts w:ascii="Times New Roman" w:hAnsi="Times New Roman" w:cs="Times New Roman"/>
          <w:sz w:val="28"/>
          <w:szCs w:val="28"/>
          <w:lang w:val="ru-RU"/>
        </w:rPr>
        <w:t xml:space="preserve">, води; </w:t>
      </w:r>
      <w:proofErr w:type="spellStart"/>
      <w:r w:rsidRPr="00D16283">
        <w:rPr>
          <w:rFonts w:ascii="Times New Roman" w:hAnsi="Times New Roman" w:cs="Times New Roman"/>
          <w:sz w:val="28"/>
          <w:szCs w:val="28"/>
          <w:lang w:val="ru-RU"/>
        </w:rPr>
        <w:t>маси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харчових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продуктів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ґрунту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або</w:t>
      </w:r>
      <w:proofErr w:type="spellEnd"/>
      <w:r w:rsidRPr="00D16283">
        <w:rPr>
          <w:rFonts w:ascii="Times New Roman" w:hAnsi="Times New Roman" w:cs="Times New Roman"/>
          <w:sz w:val="28"/>
          <w:szCs w:val="28"/>
          <w:lang w:val="ru-RU"/>
        </w:rPr>
        <w:t xml:space="preserve"> на</w:t>
      </w: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поверхні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що</w:t>
      </w:r>
      <w:proofErr w:type="spellEnd"/>
      <w:r w:rsidRPr="00D16283">
        <w:rPr>
          <w:rFonts w:ascii="Times New Roman" w:hAnsi="Times New Roman" w:cs="Times New Roman"/>
          <w:sz w:val="28"/>
          <w:szCs w:val="28"/>
          <w:lang w:val="ru-RU"/>
        </w:rPr>
        <w:t xml:space="preserve"> при </w:t>
      </w:r>
      <w:proofErr w:type="spellStart"/>
      <w:r w:rsidRPr="00D16283">
        <w:rPr>
          <w:rFonts w:ascii="Times New Roman" w:hAnsi="Times New Roman" w:cs="Times New Roman"/>
          <w:sz w:val="28"/>
          <w:szCs w:val="28"/>
          <w:lang w:val="ru-RU"/>
        </w:rPr>
        <w:t>їх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наявності</w:t>
      </w:r>
      <w:proofErr w:type="spellEnd"/>
      <w:r w:rsidRPr="00D16283">
        <w:rPr>
          <w:rFonts w:ascii="Times New Roman" w:hAnsi="Times New Roman" w:cs="Times New Roman"/>
          <w:sz w:val="28"/>
          <w:szCs w:val="28"/>
          <w:lang w:val="ru-RU"/>
        </w:rPr>
        <w:t xml:space="preserve"> у </w:t>
      </w:r>
      <w:proofErr w:type="spellStart"/>
      <w:r w:rsidRPr="00D16283">
        <w:rPr>
          <w:rFonts w:ascii="Times New Roman" w:hAnsi="Times New Roman" w:cs="Times New Roman"/>
          <w:sz w:val="28"/>
          <w:szCs w:val="28"/>
          <w:lang w:val="ru-RU"/>
        </w:rPr>
        <w:t>визначеній</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концентрації</w:t>
      </w:r>
      <w:proofErr w:type="spellEnd"/>
      <w:r w:rsidRPr="00D16283">
        <w:rPr>
          <w:rFonts w:ascii="Times New Roman" w:hAnsi="Times New Roman" w:cs="Times New Roman"/>
          <w:sz w:val="28"/>
          <w:szCs w:val="28"/>
          <w:lang w:val="ru-RU"/>
        </w:rPr>
        <w:t xml:space="preserve"> за </w:t>
      </w:r>
      <w:proofErr w:type="spellStart"/>
      <w:r w:rsidRPr="00D16283">
        <w:rPr>
          <w:rFonts w:ascii="Times New Roman" w:hAnsi="Times New Roman" w:cs="Times New Roman"/>
          <w:sz w:val="28"/>
          <w:szCs w:val="28"/>
          <w:lang w:val="ru-RU"/>
        </w:rPr>
        <w:t>певний</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проміжок</w:t>
      </w:r>
      <w:proofErr w:type="spellEnd"/>
      <w:r w:rsidRPr="00D16283">
        <w:rPr>
          <w:rFonts w:ascii="Times New Roman" w:hAnsi="Times New Roman" w:cs="Times New Roman"/>
          <w:sz w:val="28"/>
          <w:szCs w:val="28"/>
          <w:lang w:val="ru-RU"/>
        </w:rPr>
        <w:t xml:space="preserve"> часу вони практично</w:t>
      </w:r>
      <w:r>
        <w:rPr>
          <w:rFonts w:ascii="Times New Roman" w:hAnsi="Times New Roman" w:cs="Times New Roman"/>
          <w:sz w:val="28"/>
          <w:szCs w:val="28"/>
          <w:lang w:val="ru-RU"/>
        </w:rPr>
        <w:t xml:space="preserve"> </w:t>
      </w:r>
      <w:r w:rsidRPr="00D16283">
        <w:rPr>
          <w:rFonts w:ascii="Times New Roman" w:hAnsi="Times New Roman" w:cs="Times New Roman"/>
          <w:sz w:val="28"/>
          <w:szCs w:val="28"/>
          <w:lang w:val="ru-RU"/>
        </w:rPr>
        <w:t xml:space="preserve">не </w:t>
      </w:r>
      <w:proofErr w:type="spellStart"/>
      <w:r w:rsidRPr="00D16283">
        <w:rPr>
          <w:rFonts w:ascii="Times New Roman" w:hAnsi="Times New Roman" w:cs="Times New Roman"/>
          <w:sz w:val="28"/>
          <w:szCs w:val="28"/>
          <w:lang w:val="ru-RU"/>
        </w:rPr>
        <w:t>впливають</w:t>
      </w:r>
      <w:proofErr w:type="spellEnd"/>
      <w:r w:rsidRPr="00D16283">
        <w:rPr>
          <w:rFonts w:ascii="Times New Roman" w:hAnsi="Times New Roman" w:cs="Times New Roman"/>
          <w:sz w:val="28"/>
          <w:szCs w:val="28"/>
          <w:lang w:val="ru-RU"/>
        </w:rPr>
        <w:t xml:space="preserve"> на </w:t>
      </w:r>
      <w:proofErr w:type="spellStart"/>
      <w:r w:rsidRPr="00D16283">
        <w:rPr>
          <w:rFonts w:ascii="Times New Roman" w:hAnsi="Times New Roman" w:cs="Times New Roman"/>
          <w:sz w:val="28"/>
          <w:szCs w:val="28"/>
          <w:lang w:val="ru-RU"/>
        </w:rPr>
        <w:t>здоров’я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людини</w:t>
      </w:r>
      <w:proofErr w:type="spellEnd"/>
      <w:r w:rsidRPr="00D16283">
        <w:rPr>
          <w:rFonts w:ascii="Times New Roman" w:hAnsi="Times New Roman" w:cs="Times New Roman"/>
          <w:sz w:val="28"/>
          <w:szCs w:val="28"/>
          <w:lang w:val="ru-RU"/>
        </w:rPr>
        <w:t xml:space="preserve"> і не </w:t>
      </w:r>
      <w:proofErr w:type="spellStart"/>
      <w:r w:rsidRPr="00D16283">
        <w:rPr>
          <w:rFonts w:ascii="Times New Roman" w:hAnsi="Times New Roman" w:cs="Times New Roman"/>
          <w:sz w:val="28"/>
          <w:szCs w:val="28"/>
          <w:lang w:val="ru-RU"/>
        </w:rPr>
        <w:t>викликають</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негативних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наслідків</w:t>
      </w:r>
      <w:proofErr w:type="spellEnd"/>
      <w:r w:rsidRPr="00D16283">
        <w:rPr>
          <w:rFonts w:ascii="Times New Roman" w:hAnsi="Times New Roman" w:cs="Times New Roman"/>
          <w:sz w:val="28"/>
          <w:szCs w:val="28"/>
          <w:lang w:val="ru-RU"/>
        </w:rPr>
        <w:t xml:space="preserve"> у потомства.</w:t>
      </w:r>
      <w:r>
        <w:rPr>
          <w:rFonts w:ascii="Times New Roman" w:hAnsi="Times New Roman" w:cs="Times New Roman"/>
          <w:sz w:val="28"/>
          <w:szCs w:val="28"/>
          <w:lang w:val="ru-RU"/>
        </w:rPr>
        <w:t xml:space="preserve"> Н</w:t>
      </w:r>
      <w:r w:rsidRPr="00D16283">
        <w:rPr>
          <w:rFonts w:ascii="Times New Roman" w:hAnsi="Times New Roman" w:cs="Times New Roman"/>
          <w:sz w:val="28"/>
          <w:szCs w:val="28"/>
          <w:lang w:val="ru-RU"/>
        </w:rPr>
        <w:t xml:space="preserve">а </w:t>
      </w:r>
      <w:proofErr w:type="spellStart"/>
      <w:r w:rsidRPr="00D16283">
        <w:rPr>
          <w:rFonts w:ascii="Times New Roman" w:hAnsi="Times New Roman" w:cs="Times New Roman"/>
          <w:sz w:val="28"/>
          <w:szCs w:val="28"/>
          <w:lang w:val="ru-RU"/>
        </w:rPr>
        <w:t>підставі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нормативів</w:t>
      </w:r>
      <w:proofErr w:type="spellEnd"/>
      <w:r w:rsidRPr="00D16283">
        <w:rPr>
          <w:rFonts w:ascii="Times New Roman" w:hAnsi="Times New Roman" w:cs="Times New Roman"/>
          <w:sz w:val="28"/>
          <w:szCs w:val="28"/>
          <w:lang w:val="ru-RU"/>
        </w:rPr>
        <w:t xml:space="preserve"> </w:t>
      </w:r>
      <w:r>
        <w:rPr>
          <w:rFonts w:ascii="Times New Roman" w:hAnsi="Times New Roman" w:cs="Times New Roman"/>
          <w:sz w:val="28"/>
          <w:szCs w:val="28"/>
          <w:lang w:val="ru-RU"/>
        </w:rPr>
        <w:t>ГДК</w:t>
      </w:r>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розробляються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нормативи</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викидів</w:t>
      </w:r>
      <w:proofErr w:type="spellEnd"/>
      <w:r w:rsidRPr="00D16283">
        <w:rPr>
          <w:rFonts w:ascii="Times New Roman" w:hAnsi="Times New Roman" w:cs="Times New Roman"/>
          <w:sz w:val="28"/>
          <w:szCs w:val="28"/>
          <w:lang w:val="ru-RU"/>
        </w:rPr>
        <w:t xml:space="preserve"> (ГДВ) і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скидів</w:t>
      </w:r>
      <w:proofErr w:type="spellEnd"/>
      <w:r w:rsidRPr="00D16283">
        <w:rPr>
          <w:rFonts w:ascii="Times New Roman" w:hAnsi="Times New Roman" w:cs="Times New Roman"/>
          <w:sz w:val="28"/>
          <w:szCs w:val="28"/>
          <w:lang w:val="ru-RU"/>
        </w:rPr>
        <w:t xml:space="preserve"> (ГДС) </w:t>
      </w:r>
      <w:proofErr w:type="spellStart"/>
      <w:r w:rsidRPr="00D16283">
        <w:rPr>
          <w:rFonts w:ascii="Times New Roman" w:hAnsi="Times New Roman" w:cs="Times New Roman"/>
          <w:sz w:val="28"/>
          <w:szCs w:val="28"/>
          <w:lang w:val="ru-RU"/>
        </w:rPr>
        <w:t>шкідливих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речовин</w:t>
      </w:r>
      <w:proofErr w:type="spellEnd"/>
      <w:r w:rsidRPr="00D16283">
        <w:rPr>
          <w:rFonts w:ascii="Times New Roman" w:hAnsi="Times New Roman" w:cs="Times New Roman"/>
          <w:sz w:val="28"/>
          <w:szCs w:val="28"/>
          <w:lang w:val="ru-RU"/>
        </w:rPr>
        <w:t xml:space="preserve"> у</w:t>
      </w: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повітря</w:t>
      </w:r>
      <w:proofErr w:type="spellEnd"/>
      <w:r w:rsidRPr="00D16283">
        <w:rPr>
          <w:rFonts w:ascii="Times New Roman" w:hAnsi="Times New Roman" w:cs="Times New Roman"/>
          <w:sz w:val="28"/>
          <w:szCs w:val="28"/>
          <w:lang w:val="ru-RU"/>
        </w:rPr>
        <w:t xml:space="preserve"> й воду. Через </w:t>
      </w:r>
      <w:proofErr w:type="spellStart"/>
      <w:r w:rsidRPr="00D16283">
        <w:rPr>
          <w:rFonts w:ascii="Times New Roman" w:hAnsi="Times New Roman" w:cs="Times New Roman"/>
          <w:sz w:val="28"/>
          <w:szCs w:val="28"/>
          <w:lang w:val="ru-RU"/>
        </w:rPr>
        <w:t>зміни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загального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екологічного</w:t>
      </w:r>
      <w:proofErr w:type="spellEnd"/>
      <w:r w:rsidRPr="00D16283">
        <w:rPr>
          <w:rFonts w:ascii="Times New Roman" w:hAnsi="Times New Roman" w:cs="Times New Roman"/>
          <w:sz w:val="28"/>
          <w:szCs w:val="28"/>
          <w:lang w:val="ru-RU"/>
        </w:rPr>
        <w:t xml:space="preserve"> стану </w:t>
      </w:r>
      <w:proofErr w:type="spellStart"/>
      <w:r w:rsidRPr="00D16283">
        <w:rPr>
          <w:rFonts w:ascii="Times New Roman" w:hAnsi="Times New Roman" w:cs="Times New Roman"/>
          <w:sz w:val="28"/>
          <w:szCs w:val="28"/>
          <w:lang w:val="ru-RU"/>
        </w:rPr>
        <w:t>довкілля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допустимі</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концентрації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викиди</w:t>
      </w:r>
      <w:proofErr w:type="spellEnd"/>
      <w:r w:rsidRPr="00D16283">
        <w:rPr>
          <w:rFonts w:ascii="Times New Roman" w:hAnsi="Times New Roman" w:cs="Times New Roman"/>
          <w:sz w:val="28"/>
          <w:szCs w:val="28"/>
          <w:lang w:val="ru-RU"/>
        </w:rPr>
        <w:t xml:space="preserve"> і </w:t>
      </w:r>
      <w:proofErr w:type="spellStart"/>
      <w:r w:rsidRPr="00D16283">
        <w:rPr>
          <w:rFonts w:ascii="Times New Roman" w:hAnsi="Times New Roman" w:cs="Times New Roman"/>
          <w:sz w:val="28"/>
          <w:szCs w:val="28"/>
          <w:lang w:val="ru-RU"/>
        </w:rPr>
        <w:t>гранично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допустимі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скиди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найбільш</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небезпечних</w:t>
      </w:r>
      <w:proofErr w:type="spellEnd"/>
      <w:r w:rsidRPr="00D16283">
        <w:rPr>
          <w:rFonts w:ascii="Times New Roman" w:hAnsi="Times New Roman" w:cs="Times New Roman"/>
          <w:sz w:val="28"/>
          <w:szCs w:val="28"/>
          <w:lang w:val="ru-RU"/>
        </w:rPr>
        <w:t xml:space="preserve"> і</w:t>
      </w: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поширених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забруднювачів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уточнюються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кожні</w:t>
      </w:r>
      <w:proofErr w:type="spellEnd"/>
      <w:r w:rsidRPr="00D16283">
        <w:rPr>
          <w:rFonts w:ascii="Times New Roman" w:hAnsi="Times New Roman" w:cs="Times New Roman"/>
          <w:sz w:val="28"/>
          <w:szCs w:val="28"/>
          <w:lang w:val="ru-RU"/>
        </w:rPr>
        <w:t xml:space="preserve"> 3 - 5 </w:t>
      </w:r>
      <w:proofErr w:type="spellStart"/>
      <w:r w:rsidRPr="00D16283">
        <w:rPr>
          <w:rFonts w:ascii="Times New Roman" w:hAnsi="Times New Roman" w:cs="Times New Roman"/>
          <w:sz w:val="28"/>
          <w:szCs w:val="28"/>
          <w:lang w:val="ru-RU"/>
        </w:rPr>
        <w:t>років</w:t>
      </w:r>
      <w:proofErr w:type="spellEnd"/>
      <w:r w:rsidRPr="00D16283">
        <w:rPr>
          <w:rFonts w:ascii="Times New Roman" w:hAnsi="Times New Roman" w:cs="Times New Roman"/>
          <w:sz w:val="28"/>
          <w:szCs w:val="28"/>
          <w:lang w:val="ru-RU"/>
        </w:rPr>
        <w:t xml:space="preserve"> з </w:t>
      </w:r>
      <w:proofErr w:type="spellStart"/>
      <w:r w:rsidRPr="00D16283">
        <w:rPr>
          <w:rFonts w:ascii="Times New Roman" w:hAnsi="Times New Roman" w:cs="Times New Roman"/>
          <w:sz w:val="28"/>
          <w:szCs w:val="28"/>
          <w:lang w:val="ru-RU"/>
        </w:rPr>
        <w:t>урахуванням</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посилення</w:t>
      </w:r>
      <w:proofErr w:type="spellEnd"/>
      <w:r w:rsidRPr="00D16283">
        <w:rPr>
          <w:rFonts w:ascii="Times New Roman" w:hAnsi="Times New Roman" w:cs="Times New Roman"/>
          <w:sz w:val="28"/>
          <w:szCs w:val="28"/>
          <w:lang w:val="ru-RU"/>
        </w:rPr>
        <w:t xml:space="preserve"> негативного</w:t>
      </w: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ефекту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від</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їхньої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спільної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дії</w:t>
      </w:r>
      <w:proofErr w:type="spellEnd"/>
      <w:r w:rsidRPr="00D16283">
        <w:rPr>
          <w:rFonts w:ascii="Times New Roman" w:hAnsi="Times New Roman" w:cs="Times New Roman"/>
          <w:sz w:val="28"/>
          <w:szCs w:val="28"/>
          <w:lang w:val="ru-RU"/>
        </w:rPr>
        <w:t>.</w:t>
      </w:r>
    </w:p>
    <w:p w14:paraId="1B990D0E" w14:textId="2302A689" w:rsidR="00D16283" w:rsidRPr="00D16283" w:rsidRDefault="00F17CEC"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Екологічні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нормативи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встановлюються</w:t>
      </w:r>
      <w:proofErr w:type="spellEnd"/>
      <w:r w:rsidR="00D16283" w:rsidRPr="00D16283">
        <w:rPr>
          <w:rFonts w:ascii="Times New Roman" w:hAnsi="Times New Roman" w:cs="Times New Roman"/>
          <w:sz w:val="28"/>
          <w:szCs w:val="28"/>
          <w:lang w:val="ru-RU"/>
        </w:rPr>
        <w:t xml:space="preserve"> з </w:t>
      </w:r>
      <w:proofErr w:type="spellStart"/>
      <w:r w:rsidR="00D16283" w:rsidRPr="00D16283">
        <w:rPr>
          <w:rFonts w:ascii="Times New Roman" w:hAnsi="Times New Roman" w:cs="Times New Roman"/>
          <w:sz w:val="28"/>
          <w:szCs w:val="28"/>
          <w:lang w:val="ru-RU"/>
        </w:rPr>
        <w:t>урахуванням</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вимог</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санітарно-гігієнічних</w:t>
      </w:r>
      <w:proofErr w:type="spellEnd"/>
      <w:r w:rsidR="00D16283" w:rsidRPr="00D16283">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санітарно-протиепідемічних</w:t>
      </w:r>
      <w:proofErr w:type="spellEnd"/>
      <w:r w:rsidR="00D16283" w:rsidRPr="00D16283">
        <w:rPr>
          <w:rFonts w:ascii="Times New Roman" w:hAnsi="Times New Roman" w:cs="Times New Roman"/>
          <w:sz w:val="28"/>
          <w:szCs w:val="28"/>
          <w:lang w:val="ru-RU"/>
        </w:rPr>
        <w:t xml:space="preserve"> правил і норм та </w:t>
      </w:r>
      <w:proofErr w:type="spellStart"/>
      <w:r w:rsidR="00D16283" w:rsidRPr="00D16283">
        <w:rPr>
          <w:rFonts w:ascii="Times New Roman" w:hAnsi="Times New Roman" w:cs="Times New Roman"/>
          <w:sz w:val="28"/>
          <w:szCs w:val="28"/>
          <w:lang w:val="ru-RU"/>
        </w:rPr>
        <w:t>гігієнічних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нормативів</w:t>
      </w:r>
      <w:proofErr w:type="spellEnd"/>
      <w:r w:rsidR="00D16283" w:rsidRPr="00D16283">
        <w:rPr>
          <w:rFonts w:ascii="Times New Roman" w:hAnsi="Times New Roman" w:cs="Times New Roman"/>
          <w:sz w:val="28"/>
          <w:szCs w:val="28"/>
          <w:lang w:val="ru-RU"/>
        </w:rPr>
        <w:t>.</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Нормативи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гранично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допустимої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концентрації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забруднюючих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речовин</w:t>
      </w:r>
      <w:proofErr w:type="spellEnd"/>
      <w:r w:rsidR="00D16283" w:rsidRPr="00D16283">
        <w:rPr>
          <w:rFonts w:ascii="Times New Roman" w:hAnsi="Times New Roman" w:cs="Times New Roman"/>
          <w:sz w:val="28"/>
          <w:szCs w:val="28"/>
          <w:lang w:val="ru-RU"/>
        </w:rPr>
        <w:t xml:space="preserve"> у </w:t>
      </w:r>
      <w:proofErr w:type="spellStart"/>
      <w:r w:rsidR="00D16283" w:rsidRPr="00D16283">
        <w:rPr>
          <w:rFonts w:ascii="Times New Roman" w:hAnsi="Times New Roman" w:cs="Times New Roman"/>
          <w:sz w:val="28"/>
          <w:szCs w:val="28"/>
          <w:lang w:val="ru-RU"/>
        </w:rPr>
        <w:t>навколишньому</w:t>
      </w:r>
      <w:proofErr w:type="spellEnd"/>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природному </w:t>
      </w:r>
      <w:proofErr w:type="spellStart"/>
      <w:r w:rsidR="00D16283" w:rsidRPr="00D16283">
        <w:rPr>
          <w:rFonts w:ascii="Times New Roman" w:hAnsi="Times New Roman" w:cs="Times New Roman"/>
          <w:sz w:val="28"/>
          <w:szCs w:val="28"/>
          <w:lang w:val="ru-RU"/>
        </w:rPr>
        <w:t>середовищі</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рівні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шкідливих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фізичних</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біологічних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впливів</w:t>
      </w:r>
      <w:proofErr w:type="spellEnd"/>
      <w:r w:rsidR="00D16283" w:rsidRPr="00D16283">
        <w:rPr>
          <w:rFonts w:ascii="Times New Roman" w:hAnsi="Times New Roman" w:cs="Times New Roman"/>
          <w:sz w:val="28"/>
          <w:szCs w:val="28"/>
          <w:lang w:val="ru-RU"/>
        </w:rPr>
        <w:t xml:space="preserve"> на </w:t>
      </w:r>
      <w:proofErr w:type="spellStart"/>
      <w:r w:rsidR="00D16283" w:rsidRPr="00D16283">
        <w:rPr>
          <w:rFonts w:ascii="Times New Roman" w:hAnsi="Times New Roman" w:cs="Times New Roman"/>
          <w:sz w:val="28"/>
          <w:szCs w:val="28"/>
          <w:lang w:val="ru-RU"/>
        </w:rPr>
        <w:t>нього</w:t>
      </w:r>
      <w:proofErr w:type="spellEnd"/>
      <w:r w:rsidR="00D16283" w:rsidRPr="00D16283">
        <w:rPr>
          <w:rFonts w:ascii="Times New Roman" w:hAnsi="Times New Roman" w:cs="Times New Roman"/>
          <w:sz w:val="28"/>
          <w:szCs w:val="28"/>
          <w:lang w:val="ru-RU"/>
        </w:rPr>
        <w:t xml:space="preserve"> є </w:t>
      </w:r>
      <w:proofErr w:type="spellStart"/>
      <w:r w:rsidR="00D16283" w:rsidRPr="00D16283">
        <w:rPr>
          <w:rFonts w:ascii="Times New Roman" w:hAnsi="Times New Roman" w:cs="Times New Roman"/>
          <w:sz w:val="28"/>
          <w:szCs w:val="28"/>
          <w:lang w:val="ru-RU"/>
        </w:rPr>
        <w:t>єдиними</w:t>
      </w:r>
      <w:proofErr w:type="spellEnd"/>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для </w:t>
      </w:r>
      <w:proofErr w:type="spellStart"/>
      <w:r w:rsidR="00D16283" w:rsidRPr="00D16283">
        <w:rPr>
          <w:rFonts w:ascii="Times New Roman" w:hAnsi="Times New Roman" w:cs="Times New Roman"/>
          <w:sz w:val="28"/>
          <w:szCs w:val="28"/>
          <w:lang w:val="ru-RU"/>
        </w:rPr>
        <w:t>всієї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території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України</w:t>
      </w:r>
      <w:proofErr w:type="spellEnd"/>
      <w:r w:rsidR="00D16283" w:rsidRPr="00D16283">
        <w:rPr>
          <w:rFonts w:ascii="Times New Roman" w:hAnsi="Times New Roman" w:cs="Times New Roman"/>
          <w:sz w:val="28"/>
          <w:szCs w:val="28"/>
          <w:lang w:val="ru-RU"/>
        </w:rPr>
        <w:t>.</w:t>
      </w:r>
    </w:p>
    <w:p w14:paraId="29DFC8D3" w14:textId="32C6FB75" w:rsidR="00F17CEC" w:rsidRDefault="00F17CEC"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22245">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У </w:t>
      </w:r>
      <w:proofErr w:type="spellStart"/>
      <w:r w:rsidR="00D16283" w:rsidRPr="00D16283">
        <w:rPr>
          <w:rFonts w:ascii="Times New Roman" w:hAnsi="Times New Roman" w:cs="Times New Roman"/>
          <w:sz w:val="28"/>
          <w:szCs w:val="28"/>
          <w:lang w:val="ru-RU"/>
        </w:rPr>
        <w:t>разі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необхідності</w:t>
      </w:r>
      <w:proofErr w:type="spellEnd"/>
      <w:r w:rsidR="00D16283" w:rsidRPr="00D16283">
        <w:rPr>
          <w:rFonts w:ascii="Times New Roman" w:hAnsi="Times New Roman" w:cs="Times New Roman"/>
          <w:sz w:val="28"/>
          <w:szCs w:val="28"/>
          <w:lang w:val="ru-RU"/>
        </w:rPr>
        <w:t xml:space="preserve"> для </w:t>
      </w:r>
      <w:proofErr w:type="spellStart"/>
      <w:r w:rsidR="00D16283" w:rsidRPr="00D16283">
        <w:rPr>
          <w:rFonts w:ascii="Times New Roman" w:hAnsi="Times New Roman" w:cs="Times New Roman"/>
          <w:sz w:val="28"/>
          <w:szCs w:val="28"/>
          <w:lang w:val="ru-RU"/>
        </w:rPr>
        <w:t>курортних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лікувально-оздоровчих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реаційних</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інших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окремих</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районів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можуть</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встановлюватися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більш</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суворі</w:t>
      </w:r>
      <w:proofErr w:type="spellEnd"/>
      <w:r w:rsidR="00D16283" w:rsidRPr="00D16283">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w:t>
      </w:r>
      <w:r w:rsidR="00D16283" w:rsidRPr="00D16283">
        <w:rPr>
          <w:rFonts w:ascii="Times New Roman" w:hAnsi="Times New Roman" w:cs="Times New Roman"/>
          <w:sz w:val="28"/>
          <w:szCs w:val="28"/>
          <w:lang w:val="ru-RU"/>
        </w:rPr>
        <w:t>ормативи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гранично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допустимої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концентрації</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забруднюючих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речовин</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інших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шкідливих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впливів</w:t>
      </w:r>
      <w:proofErr w:type="spellEnd"/>
      <w:r w:rsidR="00D16283" w:rsidRPr="00D16283">
        <w:rPr>
          <w:rFonts w:ascii="Times New Roman" w:hAnsi="Times New Roman" w:cs="Times New Roman"/>
          <w:sz w:val="28"/>
          <w:szCs w:val="28"/>
          <w:lang w:val="ru-RU"/>
        </w:rPr>
        <w:t xml:space="preserve"> на </w:t>
      </w:r>
      <w:proofErr w:type="spellStart"/>
      <w:r w:rsidR="00D16283" w:rsidRPr="00D16283">
        <w:rPr>
          <w:rFonts w:ascii="Times New Roman" w:hAnsi="Times New Roman" w:cs="Times New Roman"/>
          <w:sz w:val="28"/>
          <w:szCs w:val="28"/>
          <w:lang w:val="ru-RU"/>
        </w:rPr>
        <w:t>навколишнє</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природне</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середовище</w:t>
      </w:r>
      <w:proofErr w:type="spellEnd"/>
      <w:r w:rsidR="00D16283" w:rsidRPr="00D1628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Нормативи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гранично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допустимої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концентрації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шкідливих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речовин</w:t>
      </w:r>
      <w:proofErr w:type="spellEnd"/>
      <w:r w:rsidR="00D16283" w:rsidRPr="00D16283">
        <w:rPr>
          <w:rFonts w:ascii="Times New Roman" w:hAnsi="Times New Roman" w:cs="Times New Roman"/>
          <w:sz w:val="28"/>
          <w:szCs w:val="28"/>
          <w:lang w:val="ru-RU"/>
        </w:rPr>
        <w:t xml:space="preserve"> у природному</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середовищі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розробляються</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вводяться</w:t>
      </w:r>
      <w:proofErr w:type="spellEnd"/>
      <w:r w:rsidR="00D16283" w:rsidRPr="00D16283">
        <w:rPr>
          <w:rFonts w:ascii="Times New Roman" w:hAnsi="Times New Roman" w:cs="Times New Roman"/>
          <w:sz w:val="28"/>
          <w:szCs w:val="28"/>
          <w:lang w:val="ru-RU"/>
        </w:rPr>
        <w:t xml:space="preserve"> в </w:t>
      </w:r>
      <w:proofErr w:type="spellStart"/>
      <w:r w:rsidR="00D16283" w:rsidRPr="00D16283">
        <w:rPr>
          <w:rFonts w:ascii="Times New Roman" w:hAnsi="Times New Roman" w:cs="Times New Roman"/>
          <w:sz w:val="28"/>
          <w:szCs w:val="28"/>
          <w:lang w:val="ru-RU"/>
        </w:rPr>
        <w:t>дію</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Міністерством</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охорони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здоров’я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України</w:t>
      </w:r>
      <w:proofErr w:type="spellEnd"/>
      <w:r w:rsidR="00D16283" w:rsidRPr="00D1628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Для </w:t>
      </w:r>
      <w:proofErr w:type="spellStart"/>
      <w:r w:rsidR="00D16283" w:rsidRPr="00D16283">
        <w:rPr>
          <w:rFonts w:ascii="Times New Roman" w:hAnsi="Times New Roman" w:cs="Times New Roman"/>
          <w:sz w:val="28"/>
          <w:szCs w:val="28"/>
          <w:lang w:val="ru-RU"/>
        </w:rPr>
        <w:t>окремих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забруднювачів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гранично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допустимої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концентрації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ще</w:t>
      </w:r>
      <w:proofErr w:type="spellEnd"/>
      <w:r w:rsidR="00D16283" w:rsidRPr="00D16283">
        <w:rPr>
          <w:rFonts w:ascii="Times New Roman" w:hAnsi="Times New Roman" w:cs="Times New Roman"/>
          <w:sz w:val="28"/>
          <w:szCs w:val="28"/>
          <w:lang w:val="ru-RU"/>
        </w:rPr>
        <w:t xml:space="preserve"> не </w:t>
      </w:r>
      <w:proofErr w:type="spellStart"/>
      <w:r w:rsidR="00D16283" w:rsidRPr="00D16283">
        <w:rPr>
          <w:rFonts w:ascii="Times New Roman" w:hAnsi="Times New Roman" w:cs="Times New Roman"/>
          <w:sz w:val="28"/>
          <w:szCs w:val="28"/>
          <w:lang w:val="ru-RU"/>
        </w:rPr>
        <w:t>встановлено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бо</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кількість</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нових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шкідливих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речовин</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зростає</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надзвичайно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швидко</w:t>
      </w:r>
      <w:proofErr w:type="spellEnd"/>
      <w:r w:rsidR="00D16283" w:rsidRPr="00D16283">
        <w:rPr>
          <w:rFonts w:ascii="Times New Roman" w:hAnsi="Times New Roman" w:cs="Times New Roman"/>
          <w:sz w:val="28"/>
          <w:szCs w:val="28"/>
          <w:lang w:val="ru-RU"/>
        </w:rPr>
        <w:t xml:space="preserve">. Для </w:t>
      </w:r>
      <w:proofErr w:type="spellStart"/>
      <w:r w:rsidR="00D16283" w:rsidRPr="00D16283">
        <w:rPr>
          <w:rFonts w:ascii="Times New Roman" w:hAnsi="Times New Roman" w:cs="Times New Roman"/>
          <w:sz w:val="28"/>
          <w:szCs w:val="28"/>
          <w:lang w:val="ru-RU"/>
        </w:rPr>
        <w:t>багатьох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об'єктів</w:t>
      </w:r>
      <w:proofErr w:type="spellEnd"/>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w:t>
      </w:r>
      <w:proofErr w:type="spellStart"/>
      <w:r w:rsidR="00D16283" w:rsidRPr="00D16283">
        <w:rPr>
          <w:rFonts w:ascii="Times New Roman" w:hAnsi="Times New Roman" w:cs="Times New Roman"/>
          <w:sz w:val="28"/>
          <w:szCs w:val="28"/>
          <w:lang w:val="ru-RU"/>
        </w:rPr>
        <w:t>надра</w:t>
      </w:r>
      <w:proofErr w:type="spellEnd"/>
      <w:r w:rsidR="00D16283" w:rsidRPr="00D16283">
        <w:rPr>
          <w:rFonts w:ascii="Times New Roman" w:hAnsi="Times New Roman" w:cs="Times New Roman"/>
          <w:sz w:val="28"/>
          <w:szCs w:val="28"/>
          <w:lang w:val="ru-RU"/>
        </w:rPr>
        <w:t xml:space="preserve">, флора, фауна </w:t>
      </w:r>
      <w:proofErr w:type="spellStart"/>
      <w:r w:rsidR="00D16283" w:rsidRPr="00D16283">
        <w:rPr>
          <w:rFonts w:ascii="Times New Roman" w:hAnsi="Times New Roman" w:cs="Times New Roman"/>
          <w:sz w:val="28"/>
          <w:szCs w:val="28"/>
          <w:lang w:val="ru-RU"/>
        </w:rPr>
        <w:t>тощо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гранично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допустимих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концентрацій</w:t>
      </w:r>
      <w:proofErr w:type="spellEnd"/>
      <w:r w:rsidR="00D16283" w:rsidRPr="00D16283">
        <w:rPr>
          <w:rFonts w:ascii="Times New Roman" w:hAnsi="Times New Roman" w:cs="Times New Roman"/>
          <w:sz w:val="28"/>
          <w:szCs w:val="28"/>
          <w:lang w:val="ru-RU"/>
        </w:rPr>
        <w:t xml:space="preserve"> не </w:t>
      </w:r>
      <w:proofErr w:type="spellStart"/>
      <w:r w:rsidR="00D16283" w:rsidRPr="00D16283">
        <w:rPr>
          <w:rFonts w:ascii="Times New Roman" w:hAnsi="Times New Roman" w:cs="Times New Roman"/>
          <w:sz w:val="28"/>
          <w:szCs w:val="28"/>
          <w:lang w:val="ru-RU"/>
        </w:rPr>
        <w:t>розроблено</w:t>
      </w:r>
      <w:proofErr w:type="spellEnd"/>
      <w:r w:rsidR="00D16283" w:rsidRPr="00D16283">
        <w:rPr>
          <w:rFonts w:ascii="Times New Roman" w:hAnsi="Times New Roman" w:cs="Times New Roman"/>
          <w:sz w:val="28"/>
          <w:szCs w:val="28"/>
          <w:lang w:val="ru-RU"/>
        </w:rPr>
        <w:t xml:space="preserve">, для </w:t>
      </w:r>
      <w:proofErr w:type="spellStart"/>
      <w:r w:rsidR="00D16283" w:rsidRPr="00D16283">
        <w:rPr>
          <w:rFonts w:ascii="Times New Roman" w:hAnsi="Times New Roman" w:cs="Times New Roman"/>
          <w:sz w:val="28"/>
          <w:szCs w:val="28"/>
          <w:lang w:val="ru-RU"/>
        </w:rPr>
        <w:t>інших</w:t>
      </w:r>
      <w:proofErr w:type="spellEnd"/>
      <w:r w:rsidR="00D16283" w:rsidRPr="00D16283">
        <w:rPr>
          <w:rFonts w:ascii="Times New Roman" w:hAnsi="Times New Roman" w:cs="Times New Roman"/>
          <w:sz w:val="28"/>
          <w:szCs w:val="28"/>
          <w:lang w:val="ru-RU"/>
        </w:rPr>
        <w:t xml:space="preserve"> (вода,</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повітря</w:t>
      </w:r>
      <w:proofErr w:type="spellEnd"/>
      <w:r w:rsidR="00D16283" w:rsidRPr="00D16283">
        <w:rPr>
          <w:rFonts w:ascii="Times New Roman" w:hAnsi="Times New Roman" w:cs="Times New Roman"/>
          <w:sz w:val="28"/>
          <w:szCs w:val="28"/>
          <w:lang w:val="ru-RU"/>
        </w:rPr>
        <w:t xml:space="preserve">) - </w:t>
      </w:r>
      <w:proofErr w:type="spellStart"/>
      <w:r w:rsidR="00D16283" w:rsidRPr="00D16283">
        <w:rPr>
          <w:rFonts w:ascii="Times New Roman" w:hAnsi="Times New Roman" w:cs="Times New Roman"/>
          <w:sz w:val="28"/>
          <w:szCs w:val="28"/>
          <w:lang w:val="ru-RU"/>
        </w:rPr>
        <w:t>розроблено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багато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хоча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контролюється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тільки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приблизно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їх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десята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частина</w:t>
      </w:r>
      <w:proofErr w:type="spellEnd"/>
      <w:r w:rsidR="00D16283" w:rsidRPr="00D16283">
        <w:rPr>
          <w:rFonts w:ascii="Times New Roman" w:hAnsi="Times New Roman" w:cs="Times New Roman"/>
          <w:sz w:val="28"/>
          <w:szCs w:val="28"/>
          <w:lang w:val="ru-RU"/>
        </w:rPr>
        <w:t>.</w:t>
      </w:r>
    </w:p>
    <w:p w14:paraId="61FADB63" w14:textId="186422FA" w:rsidR="00D16283" w:rsidRPr="00D16283" w:rsidRDefault="00F17CEC"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Щороку</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розробляються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гранично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допустимі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концентрації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приблизно</w:t>
      </w:r>
      <w:proofErr w:type="spellEnd"/>
      <w:r w:rsidR="00D16283" w:rsidRPr="00D16283">
        <w:rPr>
          <w:rFonts w:ascii="Times New Roman" w:hAnsi="Times New Roman" w:cs="Times New Roman"/>
          <w:sz w:val="28"/>
          <w:szCs w:val="28"/>
          <w:lang w:val="ru-RU"/>
        </w:rPr>
        <w:t xml:space="preserve"> для 50 </w:t>
      </w:r>
      <w:proofErr w:type="spellStart"/>
      <w:r w:rsidR="00D16283" w:rsidRPr="00D16283">
        <w:rPr>
          <w:rFonts w:ascii="Times New Roman" w:hAnsi="Times New Roman" w:cs="Times New Roman"/>
          <w:sz w:val="28"/>
          <w:szCs w:val="28"/>
          <w:lang w:val="ru-RU"/>
        </w:rPr>
        <w:t>сполук</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тоді</w:t>
      </w:r>
      <w:proofErr w:type="spellEnd"/>
      <w:r w:rsidR="00D16283" w:rsidRPr="00D16283">
        <w:rPr>
          <w:rFonts w:ascii="Times New Roman" w:hAnsi="Times New Roman" w:cs="Times New Roman"/>
          <w:sz w:val="28"/>
          <w:szCs w:val="28"/>
          <w:lang w:val="ru-RU"/>
        </w:rPr>
        <w:t xml:space="preserve"> як</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протягом</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цього</w:t>
      </w:r>
      <w:proofErr w:type="spellEnd"/>
      <w:r w:rsidR="00D16283" w:rsidRPr="00D16283">
        <w:rPr>
          <w:rFonts w:ascii="Times New Roman" w:hAnsi="Times New Roman" w:cs="Times New Roman"/>
          <w:sz w:val="28"/>
          <w:szCs w:val="28"/>
          <w:lang w:val="ru-RU"/>
        </w:rPr>
        <w:t xml:space="preserve"> часу в </w:t>
      </w:r>
      <w:proofErr w:type="spellStart"/>
      <w:r w:rsidR="00D16283" w:rsidRPr="00D16283">
        <w:rPr>
          <w:rFonts w:ascii="Times New Roman" w:hAnsi="Times New Roman" w:cs="Times New Roman"/>
          <w:sz w:val="28"/>
          <w:szCs w:val="28"/>
          <w:lang w:val="ru-RU"/>
        </w:rPr>
        <w:t>довкілля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потрапляє</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близько</w:t>
      </w:r>
      <w:proofErr w:type="spellEnd"/>
      <w:r w:rsidR="00D16283" w:rsidRPr="00D16283">
        <w:rPr>
          <w:rFonts w:ascii="Times New Roman" w:hAnsi="Times New Roman" w:cs="Times New Roman"/>
          <w:sz w:val="28"/>
          <w:szCs w:val="28"/>
          <w:lang w:val="ru-RU"/>
        </w:rPr>
        <w:t xml:space="preserve"> 2500 </w:t>
      </w:r>
      <w:proofErr w:type="spellStart"/>
      <w:r w:rsidR="00D16283" w:rsidRPr="00D16283">
        <w:rPr>
          <w:rFonts w:ascii="Times New Roman" w:hAnsi="Times New Roman" w:cs="Times New Roman"/>
          <w:sz w:val="28"/>
          <w:szCs w:val="28"/>
          <w:lang w:val="ru-RU"/>
        </w:rPr>
        <w:t>сполук</w:t>
      </w:r>
      <w:proofErr w:type="spellEnd"/>
      <w:r w:rsidR="00D16283" w:rsidRPr="00D16283">
        <w:rPr>
          <w:rFonts w:ascii="Times New Roman" w:hAnsi="Times New Roman" w:cs="Times New Roman"/>
          <w:sz w:val="28"/>
          <w:szCs w:val="28"/>
          <w:lang w:val="ru-RU"/>
        </w:rPr>
        <w:t>.</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Нормативи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зборів</w:t>
      </w:r>
      <w:proofErr w:type="spellEnd"/>
      <w:r w:rsidR="00D16283" w:rsidRPr="00D16283">
        <w:rPr>
          <w:rFonts w:ascii="Times New Roman" w:hAnsi="Times New Roman" w:cs="Times New Roman"/>
          <w:sz w:val="28"/>
          <w:szCs w:val="28"/>
          <w:lang w:val="ru-RU"/>
        </w:rPr>
        <w:t xml:space="preserve"> за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визначаються</w:t>
      </w:r>
      <w:proofErr w:type="spellEnd"/>
      <w:r w:rsidR="00D16283" w:rsidRPr="00D16283">
        <w:rPr>
          <w:rFonts w:ascii="Times New Roman" w:hAnsi="Times New Roman" w:cs="Times New Roman"/>
          <w:sz w:val="28"/>
          <w:szCs w:val="28"/>
          <w:lang w:val="ru-RU"/>
        </w:rPr>
        <w:t xml:space="preserve"> з </w:t>
      </w:r>
      <w:proofErr w:type="spellStart"/>
      <w:r w:rsidR="00D16283" w:rsidRPr="00D16283">
        <w:rPr>
          <w:rFonts w:ascii="Times New Roman" w:hAnsi="Times New Roman" w:cs="Times New Roman"/>
          <w:sz w:val="28"/>
          <w:szCs w:val="28"/>
          <w:lang w:val="ru-RU"/>
        </w:rPr>
        <w:t>урахуванням</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розповсюдженості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якості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можливості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відтворення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доступності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комплексності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продуктивності</w:t>
      </w:r>
      <w:proofErr w:type="spellEnd"/>
      <w:r w:rsidR="00D16283" w:rsidRPr="00D1628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місцезнаходження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можливості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переробки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знешкодження</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утилізації</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відходів</w:t>
      </w:r>
      <w:proofErr w:type="spellEnd"/>
      <w:r w:rsidR="00D16283" w:rsidRPr="00D16283">
        <w:rPr>
          <w:rFonts w:ascii="Times New Roman" w:hAnsi="Times New Roman" w:cs="Times New Roman"/>
          <w:sz w:val="28"/>
          <w:szCs w:val="28"/>
          <w:lang w:val="ru-RU"/>
        </w:rPr>
        <w:t>.</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Ліміти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місцевого</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значення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встановлюються</w:t>
      </w:r>
      <w:proofErr w:type="spellEnd"/>
      <w:r w:rsidR="00D16283" w:rsidRPr="00D16283">
        <w:rPr>
          <w:rFonts w:ascii="Times New Roman" w:hAnsi="Times New Roman" w:cs="Times New Roman"/>
          <w:sz w:val="28"/>
          <w:szCs w:val="28"/>
          <w:lang w:val="ru-RU"/>
        </w:rPr>
        <w:t xml:space="preserve"> за</w:t>
      </w:r>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порядком </w:t>
      </w:r>
      <w:proofErr w:type="spellStart"/>
      <w:r w:rsidR="00D16283" w:rsidRPr="00D16283">
        <w:rPr>
          <w:rFonts w:ascii="Times New Roman" w:hAnsi="Times New Roman" w:cs="Times New Roman"/>
          <w:sz w:val="28"/>
          <w:szCs w:val="28"/>
          <w:lang w:val="ru-RU"/>
        </w:rPr>
        <w:t>визначеним</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обласними</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міст</w:t>
      </w:r>
      <w:proofErr w:type="spellEnd"/>
      <w:r w:rsidR="00D16283" w:rsidRPr="00D16283">
        <w:rPr>
          <w:rFonts w:ascii="Times New Roman" w:hAnsi="Times New Roman" w:cs="Times New Roman"/>
          <w:sz w:val="28"/>
          <w:szCs w:val="28"/>
          <w:lang w:val="ru-RU"/>
        </w:rPr>
        <w:t xml:space="preserve"> центрального </w:t>
      </w:r>
      <w:proofErr w:type="spellStart"/>
      <w:r w:rsidR="00D16283" w:rsidRPr="00D16283">
        <w:rPr>
          <w:rFonts w:ascii="Times New Roman" w:hAnsi="Times New Roman" w:cs="Times New Roman"/>
          <w:sz w:val="28"/>
          <w:szCs w:val="28"/>
          <w:lang w:val="ru-RU"/>
        </w:rPr>
        <w:t>підпорядкування</w:t>
      </w:r>
      <w:proofErr w:type="spellEnd"/>
      <w:r w:rsidR="00D16283" w:rsidRPr="00D16283">
        <w:rPr>
          <w:rFonts w:ascii="Times New Roman" w:hAnsi="Times New Roman" w:cs="Times New Roman"/>
          <w:sz w:val="28"/>
          <w:szCs w:val="28"/>
          <w:lang w:val="ru-RU"/>
        </w:rPr>
        <w:t xml:space="preserve"> Радами.</w:t>
      </w:r>
      <w:r w:rsidR="00E76F70">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Ліміти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державного </w:t>
      </w:r>
      <w:proofErr w:type="spellStart"/>
      <w:r w:rsidR="00D16283" w:rsidRPr="00D16283">
        <w:rPr>
          <w:rFonts w:ascii="Times New Roman" w:hAnsi="Times New Roman" w:cs="Times New Roman"/>
          <w:sz w:val="28"/>
          <w:szCs w:val="28"/>
          <w:lang w:val="ru-RU"/>
        </w:rPr>
        <w:t>значення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встановлює</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Кабінет</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Міністрів</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України</w:t>
      </w:r>
      <w:proofErr w:type="spellEnd"/>
      <w:r w:rsidR="00D16283" w:rsidRPr="00D16283">
        <w:rPr>
          <w:rFonts w:ascii="Times New Roman" w:hAnsi="Times New Roman" w:cs="Times New Roman"/>
          <w:sz w:val="28"/>
          <w:szCs w:val="28"/>
          <w:lang w:val="ru-RU"/>
        </w:rPr>
        <w:t>.</w:t>
      </w:r>
    </w:p>
    <w:p w14:paraId="49909B31" w14:textId="38161CBF" w:rsidR="008E6309" w:rsidRDefault="00F17CEC"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Суми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податків</w:t>
      </w:r>
      <w:proofErr w:type="spellEnd"/>
      <w:r w:rsidR="00D16283" w:rsidRPr="00D16283">
        <w:rPr>
          <w:rFonts w:ascii="Times New Roman" w:hAnsi="Times New Roman" w:cs="Times New Roman"/>
          <w:sz w:val="28"/>
          <w:szCs w:val="28"/>
          <w:lang w:val="ru-RU"/>
        </w:rPr>
        <w:t xml:space="preserve"> за </w:t>
      </w:r>
      <w:proofErr w:type="spellStart"/>
      <w:r w:rsidR="00D16283" w:rsidRPr="00D16283">
        <w:rPr>
          <w:rFonts w:ascii="Times New Roman" w:hAnsi="Times New Roman" w:cs="Times New Roman"/>
          <w:sz w:val="28"/>
          <w:szCs w:val="28"/>
          <w:lang w:val="ru-RU"/>
        </w:rPr>
        <w:t>забруднення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встановлюється</w:t>
      </w:r>
      <w:proofErr w:type="spellEnd"/>
      <w:r>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на </w:t>
      </w:r>
      <w:proofErr w:type="spellStart"/>
      <w:r w:rsidR="00D16283" w:rsidRPr="00D16283">
        <w:rPr>
          <w:rFonts w:ascii="Times New Roman" w:hAnsi="Times New Roman" w:cs="Times New Roman"/>
          <w:sz w:val="28"/>
          <w:szCs w:val="28"/>
          <w:lang w:val="ru-RU"/>
        </w:rPr>
        <w:t>основі</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фактичних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обсягів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викидів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скидів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забруднюючих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речовин</w:t>
      </w:r>
      <w:proofErr w:type="spellEnd"/>
      <w:r w:rsidR="00D16283" w:rsidRPr="00D16283">
        <w:rPr>
          <w:rFonts w:ascii="Times New Roman" w:hAnsi="Times New Roman" w:cs="Times New Roman"/>
          <w:sz w:val="28"/>
          <w:szCs w:val="28"/>
          <w:lang w:val="ru-RU"/>
        </w:rPr>
        <w:t xml:space="preserve"> в </w:t>
      </w:r>
      <w:proofErr w:type="spellStart"/>
      <w:r w:rsidR="00D16283" w:rsidRPr="00D16283">
        <w:rPr>
          <w:rFonts w:ascii="Times New Roman" w:hAnsi="Times New Roman" w:cs="Times New Roman"/>
          <w:sz w:val="28"/>
          <w:szCs w:val="28"/>
          <w:lang w:val="ru-RU"/>
        </w:rPr>
        <w:t>навколишнє</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природне</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середовище</w:t>
      </w:r>
      <w:proofErr w:type="spellEnd"/>
      <w:r w:rsidR="00D16283" w:rsidRPr="00D16283">
        <w:rPr>
          <w:rFonts w:ascii="Times New Roman" w:hAnsi="Times New Roman" w:cs="Times New Roman"/>
          <w:sz w:val="28"/>
          <w:szCs w:val="28"/>
          <w:lang w:val="ru-RU"/>
        </w:rPr>
        <w:t xml:space="preserve"> і </w:t>
      </w:r>
      <w:proofErr w:type="spellStart"/>
      <w:r w:rsidR="00D16283" w:rsidRPr="00D16283">
        <w:rPr>
          <w:rFonts w:ascii="Times New Roman" w:hAnsi="Times New Roman" w:cs="Times New Roman"/>
          <w:sz w:val="28"/>
          <w:szCs w:val="28"/>
          <w:lang w:val="ru-RU"/>
        </w:rPr>
        <w:t>розміщення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відходів</w:t>
      </w:r>
      <w:proofErr w:type="spellEnd"/>
      <w:r w:rsidR="00D16283" w:rsidRPr="00D16283">
        <w:rPr>
          <w:rFonts w:ascii="Times New Roman" w:hAnsi="Times New Roman" w:cs="Times New Roman"/>
          <w:sz w:val="28"/>
          <w:szCs w:val="28"/>
          <w:lang w:val="ru-RU"/>
        </w:rPr>
        <w:t xml:space="preserve"> і ставок </w:t>
      </w:r>
      <w:proofErr w:type="spellStart"/>
      <w:r w:rsidR="00D16283" w:rsidRPr="00D16283">
        <w:rPr>
          <w:rFonts w:ascii="Times New Roman" w:hAnsi="Times New Roman" w:cs="Times New Roman"/>
          <w:sz w:val="28"/>
          <w:szCs w:val="28"/>
          <w:lang w:val="ru-RU"/>
        </w:rPr>
        <w:t>податків</w:t>
      </w:r>
      <w:proofErr w:type="spellEnd"/>
      <w:r w:rsidR="00D16283" w:rsidRPr="00D16283">
        <w:rPr>
          <w:rFonts w:ascii="Times New Roman" w:hAnsi="Times New Roman" w:cs="Times New Roman"/>
          <w:sz w:val="28"/>
          <w:szCs w:val="28"/>
          <w:lang w:val="ru-RU"/>
        </w:rPr>
        <w:t>.</w:t>
      </w:r>
      <w:r w:rsidR="00622245">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Збори</w:t>
      </w:r>
      <w:proofErr w:type="spellEnd"/>
      <w:r w:rsidR="00D16283" w:rsidRPr="00D16283">
        <w:rPr>
          <w:rFonts w:ascii="Times New Roman" w:hAnsi="Times New Roman" w:cs="Times New Roman"/>
          <w:sz w:val="28"/>
          <w:szCs w:val="28"/>
          <w:lang w:val="ru-RU"/>
        </w:rPr>
        <w:t xml:space="preserve"> за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забруднення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в межах </w:t>
      </w:r>
      <w:proofErr w:type="spellStart"/>
      <w:r w:rsidR="00D16283" w:rsidRPr="00D16283">
        <w:rPr>
          <w:rFonts w:ascii="Times New Roman" w:hAnsi="Times New Roman" w:cs="Times New Roman"/>
          <w:sz w:val="28"/>
          <w:szCs w:val="28"/>
          <w:lang w:val="ru-RU"/>
        </w:rPr>
        <w:t>встановлених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лімітів</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відносяться</w:t>
      </w:r>
      <w:proofErr w:type="spellEnd"/>
      <w:r w:rsidR="00D16283" w:rsidRPr="00D16283">
        <w:rPr>
          <w:rFonts w:ascii="Times New Roman" w:hAnsi="Times New Roman" w:cs="Times New Roman"/>
          <w:sz w:val="28"/>
          <w:szCs w:val="28"/>
          <w:lang w:val="ru-RU"/>
        </w:rPr>
        <w:t xml:space="preserve"> на </w:t>
      </w:r>
      <w:proofErr w:type="spellStart"/>
      <w:r w:rsidR="00D16283" w:rsidRPr="00D16283">
        <w:rPr>
          <w:rFonts w:ascii="Times New Roman" w:hAnsi="Times New Roman" w:cs="Times New Roman"/>
          <w:sz w:val="28"/>
          <w:szCs w:val="28"/>
          <w:lang w:val="ru-RU"/>
        </w:rPr>
        <w:t>витрати</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підприємства</w:t>
      </w:r>
      <w:proofErr w:type="spellEnd"/>
      <w:r w:rsidR="00D16283" w:rsidRPr="00D16283">
        <w:rPr>
          <w:rFonts w:ascii="Times New Roman" w:hAnsi="Times New Roman" w:cs="Times New Roman"/>
          <w:sz w:val="28"/>
          <w:szCs w:val="28"/>
          <w:lang w:val="ru-RU"/>
        </w:rPr>
        <w:t xml:space="preserve">, а за </w:t>
      </w:r>
      <w:proofErr w:type="spellStart"/>
      <w:r w:rsidR="00D16283" w:rsidRPr="00D16283">
        <w:rPr>
          <w:rFonts w:ascii="Times New Roman" w:hAnsi="Times New Roman" w:cs="Times New Roman"/>
          <w:sz w:val="28"/>
          <w:szCs w:val="28"/>
          <w:lang w:val="ru-RU"/>
        </w:rPr>
        <w:t>понадлімітне</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використання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ресурсів</w:t>
      </w:r>
      <w:proofErr w:type="spellEnd"/>
      <w:r w:rsidR="00D16283" w:rsidRPr="00D16283">
        <w:rPr>
          <w:rFonts w:ascii="Times New Roman" w:hAnsi="Times New Roman" w:cs="Times New Roman"/>
          <w:sz w:val="28"/>
          <w:szCs w:val="28"/>
          <w:lang w:val="ru-RU"/>
        </w:rPr>
        <w:t xml:space="preserve"> та </w:t>
      </w:r>
      <w:proofErr w:type="spellStart"/>
      <w:r w:rsidR="00D16283" w:rsidRPr="00D16283">
        <w:rPr>
          <w:rFonts w:ascii="Times New Roman" w:hAnsi="Times New Roman" w:cs="Times New Roman"/>
          <w:sz w:val="28"/>
          <w:szCs w:val="28"/>
          <w:lang w:val="ru-RU"/>
        </w:rPr>
        <w:t>забруднення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навколишнього</w:t>
      </w:r>
      <w:proofErr w:type="spellEnd"/>
      <w:r w:rsidR="00D16283" w:rsidRPr="00D16283">
        <w:rPr>
          <w:rFonts w:ascii="Times New Roman" w:hAnsi="Times New Roman" w:cs="Times New Roman"/>
          <w:sz w:val="28"/>
          <w:szCs w:val="28"/>
          <w:lang w:val="ru-RU"/>
        </w:rPr>
        <w:t xml:space="preserve"> природного </w:t>
      </w:r>
      <w:proofErr w:type="spellStart"/>
      <w:r w:rsidR="00D16283" w:rsidRPr="00D16283">
        <w:rPr>
          <w:rFonts w:ascii="Times New Roman" w:hAnsi="Times New Roman" w:cs="Times New Roman"/>
          <w:sz w:val="28"/>
          <w:szCs w:val="28"/>
          <w:lang w:val="ru-RU"/>
        </w:rPr>
        <w:t>середовища</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сплачуються</w:t>
      </w:r>
      <w:proofErr w:type="spellEnd"/>
      <w:r w:rsidR="00D16283" w:rsidRPr="00D16283">
        <w:rPr>
          <w:rFonts w:ascii="Times New Roman" w:hAnsi="Times New Roman" w:cs="Times New Roman"/>
          <w:sz w:val="28"/>
          <w:szCs w:val="28"/>
          <w:lang w:val="ru-RU"/>
        </w:rPr>
        <w:t xml:space="preserve"> з </w:t>
      </w:r>
      <w:proofErr w:type="spellStart"/>
      <w:r w:rsidR="00D16283" w:rsidRPr="00D16283">
        <w:rPr>
          <w:rFonts w:ascii="Times New Roman" w:hAnsi="Times New Roman" w:cs="Times New Roman"/>
          <w:sz w:val="28"/>
          <w:szCs w:val="28"/>
          <w:lang w:val="ru-RU"/>
        </w:rPr>
        <w:t>прибутку</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підприємства</w:t>
      </w:r>
      <w:proofErr w:type="spellEnd"/>
      <w:r w:rsidR="00D16283" w:rsidRPr="00D16283">
        <w:rPr>
          <w:rFonts w:ascii="Times New Roman" w:hAnsi="Times New Roman" w:cs="Times New Roman"/>
          <w:sz w:val="28"/>
          <w:szCs w:val="28"/>
          <w:lang w:val="ru-RU"/>
        </w:rPr>
        <w:t>.</w:t>
      </w:r>
      <w:r w:rsidR="00622245">
        <w:rPr>
          <w:rFonts w:ascii="Times New Roman" w:hAnsi="Times New Roman" w:cs="Times New Roman"/>
          <w:sz w:val="28"/>
          <w:szCs w:val="28"/>
          <w:lang w:val="ru-RU"/>
        </w:rPr>
        <w:t xml:space="preserve">         </w:t>
      </w:r>
      <w:r w:rsidR="00D16283" w:rsidRPr="00D16283">
        <w:rPr>
          <w:rFonts w:ascii="Times New Roman" w:hAnsi="Times New Roman" w:cs="Times New Roman"/>
          <w:sz w:val="28"/>
          <w:szCs w:val="28"/>
          <w:lang w:val="ru-RU"/>
        </w:rPr>
        <w:t xml:space="preserve">Для </w:t>
      </w:r>
      <w:proofErr w:type="spellStart"/>
      <w:r w:rsidR="00D16283" w:rsidRPr="00D16283">
        <w:rPr>
          <w:rFonts w:ascii="Times New Roman" w:hAnsi="Times New Roman" w:cs="Times New Roman"/>
          <w:sz w:val="28"/>
          <w:szCs w:val="28"/>
          <w:lang w:val="ru-RU"/>
        </w:rPr>
        <w:t>недопущення</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перевищення</w:t>
      </w:r>
      <w:proofErr w:type="spellEnd"/>
      <w:r w:rsidR="00D16283" w:rsidRPr="00D16283">
        <w:rPr>
          <w:rFonts w:ascii="Times New Roman" w:hAnsi="Times New Roman" w:cs="Times New Roman"/>
          <w:sz w:val="28"/>
          <w:szCs w:val="28"/>
          <w:lang w:val="ru-RU"/>
        </w:rPr>
        <w:t xml:space="preserve"> меж негативного </w:t>
      </w:r>
      <w:proofErr w:type="spellStart"/>
      <w:r w:rsidR="00D16283" w:rsidRPr="00D16283">
        <w:rPr>
          <w:rFonts w:ascii="Times New Roman" w:hAnsi="Times New Roman" w:cs="Times New Roman"/>
          <w:sz w:val="28"/>
          <w:szCs w:val="28"/>
          <w:lang w:val="ru-RU"/>
        </w:rPr>
        <w:t>впливу</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господарюючих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об’єктів</w:t>
      </w:r>
      <w:proofErr w:type="spellEnd"/>
      <w:r w:rsidR="00D16283" w:rsidRPr="00D16283">
        <w:rPr>
          <w:rFonts w:ascii="Times New Roman" w:hAnsi="Times New Roman" w:cs="Times New Roman"/>
          <w:sz w:val="28"/>
          <w:szCs w:val="28"/>
          <w:lang w:val="ru-RU"/>
        </w:rPr>
        <w:t xml:space="preserve"> на</w:t>
      </w:r>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навколишнє</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природне</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середовище</w:t>
      </w:r>
      <w:proofErr w:type="spellEnd"/>
      <w:r w:rsidR="00D16283" w:rsidRPr="00D16283">
        <w:rPr>
          <w:rFonts w:ascii="Times New Roman" w:hAnsi="Times New Roman" w:cs="Times New Roman"/>
          <w:sz w:val="28"/>
          <w:szCs w:val="28"/>
          <w:lang w:val="ru-RU"/>
        </w:rPr>
        <w:t xml:space="preserve"> на </w:t>
      </w:r>
      <w:proofErr w:type="spellStart"/>
      <w:r w:rsidR="00D16283" w:rsidRPr="00D16283">
        <w:rPr>
          <w:rFonts w:ascii="Times New Roman" w:hAnsi="Times New Roman" w:cs="Times New Roman"/>
          <w:sz w:val="28"/>
          <w:szCs w:val="28"/>
          <w:lang w:val="ru-RU"/>
        </w:rPr>
        <w:t>всіх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рівнях</w:t>
      </w:r>
      <w:proofErr w:type="spellEnd"/>
      <w:r w:rsidR="00D16283" w:rsidRPr="00D16283">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господарювання</w:t>
      </w:r>
      <w:proofErr w:type="spellEnd"/>
      <w:r w:rsidR="00D16283" w:rsidRPr="00D16283">
        <w:rPr>
          <w:rFonts w:ascii="Times New Roman" w:hAnsi="Times New Roman" w:cs="Times New Roman"/>
          <w:sz w:val="28"/>
          <w:szCs w:val="28"/>
          <w:lang w:val="ru-RU"/>
        </w:rPr>
        <w:t xml:space="preserve"> проводиться </w:t>
      </w:r>
      <w:proofErr w:type="spellStart"/>
      <w:r w:rsidR="00D16283" w:rsidRPr="00D16283">
        <w:rPr>
          <w:rFonts w:ascii="Times New Roman" w:hAnsi="Times New Roman" w:cs="Times New Roman"/>
          <w:sz w:val="28"/>
          <w:szCs w:val="28"/>
          <w:lang w:val="ru-RU"/>
        </w:rPr>
        <w:t>екологічна</w:t>
      </w:r>
      <w:proofErr w:type="spellEnd"/>
      <w:r>
        <w:rPr>
          <w:rFonts w:ascii="Times New Roman" w:hAnsi="Times New Roman" w:cs="Times New Roman"/>
          <w:sz w:val="28"/>
          <w:szCs w:val="28"/>
          <w:lang w:val="ru-RU"/>
        </w:rPr>
        <w:t xml:space="preserve"> </w:t>
      </w:r>
      <w:proofErr w:type="spellStart"/>
      <w:r w:rsidR="00D16283" w:rsidRPr="00D16283">
        <w:rPr>
          <w:rFonts w:ascii="Times New Roman" w:hAnsi="Times New Roman" w:cs="Times New Roman"/>
          <w:sz w:val="28"/>
          <w:szCs w:val="28"/>
          <w:lang w:val="ru-RU"/>
        </w:rPr>
        <w:t>експертиза.</w:t>
      </w:r>
      <w:r w:rsidR="00203F1D">
        <w:rPr>
          <w:rFonts w:ascii="Times New Roman" w:hAnsi="Times New Roman" w:cs="Times New Roman"/>
          <w:sz w:val="28"/>
          <w:szCs w:val="28"/>
          <w:lang w:val="ru-RU"/>
        </w:rPr>
        <w:t>Для</w:t>
      </w:r>
      <w:proofErr w:type="spellEnd"/>
      <w:r w:rsidR="00203F1D">
        <w:rPr>
          <w:rFonts w:ascii="Times New Roman" w:hAnsi="Times New Roman" w:cs="Times New Roman"/>
          <w:sz w:val="28"/>
          <w:szCs w:val="28"/>
          <w:lang w:val="ru-RU"/>
        </w:rPr>
        <w:t xml:space="preserve"> прикладу в </w:t>
      </w:r>
      <w:proofErr w:type="spellStart"/>
      <w:r w:rsidR="00622245">
        <w:rPr>
          <w:rFonts w:ascii="Times New Roman" w:hAnsi="Times New Roman" w:cs="Times New Roman"/>
          <w:sz w:val="28"/>
          <w:szCs w:val="28"/>
          <w:lang w:val="ru-RU"/>
        </w:rPr>
        <w:t>Т</w:t>
      </w:r>
      <w:r w:rsidR="00203F1D">
        <w:rPr>
          <w:rFonts w:ascii="Times New Roman" w:hAnsi="Times New Roman" w:cs="Times New Roman"/>
          <w:sz w:val="28"/>
          <w:szCs w:val="28"/>
          <w:lang w:val="ru-RU"/>
        </w:rPr>
        <w:t>абл</w:t>
      </w:r>
      <w:r w:rsidR="005619A2">
        <w:rPr>
          <w:rFonts w:ascii="Times New Roman" w:hAnsi="Times New Roman" w:cs="Times New Roman"/>
          <w:sz w:val="28"/>
          <w:szCs w:val="28"/>
          <w:lang w:val="ru-RU"/>
        </w:rPr>
        <w:t>ицях</w:t>
      </w:r>
      <w:proofErr w:type="spellEnd"/>
      <w:r w:rsidR="005619A2">
        <w:rPr>
          <w:rFonts w:ascii="Times New Roman" w:hAnsi="Times New Roman" w:cs="Times New Roman"/>
          <w:sz w:val="28"/>
          <w:szCs w:val="28"/>
          <w:lang w:val="ru-RU"/>
        </w:rPr>
        <w:t xml:space="preserve"> </w:t>
      </w:r>
      <w:r w:rsidR="00203F1D">
        <w:rPr>
          <w:rFonts w:ascii="Times New Roman" w:hAnsi="Times New Roman" w:cs="Times New Roman"/>
          <w:sz w:val="28"/>
          <w:szCs w:val="28"/>
          <w:lang w:val="ru-RU"/>
        </w:rPr>
        <w:t>6</w:t>
      </w:r>
      <w:r w:rsidR="005619A2">
        <w:rPr>
          <w:rFonts w:ascii="Times New Roman" w:hAnsi="Times New Roman" w:cs="Times New Roman"/>
          <w:sz w:val="28"/>
          <w:szCs w:val="28"/>
          <w:lang w:val="ru-RU"/>
        </w:rPr>
        <w:t>а, 6б і 6в</w:t>
      </w:r>
      <w:r w:rsidR="00203F1D">
        <w:rPr>
          <w:rFonts w:ascii="Times New Roman" w:hAnsi="Times New Roman" w:cs="Times New Roman"/>
          <w:sz w:val="28"/>
          <w:szCs w:val="28"/>
          <w:lang w:val="ru-RU"/>
        </w:rPr>
        <w:t xml:space="preserve"> приведено ГДК для </w:t>
      </w:r>
      <w:r w:rsidR="005619A2">
        <w:rPr>
          <w:rFonts w:ascii="Times New Roman" w:hAnsi="Times New Roman" w:cs="Times New Roman"/>
          <w:sz w:val="28"/>
          <w:szCs w:val="28"/>
          <w:lang w:val="ru-RU"/>
        </w:rPr>
        <w:t xml:space="preserve"> </w:t>
      </w:r>
      <w:proofErr w:type="spellStart"/>
      <w:r w:rsidR="005619A2">
        <w:rPr>
          <w:rFonts w:ascii="Times New Roman" w:hAnsi="Times New Roman" w:cs="Times New Roman"/>
          <w:sz w:val="28"/>
          <w:szCs w:val="28"/>
          <w:lang w:val="ru-RU"/>
        </w:rPr>
        <w:t>атмосфери</w:t>
      </w:r>
      <w:proofErr w:type="spellEnd"/>
      <w:r w:rsidR="005619A2">
        <w:rPr>
          <w:rFonts w:ascii="Times New Roman" w:hAnsi="Times New Roman" w:cs="Times New Roman"/>
          <w:sz w:val="28"/>
          <w:szCs w:val="28"/>
          <w:lang w:val="ru-RU"/>
        </w:rPr>
        <w:t xml:space="preserve">, </w:t>
      </w:r>
      <w:proofErr w:type="spellStart"/>
      <w:r w:rsidR="00203F1D">
        <w:rPr>
          <w:rFonts w:ascii="Times New Roman" w:hAnsi="Times New Roman" w:cs="Times New Roman"/>
          <w:sz w:val="28"/>
          <w:szCs w:val="28"/>
          <w:lang w:val="ru-RU"/>
        </w:rPr>
        <w:t>питної</w:t>
      </w:r>
      <w:proofErr w:type="spellEnd"/>
      <w:r w:rsidR="00203F1D">
        <w:rPr>
          <w:rFonts w:ascii="Times New Roman" w:hAnsi="Times New Roman" w:cs="Times New Roman"/>
          <w:sz w:val="28"/>
          <w:szCs w:val="28"/>
          <w:lang w:val="ru-RU"/>
        </w:rPr>
        <w:t xml:space="preserve"> води</w:t>
      </w:r>
      <w:r w:rsidR="005619A2">
        <w:rPr>
          <w:rFonts w:ascii="Times New Roman" w:hAnsi="Times New Roman" w:cs="Times New Roman"/>
          <w:sz w:val="28"/>
          <w:szCs w:val="28"/>
          <w:lang w:val="ru-RU"/>
        </w:rPr>
        <w:t xml:space="preserve"> і грунту.</w:t>
      </w:r>
    </w:p>
    <w:p w14:paraId="38B0F74A" w14:textId="77777777" w:rsidR="005619A2" w:rsidRDefault="005619A2"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bookmarkStart w:id="11" w:name="_Hlk78915421"/>
      <w:r w:rsidRPr="005619A2">
        <w:rPr>
          <w:rFonts w:ascii="Times New Roman" w:eastAsia="Times New Roman" w:hAnsi="Times New Roman" w:cs="Times New Roman"/>
          <w:b/>
          <w:bCs/>
          <w:color w:val="222222"/>
          <w:sz w:val="24"/>
          <w:szCs w:val="24"/>
          <w:lang w:eastAsia="uk-UA"/>
        </w:rPr>
        <w:t>Табл. 6а</w:t>
      </w:r>
      <w:bookmarkEnd w:id="11"/>
      <w:r w:rsidRPr="005619A2">
        <w:rPr>
          <w:rFonts w:ascii="Times New Roman" w:eastAsia="Times New Roman" w:hAnsi="Times New Roman" w:cs="Times New Roman"/>
          <w:b/>
          <w:bCs/>
          <w:color w:val="222222"/>
          <w:sz w:val="24"/>
          <w:szCs w:val="24"/>
          <w:lang w:eastAsia="uk-UA"/>
        </w:rPr>
        <w:t>.</w:t>
      </w:r>
    </w:p>
    <w:p w14:paraId="24A418E9" w14:textId="39742B61"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Pr>
          <w:rFonts w:ascii="Georgia" w:eastAsia="Times New Roman" w:hAnsi="Georgia" w:cs="Times New Roman"/>
          <w:b/>
          <w:bCs/>
          <w:color w:val="222222"/>
          <w:sz w:val="23"/>
          <w:szCs w:val="23"/>
          <w:lang w:eastAsia="uk-UA"/>
        </w:rPr>
        <w:t xml:space="preserve"> </w:t>
      </w:r>
      <w:r w:rsidRPr="005619A2">
        <w:rPr>
          <w:rFonts w:ascii="Georgia" w:eastAsia="Times New Roman" w:hAnsi="Georgia" w:cs="Times New Roman"/>
          <w:b/>
          <w:bCs/>
          <w:color w:val="222222"/>
          <w:sz w:val="23"/>
          <w:szCs w:val="23"/>
          <w:lang w:eastAsia="uk-UA"/>
        </w:rPr>
        <w:t>Гранично допустимі концентрації шкідливих речовин в атмосфері населених пунктів</w:t>
      </w:r>
    </w:p>
    <w:tbl>
      <w:tblPr>
        <w:tblW w:w="0" w:type="auto"/>
        <w:jc w:val="center"/>
        <w:tblCellMar>
          <w:top w:w="15" w:type="dxa"/>
          <w:left w:w="15" w:type="dxa"/>
          <w:bottom w:w="15" w:type="dxa"/>
          <w:right w:w="15" w:type="dxa"/>
        </w:tblCellMar>
        <w:tblLook w:val="04A0" w:firstRow="1" w:lastRow="0" w:firstColumn="1" w:lastColumn="0" w:noHBand="0" w:noVBand="1"/>
      </w:tblPr>
      <w:tblGrid>
        <w:gridCol w:w="2235"/>
        <w:gridCol w:w="2709"/>
        <w:gridCol w:w="2709"/>
      </w:tblGrid>
      <w:tr w:rsidR="005619A2" w:rsidRPr="002F2BB8" w14:paraId="0F532648" w14:textId="77777777" w:rsidTr="002F2BB8">
        <w:trPr>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65C5D8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b/>
                <w:bCs/>
                <w:color w:val="222222"/>
                <w:sz w:val="24"/>
                <w:szCs w:val="24"/>
                <w:lang w:eastAsia="uk-UA"/>
              </w:rPr>
              <w:t>Речовина</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A96C514" w14:textId="77777777" w:rsidR="002F2BB8" w:rsidRDefault="005619A2" w:rsidP="002F2BB8">
            <w:pPr>
              <w:spacing w:after="0" w:line="240" w:lineRule="auto"/>
              <w:ind w:left="0" w:firstLine="0"/>
              <w:jc w:val="left"/>
              <w:rPr>
                <w:rFonts w:ascii="Times New Roman" w:eastAsia="Times New Roman" w:hAnsi="Times New Roman" w:cs="Times New Roman"/>
                <w:b/>
                <w:bCs/>
                <w:color w:val="222222"/>
                <w:sz w:val="24"/>
                <w:szCs w:val="24"/>
                <w:lang w:eastAsia="uk-UA"/>
              </w:rPr>
            </w:pPr>
            <w:r w:rsidRPr="002F2BB8">
              <w:rPr>
                <w:rFonts w:ascii="Times New Roman" w:eastAsia="Times New Roman" w:hAnsi="Times New Roman" w:cs="Times New Roman"/>
                <w:b/>
                <w:bCs/>
                <w:color w:val="222222"/>
                <w:sz w:val="24"/>
                <w:szCs w:val="24"/>
                <w:lang w:eastAsia="uk-UA"/>
              </w:rPr>
              <w:t xml:space="preserve">ГДК (максимальна) </w:t>
            </w:r>
          </w:p>
          <w:p w14:paraId="607D4821" w14:textId="37F2042B"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b/>
                <w:bCs/>
                <w:color w:val="222222"/>
                <w:sz w:val="24"/>
                <w:szCs w:val="24"/>
                <w:lang w:eastAsia="uk-UA"/>
              </w:rPr>
              <w:t>разова, мг/м</w:t>
            </w:r>
            <w:r w:rsidRPr="002F2BB8">
              <w:rPr>
                <w:rFonts w:ascii="Times New Roman" w:eastAsia="Times New Roman" w:hAnsi="Times New Roman" w:cs="Times New Roman"/>
                <w:color w:val="222222"/>
                <w:sz w:val="24"/>
                <w:szCs w:val="24"/>
                <w:lang w:eastAsia="uk-UA"/>
              </w:rPr>
              <w:t>3</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1450164"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b/>
                <w:bCs/>
                <w:color w:val="222222"/>
                <w:sz w:val="24"/>
                <w:szCs w:val="24"/>
                <w:lang w:eastAsia="uk-UA"/>
              </w:rPr>
              <w:t>ГДК середньодобова, мг/</w:t>
            </w:r>
            <w:proofErr w:type="spellStart"/>
            <w:r w:rsidRPr="002F2BB8">
              <w:rPr>
                <w:rFonts w:ascii="Times New Roman" w:eastAsia="Times New Roman" w:hAnsi="Times New Roman" w:cs="Times New Roman"/>
                <w:b/>
                <w:bCs/>
                <w:color w:val="222222"/>
                <w:sz w:val="24"/>
                <w:szCs w:val="24"/>
                <w:lang w:eastAsia="uk-UA"/>
              </w:rPr>
              <w:t>м</w:t>
            </w:r>
            <w:r w:rsidRPr="002F2BB8">
              <w:rPr>
                <w:rFonts w:ascii="Times New Roman" w:eastAsia="Times New Roman" w:hAnsi="Times New Roman" w:cs="Times New Roman"/>
                <w:color w:val="222222"/>
                <w:sz w:val="24"/>
                <w:szCs w:val="24"/>
                <w:lang w:eastAsia="uk-UA"/>
              </w:rPr>
              <w:t>я</w:t>
            </w:r>
            <w:proofErr w:type="spellEnd"/>
          </w:p>
        </w:tc>
      </w:tr>
      <w:tr w:rsidR="005619A2" w:rsidRPr="002F2BB8" w14:paraId="2BA6AE56" w14:textId="77777777" w:rsidTr="002F2BB8">
        <w:trPr>
          <w:trHeight w:val="117"/>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3F0608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Нітробензол</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7B45371"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0,008</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BF1F091"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0,008</w:t>
            </w:r>
          </w:p>
        </w:tc>
      </w:tr>
      <w:tr w:rsidR="005619A2" w:rsidRPr="002F2BB8" w14:paraId="6512D53D" w14:textId="77777777" w:rsidTr="002F2BB8">
        <w:trPr>
          <w:trHeight w:val="239"/>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47AF3E8"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Оксид сірки</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BEBDCE0"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0,5</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2857629"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0,05</w:t>
            </w:r>
          </w:p>
        </w:tc>
      </w:tr>
      <w:tr w:rsidR="005619A2" w:rsidRPr="002F2BB8" w14:paraId="3A360749" w14:textId="77777777" w:rsidTr="002F2BB8">
        <w:trPr>
          <w:trHeight w:val="205"/>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E8B76E7"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Сірководень</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75D4B6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0,008</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1231700"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0,008</w:t>
            </w:r>
          </w:p>
        </w:tc>
      </w:tr>
      <w:tr w:rsidR="005619A2" w:rsidRPr="002F2BB8" w14:paraId="4E4DBC26" w14:textId="77777777" w:rsidTr="002F2BB8">
        <w:trPr>
          <w:trHeight w:val="185"/>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5C23C69"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Чадний газ</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79452A0"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3,0</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0328CBC"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1.0</w:t>
            </w:r>
          </w:p>
        </w:tc>
      </w:tr>
      <w:tr w:rsidR="005619A2" w:rsidRPr="002F2BB8" w14:paraId="613B7A31" w14:textId="77777777" w:rsidTr="002F2BB8">
        <w:trPr>
          <w:trHeight w:val="164"/>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737CBF5"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Аміак</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2983AC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0,2</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514277B"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0,004</w:t>
            </w:r>
          </w:p>
        </w:tc>
      </w:tr>
      <w:tr w:rsidR="005619A2" w:rsidRPr="002F2BB8" w14:paraId="7F0368EF" w14:textId="77777777" w:rsidTr="002F2BB8">
        <w:trPr>
          <w:trHeight w:val="145"/>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1CB81D7"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Оксиди азоту</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740FF5B"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3910F43"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0,04</w:t>
            </w:r>
          </w:p>
        </w:tc>
      </w:tr>
      <w:tr w:rsidR="005619A2" w:rsidRPr="002F2BB8" w14:paraId="080FC999" w14:textId="77777777" w:rsidTr="002F2BB8">
        <w:trPr>
          <w:trHeight w:val="2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0DD92BC"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Пил нетоксичний</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F52FE28"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0,5</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DECFF6C"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0,15</w:t>
            </w:r>
          </w:p>
        </w:tc>
      </w:tr>
      <w:tr w:rsidR="005619A2" w:rsidRPr="002F2BB8" w14:paraId="0E1336CD" w14:textId="77777777" w:rsidTr="002F2BB8">
        <w:trPr>
          <w:trHeight w:val="2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0B5B3B1"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Кіптява (сажа)</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5BB8796"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0,15</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64D49C0"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0,05</w:t>
            </w:r>
          </w:p>
        </w:tc>
      </w:tr>
      <w:tr w:rsidR="005619A2" w:rsidRPr="002F2BB8" w14:paraId="2952FE20" w14:textId="77777777" w:rsidTr="002F2BB8">
        <w:trPr>
          <w:trHeight w:val="2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22A0741"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Сірчана кислота</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165059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0,3</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B94DF9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0,1</w:t>
            </w:r>
          </w:p>
        </w:tc>
      </w:tr>
      <w:tr w:rsidR="005619A2" w:rsidRPr="002F2BB8" w14:paraId="2D646159" w14:textId="77777777" w:rsidTr="002F2BB8">
        <w:trPr>
          <w:trHeight w:val="51"/>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FEBC9AB"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proofErr w:type="spellStart"/>
            <w:r w:rsidRPr="002F2BB8">
              <w:rPr>
                <w:rFonts w:ascii="Times New Roman" w:eastAsia="Times New Roman" w:hAnsi="Times New Roman" w:cs="Times New Roman"/>
                <w:color w:val="222222"/>
                <w:sz w:val="24"/>
                <w:szCs w:val="24"/>
                <w:lang w:eastAsia="uk-UA"/>
              </w:rPr>
              <w:t>Фтороводень</w:t>
            </w:r>
            <w:proofErr w:type="spellEnd"/>
            <w:r w:rsidRPr="002F2BB8">
              <w:rPr>
                <w:rFonts w:ascii="Times New Roman" w:eastAsia="Times New Roman" w:hAnsi="Times New Roman" w:cs="Times New Roman"/>
                <w:color w:val="222222"/>
                <w:sz w:val="24"/>
                <w:szCs w:val="24"/>
                <w:lang w:eastAsia="uk-UA"/>
              </w:rPr>
              <w:t xml:space="preserve"> (пари)</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3A4A03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0,02</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DA3BBB2"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0,005</w:t>
            </w:r>
          </w:p>
        </w:tc>
      </w:tr>
      <w:tr w:rsidR="005619A2" w:rsidRPr="002F2BB8" w14:paraId="2C3CD5D5" w14:textId="77777777" w:rsidTr="002F2BB8">
        <w:trPr>
          <w:trHeight w:val="2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EF76A52"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Пари свинцю, ртуті</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4B6C791"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3130894"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0,0003</w:t>
            </w:r>
          </w:p>
        </w:tc>
      </w:tr>
      <w:tr w:rsidR="005619A2" w:rsidRPr="002F2BB8" w14:paraId="2339E24F" w14:textId="77777777" w:rsidTr="002F2BB8">
        <w:trPr>
          <w:trHeight w:val="2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4E40B78"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Хлороформ</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B98D230"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0C43BE1"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0,03</w:t>
            </w:r>
          </w:p>
        </w:tc>
      </w:tr>
      <w:tr w:rsidR="005619A2" w:rsidRPr="002F2BB8" w14:paraId="7F995252" w14:textId="77777777" w:rsidTr="002F2BB8">
        <w:trPr>
          <w:trHeight w:val="77"/>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EABB3AE"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Хлор</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C192940"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0,1</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C504CA7"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0,03</w:t>
            </w:r>
          </w:p>
        </w:tc>
      </w:tr>
      <w:tr w:rsidR="005619A2" w:rsidRPr="002F2BB8" w14:paraId="698807F9" w14:textId="77777777" w:rsidTr="002F2BB8">
        <w:trPr>
          <w:trHeight w:val="4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7F801B6"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Оцтова кислота</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0666893"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0,2</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3C6B7DA"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0,06</w:t>
            </w:r>
          </w:p>
        </w:tc>
      </w:tr>
      <w:tr w:rsidR="005619A2" w:rsidRPr="002F2BB8" w14:paraId="1C992250" w14:textId="77777777" w:rsidTr="002F2BB8">
        <w:trPr>
          <w:trHeight w:val="23"/>
          <w:jc w:val="center"/>
        </w:trPr>
        <w:tc>
          <w:tcPr>
            <w:tcW w:w="2235"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2A6DD3C"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Ацетон</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6821159"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0,35</w:t>
            </w:r>
          </w:p>
        </w:tc>
        <w:tc>
          <w:tcPr>
            <w:tcW w:w="2709"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6E07944" w14:textId="77777777" w:rsidR="005619A2" w:rsidRPr="002F2BB8" w:rsidRDefault="005619A2" w:rsidP="002F2BB8">
            <w:pPr>
              <w:spacing w:after="0" w:line="240" w:lineRule="auto"/>
              <w:ind w:left="0" w:firstLine="0"/>
              <w:jc w:val="left"/>
              <w:rPr>
                <w:rFonts w:ascii="Times New Roman" w:eastAsia="Times New Roman" w:hAnsi="Times New Roman" w:cs="Times New Roman"/>
                <w:color w:val="222222"/>
                <w:sz w:val="24"/>
                <w:szCs w:val="24"/>
                <w:lang w:eastAsia="uk-UA"/>
              </w:rPr>
            </w:pPr>
            <w:r w:rsidRPr="002F2BB8">
              <w:rPr>
                <w:rFonts w:ascii="Times New Roman" w:eastAsia="Times New Roman" w:hAnsi="Times New Roman" w:cs="Times New Roman"/>
                <w:color w:val="222222"/>
                <w:sz w:val="24"/>
                <w:szCs w:val="24"/>
                <w:lang w:eastAsia="uk-UA"/>
              </w:rPr>
              <w:t>0,35</w:t>
            </w:r>
          </w:p>
        </w:tc>
      </w:tr>
    </w:tbl>
    <w:p w14:paraId="25A6E4EB" w14:textId="3BA4D2B8" w:rsidR="005619A2" w:rsidRDefault="005619A2" w:rsidP="005619A2">
      <w:pPr>
        <w:spacing w:before="100" w:beforeAutospacing="1" w:after="100" w:afterAutospacing="1" w:line="240" w:lineRule="auto"/>
        <w:ind w:left="0" w:firstLine="0"/>
        <w:jc w:val="left"/>
        <w:rPr>
          <w:rFonts w:ascii="Times New Roman" w:eastAsia="Times New Roman" w:hAnsi="Times New Roman" w:cs="Times New Roman"/>
          <w:b/>
          <w:bCs/>
          <w:color w:val="222222"/>
          <w:sz w:val="24"/>
          <w:szCs w:val="24"/>
          <w:lang w:eastAsia="uk-UA"/>
        </w:rPr>
      </w:pPr>
    </w:p>
    <w:p w14:paraId="3D34A35A" w14:textId="77777777" w:rsidR="00DA18CE" w:rsidRDefault="00DA18CE" w:rsidP="005619A2">
      <w:pPr>
        <w:spacing w:before="100" w:beforeAutospacing="1" w:after="100" w:afterAutospacing="1" w:line="240" w:lineRule="auto"/>
        <w:ind w:left="0" w:firstLine="0"/>
        <w:jc w:val="left"/>
        <w:rPr>
          <w:rFonts w:ascii="Times New Roman" w:eastAsia="Times New Roman" w:hAnsi="Times New Roman" w:cs="Times New Roman"/>
          <w:b/>
          <w:bCs/>
          <w:color w:val="222222"/>
          <w:sz w:val="24"/>
          <w:szCs w:val="24"/>
          <w:lang w:eastAsia="uk-UA"/>
        </w:rPr>
      </w:pPr>
    </w:p>
    <w:p w14:paraId="51D07153" w14:textId="449866A7" w:rsidR="005619A2" w:rsidRDefault="005619A2"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r w:rsidRPr="005619A2">
        <w:rPr>
          <w:rFonts w:ascii="Times New Roman" w:eastAsia="Times New Roman" w:hAnsi="Times New Roman" w:cs="Times New Roman"/>
          <w:b/>
          <w:bCs/>
          <w:color w:val="222222"/>
          <w:sz w:val="24"/>
          <w:szCs w:val="24"/>
          <w:lang w:eastAsia="uk-UA"/>
        </w:rPr>
        <w:t>Табл. 6</w:t>
      </w:r>
      <w:r>
        <w:rPr>
          <w:rFonts w:ascii="Times New Roman" w:eastAsia="Times New Roman" w:hAnsi="Times New Roman" w:cs="Times New Roman"/>
          <w:b/>
          <w:bCs/>
          <w:color w:val="222222"/>
          <w:sz w:val="24"/>
          <w:szCs w:val="24"/>
          <w:lang w:eastAsia="uk-UA"/>
        </w:rPr>
        <w:t xml:space="preserve">б. </w:t>
      </w:r>
    </w:p>
    <w:p w14:paraId="7DF69D25" w14:textId="490B4E8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Гранично допустимі концентрації шкідливих речовин у питній воді</w:t>
      </w:r>
    </w:p>
    <w:tbl>
      <w:tblPr>
        <w:tblW w:w="0" w:type="auto"/>
        <w:tblCellMar>
          <w:top w:w="15" w:type="dxa"/>
          <w:left w:w="15" w:type="dxa"/>
          <w:bottom w:w="15" w:type="dxa"/>
          <w:right w:w="15" w:type="dxa"/>
        </w:tblCellMar>
        <w:tblLook w:val="04A0" w:firstRow="1" w:lastRow="0" w:firstColumn="1" w:lastColumn="0" w:noHBand="0" w:noVBand="1"/>
      </w:tblPr>
      <w:tblGrid>
        <w:gridCol w:w="3263"/>
        <w:gridCol w:w="3406"/>
        <w:gridCol w:w="3129"/>
      </w:tblGrid>
      <w:tr w:rsidR="005619A2" w:rsidRPr="005619A2" w14:paraId="19E7C129"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8F7994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Речовина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DC087A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ГДК (максимальна) разова, мг/л</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E21989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ГДК середньодобова, мг/м</w:t>
            </w:r>
            <w:r w:rsidRPr="005619A2">
              <w:rPr>
                <w:rFonts w:ascii="Georgia" w:eastAsia="Times New Roman" w:hAnsi="Georgia" w:cs="Times New Roman"/>
                <w:color w:val="222222"/>
                <w:sz w:val="23"/>
                <w:szCs w:val="23"/>
                <w:lang w:eastAsia="uk-UA"/>
              </w:rPr>
              <w:t>3</w:t>
            </w:r>
          </w:p>
        </w:tc>
      </w:tr>
      <w:tr w:rsidR="005619A2" w:rsidRPr="005619A2" w14:paraId="5DEAEDF9"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AE9EF60"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B911988"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88D405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3</w:t>
            </w:r>
          </w:p>
        </w:tc>
      </w:tr>
      <w:tr w:rsidR="005619A2" w:rsidRPr="005619A2" w14:paraId="5AD8BBA4"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8B860A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Кадмій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461599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5B6A4AF"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0673C7DF"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7A37C43"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Кобальт, манган</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5E2EF94"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E0DE76B"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1961DB81"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2C75AE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Бензол, бор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4F62B4D"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2E80058"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12D9AC17"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A2EABC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Діоксан</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B8189F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5 • 10-10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396FFA1"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609047F7"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3ABB7B6"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Діоксан</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DB3944A"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3,5 • 10-3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D4CA62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ГОСТ 4630-88</w:t>
            </w:r>
          </w:p>
        </w:tc>
      </w:tr>
      <w:tr w:rsidR="005619A2" w:rsidRPr="005619A2" w14:paraId="03566C6E"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A25C85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Нітрати</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68383E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45,0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E671325"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1B0276C8"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58A605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Нітрити</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89F0C80"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3,3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8AF5FFF"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686294F9"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8939286"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Срібло</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068FD8A"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6D36F53"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2F86A795"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8F9FBC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Ртуть</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93D140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0,0005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73536DD"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6FFFC3CC"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BD7DD2A"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Свинець</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34C6C8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5EC2979"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6F185779"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2076CD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Стронцій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1E70DC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7,0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8097D4B"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4415C0AA"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3E0A3C3"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Бензин, гас, цинк, кобальт, залізо</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BF72B6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4491E21"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r w:rsidR="005619A2" w:rsidRPr="005619A2" w14:paraId="157D5BFD" w14:textId="77777777" w:rsidTr="002F2BB8">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18D0A16"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Хром, нікель, мідь, молібден, вольфрам</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AC896AD"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C495CE4" w14:textId="77777777" w:rsidR="005619A2" w:rsidRPr="005619A2" w:rsidRDefault="005619A2" w:rsidP="005619A2">
            <w:pPr>
              <w:spacing w:after="0" w:line="240" w:lineRule="auto"/>
              <w:ind w:left="0" w:firstLine="0"/>
              <w:jc w:val="left"/>
              <w:rPr>
                <w:rFonts w:ascii="Georgia" w:eastAsia="Times New Roman" w:hAnsi="Georgia" w:cs="Times New Roman"/>
                <w:color w:val="222222"/>
                <w:sz w:val="23"/>
                <w:szCs w:val="23"/>
                <w:lang w:eastAsia="uk-UA"/>
              </w:rPr>
            </w:pPr>
          </w:p>
        </w:tc>
      </w:tr>
    </w:tbl>
    <w:p w14:paraId="63B1777C" w14:textId="77777777" w:rsidR="00DA18CE" w:rsidRDefault="00DA18CE"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p>
    <w:p w14:paraId="3524CF5E" w14:textId="77777777" w:rsidR="00DA18CE" w:rsidRDefault="00DA18CE"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p>
    <w:p w14:paraId="4C68677C" w14:textId="77777777" w:rsidR="00DA18CE" w:rsidRDefault="00DA18CE"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p>
    <w:p w14:paraId="0C8CB8A6" w14:textId="77777777" w:rsidR="00DA18CE" w:rsidRDefault="00DA18CE"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p>
    <w:p w14:paraId="0FD2A208" w14:textId="77777777" w:rsidR="00DA18CE" w:rsidRDefault="00DA18CE"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p>
    <w:p w14:paraId="66EA02D3" w14:textId="0D945D79" w:rsidR="005619A2" w:rsidRDefault="005619A2" w:rsidP="005619A2">
      <w:pPr>
        <w:spacing w:before="100" w:beforeAutospacing="1" w:after="100" w:afterAutospacing="1" w:line="240" w:lineRule="auto"/>
        <w:ind w:left="0" w:firstLine="0"/>
        <w:jc w:val="right"/>
        <w:rPr>
          <w:rFonts w:ascii="Times New Roman" w:eastAsia="Times New Roman" w:hAnsi="Times New Roman" w:cs="Times New Roman"/>
          <w:b/>
          <w:bCs/>
          <w:color w:val="222222"/>
          <w:sz w:val="24"/>
          <w:szCs w:val="24"/>
          <w:lang w:eastAsia="uk-UA"/>
        </w:rPr>
      </w:pPr>
      <w:r w:rsidRPr="005619A2">
        <w:rPr>
          <w:rFonts w:ascii="Times New Roman" w:eastAsia="Times New Roman" w:hAnsi="Times New Roman" w:cs="Times New Roman"/>
          <w:b/>
          <w:bCs/>
          <w:color w:val="222222"/>
          <w:sz w:val="24"/>
          <w:szCs w:val="24"/>
          <w:lang w:eastAsia="uk-UA"/>
        </w:rPr>
        <w:t>Табл. 6</w:t>
      </w:r>
      <w:r>
        <w:rPr>
          <w:rFonts w:ascii="Times New Roman" w:eastAsia="Times New Roman" w:hAnsi="Times New Roman" w:cs="Times New Roman"/>
          <w:b/>
          <w:bCs/>
          <w:color w:val="222222"/>
          <w:sz w:val="24"/>
          <w:szCs w:val="24"/>
          <w:lang w:eastAsia="uk-UA"/>
        </w:rPr>
        <w:t xml:space="preserve">в. </w:t>
      </w:r>
    </w:p>
    <w:p w14:paraId="542B1850" w14:textId="61B13924"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 xml:space="preserve"> Гранично допустимі концентрації шкідливих речовин у ґрунтах </w:t>
      </w:r>
      <w:r w:rsidRPr="005619A2">
        <w:rPr>
          <w:rFonts w:ascii="Georgia" w:eastAsia="Times New Roman" w:hAnsi="Georgia" w:cs="Times New Roman"/>
          <w:color w:val="222222"/>
          <w:sz w:val="23"/>
          <w:szCs w:val="23"/>
          <w:lang w:eastAsia="uk-UA"/>
        </w:rPr>
        <w:t>(ГОСТ 3034-84, 3210-85, 42-128-4433-87)</w:t>
      </w:r>
    </w:p>
    <w:tbl>
      <w:tblPr>
        <w:tblW w:w="0" w:type="auto"/>
        <w:jc w:val="center"/>
        <w:tblCellMar>
          <w:top w:w="15" w:type="dxa"/>
          <w:left w:w="15" w:type="dxa"/>
          <w:bottom w:w="15" w:type="dxa"/>
          <w:right w:w="15" w:type="dxa"/>
        </w:tblCellMar>
        <w:tblLook w:val="04A0" w:firstRow="1" w:lastRow="0" w:firstColumn="1" w:lastColumn="0" w:noHBand="0" w:noVBand="1"/>
      </w:tblPr>
      <w:tblGrid>
        <w:gridCol w:w="2114"/>
        <w:gridCol w:w="1472"/>
        <w:gridCol w:w="3312"/>
        <w:gridCol w:w="1623"/>
      </w:tblGrid>
      <w:tr w:rsidR="005619A2" w:rsidRPr="005619A2" w14:paraId="1E9E8166"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4508EF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Речовина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189E57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ДК, мг/кг</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234B523"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Речовина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B15CE7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b/>
                <w:bCs/>
                <w:color w:val="222222"/>
                <w:sz w:val="23"/>
                <w:szCs w:val="23"/>
                <w:lang w:eastAsia="uk-UA"/>
              </w:rPr>
              <w:t>ГДК, мг/кг</w:t>
            </w:r>
          </w:p>
        </w:tc>
      </w:tr>
      <w:tr w:rsidR="005619A2" w:rsidRPr="005619A2" w14:paraId="48827020"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1D6FB8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proofErr w:type="spellStart"/>
            <w:r w:rsidRPr="005619A2">
              <w:rPr>
                <w:rFonts w:ascii="Georgia" w:eastAsia="Times New Roman" w:hAnsi="Georgia" w:cs="Times New Roman"/>
                <w:color w:val="222222"/>
                <w:sz w:val="23"/>
                <w:szCs w:val="23"/>
                <w:lang w:eastAsia="uk-UA"/>
              </w:rPr>
              <w:t>Бензпірен</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F7D0D5D"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B768B0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 xml:space="preserve">Бромофос, </w:t>
            </w:r>
            <w:proofErr w:type="spellStart"/>
            <w:r w:rsidRPr="005619A2">
              <w:rPr>
                <w:rFonts w:ascii="Georgia" w:eastAsia="Times New Roman" w:hAnsi="Georgia" w:cs="Times New Roman"/>
                <w:color w:val="222222"/>
                <w:sz w:val="23"/>
                <w:szCs w:val="23"/>
                <w:lang w:eastAsia="uk-UA"/>
              </w:rPr>
              <w:t>метилспірал</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DBFF762"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0,4</w:t>
            </w:r>
          </w:p>
        </w:tc>
      </w:tr>
      <w:tr w:rsidR="005619A2" w:rsidRPr="005619A2" w14:paraId="4C2A5ACF"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F14497A"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Свинець</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8539C98"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20,0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AAB53CE"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 xml:space="preserve">Сірководень, </w:t>
            </w:r>
            <w:proofErr w:type="spellStart"/>
            <w:r w:rsidRPr="005619A2">
              <w:rPr>
                <w:rFonts w:ascii="Georgia" w:eastAsia="Times New Roman" w:hAnsi="Georgia" w:cs="Times New Roman"/>
                <w:color w:val="222222"/>
                <w:sz w:val="23"/>
                <w:szCs w:val="23"/>
                <w:lang w:eastAsia="uk-UA"/>
              </w:rPr>
              <w:t>поліхлорпілен</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9BABE7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0,5</w:t>
            </w:r>
          </w:p>
        </w:tc>
      </w:tr>
      <w:tr w:rsidR="005619A2" w:rsidRPr="005619A2" w14:paraId="68AD8C88"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FEAA72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Хром</w:t>
            </w:r>
          </w:p>
          <w:p w14:paraId="381AF828"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шестивалентний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DAED578"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0,05</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7404C9D"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Фтор</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8C7EBC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10,0</w:t>
            </w:r>
          </w:p>
        </w:tc>
      </w:tr>
      <w:tr w:rsidR="005619A2" w:rsidRPr="005619A2" w14:paraId="76B596E7"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4F529AD"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Ртуть</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C4CBDB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2,1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7181172"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Хлорофос</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161F9B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0,5</w:t>
            </w:r>
          </w:p>
        </w:tc>
      </w:tr>
      <w:tr w:rsidR="005619A2" w:rsidRPr="005619A2" w14:paraId="6AC39363"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F6B095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Бензол, толуол</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851236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0,3</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BC7B1A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Карбофос</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6F75D4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2,0</w:t>
            </w:r>
          </w:p>
        </w:tc>
      </w:tr>
      <w:tr w:rsidR="005619A2" w:rsidRPr="005619A2" w14:paraId="55C0B023"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BFA282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Нітрати</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6E49080"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130,0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988816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Хлорамін</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4D90C7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2,0</w:t>
            </w:r>
          </w:p>
        </w:tc>
      </w:tr>
      <w:tr w:rsidR="005619A2" w:rsidRPr="005619A2" w14:paraId="68852F8E"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C32064E"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Мідь</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628C524"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3,0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51FB1A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Метафос</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BEEF04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0,1</w:t>
            </w:r>
          </w:p>
        </w:tc>
      </w:tr>
      <w:tr w:rsidR="005619A2" w:rsidRPr="005619A2" w14:paraId="1A78E741"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87E514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Нікель</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100B97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4,0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3D86F5D"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Гексахлоран</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13507CB"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1,0</w:t>
            </w:r>
          </w:p>
        </w:tc>
      </w:tr>
      <w:tr w:rsidR="005619A2" w:rsidRPr="005619A2" w14:paraId="047DB2C2"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B4C651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Цинк</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CCEA082"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23,0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DF078D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 xml:space="preserve">Бромофос, </w:t>
            </w:r>
            <w:proofErr w:type="spellStart"/>
            <w:r w:rsidRPr="005619A2">
              <w:rPr>
                <w:rFonts w:ascii="Georgia" w:eastAsia="Times New Roman" w:hAnsi="Georgia" w:cs="Times New Roman"/>
                <w:color w:val="222222"/>
                <w:sz w:val="23"/>
                <w:szCs w:val="23"/>
                <w:lang w:eastAsia="uk-UA"/>
              </w:rPr>
              <w:t>метилстирал</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5D57986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0,4</w:t>
            </w:r>
          </w:p>
        </w:tc>
      </w:tr>
      <w:tr w:rsidR="005619A2" w:rsidRPr="005619A2" w14:paraId="1D59CCF5"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53F7712"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Манган</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EC7C907"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2,0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177E310"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proofErr w:type="spellStart"/>
            <w:r w:rsidRPr="005619A2">
              <w:rPr>
                <w:rFonts w:ascii="Georgia" w:eastAsia="Times New Roman" w:hAnsi="Georgia" w:cs="Times New Roman"/>
                <w:color w:val="222222"/>
                <w:sz w:val="23"/>
                <w:szCs w:val="23"/>
                <w:lang w:eastAsia="uk-UA"/>
              </w:rPr>
              <w:t>Гетерофос</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F4ECEA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0,005</w:t>
            </w:r>
          </w:p>
        </w:tc>
      </w:tr>
      <w:tr w:rsidR="005619A2" w:rsidRPr="005619A2" w14:paraId="319DBFFB"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9189E03"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Ванадій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07285B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150,0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481D41E"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proofErr w:type="spellStart"/>
            <w:r w:rsidRPr="005619A2">
              <w:rPr>
                <w:rFonts w:ascii="Georgia" w:eastAsia="Times New Roman" w:hAnsi="Georgia" w:cs="Times New Roman"/>
                <w:color w:val="222222"/>
                <w:sz w:val="23"/>
                <w:szCs w:val="23"/>
                <w:lang w:eastAsia="uk-UA"/>
              </w:rPr>
              <w:t>Атразин</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3B353A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0,01</w:t>
            </w:r>
          </w:p>
        </w:tc>
      </w:tr>
      <w:tr w:rsidR="005619A2" w:rsidRPr="005619A2" w14:paraId="0112D418"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0BDAD980"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Кобальт</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5D6CAC1"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5,0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C2D445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Сірка</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FA3FC4C"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160,0</w:t>
            </w:r>
          </w:p>
        </w:tc>
      </w:tr>
      <w:tr w:rsidR="005619A2" w:rsidRPr="005619A2" w14:paraId="5E4A25D3" w14:textId="77777777" w:rsidTr="002F2BB8">
        <w:trPr>
          <w:jc w:val="center"/>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A5F4029"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Кадмій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32D3B83"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1,0</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950F4FF"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Кадмій</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71D39D65" w14:textId="77777777" w:rsidR="005619A2" w:rsidRPr="005619A2" w:rsidRDefault="005619A2" w:rsidP="005619A2">
            <w:pPr>
              <w:spacing w:before="100" w:beforeAutospacing="1" w:after="100" w:afterAutospacing="1" w:line="240" w:lineRule="auto"/>
              <w:ind w:left="0" w:firstLine="0"/>
              <w:jc w:val="left"/>
              <w:rPr>
                <w:rFonts w:ascii="Georgia" w:eastAsia="Times New Roman" w:hAnsi="Georgia" w:cs="Times New Roman"/>
                <w:color w:val="222222"/>
                <w:sz w:val="23"/>
                <w:szCs w:val="23"/>
                <w:lang w:eastAsia="uk-UA"/>
              </w:rPr>
            </w:pPr>
            <w:r w:rsidRPr="005619A2">
              <w:rPr>
                <w:rFonts w:ascii="Georgia" w:eastAsia="Times New Roman" w:hAnsi="Georgia" w:cs="Times New Roman"/>
                <w:color w:val="222222"/>
                <w:sz w:val="23"/>
                <w:szCs w:val="23"/>
                <w:lang w:eastAsia="uk-UA"/>
              </w:rPr>
              <w:t>1,0</w:t>
            </w:r>
          </w:p>
        </w:tc>
      </w:tr>
    </w:tbl>
    <w:p w14:paraId="0FD1D93B" w14:textId="2C3ED911" w:rsidR="005619A2" w:rsidRDefault="005619A2" w:rsidP="00957D16">
      <w:pPr>
        <w:ind w:left="0"/>
        <w:rPr>
          <w:rFonts w:ascii="Times New Roman" w:hAnsi="Times New Roman" w:cs="Times New Roman"/>
          <w:sz w:val="28"/>
          <w:szCs w:val="28"/>
          <w:lang w:val="ru-RU"/>
        </w:rPr>
      </w:pPr>
    </w:p>
    <w:p w14:paraId="4B9E7CBE" w14:textId="634041E4" w:rsidR="00203F1D" w:rsidRDefault="009742B0"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 xml:space="preserve">Поступово, </w:t>
      </w:r>
      <w:proofErr w:type="spellStart"/>
      <w:r>
        <w:rPr>
          <w:rFonts w:ascii="Times New Roman" w:hAnsi="Times New Roman" w:cs="Times New Roman"/>
          <w:sz w:val="28"/>
          <w:szCs w:val="28"/>
        </w:rPr>
        <w:t>інтегруюючись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європецський</w:t>
      </w:r>
      <w:proofErr w:type="spellEnd"/>
      <w:r>
        <w:rPr>
          <w:rFonts w:ascii="Times New Roman" w:hAnsi="Times New Roman" w:cs="Times New Roman"/>
          <w:sz w:val="28"/>
          <w:szCs w:val="28"/>
        </w:rPr>
        <w:t xml:space="preserve"> простір, оцінку стану складових довкілля будемо здійснювати за інтегрованими показниками. Наприклад, екологічний стан вод басейнів річок уже </w:t>
      </w:r>
      <w:proofErr w:type="spellStart"/>
      <w:r>
        <w:rPr>
          <w:rFonts w:ascii="Times New Roman" w:hAnsi="Times New Roman" w:cs="Times New Roman"/>
          <w:sz w:val="28"/>
          <w:szCs w:val="28"/>
        </w:rPr>
        <w:t>оцінюмо</w:t>
      </w:r>
      <w:proofErr w:type="spellEnd"/>
      <w:r>
        <w:rPr>
          <w:rFonts w:ascii="Times New Roman" w:hAnsi="Times New Roman" w:cs="Times New Roman"/>
          <w:sz w:val="28"/>
          <w:szCs w:val="28"/>
        </w:rPr>
        <w:t xml:space="preserve"> за класами: відмінний, добрий, задовільний, поганий, дуже поганий.</w:t>
      </w:r>
      <w:r w:rsidR="00203F1D">
        <w:rPr>
          <w:rFonts w:ascii="Times New Roman" w:hAnsi="Times New Roman" w:cs="Times New Roman"/>
          <w:sz w:val="28"/>
          <w:szCs w:val="28"/>
          <w:lang w:val="ru-RU"/>
        </w:rPr>
        <w:t xml:space="preserve">                             </w:t>
      </w:r>
    </w:p>
    <w:p w14:paraId="1A246BFA" w14:textId="77777777" w:rsidR="00203F1D" w:rsidRDefault="00203F1D" w:rsidP="00957D16">
      <w:pPr>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24F1F54" w14:textId="0ABCFA50" w:rsidR="00677A4F" w:rsidRDefault="005832C4" w:rsidP="00622245">
      <w:pPr>
        <w:spacing w:line="240" w:lineRule="auto"/>
        <w:ind w:left="0"/>
        <w:jc w:val="center"/>
        <w:rPr>
          <w:rFonts w:ascii="Times New Roman" w:hAnsi="Times New Roman" w:cs="Times New Roman"/>
          <w:b/>
          <w:sz w:val="28"/>
          <w:szCs w:val="28"/>
          <w:lang w:val="ru-RU"/>
        </w:rPr>
      </w:pPr>
      <w:r>
        <w:rPr>
          <w:rFonts w:ascii="Times New Roman" w:hAnsi="Times New Roman" w:cs="Times New Roman"/>
          <w:b/>
          <w:sz w:val="28"/>
          <w:szCs w:val="28"/>
          <w:lang w:val="ru-RU"/>
        </w:rPr>
        <w:t>1</w:t>
      </w:r>
      <w:r w:rsidR="00502FAD">
        <w:rPr>
          <w:rFonts w:ascii="Times New Roman" w:hAnsi="Times New Roman" w:cs="Times New Roman"/>
          <w:b/>
          <w:sz w:val="28"/>
          <w:szCs w:val="28"/>
          <w:lang w:val="ru-RU"/>
        </w:rPr>
        <w:t>5</w:t>
      </w:r>
      <w:r w:rsidR="00F17CEC">
        <w:rPr>
          <w:rFonts w:ascii="Times New Roman" w:hAnsi="Times New Roman" w:cs="Times New Roman"/>
          <w:b/>
          <w:sz w:val="28"/>
          <w:szCs w:val="28"/>
          <w:lang w:val="ru-RU"/>
        </w:rPr>
        <w:t xml:space="preserve">. </w:t>
      </w:r>
      <w:proofErr w:type="spellStart"/>
      <w:r w:rsidR="00677A4F" w:rsidRPr="00B0051A">
        <w:rPr>
          <w:rFonts w:ascii="Times New Roman" w:hAnsi="Times New Roman" w:cs="Times New Roman"/>
          <w:b/>
          <w:sz w:val="28"/>
          <w:szCs w:val="28"/>
          <w:lang w:val="ru-RU"/>
        </w:rPr>
        <w:t>Громадське</w:t>
      </w:r>
      <w:proofErr w:type="spellEnd"/>
      <w:r w:rsidR="00677A4F" w:rsidRPr="00B0051A">
        <w:rPr>
          <w:rFonts w:ascii="Times New Roman" w:hAnsi="Times New Roman" w:cs="Times New Roman"/>
          <w:b/>
          <w:sz w:val="28"/>
          <w:szCs w:val="28"/>
          <w:lang w:val="ru-RU"/>
        </w:rPr>
        <w:t xml:space="preserve"> </w:t>
      </w:r>
      <w:proofErr w:type="spellStart"/>
      <w:r w:rsidR="00677A4F" w:rsidRPr="00B0051A">
        <w:rPr>
          <w:rFonts w:ascii="Times New Roman" w:hAnsi="Times New Roman" w:cs="Times New Roman"/>
          <w:b/>
          <w:sz w:val="28"/>
          <w:szCs w:val="28"/>
          <w:lang w:val="ru-RU"/>
        </w:rPr>
        <w:t>управління</w:t>
      </w:r>
      <w:proofErr w:type="spellEnd"/>
      <w:r w:rsidR="00677A4F" w:rsidRPr="00B0051A">
        <w:rPr>
          <w:rFonts w:ascii="Times New Roman" w:hAnsi="Times New Roman" w:cs="Times New Roman"/>
          <w:b/>
          <w:sz w:val="28"/>
          <w:szCs w:val="28"/>
          <w:lang w:val="ru-RU"/>
        </w:rPr>
        <w:t xml:space="preserve"> в </w:t>
      </w:r>
      <w:proofErr w:type="spellStart"/>
      <w:r w:rsidR="00677A4F" w:rsidRPr="00B0051A">
        <w:rPr>
          <w:rFonts w:ascii="Times New Roman" w:hAnsi="Times New Roman" w:cs="Times New Roman"/>
          <w:b/>
          <w:sz w:val="28"/>
          <w:szCs w:val="28"/>
          <w:lang w:val="ru-RU"/>
        </w:rPr>
        <w:t>галузі</w:t>
      </w:r>
      <w:proofErr w:type="spellEnd"/>
      <w:r w:rsidR="00677A4F" w:rsidRPr="00B0051A">
        <w:rPr>
          <w:rFonts w:ascii="Times New Roman" w:hAnsi="Times New Roman" w:cs="Times New Roman"/>
          <w:b/>
          <w:sz w:val="28"/>
          <w:szCs w:val="28"/>
          <w:lang w:val="ru-RU"/>
        </w:rPr>
        <w:t xml:space="preserve"> </w:t>
      </w:r>
      <w:proofErr w:type="spellStart"/>
      <w:r w:rsidR="00677A4F" w:rsidRPr="00B0051A">
        <w:rPr>
          <w:rFonts w:ascii="Times New Roman" w:hAnsi="Times New Roman" w:cs="Times New Roman"/>
          <w:b/>
          <w:sz w:val="28"/>
          <w:szCs w:val="28"/>
          <w:lang w:val="ru-RU"/>
        </w:rPr>
        <w:t>охорони</w:t>
      </w:r>
      <w:proofErr w:type="spellEnd"/>
    </w:p>
    <w:p w14:paraId="10519168" w14:textId="332CAAA9" w:rsidR="00677A4F" w:rsidRPr="00677A4F" w:rsidRDefault="005619A2" w:rsidP="00955A5B">
      <w:pPr>
        <w:spacing w:line="240" w:lineRule="auto"/>
        <w:ind w:left="0"/>
        <w:jc w:val="center"/>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17CEC" w:rsidRPr="00B0051A">
        <w:rPr>
          <w:rFonts w:ascii="Times New Roman" w:hAnsi="Times New Roman" w:cs="Times New Roman"/>
          <w:b/>
          <w:sz w:val="28"/>
          <w:szCs w:val="28"/>
          <w:lang w:val="ru-RU"/>
        </w:rPr>
        <w:t>навколишнього</w:t>
      </w:r>
      <w:proofErr w:type="spellEnd"/>
      <w:r w:rsidR="00F17CEC" w:rsidRPr="00B0051A">
        <w:rPr>
          <w:rFonts w:ascii="Times New Roman" w:hAnsi="Times New Roman" w:cs="Times New Roman"/>
          <w:b/>
          <w:sz w:val="28"/>
          <w:szCs w:val="28"/>
          <w:lang w:val="ru-RU"/>
        </w:rPr>
        <w:t xml:space="preserve"> природного </w:t>
      </w:r>
      <w:proofErr w:type="spellStart"/>
      <w:r w:rsidR="00F17CEC" w:rsidRPr="00B0051A">
        <w:rPr>
          <w:rFonts w:ascii="Times New Roman" w:hAnsi="Times New Roman" w:cs="Times New Roman"/>
          <w:b/>
          <w:sz w:val="28"/>
          <w:szCs w:val="28"/>
          <w:lang w:val="ru-RU"/>
        </w:rPr>
        <w:t>середовища</w:t>
      </w:r>
      <w:proofErr w:type="spellEnd"/>
    </w:p>
    <w:p w14:paraId="2443FCB4" w14:textId="1716A8C5" w:rsidR="009C751D" w:rsidRDefault="00677A4F" w:rsidP="00957D16">
      <w:pPr>
        <w:ind w:left="-142"/>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w:t>
      </w:r>
      <w:r w:rsidR="00972312">
        <w:rPr>
          <w:rFonts w:ascii="Times New Roman" w:hAnsi="Times New Roman" w:cs="Times New Roman"/>
          <w:sz w:val="28"/>
          <w:szCs w:val="28"/>
          <w:lang w:val="ru-RU"/>
        </w:rPr>
        <w:t xml:space="preserve">      </w:t>
      </w:r>
      <w:r w:rsidR="00622245">
        <w:rPr>
          <w:rFonts w:ascii="Times New Roman" w:hAnsi="Times New Roman" w:cs="Times New Roman"/>
          <w:sz w:val="28"/>
          <w:szCs w:val="28"/>
          <w:lang w:val="ru-RU"/>
        </w:rPr>
        <w:t xml:space="preserve">    </w:t>
      </w:r>
      <w:r w:rsidR="00972312">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Е</w:t>
      </w:r>
      <w:r w:rsidRPr="00677A4F">
        <w:rPr>
          <w:rFonts w:ascii="Times New Roman" w:hAnsi="Times New Roman" w:cs="Times New Roman"/>
          <w:sz w:val="28"/>
          <w:szCs w:val="28"/>
          <w:lang w:val="ru-RU"/>
        </w:rPr>
        <w:t>кологічн</w:t>
      </w:r>
      <w:r w:rsidR="00ED5721">
        <w:rPr>
          <w:rFonts w:ascii="Times New Roman" w:hAnsi="Times New Roman" w:cs="Times New Roman"/>
          <w:sz w:val="28"/>
          <w:szCs w:val="28"/>
          <w:lang w:val="ru-RU"/>
        </w:rPr>
        <w:t>е</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законодав</w:t>
      </w:r>
      <w:r w:rsidR="00ED5721">
        <w:rPr>
          <w:rFonts w:ascii="Times New Roman" w:hAnsi="Times New Roman" w:cs="Times New Roman"/>
          <w:sz w:val="28"/>
          <w:szCs w:val="28"/>
          <w:lang w:val="ru-RU"/>
        </w:rPr>
        <w:t>ство</w:t>
      </w:r>
      <w:proofErr w:type="spellEnd"/>
      <w:r w:rsidR="00ED5721">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України</w:t>
      </w:r>
      <w:proofErr w:type="spellEnd"/>
      <w:r w:rsidR="00ED5721">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містить</w:t>
      </w:r>
      <w:proofErr w:type="spellEnd"/>
      <w:r w:rsidR="00ED5721">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норми</w:t>
      </w:r>
      <w:proofErr w:type="spellEnd"/>
      <w:r w:rsidR="00ED5721">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що</w:t>
      </w:r>
      <w:proofErr w:type="spellEnd"/>
      <w:r w:rsidR="00ED5721">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визначають</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громадське</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управління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природокористуванням</w:t>
      </w:r>
      <w:proofErr w:type="spellEnd"/>
      <w:r w:rsidRPr="00677A4F">
        <w:rPr>
          <w:rFonts w:ascii="Times New Roman" w:hAnsi="Times New Roman" w:cs="Times New Roman"/>
          <w:sz w:val="28"/>
          <w:szCs w:val="28"/>
          <w:lang w:val="ru-RU"/>
        </w:rPr>
        <w:t xml:space="preserve"> і </w:t>
      </w:r>
      <w:proofErr w:type="spellStart"/>
      <w:r w:rsidRPr="00677A4F">
        <w:rPr>
          <w:rFonts w:ascii="Times New Roman" w:hAnsi="Times New Roman" w:cs="Times New Roman"/>
          <w:sz w:val="28"/>
          <w:szCs w:val="28"/>
          <w:lang w:val="ru-RU"/>
        </w:rPr>
        <w:t>охороною</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навколишнього</w:t>
      </w:r>
      <w:proofErr w:type="spellEnd"/>
      <w:r w:rsidRPr="00677A4F">
        <w:rPr>
          <w:rFonts w:ascii="Times New Roman" w:hAnsi="Times New Roman" w:cs="Times New Roman"/>
          <w:sz w:val="28"/>
          <w:szCs w:val="28"/>
          <w:lang w:val="ru-RU"/>
        </w:rPr>
        <w:t xml:space="preserve"> природного </w:t>
      </w:r>
      <w:proofErr w:type="spellStart"/>
      <w:r w:rsidRPr="00677A4F">
        <w:rPr>
          <w:rFonts w:ascii="Times New Roman" w:hAnsi="Times New Roman" w:cs="Times New Roman"/>
          <w:sz w:val="28"/>
          <w:szCs w:val="28"/>
          <w:lang w:val="ru-RU"/>
        </w:rPr>
        <w:t>середовища</w:t>
      </w:r>
      <w:proofErr w:type="spellEnd"/>
      <w:r w:rsidR="00ED5721">
        <w:rPr>
          <w:rFonts w:ascii="Times New Roman" w:hAnsi="Times New Roman" w:cs="Times New Roman"/>
          <w:sz w:val="28"/>
          <w:szCs w:val="28"/>
          <w:lang w:val="ru-RU"/>
        </w:rPr>
        <w:t>. Во</w:t>
      </w:r>
      <w:r w:rsidRPr="00677A4F">
        <w:rPr>
          <w:rFonts w:ascii="Times New Roman" w:hAnsi="Times New Roman" w:cs="Times New Roman"/>
          <w:sz w:val="28"/>
          <w:szCs w:val="28"/>
          <w:lang w:val="ru-RU"/>
        </w:rPr>
        <w:t>н</w:t>
      </w:r>
      <w:r w:rsidR="00ED5721">
        <w:rPr>
          <w:rFonts w:ascii="Times New Roman" w:hAnsi="Times New Roman" w:cs="Times New Roman"/>
          <w:sz w:val="28"/>
          <w:szCs w:val="28"/>
          <w:lang w:val="ru-RU"/>
        </w:rPr>
        <w:t xml:space="preserve">и </w:t>
      </w:r>
      <w:proofErr w:type="spellStart"/>
      <w:r w:rsidR="00ED5721">
        <w:rPr>
          <w:rFonts w:ascii="Times New Roman" w:hAnsi="Times New Roman" w:cs="Times New Roman"/>
          <w:sz w:val="28"/>
          <w:szCs w:val="28"/>
          <w:lang w:val="ru-RU"/>
        </w:rPr>
        <w:t>базуються</w:t>
      </w:r>
      <w:proofErr w:type="spellEnd"/>
      <w:r w:rsidRPr="00677A4F">
        <w:rPr>
          <w:rFonts w:ascii="Times New Roman" w:hAnsi="Times New Roman" w:cs="Times New Roman"/>
          <w:sz w:val="28"/>
          <w:szCs w:val="28"/>
          <w:lang w:val="ru-RU"/>
        </w:rPr>
        <w:t xml:space="preserve"> на </w:t>
      </w:r>
      <w:proofErr w:type="spellStart"/>
      <w:r w:rsidRPr="00677A4F">
        <w:rPr>
          <w:rFonts w:ascii="Times New Roman" w:hAnsi="Times New Roman" w:cs="Times New Roman"/>
          <w:sz w:val="28"/>
          <w:szCs w:val="28"/>
          <w:lang w:val="ru-RU"/>
        </w:rPr>
        <w:t>конституційних</w:t>
      </w:r>
      <w:proofErr w:type="spellEnd"/>
      <w:r w:rsidRPr="00677A4F">
        <w:rPr>
          <w:rFonts w:ascii="Times New Roman" w:hAnsi="Times New Roman" w:cs="Times New Roman"/>
          <w:sz w:val="28"/>
          <w:szCs w:val="28"/>
          <w:lang w:val="ru-RU"/>
        </w:rPr>
        <w:t xml:space="preserve"> нормах</w:t>
      </w:r>
      <w:r w:rsidR="00ED5721">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Адже</w:t>
      </w:r>
      <w:proofErr w:type="spellEnd"/>
      <w:r w:rsidR="00ED5721">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природні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багатства</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України</w:t>
      </w:r>
      <w:proofErr w:type="spellEnd"/>
      <w:r w:rsidRPr="00677A4F">
        <w:rPr>
          <w:rFonts w:ascii="Times New Roman" w:hAnsi="Times New Roman" w:cs="Times New Roman"/>
          <w:sz w:val="28"/>
          <w:szCs w:val="28"/>
          <w:lang w:val="ru-RU"/>
        </w:rPr>
        <w:t xml:space="preserve"> є </w:t>
      </w:r>
      <w:proofErr w:type="spellStart"/>
      <w:r w:rsidRPr="00677A4F">
        <w:rPr>
          <w:rFonts w:ascii="Times New Roman" w:hAnsi="Times New Roman" w:cs="Times New Roman"/>
          <w:sz w:val="28"/>
          <w:szCs w:val="28"/>
          <w:lang w:val="ru-RU"/>
        </w:rPr>
        <w:t>об'єктами</w:t>
      </w:r>
      <w:proofErr w:type="spellEnd"/>
      <w:r w:rsidRPr="00677A4F">
        <w:rPr>
          <w:rFonts w:ascii="Times New Roman" w:hAnsi="Times New Roman" w:cs="Times New Roman"/>
          <w:sz w:val="28"/>
          <w:szCs w:val="28"/>
          <w:lang w:val="ru-RU"/>
        </w:rPr>
        <w:t xml:space="preserve"> права </w:t>
      </w:r>
      <w:proofErr w:type="spellStart"/>
      <w:r w:rsidRPr="00677A4F">
        <w:rPr>
          <w:rFonts w:ascii="Times New Roman" w:hAnsi="Times New Roman" w:cs="Times New Roman"/>
          <w:sz w:val="28"/>
          <w:szCs w:val="28"/>
          <w:lang w:val="ru-RU"/>
        </w:rPr>
        <w:t>власності</w:t>
      </w:r>
      <w:proofErr w:type="spellEnd"/>
      <w:r w:rsidRPr="00677A4F">
        <w:rPr>
          <w:rFonts w:ascii="Times New Roman" w:hAnsi="Times New Roman" w:cs="Times New Roman"/>
          <w:sz w:val="28"/>
          <w:szCs w:val="28"/>
          <w:lang w:val="ru-RU"/>
        </w:rPr>
        <w:t xml:space="preserve"> народу, а </w:t>
      </w:r>
      <w:proofErr w:type="spellStart"/>
      <w:r w:rsidRPr="00677A4F">
        <w:rPr>
          <w:rFonts w:ascii="Times New Roman" w:hAnsi="Times New Roman" w:cs="Times New Roman"/>
          <w:sz w:val="28"/>
          <w:szCs w:val="28"/>
          <w:lang w:val="ru-RU"/>
        </w:rPr>
        <w:t>кожний</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громадянин</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має</w:t>
      </w:r>
      <w:proofErr w:type="spellEnd"/>
      <w:r w:rsidRPr="00677A4F">
        <w:rPr>
          <w:rFonts w:ascii="Times New Roman" w:hAnsi="Times New Roman" w:cs="Times New Roman"/>
          <w:sz w:val="28"/>
          <w:szCs w:val="28"/>
          <w:lang w:val="ru-RU"/>
        </w:rPr>
        <w:t xml:space="preserve"> право</w:t>
      </w:r>
      <w:r w:rsidR="00ED5721">
        <w:rPr>
          <w:rFonts w:ascii="Times New Roman" w:hAnsi="Times New Roman" w:cs="Times New Roman"/>
          <w:sz w:val="28"/>
          <w:szCs w:val="28"/>
          <w:lang w:val="ru-RU"/>
        </w:rPr>
        <w:t>:</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користуватися</w:t>
      </w:r>
      <w:proofErr w:type="spellEnd"/>
      <w:r w:rsidRPr="00677A4F">
        <w:rPr>
          <w:rFonts w:ascii="Times New Roman" w:hAnsi="Times New Roman" w:cs="Times New Roman"/>
          <w:sz w:val="28"/>
          <w:szCs w:val="28"/>
          <w:lang w:val="ru-RU"/>
        </w:rPr>
        <w:t xml:space="preserve"> </w:t>
      </w:r>
      <w:proofErr w:type="spellStart"/>
      <w:r w:rsidR="00ED5721">
        <w:rPr>
          <w:rFonts w:ascii="Times New Roman" w:hAnsi="Times New Roman" w:cs="Times New Roman"/>
          <w:sz w:val="28"/>
          <w:szCs w:val="28"/>
          <w:lang w:val="ru-RU"/>
        </w:rPr>
        <w:t>природними</w:t>
      </w:r>
      <w:proofErr w:type="spellEnd"/>
      <w:r w:rsidR="00ED5721">
        <w:rPr>
          <w:rFonts w:ascii="Times New Roman" w:hAnsi="Times New Roman" w:cs="Times New Roman"/>
          <w:sz w:val="28"/>
          <w:szCs w:val="28"/>
          <w:lang w:val="ru-RU"/>
        </w:rPr>
        <w:t xml:space="preserve"> ресурсами </w:t>
      </w:r>
      <w:r w:rsidRPr="00677A4F">
        <w:rPr>
          <w:rFonts w:ascii="Times New Roman" w:hAnsi="Times New Roman" w:cs="Times New Roman"/>
          <w:sz w:val="28"/>
          <w:szCs w:val="28"/>
          <w:lang w:val="ru-RU"/>
        </w:rPr>
        <w:t>(ст. 13</w:t>
      </w:r>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Конституції</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України</w:t>
      </w:r>
      <w:proofErr w:type="spellEnd"/>
      <w:r w:rsidR="009C751D">
        <w:rPr>
          <w:rFonts w:ascii="Times New Roman" w:hAnsi="Times New Roman" w:cs="Times New Roman"/>
          <w:sz w:val="28"/>
          <w:szCs w:val="28"/>
          <w:lang w:val="ru-RU"/>
        </w:rPr>
        <w:t>)</w:t>
      </w:r>
      <w:r w:rsidR="00ED5721">
        <w:rPr>
          <w:rFonts w:ascii="Times New Roman" w:hAnsi="Times New Roman" w:cs="Times New Roman"/>
          <w:sz w:val="28"/>
          <w:szCs w:val="28"/>
          <w:lang w:val="ru-RU"/>
        </w:rPr>
        <w:t>;</w:t>
      </w:r>
      <w:r w:rsidRPr="00677A4F">
        <w:rPr>
          <w:rFonts w:ascii="Times New Roman" w:hAnsi="Times New Roman" w:cs="Times New Roman"/>
          <w:sz w:val="28"/>
          <w:szCs w:val="28"/>
          <w:lang w:val="ru-RU"/>
        </w:rPr>
        <w:t xml:space="preserve"> на </w:t>
      </w:r>
      <w:proofErr w:type="spellStart"/>
      <w:r w:rsidRPr="00677A4F">
        <w:rPr>
          <w:rFonts w:ascii="Times New Roman" w:hAnsi="Times New Roman" w:cs="Times New Roman"/>
          <w:sz w:val="28"/>
          <w:szCs w:val="28"/>
          <w:lang w:val="ru-RU"/>
        </w:rPr>
        <w:t>безпечне</w:t>
      </w:r>
      <w:proofErr w:type="spellEnd"/>
      <w:r w:rsidRPr="00677A4F">
        <w:rPr>
          <w:rFonts w:ascii="Times New Roman" w:hAnsi="Times New Roman" w:cs="Times New Roman"/>
          <w:sz w:val="28"/>
          <w:szCs w:val="28"/>
          <w:lang w:val="ru-RU"/>
        </w:rPr>
        <w:t xml:space="preserve"> для </w:t>
      </w:r>
      <w:proofErr w:type="spellStart"/>
      <w:r w:rsidRPr="00677A4F">
        <w:rPr>
          <w:rFonts w:ascii="Times New Roman" w:hAnsi="Times New Roman" w:cs="Times New Roman"/>
          <w:sz w:val="28"/>
          <w:szCs w:val="28"/>
          <w:lang w:val="ru-RU"/>
        </w:rPr>
        <w:t>життя</w:t>
      </w:r>
      <w:proofErr w:type="spellEnd"/>
      <w:r w:rsidRPr="00677A4F">
        <w:rPr>
          <w:rFonts w:ascii="Times New Roman" w:hAnsi="Times New Roman" w:cs="Times New Roman"/>
          <w:sz w:val="28"/>
          <w:szCs w:val="28"/>
          <w:lang w:val="ru-RU"/>
        </w:rPr>
        <w:t xml:space="preserve"> і </w:t>
      </w:r>
      <w:proofErr w:type="spellStart"/>
      <w:r w:rsidRPr="00677A4F">
        <w:rPr>
          <w:rFonts w:ascii="Times New Roman" w:hAnsi="Times New Roman" w:cs="Times New Roman"/>
          <w:sz w:val="28"/>
          <w:szCs w:val="28"/>
          <w:lang w:val="ru-RU"/>
        </w:rPr>
        <w:t>здоров'я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довкілля</w:t>
      </w:r>
      <w:proofErr w:type="spellEnd"/>
      <w:r w:rsidRPr="00677A4F">
        <w:rPr>
          <w:rFonts w:ascii="Times New Roman" w:hAnsi="Times New Roman" w:cs="Times New Roman"/>
          <w:sz w:val="28"/>
          <w:szCs w:val="28"/>
          <w:lang w:val="ru-RU"/>
        </w:rPr>
        <w:t xml:space="preserve"> та на </w:t>
      </w:r>
      <w:proofErr w:type="spellStart"/>
      <w:r w:rsidRPr="00677A4F">
        <w:rPr>
          <w:rFonts w:ascii="Times New Roman" w:hAnsi="Times New Roman" w:cs="Times New Roman"/>
          <w:sz w:val="28"/>
          <w:szCs w:val="28"/>
          <w:lang w:val="ru-RU"/>
        </w:rPr>
        <w:t>відшкодування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завданої</w:t>
      </w:r>
      <w:proofErr w:type="spellEnd"/>
      <w:r w:rsidRPr="00677A4F">
        <w:rPr>
          <w:rFonts w:ascii="Times New Roman" w:hAnsi="Times New Roman" w:cs="Times New Roman"/>
          <w:sz w:val="28"/>
          <w:szCs w:val="28"/>
          <w:lang w:val="ru-RU"/>
        </w:rPr>
        <w:t xml:space="preserve"> порушенням </w:t>
      </w:r>
      <w:proofErr w:type="spellStart"/>
      <w:r w:rsidRPr="00677A4F">
        <w:rPr>
          <w:rFonts w:ascii="Times New Roman" w:hAnsi="Times New Roman" w:cs="Times New Roman"/>
          <w:sz w:val="28"/>
          <w:szCs w:val="28"/>
          <w:lang w:val="ru-RU"/>
        </w:rPr>
        <w:t>цього</w:t>
      </w:r>
      <w:proofErr w:type="spellEnd"/>
      <w:r w:rsidRPr="00677A4F">
        <w:rPr>
          <w:rFonts w:ascii="Times New Roman" w:hAnsi="Times New Roman" w:cs="Times New Roman"/>
          <w:sz w:val="28"/>
          <w:szCs w:val="28"/>
          <w:lang w:val="ru-RU"/>
        </w:rPr>
        <w:t xml:space="preserve"> права шкоду (ст. 50)</w:t>
      </w:r>
      <w:r w:rsidR="00ED5721">
        <w:rPr>
          <w:rFonts w:ascii="Times New Roman" w:hAnsi="Times New Roman" w:cs="Times New Roman"/>
          <w:sz w:val="28"/>
          <w:szCs w:val="28"/>
          <w:lang w:val="ru-RU"/>
        </w:rPr>
        <w:t xml:space="preserve">; </w:t>
      </w:r>
      <w:r w:rsidRPr="00677A4F">
        <w:rPr>
          <w:rFonts w:ascii="Times New Roman" w:hAnsi="Times New Roman" w:cs="Times New Roman"/>
          <w:sz w:val="28"/>
          <w:szCs w:val="28"/>
          <w:lang w:val="ru-RU"/>
        </w:rPr>
        <w:t xml:space="preserve">на свободу </w:t>
      </w:r>
      <w:proofErr w:type="spellStart"/>
      <w:r w:rsidRPr="00677A4F">
        <w:rPr>
          <w:rFonts w:ascii="Times New Roman" w:hAnsi="Times New Roman" w:cs="Times New Roman"/>
          <w:sz w:val="28"/>
          <w:szCs w:val="28"/>
          <w:lang w:val="ru-RU"/>
        </w:rPr>
        <w:t>об'єднання</w:t>
      </w:r>
      <w:proofErr w:type="spellEnd"/>
      <w:r w:rsidRPr="00677A4F">
        <w:rPr>
          <w:rFonts w:ascii="Times New Roman" w:hAnsi="Times New Roman" w:cs="Times New Roman"/>
          <w:sz w:val="28"/>
          <w:szCs w:val="28"/>
          <w:lang w:val="ru-RU"/>
        </w:rPr>
        <w:t xml:space="preserve"> у </w:t>
      </w:r>
      <w:proofErr w:type="spellStart"/>
      <w:r w:rsidRPr="00677A4F">
        <w:rPr>
          <w:rFonts w:ascii="Times New Roman" w:hAnsi="Times New Roman" w:cs="Times New Roman"/>
          <w:sz w:val="28"/>
          <w:szCs w:val="28"/>
          <w:lang w:val="ru-RU"/>
        </w:rPr>
        <w:t>політичні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партії</w:t>
      </w:r>
      <w:proofErr w:type="spellEnd"/>
      <w:r w:rsidRPr="00677A4F">
        <w:rPr>
          <w:rFonts w:ascii="Times New Roman" w:hAnsi="Times New Roman" w:cs="Times New Roman"/>
          <w:sz w:val="28"/>
          <w:szCs w:val="28"/>
          <w:lang w:val="ru-RU"/>
        </w:rPr>
        <w:t xml:space="preserve"> та </w:t>
      </w:r>
      <w:proofErr w:type="spellStart"/>
      <w:r w:rsidRPr="00677A4F">
        <w:rPr>
          <w:rFonts w:ascii="Times New Roman" w:hAnsi="Times New Roman" w:cs="Times New Roman"/>
          <w:sz w:val="28"/>
          <w:szCs w:val="28"/>
          <w:lang w:val="ru-RU"/>
        </w:rPr>
        <w:t>громадські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організації</w:t>
      </w:r>
      <w:proofErr w:type="spellEnd"/>
      <w:r w:rsidRPr="00677A4F">
        <w:rPr>
          <w:rFonts w:ascii="Times New Roman" w:hAnsi="Times New Roman" w:cs="Times New Roman"/>
          <w:sz w:val="28"/>
          <w:szCs w:val="28"/>
          <w:lang w:val="ru-RU"/>
        </w:rPr>
        <w:t xml:space="preserve"> для </w:t>
      </w:r>
      <w:proofErr w:type="spellStart"/>
      <w:r w:rsidRPr="00677A4F">
        <w:rPr>
          <w:rFonts w:ascii="Times New Roman" w:hAnsi="Times New Roman" w:cs="Times New Roman"/>
          <w:sz w:val="28"/>
          <w:szCs w:val="28"/>
          <w:lang w:val="ru-RU"/>
        </w:rPr>
        <w:t>захисту</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своїх</w:t>
      </w:r>
      <w:proofErr w:type="spellEnd"/>
      <w:r w:rsidRPr="00677A4F">
        <w:rPr>
          <w:rFonts w:ascii="Times New Roman" w:hAnsi="Times New Roman" w:cs="Times New Roman"/>
          <w:sz w:val="28"/>
          <w:szCs w:val="28"/>
          <w:lang w:val="ru-RU"/>
        </w:rPr>
        <w:t xml:space="preserve"> прав і свобод та</w:t>
      </w:r>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задоволення</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інтересів</w:t>
      </w:r>
      <w:proofErr w:type="spellEnd"/>
      <w:r w:rsidR="00972312">
        <w:rPr>
          <w:rFonts w:ascii="Times New Roman" w:hAnsi="Times New Roman" w:cs="Times New Roman"/>
          <w:sz w:val="28"/>
          <w:szCs w:val="28"/>
          <w:lang w:val="ru-RU"/>
        </w:rPr>
        <w:t xml:space="preserve"> (ст. 36)</w:t>
      </w:r>
      <w:r w:rsidRPr="00677A4F">
        <w:rPr>
          <w:rFonts w:ascii="Times New Roman" w:hAnsi="Times New Roman" w:cs="Times New Roman"/>
          <w:sz w:val="28"/>
          <w:szCs w:val="28"/>
          <w:lang w:val="ru-RU"/>
        </w:rPr>
        <w:t>.</w:t>
      </w:r>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Водночас</w:t>
      </w:r>
      <w:proofErr w:type="spellEnd"/>
      <w:r w:rsidR="00972312">
        <w:rPr>
          <w:rFonts w:ascii="Times New Roman" w:hAnsi="Times New Roman" w:cs="Times New Roman"/>
          <w:sz w:val="28"/>
          <w:szCs w:val="28"/>
          <w:lang w:val="ru-RU"/>
        </w:rPr>
        <w:t xml:space="preserve"> </w:t>
      </w:r>
      <w:proofErr w:type="spellStart"/>
      <w:r w:rsidR="00972312" w:rsidRPr="00677A4F">
        <w:rPr>
          <w:rFonts w:ascii="Times New Roman" w:hAnsi="Times New Roman" w:cs="Times New Roman"/>
          <w:sz w:val="28"/>
          <w:szCs w:val="28"/>
          <w:lang w:val="ru-RU"/>
        </w:rPr>
        <w:t>громадяни</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України</w:t>
      </w:r>
      <w:proofErr w:type="spellEnd"/>
      <w:r w:rsidR="00972312">
        <w:rPr>
          <w:rFonts w:ascii="Times New Roman" w:hAnsi="Times New Roman" w:cs="Times New Roman"/>
          <w:sz w:val="28"/>
          <w:szCs w:val="28"/>
          <w:lang w:val="ru-RU"/>
        </w:rPr>
        <w:t xml:space="preserve"> </w:t>
      </w:r>
      <w:proofErr w:type="spellStart"/>
      <w:r w:rsidR="00972312" w:rsidRPr="00677A4F">
        <w:rPr>
          <w:rFonts w:ascii="Times New Roman" w:hAnsi="Times New Roman" w:cs="Times New Roman"/>
          <w:sz w:val="28"/>
          <w:szCs w:val="28"/>
          <w:lang w:val="ru-RU"/>
        </w:rPr>
        <w:t>зобов'язані</w:t>
      </w:r>
      <w:proofErr w:type="spellEnd"/>
      <w:r w:rsidR="00972312" w:rsidRPr="00677A4F">
        <w:rPr>
          <w:rFonts w:ascii="Times New Roman" w:hAnsi="Times New Roman" w:cs="Times New Roman"/>
          <w:sz w:val="28"/>
          <w:szCs w:val="28"/>
          <w:lang w:val="ru-RU"/>
        </w:rPr>
        <w:t xml:space="preserve"> у свою </w:t>
      </w:r>
      <w:proofErr w:type="spellStart"/>
      <w:r w:rsidR="00972312" w:rsidRPr="00677A4F">
        <w:rPr>
          <w:rFonts w:ascii="Times New Roman" w:hAnsi="Times New Roman" w:cs="Times New Roman"/>
          <w:sz w:val="28"/>
          <w:szCs w:val="28"/>
          <w:lang w:val="ru-RU"/>
        </w:rPr>
        <w:t>чергу</w:t>
      </w:r>
      <w:proofErr w:type="spellEnd"/>
      <w:r w:rsidR="00972312" w:rsidRPr="00677A4F">
        <w:rPr>
          <w:rFonts w:ascii="Times New Roman" w:hAnsi="Times New Roman" w:cs="Times New Roman"/>
          <w:sz w:val="28"/>
          <w:szCs w:val="28"/>
          <w:lang w:val="ru-RU"/>
        </w:rPr>
        <w:t xml:space="preserve"> не </w:t>
      </w:r>
      <w:proofErr w:type="spellStart"/>
      <w:r w:rsidR="00972312" w:rsidRPr="00677A4F">
        <w:rPr>
          <w:rFonts w:ascii="Times New Roman" w:hAnsi="Times New Roman" w:cs="Times New Roman"/>
          <w:sz w:val="28"/>
          <w:szCs w:val="28"/>
          <w:lang w:val="ru-RU"/>
        </w:rPr>
        <w:t>заподіювати</w:t>
      </w:r>
      <w:proofErr w:type="spellEnd"/>
      <w:r w:rsidR="00972312" w:rsidRPr="00677A4F">
        <w:rPr>
          <w:rFonts w:ascii="Times New Roman" w:hAnsi="Times New Roman" w:cs="Times New Roman"/>
          <w:sz w:val="28"/>
          <w:szCs w:val="28"/>
          <w:lang w:val="ru-RU"/>
        </w:rPr>
        <w:t xml:space="preserve"> шкод</w:t>
      </w:r>
      <w:r w:rsidR="00972312">
        <w:rPr>
          <w:rFonts w:ascii="Times New Roman" w:hAnsi="Times New Roman" w:cs="Times New Roman"/>
          <w:sz w:val="28"/>
          <w:szCs w:val="28"/>
          <w:lang w:val="ru-RU"/>
        </w:rPr>
        <w:t>у</w:t>
      </w:r>
      <w:r w:rsidR="00972312" w:rsidRPr="00677A4F">
        <w:rPr>
          <w:rFonts w:ascii="Times New Roman" w:hAnsi="Times New Roman" w:cs="Times New Roman"/>
          <w:sz w:val="28"/>
          <w:szCs w:val="28"/>
          <w:lang w:val="ru-RU"/>
        </w:rPr>
        <w:t xml:space="preserve"> </w:t>
      </w:r>
      <w:proofErr w:type="spellStart"/>
      <w:r w:rsidR="00972312" w:rsidRPr="00677A4F">
        <w:rPr>
          <w:rFonts w:ascii="Times New Roman" w:hAnsi="Times New Roman" w:cs="Times New Roman"/>
          <w:sz w:val="28"/>
          <w:szCs w:val="28"/>
          <w:lang w:val="ru-RU"/>
        </w:rPr>
        <w:t>природі</w:t>
      </w:r>
      <w:proofErr w:type="spellEnd"/>
      <w:r w:rsidR="00972312" w:rsidRPr="00677A4F">
        <w:rPr>
          <w:rFonts w:ascii="Times New Roman" w:hAnsi="Times New Roman" w:cs="Times New Roman"/>
          <w:sz w:val="28"/>
          <w:szCs w:val="28"/>
          <w:lang w:val="ru-RU"/>
        </w:rPr>
        <w:t xml:space="preserve"> та </w:t>
      </w:r>
      <w:proofErr w:type="spellStart"/>
      <w:r w:rsidR="00972312" w:rsidRPr="00677A4F">
        <w:rPr>
          <w:rFonts w:ascii="Times New Roman" w:hAnsi="Times New Roman" w:cs="Times New Roman"/>
          <w:sz w:val="28"/>
          <w:szCs w:val="28"/>
          <w:lang w:val="ru-RU"/>
        </w:rPr>
        <w:t>відшкодовувати</w:t>
      </w:r>
      <w:proofErr w:type="spellEnd"/>
      <w:r w:rsidR="00972312" w:rsidRPr="00677A4F">
        <w:rPr>
          <w:rFonts w:ascii="Times New Roman" w:hAnsi="Times New Roman" w:cs="Times New Roman"/>
          <w:sz w:val="28"/>
          <w:szCs w:val="28"/>
          <w:lang w:val="ru-RU"/>
        </w:rPr>
        <w:t xml:space="preserve"> </w:t>
      </w:r>
      <w:proofErr w:type="spellStart"/>
      <w:r w:rsidR="00972312" w:rsidRPr="00677A4F">
        <w:rPr>
          <w:rFonts w:ascii="Times New Roman" w:hAnsi="Times New Roman" w:cs="Times New Roman"/>
          <w:sz w:val="28"/>
          <w:szCs w:val="28"/>
          <w:lang w:val="ru-RU"/>
        </w:rPr>
        <w:t>завдані</w:t>
      </w:r>
      <w:proofErr w:type="spellEnd"/>
      <w:r w:rsidR="00972312" w:rsidRPr="00677A4F">
        <w:rPr>
          <w:rFonts w:ascii="Times New Roman" w:hAnsi="Times New Roman" w:cs="Times New Roman"/>
          <w:sz w:val="28"/>
          <w:szCs w:val="28"/>
          <w:lang w:val="ru-RU"/>
        </w:rPr>
        <w:t xml:space="preserve"> ними </w:t>
      </w:r>
      <w:proofErr w:type="spellStart"/>
      <w:r w:rsidR="00972312" w:rsidRPr="00677A4F">
        <w:rPr>
          <w:rFonts w:ascii="Times New Roman" w:hAnsi="Times New Roman" w:cs="Times New Roman"/>
          <w:sz w:val="28"/>
          <w:szCs w:val="28"/>
          <w:lang w:val="ru-RU"/>
        </w:rPr>
        <w:t>збитки</w:t>
      </w:r>
      <w:proofErr w:type="spellEnd"/>
      <w:r w:rsidR="00972312" w:rsidRPr="00677A4F">
        <w:rPr>
          <w:rFonts w:ascii="Times New Roman" w:hAnsi="Times New Roman" w:cs="Times New Roman"/>
          <w:sz w:val="28"/>
          <w:szCs w:val="28"/>
          <w:lang w:val="ru-RU"/>
        </w:rPr>
        <w:t xml:space="preserve"> (ст. 66). </w:t>
      </w:r>
      <w:r w:rsidRPr="00677A4F">
        <w:rPr>
          <w:rFonts w:ascii="Times New Roman" w:hAnsi="Times New Roman" w:cs="Times New Roman"/>
          <w:sz w:val="28"/>
          <w:szCs w:val="28"/>
          <w:lang w:val="ru-RU"/>
        </w:rPr>
        <w:t xml:space="preserve"> </w:t>
      </w:r>
      <w:r w:rsidR="00972312">
        <w:rPr>
          <w:rFonts w:ascii="Times New Roman" w:hAnsi="Times New Roman" w:cs="Times New Roman"/>
          <w:sz w:val="28"/>
          <w:szCs w:val="28"/>
          <w:lang w:val="ru-RU"/>
        </w:rPr>
        <w:t xml:space="preserve">Таки чином </w:t>
      </w:r>
      <w:proofErr w:type="spellStart"/>
      <w:r w:rsidR="00972312">
        <w:rPr>
          <w:rFonts w:ascii="Times New Roman" w:hAnsi="Times New Roman" w:cs="Times New Roman"/>
          <w:sz w:val="28"/>
          <w:szCs w:val="28"/>
          <w:lang w:val="ru-RU"/>
        </w:rPr>
        <w:t>кожний</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громадянин</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особисто</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зацікавлений</w:t>
      </w:r>
      <w:proofErr w:type="spellEnd"/>
      <w:r w:rsidRPr="00677A4F">
        <w:rPr>
          <w:rFonts w:ascii="Times New Roman" w:hAnsi="Times New Roman" w:cs="Times New Roman"/>
          <w:sz w:val="28"/>
          <w:szCs w:val="28"/>
          <w:lang w:val="ru-RU"/>
        </w:rPr>
        <w:t xml:space="preserve"> у </w:t>
      </w:r>
      <w:proofErr w:type="spellStart"/>
      <w:r w:rsidRPr="00677A4F">
        <w:rPr>
          <w:rFonts w:ascii="Times New Roman" w:hAnsi="Times New Roman" w:cs="Times New Roman"/>
          <w:sz w:val="28"/>
          <w:szCs w:val="28"/>
          <w:lang w:val="ru-RU"/>
        </w:rPr>
        <w:t>раціональн</w:t>
      </w:r>
      <w:r w:rsidR="00972312">
        <w:rPr>
          <w:rFonts w:ascii="Times New Roman" w:hAnsi="Times New Roman" w:cs="Times New Roman"/>
          <w:sz w:val="28"/>
          <w:szCs w:val="28"/>
          <w:lang w:val="ru-RU"/>
        </w:rPr>
        <w:t>ому</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природокористуванн</w:t>
      </w:r>
      <w:r w:rsidR="00972312">
        <w:rPr>
          <w:rFonts w:ascii="Times New Roman" w:hAnsi="Times New Roman" w:cs="Times New Roman"/>
          <w:sz w:val="28"/>
          <w:szCs w:val="28"/>
          <w:lang w:val="ru-RU"/>
        </w:rPr>
        <w:t>і</w:t>
      </w:r>
      <w:proofErr w:type="spellEnd"/>
      <w:r w:rsidRPr="00677A4F">
        <w:rPr>
          <w:rFonts w:ascii="Times New Roman" w:hAnsi="Times New Roman" w:cs="Times New Roman"/>
          <w:sz w:val="28"/>
          <w:szCs w:val="28"/>
          <w:lang w:val="ru-RU"/>
        </w:rPr>
        <w:t xml:space="preserve"> й </w:t>
      </w:r>
      <w:proofErr w:type="spellStart"/>
      <w:r w:rsidRPr="00677A4F">
        <w:rPr>
          <w:rFonts w:ascii="Times New Roman" w:hAnsi="Times New Roman" w:cs="Times New Roman"/>
          <w:sz w:val="28"/>
          <w:szCs w:val="28"/>
          <w:lang w:val="ru-RU"/>
        </w:rPr>
        <w:t>охорон</w:t>
      </w:r>
      <w:r w:rsidR="00972312">
        <w:rPr>
          <w:rFonts w:ascii="Times New Roman" w:hAnsi="Times New Roman" w:cs="Times New Roman"/>
          <w:sz w:val="28"/>
          <w:szCs w:val="28"/>
          <w:lang w:val="ru-RU"/>
        </w:rPr>
        <w:t>і</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довкілля</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від</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екологічного</w:t>
      </w:r>
      <w:proofErr w:type="spellEnd"/>
      <w:r w:rsidR="00972312">
        <w:rPr>
          <w:rFonts w:ascii="Times New Roman" w:hAnsi="Times New Roman" w:cs="Times New Roman"/>
          <w:sz w:val="28"/>
          <w:szCs w:val="28"/>
          <w:lang w:val="ru-RU"/>
        </w:rPr>
        <w:t xml:space="preserve"> стану </w:t>
      </w:r>
      <w:proofErr w:type="spellStart"/>
      <w:r w:rsidR="00972312">
        <w:rPr>
          <w:rFonts w:ascii="Times New Roman" w:hAnsi="Times New Roman" w:cs="Times New Roman"/>
          <w:sz w:val="28"/>
          <w:szCs w:val="28"/>
          <w:lang w:val="ru-RU"/>
        </w:rPr>
        <w:t>якого</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залежить</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якість</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його</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життя</w:t>
      </w:r>
      <w:proofErr w:type="spellEnd"/>
      <w:r w:rsidR="00972312">
        <w:rPr>
          <w:rFonts w:ascii="Times New Roman" w:hAnsi="Times New Roman" w:cs="Times New Roman"/>
          <w:sz w:val="28"/>
          <w:szCs w:val="28"/>
          <w:lang w:val="ru-RU"/>
        </w:rPr>
        <w:t xml:space="preserve">. Тому в </w:t>
      </w:r>
      <w:proofErr w:type="spellStart"/>
      <w:r w:rsidR="00972312">
        <w:rPr>
          <w:rFonts w:ascii="Times New Roman" w:hAnsi="Times New Roman" w:cs="Times New Roman"/>
          <w:sz w:val="28"/>
          <w:szCs w:val="28"/>
          <w:lang w:val="ru-RU"/>
        </w:rPr>
        <w:t>У</w:t>
      </w:r>
      <w:r w:rsidR="00A567A8">
        <w:rPr>
          <w:rFonts w:ascii="Times New Roman" w:hAnsi="Times New Roman" w:cs="Times New Roman"/>
          <w:sz w:val="28"/>
          <w:szCs w:val="28"/>
          <w:lang w:val="ru-RU"/>
        </w:rPr>
        <w:t>країні</w:t>
      </w:r>
      <w:proofErr w:type="spellEnd"/>
      <w:r w:rsidR="00A567A8">
        <w:rPr>
          <w:rFonts w:ascii="Times New Roman" w:hAnsi="Times New Roman" w:cs="Times New Roman"/>
          <w:sz w:val="28"/>
          <w:szCs w:val="28"/>
          <w:lang w:val="ru-RU"/>
        </w:rPr>
        <w:t xml:space="preserve"> </w:t>
      </w:r>
      <w:proofErr w:type="spellStart"/>
      <w:r w:rsidR="00A567A8">
        <w:rPr>
          <w:rFonts w:ascii="Times New Roman" w:hAnsi="Times New Roman" w:cs="Times New Roman"/>
          <w:sz w:val="28"/>
          <w:szCs w:val="28"/>
          <w:lang w:val="ru-RU"/>
        </w:rPr>
        <w:t>діє</w:t>
      </w:r>
      <w:proofErr w:type="spellEnd"/>
      <w:r w:rsidR="00A567A8">
        <w:rPr>
          <w:rFonts w:ascii="Times New Roman" w:hAnsi="Times New Roman" w:cs="Times New Roman"/>
          <w:sz w:val="28"/>
          <w:szCs w:val="28"/>
          <w:lang w:val="ru-RU"/>
        </w:rPr>
        <w:t xml:space="preserve"> </w:t>
      </w:r>
      <w:proofErr w:type="spellStart"/>
      <w:r w:rsidR="00A567A8">
        <w:rPr>
          <w:rFonts w:ascii="Times New Roman" w:hAnsi="Times New Roman" w:cs="Times New Roman"/>
          <w:sz w:val="28"/>
          <w:szCs w:val="28"/>
          <w:lang w:val="ru-RU"/>
        </w:rPr>
        <w:t>багато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громадськ</w:t>
      </w:r>
      <w:r w:rsidR="00972312">
        <w:rPr>
          <w:rFonts w:ascii="Times New Roman" w:hAnsi="Times New Roman" w:cs="Times New Roman"/>
          <w:sz w:val="28"/>
          <w:szCs w:val="28"/>
          <w:lang w:val="ru-RU"/>
        </w:rPr>
        <w:t>их</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організацій</w:t>
      </w:r>
      <w:proofErr w:type="spellEnd"/>
      <w:r w:rsidR="00972312">
        <w:rPr>
          <w:rFonts w:ascii="Times New Roman" w:hAnsi="Times New Roman" w:cs="Times New Roman"/>
          <w:sz w:val="28"/>
          <w:szCs w:val="28"/>
          <w:lang w:val="ru-RU"/>
        </w:rPr>
        <w:t xml:space="preserve"> та </w:t>
      </w:r>
      <w:proofErr w:type="spellStart"/>
      <w:r w:rsidRPr="00677A4F">
        <w:rPr>
          <w:rFonts w:ascii="Times New Roman" w:hAnsi="Times New Roman" w:cs="Times New Roman"/>
          <w:sz w:val="28"/>
          <w:szCs w:val="28"/>
          <w:lang w:val="ru-RU"/>
        </w:rPr>
        <w:t>об'єднан</w:t>
      </w:r>
      <w:r w:rsidR="00972312">
        <w:rPr>
          <w:rFonts w:ascii="Times New Roman" w:hAnsi="Times New Roman" w:cs="Times New Roman"/>
          <w:sz w:val="28"/>
          <w:szCs w:val="28"/>
          <w:lang w:val="ru-RU"/>
        </w:rPr>
        <w:t>ь</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громадян</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екологічного</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спрямування</w:t>
      </w:r>
      <w:proofErr w:type="spellEnd"/>
      <w:r w:rsidR="00972312">
        <w:rPr>
          <w:rFonts w:ascii="Times New Roman" w:hAnsi="Times New Roman" w:cs="Times New Roman"/>
          <w:sz w:val="28"/>
          <w:szCs w:val="28"/>
          <w:lang w:val="ru-RU"/>
        </w:rPr>
        <w:t xml:space="preserve"> за видами </w:t>
      </w:r>
      <w:proofErr w:type="spellStart"/>
      <w:r w:rsidR="00972312">
        <w:rPr>
          <w:rFonts w:ascii="Times New Roman" w:hAnsi="Times New Roman" w:cs="Times New Roman"/>
          <w:sz w:val="28"/>
          <w:szCs w:val="28"/>
          <w:lang w:val="ru-RU"/>
        </w:rPr>
        <w:t>діяльності</w:t>
      </w:r>
      <w:proofErr w:type="spellEnd"/>
      <w:r w:rsidRPr="00677A4F">
        <w:rPr>
          <w:rFonts w:ascii="Times New Roman" w:hAnsi="Times New Roman" w:cs="Times New Roman"/>
          <w:sz w:val="28"/>
          <w:szCs w:val="28"/>
          <w:lang w:val="ru-RU"/>
        </w:rPr>
        <w:t>.</w:t>
      </w:r>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Частина</w:t>
      </w:r>
      <w:proofErr w:type="spellEnd"/>
      <w:r w:rsidR="00972312">
        <w:rPr>
          <w:rFonts w:ascii="Times New Roman" w:hAnsi="Times New Roman" w:cs="Times New Roman"/>
          <w:sz w:val="28"/>
          <w:szCs w:val="28"/>
          <w:lang w:val="ru-RU"/>
        </w:rPr>
        <w:t xml:space="preserve"> з них </w:t>
      </w:r>
      <w:proofErr w:type="spellStart"/>
      <w:r w:rsidR="00972312">
        <w:rPr>
          <w:rFonts w:ascii="Times New Roman" w:hAnsi="Times New Roman" w:cs="Times New Roman"/>
          <w:sz w:val="28"/>
          <w:szCs w:val="28"/>
          <w:lang w:val="ru-RU"/>
        </w:rPr>
        <w:t>має</w:t>
      </w:r>
      <w:proofErr w:type="spellEnd"/>
      <w:r w:rsidR="00972312">
        <w:rPr>
          <w:rFonts w:ascii="Times New Roman" w:hAnsi="Times New Roman" w:cs="Times New Roman"/>
          <w:sz w:val="28"/>
          <w:szCs w:val="28"/>
          <w:lang w:val="ru-RU"/>
        </w:rPr>
        <w:t xml:space="preserve"> статус </w:t>
      </w:r>
      <w:proofErr w:type="spellStart"/>
      <w:r w:rsidR="00972312">
        <w:rPr>
          <w:rFonts w:ascii="Times New Roman" w:hAnsi="Times New Roman" w:cs="Times New Roman"/>
          <w:sz w:val="28"/>
          <w:szCs w:val="28"/>
          <w:lang w:val="ru-RU"/>
        </w:rPr>
        <w:t>юридичних</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осіб</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загальнодержавного</w:t>
      </w:r>
      <w:proofErr w:type="spellEnd"/>
      <w:r w:rsidR="00972312">
        <w:rPr>
          <w:rFonts w:ascii="Times New Roman" w:hAnsi="Times New Roman" w:cs="Times New Roman"/>
          <w:sz w:val="28"/>
          <w:szCs w:val="28"/>
          <w:lang w:val="ru-RU"/>
        </w:rPr>
        <w:t xml:space="preserve"> </w:t>
      </w:r>
      <w:proofErr w:type="spellStart"/>
      <w:r w:rsidR="00972312">
        <w:rPr>
          <w:rFonts w:ascii="Times New Roman" w:hAnsi="Times New Roman" w:cs="Times New Roman"/>
          <w:sz w:val="28"/>
          <w:szCs w:val="28"/>
          <w:lang w:val="ru-RU"/>
        </w:rPr>
        <w:t>рівня</w:t>
      </w:r>
      <w:proofErr w:type="spellEnd"/>
      <w:r w:rsidR="00972312">
        <w:rPr>
          <w:rFonts w:ascii="Times New Roman" w:hAnsi="Times New Roman" w:cs="Times New Roman"/>
          <w:sz w:val="28"/>
          <w:szCs w:val="28"/>
          <w:lang w:val="ru-RU"/>
        </w:rPr>
        <w:t xml:space="preserve">. </w:t>
      </w:r>
      <w:proofErr w:type="spellStart"/>
      <w:r w:rsidR="00A567A8">
        <w:rPr>
          <w:rFonts w:ascii="Times New Roman" w:hAnsi="Times New Roman" w:cs="Times New Roman"/>
          <w:sz w:val="28"/>
          <w:szCs w:val="28"/>
          <w:lang w:val="ru-RU"/>
        </w:rPr>
        <w:t>Н</w:t>
      </w:r>
      <w:r w:rsidR="00F940A5">
        <w:rPr>
          <w:rFonts w:ascii="Times New Roman" w:hAnsi="Times New Roman" w:cs="Times New Roman"/>
          <w:sz w:val="28"/>
          <w:szCs w:val="28"/>
          <w:lang w:val="ru-RU"/>
        </w:rPr>
        <w:t>а</w:t>
      </w:r>
      <w:r w:rsidR="00A567A8">
        <w:rPr>
          <w:rFonts w:ascii="Times New Roman" w:hAnsi="Times New Roman" w:cs="Times New Roman"/>
          <w:sz w:val="28"/>
          <w:szCs w:val="28"/>
          <w:lang w:val="ru-RU"/>
        </w:rPr>
        <w:t>йактивніші</w:t>
      </w:r>
      <w:proofErr w:type="spellEnd"/>
      <w:r w:rsidR="00A567A8">
        <w:rPr>
          <w:rFonts w:ascii="Times New Roman" w:hAnsi="Times New Roman" w:cs="Times New Roman"/>
          <w:sz w:val="28"/>
          <w:szCs w:val="28"/>
          <w:lang w:val="ru-RU"/>
        </w:rPr>
        <w:t xml:space="preserve"> </w:t>
      </w:r>
      <w:proofErr w:type="spellStart"/>
      <w:r w:rsidR="00A567A8">
        <w:rPr>
          <w:rFonts w:ascii="Times New Roman" w:hAnsi="Times New Roman" w:cs="Times New Roman"/>
          <w:sz w:val="28"/>
          <w:szCs w:val="28"/>
          <w:lang w:val="ru-RU"/>
        </w:rPr>
        <w:t>серед</w:t>
      </w:r>
      <w:proofErr w:type="spellEnd"/>
      <w:r w:rsidR="00A567A8">
        <w:rPr>
          <w:rFonts w:ascii="Times New Roman" w:hAnsi="Times New Roman" w:cs="Times New Roman"/>
          <w:sz w:val="28"/>
          <w:szCs w:val="28"/>
          <w:lang w:val="ru-RU"/>
        </w:rPr>
        <w:t xml:space="preserve"> них: </w:t>
      </w:r>
      <w:proofErr w:type="spellStart"/>
      <w:r w:rsidRPr="00677A4F">
        <w:rPr>
          <w:rFonts w:ascii="Times New Roman" w:hAnsi="Times New Roman" w:cs="Times New Roman"/>
          <w:sz w:val="28"/>
          <w:szCs w:val="28"/>
          <w:lang w:val="ru-RU"/>
        </w:rPr>
        <w:t>Українське</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товариство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охорони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природи</w:t>
      </w:r>
      <w:proofErr w:type="spellEnd"/>
      <w:r w:rsidRPr="00677A4F">
        <w:rPr>
          <w:rFonts w:ascii="Times New Roman" w:hAnsi="Times New Roman" w:cs="Times New Roman"/>
          <w:sz w:val="28"/>
          <w:szCs w:val="28"/>
          <w:lang w:val="ru-RU"/>
        </w:rPr>
        <w:t>,</w:t>
      </w:r>
      <w:r w:rsidR="00F940A5" w:rsidRPr="00F940A5">
        <w:rPr>
          <w:rFonts w:ascii="Times New Roman" w:hAnsi="Times New Roman" w:cs="Times New Roman"/>
          <w:sz w:val="28"/>
          <w:szCs w:val="28"/>
          <w:lang w:val="ru-RU"/>
        </w:rPr>
        <w:t xml:space="preserve"> </w:t>
      </w:r>
      <w:proofErr w:type="spellStart"/>
      <w:r w:rsidR="00F940A5" w:rsidRPr="00F940A5">
        <w:rPr>
          <w:rFonts w:ascii="Times New Roman" w:hAnsi="Times New Roman" w:cs="Times New Roman"/>
          <w:sz w:val="28"/>
          <w:szCs w:val="28"/>
          <w:lang w:val="ru-RU"/>
        </w:rPr>
        <w:t>Всеукраїнська</w:t>
      </w:r>
      <w:proofErr w:type="spellEnd"/>
      <w:r w:rsidR="00F940A5" w:rsidRPr="00F940A5">
        <w:rPr>
          <w:rFonts w:ascii="Times New Roman" w:hAnsi="Times New Roman" w:cs="Times New Roman"/>
          <w:sz w:val="28"/>
          <w:szCs w:val="28"/>
          <w:lang w:val="ru-RU"/>
        </w:rPr>
        <w:t xml:space="preserve"> </w:t>
      </w:r>
      <w:proofErr w:type="spellStart"/>
      <w:r w:rsidR="00F940A5" w:rsidRPr="00F940A5">
        <w:rPr>
          <w:rFonts w:ascii="Times New Roman" w:hAnsi="Times New Roman" w:cs="Times New Roman"/>
          <w:sz w:val="28"/>
          <w:szCs w:val="28"/>
          <w:lang w:val="ru-RU"/>
        </w:rPr>
        <w:t>екологічна</w:t>
      </w:r>
      <w:proofErr w:type="spellEnd"/>
      <w:r w:rsidR="00F940A5" w:rsidRPr="00F940A5">
        <w:rPr>
          <w:rFonts w:ascii="Times New Roman" w:hAnsi="Times New Roman" w:cs="Times New Roman"/>
          <w:sz w:val="28"/>
          <w:szCs w:val="28"/>
          <w:lang w:val="ru-RU"/>
        </w:rPr>
        <w:t xml:space="preserve"> </w:t>
      </w:r>
      <w:proofErr w:type="spellStart"/>
      <w:r w:rsidR="00F940A5" w:rsidRPr="00F940A5">
        <w:rPr>
          <w:rFonts w:ascii="Times New Roman" w:hAnsi="Times New Roman" w:cs="Times New Roman"/>
          <w:sz w:val="28"/>
          <w:szCs w:val="28"/>
          <w:lang w:val="ru-RU"/>
        </w:rPr>
        <w:t>Ліга</w:t>
      </w:r>
      <w:proofErr w:type="spellEnd"/>
      <w:r w:rsidR="00F940A5">
        <w:rPr>
          <w:rFonts w:ascii="Times New Roman" w:hAnsi="Times New Roman" w:cs="Times New Roman"/>
          <w:sz w:val="28"/>
          <w:szCs w:val="28"/>
          <w:lang w:val="ru-RU"/>
        </w:rPr>
        <w:t>,</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Українське</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товариство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мисливців</w:t>
      </w:r>
      <w:proofErr w:type="spellEnd"/>
      <w:r w:rsidRPr="00677A4F">
        <w:rPr>
          <w:rFonts w:ascii="Times New Roman" w:hAnsi="Times New Roman" w:cs="Times New Roman"/>
          <w:sz w:val="28"/>
          <w:szCs w:val="28"/>
          <w:lang w:val="ru-RU"/>
        </w:rPr>
        <w:t xml:space="preserve"> і </w:t>
      </w:r>
      <w:proofErr w:type="spellStart"/>
      <w:r w:rsidRPr="00677A4F">
        <w:rPr>
          <w:rFonts w:ascii="Times New Roman" w:hAnsi="Times New Roman" w:cs="Times New Roman"/>
          <w:sz w:val="28"/>
          <w:szCs w:val="28"/>
          <w:lang w:val="ru-RU"/>
        </w:rPr>
        <w:t>рибалок</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асоціація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Зелени</w:t>
      </w:r>
      <w:r w:rsidR="003B04A8" w:rsidRPr="00677A4F">
        <w:rPr>
          <w:rFonts w:ascii="Times New Roman" w:hAnsi="Times New Roman" w:cs="Times New Roman"/>
          <w:sz w:val="28"/>
          <w:szCs w:val="28"/>
          <w:lang w:val="ru-RU"/>
        </w:rPr>
        <w:t>й</w:t>
      </w:r>
      <w:proofErr w:type="spellEnd"/>
      <w:r w:rsidR="003B04A8" w:rsidRPr="00677A4F">
        <w:rPr>
          <w:rFonts w:ascii="Times New Roman" w:hAnsi="Times New Roman" w:cs="Times New Roman"/>
          <w:sz w:val="28"/>
          <w:szCs w:val="28"/>
          <w:lang w:val="ru-RU"/>
        </w:rPr>
        <w:t xml:space="preserve"> </w:t>
      </w:r>
      <w:proofErr w:type="spellStart"/>
      <w:r w:rsidR="003B04A8" w:rsidRPr="00677A4F">
        <w:rPr>
          <w:rFonts w:ascii="Times New Roman" w:hAnsi="Times New Roman" w:cs="Times New Roman"/>
          <w:sz w:val="28"/>
          <w:szCs w:val="28"/>
          <w:lang w:val="ru-RU"/>
        </w:rPr>
        <w:t>світ</w:t>
      </w:r>
      <w:proofErr w:type="spellEnd"/>
      <w:r w:rsidR="003B04A8">
        <w:rPr>
          <w:rFonts w:ascii="Times New Roman" w:hAnsi="Times New Roman" w:cs="Times New Roman"/>
          <w:sz w:val="28"/>
          <w:szCs w:val="28"/>
          <w:lang w:val="ru-RU"/>
        </w:rPr>
        <w:t xml:space="preserve">», </w:t>
      </w:r>
      <w:proofErr w:type="spellStart"/>
      <w:r w:rsidR="009C751D" w:rsidRPr="00F940A5">
        <w:rPr>
          <w:rFonts w:ascii="Times New Roman" w:hAnsi="Times New Roman" w:cs="Times New Roman"/>
          <w:sz w:val="28"/>
          <w:szCs w:val="28"/>
          <w:lang w:val="ru-RU"/>
        </w:rPr>
        <w:t>Український</w:t>
      </w:r>
      <w:proofErr w:type="spellEnd"/>
      <w:r w:rsidR="009C751D" w:rsidRPr="00F940A5">
        <w:rPr>
          <w:rFonts w:ascii="Times New Roman" w:hAnsi="Times New Roman" w:cs="Times New Roman"/>
          <w:sz w:val="28"/>
          <w:szCs w:val="28"/>
          <w:lang w:val="ru-RU"/>
        </w:rPr>
        <w:t xml:space="preserve"> </w:t>
      </w:r>
      <w:proofErr w:type="spellStart"/>
      <w:r w:rsidR="009C751D" w:rsidRPr="00F940A5">
        <w:rPr>
          <w:rFonts w:ascii="Times New Roman" w:hAnsi="Times New Roman" w:cs="Times New Roman"/>
          <w:sz w:val="28"/>
          <w:szCs w:val="28"/>
          <w:lang w:val="ru-RU"/>
        </w:rPr>
        <w:t>екологічний</w:t>
      </w:r>
      <w:proofErr w:type="spellEnd"/>
      <w:r w:rsidR="009C751D" w:rsidRPr="00F940A5">
        <w:rPr>
          <w:rFonts w:ascii="Times New Roman" w:hAnsi="Times New Roman" w:cs="Times New Roman"/>
          <w:sz w:val="28"/>
          <w:szCs w:val="28"/>
          <w:lang w:val="ru-RU"/>
        </w:rPr>
        <w:t xml:space="preserve"> фонд</w:t>
      </w:r>
      <w:r w:rsidR="009C751D">
        <w:rPr>
          <w:rFonts w:ascii="Times New Roman" w:hAnsi="Times New Roman" w:cs="Times New Roman"/>
          <w:sz w:val="28"/>
          <w:szCs w:val="28"/>
          <w:lang w:val="ru-RU"/>
        </w:rPr>
        <w:t>,</w:t>
      </w:r>
      <w:r w:rsidR="00F940A5">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Національний</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екологічний</w:t>
      </w:r>
      <w:proofErr w:type="spellEnd"/>
      <w:r w:rsidRPr="00677A4F">
        <w:rPr>
          <w:rFonts w:ascii="Times New Roman" w:hAnsi="Times New Roman" w:cs="Times New Roman"/>
          <w:sz w:val="28"/>
          <w:szCs w:val="28"/>
          <w:lang w:val="ru-RU"/>
        </w:rPr>
        <w:t xml:space="preserve"> центр,</w:t>
      </w:r>
      <w:r w:rsidR="003B04A8">
        <w:rPr>
          <w:rFonts w:ascii="Times New Roman" w:hAnsi="Times New Roman" w:cs="Times New Roman"/>
          <w:sz w:val="28"/>
          <w:szCs w:val="28"/>
          <w:lang w:val="ru-RU"/>
        </w:rPr>
        <w:t xml:space="preserve"> </w:t>
      </w:r>
      <w:proofErr w:type="spellStart"/>
      <w:r w:rsidR="003B04A8">
        <w:rPr>
          <w:rFonts w:ascii="Times New Roman" w:hAnsi="Times New Roman" w:cs="Times New Roman"/>
          <w:sz w:val="28"/>
          <w:szCs w:val="28"/>
          <w:lang w:val="ru-RU"/>
        </w:rPr>
        <w:t>Украінське</w:t>
      </w:r>
      <w:proofErr w:type="spellEnd"/>
      <w:r w:rsidR="003B04A8">
        <w:rPr>
          <w:rFonts w:ascii="Times New Roman" w:hAnsi="Times New Roman" w:cs="Times New Roman"/>
          <w:sz w:val="28"/>
          <w:szCs w:val="28"/>
          <w:lang w:val="ru-RU"/>
        </w:rPr>
        <w:t xml:space="preserve"> </w:t>
      </w:r>
      <w:proofErr w:type="spellStart"/>
      <w:r w:rsidR="003B04A8">
        <w:rPr>
          <w:rFonts w:ascii="Times New Roman" w:hAnsi="Times New Roman" w:cs="Times New Roman"/>
          <w:sz w:val="28"/>
          <w:szCs w:val="28"/>
          <w:lang w:val="ru-RU"/>
        </w:rPr>
        <w:t>географічне</w:t>
      </w:r>
      <w:proofErr w:type="spellEnd"/>
      <w:r w:rsidR="003B04A8">
        <w:rPr>
          <w:rFonts w:ascii="Times New Roman" w:hAnsi="Times New Roman" w:cs="Times New Roman"/>
          <w:sz w:val="28"/>
          <w:szCs w:val="28"/>
          <w:lang w:val="ru-RU"/>
        </w:rPr>
        <w:t xml:space="preserve"> </w:t>
      </w:r>
      <w:proofErr w:type="spellStart"/>
      <w:r w:rsidR="003B04A8">
        <w:rPr>
          <w:rFonts w:ascii="Times New Roman" w:hAnsi="Times New Roman" w:cs="Times New Roman"/>
          <w:sz w:val="28"/>
          <w:szCs w:val="28"/>
          <w:lang w:val="ru-RU"/>
        </w:rPr>
        <w:t>товарство</w:t>
      </w:r>
      <w:proofErr w:type="spellEnd"/>
      <w:r w:rsidR="003B04A8">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Українська</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екологічна</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академія</w:t>
      </w:r>
      <w:proofErr w:type="spellEnd"/>
      <w:r w:rsidRPr="00677A4F">
        <w:rPr>
          <w:rFonts w:ascii="Times New Roman" w:hAnsi="Times New Roman" w:cs="Times New Roman"/>
          <w:sz w:val="28"/>
          <w:szCs w:val="28"/>
          <w:lang w:val="ru-RU"/>
        </w:rPr>
        <w:t xml:space="preserve"> наук, </w:t>
      </w:r>
      <w:proofErr w:type="spellStart"/>
      <w:r w:rsidR="00F940A5" w:rsidRPr="00677A4F">
        <w:rPr>
          <w:rFonts w:ascii="Times New Roman" w:hAnsi="Times New Roman" w:cs="Times New Roman"/>
          <w:sz w:val="28"/>
          <w:szCs w:val="28"/>
          <w:lang w:val="ru-RU"/>
        </w:rPr>
        <w:t>ботанічні</w:t>
      </w:r>
      <w:proofErr w:type="spellEnd"/>
      <w:r w:rsidR="00F940A5" w:rsidRPr="00677A4F">
        <w:rPr>
          <w:rFonts w:ascii="Times New Roman" w:hAnsi="Times New Roman" w:cs="Times New Roman"/>
          <w:sz w:val="28"/>
          <w:szCs w:val="28"/>
          <w:lang w:val="ru-RU"/>
        </w:rPr>
        <w:t xml:space="preserve">, </w:t>
      </w:r>
      <w:proofErr w:type="spellStart"/>
      <w:r w:rsidR="00F940A5" w:rsidRPr="00677A4F">
        <w:rPr>
          <w:rFonts w:ascii="Times New Roman" w:hAnsi="Times New Roman" w:cs="Times New Roman"/>
          <w:sz w:val="28"/>
          <w:szCs w:val="28"/>
          <w:lang w:val="ru-RU"/>
        </w:rPr>
        <w:t>орнітологічні</w:t>
      </w:r>
      <w:proofErr w:type="spellEnd"/>
      <w:r w:rsidR="00F940A5" w:rsidRPr="00677A4F">
        <w:rPr>
          <w:rFonts w:ascii="Times New Roman" w:hAnsi="Times New Roman" w:cs="Times New Roman"/>
          <w:sz w:val="28"/>
          <w:szCs w:val="28"/>
          <w:lang w:val="ru-RU"/>
        </w:rPr>
        <w:t xml:space="preserve">, </w:t>
      </w:r>
      <w:proofErr w:type="spellStart"/>
      <w:r w:rsidR="00F940A5" w:rsidRPr="00677A4F">
        <w:rPr>
          <w:rFonts w:ascii="Times New Roman" w:hAnsi="Times New Roman" w:cs="Times New Roman"/>
          <w:sz w:val="28"/>
          <w:szCs w:val="28"/>
          <w:lang w:val="ru-RU"/>
        </w:rPr>
        <w:t>географіч</w:t>
      </w:r>
      <w:r w:rsidR="00F940A5">
        <w:rPr>
          <w:rFonts w:ascii="Times New Roman" w:hAnsi="Times New Roman" w:cs="Times New Roman"/>
          <w:sz w:val="28"/>
          <w:szCs w:val="28"/>
          <w:lang w:val="ru-RU"/>
        </w:rPr>
        <w:t>ні</w:t>
      </w:r>
      <w:proofErr w:type="spellEnd"/>
      <w:r w:rsidR="00F940A5">
        <w:rPr>
          <w:rFonts w:ascii="Times New Roman" w:hAnsi="Times New Roman" w:cs="Times New Roman"/>
          <w:sz w:val="28"/>
          <w:szCs w:val="28"/>
          <w:lang w:val="ru-RU"/>
        </w:rPr>
        <w:t xml:space="preserve">, </w:t>
      </w:r>
      <w:proofErr w:type="spellStart"/>
      <w:r w:rsidR="00F940A5">
        <w:rPr>
          <w:rFonts w:ascii="Times New Roman" w:hAnsi="Times New Roman" w:cs="Times New Roman"/>
          <w:sz w:val="28"/>
          <w:szCs w:val="28"/>
          <w:lang w:val="ru-RU"/>
        </w:rPr>
        <w:t>гідроекологічні</w:t>
      </w:r>
      <w:proofErr w:type="spellEnd"/>
      <w:r w:rsidR="00F940A5">
        <w:rPr>
          <w:rFonts w:ascii="Times New Roman" w:hAnsi="Times New Roman" w:cs="Times New Roman"/>
          <w:sz w:val="28"/>
          <w:szCs w:val="28"/>
          <w:lang w:val="ru-RU"/>
        </w:rPr>
        <w:t xml:space="preserve"> </w:t>
      </w:r>
      <w:proofErr w:type="spellStart"/>
      <w:r w:rsidR="00F940A5">
        <w:rPr>
          <w:rFonts w:ascii="Times New Roman" w:hAnsi="Times New Roman" w:cs="Times New Roman"/>
          <w:sz w:val="28"/>
          <w:szCs w:val="28"/>
          <w:lang w:val="ru-RU"/>
        </w:rPr>
        <w:t>товариства</w:t>
      </w:r>
      <w:proofErr w:type="spellEnd"/>
      <w:r w:rsidR="00F940A5">
        <w:rPr>
          <w:rFonts w:ascii="Times New Roman" w:hAnsi="Times New Roman" w:cs="Times New Roman"/>
          <w:sz w:val="28"/>
          <w:szCs w:val="28"/>
          <w:lang w:val="ru-RU"/>
        </w:rPr>
        <w:t xml:space="preserve"> та</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ін</w:t>
      </w:r>
      <w:proofErr w:type="spellEnd"/>
      <w:r w:rsidRPr="00677A4F">
        <w:rPr>
          <w:rFonts w:ascii="Times New Roman" w:hAnsi="Times New Roman" w:cs="Times New Roman"/>
          <w:sz w:val="28"/>
          <w:szCs w:val="28"/>
          <w:lang w:val="ru-RU"/>
        </w:rPr>
        <w:t xml:space="preserve">. Для </w:t>
      </w:r>
      <w:proofErr w:type="spellStart"/>
      <w:r w:rsidRPr="00677A4F">
        <w:rPr>
          <w:rFonts w:ascii="Times New Roman" w:hAnsi="Times New Roman" w:cs="Times New Roman"/>
          <w:sz w:val="28"/>
          <w:szCs w:val="28"/>
          <w:lang w:val="ru-RU"/>
        </w:rPr>
        <w:t>взаємодії</w:t>
      </w:r>
      <w:proofErr w:type="spellEnd"/>
      <w:r w:rsidRPr="00677A4F">
        <w:rPr>
          <w:rFonts w:ascii="Times New Roman" w:hAnsi="Times New Roman" w:cs="Times New Roman"/>
          <w:sz w:val="28"/>
          <w:szCs w:val="28"/>
          <w:lang w:val="ru-RU"/>
        </w:rPr>
        <w:t xml:space="preserve"> ними при </w:t>
      </w:r>
      <w:proofErr w:type="spellStart"/>
      <w:r w:rsidRPr="00677A4F">
        <w:rPr>
          <w:rFonts w:ascii="Times New Roman" w:hAnsi="Times New Roman" w:cs="Times New Roman"/>
          <w:sz w:val="28"/>
          <w:szCs w:val="28"/>
          <w:lang w:val="ru-RU"/>
        </w:rPr>
        <w:t>Мінекоресурсів</w:t>
      </w:r>
      <w:proofErr w:type="spellEnd"/>
      <w:r w:rsidRPr="00677A4F">
        <w:rPr>
          <w:rFonts w:ascii="Times New Roman" w:hAnsi="Times New Roman" w:cs="Times New Roman"/>
          <w:sz w:val="28"/>
          <w:szCs w:val="28"/>
          <w:lang w:val="ru-RU"/>
        </w:rPr>
        <w:t xml:space="preserve"> створено </w:t>
      </w:r>
      <w:proofErr w:type="spellStart"/>
      <w:r w:rsidRPr="00677A4F">
        <w:rPr>
          <w:rFonts w:ascii="Times New Roman" w:hAnsi="Times New Roman" w:cs="Times New Roman"/>
          <w:sz w:val="28"/>
          <w:szCs w:val="28"/>
          <w:lang w:val="ru-RU"/>
        </w:rPr>
        <w:t>Громадську</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екологічну</w:t>
      </w:r>
      <w:proofErr w:type="spellEnd"/>
      <w:r w:rsidRPr="00677A4F">
        <w:rPr>
          <w:rFonts w:ascii="Times New Roman" w:hAnsi="Times New Roman" w:cs="Times New Roman"/>
          <w:sz w:val="28"/>
          <w:szCs w:val="28"/>
          <w:lang w:val="ru-RU"/>
        </w:rPr>
        <w:t xml:space="preserve"> раду.</w:t>
      </w:r>
      <w:r w:rsidR="00F940A5" w:rsidRPr="00F940A5">
        <w:rPr>
          <w:lang w:val="ru-RU"/>
        </w:rPr>
        <w:t xml:space="preserve"> </w:t>
      </w:r>
      <w:proofErr w:type="spellStart"/>
      <w:r w:rsidR="009C751D" w:rsidRPr="009C751D">
        <w:rPr>
          <w:rFonts w:ascii="Times New Roman" w:hAnsi="Times New Roman" w:cs="Times New Roman"/>
          <w:sz w:val="28"/>
          <w:szCs w:val="28"/>
          <w:lang w:val="ru-RU"/>
        </w:rPr>
        <w:t>Найбільш</w:t>
      </w:r>
      <w:proofErr w:type="spellEnd"/>
      <w:r w:rsidR="009C751D" w:rsidRPr="009C751D">
        <w:rPr>
          <w:rFonts w:ascii="Times New Roman" w:hAnsi="Times New Roman" w:cs="Times New Roman"/>
          <w:sz w:val="28"/>
          <w:szCs w:val="28"/>
          <w:lang w:val="ru-RU"/>
        </w:rPr>
        <w:t xml:space="preserve"> </w:t>
      </w:r>
      <w:proofErr w:type="spellStart"/>
      <w:r w:rsidR="009C751D" w:rsidRPr="009C751D">
        <w:rPr>
          <w:rFonts w:ascii="Times New Roman" w:hAnsi="Times New Roman" w:cs="Times New Roman"/>
          <w:sz w:val="28"/>
          <w:szCs w:val="28"/>
          <w:lang w:val="ru-RU"/>
        </w:rPr>
        <w:t>дієві</w:t>
      </w:r>
      <w:proofErr w:type="spellEnd"/>
      <w:r w:rsidR="009C751D">
        <w:rPr>
          <w:lang w:val="ru-RU"/>
        </w:rPr>
        <w:t xml:space="preserve"> </w:t>
      </w:r>
      <w:proofErr w:type="spellStart"/>
      <w:r w:rsidR="009C751D" w:rsidRPr="009C751D">
        <w:rPr>
          <w:rFonts w:ascii="Times New Roman" w:hAnsi="Times New Roman" w:cs="Times New Roman"/>
          <w:sz w:val="28"/>
          <w:szCs w:val="28"/>
          <w:lang w:val="ru-RU"/>
        </w:rPr>
        <w:t>загальнонаціональні</w:t>
      </w:r>
      <w:proofErr w:type="spellEnd"/>
      <w:r w:rsidR="009C751D" w:rsidRP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громадські</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організації</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мають</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структури</w:t>
      </w:r>
      <w:proofErr w:type="spellEnd"/>
      <w:r w:rsidR="009C751D">
        <w:rPr>
          <w:rFonts w:ascii="Times New Roman" w:hAnsi="Times New Roman" w:cs="Times New Roman"/>
          <w:sz w:val="28"/>
          <w:szCs w:val="28"/>
          <w:lang w:val="ru-RU"/>
        </w:rPr>
        <w:t xml:space="preserve"> в </w:t>
      </w:r>
      <w:proofErr w:type="spellStart"/>
      <w:r w:rsidR="009C751D">
        <w:rPr>
          <w:rFonts w:ascii="Times New Roman" w:hAnsi="Times New Roman" w:cs="Times New Roman"/>
          <w:sz w:val="28"/>
          <w:szCs w:val="28"/>
          <w:lang w:val="ru-RU"/>
        </w:rPr>
        <w:t>регіонах</w:t>
      </w:r>
      <w:proofErr w:type="spellEnd"/>
      <w:r w:rsidR="009C751D">
        <w:rPr>
          <w:rFonts w:ascii="Times New Roman" w:hAnsi="Times New Roman" w:cs="Times New Roman"/>
          <w:sz w:val="28"/>
          <w:szCs w:val="28"/>
          <w:lang w:val="ru-RU"/>
        </w:rPr>
        <w:t xml:space="preserve">, де </w:t>
      </w:r>
      <w:proofErr w:type="spellStart"/>
      <w:r w:rsidR="009C751D">
        <w:rPr>
          <w:rFonts w:ascii="Times New Roman" w:hAnsi="Times New Roman" w:cs="Times New Roman"/>
          <w:sz w:val="28"/>
          <w:szCs w:val="28"/>
          <w:lang w:val="ru-RU"/>
        </w:rPr>
        <w:t>здійснюють</w:t>
      </w:r>
      <w:proofErr w:type="spellEnd"/>
      <w:r w:rsidR="009C751D">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залучення</w:t>
      </w:r>
      <w:proofErr w:type="spellEnd"/>
      <w:r w:rsidRPr="00677A4F">
        <w:rPr>
          <w:rFonts w:ascii="Times New Roman" w:hAnsi="Times New Roman" w:cs="Times New Roman"/>
          <w:sz w:val="28"/>
          <w:szCs w:val="28"/>
          <w:lang w:val="ru-RU"/>
        </w:rPr>
        <w:t xml:space="preserve"> широких </w:t>
      </w:r>
      <w:proofErr w:type="spellStart"/>
      <w:r w:rsidRPr="00677A4F">
        <w:rPr>
          <w:rFonts w:ascii="Times New Roman" w:hAnsi="Times New Roman" w:cs="Times New Roman"/>
          <w:sz w:val="28"/>
          <w:szCs w:val="28"/>
          <w:lang w:val="ru-RU"/>
        </w:rPr>
        <w:t>верств</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населення</w:t>
      </w:r>
      <w:proofErr w:type="spellEnd"/>
      <w:r w:rsidRPr="00677A4F">
        <w:rPr>
          <w:rFonts w:ascii="Times New Roman" w:hAnsi="Times New Roman" w:cs="Times New Roman"/>
          <w:sz w:val="28"/>
          <w:szCs w:val="28"/>
          <w:lang w:val="ru-RU"/>
        </w:rPr>
        <w:t xml:space="preserve"> до </w:t>
      </w:r>
      <w:proofErr w:type="spellStart"/>
      <w:r w:rsidR="009C751D">
        <w:rPr>
          <w:rFonts w:ascii="Times New Roman" w:hAnsi="Times New Roman" w:cs="Times New Roman"/>
          <w:sz w:val="28"/>
          <w:szCs w:val="28"/>
          <w:lang w:val="ru-RU"/>
        </w:rPr>
        <w:t>природоохоронної</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діяльності</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просвітницької</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роботи</w:t>
      </w:r>
      <w:proofErr w:type="spellEnd"/>
      <w:r w:rsidR="009C751D">
        <w:rPr>
          <w:rFonts w:ascii="Times New Roman" w:hAnsi="Times New Roman" w:cs="Times New Roman"/>
          <w:sz w:val="28"/>
          <w:szCs w:val="28"/>
          <w:lang w:val="ru-RU"/>
        </w:rPr>
        <w:t xml:space="preserve"> з</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формування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екологічної</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свідомості</w:t>
      </w:r>
      <w:proofErr w:type="spellEnd"/>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населення</w:t>
      </w:r>
      <w:proofErr w:type="spellEnd"/>
      <w:r w:rsidR="009C751D">
        <w:rPr>
          <w:rFonts w:ascii="Times New Roman" w:hAnsi="Times New Roman" w:cs="Times New Roman"/>
          <w:sz w:val="28"/>
          <w:szCs w:val="28"/>
          <w:lang w:val="ru-RU"/>
        </w:rPr>
        <w:t xml:space="preserve">. </w:t>
      </w:r>
    </w:p>
    <w:p w14:paraId="5F424886" w14:textId="77777777" w:rsidR="00677A4F" w:rsidRPr="009C751D" w:rsidRDefault="0002725B" w:rsidP="003B04A8">
      <w:pPr>
        <w:ind w:left="0"/>
        <w:rPr>
          <w:lang w:val="ru-RU"/>
        </w:rPr>
      </w:pPr>
      <w:r>
        <w:rPr>
          <w:rFonts w:ascii="Times New Roman" w:hAnsi="Times New Roman" w:cs="Times New Roman"/>
          <w:sz w:val="28"/>
          <w:szCs w:val="28"/>
          <w:lang w:val="ru-RU"/>
        </w:rPr>
        <w:t xml:space="preserve">         </w:t>
      </w:r>
      <w:r w:rsidR="009C751D">
        <w:rPr>
          <w:rFonts w:ascii="Times New Roman" w:hAnsi="Times New Roman" w:cs="Times New Roman"/>
          <w:sz w:val="28"/>
          <w:szCs w:val="28"/>
          <w:lang w:val="ru-RU"/>
        </w:rPr>
        <w:t xml:space="preserve"> </w:t>
      </w:r>
      <w:proofErr w:type="spellStart"/>
      <w:r w:rsidR="009C751D">
        <w:rPr>
          <w:rFonts w:ascii="Times New Roman" w:hAnsi="Times New Roman" w:cs="Times New Roman"/>
          <w:sz w:val="28"/>
          <w:szCs w:val="28"/>
          <w:lang w:val="ru-RU"/>
        </w:rPr>
        <w:t>Г</w:t>
      </w:r>
      <w:r w:rsidR="00677A4F" w:rsidRPr="00677A4F">
        <w:rPr>
          <w:rFonts w:ascii="Times New Roman" w:hAnsi="Times New Roman" w:cs="Times New Roman"/>
          <w:sz w:val="28"/>
          <w:szCs w:val="28"/>
          <w:lang w:val="ru-RU"/>
        </w:rPr>
        <w:t>ромадські</w:t>
      </w:r>
      <w:proofErr w:type="spellEnd"/>
      <w:r w:rsidR="00677A4F" w:rsidRPr="00677A4F">
        <w:rPr>
          <w:rFonts w:ascii="Times New Roman" w:hAnsi="Times New Roman" w:cs="Times New Roman"/>
          <w:sz w:val="28"/>
          <w:szCs w:val="28"/>
          <w:lang w:val="ru-RU"/>
        </w:rPr>
        <w:t xml:space="preserve"> </w:t>
      </w:r>
      <w:proofErr w:type="spellStart"/>
      <w:r w:rsidR="00677A4F" w:rsidRPr="00677A4F">
        <w:rPr>
          <w:rFonts w:ascii="Times New Roman" w:hAnsi="Times New Roman" w:cs="Times New Roman"/>
          <w:sz w:val="28"/>
          <w:szCs w:val="28"/>
          <w:lang w:val="ru-RU"/>
        </w:rPr>
        <w:t>організації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окрім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вищезазначеного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конституційного</w:t>
      </w:r>
      <w:proofErr w:type="spellEnd"/>
      <w:r>
        <w:rPr>
          <w:rFonts w:ascii="Times New Roman" w:hAnsi="Times New Roman" w:cs="Times New Roman"/>
          <w:sz w:val="28"/>
          <w:szCs w:val="28"/>
          <w:lang w:val="ru-RU"/>
        </w:rPr>
        <w:t xml:space="preserve"> права</w:t>
      </w:r>
      <w:r w:rsidR="00677A4F"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вільного</w:t>
      </w:r>
      <w:proofErr w:type="spellEnd"/>
      <w:r w:rsidRPr="00677A4F">
        <w:rPr>
          <w:rFonts w:ascii="Times New Roman" w:hAnsi="Times New Roman" w:cs="Times New Roman"/>
          <w:sz w:val="28"/>
          <w:szCs w:val="28"/>
          <w:lang w:val="ru-RU"/>
        </w:rPr>
        <w:t xml:space="preserve"> доступу до </w:t>
      </w:r>
      <w:proofErr w:type="spellStart"/>
      <w:r w:rsidRPr="00677A4F">
        <w:rPr>
          <w:rFonts w:ascii="Times New Roman" w:hAnsi="Times New Roman" w:cs="Times New Roman"/>
          <w:sz w:val="28"/>
          <w:szCs w:val="28"/>
          <w:lang w:val="ru-RU"/>
        </w:rPr>
        <w:t>інформації</w:t>
      </w:r>
      <w:proofErr w:type="spellEnd"/>
      <w:r w:rsidRPr="00677A4F">
        <w:rPr>
          <w:rFonts w:ascii="Times New Roman" w:hAnsi="Times New Roman" w:cs="Times New Roman"/>
          <w:sz w:val="28"/>
          <w:szCs w:val="28"/>
          <w:lang w:val="ru-RU"/>
        </w:rPr>
        <w:t xml:space="preserve"> про стан </w:t>
      </w:r>
      <w:proofErr w:type="spellStart"/>
      <w:r w:rsidRPr="00677A4F">
        <w:rPr>
          <w:rFonts w:ascii="Times New Roman" w:hAnsi="Times New Roman" w:cs="Times New Roman"/>
          <w:sz w:val="28"/>
          <w:szCs w:val="28"/>
          <w:lang w:val="ru-RU"/>
        </w:rPr>
        <w:t>довкілля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джерела</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його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забруднення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захворюваність</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населення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w:t>
      </w:r>
      <w:r w:rsidR="00677A4F" w:rsidRPr="00677A4F">
        <w:rPr>
          <w:rFonts w:ascii="Times New Roman" w:hAnsi="Times New Roman" w:cs="Times New Roman"/>
          <w:sz w:val="28"/>
          <w:szCs w:val="28"/>
          <w:lang w:val="ru-RU"/>
        </w:rPr>
        <w:t>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також</w:t>
      </w:r>
      <w:proofErr w:type="spellEnd"/>
      <w:r w:rsidR="00677A4F" w:rsidRPr="00677A4F">
        <w:rPr>
          <w:rFonts w:ascii="Times New Roman" w:hAnsi="Times New Roman" w:cs="Times New Roman"/>
          <w:sz w:val="28"/>
          <w:szCs w:val="28"/>
          <w:lang w:val="ru-RU"/>
        </w:rPr>
        <w:t xml:space="preserve"> право:</w:t>
      </w:r>
    </w:p>
    <w:p w14:paraId="0CE5334B" w14:textId="77777777" w:rsidR="00677A4F" w:rsidRPr="00677A4F" w:rsidRDefault="00677A4F" w:rsidP="00677A4F">
      <w:pPr>
        <w:spacing w:line="240" w:lineRule="auto"/>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  </w:t>
      </w:r>
      <w:proofErr w:type="spellStart"/>
      <w:r w:rsidRPr="00677A4F">
        <w:rPr>
          <w:rFonts w:ascii="Times New Roman" w:hAnsi="Times New Roman" w:cs="Times New Roman"/>
          <w:sz w:val="28"/>
          <w:szCs w:val="28"/>
          <w:lang w:val="ru-RU"/>
        </w:rPr>
        <w:t>розробляти</w:t>
      </w:r>
      <w:proofErr w:type="spellEnd"/>
      <w:r w:rsidRPr="00677A4F">
        <w:rPr>
          <w:rFonts w:ascii="Times New Roman" w:hAnsi="Times New Roman" w:cs="Times New Roman"/>
          <w:sz w:val="28"/>
          <w:szCs w:val="28"/>
          <w:lang w:val="ru-RU"/>
        </w:rPr>
        <w:t xml:space="preserve"> і </w:t>
      </w:r>
      <w:proofErr w:type="spellStart"/>
      <w:r w:rsidRPr="00677A4F">
        <w:rPr>
          <w:rFonts w:ascii="Times New Roman" w:hAnsi="Times New Roman" w:cs="Times New Roman"/>
          <w:sz w:val="28"/>
          <w:szCs w:val="28"/>
          <w:lang w:val="ru-RU"/>
        </w:rPr>
        <w:t>пропагувати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свої</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природоохоронні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програми</w:t>
      </w:r>
      <w:proofErr w:type="spellEnd"/>
      <w:r w:rsidRPr="00677A4F">
        <w:rPr>
          <w:rFonts w:ascii="Times New Roman" w:hAnsi="Times New Roman" w:cs="Times New Roman"/>
          <w:sz w:val="28"/>
          <w:szCs w:val="28"/>
          <w:lang w:val="ru-RU"/>
        </w:rPr>
        <w:t>;</w:t>
      </w:r>
    </w:p>
    <w:p w14:paraId="4FED8C54" w14:textId="77777777" w:rsidR="00677A4F" w:rsidRPr="00677A4F" w:rsidRDefault="00677A4F" w:rsidP="00677A4F">
      <w:pPr>
        <w:spacing w:line="240" w:lineRule="auto"/>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 </w:t>
      </w:r>
      <w:proofErr w:type="spellStart"/>
      <w:r w:rsidRPr="00677A4F">
        <w:rPr>
          <w:rFonts w:ascii="Times New Roman" w:hAnsi="Times New Roman" w:cs="Times New Roman"/>
          <w:sz w:val="28"/>
          <w:szCs w:val="28"/>
          <w:lang w:val="ru-RU"/>
        </w:rPr>
        <w:t>брати</w:t>
      </w:r>
      <w:proofErr w:type="spellEnd"/>
      <w:r w:rsidRPr="00677A4F">
        <w:rPr>
          <w:rFonts w:ascii="Times New Roman" w:hAnsi="Times New Roman" w:cs="Times New Roman"/>
          <w:sz w:val="28"/>
          <w:szCs w:val="28"/>
          <w:lang w:val="ru-RU"/>
        </w:rPr>
        <w:t xml:space="preserve"> участь у </w:t>
      </w:r>
      <w:proofErr w:type="spellStart"/>
      <w:r w:rsidRPr="00677A4F">
        <w:rPr>
          <w:rFonts w:ascii="Times New Roman" w:hAnsi="Times New Roman" w:cs="Times New Roman"/>
          <w:sz w:val="28"/>
          <w:szCs w:val="28"/>
          <w:lang w:val="ru-RU"/>
        </w:rPr>
        <w:t>розгляді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питань</w:t>
      </w:r>
      <w:proofErr w:type="spellEnd"/>
      <w:r w:rsidR="0002725B">
        <w:rPr>
          <w:rFonts w:ascii="Times New Roman" w:hAnsi="Times New Roman" w:cs="Times New Roman"/>
          <w:sz w:val="28"/>
          <w:szCs w:val="28"/>
          <w:lang w:val="ru-RU"/>
        </w:rPr>
        <w:t xml:space="preserve"> з</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охорони</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довкілля</w:t>
      </w:r>
      <w:proofErr w:type="spellEnd"/>
      <w:r w:rsidRPr="00677A4F">
        <w:rPr>
          <w:rFonts w:ascii="Times New Roman" w:hAnsi="Times New Roman" w:cs="Times New Roman"/>
          <w:sz w:val="28"/>
          <w:szCs w:val="28"/>
          <w:lang w:val="ru-RU"/>
        </w:rPr>
        <w:t>,</w:t>
      </w:r>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рацонального</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природокоистування</w:t>
      </w:r>
      <w:proofErr w:type="spellEnd"/>
      <w:r w:rsidR="0002725B">
        <w:rPr>
          <w:rFonts w:ascii="Times New Roman" w:hAnsi="Times New Roman" w:cs="Times New Roman"/>
          <w:sz w:val="28"/>
          <w:szCs w:val="28"/>
          <w:lang w:val="ru-RU"/>
        </w:rPr>
        <w:t>,</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забезпечення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екологічної</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езпеки</w:t>
      </w:r>
      <w:proofErr w:type="spellEnd"/>
      <w:r w:rsidR="0002725B">
        <w:rPr>
          <w:rFonts w:ascii="Times New Roman" w:hAnsi="Times New Roman" w:cs="Times New Roman"/>
          <w:sz w:val="28"/>
          <w:szCs w:val="28"/>
          <w:lang w:val="ru-RU"/>
        </w:rPr>
        <w:t xml:space="preserve"> в </w:t>
      </w:r>
      <w:proofErr w:type="spellStart"/>
      <w:r w:rsidR="0002725B">
        <w:rPr>
          <w:rFonts w:ascii="Times New Roman" w:hAnsi="Times New Roman" w:cs="Times New Roman"/>
          <w:sz w:val="28"/>
          <w:szCs w:val="28"/>
          <w:lang w:val="ru-RU"/>
        </w:rPr>
        <w:t>регіоні</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представницькими</w:t>
      </w:r>
      <w:proofErr w:type="spellEnd"/>
      <w:r w:rsidR="0002725B">
        <w:rPr>
          <w:rFonts w:ascii="Times New Roman" w:hAnsi="Times New Roman" w:cs="Times New Roman"/>
          <w:sz w:val="28"/>
          <w:szCs w:val="28"/>
          <w:lang w:val="ru-RU"/>
        </w:rPr>
        <w:t xml:space="preserve"> органами та</w:t>
      </w:r>
      <w:r w:rsidR="0002725B" w:rsidRPr="00677A4F">
        <w:rPr>
          <w:rFonts w:ascii="Times New Roman" w:hAnsi="Times New Roman" w:cs="Times New Roman"/>
          <w:sz w:val="28"/>
          <w:szCs w:val="28"/>
          <w:lang w:val="ru-RU"/>
        </w:rPr>
        <w:t xml:space="preserve"> </w:t>
      </w:r>
      <w:proofErr w:type="spellStart"/>
      <w:r w:rsidR="0002725B" w:rsidRPr="00677A4F">
        <w:rPr>
          <w:rFonts w:ascii="Times New Roman" w:hAnsi="Times New Roman" w:cs="Times New Roman"/>
          <w:sz w:val="28"/>
          <w:szCs w:val="28"/>
          <w:lang w:val="ru-RU"/>
        </w:rPr>
        <w:t>іншими</w:t>
      </w:r>
      <w:proofErr w:type="spellEnd"/>
      <w:r w:rsidR="0002725B" w:rsidRPr="00677A4F">
        <w:rPr>
          <w:rFonts w:ascii="Times New Roman" w:hAnsi="Times New Roman" w:cs="Times New Roman"/>
          <w:sz w:val="28"/>
          <w:szCs w:val="28"/>
          <w:lang w:val="ru-RU"/>
        </w:rPr>
        <w:t xml:space="preserve"> органами </w:t>
      </w:r>
      <w:proofErr w:type="spellStart"/>
      <w:r w:rsidR="0002725B" w:rsidRPr="00677A4F">
        <w:rPr>
          <w:rFonts w:ascii="Times New Roman" w:hAnsi="Times New Roman" w:cs="Times New Roman"/>
          <w:sz w:val="28"/>
          <w:szCs w:val="28"/>
          <w:lang w:val="ru-RU"/>
        </w:rPr>
        <w:t>місцевого</w:t>
      </w:r>
      <w:proofErr w:type="spellEnd"/>
      <w:r w:rsidR="0002725B" w:rsidRPr="00677A4F">
        <w:rPr>
          <w:rFonts w:ascii="Times New Roman" w:hAnsi="Times New Roman" w:cs="Times New Roman"/>
          <w:sz w:val="28"/>
          <w:szCs w:val="28"/>
          <w:lang w:val="ru-RU"/>
        </w:rPr>
        <w:t xml:space="preserve"> </w:t>
      </w:r>
      <w:proofErr w:type="spellStart"/>
      <w:r w:rsidR="0002725B" w:rsidRPr="00677A4F">
        <w:rPr>
          <w:rFonts w:ascii="Times New Roman" w:hAnsi="Times New Roman" w:cs="Times New Roman"/>
          <w:sz w:val="28"/>
          <w:szCs w:val="28"/>
          <w:lang w:val="ru-RU"/>
        </w:rPr>
        <w:t>самоврядування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або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винес</w:t>
      </w:r>
      <w:r w:rsidR="0002725B">
        <w:rPr>
          <w:rFonts w:ascii="Times New Roman" w:hAnsi="Times New Roman" w:cs="Times New Roman"/>
          <w:sz w:val="28"/>
          <w:szCs w:val="28"/>
          <w:lang w:val="ru-RU"/>
        </w:rPr>
        <w:t>ити</w:t>
      </w:r>
      <w:proofErr w:type="spellEnd"/>
      <w:r w:rsidR="0002725B">
        <w:rPr>
          <w:rFonts w:ascii="Times New Roman" w:hAnsi="Times New Roman" w:cs="Times New Roman"/>
          <w:sz w:val="28"/>
          <w:szCs w:val="28"/>
          <w:lang w:val="ru-RU"/>
        </w:rPr>
        <w:t xml:space="preserve"> на </w:t>
      </w:r>
      <w:proofErr w:type="spellStart"/>
      <w:r w:rsidR="0002725B">
        <w:rPr>
          <w:rFonts w:ascii="Times New Roman" w:hAnsi="Times New Roman" w:cs="Times New Roman"/>
          <w:sz w:val="28"/>
          <w:szCs w:val="28"/>
          <w:lang w:val="ru-RU"/>
        </w:rPr>
        <w:t>їх</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розгляд</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найбіль</w:t>
      </w:r>
      <w:r w:rsidR="00420273">
        <w:rPr>
          <w:rFonts w:ascii="Times New Roman" w:hAnsi="Times New Roman" w:cs="Times New Roman"/>
          <w:sz w:val="28"/>
          <w:szCs w:val="28"/>
          <w:lang w:val="ru-RU"/>
        </w:rPr>
        <w:t>ш</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важливі</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питання</w:t>
      </w:r>
      <w:proofErr w:type="spellEnd"/>
      <w:r w:rsidR="0002725B">
        <w:rPr>
          <w:rFonts w:ascii="Times New Roman" w:hAnsi="Times New Roman" w:cs="Times New Roman"/>
          <w:sz w:val="28"/>
          <w:szCs w:val="28"/>
          <w:lang w:val="ru-RU"/>
        </w:rPr>
        <w:t xml:space="preserve"> у </w:t>
      </w:r>
      <w:proofErr w:type="spellStart"/>
      <w:r w:rsidR="0002725B">
        <w:rPr>
          <w:rFonts w:ascii="Times New Roman" w:hAnsi="Times New Roman" w:cs="Times New Roman"/>
          <w:sz w:val="28"/>
          <w:szCs w:val="28"/>
          <w:lang w:val="ru-RU"/>
        </w:rPr>
        <w:t>цій</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галузі</w:t>
      </w:r>
      <w:proofErr w:type="spellEnd"/>
      <w:r w:rsidRPr="00677A4F">
        <w:rPr>
          <w:rFonts w:ascii="Times New Roman" w:hAnsi="Times New Roman" w:cs="Times New Roman"/>
          <w:sz w:val="28"/>
          <w:szCs w:val="28"/>
          <w:lang w:val="ru-RU"/>
        </w:rPr>
        <w:t>;</w:t>
      </w:r>
    </w:p>
    <w:p w14:paraId="672D4250" w14:textId="77777777" w:rsidR="00677A4F" w:rsidRPr="00677A4F" w:rsidRDefault="00677A4F" w:rsidP="00677A4F">
      <w:pPr>
        <w:spacing w:line="240" w:lineRule="auto"/>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 </w:t>
      </w:r>
      <w:proofErr w:type="spellStart"/>
      <w:r w:rsidRPr="00677A4F">
        <w:rPr>
          <w:rFonts w:ascii="Times New Roman" w:hAnsi="Times New Roman" w:cs="Times New Roman"/>
          <w:sz w:val="28"/>
          <w:szCs w:val="28"/>
          <w:lang w:val="ru-RU"/>
        </w:rPr>
        <w:t>проводити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громадську</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екологічну</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експертизу</w:t>
      </w:r>
      <w:proofErr w:type="spellEnd"/>
      <w:r w:rsidRPr="00677A4F">
        <w:rPr>
          <w:rFonts w:ascii="Times New Roman" w:hAnsi="Times New Roman" w:cs="Times New Roman"/>
          <w:sz w:val="28"/>
          <w:szCs w:val="28"/>
          <w:lang w:val="ru-RU"/>
        </w:rPr>
        <w:t xml:space="preserve"> в будь-</w:t>
      </w:r>
      <w:proofErr w:type="spellStart"/>
      <w:r w:rsidRPr="00677A4F">
        <w:rPr>
          <w:rFonts w:ascii="Times New Roman" w:hAnsi="Times New Roman" w:cs="Times New Roman"/>
          <w:sz w:val="28"/>
          <w:szCs w:val="28"/>
          <w:lang w:val="ru-RU"/>
        </w:rPr>
        <w:t>якій</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сфері</w:t>
      </w:r>
      <w:proofErr w:type="spellEnd"/>
      <w:r w:rsidRPr="00677A4F">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природоохоронної</w:t>
      </w:r>
      <w:proofErr w:type="spellEnd"/>
      <w:r w:rsidR="0002725B">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діяльності</w:t>
      </w:r>
      <w:proofErr w:type="spellEnd"/>
      <w:r w:rsidR="0002725B">
        <w:rPr>
          <w:rFonts w:ascii="Times New Roman" w:hAnsi="Times New Roman" w:cs="Times New Roman"/>
          <w:sz w:val="28"/>
          <w:szCs w:val="28"/>
          <w:lang w:val="ru-RU"/>
        </w:rPr>
        <w:t xml:space="preserve">, </w:t>
      </w:r>
      <w:proofErr w:type="spellStart"/>
      <w:r w:rsidR="0002725B">
        <w:rPr>
          <w:rFonts w:ascii="Times New Roman" w:hAnsi="Times New Roman" w:cs="Times New Roman"/>
          <w:sz w:val="28"/>
          <w:szCs w:val="28"/>
          <w:lang w:val="ru-RU"/>
        </w:rPr>
        <w:t>прводити</w:t>
      </w:r>
      <w:proofErr w:type="spellEnd"/>
      <w:r w:rsidR="0002725B">
        <w:rPr>
          <w:rFonts w:ascii="Times New Roman" w:hAnsi="Times New Roman" w:cs="Times New Roman"/>
          <w:sz w:val="28"/>
          <w:szCs w:val="28"/>
          <w:lang w:val="ru-RU"/>
        </w:rPr>
        <w:t xml:space="preserve"> </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публічні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слухання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або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відкриті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засідання</w:t>
      </w:r>
      <w:proofErr w:type="spellEnd"/>
      <w:r w:rsidR="0002725B">
        <w:rPr>
          <w:rFonts w:ascii="Times New Roman" w:hAnsi="Times New Roman" w:cs="Times New Roman"/>
          <w:sz w:val="28"/>
          <w:szCs w:val="28"/>
          <w:lang w:val="ru-RU"/>
        </w:rPr>
        <w:t xml:space="preserve"> громад</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щодо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оцінки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екологічної</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безпеки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об'єктів</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експертизи</w:t>
      </w:r>
      <w:proofErr w:type="spellEnd"/>
      <w:r w:rsidRPr="00677A4F">
        <w:rPr>
          <w:rFonts w:ascii="Times New Roman" w:hAnsi="Times New Roman" w:cs="Times New Roman"/>
          <w:sz w:val="28"/>
          <w:szCs w:val="28"/>
          <w:lang w:val="ru-RU"/>
        </w:rPr>
        <w:t>;</w:t>
      </w:r>
    </w:p>
    <w:p w14:paraId="4E55E20F" w14:textId="77777777" w:rsidR="00677A4F" w:rsidRPr="00677A4F" w:rsidRDefault="00677A4F" w:rsidP="00677A4F">
      <w:pPr>
        <w:spacing w:line="240" w:lineRule="auto"/>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 </w:t>
      </w:r>
      <w:proofErr w:type="spellStart"/>
      <w:r w:rsidRPr="00677A4F">
        <w:rPr>
          <w:rFonts w:ascii="Times New Roman" w:hAnsi="Times New Roman" w:cs="Times New Roman"/>
          <w:sz w:val="28"/>
          <w:szCs w:val="28"/>
          <w:lang w:val="ru-RU"/>
        </w:rPr>
        <w:t>виконувати</w:t>
      </w:r>
      <w:proofErr w:type="spellEnd"/>
      <w:r w:rsidRPr="00677A4F">
        <w:rPr>
          <w:rFonts w:ascii="Times New Roman" w:hAnsi="Times New Roman" w:cs="Times New Roman"/>
          <w:sz w:val="28"/>
          <w:szCs w:val="28"/>
          <w:lang w:val="ru-RU"/>
        </w:rPr>
        <w:t xml:space="preserve"> за</w:t>
      </w:r>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грантові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спонсорські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або</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власні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кошти</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науково</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дослідні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просвітницькі</w:t>
      </w:r>
      <w:proofErr w:type="spellEnd"/>
      <w:r w:rsidR="00420273">
        <w:rPr>
          <w:rFonts w:ascii="Times New Roman" w:hAnsi="Times New Roman" w:cs="Times New Roman"/>
          <w:sz w:val="28"/>
          <w:szCs w:val="28"/>
          <w:lang w:val="ru-RU"/>
        </w:rPr>
        <w:t xml:space="preserve"> та </w:t>
      </w:r>
      <w:proofErr w:type="spellStart"/>
      <w:r w:rsidR="00420273">
        <w:rPr>
          <w:rFonts w:ascii="Times New Roman" w:hAnsi="Times New Roman" w:cs="Times New Roman"/>
          <w:sz w:val="28"/>
          <w:szCs w:val="28"/>
          <w:lang w:val="ru-RU"/>
        </w:rPr>
        <w:t>інші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природоохоронні</w:t>
      </w:r>
      <w:proofErr w:type="spellEnd"/>
      <w:r w:rsidR="00420273">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роботи</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які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спрямовані</w:t>
      </w:r>
      <w:proofErr w:type="spellEnd"/>
      <w:r w:rsidR="00420273">
        <w:rPr>
          <w:rFonts w:ascii="Times New Roman" w:hAnsi="Times New Roman" w:cs="Times New Roman"/>
          <w:sz w:val="28"/>
          <w:szCs w:val="28"/>
          <w:lang w:val="ru-RU"/>
        </w:rPr>
        <w:t xml:space="preserve"> на </w:t>
      </w:r>
      <w:proofErr w:type="spellStart"/>
      <w:r w:rsidR="00420273">
        <w:rPr>
          <w:rFonts w:ascii="Times New Roman" w:hAnsi="Times New Roman" w:cs="Times New Roman"/>
          <w:sz w:val="28"/>
          <w:szCs w:val="28"/>
          <w:lang w:val="ru-RU"/>
        </w:rPr>
        <w:t>покращення</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еклогічної</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ситуації</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відтворення</w:t>
      </w:r>
      <w:proofErr w:type="spellEnd"/>
      <w:r w:rsidR="00420273">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природних</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ресурсів</w:t>
      </w:r>
      <w:proofErr w:type="spellEnd"/>
      <w:r w:rsidRPr="00677A4F">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запровадження</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новітніх</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природозберігаючих</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технологій</w:t>
      </w:r>
      <w:proofErr w:type="spellEnd"/>
      <w:r w:rsidRPr="00677A4F">
        <w:rPr>
          <w:rFonts w:ascii="Times New Roman" w:hAnsi="Times New Roman" w:cs="Times New Roman"/>
          <w:sz w:val="28"/>
          <w:szCs w:val="28"/>
          <w:lang w:val="ru-RU"/>
        </w:rPr>
        <w:t>;</w:t>
      </w:r>
    </w:p>
    <w:p w14:paraId="4FCE41F9" w14:textId="77777777" w:rsidR="00420273" w:rsidRDefault="00677A4F" w:rsidP="00677A4F">
      <w:pPr>
        <w:spacing w:line="240" w:lineRule="auto"/>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 </w:t>
      </w:r>
      <w:proofErr w:type="spellStart"/>
      <w:r w:rsidRPr="00677A4F">
        <w:rPr>
          <w:rFonts w:ascii="Times New Roman" w:hAnsi="Times New Roman" w:cs="Times New Roman"/>
          <w:sz w:val="28"/>
          <w:szCs w:val="28"/>
          <w:lang w:val="ru-RU"/>
        </w:rPr>
        <w:t>брати</w:t>
      </w:r>
      <w:proofErr w:type="spellEnd"/>
      <w:r w:rsidRPr="00677A4F">
        <w:rPr>
          <w:rFonts w:ascii="Times New Roman" w:hAnsi="Times New Roman" w:cs="Times New Roman"/>
          <w:sz w:val="28"/>
          <w:szCs w:val="28"/>
          <w:lang w:val="ru-RU"/>
        </w:rPr>
        <w:t xml:space="preserve"> участь </w:t>
      </w:r>
      <w:proofErr w:type="spellStart"/>
      <w:r w:rsidRPr="00677A4F">
        <w:rPr>
          <w:rFonts w:ascii="Times New Roman" w:hAnsi="Times New Roman" w:cs="Times New Roman"/>
          <w:sz w:val="28"/>
          <w:szCs w:val="28"/>
          <w:lang w:val="ru-RU"/>
        </w:rPr>
        <w:t>у</w:t>
      </w:r>
      <w:r w:rsidR="00420273">
        <w:rPr>
          <w:rFonts w:ascii="Times New Roman" w:hAnsi="Times New Roman" w:cs="Times New Roman"/>
          <w:sz w:val="28"/>
          <w:szCs w:val="28"/>
          <w:lang w:val="ru-RU"/>
        </w:rPr>
        <w:t>роботі</w:t>
      </w:r>
      <w:proofErr w:type="spellEnd"/>
      <w:r w:rsidRPr="00677A4F">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комісій</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які</w:t>
      </w:r>
      <w:proofErr w:type="spellEnd"/>
      <w:r w:rsidR="00420273">
        <w:rPr>
          <w:rFonts w:ascii="Times New Roman" w:hAnsi="Times New Roman" w:cs="Times New Roman"/>
          <w:sz w:val="28"/>
          <w:szCs w:val="28"/>
          <w:lang w:val="ru-RU"/>
        </w:rPr>
        <w:t xml:space="preserve"> </w:t>
      </w:r>
      <w:proofErr w:type="spellStart"/>
      <w:r w:rsidR="00420273">
        <w:rPr>
          <w:rFonts w:ascii="Times New Roman" w:hAnsi="Times New Roman" w:cs="Times New Roman"/>
          <w:sz w:val="28"/>
          <w:szCs w:val="28"/>
          <w:lang w:val="ru-RU"/>
        </w:rPr>
        <w:t>організовують</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державн</w:t>
      </w:r>
      <w:r w:rsidR="00420273">
        <w:rPr>
          <w:rFonts w:ascii="Times New Roman" w:hAnsi="Times New Roman" w:cs="Times New Roman"/>
          <w:sz w:val="28"/>
          <w:szCs w:val="28"/>
          <w:lang w:val="ru-RU"/>
        </w:rPr>
        <w:t>і</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органи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спеціальної</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компетенції</w:t>
      </w:r>
      <w:proofErr w:type="spellEnd"/>
      <w:r w:rsidR="00420273">
        <w:rPr>
          <w:rFonts w:ascii="Times New Roman" w:hAnsi="Times New Roman" w:cs="Times New Roman"/>
          <w:sz w:val="28"/>
          <w:szCs w:val="28"/>
          <w:lang w:val="ru-RU"/>
        </w:rPr>
        <w:t xml:space="preserve"> для</w:t>
      </w:r>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перевірок</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дотримання</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підприємствами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установами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організаціями</w:t>
      </w:r>
      <w:proofErr w:type="spellEnd"/>
      <w:r w:rsidRPr="00677A4F">
        <w:rPr>
          <w:rFonts w:ascii="Times New Roman" w:hAnsi="Times New Roman" w:cs="Times New Roman"/>
          <w:sz w:val="28"/>
          <w:szCs w:val="28"/>
          <w:lang w:val="ru-RU"/>
        </w:rPr>
        <w:t xml:space="preserve"> та </w:t>
      </w:r>
      <w:proofErr w:type="spellStart"/>
      <w:r w:rsidRPr="00677A4F">
        <w:rPr>
          <w:rFonts w:ascii="Times New Roman" w:hAnsi="Times New Roman" w:cs="Times New Roman"/>
          <w:sz w:val="28"/>
          <w:szCs w:val="28"/>
          <w:lang w:val="ru-RU"/>
        </w:rPr>
        <w:t>громадянами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екологічного</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законодавства</w:t>
      </w:r>
      <w:proofErr w:type="spellEnd"/>
      <w:r w:rsidR="00420273">
        <w:rPr>
          <w:rFonts w:ascii="Times New Roman" w:hAnsi="Times New Roman" w:cs="Times New Roman"/>
          <w:sz w:val="28"/>
          <w:szCs w:val="28"/>
          <w:lang w:val="ru-RU"/>
        </w:rPr>
        <w:t xml:space="preserve">; </w:t>
      </w:r>
    </w:p>
    <w:p w14:paraId="36C5D635" w14:textId="5B553FD8" w:rsidR="00677A4F" w:rsidRPr="00677A4F" w:rsidRDefault="00420273" w:rsidP="00677A4F">
      <w:pPr>
        <w:spacing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оскаржувати</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суді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рішення</w:t>
      </w:r>
      <w:proofErr w:type="spellEnd"/>
      <w:r>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місцевих</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органів</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влади</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шо</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суперечать</w:t>
      </w:r>
      <w:proofErr w:type="spellEnd"/>
      <w:r w:rsidR="00D0696A">
        <w:rPr>
          <w:rFonts w:ascii="Times New Roman" w:hAnsi="Times New Roman" w:cs="Times New Roman"/>
          <w:sz w:val="28"/>
          <w:szCs w:val="28"/>
          <w:lang w:val="ru-RU"/>
        </w:rPr>
        <w:t xml:space="preserve"> </w:t>
      </w:r>
      <w:proofErr w:type="spellStart"/>
      <w:r w:rsidR="00677A4F" w:rsidRPr="00677A4F">
        <w:rPr>
          <w:rFonts w:ascii="Times New Roman" w:hAnsi="Times New Roman" w:cs="Times New Roman"/>
          <w:sz w:val="28"/>
          <w:szCs w:val="28"/>
          <w:lang w:val="ru-RU"/>
        </w:rPr>
        <w:t>екологічн</w:t>
      </w:r>
      <w:r w:rsidR="00D0696A">
        <w:rPr>
          <w:rFonts w:ascii="Times New Roman" w:hAnsi="Times New Roman" w:cs="Times New Roman"/>
          <w:sz w:val="28"/>
          <w:szCs w:val="28"/>
          <w:lang w:val="ru-RU"/>
        </w:rPr>
        <w:t>ому</w:t>
      </w:r>
      <w:proofErr w:type="spellEnd"/>
      <w:r w:rsidR="00677A4F" w:rsidRPr="00677A4F">
        <w:rPr>
          <w:rFonts w:ascii="Times New Roman" w:hAnsi="Times New Roman" w:cs="Times New Roman"/>
          <w:sz w:val="28"/>
          <w:szCs w:val="28"/>
          <w:lang w:val="ru-RU"/>
        </w:rPr>
        <w:t xml:space="preserve"> </w:t>
      </w:r>
      <w:proofErr w:type="spellStart"/>
      <w:r w:rsidR="00677A4F" w:rsidRPr="00677A4F">
        <w:rPr>
          <w:rFonts w:ascii="Times New Roman" w:hAnsi="Times New Roman" w:cs="Times New Roman"/>
          <w:sz w:val="28"/>
          <w:szCs w:val="28"/>
          <w:lang w:val="ru-RU"/>
        </w:rPr>
        <w:t>законодавств</w:t>
      </w:r>
      <w:r w:rsidR="00D0696A">
        <w:rPr>
          <w:rFonts w:ascii="Times New Roman" w:hAnsi="Times New Roman" w:cs="Times New Roman"/>
          <w:sz w:val="28"/>
          <w:szCs w:val="28"/>
          <w:lang w:val="ru-RU"/>
        </w:rPr>
        <w:t>у</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або</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подавати</w:t>
      </w:r>
      <w:proofErr w:type="spellEnd"/>
      <w:r w:rsidR="00D0696A">
        <w:rPr>
          <w:rFonts w:ascii="Times New Roman" w:hAnsi="Times New Roman" w:cs="Times New Roman"/>
          <w:sz w:val="28"/>
          <w:szCs w:val="28"/>
          <w:lang w:val="ru-RU"/>
        </w:rPr>
        <w:t xml:space="preserve"> позови на </w:t>
      </w:r>
      <w:proofErr w:type="spellStart"/>
      <w:r w:rsidR="00D0696A">
        <w:rPr>
          <w:rFonts w:ascii="Times New Roman" w:hAnsi="Times New Roman" w:cs="Times New Roman"/>
          <w:sz w:val="28"/>
          <w:szCs w:val="28"/>
          <w:lang w:val="ru-RU"/>
        </w:rPr>
        <w:t>відшкодування</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збитків</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нанесених</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довкілю</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або</w:t>
      </w:r>
      <w:proofErr w:type="spellEnd"/>
      <w:r w:rsidR="00677A4F" w:rsidRPr="00677A4F">
        <w:rPr>
          <w:rFonts w:ascii="Times New Roman" w:hAnsi="Times New Roman" w:cs="Times New Roman"/>
          <w:sz w:val="28"/>
          <w:szCs w:val="28"/>
          <w:lang w:val="ru-RU"/>
        </w:rPr>
        <w:t xml:space="preserve"> </w:t>
      </w:r>
      <w:proofErr w:type="spellStart"/>
      <w:r w:rsidR="00677A4F" w:rsidRPr="00677A4F">
        <w:rPr>
          <w:rFonts w:ascii="Times New Roman" w:hAnsi="Times New Roman" w:cs="Times New Roman"/>
          <w:sz w:val="28"/>
          <w:szCs w:val="28"/>
          <w:lang w:val="ru-RU"/>
        </w:rPr>
        <w:t>здоров'ю</w:t>
      </w:r>
      <w:proofErr w:type="spellEnd"/>
      <w:r w:rsidR="00677A4F" w:rsidRPr="00677A4F">
        <w:rPr>
          <w:rFonts w:ascii="Times New Roman" w:hAnsi="Times New Roman" w:cs="Times New Roman"/>
          <w:sz w:val="28"/>
          <w:szCs w:val="28"/>
          <w:lang w:val="ru-RU"/>
        </w:rPr>
        <w:t xml:space="preserve"> </w:t>
      </w:r>
      <w:proofErr w:type="spellStart"/>
      <w:r w:rsidR="00677A4F" w:rsidRPr="00677A4F">
        <w:rPr>
          <w:rFonts w:ascii="Times New Roman" w:hAnsi="Times New Roman" w:cs="Times New Roman"/>
          <w:sz w:val="28"/>
          <w:szCs w:val="28"/>
          <w:lang w:val="ru-RU"/>
        </w:rPr>
        <w:t>громадян</w:t>
      </w:r>
      <w:proofErr w:type="spellEnd"/>
      <w:r w:rsidR="00677A4F" w:rsidRPr="00677A4F">
        <w:rPr>
          <w:rFonts w:ascii="Times New Roman" w:hAnsi="Times New Roman" w:cs="Times New Roman"/>
          <w:sz w:val="28"/>
          <w:szCs w:val="28"/>
          <w:lang w:val="ru-RU"/>
        </w:rPr>
        <w:t xml:space="preserve"> і майну </w:t>
      </w:r>
      <w:proofErr w:type="spellStart"/>
      <w:r w:rsidR="00677A4F" w:rsidRPr="00677A4F">
        <w:rPr>
          <w:rFonts w:ascii="Times New Roman" w:hAnsi="Times New Roman" w:cs="Times New Roman"/>
          <w:sz w:val="28"/>
          <w:szCs w:val="28"/>
          <w:lang w:val="ru-RU"/>
        </w:rPr>
        <w:t>громадських</w:t>
      </w:r>
      <w:proofErr w:type="spellEnd"/>
      <w:r w:rsidR="00677A4F" w:rsidRPr="00677A4F">
        <w:rPr>
          <w:rFonts w:ascii="Times New Roman" w:hAnsi="Times New Roman" w:cs="Times New Roman"/>
          <w:sz w:val="28"/>
          <w:szCs w:val="28"/>
          <w:lang w:val="ru-RU"/>
        </w:rPr>
        <w:t xml:space="preserve"> </w:t>
      </w:r>
      <w:proofErr w:type="spellStart"/>
      <w:r w:rsidR="00677A4F" w:rsidRPr="00677A4F">
        <w:rPr>
          <w:rFonts w:ascii="Times New Roman" w:hAnsi="Times New Roman" w:cs="Times New Roman"/>
          <w:sz w:val="28"/>
          <w:szCs w:val="28"/>
          <w:lang w:val="ru-RU"/>
        </w:rPr>
        <w:t>об'єднань</w:t>
      </w:r>
      <w:proofErr w:type="spellEnd"/>
      <w:r w:rsidR="00677A4F" w:rsidRPr="00677A4F">
        <w:rPr>
          <w:rFonts w:ascii="Times New Roman" w:hAnsi="Times New Roman" w:cs="Times New Roman"/>
          <w:sz w:val="28"/>
          <w:szCs w:val="28"/>
          <w:lang w:val="ru-RU"/>
        </w:rPr>
        <w:t>;</w:t>
      </w:r>
    </w:p>
    <w:p w14:paraId="4183022D" w14:textId="539BDF46" w:rsidR="00AA2959" w:rsidRDefault="00677A4F" w:rsidP="00955A5B">
      <w:pPr>
        <w:spacing w:line="240" w:lineRule="auto"/>
        <w:rPr>
          <w:rFonts w:ascii="Times New Roman" w:hAnsi="Times New Roman" w:cs="Times New Roman"/>
          <w:sz w:val="28"/>
          <w:szCs w:val="28"/>
          <w:lang w:val="ru-RU"/>
        </w:rPr>
      </w:pPr>
      <w:r w:rsidRPr="00677A4F">
        <w:rPr>
          <w:rFonts w:ascii="Times New Roman" w:hAnsi="Times New Roman" w:cs="Times New Roman"/>
          <w:sz w:val="28"/>
          <w:szCs w:val="28"/>
          <w:lang w:val="ru-RU"/>
        </w:rPr>
        <w:t xml:space="preserve">   - </w:t>
      </w:r>
      <w:proofErr w:type="spellStart"/>
      <w:r w:rsidRPr="00677A4F">
        <w:rPr>
          <w:rFonts w:ascii="Times New Roman" w:hAnsi="Times New Roman" w:cs="Times New Roman"/>
          <w:sz w:val="28"/>
          <w:szCs w:val="28"/>
          <w:lang w:val="ru-RU"/>
        </w:rPr>
        <w:t>спів</w:t>
      </w:r>
      <w:r w:rsidR="00D0696A">
        <w:rPr>
          <w:rFonts w:ascii="Times New Roman" w:hAnsi="Times New Roman" w:cs="Times New Roman"/>
          <w:sz w:val="28"/>
          <w:szCs w:val="28"/>
          <w:lang w:val="ru-RU"/>
        </w:rPr>
        <w:t>п</w:t>
      </w:r>
      <w:r w:rsidRPr="00677A4F">
        <w:rPr>
          <w:rFonts w:ascii="Times New Roman" w:hAnsi="Times New Roman" w:cs="Times New Roman"/>
          <w:sz w:val="28"/>
          <w:szCs w:val="28"/>
          <w:lang w:val="ru-RU"/>
        </w:rPr>
        <w:t>р</w:t>
      </w:r>
      <w:r w:rsidR="00D0696A">
        <w:rPr>
          <w:rFonts w:ascii="Times New Roman" w:hAnsi="Times New Roman" w:cs="Times New Roman"/>
          <w:sz w:val="28"/>
          <w:szCs w:val="28"/>
          <w:lang w:val="ru-RU"/>
        </w:rPr>
        <w:t>ацювати</w:t>
      </w:r>
      <w:proofErr w:type="spellEnd"/>
      <w:r w:rsidRPr="00677A4F">
        <w:rPr>
          <w:rFonts w:ascii="Times New Roman" w:hAnsi="Times New Roman" w:cs="Times New Roman"/>
          <w:sz w:val="28"/>
          <w:szCs w:val="28"/>
          <w:lang w:val="ru-RU"/>
        </w:rPr>
        <w:t xml:space="preserve"> з </w:t>
      </w:r>
      <w:proofErr w:type="spellStart"/>
      <w:r w:rsidRPr="00677A4F">
        <w:rPr>
          <w:rFonts w:ascii="Times New Roman" w:hAnsi="Times New Roman" w:cs="Times New Roman"/>
          <w:sz w:val="28"/>
          <w:szCs w:val="28"/>
          <w:lang w:val="ru-RU"/>
        </w:rPr>
        <w:t>міжнародними</w:t>
      </w:r>
      <w:proofErr w:type="spellEnd"/>
      <w:r w:rsidRPr="00677A4F">
        <w:rPr>
          <w:rFonts w:ascii="Times New Roman" w:hAnsi="Times New Roman" w:cs="Times New Roman"/>
          <w:sz w:val="28"/>
          <w:szCs w:val="28"/>
          <w:lang w:val="ru-RU"/>
        </w:rPr>
        <w:t xml:space="preserve"> й </w:t>
      </w:r>
      <w:proofErr w:type="spellStart"/>
      <w:r w:rsidRPr="00677A4F">
        <w:rPr>
          <w:rFonts w:ascii="Times New Roman" w:hAnsi="Times New Roman" w:cs="Times New Roman"/>
          <w:sz w:val="28"/>
          <w:szCs w:val="28"/>
          <w:lang w:val="ru-RU"/>
        </w:rPr>
        <w:t>іноземними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неурядовими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екологічними</w:t>
      </w:r>
      <w:proofErr w:type="spellEnd"/>
      <w:r w:rsidRPr="00677A4F">
        <w:rPr>
          <w:rFonts w:ascii="Times New Roman" w:hAnsi="Times New Roman" w:cs="Times New Roman"/>
          <w:sz w:val="28"/>
          <w:szCs w:val="28"/>
          <w:lang w:val="ru-RU"/>
        </w:rPr>
        <w:t xml:space="preserve"> </w:t>
      </w:r>
      <w:proofErr w:type="spellStart"/>
      <w:r w:rsidRPr="00677A4F">
        <w:rPr>
          <w:rFonts w:ascii="Times New Roman" w:hAnsi="Times New Roman" w:cs="Times New Roman"/>
          <w:sz w:val="28"/>
          <w:szCs w:val="28"/>
          <w:lang w:val="ru-RU"/>
        </w:rPr>
        <w:t>організаціями</w:t>
      </w:r>
      <w:proofErr w:type="spellEnd"/>
      <w:r w:rsidR="00D0696A">
        <w:rPr>
          <w:rFonts w:ascii="Times New Roman" w:hAnsi="Times New Roman" w:cs="Times New Roman"/>
          <w:sz w:val="28"/>
          <w:szCs w:val="28"/>
          <w:lang w:val="ru-RU"/>
        </w:rPr>
        <w:t xml:space="preserve">, в т.ч. за </w:t>
      </w:r>
      <w:proofErr w:type="spellStart"/>
      <w:r w:rsidR="00D0696A">
        <w:rPr>
          <w:rFonts w:ascii="Times New Roman" w:hAnsi="Times New Roman" w:cs="Times New Roman"/>
          <w:sz w:val="28"/>
          <w:szCs w:val="28"/>
          <w:lang w:val="ru-RU"/>
        </w:rPr>
        <w:t>кошти</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міжнародних</w:t>
      </w:r>
      <w:proofErr w:type="spellEnd"/>
      <w:r w:rsidR="00D0696A">
        <w:rPr>
          <w:rFonts w:ascii="Times New Roman" w:hAnsi="Times New Roman" w:cs="Times New Roman"/>
          <w:sz w:val="28"/>
          <w:szCs w:val="28"/>
          <w:lang w:val="ru-RU"/>
        </w:rPr>
        <w:t xml:space="preserve"> </w:t>
      </w:r>
      <w:proofErr w:type="spellStart"/>
      <w:r w:rsidR="00D0696A">
        <w:rPr>
          <w:rFonts w:ascii="Times New Roman" w:hAnsi="Times New Roman" w:cs="Times New Roman"/>
          <w:sz w:val="28"/>
          <w:szCs w:val="28"/>
          <w:lang w:val="ru-RU"/>
        </w:rPr>
        <w:t>фондів</w:t>
      </w:r>
      <w:proofErr w:type="spellEnd"/>
      <w:r w:rsidRPr="00677A4F">
        <w:rPr>
          <w:rFonts w:ascii="Times New Roman" w:hAnsi="Times New Roman" w:cs="Times New Roman"/>
          <w:sz w:val="28"/>
          <w:szCs w:val="28"/>
          <w:lang w:val="ru-RU"/>
        </w:rPr>
        <w:t>.</w:t>
      </w:r>
    </w:p>
    <w:p w14:paraId="59F748BF" w14:textId="43C2341B" w:rsidR="003345A1" w:rsidRPr="00502FAD" w:rsidRDefault="00502FAD" w:rsidP="00502FAD">
      <w:pPr>
        <w:ind w:left="644" w:right="991"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16.</w:t>
      </w:r>
      <w:r w:rsidR="00622245" w:rsidRPr="00502FAD">
        <w:rPr>
          <w:rFonts w:ascii="Times New Roman" w:hAnsi="Times New Roman" w:cs="Times New Roman"/>
          <w:b/>
          <w:sz w:val="28"/>
          <w:szCs w:val="28"/>
          <w:lang w:val="ru-RU"/>
        </w:rPr>
        <w:t xml:space="preserve"> </w:t>
      </w:r>
      <w:proofErr w:type="spellStart"/>
      <w:r w:rsidR="00FC4460" w:rsidRPr="00502FAD">
        <w:rPr>
          <w:rFonts w:ascii="Times New Roman" w:hAnsi="Times New Roman" w:cs="Times New Roman"/>
          <w:b/>
          <w:sz w:val="28"/>
          <w:szCs w:val="28"/>
          <w:lang w:val="ru-RU"/>
        </w:rPr>
        <w:t>Основні</w:t>
      </w:r>
      <w:proofErr w:type="spellEnd"/>
      <w:r w:rsidR="00FC4460" w:rsidRPr="00502FAD">
        <w:rPr>
          <w:rFonts w:ascii="Times New Roman" w:hAnsi="Times New Roman" w:cs="Times New Roman"/>
          <w:b/>
          <w:sz w:val="28"/>
          <w:szCs w:val="28"/>
          <w:lang w:val="ru-RU"/>
        </w:rPr>
        <w:t xml:space="preserve"> </w:t>
      </w:r>
      <w:proofErr w:type="spellStart"/>
      <w:r w:rsidR="00FC4460" w:rsidRPr="00502FAD">
        <w:rPr>
          <w:rFonts w:ascii="Times New Roman" w:hAnsi="Times New Roman" w:cs="Times New Roman"/>
          <w:b/>
          <w:sz w:val="28"/>
          <w:szCs w:val="28"/>
          <w:lang w:val="ru-RU"/>
        </w:rPr>
        <w:t>терміни</w:t>
      </w:r>
      <w:proofErr w:type="spellEnd"/>
      <w:r w:rsidR="00FC4460" w:rsidRPr="00502FAD">
        <w:rPr>
          <w:rFonts w:ascii="Times New Roman" w:hAnsi="Times New Roman" w:cs="Times New Roman"/>
          <w:b/>
          <w:sz w:val="28"/>
          <w:szCs w:val="28"/>
          <w:lang w:val="ru-RU"/>
        </w:rPr>
        <w:t xml:space="preserve"> і </w:t>
      </w:r>
      <w:proofErr w:type="spellStart"/>
      <w:r w:rsidR="00FC4460" w:rsidRPr="00502FAD">
        <w:rPr>
          <w:rFonts w:ascii="Times New Roman" w:hAnsi="Times New Roman" w:cs="Times New Roman"/>
          <w:b/>
          <w:sz w:val="28"/>
          <w:szCs w:val="28"/>
          <w:lang w:val="ru-RU"/>
        </w:rPr>
        <w:t>поняття</w:t>
      </w:r>
      <w:proofErr w:type="spellEnd"/>
      <w:r w:rsidR="00622245" w:rsidRPr="00502FAD">
        <w:rPr>
          <w:rFonts w:ascii="Times New Roman" w:hAnsi="Times New Roman" w:cs="Times New Roman"/>
          <w:b/>
          <w:sz w:val="28"/>
          <w:szCs w:val="28"/>
          <w:lang w:val="ru-RU"/>
        </w:rPr>
        <w:t xml:space="preserve"> (</w:t>
      </w:r>
      <w:proofErr w:type="spellStart"/>
      <w:r w:rsidR="00622245" w:rsidRPr="00502FAD">
        <w:rPr>
          <w:rFonts w:ascii="Times New Roman" w:hAnsi="Times New Roman" w:cs="Times New Roman"/>
          <w:b/>
          <w:sz w:val="28"/>
          <w:szCs w:val="28"/>
          <w:lang w:val="ru-RU"/>
        </w:rPr>
        <w:t>глосарій</w:t>
      </w:r>
      <w:proofErr w:type="spellEnd"/>
      <w:r w:rsidR="00622245" w:rsidRPr="00502FAD">
        <w:rPr>
          <w:rFonts w:ascii="Times New Roman" w:hAnsi="Times New Roman" w:cs="Times New Roman"/>
          <w:b/>
          <w:sz w:val="28"/>
          <w:szCs w:val="28"/>
          <w:lang w:val="ru-RU"/>
        </w:rPr>
        <w:t>)</w:t>
      </w:r>
    </w:p>
    <w:p w14:paraId="7EAE9D67" w14:textId="77777777" w:rsidR="00E37FF8" w:rsidRPr="00FF11A3" w:rsidRDefault="00BA4714" w:rsidP="00BA4714">
      <w:pPr>
        <w:ind w:left="0" w:right="991"/>
        <w:rPr>
          <w:rFonts w:ascii="Times New Roman" w:hAnsi="Times New Roman" w:cs="Times New Roman"/>
          <w:b/>
          <w:sz w:val="28"/>
          <w:szCs w:val="28"/>
          <w:lang w:val="ru-RU"/>
        </w:rPr>
      </w:pPr>
      <w:proofErr w:type="spellStart"/>
      <w:r w:rsidRPr="00FF11A3">
        <w:rPr>
          <w:rFonts w:ascii="Times New Roman" w:hAnsi="Times New Roman" w:cs="Times New Roman"/>
          <w:b/>
          <w:sz w:val="28"/>
          <w:szCs w:val="28"/>
          <w:lang w:val="ru-RU"/>
        </w:rPr>
        <w:t>Абіотичні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b/>
          <w:sz w:val="28"/>
          <w:szCs w:val="28"/>
          <w:lang w:val="ru-RU"/>
        </w:rPr>
        <w:t xml:space="preserve"> </w:t>
      </w:r>
      <w:r w:rsidR="00E37FF8" w:rsidRPr="00FF11A3">
        <w:rPr>
          <w:rFonts w:ascii="Times New Roman" w:hAnsi="Times New Roman" w:cs="Times New Roman"/>
          <w:b/>
          <w:sz w:val="28"/>
          <w:szCs w:val="28"/>
          <w:lang w:val="ru-RU"/>
        </w:rPr>
        <w:t>–</w:t>
      </w:r>
      <w:r w:rsidRPr="00FF11A3">
        <w:rPr>
          <w:rFonts w:ascii="Times New Roman" w:hAnsi="Times New Roman" w:cs="Times New Roman"/>
          <w:b/>
          <w:sz w:val="28"/>
          <w:szCs w:val="28"/>
          <w:lang w:val="ru-RU"/>
        </w:rPr>
        <w:t xml:space="preserve"> </w:t>
      </w:r>
      <w:proofErr w:type="spellStart"/>
      <w:r w:rsidR="00E37FF8" w:rsidRPr="00FF11A3">
        <w:rPr>
          <w:rFonts w:ascii="Times New Roman" w:hAnsi="Times New Roman" w:cs="Times New Roman"/>
          <w:sz w:val="28"/>
          <w:szCs w:val="28"/>
          <w:lang w:val="ru-RU"/>
        </w:rPr>
        <w:t>компоненти</w:t>
      </w:r>
      <w:proofErr w:type="spellEnd"/>
      <w:r w:rsidR="00E37FF8" w:rsidRPr="00FF11A3">
        <w:rPr>
          <w:rFonts w:ascii="Times New Roman" w:hAnsi="Times New Roman" w:cs="Times New Roman"/>
          <w:sz w:val="28"/>
          <w:szCs w:val="28"/>
          <w:lang w:val="ru-RU"/>
        </w:rPr>
        <w:t xml:space="preserve"> </w:t>
      </w:r>
      <w:proofErr w:type="spellStart"/>
      <w:r w:rsidR="00E37FF8" w:rsidRPr="00FF11A3">
        <w:rPr>
          <w:rFonts w:ascii="Times New Roman" w:hAnsi="Times New Roman" w:cs="Times New Roman"/>
          <w:sz w:val="28"/>
          <w:szCs w:val="28"/>
          <w:lang w:val="ru-RU"/>
        </w:rPr>
        <w:t>неживої</w:t>
      </w:r>
      <w:proofErr w:type="spellEnd"/>
      <w:r w:rsidR="00E37FF8" w:rsidRPr="00FF11A3">
        <w:rPr>
          <w:rFonts w:ascii="Times New Roman" w:hAnsi="Times New Roman" w:cs="Times New Roman"/>
          <w:sz w:val="28"/>
          <w:szCs w:val="28"/>
          <w:lang w:val="ru-RU"/>
        </w:rPr>
        <w:t xml:space="preserve"> </w:t>
      </w:r>
      <w:proofErr w:type="spellStart"/>
      <w:r w:rsidR="00E37FF8" w:rsidRPr="00FF11A3">
        <w:rPr>
          <w:rFonts w:ascii="Times New Roman" w:hAnsi="Times New Roman" w:cs="Times New Roman"/>
          <w:sz w:val="28"/>
          <w:szCs w:val="28"/>
          <w:lang w:val="ru-RU"/>
        </w:rPr>
        <w:t>природи</w:t>
      </w:r>
      <w:proofErr w:type="spellEnd"/>
      <w:r w:rsidR="00E37FF8" w:rsidRPr="00FF11A3">
        <w:rPr>
          <w:rFonts w:ascii="Times New Roman" w:hAnsi="Times New Roman" w:cs="Times New Roman"/>
          <w:b/>
          <w:sz w:val="28"/>
          <w:szCs w:val="28"/>
          <w:lang w:val="ru-RU"/>
        </w:rPr>
        <w:t>.</w:t>
      </w:r>
    </w:p>
    <w:p w14:paraId="0BD96657" w14:textId="77777777" w:rsidR="00E37FF8" w:rsidRPr="00FF11A3" w:rsidRDefault="0011736D" w:rsidP="0011736D">
      <w:pPr>
        <w:ind w:left="0" w:right="142"/>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Агрокліматичні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w:t>
      </w:r>
      <w:r w:rsidR="00E37FF8" w:rsidRPr="00FF11A3">
        <w:rPr>
          <w:rFonts w:ascii="Times New Roman" w:hAnsi="Times New Roman" w:cs="Times New Roman"/>
          <w:b/>
          <w:sz w:val="28"/>
          <w:szCs w:val="28"/>
          <w:lang w:val="ru-RU"/>
        </w:rPr>
        <w:t>есурси</w:t>
      </w:r>
      <w:proofErr w:type="spellEnd"/>
      <w:r w:rsidR="00E37FF8" w:rsidRPr="00FF11A3">
        <w:rPr>
          <w:rFonts w:ascii="Times New Roman" w:hAnsi="Times New Roman" w:cs="Times New Roman"/>
          <w:b/>
          <w:sz w:val="28"/>
          <w:szCs w:val="28"/>
          <w:lang w:val="ru-RU"/>
        </w:rPr>
        <w:t xml:space="preserve"> – </w:t>
      </w:r>
      <w:proofErr w:type="spellStart"/>
      <w:r w:rsidR="00E37FF8" w:rsidRPr="00FF11A3">
        <w:rPr>
          <w:rFonts w:ascii="Times New Roman" w:hAnsi="Times New Roman" w:cs="Times New Roman"/>
          <w:sz w:val="28"/>
          <w:szCs w:val="28"/>
          <w:lang w:val="ru-RU"/>
        </w:rPr>
        <w:t>сукупність</w:t>
      </w:r>
      <w:proofErr w:type="spellEnd"/>
      <w:r w:rsidR="00E37FF8"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чинників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сонячна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радіація</w:t>
      </w:r>
      <w:proofErr w:type="spellEnd"/>
      <w:r w:rsidRPr="00FF11A3">
        <w:rPr>
          <w:rFonts w:ascii="Times New Roman" w:hAnsi="Times New Roman" w:cs="Times New Roman"/>
          <w:sz w:val="28"/>
          <w:szCs w:val="28"/>
          <w:lang w:val="ru-RU"/>
        </w:rPr>
        <w:t xml:space="preserve">, опади, </w:t>
      </w:r>
      <w:proofErr w:type="spellStart"/>
      <w:r w:rsidRPr="00FF11A3">
        <w:rPr>
          <w:rFonts w:ascii="Times New Roman" w:hAnsi="Times New Roman" w:cs="Times New Roman"/>
          <w:sz w:val="28"/>
          <w:szCs w:val="28"/>
          <w:lang w:val="ru-RU"/>
        </w:rPr>
        <w:t>тепловий</w:t>
      </w:r>
      <w:proofErr w:type="spellEnd"/>
      <w:r w:rsidRPr="00FF11A3">
        <w:rPr>
          <w:rFonts w:ascii="Times New Roman" w:hAnsi="Times New Roman" w:cs="Times New Roman"/>
          <w:sz w:val="28"/>
          <w:szCs w:val="28"/>
          <w:lang w:val="ru-RU"/>
        </w:rPr>
        <w:t xml:space="preserve"> режим, </w:t>
      </w:r>
      <w:proofErr w:type="spellStart"/>
      <w:r w:rsidRPr="00FF11A3">
        <w:rPr>
          <w:rFonts w:ascii="Times New Roman" w:hAnsi="Times New Roman" w:cs="Times New Roman"/>
          <w:sz w:val="28"/>
          <w:szCs w:val="28"/>
          <w:lang w:val="ru-RU"/>
        </w:rPr>
        <w:t>вологість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вітер</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тошо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є </w:t>
      </w:r>
      <w:proofErr w:type="spellStart"/>
      <w:r w:rsidRPr="00FF11A3">
        <w:rPr>
          <w:rFonts w:ascii="Times New Roman" w:hAnsi="Times New Roman" w:cs="Times New Roman"/>
          <w:sz w:val="28"/>
          <w:szCs w:val="28"/>
          <w:lang w:val="ru-RU"/>
        </w:rPr>
        <w:t>визначальними</w:t>
      </w:r>
      <w:proofErr w:type="spellEnd"/>
      <w:r w:rsidRPr="00FF11A3">
        <w:rPr>
          <w:rFonts w:ascii="Times New Roman" w:hAnsi="Times New Roman" w:cs="Times New Roman"/>
          <w:sz w:val="28"/>
          <w:szCs w:val="28"/>
          <w:lang w:val="ru-RU"/>
        </w:rPr>
        <w:t xml:space="preserve"> для </w:t>
      </w:r>
      <w:proofErr w:type="spellStart"/>
      <w:r w:rsidRPr="00FF11A3">
        <w:rPr>
          <w:rFonts w:ascii="Times New Roman" w:hAnsi="Times New Roman" w:cs="Times New Roman"/>
          <w:sz w:val="28"/>
          <w:szCs w:val="28"/>
          <w:lang w:val="ru-RU"/>
        </w:rPr>
        <w:t>розміщення</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спеціалізацію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сільського</w:t>
      </w:r>
      <w:proofErr w:type="spellEnd"/>
      <w:r w:rsidRPr="00FF11A3">
        <w:rPr>
          <w:rFonts w:ascii="Times New Roman" w:hAnsi="Times New Roman" w:cs="Times New Roman"/>
          <w:sz w:val="28"/>
          <w:szCs w:val="28"/>
          <w:lang w:val="ru-RU"/>
        </w:rPr>
        <w:t xml:space="preserve"> і </w:t>
      </w:r>
      <w:proofErr w:type="spellStart"/>
      <w:r w:rsidRPr="00FF11A3">
        <w:rPr>
          <w:rFonts w:ascii="Times New Roman" w:hAnsi="Times New Roman" w:cs="Times New Roman"/>
          <w:sz w:val="28"/>
          <w:szCs w:val="28"/>
          <w:lang w:val="ru-RU"/>
        </w:rPr>
        <w:t>лісового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господарства</w:t>
      </w:r>
      <w:proofErr w:type="spellEnd"/>
      <w:r w:rsidRPr="00FF11A3">
        <w:rPr>
          <w:rFonts w:ascii="Times New Roman" w:hAnsi="Times New Roman" w:cs="Times New Roman"/>
          <w:sz w:val="28"/>
          <w:szCs w:val="28"/>
          <w:lang w:val="ru-RU"/>
        </w:rPr>
        <w:t xml:space="preserve"> </w:t>
      </w:r>
    </w:p>
    <w:p w14:paraId="2E37DD11" w14:textId="77777777" w:rsidR="00E37FF8" w:rsidRPr="00FF11A3" w:rsidRDefault="0011736D" w:rsidP="0011736D">
      <w:pPr>
        <w:ind w:left="0" w:right="142"/>
        <w:rPr>
          <w:rFonts w:ascii="Times New Roman" w:hAnsi="Times New Roman" w:cs="Times New Roman"/>
          <w:b/>
          <w:sz w:val="28"/>
          <w:szCs w:val="28"/>
          <w:lang w:val="ru-RU"/>
        </w:rPr>
      </w:pPr>
      <w:proofErr w:type="spellStart"/>
      <w:r w:rsidRPr="00FF11A3">
        <w:rPr>
          <w:rFonts w:ascii="Times New Roman" w:hAnsi="Times New Roman" w:cs="Times New Roman"/>
          <w:b/>
          <w:sz w:val="28"/>
          <w:szCs w:val="28"/>
          <w:lang w:val="ru-RU"/>
        </w:rPr>
        <w:t>Антропогенний</w:t>
      </w:r>
      <w:proofErr w:type="spellEnd"/>
      <w:r w:rsidR="00E37FF8" w:rsidRPr="00FF11A3">
        <w:rPr>
          <w:rFonts w:ascii="Times New Roman" w:hAnsi="Times New Roman" w:cs="Times New Roman"/>
          <w:b/>
          <w:sz w:val="28"/>
          <w:szCs w:val="28"/>
          <w:lang w:val="ru-RU"/>
        </w:rPr>
        <w:t xml:space="preserve"> </w:t>
      </w:r>
      <w:proofErr w:type="spellStart"/>
      <w:r w:rsidR="00E37FF8" w:rsidRPr="00FF11A3">
        <w:rPr>
          <w:rFonts w:ascii="Times New Roman" w:hAnsi="Times New Roman" w:cs="Times New Roman"/>
          <w:b/>
          <w:sz w:val="28"/>
          <w:szCs w:val="28"/>
          <w:lang w:val="ru-RU"/>
        </w:rPr>
        <w:t>вплив</w:t>
      </w:r>
      <w:proofErr w:type="spellEnd"/>
      <w:r w:rsidR="00E37FF8" w:rsidRPr="00FF11A3">
        <w:rPr>
          <w:rFonts w:ascii="Times New Roman" w:hAnsi="Times New Roman" w:cs="Times New Roman"/>
          <w:b/>
          <w:sz w:val="28"/>
          <w:szCs w:val="28"/>
          <w:lang w:val="ru-RU"/>
        </w:rPr>
        <w:t xml:space="preserve"> на НПС</w:t>
      </w:r>
      <w:r w:rsidR="00E37FF8" w:rsidRPr="00FF11A3">
        <w:rPr>
          <w:rFonts w:ascii="Times New Roman" w:hAnsi="Times New Roman" w:cs="Times New Roman"/>
          <w:sz w:val="28"/>
          <w:szCs w:val="28"/>
          <w:lang w:val="ru-RU"/>
        </w:rPr>
        <w:t xml:space="preserve"> – </w:t>
      </w:r>
      <w:proofErr w:type="spellStart"/>
      <w:r w:rsidR="00E37FF8" w:rsidRPr="00FF11A3">
        <w:rPr>
          <w:rFonts w:ascii="Times New Roman" w:hAnsi="Times New Roman" w:cs="Times New Roman"/>
          <w:sz w:val="28"/>
          <w:szCs w:val="28"/>
          <w:lang w:val="ru-RU"/>
        </w:rPr>
        <w:t>фактори</w:t>
      </w:r>
      <w:proofErr w:type="spellEnd"/>
      <w:r w:rsidR="00E37FF8" w:rsidRPr="00FF11A3">
        <w:rPr>
          <w:rFonts w:ascii="Times New Roman" w:hAnsi="Times New Roman" w:cs="Times New Roman"/>
          <w:sz w:val="28"/>
          <w:szCs w:val="28"/>
          <w:lang w:val="ru-RU"/>
        </w:rPr>
        <w:t xml:space="preserve"> позитивного </w:t>
      </w:r>
      <w:proofErr w:type="spellStart"/>
      <w:r w:rsidR="00E37FF8" w:rsidRPr="00FF11A3">
        <w:rPr>
          <w:rFonts w:ascii="Times New Roman" w:hAnsi="Times New Roman" w:cs="Times New Roman"/>
          <w:sz w:val="28"/>
          <w:szCs w:val="28"/>
          <w:lang w:val="ru-RU"/>
        </w:rPr>
        <w:t>або</w:t>
      </w:r>
      <w:proofErr w:type="spellEnd"/>
      <w:r w:rsidR="00E37FF8" w:rsidRPr="00FF11A3">
        <w:rPr>
          <w:rFonts w:ascii="Times New Roman" w:hAnsi="Times New Roman" w:cs="Times New Roman"/>
          <w:sz w:val="28"/>
          <w:szCs w:val="28"/>
          <w:lang w:val="ru-RU"/>
        </w:rPr>
        <w:t xml:space="preserve"> негативного </w:t>
      </w:r>
      <w:proofErr w:type="spellStart"/>
      <w:r w:rsidR="00E37FF8" w:rsidRPr="00FF11A3">
        <w:rPr>
          <w:rFonts w:ascii="Times New Roman" w:hAnsi="Times New Roman" w:cs="Times New Roman"/>
          <w:sz w:val="28"/>
          <w:szCs w:val="28"/>
          <w:lang w:val="ru-RU"/>
        </w:rPr>
        <w:t>впливу</w:t>
      </w:r>
      <w:proofErr w:type="spellEnd"/>
      <w:r w:rsidR="00E37FF8" w:rsidRPr="00FF11A3">
        <w:rPr>
          <w:rFonts w:ascii="Times New Roman" w:hAnsi="Times New Roman" w:cs="Times New Roman"/>
          <w:sz w:val="28"/>
          <w:szCs w:val="28"/>
          <w:lang w:val="ru-RU"/>
        </w:rPr>
        <w:t xml:space="preserve"> </w:t>
      </w:r>
      <w:proofErr w:type="spellStart"/>
      <w:r w:rsidR="00E37FF8" w:rsidRPr="00FF11A3">
        <w:rPr>
          <w:rFonts w:ascii="Times New Roman" w:hAnsi="Times New Roman" w:cs="Times New Roman"/>
          <w:sz w:val="28"/>
          <w:szCs w:val="28"/>
          <w:lang w:val="ru-RU"/>
        </w:rPr>
        <w:t>людської</w:t>
      </w:r>
      <w:proofErr w:type="spellEnd"/>
      <w:r w:rsidR="00E37FF8" w:rsidRPr="00FF11A3">
        <w:rPr>
          <w:rFonts w:ascii="Times New Roman" w:hAnsi="Times New Roman" w:cs="Times New Roman"/>
          <w:sz w:val="28"/>
          <w:szCs w:val="28"/>
          <w:lang w:val="ru-RU"/>
        </w:rPr>
        <w:t xml:space="preserve"> </w:t>
      </w:r>
      <w:proofErr w:type="spellStart"/>
      <w:r w:rsidR="00E37FF8" w:rsidRPr="00FF11A3">
        <w:rPr>
          <w:rFonts w:ascii="Times New Roman" w:hAnsi="Times New Roman" w:cs="Times New Roman"/>
          <w:sz w:val="28"/>
          <w:szCs w:val="28"/>
          <w:lang w:val="ru-RU"/>
        </w:rPr>
        <w:t>діяльності</w:t>
      </w:r>
      <w:proofErr w:type="spellEnd"/>
      <w:r w:rsidR="00BA4714" w:rsidRPr="00FF11A3">
        <w:rPr>
          <w:rFonts w:ascii="Times New Roman" w:hAnsi="Times New Roman" w:cs="Times New Roman"/>
          <w:b/>
          <w:sz w:val="28"/>
          <w:szCs w:val="28"/>
          <w:lang w:val="ru-RU"/>
        </w:rPr>
        <w:t xml:space="preserve"> </w:t>
      </w:r>
      <w:r w:rsidR="00E37FF8" w:rsidRPr="00FF11A3">
        <w:rPr>
          <w:rFonts w:ascii="Times New Roman" w:hAnsi="Times New Roman" w:cs="Times New Roman"/>
          <w:sz w:val="28"/>
          <w:szCs w:val="28"/>
          <w:lang w:val="ru-RU"/>
        </w:rPr>
        <w:t xml:space="preserve">на </w:t>
      </w:r>
      <w:proofErr w:type="spellStart"/>
      <w:r w:rsidR="00E37FF8" w:rsidRPr="00FF11A3">
        <w:rPr>
          <w:rFonts w:ascii="Times New Roman" w:hAnsi="Times New Roman" w:cs="Times New Roman"/>
          <w:sz w:val="28"/>
          <w:szCs w:val="28"/>
          <w:lang w:val="ru-RU"/>
        </w:rPr>
        <w:t>компоненти</w:t>
      </w:r>
      <w:proofErr w:type="spellEnd"/>
      <w:r w:rsidR="00E37FF8" w:rsidRPr="00FF11A3">
        <w:rPr>
          <w:rFonts w:ascii="Times New Roman" w:hAnsi="Times New Roman" w:cs="Times New Roman"/>
          <w:sz w:val="28"/>
          <w:szCs w:val="28"/>
          <w:lang w:val="ru-RU"/>
        </w:rPr>
        <w:t xml:space="preserve"> </w:t>
      </w:r>
      <w:proofErr w:type="spellStart"/>
      <w:r w:rsidR="00E37FF8" w:rsidRPr="00FF11A3">
        <w:rPr>
          <w:rFonts w:ascii="Times New Roman" w:hAnsi="Times New Roman" w:cs="Times New Roman"/>
          <w:sz w:val="28"/>
          <w:szCs w:val="28"/>
          <w:lang w:val="ru-RU"/>
        </w:rPr>
        <w:t>природи</w:t>
      </w:r>
      <w:proofErr w:type="spellEnd"/>
      <w:r w:rsidR="00E37FF8" w:rsidRPr="00FF11A3">
        <w:rPr>
          <w:rFonts w:ascii="Times New Roman" w:hAnsi="Times New Roman" w:cs="Times New Roman"/>
          <w:b/>
          <w:sz w:val="28"/>
          <w:szCs w:val="28"/>
          <w:lang w:val="ru-RU"/>
        </w:rPr>
        <w:t>.</w:t>
      </w:r>
    </w:p>
    <w:p w14:paraId="30289744" w14:textId="77777777" w:rsidR="0011736D" w:rsidRPr="00FF11A3" w:rsidRDefault="005874BE" w:rsidP="0011736D">
      <w:pPr>
        <w:ind w:left="0" w:right="142"/>
        <w:rPr>
          <w:rFonts w:ascii="Times New Roman" w:hAnsi="Times New Roman" w:cs="Times New Roman"/>
          <w:b/>
          <w:sz w:val="28"/>
          <w:szCs w:val="28"/>
          <w:lang w:val="ru-RU"/>
        </w:rPr>
      </w:pPr>
      <w:proofErr w:type="spellStart"/>
      <w:r w:rsidRPr="00FF11A3">
        <w:rPr>
          <w:rFonts w:ascii="Times New Roman" w:hAnsi="Times New Roman" w:cs="Times New Roman"/>
          <w:b/>
          <w:sz w:val="28"/>
          <w:szCs w:val="28"/>
          <w:lang w:val="ru-RU"/>
        </w:rPr>
        <w:t>Артезіанські</w:t>
      </w:r>
      <w:proofErr w:type="spellEnd"/>
      <w:r w:rsidRPr="00FF11A3">
        <w:rPr>
          <w:rFonts w:ascii="Times New Roman" w:hAnsi="Times New Roman" w:cs="Times New Roman"/>
          <w:b/>
          <w:sz w:val="28"/>
          <w:szCs w:val="28"/>
          <w:lang w:val="ru-RU"/>
        </w:rPr>
        <w:t xml:space="preserve"> води – </w:t>
      </w:r>
      <w:proofErr w:type="spellStart"/>
      <w:r w:rsidRPr="00FF11A3">
        <w:rPr>
          <w:rFonts w:ascii="Times New Roman" w:hAnsi="Times New Roman" w:cs="Times New Roman"/>
          <w:sz w:val="28"/>
          <w:szCs w:val="28"/>
          <w:lang w:val="ru-RU"/>
        </w:rPr>
        <w:t>підземні</w:t>
      </w:r>
      <w:proofErr w:type="spellEnd"/>
      <w:r w:rsidRPr="00FF11A3">
        <w:rPr>
          <w:rFonts w:ascii="Times New Roman" w:hAnsi="Times New Roman" w:cs="Times New Roman"/>
          <w:sz w:val="28"/>
          <w:szCs w:val="28"/>
          <w:lang w:val="ru-RU"/>
        </w:rPr>
        <w:t xml:space="preserve"> води,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залягають</w:t>
      </w:r>
      <w:proofErr w:type="spellEnd"/>
      <w:r w:rsidRPr="00FF11A3">
        <w:rPr>
          <w:rFonts w:ascii="Times New Roman" w:hAnsi="Times New Roman" w:cs="Times New Roman"/>
          <w:sz w:val="28"/>
          <w:szCs w:val="28"/>
          <w:lang w:val="ru-RU"/>
        </w:rPr>
        <w:t xml:space="preserve"> в западинах </w:t>
      </w:r>
      <w:proofErr w:type="spellStart"/>
      <w:r w:rsidRPr="00FF11A3">
        <w:rPr>
          <w:rFonts w:ascii="Times New Roman" w:hAnsi="Times New Roman" w:cs="Times New Roman"/>
          <w:sz w:val="28"/>
          <w:szCs w:val="28"/>
          <w:lang w:val="ru-RU"/>
        </w:rPr>
        <w:t>під</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водонепроникними</w:t>
      </w:r>
      <w:proofErr w:type="spellEnd"/>
      <w:r w:rsidRPr="00FF11A3">
        <w:rPr>
          <w:rFonts w:ascii="Times New Roman" w:hAnsi="Times New Roman" w:cs="Times New Roman"/>
          <w:sz w:val="28"/>
          <w:szCs w:val="28"/>
          <w:lang w:val="ru-RU"/>
        </w:rPr>
        <w:t xml:space="preserve"> породами, </w:t>
      </w:r>
      <w:proofErr w:type="spellStart"/>
      <w:r w:rsidRPr="00FF11A3">
        <w:rPr>
          <w:rFonts w:ascii="Times New Roman" w:hAnsi="Times New Roman" w:cs="Times New Roman"/>
          <w:sz w:val="28"/>
          <w:szCs w:val="28"/>
          <w:lang w:val="ru-RU"/>
        </w:rPr>
        <w:t>які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захищені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від</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впливу</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поверхневих</w:t>
      </w:r>
      <w:proofErr w:type="spellEnd"/>
      <w:r w:rsidRPr="00FF11A3">
        <w:rPr>
          <w:rFonts w:ascii="Times New Roman" w:hAnsi="Times New Roman" w:cs="Times New Roman"/>
          <w:sz w:val="28"/>
          <w:szCs w:val="28"/>
          <w:lang w:val="ru-RU"/>
        </w:rPr>
        <w:t xml:space="preserve"> вод і є </w:t>
      </w:r>
      <w:proofErr w:type="spellStart"/>
      <w:r w:rsidRPr="00FF11A3">
        <w:rPr>
          <w:rFonts w:ascii="Times New Roman" w:hAnsi="Times New Roman" w:cs="Times New Roman"/>
          <w:sz w:val="28"/>
          <w:szCs w:val="28"/>
          <w:lang w:val="ru-RU"/>
        </w:rPr>
        <w:t>начистішими</w:t>
      </w:r>
      <w:proofErr w:type="spellEnd"/>
      <w:r w:rsidRPr="00FF11A3">
        <w:rPr>
          <w:rFonts w:ascii="Times New Roman" w:hAnsi="Times New Roman" w:cs="Times New Roman"/>
          <w:sz w:val="28"/>
          <w:szCs w:val="28"/>
          <w:lang w:val="ru-RU"/>
        </w:rPr>
        <w:t xml:space="preserve"> для </w:t>
      </w:r>
      <w:proofErr w:type="spellStart"/>
      <w:r w:rsidRPr="00FF11A3">
        <w:rPr>
          <w:rFonts w:ascii="Times New Roman" w:hAnsi="Times New Roman" w:cs="Times New Roman"/>
          <w:sz w:val="28"/>
          <w:szCs w:val="28"/>
          <w:lang w:val="ru-RU"/>
        </w:rPr>
        <w:t>питного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водозабезпечення</w:t>
      </w:r>
      <w:proofErr w:type="spellEnd"/>
      <w:r w:rsidRPr="00FF11A3">
        <w:rPr>
          <w:rFonts w:ascii="Times New Roman" w:hAnsi="Times New Roman" w:cs="Times New Roman"/>
          <w:sz w:val="28"/>
          <w:szCs w:val="28"/>
          <w:lang w:val="ru-RU"/>
        </w:rPr>
        <w:t>.</w:t>
      </w:r>
    </w:p>
    <w:p w14:paraId="203FC720" w14:textId="77777777" w:rsidR="00BA4714" w:rsidRPr="00FF11A3" w:rsidRDefault="00E37FF8" w:rsidP="00E37FF8">
      <w:pPr>
        <w:ind w:left="0" w:right="142"/>
        <w:rPr>
          <w:rFonts w:ascii="Times New Roman" w:hAnsi="Times New Roman" w:cs="Times New Roman"/>
          <w:b/>
          <w:sz w:val="28"/>
          <w:szCs w:val="28"/>
          <w:lang w:val="ru-RU"/>
        </w:rPr>
      </w:pPr>
      <w:proofErr w:type="spellStart"/>
      <w:r w:rsidRPr="00FF11A3">
        <w:rPr>
          <w:rFonts w:ascii="Times New Roman" w:hAnsi="Times New Roman" w:cs="Times New Roman"/>
          <w:b/>
          <w:sz w:val="28"/>
          <w:szCs w:val="28"/>
          <w:lang w:val="ru-RU"/>
        </w:rPr>
        <w:t>Біотичні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b/>
          <w:sz w:val="28"/>
          <w:szCs w:val="28"/>
          <w:lang w:val="ru-RU"/>
        </w:rPr>
        <w:t xml:space="preserve"> – </w:t>
      </w:r>
      <w:proofErr w:type="spellStart"/>
      <w:r w:rsidRPr="00FF11A3">
        <w:rPr>
          <w:rFonts w:ascii="Times New Roman" w:hAnsi="Times New Roman" w:cs="Times New Roman"/>
          <w:sz w:val="28"/>
          <w:szCs w:val="28"/>
          <w:lang w:val="ru-RU"/>
        </w:rPr>
        <w:t>живі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організми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рослинного</w:t>
      </w:r>
      <w:proofErr w:type="spellEnd"/>
      <w:r w:rsidRPr="00FF11A3">
        <w:rPr>
          <w:rFonts w:ascii="Times New Roman" w:hAnsi="Times New Roman" w:cs="Times New Roman"/>
          <w:sz w:val="28"/>
          <w:szCs w:val="28"/>
          <w:lang w:val="ru-RU"/>
        </w:rPr>
        <w:t xml:space="preserve"> і </w:t>
      </w:r>
      <w:proofErr w:type="spellStart"/>
      <w:r w:rsidRPr="00FF11A3">
        <w:rPr>
          <w:rFonts w:ascii="Times New Roman" w:hAnsi="Times New Roman" w:cs="Times New Roman"/>
          <w:sz w:val="28"/>
          <w:szCs w:val="28"/>
          <w:lang w:val="ru-RU"/>
        </w:rPr>
        <w:t>тваринного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світів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яуі</w:t>
      </w:r>
      <w:proofErr w:type="spellEnd"/>
      <w:r w:rsidRPr="00FF11A3">
        <w:rPr>
          <w:rFonts w:ascii="Times New Roman" w:hAnsi="Times New Roman" w:cs="Times New Roman"/>
          <w:sz w:val="28"/>
          <w:szCs w:val="28"/>
          <w:lang w:val="ru-RU"/>
        </w:rPr>
        <w:t xml:space="preserve"> є в </w:t>
      </w:r>
      <w:proofErr w:type="spellStart"/>
      <w:r w:rsidRPr="00FF11A3">
        <w:rPr>
          <w:rFonts w:ascii="Times New Roman" w:hAnsi="Times New Roman" w:cs="Times New Roman"/>
          <w:sz w:val="28"/>
          <w:szCs w:val="28"/>
          <w:lang w:val="ru-RU"/>
        </w:rPr>
        <w:t>середовищі</w:t>
      </w:r>
      <w:proofErr w:type="spellEnd"/>
      <w:r w:rsidRPr="00FF11A3">
        <w:rPr>
          <w:rFonts w:ascii="Times New Roman" w:hAnsi="Times New Roman" w:cs="Times New Roman"/>
          <w:sz w:val="28"/>
          <w:szCs w:val="28"/>
          <w:lang w:val="ru-RU"/>
        </w:rPr>
        <w:t>.</w:t>
      </w:r>
      <w:r w:rsidR="00BA4714" w:rsidRPr="00FF11A3">
        <w:rPr>
          <w:rFonts w:ascii="Times New Roman" w:hAnsi="Times New Roman" w:cs="Times New Roman"/>
          <w:b/>
          <w:sz w:val="28"/>
          <w:szCs w:val="28"/>
          <w:lang w:val="ru-RU"/>
        </w:rPr>
        <w:t xml:space="preserve">   </w:t>
      </w:r>
    </w:p>
    <w:p w14:paraId="49C6CBAD" w14:textId="77777777" w:rsidR="00BA4714" w:rsidRPr="00FF11A3" w:rsidRDefault="00BA4714" w:rsidP="00BA4714">
      <w:pPr>
        <w:ind w:left="0" w:right="991"/>
        <w:rPr>
          <w:rFonts w:ascii="Times New Roman" w:hAnsi="Times New Roman" w:cs="Times New Roman"/>
          <w:b/>
          <w:sz w:val="28"/>
          <w:szCs w:val="28"/>
          <w:lang w:val="ru-RU"/>
        </w:rPr>
      </w:pPr>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Біологічне</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рі</w:t>
      </w:r>
      <w:r w:rsidR="0011736D" w:rsidRPr="00FF11A3">
        <w:rPr>
          <w:rFonts w:ascii="Times New Roman" w:hAnsi="Times New Roman" w:cs="Times New Roman"/>
          <w:b/>
          <w:sz w:val="28"/>
          <w:szCs w:val="28"/>
          <w:lang w:val="ru-RU"/>
        </w:rPr>
        <w:t>з</w:t>
      </w:r>
      <w:r w:rsidRPr="00FF11A3">
        <w:rPr>
          <w:rFonts w:ascii="Times New Roman" w:hAnsi="Times New Roman" w:cs="Times New Roman"/>
          <w:b/>
          <w:sz w:val="28"/>
          <w:szCs w:val="28"/>
          <w:lang w:val="ru-RU"/>
        </w:rPr>
        <w:t>нома</w:t>
      </w:r>
      <w:r w:rsidR="00F24244" w:rsidRPr="00FF11A3">
        <w:rPr>
          <w:rFonts w:ascii="Times New Roman" w:hAnsi="Times New Roman" w:cs="Times New Roman"/>
          <w:b/>
          <w:sz w:val="28"/>
          <w:szCs w:val="28"/>
          <w:lang w:val="ru-RU"/>
        </w:rPr>
        <w:t>ї</w:t>
      </w:r>
      <w:r w:rsidRPr="00FF11A3">
        <w:rPr>
          <w:rFonts w:ascii="Times New Roman" w:hAnsi="Times New Roman" w:cs="Times New Roman"/>
          <w:b/>
          <w:sz w:val="28"/>
          <w:szCs w:val="28"/>
          <w:lang w:val="ru-RU"/>
        </w:rPr>
        <w:t>ття</w:t>
      </w:r>
      <w:proofErr w:type="spellEnd"/>
      <w:r w:rsidRPr="00FF11A3">
        <w:rPr>
          <w:rFonts w:ascii="Times New Roman" w:hAnsi="Times New Roman" w:cs="Times New Roman"/>
          <w:b/>
          <w:sz w:val="28"/>
          <w:szCs w:val="28"/>
          <w:lang w:val="ru-RU"/>
        </w:rPr>
        <w:t xml:space="preserve"> </w:t>
      </w:r>
      <w:r w:rsidR="005874BE" w:rsidRPr="00FF11A3">
        <w:rPr>
          <w:rFonts w:ascii="Times New Roman" w:hAnsi="Times New Roman" w:cs="Times New Roman"/>
          <w:b/>
          <w:sz w:val="28"/>
          <w:szCs w:val="28"/>
          <w:lang w:val="ru-RU"/>
        </w:rPr>
        <w:t>–</w:t>
      </w:r>
      <w:r w:rsidRPr="00FF11A3">
        <w:rPr>
          <w:rFonts w:ascii="Times New Roman" w:hAnsi="Times New Roman" w:cs="Times New Roman"/>
          <w:b/>
          <w:sz w:val="28"/>
          <w:szCs w:val="28"/>
          <w:lang w:val="ru-RU"/>
        </w:rPr>
        <w:t xml:space="preserve"> </w:t>
      </w:r>
    </w:p>
    <w:p w14:paraId="6A807666" w14:textId="77777777" w:rsidR="005874BE" w:rsidRPr="00FF11A3" w:rsidRDefault="005874BE" w:rsidP="005874BE">
      <w:pPr>
        <w:ind w:left="0"/>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Біологічні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b/>
          <w:sz w:val="28"/>
          <w:szCs w:val="28"/>
          <w:lang w:val="ru-RU"/>
        </w:rPr>
        <w:t xml:space="preserve"> – </w:t>
      </w:r>
      <w:proofErr w:type="spellStart"/>
      <w:r w:rsidRPr="00FF11A3">
        <w:rPr>
          <w:rFonts w:ascii="Times New Roman" w:hAnsi="Times New Roman" w:cs="Times New Roman"/>
          <w:sz w:val="28"/>
          <w:szCs w:val="28"/>
          <w:lang w:val="ru-RU"/>
        </w:rPr>
        <w:t>живі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істоти</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продукти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їх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життєдіяльності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які</w:t>
      </w:r>
      <w:proofErr w:type="spellEnd"/>
    </w:p>
    <w:p w14:paraId="5D4B1CFE" w14:textId="77777777" w:rsidR="00FC4460" w:rsidRPr="00FF11A3" w:rsidRDefault="005874BE" w:rsidP="005874BE">
      <w:pPr>
        <w:ind w:left="0" w:right="991"/>
        <w:rPr>
          <w:rFonts w:ascii="Times New Roman" w:hAnsi="Times New Roman" w:cs="Times New Roman"/>
          <w:sz w:val="28"/>
          <w:szCs w:val="28"/>
          <w:lang w:val="ru-RU"/>
        </w:rPr>
      </w:pPr>
      <w:proofErr w:type="spellStart"/>
      <w:r w:rsidRPr="00FF11A3">
        <w:rPr>
          <w:rFonts w:ascii="Times New Roman" w:hAnsi="Times New Roman" w:cs="Times New Roman"/>
          <w:sz w:val="28"/>
          <w:szCs w:val="28"/>
          <w:lang w:val="ru-RU"/>
        </w:rPr>
        <w:t>придатні</w:t>
      </w:r>
      <w:proofErr w:type="spellEnd"/>
      <w:r w:rsidRPr="00FF11A3">
        <w:rPr>
          <w:rFonts w:ascii="Times New Roman" w:hAnsi="Times New Roman" w:cs="Times New Roman"/>
          <w:sz w:val="28"/>
          <w:szCs w:val="28"/>
          <w:lang w:val="ru-RU"/>
        </w:rPr>
        <w:t xml:space="preserve"> для </w:t>
      </w:r>
      <w:proofErr w:type="spellStart"/>
      <w:r w:rsidRPr="00FF11A3">
        <w:rPr>
          <w:rFonts w:ascii="Times New Roman" w:hAnsi="Times New Roman" w:cs="Times New Roman"/>
          <w:sz w:val="28"/>
          <w:szCs w:val="28"/>
          <w:lang w:val="ru-RU"/>
        </w:rPr>
        <w:t>використання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людиною</w:t>
      </w:r>
      <w:proofErr w:type="spellEnd"/>
      <w:r w:rsidRPr="00FF11A3">
        <w:rPr>
          <w:rFonts w:ascii="Times New Roman" w:hAnsi="Times New Roman" w:cs="Times New Roman"/>
          <w:sz w:val="28"/>
          <w:szCs w:val="28"/>
          <w:lang w:val="ru-RU"/>
        </w:rPr>
        <w:t>.</w:t>
      </w:r>
    </w:p>
    <w:p w14:paraId="25A4125E" w14:textId="77777777" w:rsidR="005874BE" w:rsidRPr="00FF11A3" w:rsidRDefault="00FE360E" w:rsidP="00FE360E">
      <w:pPr>
        <w:ind w:left="0" w:right="142"/>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Висотна</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поясність</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знальність</w:t>
      </w:r>
      <w:proofErr w:type="spellEnd"/>
      <w:r w:rsidRPr="00FF11A3">
        <w:rPr>
          <w:rFonts w:ascii="Times New Roman" w:hAnsi="Times New Roman" w:cs="Times New Roman"/>
          <w:b/>
          <w:sz w:val="28"/>
          <w:szCs w:val="28"/>
          <w:lang w:val="ru-RU"/>
        </w:rPr>
        <w:t>)</w:t>
      </w:r>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закономірна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зміна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ландщафтів</w:t>
      </w:r>
      <w:proofErr w:type="spellEnd"/>
      <w:r w:rsidRPr="00FF11A3">
        <w:rPr>
          <w:rFonts w:ascii="Times New Roman" w:hAnsi="Times New Roman" w:cs="Times New Roman"/>
          <w:sz w:val="28"/>
          <w:szCs w:val="28"/>
          <w:lang w:val="ru-RU"/>
        </w:rPr>
        <w:t xml:space="preserve"> з </w:t>
      </w:r>
      <w:proofErr w:type="spellStart"/>
      <w:r w:rsidRPr="00FF11A3">
        <w:rPr>
          <w:rFonts w:ascii="Times New Roman" w:hAnsi="Times New Roman" w:cs="Times New Roman"/>
          <w:sz w:val="28"/>
          <w:szCs w:val="28"/>
          <w:lang w:val="ru-RU"/>
        </w:rPr>
        <w:t>підняттям</w:t>
      </w:r>
      <w:proofErr w:type="spellEnd"/>
      <w:r w:rsidRPr="00FF11A3">
        <w:rPr>
          <w:rFonts w:ascii="Times New Roman" w:hAnsi="Times New Roman" w:cs="Times New Roman"/>
          <w:sz w:val="28"/>
          <w:szCs w:val="28"/>
          <w:lang w:val="ru-RU"/>
        </w:rPr>
        <w:t xml:space="preserve"> в гори, повязана </w:t>
      </w:r>
      <w:proofErr w:type="spellStart"/>
      <w:r w:rsidRPr="00FF11A3">
        <w:rPr>
          <w:rFonts w:ascii="Times New Roman" w:hAnsi="Times New Roman" w:cs="Times New Roman"/>
          <w:sz w:val="28"/>
          <w:szCs w:val="28"/>
          <w:lang w:val="ru-RU"/>
        </w:rPr>
        <w:t>переважно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із</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зміною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клімату</w:t>
      </w:r>
      <w:proofErr w:type="spellEnd"/>
      <w:r w:rsidRPr="00FF11A3">
        <w:rPr>
          <w:rFonts w:ascii="Times New Roman" w:hAnsi="Times New Roman" w:cs="Times New Roman"/>
          <w:sz w:val="28"/>
          <w:szCs w:val="28"/>
          <w:lang w:val="ru-RU"/>
        </w:rPr>
        <w:t xml:space="preserve"> з </w:t>
      </w:r>
      <w:proofErr w:type="spellStart"/>
      <w:r w:rsidRPr="00FF11A3">
        <w:rPr>
          <w:rFonts w:ascii="Times New Roman" w:hAnsi="Times New Roman" w:cs="Times New Roman"/>
          <w:sz w:val="28"/>
          <w:szCs w:val="28"/>
          <w:lang w:val="ru-RU"/>
        </w:rPr>
        <w:t>висотою</w:t>
      </w:r>
      <w:proofErr w:type="spellEnd"/>
      <w:r w:rsidRPr="00FF11A3">
        <w:rPr>
          <w:rFonts w:ascii="Times New Roman" w:hAnsi="Times New Roman" w:cs="Times New Roman"/>
          <w:sz w:val="28"/>
          <w:szCs w:val="28"/>
          <w:lang w:val="ru-RU"/>
        </w:rPr>
        <w:t>.</w:t>
      </w:r>
    </w:p>
    <w:p w14:paraId="22616EAD" w14:textId="77777777" w:rsidR="00FE360E" w:rsidRPr="00FF11A3" w:rsidRDefault="00FE360E" w:rsidP="00FE360E">
      <w:pPr>
        <w:ind w:left="0" w:right="142"/>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Відновлювані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ресурси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мають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властивість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відтворюватися</w:t>
      </w:r>
      <w:proofErr w:type="spellEnd"/>
      <w:r w:rsidR="00646F04" w:rsidRPr="00FF11A3">
        <w:rPr>
          <w:rFonts w:ascii="Times New Roman" w:hAnsi="Times New Roman" w:cs="Times New Roman"/>
          <w:sz w:val="28"/>
          <w:szCs w:val="28"/>
          <w:lang w:val="ru-RU"/>
        </w:rPr>
        <w:t xml:space="preserve"> при оптимальному </w:t>
      </w:r>
      <w:proofErr w:type="spellStart"/>
      <w:r w:rsidR="00646F04" w:rsidRPr="00FF11A3">
        <w:rPr>
          <w:rFonts w:ascii="Times New Roman" w:hAnsi="Times New Roman" w:cs="Times New Roman"/>
          <w:sz w:val="28"/>
          <w:szCs w:val="28"/>
          <w:lang w:val="ru-RU"/>
        </w:rPr>
        <w:t>їх</w:t>
      </w:r>
      <w:proofErr w:type="spellEnd"/>
      <w:r w:rsidR="00646F04" w:rsidRPr="00FF11A3">
        <w:rPr>
          <w:rFonts w:ascii="Times New Roman" w:hAnsi="Times New Roman" w:cs="Times New Roman"/>
          <w:sz w:val="28"/>
          <w:szCs w:val="28"/>
          <w:lang w:val="ru-RU"/>
        </w:rPr>
        <w:t xml:space="preserve"> </w:t>
      </w:r>
      <w:proofErr w:type="spellStart"/>
      <w:r w:rsidR="00646F04" w:rsidRPr="00FF11A3">
        <w:rPr>
          <w:rFonts w:ascii="Times New Roman" w:hAnsi="Times New Roman" w:cs="Times New Roman"/>
          <w:sz w:val="28"/>
          <w:szCs w:val="28"/>
          <w:lang w:val="ru-RU"/>
        </w:rPr>
        <w:t>використання</w:t>
      </w:r>
      <w:proofErr w:type="spellEnd"/>
      <w:r w:rsidR="00646F04" w:rsidRPr="00FF11A3">
        <w:rPr>
          <w:rFonts w:ascii="Times New Roman" w:hAnsi="Times New Roman" w:cs="Times New Roman"/>
          <w:sz w:val="28"/>
          <w:szCs w:val="28"/>
          <w:lang w:val="ru-RU"/>
        </w:rPr>
        <w:t xml:space="preserve"> </w:t>
      </w:r>
      <w:proofErr w:type="spellStart"/>
      <w:r w:rsidR="00646F04" w:rsidRPr="00FF11A3">
        <w:rPr>
          <w:rFonts w:ascii="Times New Roman" w:hAnsi="Times New Roman" w:cs="Times New Roman"/>
          <w:sz w:val="28"/>
          <w:szCs w:val="28"/>
          <w:lang w:val="ru-RU"/>
        </w:rPr>
        <w:t>людиною</w:t>
      </w:r>
      <w:proofErr w:type="spellEnd"/>
      <w:r w:rsidR="00646F04" w:rsidRPr="00FF11A3">
        <w:rPr>
          <w:rFonts w:ascii="Times New Roman" w:hAnsi="Times New Roman" w:cs="Times New Roman"/>
          <w:sz w:val="28"/>
          <w:szCs w:val="28"/>
          <w:lang w:val="ru-RU"/>
        </w:rPr>
        <w:t>.</w:t>
      </w:r>
    </w:p>
    <w:p w14:paraId="0EDFA41D" w14:textId="77777777" w:rsidR="00646F04" w:rsidRPr="00FF11A3" w:rsidRDefault="00646F04" w:rsidP="00FE360E">
      <w:pPr>
        <w:ind w:left="0" w:right="142"/>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Водні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поверхневі</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підземні</w:t>
      </w:r>
      <w:proofErr w:type="spellEnd"/>
      <w:r w:rsidRPr="00FF11A3">
        <w:rPr>
          <w:rFonts w:ascii="Times New Roman" w:hAnsi="Times New Roman" w:cs="Times New Roman"/>
          <w:sz w:val="28"/>
          <w:szCs w:val="28"/>
          <w:lang w:val="ru-RU"/>
        </w:rPr>
        <w:t xml:space="preserve"> води </w:t>
      </w:r>
      <w:proofErr w:type="spellStart"/>
      <w:r w:rsidRPr="00FF11A3">
        <w:rPr>
          <w:rFonts w:ascii="Times New Roman" w:hAnsi="Times New Roman" w:cs="Times New Roman"/>
          <w:sz w:val="28"/>
          <w:szCs w:val="28"/>
          <w:lang w:val="ru-RU"/>
        </w:rPr>
        <w:t>суші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придатні</w:t>
      </w:r>
      <w:proofErr w:type="spellEnd"/>
      <w:r w:rsidRPr="00FF11A3">
        <w:rPr>
          <w:rFonts w:ascii="Times New Roman" w:hAnsi="Times New Roman" w:cs="Times New Roman"/>
          <w:sz w:val="28"/>
          <w:szCs w:val="28"/>
          <w:lang w:val="ru-RU"/>
        </w:rPr>
        <w:t xml:space="preserve"> для </w:t>
      </w:r>
      <w:proofErr w:type="spellStart"/>
      <w:r w:rsidRPr="00FF11A3">
        <w:rPr>
          <w:rFonts w:ascii="Times New Roman" w:hAnsi="Times New Roman" w:cs="Times New Roman"/>
          <w:sz w:val="28"/>
          <w:szCs w:val="28"/>
          <w:lang w:val="ru-RU"/>
        </w:rPr>
        <w:t>використання</w:t>
      </w:r>
      <w:proofErr w:type="spellEnd"/>
      <w:r w:rsidRPr="00FF11A3">
        <w:rPr>
          <w:rFonts w:ascii="Times New Roman" w:hAnsi="Times New Roman" w:cs="Times New Roman"/>
          <w:sz w:val="28"/>
          <w:szCs w:val="28"/>
          <w:lang w:val="ru-RU"/>
        </w:rPr>
        <w:t xml:space="preserve"> у </w:t>
      </w:r>
      <w:proofErr w:type="spellStart"/>
      <w:r w:rsidRPr="00FF11A3">
        <w:rPr>
          <w:rFonts w:ascii="Times New Roman" w:hAnsi="Times New Roman" w:cs="Times New Roman"/>
          <w:sz w:val="28"/>
          <w:szCs w:val="28"/>
          <w:lang w:val="ru-RU"/>
        </w:rPr>
        <w:t>господарстві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річки</w:t>
      </w:r>
      <w:proofErr w:type="spellEnd"/>
      <w:r w:rsidRPr="00FF11A3">
        <w:rPr>
          <w:rFonts w:ascii="Times New Roman" w:hAnsi="Times New Roman" w:cs="Times New Roman"/>
          <w:sz w:val="28"/>
          <w:szCs w:val="28"/>
          <w:lang w:val="ru-RU"/>
        </w:rPr>
        <w:t xml:space="preserve">, озера, канали, </w:t>
      </w:r>
      <w:proofErr w:type="spellStart"/>
      <w:r w:rsidRPr="00FF11A3">
        <w:rPr>
          <w:rFonts w:ascii="Times New Roman" w:hAnsi="Times New Roman" w:cs="Times New Roman"/>
          <w:sz w:val="28"/>
          <w:szCs w:val="28"/>
          <w:lang w:val="ru-RU"/>
        </w:rPr>
        <w:t>водосховища</w:t>
      </w:r>
      <w:proofErr w:type="spellEnd"/>
      <w:r w:rsidRPr="00FF11A3">
        <w:rPr>
          <w:rFonts w:ascii="Times New Roman" w:hAnsi="Times New Roman" w:cs="Times New Roman"/>
          <w:sz w:val="28"/>
          <w:szCs w:val="28"/>
          <w:lang w:val="ru-RU"/>
        </w:rPr>
        <w:t xml:space="preserve">, моря, </w:t>
      </w:r>
      <w:proofErr w:type="spellStart"/>
      <w:r w:rsidRPr="00FF11A3">
        <w:rPr>
          <w:rFonts w:ascii="Times New Roman" w:hAnsi="Times New Roman" w:cs="Times New Roman"/>
          <w:sz w:val="28"/>
          <w:szCs w:val="28"/>
          <w:lang w:val="ru-RU"/>
        </w:rPr>
        <w:t>океани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підземні</w:t>
      </w:r>
      <w:proofErr w:type="spellEnd"/>
      <w:r w:rsidRPr="00FF11A3">
        <w:rPr>
          <w:rFonts w:ascii="Times New Roman" w:hAnsi="Times New Roman" w:cs="Times New Roman"/>
          <w:sz w:val="28"/>
          <w:szCs w:val="28"/>
          <w:lang w:val="ru-RU"/>
        </w:rPr>
        <w:t xml:space="preserve"> води, </w:t>
      </w:r>
      <w:proofErr w:type="spellStart"/>
      <w:r w:rsidRPr="00FF11A3">
        <w:rPr>
          <w:rFonts w:ascii="Times New Roman" w:hAnsi="Times New Roman" w:cs="Times New Roman"/>
          <w:sz w:val="28"/>
          <w:szCs w:val="28"/>
          <w:lang w:val="ru-RU"/>
        </w:rPr>
        <w:t>льодовики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грунтові</w:t>
      </w:r>
      <w:proofErr w:type="spellEnd"/>
      <w:r w:rsidRPr="00FF11A3">
        <w:rPr>
          <w:rFonts w:ascii="Times New Roman" w:hAnsi="Times New Roman" w:cs="Times New Roman"/>
          <w:sz w:val="28"/>
          <w:szCs w:val="28"/>
          <w:lang w:val="ru-RU"/>
        </w:rPr>
        <w:t xml:space="preserve"> води).</w:t>
      </w:r>
    </w:p>
    <w:p w14:paraId="34A7A807" w14:textId="77777777" w:rsidR="00646F04" w:rsidRPr="00FF11A3" w:rsidRDefault="00646F04"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Вторинні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w:t>
      </w:r>
      <w:r w:rsidR="00DD49BF" w:rsidRPr="00FF11A3">
        <w:rPr>
          <w:rFonts w:ascii="Times New Roman" w:hAnsi="Times New Roman" w:cs="Times New Roman"/>
          <w:sz w:val="28"/>
          <w:szCs w:val="28"/>
          <w:lang w:val="ru-RU"/>
        </w:rPr>
        <w:t>–</w:t>
      </w:r>
      <w:r w:rsidRPr="00FF11A3">
        <w:rPr>
          <w:rFonts w:ascii="Times New Roman" w:hAnsi="Times New Roman" w:cs="Times New Roman"/>
          <w:sz w:val="28"/>
          <w:szCs w:val="28"/>
          <w:lang w:val="ru-RU"/>
        </w:rPr>
        <w:t xml:space="preserve"> </w:t>
      </w:r>
      <w:proofErr w:type="spellStart"/>
      <w:r w:rsidR="00DD49BF" w:rsidRPr="00FF11A3">
        <w:rPr>
          <w:rFonts w:ascii="Times New Roman" w:hAnsi="Times New Roman" w:cs="Times New Roman"/>
          <w:sz w:val="28"/>
          <w:szCs w:val="28"/>
          <w:lang w:val="ru-RU"/>
        </w:rPr>
        <w:t>сировина</w:t>
      </w:r>
      <w:proofErr w:type="spellEnd"/>
      <w:r w:rsidR="00DD49BF" w:rsidRPr="00FF11A3">
        <w:rPr>
          <w:rFonts w:ascii="Times New Roman" w:hAnsi="Times New Roman" w:cs="Times New Roman"/>
          <w:sz w:val="28"/>
          <w:szCs w:val="28"/>
          <w:lang w:val="ru-RU"/>
        </w:rPr>
        <w:t xml:space="preserve"> </w:t>
      </w:r>
      <w:proofErr w:type="spellStart"/>
      <w:r w:rsidR="00DD49BF" w:rsidRPr="00FF11A3">
        <w:rPr>
          <w:rFonts w:ascii="Times New Roman" w:hAnsi="Times New Roman" w:cs="Times New Roman"/>
          <w:sz w:val="28"/>
          <w:szCs w:val="28"/>
          <w:lang w:val="ru-RU"/>
        </w:rPr>
        <w:t>використаних</w:t>
      </w:r>
      <w:proofErr w:type="spellEnd"/>
      <w:r w:rsidR="00DD49BF" w:rsidRPr="00FF11A3">
        <w:rPr>
          <w:rFonts w:ascii="Times New Roman" w:hAnsi="Times New Roman" w:cs="Times New Roman"/>
          <w:sz w:val="28"/>
          <w:szCs w:val="28"/>
          <w:lang w:val="ru-RU"/>
        </w:rPr>
        <w:t xml:space="preserve"> (</w:t>
      </w:r>
      <w:proofErr w:type="spellStart"/>
      <w:r w:rsidR="00DD49BF" w:rsidRPr="00FF11A3">
        <w:rPr>
          <w:rFonts w:ascii="Times New Roman" w:hAnsi="Times New Roman" w:cs="Times New Roman"/>
          <w:sz w:val="28"/>
          <w:szCs w:val="28"/>
          <w:lang w:val="ru-RU"/>
        </w:rPr>
        <w:t>зношених</w:t>
      </w:r>
      <w:proofErr w:type="spellEnd"/>
      <w:r w:rsidR="00DD49BF" w:rsidRPr="00FF11A3">
        <w:rPr>
          <w:rFonts w:ascii="Times New Roman" w:hAnsi="Times New Roman" w:cs="Times New Roman"/>
          <w:sz w:val="28"/>
          <w:szCs w:val="28"/>
          <w:lang w:val="ru-RU"/>
        </w:rPr>
        <w:t xml:space="preserve">)) </w:t>
      </w:r>
      <w:proofErr w:type="spellStart"/>
      <w:r w:rsidR="00DD49BF" w:rsidRPr="00FF11A3">
        <w:rPr>
          <w:rFonts w:ascii="Times New Roman" w:hAnsi="Times New Roman" w:cs="Times New Roman"/>
          <w:sz w:val="28"/>
          <w:szCs w:val="28"/>
          <w:lang w:val="ru-RU"/>
        </w:rPr>
        <w:t>виробів</w:t>
      </w:r>
      <w:proofErr w:type="spellEnd"/>
      <w:r w:rsidR="00DD49BF" w:rsidRPr="00FF11A3">
        <w:rPr>
          <w:rFonts w:ascii="Times New Roman" w:hAnsi="Times New Roman" w:cs="Times New Roman"/>
          <w:sz w:val="28"/>
          <w:szCs w:val="28"/>
          <w:lang w:val="ru-RU"/>
        </w:rPr>
        <w:t xml:space="preserve"> та </w:t>
      </w:r>
      <w:proofErr w:type="spellStart"/>
      <w:r w:rsidR="00DD49BF" w:rsidRPr="00FF11A3">
        <w:rPr>
          <w:rFonts w:ascii="Times New Roman" w:hAnsi="Times New Roman" w:cs="Times New Roman"/>
          <w:sz w:val="28"/>
          <w:szCs w:val="28"/>
          <w:lang w:val="ru-RU"/>
        </w:rPr>
        <w:t>матеріалів</w:t>
      </w:r>
      <w:proofErr w:type="spellEnd"/>
      <w:r w:rsidR="00DD49BF" w:rsidRPr="00FF11A3">
        <w:rPr>
          <w:rFonts w:ascii="Times New Roman" w:hAnsi="Times New Roman" w:cs="Times New Roman"/>
          <w:sz w:val="28"/>
          <w:szCs w:val="28"/>
          <w:lang w:val="ru-RU"/>
        </w:rPr>
        <w:t xml:space="preserve">, яка </w:t>
      </w:r>
      <w:proofErr w:type="spellStart"/>
      <w:r w:rsidR="00DD49BF" w:rsidRPr="00FF11A3">
        <w:rPr>
          <w:rFonts w:ascii="Times New Roman" w:hAnsi="Times New Roman" w:cs="Times New Roman"/>
          <w:sz w:val="28"/>
          <w:szCs w:val="28"/>
          <w:lang w:val="ru-RU"/>
        </w:rPr>
        <w:t>придатна</w:t>
      </w:r>
      <w:proofErr w:type="spellEnd"/>
      <w:r w:rsidR="00DD49BF" w:rsidRPr="00FF11A3">
        <w:rPr>
          <w:rFonts w:ascii="Times New Roman" w:hAnsi="Times New Roman" w:cs="Times New Roman"/>
          <w:sz w:val="28"/>
          <w:szCs w:val="28"/>
          <w:lang w:val="ru-RU"/>
        </w:rPr>
        <w:t xml:space="preserve"> для повторного </w:t>
      </w:r>
      <w:proofErr w:type="spellStart"/>
      <w:r w:rsidR="00DD49BF" w:rsidRPr="00FF11A3">
        <w:rPr>
          <w:rFonts w:ascii="Times New Roman" w:hAnsi="Times New Roman" w:cs="Times New Roman"/>
          <w:sz w:val="28"/>
          <w:szCs w:val="28"/>
          <w:lang w:val="ru-RU"/>
        </w:rPr>
        <w:t>використання</w:t>
      </w:r>
      <w:proofErr w:type="spellEnd"/>
      <w:r w:rsidR="00DD49BF" w:rsidRPr="00FF11A3">
        <w:rPr>
          <w:rFonts w:ascii="Times New Roman" w:hAnsi="Times New Roman" w:cs="Times New Roman"/>
          <w:sz w:val="28"/>
          <w:szCs w:val="28"/>
          <w:lang w:val="ru-RU"/>
        </w:rPr>
        <w:t xml:space="preserve"> у </w:t>
      </w:r>
      <w:proofErr w:type="spellStart"/>
      <w:r w:rsidR="00DD49BF" w:rsidRPr="00FF11A3">
        <w:rPr>
          <w:rFonts w:ascii="Times New Roman" w:hAnsi="Times New Roman" w:cs="Times New Roman"/>
          <w:sz w:val="28"/>
          <w:szCs w:val="28"/>
          <w:lang w:val="ru-RU"/>
        </w:rPr>
        <w:t>виробництві</w:t>
      </w:r>
      <w:proofErr w:type="spellEnd"/>
      <w:r w:rsidR="00DD49BF" w:rsidRPr="00FF11A3">
        <w:rPr>
          <w:rFonts w:ascii="Times New Roman" w:hAnsi="Times New Roman" w:cs="Times New Roman"/>
          <w:sz w:val="28"/>
          <w:szCs w:val="28"/>
          <w:lang w:val="ru-RU"/>
        </w:rPr>
        <w:t>.</w:t>
      </w:r>
      <w:r w:rsidRPr="00FF11A3">
        <w:rPr>
          <w:rFonts w:ascii="Times New Roman" w:hAnsi="Times New Roman" w:cs="Times New Roman"/>
          <w:sz w:val="28"/>
          <w:szCs w:val="28"/>
          <w:lang w:val="ru-RU"/>
        </w:rPr>
        <w:t xml:space="preserve"> </w:t>
      </w:r>
    </w:p>
    <w:p w14:paraId="1EE5F6ED" w14:textId="77777777" w:rsidR="00316297" w:rsidRPr="00FF11A3" w:rsidRDefault="00DD49BF"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Гідроенергетичні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запаси</w:t>
      </w:r>
      <w:r w:rsidR="00316297" w:rsidRPr="00FF11A3">
        <w:rPr>
          <w:rFonts w:ascii="Times New Roman" w:hAnsi="Times New Roman" w:cs="Times New Roman"/>
          <w:sz w:val="28"/>
          <w:szCs w:val="28"/>
          <w:lang w:val="ru-RU"/>
        </w:rPr>
        <w:t xml:space="preserve"> </w:t>
      </w:r>
      <w:proofErr w:type="spellStart"/>
      <w:r w:rsidR="00316297" w:rsidRPr="00FF11A3">
        <w:rPr>
          <w:rFonts w:ascii="Times New Roman" w:hAnsi="Times New Roman" w:cs="Times New Roman"/>
          <w:sz w:val="28"/>
          <w:szCs w:val="28"/>
          <w:lang w:val="ru-RU"/>
        </w:rPr>
        <w:t>потенційної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енергі</w:t>
      </w:r>
      <w:r w:rsidR="00316297" w:rsidRPr="00FF11A3">
        <w:rPr>
          <w:rFonts w:ascii="Times New Roman" w:hAnsi="Times New Roman" w:cs="Times New Roman"/>
          <w:sz w:val="28"/>
          <w:szCs w:val="28"/>
          <w:lang w:val="ru-RU"/>
        </w:rPr>
        <w:t>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річкових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водотоків</w:t>
      </w:r>
      <w:proofErr w:type="spellEnd"/>
      <w:r w:rsidRPr="00FF11A3">
        <w:rPr>
          <w:rFonts w:ascii="Times New Roman" w:hAnsi="Times New Roman" w:cs="Times New Roman"/>
          <w:sz w:val="28"/>
          <w:szCs w:val="28"/>
          <w:lang w:val="ru-RU"/>
        </w:rPr>
        <w:t xml:space="preserve"> і </w:t>
      </w:r>
      <w:proofErr w:type="spellStart"/>
      <w:r w:rsidRPr="00FF11A3">
        <w:rPr>
          <w:rFonts w:ascii="Times New Roman" w:hAnsi="Times New Roman" w:cs="Times New Roman"/>
          <w:sz w:val="28"/>
          <w:szCs w:val="28"/>
          <w:lang w:val="ru-RU"/>
        </w:rPr>
        <w:t>водойм</w:t>
      </w:r>
      <w:proofErr w:type="spellEnd"/>
      <w:r w:rsidR="00316297" w:rsidRPr="00FF11A3">
        <w:rPr>
          <w:rFonts w:ascii="Times New Roman" w:hAnsi="Times New Roman" w:cs="Times New Roman"/>
          <w:sz w:val="28"/>
          <w:szCs w:val="28"/>
          <w:lang w:val="ru-RU"/>
        </w:rPr>
        <w:t xml:space="preserve">, </w:t>
      </w:r>
      <w:proofErr w:type="spellStart"/>
      <w:r w:rsidR="00316297" w:rsidRPr="00FF11A3">
        <w:rPr>
          <w:rFonts w:ascii="Times New Roman" w:hAnsi="Times New Roman" w:cs="Times New Roman"/>
          <w:sz w:val="28"/>
          <w:szCs w:val="28"/>
          <w:lang w:val="ru-RU"/>
        </w:rPr>
        <w:t>які</w:t>
      </w:r>
      <w:proofErr w:type="spellEnd"/>
      <w:r w:rsidR="00316297" w:rsidRPr="00FF11A3">
        <w:rPr>
          <w:rFonts w:ascii="Times New Roman" w:hAnsi="Times New Roman" w:cs="Times New Roman"/>
          <w:sz w:val="28"/>
          <w:szCs w:val="28"/>
          <w:lang w:val="ru-RU"/>
        </w:rPr>
        <w:t xml:space="preserve"> </w:t>
      </w:r>
      <w:proofErr w:type="spellStart"/>
      <w:r w:rsidR="00316297" w:rsidRPr="00FF11A3">
        <w:rPr>
          <w:rFonts w:ascii="Times New Roman" w:hAnsi="Times New Roman" w:cs="Times New Roman"/>
          <w:sz w:val="28"/>
          <w:szCs w:val="28"/>
          <w:lang w:val="ru-RU"/>
        </w:rPr>
        <w:t>визначаються</w:t>
      </w:r>
      <w:proofErr w:type="spellEnd"/>
      <w:r w:rsidR="00316297" w:rsidRPr="00FF11A3">
        <w:rPr>
          <w:rFonts w:ascii="Times New Roman" w:hAnsi="Times New Roman" w:cs="Times New Roman"/>
          <w:sz w:val="28"/>
          <w:szCs w:val="28"/>
          <w:lang w:val="ru-RU"/>
        </w:rPr>
        <w:t xml:space="preserve"> </w:t>
      </w:r>
      <w:proofErr w:type="spellStart"/>
      <w:r w:rsidR="00316297" w:rsidRPr="00FF11A3">
        <w:rPr>
          <w:rFonts w:ascii="Times New Roman" w:hAnsi="Times New Roman" w:cs="Times New Roman"/>
          <w:sz w:val="28"/>
          <w:szCs w:val="28"/>
          <w:lang w:val="ru-RU"/>
        </w:rPr>
        <w:t>їх</w:t>
      </w:r>
      <w:proofErr w:type="spellEnd"/>
      <w:r w:rsidR="00316297" w:rsidRPr="00FF11A3">
        <w:rPr>
          <w:rFonts w:ascii="Times New Roman" w:hAnsi="Times New Roman" w:cs="Times New Roman"/>
          <w:sz w:val="28"/>
          <w:szCs w:val="28"/>
          <w:lang w:val="ru-RU"/>
        </w:rPr>
        <w:t xml:space="preserve"> </w:t>
      </w:r>
      <w:proofErr w:type="spellStart"/>
      <w:r w:rsidR="00316297" w:rsidRPr="00FF11A3">
        <w:rPr>
          <w:rFonts w:ascii="Times New Roman" w:hAnsi="Times New Roman" w:cs="Times New Roman"/>
          <w:sz w:val="28"/>
          <w:szCs w:val="28"/>
          <w:lang w:val="ru-RU"/>
        </w:rPr>
        <w:t>гідрологічними</w:t>
      </w:r>
      <w:proofErr w:type="spellEnd"/>
      <w:r w:rsidR="00316297" w:rsidRPr="00FF11A3">
        <w:rPr>
          <w:rFonts w:ascii="Times New Roman" w:hAnsi="Times New Roman" w:cs="Times New Roman"/>
          <w:sz w:val="28"/>
          <w:szCs w:val="28"/>
          <w:lang w:val="ru-RU"/>
        </w:rPr>
        <w:t xml:space="preserve"> характеристиками та </w:t>
      </w:r>
      <w:proofErr w:type="spellStart"/>
      <w:r w:rsidR="00316297" w:rsidRPr="00FF11A3">
        <w:rPr>
          <w:rFonts w:ascii="Times New Roman" w:hAnsi="Times New Roman" w:cs="Times New Roman"/>
          <w:sz w:val="28"/>
          <w:szCs w:val="28"/>
          <w:lang w:val="ru-RU"/>
        </w:rPr>
        <w:t>релєфом</w:t>
      </w:r>
      <w:proofErr w:type="spellEnd"/>
      <w:r w:rsidR="00316297" w:rsidRPr="00FF11A3">
        <w:rPr>
          <w:rFonts w:ascii="Times New Roman" w:hAnsi="Times New Roman" w:cs="Times New Roman"/>
          <w:sz w:val="28"/>
          <w:szCs w:val="28"/>
          <w:lang w:val="ru-RU"/>
        </w:rPr>
        <w:t xml:space="preserve"> </w:t>
      </w:r>
      <w:proofErr w:type="spellStart"/>
      <w:r w:rsidR="00316297" w:rsidRPr="00FF11A3">
        <w:rPr>
          <w:rFonts w:ascii="Times New Roman" w:hAnsi="Times New Roman" w:cs="Times New Roman"/>
          <w:sz w:val="28"/>
          <w:szCs w:val="28"/>
          <w:lang w:val="ru-RU"/>
        </w:rPr>
        <w:t>території</w:t>
      </w:r>
      <w:proofErr w:type="spellEnd"/>
    </w:p>
    <w:p w14:paraId="773EA887" w14:textId="77777777" w:rsidR="00DD49BF" w:rsidRPr="00FF11A3" w:rsidRDefault="00316297" w:rsidP="00DD49BF">
      <w:pPr>
        <w:ind w:left="0" w:right="284"/>
        <w:rPr>
          <w:rFonts w:ascii="Times New Roman" w:hAnsi="Times New Roman" w:cs="Times New Roman"/>
          <w:sz w:val="28"/>
          <w:szCs w:val="28"/>
          <w:lang w:val="ru-RU"/>
        </w:rPr>
      </w:pPr>
      <w:r w:rsidRPr="00FF11A3">
        <w:rPr>
          <w:rFonts w:ascii="Times New Roman" w:hAnsi="Times New Roman" w:cs="Times New Roman"/>
          <w:b/>
          <w:sz w:val="28"/>
          <w:szCs w:val="28"/>
          <w:lang w:val="ru-RU"/>
        </w:rPr>
        <w:t xml:space="preserve">Запаси </w:t>
      </w:r>
      <w:proofErr w:type="spellStart"/>
      <w:r w:rsidRPr="00FF11A3">
        <w:rPr>
          <w:rFonts w:ascii="Times New Roman" w:hAnsi="Times New Roman" w:cs="Times New Roman"/>
          <w:b/>
          <w:sz w:val="28"/>
          <w:szCs w:val="28"/>
          <w:lang w:val="ru-RU"/>
        </w:rPr>
        <w:t>користних</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копалин</w:t>
      </w:r>
      <w:proofErr w:type="spellEnd"/>
      <w:r w:rsidRPr="00FF11A3">
        <w:rPr>
          <w:rFonts w:ascii="Times New Roman" w:hAnsi="Times New Roman" w:cs="Times New Roman"/>
          <w:sz w:val="28"/>
          <w:szCs w:val="28"/>
          <w:lang w:val="ru-RU"/>
        </w:rPr>
        <w:t xml:space="preserve"> </w:t>
      </w:r>
      <w:r w:rsidR="0087715B" w:rsidRPr="00FF11A3">
        <w:rPr>
          <w:rFonts w:ascii="Times New Roman" w:hAnsi="Times New Roman" w:cs="Times New Roman"/>
          <w:sz w:val="28"/>
          <w:szCs w:val="28"/>
          <w:lang w:val="ru-RU"/>
        </w:rPr>
        <w:t>–</w:t>
      </w:r>
      <w:r w:rsidRPr="00FF11A3">
        <w:rPr>
          <w:rFonts w:ascii="Times New Roman" w:hAnsi="Times New Roman" w:cs="Times New Roman"/>
          <w:sz w:val="28"/>
          <w:szCs w:val="28"/>
          <w:lang w:val="ru-RU"/>
        </w:rPr>
        <w:t xml:space="preserve"> </w:t>
      </w:r>
      <w:proofErr w:type="spellStart"/>
      <w:r w:rsidR="0087715B" w:rsidRPr="00FF11A3">
        <w:rPr>
          <w:rFonts w:ascii="Times New Roman" w:hAnsi="Times New Roman" w:cs="Times New Roman"/>
          <w:sz w:val="28"/>
          <w:szCs w:val="28"/>
          <w:lang w:val="ru-RU"/>
        </w:rPr>
        <w:t>кількість</w:t>
      </w:r>
      <w:proofErr w:type="spellEnd"/>
      <w:r w:rsidR="0087715B" w:rsidRPr="00FF11A3">
        <w:rPr>
          <w:rFonts w:ascii="Times New Roman" w:hAnsi="Times New Roman" w:cs="Times New Roman"/>
          <w:sz w:val="28"/>
          <w:szCs w:val="28"/>
          <w:lang w:val="ru-RU"/>
        </w:rPr>
        <w:t xml:space="preserve"> </w:t>
      </w:r>
      <w:proofErr w:type="spellStart"/>
      <w:r w:rsidR="0087715B" w:rsidRPr="00FF11A3">
        <w:rPr>
          <w:rFonts w:ascii="Times New Roman" w:hAnsi="Times New Roman" w:cs="Times New Roman"/>
          <w:sz w:val="28"/>
          <w:szCs w:val="28"/>
          <w:lang w:val="ru-RU"/>
        </w:rPr>
        <w:t>корисних</w:t>
      </w:r>
      <w:proofErr w:type="spellEnd"/>
      <w:r w:rsidR="0087715B" w:rsidRPr="00FF11A3">
        <w:rPr>
          <w:rFonts w:ascii="Times New Roman" w:hAnsi="Times New Roman" w:cs="Times New Roman"/>
          <w:sz w:val="28"/>
          <w:szCs w:val="28"/>
          <w:lang w:val="ru-RU"/>
        </w:rPr>
        <w:t xml:space="preserve"> </w:t>
      </w:r>
      <w:proofErr w:type="spellStart"/>
      <w:r w:rsidR="0087715B" w:rsidRPr="00FF11A3">
        <w:rPr>
          <w:rFonts w:ascii="Times New Roman" w:hAnsi="Times New Roman" w:cs="Times New Roman"/>
          <w:sz w:val="28"/>
          <w:szCs w:val="28"/>
          <w:lang w:val="ru-RU"/>
        </w:rPr>
        <w:t>копалин</w:t>
      </w:r>
      <w:proofErr w:type="spellEnd"/>
      <w:r w:rsidR="0087715B" w:rsidRPr="00FF11A3">
        <w:rPr>
          <w:rFonts w:ascii="Times New Roman" w:hAnsi="Times New Roman" w:cs="Times New Roman"/>
          <w:sz w:val="28"/>
          <w:szCs w:val="28"/>
          <w:lang w:val="ru-RU"/>
        </w:rPr>
        <w:t xml:space="preserve"> в </w:t>
      </w:r>
      <w:proofErr w:type="spellStart"/>
      <w:r w:rsidR="0087715B" w:rsidRPr="00FF11A3">
        <w:rPr>
          <w:rFonts w:ascii="Times New Roman" w:hAnsi="Times New Roman" w:cs="Times New Roman"/>
          <w:sz w:val="28"/>
          <w:szCs w:val="28"/>
          <w:lang w:val="ru-RU"/>
        </w:rPr>
        <w:t>надрах</w:t>
      </w:r>
      <w:proofErr w:type="spellEnd"/>
      <w:r w:rsidR="0087715B" w:rsidRPr="00FF11A3">
        <w:rPr>
          <w:rFonts w:ascii="Times New Roman" w:hAnsi="Times New Roman" w:cs="Times New Roman"/>
          <w:sz w:val="28"/>
          <w:szCs w:val="28"/>
          <w:lang w:val="ru-RU"/>
        </w:rPr>
        <w:t xml:space="preserve"> </w:t>
      </w:r>
      <w:proofErr w:type="spellStart"/>
      <w:r w:rsidR="0087715B" w:rsidRPr="00FF11A3">
        <w:rPr>
          <w:rFonts w:ascii="Times New Roman" w:hAnsi="Times New Roman" w:cs="Times New Roman"/>
          <w:sz w:val="28"/>
          <w:szCs w:val="28"/>
          <w:lang w:val="ru-RU"/>
        </w:rPr>
        <w:t>певної</w:t>
      </w:r>
      <w:proofErr w:type="spellEnd"/>
      <w:r w:rsidR="0087715B" w:rsidRPr="00FF11A3">
        <w:rPr>
          <w:rFonts w:ascii="Times New Roman" w:hAnsi="Times New Roman" w:cs="Times New Roman"/>
          <w:sz w:val="28"/>
          <w:szCs w:val="28"/>
          <w:lang w:val="ru-RU"/>
        </w:rPr>
        <w:t xml:space="preserve"> </w:t>
      </w:r>
      <w:proofErr w:type="spellStart"/>
      <w:r w:rsidR="0087715B" w:rsidRPr="00FF11A3">
        <w:rPr>
          <w:rFonts w:ascii="Times New Roman" w:hAnsi="Times New Roman" w:cs="Times New Roman"/>
          <w:sz w:val="28"/>
          <w:szCs w:val="28"/>
          <w:lang w:val="ru-RU"/>
        </w:rPr>
        <w:t>території</w:t>
      </w:r>
      <w:proofErr w:type="spellEnd"/>
      <w:r w:rsidRPr="00FF11A3">
        <w:rPr>
          <w:rFonts w:ascii="Times New Roman" w:hAnsi="Times New Roman" w:cs="Times New Roman"/>
          <w:sz w:val="28"/>
          <w:szCs w:val="28"/>
          <w:lang w:val="ru-RU"/>
        </w:rPr>
        <w:t>.</w:t>
      </w:r>
    </w:p>
    <w:p w14:paraId="39D4395B" w14:textId="77777777" w:rsidR="0087715B" w:rsidRPr="00FF11A3" w:rsidRDefault="0087715B"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Заповідни</w:t>
      </w:r>
      <w:proofErr w:type="spellEnd"/>
      <w:r w:rsidRPr="00FF11A3">
        <w:rPr>
          <w:rFonts w:ascii="Times New Roman" w:hAnsi="Times New Roman" w:cs="Times New Roman"/>
          <w:b/>
          <w:sz w:val="28"/>
          <w:szCs w:val="28"/>
          <w:lang w:val="ru-RU"/>
        </w:rPr>
        <w:t xml:space="preserve"> режим</w:t>
      </w:r>
      <w:r w:rsidRPr="00FF11A3">
        <w:rPr>
          <w:rFonts w:ascii="Times New Roman" w:hAnsi="Times New Roman" w:cs="Times New Roman"/>
          <w:sz w:val="28"/>
          <w:szCs w:val="28"/>
          <w:lang w:val="ru-RU"/>
        </w:rPr>
        <w:t xml:space="preserve"> – режим </w:t>
      </w:r>
      <w:proofErr w:type="spellStart"/>
      <w:r w:rsidRPr="00FF11A3">
        <w:rPr>
          <w:rFonts w:ascii="Times New Roman" w:hAnsi="Times New Roman" w:cs="Times New Roman"/>
          <w:sz w:val="28"/>
          <w:szCs w:val="28"/>
          <w:lang w:val="ru-RU"/>
        </w:rPr>
        <w:t>охорони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територій</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акваторій</w:t>
      </w:r>
      <w:proofErr w:type="spellEnd"/>
      <w:r w:rsidRPr="00FF11A3">
        <w:rPr>
          <w:rFonts w:ascii="Times New Roman" w:hAnsi="Times New Roman" w:cs="Times New Roman"/>
          <w:sz w:val="28"/>
          <w:szCs w:val="28"/>
          <w:lang w:val="ru-RU"/>
        </w:rPr>
        <w:t xml:space="preserve"> шляхом </w:t>
      </w:r>
      <w:proofErr w:type="spellStart"/>
      <w:r w:rsidRPr="00FF11A3">
        <w:rPr>
          <w:rFonts w:ascii="Times New Roman" w:hAnsi="Times New Roman" w:cs="Times New Roman"/>
          <w:sz w:val="28"/>
          <w:szCs w:val="28"/>
          <w:lang w:val="ru-RU"/>
        </w:rPr>
        <w:t>припинення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їх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господарського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використання</w:t>
      </w:r>
      <w:proofErr w:type="spellEnd"/>
      <w:r w:rsidRPr="00FF11A3">
        <w:rPr>
          <w:rFonts w:ascii="Times New Roman" w:hAnsi="Times New Roman" w:cs="Times New Roman"/>
          <w:sz w:val="28"/>
          <w:szCs w:val="28"/>
          <w:lang w:val="ru-RU"/>
        </w:rPr>
        <w:t>.</w:t>
      </w:r>
    </w:p>
    <w:p w14:paraId="1DA92AB5" w14:textId="77777777" w:rsidR="0087715B" w:rsidRPr="00FF11A3" w:rsidRDefault="0087715B"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Земельний</w:t>
      </w:r>
      <w:proofErr w:type="spellEnd"/>
      <w:r w:rsidRPr="00FF11A3">
        <w:rPr>
          <w:rFonts w:ascii="Times New Roman" w:hAnsi="Times New Roman" w:cs="Times New Roman"/>
          <w:b/>
          <w:sz w:val="28"/>
          <w:szCs w:val="28"/>
          <w:lang w:val="ru-RU"/>
        </w:rPr>
        <w:t xml:space="preserve"> кадастр</w:t>
      </w:r>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сукупність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відомостей</w:t>
      </w:r>
      <w:proofErr w:type="spellEnd"/>
      <w:r w:rsidRPr="00FF11A3">
        <w:rPr>
          <w:rFonts w:ascii="Times New Roman" w:hAnsi="Times New Roman" w:cs="Times New Roman"/>
          <w:sz w:val="28"/>
          <w:szCs w:val="28"/>
          <w:lang w:val="ru-RU"/>
        </w:rPr>
        <w:t xml:space="preserve"> про </w:t>
      </w:r>
      <w:proofErr w:type="spellStart"/>
      <w:r w:rsidRPr="00FF11A3">
        <w:rPr>
          <w:rFonts w:ascii="Times New Roman" w:hAnsi="Times New Roman" w:cs="Times New Roman"/>
          <w:sz w:val="28"/>
          <w:szCs w:val="28"/>
          <w:lang w:val="ru-RU"/>
        </w:rPr>
        <w:t>природний</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господарський</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правовий</w:t>
      </w:r>
      <w:proofErr w:type="spellEnd"/>
      <w:r w:rsidRPr="00FF11A3">
        <w:rPr>
          <w:rFonts w:ascii="Times New Roman" w:hAnsi="Times New Roman" w:cs="Times New Roman"/>
          <w:sz w:val="28"/>
          <w:szCs w:val="28"/>
          <w:lang w:val="ru-RU"/>
        </w:rPr>
        <w:t xml:space="preserve"> стан земель.</w:t>
      </w:r>
    </w:p>
    <w:p w14:paraId="7DD822A3" w14:textId="77777777" w:rsidR="0087715B" w:rsidRPr="00FF11A3" w:rsidRDefault="0087715B"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Земельні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землі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шо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використовуються</w:t>
      </w:r>
      <w:proofErr w:type="spellEnd"/>
      <w:r w:rsidRPr="00FF11A3">
        <w:rPr>
          <w:rFonts w:ascii="Times New Roman" w:hAnsi="Times New Roman" w:cs="Times New Roman"/>
          <w:sz w:val="28"/>
          <w:szCs w:val="28"/>
          <w:lang w:val="ru-RU"/>
        </w:rPr>
        <w:t xml:space="preserve"> у </w:t>
      </w:r>
      <w:proofErr w:type="spellStart"/>
      <w:r w:rsidRPr="00FF11A3">
        <w:rPr>
          <w:rFonts w:ascii="Times New Roman" w:hAnsi="Times New Roman" w:cs="Times New Roman"/>
          <w:sz w:val="28"/>
          <w:szCs w:val="28"/>
          <w:lang w:val="ru-RU"/>
        </w:rPr>
        <w:t>всіх</w:t>
      </w:r>
      <w:proofErr w:type="spellEnd"/>
      <w:r w:rsidRPr="00FF11A3">
        <w:rPr>
          <w:rFonts w:ascii="Times New Roman" w:hAnsi="Times New Roman" w:cs="Times New Roman"/>
          <w:sz w:val="28"/>
          <w:szCs w:val="28"/>
          <w:lang w:val="ru-RU"/>
        </w:rPr>
        <w:t xml:space="preserve"> видах </w:t>
      </w:r>
      <w:proofErr w:type="spellStart"/>
      <w:r w:rsidRPr="00FF11A3">
        <w:rPr>
          <w:rFonts w:ascii="Times New Roman" w:hAnsi="Times New Roman" w:cs="Times New Roman"/>
          <w:sz w:val="28"/>
          <w:szCs w:val="28"/>
          <w:lang w:val="ru-RU"/>
        </w:rPr>
        <w:t>господарської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діяльності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важлива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частина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ресурсів</w:t>
      </w:r>
      <w:proofErr w:type="spellEnd"/>
      <w:r w:rsidRPr="00FF11A3">
        <w:rPr>
          <w:rFonts w:ascii="Times New Roman" w:hAnsi="Times New Roman" w:cs="Times New Roman"/>
          <w:sz w:val="28"/>
          <w:szCs w:val="28"/>
          <w:lang w:val="ru-RU"/>
        </w:rPr>
        <w:t>.</w:t>
      </w:r>
    </w:p>
    <w:p w14:paraId="67B5D2F4" w14:textId="77777777" w:rsidR="0087715B" w:rsidRPr="00FF11A3" w:rsidRDefault="000E4C9D"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Кліматичні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невичерпні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ресурси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повязані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із</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сонячною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радіацією</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зумовленими</w:t>
      </w:r>
      <w:proofErr w:type="spellEnd"/>
      <w:r w:rsidRPr="00FF11A3">
        <w:rPr>
          <w:rFonts w:ascii="Times New Roman" w:hAnsi="Times New Roman" w:cs="Times New Roman"/>
          <w:sz w:val="28"/>
          <w:szCs w:val="28"/>
          <w:lang w:val="ru-RU"/>
        </w:rPr>
        <w:t xml:space="preserve"> </w:t>
      </w:r>
      <w:r w:rsidR="009C6DE1" w:rsidRPr="00FF11A3">
        <w:rPr>
          <w:rFonts w:ascii="Times New Roman" w:hAnsi="Times New Roman" w:cs="Times New Roman"/>
          <w:sz w:val="28"/>
          <w:szCs w:val="28"/>
          <w:lang w:val="ru-RU"/>
        </w:rPr>
        <w:t xml:space="preserve">нею </w:t>
      </w:r>
      <w:proofErr w:type="spellStart"/>
      <w:r w:rsidRPr="00FF11A3">
        <w:rPr>
          <w:rFonts w:ascii="Times New Roman" w:hAnsi="Times New Roman" w:cs="Times New Roman"/>
          <w:sz w:val="28"/>
          <w:szCs w:val="28"/>
          <w:lang w:val="ru-RU"/>
        </w:rPr>
        <w:t>опадами</w:t>
      </w:r>
      <w:proofErr w:type="spellEnd"/>
      <w:r w:rsidRPr="00FF11A3">
        <w:rPr>
          <w:rFonts w:ascii="Times New Roman" w:hAnsi="Times New Roman" w:cs="Times New Roman"/>
          <w:sz w:val="28"/>
          <w:szCs w:val="28"/>
          <w:lang w:val="ru-RU"/>
        </w:rPr>
        <w:t xml:space="preserve">, </w:t>
      </w:r>
      <w:proofErr w:type="spellStart"/>
      <w:r w:rsidR="009C6DE1" w:rsidRPr="00FF11A3">
        <w:rPr>
          <w:rFonts w:ascii="Times New Roman" w:hAnsi="Times New Roman" w:cs="Times New Roman"/>
          <w:sz w:val="28"/>
          <w:szCs w:val="28"/>
          <w:lang w:val="ru-RU"/>
        </w:rPr>
        <w:t>тепловими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вітровими</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грозовими</w:t>
      </w:r>
      <w:proofErr w:type="spellEnd"/>
      <w:r w:rsidRPr="00FF11A3">
        <w:rPr>
          <w:rFonts w:ascii="Times New Roman" w:hAnsi="Times New Roman" w:cs="Times New Roman"/>
          <w:sz w:val="28"/>
          <w:szCs w:val="28"/>
          <w:lang w:val="ru-RU"/>
        </w:rPr>
        <w:t xml:space="preserve"> </w:t>
      </w:r>
      <w:r w:rsidR="009C6DE1" w:rsidRPr="00FF11A3">
        <w:rPr>
          <w:rFonts w:ascii="Times New Roman" w:hAnsi="Times New Roman" w:cs="Times New Roman"/>
          <w:sz w:val="28"/>
          <w:szCs w:val="28"/>
          <w:lang w:val="ru-RU"/>
        </w:rPr>
        <w:t>процессами.</w:t>
      </w:r>
    </w:p>
    <w:p w14:paraId="456AD1B4" w14:textId="77777777" w:rsidR="009C6DE1" w:rsidRPr="00FF11A3" w:rsidRDefault="009C6DE1"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Лісові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сукупні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цінності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еклогічні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кліматостабілізуючі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наукові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рекреаційні</w:t>
      </w:r>
      <w:proofErr w:type="spellEnd"/>
      <w:r w:rsidRPr="00FF11A3">
        <w:rPr>
          <w:rFonts w:ascii="Times New Roman" w:hAnsi="Times New Roman" w:cs="Times New Roman"/>
          <w:sz w:val="28"/>
          <w:szCs w:val="28"/>
          <w:lang w:val="ru-RU"/>
        </w:rPr>
        <w:t xml:space="preserve">), а </w:t>
      </w:r>
      <w:proofErr w:type="spellStart"/>
      <w:r w:rsidRPr="00FF11A3">
        <w:rPr>
          <w:rFonts w:ascii="Times New Roman" w:hAnsi="Times New Roman" w:cs="Times New Roman"/>
          <w:sz w:val="28"/>
          <w:szCs w:val="28"/>
          <w:lang w:val="ru-RU"/>
        </w:rPr>
        <w:t>такох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деревині</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недеревинні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ресурси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лісів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певної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території</w:t>
      </w:r>
      <w:proofErr w:type="spellEnd"/>
      <w:r w:rsidR="00003987" w:rsidRPr="00FF11A3">
        <w:rPr>
          <w:rFonts w:ascii="Times New Roman" w:hAnsi="Times New Roman" w:cs="Times New Roman"/>
          <w:sz w:val="28"/>
          <w:szCs w:val="28"/>
          <w:lang w:val="ru-RU"/>
        </w:rPr>
        <w:t>.</w:t>
      </w:r>
    </w:p>
    <w:p w14:paraId="2DFBB1EB" w14:textId="77777777" w:rsidR="00003987" w:rsidRPr="00FF11A3" w:rsidRDefault="00003987"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Мінеральні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сукупність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запасів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корисних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копалин</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надр</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певної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території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які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можуть</w:t>
      </w:r>
      <w:proofErr w:type="spellEnd"/>
      <w:r w:rsidRPr="00FF11A3">
        <w:rPr>
          <w:rFonts w:ascii="Times New Roman" w:hAnsi="Times New Roman" w:cs="Times New Roman"/>
          <w:sz w:val="28"/>
          <w:szCs w:val="28"/>
          <w:lang w:val="ru-RU"/>
        </w:rPr>
        <w:t xml:space="preserve"> бути </w:t>
      </w:r>
      <w:proofErr w:type="spellStart"/>
      <w:r w:rsidRPr="00FF11A3">
        <w:rPr>
          <w:rFonts w:ascii="Times New Roman" w:hAnsi="Times New Roman" w:cs="Times New Roman"/>
          <w:sz w:val="28"/>
          <w:szCs w:val="28"/>
          <w:lang w:val="ru-RU"/>
        </w:rPr>
        <w:t>використані</w:t>
      </w:r>
      <w:proofErr w:type="spellEnd"/>
      <w:r w:rsidRPr="00FF11A3">
        <w:rPr>
          <w:rFonts w:ascii="Times New Roman" w:hAnsi="Times New Roman" w:cs="Times New Roman"/>
          <w:sz w:val="28"/>
          <w:szCs w:val="28"/>
          <w:lang w:val="ru-RU"/>
        </w:rPr>
        <w:t xml:space="preserve"> в </w:t>
      </w:r>
      <w:proofErr w:type="spellStart"/>
      <w:r w:rsidRPr="00FF11A3">
        <w:rPr>
          <w:rFonts w:ascii="Times New Roman" w:hAnsi="Times New Roman" w:cs="Times New Roman"/>
          <w:sz w:val="28"/>
          <w:szCs w:val="28"/>
          <w:lang w:val="ru-RU"/>
        </w:rPr>
        <w:t>господарській</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діяльності</w:t>
      </w:r>
      <w:proofErr w:type="spellEnd"/>
      <w:r w:rsidRPr="00FF11A3">
        <w:rPr>
          <w:rFonts w:ascii="Times New Roman" w:hAnsi="Times New Roman" w:cs="Times New Roman"/>
          <w:sz w:val="28"/>
          <w:szCs w:val="28"/>
          <w:lang w:val="ru-RU"/>
        </w:rPr>
        <w:t>.</w:t>
      </w:r>
    </w:p>
    <w:p w14:paraId="2BE561CF" w14:textId="67EF26F5" w:rsidR="00003987" w:rsidRPr="00FF11A3" w:rsidRDefault="00003987"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Морські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сукупність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органічних</w:t>
      </w:r>
      <w:proofErr w:type="spellEnd"/>
      <w:r w:rsidRPr="00FF11A3">
        <w:rPr>
          <w:rFonts w:ascii="Times New Roman" w:hAnsi="Times New Roman" w:cs="Times New Roman"/>
          <w:sz w:val="28"/>
          <w:szCs w:val="28"/>
          <w:lang w:val="ru-RU"/>
        </w:rPr>
        <w:t xml:space="preserve"> і </w:t>
      </w:r>
      <w:proofErr w:type="spellStart"/>
      <w:r w:rsidRPr="00FF11A3">
        <w:rPr>
          <w:rFonts w:ascii="Times New Roman" w:hAnsi="Times New Roman" w:cs="Times New Roman"/>
          <w:sz w:val="28"/>
          <w:szCs w:val="28"/>
          <w:lang w:val="ru-RU"/>
        </w:rPr>
        <w:t>неорганічних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компонентів</w:t>
      </w:r>
      <w:proofErr w:type="spellEnd"/>
      <w:r w:rsidRPr="00FF11A3">
        <w:rPr>
          <w:rFonts w:ascii="Times New Roman" w:hAnsi="Times New Roman" w:cs="Times New Roman"/>
          <w:sz w:val="28"/>
          <w:szCs w:val="28"/>
          <w:lang w:val="ru-RU"/>
        </w:rPr>
        <w:t xml:space="preserve"> у </w:t>
      </w:r>
      <w:proofErr w:type="spellStart"/>
      <w:r w:rsidRPr="00FF11A3">
        <w:rPr>
          <w:rFonts w:ascii="Times New Roman" w:hAnsi="Times New Roman" w:cs="Times New Roman"/>
          <w:sz w:val="28"/>
          <w:szCs w:val="28"/>
          <w:lang w:val="ru-RU"/>
        </w:rPr>
        <w:t>Світовому</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океані</w:t>
      </w:r>
      <w:proofErr w:type="spellEnd"/>
      <w:r w:rsidRPr="00FF11A3">
        <w:rPr>
          <w:rFonts w:ascii="Times New Roman" w:hAnsi="Times New Roman" w:cs="Times New Roman"/>
          <w:sz w:val="28"/>
          <w:szCs w:val="28"/>
          <w:lang w:val="ru-RU"/>
        </w:rPr>
        <w:t>, в т.</w:t>
      </w:r>
      <w:r w:rsidR="00EF24D3" w:rsidRPr="00FF11A3">
        <w:rPr>
          <w:rFonts w:ascii="Times New Roman" w:hAnsi="Times New Roman" w:cs="Times New Roman"/>
          <w:sz w:val="28"/>
          <w:szCs w:val="28"/>
          <w:lang w:val="ru-RU"/>
        </w:rPr>
        <w:t xml:space="preserve"> </w:t>
      </w:r>
      <w:r w:rsidRPr="00FF11A3">
        <w:rPr>
          <w:rFonts w:ascii="Times New Roman" w:hAnsi="Times New Roman" w:cs="Times New Roman"/>
          <w:sz w:val="28"/>
          <w:szCs w:val="28"/>
          <w:lang w:val="ru-RU"/>
        </w:rPr>
        <w:t xml:space="preserve">ч. </w:t>
      </w:r>
      <w:proofErr w:type="spellStart"/>
      <w:r w:rsidRPr="00FF11A3">
        <w:rPr>
          <w:rFonts w:ascii="Times New Roman" w:hAnsi="Times New Roman" w:cs="Times New Roman"/>
          <w:sz w:val="28"/>
          <w:szCs w:val="28"/>
          <w:lang w:val="ru-RU"/>
        </w:rPr>
        <w:t>енергетичні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ресурси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припливів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відливів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течій</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тощо</w:t>
      </w:r>
      <w:proofErr w:type="spellEnd"/>
      <w:r w:rsidRPr="00FF11A3">
        <w:rPr>
          <w:rFonts w:ascii="Times New Roman" w:hAnsi="Times New Roman" w:cs="Times New Roman"/>
          <w:sz w:val="28"/>
          <w:szCs w:val="28"/>
          <w:lang w:val="ru-RU"/>
        </w:rPr>
        <w:t>.</w:t>
      </w:r>
    </w:p>
    <w:p w14:paraId="19E60916" w14:textId="77777777" w:rsidR="00003987" w:rsidRPr="00FF11A3" w:rsidRDefault="00003987"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Навколи</w:t>
      </w:r>
      <w:r w:rsidR="005E0B97" w:rsidRPr="00FF11A3">
        <w:rPr>
          <w:rFonts w:ascii="Times New Roman" w:hAnsi="Times New Roman" w:cs="Times New Roman"/>
          <w:b/>
          <w:sz w:val="28"/>
          <w:szCs w:val="28"/>
          <w:lang w:val="ru-RU"/>
        </w:rPr>
        <w:t>ш</w:t>
      </w:r>
      <w:r w:rsidRPr="00FF11A3">
        <w:rPr>
          <w:rFonts w:ascii="Times New Roman" w:hAnsi="Times New Roman" w:cs="Times New Roman"/>
          <w:b/>
          <w:sz w:val="28"/>
          <w:szCs w:val="28"/>
          <w:lang w:val="ru-RU"/>
        </w:rPr>
        <w:t>нє</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середовище</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довкілля</w:t>
      </w:r>
      <w:proofErr w:type="spellEnd"/>
      <w:r w:rsidRPr="00FF11A3">
        <w:rPr>
          <w:rFonts w:ascii="Times New Roman" w:hAnsi="Times New Roman" w:cs="Times New Roman"/>
          <w:b/>
          <w:sz w:val="28"/>
          <w:szCs w:val="28"/>
          <w:lang w:val="ru-RU"/>
        </w:rPr>
        <w:t>)</w:t>
      </w:r>
      <w:r w:rsidRPr="00FF11A3">
        <w:rPr>
          <w:rFonts w:ascii="Times New Roman" w:hAnsi="Times New Roman" w:cs="Times New Roman"/>
          <w:sz w:val="28"/>
          <w:szCs w:val="28"/>
          <w:lang w:val="ru-RU"/>
        </w:rPr>
        <w:t xml:space="preserve"> </w:t>
      </w:r>
      <w:r w:rsidR="005E0B97" w:rsidRPr="00FF11A3">
        <w:rPr>
          <w:rFonts w:ascii="Times New Roman" w:hAnsi="Times New Roman" w:cs="Times New Roman"/>
          <w:sz w:val="28"/>
          <w:szCs w:val="28"/>
          <w:lang w:val="ru-RU"/>
        </w:rPr>
        <w:t>–</w:t>
      </w:r>
      <w:r w:rsidRPr="00FF11A3">
        <w:rPr>
          <w:rFonts w:ascii="Times New Roman" w:hAnsi="Times New Roman" w:cs="Times New Roman"/>
          <w:sz w:val="28"/>
          <w:szCs w:val="28"/>
          <w:lang w:val="ru-RU"/>
        </w:rPr>
        <w:t xml:space="preserve"> </w:t>
      </w:r>
      <w:proofErr w:type="spellStart"/>
      <w:r w:rsidR="005E0B97" w:rsidRPr="00FF11A3">
        <w:rPr>
          <w:rFonts w:ascii="Times New Roman" w:hAnsi="Times New Roman" w:cs="Times New Roman"/>
          <w:sz w:val="28"/>
          <w:szCs w:val="28"/>
          <w:lang w:val="ru-RU"/>
        </w:rPr>
        <w:t>середовище</w:t>
      </w:r>
      <w:proofErr w:type="spellEnd"/>
      <w:r w:rsidR="005E0B97" w:rsidRPr="00FF11A3">
        <w:rPr>
          <w:rFonts w:ascii="Times New Roman" w:hAnsi="Times New Roman" w:cs="Times New Roman"/>
          <w:sz w:val="28"/>
          <w:szCs w:val="28"/>
          <w:lang w:val="ru-RU"/>
        </w:rPr>
        <w:t xml:space="preserve"> </w:t>
      </w:r>
      <w:proofErr w:type="spellStart"/>
      <w:r w:rsidR="005E0B97" w:rsidRPr="00FF11A3">
        <w:rPr>
          <w:rFonts w:ascii="Times New Roman" w:hAnsi="Times New Roman" w:cs="Times New Roman"/>
          <w:sz w:val="28"/>
          <w:szCs w:val="28"/>
          <w:lang w:val="ru-RU"/>
        </w:rPr>
        <w:t>життя</w:t>
      </w:r>
      <w:proofErr w:type="spellEnd"/>
      <w:r w:rsidR="005E0B97" w:rsidRPr="00FF11A3">
        <w:rPr>
          <w:rFonts w:ascii="Times New Roman" w:hAnsi="Times New Roman" w:cs="Times New Roman"/>
          <w:sz w:val="28"/>
          <w:szCs w:val="28"/>
          <w:lang w:val="ru-RU"/>
        </w:rPr>
        <w:t xml:space="preserve"> і </w:t>
      </w:r>
      <w:proofErr w:type="spellStart"/>
      <w:r w:rsidR="005E0B97" w:rsidRPr="00FF11A3">
        <w:rPr>
          <w:rFonts w:ascii="Times New Roman" w:hAnsi="Times New Roman" w:cs="Times New Roman"/>
          <w:sz w:val="28"/>
          <w:szCs w:val="28"/>
          <w:lang w:val="ru-RU"/>
        </w:rPr>
        <w:t>діяльності</w:t>
      </w:r>
      <w:proofErr w:type="spellEnd"/>
      <w:r w:rsidR="005E0B97" w:rsidRPr="00FF11A3">
        <w:rPr>
          <w:rFonts w:ascii="Times New Roman" w:hAnsi="Times New Roman" w:cs="Times New Roman"/>
          <w:sz w:val="28"/>
          <w:szCs w:val="28"/>
          <w:lang w:val="ru-RU"/>
        </w:rPr>
        <w:t xml:space="preserve"> </w:t>
      </w:r>
      <w:proofErr w:type="spellStart"/>
      <w:r w:rsidR="005E0B97" w:rsidRPr="00FF11A3">
        <w:rPr>
          <w:rFonts w:ascii="Times New Roman" w:hAnsi="Times New Roman" w:cs="Times New Roman"/>
          <w:sz w:val="28"/>
          <w:szCs w:val="28"/>
          <w:lang w:val="ru-RU"/>
        </w:rPr>
        <w:t>людини</w:t>
      </w:r>
      <w:proofErr w:type="spellEnd"/>
      <w:r w:rsidR="005E0B97" w:rsidRPr="00FF11A3">
        <w:rPr>
          <w:rFonts w:ascii="Times New Roman" w:hAnsi="Times New Roman" w:cs="Times New Roman"/>
          <w:sz w:val="28"/>
          <w:szCs w:val="28"/>
          <w:lang w:val="ru-RU"/>
        </w:rPr>
        <w:t>.</w:t>
      </w:r>
    </w:p>
    <w:p w14:paraId="28F73E07" w14:textId="77777777" w:rsidR="005E0B97" w:rsidRPr="00FF11A3" w:rsidRDefault="005E0B97"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Навколишнє</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прирдне</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середовище</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непорушене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або</w:t>
      </w:r>
      <w:proofErr w:type="spellEnd"/>
      <w:r w:rsidRPr="00FF11A3">
        <w:rPr>
          <w:rFonts w:ascii="Times New Roman" w:hAnsi="Times New Roman" w:cs="Times New Roman"/>
          <w:sz w:val="28"/>
          <w:szCs w:val="28"/>
          <w:lang w:val="ru-RU"/>
        </w:rPr>
        <w:t xml:space="preserve"> мало </w:t>
      </w:r>
      <w:proofErr w:type="spellStart"/>
      <w:r w:rsidRPr="00FF11A3">
        <w:rPr>
          <w:rFonts w:ascii="Times New Roman" w:hAnsi="Times New Roman" w:cs="Times New Roman"/>
          <w:sz w:val="28"/>
          <w:szCs w:val="28"/>
          <w:lang w:val="ru-RU"/>
        </w:rPr>
        <w:t>порушене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людською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діяльністю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середовище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Вирізняють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техногенне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або</w:t>
      </w:r>
      <w:proofErr w:type="spellEnd"/>
      <w:r w:rsidRPr="00FF11A3">
        <w:rPr>
          <w:rFonts w:ascii="Times New Roman" w:hAnsi="Times New Roman" w:cs="Times New Roman"/>
          <w:sz w:val="28"/>
          <w:szCs w:val="28"/>
          <w:lang w:val="ru-RU"/>
        </w:rPr>
        <w:t xml:space="preserve"> природно-</w:t>
      </w:r>
      <w:proofErr w:type="spellStart"/>
      <w:r w:rsidRPr="00FF11A3">
        <w:rPr>
          <w:rFonts w:ascii="Times New Roman" w:hAnsi="Times New Roman" w:cs="Times New Roman"/>
          <w:sz w:val="28"/>
          <w:szCs w:val="28"/>
          <w:lang w:val="ru-RU"/>
        </w:rPr>
        <w:t>техногенне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середовища</w:t>
      </w:r>
      <w:proofErr w:type="spellEnd"/>
      <w:r w:rsidRPr="00FF11A3">
        <w:rPr>
          <w:rFonts w:ascii="Times New Roman" w:hAnsi="Times New Roman" w:cs="Times New Roman"/>
          <w:sz w:val="28"/>
          <w:szCs w:val="28"/>
          <w:lang w:val="ru-RU"/>
        </w:rPr>
        <w:t xml:space="preserve">, в </w:t>
      </w:r>
      <w:proofErr w:type="spellStart"/>
      <w:r w:rsidRPr="00FF11A3">
        <w:rPr>
          <w:rFonts w:ascii="Times New Roman" w:hAnsi="Times New Roman" w:cs="Times New Roman"/>
          <w:sz w:val="28"/>
          <w:szCs w:val="28"/>
          <w:lang w:val="ru-RU"/>
        </w:rPr>
        <w:t>яких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сережовище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повністю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або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частково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перетворені</w:t>
      </w:r>
      <w:proofErr w:type="spellEnd"/>
      <w:r w:rsidRPr="00FF11A3">
        <w:rPr>
          <w:rFonts w:ascii="Times New Roman" w:hAnsi="Times New Roman" w:cs="Times New Roman"/>
          <w:sz w:val="28"/>
          <w:szCs w:val="28"/>
          <w:lang w:val="ru-RU"/>
        </w:rPr>
        <w:t>.</w:t>
      </w:r>
    </w:p>
    <w:p w14:paraId="30134C64" w14:textId="77777777" w:rsidR="00F24244" w:rsidRPr="00FF11A3" w:rsidRDefault="00F24244"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Потенціал</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наявні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засоби</w:t>
      </w:r>
      <w:proofErr w:type="spellEnd"/>
      <w:r w:rsidRPr="00FF11A3">
        <w:rPr>
          <w:rFonts w:ascii="Times New Roman" w:hAnsi="Times New Roman" w:cs="Times New Roman"/>
          <w:sz w:val="28"/>
          <w:szCs w:val="28"/>
          <w:lang w:val="ru-RU"/>
        </w:rPr>
        <w:t xml:space="preserve">, запаси, </w:t>
      </w:r>
      <w:proofErr w:type="spellStart"/>
      <w:r w:rsidRPr="00FF11A3">
        <w:rPr>
          <w:rFonts w:ascii="Times New Roman" w:hAnsi="Times New Roman" w:cs="Times New Roman"/>
          <w:sz w:val="28"/>
          <w:szCs w:val="28"/>
          <w:lang w:val="ru-RU"/>
        </w:rPr>
        <w:t>джерела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які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можуть</w:t>
      </w:r>
      <w:proofErr w:type="spellEnd"/>
      <w:r w:rsidRPr="00FF11A3">
        <w:rPr>
          <w:rFonts w:ascii="Times New Roman" w:hAnsi="Times New Roman" w:cs="Times New Roman"/>
          <w:sz w:val="28"/>
          <w:szCs w:val="28"/>
          <w:lang w:val="ru-RU"/>
        </w:rPr>
        <w:t xml:space="preserve"> бути </w:t>
      </w:r>
      <w:proofErr w:type="spellStart"/>
      <w:r w:rsidRPr="00FF11A3">
        <w:rPr>
          <w:rFonts w:ascii="Times New Roman" w:hAnsi="Times New Roman" w:cs="Times New Roman"/>
          <w:sz w:val="28"/>
          <w:szCs w:val="28"/>
          <w:lang w:val="ru-RU"/>
        </w:rPr>
        <w:t>мобілізовані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приведені</w:t>
      </w:r>
      <w:proofErr w:type="spellEnd"/>
      <w:r w:rsidRPr="00FF11A3">
        <w:rPr>
          <w:rFonts w:ascii="Times New Roman" w:hAnsi="Times New Roman" w:cs="Times New Roman"/>
          <w:sz w:val="28"/>
          <w:szCs w:val="28"/>
          <w:lang w:val="ru-RU"/>
        </w:rPr>
        <w:t xml:space="preserve"> в </w:t>
      </w:r>
      <w:proofErr w:type="spellStart"/>
      <w:r w:rsidRPr="00FF11A3">
        <w:rPr>
          <w:rFonts w:ascii="Times New Roman" w:hAnsi="Times New Roman" w:cs="Times New Roman"/>
          <w:sz w:val="28"/>
          <w:szCs w:val="28"/>
          <w:lang w:val="ru-RU"/>
        </w:rPr>
        <w:t>дію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використані</w:t>
      </w:r>
      <w:proofErr w:type="spellEnd"/>
      <w:r w:rsidRPr="00FF11A3">
        <w:rPr>
          <w:rFonts w:ascii="Times New Roman" w:hAnsi="Times New Roman" w:cs="Times New Roman"/>
          <w:sz w:val="28"/>
          <w:szCs w:val="28"/>
          <w:lang w:val="ru-RU"/>
        </w:rPr>
        <w:t xml:space="preserve"> для </w:t>
      </w:r>
      <w:proofErr w:type="spellStart"/>
      <w:r w:rsidRPr="00FF11A3">
        <w:rPr>
          <w:rFonts w:ascii="Times New Roman" w:hAnsi="Times New Roman" w:cs="Times New Roman"/>
          <w:sz w:val="28"/>
          <w:szCs w:val="28"/>
          <w:lang w:val="ru-RU"/>
        </w:rPr>
        <w:t>досягнення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певної</w:t>
      </w:r>
      <w:proofErr w:type="spellEnd"/>
      <w:r w:rsidRPr="00FF11A3">
        <w:rPr>
          <w:rFonts w:ascii="Times New Roman" w:hAnsi="Times New Roman" w:cs="Times New Roman"/>
          <w:sz w:val="28"/>
          <w:szCs w:val="28"/>
          <w:lang w:val="ru-RU"/>
        </w:rPr>
        <w:t xml:space="preserve"> мети, </w:t>
      </w:r>
      <w:proofErr w:type="spellStart"/>
      <w:r w:rsidRPr="00FF11A3">
        <w:rPr>
          <w:rFonts w:ascii="Times New Roman" w:hAnsi="Times New Roman" w:cs="Times New Roman"/>
          <w:sz w:val="28"/>
          <w:szCs w:val="28"/>
          <w:lang w:val="ru-RU"/>
        </w:rPr>
        <w:t>здійсненя</w:t>
      </w:r>
      <w:proofErr w:type="spellEnd"/>
      <w:r w:rsidRPr="00FF11A3">
        <w:rPr>
          <w:rFonts w:ascii="Times New Roman" w:hAnsi="Times New Roman" w:cs="Times New Roman"/>
          <w:sz w:val="28"/>
          <w:szCs w:val="28"/>
          <w:lang w:val="ru-RU"/>
        </w:rPr>
        <w:t xml:space="preserve"> плану, </w:t>
      </w:r>
      <w:proofErr w:type="spellStart"/>
      <w:r w:rsidRPr="00FF11A3">
        <w:rPr>
          <w:rFonts w:ascii="Times New Roman" w:hAnsi="Times New Roman" w:cs="Times New Roman"/>
          <w:sz w:val="28"/>
          <w:szCs w:val="28"/>
          <w:lang w:val="ru-RU"/>
        </w:rPr>
        <w:t>вирішення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якого-небудь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завдання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можливості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окремої</w:t>
      </w:r>
      <w:proofErr w:type="spellEnd"/>
      <w:r w:rsidRPr="00FF11A3">
        <w:rPr>
          <w:rFonts w:ascii="Times New Roman" w:hAnsi="Times New Roman" w:cs="Times New Roman"/>
          <w:sz w:val="28"/>
          <w:szCs w:val="28"/>
          <w:lang w:val="ru-RU"/>
        </w:rPr>
        <w:t xml:space="preserve"> особи, суспільства, </w:t>
      </w:r>
      <w:proofErr w:type="spellStart"/>
      <w:r w:rsidRPr="00FF11A3">
        <w:rPr>
          <w:rFonts w:ascii="Times New Roman" w:hAnsi="Times New Roman" w:cs="Times New Roman"/>
          <w:sz w:val="28"/>
          <w:szCs w:val="28"/>
          <w:lang w:val="ru-RU"/>
        </w:rPr>
        <w:t>держави</w:t>
      </w:r>
      <w:proofErr w:type="spellEnd"/>
      <w:r w:rsidRPr="00FF11A3">
        <w:rPr>
          <w:rFonts w:ascii="Times New Roman" w:hAnsi="Times New Roman" w:cs="Times New Roman"/>
          <w:sz w:val="28"/>
          <w:szCs w:val="28"/>
          <w:lang w:val="ru-RU"/>
        </w:rPr>
        <w:t>.</w:t>
      </w:r>
    </w:p>
    <w:p w14:paraId="6F66547E" w14:textId="77777777" w:rsidR="005E0B97" w:rsidRPr="00FF11A3" w:rsidRDefault="00EB5ED2"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Природні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процеси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процеси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розвиваються</w:t>
      </w:r>
      <w:proofErr w:type="spellEnd"/>
      <w:r w:rsidRPr="00FF11A3">
        <w:rPr>
          <w:rFonts w:ascii="Times New Roman" w:hAnsi="Times New Roman" w:cs="Times New Roman"/>
          <w:sz w:val="28"/>
          <w:szCs w:val="28"/>
          <w:lang w:val="ru-RU"/>
        </w:rPr>
        <w:t xml:space="preserve"> в природному </w:t>
      </w:r>
      <w:proofErr w:type="spellStart"/>
      <w:r w:rsidRPr="00FF11A3">
        <w:rPr>
          <w:rFonts w:ascii="Times New Roman" w:hAnsi="Times New Roman" w:cs="Times New Roman"/>
          <w:sz w:val="28"/>
          <w:szCs w:val="28"/>
          <w:lang w:val="ru-RU"/>
        </w:rPr>
        <w:t>середовищі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під</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дією</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внутрішніх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енергії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надр</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Землі</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зовнішніх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енергії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Сонця</w:t>
      </w:r>
      <w:proofErr w:type="spellEnd"/>
      <w:r w:rsidRPr="00FF11A3">
        <w:rPr>
          <w:rFonts w:ascii="Times New Roman" w:hAnsi="Times New Roman" w:cs="Times New Roman"/>
          <w:sz w:val="28"/>
          <w:szCs w:val="28"/>
          <w:lang w:val="ru-RU"/>
        </w:rPr>
        <w:t>) сил.</w:t>
      </w:r>
    </w:p>
    <w:p w14:paraId="43C46082" w14:textId="6E3F8A5E" w:rsidR="00EB5ED2" w:rsidRPr="00EB5ED2" w:rsidRDefault="00EB5ED2" w:rsidP="00DD49BF">
      <w:pPr>
        <w:ind w:left="0" w:right="284"/>
        <w:rPr>
          <w:rFonts w:ascii="Times New Roman" w:hAnsi="Times New Roman" w:cs="Times New Roman"/>
          <w:b/>
          <w:sz w:val="32"/>
          <w:szCs w:val="32"/>
          <w:lang w:val="ru-RU"/>
        </w:rPr>
      </w:pPr>
      <w:proofErr w:type="spellStart"/>
      <w:r w:rsidRPr="00EB5ED2">
        <w:rPr>
          <w:rFonts w:ascii="Times New Roman" w:hAnsi="Times New Roman" w:cs="Times New Roman"/>
          <w:b/>
          <w:sz w:val="32"/>
          <w:szCs w:val="32"/>
          <w:lang w:val="ru-RU"/>
        </w:rPr>
        <w:t>Природні</w:t>
      </w:r>
      <w:proofErr w:type="spellEnd"/>
      <w:r w:rsidRPr="00EB5ED2">
        <w:rPr>
          <w:rFonts w:ascii="Times New Roman" w:hAnsi="Times New Roman" w:cs="Times New Roman"/>
          <w:b/>
          <w:sz w:val="32"/>
          <w:szCs w:val="32"/>
          <w:lang w:val="ru-RU"/>
        </w:rPr>
        <w:t xml:space="preserve"> </w:t>
      </w:r>
      <w:proofErr w:type="spellStart"/>
      <w:r w:rsidRPr="00EB5ED2">
        <w:rPr>
          <w:rFonts w:ascii="Times New Roman" w:hAnsi="Times New Roman" w:cs="Times New Roman"/>
          <w:b/>
          <w:sz w:val="32"/>
          <w:szCs w:val="32"/>
          <w:lang w:val="ru-RU"/>
        </w:rPr>
        <w:t>ресурси</w:t>
      </w:r>
      <w:proofErr w:type="spellEnd"/>
      <w:r w:rsidRPr="00EB5ED2">
        <w:rPr>
          <w:rFonts w:ascii="Times New Roman" w:hAnsi="Times New Roman" w:cs="Times New Roman"/>
          <w:b/>
          <w:sz w:val="32"/>
          <w:szCs w:val="32"/>
          <w:lang w:val="ru-RU"/>
        </w:rPr>
        <w:t xml:space="preserve"> –</w:t>
      </w:r>
      <w:r w:rsidR="00E80376">
        <w:rPr>
          <w:rFonts w:ascii="Times New Roman" w:hAnsi="Times New Roman" w:cs="Times New Roman"/>
          <w:b/>
          <w:sz w:val="28"/>
          <w:szCs w:val="28"/>
          <w:lang w:val="ru-RU"/>
        </w:rPr>
        <w:t xml:space="preserve"> </w:t>
      </w:r>
      <w:proofErr w:type="spellStart"/>
      <w:r w:rsidR="00E80376" w:rsidRPr="00C631E2">
        <w:rPr>
          <w:rFonts w:ascii="Times New Roman" w:hAnsi="Times New Roman" w:cs="Times New Roman"/>
          <w:sz w:val="28"/>
          <w:szCs w:val="28"/>
          <w:lang w:val="ru-RU"/>
        </w:rPr>
        <w:t>це</w:t>
      </w:r>
      <w:proofErr w:type="spellEnd"/>
      <w:r w:rsidR="00E80376">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важливі</w:t>
      </w:r>
      <w:proofErr w:type="spellEnd"/>
      <w:r w:rsidR="00E80376">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компоненти</w:t>
      </w:r>
      <w:proofErr w:type="spellEnd"/>
      <w:r w:rsidR="00E80376" w:rsidRPr="00C631E2">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живої</w:t>
      </w:r>
      <w:proofErr w:type="spellEnd"/>
      <w:r w:rsidR="00E80376">
        <w:rPr>
          <w:rFonts w:ascii="Times New Roman" w:hAnsi="Times New Roman" w:cs="Times New Roman"/>
          <w:sz w:val="28"/>
          <w:szCs w:val="28"/>
          <w:lang w:val="ru-RU"/>
        </w:rPr>
        <w:t xml:space="preserve"> та </w:t>
      </w:r>
      <w:proofErr w:type="spellStart"/>
      <w:r w:rsidR="00E80376">
        <w:rPr>
          <w:rFonts w:ascii="Times New Roman" w:hAnsi="Times New Roman" w:cs="Times New Roman"/>
          <w:sz w:val="28"/>
          <w:szCs w:val="28"/>
          <w:lang w:val="ru-RU"/>
        </w:rPr>
        <w:t>неживої</w:t>
      </w:r>
      <w:proofErr w:type="spellEnd"/>
      <w:r w:rsidR="00E80376">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природи</w:t>
      </w:r>
      <w:proofErr w:type="spellEnd"/>
      <w:r w:rsidR="00E80376">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які</w:t>
      </w:r>
      <w:proofErr w:type="spellEnd"/>
      <w:r w:rsidR="00E80376">
        <w:rPr>
          <w:rFonts w:ascii="Times New Roman" w:hAnsi="Times New Roman" w:cs="Times New Roman"/>
          <w:sz w:val="28"/>
          <w:szCs w:val="28"/>
          <w:lang w:val="ru-RU"/>
        </w:rPr>
        <w:t xml:space="preserve"> є </w:t>
      </w:r>
      <w:proofErr w:type="spellStart"/>
      <w:r w:rsidR="00F24BDF">
        <w:rPr>
          <w:rFonts w:ascii="Times New Roman" w:hAnsi="Times New Roman" w:cs="Times New Roman"/>
          <w:sz w:val="28"/>
          <w:szCs w:val="28"/>
          <w:lang w:val="ru-RU"/>
        </w:rPr>
        <w:t>сировинною</w:t>
      </w:r>
      <w:proofErr w:type="spellEnd"/>
      <w:r w:rsidR="00F24BDF">
        <w:rPr>
          <w:rFonts w:ascii="Times New Roman" w:hAnsi="Times New Roman" w:cs="Times New Roman"/>
          <w:sz w:val="28"/>
          <w:szCs w:val="28"/>
          <w:lang w:val="ru-RU"/>
        </w:rPr>
        <w:t xml:space="preserve"> базою </w:t>
      </w:r>
      <w:proofErr w:type="spellStart"/>
      <w:r w:rsidR="00E80376">
        <w:rPr>
          <w:rFonts w:ascii="Times New Roman" w:hAnsi="Times New Roman" w:cs="Times New Roman"/>
          <w:sz w:val="28"/>
          <w:szCs w:val="28"/>
          <w:lang w:val="ru-RU"/>
        </w:rPr>
        <w:t>одержання</w:t>
      </w:r>
      <w:proofErr w:type="spellEnd"/>
      <w:r w:rsidR="00E80376">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матеріальних</w:t>
      </w:r>
      <w:proofErr w:type="spellEnd"/>
      <w:r w:rsidR="00E80376">
        <w:rPr>
          <w:rFonts w:ascii="Times New Roman" w:hAnsi="Times New Roman" w:cs="Times New Roman"/>
          <w:sz w:val="28"/>
          <w:szCs w:val="28"/>
          <w:lang w:val="ru-RU"/>
        </w:rPr>
        <w:t xml:space="preserve"> благ </w:t>
      </w:r>
      <w:proofErr w:type="spellStart"/>
      <w:r w:rsidR="00E80376">
        <w:rPr>
          <w:rFonts w:ascii="Times New Roman" w:hAnsi="Times New Roman" w:cs="Times New Roman"/>
          <w:sz w:val="28"/>
          <w:szCs w:val="28"/>
          <w:lang w:val="ru-RU"/>
        </w:rPr>
        <w:t>людиною</w:t>
      </w:r>
      <w:proofErr w:type="spellEnd"/>
      <w:r w:rsidR="00E80376">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можуть</w:t>
      </w:r>
      <w:proofErr w:type="spellEnd"/>
      <w:r w:rsidR="00F24BDF">
        <w:rPr>
          <w:rFonts w:ascii="Times New Roman" w:hAnsi="Times New Roman" w:cs="Times New Roman"/>
          <w:sz w:val="28"/>
          <w:szCs w:val="28"/>
          <w:lang w:val="ru-RU"/>
        </w:rPr>
        <w:t xml:space="preserve"> бути </w:t>
      </w:r>
      <w:proofErr w:type="spellStart"/>
      <w:r w:rsidR="00F24BDF">
        <w:rPr>
          <w:rFonts w:ascii="Times New Roman" w:hAnsi="Times New Roman" w:cs="Times New Roman"/>
          <w:sz w:val="28"/>
          <w:szCs w:val="28"/>
          <w:lang w:val="ru-RU"/>
        </w:rPr>
        <w:t>використа</w:t>
      </w:r>
      <w:proofErr w:type="spellEnd"/>
      <w:r w:rsidR="00F24BDF">
        <w:rPr>
          <w:rFonts w:ascii="Times New Roman" w:hAnsi="Times New Roman" w:cs="Times New Roman"/>
          <w:sz w:val="28"/>
          <w:szCs w:val="28"/>
        </w:rPr>
        <w:t xml:space="preserve">ні </w:t>
      </w:r>
      <w:proofErr w:type="spellStart"/>
      <w:r w:rsidR="00F24BDF">
        <w:rPr>
          <w:rFonts w:ascii="Times New Roman" w:hAnsi="Times New Roman" w:cs="Times New Roman"/>
          <w:sz w:val="28"/>
          <w:szCs w:val="28"/>
          <w:lang w:val="ru-RU"/>
        </w:rPr>
        <w:t>або</w:t>
      </w:r>
      <w:proofErr w:type="spellEnd"/>
      <w:r w:rsidR="00F24BDF">
        <w:rPr>
          <w:rFonts w:ascii="Times New Roman" w:hAnsi="Times New Roman" w:cs="Times New Roman"/>
          <w:sz w:val="28"/>
          <w:szCs w:val="28"/>
          <w:lang w:val="ru-RU"/>
        </w:rPr>
        <w:t xml:space="preserve"> </w:t>
      </w:r>
      <w:proofErr w:type="spellStart"/>
      <w:r w:rsidR="00E80376">
        <w:rPr>
          <w:rFonts w:ascii="Times New Roman" w:hAnsi="Times New Roman" w:cs="Times New Roman"/>
          <w:sz w:val="28"/>
          <w:szCs w:val="28"/>
          <w:lang w:val="ru-RU"/>
        </w:rPr>
        <w:t>використ</w:t>
      </w:r>
      <w:r w:rsidR="00F24BDF">
        <w:rPr>
          <w:rFonts w:ascii="Times New Roman" w:hAnsi="Times New Roman" w:cs="Times New Roman"/>
          <w:sz w:val="28"/>
          <w:szCs w:val="28"/>
          <w:lang w:val="ru-RU"/>
        </w:rPr>
        <w:t>ов</w:t>
      </w:r>
      <w:r w:rsidR="00E80376">
        <w:rPr>
          <w:rFonts w:ascii="Times New Roman" w:hAnsi="Times New Roman" w:cs="Times New Roman"/>
          <w:sz w:val="28"/>
          <w:szCs w:val="28"/>
          <w:lang w:val="ru-RU"/>
        </w:rPr>
        <w:t>уються</w:t>
      </w:r>
      <w:proofErr w:type="spellEnd"/>
      <w:r w:rsidR="00F24BDF">
        <w:rPr>
          <w:rFonts w:ascii="Times New Roman" w:hAnsi="Times New Roman" w:cs="Times New Roman"/>
          <w:sz w:val="28"/>
          <w:szCs w:val="28"/>
          <w:lang w:val="ru-RU"/>
        </w:rPr>
        <w:t xml:space="preserve"> для потреб суспільства, </w:t>
      </w:r>
      <w:proofErr w:type="spellStart"/>
      <w:r w:rsidR="00F24BDF">
        <w:rPr>
          <w:rFonts w:ascii="Times New Roman" w:hAnsi="Times New Roman" w:cs="Times New Roman"/>
          <w:sz w:val="28"/>
          <w:szCs w:val="28"/>
          <w:lang w:val="ru-RU"/>
        </w:rPr>
        <w:t>мають</w:t>
      </w:r>
      <w:proofErr w:type="spellEnd"/>
      <w:r w:rsidR="00F24BDF">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економічну</w:t>
      </w:r>
      <w:proofErr w:type="spellEnd"/>
      <w:r w:rsidR="00F24BDF">
        <w:rPr>
          <w:rFonts w:ascii="Times New Roman" w:hAnsi="Times New Roman" w:cs="Times New Roman"/>
          <w:sz w:val="28"/>
          <w:szCs w:val="28"/>
          <w:lang w:val="ru-RU"/>
        </w:rPr>
        <w:t>,</w:t>
      </w:r>
      <w:r w:rsidR="00EF24D3">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наукову</w:t>
      </w:r>
      <w:proofErr w:type="spellEnd"/>
      <w:r w:rsidR="00F24BDF">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екологічну</w:t>
      </w:r>
      <w:proofErr w:type="spellEnd"/>
      <w:r w:rsidR="00F24BDF">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або</w:t>
      </w:r>
      <w:proofErr w:type="spellEnd"/>
      <w:r w:rsidR="00F24BDF">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культурну</w:t>
      </w:r>
      <w:proofErr w:type="spellEnd"/>
      <w:r w:rsidR="00F24BDF">
        <w:rPr>
          <w:rFonts w:ascii="Times New Roman" w:hAnsi="Times New Roman" w:cs="Times New Roman"/>
          <w:sz w:val="28"/>
          <w:szCs w:val="28"/>
          <w:lang w:val="ru-RU"/>
        </w:rPr>
        <w:t xml:space="preserve"> </w:t>
      </w:r>
      <w:proofErr w:type="spellStart"/>
      <w:r w:rsidR="00F24BDF">
        <w:rPr>
          <w:rFonts w:ascii="Times New Roman" w:hAnsi="Times New Roman" w:cs="Times New Roman"/>
          <w:sz w:val="28"/>
          <w:szCs w:val="28"/>
          <w:lang w:val="ru-RU"/>
        </w:rPr>
        <w:t>цінність</w:t>
      </w:r>
      <w:proofErr w:type="spellEnd"/>
      <w:r w:rsidR="00F24BDF">
        <w:rPr>
          <w:rFonts w:ascii="Times New Roman" w:hAnsi="Times New Roman" w:cs="Times New Roman"/>
          <w:sz w:val="28"/>
          <w:szCs w:val="28"/>
          <w:lang w:val="ru-RU"/>
        </w:rPr>
        <w:t>.</w:t>
      </w:r>
    </w:p>
    <w:p w14:paraId="5FB72315" w14:textId="77777777" w:rsidR="00003987" w:rsidRPr="00FF11A3" w:rsidRDefault="00EB5ED2"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Природокористування</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сукупність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усіх</w:t>
      </w:r>
      <w:proofErr w:type="spellEnd"/>
      <w:r w:rsidRPr="00FF11A3">
        <w:rPr>
          <w:rFonts w:ascii="Times New Roman" w:hAnsi="Times New Roman" w:cs="Times New Roman"/>
          <w:sz w:val="28"/>
          <w:szCs w:val="28"/>
          <w:lang w:val="ru-RU"/>
        </w:rPr>
        <w:t xml:space="preserve"> форм </w:t>
      </w:r>
      <w:proofErr w:type="spellStart"/>
      <w:r w:rsidRPr="00FF11A3">
        <w:rPr>
          <w:rFonts w:ascii="Times New Roman" w:hAnsi="Times New Roman" w:cs="Times New Roman"/>
          <w:sz w:val="28"/>
          <w:szCs w:val="28"/>
          <w:lang w:val="ru-RU"/>
        </w:rPr>
        <w:t>використання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роиродно</w:t>
      </w:r>
      <w:proofErr w:type="spellEnd"/>
      <w:r w:rsidRPr="00FF11A3">
        <w:rPr>
          <w:rFonts w:ascii="Times New Roman" w:hAnsi="Times New Roman" w:cs="Times New Roman"/>
          <w:sz w:val="28"/>
          <w:szCs w:val="28"/>
          <w:lang w:val="ru-RU"/>
        </w:rPr>
        <w:t xml:space="preserve">-ресурсного </w:t>
      </w:r>
      <w:proofErr w:type="spellStart"/>
      <w:r w:rsidRPr="00FF11A3">
        <w:rPr>
          <w:rFonts w:ascii="Times New Roman" w:hAnsi="Times New Roman" w:cs="Times New Roman"/>
          <w:sz w:val="28"/>
          <w:szCs w:val="28"/>
          <w:lang w:val="ru-RU"/>
        </w:rPr>
        <w:t>потенціалу</w:t>
      </w:r>
      <w:proofErr w:type="spellEnd"/>
      <w:r w:rsidRPr="00FF11A3">
        <w:rPr>
          <w:rFonts w:ascii="Times New Roman" w:hAnsi="Times New Roman" w:cs="Times New Roman"/>
          <w:sz w:val="28"/>
          <w:szCs w:val="28"/>
          <w:lang w:val="ru-RU"/>
        </w:rPr>
        <w:t xml:space="preserve"> і заходи </w:t>
      </w:r>
      <w:proofErr w:type="spellStart"/>
      <w:r w:rsidRPr="00FF11A3">
        <w:rPr>
          <w:rFonts w:ascii="Times New Roman" w:hAnsi="Times New Roman" w:cs="Times New Roman"/>
          <w:sz w:val="28"/>
          <w:szCs w:val="28"/>
          <w:lang w:val="ru-RU"/>
        </w:rPr>
        <w:t>щодо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його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збереження</w:t>
      </w:r>
      <w:proofErr w:type="spellEnd"/>
      <w:r w:rsidRPr="00FF11A3">
        <w:rPr>
          <w:rFonts w:ascii="Times New Roman" w:hAnsi="Times New Roman" w:cs="Times New Roman"/>
          <w:sz w:val="28"/>
          <w:szCs w:val="28"/>
          <w:lang w:val="ru-RU"/>
        </w:rPr>
        <w:t>.</w:t>
      </w:r>
    </w:p>
    <w:p w14:paraId="0FC9BDE4" w14:textId="5563F6A9" w:rsidR="00EB5ED2" w:rsidRPr="00FF11A3" w:rsidRDefault="00884845"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Раціональне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b/>
          <w:sz w:val="28"/>
          <w:szCs w:val="28"/>
          <w:lang w:val="ru-RU"/>
        </w:rPr>
        <w:t>природокористування</w:t>
      </w:r>
      <w:proofErr w:type="spellEnd"/>
      <w:r w:rsidRPr="00FF11A3">
        <w:rPr>
          <w:rFonts w:ascii="Times New Roman" w:hAnsi="Times New Roman" w:cs="Times New Roman"/>
          <w:b/>
          <w:sz w:val="28"/>
          <w:szCs w:val="28"/>
          <w:lang w:val="ru-RU"/>
        </w:rPr>
        <w:t xml:space="preserve"> – </w:t>
      </w:r>
      <w:proofErr w:type="spellStart"/>
      <w:r w:rsidRPr="00FF11A3">
        <w:rPr>
          <w:rFonts w:ascii="Times New Roman" w:hAnsi="Times New Roman" w:cs="Times New Roman"/>
          <w:sz w:val="28"/>
          <w:szCs w:val="28"/>
          <w:lang w:val="ru-RU"/>
        </w:rPr>
        <w:t>найоптимальніше</w:t>
      </w:r>
      <w:proofErr w:type="spellEnd"/>
      <w:r w:rsidRPr="00FF11A3">
        <w:rPr>
          <w:rFonts w:ascii="Times New Roman" w:hAnsi="Times New Roman" w:cs="Times New Roman"/>
          <w:sz w:val="28"/>
          <w:szCs w:val="28"/>
          <w:lang w:val="ru-RU"/>
        </w:rPr>
        <w:t xml:space="preserve"> </w:t>
      </w:r>
      <w:r w:rsidR="00EF24D3" w:rsidRPr="00FF11A3">
        <w:rPr>
          <w:rFonts w:ascii="Times New Roman" w:hAnsi="Times New Roman" w:cs="Times New Roman"/>
          <w:sz w:val="28"/>
          <w:szCs w:val="28"/>
          <w:lang w:val="ru-RU"/>
        </w:rPr>
        <w:t>і</w:t>
      </w:r>
      <w:r w:rsidR="00E80376"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ефективне</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використання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природних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ресурсів</w:t>
      </w:r>
      <w:proofErr w:type="spellEnd"/>
      <w:r w:rsidRPr="00FF11A3">
        <w:rPr>
          <w:rFonts w:ascii="Times New Roman" w:hAnsi="Times New Roman" w:cs="Times New Roman"/>
          <w:sz w:val="28"/>
          <w:szCs w:val="28"/>
          <w:lang w:val="ru-RU"/>
        </w:rPr>
        <w:t xml:space="preserve"> у </w:t>
      </w:r>
      <w:proofErr w:type="spellStart"/>
      <w:r w:rsidRPr="00FF11A3">
        <w:rPr>
          <w:rFonts w:ascii="Times New Roman" w:hAnsi="Times New Roman" w:cs="Times New Roman"/>
          <w:sz w:val="28"/>
          <w:szCs w:val="28"/>
          <w:lang w:val="ru-RU"/>
        </w:rPr>
        <w:t>всіх</w:t>
      </w:r>
      <w:proofErr w:type="spellEnd"/>
      <w:r w:rsidRPr="00FF11A3">
        <w:rPr>
          <w:rFonts w:ascii="Times New Roman" w:hAnsi="Times New Roman" w:cs="Times New Roman"/>
          <w:sz w:val="28"/>
          <w:szCs w:val="28"/>
          <w:lang w:val="ru-RU"/>
        </w:rPr>
        <w:t xml:space="preserve"> видах </w:t>
      </w:r>
      <w:proofErr w:type="spellStart"/>
      <w:r w:rsidRPr="00FF11A3">
        <w:rPr>
          <w:rFonts w:ascii="Times New Roman" w:hAnsi="Times New Roman" w:cs="Times New Roman"/>
          <w:sz w:val="28"/>
          <w:szCs w:val="28"/>
          <w:lang w:val="ru-RU"/>
        </w:rPr>
        <w:t>людської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діяльності</w:t>
      </w:r>
      <w:proofErr w:type="spellEnd"/>
      <w:r w:rsidRPr="00FF11A3">
        <w:rPr>
          <w:rFonts w:ascii="Times New Roman" w:hAnsi="Times New Roman" w:cs="Times New Roman"/>
          <w:sz w:val="28"/>
          <w:szCs w:val="28"/>
          <w:lang w:val="ru-RU"/>
        </w:rPr>
        <w:t xml:space="preserve"> при </w:t>
      </w:r>
      <w:proofErr w:type="spellStart"/>
      <w:r w:rsidRPr="00FF11A3">
        <w:rPr>
          <w:rFonts w:ascii="Times New Roman" w:hAnsi="Times New Roman" w:cs="Times New Roman"/>
          <w:sz w:val="28"/>
          <w:szCs w:val="28"/>
          <w:lang w:val="ru-RU"/>
        </w:rPr>
        <w:t>якому</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забезпечується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їх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збереження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відновлення</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охорона</w:t>
      </w:r>
      <w:proofErr w:type="spellEnd"/>
      <w:r w:rsidRPr="00FF11A3">
        <w:rPr>
          <w:rFonts w:ascii="Times New Roman" w:hAnsi="Times New Roman" w:cs="Times New Roman"/>
          <w:sz w:val="28"/>
          <w:szCs w:val="28"/>
          <w:lang w:val="ru-RU"/>
        </w:rPr>
        <w:t xml:space="preserve"> для потреб </w:t>
      </w:r>
      <w:proofErr w:type="spellStart"/>
      <w:r w:rsidRPr="00FF11A3">
        <w:rPr>
          <w:rFonts w:ascii="Times New Roman" w:hAnsi="Times New Roman" w:cs="Times New Roman"/>
          <w:sz w:val="28"/>
          <w:szCs w:val="28"/>
          <w:lang w:val="ru-RU"/>
        </w:rPr>
        <w:t>теперішніх</w:t>
      </w:r>
      <w:proofErr w:type="spellEnd"/>
      <w:r w:rsidRPr="00FF11A3">
        <w:rPr>
          <w:rFonts w:ascii="Times New Roman" w:hAnsi="Times New Roman" w:cs="Times New Roman"/>
          <w:sz w:val="28"/>
          <w:szCs w:val="28"/>
          <w:lang w:val="ru-RU"/>
        </w:rPr>
        <w:t xml:space="preserve"> та </w:t>
      </w:r>
      <w:proofErr w:type="spellStart"/>
      <w:r w:rsidRPr="00FF11A3">
        <w:rPr>
          <w:rFonts w:ascii="Times New Roman" w:hAnsi="Times New Roman" w:cs="Times New Roman"/>
          <w:sz w:val="28"/>
          <w:szCs w:val="28"/>
          <w:lang w:val="ru-RU"/>
        </w:rPr>
        <w:t>майбутніх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поколінь</w:t>
      </w:r>
      <w:proofErr w:type="spellEnd"/>
      <w:r w:rsidRPr="00FF11A3">
        <w:rPr>
          <w:rFonts w:ascii="Times New Roman" w:hAnsi="Times New Roman" w:cs="Times New Roman"/>
          <w:sz w:val="28"/>
          <w:szCs w:val="28"/>
          <w:lang w:val="ru-RU"/>
        </w:rPr>
        <w:t>.</w:t>
      </w:r>
    </w:p>
    <w:p w14:paraId="49867E76" w14:textId="77777777" w:rsidR="00884845" w:rsidRPr="00FF11A3" w:rsidRDefault="00884845"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Рекреаційні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w:t>
      </w:r>
      <w:r w:rsidR="001C3CC7" w:rsidRPr="00FF11A3">
        <w:rPr>
          <w:rFonts w:ascii="Times New Roman" w:hAnsi="Times New Roman" w:cs="Times New Roman"/>
          <w:sz w:val="28"/>
          <w:szCs w:val="28"/>
          <w:lang w:val="ru-RU"/>
        </w:rPr>
        <w:t>–</w:t>
      </w:r>
      <w:r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природні</w:t>
      </w:r>
      <w:proofErr w:type="spellEnd"/>
      <w:r w:rsidR="001C3CC7" w:rsidRPr="00FF11A3">
        <w:rPr>
          <w:rFonts w:ascii="Times New Roman" w:hAnsi="Times New Roman" w:cs="Times New Roman"/>
          <w:sz w:val="28"/>
          <w:szCs w:val="28"/>
          <w:lang w:val="ru-RU"/>
        </w:rPr>
        <w:t>, природно-</w:t>
      </w:r>
      <w:proofErr w:type="spellStart"/>
      <w:r w:rsidR="001C3CC7" w:rsidRPr="00FF11A3">
        <w:rPr>
          <w:rFonts w:ascii="Times New Roman" w:hAnsi="Times New Roman" w:cs="Times New Roman"/>
          <w:sz w:val="28"/>
          <w:szCs w:val="28"/>
          <w:lang w:val="ru-RU"/>
        </w:rPr>
        <w:t>техногенні</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антропогенні</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комплекси</w:t>
      </w:r>
      <w:proofErr w:type="spellEnd"/>
      <w:r w:rsidR="001C3CC7" w:rsidRPr="00FF11A3">
        <w:rPr>
          <w:rFonts w:ascii="Times New Roman" w:hAnsi="Times New Roman" w:cs="Times New Roman"/>
          <w:sz w:val="28"/>
          <w:szCs w:val="28"/>
          <w:lang w:val="ru-RU"/>
        </w:rPr>
        <w:t xml:space="preserve"> та </w:t>
      </w:r>
      <w:proofErr w:type="spellStart"/>
      <w:r w:rsidR="001C3CC7" w:rsidRPr="00FF11A3">
        <w:rPr>
          <w:rFonts w:ascii="Times New Roman" w:hAnsi="Times New Roman" w:cs="Times New Roman"/>
          <w:sz w:val="28"/>
          <w:szCs w:val="28"/>
          <w:lang w:val="ru-RU"/>
        </w:rPr>
        <w:t>їх</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компоненти</w:t>
      </w:r>
      <w:proofErr w:type="spellEnd"/>
      <w:r w:rsidR="001C3CC7" w:rsidRPr="00FF11A3">
        <w:rPr>
          <w:rFonts w:ascii="Times New Roman" w:hAnsi="Times New Roman" w:cs="Times New Roman"/>
          <w:sz w:val="28"/>
          <w:szCs w:val="28"/>
          <w:lang w:val="ru-RU"/>
        </w:rPr>
        <w:t xml:space="preserve">, а </w:t>
      </w:r>
      <w:proofErr w:type="spellStart"/>
      <w:r w:rsidR="001C3CC7" w:rsidRPr="00FF11A3">
        <w:rPr>
          <w:rFonts w:ascii="Times New Roman" w:hAnsi="Times New Roman" w:cs="Times New Roman"/>
          <w:sz w:val="28"/>
          <w:szCs w:val="28"/>
          <w:lang w:val="ru-RU"/>
        </w:rPr>
        <w:t>також</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історико</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культурні</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обєкти</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які</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можуть</w:t>
      </w:r>
      <w:proofErr w:type="spellEnd"/>
      <w:r w:rsidR="001C3CC7" w:rsidRPr="00FF11A3">
        <w:rPr>
          <w:rFonts w:ascii="Times New Roman" w:hAnsi="Times New Roman" w:cs="Times New Roman"/>
          <w:sz w:val="28"/>
          <w:szCs w:val="28"/>
          <w:lang w:val="ru-RU"/>
        </w:rPr>
        <w:t xml:space="preserve"> бути </w:t>
      </w:r>
      <w:proofErr w:type="spellStart"/>
      <w:r w:rsidR="001C3CC7" w:rsidRPr="00FF11A3">
        <w:rPr>
          <w:rFonts w:ascii="Times New Roman" w:hAnsi="Times New Roman" w:cs="Times New Roman"/>
          <w:sz w:val="28"/>
          <w:szCs w:val="28"/>
          <w:lang w:val="ru-RU"/>
        </w:rPr>
        <w:t>використані</w:t>
      </w:r>
      <w:proofErr w:type="spellEnd"/>
      <w:r w:rsidR="001C3CC7" w:rsidRPr="00FF11A3">
        <w:rPr>
          <w:rFonts w:ascii="Times New Roman" w:hAnsi="Times New Roman" w:cs="Times New Roman"/>
          <w:sz w:val="28"/>
          <w:szCs w:val="28"/>
          <w:lang w:val="ru-RU"/>
        </w:rPr>
        <w:t xml:space="preserve"> для </w:t>
      </w:r>
      <w:proofErr w:type="spellStart"/>
      <w:r w:rsidR="001C3CC7" w:rsidRPr="00FF11A3">
        <w:rPr>
          <w:rFonts w:ascii="Times New Roman" w:hAnsi="Times New Roman" w:cs="Times New Roman"/>
          <w:sz w:val="28"/>
          <w:szCs w:val="28"/>
          <w:lang w:val="ru-RU"/>
        </w:rPr>
        <w:t>задоволення</w:t>
      </w:r>
      <w:proofErr w:type="spellEnd"/>
      <w:r w:rsidR="001C3CC7" w:rsidRPr="00FF11A3">
        <w:rPr>
          <w:rFonts w:ascii="Times New Roman" w:hAnsi="Times New Roman" w:cs="Times New Roman"/>
          <w:sz w:val="28"/>
          <w:szCs w:val="28"/>
          <w:lang w:val="ru-RU"/>
        </w:rPr>
        <w:t xml:space="preserve"> </w:t>
      </w:r>
      <w:proofErr w:type="spellStart"/>
      <w:r w:rsidR="001C3CC7" w:rsidRPr="00FF11A3">
        <w:rPr>
          <w:rFonts w:ascii="Times New Roman" w:hAnsi="Times New Roman" w:cs="Times New Roman"/>
          <w:sz w:val="28"/>
          <w:szCs w:val="28"/>
          <w:lang w:val="ru-RU"/>
        </w:rPr>
        <w:t>рекреаційних</w:t>
      </w:r>
      <w:proofErr w:type="spellEnd"/>
      <w:r w:rsidR="001C3CC7" w:rsidRPr="00FF11A3">
        <w:rPr>
          <w:rFonts w:ascii="Times New Roman" w:hAnsi="Times New Roman" w:cs="Times New Roman"/>
          <w:sz w:val="28"/>
          <w:szCs w:val="28"/>
          <w:lang w:val="ru-RU"/>
        </w:rPr>
        <w:t xml:space="preserve"> потреб суспільства.</w:t>
      </w:r>
    </w:p>
    <w:p w14:paraId="47AE5C45" w14:textId="77777777" w:rsidR="00E80376" w:rsidRPr="00FF11A3" w:rsidRDefault="00E80376" w:rsidP="00DD49BF">
      <w:pPr>
        <w:ind w:left="0" w:right="284"/>
        <w:rPr>
          <w:rFonts w:ascii="Times New Roman" w:hAnsi="Times New Roman" w:cs="Times New Roman"/>
          <w:sz w:val="28"/>
          <w:szCs w:val="28"/>
        </w:rPr>
      </w:pPr>
      <w:r w:rsidRPr="00FF11A3">
        <w:rPr>
          <w:rFonts w:ascii="Times New Roman" w:hAnsi="Times New Roman" w:cs="Times New Roman"/>
          <w:b/>
          <w:sz w:val="28"/>
          <w:szCs w:val="28"/>
        </w:rPr>
        <w:t>Ресурсозабезпеченість</w:t>
      </w:r>
      <w:r w:rsidRPr="00FF11A3">
        <w:rPr>
          <w:rFonts w:ascii="Times New Roman" w:hAnsi="Times New Roman" w:cs="Times New Roman"/>
          <w:sz w:val="28"/>
          <w:szCs w:val="28"/>
        </w:rPr>
        <w:t xml:space="preserve"> – ступінь забезпеченості ресурсами потреб даної території, держави, суб’єкта господарювання.</w:t>
      </w:r>
    </w:p>
    <w:p w14:paraId="07169006" w14:textId="77777777" w:rsidR="009C6DE1" w:rsidRPr="00FF11A3" w:rsidRDefault="00F940AD"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Рівень</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життя</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рівень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задоволення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матеріальних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духовних</w:t>
      </w:r>
      <w:proofErr w:type="spellEnd"/>
      <w:r w:rsidRPr="00FF11A3">
        <w:rPr>
          <w:rFonts w:ascii="Times New Roman" w:hAnsi="Times New Roman" w:cs="Times New Roman"/>
          <w:sz w:val="28"/>
          <w:szCs w:val="28"/>
          <w:lang w:val="ru-RU"/>
        </w:rPr>
        <w:t xml:space="preserve"> і </w:t>
      </w:r>
      <w:proofErr w:type="spellStart"/>
      <w:r w:rsidRPr="00FF11A3">
        <w:rPr>
          <w:rFonts w:ascii="Times New Roman" w:hAnsi="Times New Roman" w:cs="Times New Roman"/>
          <w:sz w:val="28"/>
          <w:szCs w:val="28"/>
          <w:lang w:val="ru-RU"/>
        </w:rPr>
        <w:t>соціальних</w:t>
      </w:r>
      <w:proofErr w:type="spellEnd"/>
      <w:r w:rsidRPr="00FF11A3">
        <w:rPr>
          <w:rFonts w:ascii="Times New Roman" w:hAnsi="Times New Roman" w:cs="Times New Roman"/>
          <w:sz w:val="28"/>
          <w:szCs w:val="28"/>
          <w:lang w:val="ru-RU"/>
        </w:rPr>
        <w:t xml:space="preserve"> потреб </w:t>
      </w:r>
      <w:proofErr w:type="spellStart"/>
      <w:r w:rsidRPr="00FF11A3">
        <w:rPr>
          <w:rFonts w:ascii="Times New Roman" w:hAnsi="Times New Roman" w:cs="Times New Roman"/>
          <w:sz w:val="28"/>
          <w:szCs w:val="28"/>
          <w:lang w:val="ru-RU"/>
        </w:rPr>
        <w:t>населення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країни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регіону</w:t>
      </w:r>
      <w:proofErr w:type="spellEnd"/>
      <w:r w:rsidRPr="00FF11A3">
        <w:rPr>
          <w:rFonts w:ascii="Times New Roman" w:hAnsi="Times New Roman" w:cs="Times New Roman"/>
          <w:sz w:val="28"/>
          <w:szCs w:val="28"/>
          <w:lang w:val="ru-RU"/>
        </w:rPr>
        <w:t>.</w:t>
      </w:r>
    </w:p>
    <w:p w14:paraId="079FD833" w14:textId="77777777" w:rsidR="00F940AD" w:rsidRPr="00FF11A3" w:rsidRDefault="00F940AD"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Рілля</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ділянка</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землі</w:t>
      </w:r>
      <w:proofErr w:type="spellEnd"/>
      <w:r w:rsidRPr="00FF11A3">
        <w:rPr>
          <w:rFonts w:ascii="Times New Roman" w:hAnsi="Times New Roman" w:cs="Times New Roman"/>
          <w:sz w:val="28"/>
          <w:szCs w:val="28"/>
          <w:lang w:val="ru-RU"/>
        </w:rPr>
        <w:t xml:space="preserve">, яка систематично </w:t>
      </w:r>
      <w:proofErr w:type="spellStart"/>
      <w:r w:rsidRPr="00FF11A3">
        <w:rPr>
          <w:rFonts w:ascii="Times New Roman" w:hAnsi="Times New Roman" w:cs="Times New Roman"/>
          <w:sz w:val="28"/>
          <w:szCs w:val="28"/>
          <w:lang w:val="ru-RU"/>
        </w:rPr>
        <w:t>розорюється</w:t>
      </w:r>
      <w:proofErr w:type="spellEnd"/>
      <w:r w:rsidRPr="00FF11A3">
        <w:rPr>
          <w:rFonts w:ascii="Times New Roman" w:hAnsi="Times New Roman" w:cs="Times New Roman"/>
          <w:sz w:val="28"/>
          <w:szCs w:val="28"/>
          <w:lang w:val="ru-RU"/>
        </w:rPr>
        <w:t xml:space="preserve"> для </w:t>
      </w:r>
      <w:proofErr w:type="spellStart"/>
      <w:r w:rsidRPr="00FF11A3">
        <w:rPr>
          <w:rFonts w:ascii="Times New Roman" w:hAnsi="Times New Roman" w:cs="Times New Roman"/>
          <w:sz w:val="28"/>
          <w:szCs w:val="28"/>
          <w:lang w:val="ru-RU"/>
        </w:rPr>
        <w:t>вирощування</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сільськогосподарських</w:t>
      </w:r>
      <w:proofErr w:type="spellEnd"/>
      <w:r w:rsidRPr="00FF11A3">
        <w:rPr>
          <w:rFonts w:ascii="Times New Roman" w:hAnsi="Times New Roman" w:cs="Times New Roman"/>
          <w:sz w:val="28"/>
          <w:szCs w:val="28"/>
          <w:lang w:val="ru-RU"/>
        </w:rPr>
        <w:t xml:space="preserve"> культур.</w:t>
      </w:r>
    </w:p>
    <w:p w14:paraId="1A35E1D7" w14:textId="77777777" w:rsidR="00F940AD" w:rsidRPr="00FF11A3" w:rsidRDefault="00F940AD"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Рослинні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дикі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деревні</w:t>
      </w:r>
      <w:proofErr w:type="spellEnd"/>
      <w:r w:rsidRPr="00FF11A3">
        <w:rPr>
          <w:rFonts w:ascii="Times New Roman" w:hAnsi="Times New Roman" w:cs="Times New Roman"/>
          <w:sz w:val="28"/>
          <w:szCs w:val="28"/>
          <w:lang w:val="ru-RU"/>
        </w:rPr>
        <w:t xml:space="preserve"> і </w:t>
      </w:r>
      <w:proofErr w:type="spellStart"/>
      <w:r w:rsidRPr="00FF11A3">
        <w:rPr>
          <w:rFonts w:ascii="Times New Roman" w:hAnsi="Times New Roman" w:cs="Times New Roman"/>
          <w:sz w:val="28"/>
          <w:szCs w:val="28"/>
          <w:lang w:val="ru-RU"/>
        </w:rPr>
        <w:t>трав'янисті</w:t>
      </w:r>
      <w:proofErr w:type="spellEnd"/>
      <w:r w:rsidRPr="00FF11A3">
        <w:rPr>
          <w:rFonts w:ascii="Times New Roman" w:hAnsi="Times New Roman" w:cs="Times New Roman"/>
          <w:sz w:val="28"/>
          <w:szCs w:val="28"/>
          <w:lang w:val="ru-RU"/>
        </w:rPr>
        <w:t xml:space="preserve"> </w:t>
      </w:r>
      <w:proofErr w:type="spellStart"/>
      <w:r w:rsidR="00734332" w:rsidRPr="00FF11A3">
        <w:rPr>
          <w:rFonts w:ascii="Times New Roman" w:hAnsi="Times New Roman" w:cs="Times New Roman"/>
          <w:sz w:val="28"/>
          <w:szCs w:val="28"/>
          <w:lang w:val="ru-RU"/>
        </w:rPr>
        <w:t>рослини</w:t>
      </w:r>
      <w:proofErr w:type="spellEnd"/>
      <w:r w:rsidR="00734332" w:rsidRPr="00FF11A3">
        <w:rPr>
          <w:rFonts w:ascii="Times New Roman" w:hAnsi="Times New Roman" w:cs="Times New Roman"/>
          <w:sz w:val="28"/>
          <w:szCs w:val="28"/>
          <w:lang w:val="ru-RU"/>
        </w:rPr>
        <w:t xml:space="preserve"> </w:t>
      </w:r>
      <w:proofErr w:type="spellStart"/>
      <w:r w:rsidR="00734332" w:rsidRPr="00FF11A3">
        <w:rPr>
          <w:rFonts w:ascii="Times New Roman" w:hAnsi="Times New Roman" w:cs="Times New Roman"/>
          <w:sz w:val="28"/>
          <w:szCs w:val="28"/>
          <w:lang w:val="ru-RU"/>
        </w:rPr>
        <w:t>певної</w:t>
      </w:r>
      <w:proofErr w:type="spellEnd"/>
      <w:r w:rsidR="00734332" w:rsidRPr="00FF11A3">
        <w:rPr>
          <w:rFonts w:ascii="Times New Roman" w:hAnsi="Times New Roman" w:cs="Times New Roman"/>
          <w:sz w:val="28"/>
          <w:szCs w:val="28"/>
          <w:lang w:val="ru-RU"/>
        </w:rPr>
        <w:t xml:space="preserve"> </w:t>
      </w:r>
      <w:proofErr w:type="spellStart"/>
      <w:r w:rsidR="00734332" w:rsidRPr="00FF11A3">
        <w:rPr>
          <w:rFonts w:ascii="Times New Roman" w:hAnsi="Times New Roman" w:cs="Times New Roman"/>
          <w:sz w:val="28"/>
          <w:szCs w:val="28"/>
          <w:lang w:val="ru-RU"/>
        </w:rPr>
        <w:t>території</w:t>
      </w:r>
      <w:proofErr w:type="spellEnd"/>
      <w:r w:rsidR="00734332" w:rsidRPr="00FF11A3">
        <w:rPr>
          <w:rFonts w:ascii="Times New Roman" w:hAnsi="Times New Roman" w:cs="Times New Roman"/>
          <w:sz w:val="28"/>
          <w:szCs w:val="28"/>
          <w:lang w:val="ru-RU"/>
        </w:rPr>
        <w:t>.</w:t>
      </w:r>
    </w:p>
    <w:p w14:paraId="2025A942" w14:textId="584B95F3" w:rsidR="00734332" w:rsidRPr="00FF11A3" w:rsidRDefault="00734332"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Сировинні</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ресурси</w:t>
      </w:r>
      <w:proofErr w:type="spellEnd"/>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сукупність</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різних</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видів</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сировини</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мінеральної</w:t>
      </w:r>
      <w:proofErr w:type="spellEnd"/>
      <w:r w:rsidRPr="00FF11A3">
        <w:rPr>
          <w:rFonts w:ascii="Times New Roman" w:hAnsi="Times New Roman" w:cs="Times New Roman"/>
          <w:sz w:val="28"/>
          <w:szCs w:val="28"/>
          <w:lang w:val="ru-RU"/>
        </w:rPr>
        <w:t>,</w:t>
      </w:r>
      <w:r w:rsidR="00EF24D3"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сільськогосподарської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лісової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штучної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вторинної</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які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використовуються</w:t>
      </w:r>
      <w:proofErr w:type="spellEnd"/>
      <w:r w:rsidRPr="00FF11A3">
        <w:rPr>
          <w:rFonts w:ascii="Times New Roman" w:hAnsi="Times New Roman" w:cs="Times New Roman"/>
          <w:sz w:val="28"/>
          <w:szCs w:val="28"/>
          <w:lang w:val="ru-RU"/>
        </w:rPr>
        <w:t xml:space="preserve"> в </w:t>
      </w:r>
      <w:proofErr w:type="spellStart"/>
      <w:r w:rsidRPr="00FF11A3">
        <w:rPr>
          <w:rFonts w:ascii="Times New Roman" w:hAnsi="Times New Roman" w:cs="Times New Roman"/>
          <w:sz w:val="28"/>
          <w:szCs w:val="28"/>
          <w:lang w:val="ru-RU"/>
        </w:rPr>
        <w:t>господарській</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діяльності</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людиною</w:t>
      </w:r>
      <w:proofErr w:type="spellEnd"/>
      <w:r w:rsidRPr="00FF11A3">
        <w:rPr>
          <w:rFonts w:ascii="Times New Roman" w:hAnsi="Times New Roman" w:cs="Times New Roman"/>
          <w:sz w:val="28"/>
          <w:szCs w:val="28"/>
          <w:lang w:val="ru-RU"/>
        </w:rPr>
        <w:t>.</w:t>
      </w:r>
    </w:p>
    <w:p w14:paraId="5FDB0CA3" w14:textId="77777777" w:rsidR="00F24BDF" w:rsidRPr="00FF11A3" w:rsidRDefault="00F24BDF"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Суб</w:t>
      </w:r>
      <w:r w:rsidR="00B35B73" w:rsidRPr="00FF11A3">
        <w:rPr>
          <w:rFonts w:ascii="Times New Roman" w:hAnsi="Times New Roman" w:cs="Times New Roman"/>
          <w:b/>
          <w:sz w:val="28"/>
          <w:szCs w:val="28"/>
          <w:lang w:val="ru-RU"/>
        </w:rPr>
        <w:t>'</w:t>
      </w:r>
      <w:r w:rsidRPr="00FF11A3">
        <w:rPr>
          <w:rFonts w:ascii="Times New Roman" w:hAnsi="Times New Roman" w:cs="Times New Roman"/>
          <w:b/>
          <w:sz w:val="28"/>
          <w:szCs w:val="28"/>
          <w:lang w:val="ru-RU"/>
        </w:rPr>
        <w:t>єкти</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управління</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природокористуванням</w:t>
      </w:r>
      <w:proofErr w:type="spellEnd"/>
      <w:r w:rsidRPr="00FF11A3">
        <w:rPr>
          <w:rFonts w:ascii="Times New Roman" w:hAnsi="Times New Roman" w:cs="Times New Roman"/>
          <w:sz w:val="28"/>
          <w:szCs w:val="28"/>
          <w:lang w:val="ru-RU"/>
        </w:rPr>
        <w:t xml:space="preserve"> </w:t>
      </w:r>
      <w:r w:rsidR="00B35B73" w:rsidRPr="00FF11A3">
        <w:rPr>
          <w:rFonts w:ascii="Times New Roman" w:hAnsi="Times New Roman" w:cs="Times New Roman"/>
          <w:sz w:val="28"/>
          <w:szCs w:val="28"/>
          <w:lang w:val="ru-RU"/>
        </w:rPr>
        <w:t>–</w:t>
      </w:r>
      <w:r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спеціально</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уповноважені</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державні</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органи</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органи</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самоврядування</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юридичні</w:t>
      </w:r>
      <w:proofErr w:type="spellEnd"/>
      <w:r w:rsidR="00B35B73" w:rsidRPr="00FF11A3">
        <w:rPr>
          <w:rFonts w:ascii="Times New Roman" w:hAnsi="Times New Roman" w:cs="Times New Roman"/>
          <w:sz w:val="28"/>
          <w:szCs w:val="28"/>
          <w:lang w:val="ru-RU"/>
        </w:rPr>
        <w:t xml:space="preserve"> та </w:t>
      </w:r>
      <w:proofErr w:type="spellStart"/>
      <w:r w:rsidR="00B35B73" w:rsidRPr="00FF11A3">
        <w:rPr>
          <w:rFonts w:ascii="Times New Roman" w:hAnsi="Times New Roman" w:cs="Times New Roman"/>
          <w:sz w:val="28"/>
          <w:szCs w:val="28"/>
          <w:lang w:val="ru-RU"/>
        </w:rPr>
        <w:t>фізичні</w:t>
      </w:r>
      <w:proofErr w:type="spellEnd"/>
      <w:r w:rsidR="00B35B73" w:rsidRPr="00FF11A3">
        <w:rPr>
          <w:rFonts w:ascii="Times New Roman" w:hAnsi="Times New Roman" w:cs="Times New Roman"/>
          <w:sz w:val="28"/>
          <w:szCs w:val="28"/>
          <w:lang w:val="ru-RU"/>
        </w:rPr>
        <w:t xml:space="preserve"> особи, </w:t>
      </w:r>
      <w:proofErr w:type="spellStart"/>
      <w:r w:rsidR="00B35B73" w:rsidRPr="00FF11A3">
        <w:rPr>
          <w:rFonts w:ascii="Times New Roman" w:hAnsi="Times New Roman" w:cs="Times New Roman"/>
          <w:sz w:val="28"/>
          <w:szCs w:val="28"/>
          <w:lang w:val="ru-RU"/>
        </w:rPr>
        <w:t>громадські</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організації</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що</w:t>
      </w:r>
      <w:proofErr w:type="spellEnd"/>
      <w:r w:rsidR="00B35B73" w:rsidRPr="00FF11A3">
        <w:rPr>
          <w:rFonts w:ascii="Times New Roman" w:hAnsi="Times New Roman" w:cs="Times New Roman"/>
          <w:sz w:val="28"/>
          <w:szCs w:val="28"/>
          <w:lang w:val="ru-RU"/>
        </w:rPr>
        <w:t xml:space="preserve"> в рамках </w:t>
      </w:r>
      <w:proofErr w:type="spellStart"/>
      <w:r w:rsidR="00B35B73" w:rsidRPr="00FF11A3">
        <w:rPr>
          <w:rFonts w:ascii="Times New Roman" w:hAnsi="Times New Roman" w:cs="Times New Roman"/>
          <w:sz w:val="28"/>
          <w:szCs w:val="28"/>
          <w:lang w:val="ru-RU"/>
        </w:rPr>
        <w:t>природоохоронного</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законодавства</w:t>
      </w:r>
      <w:proofErr w:type="spellEnd"/>
      <w:r w:rsidR="00B35B73" w:rsidRPr="00FF11A3">
        <w:rPr>
          <w:rFonts w:ascii="Times New Roman" w:hAnsi="Times New Roman" w:cs="Times New Roman"/>
          <w:sz w:val="28"/>
          <w:szCs w:val="28"/>
          <w:lang w:val="ru-RU"/>
        </w:rPr>
        <w:t xml:space="preserve"> активно </w:t>
      </w:r>
      <w:proofErr w:type="spellStart"/>
      <w:r w:rsidR="00B35B73" w:rsidRPr="00FF11A3">
        <w:rPr>
          <w:rFonts w:ascii="Times New Roman" w:hAnsi="Times New Roman" w:cs="Times New Roman"/>
          <w:sz w:val="28"/>
          <w:szCs w:val="28"/>
          <w:lang w:val="ru-RU"/>
        </w:rPr>
        <w:t>відстоюють</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свої</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інтереси</w:t>
      </w:r>
      <w:proofErr w:type="spellEnd"/>
      <w:r w:rsidR="00B35B73" w:rsidRPr="00FF11A3">
        <w:rPr>
          <w:rFonts w:ascii="Times New Roman" w:hAnsi="Times New Roman" w:cs="Times New Roman"/>
          <w:sz w:val="28"/>
          <w:szCs w:val="28"/>
          <w:lang w:val="ru-RU"/>
        </w:rPr>
        <w:t xml:space="preserve"> та </w:t>
      </w:r>
      <w:proofErr w:type="spellStart"/>
      <w:r w:rsidR="00B35B73" w:rsidRPr="00FF11A3">
        <w:rPr>
          <w:rFonts w:ascii="Times New Roman" w:hAnsi="Times New Roman" w:cs="Times New Roman"/>
          <w:sz w:val="28"/>
          <w:szCs w:val="28"/>
          <w:lang w:val="ru-RU"/>
        </w:rPr>
        <w:t>беруть</w:t>
      </w:r>
      <w:proofErr w:type="spellEnd"/>
      <w:r w:rsidR="00B35B73" w:rsidRPr="00FF11A3">
        <w:rPr>
          <w:rFonts w:ascii="Times New Roman" w:hAnsi="Times New Roman" w:cs="Times New Roman"/>
          <w:sz w:val="28"/>
          <w:szCs w:val="28"/>
          <w:lang w:val="ru-RU"/>
        </w:rPr>
        <w:t xml:space="preserve"> на себе </w:t>
      </w:r>
      <w:proofErr w:type="spellStart"/>
      <w:r w:rsidR="00B35B73" w:rsidRPr="00FF11A3">
        <w:rPr>
          <w:rFonts w:ascii="Times New Roman" w:hAnsi="Times New Roman" w:cs="Times New Roman"/>
          <w:sz w:val="28"/>
          <w:szCs w:val="28"/>
          <w:lang w:val="ru-RU"/>
        </w:rPr>
        <w:t>відповідальність</w:t>
      </w:r>
      <w:proofErr w:type="spellEnd"/>
      <w:r w:rsidR="00B35B73" w:rsidRPr="00FF11A3">
        <w:rPr>
          <w:rFonts w:ascii="Times New Roman" w:hAnsi="Times New Roman" w:cs="Times New Roman"/>
          <w:sz w:val="28"/>
          <w:szCs w:val="28"/>
          <w:lang w:val="ru-RU"/>
        </w:rPr>
        <w:t xml:space="preserve"> за </w:t>
      </w:r>
      <w:proofErr w:type="spellStart"/>
      <w:r w:rsidR="00B35B73" w:rsidRPr="00FF11A3">
        <w:rPr>
          <w:rFonts w:ascii="Times New Roman" w:hAnsi="Times New Roman" w:cs="Times New Roman"/>
          <w:sz w:val="28"/>
          <w:szCs w:val="28"/>
          <w:lang w:val="ru-RU"/>
        </w:rPr>
        <w:t>використання</w:t>
      </w:r>
      <w:proofErr w:type="spellEnd"/>
      <w:r w:rsidR="00B35B73" w:rsidRPr="00FF11A3">
        <w:rPr>
          <w:rFonts w:ascii="Times New Roman" w:hAnsi="Times New Roman" w:cs="Times New Roman"/>
          <w:sz w:val="28"/>
          <w:szCs w:val="28"/>
          <w:lang w:val="ru-RU"/>
        </w:rPr>
        <w:t xml:space="preserve"> та </w:t>
      </w:r>
      <w:proofErr w:type="spellStart"/>
      <w:r w:rsidR="00B35B73" w:rsidRPr="00FF11A3">
        <w:rPr>
          <w:rFonts w:ascii="Times New Roman" w:hAnsi="Times New Roman" w:cs="Times New Roman"/>
          <w:sz w:val="28"/>
          <w:szCs w:val="28"/>
          <w:lang w:val="ru-RU"/>
        </w:rPr>
        <w:t>управління</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певним</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природним</w:t>
      </w:r>
      <w:proofErr w:type="spellEnd"/>
      <w:r w:rsidR="00B35B73" w:rsidRPr="00FF11A3">
        <w:rPr>
          <w:rFonts w:ascii="Times New Roman" w:hAnsi="Times New Roman" w:cs="Times New Roman"/>
          <w:sz w:val="28"/>
          <w:szCs w:val="28"/>
          <w:lang w:val="ru-RU"/>
        </w:rPr>
        <w:t xml:space="preserve"> компонентом.</w:t>
      </w:r>
    </w:p>
    <w:p w14:paraId="7180A3E0" w14:textId="77777777" w:rsidR="00734332" w:rsidRPr="00FF11A3" w:rsidRDefault="00734332"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Термальні</w:t>
      </w:r>
      <w:proofErr w:type="spellEnd"/>
      <w:r w:rsidRPr="00FF11A3">
        <w:rPr>
          <w:rFonts w:ascii="Times New Roman" w:hAnsi="Times New Roman" w:cs="Times New Roman"/>
          <w:b/>
          <w:sz w:val="28"/>
          <w:szCs w:val="28"/>
          <w:lang w:val="ru-RU"/>
        </w:rPr>
        <w:t xml:space="preserve"> води</w:t>
      </w:r>
      <w:r w:rsidRPr="00FF11A3">
        <w:rPr>
          <w:rFonts w:ascii="Times New Roman" w:hAnsi="Times New Roman" w:cs="Times New Roman"/>
          <w:sz w:val="28"/>
          <w:szCs w:val="28"/>
          <w:lang w:val="ru-RU"/>
        </w:rPr>
        <w:t xml:space="preserve"> – </w:t>
      </w:r>
      <w:proofErr w:type="spellStart"/>
      <w:r w:rsidRPr="00FF11A3">
        <w:rPr>
          <w:rFonts w:ascii="Times New Roman" w:hAnsi="Times New Roman" w:cs="Times New Roman"/>
          <w:sz w:val="28"/>
          <w:szCs w:val="28"/>
          <w:lang w:val="ru-RU"/>
        </w:rPr>
        <w:t>підземні</w:t>
      </w:r>
      <w:proofErr w:type="spellEnd"/>
      <w:r w:rsidRPr="00FF11A3">
        <w:rPr>
          <w:rFonts w:ascii="Times New Roman" w:hAnsi="Times New Roman" w:cs="Times New Roman"/>
          <w:sz w:val="28"/>
          <w:szCs w:val="28"/>
          <w:lang w:val="ru-RU"/>
        </w:rPr>
        <w:t xml:space="preserve"> води з температурою, </w:t>
      </w:r>
      <w:proofErr w:type="spellStart"/>
      <w:r w:rsidRPr="00FF11A3">
        <w:rPr>
          <w:rFonts w:ascii="Times New Roman" w:hAnsi="Times New Roman" w:cs="Times New Roman"/>
          <w:sz w:val="28"/>
          <w:szCs w:val="28"/>
          <w:lang w:val="ru-RU"/>
        </w:rPr>
        <w:t>що</w:t>
      </w:r>
      <w:proofErr w:type="spellEnd"/>
      <w:r w:rsidRPr="00FF11A3">
        <w:rPr>
          <w:rFonts w:ascii="Times New Roman" w:hAnsi="Times New Roman" w:cs="Times New Roman"/>
          <w:sz w:val="28"/>
          <w:szCs w:val="28"/>
          <w:lang w:val="ru-RU"/>
        </w:rPr>
        <w:t xml:space="preserve"> </w:t>
      </w:r>
      <w:proofErr w:type="spellStart"/>
      <w:r w:rsidRPr="00FF11A3">
        <w:rPr>
          <w:rFonts w:ascii="Times New Roman" w:hAnsi="Times New Roman" w:cs="Times New Roman"/>
          <w:sz w:val="28"/>
          <w:szCs w:val="28"/>
          <w:lang w:val="ru-RU"/>
        </w:rPr>
        <w:t>перевищує</w:t>
      </w:r>
      <w:proofErr w:type="spellEnd"/>
      <w:r w:rsidRPr="00FF11A3">
        <w:rPr>
          <w:rFonts w:ascii="Times New Roman" w:hAnsi="Times New Roman" w:cs="Times New Roman"/>
          <w:sz w:val="28"/>
          <w:szCs w:val="28"/>
          <w:lang w:val="ru-RU"/>
        </w:rPr>
        <w:t xml:space="preserve"> 20 </w:t>
      </w:r>
      <w:proofErr w:type="spellStart"/>
      <w:r w:rsidRPr="00FF11A3">
        <w:rPr>
          <w:rFonts w:ascii="Times New Roman" w:hAnsi="Times New Roman" w:cs="Times New Roman"/>
          <w:sz w:val="28"/>
          <w:szCs w:val="28"/>
          <w:lang w:val="ru-RU"/>
        </w:rPr>
        <w:t>градусів</w:t>
      </w:r>
      <w:proofErr w:type="spellEnd"/>
      <w:r w:rsidRPr="00FF11A3">
        <w:rPr>
          <w:rFonts w:ascii="Times New Roman" w:hAnsi="Times New Roman" w:cs="Times New Roman"/>
          <w:sz w:val="28"/>
          <w:szCs w:val="28"/>
          <w:lang w:val="ru-RU"/>
        </w:rPr>
        <w:t xml:space="preserve"> по </w:t>
      </w:r>
      <w:proofErr w:type="spellStart"/>
      <w:r w:rsidRPr="00FF11A3">
        <w:rPr>
          <w:rFonts w:ascii="Times New Roman" w:hAnsi="Times New Roman" w:cs="Times New Roman"/>
          <w:sz w:val="28"/>
          <w:szCs w:val="28"/>
          <w:lang w:val="ru-RU"/>
        </w:rPr>
        <w:t>Цельсію</w:t>
      </w:r>
      <w:proofErr w:type="spellEnd"/>
      <w:r w:rsidRPr="00FF11A3">
        <w:rPr>
          <w:rFonts w:ascii="Times New Roman" w:hAnsi="Times New Roman" w:cs="Times New Roman"/>
          <w:sz w:val="28"/>
          <w:szCs w:val="28"/>
          <w:lang w:val="ru-RU"/>
        </w:rPr>
        <w:t>.</w:t>
      </w:r>
    </w:p>
    <w:p w14:paraId="6F1BC055" w14:textId="769A7905" w:rsidR="00F24BDF" w:rsidRDefault="00F24BDF" w:rsidP="00DD49BF">
      <w:pPr>
        <w:ind w:left="0" w:right="284"/>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Управління</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природокористуванням</w:t>
      </w:r>
      <w:proofErr w:type="spellEnd"/>
      <w:r w:rsidRPr="00FF11A3">
        <w:rPr>
          <w:rFonts w:ascii="Times New Roman" w:hAnsi="Times New Roman" w:cs="Times New Roman"/>
          <w:sz w:val="28"/>
          <w:szCs w:val="28"/>
          <w:lang w:val="ru-RU"/>
        </w:rPr>
        <w:t xml:space="preserve"> – система</w:t>
      </w:r>
      <w:r w:rsidR="00B35B73" w:rsidRPr="00FF11A3">
        <w:rPr>
          <w:rFonts w:ascii="Times New Roman" w:hAnsi="Times New Roman" w:cs="Times New Roman"/>
          <w:sz w:val="28"/>
          <w:szCs w:val="28"/>
          <w:lang w:val="ru-RU"/>
        </w:rPr>
        <w:t xml:space="preserve"> норм,</w:t>
      </w:r>
      <w:r w:rsidRPr="00FF11A3">
        <w:rPr>
          <w:rFonts w:ascii="Times New Roman" w:hAnsi="Times New Roman" w:cs="Times New Roman"/>
          <w:sz w:val="28"/>
          <w:szCs w:val="28"/>
          <w:lang w:val="ru-RU"/>
        </w:rPr>
        <w:t xml:space="preserve"> правил</w:t>
      </w:r>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принципів</w:t>
      </w:r>
      <w:proofErr w:type="spellEnd"/>
      <w:r w:rsidR="00B35B73" w:rsidRPr="00FF11A3">
        <w:rPr>
          <w:rFonts w:ascii="Times New Roman" w:hAnsi="Times New Roman" w:cs="Times New Roman"/>
          <w:sz w:val="28"/>
          <w:szCs w:val="28"/>
          <w:lang w:val="ru-RU"/>
        </w:rPr>
        <w:t xml:space="preserve"> та </w:t>
      </w:r>
      <w:proofErr w:type="spellStart"/>
      <w:r w:rsidR="00B35B73" w:rsidRPr="00FF11A3">
        <w:rPr>
          <w:rFonts w:ascii="Times New Roman" w:hAnsi="Times New Roman" w:cs="Times New Roman"/>
          <w:sz w:val="28"/>
          <w:szCs w:val="28"/>
          <w:lang w:val="ru-RU"/>
        </w:rPr>
        <w:t>механізмів</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яких</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мають</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дотримуватися</w:t>
      </w:r>
      <w:proofErr w:type="spellEnd"/>
      <w:r w:rsidR="00B35B73" w:rsidRPr="00FF11A3">
        <w:rPr>
          <w:rFonts w:ascii="Times New Roman" w:hAnsi="Times New Roman" w:cs="Times New Roman"/>
          <w:sz w:val="28"/>
          <w:szCs w:val="28"/>
          <w:lang w:val="ru-RU"/>
        </w:rPr>
        <w:t xml:space="preserve"> </w:t>
      </w:r>
      <w:proofErr w:type="spellStart"/>
      <w:r w:rsidR="00B35B73" w:rsidRPr="00FF11A3">
        <w:rPr>
          <w:rFonts w:ascii="Times New Roman" w:hAnsi="Times New Roman" w:cs="Times New Roman"/>
          <w:sz w:val="28"/>
          <w:szCs w:val="28"/>
          <w:lang w:val="ru-RU"/>
        </w:rPr>
        <w:t>природокористувачі</w:t>
      </w:r>
      <w:proofErr w:type="spellEnd"/>
    </w:p>
    <w:p w14:paraId="1F21A656" w14:textId="68F6EBE9" w:rsidR="00AE2AB9" w:rsidRDefault="00AE2AB9" w:rsidP="00DD49BF">
      <w:pPr>
        <w:ind w:left="0" w:right="284"/>
        <w:rPr>
          <w:rFonts w:ascii="Times New Roman" w:hAnsi="Times New Roman" w:cs="Times New Roman"/>
          <w:sz w:val="28"/>
          <w:szCs w:val="28"/>
          <w:lang w:val="ru-RU"/>
        </w:rPr>
      </w:pPr>
    </w:p>
    <w:p w14:paraId="63C52C19" w14:textId="1E39AED9" w:rsidR="00AE2AB9" w:rsidRDefault="00AE2AB9" w:rsidP="00DD49BF">
      <w:pPr>
        <w:ind w:left="0" w:right="284"/>
        <w:rPr>
          <w:rFonts w:ascii="Times New Roman" w:hAnsi="Times New Roman" w:cs="Times New Roman"/>
          <w:sz w:val="28"/>
          <w:szCs w:val="28"/>
          <w:lang w:val="ru-RU"/>
        </w:rPr>
      </w:pPr>
    </w:p>
    <w:p w14:paraId="25F586A9" w14:textId="573BD457" w:rsidR="00AE2AB9" w:rsidRDefault="00AE2AB9" w:rsidP="00DD49BF">
      <w:pPr>
        <w:ind w:left="0" w:right="284"/>
        <w:rPr>
          <w:rFonts w:ascii="Times New Roman" w:hAnsi="Times New Roman" w:cs="Times New Roman"/>
          <w:sz w:val="28"/>
          <w:szCs w:val="28"/>
          <w:lang w:val="ru-RU"/>
        </w:rPr>
      </w:pPr>
    </w:p>
    <w:p w14:paraId="2D4DEA5E" w14:textId="2124ED0B" w:rsidR="00AE2AB9" w:rsidRDefault="00AE2AB9" w:rsidP="00DD49BF">
      <w:pPr>
        <w:ind w:left="0" w:right="284"/>
        <w:rPr>
          <w:rFonts w:ascii="Times New Roman" w:hAnsi="Times New Roman" w:cs="Times New Roman"/>
          <w:sz w:val="28"/>
          <w:szCs w:val="28"/>
          <w:lang w:val="ru-RU"/>
        </w:rPr>
      </w:pPr>
    </w:p>
    <w:p w14:paraId="194430A5" w14:textId="66F089D3" w:rsidR="00E91B04" w:rsidRPr="00FF11A3" w:rsidRDefault="002F3FA2" w:rsidP="009A5670">
      <w:pPr>
        <w:ind w:left="0"/>
        <w:rPr>
          <w:rFonts w:ascii="Times New Roman" w:hAnsi="Times New Roman" w:cs="Times New Roman"/>
          <w:b/>
          <w:bCs/>
          <w:sz w:val="28"/>
          <w:szCs w:val="28"/>
        </w:rPr>
      </w:pPr>
      <w:r>
        <w:rPr>
          <w:rFonts w:ascii="Times New Roman" w:hAnsi="Times New Roman" w:cs="Times New Roman"/>
          <w:b/>
          <w:bCs/>
          <w:sz w:val="28"/>
          <w:szCs w:val="28"/>
        </w:rPr>
        <w:t xml:space="preserve">                         </w:t>
      </w:r>
      <w:r w:rsidR="005A79C5">
        <w:rPr>
          <w:rFonts w:ascii="Times New Roman" w:hAnsi="Times New Roman" w:cs="Times New Roman"/>
          <w:b/>
          <w:bCs/>
          <w:sz w:val="28"/>
          <w:szCs w:val="28"/>
        </w:rPr>
        <w:t>П</w:t>
      </w:r>
      <w:r w:rsidR="0084546C" w:rsidRPr="00FF11A3">
        <w:rPr>
          <w:rFonts w:ascii="Times New Roman" w:hAnsi="Times New Roman" w:cs="Times New Roman"/>
          <w:b/>
          <w:bCs/>
          <w:sz w:val="28"/>
          <w:szCs w:val="28"/>
        </w:rPr>
        <w:t>ЕРЕЛІК ВИКОРИСТАННОЇ ЛІТЕРАТУРИ</w:t>
      </w:r>
    </w:p>
    <w:p w14:paraId="2AB1A951" w14:textId="34817EB3" w:rsidR="00B51510" w:rsidRPr="00B51510" w:rsidRDefault="00B51510" w:rsidP="00B51510">
      <w:pPr>
        <w:pStyle w:val="a9"/>
        <w:numPr>
          <w:ilvl w:val="0"/>
          <w:numId w:val="33"/>
        </w:numPr>
        <w:tabs>
          <w:tab w:val="left" w:pos="6150"/>
        </w:tabs>
        <w:ind w:right="991"/>
        <w:rPr>
          <w:rFonts w:ascii="Times New Roman" w:hAnsi="Times New Roman" w:cs="Times New Roman"/>
          <w:sz w:val="28"/>
          <w:szCs w:val="28"/>
          <w:lang w:val="ru-RU"/>
        </w:rPr>
      </w:pPr>
      <w:r w:rsidRPr="00B51510">
        <w:rPr>
          <w:rFonts w:ascii="Times New Roman" w:hAnsi="Times New Roman" w:cs="Times New Roman"/>
          <w:sz w:val="28"/>
          <w:szCs w:val="28"/>
          <w:lang w:val="ru-RU"/>
        </w:rPr>
        <w:t xml:space="preserve"> </w:t>
      </w:r>
      <w:proofErr w:type="spellStart"/>
      <w:r w:rsidRPr="00B51510">
        <w:rPr>
          <w:rFonts w:ascii="Times New Roman" w:hAnsi="Times New Roman" w:cs="Times New Roman"/>
          <w:sz w:val="28"/>
          <w:szCs w:val="28"/>
          <w:lang w:val="ru-RU"/>
        </w:rPr>
        <w:t>Конституція</w:t>
      </w:r>
      <w:proofErr w:type="spellEnd"/>
      <w:r w:rsidRPr="00B51510">
        <w:rPr>
          <w:rFonts w:ascii="Times New Roman" w:hAnsi="Times New Roman" w:cs="Times New Roman"/>
          <w:sz w:val="28"/>
          <w:szCs w:val="28"/>
          <w:lang w:val="ru-RU"/>
        </w:rPr>
        <w:t xml:space="preserve"> </w:t>
      </w:r>
      <w:proofErr w:type="spellStart"/>
      <w:r w:rsidRPr="00B51510">
        <w:rPr>
          <w:rFonts w:ascii="Times New Roman" w:hAnsi="Times New Roman" w:cs="Times New Roman"/>
          <w:sz w:val="28"/>
          <w:szCs w:val="28"/>
          <w:lang w:val="ru-RU"/>
        </w:rPr>
        <w:t>України</w:t>
      </w:r>
      <w:proofErr w:type="spellEnd"/>
      <w:r w:rsidRPr="00B51510">
        <w:rPr>
          <w:rFonts w:ascii="Times New Roman" w:hAnsi="Times New Roman" w:cs="Times New Roman"/>
          <w:sz w:val="28"/>
          <w:szCs w:val="28"/>
          <w:lang w:val="ru-RU"/>
        </w:rPr>
        <w:t>.</w:t>
      </w:r>
    </w:p>
    <w:p w14:paraId="28A4C872" w14:textId="78DAFAC8" w:rsidR="0084546C" w:rsidRDefault="0084546C" w:rsidP="0084546C">
      <w:pPr>
        <w:pStyle w:val="a9"/>
        <w:numPr>
          <w:ilvl w:val="0"/>
          <w:numId w:val="33"/>
        </w:numPr>
        <w:rPr>
          <w:rFonts w:ascii="Times New Roman" w:hAnsi="Times New Roman" w:cs="Times New Roman"/>
          <w:sz w:val="28"/>
          <w:szCs w:val="28"/>
        </w:rPr>
      </w:pPr>
      <w:r>
        <w:rPr>
          <w:rFonts w:ascii="Times New Roman" w:hAnsi="Times New Roman" w:cs="Times New Roman"/>
          <w:sz w:val="28"/>
          <w:szCs w:val="28"/>
        </w:rPr>
        <w:t>Україна:</w:t>
      </w:r>
      <w:r w:rsidR="007C4CF6">
        <w:rPr>
          <w:rFonts w:ascii="Times New Roman" w:hAnsi="Times New Roman" w:cs="Times New Roman"/>
          <w:sz w:val="28"/>
          <w:szCs w:val="28"/>
        </w:rPr>
        <w:t xml:space="preserve"> </w:t>
      </w:r>
      <w:r>
        <w:rPr>
          <w:rFonts w:ascii="Times New Roman" w:hAnsi="Times New Roman" w:cs="Times New Roman"/>
          <w:sz w:val="28"/>
          <w:szCs w:val="28"/>
        </w:rPr>
        <w:t>основні тенденції</w:t>
      </w:r>
      <w:r w:rsidR="007C4CF6">
        <w:rPr>
          <w:rFonts w:ascii="Times New Roman" w:hAnsi="Times New Roman" w:cs="Times New Roman"/>
          <w:sz w:val="28"/>
          <w:szCs w:val="28"/>
        </w:rPr>
        <w:t xml:space="preserve"> </w:t>
      </w:r>
      <w:r>
        <w:rPr>
          <w:rFonts w:ascii="Times New Roman" w:hAnsi="Times New Roman" w:cs="Times New Roman"/>
          <w:sz w:val="28"/>
          <w:szCs w:val="28"/>
        </w:rPr>
        <w:t xml:space="preserve">взаємодії суспільства і природи у ХХ </w:t>
      </w:r>
      <w:proofErr w:type="spellStart"/>
      <w:r>
        <w:rPr>
          <w:rFonts w:ascii="Times New Roman" w:hAnsi="Times New Roman" w:cs="Times New Roman"/>
          <w:sz w:val="28"/>
          <w:szCs w:val="28"/>
        </w:rPr>
        <w:t>ст</w:t>
      </w:r>
      <w:proofErr w:type="spellEnd"/>
      <w:r>
        <w:rPr>
          <w:rFonts w:ascii="Times New Roman" w:hAnsi="Times New Roman" w:cs="Times New Roman"/>
          <w:sz w:val="28"/>
          <w:szCs w:val="28"/>
        </w:rPr>
        <w:t xml:space="preserve"> (географічний аспект). За </w:t>
      </w:r>
      <w:proofErr w:type="spellStart"/>
      <w:r>
        <w:rPr>
          <w:rFonts w:ascii="Times New Roman" w:hAnsi="Times New Roman" w:cs="Times New Roman"/>
          <w:sz w:val="28"/>
          <w:szCs w:val="28"/>
        </w:rPr>
        <w:t>ред.Л.Г.Руденка</w:t>
      </w:r>
      <w:proofErr w:type="spellEnd"/>
      <w:r>
        <w:rPr>
          <w:rFonts w:ascii="Times New Roman" w:hAnsi="Times New Roman" w:cs="Times New Roman"/>
          <w:sz w:val="28"/>
          <w:szCs w:val="28"/>
        </w:rPr>
        <w:t xml:space="preserve">.- К.: </w:t>
      </w:r>
      <w:proofErr w:type="spellStart"/>
      <w:r>
        <w:rPr>
          <w:rFonts w:ascii="Times New Roman" w:hAnsi="Times New Roman" w:cs="Times New Roman"/>
          <w:sz w:val="28"/>
          <w:szCs w:val="28"/>
        </w:rPr>
        <w:t>Академперіодика</w:t>
      </w:r>
      <w:proofErr w:type="spellEnd"/>
      <w:r>
        <w:rPr>
          <w:rFonts w:ascii="Times New Roman" w:hAnsi="Times New Roman" w:cs="Times New Roman"/>
          <w:sz w:val="28"/>
          <w:szCs w:val="28"/>
        </w:rPr>
        <w:t>, 2005. - 320 с.</w:t>
      </w:r>
    </w:p>
    <w:p w14:paraId="03D3CAA3" w14:textId="2AF14777" w:rsidR="00431429" w:rsidRDefault="00431429" w:rsidP="0084546C">
      <w:pPr>
        <w:pStyle w:val="a9"/>
        <w:numPr>
          <w:ilvl w:val="0"/>
          <w:numId w:val="33"/>
        </w:numPr>
        <w:rPr>
          <w:rFonts w:ascii="Times New Roman" w:hAnsi="Times New Roman" w:cs="Times New Roman"/>
          <w:sz w:val="28"/>
          <w:szCs w:val="28"/>
        </w:rPr>
      </w:pPr>
      <w:proofErr w:type="spellStart"/>
      <w:r>
        <w:rPr>
          <w:rFonts w:ascii="Times New Roman" w:hAnsi="Times New Roman" w:cs="Times New Roman"/>
          <w:sz w:val="28"/>
          <w:szCs w:val="28"/>
        </w:rPr>
        <w:t>Рудено</w:t>
      </w:r>
      <w:proofErr w:type="spellEnd"/>
      <w:r>
        <w:rPr>
          <w:rFonts w:ascii="Times New Roman" w:hAnsi="Times New Roman" w:cs="Times New Roman"/>
          <w:sz w:val="28"/>
          <w:szCs w:val="28"/>
        </w:rPr>
        <w:t xml:space="preserve"> В.П. Географія природно -ресурсного потенціалу України. У 3-х </w:t>
      </w:r>
      <w:proofErr w:type="spellStart"/>
      <w:r>
        <w:rPr>
          <w:rFonts w:ascii="Times New Roman" w:hAnsi="Times New Roman" w:cs="Times New Roman"/>
          <w:sz w:val="28"/>
          <w:szCs w:val="28"/>
        </w:rPr>
        <w:t>частинах.Чернівці</w:t>
      </w:r>
      <w:proofErr w:type="spellEnd"/>
      <w:r>
        <w:rPr>
          <w:rFonts w:ascii="Times New Roman" w:hAnsi="Times New Roman" w:cs="Times New Roman"/>
          <w:sz w:val="28"/>
          <w:szCs w:val="28"/>
        </w:rPr>
        <w:t>:</w:t>
      </w:r>
      <w:r w:rsidRPr="00431429">
        <w:rPr>
          <w:rFonts w:ascii="Times New Roman" w:hAnsi="Times New Roman" w:cs="Times New Roman"/>
          <w:sz w:val="28"/>
          <w:szCs w:val="28"/>
        </w:rPr>
        <w:t xml:space="preserve"> </w:t>
      </w:r>
      <w:proofErr w:type="spellStart"/>
      <w:r>
        <w:rPr>
          <w:rFonts w:ascii="Times New Roman" w:hAnsi="Times New Roman" w:cs="Times New Roman"/>
          <w:sz w:val="28"/>
          <w:szCs w:val="28"/>
        </w:rPr>
        <w:t>Черівецький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нац</w:t>
      </w:r>
      <w:proofErr w:type="spellEnd"/>
      <w:r>
        <w:rPr>
          <w:rFonts w:ascii="Times New Roman" w:hAnsi="Times New Roman" w:cs="Times New Roman"/>
          <w:sz w:val="28"/>
          <w:szCs w:val="28"/>
        </w:rPr>
        <w:t>. ун-т, 2010.-552 с.</w:t>
      </w:r>
    </w:p>
    <w:p w14:paraId="054F58E1" w14:textId="63B52EA9" w:rsidR="00431429" w:rsidRDefault="00431429" w:rsidP="0084546C">
      <w:pPr>
        <w:pStyle w:val="a9"/>
        <w:numPr>
          <w:ilvl w:val="0"/>
          <w:numId w:val="33"/>
        </w:numPr>
        <w:rPr>
          <w:rFonts w:ascii="Times New Roman" w:hAnsi="Times New Roman" w:cs="Times New Roman"/>
          <w:sz w:val="28"/>
          <w:szCs w:val="28"/>
        </w:rPr>
      </w:pPr>
      <w:r>
        <w:rPr>
          <w:rFonts w:ascii="Times New Roman" w:hAnsi="Times New Roman" w:cs="Times New Roman"/>
          <w:sz w:val="28"/>
          <w:szCs w:val="28"/>
        </w:rPr>
        <w:t xml:space="preserve">Географічна наука в Національні </w:t>
      </w:r>
      <w:r w:rsidR="00D4282E">
        <w:rPr>
          <w:rFonts w:ascii="Times New Roman" w:hAnsi="Times New Roman" w:cs="Times New Roman"/>
          <w:sz w:val="28"/>
          <w:szCs w:val="28"/>
        </w:rPr>
        <w:t>а</w:t>
      </w:r>
      <w:r>
        <w:rPr>
          <w:rFonts w:ascii="Times New Roman" w:hAnsi="Times New Roman" w:cs="Times New Roman"/>
          <w:sz w:val="28"/>
          <w:szCs w:val="28"/>
        </w:rPr>
        <w:t>кадемії наук України</w:t>
      </w:r>
      <w:r w:rsidR="00D4282E">
        <w:rPr>
          <w:rFonts w:ascii="Times New Roman" w:hAnsi="Times New Roman" w:cs="Times New Roman"/>
          <w:sz w:val="28"/>
          <w:szCs w:val="28"/>
        </w:rPr>
        <w:t xml:space="preserve"> /За ред. Л.Г. Руденка/.  Київ, 2009.-240 с.</w:t>
      </w:r>
    </w:p>
    <w:p w14:paraId="2E35BD93" w14:textId="735E01E0" w:rsidR="007C4CF6" w:rsidRPr="007C4CF6" w:rsidRDefault="007C4CF6" w:rsidP="007C4CF6">
      <w:pPr>
        <w:pStyle w:val="a9"/>
        <w:numPr>
          <w:ilvl w:val="0"/>
          <w:numId w:val="33"/>
        </w:numPr>
        <w:tabs>
          <w:tab w:val="left" w:pos="6150"/>
        </w:tabs>
        <w:ind w:right="991"/>
        <w:rPr>
          <w:rFonts w:ascii="Times New Roman" w:hAnsi="Times New Roman" w:cs="Times New Roman"/>
          <w:sz w:val="28"/>
          <w:szCs w:val="28"/>
          <w:lang w:val="ru-RU"/>
        </w:rPr>
      </w:pPr>
      <w:r w:rsidRPr="007C4CF6">
        <w:rPr>
          <w:rFonts w:ascii="Times New Roman" w:hAnsi="Times New Roman" w:cs="Times New Roman"/>
          <w:sz w:val="28"/>
          <w:szCs w:val="28"/>
          <w:lang w:val="ru-RU"/>
        </w:rPr>
        <w:t xml:space="preserve"> Закон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xml:space="preserve"> “Про </w:t>
      </w:r>
      <w:proofErr w:type="spellStart"/>
      <w:r w:rsidRPr="007C4CF6">
        <w:rPr>
          <w:rFonts w:ascii="Times New Roman" w:hAnsi="Times New Roman" w:cs="Times New Roman"/>
          <w:sz w:val="28"/>
          <w:szCs w:val="28"/>
          <w:lang w:val="ru-RU"/>
        </w:rPr>
        <w:t>охорону</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навколишнього</w:t>
      </w:r>
      <w:proofErr w:type="spellEnd"/>
      <w:r w:rsidRPr="007C4CF6">
        <w:rPr>
          <w:rFonts w:ascii="Times New Roman" w:hAnsi="Times New Roman" w:cs="Times New Roman"/>
          <w:sz w:val="28"/>
          <w:szCs w:val="28"/>
          <w:lang w:val="ru-RU"/>
        </w:rPr>
        <w:t xml:space="preserve"> природного </w:t>
      </w:r>
      <w:proofErr w:type="spellStart"/>
      <w:r w:rsidRPr="007C4CF6">
        <w:rPr>
          <w:rFonts w:ascii="Times New Roman" w:hAnsi="Times New Roman" w:cs="Times New Roman"/>
          <w:sz w:val="28"/>
          <w:szCs w:val="28"/>
          <w:lang w:val="ru-RU"/>
        </w:rPr>
        <w:t>середовища</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від</w:t>
      </w:r>
      <w:proofErr w:type="spellEnd"/>
      <w:r w:rsidRPr="007C4CF6">
        <w:rPr>
          <w:rFonts w:ascii="Times New Roman" w:hAnsi="Times New Roman" w:cs="Times New Roman"/>
          <w:sz w:val="28"/>
          <w:szCs w:val="28"/>
          <w:lang w:val="ru-RU"/>
        </w:rPr>
        <w:t xml:space="preserve"> 25 червня 1991 р. “ВВР”,1991, № 41, ст. 546.</w:t>
      </w:r>
    </w:p>
    <w:p w14:paraId="5EB6825F" w14:textId="73A79D39" w:rsidR="007C4CF6" w:rsidRPr="007C4CF6" w:rsidRDefault="007C4CF6" w:rsidP="007C4CF6">
      <w:pPr>
        <w:pStyle w:val="a9"/>
        <w:numPr>
          <w:ilvl w:val="0"/>
          <w:numId w:val="33"/>
        </w:numPr>
        <w:tabs>
          <w:tab w:val="left" w:pos="6150"/>
        </w:tabs>
        <w:ind w:right="991"/>
        <w:rPr>
          <w:rFonts w:ascii="Times New Roman" w:hAnsi="Times New Roman" w:cs="Times New Roman"/>
          <w:sz w:val="28"/>
          <w:szCs w:val="28"/>
          <w:lang w:val="ru-RU"/>
        </w:rPr>
      </w:pPr>
      <w:r w:rsidRPr="007C4CF6">
        <w:rPr>
          <w:rFonts w:ascii="Times New Roman" w:hAnsi="Times New Roman" w:cs="Times New Roman"/>
          <w:sz w:val="28"/>
          <w:szCs w:val="28"/>
          <w:lang w:val="ru-RU"/>
        </w:rPr>
        <w:t xml:space="preserve">Закон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xml:space="preserve"> “Про природно-</w:t>
      </w:r>
      <w:proofErr w:type="spellStart"/>
      <w:r w:rsidRPr="007C4CF6">
        <w:rPr>
          <w:rFonts w:ascii="Times New Roman" w:hAnsi="Times New Roman" w:cs="Times New Roman"/>
          <w:sz w:val="28"/>
          <w:szCs w:val="28"/>
          <w:lang w:val="ru-RU"/>
        </w:rPr>
        <w:t>заповідний</w:t>
      </w:r>
      <w:proofErr w:type="spellEnd"/>
      <w:r w:rsidRPr="007C4CF6">
        <w:rPr>
          <w:rFonts w:ascii="Times New Roman" w:hAnsi="Times New Roman" w:cs="Times New Roman"/>
          <w:sz w:val="28"/>
          <w:szCs w:val="28"/>
          <w:lang w:val="ru-RU"/>
        </w:rPr>
        <w:t xml:space="preserve"> фонд” </w:t>
      </w:r>
      <w:proofErr w:type="spellStart"/>
      <w:r w:rsidRPr="007C4CF6">
        <w:rPr>
          <w:rFonts w:ascii="Times New Roman" w:hAnsi="Times New Roman" w:cs="Times New Roman"/>
          <w:sz w:val="28"/>
          <w:szCs w:val="28"/>
          <w:lang w:val="ru-RU"/>
        </w:rPr>
        <w:t>від</w:t>
      </w:r>
      <w:proofErr w:type="spellEnd"/>
      <w:r w:rsidRPr="007C4CF6">
        <w:rPr>
          <w:rFonts w:ascii="Times New Roman" w:hAnsi="Times New Roman" w:cs="Times New Roman"/>
          <w:sz w:val="28"/>
          <w:szCs w:val="28"/>
          <w:lang w:val="ru-RU"/>
        </w:rPr>
        <w:t xml:space="preserve"> 16 червня 1992 р. “</w:t>
      </w:r>
      <w:r w:rsidRPr="008A2EBA">
        <w:rPr>
          <w:rFonts w:ascii="Times New Roman" w:hAnsi="Times New Roman" w:cs="Times New Roman"/>
          <w:sz w:val="28"/>
          <w:szCs w:val="28"/>
          <w:lang w:val="ru-RU"/>
        </w:rPr>
        <w:t>ВВР”,</w:t>
      </w:r>
      <w:r w:rsidRPr="007C4CF6">
        <w:rPr>
          <w:rFonts w:ascii="Times New Roman" w:hAnsi="Times New Roman" w:cs="Times New Roman"/>
          <w:sz w:val="28"/>
          <w:szCs w:val="28"/>
          <w:lang w:val="ru-RU"/>
        </w:rPr>
        <w:t xml:space="preserve"> 1992, № 34, ст. 502.</w:t>
      </w:r>
    </w:p>
    <w:p w14:paraId="1AB46BC7" w14:textId="42E0FF1A" w:rsidR="007C4CF6" w:rsidRPr="007C4CF6" w:rsidRDefault="007C4CF6" w:rsidP="007C4CF6">
      <w:pPr>
        <w:pStyle w:val="a9"/>
        <w:numPr>
          <w:ilvl w:val="0"/>
          <w:numId w:val="33"/>
        </w:numPr>
        <w:tabs>
          <w:tab w:val="left" w:pos="6150"/>
        </w:tabs>
        <w:ind w:right="991"/>
        <w:rPr>
          <w:rFonts w:ascii="Times New Roman" w:hAnsi="Times New Roman" w:cs="Times New Roman"/>
          <w:sz w:val="28"/>
          <w:szCs w:val="28"/>
          <w:lang w:val="ru-RU"/>
        </w:rPr>
      </w:pPr>
      <w:proofErr w:type="spellStart"/>
      <w:r w:rsidRPr="007C4CF6">
        <w:rPr>
          <w:rFonts w:ascii="Times New Roman" w:hAnsi="Times New Roman" w:cs="Times New Roman"/>
          <w:sz w:val="28"/>
          <w:szCs w:val="28"/>
          <w:lang w:val="ru-RU"/>
        </w:rPr>
        <w:t>Земельний</w:t>
      </w:r>
      <w:proofErr w:type="spellEnd"/>
      <w:r w:rsidRPr="007C4CF6">
        <w:rPr>
          <w:rFonts w:ascii="Times New Roman" w:hAnsi="Times New Roman" w:cs="Times New Roman"/>
          <w:sz w:val="28"/>
          <w:szCs w:val="28"/>
          <w:lang w:val="ru-RU"/>
        </w:rPr>
        <w:t xml:space="preserve"> кодекс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xml:space="preserve">, </w:t>
      </w:r>
      <w:r w:rsidRPr="00955A5B">
        <w:rPr>
          <w:rFonts w:ascii="Times New Roman" w:hAnsi="Times New Roman" w:cs="Times New Roman"/>
          <w:sz w:val="28"/>
          <w:szCs w:val="28"/>
          <w:lang w:val="ru-RU"/>
        </w:rPr>
        <w:t>2002 р.</w:t>
      </w:r>
    </w:p>
    <w:p w14:paraId="16976F09" w14:textId="14D8EF26" w:rsidR="007C4CF6" w:rsidRPr="007C4CF6" w:rsidRDefault="007C4CF6" w:rsidP="007C4CF6">
      <w:pPr>
        <w:pStyle w:val="a9"/>
        <w:numPr>
          <w:ilvl w:val="0"/>
          <w:numId w:val="33"/>
        </w:numPr>
        <w:tabs>
          <w:tab w:val="left" w:pos="6150"/>
        </w:tabs>
        <w:ind w:right="991"/>
        <w:rPr>
          <w:rFonts w:ascii="Times New Roman" w:hAnsi="Times New Roman" w:cs="Times New Roman"/>
          <w:sz w:val="28"/>
          <w:szCs w:val="28"/>
          <w:lang w:val="ru-RU"/>
        </w:rPr>
      </w:pPr>
      <w:proofErr w:type="spellStart"/>
      <w:r w:rsidRPr="007C4CF6">
        <w:rPr>
          <w:rFonts w:ascii="Times New Roman" w:hAnsi="Times New Roman" w:cs="Times New Roman"/>
          <w:sz w:val="28"/>
          <w:szCs w:val="28"/>
          <w:lang w:val="ru-RU"/>
        </w:rPr>
        <w:t>Лісовий</w:t>
      </w:r>
      <w:proofErr w:type="spellEnd"/>
      <w:r w:rsidRPr="007C4CF6">
        <w:rPr>
          <w:rFonts w:ascii="Times New Roman" w:hAnsi="Times New Roman" w:cs="Times New Roman"/>
          <w:sz w:val="28"/>
          <w:szCs w:val="28"/>
          <w:lang w:val="ru-RU"/>
        </w:rPr>
        <w:t xml:space="preserve"> Кодекс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xml:space="preserve"> “ВВР”,- 1994 - №17, ст.99.</w:t>
      </w:r>
    </w:p>
    <w:p w14:paraId="4A8B7985" w14:textId="43646D2B" w:rsidR="007C4CF6" w:rsidRPr="007C4CF6" w:rsidRDefault="007C4CF6" w:rsidP="007C4CF6">
      <w:pPr>
        <w:pStyle w:val="a9"/>
        <w:numPr>
          <w:ilvl w:val="0"/>
          <w:numId w:val="33"/>
        </w:numPr>
        <w:tabs>
          <w:tab w:val="left" w:pos="6150"/>
        </w:tabs>
        <w:ind w:right="991"/>
        <w:rPr>
          <w:rFonts w:ascii="Times New Roman" w:hAnsi="Times New Roman" w:cs="Times New Roman"/>
          <w:sz w:val="28"/>
          <w:szCs w:val="28"/>
          <w:lang w:val="ru-RU"/>
        </w:rPr>
      </w:pPr>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Водний</w:t>
      </w:r>
      <w:proofErr w:type="spellEnd"/>
      <w:r w:rsidRPr="007C4CF6">
        <w:rPr>
          <w:rFonts w:ascii="Times New Roman" w:hAnsi="Times New Roman" w:cs="Times New Roman"/>
          <w:sz w:val="28"/>
          <w:szCs w:val="28"/>
          <w:lang w:val="ru-RU"/>
        </w:rPr>
        <w:t xml:space="preserve"> Кодекс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xml:space="preserve"> “ВВР”,- 1995 - 24, ст.189.</w:t>
      </w:r>
    </w:p>
    <w:p w14:paraId="63C1C792" w14:textId="615B51E7" w:rsidR="007C4CF6" w:rsidRPr="007C4CF6" w:rsidRDefault="007C4CF6" w:rsidP="007C4CF6">
      <w:pPr>
        <w:pStyle w:val="a9"/>
        <w:numPr>
          <w:ilvl w:val="0"/>
          <w:numId w:val="33"/>
        </w:numPr>
        <w:tabs>
          <w:tab w:val="left" w:pos="6150"/>
        </w:tabs>
        <w:ind w:right="-1"/>
        <w:rPr>
          <w:rFonts w:ascii="Times New Roman" w:hAnsi="Times New Roman" w:cs="Times New Roman"/>
          <w:sz w:val="28"/>
          <w:szCs w:val="28"/>
          <w:lang w:val="ru-RU"/>
        </w:rPr>
      </w:pPr>
      <w:r w:rsidRPr="007C4CF6">
        <w:rPr>
          <w:rFonts w:ascii="Times New Roman" w:hAnsi="Times New Roman" w:cs="Times New Roman"/>
          <w:sz w:val="28"/>
          <w:szCs w:val="28"/>
          <w:lang w:val="ru-RU"/>
        </w:rPr>
        <w:t xml:space="preserve"> Кодекс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xml:space="preserve"> про </w:t>
      </w:r>
      <w:proofErr w:type="spellStart"/>
      <w:r w:rsidRPr="007C4CF6">
        <w:rPr>
          <w:rFonts w:ascii="Times New Roman" w:hAnsi="Times New Roman" w:cs="Times New Roman"/>
          <w:sz w:val="28"/>
          <w:szCs w:val="28"/>
          <w:lang w:val="ru-RU"/>
        </w:rPr>
        <w:t>надра</w:t>
      </w:r>
      <w:proofErr w:type="spellEnd"/>
      <w:r w:rsidRPr="007C4CF6">
        <w:rPr>
          <w:rFonts w:ascii="Times New Roman" w:hAnsi="Times New Roman" w:cs="Times New Roman"/>
          <w:sz w:val="28"/>
          <w:szCs w:val="28"/>
          <w:lang w:val="ru-RU"/>
        </w:rPr>
        <w:t xml:space="preserve"> “ВВР”, 1994 - №36, ст.340.</w:t>
      </w:r>
    </w:p>
    <w:p w14:paraId="1C12073B" w14:textId="6F118BFB" w:rsidR="007C4CF6" w:rsidRPr="007C4CF6" w:rsidRDefault="00431429" w:rsidP="007C4CF6">
      <w:pPr>
        <w:pStyle w:val="a9"/>
        <w:numPr>
          <w:ilvl w:val="0"/>
          <w:numId w:val="33"/>
        </w:numPr>
        <w:tabs>
          <w:tab w:val="left" w:pos="6150"/>
        </w:tabs>
        <w:ind w:right="-1"/>
        <w:rPr>
          <w:rFonts w:ascii="Times New Roman" w:hAnsi="Times New Roman" w:cs="Times New Roman"/>
          <w:sz w:val="28"/>
          <w:szCs w:val="28"/>
          <w:lang w:val="ru-RU"/>
        </w:rPr>
      </w:pPr>
      <w:r w:rsidRPr="00431429">
        <w:rPr>
          <w:rFonts w:ascii="Times New Roman" w:hAnsi="Times New Roman" w:cs="Times New Roman"/>
          <w:sz w:val="28"/>
          <w:szCs w:val="28"/>
          <w:lang w:val="ru-RU"/>
        </w:rPr>
        <w:t xml:space="preserve"> </w:t>
      </w:r>
      <w:r w:rsidR="007C4CF6" w:rsidRPr="007C4CF6">
        <w:rPr>
          <w:rFonts w:ascii="Times New Roman" w:hAnsi="Times New Roman" w:cs="Times New Roman"/>
          <w:sz w:val="28"/>
          <w:szCs w:val="28"/>
          <w:lang w:val="ru-RU"/>
        </w:rPr>
        <w:t xml:space="preserve">Закон </w:t>
      </w:r>
      <w:proofErr w:type="spellStart"/>
      <w:r w:rsidR="007C4CF6" w:rsidRPr="007C4CF6">
        <w:rPr>
          <w:rFonts w:ascii="Times New Roman" w:hAnsi="Times New Roman" w:cs="Times New Roman"/>
          <w:sz w:val="28"/>
          <w:szCs w:val="28"/>
          <w:lang w:val="ru-RU"/>
        </w:rPr>
        <w:t>України</w:t>
      </w:r>
      <w:proofErr w:type="spellEnd"/>
      <w:r w:rsidR="007C4CF6" w:rsidRPr="007C4CF6">
        <w:rPr>
          <w:rFonts w:ascii="Times New Roman" w:hAnsi="Times New Roman" w:cs="Times New Roman"/>
          <w:sz w:val="28"/>
          <w:szCs w:val="28"/>
          <w:lang w:val="ru-RU"/>
        </w:rPr>
        <w:t xml:space="preserve"> “Про </w:t>
      </w:r>
      <w:proofErr w:type="spellStart"/>
      <w:r w:rsidR="007C4CF6" w:rsidRPr="007C4CF6">
        <w:rPr>
          <w:rFonts w:ascii="Times New Roman" w:hAnsi="Times New Roman" w:cs="Times New Roman"/>
          <w:sz w:val="28"/>
          <w:szCs w:val="28"/>
          <w:lang w:val="ru-RU"/>
        </w:rPr>
        <w:t>екологічну</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експертизу</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від</w:t>
      </w:r>
      <w:proofErr w:type="spellEnd"/>
      <w:r w:rsidR="007C4CF6" w:rsidRPr="007C4CF6">
        <w:rPr>
          <w:rFonts w:ascii="Times New Roman" w:hAnsi="Times New Roman" w:cs="Times New Roman"/>
          <w:sz w:val="28"/>
          <w:szCs w:val="28"/>
          <w:lang w:val="ru-RU"/>
        </w:rPr>
        <w:t xml:space="preserve"> 9 лютого 1995 р. “ВВР”, 1995-№8, ст.54</w:t>
      </w:r>
    </w:p>
    <w:p w14:paraId="3724B991" w14:textId="0F3401F1" w:rsidR="007C4CF6" w:rsidRPr="007C4CF6" w:rsidRDefault="00431429" w:rsidP="007C4CF6">
      <w:pPr>
        <w:pStyle w:val="a9"/>
        <w:numPr>
          <w:ilvl w:val="0"/>
          <w:numId w:val="33"/>
        </w:numPr>
        <w:tabs>
          <w:tab w:val="left" w:pos="6150"/>
        </w:tabs>
        <w:ind w:right="-1"/>
        <w:rPr>
          <w:rFonts w:ascii="Times New Roman" w:hAnsi="Times New Roman" w:cs="Times New Roman"/>
          <w:sz w:val="28"/>
          <w:szCs w:val="28"/>
          <w:lang w:val="ru-RU"/>
        </w:rPr>
      </w:pPr>
      <w:r w:rsidRPr="00431429">
        <w:rPr>
          <w:rFonts w:ascii="Times New Roman" w:hAnsi="Times New Roman" w:cs="Times New Roman"/>
          <w:sz w:val="28"/>
          <w:szCs w:val="28"/>
          <w:lang w:val="ru-RU"/>
        </w:rPr>
        <w:t xml:space="preserve"> </w:t>
      </w:r>
      <w:r w:rsidR="007C4CF6" w:rsidRPr="007C4CF6">
        <w:rPr>
          <w:rFonts w:ascii="Times New Roman" w:hAnsi="Times New Roman" w:cs="Times New Roman"/>
          <w:sz w:val="28"/>
          <w:szCs w:val="28"/>
          <w:lang w:val="ru-RU"/>
        </w:rPr>
        <w:t xml:space="preserve">Закон </w:t>
      </w:r>
      <w:proofErr w:type="spellStart"/>
      <w:r w:rsidR="007C4CF6" w:rsidRPr="007C4CF6">
        <w:rPr>
          <w:rFonts w:ascii="Times New Roman" w:hAnsi="Times New Roman" w:cs="Times New Roman"/>
          <w:sz w:val="28"/>
          <w:szCs w:val="28"/>
          <w:lang w:val="ru-RU"/>
        </w:rPr>
        <w:t>України</w:t>
      </w:r>
      <w:proofErr w:type="spellEnd"/>
      <w:r w:rsidR="007C4CF6" w:rsidRPr="007C4CF6">
        <w:rPr>
          <w:rFonts w:ascii="Times New Roman" w:hAnsi="Times New Roman" w:cs="Times New Roman"/>
          <w:sz w:val="28"/>
          <w:szCs w:val="28"/>
          <w:lang w:val="ru-RU"/>
        </w:rPr>
        <w:t xml:space="preserve"> «Про </w:t>
      </w:r>
      <w:proofErr w:type="spellStart"/>
      <w:r w:rsidR="007C4CF6" w:rsidRPr="007C4CF6">
        <w:rPr>
          <w:rFonts w:ascii="Times New Roman" w:hAnsi="Times New Roman" w:cs="Times New Roman"/>
          <w:sz w:val="28"/>
          <w:szCs w:val="28"/>
          <w:lang w:val="ru-RU"/>
        </w:rPr>
        <w:t>основні</w:t>
      </w:r>
      <w:proofErr w:type="spellEnd"/>
      <w:r w:rsidR="007C4CF6" w:rsidRPr="007C4CF6">
        <w:rPr>
          <w:rFonts w:ascii="Times New Roman" w:hAnsi="Times New Roman" w:cs="Times New Roman"/>
          <w:sz w:val="28"/>
          <w:szCs w:val="28"/>
          <w:lang w:val="ru-RU"/>
        </w:rPr>
        <w:t xml:space="preserve"> засади (</w:t>
      </w:r>
      <w:proofErr w:type="spellStart"/>
      <w:r w:rsidR="007C4CF6" w:rsidRPr="007C4CF6">
        <w:rPr>
          <w:rFonts w:ascii="Times New Roman" w:hAnsi="Times New Roman" w:cs="Times New Roman"/>
          <w:sz w:val="28"/>
          <w:szCs w:val="28"/>
          <w:lang w:val="ru-RU"/>
        </w:rPr>
        <w:t>стратегію</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державної</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екологічної</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політики</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України</w:t>
      </w:r>
      <w:proofErr w:type="spellEnd"/>
      <w:r w:rsidR="007C4CF6" w:rsidRPr="007C4CF6">
        <w:rPr>
          <w:rFonts w:ascii="Times New Roman" w:hAnsi="Times New Roman" w:cs="Times New Roman"/>
          <w:sz w:val="28"/>
          <w:szCs w:val="28"/>
          <w:lang w:val="ru-RU"/>
        </w:rPr>
        <w:t xml:space="preserve"> на </w:t>
      </w:r>
      <w:proofErr w:type="spellStart"/>
      <w:r w:rsidR="007C4CF6" w:rsidRPr="007C4CF6">
        <w:rPr>
          <w:rFonts w:ascii="Times New Roman" w:hAnsi="Times New Roman" w:cs="Times New Roman"/>
          <w:sz w:val="28"/>
          <w:szCs w:val="28"/>
          <w:lang w:val="ru-RU"/>
        </w:rPr>
        <w:t>період</w:t>
      </w:r>
      <w:proofErr w:type="spellEnd"/>
      <w:r w:rsidR="007C4CF6" w:rsidRPr="007C4CF6">
        <w:rPr>
          <w:rFonts w:ascii="Times New Roman" w:hAnsi="Times New Roman" w:cs="Times New Roman"/>
          <w:sz w:val="28"/>
          <w:szCs w:val="28"/>
          <w:lang w:val="ru-RU"/>
        </w:rPr>
        <w:t xml:space="preserve"> до 2020 року». № 2818-ІУ </w:t>
      </w:r>
      <w:proofErr w:type="spellStart"/>
      <w:r w:rsidR="007C4CF6" w:rsidRPr="007C4CF6">
        <w:rPr>
          <w:rFonts w:ascii="Times New Roman" w:hAnsi="Times New Roman" w:cs="Times New Roman"/>
          <w:sz w:val="28"/>
          <w:szCs w:val="28"/>
          <w:lang w:val="ru-RU"/>
        </w:rPr>
        <w:t>від</w:t>
      </w:r>
      <w:proofErr w:type="spellEnd"/>
      <w:r w:rsidR="007C4CF6" w:rsidRPr="007C4CF6">
        <w:rPr>
          <w:rFonts w:ascii="Times New Roman" w:hAnsi="Times New Roman" w:cs="Times New Roman"/>
          <w:sz w:val="28"/>
          <w:szCs w:val="28"/>
          <w:lang w:val="ru-RU"/>
        </w:rPr>
        <w:t xml:space="preserve"> 21.12.2010 р.</w:t>
      </w:r>
    </w:p>
    <w:p w14:paraId="16EFC4B9" w14:textId="5423A0BB" w:rsidR="007C4CF6" w:rsidRPr="007C4CF6" w:rsidRDefault="007C4CF6" w:rsidP="007C4CF6">
      <w:pPr>
        <w:pStyle w:val="a9"/>
        <w:numPr>
          <w:ilvl w:val="0"/>
          <w:numId w:val="33"/>
        </w:numPr>
        <w:tabs>
          <w:tab w:val="left" w:pos="6150"/>
        </w:tabs>
        <w:ind w:right="-1"/>
        <w:rPr>
          <w:rFonts w:ascii="Times New Roman" w:hAnsi="Times New Roman" w:cs="Times New Roman"/>
          <w:sz w:val="28"/>
          <w:szCs w:val="28"/>
          <w:lang w:val="ru-RU"/>
        </w:rPr>
      </w:pPr>
      <w:r w:rsidRPr="007C4CF6">
        <w:rPr>
          <w:rFonts w:ascii="Times New Roman" w:hAnsi="Times New Roman" w:cs="Times New Roman"/>
          <w:sz w:val="28"/>
          <w:szCs w:val="28"/>
          <w:lang w:val="ru-RU"/>
        </w:rPr>
        <w:t xml:space="preserve"> Борейко В.І. </w:t>
      </w:r>
      <w:proofErr w:type="spellStart"/>
      <w:r w:rsidRPr="007C4CF6">
        <w:rPr>
          <w:rFonts w:ascii="Times New Roman" w:hAnsi="Times New Roman" w:cs="Times New Roman"/>
          <w:sz w:val="28"/>
          <w:szCs w:val="28"/>
          <w:lang w:val="ru-RU"/>
        </w:rPr>
        <w:t>Економіка</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довкілля</w:t>
      </w:r>
      <w:proofErr w:type="spellEnd"/>
      <w:r w:rsidRPr="007C4CF6">
        <w:rPr>
          <w:rFonts w:ascii="Times New Roman" w:hAnsi="Times New Roman" w:cs="Times New Roman"/>
          <w:sz w:val="28"/>
          <w:szCs w:val="28"/>
          <w:lang w:val="ru-RU"/>
        </w:rPr>
        <w:t xml:space="preserve"> та </w:t>
      </w:r>
      <w:proofErr w:type="spellStart"/>
      <w:r w:rsidRPr="007C4CF6">
        <w:rPr>
          <w:rFonts w:ascii="Times New Roman" w:hAnsi="Times New Roman" w:cs="Times New Roman"/>
          <w:sz w:val="28"/>
          <w:szCs w:val="28"/>
          <w:lang w:val="ru-RU"/>
        </w:rPr>
        <w:t>природокористування</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Навч</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посібник</w:t>
      </w:r>
      <w:proofErr w:type="spellEnd"/>
      <w:r w:rsidRPr="007C4CF6">
        <w:rPr>
          <w:rFonts w:ascii="Times New Roman" w:hAnsi="Times New Roman" w:cs="Times New Roman"/>
          <w:sz w:val="28"/>
          <w:szCs w:val="28"/>
          <w:lang w:val="ru-RU"/>
        </w:rPr>
        <w:t xml:space="preserve">. – </w:t>
      </w:r>
      <w:proofErr w:type="spellStart"/>
      <w:r w:rsidRPr="007C4CF6">
        <w:rPr>
          <w:rFonts w:ascii="Times New Roman" w:hAnsi="Times New Roman" w:cs="Times New Roman"/>
          <w:sz w:val="28"/>
          <w:szCs w:val="28"/>
          <w:lang w:val="ru-RU"/>
        </w:rPr>
        <w:t>Рівне</w:t>
      </w:r>
      <w:proofErr w:type="spellEnd"/>
      <w:r w:rsidRPr="007C4CF6">
        <w:rPr>
          <w:rFonts w:ascii="Times New Roman" w:hAnsi="Times New Roman" w:cs="Times New Roman"/>
          <w:sz w:val="28"/>
          <w:szCs w:val="28"/>
          <w:lang w:val="ru-RU"/>
        </w:rPr>
        <w:t>: НУВГП, 2011. – 255 с.</w:t>
      </w:r>
    </w:p>
    <w:p w14:paraId="595CEC66" w14:textId="63483794" w:rsidR="007C4CF6" w:rsidRPr="008A2EBA" w:rsidRDefault="007C4CF6" w:rsidP="00B90AEE">
      <w:pPr>
        <w:pStyle w:val="a9"/>
        <w:numPr>
          <w:ilvl w:val="0"/>
          <w:numId w:val="33"/>
        </w:numPr>
        <w:rPr>
          <w:rFonts w:ascii="Times New Roman" w:hAnsi="Times New Roman" w:cs="Times New Roman"/>
          <w:sz w:val="28"/>
          <w:szCs w:val="28"/>
          <w:lang w:val="ru-RU"/>
        </w:rPr>
      </w:pPr>
      <w:r w:rsidRPr="008A2EBA">
        <w:rPr>
          <w:rFonts w:ascii="Times New Roman" w:hAnsi="Times New Roman" w:cs="Times New Roman"/>
          <w:sz w:val="28"/>
          <w:szCs w:val="28"/>
          <w:lang w:val="ru-RU"/>
        </w:rPr>
        <w:t xml:space="preserve">  </w:t>
      </w:r>
      <w:proofErr w:type="spellStart"/>
      <w:r w:rsidRPr="008A2EBA">
        <w:rPr>
          <w:rFonts w:ascii="Times New Roman" w:hAnsi="Times New Roman" w:cs="Times New Roman"/>
          <w:sz w:val="28"/>
          <w:szCs w:val="28"/>
          <w:lang w:val="ru-RU"/>
        </w:rPr>
        <w:t>Кіотський</w:t>
      </w:r>
      <w:proofErr w:type="spellEnd"/>
      <w:r w:rsidRPr="008A2EBA">
        <w:rPr>
          <w:rFonts w:ascii="Times New Roman" w:hAnsi="Times New Roman" w:cs="Times New Roman"/>
          <w:sz w:val="28"/>
          <w:szCs w:val="28"/>
          <w:lang w:val="ru-RU"/>
        </w:rPr>
        <w:t xml:space="preserve"> протокол до </w:t>
      </w:r>
      <w:proofErr w:type="spellStart"/>
      <w:r w:rsidRPr="008A2EBA">
        <w:rPr>
          <w:rFonts w:ascii="Times New Roman" w:hAnsi="Times New Roman" w:cs="Times New Roman"/>
          <w:sz w:val="28"/>
          <w:szCs w:val="28"/>
          <w:lang w:val="ru-RU"/>
        </w:rPr>
        <w:t>Рамкової</w:t>
      </w:r>
      <w:proofErr w:type="spellEnd"/>
      <w:r w:rsidRPr="008A2EBA">
        <w:rPr>
          <w:rFonts w:ascii="Times New Roman" w:hAnsi="Times New Roman" w:cs="Times New Roman"/>
          <w:sz w:val="28"/>
          <w:szCs w:val="28"/>
          <w:lang w:val="ru-RU"/>
        </w:rPr>
        <w:t xml:space="preserve"> </w:t>
      </w:r>
      <w:proofErr w:type="spellStart"/>
      <w:r w:rsidRPr="008A2EBA">
        <w:rPr>
          <w:rFonts w:ascii="Times New Roman" w:hAnsi="Times New Roman" w:cs="Times New Roman"/>
          <w:sz w:val="28"/>
          <w:szCs w:val="28"/>
          <w:lang w:val="ru-RU"/>
        </w:rPr>
        <w:t>конвенції</w:t>
      </w:r>
      <w:proofErr w:type="spellEnd"/>
      <w:r w:rsidRPr="008A2EBA">
        <w:rPr>
          <w:rFonts w:ascii="Times New Roman" w:hAnsi="Times New Roman" w:cs="Times New Roman"/>
          <w:sz w:val="28"/>
          <w:szCs w:val="28"/>
          <w:lang w:val="ru-RU"/>
        </w:rPr>
        <w:t xml:space="preserve"> ООН про </w:t>
      </w:r>
      <w:proofErr w:type="spellStart"/>
      <w:r w:rsidRPr="008A2EBA">
        <w:rPr>
          <w:rFonts w:ascii="Times New Roman" w:hAnsi="Times New Roman" w:cs="Times New Roman"/>
          <w:sz w:val="28"/>
          <w:szCs w:val="28"/>
          <w:lang w:val="ru-RU"/>
        </w:rPr>
        <w:t>зміну</w:t>
      </w:r>
      <w:proofErr w:type="spellEnd"/>
      <w:r w:rsidRPr="008A2EBA">
        <w:rPr>
          <w:rFonts w:ascii="Times New Roman" w:hAnsi="Times New Roman" w:cs="Times New Roman"/>
          <w:sz w:val="28"/>
          <w:szCs w:val="28"/>
          <w:lang w:val="ru-RU"/>
        </w:rPr>
        <w:t xml:space="preserve"> </w:t>
      </w:r>
      <w:proofErr w:type="spellStart"/>
      <w:r w:rsidRPr="008A2EBA">
        <w:rPr>
          <w:rFonts w:ascii="Times New Roman" w:hAnsi="Times New Roman" w:cs="Times New Roman"/>
          <w:sz w:val="28"/>
          <w:szCs w:val="28"/>
          <w:lang w:val="ru-RU"/>
        </w:rPr>
        <w:t>клімату</w:t>
      </w:r>
      <w:proofErr w:type="spellEnd"/>
      <w:r w:rsidRPr="008A2EBA">
        <w:rPr>
          <w:rFonts w:ascii="Times New Roman" w:hAnsi="Times New Roman" w:cs="Times New Roman"/>
          <w:sz w:val="28"/>
          <w:szCs w:val="28"/>
          <w:lang w:val="ru-RU"/>
        </w:rPr>
        <w:t xml:space="preserve">   (м. </w:t>
      </w:r>
      <w:proofErr w:type="spellStart"/>
      <w:r w:rsidRPr="008A2EBA">
        <w:rPr>
          <w:rFonts w:ascii="Times New Roman" w:hAnsi="Times New Roman" w:cs="Times New Roman"/>
          <w:sz w:val="28"/>
          <w:szCs w:val="28"/>
          <w:lang w:val="ru-RU"/>
        </w:rPr>
        <w:t>Кіото</w:t>
      </w:r>
      <w:proofErr w:type="spellEnd"/>
      <w:r w:rsidRPr="008A2EBA">
        <w:rPr>
          <w:rFonts w:ascii="Times New Roman" w:hAnsi="Times New Roman" w:cs="Times New Roman"/>
          <w:sz w:val="28"/>
          <w:szCs w:val="28"/>
          <w:lang w:val="ru-RU"/>
        </w:rPr>
        <w:t>, 1997 р.)</w:t>
      </w:r>
    </w:p>
    <w:p w14:paraId="2410AC53" w14:textId="3B58BE90" w:rsidR="007C4CF6" w:rsidRPr="007C4CF6" w:rsidRDefault="007C4CF6" w:rsidP="007C4CF6">
      <w:pPr>
        <w:pStyle w:val="a9"/>
        <w:numPr>
          <w:ilvl w:val="0"/>
          <w:numId w:val="33"/>
        </w:numPr>
        <w:spacing w:line="240" w:lineRule="auto"/>
        <w:rPr>
          <w:rFonts w:ascii="Times New Roman" w:hAnsi="Times New Roman" w:cs="Times New Roman"/>
          <w:sz w:val="28"/>
          <w:szCs w:val="28"/>
          <w:lang w:val="ru-RU"/>
        </w:rPr>
      </w:pPr>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Конвенція</w:t>
      </w:r>
      <w:proofErr w:type="spellEnd"/>
      <w:r w:rsidRPr="007C4CF6">
        <w:rPr>
          <w:rFonts w:ascii="Times New Roman" w:hAnsi="Times New Roman" w:cs="Times New Roman"/>
          <w:sz w:val="28"/>
          <w:szCs w:val="28"/>
          <w:lang w:val="ru-RU"/>
        </w:rPr>
        <w:t xml:space="preserve"> про доступ до </w:t>
      </w:r>
      <w:proofErr w:type="spellStart"/>
      <w:r w:rsidRPr="007C4CF6">
        <w:rPr>
          <w:rFonts w:ascii="Times New Roman" w:hAnsi="Times New Roman" w:cs="Times New Roman"/>
          <w:sz w:val="28"/>
          <w:szCs w:val="28"/>
          <w:lang w:val="ru-RU"/>
        </w:rPr>
        <w:t>інформації</w:t>
      </w:r>
      <w:proofErr w:type="spellEnd"/>
      <w:r w:rsidRPr="007C4CF6">
        <w:rPr>
          <w:rFonts w:ascii="Times New Roman" w:hAnsi="Times New Roman" w:cs="Times New Roman"/>
          <w:sz w:val="28"/>
          <w:szCs w:val="28"/>
          <w:lang w:val="ru-RU"/>
        </w:rPr>
        <w:t xml:space="preserve">, участь </w:t>
      </w:r>
      <w:proofErr w:type="spellStart"/>
      <w:r w:rsidRPr="007C4CF6">
        <w:rPr>
          <w:rFonts w:ascii="Times New Roman" w:hAnsi="Times New Roman" w:cs="Times New Roman"/>
          <w:sz w:val="28"/>
          <w:szCs w:val="28"/>
          <w:lang w:val="ru-RU"/>
        </w:rPr>
        <w:t>громадськості</w:t>
      </w:r>
      <w:proofErr w:type="spellEnd"/>
      <w:r w:rsidRPr="007C4CF6">
        <w:rPr>
          <w:rFonts w:ascii="Times New Roman" w:hAnsi="Times New Roman" w:cs="Times New Roman"/>
          <w:sz w:val="28"/>
          <w:szCs w:val="28"/>
          <w:lang w:val="ru-RU"/>
        </w:rPr>
        <w:t xml:space="preserve"> в </w:t>
      </w:r>
      <w:proofErr w:type="spellStart"/>
      <w:r w:rsidRPr="007C4CF6">
        <w:rPr>
          <w:rFonts w:ascii="Times New Roman" w:hAnsi="Times New Roman" w:cs="Times New Roman"/>
          <w:sz w:val="28"/>
          <w:szCs w:val="28"/>
          <w:lang w:val="ru-RU"/>
        </w:rPr>
        <w:t>процесі</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прийняття</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рішень</w:t>
      </w:r>
      <w:proofErr w:type="spellEnd"/>
      <w:r w:rsidRPr="007C4CF6">
        <w:rPr>
          <w:rFonts w:ascii="Times New Roman" w:hAnsi="Times New Roman" w:cs="Times New Roman"/>
          <w:sz w:val="28"/>
          <w:szCs w:val="28"/>
          <w:lang w:val="ru-RU"/>
        </w:rPr>
        <w:t xml:space="preserve"> та доступ до </w:t>
      </w:r>
      <w:proofErr w:type="spellStart"/>
      <w:r w:rsidRPr="007C4CF6">
        <w:rPr>
          <w:rFonts w:ascii="Times New Roman" w:hAnsi="Times New Roman" w:cs="Times New Roman"/>
          <w:sz w:val="28"/>
          <w:szCs w:val="28"/>
          <w:lang w:val="ru-RU"/>
        </w:rPr>
        <w:t>правосуддя</w:t>
      </w:r>
      <w:proofErr w:type="spellEnd"/>
      <w:r w:rsidRPr="007C4CF6">
        <w:rPr>
          <w:rFonts w:ascii="Times New Roman" w:hAnsi="Times New Roman" w:cs="Times New Roman"/>
          <w:sz w:val="28"/>
          <w:szCs w:val="28"/>
          <w:lang w:val="ru-RU"/>
        </w:rPr>
        <w:t xml:space="preserve"> з </w:t>
      </w:r>
      <w:proofErr w:type="spellStart"/>
      <w:r w:rsidRPr="007C4CF6">
        <w:rPr>
          <w:rFonts w:ascii="Times New Roman" w:hAnsi="Times New Roman" w:cs="Times New Roman"/>
          <w:sz w:val="28"/>
          <w:szCs w:val="28"/>
          <w:lang w:val="ru-RU"/>
        </w:rPr>
        <w:t>питань</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що</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стосуються</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довкілля</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Орхуська</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Конвенція</w:t>
      </w:r>
      <w:proofErr w:type="spellEnd"/>
      <w:r w:rsidRPr="007C4CF6">
        <w:rPr>
          <w:rFonts w:ascii="Times New Roman" w:hAnsi="Times New Roman" w:cs="Times New Roman"/>
          <w:sz w:val="28"/>
          <w:szCs w:val="28"/>
          <w:lang w:val="ru-RU"/>
        </w:rPr>
        <w:t xml:space="preserve">) // </w:t>
      </w:r>
      <w:proofErr w:type="spellStart"/>
      <w:r w:rsidRPr="007C4CF6">
        <w:rPr>
          <w:rFonts w:ascii="Times New Roman" w:hAnsi="Times New Roman" w:cs="Times New Roman"/>
          <w:sz w:val="28"/>
          <w:szCs w:val="28"/>
          <w:lang w:val="ru-RU"/>
        </w:rPr>
        <w:t>Офіційний</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вісник</w:t>
      </w:r>
      <w:proofErr w:type="spellEnd"/>
      <w:r w:rsidRPr="007C4CF6">
        <w:rPr>
          <w:rFonts w:ascii="Times New Roman" w:hAnsi="Times New Roman" w:cs="Times New Roman"/>
          <w:sz w:val="28"/>
          <w:szCs w:val="28"/>
          <w:lang w:val="ru-RU"/>
        </w:rPr>
        <w:t xml:space="preserve"> </w:t>
      </w:r>
      <w:proofErr w:type="spellStart"/>
      <w:r w:rsidRPr="007C4CF6">
        <w:rPr>
          <w:rFonts w:ascii="Times New Roman" w:hAnsi="Times New Roman" w:cs="Times New Roman"/>
          <w:sz w:val="28"/>
          <w:szCs w:val="28"/>
          <w:lang w:val="ru-RU"/>
        </w:rPr>
        <w:t>України</w:t>
      </w:r>
      <w:proofErr w:type="spellEnd"/>
      <w:r w:rsidRPr="007C4CF6">
        <w:rPr>
          <w:rFonts w:ascii="Times New Roman" w:hAnsi="Times New Roman" w:cs="Times New Roman"/>
          <w:sz w:val="28"/>
          <w:szCs w:val="28"/>
          <w:lang w:val="ru-RU"/>
        </w:rPr>
        <w:t>. – 14.05.2010. – № 33. – С. 12.</w:t>
      </w:r>
    </w:p>
    <w:p w14:paraId="2EAFB0F0" w14:textId="2C895D84" w:rsidR="007C4CF6" w:rsidRPr="007C4CF6" w:rsidRDefault="000D2EEF" w:rsidP="007C4CF6">
      <w:pPr>
        <w:pStyle w:val="a9"/>
        <w:numPr>
          <w:ilvl w:val="0"/>
          <w:numId w:val="33"/>
        </w:numPr>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Наукове</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супрооводження</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обєктів</w:t>
      </w:r>
      <w:proofErr w:type="spellEnd"/>
      <w:r w:rsidR="007C4CF6" w:rsidRPr="007C4CF6">
        <w:rPr>
          <w:rFonts w:ascii="Times New Roman" w:hAnsi="Times New Roman" w:cs="Times New Roman"/>
          <w:sz w:val="28"/>
          <w:szCs w:val="28"/>
          <w:lang w:val="ru-RU"/>
        </w:rPr>
        <w:t xml:space="preserve"> з метою </w:t>
      </w:r>
      <w:proofErr w:type="spellStart"/>
      <w:r w:rsidR="007C4CF6" w:rsidRPr="007C4CF6">
        <w:rPr>
          <w:rFonts w:ascii="Times New Roman" w:hAnsi="Times New Roman" w:cs="Times New Roman"/>
          <w:sz w:val="28"/>
          <w:szCs w:val="28"/>
          <w:lang w:val="ru-RU"/>
        </w:rPr>
        <w:t>оптимізації</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використання</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ресурсів</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надр</w:t>
      </w:r>
      <w:proofErr w:type="spellEnd"/>
      <w:r w:rsidR="007C4CF6" w:rsidRPr="007C4CF6">
        <w:rPr>
          <w:rFonts w:ascii="Times New Roman" w:hAnsi="Times New Roman" w:cs="Times New Roman"/>
          <w:sz w:val="28"/>
          <w:szCs w:val="28"/>
          <w:lang w:val="ru-RU"/>
        </w:rPr>
        <w:t xml:space="preserve">. За ред. проф. </w:t>
      </w:r>
      <w:proofErr w:type="spellStart"/>
      <w:r w:rsidR="007C4CF6" w:rsidRPr="007C4CF6">
        <w:rPr>
          <w:rFonts w:ascii="Times New Roman" w:hAnsi="Times New Roman" w:cs="Times New Roman"/>
          <w:sz w:val="28"/>
          <w:szCs w:val="28"/>
          <w:lang w:val="ru-RU"/>
        </w:rPr>
        <w:t>Рудька</w:t>
      </w:r>
      <w:proofErr w:type="spellEnd"/>
      <w:r w:rsidR="007C4CF6" w:rsidRPr="007C4CF6">
        <w:rPr>
          <w:rFonts w:ascii="Times New Roman" w:hAnsi="Times New Roman" w:cs="Times New Roman"/>
          <w:sz w:val="28"/>
          <w:szCs w:val="28"/>
          <w:lang w:val="ru-RU"/>
        </w:rPr>
        <w:t xml:space="preserve"> Г.І. </w:t>
      </w:r>
      <w:proofErr w:type="spellStart"/>
      <w:r w:rsidR="007C4CF6" w:rsidRPr="007C4CF6">
        <w:rPr>
          <w:rFonts w:ascii="Times New Roman" w:hAnsi="Times New Roman" w:cs="Times New Roman"/>
          <w:sz w:val="28"/>
          <w:szCs w:val="28"/>
          <w:lang w:val="ru-RU"/>
        </w:rPr>
        <w:t>Київ-Чернівці</w:t>
      </w:r>
      <w:proofErr w:type="spellEnd"/>
      <w:r w:rsidR="007C4CF6" w:rsidRPr="007C4CF6">
        <w:rPr>
          <w:rFonts w:ascii="Times New Roman" w:hAnsi="Times New Roman" w:cs="Times New Roman"/>
          <w:sz w:val="28"/>
          <w:szCs w:val="28"/>
          <w:lang w:val="ru-RU"/>
        </w:rPr>
        <w:t>: 2015.-592 с.</w:t>
      </w:r>
    </w:p>
    <w:p w14:paraId="2523C5AD" w14:textId="2CD554FD" w:rsidR="007C4CF6" w:rsidRPr="007C4CF6" w:rsidRDefault="000D2EEF" w:rsidP="007C4CF6">
      <w:pPr>
        <w:pStyle w:val="a9"/>
        <w:numPr>
          <w:ilvl w:val="0"/>
          <w:numId w:val="33"/>
        </w:numPr>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Маринич</w:t>
      </w:r>
      <w:proofErr w:type="spellEnd"/>
      <w:r w:rsidR="007C4CF6" w:rsidRPr="007C4CF6">
        <w:rPr>
          <w:rFonts w:ascii="Times New Roman" w:hAnsi="Times New Roman" w:cs="Times New Roman"/>
          <w:sz w:val="28"/>
          <w:szCs w:val="28"/>
          <w:lang w:val="ru-RU"/>
        </w:rPr>
        <w:t xml:space="preserve"> О.М. </w:t>
      </w:r>
      <w:proofErr w:type="spellStart"/>
      <w:r w:rsidR="007C4CF6" w:rsidRPr="007C4CF6">
        <w:rPr>
          <w:rFonts w:ascii="Times New Roman" w:hAnsi="Times New Roman" w:cs="Times New Roman"/>
          <w:sz w:val="28"/>
          <w:szCs w:val="28"/>
          <w:lang w:val="ru-RU"/>
        </w:rPr>
        <w:t>Природокористування</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Геогафічна</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енциклопедія</w:t>
      </w:r>
      <w:proofErr w:type="spellEnd"/>
      <w:r w:rsidR="007C4CF6" w:rsidRPr="007C4CF6">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України</w:t>
      </w:r>
      <w:proofErr w:type="spellEnd"/>
      <w:r w:rsidR="007C4CF6" w:rsidRPr="007C4CF6">
        <w:rPr>
          <w:rFonts w:ascii="Times New Roman" w:hAnsi="Times New Roman" w:cs="Times New Roman"/>
          <w:sz w:val="28"/>
          <w:szCs w:val="28"/>
          <w:lang w:val="ru-RU"/>
        </w:rPr>
        <w:t>. К: 1993. Т.3.- С.90.</w:t>
      </w:r>
    </w:p>
    <w:p w14:paraId="68633332" w14:textId="1C7D4748" w:rsidR="007C4CF6" w:rsidRDefault="000D2EEF" w:rsidP="007C4CF6">
      <w:pPr>
        <w:pStyle w:val="a9"/>
        <w:numPr>
          <w:ilvl w:val="0"/>
          <w:numId w:val="33"/>
        </w:numPr>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7C4CF6" w:rsidRPr="007C4CF6">
        <w:rPr>
          <w:rFonts w:ascii="Times New Roman" w:hAnsi="Times New Roman" w:cs="Times New Roman"/>
          <w:sz w:val="28"/>
          <w:szCs w:val="28"/>
          <w:lang w:val="ru-RU"/>
        </w:rPr>
        <w:t>Жупанський</w:t>
      </w:r>
      <w:proofErr w:type="spellEnd"/>
      <w:r w:rsidR="007C4CF6" w:rsidRPr="007C4CF6">
        <w:rPr>
          <w:rFonts w:ascii="Times New Roman" w:hAnsi="Times New Roman" w:cs="Times New Roman"/>
          <w:sz w:val="28"/>
          <w:szCs w:val="28"/>
          <w:lang w:val="ru-RU"/>
        </w:rPr>
        <w:t xml:space="preserve"> І.Я. Словник </w:t>
      </w:r>
      <w:proofErr w:type="spellStart"/>
      <w:r w:rsidR="007C4CF6" w:rsidRPr="007C4CF6">
        <w:rPr>
          <w:rFonts w:ascii="Times New Roman" w:hAnsi="Times New Roman" w:cs="Times New Roman"/>
          <w:sz w:val="28"/>
          <w:szCs w:val="28"/>
          <w:lang w:val="ru-RU"/>
        </w:rPr>
        <w:t>термінів</w:t>
      </w:r>
      <w:proofErr w:type="spellEnd"/>
      <w:r w:rsidR="007C4CF6" w:rsidRPr="007C4CF6">
        <w:rPr>
          <w:rFonts w:ascii="Times New Roman" w:hAnsi="Times New Roman" w:cs="Times New Roman"/>
          <w:sz w:val="28"/>
          <w:szCs w:val="28"/>
          <w:lang w:val="ru-RU"/>
        </w:rPr>
        <w:t xml:space="preserve"> і понять з географії. </w:t>
      </w:r>
      <w:proofErr w:type="spellStart"/>
      <w:r w:rsidR="007C4CF6" w:rsidRPr="007C4CF6">
        <w:rPr>
          <w:rFonts w:ascii="Times New Roman" w:hAnsi="Times New Roman" w:cs="Times New Roman"/>
          <w:sz w:val="28"/>
          <w:szCs w:val="28"/>
          <w:lang w:val="ru-RU"/>
        </w:rPr>
        <w:t>Чернівці</w:t>
      </w:r>
      <w:proofErr w:type="spellEnd"/>
      <w:r w:rsidR="007C4CF6" w:rsidRPr="007C4CF6">
        <w:rPr>
          <w:rFonts w:ascii="Times New Roman" w:hAnsi="Times New Roman" w:cs="Times New Roman"/>
          <w:sz w:val="28"/>
          <w:szCs w:val="28"/>
          <w:lang w:val="ru-RU"/>
        </w:rPr>
        <w:t>: «</w:t>
      </w:r>
      <w:proofErr w:type="spellStart"/>
      <w:r w:rsidR="007C4CF6" w:rsidRPr="007C4CF6">
        <w:rPr>
          <w:rFonts w:ascii="Times New Roman" w:hAnsi="Times New Roman" w:cs="Times New Roman"/>
          <w:sz w:val="28"/>
          <w:szCs w:val="28"/>
          <w:lang w:val="ru-RU"/>
        </w:rPr>
        <w:t>Технодрук</w:t>
      </w:r>
      <w:proofErr w:type="spellEnd"/>
      <w:r w:rsidR="007C4CF6" w:rsidRPr="007C4CF6">
        <w:rPr>
          <w:rFonts w:ascii="Times New Roman" w:hAnsi="Times New Roman" w:cs="Times New Roman"/>
          <w:sz w:val="28"/>
          <w:szCs w:val="28"/>
          <w:lang w:val="ru-RU"/>
        </w:rPr>
        <w:t>», 2006.- 192с.</w:t>
      </w:r>
    </w:p>
    <w:p w14:paraId="1ED016E4" w14:textId="457DA552" w:rsidR="0084546C" w:rsidRPr="00955A5B" w:rsidRDefault="005A79C5" w:rsidP="00743070">
      <w:pPr>
        <w:pStyle w:val="a9"/>
        <w:numPr>
          <w:ilvl w:val="0"/>
          <w:numId w:val="33"/>
        </w:numPr>
        <w:ind w:left="0" w:firstLine="0"/>
        <w:rPr>
          <w:rFonts w:ascii="Times New Roman" w:hAnsi="Times New Roman" w:cs="Times New Roman"/>
          <w:sz w:val="28"/>
          <w:szCs w:val="28"/>
        </w:rPr>
      </w:pPr>
      <w:r w:rsidRPr="00955A5B">
        <w:rPr>
          <w:rFonts w:ascii="Times New Roman" w:hAnsi="Times New Roman" w:cs="Times New Roman"/>
          <w:sz w:val="28"/>
          <w:szCs w:val="28"/>
          <w:lang w:val="ru-RU"/>
        </w:rPr>
        <w:t xml:space="preserve"> Поп С.С., </w:t>
      </w:r>
      <w:proofErr w:type="spellStart"/>
      <w:r w:rsidRPr="00955A5B">
        <w:rPr>
          <w:rFonts w:ascii="Times New Roman" w:hAnsi="Times New Roman" w:cs="Times New Roman"/>
          <w:sz w:val="28"/>
          <w:szCs w:val="28"/>
          <w:lang w:val="ru-RU"/>
        </w:rPr>
        <w:t>Шароді</w:t>
      </w:r>
      <w:proofErr w:type="spellEnd"/>
      <w:r w:rsidRPr="00955A5B">
        <w:rPr>
          <w:rFonts w:ascii="Times New Roman" w:hAnsi="Times New Roman" w:cs="Times New Roman"/>
          <w:sz w:val="28"/>
          <w:szCs w:val="28"/>
          <w:lang w:val="ru-RU"/>
        </w:rPr>
        <w:t xml:space="preserve"> І.С., </w:t>
      </w:r>
      <w:proofErr w:type="spellStart"/>
      <w:r w:rsidRPr="00955A5B">
        <w:rPr>
          <w:rFonts w:ascii="Times New Roman" w:hAnsi="Times New Roman" w:cs="Times New Roman"/>
          <w:sz w:val="28"/>
          <w:szCs w:val="28"/>
          <w:lang w:val="ru-RU"/>
        </w:rPr>
        <w:t>Шароді</w:t>
      </w:r>
      <w:proofErr w:type="spellEnd"/>
      <w:r w:rsidRPr="00955A5B">
        <w:rPr>
          <w:rFonts w:ascii="Times New Roman" w:hAnsi="Times New Roman" w:cs="Times New Roman"/>
          <w:sz w:val="28"/>
          <w:szCs w:val="28"/>
          <w:lang w:val="ru-RU"/>
        </w:rPr>
        <w:t xml:space="preserve"> В.В. </w:t>
      </w:r>
      <w:proofErr w:type="spellStart"/>
      <w:r w:rsidRPr="00955A5B">
        <w:rPr>
          <w:rFonts w:ascii="Times New Roman" w:hAnsi="Times New Roman" w:cs="Times New Roman"/>
          <w:sz w:val="28"/>
          <w:szCs w:val="28"/>
          <w:lang w:val="ru-RU"/>
        </w:rPr>
        <w:t>Моніторинг</w:t>
      </w:r>
      <w:proofErr w:type="spellEnd"/>
      <w:r w:rsidRPr="00955A5B">
        <w:rPr>
          <w:rFonts w:ascii="Times New Roman" w:hAnsi="Times New Roman" w:cs="Times New Roman"/>
          <w:sz w:val="28"/>
          <w:szCs w:val="28"/>
          <w:lang w:val="ru-RU"/>
        </w:rPr>
        <w:t xml:space="preserve"> </w:t>
      </w:r>
      <w:proofErr w:type="spellStart"/>
      <w:r w:rsidRPr="00955A5B">
        <w:rPr>
          <w:rFonts w:ascii="Times New Roman" w:hAnsi="Times New Roman" w:cs="Times New Roman"/>
          <w:sz w:val="28"/>
          <w:szCs w:val="28"/>
          <w:lang w:val="ru-RU"/>
        </w:rPr>
        <w:t>довкілля</w:t>
      </w:r>
      <w:proofErr w:type="spellEnd"/>
      <w:r w:rsidRPr="00955A5B">
        <w:rPr>
          <w:rFonts w:ascii="Times New Roman" w:hAnsi="Times New Roman" w:cs="Times New Roman"/>
          <w:sz w:val="28"/>
          <w:szCs w:val="28"/>
          <w:lang w:val="ru-RU"/>
        </w:rPr>
        <w:t xml:space="preserve">. Ужгород, </w:t>
      </w:r>
      <w:r w:rsidR="00955A5B">
        <w:rPr>
          <w:rFonts w:ascii="Times New Roman" w:hAnsi="Times New Roman" w:cs="Times New Roman"/>
          <w:sz w:val="28"/>
          <w:szCs w:val="28"/>
          <w:lang w:val="ru-RU"/>
        </w:rPr>
        <w:t xml:space="preserve">           </w:t>
      </w:r>
      <w:proofErr w:type="spellStart"/>
      <w:r w:rsidRPr="00955A5B">
        <w:rPr>
          <w:rFonts w:ascii="Times New Roman" w:hAnsi="Times New Roman" w:cs="Times New Roman"/>
          <w:sz w:val="28"/>
          <w:szCs w:val="28"/>
          <w:lang w:val="ru-RU"/>
        </w:rPr>
        <w:t>УжНУ</w:t>
      </w:r>
      <w:proofErr w:type="spellEnd"/>
      <w:r w:rsidRPr="00955A5B">
        <w:rPr>
          <w:rFonts w:ascii="Times New Roman" w:hAnsi="Times New Roman" w:cs="Times New Roman"/>
          <w:sz w:val="28"/>
          <w:szCs w:val="28"/>
          <w:lang w:val="ru-RU"/>
        </w:rPr>
        <w:t xml:space="preserve">, 2018.- </w:t>
      </w:r>
      <w:r w:rsidR="00DB5DE8" w:rsidRPr="00955A5B">
        <w:rPr>
          <w:rFonts w:ascii="Times New Roman" w:hAnsi="Times New Roman" w:cs="Times New Roman"/>
          <w:sz w:val="28"/>
          <w:szCs w:val="28"/>
          <w:lang w:val="ru-RU"/>
        </w:rPr>
        <w:t>74</w:t>
      </w:r>
      <w:r w:rsidRPr="00955A5B">
        <w:rPr>
          <w:rFonts w:ascii="Times New Roman" w:hAnsi="Times New Roman" w:cs="Times New Roman"/>
          <w:sz w:val="28"/>
          <w:szCs w:val="28"/>
          <w:lang w:val="ru-RU"/>
        </w:rPr>
        <w:t xml:space="preserve"> </w:t>
      </w:r>
    </w:p>
    <w:p w14:paraId="0666C652" w14:textId="6A35F7D0" w:rsidR="00972F9F" w:rsidRDefault="00DF0DA6" w:rsidP="005832C4">
      <w:pPr>
        <w:tabs>
          <w:tab w:val="left" w:pos="6150"/>
        </w:tabs>
        <w:ind w:left="-142" w:right="283"/>
        <w:rPr>
          <w:rFonts w:ascii="Times New Roman" w:hAnsi="Times New Roman" w:cs="Times New Roman"/>
          <w:b/>
          <w:sz w:val="28"/>
          <w:szCs w:val="28"/>
        </w:rPr>
      </w:pPr>
      <w:r w:rsidRPr="0084546C">
        <w:rPr>
          <w:rFonts w:ascii="Times New Roman" w:hAnsi="Times New Roman" w:cs="Times New Roman"/>
          <w:b/>
          <w:sz w:val="28"/>
          <w:szCs w:val="28"/>
        </w:rPr>
        <w:t xml:space="preserve">                                      </w:t>
      </w:r>
    </w:p>
    <w:p w14:paraId="3370E844" w14:textId="0D8B3C4B" w:rsidR="00502FAD" w:rsidRDefault="00502FAD" w:rsidP="005832C4">
      <w:pPr>
        <w:tabs>
          <w:tab w:val="left" w:pos="6150"/>
        </w:tabs>
        <w:ind w:left="-142" w:right="283"/>
        <w:rPr>
          <w:rFonts w:ascii="Times New Roman" w:hAnsi="Times New Roman" w:cs="Times New Roman"/>
          <w:b/>
          <w:sz w:val="28"/>
          <w:szCs w:val="28"/>
        </w:rPr>
      </w:pPr>
    </w:p>
    <w:p w14:paraId="27B5416A" w14:textId="003C06B2" w:rsidR="00502FAD" w:rsidRDefault="00502FAD" w:rsidP="00502FAD">
      <w:pPr>
        <w:tabs>
          <w:tab w:val="left" w:pos="6150"/>
        </w:tabs>
        <w:ind w:left="-142" w:right="283"/>
        <w:jc w:val="center"/>
        <w:rPr>
          <w:rFonts w:ascii="Times New Roman" w:hAnsi="Times New Roman" w:cs="Times New Roman"/>
          <w:b/>
          <w:sz w:val="50"/>
          <w:szCs w:val="50"/>
          <w:lang w:val="ru-RU"/>
        </w:rPr>
      </w:pPr>
    </w:p>
    <w:p w14:paraId="19D98E38" w14:textId="4A31AC9F" w:rsidR="00955A5B" w:rsidRDefault="00955A5B" w:rsidP="00502FAD">
      <w:pPr>
        <w:tabs>
          <w:tab w:val="left" w:pos="6150"/>
        </w:tabs>
        <w:ind w:left="-142" w:right="283"/>
        <w:jc w:val="center"/>
        <w:rPr>
          <w:rFonts w:ascii="Times New Roman" w:hAnsi="Times New Roman" w:cs="Times New Roman"/>
          <w:b/>
          <w:sz w:val="50"/>
          <w:szCs w:val="50"/>
          <w:lang w:val="ru-RU"/>
        </w:rPr>
      </w:pPr>
    </w:p>
    <w:p w14:paraId="6EB83365" w14:textId="2B98A1BA" w:rsidR="00955A5B" w:rsidRDefault="00955A5B" w:rsidP="00502FAD">
      <w:pPr>
        <w:tabs>
          <w:tab w:val="left" w:pos="6150"/>
        </w:tabs>
        <w:ind w:left="-142" w:right="283"/>
        <w:jc w:val="center"/>
        <w:rPr>
          <w:rFonts w:ascii="Times New Roman" w:hAnsi="Times New Roman" w:cs="Times New Roman"/>
          <w:b/>
          <w:sz w:val="50"/>
          <w:szCs w:val="50"/>
          <w:lang w:val="ru-RU"/>
        </w:rPr>
      </w:pPr>
    </w:p>
    <w:p w14:paraId="1981361D" w14:textId="77777777" w:rsidR="00955A5B" w:rsidRDefault="00955A5B" w:rsidP="00502FAD">
      <w:pPr>
        <w:tabs>
          <w:tab w:val="left" w:pos="6150"/>
        </w:tabs>
        <w:ind w:left="-142" w:right="283"/>
        <w:jc w:val="center"/>
        <w:rPr>
          <w:rFonts w:ascii="Times New Roman" w:hAnsi="Times New Roman" w:cs="Times New Roman"/>
          <w:b/>
          <w:sz w:val="50"/>
          <w:szCs w:val="50"/>
          <w:lang w:val="ru-RU"/>
        </w:rPr>
      </w:pPr>
    </w:p>
    <w:p w14:paraId="1C92C3C1" w14:textId="0025081F" w:rsidR="00502FAD" w:rsidRPr="00502FAD" w:rsidRDefault="00502FAD" w:rsidP="00502FAD">
      <w:pPr>
        <w:tabs>
          <w:tab w:val="left" w:pos="6150"/>
        </w:tabs>
        <w:ind w:left="-142" w:right="283"/>
        <w:jc w:val="center"/>
        <w:rPr>
          <w:rFonts w:ascii="Times New Roman" w:hAnsi="Times New Roman" w:cs="Times New Roman"/>
          <w:b/>
          <w:sz w:val="50"/>
          <w:szCs w:val="50"/>
          <w:lang w:val="ru-RU"/>
        </w:rPr>
      </w:pPr>
      <w:r w:rsidRPr="00502FAD">
        <w:rPr>
          <w:rFonts w:ascii="Times New Roman" w:hAnsi="Times New Roman" w:cs="Times New Roman"/>
          <w:b/>
          <w:sz w:val="50"/>
          <w:szCs w:val="50"/>
          <w:lang w:val="ru-RU"/>
        </w:rPr>
        <w:t>ДОДАТКИ</w:t>
      </w:r>
    </w:p>
    <w:p w14:paraId="79150495" w14:textId="365DBEAB" w:rsidR="000D2EEF" w:rsidRDefault="000D2EEF" w:rsidP="005832C4">
      <w:pPr>
        <w:tabs>
          <w:tab w:val="left" w:pos="6150"/>
        </w:tabs>
        <w:ind w:left="-142" w:right="283"/>
        <w:rPr>
          <w:rFonts w:ascii="Times New Roman" w:hAnsi="Times New Roman" w:cs="Times New Roman"/>
          <w:b/>
          <w:sz w:val="28"/>
          <w:szCs w:val="28"/>
        </w:rPr>
      </w:pPr>
    </w:p>
    <w:p w14:paraId="326CB1AC" w14:textId="77777777" w:rsidR="00502FAD" w:rsidRDefault="00502FAD" w:rsidP="008104B0">
      <w:pPr>
        <w:tabs>
          <w:tab w:val="left" w:pos="6150"/>
        </w:tabs>
        <w:ind w:left="-142" w:right="283"/>
        <w:jc w:val="right"/>
        <w:rPr>
          <w:rFonts w:ascii="Times New Roman" w:hAnsi="Times New Roman" w:cs="Times New Roman"/>
          <w:b/>
          <w:sz w:val="28"/>
          <w:szCs w:val="28"/>
          <w:lang w:val="ru-RU"/>
        </w:rPr>
      </w:pPr>
    </w:p>
    <w:p w14:paraId="16F6F112" w14:textId="77777777" w:rsidR="00502FAD" w:rsidRDefault="00502FAD" w:rsidP="008104B0">
      <w:pPr>
        <w:tabs>
          <w:tab w:val="left" w:pos="6150"/>
        </w:tabs>
        <w:ind w:left="-142" w:right="283"/>
        <w:jc w:val="right"/>
        <w:rPr>
          <w:rFonts w:ascii="Times New Roman" w:hAnsi="Times New Roman" w:cs="Times New Roman"/>
          <w:b/>
          <w:sz w:val="28"/>
          <w:szCs w:val="28"/>
          <w:lang w:val="ru-RU"/>
        </w:rPr>
      </w:pPr>
    </w:p>
    <w:p w14:paraId="6245D358" w14:textId="77777777" w:rsidR="00502FAD" w:rsidRDefault="00502FAD" w:rsidP="008104B0">
      <w:pPr>
        <w:tabs>
          <w:tab w:val="left" w:pos="6150"/>
        </w:tabs>
        <w:ind w:left="-142" w:right="283"/>
        <w:jc w:val="right"/>
        <w:rPr>
          <w:rFonts w:ascii="Times New Roman" w:hAnsi="Times New Roman" w:cs="Times New Roman"/>
          <w:b/>
          <w:sz w:val="28"/>
          <w:szCs w:val="28"/>
          <w:lang w:val="ru-RU"/>
        </w:rPr>
      </w:pPr>
    </w:p>
    <w:p w14:paraId="19664E26" w14:textId="05C27CE2" w:rsidR="00502FAD" w:rsidRDefault="00502FAD" w:rsidP="008104B0">
      <w:pPr>
        <w:tabs>
          <w:tab w:val="left" w:pos="6150"/>
        </w:tabs>
        <w:ind w:left="-142" w:right="283"/>
        <w:jc w:val="right"/>
        <w:rPr>
          <w:rFonts w:ascii="Times New Roman" w:hAnsi="Times New Roman" w:cs="Times New Roman"/>
          <w:b/>
          <w:sz w:val="28"/>
          <w:szCs w:val="28"/>
          <w:lang w:val="ru-RU"/>
        </w:rPr>
      </w:pPr>
    </w:p>
    <w:p w14:paraId="113DA0CD" w14:textId="044EA2E1" w:rsidR="00502FAD" w:rsidRDefault="00502FAD" w:rsidP="008104B0">
      <w:pPr>
        <w:tabs>
          <w:tab w:val="left" w:pos="6150"/>
        </w:tabs>
        <w:ind w:left="-142" w:right="283"/>
        <w:jc w:val="right"/>
        <w:rPr>
          <w:rFonts w:ascii="Times New Roman" w:hAnsi="Times New Roman" w:cs="Times New Roman"/>
          <w:b/>
          <w:sz w:val="28"/>
          <w:szCs w:val="28"/>
          <w:lang w:val="ru-RU"/>
        </w:rPr>
      </w:pPr>
    </w:p>
    <w:p w14:paraId="57CB5360" w14:textId="2E4A6836" w:rsidR="00502FAD" w:rsidRDefault="00502FAD" w:rsidP="008104B0">
      <w:pPr>
        <w:tabs>
          <w:tab w:val="left" w:pos="6150"/>
        </w:tabs>
        <w:ind w:left="-142" w:right="283"/>
        <w:jc w:val="right"/>
        <w:rPr>
          <w:rFonts w:ascii="Times New Roman" w:hAnsi="Times New Roman" w:cs="Times New Roman"/>
          <w:b/>
          <w:sz w:val="28"/>
          <w:szCs w:val="28"/>
          <w:lang w:val="ru-RU"/>
        </w:rPr>
      </w:pPr>
    </w:p>
    <w:p w14:paraId="778CAD64" w14:textId="6AE4C3FF" w:rsidR="00502FAD" w:rsidRDefault="00502FAD" w:rsidP="008104B0">
      <w:pPr>
        <w:tabs>
          <w:tab w:val="left" w:pos="6150"/>
        </w:tabs>
        <w:ind w:left="-142" w:right="283"/>
        <w:jc w:val="right"/>
        <w:rPr>
          <w:rFonts w:ascii="Times New Roman" w:hAnsi="Times New Roman" w:cs="Times New Roman"/>
          <w:b/>
          <w:sz w:val="28"/>
          <w:szCs w:val="28"/>
          <w:lang w:val="ru-RU"/>
        </w:rPr>
      </w:pPr>
    </w:p>
    <w:p w14:paraId="653FF26A" w14:textId="6143B22F" w:rsidR="00502FAD" w:rsidRDefault="00502FAD" w:rsidP="008104B0">
      <w:pPr>
        <w:tabs>
          <w:tab w:val="left" w:pos="6150"/>
        </w:tabs>
        <w:ind w:left="-142" w:right="283"/>
        <w:jc w:val="right"/>
        <w:rPr>
          <w:rFonts w:ascii="Times New Roman" w:hAnsi="Times New Roman" w:cs="Times New Roman"/>
          <w:b/>
          <w:sz w:val="28"/>
          <w:szCs w:val="28"/>
          <w:lang w:val="ru-RU"/>
        </w:rPr>
      </w:pPr>
    </w:p>
    <w:p w14:paraId="7D17A191" w14:textId="0E9E387B" w:rsidR="00502FAD" w:rsidRDefault="00502FAD" w:rsidP="008104B0">
      <w:pPr>
        <w:tabs>
          <w:tab w:val="left" w:pos="6150"/>
        </w:tabs>
        <w:ind w:left="-142" w:right="283"/>
        <w:jc w:val="right"/>
        <w:rPr>
          <w:rFonts w:ascii="Times New Roman" w:hAnsi="Times New Roman" w:cs="Times New Roman"/>
          <w:b/>
          <w:sz w:val="28"/>
          <w:szCs w:val="28"/>
          <w:lang w:val="ru-RU"/>
        </w:rPr>
      </w:pPr>
    </w:p>
    <w:p w14:paraId="66E98373" w14:textId="0D05AC56" w:rsidR="00502FAD" w:rsidRDefault="00502FAD" w:rsidP="008104B0">
      <w:pPr>
        <w:tabs>
          <w:tab w:val="left" w:pos="6150"/>
        </w:tabs>
        <w:ind w:left="-142" w:right="283"/>
        <w:jc w:val="right"/>
        <w:rPr>
          <w:rFonts w:ascii="Times New Roman" w:hAnsi="Times New Roman" w:cs="Times New Roman"/>
          <w:b/>
          <w:sz w:val="28"/>
          <w:szCs w:val="28"/>
          <w:lang w:val="ru-RU"/>
        </w:rPr>
      </w:pPr>
    </w:p>
    <w:p w14:paraId="2DB122C1" w14:textId="7F8F12D6" w:rsidR="00955A5B" w:rsidRDefault="00955A5B" w:rsidP="008104B0">
      <w:pPr>
        <w:tabs>
          <w:tab w:val="left" w:pos="6150"/>
        </w:tabs>
        <w:ind w:left="-142" w:right="283"/>
        <w:jc w:val="right"/>
        <w:rPr>
          <w:rFonts w:ascii="Times New Roman" w:hAnsi="Times New Roman" w:cs="Times New Roman"/>
          <w:b/>
          <w:sz w:val="28"/>
          <w:szCs w:val="28"/>
          <w:lang w:val="ru-RU"/>
        </w:rPr>
      </w:pPr>
    </w:p>
    <w:p w14:paraId="2ED29BF2" w14:textId="60B564A9" w:rsidR="00955A5B" w:rsidRDefault="00955A5B" w:rsidP="008104B0">
      <w:pPr>
        <w:tabs>
          <w:tab w:val="left" w:pos="6150"/>
        </w:tabs>
        <w:ind w:left="-142" w:right="283"/>
        <w:jc w:val="right"/>
        <w:rPr>
          <w:rFonts w:ascii="Times New Roman" w:hAnsi="Times New Roman" w:cs="Times New Roman"/>
          <w:b/>
          <w:sz w:val="28"/>
          <w:szCs w:val="28"/>
          <w:lang w:val="ru-RU"/>
        </w:rPr>
      </w:pPr>
    </w:p>
    <w:p w14:paraId="29E387C1" w14:textId="18DBC138" w:rsidR="00955A5B" w:rsidRDefault="00955A5B" w:rsidP="008104B0">
      <w:pPr>
        <w:tabs>
          <w:tab w:val="left" w:pos="6150"/>
        </w:tabs>
        <w:ind w:left="-142" w:right="283"/>
        <w:jc w:val="right"/>
        <w:rPr>
          <w:rFonts w:ascii="Times New Roman" w:hAnsi="Times New Roman" w:cs="Times New Roman"/>
          <w:b/>
          <w:sz w:val="28"/>
          <w:szCs w:val="28"/>
          <w:lang w:val="ru-RU"/>
        </w:rPr>
      </w:pPr>
    </w:p>
    <w:p w14:paraId="41904D79" w14:textId="77777777" w:rsidR="00955A5B" w:rsidRPr="00955A5B" w:rsidRDefault="00955A5B" w:rsidP="008104B0">
      <w:pPr>
        <w:tabs>
          <w:tab w:val="left" w:pos="6150"/>
        </w:tabs>
        <w:ind w:left="-142" w:right="283"/>
        <w:jc w:val="right"/>
        <w:rPr>
          <w:rFonts w:ascii="Times New Roman" w:hAnsi="Times New Roman" w:cs="Times New Roman"/>
          <w:b/>
          <w:sz w:val="28"/>
          <w:szCs w:val="28"/>
          <w:lang w:val="en-US"/>
        </w:rPr>
      </w:pPr>
    </w:p>
    <w:p w14:paraId="597F04CE" w14:textId="79F0D628" w:rsidR="00F37E2D" w:rsidRPr="00DF0DA6" w:rsidRDefault="00DB5DE8" w:rsidP="008104B0">
      <w:pPr>
        <w:tabs>
          <w:tab w:val="left" w:pos="6150"/>
        </w:tabs>
        <w:ind w:left="-142" w:right="283"/>
        <w:jc w:val="right"/>
        <w:rPr>
          <w:rFonts w:ascii="Times New Roman" w:hAnsi="Times New Roman" w:cs="Times New Roman"/>
          <w:b/>
          <w:sz w:val="28"/>
          <w:szCs w:val="28"/>
          <w:lang w:val="ru-RU"/>
        </w:rPr>
      </w:pPr>
      <w:proofErr w:type="spellStart"/>
      <w:r>
        <w:rPr>
          <w:rFonts w:ascii="Times New Roman" w:hAnsi="Times New Roman" w:cs="Times New Roman"/>
          <w:b/>
          <w:sz w:val="28"/>
          <w:szCs w:val="28"/>
          <w:lang w:val="ru-RU"/>
        </w:rPr>
        <w:t>Д</w:t>
      </w:r>
      <w:r w:rsidR="00F37E2D" w:rsidRPr="00DF0DA6">
        <w:rPr>
          <w:rFonts w:ascii="Times New Roman" w:hAnsi="Times New Roman" w:cs="Times New Roman"/>
          <w:b/>
          <w:sz w:val="28"/>
          <w:szCs w:val="28"/>
          <w:lang w:val="ru-RU"/>
        </w:rPr>
        <w:t>одаток</w:t>
      </w:r>
      <w:proofErr w:type="spellEnd"/>
      <w:r w:rsidR="00CE7EA2" w:rsidRPr="00DF0DA6">
        <w:rPr>
          <w:rFonts w:ascii="Times New Roman" w:hAnsi="Times New Roman" w:cs="Times New Roman"/>
          <w:b/>
          <w:sz w:val="28"/>
          <w:szCs w:val="28"/>
          <w:lang w:val="ru-RU"/>
        </w:rPr>
        <w:t xml:space="preserve"> </w:t>
      </w:r>
      <w:r w:rsidR="00F37E2D" w:rsidRPr="00DF0DA6">
        <w:rPr>
          <w:rFonts w:ascii="Times New Roman" w:hAnsi="Times New Roman" w:cs="Times New Roman"/>
          <w:b/>
          <w:sz w:val="28"/>
          <w:szCs w:val="28"/>
          <w:lang w:val="ru-RU"/>
        </w:rPr>
        <w:t>1</w:t>
      </w:r>
    </w:p>
    <w:p w14:paraId="78E82B06" w14:textId="78CE3DEB" w:rsidR="005832C4" w:rsidRDefault="005832C4" w:rsidP="00502FAD">
      <w:pPr>
        <w:tabs>
          <w:tab w:val="left" w:pos="6150"/>
        </w:tabs>
        <w:ind w:left="-142" w:right="283"/>
        <w:jc w:val="center"/>
        <w:rPr>
          <w:rFonts w:ascii="Times New Roman" w:hAnsi="Times New Roman" w:cs="Times New Roman"/>
          <w:b/>
          <w:sz w:val="28"/>
          <w:szCs w:val="28"/>
          <w:lang w:val="ru-RU"/>
        </w:rPr>
      </w:pPr>
      <w:proofErr w:type="spellStart"/>
      <w:r>
        <w:rPr>
          <w:rFonts w:ascii="Times New Roman" w:hAnsi="Times New Roman" w:cs="Times New Roman"/>
          <w:b/>
          <w:sz w:val="32"/>
          <w:szCs w:val="32"/>
          <w:lang w:val="ru-RU"/>
        </w:rPr>
        <w:t>Витяг</w:t>
      </w:r>
      <w:proofErr w:type="spellEnd"/>
      <w:r>
        <w:rPr>
          <w:rFonts w:ascii="Times New Roman" w:hAnsi="Times New Roman" w:cs="Times New Roman"/>
          <w:b/>
          <w:sz w:val="32"/>
          <w:szCs w:val="32"/>
          <w:lang w:val="ru-RU"/>
        </w:rPr>
        <w:t xml:space="preserve"> </w:t>
      </w:r>
      <w:proofErr w:type="spellStart"/>
      <w:r>
        <w:rPr>
          <w:rFonts w:ascii="Times New Roman" w:hAnsi="Times New Roman" w:cs="Times New Roman"/>
          <w:b/>
          <w:sz w:val="32"/>
          <w:szCs w:val="32"/>
          <w:lang w:val="ru-RU"/>
        </w:rPr>
        <w:t>із</w:t>
      </w:r>
      <w:proofErr w:type="spellEnd"/>
      <w:r>
        <w:rPr>
          <w:rFonts w:ascii="Times New Roman" w:hAnsi="Times New Roman" w:cs="Times New Roman"/>
          <w:b/>
          <w:sz w:val="32"/>
          <w:szCs w:val="32"/>
          <w:lang w:val="ru-RU"/>
        </w:rPr>
        <w:t xml:space="preserve"> Закону</w:t>
      </w:r>
      <w:r w:rsidR="00DF0DA6" w:rsidRPr="00D16283">
        <w:rPr>
          <w:rFonts w:ascii="Times New Roman" w:hAnsi="Times New Roman" w:cs="Times New Roman"/>
          <w:b/>
          <w:sz w:val="32"/>
          <w:szCs w:val="32"/>
          <w:lang w:val="ru-RU"/>
        </w:rPr>
        <w:t xml:space="preserve"> </w:t>
      </w:r>
      <w:proofErr w:type="spellStart"/>
      <w:r w:rsidR="00DF0DA6" w:rsidRPr="00D16283">
        <w:rPr>
          <w:rFonts w:ascii="Times New Roman" w:hAnsi="Times New Roman" w:cs="Times New Roman"/>
          <w:b/>
          <w:sz w:val="32"/>
          <w:szCs w:val="32"/>
          <w:lang w:val="ru-RU"/>
        </w:rPr>
        <w:t>України</w:t>
      </w:r>
      <w:proofErr w:type="spellEnd"/>
      <w:r w:rsidR="00CE7EA2" w:rsidRPr="00D16283">
        <w:rPr>
          <w:rFonts w:ascii="Times New Roman" w:hAnsi="Times New Roman" w:cs="Times New Roman"/>
          <w:b/>
          <w:sz w:val="32"/>
          <w:szCs w:val="32"/>
          <w:lang w:val="ru-RU"/>
        </w:rPr>
        <w:t xml:space="preserve"> </w:t>
      </w:r>
      <w:r w:rsidR="00DF0DA6" w:rsidRPr="00D16283">
        <w:rPr>
          <w:rFonts w:ascii="Times New Roman" w:hAnsi="Times New Roman" w:cs="Times New Roman"/>
          <w:b/>
          <w:sz w:val="32"/>
          <w:szCs w:val="32"/>
          <w:lang w:val="ru-RU"/>
        </w:rPr>
        <w:t>«</w:t>
      </w:r>
      <w:r w:rsidR="00F37E2D" w:rsidRPr="00D16283">
        <w:rPr>
          <w:rFonts w:ascii="Times New Roman" w:hAnsi="Times New Roman" w:cs="Times New Roman"/>
          <w:b/>
          <w:sz w:val="32"/>
          <w:szCs w:val="32"/>
          <w:lang w:val="ru-RU"/>
        </w:rPr>
        <w:t xml:space="preserve">Про </w:t>
      </w:r>
      <w:proofErr w:type="spellStart"/>
      <w:r w:rsidR="00F37E2D" w:rsidRPr="00D16283">
        <w:rPr>
          <w:rFonts w:ascii="Times New Roman" w:hAnsi="Times New Roman" w:cs="Times New Roman"/>
          <w:b/>
          <w:sz w:val="32"/>
          <w:szCs w:val="32"/>
          <w:lang w:val="ru-RU"/>
        </w:rPr>
        <w:t>охорону</w:t>
      </w:r>
      <w:proofErr w:type="spellEnd"/>
      <w:r w:rsidR="00F37E2D" w:rsidRPr="00D16283">
        <w:rPr>
          <w:rFonts w:ascii="Times New Roman" w:hAnsi="Times New Roman" w:cs="Times New Roman"/>
          <w:b/>
          <w:sz w:val="32"/>
          <w:szCs w:val="32"/>
          <w:lang w:val="ru-RU"/>
        </w:rPr>
        <w:t xml:space="preserve"> </w:t>
      </w:r>
      <w:proofErr w:type="spellStart"/>
      <w:r w:rsidR="00F37E2D" w:rsidRPr="00D16283">
        <w:rPr>
          <w:rFonts w:ascii="Times New Roman" w:hAnsi="Times New Roman" w:cs="Times New Roman"/>
          <w:b/>
          <w:sz w:val="32"/>
          <w:szCs w:val="32"/>
          <w:lang w:val="ru-RU"/>
        </w:rPr>
        <w:t>навколишнього</w:t>
      </w:r>
      <w:proofErr w:type="spellEnd"/>
      <w:r w:rsidR="00F37E2D" w:rsidRPr="00D16283">
        <w:rPr>
          <w:rFonts w:ascii="Times New Roman" w:hAnsi="Times New Roman" w:cs="Times New Roman"/>
          <w:b/>
          <w:sz w:val="32"/>
          <w:szCs w:val="32"/>
          <w:lang w:val="ru-RU"/>
        </w:rPr>
        <w:t xml:space="preserve"> природного </w:t>
      </w:r>
      <w:proofErr w:type="spellStart"/>
      <w:r w:rsidR="00F37E2D" w:rsidRPr="00D16283">
        <w:rPr>
          <w:rFonts w:ascii="Times New Roman" w:hAnsi="Times New Roman" w:cs="Times New Roman"/>
          <w:b/>
          <w:sz w:val="32"/>
          <w:szCs w:val="32"/>
          <w:lang w:val="ru-RU"/>
        </w:rPr>
        <w:t>середовища</w:t>
      </w:r>
      <w:proofErr w:type="spellEnd"/>
      <w:r w:rsidR="00DF0DA6" w:rsidRPr="00D16283">
        <w:rPr>
          <w:rFonts w:ascii="Times New Roman" w:hAnsi="Times New Roman" w:cs="Times New Roman"/>
          <w:b/>
          <w:sz w:val="32"/>
          <w:szCs w:val="32"/>
          <w:lang w:val="ru-RU"/>
        </w:rPr>
        <w:t>»</w:t>
      </w:r>
    </w:p>
    <w:p w14:paraId="7DC77D5C" w14:textId="77777777" w:rsidR="00DF0DA6" w:rsidRPr="00DF0DA6" w:rsidRDefault="00F37E2D" w:rsidP="009E27D1">
      <w:pPr>
        <w:tabs>
          <w:tab w:val="left" w:pos="6150"/>
        </w:tabs>
        <w:ind w:left="-142" w:right="283"/>
        <w:rPr>
          <w:rFonts w:ascii="Times New Roman" w:hAnsi="Times New Roman" w:cs="Times New Roman"/>
          <w:b/>
          <w:sz w:val="28"/>
          <w:szCs w:val="28"/>
          <w:lang w:val="ru-RU"/>
        </w:rPr>
      </w:pPr>
      <w:proofErr w:type="spellStart"/>
      <w:r w:rsidRPr="007D5446">
        <w:rPr>
          <w:rFonts w:ascii="Times New Roman" w:hAnsi="Times New Roman" w:cs="Times New Roman"/>
          <w:b/>
          <w:sz w:val="28"/>
          <w:szCs w:val="28"/>
          <w:lang w:val="ru-RU"/>
        </w:rPr>
        <w:t>Розділ</w:t>
      </w:r>
      <w:proofErr w:type="spellEnd"/>
      <w:r w:rsidR="00DF0DA6">
        <w:rPr>
          <w:rFonts w:ascii="Times New Roman" w:hAnsi="Times New Roman" w:cs="Times New Roman"/>
          <w:sz w:val="28"/>
          <w:szCs w:val="28"/>
          <w:lang w:val="ru-RU"/>
        </w:rPr>
        <w:t xml:space="preserve"> </w:t>
      </w:r>
      <w:r w:rsidRPr="00DF0DA6">
        <w:rPr>
          <w:rFonts w:ascii="Times New Roman" w:hAnsi="Times New Roman" w:cs="Times New Roman"/>
          <w:b/>
          <w:sz w:val="28"/>
          <w:szCs w:val="28"/>
          <w:lang w:val="ru-RU"/>
        </w:rPr>
        <w:t>ХV.</w:t>
      </w:r>
      <w:r w:rsidR="005832C4">
        <w:rPr>
          <w:rFonts w:ascii="Times New Roman" w:hAnsi="Times New Roman" w:cs="Times New Roman"/>
          <w:b/>
          <w:sz w:val="28"/>
          <w:szCs w:val="28"/>
          <w:lang w:val="ru-RU"/>
        </w:rPr>
        <w:t xml:space="preserve"> </w:t>
      </w:r>
      <w:proofErr w:type="spellStart"/>
      <w:r w:rsidR="00DF0DA6">
        <w:rPr>
          <w:rFonts w:ascii="Times New Roman" w:hAnsi="Times New Roman" w:cs="Times New Roman"/>
          <w:b/>
          <w:sz w:val="28"/>
          <w:szCs w:val="28"/>
          <w:lang w:val="ru-RU"/>
        </w:rPr>
        <w:t>Відповідальність</w:t>
      </w:r>
      <w:proofErr w:type="spellEnd"/>
      <w:r w:rsidR="00DF0DA6">
        <w:rPr>
          <w:rFonts w:ascii="Times New Roman" w:hAnsi="Times New Roman" w:cs="Times New Roman"/>
          <w:b/>
          <w:sz w:val="28"/>
          <w:szCs w:val="28"/>
          <w:lang w:val="ru-RU"/>
        </w:rPr>
        <w:t xml:space="preserve"> за </w:t>
      </w:r>
      <w:proofErr w:type="spellStart"/>
      <w:r w:rsidR="00DF0DA6">
        <w:rPr>
          <w:rFonts w:ascii="Times New Roman" w:hAnsi="Times New Roman" w:cs="Times New Roman"/>
          <w:b/>
          <w:sz w:val="28"/>
          <w:szCs w:val="28"/>
          <w:lang w:val="ru-RU"/>
        </w:rPr>
        <w:t>порушення</w:t>
      </w:r>
      <w:proofErr w:type="spellEnd"/>
      <w:r w:rsidR="00DF0DA6">
        <w:rPr>
          <w:rFonts w:ascii="Times New Roman" w:hAnsi="Times New Roman" w:cs="Times New Roman"/>
          <w:b/>
          <w:sz w:val="28"/>
          <w:szCs w:val="28"/>
          <w:lang w:val="ru-RU"/>
        </w:rPr>
        <w:t xml:space="preserve"> </w:t>
      </w:r>
    </w:p>
    <w:p w14:paraId="6921401C" w14:textId="66169CFD" w:rsidR="00F37E2D" w:rsidRPr="00DF0DA6" w:rsidRDefault="00CE7EA2"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            </w:t>
      </w:r>
      <w:proofErr w:type="spellStart"/>
      <w:r w:rsidR="00F37E2D" w:rsidRPr="00E55E1E">
        <w:rPr>
          <w:rFonts w:ascii="Times New Roman" w:hAnsi="Times New Roman" w:cs="Times New Roman"/>
          <w:b/>
          <w:sz w:val="28"/>
          <w:szCs w:val="28"/>
          <w:lang w:val="ru-RU"/>
        </w:rPr>
        <w:t>Стаття</w:t>
      </w:r>
      <w:proofErr w:type="spellEnd"/>
      <w:r w:rsidR="00F37E2D" w:rsidRPr="00E55E1E">
        <w:rPr>
          <w:rFonts w:ascii="Times New Roman" w:hAnsi="Times New Roman" w:cs="Times New Roman"/>
          <w:b/>
          <w:sz w:val="28"/>
          <w:szCs w:val="28"/>
          <w:lang w:val="ru-RU"/>
        </w:rPr>
        <w:t xml:space="preserve"> 68</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про </w:t>
      </w:r>
      <w:proofErr w:type="spellStart"/>
      <w:r w:rsidR="00F37E2D" w:rsidRPr="00DF0DA6">
        <w:rPr>
          <w:rFonts w:ascii="Times New Roman" w:hAnsi="Times New Roman" w:cs="Times New Roman"/>
          <w:sz w:val="28"/>
          <w:szCs w:val="28"/>
          <w:lang w:val="ru-RU"/>
        </w:rPr>
        <w:t>охорону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EF24D3">
        <w:rPr>
          <w:rFonts w:ascii="Times New Roman" w:hAnsi="Times New Roman" w:cs="Times New Roman"/>
          <w:sz w:val="28"/>
          <w:szCs w:val="28"/>
          <w:lang w:val="ru-RU"/>
        </w:rPr>
        <w:t>.</w:t>
      </w:r>
      <w:r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України</w:t>
      </w:r>
      <w:proofErr w:type="spellEnd"/>
      <w:r w:rsidR="00F37E2D" w:rsidRPr="00DF0DA6">
        <w:rPr>
          <w:rFonts w:ascii="Times New Roman" w:hAnsi="Times New Roman" w:cs="Times New Roman"/>
          <w:sz w:val="28"/>
          <w:szCs w:val="28"/>
          <w:lang w:val="ru-RU"/>
        </w:rPr>
        <w:t xml:space="preserve"> про </w:t>
      </w:r>
      <w:proofErr w:type="spellStart"/>
      <w:r w:rsidR="00F37E2D" w:rsidRPr="00DF0DA6">
        <w:rPr>
          <w:rFonts w:ascii="Times New Roman" w:hAnsi="Times New Roman" w:cs="Times New Roman"/>
          <w:sz w:val="28"/>
          <w:szCs w:val="28"/>
          <w:lang w:val="ru-RU"/>
        </w:rPr>
        <w:t>охорону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тягне</w:t>
      </w:r>
      <w:proofErr w:type="spellEnd"/>
      <w:r w:rsidR="00F37E2D" w:rsidRPr="00DF0DA6">
        <w:rPr>
          <w:rFonts w:ascii="Times New Roman" w:hAnsi="Times New Roman" w:cs="Times New Roman"/>
          <w:sz w:val="28"/>
          <w:szCs w:val="28"/>
          <w:lang w:val="ru-RU"/>
        </w:rPr>
        <w:t xml:space="preserve"> за собою </w:t>
      </w:r>
      <w:proofErr w:type="spellStart"/>
      <w:r w:rsidR="00F37E2D" w:rsidRPr="00DF0DA6">
        <w:rPr>
          <w:rFonts w:ascii="Times New Roman" w:hAnsi="Times New Roman" w:cs="Times New Roman"/>
          <w:sz w:val="28"/>
          <w:szCs w:val="28"/>
          <w:lang w:val="ru-RU"/>
        </w:rPr>
        <w:t>встановлену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цим</w:t>
      </w:r>
      <w:proofErr w:type="spellEnd"/>
      <w:r w:rsidR="00F37E2D" w:rsidRPr="00DF0DA6">
        <w:rPr>
          <w:rFonts w:ascii="Times New Roman" w:hAnsi="Times New Roman" w:cs="Times New Roman"/>
          <w:sz w:val="28"/>
          <w:szCs w:val="28"/>
          <w:lang w:val="ru-RU"/>
        </w:rPr>
        <w:t xml:space="preserve"> Законом та </w:t>
      </w:r>
      <w:proofErr w:type="spellStart"/>
      <w:r w:rsidR="00F37E2D" w:rsidRPr="00DF0DA6">
        <w:rPr>
          <w:rFonts w:ascii="Times New Roman" w:hAnsi="Times New Roman" w:cs="Times New Roman"/>
          <w:sz w:val="28"/>
          <w:szCs w:val="28"/>
          <w:lang w:val="ru-RU"/>
        </w:rPr>
        <w:t>іншим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України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дисциплінарну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адміністративну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цивільну</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кримінальну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w:t>
      </w:r>
      <w:r w:rsidR="00A3107F">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про </w:t>
      </w:r>
      <w:proofErr w:type="spellStart"/>
      <w:r w:rsidR="00F37E2D" w:rsidRPr="00DF0DA6">
        <w:rPr>
          <w:rFonts w:ascii="Times New Roman" w:hAnsi="Times New Roman" w:cs="Times New Roman"/>
          <w:sz w:val="28"/>
          <w:szCs w:val="28"/>
          <w:lang w:val="ru-RU"/>
        </w:rPr>
        <w:t>охорону</w:t>
      </w:r>
      <w:proofErr w:type="spellEnd"/>
      <w:r w:rsidR="00A3107F">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несуть</w:t>
      </w:r>
      <w:proofErr w:type="spellEnd"/>
      <w:r w:rsidR="00F37E2D" w:rsidRPr="00DF0DA6">
        <w:rPr>
          <w:rFonts w:ascii="Times New Roman" w:hAnsi="Times New Roman" w:cs="Times New Roman"/>
          <w:sz w:val="28"/>
          <w:szCs w:val="28"/>
          <w:lang w:val="ru-RU"/>
        </w:rPr>
        <w:t xml:space="preserve"> особи, </w:t>
      </w:r>
      <w:proofErr w:type="spellStart"/>
      <w:r w:rsidR="00F37E2D" w:rsidRPr="00DF0DA6">
        <w:rPr>
          <w:rFonts w:ascii="Times New Roman" w:hAnsi="Times New Roman" w:cs="Times New Roman"/>
          <w:sz w:val="28"/>
          <w:szCs w:val="28"/>
          <w:lang w:val="ru-RU"/>
        </w:rPr>
        <w:t>винні</w:t>
      </w:r>
      <w:proofErr w:type="spellEnd"/>
      <w:r w:rsidR="00A3107F">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у:</w:t>
      </w:r>
    </w:p>
    <w:p w14:paraId="3BA55E98"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а)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прав </w:t>
      </w:r>
      <w:proofErr w:type="spellStart"/>
      <w:r w:rsidRPr="00DF0DA6">
        <w:rPr>
          <w:rFonts w:ascii="Times New Roman" w:hAnsi="Times New Roman" w:cs="Times New Roman"/>
          <w:sz w:val="28"/>
          <w:szCs w:val="28"/>
          <w:lang w:val="ru-RU"/>
        </w:rPr>
        <w:t>громадян</w:t>
      </w:r>
      <w:proofErr w:type="spellEnd"/>
      <w:r w:rsidRPr="00DF0DA6">
        <w:rPr>
          <w:rFonts w:ascii="Times New Roman" w:hAnsi="Times New Roman" w:cs="Times New Roman"/>
          <w:sz w:val="28"/>
          <w:szCs w:val="28"/>
          <w:lang w:val="ru-RU"/>
        </w:rPr>
        <w:t xml:space="preserve"> на </w:t>
      </w:r>
      <w:proofErr w:type="spellStart"/>
      <w:r w:rsidRPr="00DF0DA6">
        <w:rPr>
          <w:rFonts w:ascii="Times New Roman" w:hAnsi="Times New Roman" w:cs="Times New Roman"/>
          <w:sz w:val="28"/>
          <w:szCs w:val="28"/>
          <w:lang w:val="ru-RU"/>
        </w:rPr>
        <w:t>екологічно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безпечне</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навколишнє</w:t>
      </w:r>
      <w:proofErr w:type="spellEnd"/>
      <w:r w:rsidRPr="00DF0DA6">
        <w:rPr>
          <w:rFonts w:ascii="Times New Roman" w:hAnsi="Times New Roman" w:cs="Times New Roman"/>
          <w:sz w:val="28"/>
          <w:szCs w:val="28"/>
          <w:lang w:val="ru-RU"/>
        </w:rPr>
        <w:t xml:space="preserve"> </w:t>
      </w:r>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природне</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середовище</w:t>
      </w:r>
      <w:proofErr w:type="spellEnd"/>
      <w:r w:rsidRPr="00DF0DA6">
        <w:rPr>
          <w:rFonts w:ascii="Times New Roman" w:hAnsi="Times New Roman" w:cs="Times New Roman"/>
          <w:sz w:val="28"/>
          <w:szCs w:val="28"/>
          <w:lang w:val="ru-RU"/>
        </w:rPr>
        <w:t>;</w:t>
      </w:r>
    </w:p>
    <w:p w14:paraId="522AC0B0"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б)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норм </w:t>
      </w:r>
      <w:proofErr w:type="spellStart"/>
      <w:r w:rsidRPr="00DF0DA6">
        <w:rPr>
          <w:rFonts w:ascii="Times New Roman" w:hAnsi="Times New Roman" w:cs="Times New Roman"/>
          <w:sz w:val="28"/>
          <w:szCs w:val="28"/>
          <w:lang w:val="ru-RU"/>
        </w:rPr>
        <w:t>екологічної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безпеки</w:t>
      </w:r>
      <w:proofErr w:type="spellEnd"/>
      <w:r w:rsidRPr="00DF0DA6">
        <w:rPr>
          <w:rFonts w:ascii="Times New Roman" w:hAnsi="Times New Roman" w:cs="Times New Roman"/>
          <w:sz w:val="28"/>
          <w:szCs w:val="28"/>
          <w:lang w:val="ru-RU"/>
        </w:rPr>
        <w:t>;</w:t>
      </w:r>
    </w:p>
    <w:p w14:paraId="4D2F071D"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в)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вимог</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законодавства</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України</w:t>
      </w:r>
      <w:proofErr w:type="spellEnd"/>
      <w:r w:rsidRPr="00DF0DA6">
        <w:rPr>
          <w:rFonts w:ascii="Times New Roman" w:hAnsi="Times New Roman" w:cs="Times New Roman"/>
          <w:sz w:val="28"/>
          <w:szCs w:val="28"/>
          <w:lang w:val="ru-RU"/>
        </w:rPr>
        <w:t xml:space="preserve"> при </w:t>
      </w:r>
      <w:proofErr w:type="spellStart"/>
      <w:r w:rsidRPr="00DF0DA6">
        <w:rPr>
          <w:rFonts w:ascii="Times New Roman" w:hAnsi="Times New Roman" w:cs="Times New Roman"/>
          <w:sz w:val="28"/>
          <w:szCs w:val="28"/>
          <w:lang w:val="ru-RU"/>
        </w:rPr>
        <w:t>проведенні</w:t>
      </w:r>
      <w:proofErr w:type="spellEnd"/>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екологічної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експертизи</w:t>
      </w:r>
      <w:proofErr w:type="spellEnd"/>
      <w:r w:rsidRPr="00DF0DA6">
        <w:rPr>
          <w:rFonts w:ascii="Times New Roman" w:hAnsi="Times New Roman" w:cs="Times New Roman"/>
          <w:sz w:val="28"/>
          <w:szCs w:val="28"/>
          <w:lang w:val="ru-RU"/>
        </w:rPr>
        <w:t xml:space="preserve">, в тому </w:t>
      </w:r>
      <w:proofErr w:type="spellStart"/>
      <w:r w:rsidRPr="00DF0DA6">
        <w:rPr>
          <w:rFonts w:ascii="Times New Roman" w:hAnsi="Times New Roman" w:cs="Times New Roman"/>
          <w:sz w:val="28"/>
          <w:szCs w:val="28"/>
          <w:lang w:val="ru-RU"/>
        </w:rPr>
        <w:t>числі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поданні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завідомо</w:t>
      </w:r>
      <w:proofErr w:type="spellEnd"/>
      <w:r w:rsidRPr="00DF0DA6">
        <w:rPr>
          <w:rFonts w:ascii="Times New Roman" w:hAnsi="Times New Roman" w:cs="Times New Roman"/>
          <w:sz w:val="28"/>
          <w:szCs w:val="28"/>
          <w:lang w:val="ru-RU"/>
        </w:rPr>
        <w:t xml:space="preserve"> неправдиво-</w:t>
      </w:r>
    </w:p>
    <w:p w14:paraId="2030C1F2"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го </w:t>
      </w:r>
      <w:proofErr w:type="spellStart"/>
      <w:r w:rsidRPr="00DF0DA6">
        <w:rPr>
          <w:rFonts w:ascii="Times New Roman" w:hAnsi="Times New Roman" w:cs="Times New Roman"/>
          <w:sz w:val="28"/>
          <w:szCs w:val="28"/>
          <w:lang w:val="ru-RU"/>
        </w:rPr>
        <w:t>експертного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висновку</w:t>
      </w:r>
      <w:proofErr w:type="spellEnd"/>
      <w:r w:rsidRPr="00DF0DA6">
        <w:rPr>
          <w:rFonts w:ascii="Times New Roman" w:hAnsi="Times New Roman" w:cs="Times New Roman"/>
          <w:sz w:val="28"/>
          <w:szCs w:val="28"/>
          <w:lang w:val="ru-RU"/>
        </w:rPr>
        <w:t>;</w:t>
      </w:r>
    </w:p>
    <w:p w14:paraId="098D35A9"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г) </w:t>
      </w:r>
      <w:proofErr w:type="spellStart"/>
      <w:r w:rsidRPr="00DF0DA6">
        <w:rPr>
          <w:rFonts w:ascii="Times New Roman" w:hAnsi="Times New Roman" w:cs="Times New Roman"/>
          <w:sz w:val="28"/>
          <w:szCs w:val="28"/>
          <w:lang w:val="ru-RU"/>
        </w:rPr>
        <w:t>невиконанні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вимог</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державної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екологічної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експертизи</w:t>
      </w:r>
      <w:proofErr w:type="spellEnd"/>
      <w:r w:rsidRPr="00DF0DA6">
        <w:rPr>
          <w:rFonts w:ascii="Times New Roman" w:hAnsi="Times New Roman" w:cs="Times New Roman"/>
          <w:sz w:val="28"/>
          <w:szCs w:val="28"/>
          <w:lang w:val="ru-RU"/>
        </w:rPr>
        <w:t>;</w:t>
      </w:r>
    </w:p>
    <w:p w14:paraId="09505895"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д) </w:t>
      </w:r>
      <w:proofErr w:type="spellStart"/>
      <w:r w:rsidRPr="00DF0DA6">
        <w:rPr>
          <w:rFonts w:ascii="Times New Roman" w:hAnsi="Times New Roman" w:cs="Times New Roman"/>
          <w:sz w:val="28"/>
          <w:szCs w:val="28"/>
          <w:lang w:val="ru-RU"/>
        </w:rPr>
        <w:t>фінансуванні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будівництві</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впровадженні</w:t>
      </w:r>
      <w:proofErr w:type="spellEnd"/>
      <w:r w:rsidR="00A3107F">
        <w:rPr>
          <w:rFonts w:ascii="Times New Roman" w:hAnsi="Times New Roman" w:cs="Times New Roman"/>
          <w:sz w:val="28"/>
          <w:szCs w:val="28"/>
          <w:lang w:val="ru-RU"/>
        </w:rPr>
        <w:t xml:space="preserve"> у</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виробництво</w:t>
      </w:r>
      <w:proofErr w:type="spellEnd"/>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нових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технологій</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устаткування</w:t>
      </w:r>
      <w:proofErr w:type="spellEnd"/>
      <w:r w:rsidRPr="00DF0DA6">
        <w:rPr>
          <w:rFonts w:ascii="Times New Roman" w:hAnsi="Times New Roman" w:cs="Times New Roman"/>
          <w:sz w:val="28"/>
          <w:szCs w:val="28"/>
          <w:lang w:val="ru-RU"/>
        </w:rPr>
        <w:t xml:space="preserve"> без позитивного </w:t>
      </w:r>
      <w:proofErr w:type="spellStart"/>
      <w:r w:rsidRPr="00DF0DA6">
        <w:rPr>
          <w:rFonts w:ascii="Times New Roman" w:hAnsi="Times New Roman" w:cs="Times New Roman"/>
          <w:sz w:val="28"/>
          <w:szCs w:val="28"/>
          <w:lang w:val="ru-RU"/>
        </w:rPr>
        <w:t>висновку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державної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екологічної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експертизи</w:t>
      </w:r>
      <w:proofErr w:type="spellEnd"/>
      <w:r w:rsidRPr="00DF0DA6">
        <w:rPr>
          <w:rFonts w:ascii="Times New Roman" w:hAnsi="Times New Roman" w:cs="Times New Roman"/>
          <w:sz w:val="28"/>
          <w:szCs w:val="28"/>
          <w:lang w:val="ru-RU"/>
        </w:rPr>
        <w:t>;</w:t>
      </w:r>
    </w:p>
    <w:p w14:paraId="6A630AD7"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е)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екологічних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вимог</w:t>
      </w:r>
      <w:proofErr w:type="spellEnd"/>
      <w:r w:rsidRPr="00DF0DA6">
        <w:rPr>
          <w:rFonts w:ascii="Times New Roman" w:hAnsi="Times New Roman" w:cs="Times New Roman"/>
          <w:sz w:val="28"/>
          <w:szCs w:val="28"/>
          <w:lang w:val="ru-RU"/>
        </w:rPr>
        <w:t xml:space="preserve"> при </w:t>
      </w:r>
      <w:proofErr w:type="spellStart"/>
      <w:r w:rsidRPr="00DF0DA6">
        <w:rPr>
          <w:rFonts w:ascii="Times New Roman" w:hAnsi="Times New Roman" w:cs="Times New Roman"/>
          <w:sz w:val="28"/>
          <w:szCs w:val="28"/>
          <w:lang w:val="ru-RU"/>
        </w:rPr>
        <w:t>проектуванні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розміщенні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будівництві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реконструкції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введенні</w:t>
      </w:r>
      <w:proofErr w:type="spellEnd"/>
      <w:r w:rsidR="00A3107F">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в </w:t>
      </w:r>
      <w:proofErr w:type="spellStart"/>
      <w:r w:rsidRPr="00DF0DA6">
        <w:rPr>
          <w:rFonts w:ascii="Times New Roman" w:hAnsi="Times New Roman" w:cs="Times New Roman"/>
          <w:sz w:val="28"/>
          <w:szCs w:val="28"/>
          <w:lang w:val="ru-RU"/>
        </w:rPr>
        <w:t>дію</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експлуатації</w:t>
      </w:r>
      <w:proofErr w:type="spellEnd"/>
      <w:r w:rsidRPr="00DF0DA6">
        <w:rPr>
          <w:rFonts w:ascii="Times New Roman" w:hAnsi="Times New Roman" w:cs="Times New Roman"/>
          <w:sz w:val="28"/>
          <w:szCs w:val="28"/>
          <w:lang w:val="ru-RU"/>
        </w:rPr>
        <w:t xml:space="preserve"> та</w:t>
      </w:r>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ліквідації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підприємств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споруд</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пересувних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засобів</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інших</w:t>
      </w:r>
      <w:proofErr w:type="spellEnd"/>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об’єктів</w:t>
      </w:r>
      <w:proofErr w:type="spellEnd"/>
      <w:r w:rsidRPr="00DF0DA6">
        <w:rPr>
          <w:rFonts w:ascii="Times New Roman" w:hAnsi="Times New Roman" w:cs="Times New Roman"/>
          <w:sz w:val="28"/>
          <w:szCs w:val="28"/>
          <w:lang w:val="ru-RU"/>
        </w:rPr>
        <w:t>;</w:t>
      </w:r>
    </w:p>
    <w:p w14:paraId="74A3DB94" w14:textId="77777777" w:rsidR="007D544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є) </w:t>
      </w:r>
      <w:proofErr w:type="spellStart"/>
      <w:r w:rsidRPr="00DF0DA6">
        <w:rPr>
          <w:rFonts w:ascii="Times New Roman" w:hAnsi="Times New Roman" w:cs="Times New Roman"/>
          <w:sz w:val="28"/>
          <w:szCs w:val="28"/>
          <w:lang w:val="ru-RU"/>
        </w:rPr>
        <w:t>допущенні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наднормативних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аварійних</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залпових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викидів</w:t>
      </w:r>
      <w:proofErr w:type="spellEnd"/>
      <w:r w:rsidRPr="00DF0DA6">
        <w:rPr>
          <w:rFonts w:ascii="Times New Roman" w:hAnsi="Times New Roman" w:cs="Times New Roman"/>
          <w:sz w:val="28"/>
          <w:szCs w:val="28"/>
          <w:lang w:val="ru-RU"/>
        </w:rPr>
        <w:t xml:space="preserve"> і</w:t>
      </w:r>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скидів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забруднюючих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речовин</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інших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шкідливих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впливів</w:t>
      </w:r>
      <w:proofErr w:type="spellEnd"/>
      <w:r w:rsidRPr="00DF0DA6">
        <w:rPr>
          <w:rFonts w:ascii="Times New Roman" w:hAnsi="Times New Roman" w:cs="Times New Roman"/>
          <w:sz w:val="28"/>
          <w:szCs w:val="28"/>
          <w:lang w:val="ru-RU"/>
        </w:rPr>
        <w:t xml:space="preserve"> на </w:t>
      </w:r>
      <w:proofErr w:type="spellStart"/>
      <w:r w:rsidRPr="00DF0DA6">
        <w:rPr>
          <w:rFonts w:ascii="Times New Roman" w:hAnsi="Times New Roman" w:cs="Times New Roman"/>
          <w:sz w:val="28"/>
          <w:szCs w:val="28"/>
          <w:lang w:val="ru-RU"/>
        </w:rPr>
        <w:t>навколишнє</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природне</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середовище</w:t>
      </w:r>
      <w:proofErr w:type="spellEnd"/>
      <w:r w:rsidRPr="00DF0DA6">
        <w:rPr>
          <w:rFonts w:ascii="Times New Roman" w:hAnsi="Times New Roman" w:cs="Times New Roman"/>
          <w:sz w:val="28"/>
          <w:szCs w:val="28"/>
          <w:lang w:val="ru-RU"/>
        </w:rPr>
        <w:t>;</w:t>
      </w:r>
    </w:p>
    <w:p w14:paraId="4D2BB82C" w14:textId="77777777" w:rsidR="00F37E2D" w:rsidRPr="00DF0DA6" w:rsidRDefault="00F37E2D" w:rsidP="009E27D1">
      <w:pPr>
        <w:tabs>
          <w:tab w:val="left" w:pos="9214"/>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ж) </w:t>
      </w:r>
      <w:proofErr w:type="spellStart"/>
      <w:r w:rsidRPr="00DF0DA6">
        <w:rPr>
          <w:rFonts w:ascii="Times New Roman" w:hAnsi="Times New Roman" w:cs="Times New Roman"/>
          <w:sz w:val="28"/>
          <w:szCs w:val="28"/>
          <w:lang w:val="ru-RU"/>
        </w:rPr>
        <w:t>перевищенні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лімітів</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інших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вимог</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використання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ресурсів</w:t>
      </w:r>
      <w:proofErr w:type="spellEnd"/>
      <w:r w:rsidRPr="00DF0DA6">
        <w:rPr>
          <w:rFonts w:ascii="Times New Roman" w:hAnsi="Times New Roman" w:cs="Times New Roman"/>
          <w:sz w:val="28"/>
          <w:szCs w:val="28"/>
          <w:lang w:val="ru-RU"/>
        </w:rPr>
        <w:t>;</w:t>
      </w:r>
    </w:p>
    <w:p w14:paraId="2145501F" w14:textId="77777777" w:rsidR="00F37E2D" w:rsidRPr="00DF0DA6" w:rsidRDefault="00F37E2D" w:rsidP="007D5446">
      <w:pPr>
        <w:tabs>
          <w:tab w:val="left" w:pos="9214"/>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з) </w:t>
      </w:r>
      <w:proofErr w:type="spellStart"/>
      <w:r w:rsidRPr="00DF0DA6">
        <w:rPr>
          <w:rFonts w:ascii="Times New Roman" w:hAnsi="Times New Roman" w:cs="Times New Roman"/>
          <w:sz w:val="28"/>
          <w:szCs w:val="28"/>
          <w:lang w:val="ru-RU"/>
        </w:rPr>
        <w:t>самовільному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спеціальному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використанні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ресурсів</w:t>
      </w:r>
      <w:proofErr w:type="spellEnd"/>
      <w:r w:rsidRPr="00DF0DA6">
        <w:rPr>
          <w:rFonts w:ascii="Times New Roman" w:hAnsi="Times New Roman" w:cs="Times New Roman"/>
          <w:sz w:val="28"/>
          <w:szCs w:val="28"/>
          <w:lang w:val="ru-RU"/>
        </w:rPr>
        <w:t>;</w:t>
      </w:r>
    </w:p>
    <w:p w14:paraId="7B1F6A75" w14:textId="77777777" w:rsidR="00F37E2D" w:rsidRPr="00DF0DA6" w:rsidRDefault="00F37E2D" w:rsidP="007D5446">
      <w:pPr>
        <w:tabs>
          <w:tab w:val="left" w:pos="9214"/>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и)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строків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внесення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зборів</w:t>
      </w:r>
      <w:proofErr w:type="spellEnd"/>
      <w:r w:rsidRPr="00DF0DA6">
        <w:rPr>
          <w:rFonts w:ascii="Times New Roman" w:hAnsi="Times New Roman" w:cs="Times New Roman"/>
          <w:sz w:val="28"/>
          <w:szCs w:val="28"/>
          <w:lang w:val="ru-RU"/>
        </w:rPr>
        <w:t xml:space="preserve"> за </w:t>
      </w:r>
      <w:proofErr w:type="spellStart"/>
      <w:r w:rsidRPr="00DF0DA6">
        <w:rPr>
          <w:rFonts w:ascii="Times New Roman" w:hAnsi="Times New Roman" w:cs="Times New Roman"/>
          <w:sz w:val="28"/>
          <w:szCs w:val="28"/>
          <w:lang w:val="ru-RU"/>
        </w:rPr>
        <w:t>використання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ресурсів</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забруднення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навколишнього</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w:t>
      </w:r>
    </w:p>
    <w:p w14:paraId="7F44095B" w14:textId="77777777" w:rsidR="00F37E2D" w:rsidRPr="00DF0DA6"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і) </w:t>
      </w:r>
      <w:proofErr w:type="spellStart"/>
      <w:r w:rsidRPr="00DF0DA6">
        <w:rPr>
          <w:rFonts w:ascii="Times New Roman" w:hAnsi="Times New Roman" w:cs="Times New Roman"/>
          <w:sz w:val="28"/>
          <w:szCs w:val="28"/>
          <w:lang w:val="ru-RU"/>
        </w:rPr>
        <w:t>невжитті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заходів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щодо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попередження</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ліквідації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екологічних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наслідків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аварій</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іншого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шкідливого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впливу</w:t>
      </w:r>
      <w:proofErr w:type="spellEnd"/>
      <w:r w:rsidRPr="00DF0DA6">
        <w:rPr>
          <w:rFonts w:ascii="Times New Roman" w:hAnsi="Times New Roman" w:cs="Times New Roman"/>
          <w:sz w:val="28"/>
          <w:szCs w:val="28"/>
          <w:lang w:val="ru-RU"/>
        </w:rPr>
        <w:t xml:space="preserve"> на </w:t>
      </w:r>
      <w:proofErr w:type="spellStart"/>
      <w:r w:rsidRPr="00DF0DA6">
        <w:rPr>
          <w:rFonts w:ascii="Times New Roman" w:hAnsi="Times New Roman" w:cs="Times New Roman"/>
          <w:sz w:val="28"/>
          <w:szCs w:val="28"/>
          <w:lang w:val="ru-RU"/>
        </w:rPr>
        <w:t>навколишнє</w:t>
      </w:r>
      <w:proofErr w:type="spellEnd"/>
    </w:p>
    <w:p w14:paraId="7027D5D3" w14:textId="77777777" w:rsidR="00A3107F"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ї) </w:t>
      </w:r>
      <w:proofErr w:type="spellStart"/>
      <w:r w:rsidRPr="00DF0DA6">
        <w:rPr>
          <w:rFonts w:ascii="Times New Roman" w:hAnsi="Times New Roman" w:cs="Times New Roman"/>
          <w:sz w:val="28"/>
          <w:szCs w:val="28"/>
          <w:lang w:val="ru-RU"/>
        </w:rPr>
        <w:t>невиконанні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розпоряджень</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органів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які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здійснюють</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державний</w:t>
      </w:r>
      <w:proofErr w:type="spellEnd"/>
      <w:r w:rsidRPr="00DF0DA6">
        <w:rPr>
          <w:rFonts w:ascii="Times New Roman" w:hAnsi="Times New Roman" w:cs="Times New Roman"/>
          <w:sz w:val="28"/>
          <w:szCs w:val="28"/>
          <w:lang w:val="ru-RU"/>
        </w:rPr>
        <w:t xml:space="preserve"> контроль</w:t>
      </w:r>
      <w:r w:rsidR="00A3107F">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у </w:t>
      </w:r>
      <w:proofErr w:type="spellStart"/>
      <w:r w:rsidRPr="00DF0DA6">
        <w:rPr>
          <w:rFonts w:ascii="Times New Roman" w:hAnsi="Times New Roman" w:cs="Times New Roman"/>
          <w:sz w:val="28"/>
          <w:szCs w:val="28"/>
          <w:lang w:val="ru-RU"/>
        </w:rPr>
        <w:t>галузі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охорони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навколишнього</w:t>
      </w:r>
      <w:proofErr w:type="spellEnd"/>
      <w:r w:rsidRPr="00DF0DA6">
        <w:rPr>
          <w:rFonts w:ascii="Times New Roman" w:hAnsi="Times New Roman" w:cs="Times New Roman"/>
          <w:sz w:val="28"/>
          <w:szCs w:val="28"/>
          <w:lang w:val="ru-RU"/>
        </w:rPr>
        <w:t xml:space="preserve"> природного</w:t>
      </w:r>
    </w:p>
    <w:p w14:paraId="434303E7" w14:textId="77777777" w:rsidR="00F37E2D" w:rsidRPr="00DF0DA6"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вчиненні</w:t>
      </w:r>
      <w:proofErr w:type="spellEnd"/>
      <w:r w:rsidRPr="00DF0DA6">
        <w:rPr>
          <w:rFonts w:ascii="Times New Roman" w:hAnsi="Times New Roman" w:cs="Times New Roman"/>
          <w:sz w:val="28"/>
          <w:szCs w:val="28"/>
          <w:lang w:val="ru-RU"/>
        </w:rPr>
        <w:t xml:space="preserve"> опору </w:t>
      </w:r>
      <w:proofErr w:type="spellStart"/>
      <w:r w:rsidRPr="00DF0DA6">
        <w:rPr>
          <w:rFonts w:ascii="Times New Roman" w:hAnsi="Times New Roman" w:cs="Times New Roman"/>
          <w:sz w:val="28"/>
          <w:szCs w:val="28"/>
          <w:lang w:val="ru-RU"/>
        </w:rPr>
        <w:t>їх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представникам</w:t>
      </w:r>
      <w:proofErr w:type="spellEnd"/>
      <w:r w:rsidRPr="00DF0DA6">
        <w:rPr>
          <w:rFonts w:ascii="Times New Roman" w:hAnsi="Times New Roman" w:cs="Times New Roman"/>
          <w:sz w:val="28"/>
          <w:szCs w:val="28"/>
          <w:lang w:val="ru-RU"/>
        </w:rPr>
        <w:t>;</w:t>
      </w:r>
    </w:p>
    <w:p w14:paraId="7CF97F52" w14:textId="77777777" w:rsidR="00F37E2D" w:rsidRPr="00DF0DA6"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й)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природоохоронних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вимог</w:t>
      </w:r>
      <w:proofErr w:type="spellEnd"/>
      <w:r w:rsidRPr="00DF0DA6">
        <w:rPr>
          <w:rFonts w:ascii="Times New Roman" w:hAnsi="Times New Roman" w:cs="Times New Roman"/>
          <w:sz w:val="28"/>
          <w:szCs w:val="28"/>
          <w:lang w:val="ru-RU"/>
        </w:rPr>
        <w:t xml:space="preserve"> при </w:t>
      </w:r>
      <w:proofErr w:type="spellStart"/>
      <w:r w:rsidRPr="00DF0DA6">
        <w:rPr>
          <w:rFonts w:ascii="Times New Roman" w:hAnsi="Times New Roman" w:cs="Times New Roman"/>
          <w:sz w:val="28"/>
          <w:szCs w:val="28"/>
          <w:lang w:val="ru-RU"/>
        </w:rPr>
        <w:t>зберіганні</w:t>
      </w:r>
      <w:proofErr w:type="spellEnd"/>
      <w:r w:rsidRPr="00DF0DA6">
        <w:rPr>
          <w:rFonts w:ascii="Times New Roman" w:hAnsi="Times New Roman" w:cs="Times New Roman"/>
          <w:sz w:val="28"/>
          <w:szCs w:val="28"/>
          <w:lang w:val="ru-RU"/>
        </w:rPr>
        <w:t>,</w:t>
      </w:r>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транспортуванні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використанні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знешкодженні</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захороненні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хімічних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засобів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захисту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рослин</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мінеральних</w:t>
      </w:r>
      <w:proofErr w:type="spellEnd"/>
      <w:r w:rsidRPr="00DF0DA6">
        <w:rPr>
          <w:rFonts w:ascii="Times New Roman" w:hAnsi="Times New Roman" w:cs="Times New Roman"/>
          <w:sz w:val="28"/>
          <w:szCs w:val="28"/>
          <w:lang w:val="ru-RU"/>
        </w:rPr>
        <w:t xml:space="preserve"> добрив, </w:t>
      </w:r>
      <w:proofErr w:type="spellStart"/>
      <w:r w:rsidRPr="00DF0DA6">
        <w:rPr>
          <w:rFonts w:ascii="Times New Roman" w:hAnsi="Times New Roman" w:cs="Times New Roman"/>
          <w:sz w:val="28"/>
          <w:szCs w:val="28"/>
          <w:lang w:val="ru-RU"/>
        </w:rPr>
        <w:t>токсичних</w:t>
      </w:r>
      <w:proofErr w:type="spellEnd"/>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радіоактивних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речовин</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відходів</w:t>
      </w:r>
      <w:proofErr w:type="spellEnd"/>
      <w:r w:rsidRPr="00DF0DA6">
        <w:rPr>
          <w:rFonts w:ascii="Times New Roman" w:hAnsi="Times New Roman" w:cs="Times New Roman"/>
          <w:sz w:val="28"/>
          <w:szCs w:val="28"/>
          <w:lang w:val="ru-RU"/>
        </w:rPr>
        <w:t xml:space="preserve">; </w:t>
      </w:r>
    </w:p>
    <w:p w14:paraId="0A9654CB" w14:textId="77777777" w:rsidR="00F37E2D" w:rsidRPr="00DF0DA6"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к) </w:t>
      </w:r>
      <w:proofErr w:type="spellStart"/>
      <w:r w:rsidRPr="00DF0DA6">
        <w:rPr>
          <w:rFonts w:ascii="Times New Roman" w:hAnsi="Times New Roman" w:cs="Times New Roman"/>
          <w:sz w:val="28"/>
          <w:szCs w:val="28"/>
          <w:lang w:val="ru-RU"/>
        </w:rPr>
        <w:t>невиконанні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вимог</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охорони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територій</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об’єктів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природно</w:t>
      </w:r>
      <w:proofErr w:type="spellEnd"/>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заповідного</w:t>
      </w:r>
      <w:proofErr w:type="spellEnd"/>
      <w:r w:rsidRPr="00DF0DA6">
        <w:rPr>
          <w:rFonts w:ascii="Times New Roman" w:hAnsi="Times New Roman" w:cs="Times New Roman"/>
          <w:sz w:val="28"/>
          <w:szCs w:val="28"/>
          <w:lang w:val="ru-RU"/>
        </w:rPr>
        <w:t xml:space="preserve"> фонду та </w:t>
      </w:r>
      <w:proofErr w:type="spellStart"/>
      <w:r w:rsidRPr="00DF0DA6">
        <w:rPr>
          <w:rFonts w:ascii="Times New Roman" w:hAnsi="Times New Roman" w:cs="Times New Roman"/>
          <w:sz w:val="28"/>
          <w:szCs w:val="28"/>
          <w:lang w:val="ru-RU"/>
        </w:rPr>
        <w:t>інших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територій</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що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підлягають</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особливій</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охороні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видів</w:t>
      </w:r>
      <w:proofErr w:type="spellEnd"/>
      <w:r w:rsidRPr="00DF0DA6">
        <w:rPr>
          <w:rFonts w:ascii="Times New Roman" w:hAnsi="Times New Roman" w:cs="Times New Roman"/>
          <w:sz w:val="28"/>
          <w:szCs w:val="28"/>
          <w:lang w:val="ru-RU"/>
        </w:rPr>
        <w:t xml:space="preserve"> тварин і </w:t>
      </w:r>
      <w:proofErr w:type="spellStart"/>
      <w:r w:rsidRPr="00DF0DA6">
        <w:rPr>
          <w:rFonts w:ascii="Times New Roman" w:hAnsi="Times New Roman" w:cs="Times New Roman"/>
          <w:sz w:val="28"/>
          <w:szCs w:val="28"/>
          <w:lang w:val="ru-RU"/>
        </w:rPr>
        <w:t>рослин</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занесених</w:t>
      </w:r>
      <w:proofErr w:type="spellEnd"/>
      <w:r w:rsidRPr="00DF0DA6">
        <w:rPr>
          <w:rFonts w:ascii="Times New Roman" w:hAnsi="Times New Roman" w:cs="Times New Roman"/>
          <w:sz w:val="28"/>
          <w:szCs w:val="28"/>
          <w:lang w:val="ru-RU"/>
        </w:rPr>
        <w:t xml:space="preserve"> до </w:t>
      </w:r>
      <w:proofErr w:type="spellStart"/>
      <w:r w:rsidRPr="00DF0DA6">
        <w:rPr>
          <w:rFonts w:ascii="Times New Roman" w:hAnsi="Times New Roman" w:cs="Times New Roman"/>
          <w:sz w:val="28"/>
          <w:szCs w:val="28"/>
          <w:lang w:val="ru-RU"/>
        </w:rPr>
        <w:t>Червоної</w:t>
      </w:r>
      <w:proofErr w:type="spellEnd"/>
      <w:r w:rsidRPr="00DF0DA6">
        <w:rPr>
          <w:rFonts w:ascii="Times New Roman" w:hAnsi="Times New Roman" w:cs="Times New Roman"/>
          <w:sz w:val="28"/>
          <w:szCs w:val="28"/>
          <w:lang w:val="ru-RU"/>
        </w:rPr>
        <w:t xml:space="preserve"> книги</w:t>
      </w:r>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України</w:t>
      </w:r>
      <w:proofErr w:type="spellEnd"/>
      <w:r w:rsidRPr="00DF0DA6">
        <w:rPr>
          <w:rFonts w:ascii="Times New Roman" w:hAnsi="Times New Roman" w:cs="Times New Roman"/>
          <w:sz w:val="28"/>
          <w:szCs w:val="28"/>
          <w:lang w:val="ru-RU"/>
        </w:rPr>
        <w:t>;</w:t>
      </w:r>
    </w:p>
    <w:p w14:paraId="443FA7B8" w14:textId="77777777" w:rsidR="00F37E2D" w:rsidRPr="00DF0DA6"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л) </w:t>
      </w:r>
      <w:proofErr w:type="spellStart"/>
      <w:r w:rsidRPr="00DF0DA6">
        <w:rPr>
          <w:rFonts w:ascii="Times New Roman" w:hAnsi="Times New Roman" w:cs="Times New Roman"/>
          <w:sz w:val="28"/>
          <w:szCs w:val="28"/>
          <w:lang w:val="ru-RU"/>
        </w:rPr>
        <w:t>відмові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надання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своєчасної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повної</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достовірної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інформації</w:t>
      </w:r>
      <w:proofErr w:type="spellEnd"/>
      <w:r w:rsidR="007D5446">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про стан </w:t>
      </w:r>
      <w:proofErr w:type="spellStart"/>
      <w:r w:rsidRPr="00DF0DA6">
        <w:rPr>
          <w:rFonts w:ascii="Times New Roman" w:hAnsi="Times New Roman" w:cs="Times New Roman"/>
          <w:sz w:val="28"/>
          <w:szCs w:val="28"/>
          <w:lang w:val="ru-RU"/>
        </w:rPr>
        <w:t>навколишнього</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 xml:space="preserve">, а </w:t>
      </w:r>
      <w:proofErr w:type="spellStart"/>
      <w:r w:rsidRPr="00DF0DA6">
        <w:rPr>
          <w:rFonts w:ascii="Times New Roman" w:hAnsi="Times New Roman" w:cs="Times New Roman"/>
          <w:sz w:val="28"/>
          <w:szCs w:val="28"/>
          <w:lang w:val="ru-RU"/>
        </w:rPr>
        <w:t>також</w:t>
      </w:r>
      <w:proofErr w:type="spellEnd"/>
      <w:r w:rsidR="007D5446">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про </w:t>
      </w:r>
      <w:proofErr w:type="spellStart"/>
      <w:r w:rsidRPr="00DF0DA6">
        <w:rPr>
          <w:rFonts w:ascii="Times New Roman" w:hAnsi="Times New Roman" w:cs="Times New Roman"/>
          <w:sz w:val="28"/>
          <w:szCs w:val="28"/>
          <w:lang w:val="ru-RU"/>
        </w:rPr>
        <w:t>джерела</w:t>
      </w:r>
      <w:proofErr w:type="spellEnd"/>
      <w:r w:rsidRPr="00DF0DA6">
        <w:rPr>
          <w:rFonts w:ascii="Times New Roman" w:hAnsi="Times New Roman" w:cs="Times New Roman"/>
          <w:sz w:val="28"/>
          <w:szCs w:val="28"/>
          <w:lang w:val="ru-RU"/>
        </w:rPr>
        <w:t xml:space="preserve"> </w:t>
      </w:r>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абруднення</w:t>
      </w:r>
      <w:proofErr w:type="spellEnd"/>
      <w:r w:rsidRPr="00DF0DA6">
        <w:rPr>
          <w:rFonts w:ascii="Times New Roman" w:hAnsi="Times New Roman" w:cs="Times New Roman"/>
          <w:sz w:val="28"/>
          <w:szCs w:val="28"/>
          <w:lang w:val="ru-RU"/>
        </w:rPr>
        <w:t xml:space="preserve">, у </w:t>
      </w:r>
      <w:proofErr w:type="spellStart"/>
      <w:r w:rsidRPr="00DF0DA6">
        <w:rPr>
          <w:rFonts w:ascii="Times New Roman" w:hAnsi="Times New Roman" w:cs="Times New Roman"/>
          <w:sz w:val="28"/>
          <w:szCs w:val="28"/>
          <w:lang w:val="ru-RU"/>
        </w:rPr>
        <w:t>приховуванні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випадків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аварійного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забруднення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авколишнього</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або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фальсифікації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відомостей</w:t>
      </w:r>
      <w:proofErr w:type="spellEnd"/>
      <w:r w:rsidRPr="00DF0DA6">
        <w:rPr>
          <w:rFonts w:ascii="Times New Roman" w:hAnsi="Times New Roman" w:cs="Times New Roman"/>
          <w:sz w:val="28"/>
          <w:szCs w:val="28"/>
          <w:lang w:val="ru-RU"/>
        </w:rPr>
        <w:t xml:space="preserve"> про стан </w:t>
      </w:r>
      <w:proofErr w:type="spellStart"/>
      <w:r w:rsidRPr="00DF0DA6">
        <w:rPr>
          <w:rFonts w:ascii="Times New Roman" w:hAnsi="Times New Roman" w:cs="Times New Roman"/>
          <w:sz w:val="28"/>
          <w:szCs w:val="28"/>
          <w:lang w:val="ru-RU"/>
        </w:rPr>
        <w:t>екологічної</w:t>
      </w:r>
      <w:proofErr w:type="spellEnd"/>
      <w:r w:rsidRPr="00DF0DA6">
        <w:rPr>
          <w:rFonts w:ascii="Times New Roman" w:hAnsi="Times New Roman" w:cs="Times New Roman"/>
          <w:sz w:val="28"/>
          <w:szCs w:val="28"/>
          <w:lang w:val="ru-RU"/>
        </w:rPr>
        <w:t xml:space="preserve"> обстановки </w:t>
      </w:r>
      <w:proofErr w:type="spellStart"/>
      <w:r w:rsidRPr="00DF0DA6">
        <w:rPr>
          <w:rFonts w:ascii="Times New Roman" w:hAnsi="Times New Roman" w:cs="Times New Roman"/>
          <w:sz w:val="28"/>
          <w:szCs w:val="28"/>
          <w:lang w:val="ru-RU"/>
        </w:rPr>
        <w:t>чи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захворюваності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населення</w:t>
      </w:r>
      <w:proofErr w:type="spellEnd"/>
      <w:r w:rsidRPr="00DF0DA6">
        <w:rPr>
          <w:rFonts w:ascii="Times New Roman" w:hAnsi="Times New Roman" w:cs="Times New Roman"/>
          <w:sz w:val="28"/>
          <w:szCs w:val="28"/>
          <w:lang w:val="ru-RU"/>
        </w:rPr>
        <w:t xml:space="preserve">; </w:t>
      </w:r>
    </w:p>
    <w:p w14:paraId="59120B9E" w14:textId="77777777" w:rsidR="00F37E2D" w:rsidRPr="00DF0DA6" w:rsidRDefault="00F37E2D" w:rsidP="007D5446">
      <w:pPr>
        <w:tabs>
          <w:tab w:val="left" w:pos="6150"/>
        </w:tabs>
        <w:ind w:left="-142"/>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м) </w:t>
      </w:r>
      <w:proofErr w:type="spellStart"/>
      <w:r w:rsidRPr="00DF0DA6">
        <w:rPr>
          <w:rFonts w:ascii="Times New Roman" w:hAnsi="Times New Roman" w:cs="Times New Roman"/>
          <w:sz w:val="28"/>
          <w:szCs w:val="28"/>
          <w:lang w:val="ru-RU"/>
        </w:rPr>
        <w:t>приниженні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честі</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гідності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працівників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які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здійснюють</w:t>
      </w:r>
      <w:proofErr w:type="spellEnd"/>
      <w:r w:rsidR="00CE7EA2" w:rsidRPr="00DF0DA6">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контроль</w:t>
      </w:r>
      <w:r w:rsidR="007D5446">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в </w:t>
      </w:r>
      <w:proofErr w:type="spellStart"/>
      <w:r w:rsidRPr="00DF0DA6">
        <w:rPr>
          <w:rFonts w:ascii="Times New Roman" w:hAnsi="Times New Roman" w:cs="Times New Roman"/>
          <w:sz w:val="28"/>
          <w:szCs w:val="28"/>
          <w:lang w:val="ru-RU"/>
        </w:rPr>
        <w:t>галузі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охорони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навколишнЗаконодавством</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України</w:t>
      </w:r>
      <w:proofErr w:type="spellEnd"/>
      <w:r w:rsidRPr="00DF0DA6">
        <w:rPr>
          <w:rFonts w:ascii="Times New Roman" w:hAnsi="Times New Roman" w:cs="Times New Roman"/>
          <w:sz w:val="28"/>
          <w:szCs w:val="28"/>
          <w:lang w:val="ru-RU"/>
        </w:rPr>
        <w:t xml:space="preserve"> </w:t>
      </w:r>
      <w:proofErr w:type="spellStart"/>
      <w:r w:rsidR="00CE7EA2" w:rsidRPr="00DF0DA6">
        <w:rPr>
          <w:rFonts w:ascii="Times New Roman" w:hAnsi="Times New Roman" w:cs="Times New Roman"/>
          <w:sz w:val="28"/>
          <w:szCs w:val="28"/>
          <w:lang w:val="ru-RU"/>
        </w:rPr>
        <w:t>може</w:t>
      </w:r>
      <w:proofErr w:type="spellEnd"/>
      <w:r w:rsidR="00CE7EA2" w:rsidRPr="00DF0DA6">
        <w:rPr>
          <w:rFonts w:ascii="Times New Roman" w:hAnsi="Times New Roman" w:cs="Times New Roman"/>
          <w:sz w:val="28"/>
          <w:szCs w:val="28"/>
          <w:lang w:val="ru-RU"/>
        </w:rPr>
        <w:t xml:space="preserve"> бути</w:t>
      </w:r>
      <w:r w:rsidR="007D5446">
        <w:rPr>
          <w:rFonts w:ascii="Times New Roman" w:hAnsi="Times New Roman" w:cs="Times New Roman"/>
          <w:sz w:val="28"/>
          <w:szCs w:val="28"/>
          <w:lang w:val="ru-RU"/>
        </w:rPr>
        <w:t xml:space="preserve"> </w:t>
      </w:r>
      <w:proofErr w:type="spellStart"/>
      <w:r w:rsidR="00CE7EA2" w:rsidRPr="00DF0DA6">
        <w:rPr>
          <w:rFonts w:ascii="Times New Roman" w:hAnsi="Times New Roman" w:cs="Times New Roman"/>
          <w:sz w:val="28"/>
          <w:szCs w:val="28"/>
          <w:lang w:val="ru-RU"/>
        </w:rPr>
        <w:t>відповіда</w:t>
      </w:r>
      <w:r w:rsidRPr="00DF0DA6">
        <w:rPr>
          <w:rFonts w:ascii="Times New Roman" w:hAnsi="Times New Roman" w:cs="Times New Roman"/>
          <w:sz w:val="28"/>
          <w:szCs w:val="28"/>
          <w:lang w:val="ru-RU"/>
        </w:rPr>
        <w:t>льність</w:t>
      </w:r>
      <w:proofErr w:type="spellEnd"/>
      <w:r w:rsidRPr="00DF0DA6">
        <w:rPr>
          <w:rFonts w:ascii="Times New Roman" w:hAnsi="Times New Roman" w:cs="Times New Roman"/>
          <w:sz w:val="28"/>
          <w:szCs w:val="28"/>
          <w:lang w:val="ru-RU"/>
        </w:rPr>
        <w:t xml:space="preserve"> і за </w:t>
      </w:r>
      <w:proofErr w:type="spellStart"/>
      <w:r w:rsidRPr="00DF0DA6">
        <w:rPr>
          <w:rFonts w:ascii="Times New Roman" w:hAnsi="Times New Roman" w:cs="Times New Roman"/>
          <w:sz w:val="28"/>
          <w:szCs w:val="28"/>
          <w:lang w:val="ru-RU"/>
        </w:rPr>
        <w:t>інші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порушення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законодавства</w:t>
      </w:r>
      <w:proofErr w:type="spellEnd"/>
      <w:r w:rsidRPr="00DF0DA6">
        <w:rPr>
          <w:rFonts w:ascii="Times New Roman" w:hAnsi="Times New Roman" w:cs="Times New Roman"/>
          <w:sz w:val="28"/>
          <w:szCs w:val="28"/>
          <w:lang w:val="ru-RU"/>
        </w:rPr>
        <w:t xml:space="preserve"> про </w:t>
      </w:r>
      <w:proofErr w:type="spellStart"/>
      <w:r w:rsidRPr="00DF0DA6">
        <w:rPr>
          <w:rFonts w:ascii="Times New Roman" w:hAnsi="Times New Roman" w:cs="Times New Roman"/>
          <w:sz w:val="28"/>
          <w:szCs w:val="28"/>
          <w:lang w:val="ru-RU"/>
        </w:rPr>
        <w:t>охорону</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w:t>
      </w:r>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Підприємства</w:t>
      </w:r>
      <w:proofErr w:type="spellEnd"/>
      <w:r w:rsidRPr="00DF0DA6">
        <w:rPr>
          <w:rFonts w:ascii="Times New Roman" w:hAnsi="Times New Roman" w:cs="Times New Roman"/>
          <w:sz w:val="28"/>
          <w:szCs w:val="28"/>
          <w:lang w:val="ru-RU"/>
        </w:rPr>
        <w:t xml:space="preserve">, установи, </w:t>
      </w:r>
      <w:proofErr w:type="spellStart"/>
      <w:r w:rsidRPr="00DF0DA6">
        <w:rPr>
          <w:rFonts w:ascii="Times New Roman" w:hAnsi="Times New Roman" w:cs="Times New Roman"/>
          <w:sz w:val="28"/>
          <w:szCs w:val="28"/>
          <w:lang w:val="ru-RU"/>
        </w:rPr>
        <w:t>організації</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громадяни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зобов’язані</w:t>
      </w:r>
      <w:proofErr w:type="spellEnd"/>
      <w:r w:rsidR="00A3107F">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відшкодовувати</w:t>
      </w:r>
      <w:proofErr w:type="spellEnd"/>
      <w:r w:rsidRPr="00DF0DA6">
        <w:rPr>
          <w:rFonts w:ascii="Times New Roman" w:hAnsi="Times New Roman" w:cs="Times New Roman"/>
          <w:sz w:val="28"/>
          <w:szCs w:val="28"/>
          <w:lang w:val="ru-RU"/>
        </w:rPr>
        <w:t xml:space="preserve"> шкоду, </w:t>
      </w:r>
      <w:proofErr w:type="spellStart"/>
      <w:r w:rsidRPr="00DF0DA6">
        <w:rPr>
          <w:rFonts w:ascii="Times New Roman" w:hAnsi="Times New Roman" w:cs="Times New Roman"/>
          <w:sz w:val="28"/>
          <w:szCs w:val="28"/>
          <w:lang w:val="ru-RU"/>
        </w:rPr>
        <w:t>заподіяну</w:t>
      </w:r>
      <w:proofErr w:type="spellEnd"/>
      <w:r w:rsidRPr="00DF0DA6">
        <w:rPr>
          <w:rFonts w:ascii="Times New Roman" w:hAnsi="Times New Roman" w:cs="Times New Roman"/>
          <w:sz w:val="28"/>
          <w:szCs w:val="28"/>
          <w:lang w:val="ru-RU"/>
        </w:rPr>
        <w:t xml:space="preserve"> ними </w:t>
      </w:r>
      <w:proofErr w:type="spellStart"/>
      <w:r w:rsidRPr="00DF0DA6">
        <w:rPr>
          <w:rFonts w:ascii="Times New Roman" w:hAnsi="Times New Roman" w:cs="Times New Roman"/>
          <w:sz w:val="28"/>
          <w:szCs w:val="28"/>
          <w:lang w:val="ru-RU"/>
        </w:rPr>
        <w:t>внаслідок</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порушення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законодавства</w:t>
      </w:r>
      <w:proofErr w:type="spellEnd"/>
      <w:r w:rsidRPr="00DF0DA6">
        <w:rPr>
          <w:rFonts w:ascii="Times New Roman" w:hAnsi="Times New Roman" w:cs="Times New Roman"/>
          <w:sz w:val="28"/>
          <w:szCs w:val="28"/>
          <w:lang w:val="ru-RU"/>
        </w:rPr>
        <w:t xml:space="preserve"> про </w:t>
      </w:r>
      <w:proofErr w:type="spellStart"/>
      <w:r w:rsidRPr="00DF0DA6">
        <w:rPr>
          <w:rFonts w:ascii="Times New Roman" w:hAnsi="Times New Roman" w:cs="Times New Roman"/>
          <w:sz w:val="28"/>
          <w:szCs w:val="28"/>
          <w:lang w:val="ru-RU"/>
        </w:rPr>
        <w:t>охорону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навколишнього</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w:t>
      </w:r>
      <w:r w:rsidR="007D5446">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в порядку та </w:t>
      </w:r>
      <w:proofErr w:type="spellStart"/>
      <w:r w:rsidRPr="00DF0DA6">
        <w:rPr>
          <w:rFonts w:ascii="Times New Roman" w:hAnsi="Times New Roman" w:cs="Times New Roman"/>
          <w:sz w:val="28"/>
          <w:szCs w:val="28"/>
          <w:lang w:val="ru-RU"/>
        </w:rPr>
        <w:t>розмірах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встановлених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законодавством</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України</w:t>
      </w:r>
      <w:proofErr w:type="spellEnd"/>
      <w:r w:rsidRPr="00DF0DA6">
        <w:rPr>
          <w:rFonts w:ascii="Times New Roman" w:hAnsi="Times New Roman" w:cs="Times New Roman"/>
          <w:sz w:val="28"/>
          <w:szCs w:val="28"/>
          <w:lang w:val="ru-RU"/>
        </w:rPr>
        <w:t>.</w:t>
      </w:r>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Застосування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заходів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дисциплінарної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адміністративної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або</w:t>
      </w:r>
      <w:proofErr w:type="spellEnd"/>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кримінальної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відповідальності</w:t>
      </w:r>
      <w:proofErr w:type="spellEnd"/>
      <w:r w:rsidRPr="00DF0DA6">
        <w:rPr>
          <w:rFonts w:ascii="Times New Roman" w:hAnsi="Times New Roman" w:cs="Times New Roman"/>
          <w:sz w:val="28"/>
          <w:szCs w:val="28"/>
          <w:lang w:val="ru-RU"/>
        </w:rPr>
        <w:t xml:space="preserve"> не </w:t>
      </w:r>
      <w:proofErr w:type="spellStart"/>
      <w:r w:rsidRPr="00DF0DA6">
        <w:rPr>
          <w:rFonts w:ascii="Times New Roman" w:hAnsi="Times New Roman" w:cs="Times New Roman"/>
          <w:sz w:val="28"/>
          <w:szCs w:val="28"/>
          <w:lang w:val="ru-RU"/>
        </w:rPr>
        <w:t>звільняє</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винних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компенсації</w:t>
      </w:r>
      <w:proofErr w:type="spellEnd"/>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шкоди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заподіяної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забрудненням</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навколишнього</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погіршенням</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якості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ресурсів</w:t>
      </w:r>
      <w:proofErr w:type="spellEnd"/>
      <w:r w:rsidRPr="00DF0DA6">
        <w:rPr>
          <w:rFonts w:ascii="Times New Roman" w:hAnsi="Times New Roman" w:cs="Times New Roman"/>
          <w:sz w:val="28"/>
          <w:szCs w:val="28"/>
          <w:lang w:val="ru-RU"/>
        </w:rPr>
        <w:t>.</w:t>
      </w:r>
      <w:r w:rsidR="007D5446">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Незаконно </w:t>
      </w:r>
      <w:proofErr w:type="spellStart"/>
      <w:r w:rsidRPr="00DF0DA6">
        <w:rPr>
          <w:rFonts w:ascii="Times New Roman" w:hAnsi="Times New Roman" w:cs="Times New Roman"/>
          <w:sz w:val="28"/>
          <w:szCs w:val="28"/>
          <w:lang w:val="ru-RU"/>
        </w:rPr>
        <w:t>добуті</w:t>
      </w:r>
      <w:proofErr w:type="spellEnd"/>
      <w:r w:rsidRPr="00DF0DA6">
        <w:rPr>
          <w:rFonts w:ascii="Times New Roman" w:hAnsi="Times New Roman" w:cs="Times New Roman"/>
          <w:sz w:val="28"/>
          <w:szCs w:val="28"/>
          <w:lang w:val="ru-RU"/>
        </w:rPr>
        <w:t xml:space="preserve"> в </w:t>
      </w:r>
      <w:proofErr w:type="spellStart"/>
      <w:r w:rsidRPr="00DF0DA6">
        <w:rPr>
          <w:rFonts w:ascii="Times New Roman" w:hAnsi="Times New Roman" w:cs="Times New Roman"/>
          <w:sz w:val="28"/>
          <w:szCs w:val="28"/>
          <w:lang w:val="ru-RU"/>
        </w:rPr>
        <w:t>природі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ресурси</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виготовлена</w:t>
      </w:r>
      <w:proofErr w:type="spellEnd"/>
      <w:r w:rsidRPr="00DF0DA6">
        <w:rPr>
          <w:rFonts w:ascii="Times New Roman" w:hAnsi="Times New Roman" w:cs="Times New Roman"/>
          <w:sz w:val="28"/>
          <w:szCs w:val="28"/>
          <w:lang w:val="ru-RU"/>
        </w:rPr>
        <w:t xml:space="preserve"> з них</w:t>
      </w:r>
      <w:r w:rsidR="007D544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продукція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підлягають</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безоплатному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вилученню</w:t>
      </w:r>
      <w:proofErr w:type="spellEnd"/>
      <w:r w:rsidRPr="00DF0DA6">
        <w:rPr>
          <w:rFonts w:ascii="Times New Roman" w:hAnsi="Times New Roman" w:cs="Times New Roman"/>
          <w:sz w:val="28"/>
          <w:szCs w:val="28"/>
          <w:lang w:val="ru-RU"/>
        </w:rPr>
        <w:t xml:space="preserve">, а </w:t>
      </w:r>
      <w:proofErr w:type="spellStart"/>
      <w:r w:rsidRPr="00DF0DA6">
        <w:rPr>
          <w:rFonts w:ascii="Times New Roman" w:hAnsi="Times New Roman" w:cs="Times New Roman"/>
          <w:sz w:val="28"/>
          <w:szCs w:val="28"/>
          <w:lang w:val="ru-RU"/>
        </w:rPr>
        <w:t>знаряддя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право</w:t>
      </w:r>
      <w:r w:rsidR="00E55E1E">
        <w:rPr>
          <w:rFonts w:ascii="Times New Roman" w:hAnsi="Times New Roman" w:cs="Times New Roman"/>
          <w:sz w:val="28"/>
          <w:szCs w:val="28"/>
          <w:lang w:val="ru-RU"/>
        </w:rPr>
        <w:t>порушення</w:t>
      </w:r>
      <w:proofErr w:type="spellEnd"/>
      <w:r w:rsidR="00E55E1E">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конфіскації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Одержані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їх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реалізації</w:t>
      </w:r>
      <w:proofErr w:type="spellEnd"/>
      <w:r w:rsidRPr="00DF0DA6">
        <w:rPr>
          <w:rFonts w:ascii="Times New Roman" w:hAnsi="Times New Roman" w:cs="Times New Roman"/>
          <w:sz w:val="28"/>
          <w:szCs w:val="28"/>
          <w:lang w:val="ru-RU"/>
        </w:rPr>
        <w:t xml:space="preserve"> доходи </w:t>
      </w:r>
      <w:proofErr w:type="spellStart"/>
      <w:r w:rsidRPr="00DF0DA6">
        <w:rPr>
          <w:rFonts w:ascii="Times New Roman" w:hAnsi="Times New Roman" w:cs="Times New Roman"/>
          <w:sz w:val="28"/>
          <w:szCs w:val="28"/>
          <w:lang w:val="ru-RU"/>
        </w:rPr>
        <w:t>спрямовуються</w:t>
      </w:r>
      <w:proofErr w:type="spellEnd"/>
      <w:r w:rsidRPr="00DF0DA6">
        <w:rPr>
          <w:rFonts w:ascii="Times New Roman" w:hAnsi="Times New Roman" w:cs="Times New Roman"/>
          <w:sz w:val="28"/>
          <w:szCs w:val="28"/>
          <w:lang w:val="ru-RU"/>
        </w:rPr>
        <w:t xml:space="preserve"> в </w:t>
      </w:r>
      <w:proofErr w:type="spellStart"/>
      <w:r w:rsidRPr="00DF0DA6">
        <w:rPr>
          <w:rFonts w:ascii="Times New Roman" w:hAnsi="Times New Roman" w:cs="Times New Roman"/>
          <w:sz w:val="28"/>
          <w:szCs w:val="28"/>
          <w:lang w:val="ru-RU"/>
        </w:rPr>
        <w:t>республіканський</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Автономної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Республіки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Крим</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місцеві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фонди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охорони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навколишнього</w:t>
      </w:r>
      <w:proofErr w:type="spellEnd"/>
      <w:r w:rsidRPr="00DF0DA6">
        <w:rPr>
          <w:rFonts w:ascii="Times New Roman" w:hAnsi="Times New Roman" w:cs="Times New Roman"/>
          <w:sz w:val="28"/>
          <w:szCs w:val="28"/>
          <w:lang w:val="ru-RU"/>
        </w:rPr>
        <w:t xml:space="preserve"> природного </w:t>
      </w:r>
      <w:proofErr w:type="spellStart"/>
      <w:r w:rsidRPr="00DF0DA6">
        <w:rPr>
          <w:rFonts w:ascii="Times New Roman" w:hAnsi="Times New Roman" w:cs="Times New Roman"/>
          <w:sz w:val="28"/>
          <w:szCs w:val="28"/>
          <w:lang w:val="ru-RU"/>
        </w:rPr>
        <w:t>середовища</w:t>
      </w:r>
      <w:proofErr w:type="spellEnd"/>
      <w:r w:rsidRPr="00DF0DA6">
        <w:rPr>
          <w:rFonts w:ascii="Times New Roman" w:hAnsi="Times New Roman" w:cs="Times New Roman"/>
          <w:sz w:val="28"/>
          <w:szCs w:val="28"/>
          <w:lang w:val="ru-RU"/>
        </w:rPr>
        <w:t>.</w:t>
      </w:r>
    </w:p>
    <w:p w14:paraId="24549B12" w14:textId="77777777" w:rsidR="00F37E2D" w:rsidRPr="00DF0DA6" w:rsidRDefault="007D5446" w:rsidP="00F60607">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Посадові</w:t>
      </w:r>
      <w:proofErr w:type="spellEnd"/>
      <w:r w:rsidR="00F37E2D" w:rsidRPr="00DF0DA6">
        <w:rPr>
          <w:rFonts w:ascii="Times New Roman" w:hAnsi="Times New Roman" w:cs="Times New Roman"/>
          <w:sz w:val="28"/>
          <w:szCs w:val="28"/>
          <w:lang w:val="ru-RU"/>
        </w:rPr>
        <w:t xml:space="preserve"> особи та </w:t>
      </w:r>
      <w:proofErr w:type="spellStart"/>
      <w:r w:rsidR="00F37E2D" w:rsidRPr="00DF0DA6">
        <w:rPr>
          <w:rFonts w:ascii="Times New Roman" w:hAnsi="Times New Roman" w:cs="Times New Roman"/>
          <w:sz w:val="28"/>
          <w:szCs w:val="28"/>
          <w:lang w:val="ru-RU"/>
        </w:rPr>
        <w:t>спеціалісти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винні</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порушенні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вимог</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щодо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охорони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використання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природних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ресурсів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забезпечення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екологічної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безпекиза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поданням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державних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органів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охорони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згідно</w:t>
      </w:r>
      <w:proofErr w:type="spellEnd"/>
      <w:r w:rsidR="00F37E2D" w:rsidRPr="00DF0DA6">
        <w:rPr>
          <w:rFonts w:ascii="Times New Roman" w:hAnsi="Times New Roman" w:cs="Times New Roman"/>
          <w:sz w:val="28"/>
          <w:szCs w:val="28"/>
          <w:lang w:val="ru-RU"/>
        </w:rPr>
        <w:t xml:space="preserve"> з </w:t>
      </w:r>
      <w:proofErr w:type="spellStart"/>
      <w:r w:rsidR="00F37E2D" w:rsidRPr="00DF0DA6">
        <w:rPr>
          <w:rFonts w:ascii="Times New Roman" w:hAnsi="Times New Roman" w:cs="Times New Roman"/>
          <w:sz w:val="28"/>
          <w:szCs w:val="28"/>
          <w:lang w:val="ru-RU"/>
        </w:rPr>
        <w:t>рішеннями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їх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управлінських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органів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позбавляються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премій</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основними</w:t>
      </w:r>
      <w:proofErr w:type="spellEnd"/>
      <w:r w:rsidR="00F37E2D" w:rsidRPr="00DF0DA6">
        <w:rPr>
          <w:rFonts w:ascii="Times New Roman" w:hAnsi="Times New Roman" w:cs="Times New Roman"/>
          <w:sz w:val="28"/>
          <w:szCs w:val="28"/>
          <w:lang w:val="ru-RU"/>
        </w:rPr>
        <w:t xml:space="preserve"> результатами </w:t>
      </w:r>
      <w:proofErr w:type="spellStart"/>
      <w:r w:rsidR="00F37E2D" w:rsidRPr="00DF0DA6">
        <w:rPr>
          <w:rFonts w:ascii="Times New Roman" w:hAnsi="Times New Roman" w:cs="Times New Roman"/>
          <w:sz w:val="28"/>
          <w:szCs w:val="28"/>
          <w:lang w:val="ru-RU"/>
        </w:rPr>
        <w:t>господарської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повністю</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або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частково</w:t>
      </w:r>
      <w:proofErr w:type="spellEnd"/>
      <w:r w:rsidR="00F37E2D" w:rsidRPr="00DF0DA6">
        <w:rPr>
          <w:rFonts w:ascii="Times New Roman" w:hAnsi="Times New Roman" w:cs="Times New Roman"/>
          <w:sz w:val="28"/>
          <w:szCs w:val="28"/>
          <w:lang w:val="ru-RU"/>
        </w:rPr>
        <w:t xml:space="preserve">. </w:t>
      </w:r>
    </w:p>
    <w:p w14:paraId="5CCDBFE1" w14:textId="77777777" w:rsidR="00F37E2D" w:rsidRPr="00DF0DA6" w:rsidRDefault="00F37E2D" w:rsidP="009E27D1">
      <w:pPr>
        <w:tabs>
          <w:tab w:val="left" w:pos="6150"/>
        </w:tabs>
        <w:ind w:left="-142" w:right="283"/>
        <w:rPr>
          <w:rFonts w:ascii="Times New Roman" w:hAnsi="Times New Roman" w:cs="Times New Roman"/>
          <w:sz w:val="28"/>
          <w:szCs w:val="28"/>
          <w:lang w:val="ru-RU"/>
        </w:rPr>
      </w:pPr>
      <w:proofErr w:type="spellStart"/>
      <w:r w:rsidRPr="00E55E1E">
        <w:rPr>
          <w:rFonts w:ascii="Times New Roman" w:hAnsi="Times New Roman" w:cs="Times New Roman"/>
          <w:b/>
          <w:sz w:val="28"/>
          <w:szCs w:val="28"/>
          <w:lang w:val="ru-RU"/>
        </w:rPr>
        <w:t>Стаття</w:t>
      </w:r>
      <w:proofErr w:type="spellEnd"/>
      <w:r w:rsidRPr="00E55E1E">
        <w:rPr>
          <w:rFonts w:ascii="Times New Roman" w:hAnsi="Times New Roman" w:cs="Times New Roman"/>
          <w:b/>
          <w:sz w:val="28"/>
          <w:szCs w:val="28"/>
          <w:lang w:val="ru-RU"/>
        </w:rPr>
        <w:t xml:space="preserve"> 69.</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Особливості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застосування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цивільної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відповідальності</w:t>
      </w:r>
      <w:proofErr w:type="spellEnd"/>
    </w:p>
    <w:p w14:paraId="5C46F95F" w14:textId="77777777" w:rsidR="00F37E2D" w:rsidRPr="00DF0DA6" w:rsidRDefault="007D5446"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Шкода, </w:t>
      </w:r>
      <w:proofErr w:type="spellStart"/>
      <w:r w:rsidR="00F37E2D" w:rsidRPr="00DF0DA6">
        <w:rPr>
          <w:rFonts w:ascii="Times New Roman" w:hAnsi="Times New Roman" w:cs="Times New Roman"/>
          <w:sz w:val="28"/>
          <w:szCs w:val="28"/>
          <w:lang w:val="ru-RU"/>
        </w:rPr>
        <w:t>заподіяна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внаслідок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про</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охорону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підлягає</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компенсації</w:t>
      </w:r>
      <w:proofErr w:type="spellEnd"/>
      <w:r w:rsidR="00F37E2D" w:rsidRPr="00DF0DA6">
        <w:rPr>
          <w:rFonts w:ascii="Times New Roman" w:hAnsi="Times New Roman" w:cs="Times New Roman"/>
          <w:sz w:val="28"/>
          <w:szCs w:val="28"/>
          <w:lang w:val="ru-RU"/>
        </w:rPr>
        <w:t xml:space="preserve">, як правило, в </w:t>
      </w:r>
      <w:proofErr w:type="spellStart"/>
      <w:r w:rsidR="00F37E2D" w:rsidRPr="00DF0DA6">
        <w:rPr>
          <w:rFonts w:ascii="Times New Roman" w:hAnsi="Times New Roman" w:cs="Times New Roman"/>
          <w:sz w:val="28"/>
          <w:szCs w:val="28"/>
          <w:lang w:val="ru-RU"/>
        </w:rPr>
        <w:t>повному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обсязі</w:t>
      </w:r>
      <w:proofErr w:type="spellEnd"/>
      <w:r w:rsidR="00F37E2D" w:rsidRPr="00DF0DA6">
        <w:rPr>
          <w:rFonts w:ascii="Times New Roman" w:hAnsi="Times New Roman" w:cs="Times New Roman"/>
          <w:sz w:val="28"/>
          <w:szCs w:val="28"/>
          <w:lang w:val="ru-RU"/>
        </w:rPr>
        <w:t xml:space="preserve"> без </w:t>
      </w:r>
      <w:proofErr w:type="spellStart"/>
      <w:r w:rsidR="00F37E2D" w:rsidRPr="00DF0DA6">
        <w:rPr>
          <w:rFonts w:ascii="Times New Roman" w:hAnsi="Times New Roman" w:cs="Times New Roman"/>
          <w:sz w:val="28"/>
          <w:szCs w:val="28"/>
          <w:lang w:val="ru-RU"/>
        </w:rPr>
        <w:t>застосування</w:t>
      </w:r>
      <w:proofErr w:type="spellEnd"/>
      <w:r w:rsidR="00F37E2D" w:rsidRPr="00DF0DA6">
        <w:rPr>
          <w:rFonts w:ascii="Times New Roman" w:hAnsi="Times New Roman" w:cs="Times New Roman"/>
          <w:sz w:val="28"/>
          <w:szCs w:val="28"/>
          <w:lang w:val="ru-RU"/>
        </w:rPr>
        <w:t xml:space="preserve"> норм </w:t>
      </w:r>
      <w:proofErr w:type="spellStart"/>
      <w:r w:rsidR="00F37E2D" w:rsidRPr="00DF0DA6">
        <w:rPr>
          <w:rFonts w:ascii="Times New Roman" w:hAnsi="Times New Roman" w:cs="Times New Roman"/>
          <w:sz w:val="28"/>
          <w:szCs w:val="28"/>
          <w:lang w:val="ru-RU"/>
        </w:rPr>
        <w:t>зниження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розміру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стягнення</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незалежно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збору</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забруднення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погіршення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якості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природних</w:t>
      </w:r>
      <w:proofErr w:type="spellEnd"/>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Особи, </w:t>
      </w:r>
      <w:proofErr w:type="spellStart"/>
      <w:r w:rsidR="00F37E2D" w:rsidRPr="00DF0DA6">
        <w:rPr>
          <w:rFonts w:ascii="Times New Roman" w:hAnsi="Times New Roman" w:cs="Times New Roman"/>
          <w:sz w:val="28"/>
          <w:szCs w:val="28"/>
          <w:lang w:val="ru-RU"/>
        </w:rPr>
        <w:t>яким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завдано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такої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шкоди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мають</w:t>
      </w:r>
      <w:proofErr w:type="spellEnd"/>
      <w:r w:rsidR="00F37E2D" w:rsidRPr="00DF0DA6">
        <w:rPr>
          <w:rFonts w:ascii="Times New Roman" w:hAnsi="Times New Roman" w:cs="Times New Roman"/>
          <w:sz w:val="28"/>
          <w:szCs w:val="28"/>
          <w:lang w:val="ru-RU"/>
        </w:rPr>
        <w:t xml:space="preserve"> право на </w:t>
      </w:r>
      <w:proofErr w:type="spellStart"/>
      <w:r w:rsidR="00F37E2D" w:rsidRPr="00DF0DA6">
        <w:rPr>
          <w:rFonts w:ascii="Times New Roman" w:hAnsi="Times New Roman" w:cs="Times New Roman"/>
          <w:sz w:val="28"/>
          <w:szCs w:val="28"/>
          <w:lang w:val="ru-RU"/>
        </w:rPr>
        <w:t>відшкодування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неодержаних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прибутків</w:t>
      </w:r>
      <w:proofErr w:type="spellEnd"/>
      <w:r w:rsidR="00F37E2D" w:rsidRPr="00DF0DA6">
        <w:rPr>
          <w:rFonts w:ascii="Times New Roman" w:hAnsi="Times New Roman" w:cs="Times New Roman"/>
          <w:sz w:val="28"/>
          <w:szCs w:val="28"/>
          <w:lang w:val="ru-RU"/>
        </w:rPr>
        <w:t xml:space="preserve"> за час, </w:t>
      </w:r>
      <w:proofErr w:type="spellStart"/>
      <w:r w:rsidR="00F37E2D" w:rsidRPr="00DF0DA6">
        <w:rPr>
          <w:rFonts w:ascii="Times New Roman" w:hAnsi="Times New Roman" w:cs="Times New Roman"/>
          <w:sz w:val="28"/>
          <w:szCs w:val="28"/>
          <w:lang w:val="ru-RU"/>
        </w:rPr>
        <w:t>необхідний</w:t>
      </w:r>
      <w:proofErr w:type="spellEnd"/>
      <w:r w:rsidR="00F37E2D" w:rsidRPr="00DF0DA6">
        <w:rPr>
          <w:rFonts w:ascii="Times New Roman" w:hAnsi="Times New Roman" w:cs="Times New Roman"/>
          <w:sz w:val="28"/>
          <w:szCs w:val="28"/>
          <w:lang w:val="ru-RU"/>
        </w:rPr>
        <w:t xml:space="preserve"> для </w:t>
      </w:r>
      <w:proofErr w:type="spellStart"/>
      <w:r w:rsidR="00F37E2D" w:rsidRPr="00DF0DA6">
        <w:rPr>
          <w:rFonts w:ascii="Times New Roman" w:hAnsi="Times New Roman" w:cs="Times New Roman"/>
          <w:sz w:val="28"/>
          <w:szCs w:val="28"/>
          <w:lang w:val="ru-RU"/>
        </w:rPr>
        <w:t>відновленняздоров’я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якості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навколишнього</w:t>
      </w:r>
      <w:proofErr w:type="spellEnd"/>
      <w:r w:rsidR="00F37E2D" w:rsidRPr="00DF0DA6">
        <w:rPr>
          <w:rFonts w:ascii="Times New Roman" w:hAnsi="Times New Roman" w:cs="Times New Roman"/>
          <w:sz w:val="28"/>
          <w:szCs w:val="28"/>
          <w:lang w:val="ru-RU"/>
        </w:rPr>
        <w:t xml:space="preserve"> природного </w:t>
      </w:r>
      <w:proofErr w:type="spellStart"/>
      <w:r w:rsidR="00F37E2D" w:rsidRPr="00DF0DA6">
        <w:rPr>
          <w:rFonts w:ascii="Times New Roman" w:hAnsi="Times New Roman" w:cs="Times New Roman"/>
          <w:sz w:val="28"/>
          <w:szCs w:val="28"/>
          <w:lang w:val="ru-RU"/>
        </w:rPr>
        <w:t>середовища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відтворення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природних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ресурсів</w:t>
      </w:r>
      <w:proofErr w:type="spellEnd"/>
      <w:r w:rsidR="00F37E2D" w:rsidRPr="00DF0DA6">
        <w:rPr>
          <w:rFonts w:ascii="Times New Roman" w:hAnsi="Times New Roman" w:cs="Times New Roman"/>
          <w:sz w:val="28"/>
          <w:szCs w:val="28"/>
          <w:lang w:val="ru-RU"/>
        </w:rPr>
        <w:t xml:space="preserve"> до стану, </w:t>
      </w:r>
      <w:proofErr w:type="spellStart"/>
      <w:r w:rsidR="00F37E2D" w:rsidRPr="00DF0DA6">
        <w:rPr>
          <w:rFonts w:ascii="Times New Roman" w:hAnsi="Times New Roman" w:cs="Times New Roman"/>
          <w:sz w:val="28"/>
          <w:szCs w:val="28"/>
          <w:lang w:val="ru-RU"/>
        </w:rPr>
        <w:t>придатного</w:t>
      </w:r>
      <w:proofErr w:type="spellEnd"/>
      <w:r w:rsidR="00F37E2D" w:rsidRPr="00DF0DA6">
        <w:rPr>
          <w:rFonts w:ascii="Times New Roman" w:hAnsi="Times New Roman" w:cs="Times New Roman"/>
          <w:sz w:val="28"/>
          <w:szCs w:val="28"/>
          <w:lang w:val="ru-RU"/>
        </w:rPr>
        <w:t xml:space="preserve"> для </w:t>
      </w:r>
      <w:proofErr w:type="spellStart"/>
      <w:r w:rsidR="00F37E2D" w:rsidRPr="00DF0DA6">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за </w:t>
      </w:r>
      <w:proofErr w:type="spellStart"/>
      <w:r w:rsidR="00F37E2D" w:rsidRPr="00DF0DA6">
        <w:rPr>
          <w:rFonts w:ascii="Times New Roman" w:hAnsi="Times New Roman" w:cs="Times New Roman"/>
          <w:sz w:val="28"/>
          <w:szCs w:val="28"/>
          <w:lang w:val="ru-RU"/>
        </w:rPr>
        <w:t>цільовим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призначенням</w:t>
      </w:r>
      <w:proofErr w:type="spellEnd"/>
      <w:r w:rsidR="00F37E2D" w:rsidRPr="00DF0DA6">
        <w:rPr>
          <w:rFonts w:ascii="Times New Roman" w:hAnsi="Times New Roman" w:cs="Times New Roman"/>
          <w:sz w:val="28"/>
          <w:szCs w:val="28"/>
          <w:lang w:val="ru-RU"/>
        </w:rPr>
        <w:t>.</w:t>
      </w:r>
    </w:p>
    <w:p w14:paraId="29D99B2A" w14:textId="77777777" w:rsidR="00F37E2D" w:rsidRPr="00DF0DA6" w:rsidRDefault="007D5446"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Особи, </w:t>
      </w:r>
      <w:proofErr w:type="spellStart"/>
      <w:r w:rsidR="00F37E2D" w:rsidRPr="00DF0DA6">
        <w:rPr>
          <w:rFonts w:ascii="Times New Roman" w:hAnsi="Times New Roman" w:cs="Times New Roman"/>
          <w:sz w:val="28"/>
          <w:szCs w:val="28"/>
          <w:lang w:val="ru-RU"/>
        </w:rPr>
        <w:t>що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володіють</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джерелами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підвищеної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екологічної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небезпеки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зобов’язані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компенсувати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заподіяну</w:t>
      </w:r>
      <w:proofErr w:type="spellEnd"/>
      <w:r w:rsidR="00F37E2D" w:rsidRPr="00DF0DA6">
        <w:rPr>
          <w:rFonts w:ascii="Times New Roman" w:hAnsi="Times New Roman" w:cs="Times New Roman"/>
          <w:sz w:val="28"/>
          <w:szCs w:val="28"/>
          <w:lang w:val="ru-RU"/>
        </w:rPr>
        <w:t xml:space="preserve"> шкоду </w:t>
      </w:r>
      <w:proofErr w:type="spellStart"/>
      <w:r w:rsidR="00F37E2D" w:rsidRPr="00DF0DA6">
        <w:rPr>
          <w:rFonts w:ascii="Times New Roman" w:hAnsi="Times New Roman" w:cs="Times New Roman"/>
          <w:sz w:val="28"/>
          <w:szCs w:val="28"/>
          <w:lang w:val="ru-RU"/>
        </w:rPr>
        <w:t>громадянам</w:t>
      </w:r>
      <w:proofErr w:type="spellEnd"/>
      <w:r w:rsidR="00F37E2D" w:rsidRPr="00DF0DA6">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юридичним</w:t>
      </w:r>
      <w:proofErr w:type="spellEnd"/>
      <w:r w:rsidR="00F37E2D" w:rsidRPr="00DF0DA6">
        <w:rPr>
          <w:rFonts w:ascii="Times New Roman" w:hAnsi="Times New Roman" w:cs="Times New Roman"/>
          <w:sz w:val="28"/>
          <w:szCs w:val="28"/>
          <w:lang w:val="ru-RU"/>
        </w:rPr>
        <w:t xml:space="preserve"> особам, </w:t>
      </w:r>
      <w:proofErr w:type="spellStart"/>
      <w:r w:rsidR="00F37E2D" w:rsidRPr="00DF0DA6">
        <w:rPr>
          <w:rFonts w:ascii="Times New Roman" w:hAnsi="Times New Roman" w:cs="Times New Roman"/>
          <w:sz w:val="28"/>
          <w:szCs w:val="28"/>
          <w:lang w:val="ru-RU"/>
        </w:rPr>
        <w:t>якщо</w:t>
      </w:r>
      <w:proofErr w:type="spellEnd"/>
      <w:r w:rsidR="00F37E2D" w:rsidRPr="00DF0DA6">
        <w:rPr>
          <w:rFonts w:ascii="Times New Roman" w:hAnsi="Times New Roman" w:cs="Times New Roman"/>
          <w:sz w:val="28"/>
          <w:szCs w:val="28"/>
          <w:lang w:val="ru-RU"/>
        </w:rPr>
        <w:t xml:space="preserve"> не </w:t>
      </w:r>
      <w:proofErr w:type="spellStart"/>
      <w:r w:rsidR="00F37E2D" w:rsidRPr="00DF0DA6">
        <w:rPr>
          <w:rFonts w:ascii="Times New Roman" w:hAnsi="Times New Roman" w:cs="Times New Roman"/>
          <w:sz w:val="28"/>
          <w:szCs w:val="28"/>
          <w:lang w:val="ru-RU"/>
        </w:rPr>
        <w:t>доведуть</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що</w:t>
      </w:r>
      <w:proofErr w:type="spellEnd"/>
      <w:r w:rsidR="00F37E2D" w:rsidRPr="00DF0DA6">
        <w:rPr>
          <w:rFonts w:ascii="Times New Roman" w:hAnsi="Times New Roman" w:cs="Times New Roman"/>
          <w:sz w:val="28"/>
          <w:szCs w:val="28"/>
          <w:lang w:val="ru-RU"/>
        </w:rPr>
        <w:t xml:space="preserve"> шкода </w:t>
      </w:r>
      <w:proofErr w:type="spellStart"/>
      <w:r w:rsidR="00F37E2D" w:rsidRPr="00DF0DA6">
        <w:rPr>
          <w:rFonts w:ascii="Times New Roman" w:hAnsi="Times New Roman" w:cs="Times New Roman"/>
          <w:sz w:val="28"/>
          <w:szCs w:val="28"/>
          <w:lang w:val="ru-RU"/>
        </w:rPr>
        <w:t>виникла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внасл</w:t>
      </w:r>
      <w:r>
        <w:rPr>
          <w:rFonts w:ascii="Times New Roman" w:hAnsi="Times New Roman" w:cs="Times New Roman"/>
          <w:sz w:val="28"/>
          <w:szCs w:val="28"/>
          <w:lang w:val="ru-RU"/>
        </w:rPr>
        <w:t>і</w:t>
      </w:r>
      <w:r w:rsidR="00F37E2D" w:rsidRPr="00DF0DA6">
        <w:rPr>
          <w:rFonts w:ascii="Times New Roman" w:hAnsi="Times New Roman" w:cs="Times New Roman"/>
          <w:sz w:val="28"/>
          <w:szCs w:val="28"/>
          <w:lang w:val="ru-RU"/>
        </w:rPr>
        <w:t>док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стихійних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природних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явищ</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чи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навмисних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дій</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потерпілих</w:t>
      </w:r>
      <w:proofErr w:type="spellEnd"/>
      <w:r w:rsidR="00F37E2D" w:rsidRPr="00DF0DA6">
        <w:rPr>
          <w:rFonts w:ascii="Times New Roman" w:hAnsi="Times New Roman" w:cs="Times New Roman"/>
          <w:sz w:val="28"/>
          <w:szCs w:val="28"/>
          <w:lang w:val="ru-RU"/>
        </w:rPr>
        <w:t>.</w:t>
      </w:r>
    </w:p>
    <w:p w14:paraId="1C225215" w14:textId="77777777" w:rsidR="007D5446" w:rsidRDefault="007D5446" w:rsidP="000E7178">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Шкода, </w:t>
      </w:r>
      <w:proofErr w:type="spellStart"/>
      <w:r w:rsidR="00F37E2D" w:rsidRPr="00DF0DA6">
        <w:rPr>
          <w:rFonts w:ascii="Times New Roman" w:hAnsi="Times New Roman" w:cs="Times New Roman"/>
          <w:sz w:val="28"/>
          <w:szCs w:val="28"/>
          <w:lang w:val="ru-RU"/>
        </w:rPr>
        <w:t>заподіяна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довкіллю</w:t>
      </w:r>
      <w:proofErr w:type="spellEnd"/>
      <w:r w:rsidR="00F37E2D" w:rsidRPr="00DF0DA6">
        <w:rPr>
          <w:rFonts w:ascii="Times New Roman" w:hAnsi="Times New Roman" w:cs="Times New Roman"/>
          <w:sz w:val="28"/>
          <w:szCs w:val="28"/>
          <w:lang w:val="ru-RU"/>
        </w:rPr>
        <w:t xml:space="preserve"> у </w:t>
      </w:r>
      <w:proofErr w:type="spellStart"/>
      <w:r w:rsidR="00F37E2D" w:rsidRPr="00DF0DA6">
        <w:rPr>
          <w:rFonts w:ascii="Times New Roman" w:hAnsi="Times New Roman" w:cs="Times New Roman"/>
          <w:sz w:val="28"/>
          <w:szCs w:val="28"/>
          <w:lang w:val="ru-RU"/>
        </w:rPr>
        <w:t>зв’язку</w:t>
      </w:r>
      <w:proofErr w:type="spellEnd"/>
      <w:r w:rsidR="00F37E2D" w:rsidRPr="00DF0DA6">
        <w:rPr>
          <w:rFonts w:ascii="Times New Roman" w:hAnsi="Times New Roman" w:cs="Times New Roman"/>
          <w:sz w:val="28"/>
          <w:szCs w:val="28"/>
          <w:lang w:val="ru-RU"/>
        </w:rPr>
        <w:t xml:space="preserve"> з </w:t>
      </w:r>
      <w:proofErr w:type="spellStart"/>
      <w:r w:rsidR="00F37E2D" w:rsidRPr="00DF0DA6">
        <w:rPr>
          <w:rFonts w:ascii="Times New Roman" w:hAnsi="Times New Roman" w:cs="Times New Roman"/>
          <w:sz w:val="28"/>
          <w:szCs w:val="28"/>
          <w:lang w:val="ru-RU"/>
        </w:rPr>
        <w:t>виконанням</w:t>
      </w:r>
      <w:proofErr w:type="spellEnd"/>
      <w:r w:rsidR="00F37E2D" w:rsidRPr="00DF0DA6">
        <w:rPr>
          <w:rFonts w:ascii="Times New Roman" w:hAnsi="Times New Roman" w:cs="Times New Roman"/>
          <w:sz w:val="28"/>
          <w:szCs w:val="28"/>
          <w:lang w:val="ru-RU"/>
        </w:rPr>
        <w:t xml:space="preserve"> угоди про</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розподіл</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продукції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підлягає</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відшкодуванню</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відповідно</w:t>
      </w:r>
      <w:proofErr w:type="spellEnd"/>
      <w:r w:rsidR="00F37E2D" w:rsidRPr="00DF0DA6">
        <w:rPr>
          <w:rFonts w:ascii="Times New Roman" w:hAnsi="Times New Roman" w:cs="Times New Roman"/>
          <w:sz w:val="28"/>
          <w:szCs w:val="28"/>
          <w:lang w:val="ru-RU"/>
        </w:rPr>
        <w:t xml:space="preserve"> до </w:t>
      </w:r>
      <w:proofErr w:type="spellStart"/>
      <w:r w:rsidR="00F37E2D" w:rsidRPr="00DF0DA6">
        <w:rPr>
          <w:rFonts w:ascii="Times New Roman" w:hAnsi="Times New Roman" w:cs="Times New Roman"/>
          <w:sz w:val="28"/>
          <w:szCs w:val="28"/>
          <w:lang w:val="ru-RU"/>
        </w:rPr>
        <w:t>вимог</w:t>
      </w:r>
      <w:proofErr w:type="spellEnd"/>
      <w:r>
        <w:rPr>
          <w:rFonts w:ascii="Times New Roman" w:hAnsi="Times New Roman" w:cs="Times New Roman"/>
          <w:sz w:val="28"/>
          <w:szCs w:val="28"/>
          <w:lang w:val="ru-RU"/>
        </w:rPr>
        <w:t xml:space="preserve"> </w:t>
      </w:r>
      <w:proofErr w:type="spellStart"/>
      <w:r w:rsidR="00F37E2D" w:rsidRPr="00E55E1E">
        <w:rPr>
          <w:rFonts w:ascii="Times New Roman" w:hAnsi="Times New Roman" w:cs="Times New Roman"/>
          <w:sz w:val="28"/>
          <w:szCs w:val="28"/>
          <w:lang w:val="ru-RU"/>
        </w:rPr>
        <w:t>статті</w:t>
      </w:r>
      <w:proofErr w:type="spellEnd"/>
      <w:r w:rsidR="00F37E2D" w:rsidRPr="00E55E1E">
        <w:rPr>
          <w:rFonts w:ascii="Times New Roman" w:hAnsi="Times New Roman" w:cs="Times New Roman"/>
          <w:sz w:val="28"/>
          <w:szCs w:val="28"/>
          <w:lang w:val="ru-RU"/>
        </w:rPr>
        <w:t xml:space="preserve"> 29</w:t>
      </w:r>
      <w:r w:rsidR="00F37E2D" w:rsidRPr="00DF0DA6">
        <w:rPr>
          <w:rFonts w:ascii="Times New Roman" w:hAnsi="Times New Roman" w:cs="Times New Roman"/>
          <w:sz w:val="28"/>
          <w:szCs w:val="28"/>
          <w:lang w:val="ru-RU"/>
        </w:rPr>
        <w:t xml:space="preserve"> Закону </w:t>
      </w:r>
      <w:proofErr w:type="spellStart"/>
      <w:r w:rsidR="00F37E2D" w:rsidRPr="00DF0DA6">
        <w:rPr>
          <w:rFonts w:ascii="Times New Roman" w:hAnsi="Times New Roman" w:cs="Times New Roman"/>
          <w:sz w:val="28"/>
          <w:szCs w:val="28"/>
          <w:lang w:val="ru-RU"/>
        </w:rPr>
        <w:t>України</w:t>
      </w:r>
      <w:proofErr w:type="spellEnd"/>
      <w:r w:rsidR="00F37E2D" w:rsidRPr="00DF0DA6">
        <w:rPr>
          <w:rFonts w:ascii="Times New Roman" w:hAnsi="Times New Roman" w:cs="Times New Roman"/>
          <w:sz w:val="28"/>
          <w:szCs w:val="28"/>
          <w:lang w:val="ru-RU"/>
        </w:rPr>
        <w:t xml:space="preserve"> “Про угоди про </w:t>
      </w:r>
      <w:proofErr w:type="spellStart"/>
      <w:r w:rsidR="00F37E2D" w:rsidRPr="00DF0DA6">
        <w:rPr>
          <w:rFonts w:ascii="Times New Roman" w:hAnsi="Times New Roman" w:cs="Times New Roman"/>
          <w:sz w:val="28"/>
          <w:szCs w:val="28"/>
          <w:lang w:val="ru-RU"/>
        </w:rPr>
        <w:t>розподіл</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продукції</w:t>
      </w:r>
      <w:proofErr w:type="spellEnd"/>
      <w:r w:rsidR="00F37E2D" w:rsidRPr="00DF0DA6">
        <w:rPr>
          <w:rFonts w:ascii="Times New Roman" w:hAnsi="Times New Roman" w:cs="Times New Roman"/>
          <w:sz w:val="28"/>
          <w:szCs w:val="28"/>
          <w:lang w:val="ru-RU"/>
        </w:rPr>
        <w:t>”.</w:t>
      </w:r>
    </w:p>
    <w:p w14:paraId="6BB3AF77" w14:textId="5E6BBBF5" w:rsidR="00F37E2D" w:rsidRDefault="007D5446" w:rsidP="000E7178">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E55E1E">
        <w:rPr>
          <w:rFonts w:ascii="Times New Roman" w:hAnsi="Times New Roman" w:cs="Times New Roman"/>
          <w:b/>
          <w:sz w:val="28"/>
          <w:szCs w:val="28"/>
          <w:lang w:val="ru-RU"/>
        </w:rPr>
        <w:t>Стаття</w:t>
      </w:r>
      <w:proofErr w:type="spellEnd"/>
      <w:r w:rsidR="00F37E2D" w:rsidRPr="00E55E1E">
        <w:rPr>
          <w:rFonts w:ascii="Times New Roman" w:hAnsi="Times New Roman" w:cs="Times New Roman"/>
          <w:b/>
          <w:sz w:val="28"/>
          <w:szCs w:val="28"/>
          <w:lang w:val="ru-RU"/>
        </w:rPr>
        <w:t xml:space="preserve"> 70</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Адміністративна</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кримінальна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екологічні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правопорушення</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злочини</w:t>
      </w:r>
      <w:proofErr w:type="spellEnd"/>
      <w:r w:rsidR="00E55E1E">
        <w:rPr>
          <w:rFonts w:ascii="Times New Roman" w:hAnsi="Times New Roman" w:cs="Times New Roman"/>
          <w:sz w:val="28"/>
          <w:szCs w:val="28"/>
          <w:lang w:val="ru-RU"/>
        </w:rPr>
        <w:t>.</w:t>
      </w:r>
      <w:r w:rsidR="00BD4359">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Визначення</w:t>
      </w:r>
      <w:proofErr w:type="spellEnd"/>
      <w:r w:rsidR="00F37E2D" w:rsidRPr="00DF0DA6">
        <w:rPr>
          <w:rFonts w:ascii="Times New Roman" w:hAnsi="Times New Roman" w:cs="Times New Roman"/>
          <w:sz w:val="28"/>
          <w:szCs w:val="28"/>
          <w:lang w:val="ru-RU"/>
        </w:rPr>
        <w:t xml:space="preserve"> складу</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кологічних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правопорушень</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злочинів</w:t>
      </w:r>
      <w:proofErr w:type="spellEnd"/>
      <w:r w:rsidR="00F37E2D" w:rsidRPr="00DF0DA6">
        <w:rPr>
          <w:rFonts w:ascii="Times New Roman" w:hAnsi="Times New Roman" w:cs="Times New Roman"/>
          <w:sz w:val="28"/>
          <w:szCs w:val="28"/>
          <w:lang w:val="ru-RU"/>
        </w:rPr>
        <w:t>,</w:t>
      </w:r>
      <w:r w:rsidR="00EF24D3">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порядок </w:t>
      </w:r>
      <w:proofErr w:type="spellStart"/>
      <w:r w:rsidR="00F37E2D" w:rsidRPr="00DF0DA6">
        <w:rPr>
          <w:rFonts w:ascii="Times New Roman" w:hAnsi="Times New Roman" w:cs="Times New Roman"/>
          <w:sz w:val="28"/>
          <w:szCs w:val="28"/>
          <w:lang w:val="ru-RU"/>
        </w:rPr>
        <w:t>притягнення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винних</w:t>
      </w:r>
      <w:proofErr w:type="spellEnd"/>
      <w:r w:rsidR="00F37E2D" w:rsidRPr="00DF0DA6">
        <w:rPr>
          <w:rFonts w:ascii="Times New Roman" w:hAnsi="Times New Roman" w:cs="Times New Roman"/>
          <w:sz w:val="28"/>
          <w:szCs w:val="28"/>
          <w:lang w:val="ru-RU"/>
        </w:rPr>
        <w:t xml:space="preserve"> до </w:t>
      </w:r>
      <w:proofErr w:type="spellStart"/>
      <w:r w:rsidR="00F37E2D" w:rsidRPr="00DF0DA6">
        <w:rPr>
          <w:rFonts w:ascii="Times New Roman" w:hAnsi="Times New Roman" w:cs="Times New Roman"/>
          <w:sz w:val="28"/>
          <w:szCs w:val="28"/>
          <w:lang w:val="ru-RU"/>
        </w:rPr>
        <w:t>адміністративної</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кримінальноївідповідальності</w:t>
      </w:r>
      <w:proofErr w:type="spellEnd"/>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за </w:t>
      </w:r>
      <w:proofErr w:type="spellStart"/>
      <w:r w:rsidR="00F37E2D" w:rsidRPr="00DF0DA6">
        <w:rPr>
          <w:rFonts w:ascii="Times New Roman" w:hAnsi="Times New Roman" w:cs="Times New Roman"/>
          <w:sz w:val="28"/>
          <w:szCs w:val="28"/>
          <w:lang w:val="ru-RU"/>
        </w:rPr>
        <w:t>їх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вчинення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встановлюються</w:t>
      </w:r>
      <w:proofErr w:type="spellEnd"/>
      <w:r w:rsidR="00F37E2D" w:rsidRPr="00DF0DA6">
        <w:rPr>
          <w:rFonts w:ascii="Times New Roman" w:hAnsi="Times New Roman" w:cs="Times New Roman"/>
          <w:sz w:val="28"/>
          <w:szCs w:val="28"/>
          <w:lang w:val="ru-RU"/>
        </w:rPr>
        <w:t xml:space="preserve"> Кодексом </w:t>
      </w:r>
      <w:proofErr w:type="spellStart"/>
      <w:r w:rsidR="00F37E2D" w:rsidRPr="00DF0DA6">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про </w:t>
      </w:r>
      <w:proofErr w:type="spellStart"/>
      <w:r w:rsidR="00F37E2D" w:rsidRPr="00DF0DA6">
        <w:rPr>
          <w:rFonts w:ascii="Times New Roman" w:hAnsi="Times New Roman" w:cs="Times New Roman"/>
          <w:sz w:val="28"/>
          <w:szCs w:val="28"/>
          <w:lang w:val="ru-RU"/>
        </w:rPr>
        <w:t>адміністративні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правопорушення</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Кримінальним</w:t>
      </w:r>
      <w:proofErr w:type="spellEnd"/>
      <w:r w:rsidR="00F37E2D" w:rsidRPr="00DF0DA6">
        <w:rPr>
          <w:rFonts w:ascii="Times New Roman" w:hAnsi="Times New Roman" w:cs="Times New Roman"/>
          <w:sz w:val="28"/>
          <w:szCs w:val="28"/>
          <w:lang w:val="ru-RU"/>
        </w:rPr>
        <w:t xml:space="preserve"> кодексом</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України</w:t>
      </w:r>
      <w:proofErr w:type="spellEnd"/>
      <w:r>
        <w:rPr>
          <w:rFonts w:ascii="Times New Roman" w:hAnsi="Times New Roman" w:cs="Times New Roman"/>
          <w:sz w:val="28"/>
          <w:szCs w:val="28"/>
          <w:lang w:val="ru-RU"/>
        </w:rPr>
        <w:t>.</w:t>
      </w:r>
      <w:r w:rsidR="00F37E2D" w:rsidRPr="00DF0DA6">
        <w:rPr>
          <w:rFonts w:ascii="Times New Roman" w:hAnsi="Times New Roman" w:cs="Times New Roman"/>
          <w:sz w:val="28"/>
          <w:szCs w:val="28"/>
          <w:lang w:val="ru-RU"/>
        </w:rPr>
        <w:t xml:space="preserve"> </w:t>
      </w:r>
    </w:p>
    <w:p w14:paraId="675F5F24" w14:textId="77777777" w:rsidR="00203F1D" w:rsidRDefault="00E55E1E" w:rsidP="009E27D1">
      <w:pPr>
        <w:tabs>
          <w:tab w:val="left" w:pos="6150"/>
        </w:tabs>
        <w:ind w:left="-142" w:right="283"/>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50D1CC1B" w14:textId="77777777" w:rsidR="00203F1D" w:rsidRDefault="00203F1D" w:rsidP="009E27D1">
      <w:pPr>
        <w:tabs>
          <w:tab w:val="left" w:pos="6150"/>
        </w:tabs>
        <w:ind w:left="-142" w:right="283"/>
        <w:rPr>
          <w:rFonts w:ascii="Times New Roman" w:hAnsi="Times New Roman" w:cs="Times New Roman"/>
          <w:b/>
          <w:sz w:val="28"/>
          <w:szCs w:val="28"/>
          <w:lang w:val="ru-RU"/>
        </w:rPr>
      </w:pPr>
    </w:p>
    <w:p w14:paraId="1B901475" w14:textId="77777777" w:rsidR="009E27D1" w:rsidRDefault="00E55E1E" w:rsidP="009E27D1">
      <w:pPr>
        <w:tabs>
          <w:tab w:val="left" w:pos="6150"/>
        </w:tabs>
        <w:ind w:left="-142" w:right="283"/>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14:paraId="016D8E85" w14:textId="3B9FBBB5" w:rsidR="00F37E2D" w:rsidRPr="00DF0DA6" w:rsidRDefault="00F37E2D" w:rsidP="00502FAD">
      <w:pPr>
        <w:tabs>
          <w:tab w:val="left" w:pos="6150"/>
        </w:tabs>
        <w:ind w:left="-142" w:right="283"/>
        <w:jc w:val="right"/>
        <w:rPr>
          <w:rFonts w:ascii="Times New Roman" w:hAnsi="Times New Roman" w:cs="Times New Roman"/>
          <w:b/>
          <w:sz w:val="28"/>
          <w:szCs w:val="28"/>
          <w:lang w:val="ru-RU"/>
        </w:rPr>
      </w:pPr>
      <w:proofErr w:type="spellStart"/>
      <w:r w:rsidRPr="00DF0DA6">
        <w:rPr>
          <w:rFonts w:ascii="Times New Roman" w:hAnsi="Times New Roman" w:cs="Times New Roman"/>
          <w:b/>
          <w:sz w:val="28"/>
          <w:szCs w:val="28"/>
          <w:lang w:val="ru-RU"/>
        </w:rPr>
        <w:t>Додаток</w:t>
      </w:r>
      <w:proofErr w:type="spellEnd"/>
      <w:r w:rsidRPr="00DF0DA6">
        <w:rPr>
          <w:rFonts w:ascii="Times New Roman" w:hAnsi="Times New Roman" w:cs="Times New Roman"/>
          <w:b/>
          <w:sz w:val="28"/>
          <w:szCs w:val="28"/>
          <w:lang w:val="ru-RU"/>
        </w:rPr>
        <w:t xml:space="preserve"> 2</w:t>
      </w:r>
    </w:p>
    <w:p w14:paraId="630138C4" w14:textId="1B2A67FE" w:rsidR="005832C4" w:rsidRPr="00FF11A3" w:rsidRDefault="005832C4" w:rsidP="00502FAD">
      <w:pPr>
        <w:tabs>
          <w:tab w:val="left" w:pos="6150"/>
        </w:tabs>
        <w:ind w:left="-142" w:right="283"/>
        <w:jc w:val="center"/>
        <w:rPr>
          <w:rFonts w:ascii="Times New Roman" w:hAnsi="Times New Roman" w:cs="Times New Roman"/>
          <w:b/>
          <w:sz w:val="28"/>
          <w:szCs w:val="28"/>
          <w:lang w:val="ru-RU"/>
        </w:rPr>
      </w:pPr>
      <w:proofErr w:type="spellStart"/>
      <w:r w:rsidRPr="00FF11A3">
        <w:rPr>
          <w:rFonts w:ascii="Times New Roman" w:hAnsi="Times New Roman" w:cs="Times New Roman"/>
          <w:b/>
          <w:sz w:val="28"/>
          <w:szCs w:val="28"/>
          <w:lang w:val="ru-RU"/>
        </w:rPr>
        <w:t>Витяг</w:t>
      </w:r>
      <w:proofErr w:type="spellEnd"/>
      <w:r w:rsidRPr="00FF11A3">
        <w:rPr>
          <w:rFonts w:ascii="Times New Roman" w:hAnsi="Times New Roman" w:cs="Times New Roman"/>
          <w:b/>
          <w:sz w:val="28"/>
          <w:szCs w:val="28"/>
          <w:lang w:val="ru-RU"/>
        </w:rPr>
        <w:t xml:space="preserve"> </w:t>
      </w:r>
      <w:proofErr w:type="spellStart"/>
      <w:r w:rsidRPr="00FF11A3">
        <w:rPr>
          <w:rFonts w:ascii="Times New Roman" w:hAnsi="Times New Roman" w:cs="Times New Roman"/>
          <w:b/>
          <w:sz w:val="28"/>
          <w:szCs w:val="28"/>
          <w:lang w:val="ru-RU"/>
        </w:rPr>
        <w:t>із</w:t>
      </w:r>
      <w:proofErr w:type="spellEnd"/>
      <w:r w:rsidRPr="00FF11A3">
        <w:rPr>
          <w:rFonts w:ascii="Times New Roman" w:hAnsi="Times New Roman" w:cs="Times New Roman"/>
          <w:b/>
          <w:sz w:val="28"/>
          <w:szCs w:val="28"/>
          <w:lang w:val="ru-RU"/>
        </w:rPr>
        <w:t xml:space="preserve"> </w:t>
      </w:r>
      <w:r w:rsidR="00F37E2D" w:rsidRPr="00FF11A3">
        <w:rPr>
          <w:rFonts w:ascii="Times New Roman" w:hAnsi="Times New Roman" w:cs="Times New Roman"/>
          <w:b/>
          <w:sz w:val="28"/>
          <w:szCs w:val="28"/>
          <w:lang w:val="ru-RU"/>
        </w:rPr>
        <w:t>З</w:t>
      </w:r>
      <w:r w:rsidR="00E55E1E" w:rsidRPr="00FF11A3">
        <w:rPr>
          <w:rFonts w:ascii="Times New Roman" w:hAnsi="Times New Roman" w:cs="Times New Roman"/>
          <w:b/>
          <w:sz w:val="28"/>
          <w:szCs w:val="28"/>
          <w:lang w:val="ru-RU"/>
        </w:rPr>
        <w:t>акон</w:t>
      </w:r>
      <w:r w:rsidRPr="00FF11A3">
        <w:rPr>
          <w:rFonts w:ascii="Times New Roman" w:hAnsi="Times New Roman" w:cs="Times New Roman"/>
          <w:b/>
          <w:sz w:val="28"/>
          <w:szCs w:val="28"/>
          <w:lang w:val="ru-RU"/>
        </w:rPr>
        <w:t>у</w:t>
      </w:r>
      <w:r w:rsidR="00E55E1E" w:rsidRPr="00FF11A3">
        <w:rPr>
          <w:rFonts w:ascii="Times New Roman" w:hAnsi="Times New Roman" w:cs="Times New Roman"/>
          <w:b/>
          <w:sz w:val="28"/>
          <w:szCs w:val="28"/>
          <w:lang w:val="ru-RU"/>
        </w:rPr>
        <w:t xml:space="preserve"> </w:t>
      </w:r>
      <w:proofErr w:type="spellStart"/>
      <w:r w:rsidR="00E55E1E" w:rsidRPr="00FF11A3">
        <w:rPr>
          <w:rFonts w:ascii="Times New Roman" w:hAnsi="Times New Roman" w:cs="Times New Roman"/>
          <w:b/>
          <w:sz w:val="28"/>
          <w:szCs w:val="28"/>
          <w:lang w:val="ru-RU"/>
        </w:rPr>
        <w:t>України</w:t>
      </w:r>
      <w:proofErr w:type="spellEnd"/>
      <w:r w:rsidR="00E55E1E" w:rsidRPr="00FF11A3">
        <w:rPr>
          <w:rFonts w:ascii="Times New Roman" w:hAnsi="Times New Roman" w:cs="Times New Roman"/>
          <w:b/>
          <w:sz w:val="28"/>
          <w:szCs w:val="28"/>
          <w:lang w:val="ru-RU"/>
        </w:rPr>
        <w:t xml:space="preserve"> «</w:t>
      </w:r>
      <w:r w:rsidR="00F37E2D" w:rsidRPr="00FF11A3">
        <w:rPr>
          <w:rFonts w:ascii="Times New Roman" w:hAnsi="Times New Roman" w:cs="Times New Roman"/>
          <w:b/>
          <w:sz w:val="28"/>
          <w:szCs w:val="28"/>
          <w:lang w:val="ru-RU"/>
        </w:rPr>
        <w:t xml:space="preserve">Про </w:t>
      </w:r>
      <w:proofErr w:type="spellStart"/>
      <w:r w:rsidR="00F37E2D" w:rsidRPr="00FF11A3">
        <w:rPr>
          <w:rFonts w:ascii="Times New Roman" w:hAnsi="Times New Roman" w:cs="Times New Roman"/>
          <w:b/>
          <w:sz w:val="28"/>
          <w:szCs w:val="28"/>
          <w:lang w:val="ru-RU"/>
        </w:rPr>
        <w:t>охорону</w:t>
      </w:r>
      <w:proofErr w:type="spellEnd"/>
      <w:r w:rsidR="00F37E2D" w:rsidRPr="00FF11A3">
        <w:rPr>
          <w:rFonts w:ascii="Times New Roman" w:hAnsi="Times New Roman" w:cs="Times New Roman"/>
          <w:b/>
          <w:sz w:val="28"/>
          <w:szCs w:val="28"/>
          <w:lang w:val="ru-RU"/>
        </w:rPr>
        <w:t xml:space="preserve"> атмосферного </w:t>
      </w:r>
      <w:proofErr w:type="spellStart"/>
      <w:r w:rsidR="00F37E2D" w:rsidRPr="00FF11A3">
        <w:rPr>
          <w:rFonts w:ascii="Times New Roman" w:hAnsi="Times New Roman" w:cs="Times New Roman"/>
          <w:b/>
          <w:sz w:val="28"/>
          <w:szCs w:val="28"/>
          <w:lang w:val="ru-RU"/>
        </w:rPr>
        <w:t>повітря</w:t>
      </w:r>
      <w:proofErr w:type="spellEnd"/>
      <w:r w:rsidR="00E55E1E" w:rsidRPr="00FF11A3">
        <w:rPr>
          <w:rFonts w:ascii="Times New Roman" w:hAnsi="Times New Roman" w:cs="Times New Roman"/>
          <w:b/>
          <w:sz w:val="28"/>
          <w:szCs w:val="28"/>
          <w:lang w:val="ru-RU"/>
        </w:rPr>
        <w:t>»</w:t>
      </w:r>
    </w:p>
    <w:p w14:paraId="40EB96BD" w14:textId="77777777" w:rsidR="00F37E2D" w:rsidRPr="00E55E1E" w:rsidRDefault="00F37E2D" w:rsidP="009E27D1">
      <w:pPr>
        <w:tabs>
          <w:tab w:val="left" w:pos="6150"/>
        </w:tabs>
        <w:ind w:left="-142" w:right="283"/>
        <w:rPr>
          <w:rFonts w:ascii="Times New Roman" w:hAnsi="Times New Roman" w:cs="Times New Roman"/>
          <w:b/>
          <w:sz w:val="28"/>
          <w:szCs w:val="28"/>
          <w:lang w:val="ru-RU"/>
        </w:rPr>
      </w:pPr>
      <w:proofErr w:type="spellStart"/>
      <w:r w:rsidRPr="00E55E1E">
        <w:rPr>
          <w:rFonts w:ascii="Times New Roman" w:hAnsi="Times New Roman" w:cs="Times New Roman"/>
          <w:b/>
          <w:sz w:val="28"/>
          <w:szCs w:val="28"/>
          <w:lang w:val="ru-RU"/>
        </w:rPr>
        <w:t>Розділ</w:t>
      </w:r>
      <w:proofErr w:type="spellEnd"/>
      <w:r w:rsidRPr="00E55E1E">
        <w:rPr>
          <w:rFonts w:ascii="Times New Roman" w:hAnsi="Times New Roman" w:cs="Times New Roman"/>
          <w:b/>
          <w:sz w:val="28"/>
          <w:szCs w:val="28"/>
          <w:lang w:val="ru-RU"/>
        </w:rPr>
        <w:t xml:space="preserve"> VII</w:t>
      </w:r>
      <w:r w:rsidR="00E55E1E">
        <w:rPr>
          <w:rFonts w:ascii="Times New Roman" w:hAnsi="Times New Roman" w:cs="Times New Roman"/>
          <w:b/>
          <w:sz w:val="28"/>
          <w:szCs w:val="28"/>
          <w:lang w:val="ru-RU"/>
        </w:rPr>
        <w:t>.</w:t>
      </w:r>
      <w:r w:rsidRPr="00E55E1E">
        <w:rPr>
          <w:rFonts w:ascii="Times New Roman" w:hAnsi="Times New Roman" w:cs="Times New Roman"/>
          <w:b/>
          <w:sz w:val="28"/>
          <w:szCs w:val="28"/>
          <w:lang w:val="ru-RU"/>
        </w:rPr>
        <w:t xml:space="preserve"> </w:t>
      </w:r>
      <w:proofErr w:type="spellStart"/>
      <w:r w:rsidRPr="00E55E1E">
        <w:rPr>
          <w:rFonts w:ascii="Times New Roman" w:hAnsi="Times New Roman" w:cs="Times New Roman"/>
          <w:b/>
          <w:sz w:val="28"/>
          <w:szCs w:val="28"/>
          <w:lang w:val="ru-RU"/>
        </w:rPr>
        <w:t>В</w:t>
      </w:r>
      <w:r w:rsidR="00E55E1E" w:rsidRPr="00E55E1E">
        <w:rPr>
          <w:rFonts w:ascii="Times New Roman" w:hAnsi="Times New Roman" w:cs="Times New Roman"/>
          <w:b/>
          <w:sz w:val="28"/>
          <w:szCs w:val="28"/>
          <w:lang w:val="ru-RU"/>
        </w:rPr>
        <w:t>ідповідальність</w:t>
      </w:r>
      <w:proofErr w:type="spellEnd"/>
      <w:r w:rsidR="00E55E1E" w:rsidRPr="00E55E1E">
        <w:rPr>
          <w:rFonts w:ascii="Times New Roman" w:hAnsi="Times New Roman" w:cs="Times New Roman"/>
          <w:b/>
          <w:sz w:val="28"/>
          <w:szCs w:val="28"/>
          <w:lang w:val="ru-RU"/>
        </w:rPr>
        <w:t xml:space="preserve"> за </w:t>
      </w:r>
      <w:proofErr w:type="spellStart"/>
      <w:r w:rsidR="00E55E1E" w:rsidRPr="00E55E1E">
        <w:rPr>
          <w:rFonts w:ascii="Times New Roman" w:hAnsi="Times New Roman" w:cs="Times New Roman"/>
          <w:b/>
          <w:sz w:val="28"/>
          <w:szCs w:val="28"/>
          <w:lang w:val="ru-RU"/>
        </w:rPr>
        <w:t>порушення</w:t>
      </w:r>
      <w:proofErr w:type="spellEnd"/>
      <w:r w:rsidR="00E55E1E" w:rsidRPr="00E55E1E">
        <w:rPr>
          <w:rFonts w:ascii="Times New Roman" w:hAnsi="Times New Roman" w:cs="Times New Roman"/>
          <w:b/>
          <w:sz w:val="28"/>
          <w:szCs w:val="28"/>
          <w:lang w:val="ru-RU"/>
        </w:rPr>
        <w:t xml:space="preserve"> </w:t>
      </w:r>
      <w:proofErr w:type="spellStart"/>
      <w:r w:rsidR="00E55E1E" w:rsidRPr="00E55E1E">
        <w:rPr>
          <w:rFonts w:ascii="Times New Roman" w:hAnsi="Times New Roman" w:cs="Times New Roman"/>
          <w:b/>
          <w:sz w:val="28"/>
          <w:szCs w:val="28"/>
          <w:lang w:val="ru-RU"/>
        </w:rPr>
        <w:t>законодавства</w:t>
      </w:r>
      <w:proofErr w:type="spellEnd"/>
      <w:r w:rsidR="00E55E1E" w:rsidRPr="00E55E1E">
        <w:rPr>
          <w:rFonts w:ascii="Times New Roman" w:hAnsi="Times New Roman" w:cs="Times New Roman"/>
          <w:b/>
          <w:sz w:val="28"/>
          <w:szCs w:val="28"/>
          <w:lang w:val="ru-RU"/>
        </w:rPr>
        <w:t xml:space="preserve"> в </w:t>
      </w:r>
      <w:proofErr w:type="spellStart"/>
      <w:r w:rsidR="00E55E1E" w:rsidRPr="00E55E1E">
        <w:rPr>
          <w:rFonts w:ascii="Times New Roman" w:hAnsi="Times New Roman" w:cs="Times New Roman"/>
          <w:b/>
          <w:sz w:val="28"/>
          <w:szCs w:val="28"/>
          <w:lang w:val="ru-RU"/>
        </w:rPr>
        <w:t>галузі</w:t>
      </w:r>
      <w:proofErr w:type="spellEnd"/>
      <w:r w:rsidR="00E55E1E" w:rsidRPr="00E55E1E">
        <w:rPr>
          <w:rFonts w:ascii="Times New Roman" w:hAnsi="Times New Roman" w:cs="Times New Roman"/>
          <w:b/>
          <w:sz w:val="28"/>
          <w:szCs w:val="28"/>
          <w:lang w:val="ru-RU"/>
        </w:rPr>
        <w:t xml:space="preserve"> </w:t>
      </w:r>
    </w:p>
    <w:p w14:paraId="2902A64E" w14:textId="77777777" w:rsidR="00E55E1E" w:rsidRPr="00E55E1E" w:rsidRDefault="00E55E1E" w:rsidP="009E27D1">
      <w:pPr>
        <w:tabs>
          <w:tab w:val="left" w:pos="6150"/>
        </w:tabs>
        <w:ind w:left="-142" w:right="283"/>
        <w:rPr>
          <w:rFonts w:ascii="Times New Roman" w:hAnsi="Times New Roman" w:cs="Times New Roman"/>
          <w:b/>
          <w:sz w:val="28"/>
          <w:szCs w:val="28"/>
          <w:lang w:val="ru-RU"/>
        </w:rPr>
      </w:pPr>
      <w:r w:rsidRPr="00E55E1E">
        <w:rPr>
          <w:rFonts w:ascii="Times New Roman" w:hAnsi="Times New Roman" w:cs="Times New Roman"/>
          <w:b/>
          <w:sz w:val="28"/>
          <w:szCs w:val="28"/>
          <w:lang w:val="ru-RU"/>
        </w:rPr>
        <w:t xml:space="preserve">                  </w:t>
      </w:r>
      <w:r w:rsidR="005832C4">
        <w:rPr>
          <w:rFonts w:ascii="Times New Roman" w:hAnsi="Times New Roman" w:cs="Times New Roman"/>
          <w:b/>
          <w:sz w:val="28"/>
          <w:szCs w:val="28"/>
          <w:lang w:val="ru-RU"/>
        </w:rPr>
        <w:t xml:space="preserve">  </w:t>
      </w:r>
      <w:proofErr w:type="spellStart"/>
      <w:r w:rsidRPr="00E55E1E">
        <w:rPr>
          <w:rFonts w:ascii="Times New Roman" w:hAnsi="Times New Roman" w:cs="Times New Roman"/>
          <w:b/>
          <w:sz w:val="28"/>
          <w:szCs w:val="28"/>
          <w:lang w:val="ru-RU"/>
        </w:rPr>
        <w:t>охорони</w:t>
      </w:r>
      <w:proofErr w:type="spellEnd"/>
      <w:r w:rsidRPr="00E55E1E">
        <w:rPr>
          <w:rFonts w:ascii="Times New Roman" w:hAnsi="Times New Roman" w:cs="Times New Roman"/>
          <w:b/>
          <w:sz w:val="28"/>
          <w:szCs w:val="28"/>
          <w:lang w:val="ru-RU"/>
        </w:rPr>
        <w:t xml:space="preserve"> атмосферного </w:t>
      </w:r>
      <w:proofErr w:type="spellStart"/>
      <w:r w:rsidRPr="00E55E1E">
        <w:rPr>
          <w:rFonts w:ascii="Times New Roman" w:hAnsi="Times New Roman" w:cs="Times New Roman"/>
          <w:b/>
          <w:sz w:val="28"/>
          <w:szCs w:val="28"/>
          <w:lang w:val="ru-RU"/>
        </w:rPr>
        <w:t>повітря</w:t>
      </w:r>
      <w:proofErr w:type="spellEnd"/>
    </w:p>
    <w:p w14:paraId="65B2C96A" w14:textId="77777777" w:rsidR="00F37E2D" w:rsidRPr="00DF0DA6" w:rsidRDefault="00F60607"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E55E1E">
        <w:rPr>
          <w:rFonts w:ascii="Times New Roman" w:hAnsi="Times New Roman" w:cs="Times New Roman"/>
          <w:b/>
          <w:sz w:val="28"/>
          <w:szCs w:val="28"/>
          <w:lang w:val="ru-RU"/>
        </w:rPr>
        <w:t>Стаття</w:t>
      </w:r>
      <w:proofErr w:type="spellEnd"/>
      <w:r w:rsidR="00F37E2D" w:rsidRPr="00E55E1E">
        <w:rPr>
          <w:rFonts w:ascii="Times New Roman" w:hAnsi="Times New Roman" w:cs="Times New Roman"/>
          <w:b/>
          <w:sz w:val="28"/>
          <w:szCs w:val="28"/>
          <w:lang w:val="ru-RU"/>
        </w:rPr>
        <w:t xml:space="preserve"> 33</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галузі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охорони</w:t>
      </w:r>
      <w:proofErr w:type="spellEnd"/>
      <w:r w:rsidR="00F37E2D" w:rsidRPr="00DF0DA6">
        <w:rPr>
          <w:rFonts w:ascii="Times New Roman" w:hAnsi="Times New Roman" w:cs="Times New Roman"/>
          <w:sz w:val="28"/>
          <w:szCs w:val="28"/>
          <w:lang w:val="ru-RU"/>
        </w:rPr>
        <w:t xml:space="preserve"> атмосферного </w:t>
      </w:r>
      <w:proofErr w:type="spellStart"/>
      <w:r w:rsidR="00F37E2D" w:rsidRPr="00DF0DA6">
        <w:rPr>
          <w:rFonts w:ascii="Times New Roman" w:hAnsi="Times New Roman" w:cs="Times New Roman"/>
          <w:sz w:val="28"/>
          <w:szCs w:val="28"/>
          <w:lang w:val="ru-RU"/>
        </w:rPr>
        <w:t>повітря</w:t>
      </w:r>
      <w:proofErr w:type="spellEnd"/>
    </w:p>
    <w:p w14:paraId="16E5C180" w14:textId="77777777" w:rsidR="00F37E2D" w:rsidRPr="00DF0DA6" w:rsidRDefault="00F60607"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Особи, </w:t>
      </w:r>
      <w:proofErr w:type="spellStart"/>
      <w:r w:rsidR="00F37E2D" w:rsidRPr="00DF0DA6">
        <w:rPr>
          <w:rFonts w:ascii="Times New Roman" w:hAnsi="Times New Roman" w:cs="Times New Roman"/>
          <w:sz w:val="28"/>
          <w:szCs w:val="28"/>
          <w:lang w:val="ru-RU"/>
        </w:rPr>
        <w:t>винні</w:t>
      </w:r>
      <w:proofErr w:type="spellEnd"/>
      <w:r w:rsidR="00F37E2D" w:rsidRPr="00DF0DA6">
        <w:rPr>
          <w:rFonts w:ascii="Times New Roman" w:hAnsi="Times New Roman" w:cs="Times New Roman"/>
          <w:sz w:val="28"/>
          <w:szCs w:val="28"/>
          <w:lang w:val="ru-RU"/>
        </w:rPr>
        <w:t xml:space="preserve"> у:</w:t>
      </w:r>
    </w:p>
    <w:p w14:paraId="073D04C0" w14:textId="77777777" w:rsidR="00F37E2D" w:rsidRPr="00DF0DA6" w:rsidRDefault="00E55E1E"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порушенні</w:t>
      </w:r>
      <w:proofErr w:type="spellEnd"/>
      <w:r w:rsidR="00F37E2D" w:rsidRPr="00DF0DA6">
        <w:rPr>
          <w:rFonts w:ascii="Times New Roman" w:hAnsi="Times New Roman" w:cs="Times New Roman"/>
          <w:sz w:val="28"/>
          <w:szCs w:val="28"/>
          <w:lang w:val="ru-RU"/>
        </w:rPr>
        <w:t xml:space="preserve"> прав </w:t>
      </w:r>
      <w:proofErr w:type="spellStart"/>
      <w:r w:rsidR="00F37E2D" w:rsidRPr="00DF0DA6">
        <w:rPr>
          <w:rFonts w:ascii="Times New Roman" w:hAnsi="Times New Roman" w:cs="Times New Roman"/>
          <w:sz w:val="28"/>
          <w:szCs w:val="28"/>
          <w:lang w:val="ru-RU"/>
        </w:rPr>
        <w:t>громадян</w:t>
      </w:r>
      <w:proofErr w:type="spellEnd"/>
      <w:r w:rsidR="00F37E2D" w:rsidRPr="00DF0DA6">
        <w:rPr>
          <w:rFonts w:ascii="Times New Roman" w:hAnsi="Times New Roman" w:cs="Times New Roman"/>
          <w:sz w:val="28"/>
          <w:szCs w:val="28"/>
          <w:lang w:val="ru-RU"/>
        </w:rPr>
        <w:t xml:space="preserve"> на </w:t>
      </w:r>
      <w:proofErr w:type="spellStart"/>
      <w:r w:rsidR="00F37E2D" w:rsidRPr="00DF0DA6">
        <w:rPr>
          <w:rFonts w:ascii="Times New Roman" w:hAnsi="Times New Roman" w:cs="Times New Roman"/>
          <w:sz w:val="28"/>
          <w:szCs w:val="28"/>
          <w:lang w:val="ru-RU"/>
        </w:rPr>
        <w:t>безпечне</w:t>
      </w:r>
      <w:proofErr w:type="spellEnd"/>
      <w:r w:rsidR="00F37E2D" w:rsidRPr="00DF0DA6">
        <w:rPr>
          <w:rFonts w:ascii="Times New Roman" w:hAnsi="Times New Roman" w:cs="Times New Roman"/>
          <w:sz w:val="28"/>
          <w:szCs w:val="28"/>
          <w:lang w:val="ru-RU"/>
        </w:rPr>
        <w:t xml:space="preserve"> для </w:t>
      </w:r>
      <w:proofErr w:type="spellStart"/>
      <w:r w:rsidR="00F37E2D" w:rsidRPr="00DF0DA6">
        <w:rPr>
          <w:rFonts w:ascii="Times New Roman" w:hAnsi="Times New Roman" w:cs="Times New Roman"/>
          <w:sz w:val="28"/>
          <w:szCs w:val="28"/>
          <w:lang w:val="ru-RU"/>
        </w:rPr>
        <w:t>життя</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здоров’я</w:t>
      </w:r>
      <w:proofErr w:type="spellEnd"/>
    </w:p>
    <w:p w14:paraId="4AEBE489" w14:textId="77777777" w:rsidR="00F37E2D" w:rsidRPr="00DF0DA6" w:rsidRDefault="00F37E2D" w:rsidP="00502FAD">
      <w:pPr>
        <w:tabs>
          <w:tab w:val="left" w:pos="6150"/>
        </w:tabs>
        <w:spacing w:after="0"/>
        <w:ind w:left="357" w:right="284"/>
        <w:rPr>
          <w:rFonts w:ascii="Times New Roman" w:hAnsi="Times New Roman" w:cs="Times New Roman"/>
          <w:sz w:val="28"/>
          <w:szCs w:val="28"/>
          <w:lang w:val="ru-RU"/>
        </w:rPr>
      </w:pPr>
      <w:proofErr w:type="spellStart"/>
      <w:r w:rsidRPr="00DF0DA6">
        <w:rPr>
          <w:rFonts w:ascii="Times New Roman" w:hAnsi="Times New Roman" w:cs="Times New Roman"/>
          <w:sz w:val="28"/>
          <w:szCs w:val="28"/>
          <w:lang w:val="ru-RU"/>
        </w:rPr>
        <w:t>навколишнє</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природне</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середовище</w:t>
      </w:r>
      <w:proofErr w:type="spellEnd"/>
      <w:r w:rsidRPr="00DF0DA6">
        <w:rPr>
          <w:rFonts w:ascii="Times New Roman" w:hAnsi="Times New Roman" w:cs="Times New Roman"/>
          <w:sz w:val="28"/>
          <w:szCs w:val="28"/>
          <w:lang w:val="ru-RU"/>
        </w:rPr>
        <w:t>;</w:t>
      </w:r>
    </w:p>
    <w:p w14:paraId="56AB2ABE" w14:textId="77777777" w:rsidR="00E55E1E" w:rsidRDefault="00E55E1E"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перевищенні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нормативів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допустимих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викидів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
    <w:p w14:paraId="7F93A618" w14:textId="77777777" w:rsidR="00E55E1E" w:rsidRDefault="00F37E2D" w:rsidP="00502FAD">
      <w:pPr>
        <w:tabs>
          <w:tab w:val="left" w:pos="6150"/>
        </w:tabs>
        <w:spacing w:after="0"/>
        <w:ind w:left="357" w:right="284"/>
        <w:rPr>
          <w:rFonts w:ascii="Times New Roman" w:hAnsi="Times New Roman" w:cs="Times New Roman"/>
          <w:sz w:val="28"/>
          <w:szCs w:val="28"/>
          <w:lang w:val="ru-RU"/>
        </w:rPr>
      </w:pPr>
      <w:proofErr w:type="spellStart"/>
      <w:r w:rsidRPr="00DF0DA6">
        <w:rPr>
          <w:rFonts w:ascii="Times New Roman" w:hAnsi="Times New Roman" w:cs="Times New Roman"/>
          <w:sz w:val="28"/>
          <w:szCs w:val="28"/>
          <w:lang w:val="ru-RU"/>
        </w:rPr>
        <w:t>речовин</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стаціонарних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джерел</w:t>
      </w:r>
      <w:proofErr w:type="spellEnd"/>
      <w:r w:rsidRPr="00DF0DA6">
        <w:rPr>
          <w:rFonts w:ascii="Times New Roman" w:hAnsi="Times New Roman" w:cs="Times New Roman"/>
          <w:sz w:val="28"/>
          <w:szCs w:val="28"/>
          <w:lang w:val="ru-RU"/>
        </w:rPr>
        <w:t xml:space="preserve"> в </w:t>
      </w:r>
      <w:proofErr w:type="spellStart"/>
      <w:r w:rsidRPr="00DF0DA6">
        <w:rPr>
          <w:rFonts w:ascii="Times New Roman" w:hAnsi="Times New Roman" w:cs="Times New Roman"/>
          <w:sz w:val="28"/>
          <w:szCs w:val="28"/>
          <w:lang w:val="ru-RU"/>
        </w:rPr>
        <w:t>атмосферне</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повітря</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нормативів</w:t>
      </w:r>
      <w:proofErr w:type="spellEnd"/>
      <w:r w:rsidRPr="00DF0DA6">
        <w:rPr>
          <w:rFonts w:ascii="Times New Roman" w:hAnsi="Times New Roman" w:cs="Times New Roman"/>
          <w:sz w:val="28"/>
          <w:szCs w:val="28"/>
          <w:lang w:val="ru-RU"/>
        </w:rPr>
        <w:t xml:space="preserve"> </w:t>
      </w:r>
    </w:p>
    <w:p w14:paraId="5E57D636" w14:textId="77777777" w:rsidR="00E55E1E" w:rsidRDefault="00F37E2D" w:rsidP="00502FAD">
      <w:pPr>
        <w:tabs>
          <w:tab w:val="left" w:pos="6150"/>
        </w:tabs>
        <w:spacing w:after="0"/>
        <w:ind w:left="357" w:right="284"/>
        <w:rPr>
          <w:rFonts w:ascii="Times New Roman" w:hAnsi="Times New Roman" w:cs="Times New Roman"/>
          <w:sz w:val="28"/>
          <w:szCs w:val="28"/>
          <w:lang w:val="ru-RU"/>
        </w:rPr>
      </w:pPr>
      <w:proofErr w:type="spellStart"/>
      <w:r w:rsidRPr="00DF0DA6">
        <w:rPr>
          <w:rFonts w:ascii="Times New Roman" w:hAnsi="Times New Roman" w:cs="Times New Roman"/>
          <w:sz w:val="28"/>
          <w:szCs w:val="28"/>
          <w:lang w:val="ru-RU"/>
        </w:rPr>
        <w:t>гранично</w:t>
      </w:r>
      <w:proofErr w:type="spellEnd"/>
      <w:r w:rsidRPr="00DF0DA6">
        <w:rPr>
          <w:rFonts w:ascii="Times New Roman" w:hAnsi="Times New Roman" w:cs="Times New Roman"/>
          <w:sz w:val="28"/>
          <w:szCs w:val="28"/>
          <w:lang w:val="ru-RU"/>
        </w:rPr>
        <w:t xml:space="preserve"> допустимого </w:t>
      </w:r>
      <w:proofErr w:type="spellStart"/>
      <w:r w:rsidRPr="00DF0DA6">
        <w:rPr>
          <w:rFonts w:ascii="Times New Roman" w:hAnsi="Times New Roman" w:cs="Times New Roman"/>
          <w:sz w:val="28"/>
          <w:szCs w:val="28"/>
          <w:lang w:val="ru-RU"/>
        </w:rPr>
        <w:t>впливу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фізичних</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біологічних</w:t>
      </w:r>
      <w:proofErr w:type="spellEnd"/>
    </w:p>
    <w:p w14:paraId="6AC1BA3E" w14:textId="77777777" w:rsidR="00F37E2D" w:rsidRPr="00DF0DA6" w:rsidRDefault="00F37E2D" w:rsidP="00502FAD">
      <w:pPr>
        <w:tabs>
          <w:tab w:val="left" w:pos="6150"/>
        </w:tabs>
        <w:spacing w:after="0"/>
        <w:ind w:left="357" w:right="284"/>
        <w:rPr>
          <w:rFonts w:ascii="Times New Roman" w:hAnsi="Times New Roman" w:cs="Times New Roman"/>
          <w:sz w:val="28"/>
          <w:szCs w:val="28"/>
          <w:lang w:val="ru-RU"/>
        </w:rPr>
      </w:pPr>
      <w:proofErr w:type="spellStart"/>
      <w:r w:rsidRPr="00DF0DA6">
        <w:rPr>
          <w:rFonts w:ascii="Times New Roman" w:hAnsi="Times New Roman" w:cs="Times New Roman"/>
          <w:sz w:val="28"/>
          <w:szCs w:val="28"/>
          <w:lang w:val="ru-RU"/>
        </w:rPr>
        <w:t>факторів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стаціонарних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джерел</w:t>
      </w:r>
      <w:proofErr w:type="spellEnd"/>
      <w:r w:rsidRPr="00DF0DA6">
        <w:rPr>
          <w:rFonts w:ascii="Times New Roman" w:hAnsi="Times New Roman" w:cs="Times New Roman"/>
          <w:sz w:val="28"/>
          <w:szCs w:val="28"/>
          <w:lang w:val="ru-RU"/>
        </w:rPr>
        <w:t>;</w:t>
      </w:r>
    </w:p>
    <w:p w14:paraId="2512DA8E" w14:textId="77777777" w:rsidR="00F37E2D" w:rsidRPr="00DF0DA6" w:rsidRDefault="00E55E1E"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перевищенні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нормативів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вмісту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увідпрацьованих</w:t>
      </w:r>
      <w:proofErr w:type="spellEnd"/>
      <w:r w:rsidR="00F37E2D" w:rsidRPr="00DF0DA6">
        <w:rPr>
          <w:rFonts w:ascii="Times New Roman" w:hAnsi="Times New Roman" w:cs="Times New Roman"/>
          <w:sz w:val="28"/>
          <w:szCs w:val="28"/>
          <w:lang w:val="ru-RU"/>
        </w:rPr>
        <w:t xml:space="preserve"> газах </w:t>
      </w:r>
      <w:proofErr w:type="spellStart"/>
      <w:r w:rsidR="00F37E2D" w:rsidRPr="00DF0DA6">
        <w:rPr>
          <w:rFonts w:ascii="Times New Roman" w:hAnsi="Times New Roman" w:cs="Times New Roman"/>
          <w:sz w:val="28"/>
          <w:szCs w:val="28"/>
          <w:lang w:val="ru-RU"/>
        </w:rPr>
        <w:t>пересувних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джерел</w:t>
      </w:r>
      <w:proofErr w:type="spellEnd"/>
      <w:r w:rsidR="00F37E2D" w:rsidRPr="00DF0DA6">
        <w:rPr>
          <w:rFonts w:ascii="Times New Roman" w:hAnsi="Times New Roman" w:cs="Times New Roman"/>
          <w:sz w:val="28"/>
          <w:szCs w:val="28"/>
          <w:lang w:val="ru-RU"/>
        </w:rPr>
        <w:t>;</w:t>
      </w:r>
    </w:p>
    <w:p w14:paraId="5F5740FE" w14:textId="5D8B382D" w:rsidR="00F37E2D" w:rsidRPr="00DF0DA6" w:rsidRDefault="00F60607"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викидах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атмосферне</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 xml:space="preserve"> без</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дозволу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спеціально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уповноважених</w:t>
      </w:r>
      <w:proofErr w:type="spellEnd"/>
      <w:r w:rsidR="00F37E2D" w:rsidRPr="00DF0DA6">
        <w:rPr>
          <w:rFonts w:ascii="Times New Roman" w:hAnsi="Times New Roman" w:cs="Times New Roman"/>
          <w:sz w:val="28"/>
          <w:szCs w:val="28"/>
          <w:lang w:val="ru-RU"/>
        </w:rPr>
        <w:t xml:space="preserve"> на те </w:t>
      </w:r>
      <w:proofErr w:type="spellStart"/>
      <w:r w:rsidR="00F37E2D" w:rsidRPr="00DF0DA6">
        <w:rPr>
          <w:rFonts w:ascii="Times New Roman" w:hAnsi="Times New Roman" w:cs="Times New Roman"/>
          <w:sz w:val="28"/>
          <w:szCs w:val="28"/>
          <w:lang w:val="ru-RU"/>
        </w:rPr>
        <w:t>органів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виконавчої</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влади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відповідно</w:t>
      </w:r>
      <w:proofErr w:type="spellEnd"/>
      <w:r w:rsidR="00F37E2D" w:rsidRPr="00DF0DA6">
        <w:rPr>
          <w:rFonts w:ascii="Times New Roman" w:hAnsi="Times New Roman" w:cs="Times New Roman"/>
          <w:sz w:val="28"/>
          <w:szCs w:val="28"/>
          <w:lang w:val="ru-RU"/>
        </w:rPr>
        <w:t xml:space="preserve"> до</w:t>
      </w:r>
      <w:r w:rsidR="00EF24D3">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закону;</w:t>
      </w:r>
    </w:p>
    <w:p w14:paraId="31652E16" w14:textId="77777777" w:rsidR="00F37E2D" w:rsidRPr="00DF0DA6" w:rsidRDefault="00E55E1E"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перевищенні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обсягів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викидів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w:t>
      </w:r>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встановлених</w:t>
      </w:r>
      <w:proofErr w:type="spellEnd"/>
      <w:r w:rsidR="00F37E2D" w:rsidRPr="00DF0DA6">
        <w:rPr>
          <w:rFonts w:ascii="Times New Roman" w:hAnsi="Times New Roman" w:cs="Times New Roman"/>
          <w:sz w:val="28"/>
          <w:szCs w:val="28"/>
          <w:lang w:val="ru-RU"/>
        </w:rPr>
        <w:t xml:space="preserve"> у </w:t>
      </w:r>
      <w:proofErr w:type="spellStart"/>
      <w:r w:rsidR="00F37E2D" w:rsidRPr="00DF0DA6">
        <w:rPr>
          <w:rFonts w:ascii="Times New Roman" w:hAnsi="Times New Roman" w:cs="Times New Roman"/>
          <w:sz w:val="28"/>
          <w:szCs w:val="28"/>
          <w:lang w:val="ru-RU"/>
        </w:rPr>
        <w:t>дозволах</w:t>
      </w:r>
      <w:proofErr w:type="spellEnd"/>
      <w:r w:rsidR="00F37E2D" w:rsidRPr="00DF0DA6">
        <w:rPr>
          <w:rFonts w:ascii="Times New Roman" w:hAnsi="Times New Roman" w:cs="Times New Roman"/>
          <w:sz w:val="28"/>
          <w:szCs w:val="28"/>
          <w:lang w:val="ru-RU"/>
        </w:rPr>
        <w:t xml:space="preserve"> на </w:t>
      </w:r>
      <w:proofErr w:type="spellStart"/>
      <w:r w:rsidR="00F37E2D" w:rsidRPr="00DF0DA6">
        <w:rPr>
          <w:rFonts w:ascii="Times New Roman" w:hAnsi="Times New Roman" w:cs="Times New Roman"/>
          <w:sz w:val="28"/>
          <w:szCs w:val="28"/>
          <w:lang w:val="ru-RU"/>
        </w:rPr>
        <w:t>викиди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в</w:t>
      </w:r>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атмосферне</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11A5C55B" w14:textId="77777777" w:rsidR="00F37E2D" w:rsidRPr="00DF0DA6" w:rsidRDefault="00E55E1E"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недотриманні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вимог</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передбачених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дозволом</w:t>
      </w:r>
      <w:proofErr w:type="spellEnd"/>
      <w:r w:rsidR="00F37E2D" w:rsidRPr="00DF0DA6">
        <w:rPr>
          <w:rFonts w:ascii="Times New Roman" w:hAnsi="Times New Roman" w:cs="Times New Roman"/>
          <w:sz w:val="28"/>
          <w:szCs w:val="28"/>
          <w:lang w:val="ru-RU"/>
        </w:rPr>
        <w:t xml:space="preserve"> на </w:t>
      </w:r>
      <w:proofErr w:type="spellStart"/>
      <w:r w:rsidR="00F37E2D" w:rsidRPr="00DF0DA6">
        <w:rPr>
          <w:rFonts w:ascii="Times New Roman" w:hAnsi="Times New Roman" w:cs="Times New Roman"/>
          <w:sz w:val="28"/>
          <w:szCs w:val="28"/>
          <w:lang w:val="ru-RU"/>
        </w:rPr>
        <w:t>викиди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атмосферне</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1F90F2DA" w14:textId="77777777" w:rsidR="00F37E2D" w:rsidRPr="00DF0DA6" w:rsidRDefault="00F60607"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провадженні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незаконної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діяльності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що</w:t>
      </w:r>
      <w:proofErr w:type="spellEnd"/>
      <w:r w:rsidR="00F37E2D" w:rsidRPr="00DF0DA6">
        <w:rPr>
          <w:rFonts w:ascii="Times New Roman" w:hAnsi="Times New Roman" w:cs="Times New Roman"/>
          <w:sz w:val="28"/>
          <w:szCs w:val="28"/>
          <w:lang w:val="ru-RU"/>
        </w:rPr>
        <w:t xml:space="preserve"> негативно </w:t>
      </w:r>
      <w:proofErr w:type="spellStart"/>
      <w:r w:rsidR="00F37E2D" w:rsidRPr="00DF0DA6">
        <w:rPr>
          <w:rFonts w:ascii="Times New Roman" w:hAnsi="Times New Roman" w:cs="Times New Roman"/>
          <w:sz w:val="28"/>
          <w:szCs w:val="28"/>
          <w:lang w:val="ru-RU"/>
        </w:rPr>
        <w:t>впливає</w:t>
      </w:r>
      <w:proofErr w:type="spellEnd"/>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на погоду і </w:t>
      </w:r>
      <w:proofErr w:type="spellStart"/>
      <w:r w:rsidR="00F37E2D" w:rsidRPr="00DF0DA6">
        <w:rPr>
          <w:rFonts w:ascii="Times New Roman" w:hAnsi="Times New Roman" w:cs="Times New Roman"/>
          <w:sz w:val="28"/>
          <w:szCs w:val="28"/>
          <w:lang w:val="ru-RU"/>
        </w:rPr>
        <w:t>клімат</w:t>
      </w:r>
      <w:proofErr w:type="spellEnd"/>
      <w:r w:rsidR="00F37E2D" w:rsidRPr="00DF0DA6">
        <w:rPr>
          <w:rFonts w:ascii="Times New Roman" w:hAnsi="Times New Roman" w:cs="Times New Roman"/>
          <w:sz w:val="28"/>
          <w:szCs w:val="28"/>
          <w:lang w:val="ru-RU"/>
        </w:rPr>
        <w:t>;</w:t>
      </w:r>
    </w:p>
    <w:p w14:paraId="16C150EA" w14:textId="77777777" w:rsidR="00F37E2D" w:rsidRPr="00DF0DA6" w:rsidRDefault="00E55E1E" w:rsidP="00502FAD">
      <w:pPr>
        <w:tabs>
          <w:tab w:val="left" w:pos="6150"/>
        </w:tabs>
        <w:spacing w:after="0"/>
        <w:ind w:left="357" w:right="284"/>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впровадженні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відкриттів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винаходів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раціоналізаторських</w:t>
      </w:r>
      <w:proofErr w:type="spellEnd"/>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пропозицій</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нових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технічних</w:t>
      </w:r>
      <w:proofErr w:type="spellEnd"/>
      <w:r w:rsidR="00F37E2D" w:rsidRPr="00DF0DA6">
        <w:rPr>
          <w:rFonts w:ascii="Times New Roman" w:hAnsi="Times New Roman" w:cs="Times New Roman"/>
          <w:sz w:val="28"/>
          <w:szCs w:val="28"/>
          <w:lang w:val="ru-RU"/>
        </w:rPr>
        <w:t xml:space="preserve"> систем,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матеріалів</w:t>
      </w:r>
      <w:proofErr w:type="spellEnd"/>
      <w:r w:rsidR="00F37E2D" w:rsidRPr="00DF0DA6">
        <w:rPr>
          <w:rFonts w:ascii="Times New Roman" w:hAnsi="Times New Roman" w:cs="Times New Roman"/>
          <w:sz w:val="28"/>
          <w:szCs w:val="28"/>
          <w:lang w:val="ru-RU"/>
        </w:rPr>
        <w:t xml:space="preserve">, а </w:t>
      </w:r>
      <w:proofErr w:type="spellStart"/>
      <w:r w:rsidR="00F37E2D" w:rsidRPr="00DF0DA6">
        <w:rPr>
          <w:rFonts w:ascii="Times New Roman" w:hAnsi="Times New Roman" w:cs="Times New Roman"/>
          <w:sz w:val="28"/>
          <w:szCs w:val="28"/>
          <w:lang w:val="ru-RU"/>
        </w:rPr>
        <w:t>також</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закупівлі</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інших</w:t>
      </w:r>
      <w:proofErr w:type="spellEnd"/>
      <w:r w:rsidR="00F37E2D" w:rsidRPr="00DF0DA6">
        <w:rPr>
          <w:rFonts w:ascii="Times New Roman" w:hAnsi="Times New Roman" w:cs="Times New Roman"/>
          <w:sz w:val="28"/>
          <w:szCs w:val="28"/>
          <w:lang w:val="ru-RU"/>
        </w:rPr>
        <w:t xml:space="preserve"> державах та </w:t>
      </w:r>
      <w:proofErr w:type="spellStart"/>
      <w:r w:rsidR="00F37E2D" w:rsidRPr="00DF0DA6">
        <w:rPr>
          <w:rFonts w:ascii="Times New Roman" w:hAnsi="Times New Roman" w:cs="Times New Roman"/>
          <w:sz w:val="28"/>
          <w:szCs w:val="28"/>
          <w:lang w:val="ru-RU"/>
        </w:rPr>
        <w:t>експлуатації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технологічного</w:t>
      </w:r>
      <w:proofErr w:type="spellEnd"/>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устаткування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транспортних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засобів</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інших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об’єктів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які</w:t>
      </w:r>
      <w:proofErr w:type="spellEnd"/>
      <w:r w:rsidR="00F37E2D" w:rsidRPr="00DF0DA6">
        <w:rPr>
          <w:rFonts w:ascii="Times New Roman" w:hAnsi="Times New Roman" w:cs="Times New Roman"/>
          <w:sz w:val="28"/>
          <w:szCs w:val="28"/>
          <w:lang w:val="ru-RU"/>
        </w:rPr>
        <w:t xml:space="preserve"> не</w:t>
      </w:r>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відповідають</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вимогам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встановленим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про </w:t>
      </w:r>
      <w:proofErr w:type="spellStart"/>
      <w:r w:rsidR="00F37E2D" w:rsidRPr="00DF0DA6">
        <w:rPr>
          <w:rFonts w:ascii="Times New Roman" w:hAnsi="Times New Roman" w:cs="Times New Roman"/>
          <w:sz w:val="28"/>
          <w:szCs w:val="28"/>
          <w:lang w:val="ru-RU"/>
        </w:rPr>
        <w:t>охорону</w:t>
      </w:r>
      <w:proofErr w:type="spellEnd"/>
      <w:r w:rsidR="00F37E2D" w:rsidRPr="00DF0DA6">
        <w:rPr>
          <w:rFonts w:ascii="Times New Roman" w:hAnsi="Times New Roman" w:cs="Times New Roman"/>
          <w:sz w:val="28"/>
          <w:szCs w:val="28"/>
          <w:lang w:val="ru-RU"/>
        </w:rPr>
        <w:t xml:space="preserve"> атмосферного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1149F1EF" w14:textId="77777777" w:rsidR="00F37E2D" w:rsidRPr="00DF0DA6" w:rsidRDefault="00E55E1E"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встановлених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правил </w:t>
      </w:r>
      <w:proofErr w:type="spellStart"/>
      <w:r w:rsidR="00F37E2D" w:rsidRPr="00DF0DA6">
        <w:rPr>
          <w:rFonts w:ascii="Times New Roman" w:hAnsi="Times New Roman" w:cs="Times New Roman"/>
          <w:sz w:val="28"/>
          <w:szCs w:val="28"/>
          <w:lang w:val="ru-RU"/>
        </w:rPr>
        <w:t>складування</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утилізації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промислових</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побутових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відходів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транспортування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зберігання</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застосування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пестицидів</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агрохімікатів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що</w:t>
      </w:r>
      <w:proofErr w:type="spellEnd"/>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спричинило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забруднення</w:t>
      </w:r>
      <w:proofErr w:type="spellEnd"/>
      <w:r w:rsidR="00F37E2D" w:rsidRPr="00DF0DA6">
        <w:rPr>
          <w:rFonts w:ascii="Times New Roman" w:hAnsi="Times New Roman" w:cs="Times New Roman"/>
          <w:sz w:val="28"/>
          <w:szCs w:val="28"/>
          <w:lang w:val="ru-RU"/>
        </w:rPr>
        <w:t xml:space="preserve"> атмосферного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5CD317E4" w14:textId="77777777" w:rsidR="00F37E2D" w:rsidRPr="00DF0DA6" w:rsidRDefault="00E55E1E"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проектуванні</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будівництві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об’єктів</w:t>
      </w:r>
      <w:proofErr w:type="spellEnd"/>
      <w:r w:rsidR="00F37E2D" w:rsidRPr="00DF0DA6">
        <w:rPr>
          <w:rFonts w:ascii="Times New Roman" w:hAnsi="Times New Roman" w:cs="Times New Roman"/>
          <w:sz w:val="28"/>
          <w:szCs w:val="28"/>
          <w:lang w:val="ru-RU"/>
        </w:rPr>
        <w:t xml:space="preserve"> з порушенням </w:t>
      </w:r>
      <w:proofErr w:type="spellStart"/>
      <w:r w:rsidR="00F37E2D" w:rsidRPr="00DF0DA6">
        <w:rPr>
          <w:rFonts w:ascii="Times New Roman" w:hAnsi="Times New Roman" w:cs="Times New Roman"/>
          <w:sz w:val="28"/>
          <w:szCs w:val="28"/>
          <w:lang w:val="ru-RU"/>
        </w:rPr>
        <w:t>встановлених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норм та </w:t>
      </w:r>
      <w:proofErr w:type="spellStart"/>
      <w:r w:rsidR="00F37E2D" w:rsidRPr="00DF0DA6">
        <w:rPr>
          <w:rFonts w:ascii="Times New Roman" w:hAnsi="Times New Roman" w:cs="Times New Roman"/>
          <w:sz w:val="28"/>
          <w:szCs w:val="28"/>
          <w:lang w:val="ru-RU"/>
        </w:rPr>
        <w:t>вимог</w:t>
      </w:r>
      <w:proofErr w:type="spellEnd"/>
      <w:r w:rsidR="00F37E2D" w:rsidRPr="00DF0DA6">
        <w:rPr>
          <w:rFonts w:ascii="Times New Roman" w:hAnsi="Times New Roman" w:cs="Times New Roman"/>
          <w:sz w:val="28"/>
          <w:szCs w:val="28"/>
          <w:lang w:val="ru-RU"/>
        </w:rPr>
        <w:t xml:space="preserve"> до </w:t>
      </w:r>
      <w:proofErr w:type="spellStart"/>
      <w:r w:rsidR="00F37E2D" w:rsidRPr="00DF0DA6">
        <w:rPr>
          <w:rFonts w:ascii="Times New Roman" w:hAnsi="Times New Roman" w:cs="Times New Roman"/>
          <w:sz w:val="28"/>
          <w:szCs w:val="28"/>
          <w:lang w:val="ru-RU"/>
        </w:rPr>
        <w:t>охорони</w:t>
      </w:r>
      <w:proofErr w:type="spellEnd"/>
      <w:r w:rsidR="00F37E2D" w:rsidRPr="00DF0DA6">
        <w:rPr>
          <w:rFonts w:ascii="Times New Roman" w:hAnsi="Times New Roman" w:cs="Times New Roman"/>
          <w:sz w:val="28"/>
          <w:szCs w:val="28"/>
          <w:lang w:val="ru-RU"/>
        </w:rPr>
        <w:t xml:space="preserve"> атмосферного</w:t>
      </w:r>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29487D44" w14:textId="77777777" w:rsidR="00F37E2D" w:rsidRPr="00DF0DA6" w:rsidRDefault="00E55E1E"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невиконанні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розпоряджень</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приписів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органів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які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здійснюють</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державний</w:t>
      </w:r>
      <w:proofErr w:type="spellEnd"/>
      <w:r w:rsidR="00F37E2D" w:rsidRPr="00DF0DA6">
        <w:rPr>
          <w:rFonts w:ascii="Times New Roman" w:hAnsi="Times New Roman" w:cs="Times New Roman"/>
          <w:sz w:val="28"/>
          <w:szCs w:val="28"/>
          <w:lang w:val="ru-RU"/>
        </w:rPr>
        <w:t xml:space="preserve"> контроль у </w:t>
      </w:r>
      <w:proofErr w:type="spellStart"/>
      <w:r w:rsidR="00F37E2D" w:rsidRPr="00DF0DA6">
        <w:rPr>
          <w:rFonts w:ascii="Times New Roman" w:hAnsi="Times New Roman" w:cs="Times New Roman"/>
          <w:sz w:val="28"/>
          <w:szCs w:val="28"/>
          <w:lang w:val="ru-RU"/>
        </w:rPr>
        <w:t>галузі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охорони</w:t>
      </w:r>
      <w:proofErr w:type="spellEnd"/>
      <w:r w:rsidR="00F37E2D" w:rsidRPr="00DF0DA6">
        <w:rPr>
          <w:rFonts w:ascii="Times New Roman" w:hAnsi="Times New Roman" w:cs="Times New Roman"/>
          <w:sz w:val="28"/>
          <w:szCs w:val="28"/>
          <w:lang w:val="ru-RU"/>
        </w:rPr>
        <w:t xml:space="preserve"> атмосферного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5CFA61B5" w14:textId="77777777" w:rsidR="00F37E2D" w:rsidRPr="00DF0DA6" w:rsidRDefault="002D32BB"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ненаданні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передбаченої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своєчасної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повної</w:t>
      </w:r>
      <w:proofErr w:type="spellEnd"/>
      <w:r w:rsidR="00F60607">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та </w:t>
      </w:r>
      <w:proofErr w:type="spellStart"/>
      <w:r w:rsidR="00F37E2D" w:rsidRPr="00DF0DA6">
        <w:rPr>
          <w:rFonts w:ascii="Times New Roman" w:hAnsi="Times New Roman" w:cs="Times New Roman"/>
          <w:sz w:val="28"/>
          <w:szCs w:val="28"/>
          <w:lang w:val="ru-RU"/>
        </w:rPr>
        <w:t>достовірної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інформації</w:t>
      </w:r>
      <w:proofErr w:type="spellEnd"/>
      <w:r w:rsidR="00F37E2D" w:rsidRPr="00DF0DA6">
        <w:rPr>
          <w:rFonts w:ascii="Times New Roman" w:hAnsi="Times New Roman" w:cs="Times New Roman"/>
          <w:sz w:val="28"/>
          <w:szCs w:val="28"/>
          <w:lang w:val="ru-RU"/>
        </w:rPr>
        <w:t xml:space="preserve"> про стан атмосферного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викиди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атмосферне</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джерела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забруднення</w:t>
      </w:r>
      <w:proofErr w:type="spellEnd"/>
      <w:r w:rsidR="00F37E2D" w:rsidRPr="00DF0DA6">
        <w:rPr>
          <w:rFonts w:ascii="Times New Roman" w:hAnsi="Times New Roman" w:cs="Times New Roman"/>
          <w:sz w:val="28"/>
          <w:szCs w:val="28"/>
          <w:lang w:val="ru-RU"/>
        </w:rPr>
        <w:t xml:space="preserve">, а </w:t>
      </w:r>
      <w:proofErr w:type="spellStart"/>
      <w:r w:rsidR="00F37E2D" w:rsidRPr="00DF0DA6">
        <w:rPr>
          <w:rFonts w:ascii="Times New Roman" w:hAnsi="Times New Roman" w:cs="Times New Roman"/>
          <w:sz w:val="28"/>
          <w:szCs w:val="28"/>
          <w:lang w:val="ru-RU"/>
        </w:rPr>
        <w:t>також</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приховуванні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або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перекрученні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відомостей</w:t>
      </w:r>
      <w:proofErr w:type="spellEnd"/>
      <w:r w:rsidR="00F37E2D" w:rsidRPr="00DF0DA6">
        <w:rPr>
          <w:rFonts w:ascii="Times New Roman" w:hAnsi="Times New Roman" w:cs="Times New Roman"/>
          <w:sz w:val="28"/>
          <w:szCs w:val="28"/>
          <w:lang w:val="ru-RU"/>
        </w:rPr>
        <w:t xml:space="preserve"> про</w:t>
      </w:r>
      <w:r w:rsidR="00F60607">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стан атмосферного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викиди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забруднюючих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речовин</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атмосферне</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екологічну</w:t>
      </w:r>
      <w:proofErr w:type="spellEnd"/>
      <w:r w:rsidR="00F37E2D" w:rsidRPr="00DF0DA6">
        <w:rPr>
          <w:rFonts w:ascii="Times New Roman" w:hAnsi="Times New Roman" w:cs="Times New Roman"/>
          <w:sz w:val="28"/>
          <w:szCs w:val="28"/>
          <w:lang w:val="ru-RU"/>
        </w:rPr>
        <w:t xml:space="preserve"> обстановку, яка </w:t>
      </w:r>
      <w:proofErr w:type="spellStart"/>
      <w:r w:rsidR="00F37E2D" w:rsidRPr="00DF0DA6">
        <w:rPr>
          <w:rFonts w:ascii="Times New Roman" w:hAnsi="Times New Roman" w:cs="Times New Roman"/>
          <w:sz w:val="28"/>
          <w:szCs w:val="28"/>
          <w:lang w:val="ru-RU"/>
        </w:rPr>
        <w:t>склалася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внаслідок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забруднення</w:t>
      </w:r>
      <w:proofErr w:type="spellEnd"/>
      <w:r w:rsidR="00F37E2D" w:rsidRPr="00DF0DA6">
        <w:rPr>
          <w:rFonts w:ascii="Times New Roman" w:hAnsi="Times New Roman" w:cs="Times New Roman"/>
          <w:sz w:val="28"/>
          <w:szCs w:val="28"/>
          <w:lang w:val="ru-RU"/>
        </w:rPr>
        <w:t xml:space="preserve"> атмосферного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w:t>
      </w:r>
    </w:p>
    <w:p w14:paraId="0C834BF3" w14:textId="77777777" w:rsidR="00F37E2D" w:rsidRPr="00DF0DA6" w:rsidRDefault="002D32BB"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недотриманні</w:t>
      </w:r>
      <w:proofErr w:type="spellEnd"/>
      <w:r w:rsidRPr="00DF0DA6">
        <w:rPr>
          <w:rFonts w:ascii="Times New Roman" w:hAnsi="Times New Roman" w:cs="Times New Roman"/>
          <w:sz w:val="28"/>
          <w:szCs w:val="28"/>
          <w:lang w:val="ru-RU"/>
        </w:rPr>
        <w:t xml:space="preserve"> норм </w:t>
      </w:r>
      <w:proofErr w:type="spellStart"/>
      <w:r w:rsidRPr="00DF0DA6">
        <w:rPr>
          <w:rFonts w:ascii="Times New Roman" w:hAnsi="Times New Roman" w:cs="Times New Roman"/>
          <w:sz w:val="28"/>
          <w:szCs w:val="28"/>
          <w:lang w:val="ru-RU"/>
        </w:rPr>
        <w:t>екологічної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безпеки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державних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сані</w:t>
      </w:r>
      <w:r w:rsidR="00F37E2D" w:rsidRPr="00DF0DA6">
        <w:rPr>
          <w:rFonts w:ascii="Times New Roman" w:hAnsi="Times New Roman" w:cs="Times New Roman"/>
          <w:sz w:val="28"/>
          <w:szCs w:val="28"/>
          <w:lang w:val="ru-RU"/>
        </w:rPr>
        <w:t>тарних</w:t>
      </w:r>
      <w:proofErr w:type="spellEnd"/>
      <w:r w:rsidR="00F37E2D" w:rsidRPr="00DF0DA6">
        <w:rPr>
          <w:rFonts w:ascii="Times New Roman" w:hAnsi="Times New Roman" w:cs="Times New Roman"/>
          <w:sz w:val="28"/>
          <w:szCs w:val="28"/>
          <w:lang w:val="ru-RU"/>
        </w:rPr>
        <w:t xml:space="preserve"> норм при </w:t>
      </w:r>
      <w:proofErr w:type="spellStart"/>
      <w:r w:rsidR="00F37E2D" w:rsidRPr="00DF0DA6">
        <w:rPr>
          <w:rFonts w:ascii="Times New Roman" w:hAnsi="Times New Roman" w:cs="Times New Roman"/>
          <w:sz w:val="28"/>
          <w:szCs w:val="28"/>
          <w:lang w:val="ru-RU"/>
        </w:rPr>
        <w:t>проектуванні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розміщенні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будівництві</w:t>
      </w:r>
      <w:proofErr w:type="spellEnd"/>
      <w:r w:rsidR="00F37E2D" w:rsidRPr="00DF0DA6">
        <w:rPr>
          <w:rFonts w:ascii="Times New Roman" w:hAnsi="Times New Roman" w:cs="Times New Roman"/>
          <w:sz w:val="28"/>
          <w:szCs w:val="28"/>
          <w:lang w:val="ru-RU"/>
        </w:rPr>
        <w:t xml:space="preserve"> та</w:t>
      </w:r>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введенні</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експлуатацію</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нових</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реконструйованих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підприємств</w:t>
      </w:r>
      <w:proofErr w:type="spellEnd"/>
      <w:r w:rsidR="00F37E2D" w:rsidRPr="00DF0DA6">
        <w:rPr>
          <w:rFonts w:ascii="Times New Roman" w:hAnsi="Times New Roman" w:cs="Times New Roman"/>
          <w:sz w:val="28"/>
          <w:szCs w:val="28"/>
          <w:lang w:val="ru-RU"/>
        </w:rPr>
        <w:t>,</w:t>
      </w:r>
      <w:r w:rsidR="00F60607">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споруд</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інших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об’єктів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удосконаленні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існуючих</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впровадженні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нових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технологічних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процесів</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устаткування</w:t>
      </w:r>
      <w:proofErr w:type="spellEnd"/>
      <w:r w:rsidR="00F60607">
        <w:rPr>
          <w:rFonts w:ascii="Times New Roman" w:hAnsi="Times New Roman" w:cs="Times New Roman"/>
          <w:sz w:val="28"/>
          <w:szCs w:val="28"/>
          <w:lang w:val="ru-RU"/>
        </w:rPr>
        <w:t>.</w:t>
      </w:r>
    </w:p>
    <w:p w14:paraId="24057209" w14:textId="77777777" w:rsidR="002D32BB" w:rsidRDefault="00F60607"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2D32BB">
        <w:rPr>
          <w:rFonts w:ascii="Times New Roman" w:hAnsi="Times New Roman" w:cs="Times New Roman"/>
          <w:b/>
          <w:sz w:val="28"/>
          <w:szCs w:val="28"/>
          <w:lang w:val="ru-RU"/>
        </w:rPr>
        <w:t>Стаття</w:t>
      </w:r>
      <w:proofErr w:type="spellEnd"/>
      <w:r w:rsidR="00F37E2D" w:rsidRPr="002D32BB">
        <w:rPr>
          <w:rFonts w:ascii="Times New Roman" w:hAnsi="Times New Roman" w:cs="Times New Roman"/>
          <w:b/>
          <w:sz w:val="28"/>
          <w:szCs w:val="28"/>
          <w:lang w:val="ru-RU"/>
        </w:rPr>
        <w:t xml:space="preserve"> 34</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шкоди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завданої</w:t>
      </w:r>
      <w:proofErr w:type="spellEnd"/>
      <w:r w:rsidR="00F37E2D" w:rsidRPr="00DF0DA6">
        <w:rPr>
          <w:rFonts w:ascii="Times New Roman" w:hAnsi="Times New Roman" w:cs="Times New Roman"/>
          <w:sz w:val="28"/>
          <w:szCs w:val="28"/>
          <w:lang w:val="ru-RU"/>
        </w:rPr>
        <w:t xml:space="preserve"> порушенням</w:t>
      </w:r>
    </w:p>
    <w:p w14:paraId="7FF4850E" w14:textId="77777777" w:rsidR="00F37E2D" w:rsidRPr="00DF0DA6" w:rsidRDefault="00F37E2D" w:rsidP="009E27D1">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 xml:space="preserve"> </w:t>
      </w:r>
      <w:r w:rsidR="00F60607">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законодавства</w:t>
      </w:r>
      <w:proofErr w:type="spellEnd"/>
      <w:r w:rsidRPr="00DF0DA6">
        <w:rPr>
          <w:rFonts w:ascii="Times New Roman" w:hAnsi="Times New Roman" w:cs="Times New Roman"/>
          <w:sz w:val="28"/>
          <w:szCs w:val="28"/>
          <w:lang w:val="ru-RU"/>
        </w:rPr>
        <w:t xml:space="preserve"> про </w:t>
      </w:r>
      <w:proofErr w:type="spellStart"/>
      <w:r w:rsidRPr="00DF0DA6">
        <w:rPr>
          <w:rFonts w:ascii="Times New Roman" w:hAnsi="Times New Roman" w:cs="Times New Roman"/>
          <w:sz w:val="28"/>
          <w:szCs w:val="28"/>
          <w:lang w:val="ru-RU"/>
        </w:rPr>
        <w:t>охорону</w:t>
      </w:r>
      <w:proofErr w:type="spellEnd"/>
      <w:r w:rsidRPr="00DF0DA6">
        <w:rPr>
          <w:rFonts w:ascii="Times New Roman" w:hAnsi="Times New Roman" w:cs="Times New Roman"/>
          <w:sz w:val="28"/>
          <w:szCs w:val="28"/>
          <w:lang w:val="ru-RU"/>
        </w:rPr>
        <w:t xml:space="preserve"> атмосферного </w:t>
      </w:r>
      <w:proofErr w:type="spellStart"/>
      <w:r w:rsidRPr="00DF0DA6">
        <w:rPr>
          <w:rFonts w:ascii="Times New Roman" w:hAnsi="Times New Roman" w:cs="Times New Roman"/>
          <w:sz w:val="28"/>
          <w:szCs w:val="28"/>
          <w:lang w:val="ru-RU"/>
        </w:rPr>
        <w:t>повітря</w:t>
      </w:r>
      <w:proofErr w:type="spellEnd"/>
      <w:r w:rsidR="002D32BB">
        <w:rPr>
          <w:rFonts w:ascii="Times New Roman" w:hAnsi="Times New Roman" w:cs="Times New Roman"/>
          <w:sz w:val="28"/>
          <w:szCs w:val="28"/>
          <w:lang w:val="ru-RU"/>
        </w:rPr>
        <w:t>.</w:t>
      </w:r>
    </w:p>
    <w:p w14:paraId="1C187BEF" w14:textId="69F843CE" w:rsidR="004E465D" w:rsidRDefault="00F60607"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Шкода, </w:t>
      </w:r>
      <w:proofErr w:type="spellStart"/>
      <w:r w:rsidR="00F37E2D" w:rsidRPr="00DF0DA6">
        <w:rPr>
          <w:rFonts w:ascii="Times New Roman" w:hAnsi="Times New Roman" w:cs="Times New Roman"/>
          <w:sz w:val="28"/>
          <w:szCs w:val="28"/>
          <w:lang w:val="ru-RU"/>
        </w:rPr>
        <w:t>завдана</w:t>
      </w:r>
      <w:proofErr w:type="spellEnd"/>
      <w:r w:rsidR="00F37E2D" w:rsidRPr="00DF0DA6">
        <w:rPr>
          <w:rFonts w:ascii="Times New Roman" w:hAnsi="Times New Roman" w:cs="Times New Roman"/>
          <w:sz w:val="28"/>
          <w:szCs w:val="28"/>
          <w:lang w:val="ru-RU"/>
        </w:rPr>
        <w:t xml:space="preserve"> порушенням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про </w:t>
      </w:r>
      <w:proofErr w:type="spellStart"/>
      <w:r w:rsidR="00F37E2D" w:rsidRPr="00DF0DA6">
        <w:rPr>
          <w:rFonts w:ascii="Times New Roman" w:hAnsi="Times New Roman" w:cs="Times New Roman"/>
          <w:sz w:val="28"/>
          <w:szCs w:val="28"/>
          <w:lang w:val="ru-RU"/>
        </w:rPr>
        <w:t>охоронуатмосферного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повітря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підлягає</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відшкодуванню</w:t>
      </w:r>
      <w:proofErr w:type="spellEnd"/>
      <w:r w:rsidR="00F37E2D" w:rsidRPr="00DF0DA6">
        <w:rPr>
          <w:rFonts w:ascii="Times New Roman" w:hAnsi="Times New Roman" w:cs="Times New Roman"/>
          <w:sz w:val="28"/>
          <w:szCs w:val="28"/>
          <w:lang w:val="ru-RU"/>
        </w:rPr>
        <w:t xml:space="preserve"> у порядку</w:t>
      </w:r>
      <w:r>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та</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розмірах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встановлених</w:t>
      </w:r>
      <w:proofErr w:type="spellEnd"/>
      <w:r w:rsidR="00F37E2D" w:rsidRPr="00DF0DA6">
        <w:rPr>
          <w:rFonts w:ascii="Times New Roman" w:hAnsi="Times New Roman" w:cs="Times New Roman"/>
          <w:sz w:val="28"/>
          <w:szCs w:val="28"/>
          <w:lang w:val="ru-RU"/>
        </w:rPr>
        <w:t xml:space="preserve"> законом.</w:t>
      </w:r>
    </w:p>
    <w:p w14:paraId="725732FF" w14:textId="77777777" w:rsidR="004E465D" w:rsidRDefault="004E465D" w:rsidP="009E27D1">
      <w:pPr>
        <w:tabs>
          <w:tab w:val="left" w:pos="6150"/>
        </w:tabs>
        <w:ind w:left="-142" w:right="283"/>
        <w:rPr>
          <w:rFonts w:ascii="Times New Roman" w:hAnsi="Times New Roman" w:cs="Times New Roman"/>
          <w:sz w:val="28"/>
          <w:szCs w:val="28"/>
          <w:lang w:val="ru-RU"/>
        </w:rPr>
      </w:pPr>
    </w:p>
    <w:p w14:paraId="164C632A" w14:textId="77777777" w:rsidR="002D32BB" w:rsidRDefault="002D32BB" w:rsidP="009E27D1">
      <w:pPr>
        <w:tabs>
          <w:tab w:val="left" w:pos="6150"/>
        </w:tabs>
        <w:ind w:left="-142" w:right="283"/>
        <w:rPr>
          <w:rFonts w:ascii="Times New Roman" w:hAnsi="Times New Roman" w:cs="Times New Roman"/>
          <w:sz w:val="28"/>
          <w:szCs w:val="28"/>
          <w:lang w:val="ru-RU"/>
        </w:rPr>
      </w:pPr>
    </w:p>
    <w:p w14:paraId="0B8505EC" w14:textId="708C4F2C" w:rsidR="008104B0" w:rsidRDefault="008104B0" w:rsidP="009E27D1">
      <w:pPr>
        <w:tabs>
          <w:tab w:val="left" w:pos="6150"/>
        </w:tabs>
        <w:ind w:left="-142" w:right="283"/>
        <w:rPr>
          <w:rFonts w:ascii="Times New Roman" w:hAnsi="Times New Roman" w:cs="Times New Roman"/>
          <w:sz w:val="28"/>
          <w:szCs w:val="28"/>
          <w:lang w:val="ru-RU"/>
        </w:rPr>
      </w:pPr>
    </w:p>
    <w:p w14:paraId="51C631DC" w14:textId="3B73ADE6" w:rsidR="001E73A1" w:rsidRDefault="001E73A1" w:rsidP="009E27D1">
      <w:pPr>
        <w:tabs>
          <w:tab w:val="left" w:pos="6150"/>
        </w:tabs>
        <w:ind w:left="-142" w:right="283"/>
        <w:rPr>
          <w:rFonts w:ascii="Times New Roman" w:hAnsi="Times New Roman" w:cs="Times New Roman"/>
          <w:sz w:val="28"/>
          <w:szCs w:val="28"/>
          <w:lang w:val="ru-RU"/>
        </w:rPr>
      </w:pPr>
    </w:p>
    <w:p w14:paraId="5FE31663" w14:textId="314D6A48" w:rsidR="001E73A1" w:rsidRDefault="001E73A1" w:rsidP="009E27D1">
      <w:pPr>
        <w:tabs>
          <w:tab w:val="left" w:pos="6150"/>
        </w:tabs>
        <w:ind w:left="-142" w:right="283"/>
        <w:rPr>
          <w:rFonts w:ascii="Times New Roman" w:hAnsi="Times New Roman" w:cs="Times New Roman"/>
          <w:sz w:val="28"/>
          <w:szCs w:val="28"/>
          <w:lang w:val="ru-RU"/>
        </w:rPr>
      </w:pPr>
    </w:p>
    <w:p w14:paraId="01F31909" w14:textId="49445E7B" w:rsidR="00FF11A3" w:rsidRDefault="00FF11A3" w:rsidP="009E27D1">
      <w:pPr>
        <w:tabs>
          <w:tab w:val="left" w:pos="6150"/>
        </w:tabs>
        <w:ind w:left="-142" w:right="283"/>
        <w:rPr>
          <w:rFonts w:ascii="Times New Roman" w:hAnsi="Times New Roman" w:cs="Times New Roman"/>
          <w:sz w:val="28"/>
          <w:szCs w:val="28"/>
          <w:lang w:val="ru-RU"/>
        </w:rPr>
      </w:pPr>
    </w:p>
    <w:p w14:paraId="5EE96CDF" w14:textId="3C029F32" w:rsidR="00502FAD" w:rsidRDefault="00502FAD" w:rsidP="009E27D1">
      <w:pPr>
        <w:tabs>
          <w:tab w:val="left" w:pos="6150"/>
        </w:tabs>
        <w:ind w:left="-142" w:right="283"/>
        <w:rPr>
          <w:rFonts w:ascii="Times New Roman" w:hAnsi="Times New Roman" w:cs="Times New Roman"/>
          <w:sz w:val="28"/>
          <w:szCs w:val="28"/>
          <w:lang w:val="ru-RU"/>
        </w:rPr>
      </w:pPr>
    </w:p>
    <w:p w14:paraId="4BA2287D" w14:textId="77777777" w:rsidR="00502FAD" w:rsidRDefault="00502FAD" w:rsidP="009E27D1">
      <w:pPr>
        <w:tabs>
          <w:tab w:val="left" w:pos="6150"/>
        </w:tabs>
        <w:ind w:left="-142" w:right="283"/>
        <w:rPr>
          <w:rFonts w:ascii="Times New Roman" w:hAnsi="Times New Roman" w:cs="Times New Roman"/>
          <w:sz w:val="28"/>
          <w:szCs w:val="28"/>
          <w:lang w:val="ru-RU"/>
        </w:rPr>
      </w:pPr>
    </w:p>
    <w:p w14:paraId="2F761602" w14:textId="77777777" w:rsidR="00FF11A3" w:rsidRPr="00DF0DA6" w:rsidRDefault="00FF11A3" w:rsidP="00502FAD">
      <w:pPr>
        <w:tabs>
          <w:tab w:val="left" w:pos="6150"/>
        </w:tabs>
        <w:ind w:left="-142" w:right="283"/>
        <w:jc w:val="right"/>
        <w:rPr>
          <w:rFonts w:ascii="Times New Roman" w:hAnsi="Times New Roman" w:cs="Times New Roman"/>
          <w:sz w:val="28"/>
          <w:szCs w:val="28"/>
          <w:lang w:val="ru-RU"/>
        </w:rPr>
      </w:pPr>
    </w:p>
    <w:p w14:paraId="0940E30A" w14:textId="1A4CF1FB" w:rsidR="002D32BB" w:rsidRDefault="00F37E2D" w:rsidP="00502FAD">
      <w:pPr>
        <w:tabs>
          <w:tab w:val="left" w:pos="6150"/>
        </w:tabs>
        <w:ind w:left="-142" w:right="283"/>
        <w:jc w:val="right"/>
        <w:rPr>
          <w:rFonts w:ascii="Times New Roman" w:hAnsi="Times New Roman" w:cs="Times New Roman"/>
          <w:b/>
          <w:sz w:val="28"/>
          <w:szCs w:val="28"/>
          <w:lang w:val="ru-RU"/>
        </w:rPr>
      </w:pPr>
      <w:proofErr w:type="spellStart"/>
      <w:r w:rsidRPr="00DF0DA6">
        <w:rPr>
          <w:rFonts w:ascii="Times New Roman" w:hAnsi="Times New Roman" w:cs="Times New Roman"/>
          <w:b/>
          <w:sz w:val="28"/>
          <w:szCs w:val="28"/>
          <w:lang w:val="ru-RU"/>
        </w:rPr>
        <w:t>Додаток</w:t>
      </w:r>
      <w:proofErr w:type="spellEnd"/>
      <w:r w:rsidR="00CE7EA2" w:rsidRPr="00DF0DA6">
        <w:rPr>
          <w:rFonts w:ascii="Times New Roman" w:hAnsi="Times New Roman" w:cs="Times New Roman"/>
          <w:b/>
          <w:sz w:val="28"/>
          <w:szCs w:val="28"/>
          <w:lang w:val="ru-RU"/>
        </w:rPr>
        <w:t xml:space="preserve"> </w:t>
      </w:r>
      <w:r w:rsidRPr="00DF0DA6">
        <w:rPr>
          <w:rFonts w:ascii="Times New Roman" w:hAnsi="Times New Roman" w:cs="Times New Roman"/>
          <w:b/>
          <w:sz w:val="28"/>
          <w:szCs w:val="28"/>
          <w:lang w:val="ru-RU"/>
        </w:rPr>
        <w:t>3</w:t>
      </w:r>
      <w:r w:rsidR="00CE7EA2" w:rsidRPr="00DF0DA6">
        <w:rPr>
          <w:rFonts w:ascii="Times New Roman" w:hAnsi="Times New Roman" w:cs="Times New Roman"/>
          <w:b/>
          <w:sz w:val="28"/>
          <w:szCs w:val="28"/>
          <w:lang w:val="ru-RU"/>
        </w:rPr>
        <w:t xml:space="preserve"> </w:t>
      </w:r>
    </w:p>
    <w:p w14:paraId="1952A1DE" w14:textId="77777777" w:rsidR="002D32BB" w:rsidRPr="00FF11A3" w:rsidRDefault="00F37E2D" w:rsidP="00502FAD">
      <w:pPr>
        <w:tabs>
          <w:tab w:val="left" w:pos="6150"/>
        </w:tabs>
        <w:ind w:left="-142" w:right="283"/>
        <w:jc w:val="center"/>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В</w:t>
      </w:r>
      <w:r w:rsidR="002D32BB" w:rsidRPr="00FF11A3">
        <w:rPr>
          <w:rFonts w:ascii="Times New Roman" w:hAnsi="Times New Roman" w:cs="Times New Roman"/>
          <w:b/>
          <w:sz w:val="28"/>
          <w:szCs w:val="28"/>
          <w:lang w:val="ru-RU"/>
        </w:rPr>
        <w:t>одний</w:t>
      </w:r>
      <w:proofErr w:type="spellEnd"/>
      <w:r w:rsidR="002D32BB" w:rsidRPr="00FF11A3">
        <w:rPr>
          <w:rFonts w:ascii="Times New Roman" w:hAnsi="Times New Roman" w:cs="Times New Roman"/>
          <w:b/>
          <w:sz w:val="28"/>
          <w:szCs w:val="28"/>
          <w:lang w:val="ru-RU"/>
        </w:rPr>
        <w:t xml:space="preserve"> кодекс </w:t>
      </w:r>
      <w:proofErr w:type="spellStart"/>
      <w:r w:rsidR="002D32BB" w:rsidRPr="00FF11A3">
        <w:rPr>
          <w:rFonts w:ascii="Times New Roman" w:hAnsi="Times New Roman" w:cs="Times New Roman"/>
          <w:b/>
          <w:sz w:val="28"/>
          <w:szCs w:val="28"/>
          <w:lang w:val="ru-RU"/>
        </w:rPr>
        <w:t>України</w:t>
      </w:r>
      <w:proofErr w:type="spellEnd"/>
      <w:r w:rsidR="002D32BB" w:rsidRPr="00FF11A3">
        <w:rPr>
          <w:rFonts w:ascii="Times New Roman" w:hAnsi="Times New Roman" w:cs="Times New Roman"/>
          <w:b/>
          <w:sz w:val="28"/>
          <w:szCs w:val="28"/>
          <w:lang w:val="ru-RU"/>
        </w:rPr>
        <w:t xml:space="preserve"> </w:t>
      </w:r>
      <w:r w:rsidR="002D32BB" w:rsidRPr="00FF11A3">
        <w:rPr>
          <w:rFonts w:ascii="Times New Roman" w:hAnsi="Times New Roman" w:cs="Times New Roman"/>
          <w:sz w:val="28"/>
          <w:szCs w:val="28"/>
          <w:lang w:val="ru-RU"/>
        </w:rPr>
        <w:t>(</w:t>
      </w:r>
      <w:proofErr w:type="spellStart"/>
      <w:r w:rsidR="002D32BB" w:rsidRPr="00FF11A3">
        <w:rPr>
          <w:rFonts w:ascii="Times New Roman" w:hAnsi="Times New Roman" w:cs="Times New Roman"/>
          <w:sz w:val="28"/>
          <w:szCs w:val="28"/>
          <w:lang w:val="ru-RU"/>
        </w:rPr>
        <w:t>витяг</w:t>
      </w:r>
      <w:proofErr w:type="spellEnd"/>
      <w:r w:rsidR="002D32BB" w:rsidRPr="00FF11A3">
        <w:rPr>
          <w:rFonts w:ascii="Times New Roman" w:hAnsi="Times New Roman" w:cs="Times New Roman"/>
          <w:sz w:val="28"/>
          <w:szCs w:val="28"/>
          <w:lang w:val="ru-RU"/>
        </w:rPr>
        <w:t>)</w:t>
      </w:r>
    </w:p>
    <w:p w14:paraId="12189413" w14:textId="77777777" w:rsidR="002D32BB" w:rsidRDefault="00F37E2D" w:rsidP="009E27D1">
      <w:pPr>
        <w:tabs>
          <w:tab w:val="left" w:pos="6150"/>
        </w:tabs>
        <w:spacing w:line="240" w:lineRule="auto"/>
        <w:ind w:left="-142" w:right="283"/>
        <w:rPr>
          <w:rFonts w:ascii="Times New Roman" w:hAnsi="Times New Roman" w:cs="Times New Roman"/>
          <w:sz w:val="28"/>
          <w:szCs w:val="28"/>
          <w:lang w:val="ru-RU"/>
        </w:rPr>
      </w:pPr>
      <w:r w:rsidRPr="002D32BB">
        <w:rPr>
          <w:rFonts w:ascii="Times New Roman" w:hAnsi="Times New Roman" w:cs="Times New Roman"/>
          <w:b/>
          <w:sz w:val="28"/>
          <w:szCs w:val="28"/>
          <w:lang w:val="ru-RU"/>
        </w:rPr>
        <w:t>Глава 23.</w:t>
      </w:r>
      <w:r w:rsidR="002D32BB">
        <w:rPr>
          <w:rFonts w:ascii="Times New Roman" w:hAnsi="Times New Roman" w:cs="Times New Roman"/>
          <w:sz w:val="28"/>
          <w:szCs w:val="28"/>
          <w:lang w:val="ru-RU"/>
        </w:rPr>
        <w:t xml:space="preserve"> </w:t>
      </w:r>
      <w:proofErr w:type="spellStart"/>
      <w:r w:rsidR="002D32BB" w:rsidRPr="00DF0DA6">
        <w:rPr>
          <w:rFonts w:ascii="Times New Roman" w:hAnsi="Times New Roman" w:cs="Times New Roman"/>
          <w:sz w:val="28"/>
          <w:szCs w:val="28"/>
          <w:lang w:val="ru-RU"/>
        </w:rPr>
        <w:t>Відповідальність</w:t>
      </w:r>
      <w:proofErr w:type="spellEnd"/>
      <w:r w:rsidR="002D32BB" w:rsidRPr="00DF0DA6">
        <w:rPr>
          <w:rFonts w:ascii="Times New Roman" w:hAnsi="Times New Roman" w:cs="Times New Roman"/>
          <w:sz w:val="28"/>
          <w:szCs w:val="28"/>
          <w:lang w:val="ru-RU"/>
        </w:rPr>
        <w:t xml:space="preserve"> за </w:t>
      </w:r>
      <w:proofErr w:type="spellStart"/>
      <w:r w:rsidR="002D32BB" w:rsidRPr="00DF0DA6">
        <w:rPr>
          <w:rFonts w:ascii="Times New Roman" w:hAnsi="Times New Roman" w:cs="Times New Roman"/>
          <w:sz w:val="28"/>
          <w:szCs w:val="28"/>
          <w:lang w:val="ru-RU"/>
        </w:rPr>
        <w:t>порушення</w:t>
      </w:r>
      <w:proofErr w:type="spellEnd"/>
      <w:r w:rsidR="002D32BB" w:rsidRPr="00DF0DA6">
        <w:rPr>
          <w:rFonts w:ascii="Times New Roman" w:hAnsi="Times New Roman" w:cs="Times New Roman"/>
          <w:sz w:val="28"/>
          <w:szCs w:val="28"/>
          <w:lang w:val="ru-RU"/>
        </w:rPr>
        <w:t xml:space="preserve"> водного </w:t>
      </w:r>
    </w:p>
    <w:p w14:paraId="53F548E2" w14:textId="77777777" w:rsidR="002D32BB" w:rsidRDefault="002D32BB" w:rsidP="009E27D1">
      <w:pPr>
        <w:tabs>
          <w:tab w:val="left" w:pos="6150"/>
        </w:tabs>
        <w:spacing w:line="240" w:lineRule="auto"/>
        <w:ind w:left="-142" w:right="283"/>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Pr="00DF0DA6">
        <w:rPr>
          <w:rFonts w:ascii="Times New Roman" w:hAnsi="Times New Roman" w:cs="Times New Roman"/>
          <w:sz w:val="28"/>
          <w:szCs w:val="28"/>
          <w:lang w:val="ru-RU"/>
        </w:rPr>
        <w:t>законодавства</w:t>
      </w:r>
      <w:proofErr w:type="spellEnd"/>
    </w:p>
    <w:p w14:paraId="03F9F7D9" w14:textId="77777777" w:rsidR="00F37E2D" w:rsidRPr="00DF0DA6" w:rsidRDefault="00F60607"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2D32BB">
        <w:rPr>
          <w:rFonts w:ascii="Times New Roman" w:hAnsi="Times New Roman" w:cs="Times New Roman"/>
          <w:b/>
          <w:sz w:val="28"/>
          <w:szCs w:val="28"/>
          <w:lang w:val="ru-RU"/>
        </w:rPr>
        <w:t>Стаття</w:t>
      </w:r>
      <w:proofErr w:type="spellEnd"/>
      <w:r w:rsidR="002D32BB">
        <w:rPr>
          <w:rFonts w:ascii="Times New Roman" w:hAnsi="Times New Roman" w:cs="Times New Roman"/>
          <w:b/>
          <w:sz w:val="28"/>
          <w:szCs w:val="28"/>
          <w:lang w:val="ru-RU"/>
        </w:rPr>
        <w:t xml:space="preserve"> 110</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водного </w:t>
      </w:r>
      <w:proofErr w:type="spellStart"/>
      <w:r>
        <w:rPr>
          <w:rFonts w:ascii="Times New Roman" w:hAnsi="Times New Roman" w:cs="Times New Roman"/>
          <w:b/>
          <w:sz w:val="28"/>
          <w:szCs w:val="28"/>
          <w:lang w:val="ru-RU"/>
        </w:rPr>
        <w:t>з</w:t>
      </w:r>
      <w:r w:rsidRPr="00DF0DA6">
        <w:rPr>
          <w:rFonts w:ascii="Times New Roman" w:hAnsi="Times New Roman" w:cs="Times New Roman"/>
          <w:sz w:val="28"/>
          <w:szCs w:val="28"/>
          <w:lang w:val="ru-RU"/>
        </w:rPr>
        <w:t>аконодавства</w:t>
      </w:r>
      <w:proofErr w:type="spellEnd"/>
      <w:r w:rsidR="009E27D1">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p>
    <w:p w14:paraId="27A5E8F8" w14:textId="77777777" w:rsidR="00F37E2D" w:rsidRPr="00DF0DA6" w:rsidRDefault="00F60607"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тягне</w:t>
      </w:r>
      <w:proofErr w:type="spellEnd"/>
      <w:r w:rsidR="00F37E2D" w:rsidRPr="00DF0DA6">
        <w:rPr>
          <w:rFonts w:ascii="Times New Roman" w:hAnsi="Times New Roman" w:cs="Times New Roman"/>
          <w:sz w:val="28"/>
          <w:szCs w:val="28"/>
          <w:lang w:val="ru-RU"/>
        </w:rPr>
        <w:t xml:space="preserve"> за собою </w:t>
      </w:r>
      <w:proofErr w:type="spellStart"/>
      <w:r w:rsidR="00F37E2D" w:rsidRPr="00DF0DA6">
        <w:rPr>
          <w:rFonts w:ascii="Times New Roman" w:hAnsi="Times New Roman" w:cs="Times New Roman"/>
          <w:sz w:val="28"/>
          <w:szCs w:val="28"/>
          <w:lang w:val="ru-RU"/>
        </w:rPr>
        <w:t>дисциплінарну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адміністративну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цивільно-правову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або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кримінальну</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згідно</w:t>
      </w:r>
      <w:proofErr w:type="spellEnd"/>
      <w:r w:rsidR="009E27D1">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з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України</w:t>
      </w:r>
      <w:proofErr w:type="spellEnd"/>
      <w:r w:rsidR="00F37E2D" w:rsidRPr="00DF0DA6">
        <w:rPr>
          <w:rFonts w:ascii="Times New Roman" w:hAnsi="Times New Roman" w:cs="Times New Roman"/>
          <w:sz w:val="28"/>
          <w:szCs w:val="28"/>
          <w:lang w:val="ru-RU"/>
        </w:rPr>
        <w:t>.</w:t>
      </w:r>
    </w:p>
    <w:p w14:paraId="22E74138" w14:textId="77777777" w:rsidR="00F37E2D" w:rsidRPr="00DF0DA6" w:rsidRDefault="00F60607"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Водокористувачі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звільняються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відповідальності</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якщо</w:t>
      </w:r>
      <w:proofErr w:type="spellEnd"/>
      <w:r w:rsidR="00F37E2D" w:rsidRPr="00DF0DA6">
        <w:rPr>
          <w:rFonts w:ascii="Times New Roman" w:hAnsi="Times New Roman" w:cs="Times New Roman"/>
          <w:sz w:val="28"/>
          <w:szCs w:val="28"/>
          <w:lang w:val="ru-RU"/>
        </w:rPr>
        <w:t xml:space="preserve"> вони </w:t>
      </w:r>
      <w:proofErr w:type="spellStart"/>
      <w:r w:rsidR="00F37E2D" w:rsidRPr="00DF0DA6">
        <w:rPr>
          <w:rFonts w:ascii="Times New Roman" w:hAnsi="Times New Roman" w:cs="Times New Roman"/>
          <w:sz w:val="28"/>
          <w:szCs w:val="28"/>
          <w:lang w:val="ru-RU"/>
        </w:rPr>
        <w:t>виникли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внаслідок</w:t>
      </w:r>
      <w:proofErr w:type="spellEnd"/>
      <w:r w:rsidR="009E27D1">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дії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непереборних</w:t>
      </w:r>
      <w:proofErr w:type="spellEnd"/>
      <w:r w:rsidR="00F37E2D" w:rsidRPr="00DF0DA6">
        <w:rPr>
          <w:rFonts w:ascii="Times New Roman" w:hAnsi="Times New Roman" w:cs="Times New Roman"/>
          <w:sz w:val="28"/>
          <w:szCs w:val="28"/>
          <w:lang w:val="ru-RU"/>
        </w:rPr>
        <w:t xml:space="preserve"> сил </w:t>
      </w:r>
      <w:proofErr w:type="spellStart"/>
      <w:r w:rsidR="00F37E2D" w:rsidRPr="00DF0DA6">
        <w:rPr>
          <w:rFonts w:ascii="Times New Roman" w:hAnsi="Times New Roman" w:cs="Times New Roman"/>
          <w:sz w:val="28"/>
          <w:szCs w:val="28"/>
          <w:lang w:val="ru-RU"/>
        </w:rPr>
        <w:t>природи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чи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воєнних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дій</w:t>
      </w:r>
      <w:proofErr w:type="spellEnd"/>
      <w:r w:rsidR="00F37E2D" w:rsidRPr="00DF0DA6">
        <w:rPr>
          <w:rFonts w:ascii="Times New Roman" w:hAnsi="Times New Roman" w:cs="Times New Roman"/>
          <w:sz w:val="28"/>
          <w:szCs w:val="28"/>
          <w:lang w:val="ru-RU"/>
        </w:rPr>
        <w:t>.</w:t>
      </w:r>
    </w:p>
    <w:p w14:paraId="1CBDD3FE" w14:textId="71D8BC16" w:rsidR="00F37E2D" w:rsidRPr="00DF0DA6" w:rsidRDefault="00F60607"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Відповідальність</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несуть</w:t>
      </w:r>
      <w:proofErr w:type="spellEnd"/>
      <w:r w:rsidR="00F37E2D" w:rsidRPr="00DF0DA6">
        <w:rPr>
          <w:rFonts w:ascii="Times New Roman" w:hAnsi="Times New Roman" w:cs="Times New Roman"/>
          <w:sz w:val="28"/>
          <w:szCs w:val="28"/>
          <w:lang w:val="ru-RU"/>
        </w:rPr>
        <w:t xml:space="preserve"> особи, </w:t>
      </w:r>
      <w:proofErr w:type="spellStart"/>
      <w:r w:rsidR="00F37E2D" w:rsidRPr="00DF0DA6">
        <w:rPr>
          <w:rFonts w:ascii="Times New Roman" w:hAnsi="Times New Roman" w:cs="Times New Roman"/>
          <w:sz w:val="28"/>
          <w:szCs w:val="28"/>
          <w:lang w:val="ru-RU"/>
        </w:rPr>
        <w:t>винні</w:t>
      </w:r>
      <w:proofErr w:type="spellEnd"/>
      <w:r w:rsidR="00671CB6" w:rsidRPr="00DF0DA6">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у:</w:t>
      </w:r>
    </w:p>
    <w:p w14:paraId="397A7829" w14:textId="77777777" w:rsidR="00F37E2D" w:rsidRPr="00DF0DA6" w:rsidRDefault="000E7178"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1.</w:t>
      </w:r>
      <w:r w:rsidR="00F37E2D" w:rsidRPr="00DF0DA6">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самовільному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захопленні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водних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об’єктів</w:t>
      </w:r>
      <w:proofErr w:type="spellEnd"/>
      <w:r w:rsidR="00F37E2D" w:rsidRPr="00DF0DA6">
        <w:rPr>
          <w:rFonts w:ascii="Times New Roman" w:hAnsi="Times New Roman" w:cs="Times New Roman"/>
          <w:sz w:val="28"/>
          <w:szCs w:val="28"/>
          <w:lang w:val="ru-RU"/>
        </w:rPr>
        <w:t>;</w:t>
      </w:r>
    </w:p>
    <w:p w14:paraId="2A60A246" w14:textId="77777777" w:rsidR="00F37E2D" w:rsidRPr="00DF0DA6" w:rsidRDefault="00F37E2D" w:rsidP="009E27D1">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2</w:t>
      </w:r>
      <w:r w:rsidR="000E7178">
        <w:rPr>
          <w:rFonts w:ascii="Times New Roman" w:hAnsi="Times New Roman" w:cs="Times New Roman"/>
          <w:sz w:val="28"/>
          <w:szCs w:val="28"/>
          <w:lang w:val="ru-RU"/>
        </w:rPr>
        <w:t>.</w:t>
      </w:r>
      <w:r w:rsidRPr="00DF0DA6">
        <w:rPr>
          <w:rFonts w:ascii="Times New Roman" w:hAnsi="Times New Roman" w:cs="Times New Roman"/>
          <w:sz w:val="28"/>
          <w:szCs w:val="28"/>
          <w:lang w:val="ru-RU"/>
        </w:rPr>
        <w:t xml:space="preserve"> </w:t>
      </w:r>
      <w:r w:rsidR="000E7178">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забрудненні</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засміченні</w:t>
      </w:r>
      <w:proofErr w:type="spellEnd"/>
      <w:r w:rsidRPr="00DF0DA6">
        <w:rPr>
          <w:rFonts w:ascii="Times New Roman" w:hAnsi="Times New Roman" w:cs="Times New Roman"/>
          <w:sz w:val="28"/>
          <w:szCs w:val="28"/>
          <w:lang w:val="ru-RU"/>
        </w:rPr>
        <w:t xml:space="preserve"> вод;</w:t>
      </w:r>
    </w:p>
    <w:p w14:paraId="583E280D" w14:textId="77777777" w:rsidR="00F37E2D" w:rsidRPr="00DF0DA6" w:rsidRDefault="00F37E2D" w:rsidP="009E27D1">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3</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режиму </w:t>
      </w:r>
      <w:proofErr w:type="spellStart"/>
      <w:r w:rsidRPr="00DF0DA6">
        <w:rPr>
          <w:rFonts w:ascii="Times New Roman" w:hAnsi="Times New Roman" w:cs="Times New Roman"/>
          <w:sz w:val="28"/>
          <w:szCs w:val="28"/>
          <w:lang w:val="ru-RU"/>
        </w:rPr>
        <w:t>господарської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діяльності</w:t>
      </w:r>
      <w:proofErr w:type="spellEnd"/>
      <w:r w:rsidR="00F60607">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у </w:t>
      </w:r>
      <w:proofErr w:type="spellStart"/>
      <w:r w:rsidRPr="00DF0DA6">
        <w:rPr>
          <w:rFonts w:ascii="Times New Roman" w:hAnsi="Times New Roman" w:cs="Times New Roman"/>
          <w:sz w:val="28"/>
          <w:szCs w:val="28"/>
          <w:lang w:val="ru-RU"/>
        </w:rPr>
        <w:t>водоохоронних</w:t>
      </w:r>
      <w:proofErr w:type="spellEnd"/>
      <w:r w:rsidRPr="00DF0DA6">
        <w:rPr>
          <w:rFonts w:ascii="Times New Roman" w:hAnsi="Times New Roman" w:cs="Times New Roman"/>
          <w:sz w:val="28"/>
          <w:szCs w:val="28"/>
          <w:lang w:val="ru-RU"/>
        </w:rPr>
        <w:t xml:space="preserve"> зонах та на землях водного фонду;</w:t>
      </w:r>
    </w:p>
    <w:p w14:paraId="639365A5" w14:textId="77777777" w:rsidR="00F37E2D" w:rsidRPr="00DF0DA6" w:rsidRDefault="000E7178" w:rsidP="009E27D1">
      <w:pPr>
        <w:tabs>
          <w:tab w:val="left" w:pos="6150"/>
        </w:tabs>
        <w:ind w:left="-142" w:right="283"/>
        <w:rPr>
          <w:rFonts w:ascii="Times New Roman" w:hAnsi="Times New Roman" w:cs="Times New Roman"/>
          <w:sz w:val="28"/>
          <w:szCs w:val="28"/>
          <w:lang w:val="ru-RU"/>
        </w:rPr>
      </w:pPr>
      <w:r>
        <w:rPr>
          <w:rFonts w:ascii="Times New Roman" w:hAnsi="Times New Roman" w:cs="Times New Roman"/>
          <w:sz w:val="28"/>
          <w:szCs w:val="28"/>
          <w:lang w:val="ru-RU"/>
        </w:rPr>
        <w:t xml:space="preserve">4. </w:t>
      </w:r>
      <w:proofErr w:type="spellStart"/>
      <w:r w:rsidR="00F37E2D" w:rsidRPr="00DF0DA6">
        <w:rPr>
          <w:rFonts w:ascii="Times New Roman" w:hAnsi="Times New Roman" w:cs="Times New Roman"/>
          <w:sz w:val="28"/>
          <w:szCs w:val="28"/>
          <w:lang w:val="ru-RU"/>
        </w:rPr>
        <w:t>руйнуванні</w:t>
      </w:r>
      <w:proofErr w:type="spellEnd"/>
      <w:r w:rsidR="00F37E2D" w:rsidRPr="00DF0DA6">
        <w:rPr>
          <w:rFonts w:ascii="Times New Roman" w:hAnsi="Times New Roman" w:cs="Times New Roman"/>
          <w:sz w:val="28"/>
          <w:szCs w:val="28"/>
          <w:lang w:val="ru-RU"/>
        </w:rPr>
        <w:t xml:space="preserve"> русел </w:t>
      </w:r>
      <w:proofErr w:type="spellStart"/>
      <w:r w:rsidR="00F37E2D" w:rsidRPr="00DF0DA6">
        <w:rPr>
          <w:rFonts w:ascii="Times New Roman" w:hAnsi="Times New Roman" w:cs="Times New Roman"/>
          <w:sz w:val="28"/>
          <w:szCs w:val="28"/>
          <w:lang w:val="ru-RU"/>
        </w:rPr>
        <w:t>річок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струмків</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водотоків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або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природних</w:t>
      </w:r>
      <w:proofErr w:type="spellEnd"/>
      <w:r w:rsidR="00F37E2D" w:rsidRPr="00DF0DA6">
        <w:rPr>
          <w:rFonts w:ascii="Times New Roman" w:hAnsi="Times New Roman" w:cs="Times New Roman"/>
          <w:sz w:val="28"/>
          <w:szCs w:val="28"/>
          <w:lang w:val="ru-RU"/>
        </w:rPr>
        <w:t xml:space="preserve"> умов </w:t>
      </w:r>
      <w:proofErr w:type="spellStart"/>
      <w:r w:rsidR="00F37E2D" w:rsidRPr="00DF0DA6">
        <w:rPr>
          <w:rFonts w:ascii="Times New Roman" w:hAnsi="Times New Roman" w:cs="Times New Roman"/>
          <w:sz w:val="28"/>
          <w:szCs w:val="28"/>
          <w:lang w:val="ru-RU"/>
        </w:rPr>
        <w:t>поверхневого</w:t>
      </w:r>
      <w:proofErr w:type="spellEnd"/>
      <w:r w:rsidR="00F37E2D" w:rsidRPr="00DF0DA6">
        <w:rPr>
          <w:rFonts w:ascii="Times New Roman" w:hAnsi="Times New Roman" w:cs="Times New Roman"/>
          <w:sz w:val="28"/>
          <w:szCs w:val="28"/>
          <w:lang w:val="ru-RU"/>
        </w:rPr>
        <w:t xml:space="preserve"> стоку </w:t>
      </w:r>
      <w:proofErr w:type="spellStart"/>
      <w:r w:rsidR="00F37E2D" w:rsidRPr="00DF0DA6">
        <w:rPr>
          <w:rFonts w:ascii="Times New Roman" w:hAnsi="Times New Roman" w:cs="Times New Roman"/>
          <w:sz w:val="28"/>
          <w:szCs w:val="28"/>
          <w:lang w:val="ru-RU"/>
        </w:rPr>
        <w:t>під</w:t>
      </w:r>
      <w:proofErr w:type="spellEnd"/>
      <w:r w:rsidR="00F37E2D" w:rsidRPr="00DF0DA6">
        <w:rPr>
          <w:rFonts w:ascii="Times New Roman" w:hAnsi="Times New Roman" w:cs="Times New Roman"/>
          <w:sz w:val="28"/>
          <w:szCs w:val="28"/>
          <w:lang w:val="ru-RU"/>
        </w:rPr>
        <w:t xml:space="preserve"> час </w:t>
      </w:r>
      <w:proofErr w:type="spellStart"/>
      <w:r w:rsidR="00F37E2D" w:rsidRPr="00DF0DA6">
        <w:rPr>
          <w:rFonts w:ascii="Times New Roman" w:hAnsi="Times New Roman" w:cs="Times New Roman"/>
          <w:sz w:val="28"/>
          <w:szCs w:val="28"/>
          <w:lang w:val="ru-RU"/>
        </w:rPr>
        <w:t>будівництва</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експлуатації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автошляхів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залізниць</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інших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інженерних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комунікацій</w:t>
      </w:r>
      <w:proofErr w:type="spellEnd"/>
      <w:r w:rsidR="00F37E2D" w:rsidRPr="00DF0DA6">
        <w:rPr>
          <w:rFonts w:ascii="Times New Roman" w:hAnsi="Times New Roman" w:cs="Times New Roman"/>
          <w:sz w:val="28"/>
          <w:szCs w:val="28"/>
          <w:lang w:val="ru-RU"/>
        </w:rPr>
        <w:t>;</w:t>
      </w:r>
    </w:p>
    <w:p w14:paraId="28AF4C80" w14:textId="77777777" w:rsidR="00F37E2D" w:rsidRPr="00DF0DA6" w:rsidRDefault="00F37E2D" w:rsidP="009E27D1">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5</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введенні</w:t>
      </w:r>
      <w:proofErr w:type="spellEnd"/>
      <w:r w:rsidR="00F60607">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в </w:t>
      </w:r>
      <w:proofErr w:type="spellStart"/>
      <w:r w:rsidRPr="00DF0DA6">
        <w:rPr>
          <w:rFonts w:ascii="Times New Roman" w:hAnsi="Times New Roman" w:cs="Times New Roman"/>
          <w:sz w:val="28"/>
          <w:szCs w:val="28"/>
          <w:lang w:val="ru-RU"/>
        </w:rPr>
        <w:t>експлуатацію</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підприємств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комунальних</w:t>
      </w:r>
      <w:proofErr w:type="spellEnd"/>
      <w:r w:rsidRPr="00DF0DA6">
        <w:rPr>
          <w:rFonts w:ascii="Times New Roman" w:hAnsi="Times New Roman" w:cs="Times New Roman"/>
          <w:sz w:val="28"/>
          <w:szCs w:val="28"/>
          <w:lang w:val="ru-RU"/>
        </w:rPr>
        <w:t xml:space="preserve"> та</w:t>
      </w:r>
      <w:r w:rsidR="00F60607">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інших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об’єктів</w:t>
      </w:r>
      <w:proofErr w:type="spellEnd"/>
      <w:r w:rsidRPr="00DF0DA6">
        <w:rPr>
          <w:rFonts w:ascii="Times New Roman" w:hAnsi="Times New Roman" w:cs="Times New Roman"/>
          <w:sz w:val="28"/>
          <w:szCs w:val="28"/>
          <w:lang w:val="ru-RU"/>
        </w:rPr>
        <w:t xml:space="preserve"> без </w:t>
      </w:r>
      <w:proofErr w:type="spellStart"/>
      <w:r w:rsidRPr="00DF0DA6">
        <w:rPr>
          <w:rFonts w:ascii="Times New Roman" w:hAnsi="Times New Roman" w:cs="Times New Roman"/>
          <w:sz w:val="28"/>
          <w:szCs w:val="28"/>
          <w:lang w:val="ru-RU"/>
        </w:rPr>
        <w:t>очисних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споруд</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чи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пристроїв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належної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потужності</w:t>
      </w:r>
      <w:proofErr w:type="spellEnd"/>
      <w:r w:rsidRPr="00DF0DA6">
        <w:rPr>
          <w:rFonts w:ascii="Times New Roman" w:hAnsi="Times New Roman" w:cs="Times New Roman"/>
          <w:sz w:val="28"/>
          <w:szCs w:val="28"/>
          <w:lang w:val="ru-RU"/>
        </w:rPr>
        <w:t>;</w:t>
      </w:r>
    </w:p>
    <w:p w14:paraId="68169101" w14:textId="22B49726" w:rsidR="00F37E2D" w:rsidRPr="00DF0DA6" w:rsidRDefault="00F37E2D" w:rsidP="009E27D1">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6</w:t>
      </w:r>
      <w:r w:rsidR="000E7178">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недотриманні</w:t>
      </w:r>
      <w:proofErr w:type="spellEnd"/>
      <w:r w:rsidRPr="00DF0DA6">
        <w:rPr>
          <w:rFonts w:ascii="Times New Roman" w:hAnsi="Times New Roman" w:cs="Times New Roman"/>
          <w:sz w:val="28"/>
          <w:szCs w:val="28"/>
          <w:lang w:val="ru-RU"/>
        </w:rPr>
        <w:t xml:space="preserve"> умов </w:t>
      </w:r>
      <w:proofErr w:type="spellStart"/>
      <w:r w:rsidRPr="00DF0DA6">
        <w:rPr>
          <w:rFonts w:ascii="Times New Roman" w:hAnsi="Times New Roman" w:cs="Times New Roman"/>
          <w:sz w:val="28"/>
          <w:szCs w:val="28"/>
          <w:lang w:val="ru-RU"/>
        </w:rPr>
        <w:t>дозволу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або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правил </w:t>
      </w:r>
      <w:proofErr w:type="spellStart"/>
      <w:r w:rsidRPr="00DF0DA6">
        <w:rPr>
          <w:rFonts w:ascii="Times New Roman" w:hAnsi="Times New Roman" w:cs="Times New Roman"/>
          <w:sz w:val="28"/>
          <w:szCs w:val="28"/>
          <w:lang w:val="ru-RU"/>
        </w:rPr>
        <w:t>спеціального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водокористування</w:t>
      </w:r>
      <w:proofErr w:type="spellEnd"/>
      <w:r w:rsidRPr="00DF0DA6">
        <w:rPr>
          <w:rFonts w:ascii="Times New Roman" w:hAnsi="Times New Roman" w:cs="Times New Roman"/>
          <w:sz w:val="28"/>
          <w:szCs w:val="28"/>
          <w:lang w:val="ru-RU"/>
        </w:rPr>
        <w:t>;</w:t>
      </w:r>
    </w:p>
    <w:p w14:paraId="44C5D0A5" w14:textId="77777777" w:rsidR="00F37E2D" w:rsidRPr="00DF0DA6" w:rsidRDefault="00F37E2D" w:rsidP="009E27D1">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7</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самовільному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проведенні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гідротехнічних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робіт</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будівництво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ставків</w:t>
      </w:r>
      <w:proofErr w:type="spellEnd"/>
      <w:r w:rsidRPr="00DF0DA6">
        <w:rPr>
          <w:rFonts w:ascii="Times New Roman" w:hAnsi="Times New Roman" w:cs="Times New Roman"/>
          <w:sz w:val="28"/>
          <w:szCs w:val="28"/>
          <w:lang w:val="ru-RU"/>
        </w:rPr>
        <w:t xml:space="preserve">, дамб, </w:t>
      </w:r>
      <w:proofErr w:type="spellStart"/>
      <w:r w:rsidRPr="00DF0DA6">
        <w:rPr>
          <w:rFonts w:ascii="Times New Roman" w:hAnsi="Times New Roman" w:cs="Times New Roman"/>
          <w:sz w:val="28"/>
          <w:szCs w:val="28"/>
          <w:lang w:val="ru-RU"/>
        </w:rPr>
        <w:t>каналів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свердловин</w:t>
      </w:r>
      <w:proofErr w:type="spellEnd"/>
      <w:r w:rsidRPr="00DF0DA6">
        <w:rPr>
          <w:rFonts w:ascii="Times New Roman" w:hAnsi="Times New Roman" w:cs="Times New Roman"/>
          <w:sz w:val="28"/>
          <w:szCs w:val="28"/>
          <w:lang w:val="ru-RU"/>
        </w:rPr>
        <w:t>);</w:t>
      </w:r>
    </w:p>
    <w:p w14:paraId="73E21863" w14:textId="77777777" w:rsidR="00F37E2D" w:rsidRPr="00DF0DA6" w:rsidRDefault="00F37E2D" w:rsidP="00F60607">
      <w:pPr>
        <w:tabs>
          <w:tab w:val="left" w:pos="6150"/>
        </w:tabs>
        <w:ind w:left="-142" w:right="283"/>
        <w:rPr>
          <w:rFonts w:ascii="Times New Roman" w:hAnsi="Times New Roman" w:cs="Times New Roman"/>
          <w:sz w:val="28"/>
          <w:szCs w:val="28"/>
          <w:lang w:val="ru-RU"/>
        </w:rPr>
      </w:pPr>
      <w:r w:rsidRPr="00DF0DA6">
        <w:rPr>
          <w:rFonts w:ascii="Times New Roman" w:hAnsi="Times New Roman" w:cs="Times New Roman"/>
          <w:sz w:val="28"/>
          <w:szCs w:val="28"/>
          <w:lang w:val="ru-RU"/>
        </w:rPr>
        <w:t>8</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правил </w:t>
      </w:r>
      <w:proofErr w:type="spellStart"/>
      <w:r w:rsidRPr="00DF0DA6">
        <w:rPr>
          <w:rFonts w:ascii="Times New Roman" w:hAnsi="Times New Roman" w:cs="Times New Roman"/>
          <w:sz w:val="28"/>
          <w:szCs w:val="28"/>
          <w:lang w:val="ru-RU"/>
        </w:rPr>
        <w:t>ведення</w:t>
      </w:r>
      <w:proofErr w:type="spellEnd"/>
      <w:r w:rsidRPr="00DF0DA6">
        <w:rPr>
          <w:rFonts w:ascii="Times New Roman" w:hAnsi="Times New Roman" w:cs="Times New Roman"/>
          <w:sz w:val="28"/>
          <w:szCs w:val="28"/>
          <w:lang w:val="ru-RU"/>
        </w:rPr>
        <w:t xml:space="preserve"> державного </w:t>
      </w:r>
      <w:proofErr w:type="spellStart"/>
      <w:r w:rsidRPr="00DF0DA6">
        <w:rPr>
          <w:rFonts w:ascii="Times New Roman" w:hAnsi="Times New Roman" w:cs="Times New Roman"/>
          <w:sz w:val="28"/>
          <w:szCs w:val="28"/>
          <w:lang w:val="ru-RU"/>
        </w:rPr>
        <w:t>обліку</w:t>
      </w:r>
      <w:proofErr w:type="spellEnd"/>
      <w:r w:rsidRPr="00DF0DA6">
        <w:rPr>
          <w:rFonts w:ascii="Times New Roman" w:hAnsi="Times New Roman" w:cs="Times New Roman"/>
          <w:sz w:val="28"/>
          <w:szCs w:val="28"/>
          <w:lang w:val="ru-RU"/>
        </w:rPr>
        <w:t xml:space="preserve"> вод </w:t>
      </w:r>
      <w:proofErr w:type="spellStart"/>
      <w:r w:rsidRPr="00DF0DA6">
        <w:rPr>
          <w:rFonts w:ascii="Times New Roman" w:hAnsi="Times New Roman" w:cs="Times New Roman"/>
          <w:sz w:val="28"/>
          <w:szCs w:val="28"/>
          <w:lang w:val="ru-RU"/>
        </w:rPr>
        <w:t>або</w:t>
      </w:r>
      <w:proofErr w:type="spellEnd"/>
      <w:r w:rsidR="00F60607">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перекрученні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чи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внесенні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недостовірних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відомостей</w:t>
      </w:r>
      <w:proofErr w:type="spellEnd"/>
      <w:r w:rsidR="00F60607">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в </w:t>
      </w:r>
      <w:proofErr w:type="spellStart"/>
      <w:r w:rsidRPr="00DF0DA6">
        <w:rPr>
          <w:rFonts w:ascii="Times New Roman" w:hAnsi="Times New Roman" w:cs="Times New Roman"/>
          <w:sz w:val="28"/>
          <w:szCs w:val="28"/>
          <w:lang w:val="ru-RU"/>
        </w:rPr>
        <w:t>документи</w:t>
      </w:r>
      <w:proofErr w:type="spellEnd"/>
      <w:r w:rsidR="00F60607">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державної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статистичної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звітності</w:t>
      </w:r>
      <w:proofErr w:type="spellEnd"/>
      <w:r w:rsidRPr="00DF0DA6">
        <w:rPr>
          <w:rFonts w:ascii="Times New Roman" w:hAnsi="Times New Roman" w:cs="Times New Roman"/>
          <w:sz w:val="28"/>
          <w:szCs w:val="28"/>
          <w:lang w:val="ru-RU"/>
        </w:rPr>
        <w:t>;</w:t>
      </w:r>
    </w:p>
    <w:p w14:paraId="43CE94FC" w14:textId="77777777" w:rsidR="00F37E2D" w:rsidRPr="00DF0DA6" w:rsidRDefault="00F37E2D" w:rsidP="00F37E2D">
      <w:pPr>
        <w:tabs>
          <w:tab w:val="left" w:pos="6150"/>
        </w:tabs>
        <w:ind w:left="-142" w:right="-1"/>
        <w:rPr>
          <w:rFonts w:ascii="Times New Roman" w:hAnsi="Times New Roman" w:cs="Times New Roman"/>
          <w:sz w:val="28"/>
          <w:szCs w:val="28"/>
          <w:lang w:val="ru-RU"/>
        </w:rPr>
      </w:pPr>
      <w:r w:rsidRPr="00DF0DA6">
        <w:rPr>
          <w:rFonts w:ascii="Times New Roman" w:hAnsi="Times New Roman" w:cs="Times New Roman"/>
          <w:sz w:val="28"/>
          <w:szCs w:val="28"/>
          <w:lang w:val="ru-RU"/>
        </w:rPr>
        <w:t>9</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пошкодженні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водогосподарських</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гідрометричнихспоруд</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пристроїв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порушенні</w:t>
      </w:r>
      <w:proofErr w:type="spellEnd"/>
      <w:r w:rsidRPr="00DF0DA6">
        <w:rPr>
          <w:rFonts w:ascii="Times New Roman" w:hAnsi="Times New Roman" w:cs="Times New Roman"/>
          <w:sz w:val="28"/>
          <w:szCs w:val="28"/>
          <w:lang w:val="ru-RU"/>
        </w:rPr>
        <w:t xml:space="preserve"> правил </w:t>
      </w:r>
      <w:proofErr w:type="spellStart"/>
      <w:r w:rsidRPr="00DF0DA6">
        <w:rPr>
          <w:rFonts w:ascii="Times New Roman" w:hAnsi="Times New Roman" w:cs="Times New Roman"/>
          <w:sz w:val="28"/>
          <w:szCs w:val="28"/>
          <w:lang w:val="ru-RU"/>
        </w:rPr>
        <w:t>експлуатації</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встановлених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режимів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їх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роботи</w:t>
      </w:r>
      <w:proofErr w:type="spellEnd"/>
      <w:r w:rsidRPr="00DF0DA6">
        <w:rPr>
          <w:rFonts w:ascii="Times New Roman" w:hAnsi="Times New Roman" w:cs="Times New Roman"/>
          <w:sz w:val="28"/>
          <w:szCs w:val="28"/>
          <w:lang w:val="ru-RU"/>
        </w:rPr>
        <w:t>;</w:t>
      </w:r>
    </w:p>
    <w:p w14:paraId="67366DAC" w14:textId="77777777" w:rsidR="00F37E2D" w:rsidRPr="00DF0DA6" w:rsidRDefault="00F37E2D" w:rsidP="00F37E2D">
      <w:pPr>
        <w:tabs>
          <w:tab w:val="left" w:pos="6150"/>
        </w:tabs>
        <w:ind w:left="-142" w:right="-1"/>
        <w:rPr>
          <w:rFonts w:ascii="Times New Roman" w:hAnsi="Times New Roman" w:cs="Times New Roman"/>
          <w:sz w:val="28"/>
          <w:szCs w:val="28"/>
          <w:lang w:val="ru-RU"/>
        </w:rPr>
      </w:pPr>
      <w:r w:rsidRPr="00DF0DA6">
        <w:rPr>
          <w:rFonts w:ascii="Times New Roman" w:hAnsi="Times New Roman" w:cs="Times New Roman"/>
          <w:sz w:val="28"/>
          <w:szCs w:val="28"/>
          <w:lang w:val="ru-RU"/>
        </w:rPr>
        <w:t>10</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незаконному </w:t>
      </w:r>
      <w:proofErr w:type="spellStart"/>
      <w:r w:rsidRPr="00DF0DA6">
        <w:rPr>
          <w:rFonts w:ascii="Times New Roman" w:hAnsi="Times New Roman" w:cs="Times New Roman"/>
          <w:sz w:val="28"/>
          <w:szCs w:val="28"/>
          <w:lang w:val="ru-RU"/>
        </w:rPr>
        <w:t>створенні</w:t>
      </w:r>
      <w:proofErr w:type="spellEnd"/>
      <w:r w:rsidRPr="00DF0DA6">
        <w:rPr>
          <w:rFonts w:ascii="Times New Roman" w:hAnsi="Times New Roman" w:cs="Times New Roman"/>
          <w:sz w:val="28"/>
          <w:szCs w:val="28"/>
          <w:lang w:val="ru-RU"/>
        </w:rPr>
        <w:t xml:space="preserve"> систем </w:t>
      </w:r>
      <w:proofErr w:type="spellStart"/>
      <w:r w:rsidRPr="00DF0DA6">
        <w:rPr>
          <w:rFonts w:ascii="Times New Roman" w:hAnsi="Times New Roman" w:cs="Times New Roman"/>
          <w:sz w:val="28"/>
          <w:szCs w:val="28"/>
          <w:lang w:val="ru-RU"/>
        </w:rPr>
        <w:t>скидання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зворотних</w:t>
      </w:r>
      <w:proofErr w:type="spellEnd"/>
      <w:r w:rsidRPr="00DF0DA6">
        <w:rPr>
          <w:rFonts w:ascii="Times New Roman" w:hAnsi="Times New Roman" w:cs="Times New Roman"/>
          <w:sz w:val="28"/>
          <w:szCs w:val="28"/>
          <w:lang w:val="ru-RU"/>
        </w:rPr>
        <w:t xml:space="preserve"> вод</w:t>
      </w:r>
      <w:r w:rsidR="00F60607">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у </w:t>
      </w:r>
      <w:proofErr w:type="spellStart"/>
      <w:r w:rsidRPr="00DF0DA6">
        <w:rPr>
          <w:rFonts w:ascii="Times New Roman" w:hAnsi="Times New Roman" w:cs="Times New Roman"/>
          <w:sz w:val="28"/>
          <w:szCs w:val="28"/>
          <w:lang w:val="ru-RU"/>
        </w:rPr>
        <w:t>водні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об’єкти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міську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каналізаційну</w:t>
      </w:r>
      <w:proofErr w:type="spellEnd"/>
      <w:r w:rsidRPr="00DF0DA6">
        <w:rPr>
          <w:rFonts w:ascii="Times New Roman" w:hAnsi="Times New Roman" w:cs="Times New Roman"/>
          <w:sz w:val="28"/>
          <w:szCs w:val="28"/>
          <w:lang w:val="ru-RU"/>
        </w:rPr>
        <w:t xml:space="preserve"> мережу </w:t>
      </w:r>
      <w:proofErr w:type="spellStart"/>
      <w:r w:rsidRPr="00DF0DA6">
        <w:rPr>
          <w:rFonts w:ascii="Times New Roman" w:hAnsi="Times New Roman" w:cs="Times New Roman"/>
          <w:sz w:val="28"/>
          <w:szCs w:val="28"/>
          <w:lang w:val="ru-RU"/>
        </w:rPr>
        <w:t>або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зливну</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каналізацію</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несанкціоноване</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скидання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зворотних</w:t>
      </w:r>
      <w:proofErr w:type="spellEnd"/>
      <w:r w:rsidRPr="00DF0DA6">
        <w:rPr>
          <w:rFonts w:ascii="Times New Roman" w:hAnsi="Times New Roman" w:cs="Times New Roman"/>
          <w:sz w:val="28"/>
          <w:szCs w:val="28"/>
          <w:lang w:val="ru-RU"/>
        </w:rPr>
        <w:t xml:space="preserve"> вод;</w:t>
      </w:r>
    </w:p>
    <w:p w14:paraId="2E1A4F6E" w14:textId="77777777" w:rsidR="00F37E2D" w:rsidRPr="00DF0DA6" w:rsidRDefault="00F37E2D" w:rsidP="00F37E2D">
      <w:pPr>
        <w:tabs>
          <w:tab w:val="left" w:pos="6150"/>
        </w:tabs>
        <w:ind w:left="-142" w:right="-1"/>
        <w:rPr>
          <w:rFonts w:ascii="Times New Roman" w:hAnsi="Times New Roman" w:cs="Times New Roman"/>
          <w:sz w:val="28"/>
          <w:szCs w:val="28"/>
          <w:lang w:val="ru-RU"/>
        </w:rPr>
      </w:pPr>
      <w:r w:rsidRPr="00DF0DA6">
        <w:rPr>
          <w:rFonts w:ascii="Times New Roman" w:hAnsi="Times New Roman" w:cs="Times New Roman"/>
          <w:sz w:val="28"/>
          <w:szCs w:val="28"/>
          <w:lang w:val="ru-RU"/>
        </w:rPr>
        <w:t>11</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використанні</w:t>
      </w:r>
      <w:proofErr w:type="spellEnd"/>
      <w:r w:rsidRPr="00DF0DA6">
        <w:rPr>
          <w:rFonts w:ascii="Times New Roman" w:hAnsi="Times New Roman" w:cs="Times New Roman"/>
          <w:sz w:val="28"/>
          <w:szCs w:val="28"/>
          <w:lang w:val="ru-RU"/>
        </w:rPr>
        <w:t xml:space="preserve"> земель водного фонду не за </w:t>
      </w:r>
      <w:proofErr w:type="spellStart"/>
      <w:r w:rsidRPr="00DF0DA6">
        <w:rPr>
          <w:rFonts w:ascii="Times New Roman" w:hAnsi="Times New Roman" w:cs="Times New Roman"/>
          <w:sz w:val="28"/>
          <w:szCs w:val="28"/>
          <w:lang w:val="ru-RU"/>
        </w:rPr>
        <w:t>призначенням</w:t>
      </w:r>
      <w:proofErr w:type="spellEnd"/>
      <w:r w:rsidRPr="00DF0DA6">
        <w:rPr>
          <w:rFonts w:ascii="Times New Roman" w:hAnsi="Times New Roman" w:cs="Times New Roman"/>
          <w:sz w:val="28"/>
          <w:szCs w:val="28"/>
          <w:lang w:val="ru-RU"/>
        </w:rPr>
        <w:t>;</w:t>
      </w:r>
    </w:p>
    <w:p w14:paraId="4265F0AC" w14:textId="1DF683A8" w:rsidR="00F37E2D" w:rsidRPr="00DF0DA6" w:rsidRDefault="00F37E2D" w:rsidP="00F37E2D">
      <w:pPr>
        <w:tabs>
          <w:tab w:val="left" w:pos="6150"/>
        </w:tabs>
        <w:ind w:left="-142" w:right="-1"/>
        <w:rPr>
          <w:rFonts w:ascii="Times New Roman" w:hAnsi="Times New Roman" w:cs="Times New Roman"/>
          <w:sz w:val="28"/>
          <w:szCs w:val="28"/>
          <w:lang w:val="ru-RU"/>
        </w:rPr>
      </w:pPr>
      <w:r w:rsidRPr="00DF0DA6">
        <w:rPr>
          <w:rFonts w:ascii="Times New Roman" w:hAnsi="Times New Roman" w:cs="Times New Roman"/>
          <w:sz w:val="28"/>
          <w:szCs w:val="28"/>
          <w:lang w:val="ru-RU"/>
        </w:rPr>
        <w:t>12</w:t>
      </w:r>
      <w:r w:rsidR="000E7178">
        <w:rPr>
          <w:rFonts w:ascii="Times New Roman" w:hAnsi="Times New Roman" w:cs="Times New Roman"/>
          <w:sz w:val="28"/>
          <w:szCs w:val="28"/>
          <w:lang w:val="ru-RU"/>
        </w:rPr>
        <w:t>.</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неповідомленні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приховуванні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відомостей</w:t>
      </w:r>
      <w:proofErr w:type="spellEnd"/>
      <w:r w:rsidRPr="00DF0DA6">
        <w:rPr>
          <w:rFonts w:ascii="Times New Roman" w:hAnsi="Times New Roman" w:cs="Times New Roman"/>
          <w:sz w:val="28"/>
          <w:szCs w:val="28"/>
          <w:lang w:val="ru-RU"/>
        </w:rPr>
        <w:t xml:space="preserve"> про </w:t>
      </w:r>
      <w:proofErr w:type="spellStart"/>
      <w:r w:rsidRPr="00DF0DA6">
        <w:rPr>
          <w:rFonts w:ascii="Times New Roman" w:hAnsi="Times New Roman" w:cs="Times New Roman"/>
          <w:sz w:val="28"/>
          <w:szCs w:val="28"/>
          <w:lang w:val="ru-RU"/>
        </w:rPr>
        <w:t>аварійні</w:t>
      </w:r>
      <w:proofErr w:type="spellEnd"/>
      <w:r w:rsidR="00F60607">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ситуації</w:t>
      </w:r>
      <w:proofErr w:type="spellEnd"/>
      <w:r w:rsidRPr="00DF0DA6">
        <w:rPr>
          <w:rFonts w:ascii="Times New Roman" w:hAnsi="Times New Roman" w:cs="Times New Roman"/>
          <w:sz w:val="28"/>
          <w:szCs w:val="28"/>
          <w:lang w:val="ru-RU"/>
        </w:rPr>
        <w:t xml:space="preserve"> на </w:t>
      </w:r>
      <w:proofErr w:type="spellStart"/>
      <w:r w:rsidRPr="00DF0DA6">
        <w:rPr>
          <w:rFonts w:ascii="Times New Roman" w:hAnsi="Times New Roman" w:cs="Times New Roman"/>
          <w:sz w:val="28"/>
          <w:szCs w:val="28"/>
          <w:lang w:val="ru-RU"/>
        </w:rPr>
        <w:t>водних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об’єктах</w:t>
      </w:r>
      <w:proofErr w:type="spellEnd"/>
      <w:r w:rsidRPr="00DF0DA6">
        <w:rPr>
          <w:rFonts w:ascii="Times New Roman" w:hAnsi="Times New Roman" w:cs="Times New Roman"/>
          <w:sz w:val="28"/>
          <w:szCs w:val="28"/>
          <w:lang w:val="ru-RU"/>
        </w:rPr>
        <w:t>;</w:t>
      </w:r>
    </w:p>
    <w:p w14:paraId="5BCEDBC9" w14:textId="5546F374" w:rsidR="00F37E2D" w:rsidRPr="00DF0DA6" w:rsidRDefault="00F37E2D" w:rsidP="00F37E2D">
      <w:pPr>
        <w:tabs>
          <w:tab w:val="left" w:pos="6150"/>
        </w:tabs>
        <w:ind w:left="-142" w:right="-1"/>
        <w:rPr>
          <w:rFonts w:ascii="Times New Roman" w:hAnsi="Times New Roman" w:cs="Times New Roman"/>
          <w:sz w:val="28"/>
          <w:szCs w:val="28"/>
          <w:lang w:val="ru-RU"/>
        </w:rPr>
      </w:pPr>
      <w:r w:rsidRPr="00DF0DA6">
        <w:rPr>
          <w:rFonts w:ascii="Times New Roman" w:hAnsi="Times New Roman" w:cs="Times New Roman"/>
          <w:sz w:val="28"/>
          <w:szCs w:val="28"/>
          <w:lang w:val="ru-RU"/>
        </w:rPr>
        <w:t>13</w:t>
      </w:r>
      <w:r w:rsidR="000E7178">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відмові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надання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приховуванні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проектної</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документації</w:t>
      </w:r>
      <w:proofErr w:type="spellEnd"/>
      <w:r w:rsidRPr="00DF0DA6">
        <w:rPr>
          <w:rFonts w:ascii="Times New Roman" w:hAnsi="Times New Roman" w:cs="Times New Roman"/>
          <w:sz w:val="28"/>
          <w:szCs w:val="28"/>
          <w:lang w:val="ru-RU"/>
        </w:rPr>
        <w:t xml:space="preserve"> та </w:t>
      </w:r>
      <w:proofErr w:type="spellStart"/>
      <w:r w:rsidRPr="00DF0DA6">
        <w:rPr>
          <w:rFonts w:ascii="Times New Roman" w:hAnsi="Times New Roman" w:cs="Times New Roman"/>
          <w:sz w:val="28"/>
          <w:szCs w:val="28"/>
          <w:lang w:val="ru-RU"/>
        </w:rPr>
        <w:t>висновків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щодо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якості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проектів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підприємств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споруд</w:t>
      </w:r>
      <w:proofErr w:type="spellEnd"/>
      <w:r w:rsidRPr="00DF0DA6">
        <w:rPr>
          <w:rFonts w:ascii="Times New Roman" w:hAnsi="Times New Roman" w:cs="Times New Roman"/>
          <w:sz w:val="28"/>
          <w:szCs w:val="28"/>
          <w:lang w:val="ru-RU"/>
        </w:rPr>
        <w:t xml:space="preserve"> та</w:t>
      </w:r>
      <w:r w:rsidR="00F60607">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інших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об’єктів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що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можуть</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впливати</w:t>
      </w:r>
      <w:proofErr w:type="spellEnd"/>
      <w:r w:rsidRPr="00DF0DA6">
        <w:rPr>
          <w:rFonts w:ascii="Times New Roman" w:hAnsi="Times New Roman" w:cs="Times New Roman"/>
          <w:sz w:val="28"/>
          <w:szCs w:val="28"/>
          <w:lang w:val="ru-RU"/>
        </w:rPr>
        <w:t xml:space="preserve"> на стан вод, а </w:t>
      </w:r>
      <w:proofErr w:type="spellStart"/>
      <w:r w:rsidRPr="00DF0DA6">
        <w:rPr>
          <w:rFonts w:ascii="Times New Roman" w:hAnsi="Times New Roman" w:cs="Times New Roman"/>
          <w:sz w:val="28"/>
          <w:szCs w:val="28"/>
          <w:lang w:val="ru-RU"/>
        </w:rPr>
        <w:t>також</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актів</w:t>
      </w:r>
      <w:proofErr w:type="spellEnd"/>
      <w:r w:rsidR="00F60607">
        <w:rPr>
          <w:rFonts w:ascii="Times New Roman" w:hAnsi="Times New Roman" w:cs="Times New Roman"/>
          <w:sz w:val="28"/>
          <w:szCs w:val="28"/>
          <w:lang w:val="ru-RU"/>
        </w:rPr>
        <w:t xml:space="preserve"> </w:t>
      </w:r>
      <w:r w:rsidRPr="00DF0DA6">
        <w:rPr>
          <w:rFonts w:ascii="Times New Roman" w:hAnsi="Times New Roman" w:cs="Times New Roman"/>
          <w:sz w:val="28"/>
          <w:szCs w:val="28"/>
          <w:lang w:val="ru-RU"/>
        </w:rPr>
        <w:t>і</w:t>
      </w:r>
      <w:r w:rsidR="009E27D1">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висновків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комісій</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які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приймали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об’єкт</w:t>
      </w:r>
      <w:r w:rsidR="009E27D1">
        <w:rPr>
          <w:rFonts w:ascii="Times New Roman" w:hAnsi="Times New Roman" w:cs="Times New Roman"/>
          <w:sz w:val="28"/>
          <w:szCs w:val="28"/>
          <w:lang w:val="ru-RU"/>
        </w:rPr>
        <w:t>і</w:t>
      </w:r>
      <w:r w:rsidRPr="00DF0DA6">
        <w:rPr>
          <w:rFonts w:ascii="Times New Roman" w:hAnsi="Times New Roman" w:cs="Times New Roman"/>
          <w:sz w:val="28"/>
          <w:szCs w:val="28"/>
          <w:lang w:val="ru-RU"/>
        </w:rPr>
        <w:t>в</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експлуатацію</w:t>
      </w:r>
      <w:proofErr w:type="spellEnd"/>
      <w:r w:rsidRPr="00DF0DA6">
        <w:rPr>
          <w:rFonts w:ascii="Times New Roman" w:hAnsi="Times New Roman" w:cs="Times New Roman"/>
          <w:sz w:val="28"/>
          <w:szCs w:val="28"/>
          <w:lang w:val="ru-RU"/>
        </w:rPr>
        <w:t>;</w:t>
      </w:r>
    </w:p>
    <w:p w14:paraId="29D29E0A" w14:textId="77777777" w:rsidR="00F37E2D" w:rsidRPr="00DF0DA6" w:rsidRDefault="00F60607" w:rsidP="00F37E2D">
      <w:pPr>
        <w:tabs>
          <w:tab w:val="left" w:pos="6150"/>
        </w:tabs>
        <w:ind w:left="-142" w:right="-1"/>
        <w:rPr>
          <w:rFonts w:ascii="Times New Roman" w:hAnsi="Times New Roman" w:cs="Times New Roman"/>
          <w:sz w:val="28"/>
          <w:szCs w:val="28"/>
          <w:lang w:val="ru-RU"/>
        </w:rPr>
      </w:pPr>
      <w:r>
        <w:rPr>
          <w:rFonts w:ascii="Times New Roman" w:hAnsi="Times New Roman" w:cs="Times New Roman"/>
          <w:sz w:val="28"/>
          <w:szCs w:val="28"/>
          <w:lang w:val="ru-RU"/>
        </w:rPr>
        <w:t>1</w:t>
      </w:r>
      <w:r w:rsidR="00F37E2D" w:rsidRPr="00DF0DA6">
        <w:rPr>
          <w:rFonts w:ascii="Times New Roman" w:hAnsi="Times New Roman" w:cs="Times New Roman"/>
          <w:sz w:val="28"/>
          <w:szCs w:val="28"/>
          <w:lang w:val="ru-RU"/>
        </w:rPr>
        <w:t>4</w:t>
      </w:r>
      <w:r w:rsidR="000E7178">
        <w:rPr>
          <w:rFonts w:ascii="Times New Roman" w:hAnsi="Times New Roman" w:cs="Times New Roman"/>
          <w:sz w:val="28"/>
          <w:szCs w:val="28"/>
          <w:lang w:val="ru-RU"/>
        </w:rPr>
        <w:t xml:space="preserve">. </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порушенні</w:t>
      </w:r>
      <w:proofErr w:type="spellEnd"/>
      <w:r w:rsidR="00F37E2D" w:rsidRPr="00DF0DA6">
        <w:rPr>
          <w:rFonts w:ascii="Times New Roman" w:hAnsi="Times New Roman" w:cs="Times New Roman"/>
          <w:sz w:val="28"/>
          <w:szCs w:val="28"/>
          <w:lang w:val="ru-RU"/>
        </w:rPr>
        <w:t xml:space="preserve"> правил </w:t>
      </w:r>
      <w:proofErr w:type="spellStart"/>
      <w:r w:rsidR="00F37E2D" w:rsidRPr="00DF0DA6">
        <w:rPr>
          <w:rFonts w:ascii="Times New Roman" w:hAnsi="Times New Roman" w:cs="Times New Roman"/>
          <w:sz w:val="28"/>
          <w:szCs w:val="28"/>
          <w:lang w:val="ru-RU"/>
        </w:rPr>
        <w:t>охорони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внутрішніх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морських</w:t>
      </w:r>
      <w:proofErr w:type="spellEnd"/>
      <w:r w:rsidR="00F37E2D" w:rsidRPr="00DF0DA6">
        <w:rPr>
          <w:rFonts w:ascii="Times New Roman" w:hAnsi="Times New Roman" w:cs="Times New Roman"/>
          <w:sz w:val="28"/>
          <w:szCs w:val="28"/>
          <w:lang w:val="ru-RU"/>
        </w:rPr>
        <w:t xml:space="preserve"> вод та</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територіального</w:t>
      </w:r>
      <w:proofErr w:type="spellEnd"/>
      <w:r w:rsidR="00F37E2D" w:rsidRPr="00DF0DA6">
        <w:rPr>
          <w:rFonts w:ascii="Times New Roman" w:hAnsi="Times New Roman" w:cs="Times New Roman"/>
          <w:sz w:val="28"/>
          <w:szCs w:val="28"/>
          <w:lang w:val="ru-RU"/>
        </w:rPr>
        <w:t xml:space="preserve"> моря </w:t>
      </w:r>
      <w:proofErr w:type="spellStart"/>
      <w:r w:rsidR="00F37E2D" w:rsidRPr="00DF0DA6">
        <w:rPr>
          <w:rFonts w:ascii="Times New Roman" w:hAnsi="Times New Roman" w:cs="Times New Roman"/>
          <w:sz w:val="28"/>
          <w:szCs w:val="28"/>
          <w:lang w:val="ru-RU"/>
        </w:rPr>
        <w:t>від</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забруднення</w:t>
      </w:r>
      <w:proofErr w:type="spellEnd"/>
      <w:r w:rsidR="00F37E2D" w:rsidRPr="00DF0DA6">
        <w:rPr>
          <w:rFonts w:ascii="Times New Roman" w:hAnsi="Times New Roman" w:cs="Times New Roman"/>
          <w:sz w:val="28"/>
          <w:szCs w:val="28"/>
          <w:lang w:val="ru-RU"/>
        </w:rPr>
        <w:t xml:space="preserve"> та </w:t>
      </w:r>
      <w:proofErr w:type="spellStart"/>
      <w:r w:rsidR="00F37E2D" w:rsidRPr="00DF0DA6">
        <w:rPr>
          <w:rFonts w:ascii="Times New Roman" w:hAnsi="Times New Roman" w:cs="Times New Roman"/>
          <w:sz w:val="28"/>
          <w:szCs w:val="28"/>
          <w:lang w:val="ru-RU"/>
        </w:rPr>
        <w:t>засмічення</w:t>
      </w:r>
      <w:proofErr w:type="spellEnd"/>
      <w:r w:rsidR="00F37E2D" w:rsidRPr="00DF0DA6">
        <w:rPr>
          <w:rFonts w:ascii="Times New Roman" w:hAnsi="Times New Roman" w:cs="Times New Roman"/>
          <w:sz w:val="28"/>
          <w:szCs w:val="28"/>
          <w:lang w:val="ru-RU"/>
        </w:rPr>
        <w:t>.</w:t>
      </w:r>
    </w:p>
    <w:p w14:paraId="1005AE51" w14:textId="77777777" w:rsidR="00F37E2D" w:rsidRPr="00DF0DA6" w:rsidRDefault="00F37E2D" w:rsidP="00F37E2D">
      <w:pPr>
        <w:tabs>
          <w:tab w:val="left" w:pos="6150"/>
        </w:tabs>
        <w:ind w:left="-142" w:right="-1"/>
        <w:rPr>
          <w:rFonts w:ascii="Times New Roman" w:hAnsi="Times New Roman" w:cs="Times New Roman"/>
          <w:sz w:val="28"/>
          <w:szCs w:val="28"/>
          <w:lang w:val="ru-RU"/>
        </w:rPr>
      </w:pPr>
      <w:proofErr w:type="spellStart"/>
      <w:r w:rsidRPr="00DF0DA6">
        <w:rPr>
          <w:rFonts w:ascii="Times New Roman" w:hAnsi="Times New Roman" w:cs="Times New Roman"/>
          <w:sz w:val="28"/>
          <w:szCs w:val="28"/>
          <w:lang w:val="ru-RU"/>
        </w:rPr>
        <w:t>Законодавством</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України</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може</w:t>
      </w:r>
      <w:proofErr w:type="spellEnd"/>
      <w:r w:rsidRPr="00DF0DA6">
        <w:rPr>
          <w:rFonts w:ascii="Times New Roman" w:hAnsi="Times New Roman" w:cs="Times New Roman"/>
          <w:sz w:val="28"/>
          <w:szCs w:val="28"/>
          <w:lang w:val="ru-RU"/>
        </w:rPr>
        <w:t xml:space="preserve"> бути </w:t>
      </w:r>
      <w:proofErr w:type="spellStart"/>
      <w:r w:rsidRPr="00DF0DA6">
        <w:rPr>
          <w:rFonts w:ascii="Times New Roman" w:hAnsi="Times New Roman" w:cs="Times New Roman"/>
          <w:sz w:val="28"/>
          <w:szCs w:val="28"/>
          <w:lang w:val="ru-RU"/>
        </w:rPr>
        <w:t>встановлено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відповідальність</w:t>
      </w:r>
      <w:proofErr w:type="spellEnd"/>
      <w:r w:rsidRPr="00DF0DA6">
        <w:rPr>
          <w:rFonts w:ascii="Times New Roman" w:hAnsi="Times New Roman" w:cs="Times New Roman"/>
          <w:sz w:val="28"/>
          <w:szCs w:val="28"/>
          <w:lang w:val="ru-RU"/>
        </w:rPr>
        <w:t xml:space="preserve"> і за </w:t>
      </w:r>
      <w:proofErr w:type="spellStart"/>
      <w:r w:rsidRPr="00DF0DA6">
        <w:rPr>
          <w:rFonts w:ascii="Times New Roman" w:hAnsi="Times New Roman" w:cs="Times New Roman"/>
          <w:sz w:val="28"/>
          <w:szCs w:val="28"/>
          <w:lang w:val="ru-RU"/>
        </w:rPr>
        <w:t>інші</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правопорушення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щодо</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використання</w:t>
      </w:r>
      <w:proofErr w:type="spellEnd"/>
      <w:r w:rsidRPr="00DF0DA6">
        <w:rPr>
          <w:rFonts w:ascii="Times New Roman" w:hAnsi="Times New Roman" w:cs="Times New Roman"/>
          <w:sz w:val="28"/>
          <w:szCs w:val="28"/>
          <w:lang w:val="ru-RU"/>
        </w:rPr>
        <w:t xml:space="preserve"> і </w:t>
      </w:r>
      <w:proofErr w:type="spellStart"/>
      <w:r w:rsidRPr="00DF0DA6">
        <w:rPr>
          <w:rFonts w:ascii="Times New Roman" w:hAnsi="Times New Roman" w:cs="Times New Roman"/>
          <w:sz w:val="28"/>
          <w:szCs w:val="28"/>
          <w:lang w:val="ru-RU"/>
        </w:rPr>
        <w:t>охорони</w:t>
      </w:r>
      <w:proofErr w:type="spellEnd"/>
      <w:r w:rsidRPr="00DF0DA6">
        <w:rPr>
          <w:rFonts w:ascii="Times New Roman" w:hAnsi="Times New Roman" w:cs="Times New Roman"/>
          <w:sz w:val="28"/>
          <w:szCs w:val="28"/>
          <w:lang w:val="ru-RU"/>
        </w:rPr>
        <w:t xml:space="preserve"> вод та </w:t>
      </w:r>
      <w:proofErr w:type="spellStart"/>
      <w:r w:rsidRPr="00DF0DA6">
        <w:rPr>
          <w:rFonts w:ascii="Times New Roman" w:hAnsi="Times New Roman" w:cs="Times New Roman"/>
          <w:sz w:val="28"/>
          <w:szCs w:val="28"/>
          <w:lang w:val="ru-RU"/>
        </w:rPr>
        <w:t>відтворення</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водних</w:t>
      </w:r>
      <w:proofErr w:type="spellEnd"/>
      <w:r w:rsidRPr="00DF0DA6">
        <w:rPr>
          <w:rFonts w:ascii="Times New Roman" w:hAnsi="Times New Roman" w:cs="Times New Roman"/>
          <w:sz w:val="28"/>
          <w:szCs w:val="28"/>
          <w:lang w:val="ru-RU"/>
        </w:rPr>
        <w:t xml:space="preserve"> </w:t>
      </w:r>
      <w:proofErr w:type="spellStart"/>
      <w:r w:rsidRPr="00DF0DA6">
        <w:rPr>
          <w:rFonts w:ascii="Times New Roman" w:hAnsi="Times New Roman" w:cs="Times New Roman"/>
          <w:sz w:val="28"/>
          <w:szCs w:val="28"/>
          <w:lang w:val="ru-RU"/>
        </w:rPr>
        <w:t>ресурсів</w:t>
      </w:r>
      <w:proofErr w:type="spellEnd"/>
      <w:r w:rsidRPr="00DF0DA6">
        <w:rPr>
          <w:rFonts w:ascii="Times New Roman" w:hAnsi="Times New Roman" w:cs="Times New Roman"/>
          <w:sz w:val="28"/>
          <w:szCs w:val="28"/>
          <w:lang w:val="ru-RU"/>
        </w:rPr>
        <w:t>.</w:t>
      </w:r>
    </w:p>
    <w:p w14:paraId="44FD143F" w14:textId="77777777" w:rsidR="00F37E2D" w:rsidRPr="00DF0DA6" w:rsidRDefault="00F60607" w:rsidP="00F37E2D">
      <w:pPr>
        <w:tabs>
          <w:tab w:val="left" w:pos="6150"/>
        </w:tabs>
        <w:ind w:left="-142" w:right="-1"/>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9E27D1">
        <w:rPr>
          <w:rFonts w:ascii="Times New Roman" w:hAnsi="Times New Roman" w:cs="Times New Roman"/>
          <w:b/>
          <w:sz w:val="28"/>
          <w:szCs w:val="28"/>
          <w:lang w:val="ru-RU"/>
        </w:rPr>
        <w:t>Стаття</w:t>
      </w:r>
      <w:proofErr w:type="spellEnd"/>
      <w:r w:rsidR="00F37E2D" w:rsidRPr="009E27D1">
        <w:rPr>
          <w:rFonts w:ascii="Times New Roman" w:hAnsi="Times New Roman" w:cs="Times New Roman"/>
          <w:b/>
          <w:sz w:val="28"/>
          <w:szCs w:val="28"/>
          <w:lang w:val="ru-RU"/>
        </w:rPr>
        <w:t xml:space="preserve"> 111</w:t>
      </w:r>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збитків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завданих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внаслідок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порушень</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w:t>
      </w:r>
      <w:proofErr w:type="spellEnd"/>
    </w:p>
    <w:p w14:paraId="3BFE7EEB" w14:textId="77777777" w:rsidR="00F37E2D" w:rsidRPr="00DF0DA6" w:rsidRDefault="00F60607" w:rsidP="00F37E2D">
      <w:pPr>
        <w:tabs>
          <w:tab w:val="left" w:pos="6150"/>
        </w:tabs>
        <w:ind w:left="-142" w:right="-1"/>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Підприємства</w:t>
      </w:r>
      <w:proofErr w:type="spellEnd"/>
      <w:r w:rsidR="00F37E2D" w:rsidRPr="00DF0DA6">
        <w:rPr>
          <w:rFonts w:ascii="Times New Roman" w:hAnsi="Times New Roman" w:cs="Times New Roman"/>
          <w:sz w:val="28"/>
          <w:szCs w:val="28"/>
          <w:lang w:val="ru-RU"/>
        </w:rPr>
        <w:t xml:space="preserve">, установи, </w:t>
      </w:r>
      <w:proofErr w:type="spellStart"/>
      <w:r w:rsidR="00F37E2D" w:rsidRPr="00DF0DA6">
        <w:rPr>
          <w:rFonts w:ascii="Times New Roman" w:hAnsi="Times New Roman" w:cs="Times New Roman"/>
          <w:sz w:val="28"/>
          <w:szCs w:val="28"/>
          <w:lang w:val="ru-RU"/>
        </w:rPr>
        <w:t>організації</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громадяни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України</w:t>
      </w:r>
      <w:proofErr w:type="spellEnd"/>
      <w:r w:rsidR="00F37E2D" w:rsidRPr="00DF0DA6">
        <w:rPr>
          <w:rFonts w:ascii="Times New Roman" w:hAnsi="Times New Roman" w:cs="Times New Roman"/>
          <w:sz w:val="28"/>
          <w:szCs w:val="28"/>
          <w:lang w:val="ru-RU"/>
        </w:rPr>
        <w:t>, а</w:t>
      </w: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також</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іноземні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юридичні</w:t>
      </w:r>
      <w:proofErr w:type="spellEnd"/>
      <w:r w:rsidR="00F37E2D" w:rsidRPr="00DF0DA6">
        <w:rPr>
          <w:rFonts w:ascii="Times New Roman" w:hAnsi="Times New Roman" w:cs="Times New Roman"/>
          <w:sz w:val="28"/>
          <w:szCs w:val="28"/>
          <w:lang w:val="ru-RU"/>
        </w:rPr>
        <w:t xml:space="preserve"> і </w:t>
      </w:r>
      <w:proofErr w:type="spellStart"/>
      <w:r w:rsidR="00F37E2D" w:rsidRPr="00DF0DA6">
        <w:rPr>
          <w:rFonts w:ascii="Times New Roman" w:hAnsi="Times New Roman" w:cs="Times New Roman"/>
          <w:sz w:val="28"/>
          <w:szCs w:val="28"/>
          <w:lang w:val="ru-RU"/>
        </w:rPr>
        <w:t>фізичні</w:t>
      </w:r>
      <w:proofErr w:type="spellEnd"/>
      <w:r w:rsidR="00F37E2D" w:rsidRPr="00DF0DA6">
        <w:rPr>
          <w:rFonts w:ascii="Times New Roman" w:hAnsi="Times New Roman" w:cs="Times New Roman"/>
          <w:sz w:val="28"/>
          <w:szCs w:val="28"/>
          <w:lang w:val="ru-RU"/>
        </w:rPr>
        <w:t xml:space="preserve"> особи та особи без </w:t>
      </w:r>
      <w:proofErr w:type="spellStart"/>
      <w:r w:rsidR="00F37E2D" w:rsidRPr="00DF0DA6">
        <w:rPr>
          <w:rFonts w:ascii="Times New Roman" w:hAnsi="Times New Roman" w:cs="Times New Roman"/>
          <w:sz w:val="28"/>
          <w:szCs w:val="28"/>
          <w:lang w:val="ru-RU"/>
        </w:rPr>
        <w:t>громадянства</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зобов’язані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відшкодувати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збитки</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завдані</w:t>
      </w:r>
      <w:proofErr w:type="spellEnd"/>
      <w:r w:rsidR="00F37E2D" w:rsidRPr="00DF0DA6">
        <w:rPr>
          <w:rFonts w:ascii="Times New Roman" w:hAnsi="Times New Roman" w:cs="Times New Roman"/>
          <w:sz w:val="28"/>
          <w:szCs w:val="28"/>
          <w:lang w:val="ru-RU"/>
        </w:rPr>
        <w:t xml:space="preserve"> ними </w:t>
      </w:r>
      <w:proofErr w:type="spellStart"/>
      <w:r w:rsidR="00F37E2D" w:rsidRPr="00DF0DA6">
        <w:rPr>
          <w:rFonts w:ascii="Times New Roman" w:hAnsi="Times New Roman" w:cs="Times New Roman"/>
          <w:sz w:val="28"/>
          <w:szCs w:val="28"/>
          <w:lang w:val="ru-RU"/>
        </w:rPr>
        <w:t>внаслідок</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порушень</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в </w:t>
      </w:r>
      <w:proofErr w:type="spellStart"/>
      <w:r w:rsidR="00F37E2D" w:rsidRPr="00DF0DA6">
        <w:rPr>
          <w:rFonts w:ascii="Times New Roman" w:hAnsi="Times New Roman" w:cs="Times New Roman"/>
          <w:sz w:val="28"/>
          <w:szCs w:val="28"/>
          <w:lang w:val="ru-RU"/>
        </w:rPr>
        <w:t>розмірах</w:t>
      </w:r>
      <w:proofErr w:type="spellEnd"/>
      <w:r w:rsidR="00F37E2D" w:rsidRPr="00DF0DA6">
        <w:rPr>
          <w:rFonts w:ascii="Times New Roman" w:hAnsi="Times New Roman" w:cs="Times New Roman"/>
          <w:sz w:val="28"/>
          <w:szCs w:val="28"/>
          <w:lang w:val="ru-RU"/>
        </w:rPr>
        <w:t xml:space="preserve"> і порядку, </w:t>
      </w:r>
      <w:proofErr w:type="spellStart"/>
      <w:r w:rsidR="00F37E2D" w:rsidRPr="00DF0DA6">
        <w:rPr>
          <w:rFonts w:ascii="Times New Roman" w:hAnsi="Times New Roman" w:cs="Times New Roman"/>
          <w:sz w:val="28"/>
          <w:szCs w:val="28"/>
          <w:lang w:val="ru-RU"/>
        </w:rPr>
        <w:t>встановлених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законодавством</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України</w:t>
      </w:r>
      <w:proofErr w:type="spellEnd"/>
      <w:r w:rsidR="00F37E2D" w:rsidRPr="00DF0DA6">
        <w:rPr>
          <w:rFonts w:ascii="Times New Roman" w:hAnsi="Times New Roman" w:cs="Times New Roman"/>
          <w:sz w:val="28"/>
          <w:szCs w:val="28"/>
          <w:lang w:val="ru-RU"/>
        </w:rPr>
        <w:t xml:space="preserve">. </w:t>
      </w:r>
    </w:p>
    <w:p w14:paraId="2D57C288" w14:textId="77777777" w:rsidR="00F37E2D" w:rsidRPr="00DF0DA6" w:rsidRDefault="00F60607" w:rsidP="00F37E2D">
      <w:pPr>
        <w:tabs>
          <w:tab w:val="left" w:pos="6150"/>
        </w:tabs>
        <w:ind w:left="-142" w:right="-1"/>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збитків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завданих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внаслідок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порушень</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w:t>
      </w:r>
      <w:proofErr w:type="spellEnd"/>
      <w:r w:rsidR="00F37E2D" w:rsidRPr="00DF0DA6">
        <w:rPr>
          <w:rFonts w:ascii="Times New Roman" w:hAnsi="Times New Roman" w:cs="Times New Roman"/>
          <w:sz w:val="28"/>
          <w:szCs w:val="28"/>
          <w:lang w:val="ru-RU"/>
        </w:rPr>
        <w:t xml:space="preserve">, не </w:t>
      </w:r>
      <w:proofErr w:type="spellStart"/>
      <w:r w:rsidR="00F37E2D" w:rsidRPr="00DF0DA6">
        <w:rPr>
          <w:rFonts w:ascii="Times New Roman" w:hAnsi="Times New Roman" w:cs="Times New Roman"/>
          <w:sz w:val="28"/>
          <w:szCs w:val="28"/>
          <w:lang w:val="ru-RU"/>
        </w:rPr>
        <w:t>звільняє</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винних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збору</w:t>
      </w:r>
      <w:proofErr w:type="spellEnd"/>
      <w:r w:rsidR="00F37E2D" w:rsidRPr="00DF0DA6">
        <w:rPr>
          <w:rFonts w:ascii="Times New Roman" w:hAnsi="Times New Roman" w:cs="Times New Roman"/>
          <w:sz w:val="28"/>
          <w:szCs w:val="28"/>
          <w:lang w:val="ru-RU"/>
        </w:rPr>
        <w:t xml:space="preserve"> за </w:t>
      </w:r>
      <w:proofErr w:type="spellStart"/>
      <w:r w:rsidR="00F37E2D" w:rsidRPr="00DF0DA6">
        <w:rPr>
          <w:rFonts w:ascii="Times New Roman" w:hAnsi="Times New Roman" w:cs="Times New Roman"/>
          <w:sz w:val="28"/>
          <w:szCs w:val="28"/>
          <w:lang w:val="ru-RU"/>
        </w:rPr>
        <w:t>спеціальне</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водокористування</w:t>
      </w:r>
      <w:proofErr w:type="spellEnd"/>
      <w:r w:rsidR="00F37E2D" w:rsidRPr="00DF0DA6">
        <w:rPr>
          <w:rFonts w:ascii="Times New Roman" w:hAnsi="Times New Roman" w:cs="Times New Roman"/>
          <w:sz w:val="28"/>
          <w:szCs w:val="28"/>
          <w:lang w:val="ru-RU"/>
        </w:rPr>
        <w:t xml:space="preserve">, а </w:t>
      </w:r>
      <w:proofErr w:type="spellStart"/>
      <w:r w:rsidR="00F37E2D" w:rsidRPr="00DF0DA6">
        <w:rPr>
          <w:rFonts w:ascii="Times New Roman" w:hAnsi="Times New Roman" w:cs="Times New Roman"/>
          <w:sz w:val="28"/>
          <w:szCs w:val="28"/>
          <w:lang w:val="ru-RU"/>
        </w:rPr>
        <w:t>також</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необхідності</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здійснення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заходів</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щодо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ліквідації</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шкідливих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наслідків</w:t>
      </w:r>
      <w:proofErr w:type="spellEnd"/>
      <w:r w:rsidR="00F37E2D" w:rsidRPr="00DF0DA6">
        <w:rPr>
          <w:rFonts w:ascii="Times New Roman" w:hAnsi="Times New Roman" w:cs="Times New Roman"/>
          <w:sz w:val="28"/>
          <w:szCs w:val="28"/>
          <w:lang w:val="ru-RU"/>
        </w:rPr>
        <w:t>.</w:t>
      </w:r>
    </w:p>
    <w:p w14:paraId="1ACEA7FC" w14:textId="77777777" w:rsidR="00F37E2D" w:rsidRPr="00DF0DA6" w:rsidRDefault="00F60607" w:rsidP="00F37E2D">
      <w:pPr>
        <w:tabs>
          <w:tab w:val="left" w:pos="6150"/>
        </w:tabs>
        <w:ind w:left="-142" w:right="-1"/>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Притягнення</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винних</w:t>
      </w:r>
      <w:proofErr w:type="spellEnd"/>
      <w:r w:rsidR="00F37E2D" w:rsidRPr="00DF0DA6">
        <w:rPr>
          <w:rFonts w:ascii="Times New Roman" w:hAnsi="Times New Roman" w:cs="Times New Roman"/>
          <w:sz w:val="28"/>
          <w:szCs w:val="28"/>
          <w:lang w:val="ru-RU"/>
        </w:rPr>
        <w:t xml:space="preserve"> у </w:t>
      </w:r>
      <w:proofErr w:type="spellStart"/>
      <w:r w:rsidR="00F37E2D" w:rsidRPr="00DF0DA6">
        <w:rPr>
          <w:rFonts w:ascii="Times New Roman" w:hAnsi="Times New Roman" w:cs="Times New Roman"/>
          <w:sz w:val="28"/>
          <w:szCs w:val="28"/>
          <w:lang w:val="ru-RU"/>
        </w:rPr>
        <w:t>порушенні</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законодавствадо</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відповідальності</w:t>
      </w:r>
      <w:proofErr w:type="spellEnd"/>
      <w:r w:rsidR="00F37E2D" w:rsidRPr="00DF0DA6">
        <w:rPr>
          <w:rFonts w:ascii="Times New Roman" w:hAnsi="Times New Roman" w:cs="Times New Roman"/>
          <w:sz w:val="28"/>
          <w:szCs w:val="28"/>
          <w:lang w:val="ru-RU"/>
        </w:rPr>
        <w:t xml:space="preserve"> не </w:t>
      </w:r>
      <w:proofErr w:type="spellStart"/>
      <w:r w:rsidR="00F37E2D" w:rsidRPr="00DF0DA6">
        <w:rPr>
          <w:rFonts w:ascii="Times New Roman" w:hAnsi="Times New Roman" w:cs="Times New Roman"/>
          <w:sz w:val="28"/>
          <w:szCs w:val="28"/>
          <w:lang w:val="ru-RU"/>
        </w:rPr>
        <w:t>звільняє</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їх</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обов’язку</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відшкодування</w:t>
      </w:r>
      <w:proofErr w:type="spellEnd"/>
      <w:r>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збитків</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завданих</w:t>
      </w:r>
      <w:proofErr w:type="spellEnd"/>
      <w:r w:rsidR="00F37E2D" w:rsidRPr="00DF0DA6">
        <w:rPr>
          <w:rFonts w:ascii="Times New Roman" w:hAnsi="Times New Roman" w:cs="Times New Roman"/>
          <w:sz w:val="28"/>
          <w:szCs w:val="28"/>
          <w:lang w:val="ru-RU"/>
        </w:rPr>
        <w:t xml:space="preserve"> ними </w:t>
      </w:r>
      <w:proofErr w:type="spellStart"/>
      <w:r w:rsidR="00F37E2D" w:rsidRPr="00DF0DA6">
        <w:rPr>
          <w:rFonts w:ascii="Times New Roman" w:hAnsi="Times New Roman" w:cs="Times New Roman"/>
          <w:sz w:val="28"/>
          <w:szCs w:val="28"/>
          <w:lang w:val="ru-RU"/>
        </w:rPr>
        <w:t>внаслідок</w:t>
      </w:r>
      <w:proofErr w:type="spellEnd"/>
      <w:r w:rsidR="00F37E2D" w:rsidRPr="00DF0DA6">
        <w:rPr>
          <w:rFonts w:ascii="Times New Roman" w:hAnsi="Times New Roman" w:cs="Times New Roman"/>
          <w:sz w:val="28"/>
          <w:szCs w:val="28"/>
          <w:lang w:val="ru-RU"/>
        </w:rPr>
        <w:t xml:space="preserve"> </w:t>
      </w:r>
      <w:proofErr w:type="spellStart"/>
      <w:r w:rsidR="00F37E2D" w:rsidRPr="00DF0DA6">
        <w:rPr>
          <w:rFonts w:ascii="Times New Roman" w:hAnsi="Times New Roman" w:cs="Times New Roman"/>
          <w:sz w:val="28"/>
          <w:szCs w:val="28"/>
          <w:lang w:val="ru-RU"/>
        </w:rPr>
        <w:t>порушення</w:t>
      </w:r>
      <w:proofErr w:type="spellEnd"/>
      <w:r w:rsidR="00F37E2D" w:rsidRPr="00DF0DA6">
        <w:rPr>
          <w:rFonts w:ascii="Times New Roman" w:hAnsi="Times New Roman" w:cs="Times New Roman"/>
          <w:sz w:val="28"/>
          <w:szCs w:val="28"/>
          <w:lang w:val="ru-RU"/>
        </w:rPr>
        <w:t xml:space="preserve"> водного </w:t>
      </w:r>
      <w:proofErr w:type="spellStart"/>
      <w:r w:rsidR="00F37E2D" w:rsidRPr="00DF0DA6">
        <w:rPr>
          <w:rFonts w:ascii="Times New Roman" w:hAnsi="Times New Roman" w:cs="Times New Roman"/>
          <w:sz w:val="28"/>
          <w:szCs w:val="28"/>
          <w:lang w:val="ru-RU"/>
        </w:rPr>
        <w:t>законодав</w:t>
      </w:r>
      <w:r w:rsidR="00960F45">
        <w:rPr>
          <w:rFonts w:ascii="Times New Roman" w:hAnsi="Times New Roman" w:cs="Times New Roman"/>
          <w:sz w:val="28"/>
          <w:szCs w:val="28"/>
          <w:lang w:val="ru-RU"/>
        </w:rPr>
        <w:t>ства</w:t>
      </w:r>
      <w:proofErr w:type="spellEnd"/>
      <w:r w:rsidR="00960F45">
        <w:rPr>
          <w:rFonts w:ascii="Times New Roman" w:hAnsi="Times New Roman" w:cs="Times New Roman"/>
          <w:sz w:val="28"/>
          <w:szCs w:val="28"/>
          <w:lang w:val="ru-RU"/>
        </w:rPr>
        <w:t>.</w:t>
      </w:r>
    </w:p>
    <w:p w14:paraId="050F3A74" w14:textId="77777777" w:rsidR="00960F45" w:rsidRDefault="00960F45" w:rsidP="00F37E2D">
      <w:pPr>
        <w:tabs>
          <w:tab w:val="left" w:pos="6150"/>
        </w:tabs>
        <w:ind w:left="-142" w:right="-1"/>
        <w:rPr>
          <w:sz w:val="28"/>
          <w:szCs w:val="28"/>
          <w:lang w:val="ru-RU"/>
        </w:rPr>
      </w:pPr>
    </w:p>
    <w:p w14:paraId="344227B1" w14:textId="77777777" w:rsidR="008104B0" w:rsidRDefault="008104B0" w:rsidP="00F37E2D">
      <w:pPr>
        <w:tabs>
          <w:tab w:val="left" w:pos="6150"/>
        </w:tabs>
        <w:ind w:left="-142" w:right="-1"/>
        <w:rPr>
          <w:sz w:val="28"/>
          <w:szCs w:val="28"/>
          <w:lang w:val="ru-RU"/>
        </w:rPr>
      </w:pPr>
    </w:p>
    <w:p w14:paraId="68F989F0" w14:textId="69740B88" w:rsidR="00960F45" w:rsidRPr="00960F45" w:rsidRDefault="00F37E2D" w:rsidP="00502FAD">
      <w:pPr>
        <w:tabs>
          <w:tab w:val="left" w:pos="6150"/>
        </w:tabs>
        <w:ind w:left="-142" w:right="-1"/>
        <w:jc w:val="right"/>
        <w:rPr>
          <w:rFonts w:ascii="Times New Roman" w:hAnsi="Times New Roman" w:cs="Times New Roman"/>
          <w:b/>
          <w:sz w:val="28"/>
          <w:szCs w:val="28"/>
          <w:lang w:val="ru-RU"/>
        </w:rPr>
      </w:pPr>
      <w:proofErr w:type="spellStart"/>
      <w:r w:rsidRPr="00960F45">
        <w:rPr>
          <w:rFonts w:ascii="Times New Roman" w:hAnsi="Times New Roman" w:cs="Times New Roman"/>
          <w:b/>
          <w:sz w:val="28"/>
          <w:szCs w:val="28"/>
          <w:lang w:val="ru-RU"/>
        </w:rPr>
        <w:t>Додаток</w:t>
      </w:r>
      <w:proofErr w:type="spellEnd"/>
      <w:r w:rsidR="00CE7EA2" w:rsidRPr="00960F45">
        <w:rPr>
          <w:rFonts w:ascii="Times New Roman" w:hAnsi="Times New Roman" w:cs="Times New Roman"/>
          <w:b/>
          <w:sz w:val="28"/>
          <w:szCs w:val="28"/>
          <w:lang w:val="ru-RU"/>
        </w:rPr>
        <w:t xml:space="preserve"> </w:t>
      </w:r>
      <w:r w:rsidRPr="00960F45">
        <w:rPr>
          <w:rFonts w:ascii="Times New Roman" w:hAnsi="Times New Roman" w:cs="Times New Roman"/>
          <w:b/>
          <w:sz w:val="28"/>
          <w:szCs w:val="28"/>
          <w:lang w:val="ru-RU"/>
        </w:rPr>
        <w:t>4</w:t>
      </w:r>
      <w:r w:rsidR="00CE7EA2" w:rsidRPr="00960F45">
        <w:rPr>
          <w:rFonts w:ascii="Times New Roman" w:hAnsi="Times New Roman" w:cs="Times New Roman"/>
          <w:b/>
          <w:sz w:val="28"/>
          <w:szCs w:val="28"/>
          <w:lang w:val="ru-RU"/>
        </w:rPr>
        <w:t xml:space="preserve"> </w:t>
      </w:r>
    </w:p>
    <w:p w14:paraId="482DB7D2" w14:textId="77777777" w:rsidR="00F37E2D" w:rsidRPr="00FF11A3" w:rsidRDefault="00F37E2D" w:rsidP="00502FAD">
      <w:pPr>
        <w:tabs>
          <w:tab w:val="left" w:pos="6150"/>
        </w:tabs>
        <w:ind w:left="-142" w:right="-1"/>
        <w:jc w:val="center"/>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Л</w:t>
      </w:r>
      <w:r w:rsidR="00960F45" w:rsidRPr="00FF11A3">
        <w:rPr>
          <w:rFonts w:ascii="Times New Roman" w:hAnsi="Times New Roman" w:cs="Times New Roman"/>
          <w:b/>
          <w:sz w:val="28"/>
          <w:szCs w:val="28"/>
          <w:lang w:val="ru-RU"/>
        </w:rPr>
        <w:t>ісовий</w:t>
      </w:r>
      <w:proofErr w:type="spellEnd"/>
      <w:r w:rsidR="00960F45" w:rsidRPr="00FF11A3">
        <w:rPr>
          <w:rFonts w:ascii="Times New Roman" w:hAnsi="Times New Roman" w:cs="Times New Roman"/>
          <w:b/>
          <w:sz w:val="28"/>
          <w:szCs w:val="28"/>
          <w:lang w:val="ru-RU"/>
        </w:rPr>
        <w:t xml:space="preserve"> кодекс </w:t>
      </w:r>
      <w:proofErr w:type="spellStart"/>
      <w:r w:rsidR="00960F45" w:rsidRPr="00FF11A3">
        <w:rPr>
          <w:rFonts w:ascii="Times New Roman" w:hAnsi="Times New Roman" w:cs="Times New Roman"/>
          <w:b/>
          <w:sz w:val="28"/>
          <w:szCs w:val="28"/>
          <w:lang w:val="ru-RU"/>
        </w:rPr>
        <w:t>України</w:t>
      </w:r>
      <w:proofErr w:type="spellEnd"/>
      <w:r w:rsidR="00960F45" w:rsidRPr="00FF11A3">
        <w:rPr>
          <w:rFonts w:ascii="Times New Roman" w:hAnsi="Times New Roman" w:cs="Times New Roman"/>
          <w:b/>
          <w:sz w:val="28"/>
          <w:szCs w:val="28"/>
          <w:lang w:val="ru-RU"/>
        </w:rPr>
        <w:t xml:space="preserve"> </w:t>
      </w:r>
      <w:r w:rsidRPr="00FF11A3">
        <w:rPr>
          <w:rFonts w:ascii="Times New Roman" w:hAnsi="Times New Roman" w:cs="Times New Roman"/>
          <w:sz w:val="28"/>
          <w:szCs w:val="28"/>
          <w:lang w:val="ru-RU"/>
        </w:rPr>
        <w:t>(</w:t>
      </w:r>
      <w:proofErr w:type="spellStart"/>
      <w:r w:rsidRPr="00FF11A3">
        <w:rPr>
          <w:rFonts w:ascii="Times New Roman" w:hAnsi="Times New Roman" w:cs="Times New Roman"/>
          <w:sz w:val="28"/>
          <w:szCs w:val="28"/>
          <w:lang w:val="ru-RU"/>
        </w:rPr>
        <w:t>витяг</w:t>
      </w:r>
      <w:proofErr w:type="spellEnd"/>
      <w:r w:rsidRPr="00FF11A3">
        <w:rPr>
          <w:rFonts w:ascii="Times New Roman" w:hAnsi="Times New Roman" w:cs="Times New Roman"/>
          <w:sz w:val="28"/>
          <w:szCs w:val="28"/>
          <w:lang w:val="ru-RU"/>
        </w:rPr>
        <w:t>)</w:t>
      </w:r>
    </w:p>
    <w:p w14:paraId="1CF1C1E4" w14:textId="4A718BB2" w:rsidR="00F37E2D" w:rsidRPr="00960F45" w:rsidRDefault="00F37E2D" w:rsidP="00960F45">
      <w:pPr>
        <w:tabs>
          <w:tab w:val="left" w:pos="6150"/>
        </w:tabs>
        <w:ind w:left="-142"/>
        <w:rPr>
          <w:rFonts w:ascii="Times New Roman" w:hAnsi="Times New Roman" w:cs="Times New Roman"/>
          <w:sz w:val="28"/>
          <w:szCs w:val="28"/>
          <w:lang w:val="ru-RU"/>
        </w:rPr>
      </w:pPr>
      <w:r w:rsidRPr="00960F45">
        <w:rPr>
          <w:rFonts w:ascii="Times New Roman" w:hAnsi="Times New Roman" w:cs="Times New Roman"/>
          <w:sz w:val="28"/>
          <w:szCs w:val="28"/>
          <w:lang w:val="ru-RU"/>
        </w:rPr>
        <w:t xml:space="preserve">Глава 22. </w:t>
      </w:r>
      <w:proofErr w:type="spellStart"/>
      <w:r w:rsidR="004E465D" w:rsidRPr="00960F45">
        <w:rPr>
          <w:rFonts w:ascii="Times New Roman" w:hAnsi="Times New Roman" w:cs="Times New Roman"/>
          <w:sz w:val="28"/>
          <w:szCs w:val="28"/>
          <w:lang w:val="ru-RU"/>
        </w:rPr>
        <w:t>Відповідальність</w:t>
      </w:r>
      <w:proofErr w:type="spellEnd"/>
      <w:r w:rsidR="004E465D" w:rsidRPr="00960F45">
        <w:rPr>
          <w:rFonts w:ascii="Times New Roman" w:hAnsi="Times New Roman" w:cs="Times New Roman"/>
          <w:sz w:val="28"/>
          <w:szCs w:val="28"/>
          <w:lang w:val="ru-RU"/>
        </w:rPr>
        <w:t xml:space="preserve"> за </w:t>
      </w:r>
      <w:proofErr w:type="spellStart"/>
      <w:r w:rsidR="004E465D" w:rsidRPr="00960F45">
        <w:rPr>
          <w:rFonts w:ascii="Times New Roman" w:hAnsi="Times New Roman" w:cs="Times New Roman"/>
          <w:sz w:val="28"/>
          <w:szCs w:val="28"/>
          <w:lang w:val="ru-RU"/>
        </w:rPr>
        <w:t>порушення</w:t>
      </w:r>
      <w:proofErr w:type="spellEnd"/>
      <w:r w:rsidR="004E465D" w:rsidRPr="00960F45">
        <w:rPr>
          <w:rFonts w:ascii="Times New Roman" w:hAnsi="Times New Roman" w:cs="Times New Roman"/>
          <w:sz w:val="28"/>
          <w:szCs w:val="28"/>
          <w:lang w:val="ru-RU"/>
        </w:rPr>
        <w:t xml:space="preserve"> </w:t>
      </w:r>
      <w:proofErr w:type="spellStart"/>
      <w:r w:rsidR="004E465D" w:rsidRPr="00960F45">
        <w:rPr>
          <w:rFonts w:ascii="Times New Roman" w:hAnsi="Times New Roman" w:cs="Times New Roman"/>
          <w:sz w:val="28"/>
          <w:szCs w:val="28"/>
          <w:lang w:val="ru-RU"/>
        </w:rPr>
        <w:t>лісового</w:t>
      </w:r>
      <w:proofErr w:type="spellEnd"/>
      <w:r w:rsidR="004E465D">
        <w:rPr>
          <w:rFonts w:ascii="Times New Roman" w:hAnsi="Times New Roman" w:cs="Times New Roman"/>
          <w:sz w:val="28"/>
          <w:szCs w:val="28"/>
          <w:lang w:val="ru-RU"/>
        </w:rPr>
        <w:t xml:space="preserve"> </w:t>
      </w:r>
      <w:proofErr w:type="spellStart"/>
      <w:r w:rsidR="004E465D">
        <w:rPr>
          <w:rFonts w:ascii="Times New Roman" w:hAnsi="Times New Roman" w:cs="Times New Roman"/>
          <w:sz w:val="28"/>
          <w:szCs w:val="28"/>
          <w:lang w:val="ru-RU"/>
        </w:rPr>
        <w:t>з</w:t>
      </w:r>
      <w:r w:rsidR="004E465D" w:rsidRPr="00960F45">
        <w:rPr>
          <w:rFonts w:ascii="Times New Roman" w:hAnsi="Times New Roman" w:cs="Times New Roman"/>
          <w:sz w:val="28"/>
          <w:szCs w:val="28"/>
          <w:lang w:val="ru-RU"/>
        </w:rPr>
        <w:t>а</w:t>
      </w:r>
      <w:r w:rsidR="004E465D">
        <w:rPr>
          <w:rFonts w:ascii="Times New Roman" w:hAnsi="Times New Roman" w:cs="Times New Roman"/>
          <w:sz w:val="28"/>
          <w:szCs w:val="28"/>
          <w:lang w:val="ru-RU"/>
        </w:rPr>
        <w:t>к</w:t>
      </w:r>
      <w:r w:rsidR="004E465D" w:rsidRPr="00960F45">
        <w:rPr>
          <w:rFonts w:ascii="Times New Roman" w:hAnsi="Times New Roman" w:cs="Times New Roman"/>
          <w:sz w:val="28"/>
          <w:szCs w:val="28"/>
          <w:lang w:val="ru-RU"/>
        </w:rPr>
        <w:t>онодавства</w:t>
      </w:r>
      <w:proofErr w:type="spellEnd"/>
    </w:p>
    <w:p w14:paraId="01A81010" w14:textId="01091A6A" w:rsidR="00F37E2D" w:rsidRPr="00960F45" w:rsidRDefault="004E465D"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4E465D">
        <w:rPr>
          <w:rFonts w:ascii="Times New Roman" w:hAnsi="Times New Roman" w:cs="Times New Roman"/>
          <w:b/>
          <w:sz w:val="28"/>
          <w:szCs w:val="28"/>
          <w:lang w:val="ru-RU"/>
        </w:rPr>
        <w:t>Стаття</w:t>
      </w:r>
      <w:proofErr w:type="spellEnd"/>
      <w:r w:rsidR="00F37E2D" w:rsidRPr="004E465D">
        <w:rPr>
          <w:rFonts w:ascii="Times New Roman" w:hAnsi="Times New Roman" w:cs="Times New Roman"/>
          <w:b/>
          <w:sz w:val="28"/>
          <w:szCs w:val="28"/>
          <w:lang w:val="ru-RU"/>
        </w:rPr>
        <w:t xml:space="preserve"> 98.</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Відповідальність</w:t>
      </w:r>
      <w:proofErr w:type="spellEnd"/>
      <w:r w:rsidR="00F37E2D" w:rsidRPr="00960F45">
        <w:rPr>
          <w:rFonts w:ascii="Times New Roman" w:hAnsi="Times New Roman" w:cs="Times New Roman"/>
          <w:sz w:val="28"/>
          <w:szCs w:val="28"/>
          <w:lang w:val="ru-RU"/>
        </w:rPr>
        <w:t xml:space="preserve"> за </w:t>
      </w:r>
      <w:proofErr w:type="spellStart"/>
      <w:r w:rsidR="00F37E2D" w:rsidRPr="00960F45">
        <w:rPr>
          <w:rFonts w:ascii="Times New Roman" w:hAnsi="Times New Roman" w:cs="Times New Roman"/>
          <w:sz w:val="28"/>
          <w:szCs w:val="28"/>
          <w:lang w:val="ru-RU"/>
        </w:rPr>
        <w:t>порушення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960F45">
        <w:rPr>
          <w:rFonts w:ascii="Times New Roman" w:hAnsi="Times New Roman" w:cs="Times New Roman"/>
          <w:sz w:val="28"/>
          <w:szCs w:val="28"/>
          <w:lang w:val="ru-RU"/>
        </w:rPr>
        <w:t xml:space="preserve"> </w:t>
      </w:r>
      <w:proofErr w:type="spellStart"/>
      <w:r w:rsidR="00960F45">
        <w:rPr>
          <w:rFonts w:ascii="Times New Roman" w:hAnsi="Times New Roman" w:cs="Times New Roman"/>
          <w:sz w:val="28"/>
          <w:szCs w:val="28"/>
          <w:lang w:val="ru-RU"/>
        </w:rPr>
        <w:t>з</w:t>
      </w:r>
      <w:r w:rsidR="00F37E2D" w:rsidRPr="00960F45">
        <w:rPr>
          <w:rFonts w:ascii="Times New Roman" w:hAnsi="Times New Roman" w:cs="Times New Roman"/>
          <w:sz w:val="28"/>
          <w:szCs w:val="28"/>
          <w:lang w:val="ru-RU"/>
        </w:rPr>
        <w:t>а</w:t>
      </w:r>
      <w:r w:rsidR="00960F45">
        <w:rPr>
          <w:rFonts w:ascii="Times New Roman" w:hAnsi="Times New Roman" w:cs="Times New Roman"/>
          <w:sz w:val="28"/>
          <w:szCs w:val="28"/>
          <w:lang w:val="ru-RU"/>
        </w:rPr>
        <w:t>к</w:t>
      </w:r>
      <w:r w:rsidR="00F37E2D" w:rsidRPr="00960F45">
        <w:rPr>
          <w:rFonts w:ascii="Times New Roman" w:hAnsi="Times New Roman" w:cs="Times New Roman"/>
          <w:sz w:val="28"/>
          <w:szCs w:val="28"/>
          <w:lang w:val="ru-RU"/>
        </w:rPr>
        <w:t>онодавства</w:t>
      </w:r>
      <w:proofErr w:type="spellEnd"/>
    </w:p>
    <w:p w14:paraId="277CED30" w14:textId="77777777" w:rsidR="00F37E2D" w:rsidRPr="00960F45" w:rsidRDefault="004E465D"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законодавства</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тягне</w:t>
      </w:r>
      <w:proofErr w:type="spellEnd"/>
      <w:r w:rsidR="00F37E2D" w:rsidRPr="00960F45">
        <w:rPr>
          <w:rFonts w:ascii="Times New Roman" w:hAnsi="Times New Roman" w:cs="Times New Roman"/>
          <w:sz w:val="28"/>
          <w:szCs w:val="28"/>
          <w:lang w:val="ru-RU"/>
        </w:rPr>
        <w:t xml:space="preserve"> за собою </w:t>
      </w:r>
      <w:proofErr w:type="spellStart"/>
      <w:r w:rsidR="00F37E2D" w:rsidRPr="00960F45">
        <w:rPr>
          <w:rFonts w:ascii="Times New Roman" w:hAnsi="Times New Roman" w:cs="Times New Roman"/>
          <w:sz w:val="28"/>
          <w:szCs w:val="28"/>
          <w:lang w:val="ru-RU"/>
        </w:rPr>
        <w:t>дисциплінарну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адміністративну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цивільно-правову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кримінальнувідповідальність</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згідно</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з </w:t>
      </w:r>
      <w:proofErr w:type="spellStart"/>
      <w:r w:rsidR="00F37E2D" w:rsidRPr="00960F45">
        <w:rPr>
          <w:rFonts w:ascii="Times New Roman" w:hAnsi="Times New Roman" w:cs="Times New Roman"/>
          <w:sz w:val="28"/>
          <w:szCs w:val="28"/>
          <w:lang w:val="ru-RU"/>
        </w:rPr>
        <w:t>законодавством</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України</w:t>
      </w:r>
      <w:proofErr w:type="spellEnd"/>
      <w:r w:rsidR="00F37E2D" w:rsidRPr="00960F45">
        <w:rPr>
          <w:rFonts w:ascii="Times New Roman" w:hAnsi="Times New Roman" w:cs="Times New Roman"/>
          <w:sz w:val="28"/>
          <w:szCs w:val="28"/>
          <w:lang w:val="ru-RU"/>
        </w:rPr>
        <w:t>.</w:t>
      </w:r>
      <w:r w:rsid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Відповідальність</w:t>
      </w:r>
      <w:proofErr w:type="spellEnd"/>
      <w:r w:rsidR="00F37E2D" w:rsidRPr="00960F45">
        <w:rPr>
          <w:rFonts w:ascii="Times New Roman" w:hAnsi="Times New Roman" w:cs="Times New Roman"/>
          <w:sz w:val="28"/>
          <w:szCs w:val="28"/>
          <w:lang w:val="ru-RU"/>
        </w:rPr>
        <w:t xml:space="preserve"> за </w:t>
      </w:r>
      <w:proofErr w:type="spellStart"/>
      <w:r w:rsidR="00F37E2D" w:rsidRPr="00960F45">
        <w:rPr>
          <w:rFonts w:ascii="Times New Roman" w:hAnsi="Times New Roman" w:cs="Times New Roman"/>
          <w:sz w:val="28"/>
          <w:szCs w:val="28"/>
          <w:lang w:val="ru-RU"/>
        </w:rPr>
        <w:t>порушення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законодавства</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несуть</w:t>
      </w:r>
      <w:proofErr w:type="spellEnd"/>
      <w:r w:rsidR="00F37E2D" w:rsidRPr="00960F45">
        <w:rPr>
          <w:rFonts w:ascii="Times New Roman" w:hAnsi="Times New Roman" w:cs="Times New Roman"/>
          <w:sz w:val="28"/>
          <w:szCs w:val="28"/>
          <w:lang w:val="ru-RU"/>
        </w:rPr>
        <w:t xml:space="preserve"> особи, </w:t>
      </w:r>
      <w:proofErr w:type="spellStart"/>
      <w:r w:rsidR="00F37E2D" w:rsidRPr="00960F45">
        <w:rPr>
          <w:rFonts w:ascii="Times New Roman" w:hAnsi="Times New Roman" w:cs="Times New Roman"/>
          <w:sz w:val="28"/>
          <w:szCs w:val="28"/>
          <w:lang w:val="ru-RU"/>
        </w:rPr>
        <w:t>винні</w:t>
      </w:r>
      <w:proofErr w:type="spellEnd"/>
      <w:r w:rsidR="00960F45">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у:</w:t>
      </w:r>
    </w:p>
    <w:p w14:paraId="7EA406D4" w14:textId="77777777" w:rsidR="00F37E2D" w:rsidRPr="00960F45" w:rsidRDefault="00960F45"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незаконному </w:t>
      </w:r>
      <w:proofErr w:type="spellStart"/>
      <w:r w:rsidR="00F37E2D" w:rsidRPr="00960F45">
        <w:rPr>
          <w:rFonts w:ascii="Times New Roman" w:hAnsi="Times New Roman" w:cs="Times New Roman"/>
          <w:sz w:val="28"/>
          <w:szCs w:val="28"/>
          <w:lang w:val="ru-RU"/>
        </w:rPr>
        <w:t>вирубуванні</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дерев і </w:t>
      </w:r>
      <w:proofErr w:type="spellStart"/>
      <w:r w:rsidR="00F37E2D" w:rsidRPr="00960F45">
        <w:rPr>
          <w:rFonts w:ascii="Times New Roman" w:hAnsi="Times New Roman" w:cs="Times New Roman"/>
          <w:sz w:val="28"/>
          <w:szCs w:val="28"/>
          <w:lang w:val="ru-RU"/>
        </w:rPr>
        <w:t>чагарників</w:t>
      </w:r>
      <w:proofErr w:type="spellEnd"/>
      <w:r w:rsidR="00F37E2D" w:rsidRPr="00960F45">
        <w:rPr>
          <w:rFonts w:ascii="Times New Roman" w:hAnsi="Times New Roman" w:cs="Times New Roman"/>
          <w:sz w:val="28"/>
          <w:szCs w:val="28"/>
          <w:lang w:val="ru-RU"/>
        </w:rPr>
        <w:t>;</w:t>
      </w:r>
    </w:p>
    <w:p w14:paraId="75A6E7CA" w14:textId="77777777" w:rsidR="00F37E2D" w:rsidRPr="00960F45" w:rsidRDefault="00960F45"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знищенні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внаслідок</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підпалу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недбалого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поводженняз</w:t>
      </w:r>
      <w:proofErr w:type="spellEnd"/>
      <w:r w:rsidR="00F37E2D" w:rsidRPr="00960F45">
        <w:rPr>
          <w:rFonts w:ascii="Times New Roman" w:hAnsi="Times New Roman" w:cs="Times New Roman"/>
          <w:sz w:val="28"/>
          <w:szCs w:val="28"/>
          <w:lang w:val="ru-RU"/>
        </w:rPr>
        <w:t xml:space="preserve"> вогнем;</w:t>
      </w:r>
    </w:p>
    <w:p w14:paraId="1F1720DA" w14:textId="77777777" w:rsidR="00F37E2D" w:rsidRPr="00960F45" w:rsidRDefault="00960F45"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вимог</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пожежної</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безпекив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лісах</w:t>
      </w:r>
      <w:proofErr w:type="spellEnd"/>
      <w:r w:rsidR="00F37E2D" w:rsidRPr="00960F45">
        <w:rPr>
          <w:rFonts w:ascii="Times New Roman" w:hAnsi="Times New Roman" w:cs="Times New Roman"/>
          <w:sz w:val="28"/>
          <w:szCs w:val="28"/>
          <w:lang w:val="ru-RU"/>
        </w:rPr>
        <w:t>;</w:t>
      </w:r>
    </w:p>
    <w:p w14:paraId="55541765" w14:textId="77777777" w:rsidR="00F37E2D" w:rsidRPr="00960F45" w:rsidRDefault="00960F45"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знищенні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внаслідок</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його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забруднення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хімічними</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радіоактивними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речовинами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виробничими</w:t>
      </w:r>
      <w:proofErr w:type="spellEnd"/>
      <w:r w:rsidR="00F37E2D" w:rsidRPr="00960F45">
        <w:rPr>
          <w:rFonts w:ascii="Times New Roman" w:hAnsi="Times New Roman" w:cs="Times New Roman"/>
          <w:sz w:val="28"/>
          <w:szCs w:val="28"/>
          <w:lang w:val="ru-RU"/>
        </w:rPr>
        <w:t xml:space="preserve"> і </w:t>
      </w:r>
      <w:proofErr w:type="spellStart"/>
      <w:r w:rsidR="00F37E2D" w:rsidRPr="00960F45">
        <w:rPr>
          <w:rFonts w:ascii="Times New Roman" w:hAnsi="Times New Roman" w:cs="Times New Roman"/>
          <w:sz w:val="28"/>
          <w:szCs w:val="28"/>
          <w:lang w:val="ru-RU"/>
        </w:rPr>
        <w:t>побутовими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відходами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стічними</w:t>
      </w:r>
      <w:proofErr w:type="spellEnd"/>
      <w:r w:rsidR="00F37E2D" w:rsidRPr="00960F45">
        <w:rPr>
          <w:rFonts w:ascii="Times New Roman" w:hAnsi="Times New Roman" w:cs="Times New Roman"/>
          <w:sz w:val="28"/>
          <w:szCs w:val="28"/>
          <w:lang w:val="ru-RU"/>
        </w:rPr>
        <w:t xml:space="preserve"> водами, </w:t>
      </w:r>
      <w:proofErr w:type="spellStart"/>
      <w:r w:rsidR="00F37E2D" w:rsidRPr="00960F45">
        <w:rPr>
          <w:rFonts w:ascii="Times New Roman" w:hAnsi="Times New Roman" w:cs="Times New Roman"/>
          <w:sz w:val="28"/>
          <w:szCs w:val="28"/>
          <w:lang w:val="ru-RU"/>
        </w:rPr>
        <w:t>іншими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шкідливими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речовинами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підтопленні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осушенні</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інших</w:t>
      </w:r>
      <w:proofErr w:type="spellEnd"/>
      <w:r w:rsidR="00F37E2D" w:rsidRPr="00960F45">
        <w:rPr>
          <w:rFonts w:ascii="Times New Roman" w:hAnsi="Times New Roman" w:cs="Times New Roman"/>
          <w:sz w:val="28"/>
          <w:szCs w:val="28"/>
          <w:lang w:val="ru-RU"/>
        </w:rPr>
        <w:t xml:space="preserve"> видах </w:t>
      </w:r>
      <w:proofErr w:type="spellStart"/>
      <w:r w:rsidR="00F37E2D" w:rsidRPr="00960F45">
        <w:rPr>
          <w:rFonts w:ascii="Times New Roman" w:hAnsi="Times New Roman" w:cs="Times New Roman"/>
          <w:sz w:val="28"/>
          <w:szCs w:val="28"/>
          <w:lang w:val="ru-RU"/>
        </w:rPr>
        <w:t>шкідливого</w:t>
      </w:r>
      <w:proofErr w:type="spellEnd"/>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впливу</w:t>
      </w:r>
      <w:proofErr w:type="spellEnd"/>
      <w:r w:rsidR="00F37E2D" w:rsidRPr="00960F45">
        <w:rPr>
          <w:rFonts w:ascii="Times New Roman" w:hAnsi="Times New Roman" w:cs="Times New Roman"/>
          <w:sz w:val="28"/>
          <w:szCs w:val="28"/>
          <w:lang w:val="ru-RU"/>
        </w:rPr>
        <w:t>;</w:t>
      </w:r>
    </w:p>
    <w:p w14:paraId="1612737B" w14:textId="77777777" w:rsidR="00F37E2D" w:rsidRPr="00960F45" w:rsidRDefault="00960F45"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строків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лісовідновлення</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інших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вимог</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щодо</w:t>
      </w:r>
      <w:proofErr w:type="spellEnd"/>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ведення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господарства</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встановлених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законодавством</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галузі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охорони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захисту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використання</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відтворення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лісів</w:t>
      </w:r>
      <w:proofErr w:type="spellEnd"/>
      <w:r w:rsidR="00F37E2D" w:rsidRPr="00960F45">
        <w:rPr>
          <w:rFonts w:ascii="Times New Roman" w:hAnsi="Times New Roman" w:cs="Times New Roman"/>
          <w:sz w:val="28"/>
          <w:szCs w:val="28"/>
          <w:lang w:val="ru-RU"/>
        </w:rPr>
        <w:t>;</w:t>
      </w:r>
    </w:p>
    <w:p w14:paraId="5CE4FDD7" w14:textId="77777777" w:rsidR="00F37E2D" w:rsidRPr="00960F45" w:rsidRDefault="00960F45"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знищенні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культур, </w:t>
      </w:r>
      <w:proofErr w:type="spellStart"/>
      <w:r w:rsidR="00F37E2D" w:rsidRPr="00960F45">
        <w:rPr>
          <w:rFonts w:ascii="Times New Roman" w:hAnsi="Times New Roman" w:cs="Times New Roman"/>
          <w:sz w:val="28"/>
          <w:szCs w:val="28"/>
          <w:lang w:val="ru-RU"/>
        </w:rPr>
        <w:t>сіянців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саджанців</w:t>
      </w:r>
      <w:proofErr w:type="spellEnd"/>
      <w:r w:rsidR="00FB28C6">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у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розсадниках</w:t>
      </w:r>
      <w:proofErr w:type="spellEnd"/>
      <w:r w:rsidR="00F37E2D" w:rsidRPr="00960F45">
        <w:rPr>
          <w:rFonts w:ascii="Times New Roman" w:hAnsi="Times New Roman" w:cs="Times New Roman"/>
          <w:sz w:val="28"/>
          <w:szCs w:val="28"/>
          <w:lang w:val="ru-RU"/>
        </w:rPr>
        <w:t xml:space="preserve"> і на </w:t>
      </w:r>
      <w:proofErr w:type="spellStart"/>
      <w:r w:rsidR="00F37E2D" w:rsidRPr="00960F45">
        <w:rPr>
          <w:rFonts w:ascii="Times New Roman" w:hAnsi="Times New Roman" w:cs="Times New Roman"/>
          <w:sz w:val="28"/>
          <w:szCs w:val="28"/>
          <w:lang w:val="ru-RU"/>
        </w:rPr>
        <w:t>плантаціях</w:t>
      </w:r>
      <w:proofErr w:type="spellEnd"/>
      <w:r w:rsidR="00F37E2D" w:rsidRPr="00960F45">
        <w:rPr>
          <w:rFonts w:ascii="Times New Roman" w:hAnsi="Times New Roman" w:cs="Times New Roman"/>
          <w:sz w:val="28"/>
          <w:szCs w:val="28"/>
          <w:lang w:val="ru-RU"/>
        </w:rPr>
        <w:t xml:space="preserve">, а </w:t>
      </w:r>
      <w:proofErr w:type="spellStart"/>
      <w:r w:rsidR="00F37E2D" w:rsidRPr="00960F45">
        <w:rPr>
          <w:rFonts w:ascii="Times New Roman" w:hAnsi="Times New Roman" w:cs="Times New Roman"/>
          <w:sz w:val="28"/>
          <w:szCs w:val="28"/>
          <w:lang w:val="ru-RU"/>
        </w:rPr>
        <w:t>також</w:t>
      </w:r>
      <w:proofErr w:type="spellEnd"/>
      <w:r w:rsidR="00F37E2D" w:rsidRPr="00960F45">
        <w:rPr>
          <w:rFonts w:ascii="Times New Roman" w:hAnsi="Times New Roman" w:cs="Times New Roman"/>
          <w:sz w:val="28"/>
          <w:szCs w:val="28"/>
          <w:lang w:val="ru-RU"/>
        </w:rPr>
        <w:t xml:space="preserve"> природного </w:t>
      </w:r>
      <w:proofErr w:type="spellStart"/>
      <w:r w:rsidR="00F37E2D" w:rsidRPr="00960F45">
        <w:rPr>
          <w:rFonts w:ascii="Times New Roman" w:hAnsi="Times New Roman" w:cs="Times New Roman"/>
          <w:sz w:val="28"/>
          <w:szCs w:val="28"/>
          <w:lang w:val="ru-RU"/>
        </w:rPr>
        <w:t>підросту</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самосіву</w:t>
      </w:r>
      <w:proofErr w:type="spellEnd"/>
      <w:r w:rsidR="00F37E2D" w:rsidRPr="00960F45">
        <w:rPr>
          <w:rFonts w:ascii="Times New Roman" w:hAnsi="Times New Roman" w:cs="Times New Roman"/>
          <w:sz w:val="28"/>
          <w:szCs w:val="28"/>
          <w:lang w:val="ru-RU"/>
        </w:rPr>
        <w:t xml:space="preserve"> на землях, </w:t>
      </w:r>
      <w:proofErr w:type="spellStart"/>
      <w:r w:rsidR="00F37E2D" w:rsidRPr="00960F45">
        <w:rPr>
          <w:rFonts w:ascii="Times New Roman" w:hAnsi="Times New Roman" w:cs="Times New Roman"/>
          <w:sz w:val="28"/>
          <w:szCs w:val="28"/>
          <w:lang w:val="ru-RU"/>
        </w:rPr>
        <w:t>призначених</w:t>
      </w:r>
      <w:proofErr w:type="spellEnd"/>
      <w:r w:rsidR="00F37E2D" w:rsidRPr="00960F45">
        <w:rPr>
          <w:rFonts w:ascii="Times New Roman" w:hAnsi="Times New Roman" w:cs="Times New Roman"/>
          <w:sz w:val="28"/>
          <w:szCs w:val="28"/>
          <w:lang w:val="ru-RU"/>
        </w:rPr>
        <w:t xml:space="preserve"> для </w:t>
      </w:r>
      <w:proofErr w:type="spellStart"/>
      <w:r w:rsidR="00F37E2D" w:rsidRPr="00960F45">
        <w:rPr>
          <w:rFonts w:ascii="Times New Roman" w:hAnsi="Times New Roman" w:cs="Times New Roman"/>
          <w:sz w:val="28"/>
          <w:szCs w:val="28"/>
          <w:lang w:val="ru-RU"/>
        </w:rPr>
        <w:t>відновлення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лісу</w:t>
      </w:r>
      <w:proofErr w:type="spellEnd"/>
      <w:r w:rsidR="00F37E2D" w:rsidRPr="00960F45">
        <w:rPr>
          <w:rFonts w:ascii="Times New Roman" w:hAnsi="Times New Roman" w:cs="Times New Roman"/>
          <w:sz w:val="28"/>
          <w:szCs w:val="28"/>
          <w:lang w:val="ru-RU"/>
        </w:rPr>
        <w:t>;</w:t>
      </w:r>
    </w:p>
    <w:p w14:paraId="57EAF7DF"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порушенні</w:t>
      </w:r>
      <w:proofErr w:type="spellEnd"/>
      <w:r w:rsidR="00F37E2D" w:rsidRPr="00960F45">
        <w:rPr>
          <w:rFonts w:ascii="Times New Roman" w:hAnsi="Times New Roman" w:cs="Times New Roman"/>
          <w:sz w:val="28"/>
          <w:szCs w:val="28"/>
          <w:lang w:val="ru-RU"/>
        </w:rPr>
        <w:t xml:space="preserve"> правил </w:t>
      </w:r>
      <w:proofErr w:type="spellStart"/>
      <w:r w:rsidR="00F37E2D" w:rsidRPr="00960F45">
        <w:rPr>
          <w:rFonts w:ascii="Times New Roman" w:hAnsi="Times New Roman" w:cs="Times New Roman"/>
          <w:sz w:val="28"/>
          <w:szCs w:val="28"/>
          <w:lang w:val="ru-RU"/>
        </w:rPr>
        <w:t>зберігання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транспортування</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застосування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засобів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захисту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стимуляторів</w:t>
      </w:r>
      <w:proofErr w:type="spellEnd"/>
      <w:r w:rsidR="00F37E2D" w:rsidRPr="00960F45">
        <w:rPr>
          <w:rFonts w:ascii="Times New Roman" w:hAnsi="Times New Roman" w:cs="Times New Roman"/>
          <w:sz w:val="28"/>
          <w:szCs w:val="28"/>
          <w:lang w:val="ru-RU"/>
        </w:rPr>
        <w:t xml:space="preserve"> росту, </w:t>
      </w:r>
      <w:proofErr w:type="spellStart"/>
      <w:r w:rsidR="00F37E2D" w:rsidRPr="00960F45">
        <w:rPr>
          <w:rFonts w:ascii="Times New Roman" w:hAnsi="Times New Roman" w:cs="Times New Roman"/>
          <w:sz w:val="28"/>
          <w:szCs w:val="28"/>
          <w:lang w:val="ru-RU"/>
        </w:rPr>
        <w:t>мінеральних</w:t>
      </w:r>
      <w:proofErr w:type="spellEnd"/>
      <w:r w:rsidR="00F37E2D" w:rsidRPr="00960F45">
        <w:rPr>
          <w:rFonts w:ascii="Times New Roman" w:hAnsi="Times New Roman" w:cs="Times New Roman"/>
          <w:sz w:val="28"/>
          <w:szCs w:val="28"/>
          <w:lang w:val="ru-RU"/>
        </w:rPr>
        <w:t xml:space="preserve"> добрив та </w:t>
      </w:r>
      <w:proofErr w:type="spellStart"/>
      <w:r w:rsidR="00F37E2D" w:rsidRPr="00960F45">
        <w:rPr>
          <w:rFonts w:ascii="Times New Roman" w:hAnsi="Times New Roman" w:cs="Times New Roman"/>
          <w:sz w:val="28"/>
          <w:szCs w:val="28"/>
          <w:lang w:val="ru-RU"/>
        </w:rPr>
        <w:t>інших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препаратів</w:t>
      </w:r>
      <w:proofErr w:type="spellEnd"/>
      <w:r w:rsidR="00F37E2D" w:rsidRPr="00960F45">
        <w:rPr>
          <w:rFonts w:ascii="Times New Roman" w:hAnsi="Times New Roman" w:cs="Times New Roman"/>
          <w:sz w:val="28"/>
          <w:szCs w:val="28"/>
          <w:lang w:val="ru-RU"/>
        </w:rPr>
        <w:t>;</w:t>
      </w:r>
    </w:p>
    <w:p w14:paraId="6C340CE3"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засміченні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побутовими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відходами</w:t>
      </w:r>
      <w:proofErr w:type="spellEnd"/>
      <w:r w:rsidR="00F37E2D" w:rsidRPr="00960F45">
        <w:rPr>
          <w:rFonts w:ascii="Times New Roman" w:hAnsi="Times New Roman" w:cs="Times New Roman"/>
          <w:sz w:val="28"/>
          <w:szCs w:val="28"/>
          <w:lang w:val="ru-RU"/>
        </w:rPr>
        <w:t xml:space="preserve"> і </w:t>
      </w:r>
      <w:proofErr w:type="spellStart"/>
      <w:r w:rsidR="00F37E2D" w:rsidRPr="00960F45">
        <w:rPr>
          <w:rFonts w:ascii="Times New Roman" w:hAnsi="Times New Roman" w:cs="Times New Roman"/>
          <w:sz w:val="28"/>
          <w:szCs w:val="28"/>
          <w:lang w:val="ru-RU"/>
        </w:rPr>
        <w:t>покидьками</w:t>
      </w:r>
      <w:proofErr w:type="spellEnd"/>
      <w:r w:rsidR="00F37E2D" w:rsidRPr="00960F45">
        <w:rPr>
          <w:rFonts w:ascii="Times New Roman" w:hAnsi="Times New Roman" w:cs="Times New Roman"/>
          <w:sz w:val="28"/>
          <w:szCs w:val="28"/>
          <w:lang w:val="ru-RU"/>
        </w:rPr>
        <w:t>;</w:t>
      </w:r>
    </w:p>
    <w:p w14:paraId="23DF495E"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розкорчовуванні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земельних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ділянок</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 і </w:t>
      </w:r>
      <w:proofErr w:type="spellStart"/>
      <w:r w:rsidR="00F37E2D" w:rsidRPr="00960F45">
        <w:rPr>
          <w:rFonts w:ascii="Times New Roman" w:hAnsi="Times New Roman" w:cs="Times New Roman"/>
          <w:sz w:val="28"/>
          <w:szCs w:val="28"/>
          <w:lang w:val="ru-RU"/>
        </w:rPr>
        <w:t>використанні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їх</w:t>
      </w:r>
      <w:proofErr w:type="spellEnd"/>
      <w:r w:rsidR="00F37E2D" w:rsidRPr="00960F45">
        <w:rPr>
          <w:rFonts w:ascii="Times New Roman" w:hAnsi="Times New Roman" w:cs="Times New Roman"/>
          <w:sz w:val="28"/>
          <w:szCs w:val="28"/>
          <w:lang w:val="ru-RU"/>
        </w:rPr>
        <w:t xml:space="preserve"> для </w:t>
      </w:r>
      <w:proofErr w:type="spellStart"/>
      <w:r w:rsidR="00F37E2D" w:rsidRPr="00960F45">
        <w:rPr>
          <w:rFonts w:ascii="Times New Roman" w:hAnsi="Times New Roman" w:cs="Times New Roman"/>
          <w:sz w:val="28"/>
          <w:szCs w:val="28"/>
          <w:lang w:val="ru-RU"/>
        </w:rPr>
        <w:t>спорудження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будівель</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переробки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деревини</w:t>
      </w:r>
      <w:proofErr w:type="spellEnd"/>
      <w:r w:rsidR="00F37E2D" w:rsidRPr="00960F4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влаштування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складів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тощо</w:t>
      </w:r>
      <w:proofErr w:type="spellEnd"/>
      <w:r w:rsidR="00F37E2D" w:rsidRPr="00960F45">
        <w:rPr>
          <w:rFonts w:ascii="Times New Roman" w:hAnsi="Times New Roman" w:cs="Times New Roman"/>
          <w:sz w:val="28"/>
          <w:szCs w:val="28"/>
          <w:lang w:val="ru-RU"/>
        </w:rPr>
        <w:t xml:space="preserve"> без </w:t>
      </w:r>
      <w:proofErr w:type="spellStart"/>
      <w:r w:rsidR="00F37E2D" w:rsidRPr="00960F45">
        <w:rPr>
          <w:rFonts w:ascii="Times New Roman" w:hAnsi="Times New Roman" w:cs="Times New Roman"/>
          <w:sz w:val="28"/>
          <w:szCs w:val="28"/>
          <w:lang w:val="ru-RU"/>
        </w:rPr>
        <w:t>належного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дозволу</w:t>
      </w:r>
      <w:proofErr w:type="spellEnd"/>
      <w:r w:rsidR="00F37E2D" w:rsidRPr="00960F45">
        <w:rPr>
          <w:rFonts w:ascii="Times New Roman" w:hAnsi="Times New Roman" w:cs="Times New Roman"/>
          <w:sz w:val="28"/>
          <w:szCs w:val="28"/>
          <w:lang w:val="ru-RU"/>
        </w:rPr>
        <w:t>;</w:t>
      </w:r>
    </w:p>
    <w:p w14:paraId="480E5A03"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самовільній</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заготівлі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сіна</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випасанні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худоби</w:t>
      </w:r>
      <w:proofErr w:type="spellEnd"/>
      <w:r w:rsidR="00F37E2D" w:rsidRPr="00960F45">
        <w:rPr>
          <w:rFonts w:ascii="Times New Roman" w:hAnsi="Times New Roman" w:cs="Times New Roman"/>
          <w:sz w:val="28"/>
          <w:szCs w:val="28"/>
          <w:lang w:val="ru-RU"/>
        </w:rPr>
        <w:t xml:space="preserve"> на </w:t>
      </w:r>
      <w:proofErr w:type="spellStart"/>
      <w:r w:rsidR="00F37E2D" w:rsidRPr="00960F45">
        <w:rPr>
          <w:rFonts w:ascii="Times New Roman" w:hAnsi="Times New Roman" w:cs="Times New Roman"/>
          <w:sz w:val="28"/>
          <w:szCs w:val="28"/>
          <w:lang w:val="ru-RU"/>
        </w:rPr>
        <w:t>земельних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ділянках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w:t>
      </w:r>
    </w:p>
    <w:p w14:paraId="69A00E23"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порушенні</w:t>
      </w:r>
      <w:proofErr w:type="spellEnd"/>
      <w:r w:rsidR="00F37E2D" w:rsidRPr="00960F45">
        <w:rPr>
          <w:rFonts w:ascii="Times New Roman" w:hAnsi="Times New Roman" w:cs="Times New Roman"/>
          <w:sz w:val="28"/>
          <w:szCs w:val="28"/>
          <w:lang w:val="ru-RU"/>
        </w:rPr>
        <w:t xml:space="preserve"> правил </w:t>
      </w:r>
      <w:proofErr w:type="spellStart"/>
      <w:r w:rsidR="00F37E2D" w:rsidRPr="00960F45">
        <w:rPr>
          <w:rFonts w:ascii="Times New Roman" w:hAnsi="Times New Roman" w:cs="Times New Roman"/>
          <w:sz w:val="28"/>
          <w:szCs w:val="28"/>
          <w:lang w:val="ru-RU"/>
        </w:rPr>
        <w:t>заготівлі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збирання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лісової</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підстилки</w:t>
      </w:r>
      <w:proofErr w:type="spellEnd"/>
      <w:r w:rsidR="00F37E2D" w:rsidRPr="00960F4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дикорослих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плодів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горіхів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грибів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ягід</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тощо</w:t>
      </w:r>
      <w:proofErr w:type="spellEnd"/>
      <w:r w:rsidR="00F37E2D" w:rsidRPr="00960F45">
        <w:rPr>
          <w:rFonts w:ascii="Times New Roman" w:hAnsi="Times New Roman" w:cs="Times New Roman"/>
          <w:sz w:val="28"/>
          <w:szCs w:val="28"/>
          <w:lang w:val="ru-RU"/>
        </w:rPr>
        <w:t>;</w:t>
      </w:r>
    </w:p>
    <w:p w14:paraId="3C4B47E1"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заготівлі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ресурсів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засобами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що</w:t>
      </w:r>
      <w:proofErr w:type="spellEnd"/>
      <w:r w:rsidR="00F37E2D" w:rsidRPr="00960F45">
        <w:rPr>
          <w:rFonts w:ascii="Times New Roman" w:hAnsi="Times New Roman" w:cs="Times New Roman"/>
          <w:sz w:val="28"/>
          <w:szCs w:val="28"/>
          <w:lang w:val="ru-RU"/>
        </w:rPr>
        <w:t xml:space="preserve"> негативно </w:t>
      </w:r>
      <w:proofErr w:type="spellStart"/>
      <w:r w:rsidR="00F37E2D" w:rsidRPr="00960F45">
        <w:rPr>
          <w:rFonts w:ascii="Times New Roman" w:hAnsi="Times New Roman" w:cs="Times New Roman"/>
          <w:sz w:val="28"/>
          <w:szCs w:val="28"/>
          <w:lang w:val="ru-RU"/>
        </w:rPr>
        <w:t>впливають</w:t>
      </w:r>
      <w:proofErr w:type="spellEnd"/>
      <w:r w:rsidR="00F37E2D" w:rsidRPr="00960F45">
        <w:rPr>
          <w:rFonts w:ascii="Times New Roman" w:hAnsi="Times New Roman" w:cs="Times New Roman"/>
          <w:sz w:val="28"/>
          <w:szCs w:val="28"/>
          <w:lang w:val="ru-RU"/>
        </w:rPr>
        <w:t xml:space="preserve"> на стан і </w:t>
      </w:r>
      <w:proofErr w:type="spellStart"/>
      <w:r w:rsidR="00F37E2D" w:rsidRPr="00960F45">
        <w:rPr>
          <w:rFonts w:ascii="Times New Roman" w:hAnsi="Times New Roman" w:cs="Times New Roman"/>
          <w:sz w:val="28"/>
          <w:szCs w:val="28"/>
          <w:lang w:val="ru-RU"/>
        </w:rPr>
        <w:t>відтворення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лісів</w:t>
      </w:r>
      <w:proofErr w:type="spellEnd"/>
      <w:r w:rsidR="00F37E2D" w:rsidRPr="00960F45">
        <w:rPr>
          <w:rFonts w:ascii="Times New Roman" w:hAnsi="Times New Roman" w:cs="Times New Roman"/>
          <w:sz w:val="28"/>
          <w:szCs w:val="28"/>
          <w:lang w:val="ru-RU"/>
        </w:rPr>
        <w:t>;</w:t>
      </w:r>
    </w:p>
    <w:p w14:paraId="2F11638C"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порушенні</w:t>
      </w:r>
      <w:proofErr w:type="spellEnd"/>
      <w:r w:rsidR="00F37E2D" w:rsidRPr="00960F45">
        <w:rPr>
          <w:rFonts w:ascii="Times New Roman" w:hAnsi="Times New Roman" w:cs="Times New Roman"/>
          <w:sz w:val="28"/>
          <w:szCs w:val="28"/>
          <w:lang w:val="ru-RU"/>
        </w:rPr>
        <w:t xml:space="preserve"> порядку </w:t>
      </w:r>
      <w:proofErr w:type="spellStart"/>
      <w:r w:rsidR="00F37E2D" w:rsidRPr="00960F45">
        <w:rPr>
          <w:rFonts w:ascii="Times New Roman" w:hAnsi="Times New Roman" w:cs="Times New Roman"/>
          <w:sz w:val="28"/>
          <w:szCs w:val="28"/>
          <w:lang w:val="ru-RU"/>
        </w:rPr>
        <w:t>використання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лісосічного</w:t>
      </w:r>
      <w:proofErr w:type="spellEnd"/>
      <w:r w:rsidR="00F37E2D" w:rsidRPr="00960F45">
        <w:rPr>
          <w:rFonts w:ascii="Times New Roman" w:hAnsi="Times New Roman" w:cs="Times New Roman"/>
          <w:sz w:val="28"/>
          <w:szCs w:val="28"/>
          <w:lang w:val="ru-RU"/>
        </w:rPr>
        <w:t xml:space="preserve"> фонду, </w:t>
      </w:r>
      <w:proofErr w:type="spellStart"/>
      <w:r w:rsidR="00F37E2D" w:rsidRPr="00960F45">
        <w:rPr>
          <w:rFonts w:ascii="Times New Roman" w:hAnsi="Times New Roman" w:cs="Times New Roman"/>
          <w:sz w:val="28"/>
          <w:szCs w:val="28"/>
          <w:lang w:val="ru-RU"/>
        </w:rPr>
        <w:t>заготівлі</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вивезення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деревини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заг</w:t>
      </w:r>
      <w:r>
        <w:rPr>
          <w:rFonts w:ascii="Times New Roman" w:hAnsi="Times New Roman" w:cs="Times New Roman"/>
          <w:sz w:val="28"/>
          <w:szCs w:val="28"/>
          <w:lang w:val="ru-RU"/>
        </w:rPr>
        <w:t>отівлі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живиці</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використання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w:t>
      </w:r>
      <w:r w:rsidR="00F37E2D" w:rsidRPr="00960F45">
        <w:rPr>
          <w:rFonts w:ascii="Times New Roman" w:hAnsi="Times New Roman" w:cs="Times New Roman"/>
          <w:sz w:val="28"/>
          <w:szCs w:val="28"/>
          <w:lang w:val="ru-RU"/>
        </w:rPr>
        <w:t>ших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ресурсів</w:t>
      </w:r>
      <w:proofErr w:type="spellEnd"/>
      <w:r w:rsidR="00F37E2D" w:rsidRPr="00960F45">
        <w:rPr>
          <w:rFonts w:ascii="Times New Roman" w:hAnsi="Times New Roman" w:cs="Times New Roman"/>
          <w:sz w:val="28"/>
          <w:szCs w:val="28"/>
          <w:lang w:val="ru-RU"/>
        </w:rPr>
        <w:t>;</w:t>
      </w:r>
    </w:p>
    <w:p w14:paraId="4924BF69"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невнесенні</w:t>
      </w:r>
      <w:proofErr w:type="spellEnd"/>
      <w:r w:rsidR="00F37E2D" w:rsidRPr="00960F45">
        <w:rPr>
          <w:rFonts w:ascii="Times New Roman" w:hAnsi="Times New Roman" w:cs="Times New Roman"/>
          <w:sz w:val="28"/>
          <w:szCs w:val="28"/>
          <w:lang w:val="ru-RU"/>
        </w:rPr>
        <w:t xml:space="preserve"> плати за </w:t>
      </w:r>
      <w:proofErr w:type="spellStart"/>
      <w:r w:rsidR="00F37E2D" w:rsidRPr="00960F45">
        <w:rPr>
          <w:rFonts w:ascii="Times New Roman" w:hAnsi="Times New Roman" w:cs="Times New Roman"/>
          <w:sz w:val="28"/>
          <w:szCs w:val="28"/>
          <w:lang w:val="ru-RU"/>
        </w:rPr>
        <w:t>спеціальне</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використання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ресурсів</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користування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земельними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ділянками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w:t>
      </w:r>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у</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встановлені</w:t>
      </w:r>
      <w:proofErr w:type="spellEnd"/>
      <w:r w:rsidR="00F37E2D" w:rsidRPr="00960F45">
        <w:rPr>
          <w:rFonts w:ascii="Times New Roman" w:hAnsi="Times New Roman" w:cs="Times New Roman"/>
          <w:sz w:val="28"/>
          <w:szCs w:val="28"/>
          <w:lang w:val="ru-RU"/>
        </w:rPr>
        <w:t xml:space="preserve"> строки;</w:t>
      </w:r>
    </w:p>
    <w:p w14:paraId="21CFF8E9"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знищенні</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відмежувальних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знаків</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у </w:t>
      </w:r>
      <w:proofErr w:type="spellStart"/>
      <w:r w:rsidR="00F37E2D" w:rsidRPr="00960F45">
        <w:rPr>
          <w:rFonts w:ascii="Times New Roman" w:hAnsi="Times New Roman" w:cs="Times New Roman"/>
          <w:sz w:val="28"/>
          <w:szCs w:val="28"/>
          <w:lang w:val="ru-RU"/>
        </w:rPr>
        <w:t>лісах</w:t>
      </w:r>
      <w:proofErr w:type="spellEnd"/>
      <w:r w:rsidR="00F37E2D" w:rsidRPr="00960F45">
        <w:rPr>
          <w:rFonts w:ascii="Times New Roman" w:hAnsi="Times New Roman" w:cs="Times New Roman"/>
          <w:sz w:val="28"/>
          <w:szCs w:val="28"/>
          <w:lang w:val="ru-RU"/>
        </w:rPr>
        <w:t>;</w:t>
      </w:r>
    </w:p>
    <w:p w14:paraId="428CCD59"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введенні</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в </w:t>
      </w:r>
      <w:proofErr w:type="spellStart"/>
      <w:r w:rsidR="00F37E2D" w:rsidRPr="00960F45">
        <w:rPr>
          <w:rFonts w:ascii="Times New Roman" w:hAnsi="Times New Roman" w:cs="Times New Roman"/>
          <w:sz w:val="28"/>
          <w:szCs w:val="28"/>
          <w:lang w:val="ru-RU"/>
        </w:rPr>
        <w:t>дію</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нових</w:t>
      </w:r>
      <w:proofErr w:type="spellEnd"/>
      <w:r w:rsidR="00F37E2D" w:rsidRPr="00960F45">
        <w:rPr>
          <w:rFonts w:ascii="Times New Roman" w:hAnsi="Times New Roman" w:cs="Times New Roman"/>
          <w:sz w:val="28"/>
          <w:szCs w:val="28"/>
          <w:lang w:val="ru-RU"/>
        </w:rPr>
        <w:t xml:space="preserve"> і </w:t>
      </w:r>
      <w:proofErr w:type="spellStart"/>
      <w:r w:rsidR="00F37E2D" w:rsidRPr="00960F45">
        <w:rPr>
          <w:rFonts w:ascii="Times New Roman" w:hAnsi="Times New Roman" w:cs="Times New Roman"/>
          <w:sz w:val="28"/>
          <w:szCs w:val="28"/>
          <w:lang w:val="ru-RU"/>
        </w:rPr>
        <w:t>реконструйованих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підприємств</w:t>
      </w:r>
      <w:proofErr w:type="spellEnd"/>
      <w:r w:rsidR="00F37E2D" w:rsidRPr="00960F4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споруд</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інших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об’єктів</w:t>
      </w:r>
      <w:proofErr w:type="spellEnd"/>
      <w:r w:rsidR="00F37E2D" w:rsidRPr="00960F45">
        <w:rPr>
          <w:rFonts w:ascii="Times New Roman" w:hAnsi="Times New Roman" w:cs="Times New Roman"/>
          <w:sz w:val="28"/>
          <w:szCs w:val="28"/>
          <w:lang w:val="ru-RU"/>
        </w:rPr>
        <w:t xml:space="preserve">, не </w:t>
      </w:r>
      <w:proofErr w:type="spellStart"/>
      <w:r w:rsidR="00F37E2D" w:rsidRPr="00960F45">
        <w:rPr>
          <w:rFonts w:ascii="Times New Roman" w:hAnsi="Times New Roman" w:cs="Times New Roman"/>
          <w:sz w:val="28"/>
          <w:szCs w:val="28"/>
          <w:lang w:val="ru-RU"/>
        </w:rPr>
        <w:t>забезпечених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обладнанням</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що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запобігає</w:t>
      </w:r>
      <w:proofErr w:type="spellEnd"/>
      <w:r w:rsidR="00F37E2D" w:rsidRPr="00960F45">
        <w:rPr>
          <w:rFonts w:ascii="Times New Roman" w:hAnsi="Times New Roman" w:cs="Times New Roman"/>
          <w:sz w:val="28"/>
          <w:szCs w:val="28"/>
          <w:lang w:val="ru-RU"/>
        </w:rPr>
        <w:t xml:space="preserve"> негативному </w:t>
      </w:r>
      <w:proofErr w:type="spellStart"/>
      <w:r w:rsidR="00F37E2D" w:rsidRPr="00960F45">
        <w:rPr>
          <w:rFonts w:ascii="Times New Roman" w:hAnsi="Times New Roman" w:cs="Times New Roman"/>
          <w:sz w:val="28"/>
          <w:szCs w:val="28"/>
          <w:lang w:val="ru-RU"/>
        </w:rPr>
        <w:t>впливу</w:t>
      </w:r>
      <w:proofErr w:type="spellEnd"/>
      <w:r w:rsidR="00F37E2D" w:rsidRPr="00960F45">
        <w:rPr>
          <w:rFonts w:ascii="Times New Roman" w:hAnsi="Times New Roman" w:cs="Times New Roman"/>
          <w:sz w:val="28"/>
          <w:szCs w:val="28"/>
          <w:lang w:val="ru-RU"/>
        </w:rPr>
        <w:t xml:space="preserve"> на стан і </w:t>
      </w:r>
      <w:proofErr w:type="spellStart"/>
      <w:r w:rsidR="00F37E2D" w:rsidRPr="00960F45">
        <w:rPr>
          <w:rFonts w:ascii="Times New Roman" w:hAnsi="Times New Roman" w:cs="Times New Roman"/>
          <w:sz w:val="28"/>
          <w:szCs w:val="28"/>
          <w:lang w:val="ru-RU"/>
        </w:rPr>
        <w:t>відтворення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лісів</w:t>
      </w:r>
      <w:proofErr w:type="spellEnd"/>
      <w:r w:rsidR="00F37E2D" w:rsidRPr="00960F45">
        <w:rPr>
          <w:rFonts w:ascii="Times New Roman" w:hAnsi="Times New Roman" w:cs="Times New Roman"/>
          <w:sz w:val="28"/>
          <w:szCs w:val="28"/>
          <w:lang w:val="ru-RU"/>
        </w:rPr>
        <w:t>;</w:t>
      </w:r>
    </w:p>
    <w:p w14:paraId="2EAEACD8"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порушенні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строків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повернення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земельних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ділянок</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лісовогофонду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що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перебувають</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у </w:t>
      </w:r>
      <w:proofErr w:type="spellStart"/>
      <w:r w:rsidR="00F37E2D" w:rsidRPr="00960F45">
        <w:rPr>
          <w:rFonts w:ascii="Times New Roman" w:hAnsi="Times New Roman" w:cs="Times New Roman"/>
          <w:sz w:val="28"/>
          <w:szCs w:val="28"/>
          <w:lang w:val="ru-RU"/>
        </w:rPr>
        <w:t>тимчасовому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користуванні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невиконанні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обов’язків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щодо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приведення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у стан, </w:t>
      </w:r>
      <w:proofErr w:type="spellStart"/>
      <w:r w:rsidR="00F37E2D" w:rsidRPr="00960F45">
        <w:rPr>
          <w:rFonts w:ascii="Times New Roman" w:hAnsi="Times New Roman" w:cs="Times New Roman"/>
          <w:sz w:val="28"/>
          <w:szCs w:val="28"/>
          <w:lang w:val="ru-RU"/>
        </w:rPr>
        <w:t>придатний</w:t>
      </w:r>
      <w:proofErr w:type="spellEnd"/>
      <w:r w:rsidR="00F37E2D" w:rsidRPr="00960F45">
        <w:rPr>
          <w:rFonts w:ascii="Times New Roman" w:hAnsi="Times New Roman" w:cs="Times New Roman"/>
          <w:sz w:val="28"/>
          <w:szCs w:val="28"/>
          <w:lang w:val="ru-RU"/>
        </w:rPr>
        <w:t xml:space="preserve"> для</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використання</w:t>
      </w:r>
      <w:proofErr w:type="spellEnd"/>
      <w:r w:rsidR="00F37E2D" w:rsidRPr="00960F45">
        <w:rPr>
          <w:rFonts w:ascii="Times New Roman" w:hAnsi="Times New Roman" w:cs="Times New Roman"/>
          <w:sz w:val="28"/>
          <w:szCs w:val="28"/>
          <w:lang w:val="ru-RU"/>
        </w:rPr>
        <w:t xml:space="preserve"> за </w:t>
      </w:r>
      <w:proofErr w:type="spellStart"/>
      <w:r w:rsidR="00F37E2D" w:rsidRPr="00960F45">
        <w:rPr>
          <w:rFonts w:ascii="Times New Roman" w:hAnsi="Times New Roman" w:cs="Times New Roman"/>
          <w:sz w:val="28"/>
          <w:szCs w:val="28"/>
          <w:lang w:val="ru-RU"/>
        </w:rPr>
        <w:t>призначенням</w:t>
      </w:r>
      <w:proofErr w:type="spellEnd"/>
      <w:r w:rsidR="00F37E2D" w:rsidRPr="00960F45">
        <w:rPr>
          <w:rFonts w:ascii="Times New Roman" w:hAnsi="Times New Roman" w:cs="Times New Roman"/>
          <w:sz w:val="28"/>
          <w:szCs w:val="28"/>
          <w:lang w:val="ru-RU"/>
        </w:rPr>
        <w:t>;</w:t>
      </w:r>
    </w:p>
    <w:p w14:paraId="7E29A851" w14:textId="77777777" w:rsidR="00F37E2D" w:rsidRPr="00960F45" w:rsidRDefault="00FB28C6"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сіножатей</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пасовищ</w:t>
      </w:r>
      <w:proofErr w:type="spellEnd"/>
      <w:r w:rsidR="00F37E2D" w:rsidRPr="00960F45">
        <w:rPr>
          <w:rFonts w:ascii="Times New Roman" w:hAnsi="Times New Roman" w:cs="Times New Roman"/>
          <w:sz w:val="28"/>
          <w:szCs w:val="28"/>
          <w:lang w:val="ru-RU"/>
        </w:rPr>
        <w:t xml:space="preserve"> і </w:t>
      </w:r>
      <w:proofErr w:type="spellStart"/>
      <w:r w:rsidR="00F37E2D" w:rsidRPr="00960F45">
        <w:rPr>
          <w:rFonts w:ascii="Times New Roman" w:hAnsi="Times New Roman" w:cs="Times New Roman"/>
          <w:sz w:val="28"/>
          <w:szCs w:val="28"/>
          <w:lang w:val="ru-RU"/>
        </w:rPr>
        <w:t>ріллі</w:t>
      </w:r>
      <w:proofErr w:type="spellEnd"/>
      <w:r w:rsidR="00F37E2D" w:rsidRPr="00960F45">
        <w:rPr>
          <w:rFonts w:ascii="Times New Roman" w:hAnsi="Times New Roman" w:cs="Times New Roman"/>
          <w:sz w:val="28"/>
          <w:szCs w:val="28"/>
          <w:lang w:val="ru-RU"/>
        </w:rPr>
        <w:t xml:space="preserve"> на </w:t>
      </w:r>
      <w:proofErr w:type="spellStart"/>
      <w:r w:rsidR="00F37E2D" w:rsidRPr="00960F45">
        <w:rPr>
          <w:rFonts w:ascii="Times New Roman" w:hAnsi="Times New Roman" w:cs="Times New Roman"/>
          <w:sz w:val="28"/>
          <w:szCs w:val="28"/>
          <w:lang w:val="ru-RU"/>
        </w:rPr>
        <w:t>земельних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ділянках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 </w:t>
      </w:r>
    </w:p>
    <w:p w14:paraId="1F2B2111" w14:textId="77777777" w:rsidR="00F37E2D" w:rsidRPr="00960F45" w:rsidRDefault="004E465D"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знищенні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пошкодженні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осушувальних</w:t>
      </w:r>
      <w:proofErr w:type="spellEnd"/>
      <w:r w:rsidR="00F37E2D" w:rsidRPr="00960F45">
        <w:rPr>
          <w:rFonts w:ascii="Times New Roman" w:hAnsi="Times New Roman" w:cs="Times New Roman"/>
          <w:sz w:val="28"/>
          <w:szCs w:val="28"/>
          <w:lang w:val="ru-RU"/>
        </w:rPr>
        <w:t xml:space="preserve"> канав, </w:t>
      </w:r>
      <w:proofErr w:type="spellStart"/>
      <w:r w:rsidR="00F37E2D" w:rsidRPr="00960F45">
        <w:rPr>
          <w:rFonts w:ascii="Times New Roman" w:hAnsi="Times New Roman" w:cs="Times New Roman"/>
          <w:sz w:val="28"/>
          <w:szCs w:val="28"/>
          <w:lang w:val="ru-RU"/>
        </w:rPr>
        <w:t>дренажних</w:t>
      </w:r>
      <w:proofErr w:type="spellEnd"/>
      <w:r w:rsidR="00F37E2D" w:rsidRPr="00960F45">
        <w:rPr>
          <w:rFonts w:ascii="Times New Roman" w:hAnsi="Times New Roman" w:cs="Times New Roman"/>
          <w:sz w:val="28"/>
          <w:szCs w:val="28"/>
          <w:lang w:val="ru-RU"/>
        </w:rPr>
        <w:t xml:space="preserve"> систем і </w:t>
      </w:r>
      <w:proofErr w:type="spellStart"/>
      <w:r w:rsidR="00F37E2D" w:rsidRPr="00960F45">
        <w:rPr>
          <w:rFonts w:ascii="Times New Roman" w:hAnsi="Times New Roman" w:cs="Times New Roman"/>
          <w:sz w:val="28"/>
          <w:szCs w:val="28"/>
          <w:lang w:val="ru-RU"/>
        </w:rPr>
        <w:t>доріг</w:t>
      </w:r>
      <w:proofErr w:type="spellEnd"/>
      <w:r w:rsidR="00F37E2D" w:rsidRPr="00960F45">
        <w:rPr>
          <w:rFonts w:ascii="Times New Roman" w:hAnsi="Times New Roman" w:cs="Times New Roman"/>
          <w:sz w:val="28"/>
          <w:szCs w:val="28"/>
          <w:lang w:val="ru-RU"/>
        </w:rPr>
        <w:t xml:space="preserve"> на </w:t>
      </w:r>
      <w:proofErr w:type="spellStart"/>
      <w:r w:rsidR="00F37E2D" w:rsidRPr="00960F45">
        <w:rPr>
          <w:rFonts w:ascii="Times New Roman" w:hAnsi="Times New Roman" w:cs="Times New Roman"/>
          <w:sz w:val="28"/>
          <w:szCs w:val="28"/>
          <w:lang w:val="ru-RU"/>
        </w:rPr>
        <w:t>земельних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ділянках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 а</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також</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полезахисних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смуг</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захисних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насаджень</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на </w:t>
      </w:r>
      <w:proofErr w:type="spellStart"/>
      <w:r w:rsidR="00F37E2D" w:rsidRPr="00960F45">
        <w:rPr>
          <w:rFonts w:ascii="Times New Roman" w:hAnsi="Times New Roman" w:cs="Times New Roman"/>
          <w:sz w:val="28"/>
          <w:szCs w:val="28"/>
          <w:lang w:val="ru-RU"/>
        </w:rPr>
        <w:t>смугах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відводу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автомобільн</w:t>
      </w:r>
      <w:r>
        <w:rPr>
          <w:rFonts w:ascii="Times New Roman" w:hAnsi="Times New Roman" w:cs="Times New Roman"/>
          <w:sz w:val="28"/>
          <w:szCs w:val="28"/>
          <w:lang w:val="ru-RU"/>
        </w:rPr>
        <w:t>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доріг</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захисних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лісових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наса</w:t>
      </w:r>
      <w:r w:rsidR="00F37E2D" w:rsidRPr="00960F45">
        <w:rPr>
          <w:rFonts w:ascii="Times New Roman" w:hAnsi="Times New Roman" w:cs="Times New Roman"/>
          <w:sz w:val="28"/>
          <w:szCs w:val="28"/>
          <w:lang w:val="ru-RU"/>
        </w:rPr>
        <w:t>джень</w:t>
      </w:r>
      <w:proofErr w:type="spellEnd"/>
      <w:r w:rsidR="00F37E2D" w:rsidRPr="00960F45">
        <w:rPr>
          <w:rFonts w:ascii="Times New Roman" w:hAnsi="Times New Roman" w:cs="Times New Roman"/>
          <w:sz w:val="28"/>
          <w:szCs w:val="28"/>
          <w:lang w:val="ru-RU"/>
        </w:rPr>
        <w:t xml:space="preserve"> на </w:t>
      </w:r>
      <w:proofErr w:type="spellStart"/>
      <w:r w:rsidR="00F37E2D" w:rsidRPr="00960F45">
        <w:rPr>
          <w:rFonts w:ascii="Times New Roman" w:hAnsi="Times New Roman" w:cs="Times New Roman"/>
          <w:sz w:val="28"/>
          <w:szCs w:val="28"/>
          <w:lang w:val="ru-RU"/>
        </w:rPr>
        <w:t>смугах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відводу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залізниць</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захисних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насаджень</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на </w:t>
      </w:r>
      <w:proofErr w:type="spellStart"/>
      <w:r w:rsidR="00F37E2D" w:rsidRPr="00960F45">
        <w:rPr>
          <w:rFonts w:ascii="Times New Roman" w:hAnsi="Times New Roman" w:cs="Times New Roman"/>
          <w:sz w:val="28"/>
          <w:szCs w:val="28"/>
          <w:lang w:val="ru-RU"/>
        </w:rPr>
        <w:t>смугах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відводу</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каналів</w:t>
      </w:r>
      <w:proofErr w:type="spellEnd"/>
      <w:r w:rsidR="00F37E2D" w:rsidRPr="00960F45">
        <w:rPr>
          <w:rFonts w:ascii="Times New Roman" w:hAnsi="Times New Roman" w:cs="Times New Roman"/>
          <w:sz w:val="28"/>
          <w:szCs w:val="28"/>
          <w:lang w:val="ru-RU"/>
        </w:rPr>
        <w:t>.</w:t>
      </w:r>
    </w:p>
    <w:p w14:paraId="54A0438B" w14:textId="77777777" w:rsidR="00F37E2D" w:rsidRPr="00960F45" w:rsidRDefault="004E465D" w:rsidP="000E7178">
      <w:pPr>
        <w:tabs>
          <w:tab w:val="left" w:pos="6150"/>
        </w:tabs>
        <w:spacing w:line="240" w:lineRule="auto"/>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FB28C6">
        <w:rPr>
          <w:rFonts w:ascii="Times New Roman" w:hAnsi="Times New Roman" w:cs="Times New Roman"/>
          <w:b/>
          <w:sz w:val="28"/>
          <w:szCs w:val="28"/>
          <w:lang w:val="ru-RU"/>
        </w:rPr>
        <w:t>Стаття</w:t>
      </w:r>
      <w:proofErr w:type="spellEnd"/>
      <w:r w:rsidR="00F37E2D" w:rsidRPr="00FB28C6">
        <w:rPr>
          <w:rFonts w:ascii="Times New Roman" w:hAnsi="Times New Roman" w:cs="Times New Roman"/>
          <w:b/>
          <w:sz w:val="28"/>
          <w:szCs w:val="28"/>
          <w:lang w:val="ru-RU"/>
        </w:rPr>
        <w:t xml:space="preserve"> 99.</w:t>
      </w:r>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Повернення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самовільно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зайнятих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земельних</w:t>
      </w:r>
      <w:proofErr w:type="spellEnd"/>
    </w:p>
    <w:p w14:paraId="234C1872" w14:textId="77777777" w:rsidR="00F37E2D" w:rsidRPr="00960F45" w:rsidRDefault="004E465D" w:rsidP="000E7178">
      <w:pPr>
        <w:tabs>
          <w:tab w:val="left" w:pos="6150"/>
        </w:tabs>
        <w:spacing w:line="240" w:lineRule="auto"/>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ділянок</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w:t>
      </w:r>
    </w:p>
    <w:p w14:paraId="395284F0" w14:textId="77777777" w:rsidR="00F37E2D" w:rsidRPr="00960F45" w:rsidRDefault="004E465D" w:rsidP="00960F45">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Самовільно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зайняті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земельні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ділянки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 </w:t>
      </w:r>
      <w:proofErr w:type="spellStart"/>
      <w:r w:rsidR="00F37E2D" w:rsidRPr="00960F45">
        <w:rPr>
          <w:rFonts w:ascii="Times New Roman" w:hAnsi="Times New Roman" w:cs="Times New Roman"/>
          <w:sz w:val="28"/>
          <w:szCs w:val="28"/>
          <w:lang w:val="ru-RU"/>
        </w:rPr>
        <w:t>повертаються</w:t>
      </w:r>
      <w:proofErr w:type="spellEnd"/>
      <w:r w:rsidR="00F37E2D" w:rsidRPr="00960F45">
        <w:rPr>
          <w:rFonts w:ascii="Times New Roman" w:hAnsi="Times New Roman" w:cs="Times New Roman"/>
          <w:sz w:val="28"/>
          <w:szCs w:val="28"/>
          <w:lang w:val="ru-RU"/>
        </w:rPr>
        <w:t xml:space="preserve"> за </w:t>
      </w:r>
      <w:proofErr w:type="spellStart"/>
      <w:r w:rsidR="00F37E2D" w:rsidRPr="00960F45">
        <w:rPr>
          <w:rFonts w:ascii="Times New Roman" w:hAnsi="Times New Roman" w:cs="Times New Roman"/>
          <w:sz w:val="28"/>
          <w:szCs w:val="28"/>
          <w:lang w:val="ru-RU"/>
        </w:rPr>
        <w:t>їх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належністю</w:t>
      </w:r>
      <w:proofErr w:type="spellEnd"/>
      <w:r w:rsidR="00F37E2D" w:rsidRPr="00960F45">
        <w:rPr>
          <w:rFonts w:ascii="Times New Roman" w:hAnsi="Times New Roman" w:cs="Times New Roman"/>
          <w:sz w:val="28"/>
          <w:szCs w:val="28"/>
          <w:lang w:val="ru-RU"/>
        </w:rPr>
        <w:t xml:space="preserve"> без </w:t>
      </w:r>
      <w:proofErr w:type="spellStart"/>
      <w:r w:rsidR="00F37E2D" w:rsidRPr="00960F45">
        <w:rPr>
          <w:rFonts w:ascii="Times New Roman" w:hAnsi="Times New Roman" w:cs="Times New Roman"/>
          <w:sz w:val="28"/>
          <w:szCs w:val="28"/>
          <w:lang w:val="ru-RU"/>
        </w:rPr>
        <w:t>відшкодування</w:t>
      </w:r>
      <w:proofErr w:type="spellEnd"/>
      <w:r w:rsidR="00F37E2D" w:rsidRPr="00960F45">
        <w:rPr>
          <w:rFonts w:ascii="Times New Roman" w:hAnsi="Times New Roman" w:cs="Times New Roman"/>
          <w:sz w:val="28"/>
          <w:szCs w:val="28"/>
          <w:lang w:val="ru-RU"/>
        </w:rPr>
        <w:t xml:space="preserve"> затрат, </w:t>
      </w:r>
      <w:proofErr w:type="spellStart"/>
      <w:r w:rsidR="00F37E2D" w:rsidRPr="00960F45">
        <w:rPr>
          <w:rFonts w:ascii="Times New Roman" w:hAnsi="Times New Roman" w:cs="Times New Roman"/>
          <w:sz w:val="28"/>
          <w:szCs w:val="28"/>
          <w:lang w:val="ru-RU"/>
        </w:rPr>
        <w:t>понесених</w:t>
      </w:r>
      <w:proofErr w:type="spellEnd"/>
      <w:r>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за час незаконного </w:t>
      </w:r>
      <w:proofErr w:type="spellStart"/>
      <w:r w:rsidR="00F37E2D" w:rsidRPr="00960F45">
        <w:rPr>
          <w:rFonts w:ascii="Times New Roman" w:hAnsi="Times New Roman" w:cs="Times New Roman"/>
          <w:sz w:val="28"/>
          <w:szCs w:val="28"/>
          <w:lang w:val="ru-RU"/>
        </w:rPr>
        <w:t>користування</w:t>
      </w:r>
      <w:proofErr w:type="spellEnd"/>
      <w:r w:rsidR="00F37E2D" w:rsidRPr="00960F45">
        <w:rPr>
          <w:rFonts w:ascii="Times New Roman" w:hAnsi="Times New Roman" w:cs="Times New Roman"/>
          <w:sz w:val="28"/>
          <w:szCs w:val="28"/>
          <w:lang w:val="ru-RU"/>
        </w:rPr>
        <w:t xml:space="preserve"> ними. </w:t>
      </w:r>
      <w:proofErr w:type="spellStart"/>
      <w:r w:rsidR="00F37E2D" w:rsidRPr="00960F45">
        <w:rPr>
          <w:rFonts w:ascii="Times New Roman" w:hAnsi="Times New Roman" w:cs="Times New Roman"/>
          <w:sz w:val="28"/>
          <w:szCs w:val="28"/>
          <w:lang w:val="ru-RU"/>
        </w:rPr>
        <w:t>Приведення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земельних</w:t>
      </w:r>
      <w:proofErr w:type="spellEnd"/>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ділянок</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фонду у </w:t>
      </w:r>
      <w:proofErr w:type="spellStart"/>
      <w:r w:rsidR="00F37E2D" w:rsidRPr="00960F45">
        <w:rPr>
          <w:rFonts w:ascii="Times New Roman" w:hAnsi="Times New Roman" w:cs="Times New Roman"/>
          <w:sz w:val="28"/>
          <w:szCs w:val="28"/>
          <w:lang w:val="ru-RU"/>
        </w:rPr>
        <w:t>придатний</w:t>
      </w:r>
      <w:proofErr w:type="spellEnd"/>
      <w:r w:rsidR="00F37E2D" w:rsidRPr="00960F45">
        <w:rPr>
          <w:rFonts w:ascii="Times New Roman" w:hAnsi="Times New Roman" w:cs="Times New Roman"/>
          <w:sz w:val="28"/>
          <w:szCs w:val="28"/>
          <w:lang w:val="ru-RU"/>
        </w:rPr>
        <w:t xml:space="preserve"> для </w:t>
      </w:r>
      <w:proofErr w:type="spellStart"/>
      <w:r w:rsidR="00F37E2D" w:rsidRPr="00960F45">
        <w:rPr>
          <w:rFonts w:ascii="Times New Roman" w:hAnsi="Times New Roman" w:cs="Times New Roman"/>
          <w:sz w:val="28"/>
          <w:szCs w:val="28"/>
          <w:lang w:val="ru-RU"/>
        </w:rPr>
        <w:t>ведення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лісового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господарства</w:t>
      </w:r>
      <w:proofErr w:type="spellEnd"/>
      <w:r w:rsidR="00F37E2D" w:rsidRPr="00960F45">
        <w:rPr>
          <w:rFonts w:ascii="Times New Roman" w:hAnsi="Times New Roman" w:cs="Times New Roman"/>
          <w:sz w:val="28"/>
          <w:szCs w:val="28"/>
          <w:lang w:val="ru-RU"/>
        </w:rPr>
        <w:t xml:space="preserve"> стан, </w:t>
      </w:r>
      <w:proofErr w:type="spellStart"/>
      <w:r w:rsidR="00F37E2D" w:rsidRPr="00960F45">
        <w:rPr>
          <w:rFonts w:ascii="Times New Roman" w:hAnsi="Times New Roman" w:cs="Times New Roman"/>
          <w:sz w:val="28"/>
          <w:szCs w:val="28"/>
          <w:lang w:val="ru-RU"/>
        </w:rPr>
        <w:t>включаючи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знесення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будівель</w:t>
      </w:r>
      <w:proofErr w:type="spellEnd"/>
      <w:r w:rsidR="00F37E2D" w:rsidRPr="00960F45">
        <w:rPr>
          <w:rFonts w:ascii="Times New Roman" w:hAnsi="Times New Roman" w:cs="Times New Roman"/>
          <w:sz w:val="28"/>
          <w:szCs w:val="28"/>
          <w:lang w:val="ru-RU"/>
        </w:rPr>
        <w:t xml:space="preserve"> і </w:t>
      </w:r>
      <w:proofErr w:type="spellStart"/>
      <w:r w:rsidR="00F37E2D" w:rsidRPr="00960F45">
        <w:rPr>
          <w:rFonts w:ascii="Times New Roman" w:hAnsi="Times New Roman" w:cs="Times New Roman"/>
          <w:sz w:val="28"/>
          <w:szCs w:val="28"/>
          <w:lang w:val="ru-RU"/>
        </w:rPr>
        <w:t>споруд</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провадиться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підприємствами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установами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організаціями</w:t>
      </w:r>
      <w:proofErr w:type="spellEnd"/>
      <w:r w:rsidR="00F37E2D" w:rsidRPr="00960F45">
        <w:rPr>
          <w:rFonts w:ascii="Times New Roman" w:hAnsi="Times New Roman" w:cs="Times New Roman"/>
          <w:sz w:val="28"/>
          <w:szCs w:val="28"/>
          <w:lang w:val="ru-RU"/>
        </w:rPr>
        <w:t xml:space="preserve"> і </w:t>
      </w:r>
      <w:proofErr w:type="spellStart"/>
      <w:r w:rsidR="00F37E2D" w:rsidRPr="00960F45">
        <w:rPr>
          <w:rFonts w:ascii="Times New Roman" w:hAnsi="Times New Roman" w:cs="Times New Roman"/>
          <w:sz w:val="28"/>
          <w:szCs w:val="28"/>
          <w:lang w:val="ru-RU"/>
        </w:rPr>
        <w:t>громадянами</w:t>
      </w:r>
      <w:proofErr w:type="spellEnd"/>
      <w:r w:rsidR="00F37E2D" w:rsidRPr="00960F4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які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самовільно</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зайняли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ці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ділянки</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або</w:t>
      </w:r>
      <w:proofErr w:type="spellEnd"/>
      <w:r w:rsidR="00F37E2D" w:rsidRPr="00960F45">
        <w:rPr>
          <w:rFonts w:ascii="Times New Roman" w:hAnsi="Times New Roman" w:cs="Times New Roman"/>
          <w:sz w:val="28"/>
          <w:szCs w:val="28"/>
          <w:lang w:val="ru-RU"/>
        </w:rPr>
        <w:t xml:space="preserve"> за </w:t>
      </w:r>
      <w:proofErr w:type="spellStart"/>
      <w:r w:rsidR="00F37E2D" w:rsidRPr="00960F45">
        <w:rPr>
          <w:rFonts w:ascii="Times New Roman" w:hAnsi="Times New Roman" w:cs="Times New Roman"/>
          <w:sz w:val="28"/>
          <w:szCs w:val="28"/>
          <w:lang w:val="ru-RU"/>
        </w:rPr>
        <w:t>їх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рахунок</w:t>
      </w:r>
      <w:proofErr w:type="spellEnd"/>
      <w:r w:rsidR="00F37E2D" w:rsidRPr="00960F45">
        <w:rPr>
          <w:rFonts w:ascii="Times New Roman" w:hAnsi="Times New Roman" w:cs="Times New Roman"/>
          <w:sz w:val="28"/>
          <w:szCs w:val="28"/>
          <w:lang w:val="ru-RU"/>
        </w:rPr>
        <w:t>.</w:t>
      </w:r>
    </w:p>
    <w:p w14:paraId="2DC2B585" w14:textId="77777777" w:rsidR="00F37E2D" w:rsidRPr="00960F45" w:rsidRDefault="00F37E2D" w:rsidP="00960F45">
      <w:pPr>
        <w:tabs>
          <w:tab w:val="left" w:pos="6150"/>
        </w:tabs>
        <w:ind w:left="-142"/>
        <w:rPr>
          <w:rFonts w:ascii="Times New Roman" w:hAnsi="Times New Roman" w:cs="Times New Roman"/>
          <w:sz w:val="28"/>
          <w:szCs w:val="28"/>
          <w:lang w:val="ru-RU"/>
        </w:rPr>
      </w:pPr>
      <w:proofErr w:type="spellStart"/>
      <w:r w:rsidRPr="00960F45">
        <w:rPr>
          <w:rFonts w:ascii="Times New Roman" w:hAnsi="Times New Roman" w:cs="Times New Roman"/>
          <w:sz w:val="28"/>
          <w:szCs w:val="28"/>
          <w:lang w:val="ru-RU"/>
        </w:rPr>
        <w:t>Стаття</w:t>
      </w:r>
      <w:proofErr w:type="spellEnd"/>
      <w:r w:rsidRPr="00960F45">
        <w:rPr>
          <w:rFonts w:ascii="Times New Roman" w:hAnsi="Times New Roman" w:cs="Times New Roman"/>
          <w:sz w:val="28"/>
          <w:szCs w:val="28"/>
          <w:lang w:val="ru-RU"/>
        </w:rPr>
        <w:t xml:space="preserve"> 100. </w:t>
      </w:r>
      <w:proofErr w:type="spellStart"/>
      <w:r w:rsidRPr="00960F45">
        <w:rPr>
          <w:rFonts w:ascii="Times New Roman" w:hAnsi="Times New Roman" w:cs="Times New Roman"/>
          <w:sz w:val="28"/>
          <w:szCs w:val="28"/>
          <w:lang w:val="ru-RU"/>
        </w:rPr>
        <w:t>Відшкодування</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шкоди</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заподіяної</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лісу</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внаслідок</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порушення</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лісового</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законодавства</w:t>
      </w:r>
      <w:proofErr w:type="spellEnd"/>
      <w:r w:rsidR="004E465D">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Підприємства</w:t>
      </w:r>
      <w:proofErr w:type="spellEnd"/>
      <w:r w:rsidRPr="00960F45">
        <w:rPr>
          <w:rFonts w:ascii="Times New Roman" w:hAnsi="Times New Roman" w:cs="Times New Roman"/>
          <w:sz w:val="28"/>
          <w:szCs w:val="28"/>
          <w:lang w:val="ru-RU"/>
        </w:rPr>
        <w:t xml:space="preserve">, установи, </w:t>
      </w:r>
      <w:proofErr w:type="spellStart"/>
      <w:r w:rsidRPr="00960F45">
        <w:rPr>
          <w:rFonts w:ascii="Times New Roman" w:hAnsi="Times New Roman" w:cs="Times New Roman"/>
          <w:sz w:val="28"/>
          <w:szCs w:val="28"/>
          <w:lang w:val="ru-RU"/>
        </w:rPr>
        <w:t>організації</w:t>
      </w:r>
      <w:proofErr w:type="spellEnd"/>
      <w:r w:rsidRPr="00960F45">
        <w:rPr>
          <w:rFonts w:ascii="Times New Roman" w:hAnsi="Times New Roman" w:cs="Times New Roman"/>
          <w:sz w:val="28"/>
          <w:szCs w:val="28"/>
          <w:lang w:val="ru-RU"/>
        </w:rPr>
        <w:t xml:space="preserve"> і </w:t>
      </w:r>
      <w:proofErr w:type="spellStart"/>
      <w:r w:rsidRPr="00960F45">
        <w:rPr>
          <w:rFonts w:ascii="Times New Roman" w:hAnsi="Times New Roman" w:cs="Times New Roman"/>
          <w:sz w:val="28"/>
          <w:szCs w:val="28"/>
          <w:lang w:val="ru-RU"/>
        </w:rPr>
        <w:t>громадяни</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зобов’язані</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відшкодувати</w:t>
      </w:r>
      <w:proofErr w:type="spellEnd"/>
      <w:r w:rsidRPr="00960F45">
        <w:rPr>
          <w:rFonts w:ascii="Times New Roman" w:hAnsi="Times New Roman" w:cs="Times New Roman"/>
          <w:sz w:val="28"/>
          <w:szCs w:val="28"/>
          <w:lang w:val="ru-RU"/>
        </w:rPr>
        <w:t xml:space="preserve"> шкоду, </w:t>
      </w:r>
      <w:proofErr w:type="spellStart"/>
      <w:r w:rsidRPr="00960F45">
        <w:rPr>
          <w:rFonts w:ascii="Times New Roman" w:hAnsi="Times New Roman" w:cs="Times New Roman"/>
          <w:sz w:val="28"/>
          <w:szCs w:val="28"/>
          <w:lang w:val="ru-RU"/>
        </w:rPr>
        <w:t>заподіяну</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лісу</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внаслідок</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порушення</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лісового</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законодавства</w:t>
      </w:r>
      <w:proofErr w:type="spellEnd"/>
      <w:r w:rsidRPr="00960F45">
        <w:rPr>
          <w:rFonts w:ascii="Times New Roman" w:hAnsi="Times New Roman" w:cs="Times New Roman"/>
          <w:sz w:val="28"/>
          <w:szCs w:val="28"/>
          <w:lang w:val="ru-RU"/>
        </w:rPr>
        <w:t xml:space="preserve">, у </w:t>
      </w:r>
      <w:proofErr w:type="spellStart"/>
      <w:r w:rsidRPr="00960F45">
        <w:rPr>
          <w:rFonts w:ascii="Times New Roman" w:hAnsi="Times New Roman" w:cs="Times New Roman"/>
          <w:sz w:val="28"/>
          <w:szCs w:val="28"/>
          <w:lang w:val="ru-RU"/>
        </w:rPr>
        <w:t>розмірах</w:t>
      </w:r>
      <w:proofErr w:type="spellEnd"/>
      <w:r w:rsidRPr="00960F45">
        <w:rPr>
          <w:rFonts w:ascii="Times New Roman" w:hAnsi="Times New Roman" w:cs="Times New Roman"/>
          <w:sz w:val="28"/>
          <w:szCs w:val="28"/>
          <w:lang w:val="ru-RU"/>
        </w:rPr>
        <w:t xml:space="preserve"> і порядку, </w:t>
      </w:r>
      <w:proofErr w:type="spellStart"/>
      <w:r w:rsidRPr="00960F45">
        <w:rPr>
          <w:rFonts w:ascii="Times New Roman" w:hAnsi="Times New Roman" w:cs="Times New Roman"/>
          <w:sz w:val="28"/>
          <w:szCs w:val="28"/>
          <w:lang w:val="ru-RU"/>
        </w:rPr>
        <w:t>визначених</w:t>
      </w:r>
      <w:proofErr w:type="spellEnd"/>
      <w:r w:rsidR="004E465D">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законодавством</w:t>
      </w:r>
      <w:proofErr w:type="spellEnd"/>
      <w:r w:rsidRPr="00960F45">
        <w:rPr>
          <w:rFonts w:ascii="Times New Roman" w:hAnsi="Times New Roman" w:cs="Times New Roman"/>
          <w:sz w:val="28"/>
          <w:szCs w:val="28"/>
          <w:lang w:val="ru-RU"/>
        </w:rPr>
        <w:t xml:space="preserve"> </w:t>
      </w:r>
      <w:proofErr w:type="spellStart"/>
      <w:r w:rsidRPr="00960F45">
        <w:rPr>
          <w:rFonts w:ascii="Times New Roman" w:hAnsi="Times New Roman" w:cs="Times New Roman"/>
          <w:sz w:val="28"/>
          <w:szCs w:val="28"/>
          <w:lang w:val="ru-RU"/>
        </w:rPr>
        <w:t>України</w:t>
      </w:r>
      <w:proofErr w:type="spellEnd"/>
      <w:r w:rsidRPr="00960F45">
        <w:rPr>
          <w:rFonts w:ascii="Times New Roman" w:hAnsi="Times New Roman" w:cs="Times New Roman"/>
          <w:sz w:val="28"/>
          <w:szCs w:val="28"/>
          <w:lang w:val="ru-RU"/>
        </w:rPr>
        <w:t>.</w:t>
      </w:r>
    </w:p>
    <w:p w14:paraId="21BA69FD" w14:textId="77777777" w:rsidR="000E7178" w:rsidRDefault="004E465D" w:rsidP="00960F45">
      <w:pPr>
        <w:tabs>
          <w:tab w:val="left" w:pos="6150"/>
        </w:tabs>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FB28C6">
        <w:rPr>
          <w:rFonts w:ascii="Times New Roman" w:hAnsi="Times New Roman" w:cs="Times New Roman"/>
          <w:b/>
          <w:sz w:val="28"/>
          <w:szCs w:val="28"/>
          <w:lang w:val="ru-RU"/>
        </w:rPr>
        <w:t>Стаття</w:t>
      </w:r>
      <w:proofErr w:type="spellEnd"/>
      <w:r w:rsidR="00F37E2D" w:rsidRPr="00FB28C6">
        <w:rPr>
          <w:rFonts w:ascii="Times New Roman" w:hAnsi="Times New Roman" w:cs="Times New Roman"/>
          <w:b/>
          <w:sz w:val="28"/>
          <w:szCs w:val="28"/>
          <w:lang w:val="ru-RU"/>
        </w:rPr>
        <w:t xml:space="preserve"> 101</w:t>
      </w:r>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Вилучення</w:t>
      </w:r>
      <w:proofErr w:type="spellEnd"/>
      <w:r w:rsidR="00F37E2D" w:rsidRPr="00960F45">
        <w:rPr>
          <w:rFonts w:ascii="Times New Roman" w:hAnsi="Times New Roman" w:cs="Times New Roman"/>
          <w:sz w:val="28"/>
          <w:szCs w:val="28"/>
          <w:lang w:val="ru-RU"/>
        </w:rPr>
        <w:t xml:space="preserve"> незаконно </w:t>
      </w:r>
      <w:proofErr w:type="spellStart"/>
      <w:r w:rsidR="00F37E2D" w:rsidRPr="00960F45">
        <w:rPr>
          <w:rFonts w:ascii="Times New Roman" w:hAnsi="Times New Roman" w:cs="Times New Roman"/>
          <w:sz w:val="28"/>
          <w:szCs w:val="28"/>
          <w:lang w:val="ru-RU"/>
        </w:rPr>
        <w:t>добутої</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деревини</w:t>
      </w:r>
      <w:proofErr w:type="spellEnd"/>
      <w:r w:rsidR="00F37E2D" w:rsidRPr="00960F45">
        <w:rPr>
          <w:rFonts w:ascii="Times New Roman" w:hAnsi="Times New Roman" w:cs="Times New Roman"/>
          <w:sz w:val="28"/>
          <w:szCs w:val="28"/>
          <w:lang w:val="ru-RU"/>
        </w:rPr>
        <w:t xml:space="preserve"> та</w:t>
      </w:r>
      <w:r>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інших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p>
    <w:p w14:paraId="0780CB02" w14:textId="77777777" w:rsidR="000E7178" w:rsidRPr="00960F45" w:rsidRDefault="000E7178" w:rsidP="000E7178">
      <w:pPr>
        <w:tabs>
          <w:tab w:val="left" w:pos="6150"/>
        </w:tabs>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Pr="00960F45">
        <w:rPr>
          <w:rFonts w:ascii="Times New Roman" w:hAnsi="Times New Roman" w:cs="Times New Roman"/>
          <w:sz w:val="28"/>
          <w:szCs w:val="28"/>
          <w:lang w:val="ru-RU"/>
        </w:rPr>
        <w:t>ресурсів</w:t>
      </w:r>
      <w:proofErr w:type="spellEnd"/>
    </w:p>
    <w:p w14:paraId="6A6F66D9" w14:textId="1339857E" w:rsidR="00671CB6" w:rsidRDefault="000E7178" w:rsidP="001E73A1">
      <w:pPr>
        <w:tabs>
          <w:tab w:val="left" w:pos="6150"/>
        </w:tabs>
        <w:ind w:left="-142"/>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4E465D">
        <w:rPr>
          <w:rFonts w:ascii="Times New Roman" w:hAnsi="Times New Roman" w:cs="Times New Roman"/>
          <w:sz w:val="28"/>
          <w:szCs w:val="28"/>
          <w:lang w:val="ru-RU"/>
        </w:rPr>
        <w:t xml:space="preserve">        </w:t>
      </w:r>
      <w:r w:rsidR="00F37E2D" w:rsidRPr="00960F45">
        <w:rPr>
          <w:rFonts w:ascii="Times New Roman" w:hAnsi="Times New Roman" w:cs="Times New Roman"/>
          <w:sz w:val="28"/>
          <w:szCs w:val="28"/>
          <w:lang w:val="ru-RU"/>
        </w:rPr>
        <w:t xml:space="preserve">Незаконно </w:t>
      </w:r>
      <w:proofErr w:type="spellStart"/>
      <w:r w:rsidR="00F37E2D" w:rsidRPr="00960F45">
        <w:rPr>
          <w:rFonts w:ascii="Times New Roman" w:hAnsi="Times New Roman" w:cs="Times New Roman"/>
          <w:sz w:val="28"/>
          <w:szCs w:val="28"/>
          <w:lang w:val="ru-RU"/>
        </w:rPr>
        <w:t>добута</w:t>
      </w:r>
      <w:proofErr w:type="spellEnd"/>
      <w:r w:rsidR="00F37E2D" w:rsidRPr="00960F45">
        <w:rPr>
          <w:rFonts w:ascii="Times New Roman" w:hAnsi="Times New Roman" w:cs="Times New Roman"/>
          <w:sz w:val="28"/>
          <w:szCs w:val="28"/>
          <w:lang w:val="ru-RU"/>
        </w:rPr>
        <w:t xml:space="preserve"> дереви</w:t>
      </w:r>
      <w:r w:rsidR="004E465D">
        <w:rPr>
          <w:rFonts w:ascii="Times New Roman" w:hAnsi="Times New Roman" w:cs="Times New Roman"/>
          <w:sz w:val="28"/>
          <w:szCs w:val="28"/>
          <w:lang w:val="ru-RU"/>
        </w:rPr>
        <w:t xml:space="preserve">на та </w:t>
      </w:r>
      <w:proofErr w:type="spellStart"/>
      <w:r w:rsidR="004E465D">
        <w:rPr>
          <w:rFonts w:ascii="Times New Roman" w:hAnsi="Times New Roman" w:cs="Times New Roman"/>
          <w:sz w:val="28"/>
          <w:szCs w:val="28"/>
          <w:lang w:val="ru-RU"/>
        </w:rPr>
        <w:t>інші</w:t>
      </w:r>
      <w:proofErr w:type="spellEnd"/>
      <w:r w:rsidR="004E465D">
        <w:rPr>
          <w:rFonts w:ascii="Times New Roman" w:hAnsi="Times New Roman" w:cs="Times New Roman"/>
          <w:sz w:val="28"/>
          <w:szCs w:val="28"/>
          <w:lang w:val="ru-RU"/>
        </w:rPr>
        <w:t xml:space="preserve"> </w:t>
      </w:r>
      <w:proofErr w:type="spellStart"/>
      <w:r w:rsidR="004E465D">
        <w:rPr>
          <w:rFonts w:ascii="Times New Roman" w:hAnsi="Times New Roman" w:cs="Times New Roman"/>
          <w:sz w:val="28"/>
          <w:szCs w:val="28"/>
          <w:lang w:val="ru-RU"/>
        </w:rPr>
        <w:t>лісові</w:t>
      </w:r>
      <w:proofErr w:type="spellEnd"/>
      <w:r w:rsidR="004E465D">
        <w:rPr>
          <w:rFonts w:ascii="Times New Roman" w:hAnsi="Times New Roman" w:cs="Times New Roman"/>
          <w:sz w:val="28"/>
          <w:szCs w:val="28"/>
          <w:lang w:val="ru-RU"/>
        </w:rPr>
        <w:t xml:space="preserve"> </w:t>
      </w:r>
      <w:proofErr w:type="spellStart"/>
      <w:r w:rsidR="004E465D">
        <w:rPr>
          <w:rFonts w:ascii="Times New Roman" w:hAnsi="Times New Roman" w:cs="Times New Roman"/>
          <w:sz w:val="28"/>
          <w:szCs w:val="28"/>
          <w:lang w:val="ru-RU"/>
        </w:rPr>
        <w:t>ресурси</w:t>
      </w:r>
      <w:proofErr w:type="spellEnd"/>
      <w:r w:rsidR="004E465D">
        <w:rPr>
          <w:rFonts w:ascii="Times New Roman" w:hAnsi="Times New Roman" w:cs="Times New Roman"/>
          <w:sz w:val="28"/>
          <w:szCs w:val="28"/>
          <w:lang w:val="ru-RU"/>
        </w:rPr>
        <w:t xml:space="preserve"> </w:t>
      </w:r>
      <w:proofErr w:type="spellStart"/>
      <w:r w:rsidR="004E465D">
        <w:rPr>
          <w:rFonts w:ascii="Times New Roman" w:hAnsi="Times New Roman" w:cs="Times New Roman"/>
          <w:sz w:val="28"/>
          <w:szCs w:val="28"/>
          <w:lang w:val="ru-RU"/>
        </w:rPr>
        <w:t>підля</w:t>
      </w:r>
      <w:r w:rsidR="00F37E2D" w:rsidRPr="00960F45">
        <w:rPr>
          <w:rFonts w:ascii="Times New Roman" w:hAnsi="Times New Roman" w:cs="Times New Roman"/>
          <w:sz w:val="28"/>
          <w:szCs w:val="28"/>
          <w:lang w:val="ru-RU"/>
        </w:rPr>
        <w:t>гають</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вилученню</w:t>
      </w:r>
      <w:proofErr w:type="spellEnd"/>
      <w:r w:rsidR="00F37E2D" w:rsidRPr="00960F45">
        <w:rPr>
          <w:rFonts w:ascii="Times New Roman" w:hAnsi="Times New Roman" w:cs="Times New Roman"/>
          <w:sz w:val="28"/>
          <w:szCs w:val="28"/>
          <w:lang w:val="ru-RU"/>
        </w:rPr>
        <w:t xml:space="preserve">. У </w:t>
      </w:r>
      <w:proofErr w:type="spellStart"/>
      <w:r w:rsidR="00F37E2D" w:rsidRPr="00960F45">
        <w:rPr>
          <w:rFonts w:ascii="Times New Roman" w:hAnsi="Times New Roman" w:cs="Times New Roman"/>
          <w:sz w:val="28"/>
          <w:szCs w:val="28"/>
          <w:lang w:val="ru-RU"/>
        </w:rPr>
        <w:t>разі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неможливості</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вилучення</w:t>
      </w:r>
      <w:proofErr w:type="spellEnd"/>
      <w:r w:rsidR="00F37E2D" w:rsidRPr="00960F45">
        <w:rPr>
          <w:rFonts w:ascii="Times New Roman" w:hAnsi="Times New Roman" w:cs="Times New Roman"/>
          <w:sz w:val="28"/>
          <w:szCs w:val="28"/>
          <w:lang w:val="ru-RU"/>
        </w:rPr>
        <w:t xml:space="preserve"> незаконно </w:t>
      </w:r>
      <w:proofErr w:type="spellStart"/>
      <w:r w:rsidR="00F37E2D" w:rsidRPr="00960F45">
        <w:rPr>
          <w:rFonts w:ascii="Times New Roman" w:hAnsi="Times New Roman" w:cs="Times New Roman"/>
          <w:sz w:val="28"/>
          <w:szCs w:val="28"/>
          <w:lang w:val="ru-RU"/>
        </w:rPr>
        <w:t>добутої</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деревини</w:t>
      </w:r>
      <w:proofErr w:type="spellEnd"/>
      <w:r w:rsidR="00F37E2D" w:rsidRPr="00960F45">
        <w:rPr>
          <w:rFonts w:ascii="Times New Roman" w:hAnsi="Times New Roman" w:cs="Times New Roman"/>
          <w:sz w:val="28"/>
          <w:szCs w:val="28"/>
          <w:lang w:val="ru-RU"/>
        </w:rPr>
        <w:t xml:space="preserve"> та </w:t>
      </w:r>
      <w:proofErr w:type="spellStart"/>
      <w:r w:rsidR="00F37E2D" w:rsidRPr="00960F45">
        <w:rPr>
          <w:rFonts w:ascii="Times New Roman" w:hAnsi="Times New Roman" w:cs="Times New Roman"/>
          <w:sz w:val="28"/>
          <w:szCs w:val="28"/>
          <w:lang w:val="ru-RU"/>
        </w:rPr>
        <w:t>інших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лісових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ресурсів</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стягується</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їх</w:t>
      </w:r>
      <w:proofErr w:type="spellEnd"/>
      <w:r w:rsidR="00F37E2D" w:rsidRPr="00960F45">
        <w:rPr>
          <w:rFonts w:ascii="Times New Roman" w:hAnsi="Times New Roman" w:cs="Times New Roman"/>
          <w:sz w:val="28"/>
          <w:szCs w:val="28"/>
          <w:lang w:val="ru-RU"/>
        </w:rPr>
        <w:t xml:space="preserve"> </w:t>
      </w:r>
      <w:proofErr w:type="spellStart"/>
      <w:r w:rsidR="00F37E2D" w:rsidRPr="00960F45">
        <w:rPr>
          <w:rFonts w:ascii="Times New Roman" w:hAnsi="Times New Roman" w:cs="Times New Roman"/>
          <w:sz w:val="28"/>
          <w:szCs w:val="28"/>
          <w:lang w:val="ru-RU"/>
        </w:rPr>
        <w:t>вартість</w:t>
      </w:r>
      <w:proofErr w:type="spellEnd"/>
      <w:r w:rsidR="00F37E2D" w:rsidRPr="00960F45">
        <w:rPr>
          <w:rFonts w:ascii="Times New Roman" w:hAnsi="Times New Roman" w:cs="Times New Roman"/>
          <w:sz w:val="28"/>
          <w:szCs w:val="28"/>
          <w:lang w:val="ru-RU"/>
        </w:rPr>
        <w:t>.</w:t>
      </w:r>
    </w:p>
    <w:p w14:paraId="4E2A65D3" w14:textId="77777777" w:rsidR="00E76F70" w:rsidRDefault="00E76F70" w:rsidP="00F37E2D">
      <w:pPr>
        <w:tabs>
          <w:tab w:val="left" w:pos="6150"/>
        </w:tabs>
        <w:ind w:left="-142" w:right="-1"/>
        <w:rPr>
          <w:rFonts w:ascii="Times New Roman" w:hAnsi="Times New Roman" w:cs="Times New Roman"/>
          <w:b/>
          <w:sz w:val="28"/>
          <w:szCs w:val="28"/>
          <w:lang w:val="ru-RU"/>
        </w:rPr>
      </w:pPr>
    </w:p>
    <w:p w14:paraId="4B912D03" w14:textId="77777777" w:rsidR="004E465D" w:rsidRDefault="004E465D" w:rsidP="00F37E2D">
      <w:pPr>
        <w:tabs>
          <w:tab w:val="left" w:pos="6150"/>
        </w:tabs>
        <w:ind w:left="-142" w:right="-1"/>
        <w:rPr>
          <w:rFonts w:ascii="Times New Roman" w:hAnsi="Times New Roman" w:cs="Times New Roman"/>
          <w:b/>
          <w:sz w:val="28"/>
          <w:szCs w:val="28"/>
          <w:lang w:val="ru-RU"/>
        </w:rPr>
      </w:pPr>
    </w:p>
    <w:p w14:paraId="5F02FEA0" w14:textId="77777777" w:rsidR="00DB5DE8" w:rsidRDefault="00671CB6" w:rsidP="00671CB6">
      <w:pPr>
        <w:tabs>
          <w:tab w:val="left" w:pos="6150"/>
        </w:tabs>
        <w:ind w:left="-142" w:right="-1"/>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FB28C6">
        <w:rPr>
          <w:rFonts w:ascii="Times New Roman" w:hAnsi="Times New Roman" w:cs="Times New Roman"/>
          <w:b/>
          <w:sz w:val="28"/>
          <w:szCs w:val="28"/>
          <w:lang w:val="ru-RU"/>
        </w:rPr>
        <w:t xml:space="preserve">                                                           </w:t>
      </w:r>
    </w:p>
    <w:p w14:paraId="419B5531" w14:textId="77777777" w:rsidR="00DB5DE8" w:rsidRDefault="00DB5DE8" w:rsidP="00671CB6">
      <w:pPr>
        <w:tabs>
          <w:tab w:val="left" w:pos="6150"/>
        </w:tabs>
        <w:ind w:left="-142" w:right="-1"/>
        <w:rPr>
          <w:rFonts w:ascii="Times New Roman" w:hAnsi="Times New Roman" w:cs="Times New Roman"/>
          <w:b/>
          <w:sz w:val="28"/>
          <w:szCs w:val="28"/>
          <w:lang w:val="ru-RU"/>
        </w:rPr>
      </w:pPr>
    </w:p>
    <w:p w14:paraId="0E9A16AE" w14:textId="77777777" w:rsidR="00DB5DE8" w:rsidRDefault="00DB5DE8" w:rsidP="00671CB6">
      <w:pPr>
        <w:tabs>
          <w:tab w:val="left" w:pos="6150"/>
        </w:tabs>
        <w:ind w:left="-142" w:right="-1"/>
        <w:rPr>
          <w:rFonts w:ascii="Times New Roman" w:hAnsi="Times New Roman" w:cs="Times New Roman"/>
          <w:b/>
          <w:sz w:val="28"/>
          <w:szCs w:val="28"/>
          <w:lang w:val="ru-RU"/>
        </w:rPr>
      </w:pPr>
    </w:p>
    <w:p w14:paraId="602D3F54" w14:textId="77777777" w:rsidR="00DB5DE8" w:rsidRDefault="00DB5DE8" w:rsidP="00671CB6">
      <w:pPr>
        <w:tabs>
          <w:tab w:val="left" w:pos="6150"/>
        </w:tabs>
        <w:ind w:left="-142" w:right="-1"/>
        <w:rPr>
          <w:rFonts w:ascii="Times New Roman" w:hAnsi="Times New Roman" w:cs="Times New Roman"/>
          <w:b/>
          <w:sz w:val="28"/>
          <w:szCs w:val="28"/>
          <w:lang w:val="ru-RU"/>
        </w:rPr>
      </w:pPr>
    </w:p>
    <w:p w14:paraId="271B4F0F" w14:textId="77777777" w:rsidR="00DB5DE8" w:rsidRDefault="00DB5DE8" w:rsidP="00671CB6">
      <w:pPr>
        <w:tabs>
          <w:tab w:val="left" w:pos="6150"/>
        </w:tabs>
        <w:ind w:left="-142" w:right="-1"/>
        <w:rPr>
          <w:rFonts w:ascii="Times New Roman" w:hAnsi="Times New Roman" w:cs="Times New Roman"/>
          <w:b/>
          <w:sz w:val="28"/>
          <w:szCs w:val="28"/>
          <w:lang w:val="ru-RU"/>
        </w:rPr>
      </w:pPr>
    </w:p>
    <w:p w14:paraId="78F4A83F" w14:textId="77777777" w:rsidR="00DB5DE8" w:rsidRDefault="00DB5DE8" w:rsidP="00671CB6">
      <w:pPr>
        <w:tabs>
          <w:tab w:val="left" w:pos="6150"/>
        </w:tabs>
        <w:ind w:left="-142" w:right="-1"/>
        <w:rPr>
          <w:rFonts w:ascii="Times New Roman" w:hAnsi="Times New Roman" w:cs="Times New Roman"/>
          <w:b/>
          <w:sz w:val="28"/>
          <w:szCs w:val="28"/>
          <w:lang w:val="ru-RU"/>
        </w:rPr>
      </w:pPr>
    </w:p>
    <w:p w14:paraId="35069128" w14:textId="77777777" w:rsidR="00DB5DE8" w:rsidRDefault="00DB5DE8" w:rsidP="00671CB6">
      <w:pPr>
        <w:tabs>
          <w:tab w:val="left" w:pos="6150"/>
        </w:tabs>
        <w:ind w:left="-142" w:right="-1"/>
        <w:rPr>
          <w:rFonts w:ascii="Times New Roman" w:hAnsi="Times New Roman" w:cs="Times New Roman"/>
          <w:b/>
          <w:sz w:val="28"/>
          <w:szCs w:val="28"/>
          <w:lang w:val="ru-RU"/>
        </w:rPr>
      </w:pPr>
    </w:p>
    <w:p w14:paraId="6815B539" w14:textId="77777777" w:rsidR="00DB5DE8" w:rsidRDefault="00DB5DE8" w:rsidP="00671CB6">
      <w:pPr>
        <w:tabs>
          <w:tab w:val="left" w:pos="6150"/>
        </w:tabs>
        <w:ind w:left="-142" w:right="-1"/>
        <w:rPr>
          <w:rFonts w:ascii="Times New Roman" w:hAnsi="Times New Roman" w:cs="Times New Roman"/>
          <w:b/>
          <w:sz w:val="28"/>
          <w:szCs w:val="28"/>
          <w:lang w:val="ru-RU"/>
        </w:rPr>
      </w:pPr>
    </w:p>
    <w:p w14:paraId="6D8A2E11" w14:textId="77777777" w:rsidR="00DB5DE8" w:rsidRDefault="00DB5DE8" w:rsidP="00671CB6">
      <w:pPr>
        <w:tabs>
          <w:tab w:val="left" w:pos="6150"/>
        </w:tabs>
        <w:ind w:left="-142" w:right="-1"/>
        <w:rPr>
          <w:rFonts w:ascii="Times New Roman" w:hAnsi="Times New Roman" w:cs="Times New Roman"/>
          <w:b/>
          <w:sz w:val="28"/>
          <w:szCs w:val="28"/>
          <w:lang w:val="ru-RU"/>
        </w:rPr>
      </w:pPr>
    </w:p>
    <w:p w14:paraId="137C51C1" w14:textId="77777777" w:rsidR="00DB5DE8" w:rsidRDefault="00DB5DE8" w:rsidP="00671CB6">
      <w:pPr>
        <w:tabs>
          <w:tab w:val="left" w:pos="6150"/>
        </w:tabs>
        <w:ind w:left="-142" w:right="-1"/>
        <w:rPr>
          <w:rFonts w:ascii="Times New Roman" w:hAnsi="Times New Roman" w:cs="Times New Roman"/>
          <w:b/>
          <w:sz w:val="28"/>
          <w:szCs w:val="28"/>
          <w:lang w:val="ru-RU"/>
        </w:rPr>
      </w:pPr>
    </w:p>
    <w:p w14:paraId="29F17248" w14:textId="77777777" w:rsidR="00DB5DE8" w:rsidRDefault="00DB5DE8" w:rsidP="00671CB6">
      <w:pPr>
        <w:tabs>
          <w:tab w:val="left" w:pos="6150"/>
        </w:tabs>
        <w:ind w:left="-142" w:right="-1"/>
        <w:rPr>
          <w:rFonts w:ascii="Times New Roman" w:hAnsi="Times New Roman" w:cs="Times New Roman"/>
          <w:b/>
          <w:sz w:val="28"/>
          <w:szCs w:val="28"/>
          <w:lang w:val="ru-RU"/>
        </w:rPr>
      </w:pPr>
    </w:p>
    <w:p w14:paraId="2D905CAC" w14:textId="77777777" w:rsidR="00DB5DE8" w:rsidRDefault="00DB5DE8" w:rsidP="00671CB6">
      <w:pPr>
        <w:tabs>
          <w:tab w:val="left" w:pos="6150"/>
        </w:tabs>
        <w:ind w:left="-142" w:right="-1"/>
        <w:rPr>
          <w:rFonts w:ascii="Times New Roman" w:hAnsi="Times New Roman" w:cs="Times New Roman"/>
          <w:b/>
          <w:sz w:val="28"/>
          <w:szCs w:val="28"/>
          <w:lang w:val="ru-RU"/>
        </w:rPr>
      </w:pPr>
    </w:p>
    <w:p w14:paraId="2E17EC83" w14:textId="77777777" w:rsidR="00DB5DE8" w:rsidRDefault="00DB5DE8" w:rsidP="00671CB6">
      <w:pPr>
        <w:tabs>
          <w:tab w:val="left" w:pos="6150"/>
        </w:tabs>
        <w:ind w:left="-142" w:right="-1"/>
        <w:rPr>
          <w:rFonts w:ascii="Times New Roman" w:hAnsi="Times New Roman" w:cs="Times New Roman"/>
          <w:b/>
          <w:sz w:val="28"/>
          <w:szCs w:val="28"/>
          <w:lang w:val="ru-RU"/>
        </w:rPr>
      </w:pPr>
    </w:p>
    <w:p w14:paraId="0C63F3FA" w14:textId="23EB4BA1" w:rsidR="00DB5DE8" w:rsidRDefault="00DB5DE8" w:rsidP="00502FAD">
      <w:pPr>
        <w:tabs>
          <w:tab w:val="left" w:pos="6150"/>
        </w:tabs>
        <w:ind w:left="0" w:right="-1" w:firstLine="0"/>
        <w:rPr>
          <w:rFonts w:ascii="Times New Roman" w:hAnsi="Times New Roman" w:cs="Times New Roman"/>
          <w:b/>
          <w:sz w:val="28"/>
          <w:szCs w:val="28"/>
          <w:lang w:val="ru-RU"/>
        </w:rPr>
      </w:pPr>
    </w:p>
    <w:p w14:paraId="14C1368F" w14:textId="77777777" w:rsidR="00502FAD" w:rsidRDefault="00502FAD" w:rsidP="00502FAD">
      <w:pPr>
        <w:tabs>
          <w:tab w:val="left" w:pos="6150"/>
        </w:tabs>
        <w:ind w:left="0" w:right="-1" w:firstLine="0"/>
        <w:rPr>
          <w:rFonts w:ascii="Times New Roman" w:hAnsi="Times New Roman" w:cs="Times New Roman"/>
          <w:b/>
          <w:sz w:val="28"/>
          <w:szCs w:val="28"/>
          <w:lang w:val="ru-RU"/>
        </w:rPr>
      </w:pPr>
    </w:p>
    <w:p w14:paraId="1B78B25F" w14:textId="425C45DF" w:rsidR="00FB28C6" w:rsidRDefault="00DB5DE8" w:rsidP="00502FAD">
      <w:pPr>
        <w:tabs>
          <w:tab w:val="left" w:pos="6150"/>
        </w:tabs>
        <w:ind w:left="-142" w:right="-1"/>
        <w:jc w:val="right"/>
        <w:rPr>
          <w:rFonts w:ascii="Times New Roman" w:hAnsi="Times New Roman" w:cs="Times New Roman"/>
          <w:b/>
          <w:sz w:val="28"/>
          <w:szCs w:val="28"/>
          <w:lang w:val="ru-RU"/>
        </w:rPr>
      </w:pPr>
      <w:proofErr w:type="spellStart"/>
      <w:r>
        <w:rPr>
          <w:rFonts w:ascii="Times New Roman" w:hAnsi="Times New Roman" w:cs="Times New Roman"/>
          <w:b/>
          <w:sz w:val="28"/>
          <w:szCs w:val="28"/>
          <w:lang w:val="ru-RU"/>
        </w:rPr>
        <w:t>Д</w:t>
      </w:r>
      <w:r w:rsidR="00F37E2D" w:rsidRPr="00671CB6">
        <w:rPr>
          <w:rFonts w:ascii="Times New Roman" w:hAnsi="Times New Roman" w:cs="Times New Roman"/>
          <w:b/>
          <w:sz w:val="28"/>
          <w:szCs w:val="28"/>
          <w:lang w:val="ru-RU"/>
        </w:rPr>
        <w:t>одаток</w:t>
      </w:r>
      <w:proofErr w:type="spellEnd"/>
      <w:r w:rsidR="00CE7EA2" w:rsidRPr="00671CB6">
        <w:rPr>
          <w:rFonts w:ascii="Times New Roman" w:hAnsi="Times New Roman" w:cs="Times New Roman"/>
          <w:b/>
          <w:sz w:val="28"/>
          <w:szCs w:val="28"/>
          <w:lang w:val="ru-RU"/>
        </w:rPr>
        <w:t xml:space="preserve"> </w:t>
      </w:r>
      <w:r w:rsidR="004E465D">
        <w:rPr>
          <w:rFonts w:ascii="Times New Roman" w:hAnsi="Times New Roman" w:cs="Times New Roman"/>
          <w:b/>
          <w:sz w:val="28"/>
          <w:szCs w:val="28"/>
          <w:lang w:val="ru-RU"/>
        </w:rPr>
        <w:t xml:space="preserve"> 5</w:t>
      </w:r>
    </w:p>
    <w:p w14:paraId="005F97AB" w14:textId="68F162BC" w:rsidR="00F37E2D" w:rsidRPr="00FF11A3" w:rsidRDefault="00F37E2D" w:rsidP="00502FAD">
      <w:pPr>
        <w:tabs>
          <w:tab w:val="left" w:pos="6150"/>
        </w:tabs>
        <w:ind w:left="-142" w:right="-1"/>
        <w:jc w:val="center"/>
        <w:rPr>
          <w:rFonts w:ascii="Times New Roman" w:hAnsi="Times New Roman" w:cs="Times New Roman"/>
          <w:sz w:val="28"/>
          <w:szCs w:val="28"/>
          <w:lang w:val="ru-RU"/>
        </w:rPr>
      </w:pPr>
      <w:proofErr w:type="spellStart"/>
      <w:r w:rsidRPr="00FF11A3">
        <w:rPr>
          <w:rFonts w:ascii="Times New Roman" w:hAnsi="Times New Roman" w:cs="Times New Roman"/>
          <w:b/>
          <w:sz w:val="28"/>
          <w:szCs w:val="28"/>
          <w:lang w:val="ru-RU"/>
        </w:rPr>
        <w:t>З</w:t>
      </w:r>
      <w:r w:rsidR="00FB28C6" w:rsidRPr="00FF11A3">
        <w:rPr>
          <w:rFonts w:ascii="Times New Roman" w:hAnsi="Times New Roman" w:cs="Times New Roman"/>
          <w:b/>
          <w:sz w:val="28"/>
          <w:szCs w:val="28"/>
          <w:lang w:val="ru-RU"/>
        </w:rPr>
        <w:t>емельний</w:t>
      </w:r>
      <w:proofErr w:type="spellEnd"/>
      <w:r w:rsidR="00FB28C6" w:rsidRPr="00FF11A3">
        <w:rPr>
          <w:rFonts w:ascii="Times New Roman" w:hAnsi="Times New Roman" w:cs="Times New Roman"/>
          <w:b/>
          <w:sz w:val="28"/>
          <w:szCs w:val="28"/>
          <w:lang w:val="ru-RU"/>
        </w:rPr>
        <w:t xml:space="preserve"> кодекс </w:t>
      </w:r>
      <w:proofErr w:type="spellStart"/>
      <w:r w:rsidR="00FB28C6" w:rsidRPr="00FF11A3">
        <w:rPr>
          <w:rFonts w:ascii="Times New Roman" w:hAnsi="Times New Roman" w:cs="Times New Roman"/>
          <w:b/>
          <w:sz w:val="28"/>
          <w:szCs w:val="28"/>
          <w:lang w:val="ru-RU"/>
        </w:rPr>
        <w:t>України</w:t>
      </w:r>
      <w:proofErr w:type="spellEnd"/>
      <w:r w:rsidR="00671CB6" w:rsidRPr="00FF11A3">
        <w:rPr>
          <w:rFonts w:ascii="Times New Roman" w:hAnsi="Times New Roman" w:cs="Times New Roman"/>
          <w:sz w:val="28"/>
          <w:szCs w:val="28"/>
          <w:lang w:val="ru-RU"/>
        </w:rPr>
        <w:t xml:space="preserve">   </w:t>
      </w:r>
      <w:r w:rsidRPr="00FF11A3">
        <w:rPr>
          <w:rFonts w:ascii="Times New Roman" w:hAnsi="Times New Roman" w:cs="Times New Roman"/>
          <w:sz w:val="28"/>
          <w:szCs w:val="28"/>
          <w:lang w:val="ru-RU"/>
        </w:rPr>
        <w:t>(</w:t>
      </w:r>
      <w:proofErr w:type="spellStart"/>
      <w:r w:rsidRPr="00FF11A3">
        <w:rPr>
          <w:rFonts w:ascii="Times New Roman" w:hAnsi="Times New Roman" w:cs="Times New Roman"/>
          <w:sz w:val="28"/>
          <w:szCs w:val="28"/>
          <w:lang w:val="ru-RU"/>
        </w:rPr>
        <w:t>витяг</w:t>
      </w:r>
      <w:proofErr w:type="spellEnd"/>
      <w:r w:rsidRPr="00FF11A3">
        <w:rPr>
          <w:rFonts w:ascii="Times New Roman" w:hAnsi="Times New Roman" w:cs="Times New Roman"/>
          <w:sz w:val="28"/>
          <w:szCs w:val="28"/>
          <w:lang w:val="ru-RU"/>
        </w:rPr>
        <w:t>)</w:t>
      </w:r>
    </w:p>
    <w:p w14:paraId="6E4A3497" w14:textId="77777777" w:rsidR="00F37E2D" w:rsidRPr="00671CB6" w:rsidRDefault="00F37E2D" w:rsidP="004E465D">
      <w:pPr>
        <w:tabs>
          <w:tab w:val="left" w:pos="6150"/>
        </w:tabs>
        <w:ind w:left="-142"/>
        <w:rPr>
          <w:rFonts w:ascii="Times New Roman" w:hAnsi="Times New Roman" w:cs="Times New Roman"/>
          <w:sz w:val="28"/>
          <w:szCs w:val="28"/>
          <w:lang w:val="ru-RU"/>
        </w:rPr>
      </w:pPr>
      <w:proofErr w:type="spellStart"/>
      <w:r w:rsidRPr="00671CB6">
        <w:rPr>
          <w:rFonts w:ascii="Times New Roman" w:hAnsi="Times New Roman" w:cs="Times New Roman"/>
          <w:sz w:val="28"/>
          <w:szCs w:val="28"/>
          <w:lang w:val="ru-RU"/>
        </w:rPr>
        <w:t>Ро</w:t>
      </w:r>
      <w:r w:rsidR="00FB28C6">
        <w:rPr>
          <w:rFonts w:ascii="Times New Roman" w:hAnsi="Times New Roman" w:cs="Times New Roman"/>
          <w:sz w:val="28"/>
          <w:szCs w:val="28"/>
          <w:lang w:val="ru-RU"/>
        </w:rPr>
        <w:t>зділ</w:t>
      </w:r>
      <w:proofErr w:type="spellEnd"/>
      <w:r w:rsidR="00FB28C6">
        <w:rPr>
          <w:rFonts w:ascii="Times New Roman" w:hAnsi="Times New Roman" w:cs="Times New Roman"/>
          <w:sz w:val="28"/>
          <w:szCs w:val="28"/>
          <w:lang w:val="ru-RU"/>
        </w:rPr>
        <w:t xml:space="preserve"> VIII. </w:t>
      </w:r>
      <w:proofErr w:type="spellStart"/>
      <w:r w:rsidR="00FB28C6">
        <w:rPr>
          <w:rFonts w:ascii="Times New Roman" w:hAnsi="Times New Roman" w:cs="Times New Roman"/>
          <w:sz w:val="28"/>
          <w:szCs w:val="28"/>
          <w:lang w:val="ru-RU"/>
        </w:rPr>
        <w:t>Відповідальність</w:t>
      </w:r>
      <w:proofErr w:type="spellEnd"/>
      <w:r w:rsidR="00FB28C6">
        <w:rPr>
          <w:rFonts w:ascii="Times New Roman" w:hAnsi="Times New Roman" w:cs="Times New Roman"/>
          <w:sz w:val="28"/>
          <w:szCs w:val="28"/>
          <w:lang w:val="ru-RU"/>
        </w:rPr>
        <w:t xml:space="preserve"> за </w:t>
      </w:r>
      <w:proofErr w:type="spellStart"/>
      <w:r w:rsidR="00FB28C6">
        <w:rPr>
          <w:rFonts w:ascii="Times New Roman" w:hAnsi="Times New Roman" w:cs="Times New Roman"/>
          <w:sz w:val="28"/>
          <w:szCs w:val="28"/>
          <w:lang w:val="ru-RU"/>
        </w:rPr>
        <w:t>порушення</w:t>
      </w:r>
      <w:proofErr w:type="spellEnd"/>
      <w:r w:rsidR="00FB28C6">
        <w:rPr>
          <w:rFonts w:ascii="Times New Roman" w:hAnsi="Times New Roman" w:cs="Times New Roman"/>
          <w:sz w:val="28"/>
          <w:szCs w:val="28"/>
          <w:lang w:val="ru-RU"/>
        </w:rPr>
        <w:t xml:space="preserve"> земельного </w:t>
      </w:r>
      <w:proofErr w:type="spellStart"/>
      <w:r w:rsidR="00FB28C6">
        <w:rPr>
          <w:rFonts w:ascii="Times New Roman" w:hAnsi="Times New Roman" w:cs="Times New Roman"/>
          <w:sz w:val="28"/>
          <w:szCs w:val="28"/>
          <w:lang w:val="ru-RU"/>
        </w:rPr>
        <w:t>законодавства</w:t>
      </w:r>
      <w:proofErr w:type="spellEnd"/>
    </w:p>
    <w:p w14:paraId="2FD06AE9"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FB28C6">
        <w:rPr>
          <w:rFonts w:ascii="Times New Roman" w:hAnsi="Times New Roman" w:cs="Times New Roman"/>
          <w:b/>
          <w:sz w:val="28"/>
          <w:szCs w:val="28"/>
          <w:lang w:val="ru-RU"/>
        </w:rPr>
        <w:t>Глава 37</w:t>
      </w:r>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Відповідальність</w:t>
      </w:r>
      <w:proofErr w:type="spellEnd"/>
      <w:r w:rsidRPr="00671CB6">
        <w:rPr>
          <w:rFonts w:ascii="Times New Roman" w:hAnsi="Times New Roman" w:cs="Times New Roman"/>
          <w:sz w:val="28"/>
          <w:szCs w:val="28"/>
          <w:lang w:val="ru-RU"/>
        </w:rPr>
        <w:t xml:space="preserve"> за </w:t>
      </w:r>
      <w:proofErr w:type="spellStart"/>
      <w:r w:rsidRPr="00671CB6">
        <w:rPr>
          <w:rFonts w:ascii="Times New Roman" w:hAnsi="Times New Roman" w:cs="Times New Roman"/>
          <w:sz w:val="28"/>
          <w:szCs w:val="28"/>
          <w:lang w:val="ru-RU"/>
        </w:rPr>
        <w:t>порушення</w:t>
      </w:r>
      <w:proofErr w:type="spellEnd"/>
      <w:r w:rsidRPr="00671CB6">
        <w:rPr>
          <w:rFonts w:ascii="Times New Roman" w:hAnsi="Times New Roman" w:cs="Times New Roman"/>
          <w:sz w:val="28"/>
          <w:szCs w:val="28"/>
          <w:lang w:val="ru-RU"/>
        </w:rPr>
        <w:t xml:space="preserve"> земельного </w:t>
      </w:r>
      <w:proofErr w:type="spellStart"/>
      <w:r w:rsidRPr="00671CB6">
        <w:rPr>
          <w:rFonts w:ascii="Times New Roman" w:hAnsi="Times New Roman" w:cs="Times New Roman"/>
          <w:sz w:val="28"/>
          <w:szCs w:val="28"/>
          <w:lang w:val="ru-RU"/>
        </w:rPr>
        <w:t>законодавства</w:t>
      </w:r>
      <w:proofErr w:type="spellEnd"/>
    </w:p>
    <w:p w14:paraId="69A23DA4" w14:textId="77777777" w:rsidR="00F37E2D" w:rsidRPr="00671CB6" w:rsidRDefault="004E465D" w:rsidP="004E465D">
      <w:pPr>
        <w:tabs>
          <w:tab w:val="left" w:pos="6150"/>
        </w:tabs>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FB28C6">
        <w:rPr>
          <w:rFonts w:ascii="Times New Roman" w:hAnsi="Times New Roman" w:cs="Times New Roman"/>
          <w:b/>
          <w:sz w:val="28"/>
          <w:szCs w:val="28"/>
          <w:lang w:val="ru-RU"/>
        </w:rPr>
        <w:t>Стаття</w:t>
      </w:r>
      <w:proofErr w:type="spellEnd"/>
      <w:r w:rsidR="00F37E2D" w:rsidRPr="00FB28C6">
        <w:rPr>
          <w:rFonts w:ascii="Times New Roman" w:hAnsi="Times New Roman" w:cs="Times New Roman"/>
          <w:b/>
          <w:sz w:val="28"/>
          <w:szCs w:val="28"/>
          <w:lang w:val="ru-RU"/>
        </w:rPr>
        <w:t xml:space="preserve"> 210.</w:t>
      </w:r>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Недійсність</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угод</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щодо</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земельних</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ділянок</w:t>
      </w:r>
      <w:proofErr w:type="spellEnd"/>
      <w:r w:rsidR="00671CB6" w:rsidRPr="00671CB6">
        <w:rPr>
          <w:rFonts w:ascii="Times New Roman" w:hAnsi="Times New Roman" w:cs="Times New Roman"/>
          <w:sz w:val="28"/>
          <w:szCs w:val="28"/>
          <w:lang w:val="ru-RU"/>
        </w:rPr>
        <w:t>. У</w:t>
      </w:r>
      <w:r>
        <w:rPr>
          <w:rFonts w:ascii="Times New Roman" w:hAnsi="Times New Roman" w:cs="Times New Roman"/>
          <w:sz w:val="28"/>
          <w:szCs w:val="28"/>
          <w:lang w:val="ru-RU"/>
        </w:rPr>
        <w:t xml:space="preserve">годи, </w:t>
      </w:r>
      <w:proofErr w:type="spellStart"/>
      <w:r w:rsidR="00F37E2D" w:rsidRPr="00671CB6">
        <w:rPr>
          <w:rFonts w:ascii="Times New Roman" w:hAnsi="Times New Roman" w:cs="Times New Roman"/>
          <w:sz w:val="28"/>
          <w:szCs w:val="28"/>
          <w:lang w:val="ru-RU"/>
        </w:rPr>
        <w:t>укладені</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із</w:t>
      </w:r>
      <w:proofErr w:type="spellEnd"/>
      <w:r w:rsidR="00F37E2D" w:rsidRPr="00671CB6">
        <w:rPr>
          <w:rFonts w:ascii="Times New Roman" w:hAnsi="Times New Roman" w:cs="Times New Roman"/>
          <w:sz w:val="28"/>
          <w:szCs w:val="28"/>
          <w:lang w:val="ru-RU"/>
        </w:rPr>
        <w:t xml:space="preserve"> порушенням </w:t>
      </w:r>
      <w:proofErr w:type="spellStart"/>
      <w:r w:rsidR="00F37E2D" w:rsidRPr="00671CB6">
        <w:rPr>
          <w:rFonts w:ascii="Times New Roman" w:hAnsi="Times New Roman" w:cs="Times New Roman"/>
          <w:sz w:val="28"/>
          <w:szCs w:val="28"/>
          <w:lang w:val="ru-RU"/>
        </w:rPr>
        <w:t>встановленого</w:t>
      </w:r>
      <w:proofErr w:type="spellEnd"/>
      <w:r w:rsidR="00F37E2D" w:rsidRPr="00671CB6">
        <w:rPr>
          <w:rFonts w:ascii="Times New Roman" w:hAnsi="Times New Roman" w:cs="Times New Roman"/>
          <w:sz w:val="28"/>
          <w:szCs w:val="28"/>
          <w:lang w:val="ru-RU"/>
        </w:rPr>
        <w:t xml:space="preserve"> законом порядку </w:t>
      </w:r>
      <w:proofErr w:type="spellStart"/>
      <w:r w:rsidR="00F37E2D" w:rsidRPr="00671CB6">
        <w:rPr>
          <w:rFonts w:ascii="Times New Roman" w:hAnsi="Times New Roman" w:cs="Times New Roman"/>
          <w:sz w:val="28"/>
          <w:szCs w:val="28"/>
          <w:lang w:val="ru-RU"/>
        </w:rPr>
        <w:t>купівлі</w:t>
      </w:r>
      <w:proofErr w:type="spellEnd"/>
      <w:r w:rsidR="00F37E2D" w:rsidRPr="00671CB6">
        <w:rPr>
          <w:rFonts w:ascii="Times New Roman" w:hAnsi="Times New Roman" w:cs="Times New Roman"/>
          <w:sz w:val="28"/>
          <w:szCs w:val="28"/>
          <w:lang w:val="ru-RU"/>
        </w:rPr>
        <w:t xml:space="preserve">-продажу, </w:t>
      </w:r>
      <w:proofErr w:type="spellStart"/>
      <w:r w:rsidR="00F37E2D" w:rsidRPr="00671CB6">
        <w:rPr>
          <w:rFonts w:ascii="Times New Roman" w:hAnsi="Times New Roman" w:cs="Times New Roman"/>
          <w:sz w:val="28"/>
          <w:szCs w:val="28"/>
          <w:lang w:val="ru-RU"/>
        </w:rPr>
        <w:t>дарування</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застави</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обміну</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земельних</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д</w:t>
      </w:r>
      <w:r w:rsidR="00671CB6" w:rsidRPr="00671CB6">
        <w:rPr>
          <w:rFonts w:ascii="Times New Roman" w:hAnsi="Times New Roman" w:cs="Times New Roman"/>
          <w:sz w:val="28"/>
          <w:szCs w:val="28"/>
          <w:lang w:val="ru-RU"/>
        </w:rPr>
        <w:t>і</w:t>
      </w:r>
      <w:r w:rsidR="00F37E2D" w:rsidRPr="00671CB6">
        <w:rPr>
          <w:rFonts w:ascii="Times New Roman" w:hAnsi="Times New Roman" w:cs="Times New Roman"/>
          <w:sz w:val="28"/>
          <w:szCs w:val="28"/>
          <w:lang w:val="ru-RU"/>
        </w:rPr>
        <w:t>лянок</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визнаються</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недійсними</w:t>
      </w:r>
      <w:proofErr w:type="spellEnd"/>
      <w:r w:rsidR="00F37E2D" w:rsidRPr="00671CB6">
        <w:rPr>
          <w:rFonts w:ascii="Times New Roman" w:hAnsi="Times New Roman" w:cs="Times New Roman"/>
          <w:sz w:val="28"/>
          <w:szCs w:val="28"/>
          <w:lang w:val="ru-RU"/>
        </w:rPr>
        <w:t xml:space="preserve"> за </w:t>
      </w:r>
      <w:proofErr w:type="spellStart"/>
      <w:r w:rsidR="00F37E2D" w:rsidRPr="00671CB6">
        <w:rPr>
          <w:rFonts w:ascii="Times New Roman" w:hAnsi="Times New Roman" w:cs="Times New Roman"/>
          <w:sz w:val="28"/>
          <w:szCs w:val="28"/>
          <w:lang w:val="ru-RU"/>
        </w:rPr>
        <w:t>рішенням</w:t>
      </w:r>
      <w:proofErr w:type="spellEnd"/>
      <w:r w:rsidR="00F37E2D" w:rsidRPr="00671CB6">
        <w:rPr>
          <w:rFonts w:ascii="Times New Roman" w:hAnsi="Times New Roman" w:cs="Times New Roman"/>
          <w:sz w:val="28"/>
          <w:szCs w:val="28"/>
          <w:lang w:val="ru-RU"/>
        </w:rPr>
        <w:t xml:space="preserve"> суду.</w:t>
      </w:r>
    </w:p>
    <w:p w14:paraId="1023A3FB" w14:textId="77777777" w:rsidR="00F37E2D" w:rsidRPr="00671CB6" w:rsidRDefault="004E465D" w:rsidP="004E465D">
      <w:pPr>
        <w:tabs>
          <w:tab w:val="left" w:pos="6150"/>
        </w:tabs>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FB28C6">
        <w:rPr>
          <w:rFonts w:ascii="Times New Roman" w:hAnsi="Times New Roman" w:cs="Times New Roman"/>
          <w:b/>
          <w:sz w:val="28"/>
          <w:szCs w:val="28"/>
          <w:lang w:val="ru-RU"/>
        </w:rPr>
        <w:t>Стаття</w:t>
      </w:r>
      <w:proofErr w:type="spellEnd"/>
      <w:r w:rsidR="00F37E2D" w:rsidRPr="00FB28C6">
        <w:rPr>
          <w:rFonts w:ascii="Times New Roman" w:hAnsi="Times New Roman" w:cs="Times New Roman"/>
          <w:b/>
          <w:sz w:val="28"/>
          <w:szCs w:val="28"/>
          <w:lang w:val="ru-RU"/>
        </w:rPr>
        <w:t xml:space="preserve"> 211</w:t>
      </w:r>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Відповідальність</w:t>
      </w:r>
      <w:proofErr w:type="spellEnd"/>
      <w:r w:rsidR="00F37E2D" w:rsidRPr="00671CB6">
        <w:rPr>
          <w:rFonts w:ascii="Times New Roman" w:hAnsi="Times New Roman" w:cs="Times New Roman"/>
          <w:sz w:val="28"/>
          <w:szCs w:val="28"/>
          <w:lang w:val="ru-RU"/>
        </w:rPr>
        <w:t xml:space="preserve"> за </w:t>
      </w:r>
      <w:proofErr w:type="spellStart"/>
      <w:r w:rsidR="00F37E2D" w:rsidRPr="00671CB6">
        <w:rPr>
          <w:rFonts w:ascii="Times New Roman" w:hAnsi="Times New Roman" w:cs="Times New Roman"/>
          <w:sz w:val="28"/>
          <w:szCs w:val="28"/>
          <w:lang w:val="ru-RU"/>
        </w:rPr>
        <w:t>порушення</w:t>
      </w:r>
      <w:proofErr w:type="spellEnd"/>
      <w:r w:rsidR="00F37E2D" w:rsidRPr="00671CB6">
        <w:rPr>
          <w:rFonts w:ascii="Times New Roman" w:hAnsi="Times New Roman" w:cs="Times New Roman"/>
          <w:sz w:val="28"/>
          <w:szCs w:val="28"/>
          <w:lang w:val="ru-RU"/>
        </w:rPr>
        <w:t xml:space="preserve"> земельного</w:t>
      </w:r>
      <w:r w:rsidR="00671CB6"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законодавства</w:t>
      </w:r>
      <w:proofErr w:type="spellEnd"/>
    </w:p>
    <w:p w14:paraId="4256A123"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1. </w:t>
      </w:r>
      <w:proofErr w:type="spellStart"/>
      <w:r w:rsidRPr="00671CB6">
        <w:rPr>
          <w:rFonts w:ascii="Times New Roman" w:hAnsi="Times New Roman" w:cs="Times New Roman"/>
          <w:sz w:val="28"/>
          <w:szCs w:val="28"/>
          <w:lang w:val="ru-RU"/>
        </w:rPr>
        <w:t>Громадяни</w:t>
      </w:r>
      <w:proofErr w:type="spellEnd"/>
      <w:r w:rsidRPr="00671CB6">
        <w:rPr>
          <w:rFonts w:ascii="Times New Roman" w:hAnsi="Times New Roman" w:cs="Times New Roman"/>
          <w:sz w:val="28"/>
          <w:szCs w:val="28"/>
          <w:lang w:val="ru-RU"/>
        </w:rPr>
        <w:t xml:space="preserve"> та </w:t>
      </w:r>
      <w:proofErr w:type="spellStart"/>
      <w:r w:rsidRPr="00671CB6">
        <w:rPr>
          <w:rFonts w:ascii="Times New Roman" w:hAnsi="Times New Roman" w:cs="Times New Roman"/>
          <w:sz w:val="28"/>
          <w:szCs w:val="28"/>
          <w:lang w:val="ru-RU"/>
        </w:rPr>
        <w:t>юридичні</w:t>
      </w:r>
      <w:proofErr w:type="spellEnd"/>
      <w:r w:rsidRPr="00671CB6">
        <w:rPr>
          <w:rFonts w:ascii="Times New Roman" w:hAnsi="Times New Roman" w:cs="Times New Roman"/>
          <w:sz w:val="28"/>
          <w:szCs w:val="28"/>
          <w:lang w:val="ru-RU"/>
        </w:rPr>
        <w:t xml:space="preserve"> особи </w:t>
      </w:r>
      <w:proofErr w:type="spellStart"/>
      <w:r w:rsidRPr="00671CB6">
        <w:rPr>
          <w:rFonts w:ascii="Times New Roman" w:hAnsi="Times New Roman" w:cs="Times New Roman"/>
          <w:sz w:val="28"/>
          <w:szCs w:val="28"/>
          <w:lang w:val="ru-RU"/>
        </w:rPr>
        <w:t>несуть</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цивільну</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адміністративну</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або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кримінальну</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відповідальність</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відповідно</w:t>
      </w:r>
      <w:proofErr w:type="spellEnd"/>
      <w:r w:rsidRPr="00671CB6">
        <w:rPr>
          <w:rFonts w:ascii="Times New Roman" w:hAnsi="Times New Roman" w:cs="Times New Roman"/>
          <w:sz w:val="28"/>
          <w:szCs w:val="28"/>
          <w:lang w:val="ru-RU"/>
        </w:rPr>
        <w:t xml:space="preserve"> до </w:t>
      </w:r>
      <w:proofErr w:type="spellStart"/>
      <w:r w:rsidRPr="00671CB6">
        <w:rPr>
          <w:rFonts w:ascii="Times New Roman" w:hAnsi="Times New Roman" w:cs="Times New Roman"/>
          <w:sz w:val="28"/>
          <w:szCs w:val="28"/>
          <w:lang w:val="ru-RU"/>
        </w:rPr>
        <w:t>законодавства</w:t>
      </w:r>
      <w:proofErr w:type="spellEnd"/>
      <w:r w:rsidRPr="00671CB6">
        <w:rPr>
          <w:rFonts w:ascii="Times New Roman" w:hAnsi="Times New Roman" w:cs="Times New Roman"/>
          <w:sz w:val="28"/>
          <w:szCs w:val="28"/>
          <w:lang w:val="ru-RU"/>
        </w:rPr>
        <w:t xml:space="preserve"> за </w:t>
      </w:r>
      <w:proofErr w:type="spellStart"/>
      <w:r w:rsidRPr="00671CB6">
        <w:rPr>
          <w:rFonts w:ascii="Times New Roman" w:hAnsi="Times New Roman" w:cs="Times New Roman"/>
          <w:sz w:val="28"/>
          <w:szCs w:val="28"/>
          <w:lang w:val="ru-RU"/>
        </w:rPr>
        <w:t>такі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порушення</w:t>
      </w:r>
      <w:proofErr w:type="spellEnd"/>
      <w:r w:rsidRPr="00671CB6">
        <w:rPr>
          <w:rFonts w:ascii="Times New Roman" w:hAnsi="Times New Roman" w:cs="Times New Roman"/>
          <w:sz w:val="28"/>
          <w:szCs w:val="28"/>
          <w:lang w:val="ru-RU"/>
        </w:rPr>
        <w:t>:</w:t>
      </w:r>
    </w:p>
    <w:p w14:paraId="10708419"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а) </w:t>
      </w:r>
      <w:proofErr w:type="spellStart"/>
      <w:r w:rsidRPr="00671CB6">
        <w:rPr>
          <w:rFonts w:ascii="Times New Roman" w:hAnsi="Times New Roman" w:cs="Times New Roman"/>
          <w:sz w:val="28"/>
          <w:szCs w:val="28"/>
          <w:lang w:val="ru-RU"/>
        </w:rPr>
        <w:t>укладення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угод</w:t>
      </w:r>
      <w:proofErr w:type="spellEnd"/>
    </w:p>
    <w:p w14:paraId="47887864"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з порушенням земельного </w:t>
      </w:r>
      <w:proofErr w:type="spellStart"/>
      <w:r w:rsidRPr="00671CB6">
        <w:rPr>
          <w:rFonts w:ascii="Times New Roman" w:hAnsi="Times New Roman" w:cs="Times New Roman"/>
          <w:sz w:val="28"/>
          <w:szCs w:val="28"/>
          <w:lang w:val="ru-RU"/>
        </w:rPr>
        <w:t>законодавства</w:t>
      </w:r>
      <w:proofErr w:type="spellEnd"/>
      <w:r w:rsidRPr="00671CB6">
        <w:rPr>
          <w:rFonts w:ascii="Times New Roman" w:hAnsi="Times New Roman" w:cs="Times New Roman"/>
          <w:sz w:val="28"/>
          <w:szCs w:val="28"/>
          <w:lang w:val="ru-RU"/>
        </w:rPr>
        <w:t>;</w:t>
      </w:r>
    </w:p>
    <w:p w14:paraId="597F6ED7"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б) </w:t>
      </w:r>
      <w:proofErr w:type="spellStart"/>
      <w:r w:rsidRPr="00671CB6">
        <w:rPr>
          <w:rFonts w:ascii="Times New Roman" w:hAnsi="Times New Roman" w:cs="Times New Roman"/>
          <w:sz w:val="28"/>
          <w:szCs w:val="28"/>
          <w:lang w:val="ru-RU"/>
        </w:rPr>
        <w:t>самовільне</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зайняття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ділянок</w:t>
      </w:r>
      <w:proofErr w:type="spellEnd"/>
      <w:r w:rsidRPr="00671CB6">
        <w:rPr>
          <w:rFonts w:ascii="Times New Roman" w:hAnsi="Times New Roman" w:cs="Times New Roman"/>
          <w:sz w:val="28"/>
          <w:szCs w:val="28"/>
          <w:lang w:val="ru-RU"/>
        </w:rPr>
        <w:t>;</w:t>
      </w:r>
    </w:p>
    <w:p w14:paraId="08CC1822"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в) </w:t>
      </w:r>
      <w:proofErr w:type="spellStart"/>
      <w:r w:rsidRPr="00671CB6">
        <w:rPr>
          <w:rFonts w:ascii="Times New Roman" w:hAnsi="Times New Roman" w:cs="Times New Roman"/>
          <w:sz w:val="28"/>
          <w:szCs w:val="28"/>
          <w:lang w:val="ru-RU"/>
        </w:rPr>
        <w:t>псування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сільськогосподарських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угідь</w:t>
      </w:r>
      <w:proofErr w:type="spellEnd"/>
      <w:r w:rsidRPr="00671CB6">
        <w:rPr>
          <w:rFonts w:ascii="Times New Roman" w:hAnsi="Times New Roman" w:cs="Times New Roman"/>
          <w:sz w:val="28"/>
          <w:szCs w:val="28"/>
          <w:lang w:val="ru-RU"/>
        </w:rPr>
        <w:t xml:space="preserve"> та </w:t>
      </w:r>
      <w:proofErr w:type="spellStart"/>
      <w:r w:rsidRPr="00671CB6">
        <w:rPr>
          <w:rFonts w:ascii="Times New Roman" w:hAnsi="Times New Roman" w:cs="Times New Roman"/>
          <w:sz w:val="28"/>
          <w:szCs w:val="28"/>
          <w:lang w:val="ru-RU"/>
        </w:rPr>
        <w:t>інших</w:t>
      </w:r>
      <w:proofErr w:type="spellEnd"/>
      <w:r w:rsidRPr="00671CB6">
        <w:rPr>
          <w:rFonts w:ascii="Times New Roman" w:hAnsi="Times New Roman" w:cs="Times New Roman"/>
          <w:sz w:val="28"/>
          <w:szCs w:val="28"/>
          <w:lang w:val="ru-RU"/>
        </w:rPr>
        <w:t xml:space="preserve"> земель,</w:t>
      </w:r>
      <w:r w:rsidR="004E465D">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їх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забруднення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хімічними</w:t>
      </w:r>
      <w:proofErr w:type="spellEnd"/>
      <w:r w:rsidRPr="00671CB6">
        <w:rPr>
          <w:rFonts w:ascii="Times New Roman" w:hAnsi="Times New Roman" w:cs="Times New Roman"/>
          <w:sz w:val="28"/>
          <w:szCs w:val="28"/>
          <w:lang w:val="ru-RU"/>
        </w:rPr>
        <w:t xml:space="preserve"> та </w:t>
      </w:r>
      <w:proofErr w:type="spellStart"/>
      <w:r w:rsidRPr="00671CB6">
        <w:rPr>
          <w:rFonts w:ascii="Times New Roman" w:hAnsi="Times New Roman" w:cs="Times New Roman"/>
          <w:sz w:val="28"/>
          <w:szCs w:val="28"/>
          <w:lang w:val="ru-RU"/>
        </w:rPr>
        <w:t>радіоактивними</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речовинами</w:t>
      </w:r>
      <w:proofErr w:type="spellEnd"/>
      <w:r w:rsidRPr="00671CB6">
        <w:rPr>
          <w:rFonts w:ascii="Times New Roman" w:hAnsi="Times New Roman" w:cs="Times New Roman"/>
          <w:sz w:val="28"/>
          <w:szCs w:val="28"/>
          <w:lang w:val="ru-RU"/>
        </w:rPr>
        <w:t xml:space="preserve"> і </w:t>
      </w:r>
      <w:proofErr w:type="spellStart"/>
      <w:r w:rsidRPr="00671CB6">
        <w:rPr>
          <w:rFonts w:ascii="Times New Roman" w:hAnsi="Times New Roman" w:cs="Times New Roman"/>
          <w:sz w:val="28"/>
          <w:szCs w:val="28"/>
          <w:lang w:val="ru-RU"/>
        </w:rPr>
        <w:t>стічними</w:t>
      </w:r>
      <w:proofErr w:type="spellEnd"/>
      <w:r w:rsidRPr="00671CB6">
        <w:rPr>
          <w:rFonts w:ascii="Times New Roman" w:hAnsi="Times New Roman" w:cs="Times New Roman"/>
          <w:sz w:val="28"/>
          <w:szCs w:val="28"/>
          <w:lang w:val="ru-RU"/>
        </w:rPr>
        <w:t xml:space="preserve"> водами, </w:t>
      </w:r>
      <w:proofErr w:type="spellStart"/>
      <w:r w:rsidRPr="00671CB6">
        <w:rPr>
          <w:rFonts w:ascii="Times New Roman" w:hAnsi="Times New Roman" w:cs="Times New Roman"/>
          <w:sz w:val="28"/>
          <w:szCs w:val="28"/>
          <w:lang w:val="ru-RU"/>
        </w:rPr>
        <w:t>засмічення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промисловими</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побутовими</w:t>
      </w:r>
      <w:proofErr w:type="spellEnd"/>
      <w:r w:rsidRPr="00671CB6">
        <w:rPr>
          <w:rFonts w:ascii="Times New Roman" w:hAnsi="Times New Roman" w:cs="Times New Roman"/>
          <w:sz w:val="28"/>
          <w:szCs w:val="28"/>
          <w:lang w:val="ru-RU"/>
        </w:rPr>
        <w:t xml:space="preserve"> та </w:t>
      </w:r>
      <w:proofErr w:type="spellStart"/>
      <w:r w:rsidRPr="00671CB6">
        <w:rPr>
          <w:rFonts w:ascii="Times New Roman" w:hAnsi="Times New Roman" w:cs="Times New Roman"/>
          <w:sz w:val="28"/>
          <w:szCs w:val="28"/>
          <w:lang w:val="ru-RU"/>
        </w:rPr>
        <w:t>іншими</w:t>
      </w:r>
      <w:proofErr w:type="spellEnd"/>
      <w:r w:rsidR="00671CB6"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відходами</w:t>
      </w:r>
      <w:proofErr w:type="spellEnd"/>
      <w:r w:rsidRPr="00671CB6">
        <w:rPr>
          <w:rFonts w:ascii="Times New Roman" w:hAnsi="Times New Roman" w:cs="Times New Roman"/>
          <w:sz w:val="28"/>
          <w:szCs w:val="28"/>
          <w:lang w:val="ru-RU"/>
        </w:rPr>
        <w:t>;</w:t>
      </w:r>
    </w:p>
    <w:p w14:paraId="18C684A7"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г) </w:t>
      </w:r>
      <w:proofErr w:type="spellStart"/>
      <w:r w:rsidRPr="00671CB6">
        <w:rPr>
          <w:rFonts w:ascii="Times New Roman" w:hAnsi="Times New Roman" w:cs="Times New Roman"/>
          <w:sz w:val="28"/>
          <w:szCs w:val="28"/>
          <w:lang w:val="ru-RU"/>
        </w:rPr>
        <w:t>розміщення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проектування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будівництво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введення</w:t>
      </w:r>
      <w:proofErr w:type="spellEnd"/>
      <w:r w:rsidR="00671CB6" w:rsidRPr="00671CB6">
        <w:rPr>
          <w:rFonts w:ascii="Times New Roman" w:hAnsi="Times New Roman" w:cs="Times New Roman"/>
          <w:sz w:val="28"/>
          <w:szCs w:val="28"/>
          <w:lang w:val="ru-RU"/>
        </w:rPr>
        <w:t xml:space="preserve"> </w:t>
      </w:r>
      <w:r w:rsidRPr="00671CB6">
        <w:rPr>
          <w:rFonts w:ascii="Times New Roman" w:hAnsi="Times New Roman" w:cs="Times New Roman"/>
          <w:sz w:val="28"/>
          <w:szCs w:val="28"/>
          <w:lang w:val="ru-RU"/>
        </w:rPr>
        <w:t xml:space="preserve">в </w:t>
      </w:r>
      <w:proofErr w:type="spellStart"/>
      <w:r w:rsidRPr="00671CB6">
        <w:rPr>
          <w:rFonts w:ascii="Times New Roman" w:hAnsi="Times New Roman" w:cs="Times New Roman"/>
          <w:sz w:val="28"/>
          <w:szCs w:val="28"/>
          <w:lang w:val="ru-RU"/>
        </w:rPr>
        <w:t>дію</w:t>
      </w:r>
      <w:proofErr w:type="spellEnd"/>
      <w:r w:rsidR="00671CB6"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об’єктів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що</w:t>
      </w:r>
      <w:proofErr w:type="spellEnd"/>
      <w:r w:rsidRPr="00671CB6">
        <w:rPr>
          <w:rFonts w:ascii="Times New Roman" w:hAnsi="Times New Roman" w:cs="Times New Roman"/>
          <w:sz w:val="28"/>
          <w:szCs w:val="28"/>
          <w:lang w:val="ru-RU"/>
        </w:rPr>
        <w:t xml:space="preserve"> негативно </w:t>
      </w:r>
      <w:proofErr w:type="spellStart"/>
      <w:r w:rsidRPr="00671CB6">
        <w:rPr>
          <w:rFonts w:ascii="Times New Roman" w:hAnsi="Times New Roman" w:cs="Times New Roman"/>
          <w:sz w:val="28"/>
          <w:szCs w:val="28"/>
          <w:lang w:val="ru-RU"/>
        </w:rPr>
        <w:t>впливають</w:t>
      </w:r>
      <w:proofErr w:type="spellEnd"/>
      <w:r w:rsidRPr="00671CB6">
        <w:rPr>
          <w:rFonts w:ascii="Times New Roman" w:hAnsi="Times New Roman" w:cs="Times New Roman"/>
          <w:sz w:val="28"/>
          <w:szCs w:val="28"/>
          <w:lang w:val="ru-RU"/>
        </w:rPr>
        <w:t xml:space="preserve"> на стан земель;</w:t>
      </w:r>
    </w:p>
    <w:p w14:paraId="12DBCC45"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ґ) </w:t>
      </w:r>
      <w:proofErr w:type="spellStart"/>
      <w:r w:rsidRPr="00671CB6">
        <w:rPr>
          <w:rFonts w:ascii="Times New Roman" w:hAnsi="Times New Roman" w:cs="Times New Roman"/>
          <w:sz w:val="28"/>
          <w:szCs w:val="28"/>
          <w:lang w:val="ru-RU"/>
        </w:rPr>
        <w:t>невиконання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вимог</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щодо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використання</w:t>
      </w:r>
      <w:proofErr w:type="spellEnd"/>
      <w:r w:rsidRPr="00671CB6">
        <w:rPr>
          <w:rFonts w:ascii="Times New Roman" w:hAnsi="Times New Roman" w:cs="Times New Roman"/>
          <w:sz w:val="28"/>
          <w:szCs w:val="28"/>
          <w:lang w:val="ru-RU"/>
        </w:rPr>
        <w:t xml:space="preserve"> земель за </w:t>
      </w:r>
      <w:proofErr w:type="spellStart"/>
      <w:r w:rsidRPr="00671CB6">
        <w:rPr>
          <w:rFonts w:ascii="Times New Roman" w:hAnsi="Times New Roman" w:cs="Times New Roman"/>
          <w:sz w:val="28"/>
          <w:szCs w:val="28"/>
          <w:lang w:val="ru-RU"/>
        </w:rPr>
        <w:t>цільовим</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призначенням</w:t>
      </w:r>
      <w:proofErr w:type="spellEnd"/>
      <w:r w:rsidRPr="00671CB6">
        <w:rPr>
          <w:rFonts w:ascii="Times New Roman" w:hAnsi="Times New Roman" w:cs="Times New Roman"/>
          <w:sz w:val="28"/>
          <w:szCs w:val="28"/>
          <w:lang w:val="ru-RU"/>
        </w:rPr>
        <w:t>;</w:t>
      </w:r>
    </w:p>
    <w:p w14:paraId="15381F21"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д) </w:t>
      </w:r>
      <w:proofErr w:type="spellStart"/>
      <w:r w:rsidRPr="00671CB6">
        <w:rPr>
          <w:rFonts w:ascii="Times New Roman" w:hAnsi="Times New Roman" w:cs="Times New Roman"/>
          <w:sz w:val="28"/>
          <w:szCs w:val="28"/>
          <w:lang w:val="ru-RU"/>
        </w:rPr>
        <w:t>порушення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строків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повернення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тимчасово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займаних</w:t>
      </w:r>
      <w:proofErr w:type="spellEnd"/>
      <w:r w:rsidRPr="00671CB6">
        <w:rPr>
          <w:rFonts w:ascii="Times New Roman" w:hAnsi="Times New Roman" w:cs="Times New Roman"/>
          <w:sz w:val="28"/>
          <w:szCs w:val="28"/>
          <w:lang w:val="ru-RU"/>
        </w:rPr>
        <w:t xml:space="preserve"> земель </w:t>
      </w:r>
      <w:proofErr w:type="spellStart"/>
      <w:r w:rsidRPr="00671CB6">
        <w:rPr>
          <w:rFonts w:ascii="Times New Roman" w:hAnsi="Times New Roman" w:cs="Times New Roman"/>
          <w:sz w:val="28"/>
          <w:szCs w:val="28"/>
          <w:lang w:val="ru-RU"/>
        </w:rPr>
        <w:t>або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невиконання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обов’язків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щодо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приведення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їху</w:t>
      </w:r>
      <w:proofErr w:type="spellEnd"/>
      <w:r w:rsidRPr="00671CB6">
        <w:rPr>
          <w:rFonts w:ascii="Times New Roman" w:hAnsi="Times New Roman" w:cs="Times New Roman"/>
          <w:sz w:val="28"/>
          <w:szCs w:val="28"/>
          <w:lang w:val="ru-RU"/>
        </w:rPr>
        <w:t xml:space="preserve"> стан,</w:t>
      </w:r>
      <w:r w:rsidR="00671CB6"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придатний</w:t>
      </w:r>
      <w:proofErr w:type="spellEnd"/>
      <w:r w:rsidRPr="00671CB6">
        <w:rPr>
          <w:rFonts w:ascii="Times New Roman" w:hAnsi="Times New Roman" w:cs="Times New Roman"/>
          <w:sz w:val="28"/>
          <w:szCs w:val="28"/>
          <w:lang w:val="ru-RU"/>
        </w:rPr>
        <w:t xml:space="preserve"> для </w:t>
      </w:r>
      <w:proofErr w:type="spellStart"/>
      <w:r w:rsidRPr="00671CB6">
        <w:rPr>
          <w:rFonts w:ascii="Times New Roman" w:hAnsi="Times New Roman" w:cs="Times New Roman"/>
          <w:sz w:val="28"/>
          <w:szCs w:val="28"/>
          <w:lang w:val="ru-RU"/>
        </w:rPr>
        <w:t>використання</w:t>
      </w:r>
      <w:proofErr w:type="spellEnd"/>
      <w:r w:rsidRPr="00671CB6">
        <w:rPr>
          <w:rFonts w:ascii="Times New Roman" w:hAnsi="Times New Roman" w:cs="Times New Roman"/>
          <w:sz w:val="28"/>
          <w:szCs w:val="28"/>
          <w:lang w:val="ru-RU"/>
        </w:rPr>
        <w:t xml:space="preserve"> за </w:t>
      </w:r>
      <w:proofErr w:type="spellStart"/>
      <w:r w:rsidRPr="00671CB6">
        <w:rPr>
          <w:rFonts w:ascii="Times New Roman" w:hAnsi="Times New Roman" w:cs="Times New Roman"/>
          <w:sz w:val="28"/>
          <w:szCs w:val="28"/>
          <w:lang w:val="ru-RU"/>
        </w:rPr>
        <w:t>призначенням</w:t>
      </w:r>
      <w:proofErr w:type="spellEnd"/>
      <w:r w:rsidRPr="00671CB6">
        <w:rPr>
          <w:rFonts w:ascii="Times New Roman" w:hAnsi="Times New Roman" w:cs="Times New Roman"/>
          <w:sz w:val="28"/>
          <w:szCs w:val="28"/>
          <w:lang w:val="ru-RU"/>
        </w:rPr>
        <w:t>;</w:t>
      </w:r>
    </w:p>
    <w:p w14:paraId="250EE0F9"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е) </w:t>
      </w:r>
      <w:proofErr w:type="spellStart"/>
      <w:r w:rsidRPr="00671CB6">
        <w:rPr>
          <w:rFonts w:ascii="Times New Roman" w:hAnsi="Times New Roman" w:cs="Times New Roman"/>
          <w:sz w:val="28"/>
          <w:szCs w:val="28"/>
          <w:lang w:val="ru-RU"/>
        </w:rPr>
        <w:t>знищення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межових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знаків</w:t>
      </w:r>
      <w:proofErr w:type="spellEnd"/>
      <w:r w:rsidRPr="00671CB6">
        <w:rPr>
          <w:rFonts w:ascii="Times New Roman" w:hAnsi="Times New Roman" w:cs="Times New Roman"/>
          <w:sz w:val="28"/>
          <w:szCs w:val="28"/>
          <w:lang w:val="ru-RU"/>
        </w:rPr>
        <w:t>;</w:t>
      </w:r>
    </w:p>
    <w:p w14:paraId="46D97BD6"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є) </w:t>
      </w:r>
      <w:proofErr w:type="spellStart"/>
      <w:r w:rsidRPr="00671CB6">
        <w:rPr>
          <w:rFonts w:ascii="Times New Roman" w:hAnsi="Times New Roman" w:cs="Times New Roman"/>
          <w:sz w:val="28"/>
          <w:szCs w:val="28"/>
          <w:lang w:val="ru-RU"/>
        </w:rPr>
        <w:t>приховування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обліку</w:t>
      </w:r>
      <w:proofErr w:type="spellEnd"/>
      <w:r w:rsidRPr="00671CB6">
        <w:rPr>
          <w:rFonts w:ascii="Times New Roman" w:hAnsi="Times New Roman" w:cs="Times New Roman"/>
          <w:sz w:val="28"/>
          <w:szCs w:val="28"/>
          <w:lang w:val="ru-RU"/>
        </w:rPr>
        <w:t xml:space="preserve"> і </w:t>
      </w:r>
      <w:proofErr w:type="spellStart"/>
      <w:r w:rsidRPr="00671CB6">
        <w:rPr>
          <w:rFonts w:ascii="Times New Roman" w:hAnsi="Times New Roman" w:cs="Times New Roman"/>
          <w:sz w:val="28"/>
          <w:szCs w:val="28"/>
          <w:lang w:val="ru-RU"/>
        </w:rPr>
        <w:t>реєстрації</w:t>
      </w:r>
      <w:proofErr w:type="spellEnd"/>
      <w:r w:rsidRPr="00671CB6">
        <w:rPr>
          <w:rFonts w:ascii="Times New Roman" w:hAnsi="Times New Roman" w:cs="Times New Roman"/>
          <w:sz w:val="28"/>
          <w:szCs w:val="28"/>
          <w:lang w:val="ru-RU"/>
        </w:rPr>
        <w:t xml:space="preserve"> та </w:t>
      </w:r>
      <w:proofErr w:type="spellStart"/>
      <w:r w:rsidRPr="00671CB6">
        <w:rPr>
          <w:rFonts w:ascii="Times New Roman" w:hAnsi="Times New Roman" w:cs="Times New Roman"/>
          <w:sz w:val="28"/>
          <w:szCs w:val="28"/>
          <w:lang w:val="ru-RU"/>
        </w:rPr>
        <w:t>перекручення</w:t>
      </w:r>
      <w:proofErr w:type="spellEnd"/>
    </w:p>
    <w:p w14:paraId="2070903E" w14:textId="77777777" w:rsidR="00F37E2D" w:rsidRPr="00671CB6" w:rsidRDefault="00F37E2D" w:rsidP="004E465D">
      <w:pPr>
        <w:tabs>
          <w:tab w:val="left" w:pos="6150"/>
        </w:tabs>
        <w:ind w:left="-142"/>
        <w:rPr>
          <w:rFonts w:ascii="Times New Roman" w:hAnsi="Times New Roman" w:cs="Times New Roman"/>
          <w:sz w:val="28"/>
          <w:szCs w:val="28"/>
          <w:lang w:val="ru-RU"/>
        </w:rPr>
      </w:pPr>
      <w:proofErr w:type="spellStart"/>
      <w:r w:rsidRPr="00671CB6">
        <w:rPr>
          <w:rFonts w:ascii="Times New Roman" w:hAnsi="Times New Roman" w:cs="Times New Roman"/>
          <w:sz w:val="28"/>
          <w:szCs w:val="28"/>
          <w:lang w:val="ru-RU"/>
        </w:rPr>
        <w:t>даних</w:t>
      </w:r>
      <w:proofErr w:type="spellEnd"/>
      <w:r w:rsidRPr="00671CB6">
        <w:rPr>
          <w:rFonts w:ascii="Times New Roman" w:hAnsi="Times New Roman" w:cs="Times New Roman"/>
          <w:sz w:val="28"/>
          <w:szCs w:val="28"/>
          <w:lang w:val="ru-RU"/>
        </w:rPr>
        <w:t xml:space="preserve"> про стан земель, </w:t>
      </w:r>
      <w:proofErr w:type="spellStart"/>
      <w:r w:rsidRPr="00671CB6">
        <w:rPr>
          <w:rFonts w:ascii="Times New Roman" w:hAnsi="Times New Roman" w:cs="Times New Roman"/>
          <w:sz w:val="28"/>
          <w:szCs w:val="28"/>
          <w:lang w:val="ru-RU"/>
        </w:rPr>
        <w:t>розміри</w:t>
      </w:r>
      <w:proofErr w:type="spellEnd"/>
      <w:r w:rsidRPr="00671CB6">
        <w:rPr>
          <w:rFonts w:ascii="Times New Roman" w:hAnsi="Times New Roman" w:cs="Times New Roman"/>
          <w:sz w:val="28"/>
          <w:szCs w:val="28"/>
          <w:lang w:val="ru-RU"/>
        </w:rPr>
        <w:t xml:space="preserve"> та </w:t>
      </w:r>
      <w:proofErr w:type="spellStart"/>
      <w:r w:rsidRPr="00671CB6">
        <w:rPr>
          <w:rFonts w:ascii="Times New Roman" w:hAnsi="Times New Roman" w:cs="Times New Roman"/>
          <w:sz w:val="28"/>
          <w:szCs w:val="28"/>
          <w:lang w:val="ru-RU"/>
        </w:rPr>
        <w:t>кількість</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ділянок</w:t>
      </w:r>
      <w:proofErr w:type="spellEnd"/>
      <w:r w:rsidRPr="00671CB6">
        <w:rPr>
          <w:rFonts w:ascii="Times New Roman" w:hAnsi="Times New Roman" w:cs="Times New Roman"/>
          <w:sz w:val="28"/>
          <w:szCs w:val="28"/>
          <w:lang w:val="ru-RU"/>
        </w:rPr>
        <w:t>;</w:t>
      </w:r>
    </w:p>
    <w:p w14:paraId="195A69A7"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ж) </w:t>
      </w:r>
      <w:proofErr w:type="spellStart"/>
      <w:r w:rsidRPr="00671CB6">
        <w:rPr>
          <w:rFonts w:ascii="Times New Roman" w:hAnsi="Times New Roman" w:cs="Times New Roman"/>
          <w:sz w:val="28"/>
          <w:szCs w:val="28"/>
          <w:lang w:val="ru-RU"/>
        </w:rPr>
        <w:t>непроведення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рекультивації</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порушених</w:t>
      </w:r>
      <w:proofErr w:type="spellEnd"/>
      <w:r w:rsidRPr="00671CB6">
        <w:rPr>
          <w:rFonts w:ascii="Times New Roman" w:hAnsi="Times New Roman" w:cs="Times New Roman"/>
          <w:sz w:val="28"/>
          <w:szCs w:val="28"/>
          <w:lang w:val="ru-RU"/>
        </w:rPr>
        <w:t xml:space="preserve"> земель;</w:t>
      </w:r>
    </w:p>
    <w:p w14:paraId="3C93D7F3" w14:textId="77777777" w:rsidR="00671CB6" w:rsidRDefault="00F37E2D" w:rsidP="000E7178">
      <w:pPr>
        <w:tabs>
          <w:tab w:val="left" w:pos="6150"/>
        </w:tabs>
        <w:spacing w:line="240" w:lineRule="auto"/>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з) </w:t>
      </w:r>
      <w:proofErr w:type="spellStart"/>
      <w:r w:rsidRPr="00671CB6">
        <w:rPr>
          <w:rFonts w:ascii="Times New Roman" w:hAnsi="Times New Roman" w:cs="Times New Roman"/>
          <w:sz w:val="28"/>
          <w:szCs w:val="28"/>
          <w:lang w:val="ru-RU"/>
        </w:rPr>
        <w:t>знищення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або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пошкодження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протиерозійних</w:t>
      </w:r>
      <w:proofErr w:type="spellEnd"/>
      <w:r w:rsidRPr="00671CB6">
        <w:rPr>
          <w:rFonts w:ascii="Times New Roman" w:hAnsi="Times New Roman" w:cs="Times New Roman"/>
          <w:sz w:val="28"/>
          <w:szCs w:val="28"/>
          <w:lang w:val="ru-RU"/>
        </w:rPr>
        <w:t xml:space="preserve"> і </w:t>
      </w:r>
      <w:proofErr w:type="spellStart"/>
      <w:r w:rsidRPr="00671CB6">
        <w:rPr>
          <w:rFonts w:ascii="Times New Roman" w:hAnsi="Times New Roman" w:cs="Times New Roman"/>
          <w:sz w:val="28"/>
          <w:szCs w:val="28"/>
          <w:lang w:val="ru-RU"/>
        </w:rPr>
        <w:t>гідротехнічних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споруд</w:t>
      </w:r>
      <w:proofErr w:type="spellEnd"/>
      <w:r w:rsidRPr="00671CB6">
        <w:rPr>
          <w:rFonts w:ascii="Times New Roman" w:hAnsi="Times New Roman" w:cs="Times New Roman"/>
          <w:sz w:val="28"/>
          <w:szCs w:val="28"/>
          <w:lang w:val="ru-RU"/>
        </w:rPr>
        <w:t>,</w:t>
      </w:r>
    </w:p>
    <w:p w14:paraId="0ED06C88" w14:textId="77777777" w:rsidR="00F37E2D" w:rsidRPr="00671CB6" w:rsidRDefault="00671CB6" w:rsidP="000E7178">
      <w:pPr>
        <w:tabs>
          <w:tab w:val="left" w:pos="6150"/>
        </w:tabs>
        <w:spacing w:line="240" w:lineRule="auto"/>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захисних</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насаджень</w:t>
      </w:r>
      <w:proofErr w:type="spellEnd"/>
      <w:r w:rsidR="00F37E2D" w:rsidRPr="00671CB6">
        <w:rPr>
          <w:rFonts w:ascii="Times New Roman" w:hAnsi="Times New Roman" w:cs="Times New Roman"/>
          <w:sz w:val="28"/>
          <w:szCs w:val="28"/>
          <w:lang w:val="ru-RU"/>
        </w:rPr>
        <w:t>;</w:t>
      </w:r>
    </w:p>
    <w:p w14:paraId="6CE05C6B"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и) </w:t>
      </w:r>
      <w:proofErr w:type="spellStart"/>
      <w:r w:rsidRPr="00671CB6">
        <w:rPr>
          <w:rFonts w:ascii="Times New Roman" w:hAnsi="Times New Roman" w:cs="Times New Roman"/>
          <w:sz w:val="28"/>
          <w:szCs w:val="28"/>
          <w:lang w:val="ru-RU"/>
        </w:rPr>
        <w:t>невиконання</w:t>
      </w:r>
      <w:proofErr w:type="spellEnd"/>
      <w:r w:rsidRPr="00671CB6">
        <w:rPr>
          <w:rFonts w:ascii="Times New Roman" w:hAnsi="Times New Roman" w:cs="Times New Roman"/>
          <w:sz w:val="28"/>
          <w:szCs w:val="28"/>
          <w:lang w:val="ru-RU"/>
        </w:rPr>
        <w:t xml:space="preserve"> умов </w:t>
      </w:r>
      <w:proofErr w:type="spellStart"/>
      <w:r w:rsidRPr="00671CB6">
        <w:rPr>
          <w:rFonts w:ascii="Times New Roman" w:hAnsi="Times New Roman" w:cs="Times New Roman"/>
          <w:sz w:val="28"/>
          <w:szCs w:val="28"/>
          <w:lang w:val="ru-RU"/>
        </w:rPr>
        <w:t>знімання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збереження</w:t>
      </w:r>
      <w:proofErr w:type="spellEnd"/>
      <w:r w:rsidRPr="00671CB6">
        <w:rPr>
          <w:rFonts w:ascii="Times New Roman" w:hAnsi="Times New Roman" w:cs="Times New Roman"/>
          <w:sz w:val="28"/>
          <w:szCs w:val="28"/>
          <w:lang w:val="ru-RU"/>
        </w:rPr>
        <w:t xml:space="preserve"> і </w:t>
      </w:r>
      <w:proofErr w:type="spellStart"/>
      <w:r w:rsidRPr="00671CB6">
        <w:rPr>
          <w:rFonts w:ascii="Times New Roman" w:hAnsi="Times New Roman" w:cs="Times New Roman"/>
          <w:sz w:val="28"/>
          <w:szCs w:val="28"/>
          <w:lang w:val="ru-RU"/>
        </w:rPr>
        <w:t>нанесення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родючого</w:t>
      </w:r>
      <w:proofErr w:type="spellEnd"/>
      <w:r w:rsidRPr="00671CB6">
        <w:rPr>
          <w:rFonts w:ascii="Times New Roman" w:hAnsi="Times New Roman" w:cs="Times New Roman"/>
          <w:sz w:val="28"/>
          <w:szCs w:val="28"/>
          <w:lang w:val="ru-RU"/>
        </w:rPr>
        <w:t xml:space="preserve"> шару </w:t>
      </w:r>
      <w:proofErr w:type="spellStart"/>
      <w:r w:rsidRPr="00671CB6">
        <w:rPr>
          <w:rFonts w:ascii="Times New Roman" w:hAnsi="Times New Roman" w:cs="Times New Roman"/>
          <w:sz w:val="28"/>
          <w:szCs w:val="28"/>
          <w:lang w:val="ru-RU"/>
        </w:rPr>
        <w:t>ґрунту</w:t>
      </w:r>
      <w:proofErr w:type="spellEnd"/>
      <w:r w:rsidRPr="00671CB6">
        <w:rPr>
          <w:rFonts w:ascii="Times New Roman" w:hAnsi="Times New Roman" w:cs="Times New Roman"/>
          <w:sz w:val="28"/>
          <w:szCs w:val="28"/>
          <w:lang w:val="ru-RU"/>
        </w:rPr>
        <w:t>;</w:t>
      </w:r>
    </w:p>
    <w:p w14:paraId="76466BDB"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і) </w:t>
      </w:r>
      <w:proofErr w:type="spellStart"/>
      <w:r w:rsidRPr="00671CB6">
        <w:rPr>
          <w:rFonts w:ascii="Times New Roman" w:hAnsi="Times New Roman" w:cs="Times New Roman"/>
          <w:sz w:val="28"/>
          <w:szCs w:val="28"/>
          <w:lang w:val="ru-RU"/>
        </w:rPr>
        <w:t>самовільне</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відхилення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проектів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землеустрою</w:t>
      </w:r>
      <w:proofErr w:type="spellEnd"/>
      <w:r w:rsidRPr="00671CB6">
        <w:rPr>
          <w:rFonts w:ascii="Times New Roman" w:hAnsi="Times New Roman" w:cs="Times New Roman"/>
          <w:sz w:val="28"/>
          <w:szCs w:val="28"/>
          <w:lang w:val="ru-RU"/>
        </w:rPr>
        <w:t>;</w:t>
      </w:r>
    </w:p>
    <w:p w14:paraId="06A49B7C"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ї) </w:t>
      </w:r>
      <w:proofErr w:type="spellStart"/>
      <w:r w:rsidRPr="00671CB6">
        <w:rPr>
          <w:rFonts w:ascii="Times New Roman" w:hAnsi="Times New Roman" w:cs="Times New Roman"/>
          <w:sz w:val="28"/>
          <w:szCs w:val="28"/>
          <w:lang w:val="ru-RU"/>
        </w:rPr>
        <w:t>ухилення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державної</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реєстрації</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ділянок</w:t>
      </w:r>
      <w:proofErr w:type="spellEnd"/>
      <w:r w:rsidRPr="00671CB6">
        <w:rPr>
          <w:rFonts w:ascii="Times New Roman" w:hAnsi="Times New Roman" w:cs="Times New Roman"/>
          <w:sz w:val="28"/>
          <w:szCs w:val="28"/>
          <w:lang w:val="ru-RU"/>
        </w:rPr>
        <w:t xml:space="preserve"> та</w:t>
      </w:r>
      <w:r w:rsidR="00B0051A">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подання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недостовірної</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інформації</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щодо</w:t>
      </w:r>
      <w:proofErr w:type="spellEnd"/>
      <w:r w:rsidRPr="00671CB6">
        <w:rPr>
          <w:rFonts w:ascii="Times New Roman" w:hAnsi="Times New Roman" w:cs="Times New Roman"/>
          <w:sz w:val="28"/>
          <w:szCs w:val="28"/>
          <w:lang w:val="ru-RU"/>
        </w:rPr>
        <w:t xml:space="preserve"> них;</w:t>
      </w:r>
    </w:p>
    <w:p w14:paraId="73ED9F50"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й) </w:t>
      </w:r>
      <w:proofErr w:type="spellStart"/>
      <w:r w:rsidRPr="00671CB6">
        <w:rPr>
          <w:rFonts w:ascii="Times New Roman" w:hAnsi="Times New Roman" w:cs="Times New Roman"/>
          <w:sz w:val="28"/>
          <w:szCs w:val="28"/>
          <w:lang w:val="ru-RU"/>
        </w:rPr>
        <w:t>порушення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строків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розгляду</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заяв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щодо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відведення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ділянок</w:t>
      </w:r>
      <w:proofErr w:type="spellEnd"/>
      <w:r w:rsidRPr="00671CB6">
        <w:rPr>
          <w:rFonts w:ascii="Times New Roman" w:hAnsi="Times New Roman" w:cs="Times New Roman"/>
          <w:sz w:val="28"/>
          <w:szCs w:val="28"/>
          <w:lang w:val="ru-RU"/>
        </w:rPr>
        <w:t>.</w:t>
      </w:r>
    </w:p>
    <w:p w14:paraId="7E05B3E6" w14:textId="77777777" w:rsid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2. Законом </w:t>
      </w:r>
      <w:proofErr w:type="spellStart"/>
      <w:r w:rsidRPr="00671CB6">
        <w:rPr>
          <w:rFonts w:ascii="Times New Roman" w:hAnsi="Times New Roman" w:cs="Times New Roman"/>
          <w:sz w:val="28"/>
          <w:szCs w:val="28"/>
          <w:lang w:val="ru-RU"/>
        </w:rPr>
        <w:t>може</w:t>
      </w:r>
      <w:proofErr w:type="spellEnd"/>
      <w:r w:rsidRPr="00671CB6">
        <w:rPr>
          <w:rFonts w:ascii="Times New Roman" w:hAnsi="Times New Roman" w:cs="Times New Roman"/>
          <w:sz w:val="28"/>
          <w:szCs w:val="28"/>
          <w:lang w:val="ru-RU"/>
        </w:rPr>
        <w:t xml:space="preserve"> бути </w:t>
      </w:r>
      <w:proofErr w:type="spellStart"/>
      <w:r w:rsidRPr="00671CB6">
        <w:rPr>
          <w:rFonts w:ascii="Times New Roman" w:hAnsi="Times New Roman" w:cs="Times New Roman"/>
          <w:sz w:val="28"/>
          <w:szCs w:val="28"/>
          <w:lang w:val="ru-RU"/>
        </w:rPr>
        <w:t>встановлено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відповідальність</w:t>
      </w:r>
      <w:proofErr w:type="spellEnd"/>
      <w:r w:rsidRPr="00671CB6">
        <w:rPr>
          <w:rFonts w:ascii="Times New Roman" w:hAnsi="Times New Roman" w:cs="Times New Roman"/>
          <w:sz w:val="28"/>
          <w:szCs w:val="28"/>
          <w:lang w:val="ru-RU"/>
        </w:rPr>
        <w:t xml:space="preserve"> і за</w:t>
      </w:r>
      <w:r w:rsidR="00671CB6"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інші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порушення</w:t>
      </w:r>
      <w:proofErr w:type="spellEnd"/>
    </w:p>
    <w:p w14:paraId="3BD377DD" w14:textId="77777777" w:rsidR="00F37E2D" w:rsidRPr="00671CB6" w:rsidRDefault="00671CB6" w:rsidP="004E465D">
      <w:pPr>
        <w:tabs>
          <w:tab w:val="left" w:pos="6150"/>
        </w:tabs>
        <w:ind w:left="-14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37E2D" w:rsidRPr="00671CB6">
        <w:rPr>
          <w:rFonts w:ascii="Times New Roman" w:hAnsi="Times New Roman" w:cs="Times New Roman"/>
          <w:sz w:val="28"/>
          <w:szCs w:val="28"/>
          <w:lang w:val="ru-RU"/>
        </w:rPr>
        <w:t xml:space="preserve"> земельного </w:t>
      </w:r>
      <w:proofErr w:type="spellStart"/>
      <w:r w:rsidR="00F37E2D" w:rsidRPr="00671CB6">
        <w:rPr>
          <w:rFonts w:ascii="Times New Roman" w:hAnsi="Times New Roman" w:cs="Times New Roman"/>
          <w:sz w:val="28"/>
          <w:szCs w:val="28"/>
          <w:lang w:val="ru-RU"/>
        </w:rPr>
        <w:t>законодавства</w:t>
      </w:r>
      <w:proofErr w:type="spellEnd"/>
      <w:r w:rsidR="00F37E2D" w:rsidRPr="00671CB6">
        <w:rPr>
          <w:rFonts w:ascii="Times New Roman" w:hAnsi="Times New Roman" w:cs="Times New Roman"/>
          <w:sz w:val="28"/>
          <w:szCs w:val="28"/>
          <w:lang w:val="ru-RU"/>
        </w:rPr>
        <w:t>.</w:t>
      </w:r>
    </w:p>
    <w:p w14:paraId="3AAA361F" w14:textId="77777777" w:rsidR="00F37E2D" w:rsidRPr="00671CB6" w:rsidRDefault="004E465D" w:rsidP="004E465D">
      <w:pPr>
        <w:tabs>
          <w:tab w:val="left" w:pos="6150"/>
        </w:tabs>
        <w:ind w:left="-142"/>
        <w:rPr>
          <w:rFonts w:ascii="Times New Roman" w:hAnsi="Times New Roman" w:cs="Times New Roman"/>
          <w:sz w:val="28"/>
          <w:szCs w:val="28"/>
          <w:lang w:val="ru-RU"/>
        </w:rPr>
      </w:pPr>
      <w:r>
        <w:rPr>
          <w:rFonts w:ascii="Times New Roman" w:hAnsi="Times New Roman" w:cs="Times New Roman"/>
          <w:b/>
          <w:sz w:val="28"/>
          <w:szCs w:val="28"/>
          <w:lang w:val="ru-RU"/>
        </w:rPr>
        <w:t xml:space="preserve">      </w:t>
      </w:r>
      <w:proofErr w:type="spellStart"/>
      <w:r w:rsidR="00F37E2D" w:rsidRPr="00FB28C6">
        <w:rPr>
          <w:rFonts w:ascii="Times New Roman" w:hAnsi="Times New Roman" w:cs="Times New Roman"/>
          <w:b/>
          <w:sz w:val="28"/>
          <w:szCs w:val="28"/>
          <w:lang w:val="ru-RU"/>
        </w:rPr>
        <w:t>Стаття</w:t>
      </w:r>
      <w:proofErr w:type="spellEnd"/>
      <w:r w:rsidR="00F37E2D" w:rsidRPr="00FB28C6">
        <w:rPr>
          <w:rFonts w:ascii="Times New Roman" w:hAnsi="Times New Roman" w:cs="Times New Roman"/>
          <w:b/>
          <w:sz w:val="28"/>
          <w:szCs w:val="28"/>
          <w:lang w:val="ru-RU"/>
        </w:rPr>
        <w:t xml:space="preserve"> 212</w:t>
      </w:r>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Повернення</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самовільно</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зайнятих</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земельних</w:t>
      </w:r>
      <w:proofErr w:type="spellEnd"/>
      <w:r w:rsidR="00F37E2D" w:rsidRPr="00671CB6">
        <w:rPr>
          <w:rFonts w:ascii="Times New Roman" w:hAnsi="Times New Roman" w:cs="Times New Roman"/>
          <w:sz w:val="28"/>
          <w:szCs w:val="28"/>
          <w:lang w:val="ru-RU"/>
        </w:rPr>
        <w:t xml:space="preserve"> </w:t>
      </w:r>
      <w:proofErr w:type="spellStart"/>
      <w:r w:rsidR="00F37E2D" w:rsidRPr="00671CB6">
        <w:rPr>
          <w:rFonts w:ascii="Times New Roman" w:hAnsi="Times New Roman" w:cs="Times New Roman"/>
          <w:sz w:val="28"/>
          <w:szCs w:val="28"/>
          <w:lang w:val="ru-RU"/>
        </w:rPr>
        <w:t>ділянок</w:t>
      </w:r>
      <w:proofErr w:type="spellEnd"/>
    </w:p>
    <w:p w14:paraId="2EEB1F20" w14:textId="77777777" w:rsidR="00F37E2D" w:rsidRPr="00671CB6"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1. </w:t>
      </w:r>
      <w:proofErr w:type="spellStart"/>
      <w:r w:rsidRPr="00671CB6">
        <w:rPr>
          <w:rFonts w:ascii="Times New Roman" w:hAnsi="Times New Roman" w:cs="Times New Roman"/>
          <w:sz w:val="28"/>
          <w:szCs w:val="28"/>
          <w:lang w:val="ru-RU"/>
        </w:rPr>
        <w:t>Самовільно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зайняті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ділянки</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підлягають</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поверненню</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власникам</w:t>
      </w:r>
      <w:proofErr w:type="spellEnd"/>
      <w:r w:rsidRPr="00671CB6">
        <w:rPr>
          <w:rFonts w:ascii="Times New Roman" w:hAnsi="Times New Roman" w:cs="Times New Roman"/>
          <w:sz w:val="28"/>
          <w:szCs w:val="28"/>
          <w:lang w:val="ru-RU"/>
        </w:rPr>
        <w:t xml:space="preserve"> </w:t>
      </w:r>
      <w:r w:rsid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землі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або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землекористувачам</w:t>
      </w:r>
      <w:proofErr w:type="spellEnd"/>
      <w:r w:rsidRPr="00671CB6">
        <w:rPr>
          <w:rFonts w:ascii="Times New Roman" w:hAnsi="Times New Roman" w:cs="Times New Roman"/>
          <w:sz w:val="28"/>
          <w:szCs w:val="28"/>
          <w:lang w:val="ru-RU"/>
        </w:rPr>
        <w:t xml:space="preserve"> без </w:t>
      </w:r>
      <w:proofErr w:type="spellStart"/>
      <w:r w:rsidRPr="00671CB6">
        <w:rPr>
          <w:rFonts w:ascii="Times New Roman" w:hAnsi="Times New Roman" w:cs="Times New Roman"/>
          <w:sz w:val="28"/>
          <w:szCs w:val="28"/>
          <w:lang w:val="ru-RU"/>
        </w:rPr>
        <w:t>відшкодування</w:t>
      </w:r>
      <w:proofErr w:type="spellEnd"/>
      <w:r w:rsidRPr="00671CB6">
        <w:rPr>
          <w:rFonts w:ascii="Times New Roman" w:hAnsi="Times New Roman" w:cs="Times New Roman"/>
          <w:sz w:val="28"/>
          <w:szCs w:val="28"/>
          <w:lang w:val="ru-RU"/>
        </w:rPr>
        <w:t xml:space="preserve"> затрат, </w:t>
      </w:r>
      <w:proofErr w:type="spellStart"/>
      <w:r w:rsidRPr="00671CB6">
        <w:rPr>
          <w:rFonts w:ascii="Times New Roman" w:hAnsi="Times New Roman" w:cs="Times New Roman"/>
          <w:sz w:val="28"/>
          <w:szCs w:val="28"/>
          <w:lang w:val="ru-RU"/>
        </w:rPr>
        <w:t>понесених</w:t>
      </w:r>
      <w:proofErr w:type="spellEnd"/>
      <w:r w:rsidRPr="00671CB6">
        <w:rPr>
          <w:rFonts w:ascii="Times New Roman" w:hAnsi="Times New Roman" w:cs="Times New Roman"/>
          <w:sz w:val="28"/>
          <w:szCs w:val="28"/>
          <w:lang w:val="ru-RU"/>
        </w:rPr>
        <w:t xml:space="preserve"> за час незаконного </w:t>
      </w:r>
      <w:proofErr w:type="spellStart"/>
      <w:r w:rsidRPr="00671CB6">
        <w:rPr>
          <w:rFonts w:ascii="Times New Roman" w:hAnsi="Times New Roman" w:cs="Times New Roman"/>
          <w:sz w:val="28"/>
          <w:szCs w:val="28"/>
          <w:lang w:val="ru-RU"/>
        </w:rPr>
        <w:t>користування</w:t>
      </w:r>
      <w:proofErr w:type="spellEnd"/>
      <w:r w:rsidRPr="00671CB6">
        <w:rPr>
          <w:rFonts w:ascii="Times New Roman" w:hAnsi="Times New Roman" w:cs="Times New Roman"/>
          <w:sz w:val="28"/>
          <w:szCs w:val="28"/>
          <w:lang w:val="ru-RU"/>
        </w:rPr>
        <w:t xml:space="preserve"> ними.</w:t>
      </w:r>
    </w:p>
    <w:p w14:paraId="6FAAD8B8" w14:textId="236881F0" w:rsidR="008104B0" w:rsidRDefault="00F37E2D" w:rsidP="004E465D">
      <w:pPr>
        <w:tabs>
          <w:tab w:val="left" w:pos="6150"/>
        </w:tabs>
        <w:ind w:left="-142"/>
        <w:rPr>
          <w:rFonts w:ascii="Times New Roman" w:hAnsi="Times New Roman" w:cs="Times New Roman"/>
          <w:sz w:val="28"/>
          <w:szCs w:val="28"/>
          <w:lang w:val="ru-RU"/>
        </w:rPr>
      </w:pPr>
      <w:r w:rsidRPr="00671CB6">
        <w:rPr>
          <w:rFonts w:ascii="Times New Roman" w:hAnsi="Times New Roman" w:cs="Times New Roman"/>
          <w:sz w:val="28"/>
          <w:szCs w:val="28"/>
          <w:lang w:val="ru-RU"/>
        </w:rPr>
        <w:t xml:space="preserve">2. </w:t>
      </w:r>
      <w:proofErr w:type="spellStart"/>
      <w:r w:rsidRPr="00671CB6">
        <w:rPr>
          <w:rFonts w:ascii="Times New Roman" w:hAnsi="Times New Roman" w:cs="Times New Roman"/>
          <w:sz w:val="28"/>
          <w:szCs w:val="28"/>
          <w:lang w:val="ru-RU"/>
        </w:rPr>
        <w:t>Приведення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ділянок</w:t>
      </w:r>
      <w:proofErr w:type="spellEnd"/>
      <w:r w:rsidR="00671CB6" w:rsidRPr="00671CB6">
        <w:rPr>
          <w:rFonts w:ascii="Times New Roman" w:hAnsi="Times New Roman" w:cs="Times New Roman"/>
          <w:sz w:val="28"/>
          <w:szCs w:val="28"/>
          <w:lang w:val="ru-RU"/>
        </w:rPr>
        <w:t xml:space="preserve"> </w:t>
      </w:r>
      <w:r w:rsidRPr="00671CB6">
        <w:rPr>
          <w:rFonts w:ascii="Times New Roman" w:hAnsi="Times New Roman" w:cs="Times New Roman"/>
          <w:sz w:val="28"/>
          <w:szCs w:val="28"/>
          <w:lang w:val="ru-RU"/>
        </w:rPr>
        <w:t xml:space="preserve">у </w:t>
      </w:r>
      <w:proofErr w:type="spellStart"/>
      <w:r w:rsidRPr="00671CB6">
        <w:rPr>
          <w:rFonts w:ascii="Times New Roman" w:hAnsi="Times New Roman" w:cs="Times New Roman"/>
          <w:sz w:val="28"/>
          <w:szCs w:val="28"/>
          <w:lang w:val="ru-RU"/>
        </w:rPr>
        <w:t>придатний</w:t>
      </w:r>
      <w:proofErr w:type="spellEnd"/>
      <w:r w:rsidRPr="00671CB6">
        <w:rPr>
          <w:rFonts w:ascii="Times New Roman" w:hAnsi="Times New Roman" w:cs="Times New Roman"/>
          <w:sz w:val="28"/>
          <w:szCs w:val="28"/>
          <w:lang w:val="ru-RU"/>
        </w:rPr>
        <w:t xml:space="preserve"> для </w:t>
      </w:r>
      <w:proofErr w:type="spellStart"/>
      <w:r w:rsidRPr="00671CB6">
        <w:rPr>
          <w:rFonts w:ascii="Times New Roman" w:hAnsi="Times New Roman" w:cs="Times New Roman"/>
          <w:sz w:val="28"/>
          <w:szCs w:val="28"/>
          <w:lang w:val="ru-RU"/>
        </w:rPr>
        <w:t>використання</w:t>
      </w:r>
      <w:proofErr w:type="spellEnd"/>
      <w:r w:rsidRPr="00671CB6">
        <w:rPr>
          <w:rFonts w:ascii="Times New Roman" w:hAnsi="Times New Roman" w:cs="Times New Roman"/>
          <w:sz w:val="28"/>
          <w:szCs w:val="28"/>
          <w:lang w:val="ru-RU"/>
        </w:rPr>
        <w:t xml:space="preserve"> стан,</w:t>
      </w:r>
      <w:r w:rsidR="00B0051A">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включаючи</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знесення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будинків</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будівель</w:t>
      </w:r>
      <w:proofErr w:type="spellEnd"/>
      <w:r w:rsidRPr="00671CB6">
        <w:rPr>
          <w:rFonts w:ascii="Times New Roman" w:hAnsi="Times New Roman" w:cs="Times New Roman"/>
          <w:sz w:val="28"/>
          <w:szCs w:val="28"/>
          <w:lang w:val="ru-RU"/>
        </w:rPr>
        <w:t xml:space="preserve"> і </w:t>
      </w:r>
      <w:proofErr w:type="spellStart"/>
      <w:r w:rsidRPr="00671CB6">
        <w:rPr>
          <w:rFonts w:ascii="Times New Roman" w:hAnsi="Times New Roman" w:cs="Times New Roman"/>
          <w:sz w:val="28"/>
          <w:szCs w:val="28"/>
          <w:lang w:val="ru-RU"/>
        </w:rPr>
        <w:t>споруд</w:t>
      </w:r>
      <w:proofErr w:type="spellEnd"/>
      <w:r w:rsidRPr="00671CB6">
        <w:rPr>
          <w:rFonts w:ascii="Times New Roman" w:hAnsi="Times New Roman" w:cs="Times New Roman"/>
          <w:sz w:val="28"/>
          <w:szCs w:val="28"/>
          <w:lang w:val="ru-RU"/>
        </w:rPr>
        <w:t>,</w:t>
      </w:r>
      <w:r w:rsid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здійснюється</w:t>
      </w:r>
      <w:proofErr w:type="spellEnd"/>
      <w:r w:rsidRPr="00671CB6">
        <w:rPr>
          <w:rFonts w:ascii="Times New Roman" w:hAnsi="Times New Roman" w:cs="Times New Roman"/>
          <w:sz w:val="28"/>
          <w:szCs w:val="28"/>
          <w:lang w:val="ru-RU"/>
        </w:rPr>
        <w:t xml:space="preserve"> за </w:t>
      </w:r>
      <w:proofErr w:type="spellStart"/>
      <w:r w:rsidRPr="00671CB6">
        <w:rPr>
          <w:rFonts w:ascii="Times New Roman" w:hAnsi="Times New Roman" w:cs="Times New Roman"/>
          <w:sz w:val="28"/>
          <w:szCs w:val="28"/>
          <w:lang w:val="ru-RU"/>
        </w:rPr>
        <w:t>рахунок</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громадян</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або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юридичних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осіб</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які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самовільно</w:t>
      </w:r>
      <w:proofErr w:type="spellEnd"/>
      <w:r w:rsid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зайняли</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земельні</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ділянки</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Повернення</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самовільно</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зайнятих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земельних</w:t>
      </w:r>
      <w:proofErr w:type="spellEnd"/>
      <w:r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ділянок</w:t>
      </w:r>
      <w:proofErr w:type="spellEnd"/>
      <w:r w:rsidR="00671CB6" w:rsidRPr="00671CB6">
        <w:rPr>
          <w:rFonts w:ascii="Times New Roman" w:hAnsi="Times New Roman" w:cs="Times New Roman"/>
          <w:sz w:val="28"/>
          <w:szCs w:val="28"/>
          <w:lang w:val="ru-RU"/>
        </w:rPr>
        <w:t xml:space="preserve"> </w:t>
      </w:r>
      <w:proofErr w:type="spellStart"/>
      <w:r w:rsidRPr="00671CB6">
        <w:rPr>
          <w:rFonts w:ascii="Times New Roman" w:hAnsi="Times New Roman" w:cs="Times New Roman"/>
          <w:sz w:val="28"/>
          <w:szCs w:val="28"/>
          <w:lang w:val="ru-RU"/>
        </w:rPr>
        <w:t>провадиться</w:t>
      </w:r>
      <w:proofErr w:type="spellEnd"/>
      <w:r w:rsidRPr="00671CB6">
        <w:rPr>
          <w:rFonts w:ascii="Times New Roman" w:hAnsi="Times New Roman" w:cs="Times New Roman"/>
          <w:sz w:val="28"/>
          <w:szCs w:val="28"/>
          <w:lang w:val="ru-RU"/>
        </w:rPr>
        <w:t xml:space="preserve"> за </w:t>
      </w:r>
      <w:proofErr w:type="spellStart"/>
      <w:r w:rsidRPr="00671CB6">
        <w:rPr>
          <w:rFonts w:ascii="Times New Roman" w:hAnsi="Times New Roman" w:cs="Times New Roman"/>
          <w:sz w:val="28"/>
          <w:szCs w:val="28"/>
          <w:lang w:val="ru-RU"/>
        </w:rPr>
        <w:t>рішенням</w:t>
      </w:r>
      <w:proofErr w:type="spellEnd"/>
      <w:r w:rsidRPr="00671CB6">
        <w:rPr>
          <w:rFonts w:ascii="Times New Roman" w:hAnsi="Times New Roman" w:cs="Times New Roman"/>
          <w:sz w:val="28"/>
          <w:szCs w:val="28"/>
          <w:lang w:val="ru-RU"/>
        </w:rPr>
        <w:t xml:space="preserve"> суду</w:t>
      </w:r>
      <w:r w:rsidR="00671CB6" w:rsidRPr="00671CB6">
        <w:rPr>
          <w:rFonts w:ascii="Times New Roman" w:hAnsi="Times New Roman" w:cs="Times New Roman"/>
          <w:sz w:val="28"/>
          <w:szCs w:val="28"/>
          <w:lang w:val="ru-RU"/>
        </w:rPr>
        <w:t>.</w:t>
      </w:r>
    </w:p>
    <w:p w14:paraId="225E6CC3"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7CACC9E2"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57F75D8D"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1833ACD6"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1D2FCFF9"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0F7528A6"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03C0497F"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0CAFDD2A"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729EF8D9"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1D0DD8BF" w14:textId="77777777" w:rsidR="00DB5DE8" w:rsidRDefault="00DB5DE8" w:rsidP="004E465D">
      <w:pPr>
        <w:tabs>
          <w:tab w:val="left" w:pos="6150"/>
        </w:tabs>
        <w:ind w:left="-142"/>
        <w:jc w:val="right"/>
        <w:rPr>
          <w:rFonts w:ascii="Times New Roman" w:hAnsi="Times New Roman" w:cs="Times New Roman"/>
          <w:b/>
          <w:sz w:val="28"/>
          <w:szCs w:val="28"/>
          <w:lang w:val="ru-RU"/>
        </w:rPr>
      </w:pPr>
    </w:p>
    <w:p w14:paraId="08490116" w14:textId="3740E4DD" w:rsidR="004E465D" w:rsidRPr="004E465D" w:rsidRDefault="004E465D" w:rsidP="004E465D">
      <w:pPr>
        <w:tabs>
          <w:tab w:val="left" w:pos="6150"/>
        </w:tabs>
        <w:ind w:left="-142"/>
        <w:jc w:val="right"/>
        <w:rPr>
          <w:rFonts w:ascii="Times New Roman" w:hAnsi="Times New Roman" w:cs="Times New Roman"/>
          <w:b/>
          <w:sz w:val="28"/>
          <w:szCs w:val="28"/>
          <w:lang w:val="ru-RU"/>
        </w:rPr>
      </w:pPr>
      <w:proofErr w:type="spellStart"/>
      <w:r w:rsidRPr="004E465D">
        <w:rPr>
          <w:rFonts w:ascii="Times New Roman" w:hAnsi="Times New Roman" w:cs="Times New Roman"/>
          <w:b/>
          <w:sz w:val="28"/>
          <w:szCs w:val="28"/>
          <w:lang w:val="ru-RU"/>
        </w:rPr>
        <w:t>Додаток</w:t>
      </w:r>
      <w:proofErr w:type="spellEnd"/>
      <w:r w:rsidRPr="004E465D">
        <w:rPr>
          <w:rFonts w:ascii="Times New Roman" w:hAnsi="Times New Roman" w:cs="Times New Roman"/>
          <w:b/>
          <w:sz w:val="28"/>
          <w:szCs w:val="28"/>
          <w:lang w:val="ru-RU"/>
        </w:rPr>
        <w:t xml:space="preserve"> 6.</w:t>
      </w:r>
    </w:p>
    <w:p w14:paraId="73BB4E61" w14:textId="0F65C7A0" w:rsidR="00D16283" w:rsidRPr="00D16283" w:rsidRDefault="00D16283" w:rsidP="00502FAD">
      <w:pPr>
        <w:spacing w:line="240" w:lineRule="auto"/>
        <w:ind w:left="0"/>
        <w:jc w:val="center"/>
        <w:rPr>
          <w:rFonts w:ascii="Times New Roman" w:hAnsi="Times New Roman" w:cs="Times New Roman"/>
          <w:b/>
          <w:sz w:val="28"/>
          <w:szCs w:val="28"/>
          <w:lang w:val="ru-RU"/>
        </w:rPr>
      </w:pPr>
      <w:r w:rsidRPr="00D16283">
        <w:rPr>
          <w:rFonts w:ascii="Times New Roman" w:hAnsi="Times New Roman" w:cs="Times New Roman"/>
          <w:b/>
          <w:sz w:val="28"/>
          <w:szCs w:val="28"/>
          <w:lang w:val="ru-RU"/>
        </w:rPr>
        <w:t xml:space="preserve">Закон </w:t>
      </w:r>
      <w:proofErr w:type="spellStart"/>
      <w:r w:rsidRPr="00D16283">
        <w:rPr>
          <w:rFonts w:ascii="Times New Roman" w:hAnsi="Times New Roman" w:cs="Times New Roman"/>
          <w:b/>
          <w:sz w:val="28"/>
          <w:szCs w:val="28"/>
          <w:lang w:val="ru-RU"/>
        </w:rPr>
        <w:t>України</w:t>
      </w:r>
      <w:proofErr w:type="spellEnd"/>
      <w:r w:rsidRPr="00D16283">
        <w:rPr>
          <w:rFonts w:ascii="Times New Roman" w:hAnsi="Times New Roman" w:cs="Times New Roman"/>
          <w:b/>
          <w:sz w:val="28"/>
          <w:szCs w:val="28"/>
          <w:lang w:val="ru-RU"/>
        </w:rPr>
        <w:t xml:space="preserve"> «Про </w:t>
      </w:r>
      <w:proofErr w:type="spellStart"/>
      <w:r w:rsidRPr="00D16283">
        <w:rPr>
          <w:rFonts w:ascii="Times New Roman" w:hAnsi="Times New Roman" w:cs="Times New Roman"/>
          <w:b/>
          <w:sz w:val="28"/>
          <w:szCs w:val="28"/>
          <w:lang w:val="ru-RU"/>
        </w:rPr>
        <w:t>екологічну</w:t>
      </w:r>
      <w:proofErr w:type="spellEnd"/>
      <w:r w:rsidRPr="00D16283">
        <w:rPr>
          <w:rFonts w:ascii="Times New Roman" w:hAnsi="Times New Roman" w:cs="Times New Roman"/>
          <w:b/>
          <w:sz w:val="28"/>
          <w:szCs w:val="28"/>
          <w:lang w:val="ru-RU"/>
        </w:rPr>
        <w:t xml:space="preserve"> </w:t>
      </w:r>
      <w:proofErr w:type="spellStart"/>
      <w:r w:rsidRPr="00D16283">
        <w:rPr>
          <w:rFonts w:ascii="Times New Roman" w:hAnsi="Times New Roman" w:cs="Times New Roman"/>
          <w:b/>
          <w:sz w:val="28"/>
          <w:szCs w:val="28"/>
          <w:lang w:val="ru-RU"/>
        </w:rPr>
        <w:t>експертизу</w:t>
      </w:r>
      <w:proofErr w:type="spellEnd"/>
      <w:r w:rsidRPr="00D16283">
        <w:rPr>
          <w:rFonts w:ascii="Times New Roman" w:hAnsi="Times New Roman" w:cs="Times New Roman"/>
          <w:b/>
          <w:sz w:val="28"/>
          <w:szCs w:val="28"/>
          <w:lang w:val="ru-RU"/>
        </w:rPr>
        <w:t xml:space="preserve">» </w:t>
      </w:r>
      <w:proofErr w:type="spellStart"/>
      <w:r w:rsidRPr="00D16283">
        <w:rPr>
          <w:rFonts w:ascii="Times New Roman" w:hAnsi="Times New Roman" w:cs="Times New Roman"/>
          <w:b/>
          <w:sz w:val="28"/>
          <w:szCs w:val="28"/>
          <w:lang w:val="ru-RU"/>
        </w:rPr>
        <w:t>від</w:t>
      </w:r>
      <w:proofErr w:type="spellEnd"/>
      <w:r w:rsidRPr="00D16283">
        <w:rPr>
          <w:rFonts w:ascii="Times New Roman" w:hAnsi="Times New Roman" w:cs="Times New Roman"/>
          <w:b/>
          <w:sz w:val="28"/>
          <w:szCs w:val="28"/>
          <w:lang w:val="ru-RU"/>
        </w:rPr>
        <w:t xml:space="preserve"> 09.02.1995 року № 45/95-ВР (</w:t>
      </w:r>
      <w:proofErr w:type="spellStart"/>
      <w:r w:rsidRPr="00D16283">
        <w:rPr>
          <w:rFonts w:ascii="Times New Roman" w:hAnsi="Times New Roman" w:cs="Times New Roman"/>
          <w:b/>
          <w:sz w:val="28"/>
          <w:szCs w:val="28"/>
          <w:lang w:val="ru-RU"/>
        </w:rPr>
        <w:t>витяг</w:t>
      </w:r>
      <w:proofErr w:type="spellEnd"/>
      <w:r w:rsidRPr="00D16283">
        <w:rPr>
          <w:rFonts w:ascii="Times New Roman" w:hAnsi="Times New Roman" w:cs="Times New Roman"/>
          <w:b/>
          <w:sz w:val="28"/>
          <w:szCs w:val="28"/>
          <w:lang w:val="ru-RU"/>
        </w:rPr>
        <w:t>)</w:t>
      </w:r>
    </w:p>
    <w:p w14:paraId="73BAD193" w14:textId="77777777" w:rsidR="00D16283" w:rsidRPr="00D16283" w:rsidRDefault="00D16283" w:rsidP="00D16283">
      <w:pPr>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w:t>
      </w:r>
      <w:r w:rsidRPr="00D16283">
        <w:rPr>
          <w:rFonts w:ascii="Times New Roman" w:hAnsi="Times New Roman" w:cs="Times New Roman"/>
          <w:sz w:val="28"/>
          <w:szCs w:val="28"/>
          <w:lang w:val="ru-RU"/>
        </w:rPr>
        <w:t>роведення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державної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експертизи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обов'язкове</w:t>
      </w:r>
      <w:proofErr w:type="spellEnd"/>
      <w:r w:rsidRPr="00D16283">
        <w:rPr>
          <w:rFonts w:ascii="Times New Roman" w:hAnsi="Times New Roman" w:cs="Times New Roman"/>
          <w:sz w:val="28"/>
          <w:szCs w:val="28"/>
          <w:lang w:val="ru-RU"/>
        </w:rPr>
        <w:t xml:space="preserve"> для </w:t>
      </w:r>
      <w:proofErr w:type="spellStart"/>
      <w:r w:rsidRPr="00D16283">
        <w:rPr>
          <w:rFonts w:ascii="Times New Roman" w:hAnsi="Times New Roman" w:cs="Times New Roman"/>
          <w:sz w:val="28"/>
          <w:szCs w:val="28"/>
          <w:lang w:val="ru-RU"/>
        </w:rPr>
        <w:t>видів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діяльності</w:t>
      </w:r>
      <w:proofErr w:type="spellEnd"/>
      <w:r w:rsidRPr="00D16283">
        <w:rPr>
          <w:rFonts w:ascii="Times New Roman" w:hAnsi="Times New Roman" w:cs="Times New Roman"/>
          <w:sz w:val="28"/>
          <w:szCs w:val="28"/>
          <w:lang w:val="ru-RU"/>
        </w:rPr>
        <w:t xml:space="preserve"> та </w:t>
      </w:r>
      <w:proofErr w:type="spellStart"/>
      <w:r w:rsidRPr="00D16283">
        <w:rPr>
          <w:rFonts w:ascii="Times New Roman" w:hAnsi="Times New Roman" w:cs="Times New Roman"/>
          <w:sz w:val="28"/>
          <w:szCs w:val="28"/>
          <w:lang w:val="ru-RU"/>
        </w:rPr>
        <w:t>об’єктів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становлять</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підвищену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небезпеку</w:t>
      </w:r>
      <w:proofErr w:type="spellEnd"/>
      <w:r w:rsidRPr="00D16283">
        <w:rPr>
          <w:rFonts w:ascii="Times New Roman" w:hAnsi="Times New Roman" w:cs="Times New Roman"/>
          <w:sz w:val="28"/>
          <w:szCs w:val="28"/>
          <w:lang w:val="ru-RU"/>
        </w:rPr>
        <w:t>.</w:t>
      </w:r>
    </w:p>
    <w:p w14:paraId="6106FBCC" w14:textId="77777777" w:rsidR="00D16283" w:rsidRPr="00D16283" w:rsidRDefault="00D16283" w:rsidP="00D16283">
      <w:pPr>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Перелік</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видів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діяльності</w:t>
      </w:r>
      <w:proofErr w:type="spellEnd"/>
      <w:r w:rsidRPr="00D16283">
        <w:rPr>
          <w:rFonts w:ascii="Times New Roman" w:hAnsi="Times New Roman" w:cs="Times New Roman"/>
          <w:sz w:val="28"/>
          <w:szCs w:val="28"/>
          <w:lang w:val="ru-RU"/>
        </w:rPr>
        <w:t xml:space="preserve"> та </w:t>
      </w:r>
      <w:proofErr w:type="spellStart"/>
      <w:r w:rsidRPr="00D16283">
        <w:rPr>
          <w:rFonts w:ascii="Times New Roman" w:hAnsi="Times New Roman" w:cs="Times New Roman"/>
          <w:sz w:val="28"/>
          <w:szCs w:val="28"/>
          <w:lang w:val="ru-RU"/>
        </w:rPr>
        <w:t>об’єктів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що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становлять</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підвищену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небезпеку</w:t>
      </w:r>
      <w:proofErr w:type="spellEnd"/>
      <w:r w:rsidRPr="00D1628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встановлюється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Кабінетом</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Міністрів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України</w:t>
      </w:r>
      <w:proofErr w:type="spellEnd"/>
      <w:r w:rsidRPr="00D16283">
        <w:rPr>
          <w:rFonts w:ascii="Times New Roman" w:hAnsi="Times New Roman" w:cs="Times New Roman"/>
          <w:sz w:val="28"/>
          <w:szCs w:val="28"/>
          <w:lang w:val="ru-RU"/>
        </w:rPr>
        <w:t xml:space="preserve"> за </w:t>
      </w:r>
      <w:proofErr w:type="spellStart"/>
      <w:r w:rsidRPr="00D16283">
        <w:rPr>
          <w:rFonts w:ascii="Times New Roman" w:hAnsi="Times New Roman" w:cs="Times New Roman"/>
          <w:sz w:val="28"/>
          <w:szCs w:val="28"/>
          <w:lang w:val="ru-RU"/>
        </w:rPr>
        <w:t>поданням</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Міністерства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охорони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навколишнього</w:t>
      </w:r>
      <w:proofErr w:type="spellEnd"/>
      <w:r>
        <w:rPr>
          <w:rFonts w:ascii="Times New Roman" w:hAnsi="Times New Roman" w:cs="Times New Roman"/>
          <w:sz w:val="28"/>
          <w:szCs w:val="28"/>
          <w:lang w:val="ru-RU"/>
        </w:rPr>
        <w:t xml:space="preserve"> </w:t>
      </w:r>
      <w:r w:rsidRPr="00D16283">
        <w:rPr>
          <w:rFonts w:ascii="Times New Roman" w:hAnsi="Times New Roman" w:cs="Times New Roman"/>
          <w:sz w:val="28"/>
          <w:szCs w:val="28"/>
          <w:lang w:val="ru-RU"/>
        </w:rPr>
        <w:t xml:space="preserve">природного </w:t>
      </w:r>
      <w:proofErr w:type="spellStart"/>
      <w:r w:rsidRPr="00D16283">
        <w:rPr>
          <w:rFonts w:ascii="Times New Roman" w:hAnsi="Times New Roman" w:cs="Times New Roman"/>
          <w:sz w:val="28"/>
          <w:szCs w:val="28"/>
          <w:lang w:val="ru-RU"/>
        </w:rPr>
        <w:t>середовища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України</w:t>
      </w:r>
      <w:proofErr w:type="spellEnd"/>
      <w:r w:rsidRPr="00D16283">
        <w:rPr>
          <w:rFonts w:ascii="Times New Roman" w:hAnsi="Times New Roman" w:cs="Times New Roman"/>
          <w:sz w:val="28"/>
          <w:szCs w:val="28"/>
          <w:lang w:val="ru-RU"/>
        </w:rPr>
        <w:t xml:space="preserve"> та </w:t>
      </w:r>
      <w:proofErr w:type="spellStart"/>
      <w:r w:rsidRPr="00D16283">
        <w:rPr>
          <w:rFonts w:ascii="Times New Roman" w:hAnsi="Times New Roman" w:cs="Times New Roman"/>
          <w:sz w:val="28"/>
          <w:szCs w:val="28"/>
          <w:lang w:val="ru-RU"/>
        </w:rPr>
        <w:t>Міністерства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охорони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здоров’я</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України</w:t>
      </w:r>
      <w:proofErr w:type="spellEnd"/>
      <w:r w:rsidRPr="00D16283">
        <w:rPr>
          <w:rFonts w:ascii="Times New Roman" w:hAnsi="Times New Roman" w:cs="Times New Roman"/>
          <w:sz w:val="28"/>
          <w:szCs w:val="28"/>
          <w:lang w:val="ru-RU"/>
        </w:rPr>
        <w:t>.</w:t>
      </w:r>
    </w:p>
    <w:p w14:paraId="63F6A3A3" w14:textId="77777777" w:rsidR="00D16283" w:rsidRPr="00D16283" w:rsidRDefault="00D16283" w:rsidP="00D16283">
      <w:pPr>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D16283">
        <w:rPr>
          <w:rFonts w:ascii="Times New Roman" w:hAnsi="Times New Roman" w:cs="Times New Roman"/>
          <w:sz w:val="28"/>
          <w:szCs w:val="28"/>
          <w:lang w:val="ru-RU"/>
        </w:rPr>
        <w:t xml:space="preserve">В </w:t>
      </w:r>
      <w:proofErr w:type="spellStart"/>
      <w:r w:rsidRPr="00D16283">
        <w:rPr>
          <w:rFonts w:ascii="Times New Roman" w:hAnsi="Times New Roman" w:cs="Times New Roman"/>
          <w:sz w:val="28"/>
          <w:szCs w:val="28"/>
          <w:lang w:val="ru-RU"/>
        </w:rPr>
        <w:t>інших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випадках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державна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експертиза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здійснюється</w:t>
      </w:r>
      <w:proofErr w:type="spellEnd"/>
      <w:r w:rsidRPr="00D16283">
        <w:rPr>
          <w:rFonts w:ascii="Times New Roman" w:hAnsi="Times New Roman" w:cs="Times New Roman"/>
          <w:sz w:val="28"/>
          <w:szCs w:val="28"/>
          <w:lang w:val="ru-RU"/>
        </w:rPr>
        <w:t xml:space="preserve"> за </w:t>
      </w:r>
      <w:proofErr w:type="spellStart"/>
      <w:r w:rsidRPr="00D16283">
        <w:rPr>
          <w:rFonts w:ascii="Times New Roman" w:hAnsi="Times New Roman" w:cs="Times New Roman"/>
          <w:sz w:val="28"/>
          <w:szCs w:val="28"/>
          <w:lang w:val="ru-RU"/>
        </w:rPr>
        <w:t>ініціативою</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зацікавлених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осіб</w:t>
      </w:r>
      <w:proofErr w:type="spellEnd"/>
      <w:r w:rsidRPr="00D16283">
        <w:rPr>
          <w:rFonts w:ascii="Times New Roman" w:hAnsi="Times New Roman" w:cs="Times New Roman"/>
          <w:sz w:val="28"/>
          <w:szCs w:val="28"/>
          <w:lang w:val="ru-RU"/>
        </w:rPr>
        <w:t xml:space="preserve"> на </w:t>
      </w:r>
      <w:proofErr w:type="spellStart"/>
      <w:r w:rsidRPr="00D16283">
        <w:rPr>
          <w:rFonts w:ascii="Times New Roman" w:hAnsi="Times New Roman" w:cs="Times New Roman"/>
          <w:sz w:val="28"/>
          <w:szCs w:val="28"/>
          <w:lang w:val="ru-RU"/>
        </w:rPr>
        <w:t>підставі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договорів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або</w:t>
      </w:r>
      <w:proofErr w:type="spellEnd"/>
      <w:r w:rsidRPr="00D16283">
        <w:rPr>
          <w:rFonts w:ascii="Times New Roman" w:hAnsi="Times New Roman" w:cs="Times New Roman"/>
          <w:sz w:val="28"/>
          <w:szCs w:val="28"/>
          <w:lang w:val="ru-RU"/>
        </w:rPr>
        <w:t xml:space="preserve"> за </w:t>
      </w:r>
      <w:proofErr w:type="spellStart"/>
      <w:r w:rsidRPr="00D16283">
        <w:rPr>
          <w:rFonts w:ascii="Times New Roman" w:hAnsi="Times New Roman" w:cs="Times New Roman"/>
          <w:sz w:val="28"/>
          <w:szCs w:val="28"/>
          <w:lang w:val="ru-RU"/>
        </w:rPr>
        <w:t>рішенням</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Кабінету</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Міністрів</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України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місцевих</w:t>
      </w:r>
      <w:proofErr w:type="spellEnd"/>
      <w:r>
        <w:rPr>
          <w:rFonts w:ascii="Times New Roman" w:hAnsi="Times New Roman" w:cs="Times New Roman"/>
          <w:sz w:val="28"/>
          <w:szCs w:val="28"/>
          <w:lang w:val="ru-RU"/>
        </w:rPr>
        <w:t xml:space="preserve"> </w:t>
      </w:r>
      <w:r w:rsidRPr="00D16283">
        <w:rPr>
          <w:rFonts w:ascii="Times New Roman" w:hAnsi="Times New Roman" w:cs="Times New Roman"/>
          <w:sz w:val="28"/>
          <w:szCs w:val="28"/>
          <w:lang w:val="ru-RU"/>
        </w:rPr>
        <w:t xml:space="preserve">Рад, </w:t>
      </w:r>
      <w:proofErr w:type="spellStart"/>
      <w:r w:rsidRPr="00D16283">
        <w:rPr>
          <w:rFonts w:ascii="Times New Roman" w:hAnsi="Times New Roman" w:cs="Times New Roman"/>
          <w:sz w:val="28"/>
          <w:szCs w:val="28"/>
          <w:lang w:val="ru-RU"/>
        </w:rPr>
        <w:t>чи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їх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виконавчих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комітетів</w:t>
      </w:r>
      <w:proofErr w:type="spellEnd"/>
      <w:r w:rsidRPr="00D16283">
        <w:rPr>
          <w:rFonts w:ascii="Times New Roman" w:hAnsi="Times New Roman" w:cs="Times New Roman"/>
          <w:sz w:val="28"/>
          <w:szCs w:val="28"/>
          <w:lang w:val="ru-RU"/>
        </w:rPr>
        <w:t>.</w:t>
      </w:r>
    </w:p>
    <w:p w14:paraId="07F09EF3" w14:textId="77777777" w:rsidR="00D16283" w:rsidRPr="00D16283" w:rsidRDefault="00D16283" w:rsidP="00D16283">
      <w:pPr>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Громадська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експертиза</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може</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здійснювати</w:t>
      </w:r>
      <w:proofErr w:type="spellEnd"/>
      <w:r w:rsidRPr="00D16283">
        <w:rPr>
          <w:rFonts w:ascii="Times New Roman" w:hAnsi="Times New Roman" w:cs="Times New Roman"/>
          <w:sz w:val="28"/>
          <w:szCs w:val="28"/>
          <w:lang w:val="ru-RU"/>
        </w:rPr>
        <w:t xml:space="preserve"> в будь-</w:t>
      </w:r>
      <w:proofErr w:type="spellStart"/>
      <w:r w:rsidRPr="00D16283">
        <w:rPr>
          <w:rFonts w:ascii="Times New Roman" w:hAnsi="Times New Roman" w:cs="Times New Roman"/>
          <w:sz w:val="28"/>
          <w:szCs w:val="28"/>
          <w:lang w:val="ru-RU"/>
        </w:rPr>
        <w:t>якій</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сфері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діяльності</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потребує</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екологічного</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обґрунтування</w:t>
      </w:r>
      <w:proofErr w:type="spellEnd"/>
      <w:r w:rsidRPr="00D16283">
        <w:rPr>
          <w:rFonts w:ascii="Times New Roman" w:hAnsi="Times New Roman" w:cs="Times New Roman"/>
          <w:sz w:val="28"/>
          <w:szCs w:val="28"/>
          <w:lang w:val="ru-RU"/>
        </w:rPr>
        <w:t xml:space="preserve">, за </w:t>
      </w:r>
      <w:proofErr w:type="spellStart"/>
      <w:r w:rsidRPr="00D16283">
        <w:rPr>
          <w:rFonts w:ascii="Times New Roman" w:hAnsi="Times New Roman" w:cs="Times New Roman"/>
          <w:sz w:val="28"/>
          <w:szCs w:val="28"/>
          <w:lang w:val="ru-RU"/>
        </w:rPr>
        <w:t>ініціативою</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громадських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організацій</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чи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громадських</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формувань</w:t>
      </w:r>
      <w:proofErr w:type="spellEnd"/>
      <w:r w:rsidRPr="00D16283">
        <w:rPr>
          <w:rFonts w:ascii="Times New Roman" w:hAnsi="Times New Roman" w:cs="Times New Roman"/>
          <w:sz w:val="28"/>
          <w:szCs w:val="28"/>
          <w:lang w:val="ru-RU"/>
        </w:rPr>
        <w:t>.</w:t>
      </w:r>
    </w:p>
    <w:p w14:paraId="350E97FC" w14:textId="77777777" w:rsidR="00D16283" w:rsidRPr="00D16283" w:rsidRDefault="00D16283" w:rsidP="00D16283">
      <w:pPr>
        <w:spacing w:line="24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Висновки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державної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експертизи</w:t>
      </w:r>
      <w:proofErr w:type="spellEnd"/>
      <w:r w:rsidRPr="00D16283">
        <w:rPr>
          <w:rFonts w:ascii="Times New Roman" w:hAnsi="Times New Roman" w:cs="Times New Roman"/>
          <w:sz w:val="28"/>
          <w:szCs w:val="28"/>
          <w:lang w:val="ru-RU"/>
        </w:rPr>
        <w:t xml:space="preserve"> є </w:t>
      </w:r>
      <w:proofErr w:type="spellStart"/>
      <w:r w:rsidRPr="00D16283">
        <w:rPr>
          <w:rFonts w:ascii="Times New Roman" w:hAnsi="Times New Roman" w:cs="Times New Roman"/>
          <w:sz w:val="28"/>
          <w:szCs w:val="28"/>
          <w:lang w:val="ru-RU"/>
        </w:rPr>
        <w:t>обов’язковими</w:t>
      </w:r>
      <w:proofErr w:type="spellEnd"/>
      <w:r w:rsidRPr="00D16283">
        <w:rPr>
          <w:rFonts w:ascii="Times New Roman" w:hAnsi="Times New Roman" w:cs="Times New Roman"/>
          <w:sz w:val="28"/>
          <w:szCs w:val="28"/>
          <w:lang w:val="ru-RU"/>
        </w:rPr>
        <w:t xml:space="preserve"> для </w:t>
      </w:r>
      <w:proofErr w:type="spellStart"/>
      <w:r w:rsidRPr="00D16283">
        <w:rPr>
          <w:rFonts w:ascii="Times New Roman" w:hAnsi="Times New Roman" w:cs="Times New Roman"/>
          <w:sz w:val="28"/>
          <w:szCs w:val="28"/>
          <w:lang w:val="ru-RU"/>
        </w:rPr>
        <w:t>виконання</w:t>
      </w:r>
      <w:proofErr w:type="spellEnd"/>
      <w:r w:rsidRPr="00D16283">
        <w:rPr>
          <w:rFonts w:ascii="Times New Roman" w:hAnsi="Times New Roman" w:cs="Times New Roman"/>
          <w:sz w:val="28"/>
          <w:szCs w:val="28"/>
          <w:lang w:val="ru-RU"/>
        </w:rPr>
        <w:t xml:space="preserve">, а </w:t>
      </w:r>
      <w:proofErr w:type="spellStart"/>
      <w:r w:rsidRPr="00D16283">
        <w:rPr>
          <w:rFonts w:ascii="Times New Roman" w:hAnsi="Times New Roman" w:cs="Times New Roman"/>
          <w:sz w:val="28"/>
          <w:szCs w:val="28"/>
          <w:lang w:val="ru-RU"/>
        </w:rPr>
        <w:t>висновки</w:t>
      </w:r>
      <w:proofErr w:type="spellEnd"/>
      <w:r>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громадської</w:t>
      </w:r>
      <w:proofErr w:type="spellEnd"/>
      <w:r w:rsidRPr="00D16283">
        <w:rPr>
          <w:rFonts w:ascii="Times New Roman" w:hAnsi="Times New Roman" w:cs="Times New Roman"/>
          <w:sz w:val="28"/>
          <w:szCs w:val="28"/>
          <w:lang w:val="ru-RU"/>
        </w:rPr>
        <w:t xml:space="preserve"> та </w:t>
      </w:r>
      <w:proofErr w:type="spellStart"/>
      <w:r w:rsidRPr="00D16283">
        <w:rPr>
          <w:rFonts w:ascii="Times New Roman" w:hAnsi="Times New Roman" w:cs="Times New Roman"/>
          <w:sz w:val="28"/>
          <w:szCs w:val="28"/>
          <w:lang w:val="ru-RU"/>
        </w:rPr>
        <w:t>іншої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екологічної</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експертизи</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мають</w:t>
      </w:r>
      <w:proofErr w:type="spellEnd"/>
      <w:r w:rsidRPr="00D16283">
        <w:rPr>
          <w:rFonts w:ascii="Times New Roman" w:hAnsi="Times New Roman" w:cs="Times New Roman"/>
          <w:sz w:val="28"/>
          <w:szCs w:val="28"/>
          <w:lang w:val="ru-RU"/>
        </w:rPr>
        <w:t xml:space="preserve"> </w:t>
      </w:r>
      <w:proofErr w:type="spellStart"/>
      <w:r w:rsidRPr="00D16283">
        <w:rPr>
          <w:rFonts w:ascii="Times New Roman" w:hAnsi="Times New Roman" w:cs="Times New Roman"/>
          <w:sz w:val="28"/>
          <w:szCs w:val="28"/>
          <w:lang w:val="ru-RU"/>
        </w:rPr>
        <w:t>рекомендаційний</w:t>
      </w:r>
      <w:proofErr w:type="spellEnd"/>
      <w:r w:rsidRPr="00D16283">
        <w:rPr>
          <w:rFonts w:ascii="Times New Roman" w:hAnsi="Times New Roman" w:cs="Times New Roman"/>
          <w:sz w:val="28"/>
          <w:szCs w:val="28"/>
          <w:lang w:val="ru-RU"/>
        </w:rPr>
        <w:t xml:space="preserve"> характер.</w:t>
      </w:r>
    </w:p>
    <w:p w14:paraId="0BE971DF" w14:textId="77777777" w:rsidR="004E465D" w:rsidRDefault="004E465D" w:rsidP="004E465D">
      <w:pPr>
        <w:tabs>
          <w:tab w:val="left" w:pos="6150"/>
        </w:tabs>
        <w:ind w:left="-142"/>
        <w:rPr>
          <w:rFonts w:ascii="Times New Roman" w:hAnsi="Times New Roman" w:cs="Times New Roman"/>
          <w:sz w:val="28"/>
          <w:szCs w:val="28"/>
          <w:lang w:val="ru-RU"/>
        </w:rPr>
      </w:pPr>
    </w:p>
    <w:p w14:paraId="15C22AE4" w14:textId="77777777" w:rsidR="004E465D" w:rsidRDefault="004E465D" w:rsidP="004E465D">
      <w:pPr>
        <w:tabs>
          <w:tab w:val="left" w:pos="6150"/>
        </w:tabs>
        <w:ind w:left="-142"/>
        <w:rPr>
          <w:rFonts w:ascii="Times New Roman" w:hAnsi="Times New Roman" w:cs="Times New Roman"/>
          <w:sz w:val="28"/>
          <w:szCs w:val="28"/>
          <w:lang w:val="ru-RU"/>
        </w:rPr>
      </w:pPr>
    </w:p>
    <w:p w14:paraId="54F42D1E" w14:textId="77777777" w:rsidR="004E465D" w:rsidRDefault="004E465D" w:rsidP="004E465D">
      <w:pPr>
        <w:tabs>
          <w:tab w:val="left" w:pos="6150"/>
        </w:tabs>
        <w:ind w:left="-142"/>
        <w:rPr>
          <w:rFonts w:ascii="Times New Roman" w:hAnsi="Times New Roman" w:cs="Times New Roman"/>
          <w:sz w:val="28"/>
          <w:szCs w:val="28"/>
          <w:lang w:val="ru-RU"/>
        </w:rPr>
      </w:pPr>
    </w:p>
    <w:p w14:paraId="3673ABE5" w14:textId="77777777" w:rsidR="004E465D" w:rsidRDefault="004E465D" w:rsidP="004E465D">
      <w:pPr>
        <w:tabs>
          <w:tab w:val="left" w:pos="6150"/>
        </w:tabs>
        <w:ind w:left="-142"/>
        <w:rPr>
          <w:rFonts w:ascii="Times New Roman" w:hAnsi="Times New Roman" w:cs="Times New Roman"/>
          <w:sz w:val="28"/>
          <w:szCs w:val="28"/>
          <w:lang w:val="ru-RU"/>
        </w:rPr>
      </w:pPr>
    </w:p>
    <w:p w14:paraId="0E963B6C" w14:textId="77777777" w:rsidR="004E465D" w:rsidRDefault="004E465D" w:rsidP="004E465D">
      <w:pPr>
        <w:tabs>
          <w:tab w:val="left" w:pos="6150"/>
        </w:tabs>
        <w:ind w:left="-142"/>
        <w:rPr>
          <w:rFonts w:ascii="Times New Roman" w:hAnsi="Times New Roman" w:cs="Times New Roman"/>
          <w:sz w:val="28"/>
          <w:szCs w:val="28"/>
          <w:lang w:val="ru-RU"/>
        </w:rPr>
      </w:pPr>
    </w:p>
    <w:p w14:paraId="34725FCC" w14:textId="77777777" w:rsidR="004E465D" w:rsidRDefault="004E465D" w:rsidP="004E465D">
      <w:pPr>
        <w:tabs>
          <w:tab w:val="left" w:pos="6150"/>
        </w:tabs>
        <w:ind w:left="-142"/>
        <w:rPr>
          <w:rFonts w:ascii="Times New Roman" w:hAnsi="Times New Roman" w:cs="Times New Roman"/>
          <w:sz w:val="28"/>
          <w:szCs w:val="28"/>
          <w:lang w:val="ru-RU"/>
        </w:rPr>
      </w:pPr>
    </w:p>
    <w:p w14:paraId="22D1EC7A" w14:textId="77777777" w:rsidR="004E465D" w:rsidRDefault="004E465D" w:rsidP="004E465D">
      <w:pPr>
        <w:tabs>
          <w:tab w:val="left" w:pos="6150"/>
        </w:tabs>
        <w:ind w:left="-142"/>
        <w:rPr>
          <w:rFonts w:ascii="Times New Roman" w:hAnsi="Times New Roman" w:cs="Times New Roman"/>
          <w:sz w:val="28"/>
          <w:szCs w:val="28"/>
          <w:lang w:val="ru-RU"/>
        </w:rPr>
      </w:pPr>
    </w:p>
    <w:p w14:paraId="6A69D637" w14:textId="77777777" w:rsidR="004E465D" w:rsidRDefault="004E465D" w:rsidP="004E465D">
      <w:pPr>
        <w:tabs>
          <w:tab w:val="left" w:pos="6150"/>
        </w:tabs>
        <w:ind w:left="-142"/>
        <w:rPr>
          <w:rFonts w:ascii="Times New Roman" w:hAnsi="Times New Roman" w:cs="Times New Roman"/>
          <w:sz w:val="28"/>
          <w:szCs w:val="28"/>
          <w:lang w:val="ru-RU"/>
        </w:rPr>
      </w:pPr>
    </w:p>
    <w:p w14:paraId="794BEA46" w14:textId="77777777" w:rsidR="004E465D" w:rsidRDefault="004E465D" w:rsidP="004E465D">
      <w:pPr>
        <w:tabs>
          <w:tab w:val="left" w:pos="6150"/>
        </w:tabs>
        <w:ind w:left="-142"/>
        <w:rPr>
          <w:rFonts w:ascii="Times New Roman" w:hAnsi="Times New Roman" w:cs="Times New Roman"/>
          <w:sz w:val="28"/>
          <w:szCs w:val="28"/>
          <w:lang w:val="ru-RU"/>
        </w:rPr>
      </w:pPr>
    </w:p>
    <w:p w14:paraId="2464447B" w14:textId="35A3F662" w:rsidR="001E73A1" w:rsidRDefault="001E73A1" w:rsidP="004E465D">
      <w:pPr>
        <w:tabs>
          <w:tab w:val="left" w:pos="6150"/>
        </w:tabs>
        <w:ind w:left="-142"/>
        <w:rPr>
          <w:rFonts w:ascii="Times New Roman" w:hAnsi="Times New Roman" w:cs="Times New Roman"/>
          <w:sz w:val="28"/>
          <w:szCs w:val="28"/>
        </w:rPr>
      </w:pPr>
    </w:p>
    <w:p w14:paraId="1B554FFB" w14:textId="32EA0CE0" w:rsidR="00FF11A3" w:rsidRDefault="00FF11A3" w:rsidP="00502FAD">
      <w:pPr>
        <w:tabs>
          <w:tab w:val="left" w:pos="6150"/>
        </w:tabs>
        <w:ind w:left="0" w:firstLine="0"/>
        <w:rPr>
          <w:rFonts w:ascii="Times New Roman" w:hAnsi="Times New Roman" w:cs="Times New Roman"/>
          <w:sz w:val="28"/>
          <w:szCs w:val="28"/>
        </w:rPr>
      </w:pPr>
    </w:p>
    <w:p w14:paraId="0713B1F8" w14:textId="1FEA1BBC" w:rsidR="00AE2AB9" w:rsidRPr="00AE2AB9" w:rsidRDefault="00AE2AB9" w:rsidP="00502FAD">
      <w:pPr>
        <w:tabs>
          <w:tab w:val="left" w:pos="6150"/>
        </w:tabs>
        <w:ind w:left="-142"/>
        <w:jc w:val="right"/>
        <w:rPr>
          <w:rFonts w:ascii="Times New Roman" w:hAnsi="Times New Roman" w:cs="Times New Roman"/>
          <w:b/>
          <w:bCs/>
          <w:sz w:val="28"/>
          <w:szCs w:val="28"/>
        </w:rPr>
      </w:pPr>
      <w:r w:rsidRPr="00AE2AB9">
        <w:rPr>
          <w:rFonts w:ascii="Times New Roman" w:hAnsi="Times New Roman" w:cs="Times New Roman"/>
          <w:b/>
          <w:bCs/>
          <w:sz w:val="28"/>
          <w:szCs w:val="28"/>
        </w:rPr>
        <w:t>Додаток 7</w:t>
      </w:r>
      <w:r w:rsidR="00502FAD">
        <w:rPr>
          <w:rFonts w:ascii="Times New Roman" w:hAnsi="Times New Roman" w:cs="Times New Roman"/>
          <w:b/>
          <w:bCs/>
          <w:sz w:val="28"/>
          <w:szCs w:val="28"/>
        </w:rPr>
        <w:t>.</w:t>
      </w:r>
    </w:p>
    <w:p w14:paraId="461E5F9C" w14:textId="1646B7BF" w:rsidR="006C10AA" w:rsidRDefault="006C10AA" w:rsidP="00E95039">
      <w:pPr>
        <w:spacing w:after="0" w:line="240" w:lineRule="auto"/>
        <w:ind w:left="0" w:firstLine="0"/>
        <w:jc w:val="left"/>
        <w:rPr>
          <w:rFonts w:ascii="Times New Roman" w:eastAsia="Times New Roman" w:hAnsi="Times New Roman" w:cs="Times New Roman"/>
          <w:color w:val="000000"/>
          <w:sz w:val="27"/>
          <w:szCs w:val="27"/>
          <w:lang w:eastAsia="uk-UA"/>
        </w:rPr>
      </w:pPr>
    </w:p>
    <w:p w14:paraId="26872E26"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8"/>
          <w:szCs w:val="28"/>
          <w:lang w:eastAsia="ru-RU"/>
        </w:rPr>
      </w:pPr>
      <w:r w:rsidRPr="006C10AA">
        <w:rPr>
          <w:rFonts w:ascii="Times New Roman" w:eastAsia="Times New Roman" w:hAnsi="Times New Roman" w:cs="Times New Roman"/>
          <w:b/>
          <w:sz w:val="28"/>
          <w:szCs w:val="28"/>
          <w:lang w:eastAsia="ru-RU"/>
        </w:rPr>
        <w:t>ДЕРЖАВНИЙ ВИЩИЙ НАВЧАЛЬНИЙ ЗАКЛАД</w:t>
      </w:r>
    </w:p>
    <w:p w14:paraId="2B023A14"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8"/>
          <w:szCs w:val="28"/>
          <w:lang w:eastAsia="ru-RU"/>
        </w:rPr>
      </w:pPr>
      <w:r w:rsidRPr="006C10AA">
        <w:rPr>
          <w:rFonts w:ascii="Times New Roman" w:eastAsia="Times New Roman" w:hAnsi="Times New Roman" w:cs="Times New Roman"/>
          <w:b/>
          <w:sz w:val="28"/>
          <w:szCs w:val="28"/>
          <w:lang w:eastAsia="ru-RU"/>
        </w:rPr>
        <w:t>«УЖГОРОДСЬКИЙ НАЦІОНАЛЬНИЙ УНІВЕРСИТЕТ»</w:t>
      </w:r>
    </w:p>
    <w:p w14:paraId="0F7AD5AE"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8"/>
          <w:szCs w:val="28"/>
          <w:lang w:eastAsia="ru-RU"/>
        </w:rPr>
      </w:pPr>
      <w:r w:rsidRPr="006C10AA">
        <w:rPr>
          <w:rFonts w:ascii="Times New Roman" w:eastAsia="Times New Roman" w:hAnsi="Times New Roman" w:cs="Times New Roman"/>
          <w:b/>
          <w:sz w:val="28"/>
          <w:szCs w:val="28"/>
          <w:lang w:eastAsia="ru-RU"/>
        </w:rPr>
        <w:t>ГЕОГРАФІЧНИЙ ФАКУЛЬТЕТ</w:t>
      </w:r>
    </w:p>
    <w:p w14:paraId="76642177"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sz w:val="28"/>
          <w:szCs w:val="28"/>
          <w:lang w:eastAsia="ru-RU"/>
        </w:rPr>
      </w:pPr>
      <w:r w:rsidRPr="006C10AA">
        <w:rPr>
          <w:rFonts w:ascii="Times New Roman" w:eastAsia="Times New Roman" w:hAnsi="Times New Roman" w:cs="Times New Roman"/>
          <w:b/>
          <w:sz w:val="28"/>
          <w:szCs w:val="28"/>
          <w:lang w:eastAsia="ru-RU"/>
        </w:rPr>
        <w:t>Кафедра фізичної географії та раціонального природокористування</w:t>
      </w:r>
    </w:p>
    <w:p w14:paraId="7A64C757"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sz w:val="28"/>
          <w:szCs w:val="28"/>
          <w:lang w:eastAsia="ru-RU"/>
        </w:rPr>
      </w:pPr>
    </w:p>
    <w:p w14:paraId="07405137" w14:textId="77777777" w:rsidR="006C10AA" w:rsidRPr="006C10AA" w:rsidRDefault="006C10AA" w:rsidP="006C10AA">
      <w:pPr>
        <w:autoSpaceDE w:val="0"/>
        <w:autoSpaceDN w:val="0"/>
        <w:adjustRightInd w:val="0"/>
        <w:spacing w:after="0" w:line="240" w:lineRule="auto"/>
        <w:ind w:left="0" w:firstLine="5103"/>
        <w:jc w:val="center"/>
        <w:rPr>
          <w:rFonts w:ascii="Times New Roman" w:eastAsia="Times New Roman" w:hAnsi="Times New Roman" w:cs="Times New Roman"/>
          <w:sz w:val="28"/>
          <w:szCs w:val="28"/>
          <w:lang w:eastAsia="ru-RU"/>
        </w:rPr>
      </w:pPr>
      <w:r w:rsidRPr="006C10AA">
        <w:rPr>
          <w:rFonts w:ascii="Times New Roman" w:eastAsia="Times New Roman" w:hAnsi="Times New Roman" w:cs="Times New Roman"/>
          <w:sz w:val="28"/>
          <w:szCs w:val="28"/>
          <w:lang w:eastAsia="ru-RU"/>
        </w:rPr>
        <w:t>«ЗАТВЕРДЖУЮ»</w:t>
      </w:r>
    </w:p>
    <w:p w14:paraId="49786127"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8"/>
          <w:szCs w:val="28"/>
          <w:lang w:eastAsia="ru-RU"/>
        </w:rPr>
      </w:pPr>
      <w:r w:rsidRPr="006C10AA">
        <w:rPr>
          <w:rFonts w:ascii="Times New Roman" w:eastAsia="Times New Roman" w:hAnsi="Times New Roman" w:cs="Times New Roman"/>
          <w:sz w:val="28"/>
          <w:szCs w:val="28"/>
          <w:lang w:eastAsia="ru-RU"/>
        </w:rPr>
        <w:t xml:space="preserve">                                                                        Декан географічного факультету</w:t>
      </w:r>
    </w:p>
    <w:p w14:paraId="2A33FB86" w14:textId="77777777" w:rsidR="006C10AA" w:rsidRPr="006C10AA" w:rsidRDefault="006C10AA" w:rsidP="006C10AA">
      <w:pPr>
        <w:autoSpaceDE w:val="0"/>
        <w:autoSpaceDN w:val="0"/>
        <w:adjustRightInd w:val="0"/>
        <w:spacing w:after="0" w:line="240" w:lineRule="auto"/>
        <w:ind w:left="0" w:firstLine="5387"/>
        <w:jc w:val="left"/>
        <w:rPr>
          <w:rFonts w:ascii="Times New Roman" w:eastAsia="Times New Roman" w:hAnsi="Times New Roman" w:cs="Times New Roman"/>
          <w:sz w:val="28"/>
          <w:szCs w:val="28"/>
          <w:lang w:eastAsia="ru-RU"/>
        </w:rPr>
      </w:pPr>
      <w:r w:rsidRPr="006C10AA">
        <w:rPr>
          <w:rFonts w:ascii="Times New Roman" w:eastAsia="Times New Roman" w:hAnsi="Times New Roman" w:cs="Times New Roman"/>
          <w:sz w:val="28"/>
          <w:szCs w:val="28"/>
          <w:lang w:eastAsia="ru-RU"/>
        </w:rPr>
        <w:t>_____________ /</w:t>
      </w:r>
      <w:proofErr w:type="spellStart"/>
      <w:r w:rsidRPr="006C10AA">
        <w:rPr>
          <w:rFonts w:ascii="Times New Roman" w:eastAsia="Times New Roman" w:hAnsi="Times New Roman" w:cs="Times New Roman"/>
          <w:sz w:val="28"/>
          <w:szCs w:val="28"/>
          <w:lang w:eastAsia="ru-RU"/>
        </w:rPr>
        <w:t>Калинич</w:t>
      </w:r>
      <w:proofErr w:type="spellEnd"/>
      <w:r w:rsidRPr="006C10AA">
        <w:rPr>
          <w:rFonts w:ascii="Times New Roman" w:eastAsia="Times New Roman" w:hAnsi="Times New Roman" w:cs="Times New Roman"/>
          <w:sz w:val="28"/>
          <w:szCs w:val="28"/>
          <w:lang w:eastAsia="ru-RU"/>
        </w:rPr>
        <w:t xml:space="preserve"> І. В./</w:t>
      </w:r>
    </w:p>
    <w:p w14:paraId="2744FBCE" w14:textId="77777777" w:rsidR="006C10AA" w:rsidRPr="006C10AA" w:rsidRDefault="006C10AA" w:rsidP="006C10AA">
      <w:pPr>
        <w:spacing w:after="0" w:line="240" w:lineRule="auto"/>
        <w:ind w:left="0" w:firstLine="5387"/>
        <w:jc w:val="left"/>
        <w:rPr>
          <w:rFonts w:ascii="Times New Roman" w:eastAsia="Times New Roman" w:hAnsi="Times New Roman" w:cs="Times New Roman"/>
          <w:sz w:val="28"/>
          <w:szCs w:val="28"/>
        </w:rPr>
      </w:pPr>
      <w:r w:rsidRPr="006C10AA">
        <w:rPr>
          <w:rFonts w:ascii="Times New Roman" w:eastAsia="Times New Roman" w:hAnsi="Times New Roman" w:cs="Times New Roman"/>
          <w:sz w:val="28"/>
          <w:szCs w:val="28"/>
        </w:rPr>
        <w:t>«  28  » червня</w:t>
      </w:r>
      <w:r w:rsidRPr="006C10AA">
        <w:rPr>
          <w:rFonts w:ascii="Times New Roman" w:eastAsia="Times New Roman" w:hAnsi="Times New Roman" w:cs="Times New Roman"/>
          <w:sz w:val="28"/>
          <w:szCs w:val="28"/>
          <w:u w:val="single"/>
        </w:rPr>
        <w:t xml:space="preserve"> </w:t>
      </w:r>
      <w:r w:rsidRPr="006C10AA">
        <w:rPr>
          <w:rFonts w:ascii="Times New Roman" w:eastAsia="Times New Roman" w:hAnsi="Times New Roman" w:cs="Times New Roman"/>
          <w:sz w:val="28"/>
          <w:szCs w:val="28"/>
        </w:rPr>
        <w:t>2021 року</w:t>
      </w:r>
    </w:p>
    <w:p w14:paraId="1C7CC330"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8"/>
          <w:szCs w:val="28"/>
        </w:rPr>
      </w:pPr>
    </w:p>
    <w:p w14:paraId="7958C87F"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8"/>
          <w:szCs w:val="28"/>
        </w:rPr>
      </w:pPr>
    </w:p>
    <w:p w14:paraId="5E10BBF4"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8"/>
          <w:szCs w:val="28"/>
        </w:rPr>
      </w:pPr>
    </w:p>
    <w:p w14:paraId="43075762"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8"/>
          <w:szCs w:val="28"/>
        </w:rPr>
      </w:pPr>
    </w:p>
    <w:p w14:paraId="0BB018FB"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8"/>
          <w:szCs w:val="28"/>
        </w:rPr>
      </w:pPr>
    </w:p>
    <w:p w14:paraId="7DBB0882"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8"/>
          <w:szCs w:val="28"/>
        </w:rPr>
      </w:pPr>
    </w:p>
    <w:p w14:paraId="0B424D54" w14:textId="77777777" w:rsidR="006C10AA" w:rsidRPr="006C10AA" w:rsidRDefault="006C10AA" w:rsidP="006C10AA">
      <w:pPr>
        <w:shd w:val="clear" w:color="auto" w:fill="FFFFFF"/>
        <w:spacing w:after="0" w:line="240" w:lineRule="auto"/>
        <w:ind w:left="0" w:firstLine="0"/>
        <w:jc w:val="center"/>
        <w:outlineLvl w:val="1"/>
        <w:rPr>
          <w:rFonts w:ascii="Times New Roman" w:eastAsia="Times New Roman" w:hAnsi="Times New Roman" w:cs="Times New Roman"/>
          <w:b/>
          <w:bCs/>
          <w:iCs/>
          <w:sz w:val="28"/>
          <w:szCs w:val="28"/>
          <w:lang w:eastAsia="uk-UA"/>
        </w:rPr>
      </w:pPr>
      <w:r w:rsidRPr="006C10AA">
        <w:rPr>
          <w:rFonts w:ascii="Times New Roman" w:eastAsia="Times New Roman" w:hAnsi="Times New Roman" w:cs="Times New Roman"/>
          <w:b/>
          <w:bCs/>
          <w:iCs/>
          <w:sz w:val="28"/>
          <w:szCs w:val="28"/>
          <w:lang w:eastAsia="uk-UA"/>
        </w:rPr>
        <w:t xml:space="preserve">РОБОЧА ПРОГРАМА НАВЧАЛЬНОЇ ДИСЦИПЛІНИ </w:t>
      </w:r>
    </w:p>
    <w:p w14:paraId="099D4ACA"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724ACE7E" w14:textId="77777777" w:rsidR="006C10AA" w:rsidRPr="006C10AA" w:rsidRDefault="006C10AA" w:rsidP="006C10AA">
      <w:pPr>
        <w:ind w:left="1134" w:right="454" w:firstLine="0"/>
        <w:jc w:val="left"/>
        <w:rPr>
          <w:rFonts w:ascii="Times New Roman" w:hAnsi="Times New Roman" w:cs="Times New Roman"/>
          <w:b/>
          <w:bCs/>
          <w:caps/>
          <w:spacing w:val="20"/>
          <w:sz w:val="28"/>
          <w:szCs w:val="28"/>
        </w:rPr>
      </w:pPr>
      <w:r w:rsidRPr="006C10AA">
        <w:rPr>
          <w:rFonts w:ascii="Times New Roman" w:hAnsi="Times New Roman" w:cs="Times New Roman"/>
          <w:b/>
          <w:bCs/>
          <w:caps/>
          <w:spacing w:val="20"/>
          <w:sz w:val="28"/>
          <w:szCs w:val="28"/>
        </w:rPr>
        <w:t xml:space="preserve">       Управління природокористуваням</w:t>
      </w:r>
    </w:p>
    <w:p w14:paraId="3AE0B0EF"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58F08FB9"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1FC69050"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1F9B1A51"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tbl>
      <w:tblPr>
        <w:tblStyle w:val="13"/>
        <w:tblW w:w="9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03"/>
        <w:gridCol w:w="5069"/>
      </w:tblGrid>
      <w:tr w:rsidR="006C10AA" w:rsidRPr="006C10AA" w14:paraId="64E9D40C" w14:textId="77777777" w:rsidTr="00960C72">
        <w:tc>
          <w:tcPr>
            <w:tcW w:w="4503" w:type="dxa"/>
          </w:tcPr>
          <w:p w14:paraId="1C4D5352" w14:textId="77777777" w:rsidR="006C10AA" w:rsidRPr="006C10AA" w:rsidRDefault="006C10AA" w:rsidP="006C10AA">
            <w:pPr>
              <w:ind w:right="252"/>
              <w:jc w:val="right"/>
              <w:rPr>
                <w:sz w:val="28"/>
                <w:szCs w:val="28"/>
              </w:rPr>
            </w:pPr>
            <w:proofErr w:type="spellStart"/>
            <w:r w:rsidRPr="006C10AA">
              <w:rPr>
                <w:sz w:val="28"/>
                <w:szCs w:val="28"/>
              </w:rPr>
              <w:t>Рівень</w:t>
            </w:r>
            <w:proofErr w:type="spellEnd"/>
            <w:r w:rsidRPr="006C10AA">
              <w:rPr>
                <w:sz w:val="28"/>
                <w:szCs w:val="28"/>
              </w:rPr>
              <w:t xml:space="preserve"> </w:t>
            </w:r>
            <w:proofErr w:type="spellStart"/>
            <w:r w:rsidRPr="006C10AA">
              <w:rPr>
                <w:sz w:val="28"/>
                <w:szCs w:val="28"/>
              </w:rPr>
              <w:t>вищої</w:t>
            </w:r>
            <w:proofErr w:type="spellEnd"/>
            <w:r w:rsidRPr="006C10AA">
              <w:rPr>
                <w:sz w:val="28"/>
                <w:szCs w:val="28"/>
              </w:rPr>
              <w:t xml:space="preserve"> </w:t>
            </w:r>
            <w:proofErr w:type="spellStart"/>
            <w:r w:rsidRPr="006C10AA">
              <w:rPr>
                <w:sz w:val="28"/>
                <w:szCs w:val="28"/>
              </w:rPr>
              <w:t>освіти</w:t>
            </w:r>
            <w:proofErr w:type="spellEnd"/>
          </w:p>
        </w:tc>
        <w:tc>
          <w:tcPr>
            <w:tcW w:w="5069" w:type="dxa"/>
          </w:tcPr>
          <w:p w14:paraId="5D82259D" w14:textId="77777777" w:rsidR="006C10AA" w:rsidRPr="006C10AA" w:rsidRDefault="006C10AA" w:rsidP="006C10AA">
            <w:pPr>
              <w:rPr>
                <w:sz w:val="28"/>
                <w:szCs w:val="28"/>
              </w:rPr>
            </w:pPr>
            <w:proofErr w:type="spellStart"/>
            <w:r w:rsidRPr="006C10AA">
              <w:rPr>
                <w:b/>
                <w:sz w:val="28"/>
                <w:szCs w:val="28"/>
              </w:rPr>
              <w:t>другий</w:t>
            </w:r>
            <w:proofErr w:type="spellEnd"/>
            <w:r w:rsidRPr="006C10AA">
              <w:rPr>
                <w:b/>
                <w:sz w:val="28"/>
                <w:szCs w:val="28"/>
              </w:rPr>
              <w:t xml:space="preserve"> (</w:t>
            </w:r>
            <w:proofErr w:type="spellStart"/>
            <w:r w:rsidRPr="006C10AA">
              <w:rPr>
                <w:b/>
                <w:sz w:val="28"/>
                <w:szCs w:val="28"/>
              </w:rPr>
              <w:t>магістерський</w:t>
            </w:r>
            <w:proofErr w:type="spellEnd"/>
            <w:r w:rsidRPr="006C10AA">
              <w:rPr>
                <w:b/>
                <w:sz w:val="28"/>
                <w:szCs w:val="28"/>
              </w:rPr>
              <w:t>)</w:t>
            </w:r>
          </w:p>
        </w:tc>
      </w:tr>
      <w:tr w:rsidR="006C10AA" w:rsidRPr="006C10AA" w14:paraId="55FA6B01" w14:textId="77777777" w:rsidTr="00960C72">
        <w:tc>
          <w:tcPr>
            <w:tcW w:w="4503" w:type="dxa"/>
          </w:tcPr>
          <w:p w14:paraId="7978AC4B" w14:textId="77777777" w:rsidR="006C10AA" w:rsidRPr="006C10AA" w:rsidRDefault="006C10AA" w:rsidP="006C10AA">
            <w:pPr>
              <w:ind w:right="252"/>
              <w:jc w:val="right"/>
              <w:rPr>
                <w:sz w:val="28"/>
                <w:szCs w:val="28"/>
              </w:rPr>
            </w:pPr>
            <w:proofErr w:type="spellStart"/>
            <w:r w:rsidRPr="006C10AA">
              <w:rPr>
                <w:sz w:val="28"/>
                <w:szCs w:val="28"/>
              </w:rPr>
              <w:t>Галузь</w:t>
            </w:r>
            <w:proofErr w:type="spellEnd"/>
            <w:r w:rsidRPr="006C10AA">
              <w:rPr>
                <w:sz w:val="28"/>
                <w:szCs w:val="28"/>
              </w:rPr>
              <w:t xml:space="preserve"> </w:t>
            </w:r>
            <w:proofErr w:type="spellStart"/>
            <w:r w:rsidRPr="006C10AA">
              <w:rPr>
                <w:sz w:val="28"/>
                <w:szCs w:val="28"/>
              </w:rPr>
              <w:t>знань</w:t>
            </w:r>
            <w:proofErr w:type="spellEnd"/>
          </w:p>
        </w:tc>
        <w:tc>
          <w:tcPr>
            <w:tcW w:w="5069" w:type="dxa"/>
          </w:tcPr>
          <w:p w14:paraId="2576B494" w14:textId="77777777" w:rsidR="006C10AA" w:rsidRPr="006C10AA" w:rsidRDefault="006C10AA" w:rsidP="006C10AA">
            <w:pPr>
              <w:rPr>
                <w:b/>
                <w:sz w:val="28"/>
                <w:szCs w:val="28"/>
              </w:rPr>
            </w:pPr>
            <w:r w:rsidRPr="006C10AA">
              <w:rPr>
                <w:b/>
                <w:sz w:val="28"/>
                <w:szCs w:val="28"/>
              </w:rPr>
              <w:t xml:space="preserve">01 </w:t>
            </w:r>
            <w:proofErr w:type="spellStart"/>
            <w:r w:rsidRPr="006C10AA">
              <w:rPr>
                <w:b/>
                <w:sz w:val="28"/>
                <w:szCs w:val="28"/>
              </w:rPr>
              <w:t>Освіта</w:t>
            </w:r>
            <w:proofErr w:type="spellEnd"/>
            <w:r w:rsidRPr="006C10AA">
              <w:rPr>
                <w:b/>
                <w:sz w:val="28"/>
                <w:szCs w:val="28"/>
              </w:rPr>
              <w:t>/</w:t>
            </w:r>
            <w:proofErr w:type="spellStart"/>
            <w:r w:rsidRPr="006C10AA">
              <w:rPr>
                <w:b/>
                <w:sz w:val="28"/>
                <w:szCs w:val="28"/>
              </w:rPr>
              <w:t>Пдагогіка</w:t>
            </w:r>
            <w:proofErr w:type="spellEnd"/>
          </w:p>
        </w:tc>
      </w:tr>
      <w:tr w:rsidR="006C10AA" w:rsidRPr="006C10AA" w14:paraId="0280EC03" w14:textId="77777777" w:rsidTr="00960C72">
        <w:tc>
          <w:tcPr>
            <w:tcW w:w="4503" w:type="dxa"/>
          </w:tcPr>
          <w:p w14:paraId="02E7EC05" w14:textId="77777777" w:rsidR="006C10AA" w:rsidRPr="006C10AA" w:rsidRDefault="006C10AA" w:rsidP="006C10AA">
            <w:pPr>
              <w:ind w:right="252"/>
              <w:jc w:val="right"/>
              <w:rPr>
                <w:sz w:val="28"/>
                <w:szCs w:val="28"/>
              </w:rPr>
            </w:pPr>
            <w:proofErr w:type="spellStart"/>
            <w:r w:rsidRPr="006C10AA">
              <w:rPr>
                <w:sz w:val="28"/>
                <w:szCs w:val="28"/>
              </w:rPr>
              <w:t>Спеціальність</w:t>
            </w:r>
            <w:proofErr w:type="spellEnd"/>
          </w:p>
        </w:tc>
        <w:tc>
          <w:tcPr>
            <w:tcW w:w="5069" w:type="dxa"/>
          </w:tcPr>
          <w:p w14:paraId="16562973" w14:textId="77777777" w:rsidR="006C10AA" w:rsidRPr="006C10AA" w:rsidRDefault="006C10AA" w:rsidP="006C10AA">
            <w:pPr>
              <w:rPr>
                <w:b/>
                <w:sz w:val="28"/>
                <w:szCs w:val="28"/>
              </w:rPr>
            </w:pPr>
            <w:r w:rsidRPr="006C10AA">
              <w:rPr>
                <w:b/>
                <w:sz w:val="28"/>
                <w:szCs w:val="28"/>
              </w:rPr>
              <w:t xml:space="preserve">014 </w:t>
            </w:r>
            <w:proofErr w:type="spellStart"/>
            <w:r w:rsidRPr="006C10AA">
              <w:rPr>
                <w:b/>
                <w:sz w:val="28"/>
                <w:szCs w:val="28"/>
              </w:rPr>
              <w:t>Середня</w:t>
            </w:r>
            <w:proofErr w:type="spellEnd"/>
            <w:r w:rsidRPr="006C10AA">
              <w:rPr>
                <w:b/>
                <w:sz w:val="28"/>
                <w:szCs w:val="28"/>
              </w:rPr>
              <w:t xml:space="preserve"> </w:t>
            </w:r>
            <w:proofErr w:type="spellStart"/>
            <w:r w:rsidRPr="006C10AA">
              <w:rPr>
                <w:b/>
                <w:sz w:val="28"/>
                <w:szCs w:val="28"/>
              </w:rPr>
              <w:t>освіта</w:t>
            </w:r>
            <w:proofErr w:type="spellEnd"/>
          </w:p>
        </w:tc>
      </w:tr>
      <w:tr w:rsidR="006C10AA" w:rsidRPr="006C10AA" w14:paraId="5A078C95" w14:textId="77777777" w:rsidTr="00960C72">
        <w:tc>
          <w:tcPr>
            <w:tcW w:w="4503" w:type="dxa"/>
          </w:tcPr>
          <w:p w14:paraId="26EAE14B" w14:textId="77777777" w:rsidR="006C10AA" w:rsidRPr="006C10AA" w:rsidRDefault="006C10AA" w:rsidP="006C10AA">
            <w:pPr>
              <w:ind w:right="252"/>
              <w:jc w:val="right"/>
              <w:rPr>
                <w:sz w:val="28"/>
                <w:szCs w:val="28"/>
              </w:rPr>
            </w:pPr>
            <w:r w:rsidRPr="006C10AA">
              <w:rPr>
                <w:sz w:val="28"/>
                <w:szCs w:val="28"/>
              </w:rPr>
              <w:t xml:space="preserve">Предметна </w:t>
            </w:r>
            <w:proofErr w:type="spellStart"/>
            <w:r w:rsidRPr="006C10AA">
              <w:rPr>
                <w:sz w:val="28"/>
                <w:szCs w:val="28"/>
              </w:rPr>
              <w:t>спеціальність</w:t>
            </w:r>
            <w:proofErr w:type="spellEnd"/>
          </w:p>
        </w:tc>
        <w:tc>
          <w:tcPr>
            <w:tcW w:w="5069" w:type="dxa"/>
          </w:tcPr>
          <w:p w14:paraId="1BD1C88D" w14:textId="77777777" w:rsidR="006C10AA" w:rsidRPr="006C10AA" w:rsidRDefault="006C10AA" w:rsidP="006C10AA">
            <w:pPr>
              <w:rPr>
                <w:sz w:val="28"/>
                <w:szCs w:val="28"/>
              </w:rPr>
            </w:pPr>
            <w:r w:rsidRPr="006C10AA">
              <w:rPr>
                <w:b/>
                <w:bCs/>
                <w:sz w:val="28"/>
                <w:szCs w:val="28"/>
              </w:rPr>
              <w:t xml:space="preserve">014.07 </w:t>
            </w:r>
            <w:proofErr w:type="spellStart"/>
            <w:r w:rsidRPr="006C10AA">
              <w:rPr>
                <w:b/>
                <w:bCs/>
                <w:sz w:val="28"/>
                <w:szCs w:val="28"/>
              </w:rPr>
              <w:t>Географія</w:t>
            </w:r>
            <w:proofErr w:type="spellEnd"/>
          </w:p>
        </w:tc>
      </w:tr>
      <w:tr w:rsidR="006C10AA" w:rsidRPr="006C10AA" w14:paraId="5879EE28" w14:textId="77777777" w:rsidTr="00960C72">
        <w:tc>
          <w:tcPr>
            <w:tcW w:w="4503" w:type="dxa"/>
          </w:tcPr>
          <w:p w14:paraId="6EA91548" w14:textId="77777777" w:rsidR="006C10AA" w:rsidRPr="006C10AA" w:rsidRDefault="006C10AA" w:rsidP="006C10AA">
            <w:pPr>
              <w:ind w:right="252"/>
              <w:jc w:val="right"/>
              <w:rPr>
                <w:sz w:val="28"/>
                <w:szCs w:val="28"/>
              </w:rPr>
            </w:pPr>
            <w:proofErr w:type="spellStart"/>
            <w:r w:rsidRPr="006C10AA">
              <w:rPr>
                <w:sz w:val="28"/>
                <w:szCs w:val="28"/>
              </w:rPr>
              <w:t>Освітня</w:t>
            </w:r>
            <w:proofErr w:type="spellEnd"/>
            <w:r w:rsidRPr="006C10AA">
              <w:rPr>
                <w:sz w:val="28"/>
                <w:szCs w:val="28"/>
              </w:rPr>
              <w:t xml:space="preserve"> </w:t>
            </w:r>
            <w:proofErr w:type="spellStart"/>
            <w:r w:rsidRPr="006C10AA">
              <w:rPr>
                <w:sz w:val="28"/>
                <w:szCs w:val="28"/>
              </w:rPr>
              <w:t>програма</w:t>
            </w:r>
            <w:proofErr w:type="spellEnd"/>
          </w:p>
        </w:tc>
        <w:tc>
          <w:tcPr>
            <w:tcW w:w="5069" w:type="dxa"/>
          </w:tcPr>
          <w:p w14:paraId="67A24D3C" w14:textId="77777777" w:rsidR="006C10AA" w:rsidRPr="006C10AA" w:rsidRDefault="006C10AA" w:rsidP="006C10AA">
            <w:pPr>
              <w:rPr>
                <w:sz w:val="28"/>
                <w:szCs w:val="28"/>
              </w:rPr>
            </w:pPr>
            <w:proofErr w:type="spellStart"/>
            <w:r w:rsidRPr="006C10AA">
              <w:rPr>
                <w:b/>
                <w:sz w:val="28"/>
                <w:szCs w:val="28"/>
              </w:rPr>
              <w:t>Географія</w:t>
            </w:r>
            <w:proofErr w:type="spellEnd"/>
          </w:p>
        </w:tc>
      </w:tr>
      <w:tr w:rsidR="006C10AA" w:rsidRPr="006C10AA" w14:paraId="695A16AC" w14:textId="77777777" w:rsidTr="00960C72">
        <w:tc>
          <w:tcPr>
            <w:tcW w:w="4503" w:type="dxa"/>
          </w:tcPr>
          <w:p w14:paraId="58B25BEE" w14:textId="77777777" w:rsidR="006C10AA" w:rsidRPr="006C10AA" w:rsidRDefault="006C10AA" w:rsidP="006C10AA">
            <w:pPr>
              <w:ind w:right="252"/>
              <w:jc w:val="right"/>
              <w:rPr>
                <w:sz w:val="28"/>
                <w:szCs w:val="28"/>
              </w:rPr>
            </w:pPr>
            <w:r w:rsidRPr="006C10AA">
              <w:rPr>
                <w:sz w:val="28"/>
                <w:szCs w:val="28"/>
              </w:rPr>
              <w:t xml:space="preserve">Статус </w:t>
            </w:r>
            <w:proofErr w:type="spellStart"/>
            <w:r w:rsidRPr="006C10AA">
              <w:rPr>
                <w:sz w:val="28"/>
                <w:szCs w:val="28"/>
              </w:rPr>
              <w:t>дисципліни</w:t>
            </w:r>
            <w:proofErr w:type="spellEnd"/>
          </w:p>
        </w:tc>
        <w:tc>
          <w:tcPr>
            <w:tcW w:w="5069" w:type="dxa"/>
          </w:tcPr>
          <w:p w14:paraId="4D7DACC6" w14:textId="77777777" w:rsidR="006C10AA" w:rsidRPr="006C10AA" w:rsidRDefault="006C10AA" w:rsidP="006C10AA">
            <w:pPr>
              <w:rPr>
                <w:sz w:val="28"/>
                <w:szCs w:val="28"/>
              </w:rPr>
            </w:pPr>
            <w:proofErr w:type="spellStart"/>
            <w:r w:rsidRPr="006C10AA">
              <w:rPr>
                <w:b/>
                <w:sz w:val="28"/>
                <w:szCs w:val="28"/>
              </w:rPr>
              <w:t>обов’язкова</w:t>
            </w:r>
            <w:proofErr w:type="spellEnd"/>
          </w:p>
        </w:tc>
      </w:tr>
    </w:tbl>
    <w:p w14:paraId="4024B028" w14:textId="77777777" w:rsidR="006C10AA" w:rsidRPr="006C10AA" w:rsidRDefault="006C10AA" w:rsidP="006C10AA">
      <w:pPr>
        <w:spacing w:after="0" w:line="240" w:lineRule="auto"/>
        <w:ind w:left="0" w:firstLine="0"/>
        <w:jc w:val="left"/>
        <w:rPr>
          <w:rFonts w:ascii="Times New Roman" w:eastAsia="Times New Roman" w:hAnsi="Times New Roman" w:cs="Times New Roman"/>
          <w:b/>
          <w:sz w:val="28"/>
          <w:szCs w:val="28"/>
        </w:rPr>
      </w:pPr>
      <w:r w:rsidRPr="006C10AA">
        <w:rPr>
          <w:rFonts w:ascii="Times New Roman" w:eastAsia="Times New Roman" w:hAnsi="Times New Roman" w:cs="Times New Roman"/>
          <w:b/>
          <w:sz w:val="28"/>
          <w:szCs w:val="28"/>
        </w:rPr>
        <w:t xml:space="preserve">                                </w:t>
      </w:r>
      <w:r w:rsidRPr="006C10AA">
        <w:rPr>
          <w:rFonts w:ascii="Times New Roman" w:eastAsia="Times New Roman" w:hAnsi="Times New Roman" w:cs="Times New Roman"/>
          <w:bCs/>
          <w:sz w:val="28"/>
          <w:szCs w:val="28"/>
        </w:rPr>
        <w:t xml:space="preserve">Мова навчання       </w:t>
      </w:r>
      <w:r w:rsidRPr="006C10AA">
        <w:rPr>
          <w:rFonts w:ascii="Times New Roman" w:eastAsia="Times New Roman" w:hAnsi="Times New Roman" w:cs="Times New Roman"/>
          <w:b/>
          <w:sz w:val="28"/>
          <w:szCs w:val="28"/>
        </w:rPr>
        <w:t>українська</w:t>
      </w:r>
    </w:p>
    <w:p w14:paraId="5A86C90B"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7FDB9504"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2BF68A2A" w14:textId="36B25700" w:rsid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72C06301" w14:textId="77777777" w:rsidR="00EB43D2" w:rsidRPr="006C10AA" w:rsidRDefault="00EB43D2" w:rsidP="006C10AA">
      <w:pPr>
        <w:spacing w:after="0" w:line="240" w:lineRule="auto"/>
        <w:ind w:left="0" w:firstLine="0"/>
        <w:jc w:val="center"/>
        <w:rPr>
          <w:rFonts w:ascii="Times New Roman" w:eastAsia="Times New Roman" w:hAnsi="Times New Roman" w:cs="Times New Roman"/>
          <w:b/>
          <w:sz w:val="28"/>
          <w:szCs w:val="28"/>
        </w:rPr>
      </w:pPr>
    </w:p>
    <w:p w14:paraId="2C1F43CD"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4678E172"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266DA151"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56D25E2A"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5F7364DF"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p>
    <w:p w14:paraId="68F1A343"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8"/>
          <w:szCs w:val="28"/>
        </w:rPr>
      </w:pPr>
      <w:r w:rsidRPr="006C10AA">
        <w:rPr>
          <w:rFonts w:ascii="Times New Roman" w:eastAsia="Times New Roman" w:hAnsi="Times New Roman" w:cs="Times New Roman"/>
          <w:b/>
          <w:sz w:val="28"/>
          <w:szCs w:val="28"/>
        </w:rPr>
        <w:t>Ужгород 2021</w:t>
      </w:r>
    </w:p>
    <w:p w14:paraId="191142E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br w:type="page"/>
        <w:t xml:space="preserve">Робоча програма навчальної дисципліни </w:t>
      </w:r>
      <w:r w:rsidRPr="006C10AA">
        <w:rPr>
          <w:rFonts w:ascii="Times New Roman" w:eastAsia="Times New Roman" w:hAnsi="Times New Roman" w:cs="Times New Roman"/>
          <w:b/>
          <w:bCs/>
          <w:sz w:val="24"/>
          <w:szCs w:val="24"/>
        </w:rPr>
        <w:t>«</w:t>
      </w:r>
      <w:bookmarkStart w:id="12" w:name="_Hlk49191696"/>
      <w:r w:rsidRPr="006C10AA">
        <w:rPr>
          <w:rFonts w:ascii="Times New Roman" w:eastAsia="Times New Roman" w:hAnsi="Times New Roman" w:cs="Times New Roman"/>
          <w:b/>
          <w:bCs/>
          <w:sz w:val="24"/>
          <w:szCs w:val="24"/>
        </w:rPr>
        <w:t>Управління природокористуванням</w:t>
      </w:r>
      <w:bookmarkEnd w:id="12"/>
      <w:r w:rsidRPr="006C10AA">
        <w:rPr>
          <w:rFonts w:ascii="Times New Roman" w:eastAsia="Times New Roman" w:hAnsi="Times New Roman" w:cs="Times New Roman"/>
          <w:b/>
          <w:bCs/>
          <w:sz w:val="24"/>
          <w:szCs w:val="24"/>
        </w:rPr>
        <w:t>»</w:t>
      </w:r>
      <w:r w:rsidRPr="006C10AA">
        <w:rPr>
          <w:rFonts w:ascii="Times New Roman" w:eastAsia="Times New Roman" w:hAnsi="Times New Roman" w:cs="Times New Roman"/>
          <w:sz w:val="24"/>
          <w:szCs w:val="24"/>
        </w:rPr>
        <w:t xml:space="preserve"> для </w:t>
      </w:r>
    </w:p>
    <w:p w14:paraId="464000D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здобувачів вищої освіти галузі знань </w:t>
      </w:r>
      <w:r w:rsidRPr="006C10AA">
        <w:rPr>
          <w:rFonts w:ascii="Times New Roman" w:eastAsia="Times New Roman" w:hAnsi="Times New Roman" w:cs="Times New Roman"/>
          <w:b/>
          <w:bCs/>
          <w:sz w:val="24"/>
          <w:szCs w:val="24"/>
        </w:rPr>
        <w:t xml:space="preserve">01 Освіта/Педагогіка </w:t>
      </w:r>
      <w:r w:rsidRPr="006C10AA">
        <w:rPr>
          <w:rFonts w:ascii="Times New Roman" w:eastAsia="Times New Roman" w:hAnsi="Times New Roman" w:cs="Times New Roman"/>
          <w:sz w:val="24"/>
          <w:szCs w:val="24"/>
        </w:rPr>
        <w:t>спеціальності</w:t>
      </w:r>
      <w:r w:rsidRPr="006C10AA">
        <w:rPr>
          <w:rFonts w:ascii="Times New Roman" w:eastAsia="Times New Roman" w:hAnsi="Times New Roman" w:cs="Times New Roman"/>
          <w:b/>
          <w:bCs/>
          <w:sz w:val="24"/>
          <w:szCs w:val="24"/>
        </w:rPr>
        <w:t xml:space="preserve"> 014 Середня освіта </w:t>
      </w:r>
      <w:r w:rsidRPr="006C10AA">
        <w:rPr>
          <w:rFonts w:ascii="Times New Roman" w:eastAsia="Times New Roman" w:hAnsi="Times New Roman" w:cs="Times New Roman"/>
          <w:sz w:val="24"/>
          <w:szCs w:val="24"/>
        </w:rPr>
        <w:t>предметної спеціальності</w:t>
      </w:r>
      <w:r w:rsidRPr="006C10AA">
        <w:rPr>
          <w:rFonts w:ascii="Times New Roman" w:eastAsia="Times New Roman" w:hAnsi="Times New Roman" w:cs="Times New Roman"/>
          <w:b/>
          <w:bCs/>
          <w:sz w:val="24"/>
          <w:szCs w:val="24"/>
        </w:rPr>
        <w:t xml:space="preserve"> 014.07 Географія </w:t>
      </w:r>
      <w:r w:rsidRPr="006C10AA">
        <w:rPr>
          <w:rFonts w:ascii="Times New Roman" w:eastAsia="Times New Roman" w:hAnsi="Times New Roman" w:cs="Times New Roman"/>
          <w:sz w:val="24"/>
          <w:szCs w:val="24"/>
        </w:rPr>
        <w:t>освітньої програми</w:t>
      </w:r>
      <w:r w:rsidRPr="006C10AA">
        <w:rPr>
          <w:rFonts w:ascii="Times New Roman" w:eastAsia="Times New Roman" w:hAnsi="Times New Roman" w:cs="Times New Roman"/>
          <w:b/>
          <w:bCs/>
          <w:sz w:val="24"/>
          <w:szCs w:val="24"/>
        </w:rPr>
        <w:t xml:space="preserve"> Географія</w:t>
      </w:r>
      <w:r w:rsidRPr="006C10AA">
        <w:rPr>
          <w:rFonts w:ascii="Times New Roman" w:eastAsia="Times New Roman" w:hAnsi="Times New Roman" w:cs="Times New Roman"/>
          <w:b/>
          <w:sz w:val="24"/>
          <w:szCs w:val="24"/>
        </w:rPr>
        <w:t>.</w:t>
      </w:r>
    </w:p>
    <w:p w14:paraId="206D140B"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13A6BEF8"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7EF8E2D1"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2D226B01"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1C6FE19A"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0B2E9B6D"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160D6D35"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1C233E1B"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0F125FF6"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4EF82527"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b/>
          <w:sz w:val="24"/>
          <w:szCs w:val="24"/>
        </w:rPr>
        <w:t>Розробники</w:t>
      </w:r>
      <w:r w:rsidRPr="006C10AA">
        <w:rPr>
          <w:rFonts w:ascii="Times New Roman" w:eastAsia="Times New Roman" w:hAnsi="Times New Roman" w:cs="Times New Roman"/>
          <w:sz w:val="24"/>
          <w:szCs w:val="24"/>
        </w:rPr>
        <w:t>:</w:t>
      </w:r>
      <w:r w:rsidRPr="006C10AA">
        <w:rPr>
          <w:rFonts w:ascii="Times New Roman" w:eastAsia="Times New Roman" w:hAnsi="Times New Roman" w:cs="Times New Roman"/>
          <w:sz w:val="24"/>
          <w:szCs w:val="24"/>
        </w:rPr>
        <w:tab/>
        <w:t xml:space="preserve">Поп С.С. - професор, доктор </w:t>
      </w:r>
      <w:proofErr w:type="spellStart"/>
      <w:r w:rsidRPr="006C10AA">
        <w:rPr>
          <w:rFonts w:ascii="Times New Roman" w:eastAsia="Times New Roman" w:hAnsi="Times New Roman" w:cs="Times New Roman"/>
          <w:sz w:val="24"/>
          <w:szCs w:val="24"/>
        </w:rPr>
        <w:t>фіз</w:t>
      </w:r>
      <w:proofErr w:type="spellEnd"/>
      <w:r w:rsidRPr="006C10AA">
        <w:rPr>
          <w:rFonts w:ascii="Times New Roman" w:eastAsia="Times New Roman" w:hAnsi="Times New Roman" w:cs="Times New Roman"/>
          <w:sz w:val="24"/>
          <w:szCs w:val="24"/>
        </w:rPr>
        <w:t xml:space="preserve">. мат. наук, завідувач </w:t>
      </w:r>
      <w:bookmarkStart w:id="13" w:name="_Hlk46598209"/>
      <w:r w:rsidRPr="006C10AA">
        <w:rPr>
          <w:rFonts w:ascii="Times New Roman" w:eastAsia="Times New Roman" w:hAnsi="Times New Roman" w:cs="Times New Roman"/>
          <w:sz w:val="24"/>
          <w:szCs w:val="24"/>
        </w:rPr>
        <w:t xml:space="preserve">кафедри </w:t>
      </w:r>
      <w:bookmarkStart w:id="14" w:name="_Hlk47958054"/>
      <w:r w:rsidRPr="006C10AA">
        <w:rPr>
          <w:rFonts w:ascii="Times New Roman" w:eastAsia="Times New Roman" w:hAnsi="Times New Roman" w:cs="Times New Roman"/>
          <w:sz w:val="24"/>
          <w:szCs w:val="24"/>
        </w:rPr>
        <w:t>фізичної географії та раціонального природокористування</w:t>
      </w:r>
      <w:bookmarkEnd w:id="13"/>
      <w:bookmarkEnd w:id="14"/>
    </w:p>
    <w:p w14:paraId="20B61945"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04F42637"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256ABDA9"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0AFAC048"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50AF535C"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p>
    <w:p w14:paraId="711DDC04"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b/>
          <w:sz w:val="24"/>
          <w:szCs w:val="24"/>
        </w:rPr>
      </w:pPr>
      <w:r w:rsidRPr="006C10AA">
        <w:rPr>
          <w:rFonts w:ascii="Times New Roman" w:eastAsia="Times New Roman" w:hAnsi="Times New Roman" w:cs="Times New Roman"/>
          <w:sz w:val="24"/>
          <w:szCs w:val="24"/>
        </w:rPr>
        <w:t>Робочу програму розглянуто та затверджено на засіданні кафедри</w:t>
      </w:r>
      <w:r w:rsidRPr="006C10AA">
        <w:rPr>
          <w:rFonts w:ascii="Times New Roman" w:eastAsia="Times New Roman" w:hAnsi="Times New Roman" w:cs="Times New Roman"/>
          <w:b/>
          <w:sz w:val="24"/>
          <w:szCs w:val="24"/>
        </w:rPr>
        <w:t xml:space="preserve"> </w:t>
      </w:r>
    </w:p>
    <w:p w14:paraId="218E7F5D"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фізичної географії та раціонального природокористування</w:t>
      </w:r>
    </w:p>
    <w:p w14:paraId="72B8DAA3"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b/>
          <w:sz w:val="24"/>
          <w:szCs w:val="24"/>
        </w:rPr>
      </w:pPr>
    </w:p>
    <w:p w14:paraId="38A8A6D6" w14:textId="77777777" w:rsidR="006C10AA" w:rsidRPr="006C10AA" w:rsidRDefault="006C10AA" w:rsidP="006C10AA">
      <w:pPr>
        <w:autoSpaceDE w:val="0"/>
        <w:autoSpaceDN w:val="0"/>
        <w:adjustRightInd w:val="0"/>
        <w:spacing w:before="240"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протокол № </w:t>
      </w:r>
      <w:bookmarkStart w:id="15" w:name="_Hlk77849673"/>
      <w:r w:rsidRPr="006C10AA">
        <w:rPr>
          <w:rFonts w:ascii="Times New Roman" w:eastAsia="Times New Roman" w:hAnsi="Times New Roman" w:cs="Times New Roman"/>
          <w:sz w:val="24"/>
          <w:szCs w:val="24"/>
        </w:rPr>
        <w:t>11 від « 25 » червня 2021 р.</w:t>
      </w:r>
      <w:bookmarkEnd w:id="15"/>
    </w:p>
    <w:p w14:paraId="391530E4" w14:textId="77777777" w:rsidR="006C10AA" w:rsidRPr="006C10AA" w:rsidRDefault="006C10AA" w:rsidP="006C10AA">
      <w:pPr>
        <w:autoSpaceDE w:val="0"/>
        <w:autoSpaceDN w:val="0"/>
        <w:adjustRightInd w:val="0"/>
        <w:spacing w:before="240" w:after="0" w:line="240" w:lineRule="auto"/>
        <w:ind w:left="0" w:firstLine="0"/>
        <w:jc w:val="left"/>
        <w:rPr>
          <w:rFonts w:ascii="Times New Roman" w:eastAsia="Times New Roman" w:hAnsi="Times New Roman" w:cs="Times New Roman"/>
          <w:color w:val="000000"/>
          <w:sz w:val="24"/>
          <w:szCs w:val="24"/>
          <w:lang w:eastAsia="ru-RU"/>
        </w:rPr>
      </w:pPr>
      <w:r w:rsidRPr="006C10AA">
        <w:rPr>
          <w:rFonts w:ascii="Times New Roman" w:eastAsia="Times New Roman" w:hAnsi="Times New Roman" w:cs="Times New Roman"/>
          <w:color w:val="000000"/>
          <w:sz w:val="24"/>
          <w:szCs w:val="24"/>
          <w:lang w:eastAsia="ru-RU"/>
        </w:rPr>
        <w:t>Завідувач кафедри _______________Поп С.С.</w:t>
      </w:r>
    </w:p>
    <w:p w14:paraId="7D0169CD"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3A44C88C"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7BCE6C10"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39148D69"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6481C8B0"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61FCF615"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40795DEB"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r w:rsidRPr="006C10AA">
        <w:rPr>
          <w:rFonts w:ascii="Times New Roman" w:eastAsia="Times New Roman" w:hAnsi="Times New Roman" w:cs="Times New Roman"/>
          <w:color w:val="000000"/>
          <w:sz w:val="24"/>
          <w:szCs w:val="24"/>
          <w:lang w:eastAsia="ru-RU"/>
        </w:rPr>
        <w:t>Схвалено науково-методичною комісією  географічного факультету</w:t>
      </w:r>
    </w:p>
    <w:p w14:paraId="0B14D57E" w14:textId="77777777" w:rsidR="006C10AA" w:rsidRPr="006C10AA" w:rsidRDefault="006C10AA" w:rsidP="006C10AA">
      <w:pPr>
        <w:autoSpaceDE w:val="0"/>
        <w:autoSpaceDN w:val="0"/>
        <w:adjustRightInd w:val="0"/>
        <w:spacing w:before="240"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протокол №.8 від « 28 » червня 2021 р.</w:t>
      </w:r>
    </w:p>
    <w:p w14:paraId="394F0370" w14:textId="77777777" w:rsidR="006C10AA" w:rsidRPr="006C10AA" w:rsidRDefault="006C10AA" w:rsidP="006C10AA">
      <w:pPr>
        <w:autoSpaceDE w:val="0"/>
        <w:autoSpaceDN w:val="0"/>
        <w:adjustRightInd w:val="0"/>
        <w:spacing w:before="240" w:after="0" w:line="240" w:lineRule="auto"/>
        <w:ind w:left="0" w:firstLine="0"/>
        <w:jc w:val="left"/>
        <w:rPr>
          <w:rFonts w:ascii="Times New Roman" w:eastAsia="Times New Roman" w:hAnsi="Times New Roman" w:cs="Times New Roman"/>
          <w:color w:val="000000"/>
          <w:sz w:val="24"/>
          <w:szCs w:val="24"/>
          <w:lang w:eastAsia="ru-RU"/>
        </w:rPr>
      </w:pPr>
      <w:r w:rsidRPr="006C10AA">
        <w:rPr>
          <w:rFonts w:ascii="Times New Roman" w:eastAsia="Times New Roman" w:hAnsi="Times New Roman" w:cs="Times New Roman"/>
          <w:color w:val="000000"/>
          <w:sz w:val="24"/>
          <w:szCs w:val="24"/>
          <w:lang w:eastAsia="ru-RU"/>
        </w:rPr>
        <w:t>Голова науково-методичної комісії _____________Потіш Л.А.</w:t>
      </w:r>
    </w:p>
    <w:p w14:paraId="2743B02A"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color w:val="000000"/>
          <w:sz w:val="24"/>
          <w:szCs w:val="24"/>
          <w:lang w:eastAsia="ru-RU"/>
        </w:rPr>
      </w:pPr>
    </w:p>
    <w:p w14:paraId="6AC9F1E1"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lang w:eastAsia="ru-RU"/>
        </w:rPr>
      </w:pPr>
    </w:p>
    <w:p w14:paraId="60512E89"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lang w:eastAsia="ru-RU"/>
        </w:rPr>
      </w:pPr>
    </w:p>
    <w:p w14:paraId="257329E5"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lang w:eastAsia="ru-RU"/>
        </w:rPr>
      </w:pPr>
    </w:p>
    <w:p w14:paraId="4E1AEDCA"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sz w:val="24"/>
          <w:szCs w:val="24"/>
          <w:lang w:eastAsia="ru-RU"/>
        </w:rPr>
      </w:pPr>
    </w:p>
    <w:p w14:paraId="7A212FAD"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p>
    <w:p w14:paraId="662F031F"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p>
    <w:p w14:paraId="459B1271"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p>
    <w:p w14:paraId="691F4434"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p>
    <w:p w14:paraId="6F885FD8"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p>
    <w:p w14:paraId="5DD1E351"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p>
    <w:p w14:paraId="580A9263"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bookmarkStart w:id="16" w:name="_Hlk47958125"/>
      <w:r w:rsidRPr="006C10AA">
        <w:rPr>
          <w:rFonts w:ascii="Times New Roman" w:eastAsia="Times New Roman" w:hAnsi="Times New Roman" w:cs="Times New Roman"/>
          <w:sz w:val="24"/>
          <w:szCs w:val="24"/>
        </w:rPr>
        <w:sym w:font="Symbol" w:char="F0D3"/>
      </w:r>
      <w:r w:rsidRPr="006C10AA">
        <w:rPr>
          <w:rFonts w:ascii="Times New Roman" w:eastAsia="Times New Roman" w:hAnsi="Times New Roman" w:cs="Times New Roman"/>
          <w:sz w:val="24"/>
          <w:szCs w:val="24"/>
        </w:rPr>
        <w:t xml:space="preserve"> Поп С.С., 2021 р.</w:t>
      </w:r>
    </w:p>
    <w:bookmarkEnd w:id="16"/>
    <w:p w14:paraId="289EB263" w14:textId="77777777" w:rsidR="006C10AA" w:rsidRPr="006C10AA" w:rsidRDefault="006C10AA" w:rsidP="006C10AA">
      <w:pPr>
        <w:spacing w:after="0" w:line="240" w:lineRule="auto"/>
        <w:ind w:left="0" w:firstLine="0"/>
        <w:jc w:val="righ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w:t>
      </w:r>
      <w:r w:rsidRPr="006C10AA">
        <w:rPr>
          <w:rFonts w:ascii="Times New Roman" w:eastAsia="Times New Roman" w:hAnsi="Times New Roman" w:cs="Times New Roman"/>
          <w:sz w:val="24"/>
          <w:szCs w:val="24"/>
        </w:rPr>
        <w:sym w:font="Symbol" w:char="F0D3"/>
      </w:r>
      <w:r w:rsidRPr="006C10AA">
        <w:rPr>
          <w:rFonts w:ascii="Times New Roman" w:eastAsia="Times New Roman" w:hAnsi="Times New Roman" w:cs="Times New Roman"/>
          <w:sz w:val="24"/>
          <w:szCs w:val="24"/>
        </w:rPr>
        <w:t xml:space="preserve"> ДВНЗ «Ужгородський національний університет», 2021 р.</w:t>
      </w:r>
    </w:p>
    <w:p w14:paraId="6B2E524F" w14:textId="77777777" w:rsidR="006C10AA" w:rsidRPr="006C10AA" w:rsidRDefault="006C10AA" w:rsidP="006C10AA">
      <w:pPr>
        <w:spacing w:before="120" w:after="0" w:line="240" w:lineRule="auto"/>
        <w:ind w:left="0" w:firstLine="0"/>
        <w:jc w:val="right"/>
        <w:rPr>
          <w:rFonts w:ascii="Times New Roman" w:eastAsia="Times New Roman" w:hAnsi="Times New Roman" w:cs="Times New Roman"/>
          <w:b/>
          <w:bCs/>
          <w:sz w:val="24"/>
          <w:szCs w:val="24"/>
        </w:rPr>
      </w:pPr>
    </w:p>
    <w:p w14:paraId="6B189270" w14:textId="77777777" w:rsidR="006C10AA" w:rsidRPr="006C10AA" w:rsidRDefault="006C10AA" w:rsidP="006C10AA">
      <w:pPr>
        <w:spacing w:after="0" w:line="240" w:lineRule="auto"/>
        <w:ind w:left="0" w:firstLine="0"/>
        <w:jc w:val="center"/>
        <w:rPr>
          <w:rFonts w:ascii="Times New Roman" w:eastAsia="Times New Roman" w:hAnsi="Times New Roman" w:cs="Times New Roman"/>
          <w:b/>
          <w:bCs/>
          <w:sz w:val="24"/>
          <w:szCs w:val="24"/>
        </w:rPr>
      </w:pPr>
      <w:r w:rsidRPr="006C10AA">
        <w:rPr>
          <w:rFonts w:ascii="Times New Roman" w:eastAsia="Times New Roman" w:hAnsi="Times New Roman" w:cs="Times New Roman"/>
          <w:b/>
          <w:bCs/>
          <w:sz w:val="24"/>
          <w:szCs w:val="24"/>
        </w:rPr>
        <w:t>1. ОПИС НАВЧАЛЬНОЇ ДИСЦИПЛІНИ</w:t>
      </w:r>
    </w:p>
    <w:p w14:paraId="28B6C8B4" w14:textId="77777777" w:rsidR="006C10AA" w:rsidRPr="006C10AA" w:rsidRDefault="006C10AA" w:rsidP="006C10AA">
      <w:pPr>
        <w:autoSpaceDE w:val="0"/>
        <w:autoSpaceDN w:val="0"/>
        <w:adjustRightInd w:val="0"/>
        <w:spacing w:after="0" w:line="240" w:lineRule="auto"/>
        <w:ind w:left="360" w:firstLine="0"/>
        <w:jc w:val="left"/>
        <w:rPr>
          <w:rFonts w:ascii="Times New Roman" w:eastAsia="Times New Roman" w:hAnsi="Times New Roman" w:cs="Times New Roman"/>
          <w:sz w:val="24"/>
          <w:szCs w:val="24"/>
          <w:lang w:eastAsia="ru-RU"/>
        </w:rPr>
      </w:pPr>
    </w:p>
    <w:p w14:paraId="073E582B" w14:textId="77777777" w:rsidR="006C10AA" w:rsidRPr="006C10AA" w:rsidRDefault="006C10AA" w:rsidP="006C10AA">
      <w:pPr>
        <w:autoSpaceDE w:val="0"/>
        <w:autoSpaceDN w:val="0"/>
        <w:adjustRightInd w:val="0"/>
        <w:spacing w:after="0" w:line="240" w:lineRule="auto"/>
        <w:ind w:left="360" w:firstLine="0"/>
        <w:jc w:val="left"/>
        <w:rPr>
          <w:rFonts w:ascii="Times New Roman" w:eastAsia="Times New Roman" w:hAnsi="Times New Roman" w:cs="Times New Roman"/>
          <w:sz w:val="24"/>
          <w:szCs w:val="24"/>
          <w:lang w:eastAsia="ru-RU"/>
        </w:rPr>
      </w:pPr>
    </w:p>
    <w:tbl>
      <w:tblPr>
        <w:tblStyle w:val="13"/>
        <w:tblW w:w="9889" w:type="dxa"/>
        <w:tblLayout w:type="fixed"/>
        <w:tblLook w:val="0000" w:firstRow="0" w:lastRow="0" w:firstColumn="0" w:lastColumn="0" w:noHBand="0" w:noVBand="0"/>
      </w:tblPr>
      <w:tblGrid>
        <w:gridCol w:w="4503"/>
        <w:gridCol w:w="2551"/>
        <w:gridCol w:w="142"/>
        <w:gridCol w:w="2693"/>
      </w:tblGrid>
      <w:tr w:rsidR="006C10AA" w:rsidRPr="006C10AA" w14:paraId="1CC4CE0D" w14:textId="77777777" w:rsidTr="00960C72">
        <w:trPr>
          <w:trHeight w:val="725"/>
        </w:trPr>
        <w:tc>
          <w:tcPr>
            <w:tcW w:w="4503" w:type="dxa"/>
            <w:vMerge w:val="restart"/>
            <w:vAlign w:val="center"/>
          </w:tcPr>
          <w:p w14:paraId="7DC914A0" w14:textId="77777777" w:rsidR="006C10AA" w:rsidRPr="006C10AA" w:rsidRDefault="006C10AA" w:rsidP="006C10AA">
            <w:pPr>
              <w:autoSpaceDE w:val="0"/>
              <w:autoSpaceDN w:val="0"/>
              <w:adjustRightInd w:val="0"/>
              <w:jc w:val="center"/>
            </w:pPr>
            <w:proofErr w:type="spellStart"/>
            <w:r w:rsidRPr="006C10AA">
              <w:rPr>
                <w:b/>
                <w:bCs/>
              </w:rPr>
              <w:t>Найменування</w:t>
            </w:r>
            <w:proofErr w:type="spellEnd"/>
          </w:p>
          <w:p w14:paraId="2629485F" w14:textId="77777777" w:rsidR="006C10AA" w:rsidRPr="006C10AA" w:rsidRDefault="006C10AA" w:rsidP="006C10AA">
            <w:pPr>
              <w:autoSpaceDE w:val="0"/>
              <w:autoSpaceDN w:val="0"/>
              <w:adjustRightInd w:val="0"/>
              <w:jc w:val="center"/>
            </w:pPr>
            <w:proofErr w:type="spellStart"/>
            <w:r w:rsidRPr="006C10AA">
              <w:rPr>
                <w:b/>
                <w:bCs/>
              </w:rPr>
              <w:t>показників</w:t>
            </w:r>
            <w:proofErr w:type="spellEnd"/>
          </w:p>
        </w:tc>
        <w:tc>
          <w:tcPr>
            <w:tcW w:w="5386" w:type="dxa"/>
            <w:gridSpan w:val="3"/>
            <w:vAlign w:val="center"/>
          </w:tcPr>
          <w:p w14:paraId="18CA1CEF" w14:textId="77777777" w:rsidR="006C10AA" w:rsidRPr="006C10AA" w:rsidRDefault="006C10AA" w:rsidP="006C10AA">
            <w:pPr>
              <w:autoSpaceDE w:val="0"/>
              <w:autoSpaceDN w:val="0"/>
              <w:adjustRightInd w:val="0"/>
              <w:jc w:val="center"/>
            </w:pPr>
            <w:proofErr w:type="spellStart"/>
            <w:r w:rsidRPr="006C10AA">
              <w:rPr>
                <w:b/>
                <w:bCs/>
              </w:rPr>
              <w:t>Розподіл</w:t>
            </w:r>
            <w:proofErr w:type="spellEnd"/>
            <w:r w:rsidRPr="006C10AA">
              <w:rPr>
                <w:b/>
                <w:bCs/>
              </w:rPr>
              <w:t xml:space="preserve"> годин за </w:t>
            </w:r>
            <w:proofErr w:type="spellStart"/>
            <w:r w:rsidRPr="006C10AA">
              <w:rPr>
                <w:b/>
                <w:bCs/>
              </w:rPr>
              <w:t>навчальним</w:t>
            </w:r>
            <w:proofErr w:type="spellEnd"/>
            <w:r w:rsidRPr="006C10AA">
              <w:rPr>
                <w:b/>
                <w:bCs/>
              </w:rPr>
              <w:t xml:space="preserve"> планом</w:t>
            </w:r>
          </w:p>
        </w:tc>
      </w:tr>
      <w:tr w:rsidR="006C10AA" w:rsidRPr="006C10AA" w14:paraId="1D75CD29" w14:textId="77777777" w:rsidTr="00960C72">
        <w:trPr>
          <w:trHeight w:val="770"/>
        </w:trPr>
        <w:tc>
          <w:tcPr>
            <w:tcW w:w="4503" w:type="dxa"/>
            <w:vMerge/>
            <w:vAlign w:val="center"/>
          </w:tcPr>
          <w:p w14:paraId="4521784D" w14:textId="77777777" w:rsidR="006C10AA" w:rsidRPr="006C10AA" w:rsidRDefault="006C10AA" w:rsidP="006C10AA">
            <w:pPr>
              <w:autoSpaceDE w:val="0"/>
              <w:autoSpaceDN w:val="0"/>
              <w:adjustRightInd w:val="0"/>
            </w:pPr>
          </w:p>
        </w:tc>
        <w:tc>
          <w:tcPr>
            <w:tcW w:w="2551" w:type="dxa"/>
            <w:vAlign w:val="center"/>
          </w:tcPr>
          <w:p w14:paraId="301108ED" w14:textId="77777777" w:rsidR="006C10AA" w:rsidRPr="006C10AA" w:rsidRDefault="006C10AA" w:rsidP="006C10AA">
            <w:pPr>
              <w:autoSpaceDE w:val="0"/>
              <w:autoSpaceDN w:val="0"/>
              <w:adjustRightInd w:val="0"/>
              <w:jc w:val="center"/>
            </w:pPr>
            <w:proofErr w:type="spellStart"/>
            <w:r w:rsidRPr="006C10AA">
              <w:t>Денна</w:t>
            </w:r>
            <w:proofErr w:type="spellEnd"/>
            <w:r w:rsidRPr="006C10AA">
              <w:t xml:space="preserve"> форма</w:t>
            </w:r>
          </w:p>
          <w:p w14:paraId="1890359B" w14:textId="77777777" w:rsidR="006C10AA" w:rsidRPr="006C10AA" w:rsidRDefault="006C10AA" w:rsidP="006C10AA">
            <w:pPr>
              <w:autoSpaceDE w:val="0"/>
              <w:autoSpaceDN w:val="0"/>
              <w:adjustRightInd w:val="0"/>
              <w:jc w:val="center"/>
            </w:pPr>
            <w:proofErr w:type="spellStart"/>
            <w:r w:rsidRPr="006C10AA">
              <w:t>навчання</w:t>
            </w:r>
            <w:proofErr w:type="spellEnd"/>
          </w:p>
        </w:tc>
        <w:tc>
          <w:tcPr>
            <w:tcW w:w="2835" w:type="dxa"/>
            <w:gridSpan w:val="2"/>
            <w:vAlign w:val="center"/>
          </w:tcPr>
          <w:p w14:paraId="6F65360D" w14:textId="77777777" w:rsidR="006C10AA" w:rsidRPr="006C10AA" w:rsidRDefault="006C10AA" w:rsidP="006C10AA">
            <w:pPr>
              <w:autoSpaceDE w:val="0"/>
              <w:autoSpaceDN w:val="0"/>
              <w:adjustRightInd w:val="0"/>
              <w:jc w:val="center"/>
            </w:pPr>
            <w:proofErr w:type="spellStart"/>
            <w:r w:rsidRPr="006C10AA">
              <w:t>Заочна</w:t>
            </w:r>
            <w:proofErr w:type="spellEnd"/>
            <w:r w:rsidRPr="006C10AA">
              <w:t xml:space="preserve"> форма</w:t>
            </w:r>
          </w:p>
          <w:p w14:paraId="18D77A26" w14:textId="77777777" w:rsidR="006C10AA" w:rsidRPr="006C10AA" w:rsidRDefault="006C10AA" w:rsidP="006C10AA">
            <w:pPr>
              <w:jc w:val="center"/>
            </w:pPr>
            <w:proofErr w:type="spellStart"/>
            <w:r w:rsidRPr="006C10AA">
              <w:t>навчання</w:t>
            </w:r>
            <w:proofErr w:type="spellEnd"/>
          </w:p>
        </w:tc>
      </w:tr>
      <w:tr w:rsidR="006C10AA" w:rsidRPr="006C10AA" w14:paraId="140D8B38" w14:textId="77777777" w:rsidTr="00960C72">
        <w:trPr>
          <w:trHeight w:val="632"/>
        </w:trPr>
        <w:tc>
          <w:tcPr>
            <w:tcW w:w="4503" w:type="dxa"/>
            <w:vAlign w:val="center"/>
          </w:tcPr>
          <w:p w14:paraId="4B4C7111" w14:textId="77777777" w:rsidR="006C10AA" w:rsidRPr="006C10AA" w:rsidRDefault="006C10AA" w:rsidP="006C10AA">
            <w:pPr>
              <w:autoSpaceDE w:val="0"/>
              <w:autoSpaceDN w:val="0"/>
              <w:adjustRightInd w:val="0"/>
            </w:pPr>
            <w:proofErr w:type="spellStart"/>
            <w:r w:rsidRPr="006C10AA">
              <w:t>Кількість</w:t>
            </w:r>
            <w:proofErr w:type="spellEnd"/>
            <w:r w:rsidRPr="006C10AA">
              <w:t xml:space="preserve"> </w:t>
            </w:r>
            <w:proofErr w:type="spellStart"/>
            <w:r w:rsidRPr="006C10AA">
              <w:t>кредитів</w:t>
            </w:r>
            <w:proofErr w:type="spellEnd"/>
            <w:r w:rsidRPr="006C10AA">
              <w:t xml:space="preserve"> ЄКТС – 4</w:t>
            </w:r>
          </w:p>
        </w:tc>
        <w:tc>
          <w:tcPr>
            <w:tcW w:w="5386" w:type="dxa"/>
            <w:gridSpan w:val="3"/>
            <w:vAlign w:val="center"/>
          </w:tcPr>
          <w:p w14:paraId="4E9A647A" w14:textId="77777777" w:rsidR="006C10AA" w:rsidRPr="006C10AA" w:rsidRDefault="006C10AA" w:rsidP="006C10AA">
            <w:pPr>
              <w:autoSpaceDE w:val="0"/>
              <w:autoSpaceDN w:val="0"/>
              <w:adjustRightInd w:val="0"/>
              <w:jc w:val="center"/>
            </w:pPr>
            <w:proofErr w:type="spellStart"/>
            <w:r w:rsidRPr="006C10AA">
              <w:t>Рік</w:t>
            </w:r>
            <w:proofErr w:type="spellEnd"/>
            <w:r w:rsidRPr="006C10AA">
              <w:t xml:space="preserve"> </w:t>
            </w:r>
            <w:proofErr w:type="spellStart"/>
            <w:r w:rsidRPr="006C10AA">
              <w:t>підготовки</w:t>
            </w:r>
            <w:proofErr w:type="spellEnd"/>
            <w:r w:rsidRPr="006C10AA">
              <w:t>:</w:t>
            </w:r>
          </w:p>
        </w:tc>
      </w:tr>
      <w:tr w:rsidR="006C10AA" w:rsidRPr="006C10AA" w14:paraId="6208ABDB" w14:textId="77777777" w:rsidTr="00960C72">
        <w:trPr>
          <w:trHeight w:val="567"/>
        </w:trPr>
        <w:tc>
          <w:tcPr>
            <w:tcW w:w="4503" w:type="dxa"/>
            <w:vAlign w:val="center"/>
          </w:tcPr>
          <w:p w14:paraId="66A29039" w14:textId="77777777" w:rsidR="006C10AA" w:rsidRPr="006C10AA" w:rsidRDefault="006C10AA" w:rsidP="006C10AA">
            <w:pPr>
              <w:autoSpaceDE w:val="0"/>
              <w:autoSpaceDN w:val="0"/>
              <w:adjustRightInd w:val="0"/>
            </w:pPr>
            <w:proofErr w:type="spellStart"/>
            <w:r w:rsidRPr="006C10AA">
              <w:t>Загальна</w:t>
            </w:r>
            <w:proofErr w:type="spellEnd"/>
            <w:r w:rsidRPr="006C10AA">
              <w:t xml:space="preserve"> </w:t>
            </w:r>
            <w:proofErr w:type="spellStart"/>
            <w:r w:rsidRPr="006C10AA">
              <w:t>кількість</w:t>
            </w:r>
            <w:proofErr w:type="spellEnd"/>
            <w:r w:rsidRPr="006C10AA">
              <w:t xml:space="preserve"> годин – 120 </w:t>
            </w:r>
          </w:p>
        </w:tc>
        <w:tc>
          <w:tcPr>
            <w:tcW w:w="2693" w:type="dxa"/>
            <w:gridSpan w:val="2"/>
            <w:vAlign w:val="center"/>
          </w:tcPr>
          <w:p w14:paraId="0583D358" w14:textId="77777777" w:rsidR="006C10AA" w:rsidRPr="006C10AA" w:rsidRDefault="006C10AA" w:rsidP="006C10AA">
            <w:pPr>
              <w:autoSpaceDE w:val="0"/>
              <w:autoSpaceDN w:val="0"/>
              <w:adjustRightInd w:val="0"/>
              <w:jc w:val="center"/>
              <w:rPr>
                <w:b/>
              </w:rPr>
            </w:pPr>
            <w:r w:rsidRPr="006C10AA">
              <w:rPr>
                <w:b/>
              </w:rPr>
              <w:t>І</w:t>
            </w:r>
          </w:p>
        </w:tc>
        <w:tc>
          <w:tcPr>
            <w:tcW w:w="2693" w:type="dxa"/>
            <w:vAlign w:val="center"/>
          </w:tcPr>
          <w:p w14:paraId="2D4F9B61" w14:textId="77777777" w:rsidR="006C10AA" w:rsidRPr="006C10AA" w:rsidRDefault="006C10AA" w:rsidP="006C10AA">
            <w:pPr>
              <w:autoSpaceDE w:val="0"/>
              <w:autoSpaceDN w:val="0"/>
              <w:adjustRightInd w:val="0"/>
              <w:jc w:val="center"/>
              <w:rPr>
                <w:b/>
              </w:rPr>
            </w:pPr>
            <w:r w:rsidRPr="006C10AA">
              <w:rPr>
                <w:b/>
              </w:rPr>
              <w:t>І</w:t>
            </w:r>
          </w:p>
        </w:tc>
      </w:tr>
      <w:tr w:rsidR="006C10AA" w:rsidRPr="006C10AA" w14:paraId="3036552A" w14:textId="77777777" w:rsidTr="00960C72">
        <w:trPr>
          <w:trHeight w:val="567"/>
        </w:trPr>
        <w:tc>
          <w:tcPr>
            <w:tcW w:w="4503" w:type="dxa"/>
            <w:vAlign w:val="center"/>
          </w:tcPr>
          <w:p w14:paraId="01B5E5AD" w14:textId="77777777" w:rsidR="006C10AA" w:rsidRPr="006C10AA" w:rsidRDefault="006C10AA" w:rsidP="006C10AA">
            <w:pPr>
              <w:autoSpaceDE w:val="0"/>
              <w:autoSpaceDN w:val="0"/>
              <w:adjustRightInd w:val="0"/>
            </w:pPr>
            <w:proofErr w:type="spellStart"/>
            <w:r w:rsidRPr="006C10AA">
              <w:t>Кількість</w:t>
            </w:r>
            <w:proofErr w:type="spellEnd"/>
            <w:r w:rsidRPr="006C10AA">
              <w:t xml:space="preserve"> </w:t>
            </w:r>
            <w:proofErr w:type="spellStart"/>
            <w:r w:rsidRPr="006C10AA">
              <w:t>модулів</w:t>
            </w:r>
            <w:proofErr w:type="spellEnd"/>
            <w:r w:rsidRPr="006C10AA">
              <w:t xml:space="preserve"> – 1</w:t>
            </w:r>
          </w:p>
        </w:tc>
        <w:tc>
          <w:tcPr>
            <w:tcW w:w="5386" w:type="dxa"/>
            <w:gridSpan w:val="3"/>
            <w:vAlign w:val="center"/>
          </w:tcPr>
          <w:p w14:paraId="3A38CDA7" w14:textId="77777777" w:rsidR="006C10AA" w:rsidRPr="006C10AA" w:rsidRDefault="006C10AA" w:rsidP="006C10AA">
            <w:pPr>
              <w:autoSpaceDE w:val="0"/>
              <w:autoSpaceDN w:val="0"/>
              <w:adjustRightInd w:val="0"/>
              <w:jc w:val="center"/>
            </w:pPr>
            <w:r w:rsidRPr="006C10AA">
              <w:t>Семестр:</w:t>
            </w:r>
          </w:p>
        </w:tc>
      </w:tr>
      <w:tr w:rsidR="006C10AA" w:rsidRPr="006C10AA" w14:paraId="04CAC9B8" w14:textId="77777777" w:rsidTr="00960C72">
        <w:trPr>
          <w:trHeight w:val="567"/>
        </w:trPr>
        <w:tc>
          <w:tcPr>
            <w:tcW w:w="4503" w:type="dxa"/>
            <w:vMerge w:val="restart"/>
            <w:vAlign w:val="center"/>
          </w:tcPr>
          <w:p w14:paraId="2F6E0067" w14:textId="77777777" w:rsidR="006C10AA" w:rsidRPr="006C10AA" w:rsidRDefault="006C10AA" w:rsidP="006C10AA">
            <w:pPr>
              <w:autoSpaceDE w:val="0"/>
              <w:autoSpaceDN w:val="0"/>
              <w:adjustRightInd w:val="0"/>
            </w:pPr>
            <w:proofErr w:type="spellStart"/>
            <w:r w:rsidRPr="006C10AA">
              <w:t>Тижневих</w:t>
            </w:r>
            <w:proofErr w:type="spellEnd"/>
            <w:r w:rsidRPr="006C10AA">
              <w:t xml:space="preserve"> годин</w:t>
            </w:r>
          </w:p>
          <w:p w14:paraId="2A124896" w14:textId="77777777" w:rsidR="006C10AA" w:rsidRPr="006C10AA" w:rsidRDefault="006C10AA" w:rsidP="006C10AA">
            <w:pPr>
              <w:autoSpaceDE w:val="0"/>
              <w:autoSpaceDN w:val="0"/>
              <w:adjustRightInd w:val="0"/>
            </w:pPr>
            <w:r w:rsidRPr="006C10AA">
              <w:t xml:space="preserve">для </w:t>
            </w:r>
            <w:proofErr w:type="spellStart"/>
            <w:r w:rsidRPr="006C10AA">
              <w:t>денної</w:t>
            </w:r>
            <w:proofErr w:type="spellEnd"/>
            <w:r w:rsidRPr="006C10AA">
              <w:t xml:space="preserve">  </w:t>
            </w:r>
            <w:proofErr w:type="spellStart"/>
            <w:r w:rsidRPr="006C10AA">
              <w:t>форми</w:t>
            </w:r>
            <w:proofErr w:type="spellEnd"/>
            <w:r w:rsidRPr="006C10AA">
              <w:t xml:space="preserve"> </w:t>
            </w:r>
            <w:proofErr w:type="spellStart"/>
            <w:r w:rsidRPr="006C10AA">
              <w:t>навчання</w:t>
            </w:r>
            <w:proofErr w:type="spellEnd"/>
            <w:r w:rsidRPr="006C10AA">
              <w:t xml:space="preserve">: </w:t>
            </w:r>
          </w:p>
          <w:p w14:paraId="1A775BD1" w14:textId="77777777" w:rsidR="006C10AA" w:rsidRPr="006C10AA" w:rsidRDefault="006C10AA" w:rsidP="006C10AA">
            <w:pPr>
              <w:autoSpaceDE w:val="0"/>
              <w:autoSpaceDN w:val="0"/>
              <w:adjustRightInd w:val="0"/>
            </w:pPr>
          </w:p>
          <w:p w14:paraId="700A12AD" w14:textId="77777777" w:rsidR="006C10AA" w:rsidRPr="006C10AA" w:rsidRDefault="006C10AA" w:rsidP="006C10AA">
            <w:pPr>
              <w:autoSpaceDE w:val="0"/>
              <w:autoSpaceDN w:val="0"/>
              <w:adjustRightInd w:val="0"/>
            </w:pPr>
            <w:proofErr w:type="spellStart"/>
            <w:r w:rsidRPr="006C10AA">
              <w:t>аудиторних</w:t>
            </w:r>
            <w:proofErr w:type="spellEnd"/>
            <w:r w:rsidRPr="006C10AA">
              <w:t xml:space="preserve"> – 2</w:t>
            </w:r>
          </w:p>
          <w:p w14:paraId="4D7B6810" w14:textId="77777777" w:rsidR="006C10AA" w:rsidRPr="006C10AA" w:rsidRDefault="006C10AA" w:rsidP="006C10AA">
            <w:pPr>
              <w:autoSpaceDE w:val="0"/>
              <w:autoSpaceDN w:val="0"/>
              <w:adjustRightInd w:val="0"/>
            </w:pPr>
          </w:p>
          <w:p w14:paraId="12541956" w14:textId="77777777" w:rsidR="006C10AA" w:rsidRPr="006C10AA" w:rsidRDefault="006C10AA" w:rsidP="006C10AA">
            <w:pPr>
              <w:autoSpaceDE w:val="0"/>
              <w:autoSpaceDN w:val="0"/>
              <w:adjustRightInd w:val="0"/>
            </w:pPr>
            <w:proofErr w:type="spellStart"/>
            <w:r w:rsidRPr="006C10AA">
              <w:t>самостійної</w:t>
            </w:r>
            <w:proofErr w:type="spellEnd"/>
            <w:r w:rsidRPr="006C10AA">
              <w:t xml:space="preserve"> </w:t>
            </w:r>
            <w:proofErr w:type="spellStart"/>
            <w:r w:rsidRPr="006C10AA">
              <w:t>роботи</w:t>
            </w:r>
            <w:proofErr w:type="spellEnd"/>
            <w:r w:rsidRPr="006C10AA">
              <w:t xml:space="preserve"> студента  – 5</w:t>
            </w:r>
          </w:p>
        </w:tc>
        <w:tc>
          <w:tcPr>
            <w:tcW w:w="2693" w:type="dxa"/>
            <w:gridSpan w:val="2"/>
            <w:vAlign w:val="center"/>
          </w:tcPr>
          <w:p w14:paraId="3F5CC4D2" w14:textId="77777777" w:rsidR="006C10AA" w:rsidRPr="006C10AA" w:rsidRDefault="006C10AA" w:rsidP="006C10AA">
            <w:pPr>
              <w:autoSpaceDE w:val="0"/>
              <w:autoSpaceDN w:val="0"/>
              <w:adjustRightInd w:val="0"/>
              <w:jc w:val="center"/>
              <w:rPr>
                <w:b/>
              </w:rPr>
            </w:pPr>
            <w:r w:rsidRPr="006C10AA">
              <w:rPr>
                <w:b/>
              </w:rPr>
              <w:t>1</w:t>
            </w:r>
          </w:p>
        </w:tc>
        <w:tc>
          <w:tcPr>
            <w:tcW w:w="2693" w:type="dxa"/>
            <w:vAlign w:val="center"/>
          </w:tcPr>
          <w:p w14:paraId="64F77831" w14:textId="77777777" w:rsidR="006C10AA" w:rsidRPr="006C10AA" w:rsidRDefault="006C10AA" w:rsidP="006C10AA">
            <w:pPr>
              <w:autoSpaceDE w:val="0"/>
              <w:autoSpaceDN w:val="0"/>
              <w:adjustRightInd w:val="0"/>
              <w:jc w:val="center"/>
              <w:rPr>
                <w:b/>
              </w:rPr>
            </w:pPr>
            <w:r w:rsidRPr="006C10AA">
              <w:rPr>
                <w:b/>
              </w:rPr>
              <w:t>1</w:t>
            </w:r>
          </w:p>
        </w:tc>
      </w:tr>
      <w:tr w:rsidR="006C10AA" w:rsidRPr="006C10AA" w14:paraId="41239C28" w14:textId="77777777" w:rsidTr="00960C72">
        <w:trPr>
          <w:trHeight w:val="567"/>
        </w:trPr>
        <w:tc>
          <w:tcPr>
            <w:tcW w:w="4503" w:type="dxa"/>
            <w:vMerge/>
            <w:vAlign w:val="center"/>
          </w:tcPr>
          <w:p w14:paraId="72A94A1E" w14:textId="77777777" w:rsidR="006C10AA" w:rsidRPr="006C10AA" w:rsidRDefault="006C10AA" w:rsidP="006C10AA">
            <w:pPr>
              <w:autoSpaceDE w:val="0"/>
              <w:autoSpaceDN w:val="0"/>
              <w:adjustRightInd w:val="0"/>
            </w:pPr>
          </w:p>
        </w:tc>
        <w:tc>
          <w:tcPr>
            <w:tcW w:w="5386" w:type="dxa"/>
            <w:gridSpan w:val="3"/>
            <w:vAlign w:val="center"/>
          </w:tcPr>
          <w:p w14:paraId="638D5C87" w14:textId="77777777" w:rsidR="006C10AA" w:rsidRPr="006C10AA" w:rsidRDefault="006C10AA" w:rsidP="006C10AA">
            <w:pPr>
              <w:autoSpaceDE w:val="0"/>
              <w:autoSpaceDN w:val="0"/>
              <w:adjustRightInd w:val="0"/>
              <w:jc w:val="center"/>
            </w:pPr>
            <w:proofErr w:type="spellStart"/>
            <w:r w:rsidRPr="006C10AA">
              <w:t>Лекції</w:t>
            </w:r>
            <w:proofErr w:type="spellEnd"/>
            <w:r w:rsidRPr="006C10AA">
              <w:t>:</w:t>
            </w:r>
          </w:p>
        </w:tc>
      </w:tr>
      <w:tr w:rsidR="006C10AA" w:rsidRPr="006C10AA" w14:paraId="411DAF85" w14:textId="77777777" w:rsidTr="00960C72">
        <w:trPr>
          <w:trHeight w:val="567"/>
        </w:trPr>
        <w:tc>
          <w:tcPr>
            <w:tcW w:w="4503" w:type="dxa"/>
            <w:vMerge/>
            <w:vAlign w:val="center"/>
          </w:tcPr>
          <w:p w14:paraId="0E2A80B4" w14:textId="77777777" w:rsidR="006C10AA" w:rsidRPr="006C10AA" w:rsidRDefault="006C10AA" w:rsidP="006C10AA">
            <w:pPr>
              <w:autoSpaceDE w:val="0"/>
              <w:autoSpaceDN w:val="0"/>
              <w:adjustRightInd w:val="0"/>
              <w:jc w:val="center"/>
            </w:pPr>
          </w:p>
        </w:tc>
        <w:tc>
          <w:tcPr>
            <w:tcW w:w="2693" w:type="dxa"/>
            <w:gridSpan w:val="2"/>
            <w:vAlign w:val="center"/>
          </w:tcPr>
          <w:p w14:paraId="0F982886" w14:textId="77777777" w:rsidR="006C10AA" w:rsidRPr="006C10AA" w:rsidRDefault="006C10AA" w:rsidP="006C10AA">
            <w:pPr>
              <w:autoSpaceDE w:val="0"/>
              <w:autoSpaceDN w:val="0"/>
              <w:adjustRightInd w:val="0"/>
              <w:jc w:val="center"/>
              <w:rPr>
                <w:b/>
              </w:rPr>
            </w:pPr>
            <w:r w:rsidRPr="006C10AA">
              <w:rPr>
                <w:b/>
              </w:rPr>
              <w:t>20</w:t>
            </w:r>
          </w:p>
        </w:tc>
        <w:tc>
          <w:tcPr>
            <w:tcW w:w="2693" w:type="dxa"/>
            <w:vAlign w:val="center"/>
          </w:tcPr>
          <w:p w14:paraId="5B5759D2" w14:textId="77777777" w:rsidR="006C10AA" w:rsidRPr="006C10AA" w:rsidRDefault="006C10AA" w:rsidP="006C10AA">
            <w:pPr>
              <w:autoSpaceDE w:val="0"/>
              <w:autoSpaceDN w:val="0"/>
              <w:adjustRightInd w:val="0"/>
              <w:jc w:val="center"/>
              <w:rPr>
                <w:b/>
              </w:rPr>
            </w:pPr>
            <w:r w:rsidRPr="006C10AA">
              <w:rPr>
                <w:b/>
              </w:rPr>
              <w:t>8</w:t>
            </w:r>
          </w:p>
        </w:tc>
      </w:tr>
      <w:tr w:rsidR="006C10AA" w:rsidRPr="006C10AA" w14:paraId="03E95DF5" w14:textId="77777777" w:rsidTr="00960C72">
        <w:trPr>
          <w:trHeight w:val="567"/>
        </w:trPr>
        <w:tc>
          <w:tcPr>
            <w:tcW w:w="4503" w:type="dxa"/>
            <w:vMerge/>
            <w:vAlign w:val="center"/>
          </w:tcPr>
          <w:p w14:paraId="2AE3602D" w14:textId="77777777" w:rsidR="006C10AA" w:rsidRPr="006C10AA" w:rsidRDefault="006C10AA" w:rsidP="006C10AA">
            <w:pPr>
              <w:autoSpaceDE w:val="0"/>
              <w:autoSpaceDN w:val="0"/>
              <w:adjustRightInd w:val="0"/>
              <w:jc w:val="center"/>
            </w:pPr>
          </w:p>
        </w:tc>
        <w:tc>
          <w:tcPr>
            <w:tcW w:w="5386" w:type="dxa"/>
            <w:gridSpan w:val="3"/>
            <w:vAlign w:val="center"/>
          </w:tcPr>
          <w:p w14:paraId="6FED7689" w14:textId="77777777" w:rsidR="006C10AA" w:rsidRPr="006C10AA" w:rsidRDefault="006C10AA" w:rsidP="006C10AA">
            <w:pPr>
              <w:autoSpaceDE w:val="0"/>
              <w:autoSpaceDN w:val="0"/>
              <w:adjustRightInd w:val="0"/>
              <w:jc w:val="center"/>
            </w:pPr>
            <w:proofErr w:type="spellStart"/>
            <w:r w:rsidRPr="006C10AA">
              <w:t>Практичні</w:t>
            </w:r>
            <w:proofErr w:type="spellEnd"/>
            <w:r w:rsidRPr="006C10AA">
              <w:t xml:space="preserve"> (</w:t>
            </w:r>
            <w:proofErr w:type="spellStart"/>
            <w:r w:rsidRPr="006C10AA">
              <w:t>семінарські</w:t>
            </w:r>
            <w:proofErr w:type="spellEnd"/>
            <w:r w:rsidRPr="006C10AA">
              <w:t>):</w:t>
            </w:r>
          </w:p>
        </w:tc>
      </w:tr>
      <w:tr w:rsidR="006C10AA" w:rsidRPr="006C10AA" w14:paraId="084DB981" w14:textId="77777777" w:rsidTr="00960C72">
        <w:trPr>
          <w:trHeight w:val="567"/>
        </w:trPr>
        <w:tc>
          <w:tcPr>
            <w:tcW w:w="4503" w:type="dxa"/>
            <w:vMerge/>
          </w:tcPr>
          <w:p w14:paraId="2AC640F8" w14:textId="77777777" w:rsidR="006C10AA" w:rsidRPr="006C10AA" w:rsidRDefault="006C10AA" w:rsidP="006C10AA">
            <w:pPr>
              <w:autoSpaceDE w:val="0"/>
              <w:autoSpaceDN w:val="0"/>
              <w:adjustRightInd w:val="0"/>
              <w:jc w:val="center"/>
            </w:pPr>
          </w:p>
        </w:tc>
        <w:tc>
          <w:tcPr>
            <w:tcW w:w="2693" w:type="dxa"/>
            <w:gridSpan w:val="2"/>
            <w:vAlign w:val="center"/>
          </w:tcPr>
          <w:p w14:paraId="12B73014" w14:textId="77777777" w:rsidR="006C10AA" w:rsidRPr="006C10AA" w:rsidRDefault="006C10AA" w:rsidP="006C10AA">
            <w:pPr>
              <w:autoSpaceDE w:val="0"/>
              <w:autoSpaceDN w:val="0"/>
              <w:adjustRightInd w:val="0"/>
              <w:jc w:val="center"/>
              <w:rPr>
                <w:b/>
              </w:rPr>
            </w:pPr>
            <w:r w:rsidRPr="006C10AA">
              <w:rPr>
                <w:b/>
              </w:rPr>
              <w:t>16</w:t>
            </w:r>
          </w:p>
        </w:tc>
        <w:tc>
          <w:tcPr>
            <w:tcW w:w="2693" w:type="dxa"/>
            <w:vAlign w:val="center"/>
          </w:tcPr>
          <w:p w14:paraId="18BC3BC5" w14:textId="77777777" w:rsidR="006C10AA" w:rsidRPr="006C10AA" w:rsidRDefault="006C10AA" w:rsidP="006C10AA">
            <w:pPr>
              <w:autoSpaceDE w:val="0"/>
              <w:autoSpaceDN w:val="0"/>
              <w:adjustRightInd w:val="0"/>
              <w:jc w:val="center"/>
              <w:rPr>
                <w:b/>
              </w:rPr>
            </w:pPr>
            <w:r w:rsidRPr="006C10AA">
              <w:rPr>
                <w:b/>
              </w:rPr>
              <w:t>4</w:t>
            </w:r>
          </w:p>
        </w:tc>
      </w:tr>
      <w:tr w:rsidR="006C10AA" w:rsidRPr="006C10AA" w14:paraId="30801B10" w14:textId="77777777" w:rsidTr="00960C72">
        <w:trPr>
          <w:trHeight w:val="567"/>
        </w:trPr>
        <w:tc>
          <w:tcPr>
            <w:tcW w:w="4503" w:type="dxa"/>
            <w:vMerge w:val="restart"/>
            <w:vAlign w:val="center"/>
          </w:tcPr>
          <w:p w14:paraId="28D24189" w14:textId="77777777" w:rsidR="006C10AA" w:rsidRPr="006C10AA" w:rsidRDefault="006C10AA" w:rsidP="006C10AA">
            <w:pPr>
              <w:autoSpaceDE w:val="0"/>
              <w:autoSpaceDN w:val="0"/>
              <w:adjustRightInd w:val="0"/>
            </w:pPr>
            <w:r w:rsidRPr="006C10AA">
              <w:t xml:space="preserve">Вид </w:t>
            </w:r>
            <w:proofErr w:type="spellStart"/>
            <w:r w:rsidRPr="006C10AA">
              <w:t>підсумкового</w:t>
            </w:r>
            <w:proofErr w:type="spellEnd"/>
            <w:r w:rsidRPr="006C10AA">
              <w:t xml:space="preserve"> контролю: </w:t>
            </w:r>
            <w:proofErr w:type="spellStart"/>
            <w:r w:rsidRPr="006C10AA">
              <w:t>екзамен</w:t>
            </w:r>
            <w:proofErr w:type="spellEnd"/>
          </w:p>
        </w:tc>
        <w:tc>
          <w:tcPr>
            <w:tcW w:w="5386" w:type="dxa"/>
            <w:gridSpan w:val="3"/>
            <w:vAlign w:val="center"/>
          </w:tcPr>
          <w:p w14:paraId="2528FD09" w14:textId="77777777" w:rsidR="006C10AA" w:rsidRPr="006C10AA" w:rsidRDefault="006C10AA" w:rsidP="006C10AA">
            <w:pPr>
              <w:autoSpaceDE w:val="0"/>
              <w:autoSpaceDN w:val="0"/>
              <w:adjustRightInd w:val="0"/>
              <w:jc w:val="center"/>
              <w:rPr>
                <w:b/>
              </w:rPr>
            </w:pPr>
            <w:proofErr w:type="spellStart"/>
            <w:r w:rsidRPr="006C10AA">
              <w:t>Лабораторні</w:t>
            </w:r>
            <w:proofErr w:type="spellEnd"/>
            <w:r w:rsidRPr="006C10AA">
              <w:t>:</w:t>
            </w:r>
          </w:p>
        </w:tc>
      </w:tr>
      <w:tr w:rsidR="006C10AA" w:rsidRPr="006C10AA" w14:paraId="18EEBE8B" w14:textId="77777777" w:rsidTr="00960C72">
        <w:trPr>
          <w:trHeight w:val="567"/>
        </w:trPr>
        <w:tc>
          <w:tcPr>
            <w:tcW w:w="4503" w:type="dxa"/>
            <w:vMerge/>
            <w:vAlign w:val="center"/>
          </w:tcPr>
          <w:p w14:paraId="3D9AF1A8" w14:textId="77777777" w:rsidR="006C10AA" w:rsidRPr="006C10AA" w:rsidRDefault="006C10AA" w:rsidP="006C10AA">
            <w:pPr>
              <w:autoSpaceDE w:val="0"/>
              <w:autoSpaceDN w:val="0"/>
              <w:adjustRightInd w:val="0"/>
            </w:pPr>
          </w:p>
        </w:tc>
        <w:tc>
          <w:tcPr>
            <w:tcW w:w="2693" w:type="dxa"/>
            <w:gridSpan w:val="2"/>
            <w:vAlign w:val="center"/>
          </w:tcPr>
          <w:p w14:paraId="7C358063" w14:textId="77777777" w:rsidR="006C10AA" w:rsidRPr="006C10AA" w:rsidRDefault="006C10AA" w:rsidP="006C10AA">
            <w:pPr>
              <w:autoSpaceDE w:val="0"/>
              <w:autoSpaceDN w:val="0"/>
              <w:adjustRightInd w:val="0"/>
              <w:jc w:val="center"/>
              <w:rPr>
                <w:b/>
              </w:rPr>
            </w:pPr>
          </w:p>
        </w:tc>
        <w:tc>
          <w:tcPr>
            <w:tcW w:w="2693" w:type="dxa"/>
            <w:vAlign w:val="center"/>
          </w:tcPr>
          <w:p w14:paraId="2B8B454F" w14:textId="77777777" w:rsidR="006C10AA" w:rsidRPr="006C10AA" w:rsidRDefault="006C10AA" w:rsidP="006C10AA">
            <w:pPr>
              <w:autoSpaceDE w:val="0"/>
              <w:autoSpaceDN w:val="0"/>
              <w:adjustRightInd w:val="0"/>
              <w:jc w:val="center"/>
              <w:rPr>
                <w:b/>
              </w:rPr>
            </w:pPr>
          </w:p>
        </w:tc>
      </w:tr>
      <w:tr w:rsidR="006C10AA" w:rsidRPr="006C10AA" w14:paraId="683D2F9A" w14:textId="77777777" w:rsidTr="00960C72">
        <w:trPr>
          <w:trHeight w:val="567"/>
        </w:trPr>
        <w:tc>
          <w:tcPr>
            <w:tcW w:w="4503" w:type="dxa"/>
            <w:vMerge w:val="restart"/>
            <w:vAlign w:val="center"/>
          </w:tcPr>
          <w:p w14:paraId="1A10A1FB" w14:textId="77777777" w:rsidR="006C10AA" w:rsidRPr="006C10AA" w:rsidRDefault="006C10AA" w:rsidP="006C10AA">
            <w:pPr>
              <w:autoSpaceDE w:val="0"/>
              <w:autoSpaceDN w:val="0"/>
              <w:adjustRightInd w:val="0"/>
              <w:rPr>
                <w:color w:val="000000"/>
              </w:rPr>
            </w:pPr>
            <w:r w:rsidRPr="006C10AA">
              <w:rPr>
                <w:color w:val="000000"/>
              </w:rPr>
              <w:t xml:space="preserve">Форма </w:t>
            </w:r>
            <w:proofErr w:type="spellStart"/>
            <w:r w:rsidRPr="006C10AA">
              <w:rPr>
                <w:color w:val="000000"/>
              </w:rPr>
              <w:t>підсумкового</w:t>
            </w:r>
            <w:proofErr w:type="spellEnd"/>
            <w:r w:rsidRPr="006C10AA">
              <w:rPr>
                <w:color w:val="000000"/>
              </w:rPr>
              <w:t xml:space="preserve"> контролю: </w:t>
            </w:r>
            <w:proofErr w:type="spellStart"/>
            <w:r w:rsidRPr="006C10AA">
              <w:rPr>
                <w:color w:val="000000"/>
              </w:rPr>
              <w:t>усне</w:t>
            </w:r>
            <w:proofErr w:type="spellEnd"/>
            <w:r w:rsidRPr="006C10AA">
              <w:rPr>
                <w:color w:val="000000"/>
              </w:rPr>
              <w:t xml:space="preserve"> </w:t>
            </w:r>
            <w:proofErr w:type="spellStart"/>
            <w:r w:rsidRPr="006C10AA">
              <w:rPr>
                <w:color w:val="000000"/>
              </w:rPr>
              <w:t>опитування</w:t>
            </w:r>
            <w:proofErr w:type="spellEnd"/>
          </w:p>
          <w:p w14:paraId="0B22D89A" w14:textId="77777777" w:rsidR="006C10AA" w:rsidRPr="006C10AA" w:rsidRDefault="006C10AA" w:rsidP="006C10AA">
            <w:pPr>
              <w:autoSpaceDE w:val="0"/>
              <w:autoSpaceDN w:val="0"/>
              <w:adjustRightInd w:val="0"/>
            </w:pPr>
          </w:p>
        </w:tc>
        <w:tc>
          <w:tcPr>
            <w:tcW w:w="5386" w:type="dxa"/>
            <w:gridSpan w:val="3"/>
            <w:vAlign w:val="center"/>
          </w:tcPr>
          <w:p w14:paraId="52DC4B2F" w14:textId="77777777" w:rsidR="006C10AA" w:rsidRPr="006C10AA" w:rsidRDefault="006C10AA" w:rsidP="006C10AA">
            <w:pPr>
              <w:autoSpaceDE w:val="0"/>
              <w:autoSpaceDN w:val="0"/>
              <w:adjustRightInd w:val="0"/>
              <w:jc w:val="center"/>
            </w:pPr>
            <w:proofErr w:type="spellStart"/>
            <w:r w:rsidRPr="006C10AA">
              <w:t>Самостійна</w:t>
            </w:r>
            <w:proofErr w:type="spellEnd"/>
            <w:r w:rsidRPr="006C10AA">
              <w:t xml:space="preserve"> робота:</w:t>
            </w:r>
          </w:p>
        </w:tc>
      </w:tr>
      <w:tr w:rsidR="006C10AA" w:rsidRPr="006C10AA" w14:paraId="3FF5044D" w14:textId="77777777" w:rsidTr="00960C72">
        <w:trPr>
          <w:trHeight w:val="567"/>
        </w:trPr>
        <w:tc>
          <w:tcPr>
            <w:tcW w:w="4503" w:type="dxa"/>
            <w:vMerge/>
          </w:tcPr>
          <w:p w14:paraId="0E580582" w14:textId="77777777" w:rsidR="006C10AA" w:rsidRPr="006C10AA" w:rsidRDefault="006C10AA" w:rsidP="006C10AA">
            <w:pPr>
              <w:autoSpaceDE w:val="0"/>
              <w:autoSpaceDN w:val="0"/>
              <w:adjustRightInd w:val="0"/>
              <w:jc w:val="center"/>
            </w:pPr>
          </w:p>
        </w:tc>
        <w:tc>
          <w:tcPr>
            <w:tcW w:w="2693" w:type="dxa"/>
            <w:gridSpan w:val="2"/>
            <w:vAlign w:val="center"/>
          </w:tcPr>
          <w:p w14:paraId="61D8088B" w14:textId="77777777" w:rsidR="006C10AA" w:rsidRPr="006C10AA" w:rsidRDefault="006C10AA" w:rsidP="006C10AA">
            <w:pPr>
              <w:autoSpaceDE w:val="0"/>
              <w:autoSpaceDN w:val="0"/>
              <w:adjustRightInd w:val="0"/>
              <w:jc w:val="center"/>
              <w:rPr>
                <w:b/>
              </w:rPr>
            </w:pPr>
            <w:r w:rsidRPr="006C10AA">
              <w:rPr>
                <w:b/>
              </w:rPr>
              <w:t>84</w:t>
            </w:r>
          </w:p>
        </w:tc>
        <w:tc>
          <w:tcPr>
            <w:tcW w:w="2693" w:type="dxa"/>
            <w:vAlign w:val="center"/>
          </w:tcPr>
          <w:p w14:paraId="37CC9ECE" w14:textId="77777777" w:rsidR="006C10AA" w:rsidRPr="006C10AA" w:rsidRDefault="006C10AA" w:rsidP="006C10AA">
            <w:pPr>
              <w:autoSpaceDE w:val="0"/>
              <w:autoSpaceDN w:val="0"/>
              <w:adjustRightInd w:val="0"/>
              <w:jc w:val="center"/>
              <w:rPr>
                <w:b/>
              </w:rPr>
            </w:pPr>
            <w:r w:rsidRPr="006C10AA">
              <w:rPr>
                <w:b/>
              </w:rPr>
              <w:t>108</w:t>
            </w:r>
          </w:p>
        </w:tc>
      </w:tr>
    </w:tbl>
    <w:p w14:paraId="35B2D20B"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sz w:val="24"/>
          <w:szCs w:val="24"/>
          <w:lang w:eastAsia="ru-RU"/>
        </w:rPr>
      </w:pPr>
    </w:p>
    <w:p w14:paraId="2830C232"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br w:type="page"/>
      </w:r>
    </w:p>
    <w:p w14:paraId="7196B59A" w14:textId="77777777" w:rsidR="006C10AA" w:rsidRPr="006C10AA" w:rsidRDefault="006C10AA" w:rsidP="006C10AA">
      <w:pPr>
        <w:tabs>
          <w:tab w:val="left" w:pos="284"/>
        </w:tabs>
        <w:spacing w:after="0" w:line="240" w:lineRule="auto"/>
        <w:ind w:left="0" w:firstLine="0"/>
        <w:contextualSpacing/>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2. МЕТА НАВЧАЛЬНОЇ ДИСЦИПЛІНИ</w:t>
      </w:r>
    </w:p>
    <w:p w14:paraId="3DC1D30D"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sz w:val="24"/>
          <w:szCs w:val="24"/>
          <w:lang w:eastAsia="ru-RU"/>
        </w:rPr>
      </w:pPr>
    </w:p>
    <w:p w14:paraId="4FCA682C" w14:textId="77777777" w:rsidR="006C10AA" w:rsidRPr="006C10AA" w:rsidRDefault="006C10AA" w:rsidP="006C10AA">
      <w:pPr>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b/>
          <w:bCs/>
          <w:sz w:val="24"/>
          <w:szCs w:val="24"/>
        </w:rPr>
        <w:t>Метою</w:t>
      </w:r>
      <w:r w:rsidRPr="006C10AA">
        <w:rPr>
          <w:rFonts w:ascii="Times New Roman" w:eastAsia="Times New Roman" w:hAnsi="Times New Roman" w:cs="Times New Roman"/>
          <w:sz w:val="24"/>
          <w:szCs w:val="24"/>
        </w:rPr>
        <w:t xml:space="preserve"> вивчення </w:t>
      </w:r>
      <w:proofErr w:type="spellStart"/>
      <w:r w:rsidRPr="006C10AA">
        <w:rPr>
          <w:rFonts w:ascii="Times New Roman" w:eastAsia="Times New Roman" w:hAnsi="Times New Roman" w:cs="Times New Roman"/>
          <w:sz w:val="24"/>
          <w:szCs w:val="24"/>
        </w:rPr>
        <w:t>обов’зкової</w:t>
      </w:r>
      <w:proofErr w:type="spellEnd"/>
      <w:r w:rsidRPr="006C10AA">
        <w:rPr>
          <w:rFonts w:ascii="Times New Roman" w:eastAsia="Times New Roman" w:hAnsi="Times New Roman" w:cs="Times New Roman"/>
          <w:sz w:val="24"/>
          <w:szCs w:val="24"/>
        </w:rPr>
        <w:t xml:space="preserve"> навчальної дисципліни </w:t>
      </w:r>
      <w:r w:rsidRPr="006C10AA">
        <w:rPr>
          <w:rFonts w:ascii="Times New Roman" w:eastAsia="Times New Roman" w:hAnsi="Times New Roman" w:cs="Times New Roman"/>
          <w:b/>
          <w:sz w:val="24"/>
          <w:szCs w:val="24"/>
        </w:rPr>
        <w:t>«Управління природокористуванням»</w:t>
      </w:r>
      <w:r w:rsidRPr="006C10AA">
        <w:rPr>
          <w:rFonts w:ascii="Times New Roman" w:eastAsia="Times New Roman" w:hAnsi="Times New Roman" w:cs="Times New Roman"/>
          <w:sz w:val="24"/>
          <w:szCs w:val="24"/>
        </w:rPr>
        <w:t xml:space="preserve"> є: формування у студентів наукових знань, умінь та навичок їх практичного застосування щодо державної системи і особливостей управління природними ресурсами,</w:t>
      </w:r>
      <w:r w:rsidRPr="006C10AA">
        <w:rPr>
          <w:rFonts w:ascii="Calibri" w:eastAsia="Times New Roman" w:hAnsi="Calibri" w:cs="Times New Roman"/>
        </w:rPr>
        <w:t xml:space="preserve"> </w:t>
      </w:r>
      <w:r w:rsidRPr="006C10AA">
        <w:rPr>
          <w:rFonts w:ascii="Times New Roman" w:eastAsia="Times New Roman" w:hAnsi="Times New Roman" w:cs="Times New Roman"/>
          <w:sz w:val="24"/>
          <w:szCs w:val="24"/>
        </w:rPr>
        <w:t>засад раціонального природокористування, оптимізації використання природного капіталу в контексті стійкого розвитку території.</w:t>
      </w:r>
    </w:p>
    <w:p w14:paraId="230B40A5" w14:textId="77777777" w:rsidR="006C10AA" w:rsidRPr="006C10AA" w:rsidRDefault="006C10AA" w:rsidP="006C10AA">
      <w:pPr>
        <w:ind w:left="0" w:firstLine="0"/>
        <w:rPr>
          <w:rFonts w:ascii="Times New Roman" w:eastAsia="Times New Roman" w:hAnsi="Times New Roman" w:cs="Times New Roman"/>
          <w:sz w:val="24"/>
          <w:szCs w:val="24"/>
          <w:lang w:val="ru-RU"/>
        </w:rPr>
      </w:pPr>
      <w:proofErr w:type="spellStart"/>
      <w:r w:rsidRPr="006C10AA">
        <w:rPr>
          <w:rFonts w:ascii="Times New Roman" w:eastAsia="Times New Roman" w:hAnsi="Times New Roman" w:cs="Times New Roman"/>
          <w:sz w:val="24"/>
          <w:szCs w:val="24"/>
          <w:lang w:val="ru-RU"/>
        </w:rPr>
        <w:t>Відповідно</w:t>
      </w:r>
      <w:proofErr w:type="spellEnd"/>
      <w:r w:rsidRPr="006C10AA">
        <w:rPr>
          <w:rFonts w:ascii="Times New Roman" w:eastAsia="Times New Roman" w:hAnsi="Times New Roman" w:cs="Times New Roman"/>
          <w:sz w:val="24"/>
          <w:szCs w:val="24"/>
          <w:lang w:val="ru-RU"/>
        </w:rPr>
        <w:t xml:space="preserve"> до </w:t>
      </w:r>
      <w:proofErr w:type="spellStart"/>
      <w:r w:rsidRPr="006C10AA">
        <w:rPr>
          <w:rFonts w:ascii="Times New Roman" w:eastAsia="Times New Roman" w:hAnsi="Times New Roman" w:cs="Times New Roman"/>
          <w:sz w:val="24"/>
          <w:szCs w:val="24"/>
          <w:lang w:val="ru-RU"/>
        </w:rPr>
        <w:t>освітньої</w:t>
      </w:r>
      <w:proofErr w:type="spellEnd"/>
      <w:r w:rsidRPr="006C10AA">
        <w:rPr>
          <w:rFonts w:ascii="Times New Roman" w:eastAsia="Times New Roman" w:hAnsi="Times New Roman" w:cs="Times New Roman"/>
          <w:sz w:val="24"/>
          <w:szCs w:val="24"/>
          <w:lang w:val="ru-RU"/>
        </w:rPr>
        <w:t xml:space="preserve"> </w:t>
      </w:r>
      <w:proofErr w:type="spellStart"/>
      <w:r w:rsidRPr="006C10AA">
        <w:rPr>
          <w:rFonts w:ascii="Times New Roman" w:eastAsia="Times New Roman" w:hAnsi="Times New Roman" w:cs="Times New Roman"/>
          <w:sz w:val="24"/>
          <w:szCs w:val="24"/>
          <w:lang w:val="ru-RU"/>
        </w:rPr>
        <w:t>програми</w:t>
      </w:r>
      <w:proofErr w:type="spellEnd"/>
      <w:r w:rsidRPr="006C10AA">
        <w:rPr>
          <w:rFonts w:ascii="Times New Roman" w:eastAsia="Times New Roman" w:hAnsi="Times New Roman" w:cs="Times New Roman"/>
          <w:sz w:val="24"/>
          <w:szCs w:val="24"/>
          <w:lang w:val="ru-RU"/>
        </w:rPr>
        <w:t xml:space="preserve">, вивчення </w:t>
      </w:r>
      <w:proofErr w:type="spellStart"/>
      <w:r w:rsidRPr="006C10AA">
        <w:rPr>
          <w:rFonts w:ascii="Times New Roman" w:eastAsia="Times New Roman" w:hAnsi="Times New Roman" w:cs="Times New Roman"/>
          <w:sz w:val="24"/>
          <w:szCs w:val="24"/>
          <w:lang w:val="ru-RU"/>
        </w:rPr>
        <w:t>дисципліни</w:t>
      </w:r>
      <w:proofErr w:type="spellEnd"/>
      <w:r w:rsidRPr="006C10AA">
        <w:rPr>
          <w:rFonts w:ascii="Times New Roman" w:eastAsia="Times New Roman" w:hAnsi="Times New Roman" w:cs="Times New Roman"/>
          <w:sz w:val="24"/>
          <w:szCs w:val="24"/>
          <w:lang w:val="ru-RU"/>
        </w:rPr>
        <w:t xml:space="preserve"> </w:t>
      </w:r>
      <w:proofErr w:type="spellStart"/>
      <w:r w:rsidRPr="006C10AA">
        <w:rPr>
          <w:rFonts w:ascii="Times New Roman" w:eastAsia="Times New Roman" w:hAnsi="Times New Roman" w:cs="Times New Roman"/>
          <w:sz w:val="24"/>
          <w:szCs w:val="24"/>
          <w:lang w:val="ru-RU"/>
        </w:rPr>
        <w:t>сприяє</w:t>
      </w:r>
      <w:proofErr w:type="spellEnd"/>
      <w:r w:rsidRPr="006C10AA">
        <w:rPr>
          <w:rFonts w:ascii="Times New Roman" w:eastAsia="Times New Roman" w:hAnsi="Times New Roman" w:cs="Times New Roman"/>
          <w:sz w:val="24"/>
          <w:szCs w:val="24"/>
          <w:lang w:val="ru-RU"/>
        </w:rPr>
        <w:t xml:space="preserve"> </w:t>
      </w:r>
      <w:proofErr w:type="spellStart"/>
      <w:r w:rsidRPr="006C10AA">
        <w:rPr>
          <w:rFonts w:ascii="Times New Roman" w:eastAsia="Times New Roman" w:hAnsi="Times New Roman" w:cs="Times New Roman"/>
          <w:sz w:val="24"/>
          <w:szCs w:val="24"/>
          <w:lang w:val="ru-RU"/>
        </w:rPr>
        <w:t>формуванню</w:t>
      </w:r>
      <w:proofErr w:type="spellEnd"/>
      <w:r w:rsidRPr="006C10AA">
        <w:rPr>
          <w:rFonts w:ascii="Times New Roman" w:eastAsia="Times New Roman" w:hAnsi="Times New Roman" w:cs="Times New Roman"/>
          <w:sz w:val="24"/>
          <w:szCs w:val="24"/>
          <w:lang w:val="ru-RU"/>
        </w:rPr>
        <w:t xml:space="preserve"> у </w:t>
      </w:r>
      <w:proofErr w:type="spellStart"/>
      <w:r w:rsidRPr="006C10AA">
        <w:rPr>
          <w:rFonts w:ascii="Times New Roman" w:eastAsia="Times New Roman" w:hAnsi="Times New Roman" w:cs="Times New Roman"/>
          <w:sz w:val="24"/>
          <w:szCs w:val="24"/>
          <w:lang w:val="ru-RU"/>
        </w:rPr>
        <w:t>здобувачів</w:t>
      </w:r>
      <w:proofErr w:type="spellEnd"/>
      <w:r w:rsidRPr="006C10AA">
        <w:rPr>
          <w:rFonts w:ascii="Times New Roman" w:eastAsia="Times New Roman" w:hAnsi="Times New Roman" w:cs="Times New Roman"/>
          <w:sz w:val="24"/>
          <w:szCs w:val="24"/>
          <w:lang w:val="ru-RU"/>
        </w:rPr>
        <w:t xml:space="preserve"> </w:t>
      </w:r>
      <w:proofErr w:type="spellStart"/>
      <w:r w:rsidRPr="006C10AA">
        <w:rPr>
          <w:rFonts w:ascii="Times New Roman" w:eastAsia="Times New Roman" w:hAnsi="Times New Roman" w:cs="Times New Roman"/>
          <w:sz w:val="24"/>
          <w:szCs w:val="24"/>
          <w:lang w:val="ru-RU"/>
        </w:rPr>
        <w:t>вищої</w:t>
      </w:r>
      <w:proofErr w:type="spellEnd"/>
      <w:r w:rsidRPr="006C10AA">
        <w:rPr>
          <w:rFonts w:ascii="Times New Roman" w:eastAsia="Times New Roman" w:hAnsi="Times New Roman" w:cs="Times New Roman"/>
          <w:sz w:val="24"/>
          <w:szCs w:val="24"/>
          <w:lang w:val="ru-RU"/>
        </w:rPr>
        <w:t xml:space="preserve"> </w:t>
      </w:r>
      <w:proofErr w:type="spellStart"/>
      <w:r w:rsidRPr="006C10AA">
        <w:rPr>
          <w:rFonts w:ascii="Times New Roman" w:eastAsia="Times New Roman" w:hAnsi="Times New Roman" w:cs="Times New Roman"/>
          <w:sz w:val="24"/>
          <w:szCs w:val="24"/>
          <w:lang w:val="ru-RU"/>
        </w:rPr>
        <w:t>освіти</w:t>
      </w:r>
      <w:proofErr w:type="spellEnd"/>
      <w:r w:rsidRPr="006C10AA">
        <w:rPr>
          <w:rFonts w:ascii="Times New Roman" w:eastAsia="Times New Roman" w:hAnsi="Times New Roman" w:cs="Times New Roman"/>
          <w:sz w:val="24"/>
          <w:szCs w:val="24"/>
          <w:lang w:val="ru-RU"/>
        </w:rPr>
        <w:t xml:space="preserve"> таких компетентностей:</w:t>
      </w:r>
    </w:p>
    <w:tbl>
      <w:tblPr>
        <w:tblStyle w:val="13"/>
        <w:tblW w:w="0" w:type="auto"/>
        <w:tblInd w:w="108" w:type="dxa"/>
        <w:tblLook w:val="04A0" w:firstRow="1" w:lastRow="0" w:firstColumn="1" w:lastColumn="0" w:noHBand="0" w:noVBand="1"/>
      </w:tblPr>
      <w:tblGrid>
        <w:gridCol w:w="8094"/>
        <w:gridCol w:w="1512"/>
      </w:tblGrid>
      <w:tr w:rsidR="006C10AA" w:rsidRPr="006C10AA" w14:paraId="039BB72E" w14:textId="77777777" w:rsidTr="00960C72">
        <w:tc>
          <w:tcPr>
            <w:tcW w:w="8364" w:type="dxa"/>
          </w:tcPr>
          <w:p w14:paraId="01BBB98F" w14:textId="77777777" w:rsidR="006C10AA" w:rsidRPr="006C10AA" w:rsidRDefault="006C10AA" w:rsidP="006C10AA">
            <w:pPr>
              <w:rPr>
                <w:highlight w:val="yellow"/>
              </w:rPr>
            </w:pPr>
            <w:proofErr w:type="spellStart"/>
            <w:r w:rsidRPr="006C10AA">
              <w:t>Здатність</w:t>
            </w:r>
            <w:proofErr w:type="spellEnd"/>
            <w:r w:rsidRPr="006C10AA">
              <w:t xml:space="preserve"> </w:t>
            </w:r>
            <w:proofErr w:type="spellStart"/>
            <w:r w:rsidRPr="006C10AA">
              <w:t>реалізовувати</w:t>
            </w:r>
            <w:proofErr w:type="spellEnd"/>
            <w:r w:rsidRPr="006C10AA">
              <w:t xml:space="preserve"> </w:t>
            </w:r>
            <w:proofErr w:type="spellStart"/>
            <w:r w:rsidRPr="006C10AA">
              <w:t>свої</w:t>
            </w:r>
            <w:proofErr w:type="spellEnd"/>
            <w:r w:rsidRPr="006C10AA">
              <w:t xml:space="preserve"> права і </w:t>
            </w:r>
            <w:proofErr w:type="spellStart"/>
            <w:r w:rsidRPr="006C10AA">
              <w:t>обов’язки</w:t>
            </w:r>
            <w:proofErr w:type="spellEnd"/>
            <w:r w:rsidRPr="006C10AA">
              <w:t xml:space="preserve"> як члена суспільства, усвідомлюючого, сповідуючого та примножуючого </w:t>
            </w:r>
            <w:proofErr w:type="spellStart"/>
            <w:r w:rsidRPr="006C10AA">
              <w:t>загально</w:t>
            </w:r>
            <w:proofErr w:type="spellEnd"/>
            <w:r w:rsidRPr="006C10AA">
              <w:t xml:space="preserve"> </w:t>
            </w:r>
            <w:proofErr w:type="spellStart"/>
            <w:r w:rsidRPr="006C10AA">
              <w:t>цивілізаційні</w:t>
            </w:r>
            <w:proofErr w:type="spellEnd"/>
            <w:r w:rsidRPr="006C10AA">
              <w:t xml:space="preserve"> </w:t>
            </w:r>
            <w:proofErr w:type="spellStart"/>
            <w:r w:rsidRPr="006C10AA">
              <w:t>цінності</w:t>
            </w:r>
            <w:proofErr w:type="spellEnd"/>
            <w:r w:rsidRPr="006C10AA">
              <w:t xml:space="preserve"> демократичного суспільства (морально-</w:t>
            </w:r>
            <w:proofErr w:type="spellStart"/>
            <w:r w:rsidRPr="006C10AA">
              <w:t>етичні</w:t>
            </w:r>
            <w:proofErr w:type="spellEnd"/>
            <w:r w:rsidRPr="006C10AA">
              <w:t xml:space="preserve">, </w:t>
            </w:r>
            <w:proofErr w:type="spellStart"/>
            <w:r w:rsidRPr="006C10AA">
              <w:t>культурні</w:t>
            </w:r>
            <w:proofErr w:type="spellEnd"/>
            <w:r w:rsidRPr="006C10AA">
              <w:t xml:space="preserve">, </w:t>
            </w:r>
            <w:proofErr w:type="spellStart"/>
            <w:r w:rsidRPr="006C10AA">
              <w:t>гуманістичні</w:t>
            </w:r>
            <w:proofErr w:type="spellEnd"/>
            <w:r w:rsidRPr="006C10AA">
              <w:t xml:space="preserve">, </w:t>
            </w:r>
            <w:proofErr w:type="spellStart"/>
            <w:r w:rsidRPr="006C10AA">
              <w:t>доброчесності</w:t>
            </w:r>
            <w:proofErr w:type="spellEnd"/>
            <w:r w:rsidRPr="006C10AA">
              <w:t xml:space="preserve"> </w:t>
            </w:r>
            <w:proofErr w:type="spellStart"/>
            <w:r w:rsidRPr="006C10AA">
              <w:t>тощо</w:t>
            </w:r>
            <w:proofErr w:type="spellEnd"/>
            <w:r w:rsidRPr="006C10AA">
              <w:t>).</w:t>
            </w:r>
          </w:p>
        </w:tc>
        <w:tc>
          <w:tcPr>
            <w:tcW w:w="1559" w:type="dxa"/>
          </w:tcPr>
          <w:p w14:paraId="19CA5E98" w14:textId="77777777" w:rsidR="006C10AA" w:rsidRPr="006C10AA" w:rsidRDefault="006C10AA" w:rsidP="006C10AA">
            <w:r w:rsidRPr="006C10AA">
              <w:t>ЗК 1</w:t>
            </w:r>
          </w:p>
        </w:tc>
      </w:tr>
      <w:tr w:rsidR="006C10AA" w:rsidRPr="006C10AA" w14:paraId="64576857" w14:textId="77777777" w:rsidTr="00960C72">
        <w:tc>
          <w:tcPr>
            <w:tcW w:w="8364" w:type="dxa"/>
          </w:tcPr>
          <w:p w14:paraId="07CF0E8B" w14:textId="77777777" w:rsidR="006C10AA" w:rsidRPr="009E4027" w:rsidRDefault="006C10AA" w:rsidP="006C10AA">
            <w:pPr>
              <w:autoSpaceDE w:val="0"/>
              <w:autoSpaceDN w:val="0"/>
              <w:adjustRightInd w:val="0"/>
              <w:rPr>
                <w:lang w:val="uk-UA"/>
              </w:rPr>
            </w:pPr>
            <w:r w:rsidRPr="009E4027">
              <w:rPr>
                <w:rFonts w:eastAsia="Calibri"/>
                <w:lang w:val="uk-UA"/>
              </w:rPr>
              <w:t xml:space="preserve">Здатність самовдосконалюватися, постійно підвищувати кваліфікацію із розумінням предметної області обраної професії, її основних концепцій, </w:t>
            </w:r>
            <w:proofErr w:type="spellStart"/>
            <w:r w:rsidRPr="009E4027">
              <w:rPr>
                <w:rFonts w:eastAsia="Calibri"/>
                <w:lang w:val="uk-UA"/>
              </w:rPr>
              <w:t>понятійно</w:t>
            </w:r>
            <w:proofErr w:type="spellEnd"/>
            <w:r w:rsidRPr="009E4027">
              <w:rPr>
                <w:rFonts w:eastAsia="Calibri"/>
                <w:lang w:val="uk-UA"/>
              </w:rPr>
              <w:t>-термінологічного апарату та місця у загальній системі знань про природу і суспільство.</w:t>
            </w:r>
          </w:p>
        </w:tc>
        <w:tc>
          <w:tcPr>
            <w:tcW w:w="1559" w:type="dxa"/>
          </w:tcPr>
          <w:p w14:paraId="2D6DB221" w14:textId="77777777" w:rsidR="006C10AA" w:rsidRPr="006C10AA" w:rsidRDefault="006C10AA" w:rsidP="006C10AA">
            <w:r w:rsidRPr="006C10AA">
              <w:t>ЗК 2</w:t>
            </w:r>
          </w:p>
        </w:tc>
      </w:tr>
      <w:tr w:rsidR="006C10AA" w:rsidRPr="006C10AA" w14:paraId="5C03C43E" w14:textId="77777777" w:rsidTr="00960C72">
        <w:tc>
          <w:tcPr>
            <w:tcW w:w="8364" w:type="dxa"/>
          </w:tcPr>
          <w:p w14:paraId="084AAEF8" w14:textId="77777777" w:rsidR="006C10AA" w:rsidRPr="006C10AA" w:rsidRDefault="006C10AA" w:rsidP="006C10AA">
            <w:proofErr w:type="spellStart"/>
            <w:r w:rsidRPr="006C10AA">
              <w:t>Здатність</w:t>
            </w:r>
            <w:proofErr w:type="spellEnd"/>
            <w:r w:rsidRPr="006C10AA">
              <w:t xml:space="preserve"> спілкуватися державною </w:t>
            </w:r>
            <w:proofErr w:type="spellStart"/>
            <w:r w:rsidRPr="006C10AA">
              <w:t>мовою</w:t>
            </w:r>
            <w:proofErr w:type="spellEnd"/>
            <w:r w:rsidRPr="006C10AA">
              <w:t xml:space="preserve">, </w:t>
            </w:r>
            <w:proofErr w:type="spellStart"/>
            <w:r w:rsidRPr="006C10AA">
              <w:t>уміти</w:t>
            </w:r>
            <w:proofErr w:type="spellEnd"/>
            <w:r w:rsidRPr="006C10AA">
              <w:t xml:space="preserve"> комунікувати з </w:t>
            </w:r>
            <w:proofErr w:type="spellStart"/>
            <w:r w:rsidRPr="006C10AA">
              <w:t>іншими</w:t>
            </w:r>
            <w:proofErr w:type="spellEnd"/>
            <w:r w:rsidRPr="006C10AA">
              <w:t xml:space="preserve">, </w:t>
            </w:r>
            <w:proofErr w:type="spellStart"/>
            <w:r w:rsidRPr="006C10AA">
              <w:t>логічно</w:t>
            </w:r>
            <w:proofErr w:type="spellEnd"/>
            <w:r w:rsidRPr="006C10AA">
              <w:t xml:space="preserve"> </w:t>
            </w:r>
            <w:proofErr w:type="spellStart"/>
            <w:r w:rsidRPr="006C10AA">
              <w:t>викладати</w:t>
            </w:r>
            <w:proofErr w:type="spellEnd"/>
            <w:r w:rsidRPr="006C10AA">
              <w:t xml:space="preserve"> свою думку як </w:t>
            </w:r>
            <w:proofErr w:type="spellStart"/>
            <w:r w:rsidRPr="006C10AA">
              <w:t>усно</w:t>
            </w:r>
            <w:proofErr w:type="spellEnd"/>
            <w:r w:rsidRPr="006C10AA">
              <w:t xml:space="preserve">, так і </w:t>
            </w:r>
            <w:proofErr w:type="spellStart"/>
            <w:r w:rsidRPr="006C10AA">
              <w:t>письмово</w:t>
            </w:r>
            <w:proofErr w:type="spellEnd"/>
            <w:r w:rsidRPr="006C10AA">
              <w:t>.</w:t>
            </w:r>
          </w:p>
        </w:tc>
        <w:tc>
          <w:tcPr>
            <w:tcW w:w="1559" w:type="dxa"/>
          </w:tcPr>
          <w:p w14:paraId="34272002" w14:textId="77777777" w:rsidR="006C10AA" w:rsidRPr="006C10AA" w:rsidRDefault="006C10AA" w:rsidP="006C10AA">
            <w:r w:rsidRPr="006C10AA">
              <w:t>ЗК 3</w:t>
            </w:r>
          </w:p>
        </w:tc>
      </w:tr>
      <w:tr w:rsidR="006C10AA" w:rsidRPr="006C10AA" w14:paraId="24A6AE26" w14:textId="77777777" w:rsidTr="00960C72">
        <w:tc>
          <w:tcPr>
            <w:tcW w:w="8364" w:type="dxa"/>
          </w:tcPr>
          <w:p w14:paraId="178C5E5C" w14:textId="77777777" w:rsidR="006C10AA" w:rsidRPr="009E4027" w:rsidRDefault="006C10AA" w:rsidP="006C10AA">
            <w:pPr>
              <w:autoSpaceDE w:val="0"/>
              <w:autoSpaceDN w:val="0"/>
              <w:adjustRightInd w:val="0"/>
              <w:rPr>
                <w:lang w:val="uk-UA"/>
              </w:rPr>
            </w:pPr>
            <w:r w:rsidRPr="009E4027">
              <w:rPr>
                <w:rFonts w:eastAsia="Calibri"/>
                <w:lang w:val="uk-UA"/>
              </w:rPr>
              <w:t xml:space="preserve">Здатність використовувати інформаційні та комунікаційні сучасні технології у науковій, освітній, просвітницькій та громадській роботі, </w:t>
            </w:r>
            <w:proofErr w:type="spellStart"/>
            <w:r w:rsidRPr="009E4027">
              <w:rPr>
                <w:rFonts w:eastAsia="Calibri"/>
                <w:lang w:val="uk-UA"/>
              </w:rPr>
              <w:t>абстрактно</w:t>
            </w:r>
            <w:proofErr w:type="spellEnd"/>
            <w:r w:rsidRPr="009E4027">
              <w:rPr>
                <w:rFonts w:eastAsia="Calibri"/>
                <w:lang w:val="uk-UA"/>
              </w:rPr>
              <w:t xml:space="preserve"> мислити та системно аналізувати і узагальнювати інформацію в галузі предметної діяльності.</w:t>
            </w:r>
          </w:p>
        </w:tc>
        <w:tc>
          <w:tcPr>
            <w:tcW w:w="1559" w:type="dxa"/>
          </w:tcPr>
          <w:p w14:paraId="7F0CAF1B" w14:textId="77777777" w:rsidR="006C10AA" w:rsidRPr="006C10AA" w:rsidRDefault="006C10AA" w:rsidP="006C10AA">
            <w:r w:rsidRPr="006C10AA">
              <w:t>ЗК 4</w:t>
            </w:r>
          </w:p>
        </w:tc>
      </w:tr>
      <w:tr w:rsidR="006C10AA" w:rsidRPr="006C10AA" w14:paraId="759F6181" w14:textId="77777777" w:rsidTr="00960C72">
        <w:tc>
          <w:tcPr>
            <w:tcW w:w="8364" w:type="dxa"/>
          </w:tcPr>
          <w:p w14:paraId="2973ADB7" w14:textId="77777777" w:rsidR="006C10AA" w:rsidRPr="009E4027" w:rsidRDefault="006C10AA" w:rsidP="006C10AA">
            <w:pPr>
              <w:rPr>
                <w:lang w:val="uk-UA"/>
              </w:rPr>
            </w:pPr>
            <w:r w:rsidRPr="009E4027">
              <w:rPr>
                <w:lang w:val="uk-UA"/>
              </w:rPr>
              <w:t>Вміння виявляти та вирішувати в професійній діяльності проблемні задачі, приймати науково- обґрунтовані управлінські рішення.</w:t>
            </w:r>
          </w:p>
        </w:tc>
        <w:tc>
          <w:tcPr>
            <w:tcW w:w="1559" w:type="dxa"/>
          </w:tcPr>
          <w:p w14:paraId="55DC0B03" w14:textId="77777777" w:rsidR="006C10AA" w:rsidRPr="006C10AA" w:rsidRDefault="006C10AA" w:rsidP="006C10AA">
            <w:r w:rsidRPr="006C10AA">
              <w:t>ЗК 5</w:t>
            </w:r>
          </w:p>
        </w:tc>
      </w:tr>
      <w:tr w:rsidR="006C10AA" w:rsidRPr="006C10AA" w14:paraId="08A5A177" w14:textId="77777777" w:rsidTr="00960C72">
        <w:tc>
          <w:tcPr>
            <w:tcW w:w="8364" w:type="dxa"/>
          </w:tcPr>
          <w:p w14:paraId="7E6C95E2" w14:textId="77777777" w:rsidR="006C10AA" w:rsidRPr="006C10AA" w:rsidRDefault="006C10AA" w:rsidP="006C10AA">
            <w:pPr>
              <w:autoSpaceDE w:val="0"/>
              <w:autoSpaceDN w:val="0"/>
              <w:adjustRightInd w:val="0"/>
            </w:pPr>
            <w:proofErr w:type="spellStart"/>
            <w:r w:rsidRPr="006C10AA">
              <w:rPr>
                <w:rFonts w:eastAsia="Calibri"/>
              </w:rPr>
              <w:t>Здатність</w:t>
            </w:r>
            <w:proofErr w:type="spellEnd"/>
            <w:r w:rsidRPr="006C10AA">
              <w:rPr>
                <w:rFonts w:eastAsia="Calibri"/>
              </w:rPr>
              <w:t xml:space="preserve"> </w:t>
            </w:r>
            <w:proofErr w:type="spellStart"/>
            <w:r w:rsidRPr="006C10AA">
              <w:rPr>
                <w:rFonts w:eastAsia="Calibri"/>
              </w:rPr>
              <w:t>працювати</w:t>
            </w:r>
            <w:proofErr w:type="spellEnd"/>
            <w:r w:rsidRPr="006C10AA">
              <w:rPr>
                <w:rFonts w:eastAsia="Calibri"/>
              </w:rPr>
              <w:t xml:space="preserve"> в </w:t>
            </w:r>
            <w:proofErr w:type="spellStart"/>
            <w:r w:rsidRPr="006C10AA">
              <w:rPr>
                <w:rFonts w:eastAsia="Calibri"/>
              </w:rPr>
              <w:t>команді</w:t>
            </w:r>
            <w:proofErr w:type="spellEnd"/>
            <w:r w:rsidRPr="006C10AA">
              <w:rPr>
                <w:rFonts w:eastAsia="Calibri"/>
              </w:rPr>
              <w:t xml:space="preserve">, </w:t>
            </w:r>
            <w:proofErr w:type="spellStart"/>
            <w:r w:rsidRPr="006C10AA">
              <w:rPr>
                <w:rFonts w:eastAsia="Calibri"/>
              </w:rPr>
              <w:t>виконувати</w:t>
            </w:r>
            <w:proofErr w:type="spellEnd"/>
            <w:r w:rsidRPr="006C10AA">
              <w:rPr>
                <w:rFonts w:eastAsia="Calibri"/>
              </w:rPr>
              <w:t xml:space="preserve"> </w:t>
            </w:r>
            <w:proofErr w:type="spellStart"/>
            <w:r w:rsidRPr="006C10AA">
              <w:rPr>
                <w:rFonts w:eastAsia="Calibri"/>
              </w:rPr>
              <w:t>дослідження</w:t>
            </w:r>
            <w:proofErr w:type="spellEnd"/>
            <w:r w:rsidRPr="006C10AA">
              <w:rPr>
                <w:rFonts w:eastAsia="Calibri"/>
              </w:rPr>
              <w:t xml:space="preserve"> в </w:t>
            </w:r>
            <w:proofErr w:type="spellStart"/>
            <w:r w:rsidRPr="006C10AA">
              <w:rPr>
                <w:rFonts w:eastAsia="Calibri"/>
              </w:rPr>
              <w:t>групі</w:t>
            </w:r>
            <w:proofErr w:type="spellEnd"/>
            <w:r w:rsidRPr="006C10AA">
              <w:rPr>
                <w:rFonts w:eastAsia="Calibri"/>
              </w:rPr>
              <w:t xml:space="preserve"> </w:t>
            </w:r>
            <w:proofErr w:type="spellStart"/>
            <w:r w:rsidRPr="006C10AA">
              <w:rPr>
                <w:rFonts w:eastAsia="Calibri"/>
              </w:rPr>
              <w:t>під</w:t>
            </w:r>
            <w:proofErr w:type="spellEnd"/>
            <w:r w:rsidRPr="006C10AA">
              <w:rPr>
                <w:rFonts w:eastAsia="Calibri"/>
              </w:rPr>
              <w:t xml:space="preserve"> </w:t>
            </w:r>
            <w:proofErr w:type="spellStart"/>
            <w:r w:rsidRPr="006C10AA">
              <w:rPr>
                <w:rFonts w:eastAsia="Calibri"/>
              </w:rPr>
              <w:t>керівництвом</w:t>
            </w:r>
            <w:proofErr w:type="spellEnd"/>
            <w:r w:rsidRPr="006C10AA">
              <w:rPr>
                <w:rFonts w:eastAsia="Calibri"/>
              </w:rPr>
              <w:t xml:space="preserve"> </w:t>
            </w:r>
            <w:proofErr w:type="spellStart"/>
            <w:r w:rsidRPr="006C10AA">
              <w:rPr>
                <w:rFonts w:eastAsia="Calibri"/>
              </w:rPr>
              <w:t>лідера</w:t>
            </w:r>
            <w:proofErr w:type="spellEnd"/>
            <w:r w:rsidRPr="006C10AA">
              <w:rPr>
                <w:rFonts w:eastAsia="Calibri"/>
              </w:rPr>
              <w:t>.</w:t>
            </w:r>
          </w:p>
        </w:tc>
        <w:tc>
          <w:tcPr>
            <w:tcW w:w="1559" w:type="dxa"/>
          </w:tcPr>
          <w:p w14:paraId="26BF0167" w14:textId="77777777" w:rsidR="006C10AA" w:rsidRPr="006C10AA" w:rsidRDefault="006C10AA" w:rsidP="006C10AA">
            <w:r w:rsidRPr="006C10AA">
              <w:t>ЗК 7</w:t>
            </w:r>
          </w:p>
        </w:tc>
      </w:tr>
      <w:tr w:rsidR="006C10AA" w:rsidRPr="006C10AA" w14:paraId="389EFDEA" w14:textId="77777777" w:rsidTr="00960C72">
        <w:tc>
          <w:tcPr>
            <w:tcW w:w="8364" w:type="dxa"/>
          </w:tcPr>
          <w:p w14:paraId="55300BED" w14:textId="77777777" w:rsidR="006C10AA" w:rsidRPr="009E4027" w:rsidRDefault="006C10AA" w:rsidP="006C10AA">
            <w:pPr>
              <w:rPr>
                <w:highlight w:val="yellow"/>
                <w:lang w:val="uk-UA"/>
              </w:rPr>
            </w:pPr>
            <w:r w:rsidRPr="009E4027">
              <w:rPr>
                <w:lang w:val="uk-UA"/>
              </w:rPr>
              <w:t xml:space="preserve">Набуття предметно-географічних, </w:t>
            </w:r>
            <w:proofErr w:type="spellStart"/>
            <w:r w:rsidRPr="009E4027">
              <w:rPr>
                <w:lang w:val="uk-UA"/>
              </w:rPr>
              <w:t>природознавчо</w:t>
            </w:r>
            <w:proofErr w:type="spellEnd"/>
            <w:r w:rsidRPr="009E4027">
              <w:rPr>
                <w:lang w:val="uk-UA"/>
              </w:rPr>
              <w:t xml:space="preserve">-наукових, психолого-педагогічних </w:t>
            </w:r>
            <w:proofErr w:type="spellStart"/>
            <w:r w:rsidRPr="009E4027">
              <w:rPr>
                <w:lang w:val="uk-UA"/>
              </w:rPr>
              <w:t>компетентностей</w:t>
            </w:r>
            <w:proofErr w:type="spellEnd"/>
            <w:r w:rsidRPr="009E4027">
              <w:rPr>
                <w:lang w:val="uk-UA"/>
              </w:rPr>
              <w:t>, оволодіння фундаментальними знаннями з дисциплін географічної науки на різних просторових рівнях (глобальному, національному і локальному), методологією географічних досліджень взаємозв’язків у складній системі «Людина</w:t>
            </w:r>
            <w:r w:rsidRPr="006C10AA">
              <w:t></w:t>
            </w:r>
            <w:r w:rsidRPr="009E4027">
              <w:rPr>
                <w:lang w:val="uk-UA"/>
              </w:rPr>
              <w:t>Природа» в контексті досягнення амбітних цілей збалансованого розвитку.</w:t>
            </w:r>
          </w:p>
        </w:tc>
        <w:tc>
          <w:tcPr>
            <w:tcW w:w="1559" w:type="dxa"/>
          </w:tcPr>
          <w:p w14:paraId="2F4657B1" w14:textId="77777777" w:rsidR="006C10AA" w:rsidRPr="006C10AA" w:rsidRDefault="006C10AA" w:rsidP="006C10AA">
            <w:r w:rsidRPr="006C10AA">
              <w:t>ФК 1</w:t>
            </w:r>
          </w:p>
        </w:tc>
      </w:tr>
      <w:tr w:rsidR="006C10AA" w:rsidRPr="006C10AA" w14:paraId="1CE9F3BE" w14:textId="77777777" w:rsidTr="00960C72">
        <w:tc>
          <w:tcPr>
            <w:tcW w:w="8364" w:type="dxa"/>
          </w:tcPr>
          <w:p w14:paraId="467FC0F7" w14:textId="77777777" w:rsidR="006C10AA" w:rsidRPr="009E4027" w:rsidRDefault="006C10AA" w:rsidP="006C10AA">
            <w:pPr>
              <w:autoSpaceDE w:val="0"/>
              <w:autoSpaceDN w:val="0"/>
              <w:adjustRightInd w:val="0"/>
              <w:rPr>
                <w:rFonts w:eastAsia="Calibri"/>
                <w:lang w:val="uk-UA"/>
              </w:rPr>
            </w:pPr>
            <w:r w:rsidRPr="009E4027">
              <w:rPr>
                <w:rFonts w:eastAsia="Calibri"/>
                <w:lang w:val="uk-UA"/>
              </w:rPr>
              <w:t>Здатність до професійної науково-дослідницької та практичної діяльності, в т. ч. щодо виконання польових та камеральних природознавчих і суспільних географічних досліджень, аналізу та інтерпретації отриманих результатів,</w:t>
            </w:r>
          </w:p>
          <w:p w14:paraId="2E1A9E18" w14:textId="77777777" w:rsidR="006C10AA" w:rsidRPr="006C10AA" w:rsidRDefault="006C10AA" w:rsidP="006C10AA">
            <w:pPr>
              <w:autoSpaceDE w:val="0"/>
              <w:autoSpaceDN w:val="0"/>
              <w:adjustRightInd w:val="0"/>
            </w:pPr>
            <w:proofErr w:type="spellStart"/>
            <w:r w:rsidRPr="006C10AA">
              <w:rPr>
                <w:rFonts w:eastAsia="Calibri"/>
              </w:rPr>
              <w:t>оформлення</w:t>
            </w:r>
            <w:proofErr w:type="spellEnd"/>
            <w:r w:rsidRPr="006C10AA">
              <w:rPr>
                <w:rFonts w:eastAsia="Calibri"/>
              </w:rPr>
              <w:t xml:space="preserve"> </w:t>
            </w:r>
            <w:proofErr w:type="spellStart"/>
            <w:r w:rsidRPr="006C10AA">
              <w:rPr>
                <w:rFonts w:eastAsia="Calibri"/>
              </w:rPr>
              <w:t>наукового</w:t>
            </w:r>
            <w:proofErr w:type="spellEnd"/>
            <w:r w:rsidRPr="006C10AA">
              <w:rPr>
                <w:rFonts w:eastAsia="Calibri"/>
              </w:rPr>
              <w:t xml:space="preserve"> </w:t>
            </w:r>
            <w:proofErr w:type="spellStart"/>
            <w:r w:rsidRPr="006C10AA">
              <w:rPr>
                <w:rFonts w:eastAsia="Calibri"/>
              </w:rPr>
              <w:t>звіту</w:t>
            </w:r>
            <w:proofErr w:type="spellEnd"/>
            <w:r w:rsidRPr="006C10AA">
              <w:rPr>
                <w:rFonts w:eastAsia="Calibri"/>
              </w:rPr>
              <w:t xml:space="preserve">, </w:t>
            </w:r>
            <w:proofErr w:type="spellStart"/>
            <w:r w:rsidRPr="006C10AA">
              <w:rPr>
                <w:rFonts w:eastAsia="Calibri"/>
              </w:rPr>
              <w:t>презентації</w:t>
            </w:r>
            <w:proofErr w:type="spellEnd"/>
            <w:r w:rsidRPr="006C10AA">
              <w:rPr>
                <w:rFonts w:eastAsia="Calibri"/>
              </w:rPr>
              <w:t xml:space="preserve"> </w:t>
            </w:r>
            <w:proofErr w:type="spellStart"/>
            <w:r w:rsidRPr="006C10AA">
              <w:rPr>
                <w:rFonts w:eastAsia="Calibri"/>
              </w:rPr>
              <w:t>результатів</w:t>
            </w:r>
            <w:proofErr w:type="spellEnd"/>
            <w:r w:rsidRPr="006C10AA">
              <w:rPr>
                <w:rFonts w:eastAsia="Calibri"/>
              </w:rPr>
              <w:t xml:space="preserve"> </w:t>
            </w:r>
            <w:proofErr w:type="spellStart"/>
            <w:r w:rsidRPr="006C10AA">
              <w:rPr>
                <w:rFonts w:eastAsia="Calibri"/>
              </w:rPr>
              <w:t>дослідження</w:t>
            </w:r>
            <w:proofErr w:type="spellEnd"/>
            <w:r w:rsidRPr="006C10AA">
              <w:rPr>
                <w:rFonts w:eastAsia="Calibri"/>
              </w:rPr>
              <w:t xml:space="preserve">,  </w:t>
            </w:r>
            <w:proofErr w:type="spellStart"/>
            <w:r w:rsidRPr="006C10AA">
              <w:rPr>
                <w:rFonts w:eastAsia="Calibri"/>
              </w:rPr>
              <w:t>провадження</w:t>
            </w:r>
            <w:proofErr w:type="spellEnd"/>
            <w:r w:rsidRPr="006C10AA">
              <w:rPr>
                <w:rFonts w:eastAsia="Calibri"/>
              </w:rPr>
              <w:t xml:space="preserve"> </w:t>
            </w:r>
            <w:proofErr w:type="spellStart"/>
            <w:r w:rsidRPr="006C10AA">
              <w:rPr>
                <w:rFonts w:eastAsia="Calibri"/>
              </w:rPr>
              <w:t>їх</w:t>
            </w:r>
            <w:proofErr w:type="spellEnd"/>
            <w:r w:rsidRPr="006C10AA">
              <w:rPr>
                <w:rFonts w:eastAsia="Calibri"/>
              </w:rPr>
              <w:t xml:space="preserve"> у практику.</w:t>
            </w:r>
          </w:p>
        </w:tc>
        <w:tc>
          <w:tcPr>
            <w:tcW w:w="1559" w:type="dxa"/>
          </w:tcPr>
          <w:p w14:paraId="4E2FDACE" w14:textId="77777777" w:rsidR="006C10AA" w:rsidRPr="006C10AA" w:rsidRDefault="006C10AA" w:rsidP="006C10AA">
            <w:r w:rsidRPr="006C10AA">
              <w:t>ФК 3</w:t>
            </w:r>
          </w:p>
        </w:tc>
      </w:tr>
      <w:tr w:rsidR="006C10AA" w:rsidRPr="006C10AA" w14:paraId="3DBEE184" w14:textId="77777777" w:rsidTr="00960C72">
        <w:tc>
          <w:tcPr>
            <w:tcW w:w="8364" w:type="dxa"/>
          </w:tcPr>
          <w:p w14:paraId="563890DF" w14:textId="77777777" w:rsidR="006C10AA" w:rsidRPr="009E4027" w:rsidRDefault="006C10AA" w:rsidP="006C10AA">
            <w:pPr>
              <w:autoSpaceDE w:val="0"/>
              <w:autoSpaceDN w:val="0"/>
              <w:adjustRightInd w:val="0"/>
              <w:rPr>
                <w:lang w:val="uk-UA"/>
              </w:rPr>
            </w:pPr>
            <w:r w:rsidRPr="009E4027">
              <w:rPr>
                <w:rFonts w:eastAsia="Calibri"/>
                <w:lang w:val="uk-UA"/>
              </w:rPr>
              <w:t xml:space="preserve">Здатність застосування новітніх інформаційних технологій та методів  </w:t>
            </w:r>
            <w:proofErr w:type="spellStart"/>
            <w:r w:rsidRPr="009E4027">
              <w:rPr>
                <w:rFonts w:eastAsia="Calibri"/>
                <w:lang w:val="uk-UA"/>
              </w:rPr>
              <w:t>видкого</w:t>
            </w:r>
            <w:proofErr w:type="spellEnd"/>
            <w:r w:rsidRPr="009E4027">
              <w:rPr>
                <w:rFonts w:eastAsia="Calibri"/>
                <w:lang w:val="uk-UA"/>
              </w:rPr>
              <w:t xml:space="preserve"> пошуку необхідної професійної інформації, вміння її аналізу та опрацювання з метою напрацювання ідей щодо подальшого розвитку географічної освіти та науки.</w:t>
            </w:r>
          </w:p>
        </w:tc>
        <w:tc>
          <w:tcPr>
            <w:tcW w:w="1559" w:type="dxa"/>
          </w:tcPr>
          <w:p w14:paraId="531A947A" w14:textId="77777777" w:rsidR="006C10AA" w:rsidRPr="006C10AA" w:rsidRDefault="006C10AA" w:rsidP="006C10AA">
            <w:r w:rsidRPr="006C10AA">
              <w:t>ФК 6</w:t>
            </w:r>
          </w:p>
        </w:tc>
      </w:tr>
      <w:tr w:rsidR="006C10AA" w:rsidRPr="006C10AA" w14:paraId="6E748C4A" w14:textId="77777777" w:rsidTr="00960C72">
        <w:tc>
          <w:tcPr>
            <w:tcW w:w="8364" w:type="dxa"/>
          </w:tcPr>
          <w:p w14:paraId="5EDE4C95" w14:textId="77777777" w:rsidR="006C10AA" w:rsidRPr="006C10AA" w:rsidRDefault="006C10AA" w:rsidP="006C10AA">
            <w:pPr>
              <w:autoSpaceDE w:val="0"/>
              <w:autoSpaceDN w:val="0"/>
              <w:adjustRightInd w:val="0"/>
              <w:rPr>
                <w:rFonts w:eastAsia="Calibri"/>
              </w:rPr>
            </w:pPr>
            <w:proofErr w:type="spellStart"/>
            <w:r w:rsidRPr="006C10AA">
              <w:rPr>
                <w:rFonts w:eastAsia="Calibri"/>
              </w:rPr>
              <w:t>Здатність</w:t>
            </w:r>
            <w:proofErr w:type="spellEnd"/>
            <w:r w:rsidRPr="006C10AA">
              <w:rPr>
                <w:rFonts w:eastAsia="Calibri"/>
              </w:rPr>
              <w:t xml:space="preserve"> на глобальному, </w:t>
            </w:r>
            <w:proofErr w:type="spellStart"/>
            <w:r w:rsidRPr="006C10AA">
              <w:rPr>
                <w:rFonts w:eastAsia="Calibri"/>
              </w:rPr>
              <w:t>регіональному</w:t>
            </w:r>
            <w:proofErr w:type="spellEnd"/>
            <w:r w:rsidRPr="006C10AA">
              <w:rPr>
                <w:rFonts w:eastAsia="Calibri"/>
              </w:rPr>
              <w:t xml:space="preserve"> і локальному </w:t>
            </w:r>
            <w:proofErr w:type="spellStart"/>
            <w:r w:rsidRPr="006C10AA">
              <w:rPr>
                <w:rFonts w:eastAsia="Calibri"/>
              </w:rPr>
              <w:t>рівнях</w:t>
            </w:r>
            <w:proofErr w:type="spellEnd"/>
            <w:r w:rsidRPr="006C10AA">
              <w:rPr>
                <w:rFonts w:eastAsia="Calibri"/>
              </w:rPr>
              <w:t xml:space="preserve"> </w:t>
            </w:r>
            <w:proofErr w:type="spellStart"/>
            <w:r w:rsidRPr="006C10AA">
              <w:rPr>
                <w:rFonts w:eastAsia="Calibri"/>
              </w:rPr>
              <w:t>аналізувати</w:t>
            </w:r>
            <w:proofErr w:type="spellEnd"/>
            <w:r w:rsidRPr="006C10AA">
              <w:rPr>
                <w:rFonts w:eastAsia="Calibri"/>
              </w:rPr>
              <w:t xml:space="preserve"> в </w:t>
            </w:r>
            <w:proofErr w:type="spellStart"/>
            <w:r w:rsidRPr="006C10AA">
              <w:rPr>
                <w:rFonts w:eastAsia="Calibri"/>
              </w:rPr>
              <w:t>часі</w:t>
            </w:r>
            <w:proofErr w:type="spellEnd"/>
            <w:r w:rsidRPr="006C10AA">
              <w:rPr>
                <w:rFonts w:eastAsia="Calibri"/>
              </w:rPr>
              <w:t xml:space="preserve"> і </w:t>
            </w:r>
            <w:proofErr w:type="spellStart"/>
            <w:r w:rsidRPr="006C10AA">
              <w:rPr>
                <w:rFonts w:eastAsia="Calibri"/>
              </w:rPr>
              <w:t>просторі</w:t>
            </w:r>
            <w:proofErr w:type="spellEnd"/>
            <w:r w:rsidRPr="006C10AA">
              <w:rPr>
                <w:rFonts w:eastAsia="Calibri"/>
              </w:rPr>
              <w:t xml:space="preserve"> </w:t>
            </w:r>
            <w:proofErr w:type="spellStart"/>
            <w:r w:rsidRPr="006C10AA">
              <w:rPr>
                <w:rFonts w:eastAsia="Calibri"/>
              </w:rPr>
              <w:t>взаємопов’язані</w:t>
            </w:r>
            <w:proofErr w:type="spellEnd"/>
            <w:r w:rsidRPr="006C10AA">
              <w:rPr>
                <w:rFonts w:eastAsia="Calibri"/>
              </w:rPr>
              <w:t xml:space="preserve"> </w:t>
            </w:r>
            <w:proofErr w:type="spellStart"/>
            <w:r w:rsidRPr="006C10AA">
              <w:rPr>
                <w:rFonts w:eastAsia="Calibri"/>
              </w:rPr>
              <w:t>природні</w:t>
            </w:r>
            <w:proofErr w:type="spellEnd"/>
            <w:r w:rsidRPr="006C10AA">
              <w:rPr>
                <w:rFonts w:eastAsia="Calibri"/>
              </w:rPr>
              <w:t xml:space="preserve"> </w:t>
            </w:r>
            <w:proofErr w:type="spellStart"/>
            <w:r w:rsidRPr="006C10AA">
              <w:rPr>
                <w:rFonts w:eastAsia="Calibri"/>
              </w:rPr>
              <w:t>процеси</w:t>
            </w:r>
            <w:proofErr w:type="spellEnd"/>
            <w:r w:rsidRPr="006C10AA">
              <w:rPr>
                <w:rFonts w:eastAsia="Calibri"/>
              </w:rPr>
              <w:t xml:space="preserve"> і </w:t>
            </w:r>
            <w:proofErr w:type="spellStart"/>
            <w:r w:rsidRPr="006C10AA">
              <w:rPr>
                <w:rFonts w:eastAsia="Calibri"/>
              </w:rPr>
              <w:t>явища</w:t>
            </w:r>
            <w:proofErr w:type="spellEnd"/>
            <w:r w:rsidRPr="006C10AA">
              <w:rPr>
                <w:rFonts w:eastAsia="Calibri"/>
              </w:rPr>
              <w:t xml:space="preserve">. </w:t>
            </w:r>
            <w:proofErr w:type="spellStart"/>
            <w:r w:rsidRPr="006C10AA">
              <w:rPr>
                <w:rFonts w:eastAsia="Calibri"/>
              </w:rPr>
              <w:t>Здатність</w:t>
            </w:r>
            <w:proofErr w:type="spellEnd"/>
            <w:r w:rsidRPr="006C10AA">
              <w:rPr>
                <w:rFonts w:eastAsia="Calibri"/>
              </w:rPr>
              <w:t xml:space="preserve"> </w:t>
            </w:r>
            <w:proofErr w:type="spellStart"/>
            <w:r w:rsidRPr="006C10AA">
              <w:rPr>
                <w:rFonts w:eastAsia="Calibri"/>
              </w:rPr>
              <w:t>логічного</w:t>
            </w:r>
            <w:proofErr w:type="spellEnd"/>
            <w:r w:rsidRPr="006C10AA">
              <w:rPr>
                <w:rFonts w:eastAsia="Calibri"/>
              </w:rPr>
              <w:t xml:space="preserve"> і </w:t>
            </w:r>
            <w:proofErr w:type="spellStart"/>
            <w:r w:rsidRPr="006C10AA">
              <w:rPr>
                <w:rFonts w:eastAsia="Calibri"/>
              </w:rPr>
              <w:t>світоглядного</w:t>
            </w:r>
            <w:proofErr w:type="spellEnd"/>
            <w:r w:rsidRPr="006C10AA">
              <w:rPr>
                <w:rFonts w:eastAsia="Calibri"/>
              </w:rPr>
              <w:t xml:space="preserve"> </w:t>
            </w:r>
            <w:proofErr w:type="spellStart"/>
            <w:r w:rsidRPr="006C10AA">
              <w:rPr>
                <w:rFonts w:eastAsia="Calibri"/>
              </w:rPr>
              <w:t>мислення</w:t>
            </w:r>
            <w:proofErr w:type="spellEnd"/>
            <w:r w:rsidRPr="006C10AA">
              <w:rPr>
                <w:rFonts w:eastAsia="Calibri"/>
              </w:rPr>
              <w:t xml:space="preserve"> в </w:t>
            </w:r>
            <w:proofErr w:type="spellStart"/>
            <w:r w:rsidRPr="006C10AA">
              <w:rPr>
                <w:rFonts w:eastAsia="Calibri"/>
              </w:rPr>
              <w:t>процесі</w:t>
            </w:r>
            <w:proofErr w:type="spellEnd"/>
            <w:r w:rsidRPr="006C10AA">
              <w:rPr>
                <w:rFonts w:eastAsia="Calibri"/>
              </w:rPr>
              <w:t xml:space="preserve"> </w:t>
            </w:r>
            <w:proofErr w:type="spellStart"/>
            <w:r w:rsidRPr="006C10AA">
              <w:rPr>
                <w:rFonts w:eastAsia="Calibri"/>
              </w:rPr>
              <w:t>освітньої</w:t>
            </w:r>
            <w:proofErr w:type="spellEnd"/>
            <w:r w:rsidRPr="006C10AA">
              <w:rPr>
                <w:rFonts w:eastAsia="Calibri"/>
              </w:rPr>
              <w:t xml:space="preserve">, </w:t>
            </w:r>
            <w:proofErr w:type="spellStart"/>
            <w:r w:rsidRPr="006C10AA">
              <w:rPr>
                <w:rFonts w:eastAsia="Calibri"/>
              </w:rPr>
              <w:t>наукової</w:t>
            </w:r>
            <w:proofErr w:type="spellEnd"/>
            <w:r w:rsidRPr="006C10AA">
              <w:rPr>
                <w:rFonts w:eastAsia="Calibri"/>
              </w:rPr>
              <w:t xml:space="preserve"> і </w:t>
            </w:r>
            <w:proofErr w:type="spellStart"/>
            <w:r w:rsidRPr="006C10AA">
              <w:rPr>
                <w:rFonts w:eastAsia="Calibri"/>
              </w:rPr>
              <w:t>громадянської</w:t>
            </w:r>
            <w:proofErr w:type="spellEnd"/>
            <w:r w:rsidRPr="006C10AA">
              <w:rPr>
                <w:rFonts w:eastAsia="Calibri"/>
              </w:rPr>
              <w:t xml:space="preserve"> </w:t>
            </w:r>
            <w:proofErr w:type="spellStart"/>
            <w:r w:rsidRPr="006C10AA">
              <w:rPr>
                <w:rFonts w:eastAsia="Calibri"/>
              </w:rPr>
              <w:t>діяльності</w:t>
            </w:r>
            <w:proofErr w:type="spellEnd"/>
            <w:r w:rsidRPr="006C10AA">
              <w:rPr>
                <w:rFonts w:eastAsia="Calibri"/>
              </w:rPr>
              <w:t xml:space="preserve">, </w:t>
            </w:r>
            <w:proofErr w:type="spellStart"/>
            <w:r w:rsidRPr="006C10AA">
              <w:rPr>
                <w:rFonts w:eastAsia="Calibri"/>
              </w:rPr>
              <w:t>осмислювати</w:t>
            </w:r>
            <w:proofErr w:type="spellEnd"/>
            <w:r w:rsidRPr="006C10AA">
              <w:rPr>
                <w:rFonts w:eastAsia="Calibri"/>
              </w:rPr>
              <w:t xml:space="preserve"> </w:t>
            </w:r>
            <w:proofErr w:type="spellStart"/>
            <w:r w:rsidRPr="006C10AA">
              <w:rPr>
                <w:rFonts w:eastAsia="Calibri"/>
              </w:rPr>
              <w:t>взаємозв’язки</w:t>
            </w:r>
            <w:proofErr w:type="spellEnd"/>
            <w:r w:rsidRPr="006C10AA">
              <w:rPr>
                <w:rFonts w:eastAsia="Calibri"/>
              </w:rPr>
              <w:t xml:space="preserve"> і </w:t>
            </w:r>
            <w:proofErr w:type="spellStart"/>
            <w:r w:rsidRPr="006C10AA">
              <w:rPr>
                <w:rFonts w:eastAsia="Calibri"/>
              </w:rPr>
              <w:t>закономірності</w:t>
            </w:r>
            <w:proofErr w:type="spellEnd"/>
            <w:r w:rsidRPr="006C10AA">
              <w:rPr>
                <w:rFonts w:eastAsia="Calibri"/>
              </w:rPr>
              <w:t xml:space="preserve"> в </w:t>
            </w:r>
            <w:proofErr w:type="spellStart"/>
            <w:r w:rsidRPr="006C10AA">
              <w:rPr>
                <w:rFonts w:eastAsia="Calibri"/>
              </w:rPr>
              <w:t>еколого</w:t>
            </w:r>
            <w:proofErr w:type="spellEnd"/>
            <w:r w:rsidRPr="006C10AA">
              <w:rPr>
                <w:rFonts w:eastAsia="Calibri"/>
              </w:rPr>
              <w:t xml:space="preserve">-, </w:t>
            </w:r>
            <w:proofErr w:type="spellStart"/>
            <w:r w:rsidRPr="006C10AA">
              <w:rPr>
                <w:rFonts w:eastAsia="Calibri"/>
              </w:rPr>
              <w:t>гео</w:t>
            </w:r>
            <w:proofErr w:type="spellEnd"/>
            <w:r w:rsidRPr="006C10AA">
              <w:rPr>
                <w:rFonts w:eastAsia="Calibri"/>
              </w:rPr>
              <w:t>-,</w:t>
            </w:r>
          </w:p>
          <w:p w14:paraId="112CE2D9" w14:textId="77777777" w:rsidR="006C10AA" w:rsidRPr="006C10AA" w:rsidRDefault="006C10AA" w:rsidP="006C10AA">
            <w:proofErr w:type="spellStart"/>
            <w:r w:rsidRPr="006C10AA">
              <w:rPr>
                <w:rFonts w:eastAsia="Calibri"/>
              </w:rPr>
              <w:t>соціо-просторі</w:t>
            </w:r>
            <w:proofErr w:type="spellEnd"/>
            <w:r w:rsidRPr="006C10AA">
              <w:rPr>
                <w:rFonts w:eastAsia="Calibri"/>
              </w:rPr>
              <w:t>.</w:t>
            </w:r>
          </w:p>
        </w:tc>
        <w:tc>
          <w:tcPr>
            <w:tcW w:w="1559" w:type="dxa"/>
          </w:tcPr>
          <w:p w14:paraId="020755D5" w14:textId="77777777" w:rsidR="006C10AA" w:rsidRPr="006C10AA" w:rsidRDefault="006C10AA" w:rsidP="006C10AA">
            <w:r w:rsidRPr="006C10AA">
              <w:t>ФК 7</w:t>
            </w:r>
          </w:p>
        </w:tc>
      </w:tr>
      <w:tr w:rsidR="006C10AA" w:rsidRPr="006C10AA" w14:paraId="191507AD" w14:textId="77777777" w:rsidTr="00960C72">
        <w:tc>
          <w:tcPr>
            <w:tcW w:w="8364" w:type="dxa"/>
          </w:tcPr>
          <w:p w14:paraId="0836F0C5" w14:textId="77777777" w:rsidR="006C10AA" w:rsidRPr="006C10AA" w:rsidRDefault="006C10AA" w:rsidP="006C10AA">
            <w:proofErr w:type="spellStart"/>
            <w:r w:rsidRPr="006C10AA">
              <w:t>Здатність</w:t>
            </w:r>
            <w:proofErr w:type="spellEnd"/>
            <w:r w:rsidRPr="006C10AA">
              <w:t xml:space="preserve"> </w:t>
            </w:r>
            <w:proofErr w:type="spellStart"/>
            <w:r w:rsidRPr="006C10AA">
              <w:t>застосовувати</w:t>
            </w:r>
            <w:proofErr w:type="spellEnd"/>
            <w:r w:rsidRPr="006C10AA">
              <w:t xml:space="preserve"> </w:t>
            </w:r>
            <w:proofErr w:type="spellStart"/>
            <w:r w:rsidRPr="006C10AA">
              <w:t>географічні</w:t>
            </w:r>
            <w:proofErr w:type="spellEnd"/>
            <w:r w:rsidRPr="006C10AA">
              <w:t xml:space="preserve"> </w:t>
            </w:r>
            <w:proofErr w:type="spellStart"/>
            <w:r w:rsidRPr="006C10AA">
              <w:t>знання</w:t>
            </w:r>
            <w:proofErr w:type="spellEnd"/>
            <w:r w:rsidRPr="006C10AA">
              <w:t xml:space="preserve"> у </w:t>
            </w:r>
            <w:proofErr w:type="spellStart"/>
            <w:r w:rsidRPr="006C10AA">
              <w:t>міждисциплінарному</w:t>
            </w:r>
            <w:proofErr w:type="spellEnd"/>
            <w:r w:rsidRPr="006C10AA">
              <w:t xml:space="preserve"> і </w:t>
            </w:r>
            <w:proofErr w:type="spellStart"/>
            <w:r w:rsidRPr="006C10AA">
              <w:t>міжгалузевому</w:t>
            </w:r>
            <w:proofErr w:type="spellEnd"/>
            <w:r w:rsidRPr="006C10AA">
              <w:t xml:space="preserve"> контекстах. </w:t>
            </w:r>
            <w:proofErr w:type="spellStart"/>
            <w:r w:rsidRPr="006C10AA">
              <w:t>Здатність</w:t>
            </w:r>
            <w:proofErr w:type="spellEnd"/>
            <w:r w:rsidRPr="006C10AA">
              <w:t xml:space="preserve"> </w:t>
            </w:r>
            <w:proofErr w:type="spellStart"/>
            <w:r w:rsidRPr="006C10AA">
              <w:t>застосування</w:t>
            </w:r>
            <w:proofErr w:type="spellEnd"/>
            <w:r w:rsidRPr="006C10AA">
              <w:t xml:space="preserve"> </w:t>
            </w:r>
            <w:proofErr w:type="spellStart"/>
            <w:r w:rsidRPr="006C10AA">
              <w:t>теоретичних</w:t>
            </w:r>
            <w:proofErr w:type="spellEnd"/>
            <w:r w:rsidRPr="006C10AA">
              <w:t xml:space="preserve"> </w:t>
            </w:r>
            <w:proofErr w:type="spellStart"/>
            <w:r w:rsidRPr="006C10AA">
              <w:t>знань</w:t>
            </w:r>
            <w:proofErr w:type="spellEnd"/>
            <w:r w:rsidRPr="006C10AA">
              <w:t xml:space="preserve"> для </w:t>
            </w:r>
            <w:proofErr w:type="spellStart"/>
            <w:r w:rsidRPr="006C10AA">
              <w:t>вирішення</w:t>
            </w:r>
            <w:proofErr w:type="spellEnd"/>
            <w:r w:rsidRPr="006C10AA">
              <w:t xml:space="preserve"> </w:t>
            </w:r>
            <w:proofErr w:type="spellStart"/>
            <w:r w:rsidRPr="006C10AA">
              <w:t>практичних</w:t>
            </w:r>
            <w:proofErr w:type="spellEnd"/>
            <w:r w:rsidRPr="006C10AA">
              <w:t xml:space="preserve"> проблем на </w:t>
            </w:r>
            <w:proofErr w:type="spellStart"/>
            <w:r w:rsidRPr="006C10AA">
              <w:t>регіональному</w:t>
            </w:r>
            <w:proofErr w:type="spellEnd"/>
            <w:r w:rsidRPr="006C10AA">
              <w:t xml:space="preserve"> і </w:t>
            </w:r>
            <w:proofErr w:type="spellStart"/>
            <w:r w:rsidRPr="006C10AA">
              <w:t>національному</w:t>
            </w:r>
            <w:proofErr w:type="spellEnd"/>
            <w:r w:rsidRPr="006C10AA">
              <w:t xml:space="preserve"> </w:t>
            </w:r>
            <w:proofErr w:type="spellStart"/>
            <w:r w:rsidRPr="006C10AA">
              <w:t>рівнях</w:t>
            </w:r>
            <w:proofErr w:type="spellEnd"/>
            <w:r w:rsidRPr="006C10AA">
              <w:t xml:space="preserve">, </w:t>
            </w:r>
            <w:proofErr w:type="spellStart"/>
            <w:r w:rsidRPr="006C10AA">
              <w:t>зокрема</w:t>
            </w:r>
            <w:proofErr w:type="spellEnd"/>
            <w:r w:rsidRPr="006C10AA">
              <w:t xml:space="preserve"> </w:t>
            </w:r>
            <w:proofErr w:type="spellStart"/>
            <w:r w:rsidRPr="006C10AA">
              <w:t>щодо</w:t>
            </w:r>
            <w:proofErr w:type="spellEnd"/>
            <w:r w:rsidRPr="006C10AA">
              <w:t xml:space="preserve"> </w:t>
            </w:r>
            <w:proofErr w:type="spellStart"/>
            <w:r w:rsidRPr="006C10AA">
              <w:t>просторового</w:t>
            </w:r>
            <w:proofErr w:type="spellEnd"/>
            <w:r w:rsidRPr="006C10AA">
              <w:t xml:space="preserve"> </w:t>
            </w:r>
            <w:proofErr w:type="spellStart"/>
            <w:r w:rsidRPr="006C10AA">
              <w:t>аналізу</w:t>
            </w:r>
            <w:proofErr w:type="spellEnd"/>
            <w:r w:rsidRPr="006C10AA">
              <w:t xml:space="preserve"> та </w:t>
            </w:r>
            <w:proofErr w:type="spellStart"/>
            <w:r w:rsidRPr="006C10AA">
              <w:t>вирішення</w:t>
            </w:r>
            <w:proofErr w:type="spellEnd"/>
            <w:r w:rsidRPr="006C10AA">
              <w:t xml:space="preserve"> проблем </w:t>
            </w:r>
            <w:proofErr w:type="spellStart"/>
            <w:r w:rsidRPr="006C10AA">
              <w:t>взаємодії</w:t>
            </w:r>
            <w:proofErr w:type="spellEnd"/>
            <w:r w:rsidRPr="006C10AA">
              <w:t xml:space="preserve"> суспільства і </w:t>
            </w:r>
            <w:proofErr w:type="spellStart"/>
            <w:r w:rsidRPr="006C10AA">
              <w:t>природи</w:t>
            </w:r>
            <w:proofErr w:type="spellEnd"/>
            <w:r w:rsidRPr="006C10AA">
              <w:t xml:space="preserve"> в </w:t>
            </w:r>
            <w:proofErr w:type="spellStart"/>
            <w:r w:rsidRPr="006C10AA">
              <w:t>контексті</w:t>
            </w:r>
            <w:proofErr w:type="spellEnd"/>
            <w:r w:rsidRPr="006C10AA">
              <w:t xml:space="preserve"> </w:t>
            </w:r>
            <w:proofErr w:type="spellStart"/>
            <w:r w:rsidRPr="006C10AA">
              <w:t>збалансованого</w:t>
            </w:r>
            <w:proofErr w:type="spellEnd"/>
            <w:r w:rsidRPr="006C10AA">
              <w:t xml:space="preserve"> розвитку. </w:t>
            </w:r>
          </w:p>
        </w:tc>
        <w:tc>
          <w:tcPr>
            <w:tcW w:w="1559" w:type="dxa"/>
          </w:tcPr>
          <w:p w14:paraId="3EBF5FC0" w14:textId="77777777" w:rsidR="006C10AA" w:rsidRPr="006C10AA" w:rsidRDefault="006C10AA" w:rsidP="006C10AA"/>
          <w:p w14:paraId="4EC92CB4" w14:textId="77777777" w:rsidR="006C10AA" w:rsidRPr="006C10AA" w:rsidRDefault="006C10AA" w:rsidP="006C10AA"/>
          <w:p w14:paraId="16C4DB12" w14:textId="77777777" w:rsidR="006C10AA" w:rsidRPr="006C10AA" w:rsidRDefault="006C10AA" w:rsidP="006C10AA">
            <w:r w:rsidRPr="006C10AA">
              <w:t>ФК 8</w:t>
            </w:r>
          </w:p>
        </w:tc>
      </w:tr>
    </w:tbl>
    <w:p w14:paraId="56D42BEC" w14:textId="77777777" w:rsidR="006C10AA" w:rsidRPr="006C10AA" w:rsidRDefault="006C10AA" w:rsidP="006C10AA">
      <w:pPr>
        <w:ind w:left="0" w:firstLine="0"/>
        <w:rPr>
          <w:rFonts w:ascii="Times New Roman" w:eastAsia="Times New Roman" w:hAnsi="Times New Roman" w:cs="Times New Roman"/>
          <w:sz w:val="24"/>
          <w:szCs w:val="24"/>
          <w:lang w:val="ru-RU"/>
        </w:rPr>
      </w:pPr>
    </w:p>
    <w:p w14:paraId="24A5DFCB" w14:textId="77777777" w:rsidR="006C10AA" w:rsidRPr="006C10AA" w:rsidRDefault="006C10AA" w:rsidP="006C10AA">
      <w:pPr>
        <w:ind w:left="0" w:firstLine="0"/>
        <w:rPr>
          <w:rFonts w:ascii="Times New Roman" w:eastAsia="Times New Roman" w:hAnsi="Times New Roman" w:cs="Times New Roman"/>
          <w:sz w:val="24"/>
          <w:szCs w:val="24"/>
          <w:lang w:val="ru-RU"/>
        </w:rPr>
      </w:pPr>
    </w:p>
    <w:p w14:paraId="0A87272C"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p>
    <w:p w14:paraId="5F2592B4" w14:textId="77777777" w:rsidR="00EB43D2" w:rsidRDefault="00EB43D2"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p>
    <w:p w14:paraId="434DF968" w14:textId="77777777" w:rsidR="00EB43D2" w:rsidRDefault="00EB43D2"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p>
    <w:p w14:paraId="59F57C7B" w14:textId="77777777" w:rsidR="00EB43D2" w:rsidRDefault="00EB43D2"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p>
    <w:p w14:paraId="7DF66DD7" w14:textId="2165D051"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3. ПЕРЕДУМОВИ ДЛЯ ВИВЧЕННЯ НАВЧАЛЬНОЇ ДИСЦИПЛІНИ</w:t>
      </w:r>
    </w:p>
    <w:p w14:paraId="71E0CD69" w14:textId="77777777" w:rsidR="006C10AA" w:rsidRPr="006C10AA" w:rsidRDefault="006C10AA" w:rsidP="006C10AA">
      <w:pPr>
        <w:autoSpaceDE w:val="0"/>
        <w:autoSpaceDN w:val="0"/>
        <w:adjustRightInd w:val="0"/>
        <w:spacing w:after="0" w:line="240" w:lineRule="auto"/>
        <w:ind w:left="0" w:firstLine="0"/>
        <w:jc w:val="left"/>
        <w:rPr>
          <w:rFonts w:ascii="Times New Roman" w:eastAsia="Times New Roman" w:hAnsi="Times New Roman" w:cs="Times New Roman"/>
          <w:b/>
          <w:bCs/>
          <w:sz w:val="24"/>
          <w:szCs w:val="24"/>
        </w:rPr>
      </w:pPr>
    </w:p>
    <w:p w14:paraId="58351C2B" w14:textId="77777777" w:rsidR="006C10AA" w:rsidRPr="006C10AA" w:rsidRDefault="006C10AA" w:rsidP="006C10AA">
      <w:pPr>
        <w:autoSpaceDE w:val="0"/>
        <w:autoSpaceDN w:val="0"/>
        <w:adjustRightInd w:val="0"/>
        <w:spacing w:after="0" w:line="240" w:lineRule="auto"/>
        <w:ind w:left="0" w:firstLine="567"/>
        <w:rPr>
          <w:rFonts w:ascii="Times New Roman" w:eastAsia="Times New Roman" w:hAnsi="Times New Roman" w:cs="Times New Roman"/>
          <w:color w:val="000000"/>
          <w:sz w:val="24"/>
          <w:szCs w:val="24"/>
          <w:lang w:eastAsia="ru-RU"/>
        </w:rPr>
      </w:pPr>
      <w:r w:rsidRPr="006C10AA">
        <w:rPr>
          <w:rFonts w:ascii="Times New Roman" w:eastAsia="Times New Roman" w:hAnsi="Times New Roman" w:cs="Times New Roman"/>
          <w:color w:val="000000"/>
          <w:sz w:val="24"/>
          <w:szCs w:val="24"/>
          <w:lang w:eastAsia="ru-RU"/>
        </w:rPr>
        <w:t>Передумовами вивчення навчальної дисципліни «Управління природокористуванням» є наявність освіти за першим (бакалаврським рівнем) або вищої освіти за другим рівнем з іншої спеціальності.</w:t>
      </w:r>
    </w:p>
    <w:p w14:paraId="08869489"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p>
    <w:p w14:paraId="2DFD095D" w14:textId="77777777" w:rsidR="006C10AA" w:rsidRPr="006C10AA" w:rsidRDefault="006C10AA" w:rsidP="006C10AA">
      <w:pPr>
        <w:autoSpaceDE w:val="0"/>
        <w:autoSpaceDN w:val="0"/>
        <w:adjustRightInd w:val="0"/>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4. ОЧІКУВАНІ РЕЗУЛЬТАТИ НАВЧАННЯ</w:t>
      </w:r>
    </w:p>
    <w:p w14:paraId="5F5CF419" w14:textId="77777777" w:rsidR="006C10AA" w:rsidRPr="006C10AA" w:rsidRDefault="006C10AA" w:rsidP="006C10AA">
      <w:pPr>
        <w:autoSpaceDE w:val="0"/>
        <w:autoSpaceDN w:val="0"/>
        <w:adjustRightInd w:val="0"/>
        <w:spacing w:after="0" w:line="240" w:lineRule="auto"/>
        <w:ind w:left="360" w:firstLine="0"/>
        <w:jc w:val="center"/>
        <w:rPr>
          <w:rFonts w:ascii="Times New Roman" w:eastAsia="Times New Roman" w:hAnsi="Times New Roman" w:cs="Times New Roman"/>
          <w:b/>
          <w:sz w:val="24"/>
          <w:szCs w:val="24"/>
        </w:rPr>
      </w:pPr>
    </w:p>
    <w:p w14:paraId="0C0D4F95" w14:textId="77777777" w:rsidR="006C10AA" w:rsidRPr="006C10AA" w:rsidRDefault="006C10AA" w:rsidP="006C10AA">
      <w:pPr>
        <w:spacing w:after="0" w:line="240" w:lineRule="auto"/>
        <w:ind w:left="0" w:firstLine="567"/>
        <w:rPr>
          <w:rFonts w:ascii="Times New Roman" w:eastAsia="Times New Roman" w:hAnsi="Times New Roman" w:cs="Times New Roman"/>
          <w:b/>
          <w:sz w:val="24"/>
          <w:szCs w:val="24"/>
        </w:rPr>
      </w:pPr>
      <w:bookmarkStart w:id="17" w:name="_Toc373770121"/>
      <w:r w:rsidRPr="006C10AA">
        <w:rPr>
          <w:rFonts w:ascii="Times New Roman" w:eastAsia="Times New Roman" w:hAnsi="Times New Roman" w:cs="Times New Roman"/>
          <w:sz w:val="24"/>
          <w:szCs w:val="24"/>
        </w:rPr>
        <w:t xml:space="preserve">Відповідно до освітньої програми </w:t>
      </w:r>
      <w:r w:rsidRPr="006C10AA">
        <w:rPr>
          <w:rFonts w:ascii="Times New Roman" w:eastAsia="Times New Roman" w:hAnsi="Times New Roman" w:cs="Times New Roman"/>
          <w:b/>
          <w:sz w:val="24"/>
          <w:szCs w:val="24"/>
        </w:rPr>
        <w:t xml:space="preserve">«Географія» </w:t>
      </w:r>
      <w:r w:rsidRPr="006C10AA">
        <w:rPr>
          <w:rFonts w:ascii="Times New Roman" w:eastAsia="Times New Roman" w:hAnsi="Times New Roman" w:cs="Times New Roman"/>
          <w:sz w:val="24"/>
          <w:szCs w:val="24"/>
        </w:rPr>
        <w:t>вивчення навчальної дисципліни «Управління природокористуванням» повинно забезпечити досягнення здобувачами вищої освіти таких програмних результатів навчання (ПРН)</w:t>
      </w:r>
      <w:r w:rsidRPr="006C10AA">
        <w:rPr>
          <w:rFonts w:ascii="Times New Roman" w:eastAsia="Times New Roman" w:hAnsi="Times New Roman" w:cs="Times New Roman"/>
          <w:b/>
          <w:sz w:val="24"/>
          <w:szCs w:val="24"/>
        </w:rPr>
        <w:t>:</w:t>
      </w:r>
    </w:p>
    <w:p w14:paraId="75B2BB33" w14:textId="77777777" w:rsidR="006C10AA" w:rsidRPr="006C10AA" w:rsidRDefault="006C10AA" w:rsidP="006C10AA">
      <w:pPr>
        <w:spacing w:after="0" w:line="240" w:lineRule="auto"/>
        <w:ind w:left="0" w:firstLine="567"/>
        <w:rPr>
          <w:rFonts w:ascii="Times New Roman" w:eastAsia="Times New Roman" w:hAnsi="Times New Roman" w:cs="Times New Roman"/>
          <w:b/>
          <w:sz w:val="24"/>
          <w:szCs w:val="24"/>
        </w:rPr>
      </w:pPr>
    </w:p>
    <w:tbl>
      <w:tblPr>
        <w:tblStyle w:val="13"/>
        <w:tblW w:w="0" w:type="auto"/>
        <w:tblInd w:w="108" w:type="dxa"/>
        <w:tblLook w:val="04A0" w:firstRow="1" w:lastRow="0" w:firstColumn="1" w:lastColumn="0" w:noHBand="0" w:noVBand="1"/>
      </w:tblPr>
      <w:tblGrid>
        <w:gridCol w:w="8083"/>
        <w:gridCol w:w="1523"/>
      </w:tblGrid>
      <w:tr w:rsidR="006C10AA" w:rsidRPr="006C10AA" w14:paraId="709D39FD" w14:textId="77777777" w:rsidTr="00960C72">
        <w:trPr>
          <w:trHeight w:val="452"/>
        </w:trPr>
        <w:tc>
          <w:tcPr>
            <w:tcW w:w="8364" w:type="dxa"/>
            <w:vAlign w:val="center"/>
          </w:tcPr>
          <w:p w14:paraId="64C49CF2" w14:textId="77777777" w:rsidR="006C10AA" w:rsidRPr="006C10AA" w:rsidRDefault="006C10AA" w:rsidP="006C10AA">
            <w:pPr>
              <w:jc w:val="center"/>
              <w:rPr>
                <w:b/>
                <w:highlight w:val="yellow"/>
              </w:rPr>
            </w:pPr>
            <w:proofErr w:type="spellStart"/>
            <w:r w:rsidRPr="006C10AA">
              <w:rPr>
                <w:b/>
              </w:rPr>
              <w:t>Програмні</w:t>
            </w:r>
            <w:proofErr w:type="spellEnd"/>
            <w:r w:rsidRPr="006C10AA">
              <w:rPr>
                <w:b/>
              </w:rPr>
              <w:t xml:space="preserve"> </w:t>
            </w:r>
            <w:proofErr w:type="spellStart"/>
            <w:r w:rsidRPr="006C10AA">
              <w:rPr>
                <w:b/>
              </w:rPr>
              <w:t>результати</w:t>
            </w:r>
            <w:proofErr w:type="spellEnd"/>
            <w:r w:rsidRPr="006C10AA">
              <w:rPr>
                <w:b/>
              </w:rPr>
              <w:t xml:space="preserve"> </w:t>
            </w:r>
            <w:proofErr w:type="spellStart"/>
            <w:r w:rsidRPr="006C10AA">
              <w:rPr>
                <w:b/>
              </w:rPr>
              <w:t>навчання</w:t>
            </w:r>
            <w:proofErr w:type="spellEnd"/>
          </w:p>
        </w:tc>
        <w:tc>
          <w:tcPr>
            <w:tcW w:w="1559" w:type="dxa"/>
            <w:vAlign w:val="center"/>
          </w:tcPr>
          <w:p w14:paraId="65C5CED9" w14:textId="77777777" w:rsidR="006C10AA" w:rsidRPr="006C10AA" w:rsidRDefault="006C10AA" w:rsidP="006C10AA">
            <w:pPr>
              <w:jc w:val="center"/>
              <w:rPr>
                <w:b/>
              </w:rPr>
            </w:pPr>
            <w:r w:rsidRPr="006C10AA">
              <w:rPr>
                <w:b/>
              </w:rPr>
              <w:t>Шифр ПРН</w:t>
            </w:r>
          </w:p>
        </w:tc>
      </w:tr>
      <w:tr w:rsidR="006C10AA" w:rsidRPr="006C10AA" w14:paraId="2224E6CD" w14:textId="77777777" w:rsidTr="00960C72">
        <w:tc>
          <w:tcPr>
            <w:tcW w:w="8364" w:type="dxa"/>
          </w:tcPr>
          <w:p w14:paraId="5AC692F9" w14:textId="77777777" w:rsidR="006C10AA" w:rsidRPr="009E4027" w:rsidRDefault="006C10AA" w:rsidP="006C10AA">
            <w:pPr>
              <w:autoSpaceDE w:val="0"/>
              <w:autoSpaceDN w:val="0"/>
              <w:adjustRightInd w:val="0"/>
              <w:rPr>
                <w:lang w:val="uk-UA"/>
              </w:rPr>
            </w:pPr>
            <w:r w:rsidRPr="009E4027">
              <w:rPr>
                <w:lang w:val="uk-UA"/>
              </w:rPr>
              <w:t>Знання причинно-наслідкових взаємозв’язків складових навколишнього середовища, впливу на них людської діяльності, стану, проблем та шляхів раціонального природокористування в контексті гармонізації стосунків у системі «суспільство</w:t>
            </w:r>
            <w:r w:rsidRPr="006C10AA">
              <w:t></w:t>
            </w:r>
            <w:r w:rsidRPr="009E4027">
              <w:rPr>
                <w:lang w:val="uk-UA"/>
              </w:rPr>
              <w:t>природа».</w:t>
            </w:r>
          </w:p>
        </w:tc>
        <w:tc>
          <w:tcPr>
            <w:tcW w:w="1559" w:type="dxa"/>
          </w:tcPr>
          <w:p w14:paraId="0F01423C" w14:textId="77777777" w:rsidR="006C10AA" w:rsidRPr="009E4027" w:rsidRDefault="006C10AA" w:rsidP="006C10AA">
            <w:pPr>
              <w:rPr>
                <w:lang w:val="uk-UA"/>
              </w:rPr>
            </w:pPr>
          </w:p>
          <w:p w14:paraId="3E56C13A" w14:textId="77777777" w:rsidR="006C10AA" w:rsidRPr="009E4027" w:rsidRDefault="006C10AA" w:rsidP="006C10AA">
            <w:pPr>
              <w:rPr>
                <w:lang w:val="uk-UA"/>
              </w:rPr>
            </w:pPr>
          </w:p>
          <w:p w14:paraId="213FA836" w14:textId="77777777" w:rsidR="006C10AA" w:rsidRPr="006C10AA" w:rsidRDefault="006C10AA" w:rsidP="006C10AA">
            <w:r w:rsidRPr="006C10AA">
              <w:t>ПРН 2</w:t>
            </w:r>
          </w:p>
        </w:tc>
      </w:tr>
      <w:tr w:rsidR="006C10AA" w:rsidRPr="006C10AA" w14:paraId="45FE8065" w14:textId="77777777" w:rsidTr="00960C72">
        <w:tc>
          <w:tcPr>
            <w:tcW w:w="8364" w:type="dxa"/>
          </w:tcPr>
          <w:p w14:paraId="7CB70F60" w14:textId="77777777" w:rsidR="006C10AA" w:rsidRPr="006C10AA" w:rsidRDefault="006C10AA" w:rsidP="006C10AA">
            <w:pPr>
              <w:autoSpaceDE w:val="0"/>
              <w:autoSpaceDN w:val="0"/>
              <w:adjustRightInd w:val="0"/>
              <w:rPr>
                <w:highlight w:val="yellow"/>
              </w:rPr>
            </w:pPr>
            <w:r w:rsidRPr="006C10AA">
              <w:t xml:space="preserve"> </w:t>
            </w:r>
            <w:proofErr w:type="spellStart"/>
            <w:r w:rsidRPr="006C10AA">
              <w:t>Знання</w:t>
            </w:r>
            <w:proofErr w:type="spellEnd"/>
            <w:r w:rsidRPr="006C10AA">
              <w:t xml:space="preserve"> </w:t>
            </w:r>
            <w:proofErr w:type="spellStart"/>
            <w:r w:rsidRPr="006C10AA">
              <w:t>основних</w:t>
            </w:r>
            <w:proofErr w:type="spellEnd"/>
            <w:r w:rsidRPr="006C10AA">
              <w:t xml:space="preserve"> </w:t>
            </w:r>
            <w:proofErr w:type="spellStart"/>
            <w:r w:rsidRPr="006C10AA">
              <w:t>механізмів</w:t>
            </w:r>
            <w:proofErr w:type="spellEnd"/>
            <w:r w:rsidRPr="006C10AA">
              <w:t xml:space="preserve"> </w:t>
            </w:r>
            <w:proofErr w:type="spellStart"/>
            <w:r w:rsidRPr="006C10AA">
              <w:t>управління</w:t>
            </w:r>
            <w:proofErr w:type="spellEnd"/>
            <w:r w:rsidRPr="006C10AA">
              <w:t xml:space="preserve"> </w:t>
            </w:r>
            <w:proofErr w:type="spellStart"/>
            <w:r w:rsidRPr="006C10AA">
              <w:t>природокористуванням</w:t>
            </w:r>
            <w:proofErr w:type="spellEnd"/>
            <w:r w:rsidRPr="006C10AA">
              <w:t xml:space="preserve">, в тому </w:t>
            </w:r>
            <w:proofErr w:type="spellStart"/>
            <w:r w:rsidRPr="006C10AA">
              <w:t>числі</w:t>
            </w:r>
            <w:proofErr w:type="spellEnd"/>
            <w:r w:rsidRPr="006C10AA">
              <w:t xml:space="preserve"> менеджменту </w:t>
            </w:r>
            <w:proofErr w:type="spellStart"/>
            <w:r w:rsidRPr="006C10AA">
              <w:t>природоохоронними</w:t>
            </w:r>
            <w:proofErr w:type="spellEnd"/>
            <w:r w:rsidRPr="006C10AA">
              <w:t xml:space="preserve"> </w:t>
            </w:r>
            <w:proofErr w:type="spellStart"/>
            <w:r w:rsidRPr="006C10AA">
              <w:t>територіями</w:t>
            </w:r>
            <w:proofErr w:type="spellEnd"/>
            <w:r w:rsidRPr="006C10AA">
              <w:t>.</w:t>
            </w:r>
          </w:p>
        </w:tc>
        <w:tc>
          <w:tcPr>
            <w:tcW w:w="1559" w:type="dxa"/>
          </w:tcPr>
          <w:p w14:paraId="15D5CBF7" w14:textId="77777777" w:rsidR="006C10AA" w:rsidRPr="006C10AA" w:rsidRDefault="006C10AA" w:rsidP="006C10AA">
            <w:r w:rsidRPr="006C10AA">
              <w:t>ПРН 5.</w:t>
            </w:r>
          </w:p>
        </w:tc>
      </w:tr>
      <w:tr w:rsidR="006C10AA" w:rsidRPr="006C10AA" w14:paraId="2AB88E37" w14:textId="77777777" w:rsidTr="00960C72">
        <w:tc>
          <w:tcPr>
            <w:tcW w:w="8364" w:type="dxa"/>
          </w:tcPr>
          <w:p w14:paraId="4F908F56" w14:textId="77777777" w:rsidR="006C10AA" w:rsidRPr="006C10AA" w:rsidRDefault="006C10AA" w:rsidP="006C10AA">
            <w:proofErr w:type="spellStart"/>
            <w:r w:rsidRPr="006C10AA">
              <w:t>Знання</w:t>
            </w:r>
            <w:proofErr w:type="spellEnd"/>
            <w:r w:rsidRPr="006C10AA">
              <w:t xml:space="preserve"> </w:t>
            </w:r>
            <w:proofErr w:type="spellStart"/>
            <w:r w:rsidRPr="006C10AA">
              <w:t>системи</w:t>
            </w:r>
            <w:proofErr w:type="spellEnd"/>
            <w:r w:rsidRPr="006C10AA">
              <w:t xml:space="preserve"> державного </w:t>
            </w:r>
            <w:proofErr w:type="spellStart"/>
            <w:r w:rsidRPr="006C10AA">
              <w:t>моніторингу</w:t>
            </w:r>
            <w:proofErr w:type="spellEnd"/>
            <w:r w:rsidRPr="006C10AA">
              <w:t xml:space="preserve"> </w:t>
            </w:r>
            <w:proofErr w:type="spellStart"/>
            <w:r w:rsidRPr="006C10AA">
              <w:t>довкілля</w:t>
            </w:r>
            <w:proofErr w:type="spellEnd"/>
            <w:r w:rsidRPr="006C10AA">
              <w:t xml:space="preserve"> на </w:t>
            </w:r>
            <w:proofErr w:type="spellStart"/>
            <w:r w:rsidRPr="006C10AA">
              <w:t>національному</w:t>
            </w:r>
            <w:proofErr w:type="spellEnd"/>
            <w:r w:rsidRPr="006C10AA">
              <w:t xml:space="preserve"> і </w:t>
            </w:r>
            <w:proofErr w:type="spellStart"/>
            <w:r w:rsidRPr="006C10AA">
              <w:t>регіональному</w:t>
            </w:r>
            <w:proofErr w:type="spellEnd"/>
            <w:r w:rsidRPr="006C10AA">
              <w:t xml:space="preserve"> </w:t>
            </w:r>
            <w:proofErr w:type="spellStart"/>
            <w:r w:rsidRPr="006C10AA">
              <w:t>рівнях</w:t>
            </w:r>
            <w:proofErr w:type="spellEnd"/>
            <w:r w:rsidRPr="006C10AA">
              <w:t xml:space="preserve">, </w:t>
            </w:r>
            <w:proofErr w:type="spellStart"/>
            <w:r w:rsidRPr="006C10AA">
              <w:t>суб’єктів</w:t>
            </w:r>
            <w:proofErr w:type="spellEnd"/>
            <w:r w:rsidRPr="006C10AA">
              <w:t xml:space="preserve"> </w:t>
            </w:r>
            <w:proofErr w:type="spellStart"/>
            <w:r w:rsidRPr="006C10AA">
              <w:t>моніторингу</w:t>
            </w:r>
            <w:proofErr w:type="spellEnd"/>
            <w:r w:rsidRPr="006C10AA">
              <w:t xml:space="preserve"> та </w:t>
            </w:r>
            <w:proofErr w:type="spellStart"/>
            <w:r w:rsidRPr="006C10AA">
              <w:t>їх</w:t>
            </w:r>
            <w:proofErr w:type="spellEnd"/>
            <w:r w:rsidRPr="006C10AA">
              <w:t xml:space="preserve"> </w:t>
            </w:r>
            <w:proofErr w:type="spellStart"/>
            <w:r w:rsidRPr="006C10AA">
              <w:t>основних</w:t>
            </w:r>
            <w:proofErr w:type="spellEnd"/>
            <w:r w:rsidRPr="006C10AA">
              <w:t xml:space="preserve"> </w:t>
            </w:r>
            <w:proofErr w:type="spellStart"/>
            <w:r w:rsidRPr="006C10AA">
              <w:t>функціональних</w:t>
            </w:r>
            <w:proofErr w:type="spellEnd"/>
            <w:r w:rsidRPr="006C10AA">
              <w:t xml:space="preserve"> </w:t>
            </w:r>
            <w:proofErr w:type="spellStart"/>
            <w:r w:rsidRPr="006C10AA">
              <w:t>обов’язків</w:t>
            </w:r>
            <w:proofErr w:type="spellEnd"/>
            <w:r w:rsidRPr="006C10AA">
              <w:t xml:space="preserve">, а </w:t>
            </w:r>
            <w:proofErr w:type="spellStart"/>
            <w:r w:rsidRPr="006C10AA">
              <w:t>також</w:t>
            </w:r>
            <w:proofErr w:type="spellEnd"/>
            <w:r w:rsidRPr="006C10AA">
              <w:t xml:space="preserve"> </w:t>
            </w:r>
            <w:proofErr w:type="spellStart"/>
            <w:r w:rsidRPr="006C10AA">
              <w:t>законодавчо</w:t>
            </w:r>
            <w:r w:rsidRPr="006C10AA">
              <w:t>нормативної</w:t>
            </w:r>
            <w:proofErr w:type="spellEnd"/>
            <w:r w:rsidRPr="006C10AA">
              <w:t xml:space="preserve"> </w:t>
            </w:r>
            <w:proofErr w:type="spellStart"/>
            <w:r w:rsidRPr="006C10AA">
              <w:t>бази</w:t>
            </w:r>
            <w:proofErr w:type="spellEnd"/>
            <w:r w:rsidRPr="006C10AA">
              <w:t>.</w:t>
            </w:r>
          </w:p>
        </w:tc>
        <w:tc>
          <w:tcPr>
            <w:tcW w:w="1559" w:type="dxa"/>
          </w:tcPr>
          <w:p w14:paraId="77D7BE9D" w14:textId="77777777" w:rsidR="006C10AA" w:rsidRPr="006C10AA" w:rsidRDefault="006C10AA" w:rsidP="006C10AA">
            <w:r w:rsidRPr="006C10AA">
              <w:t>ПРН 6.</w:t>
            </w:r>
          </w:p>
        </w:tc>
      </w:tr>
      <w:tr w:rsidR="006C10AA" w:rsidRPr="006C10AA" w14:paraId="4A46B86D" w14:textId="77777777" w:rsidTr="00960C72">
        <w:tc>
          <w:tcPr>
            <w:tcW w:w="8364" w:type="dxa"/>
          </w:tcPr>
          <w:p w14:paraId="05348D28" w14:textId="77777777" w:rsidR="006C10AA" w:rsidRPr="009E4027" w:rsidRDefault="006C10AA" w:rsidP="006C10AA">
            <w:pPr>
              <w:rPr>
                <w:highlight w:val="yellow"/>
                <w:lang w:val="uk-UA"/>
              </w:rPr>
            </w:pPr>
            <w:r w:rsidRPr="009E4027">
              <w:rPr>
                <w:lang w:val="uk-UA"/>
              </w:rPr>
              <w:t>Уміння застосовувати теоретичні та емпіричні здобутки географічної освіти і науки про природні та суспільно</w:t>
            </w:r>
            <w:r w:rsidRPr="006C10AA">
              <w:t></w:t>
            </w:r>
            <w:r w:rsidRPr="009E4027">
              <w:rPr>
                <w:lang w:val="uk-UA"/>
              </w:rPr>
              <w:t>географічні явища і процеси для інноваційної науково</w:t>
            </w:r>
            <w:r w:rsidRPr="006C10AA">
              <w:t></w:t>
            </w:r>
            <w:r w:rsidRPr="009E4027">
              <w:rPr>
                <w:lang w:val="uk-UA"/>
              </w:rPr>
              <w:t>дослідницької діяльності, орієнтованої на оптимізацію природокористування для забезпечення якісного життя та водночас досягнення цілей стійкого розвитку територій.</w:t>
            </w:r>
          </w:p>
        </w:tc>
        <w:tc>
          <w:tcPr>
            <w:tcW w:w="1559" w:type="dxa"/>
          </w:tcPr>
          <w:p w14:paraId="4C17DB59" w14:textId="77777777" w:rsidR="006C10AA" w:rsidRPr="006C10AA" w:rsidRDefault="006C10AA" w:rsidP="006C10AA">
            <w:r w:rsidRPr="006C10AA">
              <w:t>ПРН 8</w:t>
            </w:r>
          </w:p>
        </w:tc>
      </w:tr>
      <w:tr w:rsidR="006C10AA" w:rsidRPr="006C10AA" w14:paraId="07592537" w14:textId="77777777" w:rsidTr="00960C72">
        <w:tc>
          <w:tcPr>
            <w:tcW w:w="8364" w:type="dxa"/>
          </w:tcPr>
          <w:p w14:paraId="161E184C" w14:textId="77777777" w:rsidR="006C10AA" w:rsidRPr="009E4027" w:rsidRDefault="006C10AA" w:rsidP="006C10AA">
            <w:pPr>
              <w:rPr>
                <w:highlight w:val="yellow"/>
                <w:lang w:val="uk-UA"/>
              </w:rPr>
            </w:pPr>
            <w:r w:rsidRPr="009E4027">
              <w:rPr>
                <w:lang w:val="uk-UA"/>
              </w:rPr>
              <w:t>Уміння вирішувати конкретні наукові проблеми (фундаментальні або прикладні) географічної освіти і науки, використовуючи сучасні техніку, технологію, методи і методологічні підходи, здобувати нові знання і зіставляти їх з отриманими раніше, викладати їх у формі звіту, публікації, доповіді.</w:t>
            </w:r>
          </w:p>
        </w:tc>
        <w:tc>
          <w:tcPr>
            <w:tcW w:w="1559" w:type="dxa"/>
          </w:tcPr>
          <w:p w14:paraId="1B96E843" w14:textId="77777777" w:rsidR="006C10AA" w:rsidRPr="006C10AA" w:rsidRDefault="006C10AA" w:rsidP="006C10AA">
            <w:r w:rsidRPr="006C10AA">
              <w:t>ПРН:9</w:t>
            </w:r>
          </w:p>
        </w:tc>
      </w:tr>
      <w:tr w:rsidR="006C10AA" w:rsidRPr="006C10AA" w14:paraId="12EBCD97" w14:textId="77777777" w:rsidTr="00960C72">
        <w:tc>
          <w:tcPr>
            <w:tcW w:w="8364" w:type="dxa"/>
          </w:tcPr>
          <w:p w14:paraId="01F55E6A" w14:textId="77777777" w:rsidR="006C10AA" w:rsidRPr="009E4027" w:rsidRDefault="006C10AA" w:rsidP="006C10AA">
            <w:pPr>
              <w:autoSpaceDE w:val="0"/>
              <w:autoSpaceDN w:val="0"/>
              <w:adjustRightInd w:val="0"/>
              <w:rPr>
                <w:lang w:val="uk-UA"/>
              </w:rPr>
            </w:pPr>
            <w:r w:rsidRPr="009E4027">
              <w:rPr>
                <w:rFonts w:eastAsia="Calibri"/>
                <w:lang w:val="uk-UA"/>
              </w:rPr>
              <w:t xml:space="preserve">Застосовувати новітні освітні методики і технології для формування в учнів школи предметних </w:t>
            </w:r>
            <w:proofErr w:type="spellStart"/>
            <w:r w:rsidRPr="009E4027">
              <w:rPr>
                <w:rFonts w:eastAsia="Calibri"/>
                <w:lang w:val="uk-UA"/>
              </w:rPr>
              <w:t>компетентностей</w:t>
            </w:r>
            <w:proofErr w:type="spellEnd"/>
            <w:r w:rsidRPr="009E4027">
              <w:rPr>
                <w:rFonts w:eastAsia="Calibri"/>
                <w:lang w:val="uk-UA"/>
              </w:rPr>
              <w:t>, набуття сучасних уявлень про географічну оболонку Землі як середовище життєдіяльності людства, її структуру, природні багатства різних континентів, країн світу, України та її регіонів.</w:t>
            </w:r>
          </w:p>
        </w:tc>
        <w:tc>
          <w:tcPr>
            <w:tcW w:w="1559" w:type="dxa"/>
          </w:tcPr>
          <w:p w14:paraId="3D33BB29" w14:textId="77777777" w:rsidR="006C10AA" w:rsidRPr="009E4027" w:rsidRDefault="006C10AA" w:rsidP="006C10AA">
            <w:pPr>
              <w:rPr>
                <w:lang w:val="uk-UA"/>
              </w:rPr>
            </w:pPr>
          </w:p>
          <w:p w14:paraId="049FE5A6" w14:textId="77777777" w:rsidR="006C10AA" w:rsidRPr="009E4027" w:rsidRDefault="006C10AA" w:rsidP="006C10AA">
            <w:pPr>
              <w:rPr>
                <w:lang w:val="uk-UA"/>
              </w:rPr>
            </w:pPr>
          </w:p>
          <w:p w14:paraId="0539BBF1" w14:textId="77777777" w:rsidR="006C10AA" w:rsidRPr="006C10AA" w:rsidRDefault="006C10AA" w:rsidP="006C10AA">
            <w:r w:rsidRPr="006C10AA">
              <w:t>ПРН 10</w:t>
            </w:r>
          </w:p>
        </w:tc>
      </w:tr>
      <w:tr w:rsidR="006C10AA" w:rsidRPr="006C10AA" w14:paraId="51872896" w14:textId="77777777" w:rsidTr="00960C72">
        <w:tc>
          <w:tcPr>
            <w:tcW w:w="8364" w:type="dxa"/>
          </w:tcPr>
          <w:p w14:paraId="7B3AE6CE" w14:textId="77777777" w:rsidR="006C10AA" w:rsidRPr="009E4027" w:rsidRDefault="006C10AA" w:rsidP="006C10AA">
            <w:pPr>
              <w:autoSpaceDE w:val="0"/>
              <w:autoSpaceDN w:val="0"/>
              <w:adjustRightInd w:val="0"/>
              <w:rPr>
                <w:highlight w:val="yellow"/>
                <w:lang w:val="uk-UA"/>
              </w:rPr>
            </w:pPr>
            <w:r w:rsidRPr="009E4027">
              <w:rPr>
                <w:rFonts w:eastAsia="Calibri"/>
                <w:lang w:val="uk-UA"/>
              </w:rPr>
              <w:t>Здатність у фаховій діяльності діяти і приймати відповідальні інноваційні рішення в ситуаціях, що характеризуються невизначеністю умов та вимог.</w:t>
            </w:r>
          </w:p>
        </w:tc>
        <w:tc>
          <w:tcPr>
            <w:tcW w:w="1559" w:type="dxa"/>
          </w:tcPr>
          <w:p w14:paraId="1DB55B95" w14:textId="77777777" w:rsidR="006C10AA" w:rsidRPr="006C10AA" w:rsidRDefault="006C10AA" w:rsidP="006C10AA">
            <w:r w:rsidRPr="006C10AA">
              <w:t>ПРН 12</w:t>
            </w:r>
          </w:p>
        </w:tc>
      </w:tr>
    </w:tbl>
    <w:p w14:paraId="492CEAF1" w14:textId="77777777" w:rsidR="006C10AA" w:rsidRPr="006C10AA" w:rsidRDefault="006C10AA" w:rsidP="006C10AA">
      <w:pPr>
        <w:spacing w:after="0" w:line="240" w:lineRule="auto"/>
        <w:ind w:left="1287" w:firstLine="0"/>
        <w:contextualSpacing/>
        <w:rPr>
          <w:rFonts w:ascii="Times New Roman" w:eastAsia="Times New Roman" w:hAnsi="Times New Roman" w:cs="Times New Roman"/>
          <w:sz w:val="24"/>
          <w:szCs w:val="24"/>
        </w:rPr>
      </w:pPr>
    </w:p>
    <w:p w14:paraId="5B3E0155" w14:textId="77777777" w:rsidR="006C10AA" w:rsidRPr="006C10AA" w:rsidRDefault="006C10AA" w:rsidP="006C10AA">
      <w:pPr>
        <w:spacing w:after="0" w:line="240" w:lineRule="auto"/>
        <w:ind w:left="0" w:firstLine="567"/>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Очікувані результати навчання, які повинні бути досягнуті здобувачами освіти після опанування навчальної дисципліни «Управління природокористуванням»:</w:t>
      </w:r>
    </w:p>
    <w:p w14:paraId="74C5F54A" w14:textId="77777777" w:rsidR="006C10AA" w:rsidRPr="006C10AA" w:rsidRDefault="006C10AA" w:rsidP="006C10AA">
      <w:pPr>
        <w:spacing w:after="0" w:line="240" w:lineRule="auto"/>
        <w:ind w:left="0" w:firstLine="567"/>
        <w:rPr>
          <w:rFonts w:ascii="Times New Roman" w:eastAsia="Times New Roman" w:hAnsi="Times New Roman" w:cs="Times New Roman"/>
          <w:sz w:val="24"/>
          <w:szCs w:val="24"/>
        </w:rPr>
      </w:pPr>
    </w:p>
    <w:tbl>
      <w:tblPr>
        <w:tblStyle w:val="13"/>
        <w:tblW w:w="0" w:type="auto"/>
        <w:tblInd w:w="108" w:type="dxa"/>
        <w:tblLook w:val="04A0" w:firstRow="1" w:lastRow="0" w:firstColumn="1" w:lastColumn="0" w:noHBand="0" w:noVBand="1"/>
      </w:tblPr>
      <w:tblGrid>
        <w:gridCol w:w="8082"/>
        <w:gridCol w:w="1524"/>
      </w:tblGrid>
      <w:tr w:rsidR="006C10AA" w:rsidRPr="006C10AA" w14:paraId="0A603254" w14:textId="77777777" w:rsidTr="00960C72">
        <w:tc>
          <w:tcPr>
            <w:tcW w:w="8364" w:type="dxa"/>
            <w:vAlign w:val="center"/>
          </w:tcPr>
          <w:p w14:paraId="696008CC" w14:textId="77777777" w:rsidR="006C10AA" w:rsidRPr="006C10AA" w:rsidRDefault="006C10AA" w:rsidP="006C10AA">
            <w:pPr>
              <w:jc w:val="center"/>
              <w:rPr>
                <w:b/>
                <w:highlight w:val="yellow"/>
              </w:rPr>
            </w:pPr>
            <w:proofErr w:type="spellStart"/>
            <w:r w:rsidRPr="006C10AA">
              <w:rPr>
                <w:b/>
              </w:rPr>
              <w:t>Очікувані</w:t>
            </w:r>
            <w:proofErr w:type="spellEnd"/>
            <w:r w:rsidRPr="006C10AA">
              <w:rPr>
                <w:b/>
              </w:rPr>
              <w:t xml:space="preserve"> </w:t>
            </w:r>
            <w:proofErr w:type="spellStart"/>
            <w:r w:rsidRPr="006C10AA">
              <w:rPr>
                <w:b/>
              </w:rPr>
              <w:t>результати</w:t>
            </w:r>
            <w:proofErr w:type="spellEnd"/>
            <w:r w:rsidRPr="006C10AA">
              <w:rPr>
                <w:b/>
              </w:rPr>
              <w:t xml:space="preserve"> </w:t>
            </w:r>
            <w:proofErr w:type="spellStart"/>
            <w:r w:rsidRPr="006C10AA">
              <w:rPr>
                <w:b/>
              </w:rPr>
              <w:t>навчання</w:t>
            </w:r>
            <w:proofErr w:type="spellEnd"/>
            <w:r w:rsidRPr="006C10AA">
              <w:rPr>
                <w:b/>
              </w:rPr>
              <w:t xml:space="preserve"> з </w:t>
            </w:r>
            <w:proofErr w:type="spellStart"/>
            <w:r w:rsidRPr="006C10AA">
              <w:rPr>
                <w:b/>
              </w:rPr>
              <w:t>дисципліни</w:t>
            </w:r>
            <w:proofErr w:type="spellEnd"/>
          </w:p>
        </w:tc>
        <w:tc>
          <w:tcPr>
            <w:tcW w:w="1559" w:type="dxa"/>
            <w:vAlign w:val="center"/>
          </w:tcPr>
          <w:p w14:paraId="243E7020" w14:textId="77777777" w:rsidR="006C10AA" w:rsidRPr="006C10AA" w:rsidRDefault="006C10AA" w:rsidP="006C10AA">
            <w:pPr>
              <w:jc w:val="center"/>
              <w:rPr>
                <w:b/>
              </w:rPr>
            </w:pPr>
            <w:r w:rsidRPr="006C10AA">
              <w:rPr>
                <w:b/>
              </w:rPr>
              <w:t xml:space="preserve">Шифр </w:t>
            </w:r>
          </w:p>
        </w:tc>
      </w:tr>
      <w:tr w:rsidR="006C10AA" w:rsidRPr="006C10AA" w14:paraId="4719EFD4" w14:textId="77777777" w:rsidTr="00960C72">
        <w:tc>
          <w:tcPr>
            <w:tcW w:w="8364" w:type="dxa"/>
          </w:tcPr>
          <w:p w14:paraId="2777648F" w14:textId="77777777" w:rsidR="006C10AA" w:rsidRPr="009E4027" w:rsidRDefault="006C10AA" w:rsidP="006C10AA">
            <w:pPr>
              <w:rPr>
                <w:highlight w:val="yellow"/>
                <w:lang w:val="uk-UA"/>
              </w:rPr>
            </w:pPr>
            <w:bookmarkStart w:id="18" w:name="_Hlk78192918"/>
            <w:r w:rsidRPr="009E4027">
              <w:rPr>
                <w:lang w:val="uk-UA"/>
              </w:rPr>
              <w:t>Здатність реалізовувати свої права і обов’язки як члена суспільства, усвідомлюючого, сповідуючого та примножуючого загально цивілізаційні цінності демократичного суспільства (морально-етичні, культурні, гуманістичні, доброчесності тощо).</w:t>
            </w:r>
          </w:p>
        </w:tc>
        <w:tc>
          <w:tcPr>
            <w:tcW w:w="1559" w:type="dxa"/>
          </w:tcPr>
          <w:p w14:paraId="2A598397" w14:textId="77777777" w:rsidR="006C10AA" w:rsidRPr="006C10AA" w:rsidRDefault="006C10AA" w:rsidP="006C10AA">
            <w:r w:rsidRPr="006C10AA">
              <w:t>ЗК 1</w:t>
            </w:r>
          </w:p>
        </w:tc>
      </w:tr>
      <w:tr w:rsidR="006C10AA" w:rsidRPr="006C10AA" w14:paraId="327B086D" w14:textId="77777777" w:rsidTr="00960C72">
        <w:tc>
          <w:tcPr>
            <w:tcW w:w="8364" w:type="dxa"/>
          </w:tcPr>
          <w:p w14:paraId="491265CA" w14:textId="77777777" w:rsidR="006C10AA" w:rsidRPr="009E4027" w:rsidRDefault="006C10AA" w:rsidP="006C10AA">
            <w:pPr>
              <w:autoSpaceDE w:val="0"/>
              <w:autoSpaceDN w:val="0"/>
              <w:adjustRightInd w:val="0"/>
              <w:rPr>
                <w:lang w:val="uk-UA"/>
              </w:rPr>
            </w:pPr>
            <w:r w:rsidRPr="009E4027">
              <w:rPr>
                <w:rFonts w:eastAsia="Calibri"/>
                <w:lang w:val="uk-UA"/>
              </w:rPr>
              <w:t xml:space="preserve">Здатність самовдосконалюватися, постійно підвищувати кваліфікацію із розумінням предметної області обраної професії, її основних концепцій, </w:t>
            </w:r>
            <w:proofErr w:type="spellStart"/>
            <w:r w:rsidRPr="009E4027">
              <w:rPr>
                <w:rFonts w:eastAsia="Calibri"/>
                <w:lang w:val="uk-UA"/>
              </w:rPr>
              <w:t>понятійно</w:t>
            </w:r>
            <w:proofErr w:type="spellEnd"/>
            <w:r w:rsidRPr="009E4027">
              <w:rPr>
                <w:rFonts w:eastAsia="Calibri"/>
                <w:lang w:val="uk-UA"/>
              </w:rPr>
              <w:t>-термінологічного апарату та місця у загальній системі знань про природу і суспільство.</w:t>
            </w:r>
          </w:p>
        </w:tc>
        <w:tc>
          <w:tcPr>
            <w:tcW w:w="1559" w:type="dxa"/>
          </w:tcPr>
          <w:p w14:paraId="61D7E50D" w14:textId="77777777" w:rsidR="006C10AA" w:rsidRPr="006C10AA" w:rsidRDefault="006C10AA" w:rsidP="006C10AA">
            <w:r w:rsidRPr="006C10AA">
              <w:t>ЗК 2</w:t>
            </w:r>
          </w:p>
        </w:tc>
      </w:tr>
      <w:tr w:rsidR="006C10AA" w:rsidRPr="006C10AA" w14:paraId="04961CD1" w14:textId="77777777" w:rsidTr="00960C72">
        <w:tc>
          <w:tcPr>
            <w:tcW w:w="8364" w:type="dxa"/>
          </w:tcPr>
          <w:p w14:paraId="34FF1C3C" w14:textId="77777777" w:rsidR="006C10AA" w:rsidRPr="006C10AA" w:rsidRDefault="006C10AA" w:rsidP="006C10AA">
            <w:proofErr w:type="spellStart"/>
            <w:r w:rsidRPr="006C10AA">
              <w:t>Здатність</w:t>
            </w:r>
            <w:proofErr w:type="spellEnd"/>
            <w:r w:rsidRPr="006C10AA">
              <w:t xml:space="preserve"> спілкуватися державною </w:t>
            </w:r>
            <w:proofErr w:type="spellStart"/>
            <w:r w:rsidRPr="006C10AA">
              <w:t>мовою</w:t>
            </w:r>
            <w:proofErr w:type="spellEnd"/>
            <w:r w:rsidRPr="006C10AA">
              <w:t xml:space="preserve">, </w:t>
            </w:r>
            <w:proofErr w:type="spellStart"/>
            <w:r w:rsidRPr="006C10AA">
              <w:t>уміти</w:t>
            </w:r>
            <w:proofErr w:type="spellEnd"/>
            <w:r w:rsidRPr="006C10AA">
              <w:t xml:space="preserve"> комунікувати з </w:t>
            </w:r>
            <w:proofErr w:type="spellStart"/>
            <w:r w:rsidRPr="006C10AA">
              <w:t>іншими</w:t>
            </w:r>
            <w:proofErr w:type="spellEnd"/>
            <w:r w:rsidRPr="006C10AA">
              <w:t xml:space="preserve">, </w:t>
            </w:r>
            <w:proofErr w:type="spellStart"/>
            <w:r w:rsidRPr="006C10AA">
              <w:t>логічно</w:t>
            </w:r>
            <w:proofErr w:type="spellEnd"/>
            <w:r w:rsidRPr="006C10AA">
              <w:t xml:space="preserve"> </w:t>
            </w:r>
            <w:proofErr w:type="spellStart"/>
            <w:r w:rsidRPr="006C10AA">
              <w:t>викладати</w:t>
            </w:r>
            <w:proofErr w:type="spellEnd"/>
            <w:r w:rsidRPr="006C10AA">
              <w:t xml:space="preserve"> свою думку як </w:t>
            </w:r>
            <w:proofErr w:type="spellStart"/>
            <w:r w:rsidRPr="006C10AA">
              <w:t>усно</w:t>
            </w:r>
            <w:proofErr w:type="spellEnd"/>
            <w:r w:rsidRPr="006C10AA">
              <w:t xml:space="preserve">, так і </w:t>
            </w:r>
            <w:proofErr w:type="spellStart"/>
            <w:r w:rsidRPr="006C10AA">
              <w:t>письмово</w:t>
            </w:r>
            <w:proofErr w:type="spellEnd"/>
            <w:r w:rsidRPr="006C10AA">
              <w:t>.</w:t>
            </w:r>
          </w:p>
        </w:tc>
        <w:tc>
          <w:tcPr>
            <w:tcW w:w="1559" w:type="dxa"/>
          </w:tcPr>
          <w:p w14:paraId="39EAED15" w14:textId="77777777" w:rsidR="006C10AA" w:rsidRPr="006C10AA" w:rsidRDefault="006C10AA" w:rsidP="006C10AA">
            <w:r w:rsidRPr="006C10AA">
              <w:t>ЗК 3</w:t>
            </w:r>
          </w:p>
        </w:tc>
      </w:tr>
      <w:tr w:rsidR="006C10AA" w:rsidRPr="006C10AA" w14:paraId="3A6BA1B4" w14:textId="77777777" w:rsidTr="00960C72">
        <w:tc>
          <w:tcPr>
            <w:tcW w:w="8364" w:type="dxa"/>
          </w:tcPr>
          <w:p w14:paraId="0DDC3DC5" w14:textId="77777777" w:rsidR="006C10AA" w:rsidRPr="009E4027" w:rsidRDefault="006C10AA" w:rsidP="006C10AA">
            <w:pPr>
              <w:autoSpaceDE w:val="0"/>
              <w:autoSpaceDN w:val="0"/>
              <w:adjustRightInd w:val="0"/>
              <w:rPr>
                <w:lang w:val="uk-UA"/>
              </w:rPr>
            </w:pPr>
            <w:r w:rsidRPr="009E4027">
              <w:rPr>
                <w:rFonts w:eastAsia="Calibri"/>
                <w:lang w:val="uk-UA"/>
              </w:rPr>
              <w:t xml:space="preserve">Здатність використовувати інформаційні та комунікаційні сучасні технології у науковій, освітній, просвітницькій та громадській роботі, </w:t>
            </w:r>
            <w:proofErr w:type="spellStart"/>
            <w:r w:rsidRPr="009E4027">
              <w:rPr>
                <w:rFonts w:eastAsia="Calibri"/>
                <w:lang w:val="uk-UA"/>
              </w:rPr>
              <w:t>абстрактно</w:t>
            </w:r>
            <w:proofErr w:type="spellEnd"/>
            <w:r w:rsidRPr="009E4027">
              <w:rPr>
                <w:rFonts w:eastAsia="Calibri"/>
                <w:lang w:val="uk-UA"/>
              </w:rPr>
              <w:t xml:space="preserve"> мислити та системно аналізувати і узагальнювати інформацію в галузі предметної діяльності.</w:t>
            </w:r>
          </w:p>
        </w:tc>
        <w:tc>
          <w:tcPr>
            <w:tcW w:w="1559" w:type="dxa"/>
          </w:tcPr>
          <w:p w14:paraId="553A58C0" w14:textId="77777777" w:rsidR="006C10AA" w:rsidRPr="006C10AA" w:rsidRDefault="006C10AA" w:rsidP="006C10AA">
            <w:r w:rsidRPr="006C10AA">
              <w:t>ЗК 4</w:t>
            </w:r>
          </w:p>
        </w:tc>
      </w:tr>
      <w:tr w:rsidR="006C10AA" w:rsidRPr="006C10AA" w14:paraId="4B6874EC" w14:textId="77777777" w:rsidTr="00960C72">
        <w:tc>
          <w:tcPr>
            <w:tcW w:w="8364" w:type="dxa"/>
          </w:tcPr>
          <w:p w14:paraId="4E275C11" w14:textId="77777777" w:rsidR="006C10AA" w:rsidRPr="009E4027" w:rsidRDefault="006C10AA" w:rsidP="006C10AA">
            <w:pPr>
              <w:rPr>
                <w:lang w:val="uk-UA"/>
              </w:rPr>
            </w:pPr>
            <w:r w:rsidRPr="009E4027">
              <w:rPr>
                <w:lang w:val="uk-UA"/>
              </w:rPr>
              <w:t>Вміння виявляти та вирішувати в професійній діяльності проблемні задачі, приймати науково- обґрунтовані управлінські рішення.</w:t>
            </w:r>
          </w:p>
        </w:tc>
        <w:tc>
          <w:tcPr>
            <w:tcW w:w="1559" w:type="dxa"/>
          </w:tcPr>
          <w:p w14:paraId="5703E4AC" w14:textId="77777777" w:rsidR="006C10AA" w:rsidRPr="006C10AA" w:rsidRDefault="006C10AA" w:rsidP="006C10AA">
            <w:r w:rsidRPr="006C10AA">
              <w:t>ЗК 5</w:t>
            </w:r>
          </w:p>
        </w:tc>
      </w:tr>
      <w:tr w:rsidR="006C10AA" w:rsidRPr="006C10AA" w14:paraId="48E3DAD8" w14:textId="77777777" w:rsidTr="00960C72">
        <w:tc>
          <w:tcPr>
            <w:tcW w:w="8364" w:type="dxa"/>
          </w:tcPr>
          <w:p w14:paraId="015A64CB" w14:textId="77777777" w:rsidR="006C10AA" w:rsidRPr="006C10AA" w:rsidRDefault="006C10AA" w:rsidP="006C10AA">
            <w:pPr>
              <w:autoSpaceDE w:val="0"/>
              <w:autoSpaceDN w:val="0"/>
              <w:adjustRightInd w:val="0"/>
            </w:pPr>
            <w:proofErr w:type="spellStart"/>
            <w:r w:rsidRPr="006C10AA">
              <w:rPr>
                <w:rFonts w:eastAsia="Calibri"/>
              </w:rPr>
              <w:t>Здатність</w:t>
            </w:r>
            <w:proofErr w:type="spellEnd"/>
            <w:r w:rsidRPr="006C10AA">
              <w:rPr>
                <w:rFonts w:eastAsia="Calibri"/>
              </w:rPr>
              <w:t xml:space="preserve"> </w:t>
            </w:r>
            <w:proofErr w:type="spellStart"/>
            <w:r w:rsidRPr="006C10AA">
              <w:rPr>
                <w:rFonts w:eastAsia="Calibri"/>
              </w:rPr>
              <w:t>працювати</w:t>
            </w:r>
            <w:proofErr w:type="spellEnd"/>
            <w:r w:rsidRPr="006C10AA">
              <w:rPr>
                <w:rFonts w:eastAsia="Calibri"/>
              </w:rPr>
              <w:t xml:space="preserve"> в </w:t>
            </w:r>
            <w:proofErr w:type="spellStart"/>
            <w:r w:rsidRPr="006C10AA">
              <w:rPr>
                <w:rFonts w:eastAsia="Calibri"/>
              </w:rPr>
              <w:t>команді</w:t>
            </w:r>
            <w:proofErr w:type="spellEnd"/>
            <w:r w:rsidRPr="006C10AA">
              <w:rPr>
                <w:rFonts w:eastAsia="Calibri"/>
              </w:rPr>
              <w:t xml:space="preserve">, </w:t>
            </w:r>
            <w:proofErr w:type="spellStart"/>
            <w:r w:rsidRPr="006C10AA">
              <w:rPr>
                <w:rFonts w:eastAsia="Calibri"/>
              </w:rPr>
              <w:t>виконувати</w:t>
            </w:r>
            <w:proofErr w:type="spellEnd"/>
            <w:r w:rsidRPr="006C10AA">
              <w:rPr>
                <w:rFonts w:eastAsia="Calibri"/>
              </w:rPr>
              <w:t xml:space="preserve"> </w:t>
            </w:r>
            <w:proofErr w:type="spellStart"/>
            <w:r w:rsidRPr="006C10AA">
              <w:rPr>
                <w:rFonts w:eastAsia="Calibri"/>
              </w:rPr>
              <w:t>дослідження</w:t>
            </w:r>
            <w:proofErr w:type="spellEnd"/>
            <w:r w:rsidRPr="006C10AA">
              <w:rPr>
                <w:rFonts w:eastAsia="Calibri"/>
              </w:rPr>
              <w:t xml:space="preserve"> в </w:t>
            </w:r>
            <w:proofErr w:type="spellStart"/>
            <w:r w:rsidRPr="006C10AA">
              <w:rPr>
                <w:rFonts w:eastAsia="Calibri"/>
              </w:rPr>
              <w:t>групі</w:t>
            </w:r>
            <w:proofErr w:type="spellEnd"/>
            <w:r w:rsidRPr="006C10AA">
              <w:rPr>
                <w:rFonts w:eastAsia="Calibri"/>
              </w:rPr>
              <w:t xml:space="preserve"> </w:t>
            </w:r>
            <w:proofErr w:type="spellStart"/>
            <w:r w:rsidRPr="006C10AA">
              <w:rPr>
                <w:rFonts w:eastAsia="Calibri"/>
              </w:rPr>
              <w:t>під</w:t>
            </w:r>
            <w:proofErr w:type="spellEnd"/>
            <w:r w:rsidRPr="006C10AA">
              <w:rPr>
                <w:rFonts w:eastAsia="Calibri"/>
              </w:rPr>
              <w:t xml:space="preserve"> </w:t>
            </w:r>
            <w:proofErr w:type="spellStart"/>
            <w:r w:rsidRPr="006C10AA">
              <w:rPr>
                <w:rFonts w:eastAsia="Calibri"/>
              </w:rPr>
              <w:t>керівництвом</w:t>
            </w:r>
            <w:proofErr w:type="spellEnd"/>
            <w:r w:rsidRPr="006C10AA">
              <w:rPr>
                <w:rFonts w:eastAsia="Calibri"/>
              </w:rPr>
              <w:t xml:space="preserve"> </w:t>
            </w:r>
            <w:proofErr w:type="spellStart"/>
            <w:r w:rsidRPr="006C10AA">
              <w:rPr>
                <w:rFonts w:eastAsia="Calibri"/>
              </w:rPr>
              <w:t>лідера</w:t>
            </w:r>
            <w:proofErr w:type="spellEnd"/>
            <w:r w:rsidRPr="006C10AA">
              <w:rPr>
                <w:rFonts w:eastAsia="Calibri"/>
              </w:rPr>
              <w:t>.</w:t>
            </w:r>
          </w:p>
        </w:tc>
        <w:tc>
          <w:tcPr>
            <w:tcW w:w="1559" w:type="dxa"/>
          </w:tcPr>
          <w:p w14:paraId="03D9782C" w14:textId="77777777" w:rsidR="006C10AA" w:rsidRPr="006C10AA" w:rsidRDefault="006C10AA" w:rsidP="006C10AA">
            <w:r w:rsidRPr="006C10AA">
              <w:t>ЗК 7</w:t>
            </w:r>
          </w:p>
        </w:tc>
      </w:tr>
      <w:tr w:rsidR="006C10AA" w:rsidRPr="006C10AA" w14:paraId="6BA3D324" w14:textId="77777777" w:rsidTr="00960C72">
        <w:tc>
          <w:tcPr>
            <w:tcW w:w="8364" w:type="dxa"/>
          </w:tcPr>
          <w:p w14:paraId="684F71E8" w14:textId="77777777" w:rsidR="006C10AA" w:rsidRPr="009E4027" w:rsidRDefault="006C10AA" w:rsidP="006C10AA">
            <w:pPr>
              <w:rPr>
                <w:highlight w:val="yellow"/>
                <w:lang w:val="uk-UA"/>
              </w:rPr>
            </w:pPr>
            <w:r w:rsidRPr="009E4027">
              <w:rPr>
                <w:lang w:val="uk-UA"/>
              </w:rPr>
              <w:t xml:space="preserve">Набуття предметно-географічних, </w:t>
            </w:r>
            <w:proofErr w:type="spellStart"/>
            <w:r w:rsidRPr="009E4027">
              <w:rPr>
                <w:lang w:val="uk-UA"/>
              </w:rPr>
              <w:t>природознавчо</w:t>
            </w:r>
            <w:proofErr w:type="spellEnd"/>
            <w:r w:rsidRPr="009E4027">
              <w:rPr>
                <w:lang w:val="uk-UA"/>
              </w:rPr>
              <w:t xml:space="preserve">-наукових, психолого-педагогічних </w:t>
            </w:r>
            <w:proofErr w:type="spellStart"/>
            <w:r w:rsidRPr="009E4027">
              <w:rPr>
                <w:lang w:val="uk-UA"/>
              </w:rPr>
              <w:t>компетентностей</w:t>
            </w:r>
            <w:proofErr w:type="spellEnd"/>
            <w:r w:rsidRPr="009E4027">
              <w:rPr>
                <w:lang w:val="uk-UA"/>
              </w:rPr>
              <w:t>, оволодіння фундаментальними знаннями з дисциплін географічної науки на різних просторових рівнях (глобальному, національному і локальному), методологією географічних досліджень взаємозв’язків у складній системі «Людина</w:t>
            </w:r>
            <w:r w:rsidRPr="006C10AA">
              <w:t></w:t>
            </w:r>
            <w:r w:rsidRPr="009E4027">
              <w:rPr>
                <w:lang w:val="uk-UA"/>
              </w:rPr>
              <w:t>Природа» в контексті досягнення амбітних цілей збалансованого розвитку.</w:t>
            </w:r>
          </w:p>
        </w:tc>
        <w:tc>
          <w:tcPr>
            <w:tcW w:w="1559" w:type="dxa"/>
          </w:tcPr>
          <w:p w14:paraId="4AD1BF47" w14:textId="77777777" w:rsidR="006C10AA" w:rsidRPr="006C10AA" w:rsidRDefault="006C10AA" w:rsidP="006C10AA">
            <w:r w:rsidRPr="006C10AA">
              <w:t>ФК 1</w:t>
            </w:r>
          </w:p>
        </w:tc>
      </w:tr>
      <w:tr w:rsidR="006C10AA" w:rsidRPr="006C10AA" w14:paraId="39354652" w14:textId="77777777" w:rsidTr="00960C72">
        <w:tc>
          <w:tcPr>
            <w:tcW w:w="8364" w:type="dxa"/>
          </w:tcPr>
          <w:p w14:paraId="06E80FCE" w14:textId="77777777" w:rsidR="006C10AA" w:rsidRPr="009E4027" w:rsidRDefault="006C10AA" w:rsidP="006C10AA">
            <w:pPr>
              <w:autoSpaceDE w:val="0"/>
              <w:autoSpaceDN w:val="0"/>
              <w:adjustRightInd w:val="0"/>
              <w:rPr>
                <w:rFonts w:eastAsia="Calibri"/>
                <w:lang w:val="uk-UA"/>
              </w:rPr>
            </w:pPr>
            <w:r w:rsidRPr="009E4027">
              <w:rPr>
                <w:rFonts w:eastAsia="Calibri"/>
                <w:lang w:val="uk-UA"/>
              </w:rPr>
              <w:t>Здатність до професійної науково-дослідницької та практичної діяльності, в т. ч. щодо виконання польових та камеральних природознавчих і суспільних географічних досліджень, аналізу та інтерпретації отриманих результатів,</w:t>
            </w:r>
          </w:p>
          <w:p w14:paraId="0FB311E7" w14:textId="77777777" w:rsidR="006C10AA" w:rsidRPr="006C10AA" w:rsidRDefault="006C10AA" w:rsidP="006C10AA">
            <w:pPr>
              <w:autoSpaceDE w:val="0"/>
              <w:autoSpaceDN w:val="0"/>
              <w:adjustRightInd w:val="0"/>
            </w:pPr>
            <w:proofErr w:type="spellStart"/>
            <w:r w:rsidRPr="006C10AA">
              <w:rPr>
                <w:rFonts w:eastAsia="Calibri"/>
              </w:rPr>
              <w:t>оформлення</w:t>
            </w:r>
            <w:proofErr w:type="spellEnd"/>
            <w:r w:rsidRPr="006C10AA">
              <w:rPr>
                <w:rFonts w:eastAsia="Calibri"/>
              </w:rPr>
              <w:t xml:space="preserve"> </w:t>
            </w:r>
            <w:proofErr w:type="spellStart"/>
            <w:r w:rsidRPr="006C10AA">
              <w:rPr>
                <w:rFonts w:eastAsia="Calibri"/>
              </w:rPr>
              <w:t>наукового</w:t>
            </w:r>
            <w:proofErr w:type="spellEnd"/>
            <w:r w:rsidRPr="006C10AA">
              <w:rPr>
                <w:rFonts w:eastAsia="Calibri"/>
              </w:rPr>
              <w:t xml:space="preserve"> </w:t>
            </w:r>
            <w:proofErr w:type="spellStart"/>
            <w:r w:rsidRPr="006C10AA">
              <w:rPr>
                <w:rFonts w:eastAsia="Calibri"/>
              </w:rPr>
              <w:t>звіту</w:t>
            </w:r>
            <w:proofErr w:type="spellEnd"/>
            <w:r w:rsidRPr="006C10AA">
              <w:rPr>
                <w:rFonts w:eastAsia="Calibri"/>
              </w:rPr>
              <w:t xml:space="preserve">, </w:t>
            </w:r>
            <w:proofErr w:type="spellStart"/>
            <w:r w:rsidRPr="006C10AA">
              <w:rPr>
                <w:rFonts w:eastAsia="Calibri"/>
              </w:rPr>
              <w:t>презентації</w:t>
            </w:r>
            <w:proofErr w:type="spellEnd"/>
            <w:r w:rsidRPr="006C10AA">
              <w:rPr>
                <w:rFonts w:eastAsia="Calibri"/>
              </w:rPr>
              <w:t xml:space="preserve"> </w:t>
            </w:r>
            <w:proofErr w:type="spellStart"/>
            <w:r w:rsidRPr="006C10AA">
              <w:rPr>
                <w:rFonts w:eastAsia="Calibri"/>
              </w:rPr>
              <w:t>результатів</w:t>
            </w:r>
            <w:proofErr w:type="spellEnd"/>
            <w:r w:rsidRPr="006C10AA">
              <w:rPr>
                <w:rFonts w:eastAsia="Calibri"/>
              </w:rPr>
              <w:t xml:space="preserve"> </w:t>
            </w:r>
            <w:proofErr w:type="spellStart"/>
            <w:r w:rsidRPr="006C10AA">
              <w:rPr>
                <w:rFonts w:eastAsia="Calibri"/>
              </w:rPr>
              <w:t>дослідження</w:t>
            </w:r>
            <w:proofErr w:type="spellEnd"/>
            <w:r w:rsidRPr="006C10AA">
              <w:rPr>
                <w:rFonts w:eastAsia="Calibri"/>
              </w:rPr>
              <w:t xml:space="preserve">,  </w:t>
            </w:r>
            <w:proofErr w:type="spellStart"/>
            <w:r w:rsidRPr="006C10AA">
              <w:rPr>
                <w:rFonts w:eastAsia="Calibri"/>
              </w:rPr>
              <w:t>провадження</w:t>
            </w:r>
            <w:proofErr w:type="spellEnd"/>
            <w:r w:rsidRPr="006C10AA">
              <w:rPr>
                <w:rFonts w:eastAsia="Calibri"/>
              </w:rPr>
              <w:t xml:space="preserve"> </w:t>
            </w:r>
            <w:proofErr w:type="spellStart"/>
            <w:r w:rsidRPr="006C10AA">
              <w:rPr>
                <w:rFonts w:eastAsia="Calibri"/>
              </w:rPr>
              <w:t>їх</w:t>
            </w:r>
            <w:proofErr w:type="spellEnd"/>
            <w:r w:rsidRPr="006C10AA">
              <w:rPr>
                <w:rFonts w:eastAsia="Calibri"/>
              </w:rPr>
              <w:t xml:space="preserve"> у практику.</w:t>
            </w:r>
          </w:p>
        </w:tc>
        <w:tc>
          <w:tcPr>
            <w:tcW w:w="1559" w:type="dxa"/>
          </w:tcPr>
          <w:p w14:paraId="63C28A01" w14:textId="77777777" w:rsidR="006C10AA" w:rsidRPr="006C10AA" w:rsidRDefault="006C10AA" w:rsidP="006C10AA">
            <w:r w:rsidRPr="006C10AA">
              <w:t>ФК 3</w:t>
            </w:r>
          </w:p>
        </w:tc>
      </w:tr>
      <w:tr w:rsidR="006C10AA" w:rsidRPr="006C10AA" w14:paraId="4D7A8859" w14:textId="77777777" w:rsidTr="00960C72">
        <w:tc>
          <w:tcPr>
            <w:tcW w:w="8364" w:type="dxa"/>
          </w:tcPr>
          <w:p w14:paraId="4BD7783A" w14:textId="77777777" w:rsidR="006C10AA" w:rsidRPr="009E4027" w:rsidRDefault="006C10AA" w:rsidP="006C10AA">
            <w:pPr>
              <w:autoSpaceDE w:val="0"/>
              <w:autoSpaceDN w:val="0"/>
              <w:adjustRightInd w:val="0"/>
              <w:rPr>
                <w:lang w:val="uk-UA"/>
              </w:rPr>
            </w:pPr>
            <w:r w:rsidRPr="009E4027">
              <w:rPr>
                <w:rFonts w:eastAsia="Calibri"/>
                <w:lang w:val="uk-UA"/>
              </w:rPr>
              <w:t xml:space="preserve">Здатність застосування новітніх інформаційних технологій та методів  </w:t>
            </w:r>
            <w:proofErr w:type="spellStart"/>
            <w:r w:rsidRPr="009E4027">
              <w:rPr>
                <w:rFonts w:eastAsia="Calibri"/>
                <w:lang w:val="uk-UA"/>
              </w:rPr>
              <w:t>видкого</w:t>
            </w:r>
            <w:proofErr w:type="spellEnd"/>
            <w:r w:rsidRPr="009E4027">
              <w:rPr>
                <w:rFonts w:eastAsia="Calibri"/>
                <w:lang w:val="uk-UA"/>
              </w:rPr>
              <w:t xml:space="preserve"> пошуку необхідної професійної інформації, вміння її аналізу та опрацювання з метою напрацювання ідей щодо подальшого розвитку географічної освіти та науки.</w:t>
            </w:r>
          </w:p>
        </w:tc>
        <w:tc>
          <w:tcPr>
            <w:tcW w:w="1559" w:type="dxa"/>
          </w:tcPr>
          <w:p w14:paraId="242C2B01" w14:textId="77777777" w:rsidR="006C10AA" w:rsidRPr="006C10AA" w:rsidRDefault="006C10AA" w:rsidP="006C10AA">
            <w:r w:rsidRPr="006C10AA">
              <w:t>ФК 6</w:t>
            </w:r>
          </w:p>
        </w:tc>
      </w:tr>
      <w:tr w:rsidR="006C10AA" w:rsidRPr="006C10AA" w14:paraId="325D9C9C" w14:textId="77777777" w:rsidTr="00960C72">
        <w:tc>
          <w:tcPr>
            <w:tcW w:w="8364" w:type="dxa"/>
          </w:tcPr>
          <w:p w14:paraId="70CDA701" w14:textId="77777777" w:rsidR="006C10AA" w:rsidRPr="006C10AA" w:rsidRDefault="006C10AA" w:rsidP="006C10AA">
            <w:pPr>
              <w:autoSpaceDE w:val="0"/>
              <w:autoSpaceDN w:val="0"/>
              <w:adjustRightInd w:val="0"/>
              <w:rPr>
                <w:rFonts w:eastAsia="Calibri"/>
              </w:rPr>
            </w:pPr>
            <w:proofErr w:type="spellStart"/>
            <w:r w:rsidRPr="006C10AA">
              <w:rPr>
                <w:rFonts w:eastAsia="Calibri"/>
              </w:rPr>
              <w:t>Здатність</w:t>
            </w:r>
            <w:proofErr w:type="spellEnd"/>
            <w:r w:rsidRPr="006C10AA">
              <w:rPr>
                <w:rFonts w:eastAsia="Calibri"/>
              </w:rPr>
              <w:t xml:space="preserve"> на глобальному, </w:t>
            </w:r>
            <w:proofErr w:type="spellStart"/>
            <w:r w:rsidRPr="006C10AA">
              <w:rPr>
                <w:rFonts w:eastAsia="Calibri"/>
              </w:rPr>
              <w:t>регіональному</w:t>
            </w:r>
            <w:proofErr w:type="spellEnd"/>
            <w:r w:rsidRPr="006C10AA">
              <w:rPr>
                <w:rFonts w:eastAsia="Calibri"/>
              </w:rPr>
              <w:t xml:space="preserve"> і локальному </w:t>
            </w:r>
            <w:proofErr w:type="spellStart"/>
            <w:r w:rsidRPr="006C10AA">
              <w:rPr>
                <w:rFonts w:eastAsia="Calibri"/>
              </w:rPr>
              <w:t>рівнях</w:t>
            </w:r>
            <w:proofErr w:type="spellEnd"/>
            <w:r w:rsidRPr="006C10AA">
              <w:rPr>
                <w:rFonts w:eastAsia="Calibri"/>
              </w:rPr>
              <w:t xml:space="preserve"> </w:t>
            </w:r>
            <w:proofErr w:type="spellStart"/>
            <w:r w:rsidRPr="006C10AA">
              <w:rPr>
                <w:rFonts w:eastAsia="Calibri"/>
              </w:rPr>
              <w:t>аналізувати</w:t>
            </w:r>
            <w:proofErr w:type="spellEnd"/>
            <w:r w:rsidRPr="006C10AA">
              <w:rPr>
                <w:rFonts w:eastAsia="Calibri"/>
              </w:rPr>
              <w:t xml:space="preserve"> в </w:t>
            </w:r>
            <w:proofErr w:type="spellStart"/>
            <w:r w:rsidRPr="006C10AA">
              <w:rPr>
                <w:rFonts w:eastAsia="Calibri"/>
              </w:rPr>
              <w:t>часі</w:t>
            </w:r>
            <w:proofErr w:type="spellEnd"/>
            <w:r w:rsidRPr="006C10AA">
              <w:rPr>
                <w:rFonts w:eastAsia="Calibri"/>
              </w:rPr>
              <w:t xml:space="preserve"> і </w:t>
            </w:r>
            <w:proofErr w:type="spellStart"/>
            <w:r w:rsidRPr="006C10AA">
              <w:rPr>
                <w:rFonts w:eastAsia="Calibri"/>
              </w:rPr>
              <w:t>просторі</w:t>
            </w:r>
            <w:proofErr w:type="spellEnd"/>
            <w:r w:rsidRPr="006C10AA">
              <w:rPr>
                <w:rFonts w:eastAsia="Calibri"/>
              </w:rPr>
              <w:t xml:space="preserve"> </w:t>
            </w:r>
            <w:proofErr w:type="spellStart"/>
            <w:r w:rsidRPr="006C10AA">
              <w:rPr>
                <w:rFonts w:eastAsia="Calibri"/>
              </w:rPr>
              <w:t>взаємопов’язані</w:t>
            </w:r>
            <w:proofErr w:type="spellEnd"/>
            <w:r w:rsidRPr="006C10AA">
              <w:rPr>
                <w:rFonts w:eastAsia="Calibri"/>
              </w:rPr>
              <w:t xml:space="preserve"> </w:t>
            </w:r>
            <w:proofErr w:type="spellStart"/>
            <w:r w:rsidRPr="006C10AA">
              <w:rPr>
                <w:rFonts w:eastAsia="Calibri"/>
              </w:rPr>
              <w:t>природні</w:t>
            </w:r>
            <w:proofErr w:type="spellEnd"/>
            <w:r w:rsidRPr="006C10AA">
              <w:rPr>
                <w:rFonts w:eastAsia="Calibri"/>
              </w:rPr>
              <w:t xml:space="preserve"> </w:t>
            </w:r>
            <w:proofErr w:type="spellStart"/>
            <w:r w:rsidRPr="006C10AA">
              <w:rPr>
                <w:rFonts w:eastAsia="Calibri"/>
              </w:rPr>
              <w:t>процеси</w:t>
            </w:r>
            <w:proofErr w:type="spellEnd"/>
            <w:r w:rsidRPr="006C10AA">
              <w:rPr>
                <w:rFonts w:eastAsia="Calibri"/>
              </w:rPr>
              <w:t xml:space="preserve"> і </w:t>
            </w:r>
            <w:proofErr w:type="spellStart"/>
            <w:r w:rsidRPr="006C10AA">
              <w:rPr>
                <w:rFonts w:eastAsia="Calibri"/>
              </w:rPr>
              <w:t>явища</w:t>
            </w:r>
            <w:proofErr w:type="spellEnd"/>
            <w:r w:rsidRPr="006C10AA">
              <w:rPr>
                <w:rFonts w:eastAsia="Calibri"/>
              </w:rPr>
              <w:t xml:space="preserve">. </w:t>
            </w:r>
            <w:proofErr w:type="spellStart"/>
            <w:r w:rsidRPr="006C10AA">
              <w:rPr>
                <w:rFonts w:eastAsia="Calibri"/>
              </w:rPr>
              <w:t>Здатність</w:t>
            </w:r>
            <w:proofErr w:type="spellEnd"/>
            <w:r w:rsidRPr="006C10AA">
              <w:rPr>
                <w:rFonts w:eastAsia="Calibri"/>
              </w:rPr>
              <w:t xml:space="preserve"> </w:t>
            </w:r>
            <w:proofErr w:type="spellStart"/>
            <w:r w:rsidRPr="006C10AA">
              <w:rPr>
                <w:rFonts w:eastAsia="Calibri"/>
              </w:rPr>
              <w:t>логічного</w:t>
            </w:r>
            <w:proofErr w:type="spellEnd"/>
            <w:r w:rsidRPr="006C10AA">
              <w:rPr>
                <w:rFonts w:eastAsia="Calibri"/>
              </w:rPr>
              <w:t xml:space="preserve"> і </w:t>
            </w:r>
            <w:proofErr w:type="spellStart"/>
            <w:r w:rsidRPr="006C10AA">
              <w:rPr>
                <w:rFonts w:eastAsia="Calibri"/>
              </w:rPr>
              <w:t>світоглядного</w:t>
            </w:r>
            <w:proofErr w:type="spellEnd"/>
            <w:r w:rsidRPr="006C10AA">
              <w:rPr>
                <w:rFonts w:eastAsia="Calibri"/>
              </w:rPr>
              <w:t xml:space="preserve"> </w:t>
            </w:r>
            <w:proofErr w:type="spellStart"/>
            <w:r w:rsidRPr="006C10AA">
              <w:rPr>
                <w:rFonts w:eastAsia="Calibri"/>
              </w:rPr>
              <w:t>мислення</w:t>
            </w:r>
            <w:proofErr w:type="spellEnd"/>
            <w:r w:rsidRPr="006C10AA">
              <w:rPr>
                <w:rFonts w:eastAsia="Calibri"/>
              </w:rPr>
              <w:t xml:space="preserve"> в </w:t>
            </w:r>
            <w:proofErr w:type="spellStart"/>
            <w:r w:rsidRPr="006C10AA">
              <w:rPr>
                <w:rFonts w:eastAsia="Calibri"/>
              </w:rPr>
              <w:t>процесі</w:t>
            </w:r>
            <w:proofErr w:type="spellEnd"/>
            <w:r w:rsidRPr="006C10AA">
              <w:rPr>
                <w:rFonts w:eastAsia="Calibri"/>
              </w:rPr>
              <w:t xml:space="preserve"> </w:t>
            </w:r>
            <w:proofErr w:type="spellStart"/>
            <w:r w:rsidRPr="006C10AA">
              <w:rPr>
                <w:rFonts w:eastAsia="Calibri"/>
              </w:rPr>
              <w:t>освітньої</w:t>
            </w:r>
            <w:proofErr w:type="spellEnd"/>
            <w:r w:rsidRPr="006C10AA">
              <w:rPr>
                <w:rFonts w:eastAsia="Calibri"/>
              </w:rPr>
              <w:t xml:space="preserve">, </w:t>
            </w:r>
            <w:proofErr w:type="spellStart"/>
            <w:r w:rsidRPr="006C10AA">
              <w:rPr>
                <w:rFonts w:eastAsia="Calibri"/>
              </w:rPr>
              <w:t>наукової</w:t>
            </w:r>
            <w:proofErr w:type="spellEnd"/>
            <w:r w:rsidRPr="006C10AA">
              <w:rPr>
                <w:rFonts w:eastAsia="Calibri"/>
              </w:rPr>
              <w:t xml:space="preserve"> і </w:t>
            </w:r>
            <w:proofErr w:type="spellStart"/>
            <w:r w:rsidRPr="006C10AA">
              <w:rPr>
                <w:rFonts w:eastAsia="Calibri"/>
              </w:rPr>
              <w:t>громадянської</w:t>
            </w:r>
            <w:proofErr w:type="spellEnd"/>
            <w:r w:rsidRPr="006C10AA">
              <w:rPr>
                <w:rFonts w:eastAsia="Calibri"/>
              </w:rPr>
              <w:t xml:space="preserve"> </w:t>
            </w:r>
            <w:proofErr w:type="spellStart"/>
            <w:r w:rsidRPr="006C10AA">
              <w:rPr>
                <w:rFonts w:eastAsia="Calibri"/>
              </w:rPr>
              <w:t>діяльності</w:t>
            </w:r>
            <w:proofErr w:type="spellEnd"/>
            <w:r w:rsidRPr="006C10AA">
              <w:rPr>
                <w:rFonts w:eastAsia="Calibri"/>
              </w:rPr>
              <w:t xml:space="preserve">, </w:t>
            </w:r>
            <w:proofErr w:type="spellStart"/>
            <w:r w:rsidRPr="006C10AA">
              <w:rPr>
                <w:rFonts w:eastAsia="Calibri"/>
              </w:rPr>
              <w:t>осмислювати</w:t>
            </w:r>
            <w:proofErr w:type="spellEnd"/>
            <w:r w:rsidRPr="006C10AA">
              <w:rPr>
                <w:rFonts w:eastAsia="Calibri"/>
              </w:rPr>
              <w:t xml:space="preserve"> </w:t>
            </w:r>
            <w:proofErr w:type="spellStart"/>
            <w:r w:rsidRPr="006C10AA">
              <w:rPr>
                <w:rFonts w:eastAsia="Calibri"/>
              </w:rPr>
              <w:t>взаємозв’язки</w:t>
            </w:r>
            <w:proofErr w:type="spellEnd"/>
            <w:r w:rsidRPr="006C10AA">
              <w:rPr>
                <w:rFonts w:eastAsia="Calibri"/>
              </w:rPr>
              <w:t xml:space="preserve"> і </w:t>
            </w:r>
            <w:proofErr w:type="spellStart"/>
            <w:r w:rsidRPr="006C10AA">
              <w:rPr>
                <w:rFonts w:eastAsia="Calibri"/>
              </w:rPr>
              <w:t>закономірності</w:t>
            </w:r>
            <w:proofErr w:type="spellEnd"/>
            <w:r w:rsidRPr="006C10AA">
              <w:rPr>
                <w:rFonts w:eastAsia="Calibri"/>
              </w:rPr>
              <w:t xml:space="preserve"> в </w:t>
            </w:r>
            <w:proofErr w:type="spellStart"/>
            <w:r w:rsidRPr="006C10AA">
              <w:rPr>
                <w:rFonts w:eastAsia="Calibri"/>
              </w:rPr>
              <w:t>еколого</w:t>
            </w:r>
            <w:proofErr w:type="spellEnd"/>
            <w:r w:rsidRPr="006C10AA">
              <w:rPr>
                <w:rFonts w:eastAsia="Calibri"/>
              </w:rPr>
              <w:t xml:space="preserve">-, </w:t>
            </w:r>
            <w:proofErr w:type="spellStart"/>
            <w:r w:rsidRPr="006C10AA">
              <w:rPr>
                <w:rFonts w:eastAsia="Calibri"/>
              </w:rPr>
              <w:t>гео</w:t>
            </w:r>
            <w:proofErr w:type="spellEnd"/>
            <w:r w:rsidRPr="006C10AA">
              <w:rPr>
                <w:rFonts w:eastAsia="Calibri"/>
              </w:rPr>
              <w:t>-,</w:t>
            </w:r>
          </w:p>
          <w:p w14:paraId="1C8CC80D" w14:textId="77777777" w:rsidR="006C10AA" w:rsidRPr="006C10AA" w:rsidRDefault="006C10AA" w:rsidP="006C10AA">
            <w:proofErr w:type="spellStart"/>
            <w:r w:rsidRPr="006C10AA">
              <w:rPr>
                <w:rFonts w:eastAsia="Calibri"/>
              </w:rPr>
              <w:t>соціо-просторі</w:t>
            </w:r>
            <w:proofErr w:type="spellEnd"/>
            <w:r w:rsidRPr="006C10AA">
              <w:rPr>
                <w:rFonts w:eastAsia="Calibri"/>
              </w:rPr>
              <w:t>.</w:t>
            </w:r>
          </w:p>
        </w:tc>
        <w:tc>
          <w:tcPr>
            <w:tcW w:w="1559" w:type="dxa"/>
          </w:tcPr>
          <w:p w14:paraId="5FE369C5" w14:textId="77777777" w:rsidR="006C10AA" w:rsidRPr="006C10AA" w:rsidRDefault="006C10AA" w:rsidP="006C10AA">
            <w:r w:rsidRPr="006C10AA">
              <w:t>ФК 7</w:t>
            </w:r>
          </w:p>
        </w:tc>
      </w:tr>
      <w:tr w:rsidR="006C10AA" w:rsidRPr="006C10AA" w14:paraId="6AE25410" w14:textId="77777777" w:rsidTr="00960C72">
        <w:tc>
          <w:tcPr>
            <w:tcW w:w="8364" w:type="dxa"/>
          </w:tcPr>
          <w:p w14:paraId="4C4DD1AE" w14:textId="77777777" w:rsidR="006C10AA" w:rsidRPr="006C10AA" w:rsidRDefault="006C10AA" w:rsidP="006C10AA">
            <w:proofErr w:type="spellStart"/>
            <w:r w:rsidRPr="006C10AA">
              <w:t>Здатність</w:t>
            </w:r>
            <w:proofErr w:type="spellEnd"/>
            <w:r w:rsidRPr="006C10AA">
              <w:t xml:space="preserve"> </w:t>
            </w:r>
            <w:proofErr w:type="spellStart"/>
            <w:r w:rsidRPr="006C10AA">
              <w:t>застосовувати</w:t>
            </w:r>
            <w:proofErr w:type="spellEnd"/>
            <w:r w:rsidRPr="006C10AA">
              <w:t xml:space="preserve"> </w:t>
            </w:r>
            <w:proofErr w:type="spellStart"/>
            <w:r w:rsidRPr="006C10AA">
              <w:t>географічні</w:t>
            </w:r>
            <w:proofErr w:type="spellEnd"/>
            <w:r w:rsidRPr="006C10AA">
              <w:t xml:space="preserve"> </w:t>
            </w:r>
            <w:proofErr w:type="spellStart"/>
            <w:r w:rsidRPr="006C10AA">
              <w:t>знання</w:t>
            </w:r>
            <w:proofErr w:type="spellEnd"/>
            <w:r w:rsidRPr="006C10AA">
              <w:t xml:space="preserve"> у </w:t>
            </w:r>
            <w:proofErr w:type="spellStart"/>
            <w:r w:rsidRPr="006C10AA">
              <w:t>міждисциплінарному</w:t>
            </w:r>
            <w:proofErr w:type="spellEnd"/>
            <w:r w:rsidRPr="006C10AA">
              <w:t xml:space="preserve"> і </w:t>
            </w:r>
            <w:proofErr w:type="spellStart"/>
            <w:r w:rsidRPr="006C10AA">
              <w:t>міжгалузевому</w:t>
            </w:r>
            <w:proofErr w:type="spellEnd"/>
            <w:r w:rsidRPr="006C10AA">
              <w:t xml:space="preserve"> контекстах. </w:t>
            </w:r>
            <w:proofErr w:type="spellStart"/>
            <w:r w:rsidRPr="006C10AA">
              <w:t>Здатність</w:t>
            </w:r>
            <w:proofErr w:type="spellEnd"/>
            <w:r w:rsidRPr="006C10AA">
              <w:t xml:space="preserve"> </w:t>
            </w:r>
            <w:proofErr w:type="spellStart"/>
            <w:r w:rsidRPr="006C10AA">
              <w:t>застосування</w:t>
            </w:r>
            <w:proofErr w:type="spellEnd"/>
            <w:r w:rsidRPr="006C10AA">
              <w:t xml:space="preserve"> </w:t>
            </w:r>
            <w:proofErr w:type="spellStart"/>
            <w:r w:rsidRPr="006C10AA">
              <w:t>теоретичних</w:t>
            </w:r>
            <w:proofErr w:type="spellEnd"/>
            <w:r w:rsidRPr="006C10AA">
              <w:t xml:space="preserve"> </w:t>
            </w:r>
            <w:proofErr w:type="spellStart"/>
            <w:r w:rsidRPr="006C10AA">
              <w:t>знань</w:t>
            </w:r>
            <w:proofErr w:type="spellEnd"/>
            <w:r w:rsidRPr="006C10AA">
              <w:t xml:space="preserve"> для </w:t>
            </w:r>
            <w:proofErr w:type="spellStart"/>
            <w:r w:rsidRPr="006C10AA">
              <w:t>вирішення</w:t>
            </w:r>
            <w:proofErr w:type="spellEnd"/>
            <w:r w:rsidRPr="006C10AA">
              <w:t xml:space="preserve"> </w:t>
            </w:r>
            <w:proofErr w:type="spellStart"/>
            <w:r w:rsidRPr="006C10AA">
              <w:t>практичних</w:t>
            </w:r>
            <w:proofErr w:type="spellEnd"/>
            <w:r w:rsidRPr="006C10AA">
              <w:t xml:space="preserve"> проблем на </w:t>
            </w:r>
            <w:proofErr w:type="spellStart"/>
            <w:r w:rsidRPr="006C10AA">
              <w:t>регіональному</w:t>
            </w:r>
            <w:proofErr w:type="spellEnd"/>
            <w:r w:rsidRPr="006C10AA">
              <w:t xml:space="preserve"> і </w:t>
            </w:r>
            <w:proofErr w:type="spellStart"/>
            <w:r w:rsidRPr="006C10AA">
              <w:t>національному</w:t>
            </w:r>
            <w:proofErr w:type="spellEnd"/>
            <w:r w:rsidRPr="006C10AA">
              <w:t xml:space="preserve"> </w:t>
            </w:r>
            <w:proofErr w:type="spellStart"/>
            <w:r w:rsidRPr="006C10AA">
              <w:t>рівнях</w:t>
            </w:r>
            <w:proofErr w:type="spellEnd"/>
            <w:r w:rsidRPr="006C10AA">
              <w:t xml:space="preserve">, </w:t>
            </w:r>
            <w:proofErr w:type="spellStart"/>
            <w:r w:rsidRPr="006C10AA">
              <w:t>зокрема</w:t>
            </w:r>
            <w:proofErr w:type="spellEnd"/>
            <w:r w:rsidRPr="006C10AA">
              <w:t xml:space="preserve"> </w:t>
            </w:r>
            <w:proofErr w:type="spellStart"/>
            <w:r w:rsidRPr="006C10AA">
              <w:t>щодо</w:t>
            </w:r>
            <w:proofErr w:type="spellEnd"/>
            <w:r w:rsidRPr="006C10AA">
              <w:t xml:space="preserve"> </w:t>
            </w:r>
            <w:proofErr w:type="spellStart"/>
            <w:r w:rsidRPr="006C10AA">
              <w:t>просторового</w:t>
            </w:r>
            <w:proofErr w:type="spellEnd"/>
            <w:r w:rsidRPr="006C10AA">
              <w:t xml:space="preserve"> </w:t>
            </w:r>
            <w:proofErr w:type="spellStart"/>
            <w:r w:rsidRPr="006C10AA">
              <w:t>аналізу</w:t>
            </w:r>
            <w:proofErr w:type="spellEnd"/>
            <w:r w:rsidRPr="006C10AA">
              <w:t xml:space="preserve"> та </w:t>
            </w:r>
            <w:proofErr w:type="spellStart"/>
            <w:r w:rsidRPr="006C10AA">
              <w:t>вирішення</w:t>
            </w:r>
            <w:proofErr w:type="spellEnd"/>
            <w:r w:rsidRPr="006C10AA">
              <w:t xml:space="preserve"> проблем </w:t>
            </w:r>
            <w:proofErr w:type="spellStart"/>
            <w:r w:rsidRPr="006C10AA">
              <w:t>взаємодії</w:t>
            </w:r>
            <w:proofErr w:type="spellEnd"/>
            <w:r w:rsidRPr="006C10AA">
              <w:t xml:space="preserve"> суспільства і </w:t>
            </w:r>
            <w:proofErr w:type="spellStart"/>
            <w:r w:rsidRPr="006C10AA">
              <w:t>природи</w:t>
            </w:r>
            <w:proofErr w:type="spellEnd"/>
            <w:r w:rsidRPr="006C10AA">
              <w:t xml:space="preserve"> в </w:t>
            </w:r>
            <w:proofErr w:type="spellStart"/>
            <w:r w:rsidRPr="006C10AA">
              <w:t>контексті</w:t>
            </w:r>
            <w:proofErr w:type="spellEnd"/>
            <w:r w:rsidRPr="006C10AA">
              <w:t xml:space="preserve"> </w:t>
            </w:r>
            <w:proofErr w:type="spellStart"/>
            <w:r w:rsidRPr="006C10AA">
              <w:t>збалансованого</w:t>
            </w:r>
            <w:proofErr w:type="spellEnd"/>
            <w:r w:rsidRPr="006C10AA">
              <w:t xml:space="preserve"> розвитку. </w:t>
            </w:r>
          </w:p>
        </w:tc>
        <w:tc>
          <w:tcPr>
            <w:tcW w:w="1559" w:type="dxa"/>
          </w:tcPr>
          <w:p w14:paraId="6071E536" w14:textId="77777777" w:rsidR="006C10AA" w:rsidRPr="006C10AA" w:rsidRDefault="006C10AA" w:rsidP="006C10AA"/>
          <w:p w14:paraId="0C734321" w14:textId="77777777" w:rsidR="006C10AA" w:rsidRPr="006C10AA" w:rsidRDefault="006C10AA" w:rsidP="006C10AA"/>
          <w:p w14:paraId="3CE2FBCA" w14:textId="77777777" w:rsidR="006C10AA" w:rsidRPr="006C10AA" w:rsidRDefault="006C10AA" w:rsidP="006C10AA">
            <w:r w:rsidRPr="006C10AA">
              <w:t>ФК 8</w:t>
            </w:r>
          </w:p>
        </w:tc>
      </w:tr>
      <w:bookmarkEnd w:id="18"/>
    </w:tbl>
    <w:p w14:paraId="07BFE84C" w14:textId="77777777" w:rsidR="006C10AA" w:rsidRPr="006C10AA" w:rsidRDefault="006C10AA" w:rsidP="006C10AA">
      <w:pPr>
        <w:spacing w:after="0" w:line="240" w:lineRule="auto"/>
        <w:ind w:left="851" w:hanging="851"/>
        <w:contextualSpacing/>
        <w:jc w:val="center"/>
        <w:rPr>
          <w:rFonts w:ascii="Times New Roman" w:eastAsia="Times New Roman" w:hAnsi="Times New Roman" w:cs="Times New Roman"/>
          <w:b/>
          <w:sz w:val="24"/>
          <w:szCs w:val="24"/>
        </w:rPr>
      </w:pPr>
    </w:p>
    <w:p w14:paraId="683F5019" w14:textId="77777777" w:rsidR="006C10AA" w:rsidRPr="006C10AA" w:rsidRDefault="006C10AA" w:rsidP="006C10AA">
      <w:pPr>
        <w:spacing w:after="0" w:line="240" w:lineRule="auto"/>
        <w:ind w:left="851" w:hanging="851"/>
        <w:contextualSpacing/>
        <w:jc w:val="center"/>
        <w:rPr>
          <w:rFonts w:ascii="Times New Roman" w:eastAsia="Times New Roman" w:hAnsi="Times New Roman" w:cs="Times New Roman"/>
          <w:b/>
          <w:bCs/>
          <w:sz w:val="24"/>
          <w:szCs w:val="24"/>
        </w:rPr>
      </w:pPr>
      <w:r w:rsidRPr="006C10AA">
        <w:rPr>
          <w:rFonts w:ascii="Times New Roman" w:eastAsia="Times New Roman" w:hAnsi="Times New Roman" w:cs="Times New Roman"/>
          <w:b/>
          <w:sz w:val="24"/>
          <w:szCs w:val="24"/>
        </w:rPr>
        <w:t xml:space="preserve">5. ЗАСОБИ ДІАГНОСТИКИ ТА </w:t>
      </w:r>
      <w:r w:rsidRPr="006C10AA">
        <w:rPr>
          <w:rFonts w:ascii="Times New Roman" w:eastAsia="Times New Roman" w:hAnsi="Times New Roman" w:cs="Times New Roman"/>
          <w:b/>
          <w:bCs/>
          <w:sz w:val="24"/>
          <w:szCs w:val="24"/>
        </w:rPr>
        <w:t xml:space="preserve">КРИТЕРІЇ ОЦІНЮВАННЯ </w:t>
      </w:r>
    </w:p>
    <w:p w14:paraId="5FF0BA87" w14:textId="77777777" w:rsidR="006C10AA" w:rsidRPr="006C10AA" w:rsidRDefault="006C10AA" w:rsidP="006C10AA">
      <w:pPr>
        <w:spacing w:after="0" w:line="240" w:lineRule="auto"/>
        <w:ind w:left="851" w:hanging="851"/>
        <w:contextualSpacing/>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РЕЗУЛЬТАТІВ НАВЧАННЯ</w:t>
      </w:r>
    </w:p>
    <w:p w14:paraId="3130B904" w14:textId="77777777" w:rsidR="006C10AA" w:rsidRPr="006C10AA" w:rsidRDefault="006C10AA" w:rsidP="006C10AA">
      <w:pPr>
        <w:spacing w:after="0" w:line="240" w:lineRule="auto"/>
        <w:ind w:left="851" w:firstLine="0"/>
        <w:contextualSpacing/>
        <w:jc w:val="center"/>
        <w:rPr>
          <w:rFonts w:ascii="Times New Roman" w:eastAsia="Times New Roman" w:hAnsi="Times New Roman" w:cs="Times New Roman"/>
          <w:b/>
          <w:sz w:val="24"/>
          <w:szCs w:val="24"/>
        </w:rPr>
      </w:pPr>
    </w:p>
    <w:p w14:paraId="35369E7A" w14:textId="77777777" w:rsidR="006C10AA" w:rsidRPr="006C10AA" w:rsidRDefault="006C10AA" w:rsidP="006C10AA">
      <w:pPr>
        <w:spacing w:after="0" w:line="240" w:lineRule="auto"/>
        <w:ind w:left="0" w:firstLine="0"/>
        <w:contextualSpacing/>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Засоби оцінювання та методи демонстрування результатів навчання</w:t>
      </w:r>
    </w:p>
    <w:p w14:paraId="0B6A87DD" w14:textId="77777777" w:rsidR="006C10AA" w:rsidRPr="006C10AA" w:rsidRDefault="006C10AA" w:rsidP="006C10AA">
      <w:pPr>
        <w:spacing w:after="0" w:line="240" w:lineRule="auto"/>
        <w:ind w:left="0" w:firstLine="0"/>
        <w:contextualSpacing/>
        <w:jc w:val="center"/>
        <w:rPr>
          <w:rFonts w:ascii="Times New Roman" w:eastAsia="Times New Roman" w:hAnsi="Times New Roman" w:cs="Times New Roman"/>
          <w:b/>
          <w:sz w:val="24"/>
          <w:szCs w:val="24"/>
        </w:rPr>
      </w:pPr>
    </w:p>
    <w:p w14:paraId="10EADF16" w14:textId="77777777" w:rsidR="006C10AA" w:rsidRPr="006C10AA" w:rsidRDefault="006C10AA" w:rsidP="006C10AA">
      <w:pPr>
        <w:spacing w:after="0" w:line="240" w:lineRule="auto"/>
        <w:ind w:left="0" w:firstLine="708"/>
        <w:contextualSpacing/>
        <w:rPr>
          <w:rFonts w:ascii="Times New Roman" w:eastAsia="Times New Roman" w:hAnsi="Times New Roman" w:cs="Times New Roman"/>
          <w:b/>
          <w:sz w:val="24"/>
          <w:szCs w:val="24"/>
        </w:rPr>
      </w:pPr>
      <w:r w:rsidRPr="006C10AA">
        <w:rPr>
          <w:rFonts w:ascii="Times New Roman" w:eastAsia="Times New Roman" w:hAnsi="Times New Roman" w:cs="Times New Roman"/>
          <w:sz w:val="24"/>
          <w:szCs w:val="24"/>
        </w:rPr>
        <w:t xml:space="preserve">Засобами оцінювання та методами демонстрування результатів навчання з навчальної дисципліни «Управління природокористуванням» є: накопичувальна </w:t>
      </w:r>
      <w:proofErr w:type="spellStart"/>
      <w:r w:rsidRPr="006C10AA">
        <w:rPr>
          <w:rFonts w:ascii="Times New Roman" w:eastAsia="Times New Roman" w:hAnsi="Times New Roman" w:cs="Times New Roman"/>
          <w:sz w:val="24"/>
          <w:szCs w:val="24"/>
        </w:rPr>
        <w:t>бально</w:t>
      </w:r>
      <w:proofErr w:type="spellEnd"/>
      <w:r w:rsidRPr="006C10AA">
        <w:rPr>
          <w:rFonts w:ascii="Times New Roman" w:eastAsia="Times New Roman" w:hAnsi="Times New Roman" w:cs="Times New Roman"/>
          <w:sz w:val="24"/>
          <w:szCs w:val="24"/>
        </w:rPr>
        <w:t xml:space="preserve">-рейтингова система, що передбачає оцінювання студентів за усі види аудиторної та самостійної роботи, спрямовані на оволодіння навчального матеріалу за освітньою програмою «Географія». Підсумкова оцінка іспиту виставляється студенту як за 100 бальною шкалою відповідно до Болонської системи, так і за національною </w:t>
      </w:r>
      <w:proofErr w:type="spellStart"/>
      <w:r w:rsidRPr="006C10AA">
        <w:rPr>
          <w:rFonts w:ascii="Times New Roman" w:eastAsia="Times New Roman" w:hAnsi="Times New Roman" w:cs="Times New Roman"/>
          <w:sz w:val="24"/>
          <w:szCs w:val="24"/>
        </w:rPr>
        <w:t>чотирирівневою</w:t>
      </w:r>
      <w:proofErr w:type="spellEnd"/>
      <w:r w:rsidRPr="006C10AA">
        <w:rPr>
          <w:rFonts w:ascii="Times New Roman" w:eastAsia="Times New Roman" w:hAnsi="Times New Roman" w:cs="Times New Roman"/>
          <w:sz w:val="24"/>
          <w:szCs w:val="24"/>
        </w:rPr>
        <w:t xml:space="preserve"> шкалою (відмінно, добре, задовільно, незадовільно), </w:t>
      </w:r>
      <w:proofErr w:type="spellStart"/>
      <w:r w:rsidRPr="006C10AA">
        <w:rPr>
          <w:rFonts w:ascii="Times New Roman" w:eastAsia="Times New Roman" w:hAnsi="Times New Roman" w:cs="Times New Roman"/>
          <w:sz w:val="24"/>
          <w:szCs w:val="24"/>
        </w:rPr>
        <w:t>співставляючи</w:t>
      </w:r>
      <w:proofErr w:type="spellEnd"/>
      <w:r w:rsidRPr="006C10AA">
        <w:rPr>
          <w:rFonts w:ascii="Times New Roman" w:eastAsia="Times New Roman" w:hAnsi="Times New Roman" w:cs="Times New Roman"/>
          <w:sz w:val="24"/>
          <w:szCs w:val="24"/>
        </w:rPr>
        <w:t xml:space="preserve"> бальні оцінки за відомою таблицею, що додається. Протягом семестру здійснюється поточний контроль на аудиторних заняттях і консультаціях та проміжний шляхом виконання модульних контрольних робіт. Підсумковий контроль – складання усного іспиту. Студентам, які не виявили бажання покращити отриману оцінку за </w:t>
      </w:r>
      <w:proofErr w:type="spellStart"/>
      <w:r w:rsidRPr="006C10AA">
        <w:rPr>
          <w:rFonts w:ascii="Times New Roman" w:eastAsia="Times New Roman" w:hAnsi="Times New Roman" w:cs="Times New Roman"/>
          <w:sz w:val="24"/>
          <w:szCs w:val="24"/>
        </w:rPr>
        <w:t>накопичувально</w:t>
      </w:r>
      <w:proofErr w:type="spellEnd"/>
      <w:r w:rsidRPr="006C10AA">
        <w:rPr>
          <w:rFonts w:ascii="Times New Roman" w:eastAsia="Times New Roman" w:hAnsi="Times New Roman" w:cs="Times New Roman"/>
          <w:sz w:val="24"/>
          <w:szCs w:val="24"/>
        </w:rPr>
        <w:t>-рейтинговою системою протягом семестру виставляється на їх прохання рейтингова оцінка без складання іспиту. Студенти, які при складанні іспиту не показали належних знань рейтингова оцінка не може бути понижена. Оцінка «незадовільно» записується тільки у екзаменаційну відомість, а позитивні оцінки записуються у залікову книжку студента та екзаменаційну відомість.</w:t>
      </w:r>
    </w:p>
    <w:p w14:paraId="1D7D1281" w14:textId="77777777" w:rsidR="006C10AA" w:rsidRPr="006C10AA" w:rsidRDefault="006C10AA" w:rsidP="006C10AA">
      <w:pPr>
        <w:spacing w:after="0" w:line="240" w:lineRule="auto"/>
        <w:ind w:left="0" w:firstLine="0"/>
        <w:contextualSpacing/>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Форми контролю та критерії оцінювання результатів навчання</w:t>
      </w:r>
    </w:p>
    <w:p w14:paraId="623BAB97" w14:textId="77777777" w:rsidR="006C10AA" w:rsidRPr="006C10AA" w:rsidRDefault="006C10AA" w:rsidP="006C10AA">
      <w:pPr>
        <w:spacing w:after="0" w:line="240" w:lineRule="auto"/>
        <w:ind w:left="851" w:hanging="851"/>
        <w:contextualSpacing/>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ab/>
        <w:t>Форми поточного контролю: семінарські заняття, індивідуальні консультації, зворотній зв’язок на лекціях через запитання по ходу лекції або тести за матеріалом прослуханих лекцій.</w:t>
      </w:r>
    </w:p>
    <w:p w14:paraId="263299B2" w14:textId="77777777" w:rsidR="006C10AA" w:rsidRPr="006C10AA" w:rsidRDefault="006C10AA" w:rsidP="006C10AA">
      <w:pPr>
        <w:spacing w:after="0" w:line="240" w:lineRule="auto"/>
        <w:ind w:left="851" w:hanging="851"/>
        <w:contextualSpacing/>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ab/>
        <w:t xml:space="preserve">Форма модульного контролю: модульна письмова контрольна робота. </w:t>
      </w:r>
    </w:p>
    <w:p w14:paraId="7E3F1355" w14:textId="77777777" w:rsidR="006C10AA" w:rsidRPr="006C10AA" w:rsidRDefault="006C10AA" w:rsidP="006C10AA">
      <w:pPr>
        <w:spacing w:after="0" w:line="240" w:lineRule="auto"/>
        <w:ind w:left="851" w:hanging="851"/>
        <w:contextualSpacing/>
        <w:rPr>
          <w:rFonts w:ascii="Calibri" w:eastAsia="Times New Roman" w:hAnsi="Calibri" w:cs="Times New Roman"/>
          <w:b/>
        </w:rPr>
      </w:pPr>
      <w:r w:rsidRPr="006C10AA">
        <w:rPr>
          <w:rFonts w:ascii="Times New Roman" w:eastAsia="Times New Roman" w:hAnsi="Times New Roman" w:cs="Times New Roman"/>
          <w:sz w:val="24"/>
          <w:szCs w:val="24"/>
        </w:rPr>
        <w:tab/>
        <w:t>Форма підсумкового семестрового контролю: усний екзамен</w:t>
      </w:r>
    </w:p>
    <w:p w14:paraId="54D5A3A1" w14:textId="77777777" w:rsidR="006C10AA" w:rsidRPr="006C10AA" w:rsidRDefault="006C10AA" w:rsidP="006C10AA">
      <w:pPr>
        <w:spacing w:after="0" w:line="240" w:lineRule="auto"/>
        <w:ind w:left="0" w:firstLine="0"/>
        <w:jc w:val="center"/>
        <w:outlineLvl w:val="6"/>
        <w:rPr>
          <w:rFonts w:ascii="Times New Roman" w:eastAsia="Times New Roman" w:hAnsi="Times New Roman" w:cs="Times New Roman"/>
          <w:b/>
          <w:sz w:val="24"/>
          <w:szCs w:val="24"/>
          <w:lang w:eastAsia="ru-RU"/>
        </w:rPr>
      </w:pPr>
    </w:p>
    <w:p w14:paraId="22F34C27" w14:textId="77777777" w:rsidR="006C10AA" w:rsidRPr="006C10AA" w:rsidRDefault="006C10AA" w:rsidP="006C10AA">
      <w:pPr>
        <w:spacing w:after="0" w:line="240" w:lineRule="auto"/>
        <w:ind w:left="0" w:firstLine="0"/>
        <w:jc w:val="center"/>
        <w:outlineLvl w:val="6"/>
        <w:rPr>
          <w:rFonts w:ascii="Times New Roman" w:eastAsia="Times New Roman" w:hAnsi="Times New Roman" w:cs="Times New Roman"/>
          <w:b/>
          <w:sz w:val="24"/>
          <w:szCs w:val="24"/>
          <w:lang w:eastAsia="ru-RU"/>
        </w:rPr>
      </w:pPr>
      <w:r w:rsidRPr="006C10AA">
        <w:rPr>
          <w:rFonts w:ascii="Times New Roman" w:eastAsia="Times New Roman" w:hAnsi="Times New Roman" w:cs="Times New Roman"/>
          <w:b/>
          <w:sz w:val="24"/>
          <w:szCs w:val="24"/>
          <w:lang w:eastAsia="ru-RU"/>
        </w:rPr>
        <w:t>Розподіл балів, які отримують здобувачі вищої освіти (модуль 1)</w:t>
      </w:r>
    </w:p>
    <w:p w14:paraId="6ABD46E3" w14:textId="77777777" w:rsidR="006C10AA" w:rsidRPr="006C10AA" w:rsidRDefault="006C10AA" w:rsidP="006C10AA">
      <w:pPr>
        <w:spacing w:after="0" w:line="240" w:lineRule="auto"/>
        <w:ind w:left="0" w:firstLine="0"/>
        <w:jc w:val="left"/>
        <w:rPr>
          <w:rFonts w:ascii="Calibri" w:eastAsia="Times New Roman" w:hAnsi="Calibri" w:cs="Times New Roman"/>
          <w:lang w:eastAsia="ru-RU"/>
        </w:rPr>
      </w:pPr>
    </w:p>
    <w:tbl>
      <w:tblPr>
        <w:tblW w:w="4944"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814"/>
        <w:gridCol w:w="684"/>
        <w:gridCol w:w="690"/>
        <w:gridCol w:w="815"/>
        <w:gridCol w:w="671"/>
        <w:gridCol w:w="817"/>
        <w:gridCol w:w="783"/>
        <w:gridCol w:w="717"/>
        <w:gridCol w:w="1694"/>
        <w:gridCol w:w="1004"/>
      </w:tblGrid>
      <w:tr w:rsidR="006C10AA" w:rsidRPr="006C10AA" w14:paraId="6AD9A004" w14:textId="77777777" w:rsidTr="00960C72">
        <w:trPr>
          <w:cantSplit/>
        </w:trPr>
        <w:tc>
          <w:tcPr>
            <w:tcW w:w="3581" w:type="pct"/>
            <w:gridSpan w:val="9"/>
            <w:tcMar>
              <w:left w:w="57" w:type="dxa"/>
              <w:right w:w="57" w:type="dxa"/>
            </w:tcMar>
            <w:vAlign w:val="center"/>
          </w:tcPr>
          <w:p w14:paraId="7A5560AE"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Поточне оцінювання та самостійна робота</w:t>
            </w:r>
          </w:p>
        </w:tc>
        <w:tc>
          <w:tcPr>
            <w:tcW w:w="891" w:type="pct"/>
            <w:tcMar>
              <w:left w:w="57" w:type="dxa"/>
              <w:right w:w="57" w:type="dxa"/>
            </w:tcMar>
            <w:vAlign w:val="center"/>
          </w:tcPr>
          <w:p w14:paraId="386AFAD5"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0"/>
                <w:szCs w:val="20"/>
              </w:rPr>
            </w:pPr>
            <w:r w:rsidRPr="006C10AA">
              <w:rPr>
                <w:rFonts w:ascii="Times New Roman" w:eastAsia="Times New Roman" w:hAnsi="Times New Roman" w:cs="Times New Roman"/>
                <w:b/>
                <w:sz w:val="20"/>
                <w:szCs w:val="20"/>
              </w:rPr>
              <w:t>Модульна контрольна робота</w:t>
            </w:r>
          </w:p>
        </w:tc>
        <w:tc>
          <w:tcPr>
            <w:tcW w:w="528" w:type="pct"/>
            <w:tcMar>
              <w:left w:w="57" w:type="dxa"/>
              <w:right w:w="57" w:type="dxa"/>
            </w:tcMar>
            <w:vAlign w:val="center"/>
          </w:tcPr>
          <w:p w14:paraId="7B258E86"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0"/>
                <w:szCs w:val="20"/>
              </w:rPr>
            </w:pPr>
            <w:r w:rsidRPr="006C10AA">
              <w:rPr>
                <w:rFonts w:ascii="Times New Roman" w:eastAsia="Times New Roman" w:hAnsi="Times New Roman" w:cs="Times New Roman"/>
                <w:b/>
                <w:sz w:val="20"/>
                <w:szCs w:val="20"/>
              </w:rPr>
              <w:t>Сума</w:t>
            </w:r>
          </w:p>
        </w:tc>
      </w:tr>
      <w:tr w:rsidR="006C10AA" w:rsidRPr="006C10AA" w14:paraId="0E3B08F5" w14:textId="77777777" w:rsidTr="00960C72">
        <w:trPr>
          <w:cantSplit/>
        </w:trPr>
        <w:tc>
          <w:tcPr>
            <w:tcW w:w="429" w:type="pct"/>
            <w:tcMar>
              <w:left w:w="57" w:type="dxa"/>
              <w:right w:w="57" w:type="dxa"/>
            </w:tcMar>
          </w:tcPr>
          <w:p w14:paraId="39DCA4A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Т1</w:t>
            </w:r>
          </w:p>
        </w:tc>
        <w:tc>
          <w:tcPr>
            <w:tcW w:w="428" w:type="pct"/>
            <w:tcMar>
              <w:left w:w="57" w:type="dxa"/>
              <w:right w:w="57" w:type="dxa"/>
            </w:tcMar>
          </w:tcPr>
          <w:p w14:paraId="60A657F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Т2</w:t>
            </w:r>
          </w:p>
        </w:tc>
        <w:tc>
          <w:tcPr>
            <w:tcW w:w="360" w:type="pct"/>
            <w:shd w:val="clear" w:color="auto" w:fill="auto"/>
            <w:tcMar>
              <w:left w:w="57" w:type="dxa"/>
              <w:right w:w="57" w:type="dxa"/>
            </w:tcMar>
          </w:tcPr>
          <w:p w14:paraId="688A6843"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Т3</w:t>
            </w:r>
          </w:p>
        </w:tc>
        <w:tc>
          <w:tcPr>
            <w:tcW w:w="363" w:type="pct"/>
            <w:tcMar>
              <w:left w:w="57" w:type="dxa"/>
              <w:right w:w="57" w:type="dxa"/>
            </w:tcMar>
          </w:tcPr>
          <w:p w14:paraId="20CECD0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…Т4</w:t>
            </w:r>
          </w:p>
        </w:tc>
        <w:tc>
          <w:tcPr>
            <w:tcW w:w="429" w:type="pct"/>
            <w:tcMar>
              <w:left w:w="57" w:type="dxa"/>
              <w:right w:w="57" w:type="dxa"/>
            </w:tcMar>
          </w:tcPr>
          <w:p w14:paraId="389B39B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Т5…</w:t>
            </w:r>
          </w:p>
        </w:tc>
        <w:tc>
          <w:tcPr>
            <w:tcW w:w="353" w:type="pct"/>
            <w:shd w:val="clear" w:color="auto" w:fill="auto"/>
            <w:tcMar>
              <w:left w:w="57" w:type="dxa"/>
              <w:right w:w="57" w:type="dxa"/>
            </w:tcMar>
          </w:tcPr>
          <w:p w14:paraId="3602DF1A"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Т6</w:t>
            </w:r>
          </w:p>
        </w:tc>
        <w:tc>
          <w:tcPr>
            <w:tcW w:w="430" w:type="pct"/>
            <w:tcMar>
              <w:left w:w="57" w:type="dxa"/>
              <w:right w:w="57" w:type="dxa"/>
            </w:tcMar>
          </w:tcPr>
          <w:p w14:paraId="2735C15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Т7</w:t>
            </w:r>
          </w:p>
        </w:tc>
        <w:tc>
          <w:tcPr>
            <w:tcW w:w="412" w:type="pct"/>
            <w:tcMar>
              <w:left w:w="57" w:type="dxa"/>
              <w:right w:w="57" w:type="dxa"/>
            </w:tcMar>
          </w:tcPr>
          <w:p w14:paraId="5445DDD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Т8</w:t>
            </w:r>
          </w:p>
        </w:tc>
        <w:tc>
          <w:tcPr>
            <w:tcW w:w="377" w:type="pct"/>
            <w:tcMar>
              <w:left w:w="57" w:type="dxa"/>
              <w:right w:w="57" w:type="dxa"/>
            </w:tcMar>
          </w:tcPr>
          <w:p w14:paraId="175D9C9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891" w:type="pct"/>
            <w:vMerge w:val="restart"/>
            <w:tcMar>
              <w:left w:w="57" w:type="dxa"/>
              <w:right w:w="57" w:type="dxa"/>
            </w:tcMar>
            <w:vAlign w:val="center"/>
          </w:tcPr>
          <w:p w14:paraId="7D4DFC63"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60</w:t>
            </w:r>
          </w:p>
        </w:tc>
        <w:tc>
          <w:tcPr>
            <w:tcW w:w="528" w:type="pct"/>
            <w:vMerge w:val="restart"/>
            <w:tcMar>
              <w:left w:w="57" w:type="dxa"/>
              <w:right w:w="57" w:type="dxa"/>
            </w:tcMar>
            <w:vAlign w:val="center"/>
          </w:tcPr>
          <w:p w14:paraId="33D85B8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b/>
                <w:sz w:val="24"/>
                <w:szCs w:val="24"/>
              </w:rPr>
              <w:t>100</w:t>
            </w:r>
          </w:p>
        </w:tc>
      </w:tr>
      <w:tr w:rsidR="006C10AA" w:rsidRPr="006C10AA" w14:paraId="6D90A4D9" w14:textId="77777777" w:rsidTr="00960C72">
        <w:trPr>
          <w:cantSplit/>
        </w:trPr>
        <w:tc>
          <w:tcPr>
            <w:tcW w:w="429" w:type="pct"/>
            <w:tcMar>
              <w:left w:w="57" w:type="dxa"/>
              <w:right w:w="57" w:type="dxa"/>
            </w:tcMar>
          </w:tcPr>
          <w:p w14:paraId="09D34F1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428" w:type="pct"/>
            <w:tcMar>
              <w:left w:w="57" w:type="dxa"/>
              <w:right w:w="57" w:type="dxa"/>
            </w:tcMar>
          </w:tcPr>
          <w:p w14:paraId="0A8EB02E"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360" w:type="pct"/>
            <w:shd w:val="clear" w:color="auto" w:fill="auto"/>
            <w:tcMar>
              <w:left w:w="57" w:type="dxa"/>
              <w:right w:w="57" w:type="dxa"/>
            </w:tcMar>
          </w:tcPr>
          <w:p w14:paraId="1F09815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363" w:type="pct"/>
            <w:tcMar>
              <w:left w:w="57" w:type="dxa"/>
              <w:right w:w="57" w:type="dxa"/>
            </w:tcMar>
          </w:tcPr>
          <w:p w14:paraId="4AB4D6E1"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429" w:type="pct"/>
            <w:tcMar>
              <w:left w:w="57" w:type="dxa"/>
              <w:right w:w="57" w:type="dxa"/>
            </w:tcMar>
          </w:tcPr>
          <w:p w14:paraId="16A4468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353" w:type="pct"/>
            <w:shd w:val="clear" w:color="auto" w:fill="auto"/>
            <w:tcMar>
              <w:left w:w="57" w:type="dxa"/>
              <w:right w:w="57" w:type="dxa"/>
            </w:tcMar>
          </w:tcPr>
          <w:p w14:paraId="3731E216"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430" w:type="pct"/>
            <w:tcMar>
              <w:left w:w="57" w:type="dxa"/>
              <w:right w:w="57" w:type="dxa"/>
            </w:tcMar>
          </w:tcPr>
          <w:p w14:paraId="0FBB3F4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412" w:type="pct"/>
            <w:tcMar>
              <w:left w:w="57" w:type="dxa"/>
              <w:right w:w="57" w:type="dxa"/>
            </w:tcMar>
          </w:tcPr>
          <w:p w14:paraId="1D7880F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377" w:type="pct"/>
            <w:tcMar>
              <w:left w:w="57" w:type="dxa"/>
              <w:right w:w="57" w:type="dxa"/>
            </w:tcMar>
          </w:tcPr>
          <w:p w14:paraId="32F806E1"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891" w:type="pct"/>
            <w:vMerge/>
            <w:tcMar>
              <w:left w:w="57" w:type="dxa"/>
              <w:right w:w="57" w:type="dxa"/>
            </w:tcMar>
          </w:tcPr>
          <w:p w14:paraId="702CB15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528" w:type="pct"/>
            <w:vMerge/>
            <w:tcMar>
              <w:left w:w="57" w:type="dxa"/>
              <w:right w:w="57" w:type="dxa"/>
            </w:tcMar>
          </w:tcPr>
          <w:p w14:paraId="7D9C3B0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r>
    </w:tbl>
    <w:p w14:paraId="6111130A" w14:textId="77777777" w:rsidR="006C10AA" w:rsidRPr="006C10AA" w:rsidRDefault="006C10AA" w:rsidP="006C10AA">
      <w:pPr>
        <w:spacing w:after="0" w:line="240" w:lineRule="auto"/>
        <w:ind w:left="0" w:firstLine="600"/>
        <w:jc w:val="left"/>
        <w:rPr>
          <w:rFonts w:ascii="Times New Roman" w:eastAsia="Times New Roman" w:hAnsi="Times New Roman" w:cs="Times New Roman"/>
          <w:b/>
          <w:iCs/>
          <w:sz w:val="24"/>
          <w:szCs w:val="24"/>
        </w:rPr>
      </w:pPr>
      <w:r w:rsidRPr="006C10AA">
        <w:rPr>
          <w:rFonts w:ascii="Times New Roman" w:eastAsia="Times New Roman" w:hAnsi="Times New Roman" w:cs="Times New Roman"/>
          <w:sz w:val="24"/>
          <w:szCs w:val="24"/>
        </w:rPr>
        <w:t>Т1, Т2 ... – теми семінарських занять</w:t>
      </w:r>
    </w:p>
    <w:p w14:paraId="67144A5C"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Times New Roman" w:hAnsi="Times New Roman" w:cs="Times New Roman"/>
          <w:b/>
          <w:iCs/>
          <w:sz w:val="24"/>
          <w:szCs w:val="24"/>
        </w:rPr>
      </w:pPr>
      <w:r w:rsidRPr="006C10AA">
        <w:rPr>
          <w:rFonts w:ascii="Times New Roman" w:eastAsia="Times New Roman" w:hAnsi="Times New Roman" w:cs="Times New Roman"/>
          <w:b/>
          <w:iCs/>
          <w:sz w:val="24"/>
          <w:szCs w:val="24"/>
        </w:rPr>
        <w:t>Оцінювання окремих видів навчальної роботи з дисципліни</w:t>
      </w:r>
    </w:p>
    <w:p w14:paraId="1075A290"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Times New Roman" w:hAnsi="Times New Roman" w:cs="Times New Roman"/>
          <w:b/>
          <w:i/>
          <w:iCs/>
          <w:sz w:val="24"/>
          <w:szCs w:val="24"/>
        </w:rPr>
      </w:pPr>
    </w:p>
    <w:tbl>
      <w:tblPr>
        <w:tblStyle w:val="13"/>
        <w:tblW w:w="6521" w:type="dxa"/>
        <w:tblInd w:w="108" w:type="dxa"/>
        <w:tblLayout w:type="fixed"/>
        <w:tblLook w:val="04A0" w:firstRow="1" w:lastRow="0" w:firstColumn="1" w:lastColumn="0" w:noHBand="0" w:noVBand="1"/>
      </w:tblPr>
      <w:tblGrid>
        <w:gridCol w:w="2977"/>
        <w:gridCol w:w="1701"/>
        <w:gridCol w:w="1843"/>
      </w:tblGrid>
      <w:tr w:rsidR="006C10AA" w:rsidRPr="006C10AA" w14:paraId="7C5CAD30" w14:textId="77777777" w:rsidTr="00960C72">
        <w:tc>
          <w:tcPr>
            <w:tcW w:w="2977" w:type="dxa"/>
            <w:vMerge w:val="restart"/>
            <w:shd w:val="clear" w:color="auto" w:fill="auto"/>
            <w:vAlign w:val="center"/>
          </w:tcPr>
          <w:p w14:paraId="0BEA1A73" w14:textId="77777777" w:rsidR="006C10AA" w:rsidRPr="006C10AA" w:rsidRDefault="006C10AA" w:rsidP="006C10AA">
            <w:pPr>
              <w:autoSpaceDE w:val="0"/>
              <w:autoSpaceDN w:val="0"/>
              <w:adjustRightInd w:val="0"/>
              <w:jc w:val="center"/>
              <w:rPr>
                <w:b/>
                <w:lang w:val="uk-UA"/>
              </w:rPr>
            </w:pPr>
            <w:r w:rsidRPr="006C10AA">
              <w:rPr>
                <w:b/>
                <w:lang w:val="uk-UA"/>
              </w:rPr>
              <w:t>Вид діяльності здобувача вищої освіти</w:t>
            </w:r>
          </w:p>
        </w:tc>
        <w:tc>
          <w:tcPr>
            <w:tcW w:w="3544" w:type="dxa"/>
            <w:gridSpan w:val="2"/>
          </w:tcPr>
          <w:p w14:paraId="2F0560BB" w14:textId="77777777" w:rsidR="006C10AA" w:rsidRPr="006C10AA" w:rsidRDefault="006C10AA" w:rsidP="006C10AA">
            <w:pPr>
              <w:autoSpaceDE w:val="0"/>
              <w:autoSpaceDN w:val="0"/>
              <w:adjustRightInd w:val="0"/>
              <w:jc w:val="center"/>
              <w:rPr>
                <w:b/>
              </w:rPr>
            </w:pPr>
            <w:r w:rsidRPr="006C10AA">
              <w:rPr>
                <w:b/>
              </w:rPr>
              <w:t>Модуль 1</w:t>
            </w:r>
          </w:p>
        </w:tc>
      </w:tr>
      <w:tr w:rsidR="006C10AA" w:rsidRPr="006C10AA" w14:paraId="55B1B99E" w14:textId="77777777" w:rsidTr="00960C72">
        <w:tc>
          <w:tcPr>
            <w:tcW w:w="2977" w:type="dxa"/>
            <w:vMerge/>
            <w:shd w:val="clear" w:color="auto" w:fill="auto"/>
            <w:vAlign w:val="center"/>
          </w:tcPr>
          <w:p w14:paraId="0A6D00AE" w14:textId="77777777" w:rsidR="006C10AA" w:rsidRPr="006C10AA" w:rsidRDefault="006C10AA" w:rsidP="006C10AA">
            <w:pPr>
              <w:autoSpaceDE w:val="0"/>
              <w:autoSpaceDN w:val="0"/>
              <w:adjustRightInd w:val="0"/>
              <w:jc w:val="center"/>
              <w:rPr>
                <w:b/>
              </w:rPr>
            </w:pPr>
          </w:p>
        </w:tc>
        <w:tc>
          <w:tcPr>
            <w:tcW w:w="1701" w:type="dxa"/>
            <w:vAlign w:val="center"/>
          </w:tcPr>
          <w:p w14:paraId="12BFB89A" w14:textId="77777777" w:rsidR="006C10AA" w:rsidRPr="006C10AA" w:rsidRDefault="006C10AA" w:rsidP="006C10AA">
            <w:pPr>
              <w:autoSpaceDE w:val="0"/>
              <w:autoSpaceDN w:val="0"/>
              <w:adjustRightInd w:val="0"/>
              <w:jc w:val="center"/>
            </w:pPr>
            <w:proofErr w:type="spellStart"/>
            <w:r w:rsidRPr="006C10AA">
              <w:t>Кількість</w:t>
            </w:r>
            <w:proofErr w:type="spellEnd"/>
          </w:p>
        </w:tc>
        <w:tc>
          <w:tcPr>
            <w:tcW w:w="1843" w:type="dxa"/>
            <w:shd w:val="clear" w:color="auto" w:fill="auto"/>
            <w:vAlign w:val="center"/>
          </w:tcPr>
          <w:p w14:paraId="6019B7EC" w14:textId="77777777" w:rsidR="006C10AA" w:rsidRPr="006C10AA" w:rsidRDefault="006C10AA" w:rsidP="006C10AA">
            <w:pPr>
              <w:autoSpaceDE w:val="0"/>
              <w:autoSpaceDN w:val="0"/>
              <w:adjustRightInd w:val="0"/>
              <w:jc w:val="center"/>
            </w:pPr>
            <w:r w:rsidRPr="006C10AA">
              <w:t xml:space="preserve">Максимальна </w:t>
            </w:r>
            <w:proofErr w:type="spellStart"/>
            <w:r w:rsidRPr="006C10AA">
              <w:t>кількість</w:t>
            </w:r>
            <w:proofErr w:type="spellEnd"/>
            <w:r w:rsidRPr="006C10AA">
              <w:t xml:space="preserve"> </w:t>
            </w:r>
            <w:proofErr w:type="spellStart"/>
            <w:r w:rsidRPr="006C10AA">
              <w:t>балів</w:t>
            </w:r>
            <w:proofErr w:type="spellEnd"/>
            <w:r w:rsidRPr="006C10AA">
              <w:t xml:space="preserve"> (</w:t>
            </w:r>
            <w:proofErr w:type="spellStart"/>
            <w:r w:rsidRPr="006C10AA">
              <w:t>сумарна</w:t>
            </w:r>
            <w:proofErr w:type="spellEnd"/>
            <w:r w:rsidRPr="006C10AA">
              <w:t>)</w:t>
            </w:r>
          </w:p>
        </w:tc>
      </w:tr>
      <w:tr w:rsidR="006C10AA" w:rsidRPr="006C10AA" w14:paraId="682F5265" w14:textId="77777777" w:rsidTr="00960C72">
        <w:tc>
          <w:tcPr>
            <w:tcW w:w="2977" w:type="dxa"/>
            <w:shd w:val="clear" w:color="auto" w:fill="auto"/>
          </w:tcPr>
          <w:p w14:paraId="1E2AB6EC" w14:textId="77777777" w:rsidR="006C10AA" w:rsidRPr="006C10AA" w:rsidRDefault="006C10AA" w:rsidP="006C10AA">
            <w:pPr>
              <w:autoSpaceDE w:val="0"/>
              <w:autoSpaceDN w:val="0"/>
              <w:adjustRightInd w:val="0"/>
            </w:pPr>
            <w:proofErr w:type="spellStart"/>
            <w:r w:rsidRPr="006C10AA">
              <w:t>Практичні</w:t>
            </w:r>
            <w:proofErr w:type="spellEnd"/>
            <w:r w:rsidRPr="006C10AA">
              <w:t xml:space="preserve"> (</w:t>
            </w:r>
            <w:proofErr w:type="spellStart"/>
            <w:r w:rsidRPr="006C10AA">
              <w:t>семінарські</w:t>
            </w:r>
            <w:proofErr w:type="spellEnd"/>
            <w:r w:rsidRPr="006C10AA">
              <w:t xml:space="preserve">) </w:t>
            </w:r>
            <w:proofErr w:type="spellStart"/>
            <w:r w:rsidRPr="006C10AA">
              <w:t>заняття</w:t>
            </w:r>
            <w:proofErr w:type="spellEnd"/>
            <w:r w:rsidRPr="006C10AA">
              <w:t xml:space="preserve"> </w:t>
            </w:r>
          </w:p>
        </w:tc>
        <w:tc>
          <w:tcPr>
            <w:tcW w:w="1701" w:type="dxa"/>
            <w:vAlign w:val="center"/>
          </w:tcPr>
          <w:p w14:paraId="67B82B03" w14:textId="77777777" w:rsidR="006C10AA" w:rsidRPr="006C10AA" w:rsidRDefault="006C10AA" w:rsidP="006C10AA">
            <w:pPr>
              <w:autoSpaceDE w:val="0"/>
              <w:autoSpaceDN w:val="0"/>
              <w:adjustRightInd w:val="0"/>
            </w:pPr>
            <w:r w:rsidRPr="006C10AA">
              <w:t xml:space="preserve">         15год</w:t>
            </w:r>
          </w:p>
        </w:tc>
        <w:tc>
          <w:tcPr>
            <w:tcW w:w="1843" w:type="dxa"/>
            <w:shd w:val="clear" w:color="auto" w:fill="auto"/>
            <w:vAlign w:val="center"/>
          </w:tcPr>
          <w:p w14:paraId="1F570389" w14:textId="77777777" w:rsidR="006C10AA" w:rsidRPr="006C10AA" w:rsidRDefault="006C10AA" w:rsidP="006C10AA">
            <w:pPr>
              <w:autoSpaceDE w:val="0"/>
              <w:autoSpaceDN w:val="0"/>
              <w:adjustRightInd w:val="0"/>
            </w:pPr>
            <w:r w:rsidRPr="006C10AA">
              <w:t xml:space="preserve">         40</w:t>
            </w:r>
          </w:p>
        </w:tc>
      </w:tr>
      <w:tr w:rsidR="006C10AA" w:rsidRPr="006C10AA" w14:paraId="15B25BBE" w14:textId="77777777" w:rsidTr="00960C72">
        <w:tc>
          <w:tcPr>
            <w:tcW w:w="2977" w:type="dxa"/>
            <w:shd w:val="clear" w:color="auto" w:fill="auto"/>
          </w:tcPr>
          <w:p w14:paraId="7A78CC4C" w14:textId="77777777" w:rsidR="006C10AA" w:rsidRPr="006C10AA" w:rsidRDefault="006C10AA" w:rsidP="006C10AA">
            <w:pPr>
              <w:autoSpaceDE w:val="0"/>
              <w:autoSpaceDN w:val="0"/>
              <w:adjustRightInd w:val="0"/>
            </w:pPr>
            <w:proofErr w:type="spellStart"/>
            <w:r w:rsidRPr="006C10AA">
              <w:t>Лабораторні</w:t>
            </w:r>
            <w:proofErr w:type="spellEnd"/>
            <w:r w:rsidRPr="006C10AA">
              <w:t xml:space="preserve"> </w:t>
            </w:r>
            <w:proofErr w:type="spellStart"/>
            <w:r w:rsidRPr="006C10AA">
              <w:t>заняття</w:t>
            </w:r>
            <w:proofErr w:type="spellEnd"/>
            <w:r w:rsidRPr="006C10AA">
              <w:t xml:space="preserve"> (допуск, </w:t>
            </w:r>
            <w:proofErr w:type="spellStart"/>
            <w:r w:rsidRPr="006C10AA">
              <w:t>виконання</w:t>
            </w:r>
            <w:proofErr w:type="spellEnd"/>
            <w:r w:rsidRPr="006C10AA">
              <w:t xml:space="preserve"> та </w:t>
            </w:r>
            <w:proofErr w:type="spellStart"/>
            <w:r w:rsidRPr="006C10AA">
              <w:t>захист</w:t>
            </w:r>
            <w:proofErr w:type="spellEnd"/>
            <w:r w:rsidRPr="006C10AA">
              <w:t>)</w:t>
            </w:r>
          </w:p>
        </w:tc>
        <w:tc>
          <w:tcPr>
            <w:tcW w:w="1701" w:type="dxa"/>
            <w:vAlign w:val="center"/>
          </w:tcPr>
          <w:p w14:paraId="07427720"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1BE0AF50" w14:textId="77777777" w:rsidR="006C10AA" w:rsidRPr="006C10AA" w:rsidRDefault="006C10AA" w:rsidP="006C10AA">
            <w:pPr>
              <w:autoSpaceDE w:val="0"/>
              <w:autoSpaceDN w:val="0"/>
              <w:adjustRightInd w:val="0"/>
              <w:jc w:val="center"/>
            </w:pPr>
          </w:p>
        </w:tc>
      </w:tr>
      <w:tr w:rsidR="006C10AA" w:rsidRPr="006C10AA" w14:paraId="1339B48D" w14:textId="77777777" w:rsidTr="00960C72">
        <w:tc>
          <w:tcPr>
            <w:tcW w:w="2977" w:type="dxa"/>
            <w:shd w:val="clear" w:color="auto" w:fill="auto"/>
          </w:tcPr>
          <w:p w14:paraId="76764D08" w14:textId="77777777" w:rsidR="006C10AA" w:rsidRPr="006C10AA" w:rsidRDefault="006C10AA" w:rsidP="006C10AA">
            <w:pPr>
              <w:autoSpaceDE w:val="0"/>
              <w:autoSpaceDN w:val="0"/>
              <w:adjustRightInd w:val="0"/>
            </w:pPr>
            <w:proofErr w:type="spellStart"/>
            <w:r w:rsidRPr="006C10AA">
              <w:t>Комп’ютерне</w:t>
            </w:r>
            <w:proofErr w:type="spellEnd"/>
            <w:r w:rsidRPr="006C10AA">
              <w:t xml:space="preserve"> </w:t>
            </w:r>
            <w:proofErr w:type="spellStart"/>
            <w:r w:rsidRPr="006C10AA">
              <w:t>тестування</w:t>
            </w:r>
            <w:proofErr w:type="spellEnd"/>
            <w:r w:rsidRPr="006C10AA">
              <w:t xml:space="preserve"> при </w:t>
            </w:r>
            <w:proofErr w:type="spellStart"/>
            <w:r w:rsidRPr="006C10AA">
              <w:t>тематичному</w:t>
            </w:r>
            <w:proofErr w:type="spellEnd"/>
            <w:r w:rsidRPr="006C10AA">
              <w:t xml:space="preserve"> </w:t>
            </w:r>
            <w:proofErr w:type="spellStart"/>
            <w:r w:rsidRPr="006C10AA">
              <w:t>оцінюванні</w:t>
            </w:r>
            <w:proofErr w:type="spellEnd"/>
          </w:p>
        </w:tc>
        <w:tc>
          <w:tcPr>
            <w:tcW w:w="1701" w:type="dxa"/>
            <w:vAlign w:val="center"/>
          </w:tcPr>
          <w:p w14:paraId="337610E9"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53738ECA" w14:textId="77777777" w:rsidR="006C10AA" w:rsidRPr="006C10AA" w:rsidRDefault="006C10AA" w:rsidP="006C10AA">
            <w:pPr>
              <w:autoSpaceDE w:val="0"/>
              <w:autoSpaceDN w:val="0"/>
              <w:adjustRightInd w:val="0"/>
              <w:jc w:val="center"/>
            </w:pPr>
          </w:p>
        </w:tc>
      </w:tr>
      <w:tr w:rsidR="006C10AA" w:rsidRPr="006C10AA" w14:paraId="6A539EFC" w14:textId="77777777" w:rsidTr="00960C72">
        <w:tc>
          <w:tcPr>
            <w:tcW w:w="2977" w:type="dxa"/>
            <w:shd w:val="clear" w:color="auto" w:fill="auto"/>
          </w:tcPr>
          <w:p w14:paraId="27D03E8B" w14:textId="77777777" w:rsidR="006C10AA" w:rsidRPr="006C10AA" w:rsidRDefault="006C10AA" w:rsidP="006C10AA">
            <w:pPr>
              <w:autoSpaceDE w:val="0"/>
              <w:autoSpaceDN w:val="0"/>
              <w:adjustRightInd w:val="0"/>
            </w:pPr>
            <w:proofErr w:type="spellStart"/>
            <w:r w:rsidRPr="006C10AA">
              <w:t>Письмове</w:t>
            </w:r>
            <w:proofErr w:type="spellEnd"/>
            <w:r w:rsidRPr="006C10AA">
              <w:t xml:space="preserve"> </w:t>
            </w:r>
            <w:proofErr w:type="spellStart"/>
            <w:r w:rsidRPr="006C10AA">
              <w:t>тестування</w:t>
            </w:r>
            <w:proofErr w:type="spellEnd"/>
            <w:r w:rsidRPr="006C10AA">
              <w:t xml:space="preserve"> при </w:t>
            </w:r>
            <w:proofErr w:type="spellStart"/>
            <w:r w:rsidRPr="006C10AA">
              <w:t>тематичному</w:t>
            </w:r>
            <w:proofErr w:type="spellEnd"/>
            <w:r w:rsidRPr="006C10AA">
              <w:t xml:space="preserve"> </w:t>
            </w:r>
            <w:proofErr w:type="spellStart"/>
            <w:r w:rsidRPr="006C10AA">
              <w:t>оцінюванні</w:t>
            </w:r>
            <w:proofErr w:type="spellEnd"/>
          </w:p>
        </w:tc>
        <w:tc>
          <w:tcPr>
            <w:tcW w:w="1701" w:type="dxa"/>
            <w:vAlign w:val="center"/>
          </w:tcPr>
          <w:p w14:paraId="7AFC329C"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382E7BE4" w14:textId="77777777" w:rsidR="006C10AA" w:rsidRPr="006C10AA" w:rsidRDefault="006C10AA" w:rsidP="006C10AA">
            <w:pPr>
              <w:autoSpaceDE w:val="0"/>
              <w:autoSpaceDN w:val="0"/>
              <w:adjustRightInd w:val="0"/>
              <w:jc w:val="center"/>
            </w:pPr>
          </w:p>
        </w:tc>
      </w:tr>
      <w:tr w:rsidR="006C10AA" w:rsidRPr="006C10AA" w14:paraId="496B9876" w14:textId="77777777" w:rsidTr="00960C72">
        <w:tc>
          <w:tcPr>
            <w:tcW w:w="2977" w:type="dxa"/>
            <w:shd w:val="clear" w:color="auto" w:fill="auto"/>
          </w:tcPr>
          <w:p w14:paraId="25071C7D" w14:textId="77777777" w:rsidR="006C10AA" w:rsidRPr="006C10AA" w:rsidRDefault="006C10AA" w:rsidP="006C10AA">
            <w:pPr>
              <w:autoSpaceDE w:val="0"/>
              <w:autoSpaceDN w:val="0"/>
              <w:adjustRightInd w:val="0"/>
            </w:pPr>
            <w:r w:rsidRPr="006C10AA">
              <w:t>…</w:t>
            </w:r>
          </w:p>
        </w:tc>
        <w:tc>
          <w:tcPr>
            <w:tcW w:w="1701" w:type="dxa"/>
            <w:vAlign w:val="center"/>
          </w:tcPr>
          <w:p w14:paraId="1CDCB351"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59D7DDFA" w14:textId="77777777" w:rsidR="006C10AA" w:rsidRPr="006C10AA" w:rsidRDefault="006C10AA" w:rsidP="006C10AA">
            <w:pPr>
              <w:autoSpaceDE w:val="0"/>
              <w:autoSpaceDN w:val="0"/>
              <w:adjustRightInd w:val="0"/>
              <w:jc w:val="center"/>
            </w:pPr>
          </w:p>
        </w:tc>
      </w:tr>
      <w:tr w:rsidR="006C10AA" w:rsidRPr="006C10AA" w14:paraId="53924AC4" w14:textId="77777777" w:rsidTr="00960C72">
        <w:tc>
          <w:tcPr>
            <w:tcW w:w="2977" w:type="dxa"/>
            <w:shd w:val="clear" w:color="auto" w:fill="auto"/>
          </w:tcPr>
          <w:p w14:paraId="3FC4BC23" w14:textId="77777777" w:rsidR="006C10AA" w:rsidRPr="006C10AA" w:rsidRDefault="006C10AA" w:rsidP="006C10AA">
            <w:pPr>
              <w:autoSpaceDE w:val="0"/>
              <w:autoSpaceDN w:val="0"/>
              <w:adjustRightInd w:val="0"/>
            </w:pPr>
            <w:proofErr w:type="spellStart"/>
            <w:r w:rsidRPr="006C10AA">
              <w:t>Презентація</w:t>
            </w:r>
            <w:proofErr w:type="spellEnd"/>
            <w:r w:rsidRPr="006C10AA">
              <w:t xml:space="preserve"> </w:t>
            </w:r>
          </w:p>
        </w:tc>
        <w:tc>
          <w:tcPr>
            <w:tcW w:w="1701" w:type="dxa"/>
            <w:vAlign w:val="center"/>
          </w:tcPr>
          <w:p w14:paraId="79725950"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32D940A8" w14:textId="77777777" w:rsidR="006C10AA" w:rsidRPr="006C10AA" w:rsidRDefault="006C10AA" w:rsidP="006C10AA">
            <w:pPr>
              <w:autoSpaceDE w:val="0"/>
              <w:autoSpaceDN w:val="0"/>
              <w:adjustRightInd w:val="0"/>
              <w:jc w:val="center"/>
            </w:pPr>
          </w:p>
        </w:tc>
      </w:tr>
      <w:tr w:rsidR="006C10AA" w:rsidRPr="006C10AA" w14:paraId="414FA2F2" w14:textId="77777777" w:rsidTr="00960C72">
        <w:tc>
          <w:tcPr>
            <w:tcW w:w="2977" w:type="dxa"/>
            <w:shd w:val="clear" w:color="auto" w:fill="auto"/>
          </w:tcPr>
          <w:p w14:paraId="2E4B23F6" w14:textId="77777777" w:rsidR="006C10AA" w:rsidRPr="006C10AA" w:rsidRDefault="006C10AA" w:rsidP="006C10AA">
            <w:pPr>
              <w:autoSpaceDE w:val="0"/>
              <w:autoSpaceDN w:val="0"/>
              <w:adjustRightInd w:val="0"/>
            </w:pPr>
            <w:r w:rsidRPr="006C10AA">
              <w:t>Реферат</w:t>
            </w:r>
          </w:p>
        </w:tc>
        <w:tc>
          <w:tcPr>
            <w:tcW w:w="1701" w:type="dxa"/>
            <w:tcBorders>
              <w:bottom w:val="single" w:sz="4" w:space="0" w:color="auto"/>
            </w:tcBorders>
            <w:vAlign w:val="center"/>
          </w:tcPr>
          <w:p w14:paraId="13AF5748"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48B42080" w14:textId="77777777" w:rsidR="006C10AA" w:rsidRPr="006C10AA" w:rsidRDefault="006C10AA" w:rsidP="006C10AA">
            <w:pPr>
              <w:autoSpaceDE w:val="0"/>
              <w:autoSpaceDN w:val="0"/>
              <w:adjustRightInd w:val="0"/>
              <w:jc w:val="center"/>
            </w:pPr>
          </w:p>
        </w:tc>
      </w:tr>
      <w:tr w:rsidR="006C10AA" w:rsidRPr="006C10AA" w14:paraId="003B2C29" w14:textId="77777777" w:rsidTr="00960C72">
        <w:tc>
          <w:tcPr>
            <w:tcW w:w="2977" w:type="dxa"/>
            <w:shd w:val="clear" w:color="auto" w:fill="auto"/>
          </w:tcPr>
          <w:p w14:paraId="272AEC97" w14:textId="77777777" w:rsidR="006C10AA" w:rsidRPr="006C10AA" w:rsidRDefault="006C10AA" w:rsidP="006C10AA">
            <w:pPr>
              <w:autoSpaceDE w:val="0"/>
              <w:autoSpaceDN w:val="0"/>
              <w:adjustRightInd w:val="0"/>
            </w:pPr>
            <w:proofErr w:type="spellStart"/>
            <w:r w:rsidRPr="006C10AA">
              <w:t>Есе</w:t>
            </w:r>
            <w:proofErr w:type="spellEnd"/>
          </w:p>
        </w:tc>
        <w:tc>
          <w:tcPr>
            <w:tcW w:w="1701" w:type="dxa"/>
            <w:tcBorders>
              <w:bottom w:val="single" w:sz="4" w:space="0" w:color="auto"/>
            </w:tcBorders>
            <w:vAlign w:val="center"/>
          </w:tcPr>
          <w:p w14:paraId="34C32C0E"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3E7DEEB3" w14:textId="77777777" w:rsidR="006C10AA" w:rsidRPr="006C10AA" w:rsidRDefault="006C10AA" w:rsidP="006C10AA">
            <w:pPr>
              <w:autoSpaceDE w:val="0"/>
              <w:autoSpaceDN w:val="0"/>
              <w:adjustRightInd w:val="0"/>
              <w:jc w:val="center"/>
            </w:pPr>
          </w:p>
        </w:tc>
      </w:tr>
      <w:tr w:rsidR="006C10AA" w:rsidRPr="006C10AA" w14:paraId="6E7630CF" w14:textId="77777777" w:rsidTr="00960C72">
        <w:tc>
          <w:tcPr>
            <w:tcW w:w="2977" w:type="dxa"/>
            <w:shd w:val="clear" w:color="auto" w:fill="auto"/>
          </w:tcPr>
          <w:p w14:paraId="7919E048" w14:textId="77777777" w:rsidR="006C10AA" w:rsidRPr="006C10AA" w:rsidRDefault="006C10AA" w:rsidP="006C10AA">
            <w:pPr>
              <w:autoSpaceDE w:val="0"/>
              <w:autoSpaceDN w:val="0"/>
              <w:adjustRightInd w:val="0"/>
            </w:pPr>
            <w:r w:rsidRPr="006C10AA">
              <w:t>…</w:t>
            </w:r>
          </w:p>
        </w:tc>
        <w:tc>
          <w:tcPr>
            <w:tcW w:w="1701" w:type="dxa"/>
            <w:tcBorders>
              <w:bottom w:val="single" w:sz="4" w:space="0" w:color="auto"/>
            </w:tcBorders>
            <w:vAlign w:val="center"/>
          </w:tcPr>
          <w:p w14:paraId="70BE1D9F" w14:textId="77777777" w:rsidR="006C10AA" w:rsidRPr="006C10AA" w:rsidRDefault="006C10AA" w:rsidP="006C10AA">
            <w:pPr>
              <w:autoSpaceDE w:val="0"/>
              <w:autoSpaceDN w:val="0"/>
              <w:adjustRightInd w:val="0"/>
              <w:jc w:val="center"/>
            </w:pPr>
          </w:p>
        </w:tc>
        <w:tc>
          <w:tcPr>
            <w:tcW w:w="1843" w:type="dxa"/>
            <w:shd w:val="clear" w:color="auto" w:fill="auto"/>
            <w:vAlign w:val="center"/>
          </w:tcPr>
          <w:p w14:paraId="4883418A" w14:textId="77777777" w:rsidR="006C10AA" w:rsidRPr="006C10AA" w:rsidRDefault="006C10AA" w:rsidP="006C10AA">
            <w:pPr>
              <w:autoSpaceDE w:val="0"/>
              <w:autoSpaceDN w:val="0"/>
              <w:adjustRightInd w:val="0"/>
              <w:jc w:val="center"/>
            </w:pPr>
          </w:p>
        </w:tc>
      </w:tr>
      <w:tr w:rsidR="006C10AA" w:rsidRPr="006C10AA" w14:paraId="628D9948" w14:textId="77777777" w:rsidTr="00960C72">
        <w:tc>
          <w:tcPr>
            <w:tcW w:w="2977" w:type="dxa"/>
            <w:shd w:val="clear" w:color="auto" w:fill="auto"/>
          </w:tcPr>
          <w:p w14:paraId="473B61B2" w14:textId="77777777" w:rsidR="006C10AA" w:rsidRPr="006C10AA" w:rsidRDefault="006C10AA" w:rsidP="006C10AA">
            <w:pPr>
              <w:autoSpaceDE w:val="0"/>
              <w:autoSpaceDN w:val="0"/>
              <w:adjustRightInd w:val="0"/>
            </w:pPr>
            <w:proofErr w:type="spellStart"/>
            <w:r w:rsidRPr="006C10AA">
              <w:t>Модульна</w:t>
            </w:r>
            <w:proofErr w:type="spellEnd"/>
            <w:r w:rsidRPr="006C10AA">
              <w:t xml:space="preserve"> </w:t>
            </w:r>
            <w:proofErr w:type="spellStart"/>
            <w:r w:rsidRPr="006C10AA">
              <w:t>контрольна</w:t>
            </w:r>
            <w:proofErr w:type="spellEnd"/>
            <w:r w:rsidRPr="006C10AA">
              <w:t xml:space="preserve"> робота (три </w:t>
            </w:r>
            <w:proofErr w:type="spellStart"/>
            <w:r w:rsidRPr="006C10AA">
              <w:t>теоретичні</w:t>
            </w:r>
            <w:proofErr w:type="spellEnd"/>
            <w:r w:rsidRPr="006C10AA">
              <w:t xml:space="preserve"> </w:t>
            </w:r>
            <w:proofErr w:type="spellStart"/>
            <w:r w:rsidRPr="006C10AA">
              <w:t>питання</w:t>
            </w:r>
            <w:proofErr w:type="spellEnd"/>
            <w:r w:rsidRPr="006C10AA">
              <w:t>)</w:t>
            </w:r>
          </w:p>
        </w:tc>
        <w:tc>
          <w:tcPr>
            <w:tcW w:w="1701" w:type="dxa"/>
            <w:vAlign w:val="center"/>
          </w:tcPr>
          <w:p w14:paraId="4C1FC41A" w14:textId="77777777" w:rsidR="006C10AA" w:rsidRPr="006C10AA" w:rsidRDefault="006C10AA" w:rsidP="006C10AA">
            <w:pPr>
              <w:autoSpaceDE w:val="0"/>
              <w:autoSpaceDN w:val="0"/>
              <w:adjustRightInd w:val="0"/>
              <w:jc w:val="center"/>
            </w:pPr>
            <w:r w:rsidRPr="006C10AA">
              <w:t>1 год</w:t>
            </w:r>
          </w:p>
        </w:tc>
        <w:tc>
          <w:tcPr>
            <w:tcW w:w="1843" w:type="dxa"/>
            <w:shd w:val="clear" w:color="auto" w:fill="auto"/>
            <w:vAlign w:val="center"/>
          </w:tcPr>
          <w:p w14:paraId="79B2FC7F" w14:textId="77777777" w:rsidR="006C10AA" w:rsidRPr="006C10AA" w:rsidRDefault="006C10AA" w:rsidP="006C10AA">
            <w:pPr>
              <w:autoSpaceDE w:val="0"/>
              <w:autoSpaceDN w:val="0"/>
              <w:adjustRightInd w:val="0"/>
              <w:jc w:val="center"/>
            </w:pPr>
            <w:r w:rsidRPr="006C10AA">
              <w:t>60</w:t>
            </w:r>
          </w:p>
        </w:tc>
      </w:tr>
      <w:tr w:rsidR="006C10AA" w:rsidRPr="006C10AA" w14:paraId="23BD4149" w14:textId="77777777" w:rsidTr="00960C72">
        <w:tc>
          <w:tcPr>
            <w:tcW w:w="2977" w:type="dxa"/>
            <w:shd w:val="clear" w:color="auto" w:fill="auto"/>
          </w:tcPr>
          <w:p w14:paraId="6D3E56D0" w14:textId="77777777" w:rsidR="006C10AA" w:rsidRPr="006C10AA" w:rsidRDefault="006C10AA" w:rsidP="006C10AA">
            <w:pPr>
              <w:autoSpaceDE w:val="0"/>
              <w:autoSpaceDN w:val="0"/>
              <w:adjustRightInd w:val="0"/>
              <w:jc w:val="right"/>
            </w:pPr>
            <w:r w:rsidRPr="006C10AA">
              <w:rPr>
                <w:b/>
              </w:rPr>
              <w:t>Разом</w:t>
            </w:r>
          </w:p>
        </w:tc>
        <w:tc>
          <w:tcPr>
            <w:tcW w:w="1701" w:type="dxa"/>
            <w:shd w:val="pct12" w:color="auto" w:fill="auto"/>
          </w:tcPr>
          <w:p w14:paraId="0B956CD7" w14:textId="77777777" w:rsidR="006C10AA" w:rsidRPr="006C10AA" w:rsidRDefault="006C10AA" w:rsidP="006C10AA">
            <w:pPr>
              <w:autoSpaceDE w:val="0"/>
              <w:autoSpaceDN w:val="0"/>
              <w:adjustRightInd w:val="0"/>
              <w:jc w:val="center"/>
              <w:rPr>
                <w:b/>
              </w:rPr>
            </w:pPr>
            <w:r w:rsidRPr="006C10AA">
              <w:rPr>
                <w:b/>
              </w:rPr>
              <w:t>16 год</w:t>
            </w:r>
          </w:p>
        </w:tc>
        <w:tc>
          <w:tcPr>
            <w:tcW w:w="1843" w:type="dxa"/>
            <w:shd w:val="clear" w:color="auto" w:fill="auto"/>
          </w:tcPr>
          <w:p w14:paraId="7E7D3092" w14:textId="77777777" w:rsidR="006C10AA" w:rsidRPr="006C10AA" w:rsidRDefault="006C10AA" w:rsidP="006C10AA">
            <w:pPr>
              <w:autoSpaceDE w:val="0"/>
              <w:autoSpaceDN w:val="0"/>
              <w:adjustRightInd w:val="0"/>
              <w:jc w:val="center"/>
              <w:rPr>
                <w:b/>
              </w:rPr>
            </w:pPr>
            <w:r w:rsidRPr="006C10AA">
              <w:rPr>
                <w:b/>
              </w:rPr>
              <w:t>100</w:t>
            </w:r>
          </w:p>
        </w:tc>
      </w:tr>
    </w:tbl>
    <w:p w14:paraId="2E7E44E5" w14:textId="77777777" w:rsidR="006C10AA" w:rsidRPr="006C10AA" w:rsidRDefault="006C10AA" w:rsidP="006C10AA">
      <w:pPr>
        <w:shd w:val="clear" w:color="auto" w:fill="FFFFFF"/>
        <w:autoSpaceDE w:val="0"/>
        <w:autoSpaceDN w:val="0"/>
        <w:adjustRightInd w:val="0"/>
        <w:spacing w:after="0" w:line="240" w:lineRule="auto"/>
        <w:ind w:left="0" w:firstLine="0"/>
        <w:jc w:val="left"/>
        <w:rPr>
          <w:rFonts w:ascii="Times New Roman" w:eastAsia="Times New Roman" w:hAnsi="Times New Roman" w:cs="Times New Roman"/>
          <w:b/>
          <w:iCs/>
          <w:sz w:val="24"/>
          <w:szCs w:val="24"/>
        </w:rPr>
      </w:pPr>
    </w:p>
    <w:p w14:paraId="3D25C196" w14:textId="77777777" w:rsidR="006C10AA" w:rsidRPr="006C10AA" w:rsidRDefault="006C10AA" w:rsidP="006C10AA">
      <w:pPr>
        <w:shd w:val="clear" w:color="auto" w:fill="FFFFFF"/>
        <w:autoSpaceDE w:val="0"/>
        <w:autoSpaceDN w:val="0"/>
        <w:adjustRightInd w:val="0"/>
        <w:spacing w:after="0" w:line="240" w:lineRule="auto"/>
        <w:ind w:left="0" w:firstLine="0"/>
        <w:jc w:val="left"/>
        <w:rPr>
          <w:rFonts w:ascii="Times New Roman" w:eastAsia="Times New Roman" w:hAnsi="Times New Roman" w:cs="Times New Roman"/>
          <w:b/>
          <w:iCs/>
          <w:sz w:val="24"/>
          <w:szCs w:val="24"/>
        </w:rPr>
      </w:pPr>
      <w:r w:rsidRPr="006C10AA">
        <w:rPr>
          <w:rFonts w:ascii="Times New Roman" w:eastAsia="Times New Roman" w:hAnsi="Times New Roman" w:cs="Times New Roman"/>
          <w:b/>
          <w:iCs/>
          <w:sz w:val="24"/>
          <w:szCs w:val="24"/>
        </w:rPr>
        <w:t xml:space="preserve">                                      </w:t>
      </w:r>
    </w:p>
    <w:p w14:paraId="6C805A67" w14:textId="77777777" w:rsidR="006C10AA" w:rsidRPr="006C10AA" w:rsidRDefault="006C10AA" w:rsidP="006C10AA">
      <w:pPr>
        <w:shd w:val="clear" w:color="auto" w:fill="FFFFFF"/>
        <w:autoSpaceDE w:val="0"/>
        <w:autoSpaceDN w:val="0"/>
        <w:adjustRightInd w:val="0"/>
        <w:spacing w:after="0" w:line="240" w:lineRule="auto"/>
        <w:ind w:left="0" w:firstLine="0"/>
        <w:jc w:val="left"/>
        <w:rPr>
          <w:rFonts w:ascii="Times New Roman" w:eastAsia="Times New Roman" w:hAnsi="Times New Roman" w:cs="Times New Roman"/>
          <w:b/>
          <w:iCs/>
          <w:sz w:val="24"/>
          <w:szCs w:val="24"/>
        </w:rPr>
      </w:pPr>
      <w:r w:rsidRPr="006C10AA">
        <w:rPr>
          <w:rFonts w:ascii="Times New Roman" w:eastAsia="Times New Roman" w:hAnsi="Times New Roman" w:cs="Times New Roman"/>
          <w:b/>
          <w:iCs/>
          <w:sz w:val="24"/>
          <w:szCs w:val="24"/>
        </w:rPr>
        <w:t xml:space="preserve">                              Критерії оцінювання модульної контрольної роботи</w:t>
      </w:r>
    </w:p>
    <w:p w14:paraId="13190321"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Times New Roman" w:hAnsi="Times New Roman" w:cs="Times New Roman"/>
          <w:iCs/>
          <w:sz w:val="24"/>
          <w:szCs w:val="24"/>
        </w:rPr>
      </w:pPr>
      <w:r w:rsidRPr="006C10AA">
        <w:rPr>
          <w:rFonts w:ascii="Times New Roman" w:eastAsia="Times New Roman" w:hAnsi="Times New Roman" w:cs="Times New Roman"/>
          <w:iCs/>
          <w:sz w:val="24"/>
          <w:szCs w:val="24"/>
        </w:rPr>
        <w:t xml:space="preserve">Модульна контрольна робота містить три теоретичні питання та п’ять тестових завдань. Відповіді на теоретичні питання оцінюються до 20 балів за кожне (сумарно до 60 балів). </w:t>
      </w:r>
      <w:bookmarkStart w:id="19" w:name="_Hlk77692717"/>
      <w:r w:rsidRPr="006C10AA">
        <w:rPr>
          <w:rFonts w:ascii="Times New Roman" w:eastAsia="Times New Roman" w:hAnsi="Times New Roman" w:cs="Times New Roman"/>
          <w:iCs/>
          <w:sz w:val="24"/>
          <w:szCs w:val="24"/>
        </w:rPr>
        <w:t>До модульного контролю допускаються студенти, які при поточному контролі набрали не менше 10 балів (тобто 25% від максимальної оцінки)</w:t>
      </w:r>
    </w:p>
    <w:bookmarkEnd w:id="19"/>
    <w:p w14:paraId="4199B712"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Calibri" w:hAnsi="Times New Roman" w:cs="Times New Roman"/>
          <w:b/>
          <w:iCs/>
          <w:color w:val="000000"/>
          <w:sz w:val="24"/>
          <w:szCs w:val="24"/>
        </w:rPr>
      </w:pPr>
    </w:p>
    <w:p w14:paraId="4110FC37" w14:textId="77777777" w:rsidR="006C10AA" w:rsidRPr="006C10AA" w:rsidRDefault="006C10AA" w:rsidP="006C10AA">
      <w:pPr>
        <w:autoSpaceDE w:val="0"/>
        <w:autoSpaceDN w:val="0"/>
        <w:adjustRightInd w:val="0"/>
        <w:spacing w:after="0" w:line="240" w:lineRule="auto"/>
        <w:ind w:left="0" w:firstLine="0"/>
        <w:jc w:val="center"/>
        <w:rPr>
          <w:rFonts w:ascii="Times New Roman" w:eastAsia="Calibri" w:hAnsi="Times New Roman" w:cs="Times New Roman"/>
          <w:b/>
          <w:iCs/>
          <w:color w:val="000000"/>
          <w:sz w:val="24"/>
          <w:szCs w:val="24"/>
        </w:rPr>
      </w:pPr>
      <w:r w:rsidRPr="006C10AA">
        <w:rPr>
          <w:rFonts w:ascii="Times New Roman" w:eastAsia="Calibri" w:hAnsi="Times New Roman" w:cs="Times New Roman"/>
          <w:b/>
          <w:iCs/>
          <w:color w:val="000000"/>
          <w:sz w:val="24"/>
          <w:szCs w:val="24"/>
        </w:rPr>
        <w:t>Критерії оцінювання курсової роботи (</w:t>
      </w:r>
      <w:proofErr w:type="spellStart"/>
      <w:r w:rsidRPr="006C10AA">
        <w:rPr>
          <w:rFonts w:ascii="Times New Roman" w:eastAsia="Calibri" w:hAnsi="Times New Roman" w:cs="Times New Roman"/>
          <w:b/>
          <w:iCs/>
          <w:color w:val="000000"/>
          <w:sz w:val="24"/>
          <w:szCs w:val="24"/>
        </w:rPr>
        <w:t>проєкту</w:t>
      </w:r>
      <w:proofErr w:type="spellEnd"/>
      <w:r w:rsidRPr="006C10AA">
        <w:rPr>
          <w:rFonts w:ascii="Times New Roman" w:eastAsia="Calibri" w:hAnsi="Times New Roman" w:cs="Times New Roman"/>
          <w:b/>
          <w:iCs/>
          <w:color w:val="000000"/>
          <w:sz w:val="24"/>
          <w:szCs w:val="24"/>
        </w:rPr>
        <w:t>) (</w:t>
      </w:r>
      <w:r w:rsidRPr="006C10AA">
        <w:rPr>
          <w:rFonts w:ascii="Times New Roman" w:eastAsia="Calibri" w:hAnsi="Times New Roman" w:cs="Times New Roman"/>
          <w:i/>
          <w:iCs/>
          <w:color w:val="000000"/>
          <w:sz w:val="24"/>
          <w:szCs w:val="24"/>
        </w:rPr>
        <w:t>у разі потреби</w:t>
      </w:r>
      <w:r w:rsidRPr="006C10AA">
        <w:rPr>
          <w:rFonts w:ascii="Times New Roman" w:eastAsia="Calibri" w:hAnsi="Times New Roman" w:cs="Times New Roman"/>
          <w:b/>
          <w:iCs/>
          <w:color w:val="000000"/>
          <w:sz w:val="24"/>
          <w:szCs w:val="24"/>
        </w:rPr>
        <w:t>)</w:t>
      </w:r>
    </w:p>
    <w:p w14:paraId="43A8992E" w14:textId="77777777" w:rsidR="006C10AA" w:rsidRPr="006C10AA" w:rsidRDefault="006C10AA" w:rsidP="006C10AA">
      <w:pPr>
        <w:autoSpaceDE w:val="0"/>
        <w:autoSpaceDN w:val="0"/>
        <w:adjustRightInd w:val="0"/>
        <w:spacing w:after="0" w:line="240" w:lineRule="auto"/>
        <w:ind w:left="0" w:firstLine="0"/>
        <w:jc w:val="center"/>
        <w:rPr>
          <w:rFonts w:ascii="Times New Roman" w:eastAsia="Calibri" w:hAnsi="Times New Roman" w:cs="Times New Roman"/>
          <w:color w:val="000000"/>
          <w:sz w:val="24"/>
          <w:szCs w:val="24"/>
        </w:rPr>
      </w:pPr>
      <w:r w:rsidRPr="006C10AA">
        <w:rPr>
          <w:rFonts w:ascii="Times New Roman" w:eastAsia="Calibri" w:hAnsi="Times New Roman" w:cs="Times New Roman"/>
          <w:color w:val="000000"/>
          <w:sz w:val="24"/>
          <w:szCs w:val="24"/>
        </w:rPr>
        <w:t>Курсова робота не передбачена навчальним планом дисципліни.</w:t>
      </w:r>
    </w:p>
    <w:p w14:paraId="36095353"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Times New Roman" w:hAnsi="Times New Roman" w:cs="Times New Roman"/>
          <w:sz w:val="24"/>
          <w:szCs w:val="24"/>
          <w:lang w:val="ru-RU"/>
        </w:rPr>
      </w:pPr>
    </w:p>
    <w:p w14:paraId="1ECE7A49"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Times New Roman" w:hAnsi="Times New Roman" w:cs="Times New Roman"/>
          <w:b/>
          <w:iCs/>
          <w:sz w:val="24"/>
          <w:szCs w:val="24"/>
        </w:rPr>
      </w:pPr>
      <w:r w:rsidRPr="006C10AA">
        <w:rPr>
          <w:rFonts w:ascii="Times New Roman" w:eastAsia="Times New Roman" w:hAnsi="Times New Roman" w:cs="Times New Roman"/>
          <w:b/>
          <w:iCs/>
          <w:sz w:val="24"/>
          <w:szCs w:val="24"/>
        </w:rPr>
        <w:t>Критерії оцінювання підсумкового семестрового контролю</w:t>
      </w:r>
    </w:p>
    <w:p w14:paraId="723601E8" w14:textId="77777777" w:rsidR="006C10AA" w:rsidRPr="006C10AA" w:rsidRDefault="006C10AA" w:rsidP="006C10AA">
      <w:pPr>
        <w:shd w:val="clear" w:color="auto" w:fill="FFFFFF"/>
        <w:autoSpaceDE w:val="0"/>
        <w:autoSpaceDN w:val="0"/>
        <w:adjustRightInd w:val="0"/>
        <w:spacing w:after="0" w:line="240" w:lineRule="auto"/>
        <w:ind w:left="0" w:firstLine="0"/>
        <w:jc w:val="center"/>
        <w:rPr>
          <w:rFonts w:ascii="Times New Roman" w:eastAsia="Times New Roman" w:hAnsi="Times New Roman" w:cs="Times New Roman"/>
          <w:b/>
          <w:iCs/>
          <w:sz w:val="24"/>
          <w:szCs w:val="24"/>
        </w:rPr>
      </w:pPr>
    </w:p>
    <w:p w14:paraId="1CF414C0" w14:textId="77777777" w:rsidR="006C10AA" w:rsidRPr="006C10AA" w:rsidRDefault="006C10AA" w:rsidP="006C10AA">
      <w:pPr>
        <w:shd w:val="clear" w:color="auto" w:fill="FFFFFF"/>
        <w:autoSpaceDE w:val="0"/>
        <w:autoSpaceDN w:val="0"/>
        <w:adjustRightInd w:val="0"/>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iCs/>
          <w:sz w:val="24"/>
          <w:szCs w:val="24"/>
        </w:rPr>
        <w:t>…</w:t>
      </w:r>
      <w:r w:rsidRPr="006C10AA">
        <w:rPr>
          <w:rFonts w:ascii="Times New Roman" w:eastAsia="Times New Roman" w:hAnsi="Times New Roman" w:cs="Times New Roman"/>
          <w:sz w:val="24"/>
          <w:szCs w:val="24"/>
        </w:rPr>
        <w:t xml:space="preserve"> </w:t>
      </w:r>
      <w:bookmarkStart w:id="20" w:name="_Hlk77691404"/>
      <w:r w:rsidRPr="006C10AA">
        <w:rPr>
          <w:rFonts w:ascii="Times New Roman" w:eastAsia="Times New Roman" w:hAnsi="Times New Roman" w:cs="Times New Roman"/>
          <w:sz w:val="24"/>
          <w:szCs w:val="24"/>
        </w:rPr>
        <w:t>Екзамен проводиться у формі усного опитування з метою з’ясування рівня знань студентів, які виявили бажання покращити  підсумкову семестрову оцінку, яку отримано за накопичувальною кредитно-бальною системою, однак не менше 60 балів. Обов’язково складають екзамен студенти, які мають підсумкову семестрову оцінку від 35 до 59 балів (</w:t>
      </w:r>
      <w:r w:rsidRPr="006C10AA">
        <w:rPr>
          <w:rFonts w:ascii="Times New Roman" w:eastAsia="Times New Roman" w:hAnsi="Times New Roman" w:cs="Times New Roman"/>
          <w:sz w:val="24"/>
          <w:szCs w:val="24"/>
          <w:lang w:val="en-US"/>
        </w:rPr>
        <w:t>FX</w:t>
      </w:r>
      <w:r w:rsidRPr="006C10AA">
        <w:rPr>
          <w:rFonts w:ascii="Times New Roman" w:eastAsia="Times New Roman" w:hAnsi="Times New Roman" w:cs="Times New Roman"/>
          <w:sz w:val="24"/>
          <w:szCs w:val="24"/>
        </w:rPr>
        <w:t>), а студенти, які отримали нижче 35 балів не мають права складати екзамен з можливістю повторного вивчення дисципліни.</w:t>
      </w:r>
      <w:bookmarkEnd w:id="20"/>
    </w:p>
    <w:p w14:paraId="5ACCB9C7" w14:textId="77777777" w:rsidR="006C10AA" w:rsidRPr="006C10AA" w:rsidRDefault="006C10AA" w:rsidP="006C10AA">
      <w:pPr>
        <w:shd w:val="clear" w:color="auto" w:fill="FFFFFF"/>
        <w:autoSpaceDE w:val="0"/>
        <w:autoSpaceDN w:val="0"/>
        <w:adjustRightInd w:val="0"/>
        <w:spacing w:after="0" w:line="240" w:lineRule="auto"/>
        <w:ind w:left="0" w:firstLine="0"/>
        <w:rPr>
          <w:rFonts w:ascii="Times New Roman" w:eastAsia="Times New Roman" w:hAnsi="Times New Roman" w:cs="Times New Roman"/>
          <w:b/>
          <w:sz w:val="24"/>
          <w:szCs w:val="24"/>
        </w:rPr>
      </w:pPr>
    </w:p>
    <w:p w14:paraId="7AFFF1B0"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6. ПРОГРАМА НАВЧАЛЬНОЇ ДИСЦИПЛІНИ</w:t>
      </w:r>
    </w:p>
    <w:p w14:paraId="47E7EA71" w14:textId="77777777" w:rsidR="006C10AA" w:rsidRPr="006C10AA" w:rsidRDefault="006C10AA" w:rsidP="006C10AA">
      <w:pPr>
        <w:spacing w:after="0" w:line="240" w:lineRule="auto"/>
        <w:ind w:left="0" w:firstLine="0"/>
        <w:jc w:val="left"/>
        <w:rPr>
          <w:rFonts w:ascii="Times New Roman" w:eastAsia="Times New Roman" w:hAnsi="Times New Roman" w:cs="Times New Roman"/>
          <w:b/>
          <w:sz w:val="24"/>
          <w:szCs w:val="24"/>
        </w:rPr>
      </w:pPr>
    </w:p>
    <w:p w14:paraId="2719D47C"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6.1. Зміст навчальної дисципліни</w:t>
      </w:r>
    </w:p>
    <w:p w14:paraId="24F94DF3" w14:textId="77777777" w:rsidR="006C10AA" w:rsidRPr="006C10AA" w:rsidRDefault="006C10AA" w:rsidP="006C10AA">
      <w:pPr>
        <w:spacing w:after="0" w:line="240" w:lineRule="auto"/>
        <w:ind w:left="0" w:firstLine="708"/>
        <w:jc w:val="lef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Модуль 1. Управління природокористуванням</w:t>
      </w:r>
    </w:p>
    <w:p w14:paraId="0B301FE6"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 xml:space="preserve">Тема 1. </w:t>
      </w:r>
      <w:bookmarkStart w:id="21" w:name="_Hlk49294122"/>
      <w:r w:rsidRPr="006C10AA">
        <w:rPr>
          <w:rFonts w:ascii="Times New Roman" w:eastAsia="Times New Roman" w:hAnsi="Times New Roman" w:cs="Times New Roman"/>
          <w:bCs/>
          <w:sz w:val="24"/>
          <w:szCs w:val="24"/>
        </w:rPr>
        <w:t xml:space="preserve">Задачі курсу, його місце в структурно-логічній схемі спеціальності «Географія». Інформаційне забезпечення дисципліни, форми контролю та оцінювання усіх видів навчальної діяльності студентів. Основні поняття. </w:t>
      </w:r>
      <w:bookmarkEnd w:id="21"/>
    </w:p>
    <w:p w14:paraId="50446C02"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2. Сутність, цілі та основні завдання державної системи управління природокористуванням.</w:t>
      </w:r>
      <w:r w:rsidRPr="006C10AA">
        <w:rPr>
          <w:rFonts w:ascii="Calibri" w:eastAsia="Times New Roman" w:hAnsi="Calibri" w:cs="Times New Roman"/>
          <w:lang w:val="ru-RU"/>
        </w:rPr>
        <w:t xml:space="preserve"> </w:t>
      </w:r>
      <w:r w:rsidRPr="006C10AA">
        <w:rPr>
          <w:rFonts w:ascii="Times New Roman" w:eastAsia="Times New Roman" w:hAnsi="Times New Roman" w:cs="Times New Roman"/>
          <w:bCs/>
          <w:sz w:val="24"/>
          <w:szCs w:val="24"/>
        </w:rPr>
        <w:t>Класифікація природних ресурсів.</w:t>
      </w:r>
    </w:p>
    <w:p w14:paraId="6BF05E11"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bCs/>
          <w:sz w:val="24"/>
          <w:szCs w:val="24"/>
        </w:rPr>
        <w:t>Тема 3.</w:t>
      </w:r>
      <w:r w:rsidRPr="006C10AA">
        <w:rPr>
          <w:rFonts w:ascii="Calibri" w:eastAsia="Times New Roman" w:hAnsi="Calibri" w:cs="Times New Roman"/>
          <w:bCs/>
        </w:rPr>
        <w:t xml:space="preserve"> </w:t>
      </w:r>
      <w:r w:rsidRPr="006C10AA">
        <w:rPr>
          <w:rFonts w:ascii="Calibri" w:eastAsia="Times New Roman" w:hAnsi="Calibri" w:cs="Times New Roman"/>
          <w:bCs/>
          <w:sz w:val="24"/>
          <w:szCs w:val="24"/>
        </w:rPr>
        <w:t>Основні</w:t>
      </w:r>
      <w:r w:rsidRPr="006C10AA">
        <w:rPr>
          <w:rFonts w:ascii="Calibri" w:eastAsia="Times New Roman" w:hAnsi="Calibri" w:cs="Times New Roman"/>
          <w:bCs/>
        </w:rPr>
        <w:t xml:space="preserve"> ф</w:t>
      </w:r>
      <w:r w:rsidRPr="006C10AA">
        <w:rPr>
          <w:rFonts w:ascii="Times New Roman" w:eastAsia="Times New Roman" w:hAnsi="Times New Roman" w:cs="Times New Roman"/>
          <w:sz w:val="24"/>
          <w:szCs w:val="24"/>
        </w:rPr>
        <w:t xml:space="preserve">ункції у сфері природокористування та охорони довкілля: організаційні, стабілізаційні та </w:t>
      </w:r>
      <w:proofErr w:type="spellStart"/>
      <w:r w:rsidRPr="006C10AA">
        <w:rPr>
          <w:rFonts w:ascii="Times New Roman" w:eastAsia="Times New Roman" w:hAnsi="Times New Roman" w:cs="Times New Roman"/>
          <w:sz w:val="24"/>
          <w:szCs w:val="24"/>
        </w:rPr>
        <w:t>попереджувально</w:t>
      </w:r>
      <w:proofErr w:type="spellEnd"/>
      <w:r w:rsidRPr="006C10AA">
        <w:rPr>
          <w:rFonts w:ascii="Times New Roman" w:eastAsia="Times New Roman" w:hAnsi="Times New Roman" w:cs="Times New Roman"/>
          <w:sz w:val="24"/>
          <w:szCs w:val="24"/>
        </w:rPr>
        <w:t>-охоронні.</w:t>
      </w:r>
    </w:p>
    <w:p w14:paraId="7F55AE1B"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sz w:val="24"/>
          <w:szCs w:val="24"/>
        </w:rPr>
        <w:t>Тема 4.</w:t>
      </w:r>
      <w:r w:rsidRPr="006C10AA">
        <w:rPr>
          <w:rFonts w:ascii="Calibri" w:eastAsia="Times New Roman" w:hAnsi="Calibri" w:cs="Times New Roman"/>
          <w:lang w:val="ru-RU"/>
        </w:rPr>
        <w:t xml:space="preserve"> </w:t>
      </w:r>
      <w:r w:rsidRPr="006C10AA">
        <w:rPr>
          <w:rFonts w:ascii="Times New Roman" w:eastAsia="Times New Roman" w:hAnsi="Times New Roman" w:cs="Times New Roman"/>
          <w:bCs/>
          <w:sz w:val="24"/>
          <w:szCs w:val="24"/>
        </w:rPr>
        <w:t>Суб’єкти державного управління природними ресурсами. Загальні та спеціально уповноважені органи державного управління у сфері природокористування. Роль громадськості.</w:t>
      </w:r>
    </w:p>
    <w:p w14:paraId="15052C6F"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5.</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Законодавчі та правові норми природокористування. Система екологічних стандартів і нормативів.</w:t>
      </w:r>
    </w:p>
    <w:p w14:paraId="02866416"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 xml:space="preserve">Тема 6. Види управління природокористуванням. Принципи раціонального природокористування в контексті стійкого розвитку територій та суспільства в цілому. </w:t>
      </w:r>
    </w:p>
    <w:p w14:paraId="78BA5796"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7. Інвентаризація природних ресурсів (кадастри). Використання і охорона основних об’єктів природного капіталу територій.</w:t>
      </w:r>
    </w:p>
    <w:p w14:paraId="1FBF0D28"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8. Механізми управління природокористуванням: адміністративний, економічний. Влив громадськості на оптимізацію природокористування.</w:t>
      </w:r>
    </w:p>
    <w:p w14:paraId="7F688514"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9. Алгоритм інвентаризації природних комплексів, їх компонентів на заповідній території. Порядок використання природних ресурсів на територіях і об’єктах природно-заповідного фонду різного цільового призначення і режиму охорони на прикладі Закарпаття.</w:t>
      </w:r>
    </w:p>
    <w:p w14:paraId="2D39A8F2" w14:textId="7565F45A" w:rsidR="006C10AA" w:rsidRPr="006C10AA" w:rsidRDefault="006C10AA" w:rsidP="006C10AA">
      <w:pPr>
        <w:spacing w:after="0" w:line="240" w:lineRule="auto"/>
        <w:ind w:left="0" w:firstLine="0"/>
        <w:jc w:val="left"/>
        <w:rPr>
          <w:rFonts w:ascii="Times New Roman" w:eastAsia="Times New Roman" w:hAnsi="Times New Roman" w:cs="Times New Roman"/>
          <w:b/>
          <w:sz w:val="24"/>
          <w:szCs w:val="24"/>
        </w:rPr>
      </w:pPr>
      <w:r w:rsidRPr="006C10AA">
        <w:rPr>
          <w:rFonts w:ascii="Times New Roman" w:eastAsia="Times New Roman" w:hAnsi="Times New Roman" w:cs="Times New Roman"/>
          <w:bCs/>
          <w:sz w:val="24"/>
          <w:szCs w:val="24"/>
        </w:rPr>
        <w:t xml:space="preserve">Тема 10. Влив глобалізаційних процесів на раціональність природокористування. Транскордонна співпраця на прикладі Закарпатської області щодо управління природокористуванням.  </w:t>
      </w:r>
    </w:p>
    <w:p w14:paraId="18131186"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sz w:val="24"/>
          <w:szCs w:val="24"/>
        </w:rPr>
      </w:pPr>
    </w:p>
    <w:p w14:paraId="2F7E6A58"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sz w:val="24"/>
          <w:szCs w:val="24"/>
        </w:rPr>
      </w:pPr>
    </w:p>
    <w:p w14:paraId="1FC2910E"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bCs/>
          <w:sz w:val="24"/>
          <w:szCs w:val="24"/>
        </w:rPr>
      </w:pPr>
      <w:bookmarkStart w:id="22" w:name="_Hlk77543985"/>
      <w:r w:rsidRPr="006C10AA">
        <w:rPr>
          <w:rFonts w:ascii="Times New Roman" w:eastAsia="Times New Roman" w:hAnsi="Times New Roman" w:cs="Times New Roman"/>
          <w:b/>
          <w:sz w:val="24"/>
          <w:szCs w:val="24"/>
        </w:rPr>
        <w:t>6.2. </w:t>
      </w:r>
      <w:r w:rsidRPr="006C10AA">
        <w:rPr>
          <w:rFonts w:ascii="Times New Roman" w:eastAsia="Times New Roman" w:hAnsi="Times New Roman" w:cs="Times New Roman"/>
          <w:b/>
          <w:bCs/>
          <w:sz w:val="24"/>
          <w:szCs w:val="24"/>
        </w:rPr>
        <w:t>Структура навчальної дисципліни</w:t>
      </w:r>
    </w:p>
    <w:p w14:paraId="06438CD2"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bCs/>
          <w:sz w:val="24"/>
          <w:szCs w:val="24"/>
        </w:rPr>
      </w:pPr>
      <w:r w:rsidRPr="006C10AA">
        <w:rPr>
          <w:rFonts w:ascii="Times New Roman" w:eastAsia="Times New Roman" w:hAnsi="Times New Roman" w:cs="Times New Roman"/>
          <w:b/>
          <w:bCs/>
          <w:sz w:val="24"/>
          <w:szCs w:val="24"/>
        </w:rPr>
        <w:t>(для денної форми навчання)</w:t>
      </w:r>
    </w:p>
    <w:p w14:paraId="687E19BF"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sz w:val="24"/>
          <w:szCs w:val="24"/>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1"/>
        <w:gridCol w:w="689"/>
        <w:gridCol w:w="691"/>
        <w:gridCol w:w="689"/>
        <w:gridCol w:w="691"/>
        <w:gridCol w:w="693"/>
        <w:gridCol w:w="699"/>
      </w:tblGrid>
      <w:tr w:rsidR="006C10AA" w:rsidRPr="006C10AA" w14:paraId="04CBB319" w14:textId="77777777" w:rsidTr="00960C72">
        <w:trPr>
          <w:cantSplit/>
        </w:trPr>
        <w:tc>
          <w:tcPr>
            <w:tcW w:w="2813" w:type="pct"/>
            <w:vMerge w:val="restart"/>
            <w:vAlign w:val="center"/>
          </w:tcPr>
          <w:p w14:paraId="48AE9CD6"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Назви змістових модулів і тем</w:t>
            </w:r>
          </w:p>
        </w:tc>
        <w:tc>
          <w:tcPr>
            <w:tcW w:w="2187" w:type="pct"/>
            <w:gridSpan w:val="6"/>
          </w:tcPr>
          <w:p w14:paraId="6DC39F8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Кількість годин</w:t>
            </w:r>
          </w:p>
        </w:tc>
      </w:tr>
      <w:tr w:rsidR="006C10AA" w:rsidRPr="006C10AA" w14:paraId="62B92F74" w14:textId="77777777" w:rsidTr="00960C72">
        <w:trPr>
          <w:cantSplit/>
        </w:trPr>
        <w:tc>
          <w:tcPr>
            <w:tcW w:w="2813" w:type="pct"/>
            <w:vMerge/>
          </w:tcPr>
          <w:p w14:paraId="15A26A46"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2187" w:type="pct"/>
            <w:gridSpan w:val="6"/>
          </w:tcPr>
          <w:p w14:paraId="12D3CF0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Форма навчання:</w:t>
            </w:r>
          </w:p>
        </w:tc>
      </w:tr>
      <w:tr w:rsidR="006C10AA" w:rsidRPr="006C10AA" w14:paraId="5239D792" w14:textId="77777777" w:rsidTr="00960C72">
        <w:trPr>
          <w:cantSplit/>
        </w:trPr>
        <w:tc>
          <w:tcPr>
            <w:tcW w:w="2813" w:type="pct"/>
            <w:vMerge/>
          </w:tcPr>
          <w:p w14:paraId="755E6A0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363" w:type="pct"/>
            <w:vMerge w:val="restart"/>
            <w:textDirection w:val="btLr"/>
            <w:vAlign w:val="center"/>
          </w:tcPr>
          <w:p w14:paraId="4216762B"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Усього</w:t>
            </w:r>
          </w:p>
        </w:tc>
        <w:tc>
          <w:tcPr>
            <w:tcW w:w="1824" w:type="pct"/>
            <w:gridSpan w:val="5"/>
            <w:vAlign w:val="center"/>
          </w:tcPr>
          <w:p w14:paraId="72C0318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у тому числі</w:t>
            </w:r>
          </w:p>
        </w:tc>
      </w:tr>
      <w:tr w:rsidR="006C10AA" w:rsidRPr="006C10AA" w14:paraId="0A94B671" w14:textId="77777777" w:rsidTr="00960C72">
        <w:trPr>
          <w:cantSplit/>
          <w:trHeight w:val="1835"/>
        </w:trPr>
        <w:tc>
          <w:tcPr>
            <w:tcW w:w="2813" w:type="pct"/>
            <w:vMerge/>
          </w:tcPr>
          <w:p w14:paraId="100FE4DE"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363" w:type="pct"/>
            <w:vMerge/>
            <w:vAlign w:val="center"/>
          </w:tcPr>
          <w:p w14:paraId="4CCBD08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364" w:type="pct"/>
            <w:textDirection w:val="btLr"/>
            <w:vAlign w:val="center"/>
          </w:tcPr>
          <w:p w14:paraId="420C51AB"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лекції</w:t>
            </w:r>
          </w:p>
        </w:tc>
        <w:tc>
          <w:tcPr>
            <w:tcW w:w="363" w:type="pct"/>
            <w:textDirection w:val="btLr"/>
            <w:vAlign w:val="center"/>
          </w:tcPr>
          <w:p w14:paraId="6DA5D98C"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практичні (семінарські)</w:t>
            </w:r>
          </w:p>
        </w:tc>
        <w:tc>
          <w:tcPr>
            <w:tcW w:w="364" w:type="pct"/>
            <w:textDirection w:val="btLr"/>
            <w:vAlign w:val="center"/>
          </w:tcPr>
          <w:p w14:paraId="0E97B431"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лабораторні</w:t>
            </w:r>
          </w:p>
        </w:tc>
        <w:tc>
          <w:tcPr>
            <w:tcW w:w="365" w:type="pct"/>
            <w:textDirection w:val="btLr"/>
            <w:vAlign w:val="center"/>
          </w:tcPr>
          <w:p w14:paraId="6CE877AB"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індивідуальна робота</w:t>
            </w:r>
          </w:p>
        </w:tc>
        <w:tc>
          <w:tcPr>
            <w:tcW w:w="369" w:type="pct"/>
            <w:textDirection w:val="btLr"/>
            <w:vAlign w:val="center"/>
          </w:tcPr>
          <w:p w14:paraId="2D43B9FB"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самостійна</w:t>
            </w:r>
          </w:p>
          <w:p w14:paraId="1A42AA87"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робота</w:t>
            </w:r>
          </w:p>
        </w:tc>
      </w:tr>
      <w:tr w:rsidR="006C10AA" w:rsidRPr="006C10AA" w14:paraId="3EDB03AA" w14:textId="77777777" w:rsidTr="00960C72">
        <w:tc>
          <w:tcPr>
            <w:tcW w:w="5000" w:type="pct"/>
            <w:gridSpan w:val="7"/>
          </w:tcPr>
          <w:p w14:paraId="0627C5C6" w14:textId="77777777" w:rsidR="006C10AA" w:rsidRPr="006C10AA" w:rsidRDefault="006C10AA" w:rsidP="006C10AA">
            <w:pPr>
              <w:spacing w:after="0" w:line="240" w:lineRule="auto"/>
              <w:ind w:left="0" w:firstLine="708"/>
              <w:jc w:val="lef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Модуль 1. Управління природокористуванням.</w:t>
            </w:r>
          </w:p>
        </w:tc>
      </w:tr>
      <w:tr w:rsidR="006C10AA" w:rsidRPr="006C10AA" w14:paraId="6CB81554" w14:textId="77777777" w:rsidTr="00960C72">
        <w:tc>
          <w:tcPr>
            <w:tcW w:w="2813" w:type="pct"/>
          </w:tcPr>
          <w:p w14:paraId="73285637"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1.</w:t>
            </w:r>
            <w:r w:rsidRPr="006C10AA">
              <w:rPr>
                <w:rFonts w:ascii="Calibri" w:eastAsia="Times New Roman" w:hAnsi="Calibri" w:cs="Times New Roman"/>
                <w:lang w:val="ru-RU"/>
              </w:rPr>
              <w:t xml:space="preserve"> </w:t>
            </w:r>
            <w:r w:rsidRPr="006C10AA">
              <w:rPr>
                <w:rFonts w:ascii="Times New Roman" w:eastAsia="Times New Roman" w:hAnsi="Times New Roman" w:cs="Times New Roman"/>
                <w:bCs/>
                <w:sz w:val="24"/>
                <w:szCs w:val="24"/>
              </w:rPr>
              <w:t>Задачі курсу, його місце в структурно-логічній схемі спеціальності «Географія». Інформаційне забезпечення дисципліни, форми контролю та оцінювання усіх видів навчальної діяльності студентів. Основні поняття</w:t>
            </w:r>
          </w:p>
        </w:tc>
        <w:tc>
          <w:tcPr>
            <w:tcW w:w="363" w:type="pct"/>
          </w:tcPr>
          <w:p w14:paraId="6D80646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7199B1E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304A614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4" w:type="pct"/>
          </w:tcPr>
          <w:p w14:paraId="3081C3F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7D47D443"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47A7000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10</w:t>
            </w:r>
          </w:p>
        </w:tc>
      </w:tr>
      <w:tr w:rsidR="006C10AA" w:rsidRPr="006C10AA" w14:paraId="1156CB81" w14:textId="77777777" w:rsidTr="00960C72">
        <w:tc>
          <w:tcPr>
            <w:tcW w:w="2813" w:type="pct"/>
          </w:tcPr>
          <w:p w14:paraId="6D173817"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bookmarkStart w:id="23" w:name="_Hlk49714052"/>
            <w:r w:rsidRPr="006C10AA">
              <w:rPr>
                <w:rFonts w:ascii="Times New Roman" w:eastAsia="Times New Roman" w:hAnsi="Times New Roman" w:cs="Times New Roman"/>
                <w:bCs/>
                <w:sz w:val="24"/>
                <w:szCs w:val="24"/>
              </w:rPr>
              <w:t>Тема 2. Сутність, цілі та основні завдання державної системи управління природокористуванням</w:t>
            </w:r>
            <w:bookmarkEnd w:id="23"/>
            <w:r w:rsidRPr="006C10AA">
              <w:rPr>
                <w:rFonts w:ascii="Times New Roman" w:eastAsia="Times New Roman" w:hAnsi="Times New Roman" w:cs="Times New Roman"/>
                <w:bCs/>
                <w:sz w:val="24"/>
                <w:szCs w:val="24"/>
              </w:rPr>
              <w:t>. Класифікація природних ресурсів.</w:t>
            </w:r>
          </w:p>
        </w:tc>
        <w:tc>
          <w:tcPr>
            <w:tcW w:w="363" w:type="pct"/>
          </w:tcPr>
          <w:p w14:paraId="2ECFBED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72DA35D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3851831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4" w:type="pct"/>
          </w:tcPr>
          <w:p w14:paraId="2A1E72C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6D2708D3"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0D8A652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w:t>
            </w:r>
          </w:p>
        </w:tc>
      </w:tr>
      <w:tr w:rsidR="006C10AA" w:rsidRPr="006C10AA" w14:paraId="4D7CAD79" w14:textId="77777777" w:rsidTr="00960C72">
        <w:tc>
          <w:tcPr>
            <w:tcW w:w="2813" w:type="pct"/>
          </w:tcPr>
          <w:p w14:paraId="49C9DAE5"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bCs/>
                <w:sz w:val="24"/>
                <w:szCs w:val="24"/>
              </w:rPr>
              <w:t>Тема 3.</w:t>
            </w:r>
            <w:r w:rsidRPr="006C10AA">
              <w:rPr>
                <w:rFonts w:ascii="Calibri" w:eastAsia="Times New Roman" w:hAnsi="Calibri" w:cs="Times New Roman"/>
                <w:bCs/>
              </w:rPr>
              <w:t xml:space="preserve"> </w:t>
            </w:r>
            <w:r w:rsidRPr="006C10AA">
              <w:rPr>
                <w:rFonts w:ascii="Calibri" w:eastAsia="Times New Roman" w:hAnsi="Calibri" w:cs="Times New Roman"/>
                <w:bCs/>
                <w:sz w:val="24"/>
                <w:szCs w:val="24"/>
              </w:rPr>
              <w:t>Основні ф</w:t>
            </w:r>
            <w:r w:rsidRPr="006C10AA">
              <w:rPr>
                <w:rFonts w:ascii="Times New Roman" w:eastAsia="Times New Roman" w:hAnsi="Times New Roman" w:cs="Times New Roman"/>
                <w:sz w:val="24"/>
                <w:szCs w:val="24"/>
              </w:rPr>
              <w:t xml:space="preserve">ункції у сфері природокористування та охорони довкілля: організаційні, стабілізаційні та </w:t>
            </w:r>
            <w:proofErr w:type="spellStart"/>
            <w:r w:rsidRPr="006C10AA">
              <w:rPr>
                <w:rFonts w:ascii="Times New Roman" w:eastAsia="Times New Roman" w:hAnsi="Times New Roman" w:cs="Times New Roman"/>
                <w:sz w:val="24"/>
                <w:szCs w:val="24"/>
              </w:rPr>
              <w:t>попереджувально</w:t>
            </w:r>
            <w:proofErr w:type="spellEnd"/>
            <w:r w:rsidRPr="006C10AA">
              <w:rPr>
                <w:rFonts w:ascii="Times New Roman" w:eastAsia="Times New Roman" w:hAnsi="Times New Roman" w:cs="Times New Roman"/>
                <w:sz w:val="24"/>
                <w:szCs w:val="24"/>
              </w:rPr>
              <w:t>-охоронні.</w:t>
            </w:r>
          </w:p>
        </w:tc>
        <w:tc>
          <w:tcPr>
            <w:tcW w:w="363" w:type="pct"/>
          </w:tcPr>
          <w:p w14:paraId="5FDF6486"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182040A6"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285CDD3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4" w:type="pct"/>
          </w:tcPr>
          <w:p w14:paraId="0D9FA10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3FF19B2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32D9180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w:t>
            </w:r>
          </w:p>
        </w:tc>
      </w:tr>
      <w:tr w:rsidR="006C10AA" w:rsidRPr="006C10AA" w14:paraId="3565C09A" w14:textId="77777777" w:rsidTr="00960C72">
        <w:tc>
          <w:tcPr>
            <w:tcW w:w="2813" w:type="pct"/>
          </w:tcPr>
          <w:p w14:paraId="4317D35F"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4.</w:t>
            </w:r>
            <w:r w:rsidRPr="006C10AA">
              <w:rPr>
                <w:rFonts w:ascii="Calibri" w:eastAsia="Times New Roman" w:hAnsi="Calibri" w:cs="Times New Roman"/>
                <w:lang w:val="ru-RU"/>
              </w:rPr>
              <w:t xml:space="preserve"> </w:t>
            </w:r>
            <w:r w:rsidRPr="006C10AA">
              <w:rPr>
                <w:rFonts w:ascii="Times New Roman" w:eastAsia="Times New Roman" w:hAnsi="Times New Roman" w:cs="Times New Roman"/>
                <w:bCs/>
                <w:sz w:val="24"/>
                <w:szCs w:val="24"/>
              </w:rPr>
              <w:t>Суб’єкти управління природними ресурсами. Загальні та спеціально уповноважені органи державного управління у сфері природокористування. Роль громадськості.</w:t>
            </w:r>
            <w:r w:rsidRPr="006C10AA">
              <w:rPr>
                <w:rFonts w:ascii="Calibri" w:eastAsia="Times New Roman" w:hAnsi="Calibri" w:cs="Times New Roman"/>
                <w:lang w:val="ru-RU"/>
              </w:rPr>
              <w:t xml:space="preserve"> </w:t>
            </w:r>
          </w:p>
        </w:tc>
        <w:tc>
          <w:tcPr>
            <w:tcW w:w="363" w:type="pct"/>
          </w:tcPr>
          <w:p w14:paraId="0414CA3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2C9F6120"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795DCFB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4" w:type="pct"/>
          </w:tcPr>
          <w:p w14:paraId="1EF7213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09C2CEA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117E4D3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6</w:t>
            </w:r>
          </w:p>
        </w:tc>
      </w:tr>
      <w:tr w:rsidR="006C10AA" w:rsidRPr="006C10AA" w14:paraId="531F6A33" w14:textId="77777777" w:rsidTr="00960C72">
        <w:tc>
          <w:tcPr>
            <w:tcW w:w="2813" w:type="pct"/>
          </w:tcPr>
          <w:p w14:paraId="1B9AAA91"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5.</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Законодавчі та правові норми природокористування. Система екологічних стандартів і нормативів</w:t>
            </w:r>
          </w:p>
        </w:tc>
        <w:tc>
          <w:tcPr>
            <w:tcW w:w="363" w:type="pct"/>
          </w:tcPr>
          <w:p w14:paraId="178E2F4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44B79B6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52D12FC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4" w:type="pct"/>
          </w:tcPr>
          <w:p w14:paraId="3E23E1E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019F371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54120A3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6</w:t>
            </w:r>
          </w:p>
        </w:tc>
      </w:tr>
      <w:tr w:rsidR="006C10AA" w:rsidRPr="006C10AA" w14:paraId="0BC03AD2" w14:textId="77777777" w:rsidTr="00960C72">
        <w:tc>
          <w:tcPr>
            <w:tcW w:w="2813" w:type="pct"/>
          </w:tcPr>
          <w:p w14:paraId="773A19FD"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bookmarkStart w:id="24" w:name="_Hlk49714164"/>
            <w:r w:rsidRPr="006C10AA">
              <w:rPr>
                <w:rFonts w:ascii="Times New Roman" w:eastAsia="Times New Roman" w:hAnsi="Times New Roman" w:cs="Times New Roman"/>
                <w:sz w:val="24"/>
                <w:szCs w:val="24"/>
              </w:rPr>
              <w:t>Тема 6.</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 xml:space="preserve">Види управління природокористуванням. Принципи раціонального природокористування. </w:t>
            </w:r>
            <w:r w:rsidRPr="006C10AA">
              <w:rPr>
                <w:rFonts w:ascii="Times New Roman" w:eastAsia="Times New Roman" w:hAnsi="Times New Roman" w:cs="Times New Roman"/>
                <w:bCs/>
                <w:sz w:val="24"/>
                <w:szCs w:val="24"/>
              </w:rPr>
              <w:t>в контексті стійкого розвитку територій та суспільства в цілому</w:t>
            </w:r>
            <w:r w:rsidRPr="006C10AA">
              <w:rPr>
                <w:rFonts w:ascii="Times New Roman" w:eastAsia="Times New Roman" w:hAnsi="Times New Roman" w:cs="Times New Roman"/>
                <w:sz w:val="24"/>
                <w:szCs w:val="24"/>
              </w:rPr>
              <w:t xml:space="preserve"> </w:t>
            </w:r>
          </w:p>
        </w:tc>
        <w:tc>
          <w:tcPr>
            <w:tcW w:w="363" w:type="pct"/>
          </w:tcPr>
          <w:p w14:paraId="0B03FB9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32D7B34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1805D2C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4" w:type="pct"/>
          </w:tcPr>
          <w:p w14:paraId="327425A3"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2CD4B60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7758263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6</w:t>
            </w:r>
          </w:p>
        </w:tc>
      </w:tr>
      <w:tr w:rsidR="006C10AA" w:rsidRPr="006C10AA" w14:paraId="3A8029AE" w14:textId="77777777" w:rsidTr="00960C72">
        <w:tc>
          <w:tcPr>
            <w:tcW w:w="2813" w:type="pct"/>
          </w:tcPr>
          <w:p w14:paraId="689D4E8C"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sz w:val="24"/>
                <w:szCs w:val="24"/>
              </w:rPr>
              <w:t xml:space="preserve"> Тема 7. </w:t>
            </w:r>
            <w:r w:rsidRPr="006C10AA">
              <w:rPr>
                <w:rFonts w:ascii="Times New Roman" w:eastAsia="Times New Roman" w:hAnsi="Times New Roman" w:cs="Times New Roman"/>
                <w:bCs/>
                <w:sz w:val="24"/>
                <w:szCs w:val="24"/>
              </w:rPr>
              <w:t>Інвентаризація природних ресурсів (кадастри). Використання і охорона основних об’єктів природного капіталу територій.</w:t>
            </w:r>
          </w:p>
          <w:p w14:paraId="75DB3CE7"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w:t>
            </w:r>
          </w:p>
        </w:tc>
        <w:tc>
          <w:tcPr>
            <w:tcW w:w="363" w:type="pct"/>
          </w:tcPr>
          <w:p w14:paraId="76BC674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34D2BDE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13CCEA5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4" w:type="pct"/>
          </w:tcPr>
          <w:p w14:paraId="3745E843"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0FEC2D1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728A30D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w:t>
            </w:r>
          </w:p>
        </w:tc>
      </w:tr>
      <w:tr w:rsidR="006C10AA" w:rsidRPr="006C10AA" w14:paraId="54AB0906" w14:textId="77777777" w:rsidTr="00960C72">
        <w:tc>
          <w:tcPr>
            <w:tcW w:w="2813" w:type="pct"/>
          </w:tcPr>
          <w:p w14:paraId="61CBCB01"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8.</w:t>
            </w:r>
            <w:r w:rsidRPr="006C10AA">
              <w:rPr>
                <w:rFonts w:ascii="Times New Roman" w:eastAsia="Times New Roman" w:hAnsi="Times New Roman" w:cs="Times New Roman"/>
                <w:bCs/>
                <w:sz w:val="24"/>
                <w:szCs w:val="24"/>
              </w:rPr>
              <w:t xml:space="preserve"> Механізми управління природокористуванням: адміністративний, економічний. Влив громадськості на оптимізацію природокористування.</w:t>
            </w:r>
          </w:p>
        </w:tc>
        <w:tc>
          <w:tcPr>
            <w:tcW w:w="363" w:type="pct"/>
          </w:tcPr>
          <w:p w14:paraId="6237DA8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13C8305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01F40AC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4" w:type="pct"/>
          </w:tcPr>
          <w:p w14:paraId="0A4EF1A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119865D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1E87A3F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r>
      <w:tr w:rsidR="006C10AA" w:rsidRPr="006C10AA" w14:paraId="467CFF4F" w14:textId="77777777" w:rsidTr="00960C72">
        <w:tc>
          <w:tcPr>
            <w:tcW w:w="2813" w:type="pct"/>
          </w:tcPr>
          <w:p w14:paraId="408600C9"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9. Алгоритм інвентаризації природних комплексів, їх компонентів на заповідній території. Порядок використання природних ресурсів на територіях і об’єктах природно-заповідного фонду різного цільового призначення і режиму охорони на прикладі Закарпаття.</w:t>
            </w:r>
          </w:p>
        </w:tc>
        <w:tc>
          <w:tcPr>
            <w:tcW w:w="363" w:type="pct"/>
          </w:tcPr>
          <w:p w14:paraId="6FD8F9D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71F53FE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68A1BE4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4" w:type="pct"/>
          </w:tcPr>
          <w:p w14:paraId="200CEA7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2A8C37D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6048088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6</w:t>
            </w:r>
          </w:p>
        </w:tc>
      </w:tr>
      <w:tr w:rsidR="006C10AA" w:rsidRPr="006C10AA" w14:paraId="1A265559" w14:textId="77777777" w:rsidTr="00960C72">
        <w:tc>
          <w:tcPr>
            <w:tcW w:w="2813" w:type="pct"/>
          </w:tcPr>
          <w:p w14:paraId="445B5DBB" w14:textId="77777777" w:rsidR="006C10AA" w:rsidRPr="006C10AA" w:rsidRDefault="006C10AA" w:rsidP="006C10AA">
            <w:pPr>
              <w:autoSpaceDE w:val="0"/>
              <w:autoSpaceDN w:val="0"/>
              <w:spacing w:after="0" w:line="240" w:lineRule="auto"/>
              <w:ind w:left="0" w:firstLine="0"/>
              <w:rPr>
                <w:rFonts w:ascii="Times New Roman" w:eastAsia="Times New Roman" w:hAnsi="Times New Roman" w:cs="Times New Roman"/>
                <w:sz w:val="24"/>
                <w:szCs w:val="24"/>
              </w:rPr>
            </w:pPr>
            <w:bookmarkStart w:id="25" w:name="_Hlk51613537"/>
            <w:bookmarkEnd w:id="24"/>
            <w:r w:rsidRPr="006C10AA">
              <w:rPr>
                <w:rFonts w:ascii="Times New Roman" w:eastAsia="Times New Roman" w:hAnsi="Times New Roman" w:cs="Times New Roman"/>
                <w:sz w:val="24"/>
                <w:szCs w:val="24"/>
              </w:rPr>
              <w:t>Тема 10. Влив глобалізаційних процесів на раціональність природокористування. Транскордонна співпраця на прикладі Закарпатської області щодо управління природокористуванням.</w:t>
            </w:r>
          </w:p>
        </w:tc>
        <w:tc>
          <w:tcPr>
            <w:tcW w:w="363" w:type="pct"/>
          </w:tcPr>
          <w:p w14:paraId="0027953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0994475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w:t>
            </w:r>
          </w:p>
        </w:tc>
        <w:tc>
          <w:tcPr>
            <w:tcW w:w="363" w:type="pct"/>
          </w:tcPr>
          <w:p w14:paraId="188248E0"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4" w:type="pct"/>
          </w:tcPr>
          <w:p w14:paraId="593280E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0188BA3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755D5F8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6</w:t>
            </w:r>
          </w:p>
        </w:tc>
      </w:tr>
      <w:tr w:rsidR="006C10AA" w:rsidRPr="006C10AA" w14:paraId="0C49903F" w14:textId="77777777" w:rsidTr="00960C72">
        <w:tc>
          <w:tcPr>
            <w:tcW w:w="2813" w:type="pct"/>
          </w:tcPr>
          <w:p w14:paraId="4BA5093A" w14:textId="77777777" w:rsidR="006C10AA" w:rsidRPr="006C10AA" w:rsidRDefault="006C10AA" w:rsidP="006C10AA">
            <w:pPr>
              <w:autoSpaceDE w:val="0"/>
              <w:autoSpaceDN w:val="0"/>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Модульна контрольна робота</w:t>
            </w:r>
          </w:p>
        </w:tc>
        <w:tc>
          <w:tcPr>
            <w:tcW w:w="363" w:type="pct"/>
          </w:tcPr>
          <w:p w14:paraId="155FE45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4" w:type="pct"/>
          </w:tcPr>
          <w:p w14:paraId="1AC8AC03"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3" w:type="pct"/>
          </w:tcPr>
          <w:p w14:paraId="1F7BBBF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4" w:type="pct"/>
          </w:tcPr>
          <w:p w14:paraId="68E6DA8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7B5976A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3229E52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r>
      <w:bookmarkEnd w:id="25"/>
      <w:tr w:rsidR="006C10AA" w:rsidRPr="006C10AA" w14:paraId="08942172" w14:textId="77777777" w:rsidTr="00960C72">
        <w:tc>
          <w:tcPr>
            <w:tcW w:w="2813" w:type="pct"/>
          </w:tcPr>
          <w:p w14:paraId="7D2F6A65" w14:textId="77777777" w:rsidR="006C10AA" w:rsidRPr="006C10AA" w:rsidRDefault="006C10AA" w:rsidP="006C10AA">
            <w:pPr>
              <w:autoSpaceDE w:val="0"/>
              <w:autoSpaceDN w:val="0"/>
              <w:spacing w:after="0" w:line="240" w:lineRule="auto"/>
              <w:ind w:left="283"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Разом за модуль</w:t>
            </w:r>
          </w:p>
        </w:tc>
        <w:tc>
          <w:tcPr>
            <w:tcW w:w="363" w:type="pct"/>
          </w:tcPr>
          <w:p w14:paraId="1F1196A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120</w:t>
            </w:r>
          </w:p>
        </w:tc>
        <w:tc>
          <w:tcPr>
            <w:tcW w:w="364" w:type="pct"/>
          </w:tcPr>
          <w:p w14:paraId="00CD8F8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20</w:t>
            </w:r>
          </w:p>
        </w:tc>
        <w:tc>
          <w:tcPr>
            <w:tcW w:w="363" w:type="pct"/>
          </w:tcPr>
          <w:p w14:paraId="69075E5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16</w:t>
            </w:r>
          </w:p>
        </w:tc>
        <w:tc>
          <w:tcPr>
            <w:tcW w:w="364" w:type="pct"/>
          </w:tcPr>
          <w:p w14:paraId="5ABA3F70"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3620943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1AE2C45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84</w:t>
            </w:r>
          </w:p>
        </w:tc>
      </w:tr>
      <w:tr w:rsidR="006C10AA" w:rsidRPr="006C10AA" w14:paraId="3B315969" w14:textId="77777777" w:rsidTr="00960C72">
        <w:tc>
          <w:tcPr>
            <w:tcW w:w="2813" w:type="pct"/>
          </w:tcPr>
          <w:p w14:paraId="35D3B6FB" w14:textId="77777777" w:rsidR="006C10AA" w:rsidRPr="006C10AA" w:rsidRDefault="006C10AA" w:rsidP="006C10AA">
            <w:pPr>
              <w:autoSpaceDE w:val="0"/>
              <w:autoSpaceDN w:val="0"/>
              <w:spacing w:after="0" w:line="240" w:lineRule="auto"/>
              <w:ind w:left="283" w:firstLine="0"/>
              <w:jc w:val="lef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Разом за семестр</w:t>
            </w:r>
          </w:p>
        </w:tc>
        <w:tc>
          <w:tcPr>
            <w:tcW w:w="363" w:type="pct"/>
          </w:tcPr>
          <w:p w14:paraId="161F873D"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 xml:space="preserve"> 120</w:t>
            </w:r>
          </w:p>
        </w:tc>
        <w:tc>
          <w:tcPr>
            <w:tcW w:w="364" w:type="pct"/>
          </w:tcPr>
          <w:p w14:paraId="5293F0A6"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20</w:t>
            </w:r>
          </w:p>
        </w:tc>
        <w:tc>
          <w:tcPr>
            <w:tcW w:w="363" w:type="pct"/>
          </w:tcPr>
          <w:p w14:paraId="1083E0B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16</w:t>
            </w:r>
          </w:p>
        </w:tc>
        <w:tc>
          <w:tcPr>
            <w:tcW w:w="364" w:type="pct"/>
          </w:tcPr>
          <w:p w14:paraId="2E502F6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553796B3"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9" w:type="pct"/>
          </w:tcPr>
          <w:p w14:paraId="509D3CC6"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84</w:t>
            </w:r>
          </w:p>
        </w:tc>
      </w:tr>
      <w:bookmarkEnd w:id="22"/>
    </w:tbl>
    <w:p w14:paraId="6F3FF70B" w14:textId="77777777" w:rsidR="006C10AA" w:rsidRPr="006C10AA" w:rsidRDefault="006C10AA" w:rsidP="006C10AA">
      <w:pPr>
        <w:spacing w:after="0" w:line="240" w:lineRule="auto"/>
        <w:ind w:left="360" w:firstLine="0"/>
        <w:jc w:val="center"/>
        <w:rPr>
          <w:rFonts w:ascii="Times New Roman" w:eastAsia="Times New Roman" w:hAnsi="Times New Roman" w:cs="Times New Roman"/>
          <w:b/>
          <w:sz w:val="24"/>
          <w:szCs w:val="24"/>
        </w:rPr>
      </w:pPr>
    </w:p>
    <w:p w14:paraId="03F56267"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bCs/>
          <w:sz w:val="24"/>
          <w:szCs w:val="24"/>
        </w:rPr>
      </w:pPr>
      <w:r w:rsidRPr="006C10AA">
        <w:rPr>
          <w:rFonts w:ascii="Times New Roman" w:eastAsia="Times New Roman" w:hAnsi="Times New Roman" w:cs="Times New Roman"/>
          <w:b/>
          <w:sz w:val="24"/>
          <w:szCs w:val="24"/>
        </w:rPr>
        <w:t>6.2. </w:t>
      </w:r>
      <w:r w:rsidRPr="006C10AA">
        <w:rPr>
          <w:rFonts w:ascii="Times New Roman" w:eastAsia="Times New Roman" w:hAnsi="Times New Roman" w:cs="Times New Roman"/>
          <w:b/>
          <w:bCs/>
          <w:sz w:val="24"/>
          <w:szCs w:val="24"/>
        </w:rPr>
        <w:t>Структура навчальної дисципліни</w:t>
      </w:r>
    </w:p>
    <w:p w14:paraId="77CCB134"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bCs/>
          <w:sz w:val="24"/>
          <w:szCs w:val="24"/>
        </w:rPr>
      </w:pPr>
      <w:r w:rsidRPr="006C10AA">
        <w:rPr>
          <w:rFonts w:ascii="Times New Roman" w:eastAsia="Times New Roman" w:hAnsi="Times New Roman" w:cs="Times New Roman"/>
          <w:b/>
          <w:bCs/>
          <w:sz w:val="24"/>
          <w:szCs w:val="24"/>
        </w:rPr>
        <w:t>(для заочної форми навчання)</w:t>
      </w:r>
    </w:p>
    <w:p w14:paraId="02B7030B" w14:textId="77777777" w:rsidR="006C10AA" w:rsidRPr="006C10AA" w:rsidRDefault="006C10AA" w:rsidP="006C10AA">
      <w:pPr>
        <w:tabs>
          <w:tab w:val="left" w:pos="284"/>
        </w:tabs>
        <w:spacing w:after="0" w:line="240" w:lineRule="auto"/>
        <w:ind w:left="360" w:hanging="360"/>
        <w:jc w:val="center"/>
        <w:rPr>
          <w:rFonts w:ascii="Times New Roman" w:eastAsia="Times New Roman" w:hAnsi="Times New Roman" w:cs="Times New Roman"/>
          <w:b/>
          <w:sz w:val="24"/>
          <w:szCs w:val="24"/>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3"/>
        <w:gridCol w:w="689"/>
        <w:gridCol w:w="691"/>
        <w:gridCol w:w="689"/>
        <w:gridCol w:w="691"/>
        <w:gridCol w:w="693"/>
        <w:gridCol w:w="697"/>
      </w:tblGrid>
      <w:tr w:rsidR="006C10AA" w:rsidRPr="006C10AA" w14:paraId="282455E1" w14:textId="77777777" w:rsidTr="00960C72">
        <w:trPr>
          <w:cantSplit/>
        </w:trPr>
        <w:tc>
          <w:tcPr>
            <w:tcW w:w="2814" w:type="pct"/>
            <w:vMerge w:val="restart"/>
            <w:vAlign w:val="center"/>
          </w:tcPr>
          <w:p w14:paraId="41FC66E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Назви змістових модулів і тем</w:t>
            </w:r>
          </w:p>
        </w:tc>
        <w:tc>
          <w:tcPr>
            <w:tcW w:w="2186" w:type="pct"/>
            <w:gridSpan w:val="6"/>
          </w:tcPr>
          <w:p w14:paraId="0B03B43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Кількість годин</w:t>
            </w:r>
          </w:p>
        </w:tc>
      </w:tr>
      <w:tr w:rsidR="006C10AA" w:rsidRPr="006C10AA" w14:paraId="4349AB40" w14:textId="77777777" w:rsidTr="00960C72">
        <w:trPr>
          <w:cantSplit/>
        </w:trPr>
        <w:tc>
          <w:tcPr>
            <w:tcW w:w="2814" w:type="pct"/>
            <w:vMerge/>
          </w:tcPr>
          <w:p w14:paraId="14FF544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2186" w:type="pct"/>
            <w:gridSpan w:val="6"/>
          </w:tcPr>
          <w:p w14:paraId="22521DB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Форма навчання:</w:t>
            </w:r>
          </w:p>
        </w:tc>
      </w:tr>
      <w:tr w:rsidR="006C10AA" w:rsidRPr="006C10AA" w14:paraId="00051A2C" w14:textId="77777777" w:rsidTr="00960C72">
        <w:trPr>
          <w:cantSplit/>
        </w:trPr>
        <w:tc>
          <w:tcPr>
            <w:tcW w:w="2814" w:type="pct"/>
            <w:vMerge/>
          </w:tcPr>
          <w:p w14:paraId="7C3B869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363" w:type="pct"/>
            <w:vMerge w:val="restart"/>
            <w:textDirection w:val="btLr"/>
            <w:vAlign w:val="center"/>
          </w:tcPr>
          <w:p w14:paraId="12A68474"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Усього</w:t>
            </w:r>
          </w:p>
        </w:tc>
        <w:tc>
          <w:tcPr>
            <w:tcW w:w="1823" w:type="pct"/>
            <w:gridSpan w:val="5"/>
            <w:vAlign w:val="center"/>
          </w:tcPr>
          <w:p w14:paraId="193421E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у тому числі</w:t>
            </w:r>
          </w:p>
        </w:tc>
      </w:tr>
      <w:tr w:rsidR="006C10AA" w:rsidRPr="006C10AA" w14:paraId="4EE7B935" w14:textId="77777777" w:rsidTr="00960C72">
        <w:trPr>
          <w:cantSplit/>
          <w:trHeight w:val="1835"/>
        </w:trPr>
        <w:tc>
          <w:tcPr>
            <w:tcW w:w="2814" w:type="pct"/>
            <w:vMerge/>
          </w:tcPr>
          <w:p w14:paraId="5EC9C48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363" w:type="pct"/>
            <w:vMerge/>
            <w:vAlign w:val="center"/>
          </w:tcPr>
          <w:p w14:paraId="7D845D61"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364" w:type="pct"/>
            <w:textDirection w:val="btLr"/>
            <w:vAlign w:val="center"/>
          </w:tcPr>
          <w:p w14:paraId="59FF5C1B"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лекції</w:t>
            </w:r>
          </w:p>
        </w:tc>
        <w:tc>
          <w:tcPr>
            <w:tcW w:w="363" w:type="pct"/>
            <w:textDirection w:val="btLr"/>
            <w:vAlign w:val="center"/>
          </w:tcPr>
          <w:p w14:paraId="347D5A0A"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практичні (семінарські)</w:t>
            </w:r>
          </w:p>
        </w:tc>
        <w:tc>
          <w:tcPr>
            <w:tcW w:w="364" w:type="pct"/>
            <w:textDirection w:val="btLr"/>
            <w:vAlign w:val="center"/>
          </w:tcPr>
          <w:p w14:paraId="47F4107E"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лабораторні</w:t>
            </w:r>
          </w:p>
        </w:tc>
        <w:tc>
          <w:tcPr>
            <w:tcW w:w="365" w:type="pct"/>
            <w:textDirection w:val="btLr"/>
            <w:vAlign w:val="center"/>
          </w:tcPr>
          <w:p w14:paraId="792989F6"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індивідуальна робота</w:t>
            </w:r>
          </w:p>
        </w:tc>
        <w:tc>
          <w:tcPr>
            <w:tcW w:w="368" w:type="pct"/>
            <w:textDirection w:val="btLr"/>
            <w:vAlign w:val="center"/>
          </w:tcPr>
          <w:p w14:paraId="499E9A8D"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самостійна</w:t>
            </w:r>
          </w:p>
          <w:p w14:paraId="649BFA8C" w14:textId="77777777" w:rsidR="006C10AA" w:rsidRPr="006C10AA" w:rsidRDefault="006C10AA" w:rsidP="006C10AA">
            <w:pPr>
              <w:spacing w:after="0" w:line="240" w:lineRule="auto"/>
              <w:ind w:left="113" w:right="113"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робота</w:t>
            </w:r>
          </w:p>
        </w:tc>
      </w:tr>
      <w:tr w:rsidR="006C10AA" w:rsidRPr="006C10AA" w14:paraId="1445C16A" w14:textId="77777777" w:rsidTr="00960C72">
        <w:tc>
          <w:tcPr>
            <w:tcW w:w="5000" w:type="pct"/>
            <w:gridSpan w:val="7"/>
          </w:tcPr>
          <w:p w14:paraId="2AB8F2C2" w14:textId="77777777" w:rsidR="006C10AA" w:rsidRPr="006C10AA" w:rsidRDefault="006C10AA" w:rsidP="006C10AA">
            <w:pPr>
              <w:spacing w:after="0" w:line="240" w:lineRule="auto"/>
              <w:ind w:left="0" w:firstLine="708"/>
              <w:jc w:val="lef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Модуль 1. Управління природокористуванням.</w:t>
            </w:r>
          </w:p>
        </w:tc>
      </w:tr>
      <w:tr w:rsidR="006C10AA" w:rsidRPr="006C10AA" w14:paraId="5EB573C5" w14:textId="77777777" w:rsidTr="00960C72">
        <w:tc>
          <w:tcPr>
            <w:tcW w:w="2814" w:type="pct"/>
          </w:tcPr>
          <w:p w14:paraId="5319B72E"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1.</w:t>
            </w:r>
            <w:r w:rsidRPr="006C10AA">
              <w:rPr>
                <w:rFonts w:ascii="Calibri" w:eastAsia="Times New Roman" w:hAnsi="Calibri" w:cs="Times New Roman"/>
                <w:lang w:val="ru-RU"/>
              </w:rPr>
              <w:t xml:space="preserve"> </w:t>
            </w:r>
            <w:r w:rsidRPr="006C10AA">
              <w:rPr>
                <w:rFonts w:ascii="Times New Roman" w:eastAsia="Times New Roman" w:hAnsi="Times New Roman" w:cs="Times New Roman"/>
                <w:bCs/>
                <w:sz w:val="24"/>
                <w:szCs w:val="24"/>
              </w:rPr>
              <w:t>Задачі курсу, його місце в структурно-логічній схемі спеціальності «Географія». Інформаційне забезпечення дисципліни, форми контролю та оцінювання усіх видів навчальної діяльності студентів. Основні поняття</w:t>
            </w:r>
          </w:p>
        </w:tc>
        <w:tc>
          <w:tcPr>
            <w:tcW w:w="363" w:type="pct"/>
          </w:tcPr>
          <w:p w14:paraId="1C9537F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c>
          <w:tcPr>
            <w:tcW w:w="364" w:type="pct"/>
          </w:tcPr>
          <w:p w14:paraId="23914A9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3" w:type="pct"/>
          </w:tcPr>
          <w:p w14:paraId="17E825E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4" w:type="pct"/>
          </w:tcPr>
          <w:p w14:paraId="4001EF1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253E5B10"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64384B8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10</w:t>
            </w:r>
          </w:p>
        </w:tc>
      </w:tr>
      <w:tr w:rsidR="006C10AA" w:rsidRPr="006C10AA" w14:paraId="36C047F5" w14:textId="77777777" w:rsidTr="00960C72">
        <w:tc>
          <w:tcPr>
            <w:tcW w:w="2814" w:type="pct"/>
          </w:tcPr>
          <w:p w14:paraId="72273996"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Тема 2. Сутність, цілі та основні завдання державної системи управління природокористуванням. Класифікація природних ресурсів.</w:t>
            </w:r>
          </w:p>
        </w:tc>
        <w:tc>
          <w:tcPr>
            <w:tcW w:w="363" w:type="pct"/>
          </w:tcPr>
          <w:p w14:paraId="65D9145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12,5</w:t>
            </w:r>
          </w:p>
        </w:tc>
        <w:tc>
          <w:tcPr>
            <w:tcW w:w="364" w:type="pct"/>
          </w:tcPr>
          <w:p w14:paraId="53EE60B0"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3" w:type="pct"/>
          </w:tcPr>
          <w:p w14:paraId="7B002F4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5122B3D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3B5A6BD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16E6FE8E"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 xml:space="preserve">  11</w:t>
            </w:r>
          </w:p>
        </w:tc>
      </w:tr>
      <w:tr w:rsidR="006C10AA" w:rsidRPr="006C10AA" w14:paraId="63CBC4E3" w14:textId="77777777" w:rsidTr="00960C72">
        <w:tc>
          <w:tcPr>
            <w:tcW w:w="2814" w:type="pct"/>
          </w:tcPr>
          <w:p w14:paraId="09954897"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bCs/>
                <w:sz w:val="24"/>
                <w:szCs w:val="24"/>
              </w:rPr>
              <w:t>Тема 3.</w:t>
            </w:r>
            <w:r w:rsidRPr="006C10AA">
              <w:rPr>
                <w:rFonts w:ascii="Calibri" w:eastAsia="Times New Roman" w:hAnsi="Calibri" w:cs="Times New Roman"/>
                <w:bCs/>
              </w:rPr>
              <w:t xml:space="preserve"> </w:t>
            </w:r>
            <w:r w:rsidRPr="006C10AA">
              <w:rPr>
                <w:rFonts w:ascii="Calibri" w:eastAsia="Times New Roman" w:hAnsi="Calibri" w:cs="Times New Roman"/>
                <w:bCs/>
                <w:sz w:val="24"/>
                <w:szCs w:val="24"/>
              </w:rPr>
              <w:t>Основні ф</w:t>
            </w:r>
            <w:r w:rsidRPr="006C10AA">
              <w:rPr>
                <w:rFonts w:ascii="Times New Roman" w:eastAsia="Times New Roman" w:hAnsi="Times New Roman" w:cs="Times New Roman"/>
                <w:sz w:val="24"/>
                <w:szCs w:val="24"/>
              </w:rPr>
              <w:t xml:space="preserve">ункції у сфері природокористування та охорони довкілля: організаційні, стабілізаційні та </w:t>
            </w:r>
            <w:proofErr w:type="spellStart"/>
            <w:r w:rsidRPr="006C10AA">
              <w:rPr>
                <w:rFonts w:ascii="Times New Roman" w:eastAsia="Times New Roman" w:hAnsi="Times New Roman" w:cs="Times New Roman"/>
                <w:sz w:val="24"/>
                <w:szCs w:val="24"/>
              </w:rPr>
              <w:t>попереджувально</w:t>
            </w:r>
            <w:proofErr w:type="spellEnd"/>
            <w:r w:rsidRPr="006C10AA">
              <w:rPr>
                <w:rFonts w:ascii="Times New Roman" w:eastAsia="Times New Roman" w:hAnsi="Times New Roman" w:cs="Times New Roman"/>
                <w:sz w:val="24"/>
                <w:szCs w:val="24"/>
              </w:rPr>
              <w:t>-охоронні.</w:t>
            </w:r>
          </w:p>
        </w:tc>
        <w:tc>
          <w:tcPr>
            <w:tcW w:w="363" w:type="pct"/>
          </w:tcPr>
          <w:p w14:paraId="3F0E806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2A5FD39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3" w:type="pct"/>
          </w:tcPr>
          <w:p w14:paraId="394442B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0ABFFC3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023B7106"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3D6B98A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7EB94E90" w14:textId="77777777" w:rsidTr="00960C72">
        <w:tc>
          <w:tcPr>
            <w:tcW w:w="2814" w:type="pct"/>
          </w:tcPr>
          <w:p w14:paraId="1B4D2C3B"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4.</w:t>
            </w:r>
            <w:r w:rsidRPr="006C10AA">
              <w:rPr>
                <w:rFonts w:ascii="Calibri" w:eastAsia="Times New Roman" w:hAnsi="Calibri" w:cs="Times New Roman"/>
                <w:lang w:val="ru-RU"/>
              </w:rPr>
              <w:t xml:space="preserve"> </w:t>
            </w:r>
            <w:r w:rsidRPr="006C10AA">
              <w:rPr>
                <w:rFonts w:ascii="Times New Roman" w:eastAsia="Times New Roman" w:hAnsi="Times New Roman" w:cs="Times New Roman"/>
                <w:bCs/>
                <w:sz w:val="24"/>
                <w:szCs w:val="24"/>
              </w:rPr>
              <w:t>Суб’єкти управління природними ресурсами. Загальні та спеціально уповноважені органи державного управління у сфері природокористування. Роль громадськості.</w:t>
            </w:r>
            <w:r w:rsidRPr="006C10AA">
              <w:rPr>
                <w:rFonts w:ascii="Calibri" w:eastAsia="Times New Roman" w:hAnsi="Calibri" w:cs="Times New Roman"/>
                <w:lang w:val="ru-RU"/>
              </w:rPr>
              <w:t xml:space="preserve"> </w:t>
            </w:r>
          </w:p>
        </w:tc>
        <w:tc>
          <w:tcPr>
            <w:tcW w:w="363" w:type="pct"/>
          </w:tcPr>
          <w:p w14:paraId="7AA69F4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12,5</w:t>
            </w:r>
          </w:p>
        </w:tc>
        <w:tc>
          <w:tcPr>
            <w:tcW w:w="364" w:type="pct"/>
          </w:tcPr>
          <w:p w14:paraId="6538A04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3" w:type="pct"/>
          </w:tcPr>
          <w:p w14:paraId="4869ED5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22C397E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44A806B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7D173781"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3FEFF063" w14:textId="77777777" w:rsidTr="00960C72">
        <w:tc>
          <w:tcPr>
            <w:tcW w:w="2814" w:type="pct"/>
          </w:tcPr>
          <w:p w14:paraId="2607F083"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5.</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Законодавчі та правові норми природокористування. Система екологічних стандартів і нормативів</w:t>
            </w:r>
          </w:p>
        </w:tc>
        <w:tc>
          <w:tcPr>
            <w:tcW w:w="363" w:type="pct"/>
          </w:tcPr>
          <w:p w14:paraId="19A2915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0CAF19A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3" w:type="pct"/>
          </w:tcPr>
          <w:p w14:paraId="34776A4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64357E2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7336C11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169A7E6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07EE0C99" w14:textId="77777777" w:rsidTr="00960C72">
        <w:tc>
          <w:tcPr>
            <w:tcW w:w="2814" w:type="pct"/>
          </w:tcPr>
          <w:p w14:paraId="72E5DDEE"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6.</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 xml:space="preserve">Види управління природокористуванням. Принципи раціонального природокористування. </w:t>
            </w:r>
            <w:r w:rsidRPr="006C10AA">
              <w:rPr>
                <w:rFonts w:ascii="Times New Roman" w:eastAsia="Times New Roman" w:hAnsi="Times New Roman" w:cs="Times New Roman"/>
                <w:bCs/>
                <w:sz w:val="24"/>
                <w:szCs w:val="24"/>
              </w:rPr>
              <w:t>в контексті стійкого розвитку територій та суспільства в цілому</w:t>
            </w:r>
            <w:r w:rsidRPr="006C10AA">
              <w:rPr>
                <w:rFonts w:ascii="Times New Roman" w:eastAsia="Times New Roman" w:hAnsi="Times New Roman" w:cs="Times New Roman"/>
                <w:sz w:val="24"/>
                <w:szCs w:val="24"/>
              </w:rPr>
              <w:t xml:space="preserve"> </w:t>
            </w:r>
          </w:p>
        </w:tc>
        <w:tc>
          <w:tcPr>
            <w:tcW w:w="363" w:type="pct"/>
          </w:tcPr>
          <w:p w14:paraId="777FD6B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12,5</w:t>
            </w:r>
          </w:p>
        </w:tc>
        <w:tc>
          <w:tcPr>
            <w:tcW w:w="364" w:type="pct"/>
          </w:tcPr>
          <w:p w14:paraId="7E5E046C"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3" w:type="pct"/>
          </w:tcPr>
          <w:p w14:paraId="77DC957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6460297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5824801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0B52F0D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7CCA25D3" w14:textId="77777777" w:rsidTr="00960C72">
        <w:tc>
          <w:tcPr>
            <w:tcW w:w="2814" w:type="pct"/>
          </w:tcPr>
          <w:p w14:paraId="52660EAA"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sz w:val="24"/>
                <w:szCs w:val="24"/>
              </w:rPr>
              <w:t xml:space="preserve"> Тема 7. </w:t>
            </w:r>
            <w:r w:rsidRPr="006C10AA">
              <w:rPr>
                <w:rFonts w:ascii="Times New Roman" w:eastAsia="Times New Roman" w:hAnsi="Times New Roman" w:cs="Times New Roman"/>
                <w:bCs/>
                <w:sz w:val="24"/>
                <w:szCs w:val="24"/>
              </w:rPr>
              <w:t>Інвентаризація природних ресурсів (кадастри). Використання і охорона основних об’єктів природного капіталу територій.</w:t>
            </w:r>
          </w:p>
          <w:p w14:paraId="304D7BBB"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w:t>
            </w:r>
          </w:p>
        </w:tc>
        <w:tc>
          <w:tcPr>
            <w:tcW w:w="363" w:type="pct"/>
          </w:tcPr>
          <w:p w14:paraId="279084F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w:t>
            </w:r>
          </w:p>
        </w:tc>
        <w:tc>
          <w:tcPr>
            <w:tcW w:w="364" w:type="pct"/>
          </w:tcPr>
          <w:p w14:paraId="6E49848A"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3" w:type="pct"/>
          </w:tcPr>
          <w:p w14:paraId="156EA4A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50AFAB0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7E4212B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47D6215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03144F22" w14:textId="77777777" w:rsidTr="00960C72">
        <w:tc>
          <w:tcPr>
            <w:tcW w:w="2814" w:type="pct"/>
          </w:tcPr>
          <w:p w14:paraId="721A0F54"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8.</w:t>
            </w:r>
            <w:r w:rsidRPr="006C10AA">
              <w:rPr>
                <w:rFonts w:ascii="Times New Roman" w:eastAsia="Times New Roman" w:hAnsi="Times New Roman" w:cs="Times New Roman"/>
                <w:bCs/>
                <w:sz w:val="24"/>
                <w:szCs w:val="24"/>
              </w:rPr>
              <w:t xml:space="preserve"> Механізми управління природокористуванням: адміністративний, економічний. Влив громадськості на оптимізацію природокористування.</w:t>
            </w:r>
          </w:p>
        </w:tc>
        <w:tc>
          <w:tcPr>
            <w:tcW w:w="363" w:type="pct"/>
          </w:tcPr>
          <w:p w14:paraId="6CCAF72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12,5</w:t>
            </w:r>
          </w:p>
        </w:tc>
        <w:tc>
          <w:tcPr>
            <w:tcW w:w="364" w:type="pct"/>
          </w:tcPr>
          <w:p w14:paraId="4177C9AA"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w:t>
            </w:r>
          </w:p>
        </w:tc>
        <w:tc>
          <w:tcPr>
            <w:tcW w:w="363" w:type="pct"/>
          </w:tcPr>
          <w:p w14:paraId="2B805168"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74BFC3A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7BC25C7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6A636B3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289F69AE" w14:textId="77777777" w:rsidTr="00960C72">
        <w:tc>
          <w:tcPr>
            <w:tcW w:w="2814" w:type="pct"/>
          </w:tcPr>
          <w:p w14:paraId="3D2C8965"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9. Алгоритм інвентаризації природних комплексів, їх компонентів на заповідній території. Порядок використання природних ресурсів на територіях і об’єктах природно-заповідного фонду різного цільового призначення і режиму охорони на прикладі Закарпаття.</w:t>
            </w:r>
          </w:p>
        </w:tc>
        <w:tc>
          <w:tcPr>
            <w:tcW w:w="363" w:type="pct"/>
          </w:tcPr>
          <w:p w14:paraId="709FAA7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11,5</w:t>
            </w:r>
          </w:p>
        </w:tc>
        <w:tc>
          <w:tcPr>
            <w:tcW w:w="364" w:type="pct"/>
          </w:tcPr>
          <w:p w14:paraId="385B0EEA"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3" w:type="pct"/>
          </w:tcPr>
          <w:p w14:paraId="1857FAB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0,5</w:t>
            </w:r>
          </w:p>
        </w:tc>
        <w:tc>
          <w:tcPr>
            <w:tcW w:w="364" w:type="pct"/>
          </w:tcPr>
          <w:p w14:paraId="0239A11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77E6813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60F81736"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11</w:t>
            </w:r>
          </w:p>
        </w:tc>
      </w:tr>
      <w:tr w:rsidR="006C10AA" w:rsidRPr="006C10AA" w14:paraId="3FF28708" w14:textId="77777777" w:rsidTr="00960C72">
        <w:tc>
          <w:tcPr>
            <w:tcW w:w="2814" w:type="pct"/>
          </w:tcPr>
          <w:p w14:paraId="06A603BE" w14:textId="77777777" w:rsidR="006C10AA" w:rsidRPr="006C10AA" w:rsidRDefault="006C10AA" w:rsidP="006C10AA">
            <w:pPr>
              <w:autoSpaceDE w:val="0"/>
              <w:autoSpaceDN w:val="0"/>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10. Влив глобалізаційних процесів на раціональність природокористування. Транскордонна співпраця на прикладі Закарпатської області щодо управління природокористуванням.</w:t>
            </w:r>
          </w:p>
        </w:tc>
        <w:tc>
          <w:tcPr>
            <w:tcW w:w="363" w:type="pct"/>
          </w:tcPr>
          <w:p w14:paraId="29EA4719"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10</w:t>
            </w:r>
          </w:p>
        </w:tc>
        <w:tc>
          <w:tcPr>
            <w:tcW w:w="364" w:type="pct"/>
          </w:tcPr>
          <w:p w14:paraId="1BB650F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3" w:type="pct"/>
          </w:tcPr>
          <w:p w14:paraId="3C4CE720"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4" w:type="pct"/>
          </w:tcPr>
          <w:p w14:paraId="6D4B96D5"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07E64BEA"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28FAFE17"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10</w:t>
            </w:r>
          </w:p>
        </w:tc>
      </w:tr>
      <w:tr w:rsidR="006C10AA" w:rsidRPr="006C10AA" w14:paraId="0AE3FD5E" w14:textId="77777777" w:rsidTr="00960C72">
        <w:tc>
          <w:tcPr>
            <w:tcW w:w="2814" w:type="pct"/>
          </w:tcPr>
          <w:p w14:paraId="56330D1B" w14:textId="77777777" w:rsidR="006C10AA" w:rsidRPr="006C10AA" w:rsidRDefault="006C10AA" w:rsidP="006C10AA">
            <w:pPr>
              <w:autoSpaceDE w:val="0"/>
              <w:autoSpaceDN w:val="0"/>
              <w:spacing w:after="0" w:line="240" w:lineRule="auto"/>
              <w:ind w:left="283"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Разом за модуль</w:t>
            </w:r>
          </w:p>
        </w:tc>
        <w:tc>
          <w:tcPr>
            <w:tcW w:w="363" w:type="pct"/>
          </w:tcPr>
          <w:p w14:paraId="7F8A9E6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120</w:t>
            </w:r>
          </w:p>
        </w:tc>
        <w:tc>
          <w:tcPr>
            <w:tcW w:w="364" w:type="pct"/>
          </w:tcPr>
          <w:p w14:paraId="03EC785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w:t>
            </w:r>
          </w:p>
        </w:tc>
        <w:tc>
          <w:tcPr>
            <w:tcW w:w="363" w:type="pct"/>
          </w:tcPr>
          <w:p w14:paraId="21D26D9D"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4</w:t>
            </w:r>
          </w:p>
        </w:tc>
        <w:tc>
          <w:tcPr>
            <w:tcW w:w="364" w:type="pct"/>
          </w:tcPr>
          <w:p w14:paraId="20C3F41B"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1878820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6220442A"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108</w:t>
            </w:r>
          </w:p>
        </w:tc>
      </w:tr>
      <w:tr w:rsidR="006C10AA" w:rsidRPr="006C10AA" w14:paraId="16D6DB4D" w14:textId="77777777" w:rsidTr="00960C72">
        <w:tc>
          <w:tcPr>
            <w:tcW w:w="2814" w:type="pct"/>
          </w:tcPr>
          <w:p w14:paraId="677BA728" w14:textId="77777777" w:rsidR="006C10AA" w:rsidRPr="006C10AA" w:rsidRDefault="006C10AA" w:rsidP="006C10AA">
            <w:pPr>
              <w:autoSpaceDE w:val="0"/>
              <w:autoSpaceDN w:val="0"/>
              <w:spacing w:after="0" w:line="240" w:lineRule="auto"/>
              <w:ind w:left="283" w:firstLine="0"/>
              <w:jc w:val="lef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Разом за семестр</w:t>
            </w:r>
          </w:p>
        </w:tc>
        <w:tc>
          <w:tcPr>
            <w:tcW w:w="363" w:type="pct"/>
          </w:tcPr>
          <w:p w14:paraId="0DC8A996"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 xml:space="preserve"> 120</w:t>
            </w:r>
          </w:p>
        </w:tc>
        <w:tc>
          <w:tcPr>
            <w:tcW w:w="364" w:type="pct"/>
          </w:tcPr>
          <w:p w14:paraId="661EA33A"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8</w:t>
            </w:r>
          </w:p>
        </w:tc>
        <w:tc>
          <w:tcPr>
            <w:tcW w:w="363" w:type="pct"/>
          </w:tcPr>
          <w:p w14:paraId="4068C9B4"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4</w:t>
            </w:r>
          </w:p>
        </w:tc>
        <w:tc>
          <w:tcPr>
            <w:tcW w:w="364" w:type="pct"/>
          </w:tcPr>
          <w:p w14:paraId="0F0ECBDF"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5" w:type="pct"/>
          </w:tcPr>
          <w:p w14:paraId="45AFD672"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p>
        </w:tc>
        <w:tc>
          <w:tcPr>
            <w:tcW w:w="368" w:type="pct"/>
          </w:tcPr>
          <w:p w14:paraId="05C2A23E" w14:textId="77777777" w:rsidR="006C10AA" w:rsidRPr="006C10AA" w:rsidRDefault="006C10AA" w:rsidP="006C10AA">
            <w:pPr>
              <w:spacing w:after="0" w:line="240" w:lineRule="auto"/>
              <w:ind w:left="0" w:firstLine="0"/>
              <w:jc w:val="center"/>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108</w:t>
            </w:r>
          </w:p>
        </w:tc>
      </w:tr>
    </w:tbl>
    <w:p w14:paraId="4BA7C3FB" w14:textId="77777777" w:rsidR="006C10AA" w:rsidRPr="006C10AA" w:rsidRDefault="006C10AA" w:rsidP="006C10AA">
      <w:pPr>
        <w:spacing w:after="0" w:line="240" w:lineRule="auto"/>
        <w:ind w:left="360" w:firstLine="0"/>
        <w:jc w:val="center"/>
        <w:rPr>
          <w:rFonts w:ascii="Times New Roman" w:eastAsia="Times New Roman" w:hAnsi="Times New Roman" w:cs="Times New Roman"/>
          <w:b/>
          <w:sz w:val="24"/>
          <w:szCs w:val="24"/>
        </w:rPr>
      </w:pPr>
    </w:p>
    <w:p w14:paraId="7E16580F" w14:textId="77777777" w:rsidR="006C10AA" w:rsidRPr="006C10AA" w:rsidRDefault="006C10AA" w:rsidP="006C10AA">
      <w:pPr>
        <w:spacing w:after="0" w:line="240" w:lineRule="auto"/>
        <w:ind w:left="360" w:firstLine="0"/>
        <w:jc w:val="center"/>
        <w:rPr>
          <w:rFonts w:ascii="Times New Roman" w:eastAsia="Times New Roman" w:hAnsi="Times New Roman" w:cs="Times New Roman"/>
          <w:b/>
          <w:sz w:val="24"/>
          <w:szCs w:val="24"/>
        </w:rPr>
      </w:pPr>
    </w:p>
    <w:p w14:paraId="5C5C2EC9" w14:textId="77777777" w:rsidR="00EB43D2" w:rsidRDefault="00EB43D2" w:rsidP="006C10AA">
      <w:pPr>
        <w:spacing w:after="0" w:line="240" w:lineRule="auto"/>
        <w:ind w:left="360" w:firstLine="0"/>
        <w:jc w:val="center"/>
        <w:rPr>
          <w:rFonts w:ascii="Times New Roman" w:eastAsia="Times New Roman" w:hAnsi="Times New Roman" w:cs="Times New Roman"/>
          <w:b/>
          <w:sz w:val="24"/>
          <w:szCs w:val="24"/>
        </w:rPr>
      </w:pPr>
    </w:p>
    <w:p w14:paraId="3A3D3C86" w14:textId="635C05ED" w:rsidR="006C10AA" w:rsidRPr="006C10AA" w:rsidRDefault="006C10AA" w:rsidP="006C10AA">
      <w:pPr>
        <w:spacing w:after="0" w:line="240" w:lineRule="auto"/>
        <w:ind w:left="36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6.3. Теми семінарських занять</w:t>
      </w:r>
    </w:p>
    <w:p w14:paraId="5A47AAEF" w14:textId="77777777" w:rsidR="006C10AA" w:rsidRPr="006C10AA" w:rsidRDefault="006C10AA" w:rsidP="006C10AA">
      <w:pPr>
        <w:spacing w:after="0" w:line="240" w:lineRule="auto"/>
        <w:ind w:left="360" w:firstLine="0"/>
        <w:jc w:val="center"/>
        <w:rPr>
          <w:rFonts w:ascii="Times New Roman" w:eastAsia="Times New Roman" w:hAnsi="Times New Roman" w:cs="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839"/>
        <w:gridCol w:w="1103"/>
        <w:gridCol w:w="1134"/>
      </w:tblGrid>
      <w:tr w:rsidR="006C10AA" w:rsidRPr="006C10AA" w14:paraId="26A00EFB" w14:textId="77777777" w:rsidTr="00960C72">
        <w:tc>
          <w:tcPr>
            <w:tcW w:w="705" w:type="dxa"/>
            <w:vMerge w:val="restart"/>
            <w:vAlign w:val="center"/>
          </w:tcPr>
          <w:p w14:paraId="0A756CE4" w14:textId="77777777" w:rsidR="006C10AA" w:rsidRPr="006C10AA" w:rsidRDefault="006C10AA" w:rsidP="006C10AA">
            <w:pPr>
              <w:spacing w:after="0" w:line="240" w:lineRule="auto"/>
              <w:ind w:left="142" w:hanging="142"/>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w:t>
            </w:r>
          </w:p>
          <w:p w14:paraId="55DF270A" w14:textId="77777777" w:rsidR="006C10AA" w:rsidRPr="006C10AA" w:rsidRDefault="006C10AA" w:rsidP="006C10AA">
            <w:pPr>
              <w:spacing w:after="0" w:line="240" w:lineRule="auto"/>
              <w:ind w:left="142" w:hanging="142"/>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з/п</w:t>
            </w:r>
          </w:p>
        </w:tc>
        <w:tc>
          <w:tcPr>
            <w:tcW w:w="6839" w:type="dxa"/>
            <w:vMerge w:val="restart"/>
            <w:vAlign w:val="center"/>
          </w:tcPr>
          <w:p w14:paraId="6CE99E0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Назва теми</w:t>
            </w:r>
          </w:p>
        </w:tc>
        <w:tc>
          <w:tcPr>
            <w:tcW w:w="2237" w:type="dxa"/>
            <w:gridSpan w:val="2"/>
            <w:vAlign w:val="center"/>
          </w:tcPr>
          <w:p w14:paraId="59601B8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Кількість</w:t>
            </w:r>
          </w:p>
          <w:p w14:paraId="570CF1A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годин</w:t>
            </w:r>
          </w:p>
        </w:tc>
      </w:tr>
      <w:tr w:rsidR="006C10AA" w:rsidRPr="006C10AA" w14:paraId="189105BD" w14:textId="77777777" w:rsidTr="00960C72">
        <w:tc>
          <w:tcPr>
            <w:tcW w:w="705" w:type="dxa"/>
            <w:vMerge/>
            <w:vAlign w:val="center"/>
          </w:tcPr>
          <w:p w14:paraId="656B6F33" w14:textId="77777777" w:rsidR="006C10AA" w:rsidRPr="006C10AA" w:rsidRDefault="006C10AA" w:rsidP="006C10AA">
            <w:pPr>
              <w:spacing w:after="0" w:line="240" w:lineRule="auto"/>
              <w:ind w:left="142" w:hanging="142"/>
              <w:jc w:val="center"/>
              <w:rPr>
                <w:rFonts w:ascii="Times New Roman" w:eastAsia="Times New Roman" w:hAnsi="Times New Roman" w:cs="Times New Roman"/>
                <w:sz w:val="24"/>
                <w:szCs w:val="24"/>
              </w:rPr>
            </w:pPr>
          </w:p>
        </w:tc>
        <w:tc>
          <w:tcPr>
            <w:tcW w:w="6839" w:type="dxa"/>
            <w:vMerge/>
            <w:vAlign w:val="center"/>
          </w:tcPr>
          <w:p w14:paraId="6595E45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1103" w:type="dxa"/>
            <w:vAlign w:val="center"/>
          </w:tcPr>
          <w:p w14:paraId="4265141A"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денна</w:t>
            </w:r>
          </w:p>
        </w:tc>
        <w:tc>
          <w:tcPr>
            <w:tcW w:w="1134" w:type="dxa"/>
            <w:vAlign w:val="center"/>
          </w:tcPr>
          <w:p w14:paraId="3AC0FC0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заочна</w:t>
            </w:r>
          </w:p>
        </w:tc>
      </w:tr>
      <w:tr w:rsidR="006C10AA" w:rsidRPr="006C10AA" w14:paraId="7967DB64" w14:textId="77777777" w:rsidTr="00960C72">
        <w:tc>
          <w:tcPr>
            <w:tcW w:w="705" w:type="dxa"/>
          </w:tcPr>
          <w:p w14:paraId="0E95E6C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w:t>
            </w:r>
          </w:p>
        </w:tc>
        <w:tc>
          <w:tcPr>
            <w:tcW w:w="6839" w:type="dxa"/>
          </w:tcPr>
          <w:p w14:paraId="27C3F05C"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1. Класифікація природних ресурсів. Основні поняття. Сутність, цілі та основні завдання державної системи управління природокористуванням</w:t>
            </w:r>
          </w:p>
        </w:tc>
        <w:tc>
          <w:tcPr>
            <w:tcW w:w="1103" w:type="dxa"/>
          </w:tcPr>
          <w:p w14:paraId="22E8C181"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565441A9"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728A2811" w14:textId="77777777" w:rsidTr="00960C72">
        <w:tc>
          <w:tcPr>
            <w:tcW w:w="705" w:type="dxa"/>
          </w:tcPr>
          <w:p w14:paraId="205873D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6839" w:type="dxa"/>
          </w:tcPr>
          <w:p w14:paraId="7C615B04"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2. Суб’єкти управління природними ресурсами. Спеціально уповноважені органи державного управління у сфері природокористування. Роль громадськості</w:t>
            </w:r>
          </w:p>
        </w:tc>
        <w:tc>
          <w:tcPr>
            <w:tcW w:w="1103" w:type="dxa"/>
          </w:tcPr>
          <w:p w14:paraId="3DEDAD1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62159F39"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478D8629" w14:textId="77777777" w:rsidTr="00960C72">
        <w:tc>
          <w:tcPr>
            <w:tcW w:w="705" w:type="dxa"/>
          </w:tcPr>
          <w:p w14:paraId="393016A0"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3</w:t>
            </w:r>
          </w:p>
        </w:tc>
        <w:tc>
          <w:tcPr>
            <w:tcW w:w="6839" w:type="dxa"/>
          </w:tcPr>
          <w:p w14:paraId="04E0DB1C"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3.</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 xml:space="preserve">Види управління природокористуванням. Принципи раціонального природокористування. Планування інвентаризації, використання і охорони основних об’єктів природного капіталу.  </w:t>
            </w:r>
          </w:p>
        </w:tc>
        <w:tc>
          <w:tcPr>
            <w:tcW w:w="1103" w:type="dxa"/>
          </w:tcPr>
          <w:p w14:paraId="414272A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2D343978"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34BBBC1A" w14:textId="77777777" w:rsidTr="00960C72">
        <w:tc>
          <w:tcPr>
            <w:tcW w:w="705" w:type="dxa"/>
          </w:tcPr>
          <w:p w14:paraId="1B60BD5F"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4</w:t>
            </w:r>
          </w:p>
        </w:tc>
        <w:tc>
          <w:tcPr>
            <w:tcW w:w="6839" w:type="dxa"/>
          </w:tcPr>
          <w:p w14:paraId="694D9D42"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Тема 4. Функції у сфері природокористування та охорони довкілля: організаційні, стабілізаційні та </w:t>
            </w:r>
            <w:proofErr w:type="spellStart"/>
            <w:r w:rsidRPr="006C10AA">
              <w:rPr>
                <w:rFonts w:ascii="Times New Roman" w:eastAsia="Times New Roman" w:hAnsi="Times New Roman" w:cs="Times New Roman"/>
                <w:sz w:val="24"/>
                <w:szCs w:val="24"/>
              </w:rPr>
              <w:t>попереджувально</w:t>
            </w:r>
            <w:proofErr w:type="spellEnd"/>
            <w:r w:rsidRPr="006C10AA">
              <w:rPr>
                <w:rFonts w:ascii="Times New Roman" w:eastAsia="Times New Roman" w:hAnsi="Times New Roman" w:cs="Times New Roman"/>
                <w:sz w:val="24"/>
                <w:szCs w:val="24"/>
              </w:rPr>
              <w:t>-охоронні.</w:t>
            </w:r>
          </w:p>
        </w:tc>
        <w:tc>
          <w:tcPr>
            <w:tcW w:w="1103" w:type="dxa"/>
          </w:tcPr>
          <w:p w14:paraId="6196CC3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71250849"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67327588" w14:textId="77777777" w:rsidTr="00960C72">
        <w:tc>
          <w:tcPr>
            <w:tcW w:w="705" w:type="dxa"/>
          </w:tcPr>
          <w:p w14:paraId="212BF45C"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5</w:t>
            </w:r>
          </w:p>
        </w:tc>
        <w:tc>
          <w:tcPr>
            <w:tcW w:w="6839" w:type="dxa"/>
          </w:tcPr>
          <w:p w14:paraId="2E4A28C4"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5.</w:t>
            </w:r>
            <w:r w:rsidRPr="006C10AA">
              <w:rPr>
                <w:rFonts w:ascii="Times New Roman" w:eastAsia="Times New Roman" w:hAnsi="Times New Roman" w:cs="Times New Roman"/>
                <w:bCs/>
                <w:sz w:val="24"/>
                <w:szCs w:val="24"/>
              </w:rPr>
              <w:t xml:space="preserve"> Суб’єкти управління природними ресурсами. </w:t>
            </w:r>
            <w:r w:rsidRPr="006C10AA">
              <w:rPr>
                <w:rFonts w:ascii="Times New Roman" w:eastAsia="Times New Roman" w:hAnsi="Times New Roman" w:cs="Times New Roman"/>
                <w:sz w:val="24"/>
                <w:szCs w:val="24"/>
              </w:rPr>
              <w:t xml:space="preserve"> Законодавчі та правові норми природокористування. Система екологічних стандартів і нормативів. </w:t>
            </w:r>
          </w:p>
        </w:tc>
        <w:tc>
          <w:tcPr>
            <w:tcW w:w="1103" w:type="dxa"/>
          </w:tcPr>
          <w:p w14:paraId="6E0ABBA5"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2CCD9DF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6F484BA8" w14:textId="77777777" w:rsidTr="00960C72">
        <w:tc>
          <w:tcPr>
            <w:tcW w:w="705" w:type="dxa"/>
          </w:tcPr>
          <w:p w14:paraId="15D3C9F6"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6</w:t>
            </w:r>
          </w:p>
        </w:tc>
        <w:tc>
          <w:tcPr>
            <w:tcW w:w="6839" w:type="dxa"/>
          </w:tcPr>
          <w:p w14:paraId="78F796E4" w14:textId="77777777" w:rsidR="006C10AA" w:rsidRPr="006C10AA" w:rsidRDefault="006C10AA" w:rsidP="006C10AA">
            <w:pPr>
              <w:spacing w:after="0" w:line="240" w:lineRule="auto"/>
              <w:ind w:left="0" w:firstLine="0"/>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6. Види управління природокористуванням Механізми управління природокористуванням: адміністративний, економічний.</w:t>
            </w:r>
          </w:p>
        </w:tc>
        <w:tc>
          <w:tcPr>
            <w:tcW w:w="1103" w:type="dxa"/>
          </w:tcPr>
          <w:p w14:paraId="4D648F5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25DB75F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00A722A5" w14:textId="77777777" w:rsidTr="00960C72">
        <w:tc>
          <w:tcPr>
            <w:tcW w:w="705" w:type="dxa"/>
          </w:tcPr>
          <w:p w14:paraId="438B5335"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7</w:t>
            </w:r>
          </w:p>
        </w:tc>
        <w:tc>
          <w:tcPr>
            <w:tcW w:w="6839" w:type="dxa"/>
          </w:tcPr>
          <w:p w14:paraId="5303F6BD"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7.Інвентаризація природних ресурсів. Алгоритм інвентаризації природних комплексів, їх компонентів на заповідній території. Специфіка використання природних ресурсів на територіях і об’єктах природно-заповідного фонду різного цільового призначення і режиму охорони.</w:t>
            </w:r>
          </w:p>
        </w:tc>
        <w:tc>
          <w:tcPr>
            <w:tcW w:w="1103" w:type="dxa"/>
          </w:tcPr>
          <w:p w14:paraId="5A1D8C5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1134" w:type="dxa"/>
          </w:tcPr>
          <w:p w14:paraId="3A9EFEF0"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0FDBDB24" w14:textId="77777777" w:rsidTr="00960C72">
        <w:tc>
          <w:tcPr>
            <w:tcW w:w="705" w:type="dxa"/>
          </w:tcPr>
          <w:p w14:paraId="26E8C52C"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8  </w:t>
            </w:r>
          </w:p>
        </w:tc>
        <w:tc>
          <w:tcPr>
            <w:tcW w:w="6839" w:type="dxa"/>
          </w:tcPr>
          <w:p w14:paraId="4AE0E96C"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8. Підведення підсумків роботи. Оголошення студентам семестрових рейтингових оцінок.</w:t>
            </w:r>
          </w:p>
        </w:tc>
        <w:tc>
          <w:tcPr>
            <w:tcW w:w="1103" w:type="dxa"/>
          </w:tcPr>
          <w:p w14:paraId="3167C1A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w:t>
            </w:r>
          </w:p>
        </w:tc>
        <w:tc>
          <w:tcPr>
            <w:tcW w:w="1134" w:type="dxa"/>
          </w:tcPr>
          <w:p w14:paraId="747D8ECA"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0,5</w:t>
            </w:r>
          </w:p>
        </w:tc>
      </w:tr>
      <w:tr w:rsidR="006C10AA" w:rsidRPr="006C10AA" w14:paraId="2D0F7904" w14:textId="77777777" w:rsidTr="00960C72">
        <w:tc>
          <w:tcPr>
            <w:tcW w:w="705" w:type="dxa"/>
          </w:tcPr>
          <w:p w14:paraId="00729C05"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 9</w:t>
            </w:r>
          </w:p>
        </w:tc>
        <w:tc>
          <w:tcPr>
            <w:tcW w:w="6839" w:type="dxa"/>
          </w:tcPr>
          <w:p w14:paraId="47D8182C"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Модульна контрольна робота</w:t>
            </w:r>
          </w:p>
        </w:tc>
        <w:tc>
          <w:tcPr>
            <w:tcW w:w="1103" w:type="dxa"/>
          </w:tcPr>
          <w:p w14:paraId="48243E3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w:t>
            </w:r>
          </w:p>
        </w:tc>
        <w:tc>
          <w:tcPr>
            <w:tcW w:w="1134" w:type="dxa"/>
          </w:tcPr>
          <w:p w14:paraId="31733D9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r>
      <w:tr w:rsidR="006C10AA" w:rsidRPr="006C10AA" w14:paraId="031FB48E" w14:textId="77777777" w:rsidTr="00960C72">
        <w:tc>
          <w:tcPr>
            <w:tcW w:w="7544" w:type="dxa"/>
            <w:gridSpan w:val="2"/>
          </w:tcPr>
          <w:p w14:paraId="45A26525" w14:textId="77777777" w:rsidR="006C10AA" w:rsidRPr="006C10AA" w:rsidRDefault="006C10AA" w:rsidP="006C10AA">
            <w:pPr>
              <w:spacing w:after="0" w:line="240" w:lineRule="auto"/>
              <w:ind w:left="0" w:firstLine="0"/>
              <w:jc w:val="righ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Разом</w:t>
            </w:r>
          </w:p>
        </w:tc>
        <w:tc>
          <w:tcPr>
            <w:tcW w:w="1103" w:type="dxa"/>
          </w:tcPr>
          <w:p w14:paraId="020F1C5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16</w:t>
            </w:r>
          </w:p>
        </w:tc>
        <w:tc>
          <w:tcPr>
            <w:tcW w:w="1134" w:type="dxa"/>
          </w:tcPr>
          <w:p w14:paraId="18BF6F5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4</w:t>
            </w:r>
          </w:p>
        </w:tc>
      </w:tr>
    </w:tbl>
    <w:p w14:paraId="725E626E" w14:textId="77777777" w:rsidR="006C10AA" w:rsidRPr="006C10AA" w:rsidRDefault="006C10AA" w:rsidP="006C10AA">
      <w:pPr>
        <w:spacing w:after="0" w:line="240" w:lineRule="auto"/>
        <w:ind w:left="0" w:firstLine="0"/>
        <w:jc w:val="left"/>
        <w:rPr>
          <w:rFonts w:ascii="Times New Roman" w:eastAsia="Times New Roman" w:hAnsi="Times New Roman" w:cs="Times New Roman"/>
          <w:b/>
          <w:i/>
          <w:sz w:val="24"/>
          <w:szCs w:val="24"/>
        </w:rPr>
      </w:pPr>
    </w:p>
    <w:p w14:paraId="29F314AB" w14:textId="77777777" w:rsidR="006C10AA" w:rsidRPr="006C10AA" w:rsidRDefault="006C10AA" w:rsidP="006C10AA">
      <w:pPr>
        <w:spacing w:after="0" w:line="240" w:lineRule="auto"/>
        <w:ind w:left="9072" w:hanging="9072"/>
        <w:jc w:val="center"/>
        <w:rPr>
          <w:rFonts w:ascii="Times New Roman" w:eastAsia="Times New Roman" w:hAnsi="Times New Roman" w:cs="Times New Roman"/>
          <w:b/>
          <w:sz w:val="24"/>
          <w:szCs w:val="24"/>
        </w:rPr>
      </w:pPr>
    </w:p>
    <w:p w14:paraId="6D6CB484" w14:textId="77777777" w:rsidR="006C10AA" w:rsidRPr="006C10AA" w:rsidRDefault="006C10AA" w:rsidP="006C10AA">
      <w:pPr>
        <w:spacing w:after="0" w:line="240" w:lineRule="auto"/>
        <w:ind w:left="9072" w:hanging="9072"/>
        <w:jc w:val="center"/>
        <w:rPr>
          <w:rFonts w:ascii="Times New Roman" w:eastAsia="Times New Roman" w:hAnsi="Times New Roman" w:cs="Times New Roman"/>
          <w:b/>
          <w:sz w:val="24"/>
          <w:szCs w:val="24"/>
        </w:rPr>
      </w:pPr>
    </w:p>
    <w:p w14:paraId="7E562855" w14:textId="77777777" w:rsidR="006C10AA" w:rsidRPr="006C10AA" w:rsidRDefault="006C10AA" w:rsidP="006C10AA">
      <w:pPr>
        <w:spacing w:after="0" w:line="240" w:lineRule="auto"/>
        <w:ind w:left="9072" w:hanging="9072"/>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6.4. Самостійна робота</w:t>
      </w:r>
    </w:p>
    <w:p w14:paraId="4A5632CC" w14:textId="77777777" w:rsidR="006C10AA" w:rsidRPr="006C10AA" w:rsidRDefault="006C10AA" w:rsidP="006C10AA">
      <w:pPr>
        <w:spacing w:after="0" w:line="240" w:lineRule="auto"/>
        <w:ind w:left="7513" w:hanging="6946"/>
        <w:jc w:val="center"/>
        <w:rPr>
          <w:rFonts w:ascii="Times New Roman" w:eastAsia="Times New Roman" w:hAnsi="Times New Roman" w:cs="Times New Roman"/>
          <w:b/>
          <w:sz w:val="24"/>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6809"/>
        <w:gridCol w:w="1134"/>
        <w:gridCol w:w="1134"/>
      </w:tblGrid>
      <w:tr w:rsidR="006C10AA" w:rsidRPr="006C10AA" w14:paraId="1EE8F485" w14:textId="77777777" w:rsidTr="00960C72">
        <w:trPr>
          <w:trHeight w:val="510"/>
        </w:trPr>
        <w:tc>
          <w:tcPr>
            <w:tcW w:w="704" w:type="dxa"/>
            <w:vMerge w:val="restart"/>
            <w:vAlign w:val="center"/>
          </w:tcPr>
          <w:p w14:paraId="67E7A7EE" w14:textId="77777777" w:rsidR="006C10AA" w:rsidRPr="006C10AA" w:rsidRDefault="006C10AA" w:rsidP="006C10AA">
            <w:pPr>
              <w:spacing w:after="0" w:line="240" w:lineRule="auto"/>
              <w:ind w:left="142" w:hanging="142"/>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w:t>
            </w:r>
          </w:p>
          <w:p w14:paraId="3D223DE9" w14:textId="77777777" w:rsidR="006C10AA" w:rsidRPr="006C10AA" w:rsidRDefault="006C10AA" w:rsidP="006C10AA">
            <w:pPr>
              <w:spacing w:after="0" w:line="240" w:lineRule="auto"/>
              <w:ind w:left="142" w:hanging="142"/>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з/п</w:t>
            </w:r>
          </w:p>
        </w:tc>
        <w:tc>
          <w:tcPr>
            <w:tcW w:w="6809" w:type="dxa"/>
            <w:vMerge w:val="restart"/>
            <w:vAlign w:val="center"/>
          </w:tcPr>
          <w:p w14:paraId="65ADF56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Назва теми</w:t>
            </w:r>
          </w:p>
        </w:tc>
        <w:tc>
          <w:tcPr>
            <w:tcW w:w="2268" w:type="dxa"/>
            <w:gridSpan w:val="2"/>
            <w:vAlign w:val="center"/>
          </w:tcPr>
          <w:p w14:paraId="5DAD320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Кількість</w:t>
            </w:r>
          </w:p>
          <w:p w14:paraId="586467A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годин</w:t>
            </w:r>
          </w:p>
        </w:tc>
      </w:tr>
      <w:tr w:rsidR="006C10AA" w:rsidRPr="006C10AA" w14:paraId="4B60E5FA" w14:textId="77777777" w:rsidTr="00960C72">
        <w:trPr>
          <w:trHeight w:val="310"/>
        </w:trPr>
        <w:tc>
          <w:tcPr>
            <w:tcW w:w="704" w:type="dxa"/>
            <w:vMerge/>
            <w:vAlign w:val="center"/>
          </w:tcPr>
          <w:p w14:paraId="69F9420B" w14:textId="77777777" w:rsidR="006C10AA" w:rsidRPr="006C10AA" w:rsidRDefault="006C10AA" w:rsidP="006C10AA">
            <w:pPr>
              <w:spacing w:after="0" w:line="240" w:lineRule="auto"/>
              <w:ind w:left="142" w:hanging="142"/>
              <w:jc w:val="center"/>
              <w:rPr>
                <w:rFonts w:ascii="Times New Roman" w:eastAsia="Times New Roman" w:hAnsi="Times New Roman" w:cs="Times New Roman"/>
                <w:sz w:val="24"/>
                <w:szCs w:val="24"/>
              </w:rPr>
            </w:pPr>
          </w:p>
        </w:tc>
        <w:tc>
          <w:tcPr>
            <w:tcW w:w="6809" w:type="dxa"/>
            <w:vMerge/>
            <w:vAlign w:val="center"/>
          </w:tcPr>
          <w:p w14:paraId="1A6794E3"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1134" w:type="dxa"/>
            <w:vAlign w:val="center"/>
          </w:tcPr>
          <w:p w14:paraId="12C789B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денна</w:t>
            </w:r>
          </w:p>
        </w:tc>
        <w:tc>
          <w:tcPr>
            <w:tcW w:w="1134" w:type="dxa"/>
            <w:vAlign w:val="center"/>
          </w:tcPr>
          <w:p w14:paraId="0BFB866E"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заочна</w:t>
            </w:r>
          </w:p>
        </w:tc>
      </w:tr>
      <w:tr w:rsidR="006C10AA" w:rsidRPr="006C10AA" w14:paraId="78510106" w14:textId="77777777" w:rsidTr="00960C72">
        <w:tc>
          <w:tcPr>
            <w:tcW w:w="704" w:type="dxa"/>
          </w:tcPr>
          <w:p w14:paraId="5F63949D"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w:t>
            </w:r>
          </w:p>
        </w:tc>
        <w:tc>
          <w:tcPr>
            <w:tcW w:w="6809" w:type="dxa"/>
          </w:tcPr>
          <w:p w14:paraId="0A49415A"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1.</w:t>
            </w:r>
            <w:r w:rsidRPr="006C10AA">
              <w:rPr>
                <w:rFonts w:ascii="Calibri" w:eastAsia="Times New Roman" w:hAnsi="Calibri" w:cs="Times New Roman"/>
                <w:lang w:val="ru-RU"/>
              </w:rPr>
              <w:t xml:space="preserve"> </w:t>
            </w:r>
            <w:r w:rsidRPr="006C10AA">
              <w:rPr>
                <w:rFonts w:ascii="Times New Roman" w:eastAsia="Times New Roman" w:hAnsi="Times New Roman" w:cs="Times New Roman"/>
                <w:sz w:val="24"/>
                <w:szCs w:val="24"/>
              </w:rPr>
              <w:t xml:space="preserve">Сутність, цілі та основні завдання управління природокористуванням. Забезпеченість України природними ресурсами      </w:t>
            </w:r>
            <w:r w:rsidRPr="006C10AA">
              <w:rPr>
                <w:rFonts w:ascii="Times New Roman" w:eastAsia="Times New Roman" w:hAnsi="Times New Roman" w:cs="Times New Roman"/>
                <w:sz w:val="24"/>
                <w:szCs w:val="24"/>
              </w:rPr>
              <w:tab/>
            </w:r>
          </w:p>
        </w:tc>
        <w:tc>
          <w:tcPr>
            <w:tcW w:w="1134" w:type="dxa"/>
          </w:tcPr>
          <w:p w14:paraId="375CC5E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7D210F33"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14</w:t>
            </w:r>
          </w:p>
        </w:tc>
      </w:tr>
      <w:tr w:rsidR="006C10AA" w:rsidRPr="006C10AA" w14:paraId="3C3977AE" w14:textId="77777777" w:rsidTr="00960C72">
        <w:tc>
          <w:tcPr>
            <w:tcW w:w="704" w:type="dxa"/>
          </w:tcPr>
          <w:p w14:paraId="56A139CA"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2</w:t>
            </w:r>
          </w:p>
        </w:tc>
        <w:tc>
          <w:tcPr>
            <w:tcW w:w="6809" w:type="dxa"/>
          </w:tcPr>
          <w:p w14:paraId="0232E8E8"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2. Суб’єкти управління природними ресурсами. Спеціально уповноважені органи державного управління у сфері природокористування. Роль громадськості</w:t>
            </w:r>
          </w:p>
        </w:tc>
        <w:tc>
          <w:tcPr>
            <w:tcW w:w="1134" w:type="dxa"/>
          </w:tcPr>
          <w:p w14:paraId="761DBCA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6DDC6C73"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16</w:t>
            </w:r>
          </w:p>
        </w:tc>
      </w:tr>
      <w:tr w:rsidR="006C10AA" w:rsidRPr="006C10AA" w14:paraId="7F4E281E" w14:textId="77777777" w:rsidTr="00960C72">
        <w:tc>
          <w:tcPr>
            <w:tcW w:w="704" w:type="dxa"/>
          </w:tcPr>
          <w:p w14:paraId="03B12A7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…3</w:t>
            </w:r>
          </w:p>
        </w:tc>
        <w:tc>
          <w:tcPr>
            <w:tcW w:w="6809" w:type="dxa"/>
          </w:tcPr>
          <w:p w14:paraId="3EB64842"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Тема 3. Види управління природокористуванням. Принципи раціонального природокористування. Планування інвентаризації, використання і охорони основних об’єктів природного капіталу.  </w:t>
            </w:r>
          </w:p>
        </w:tc>
        <w:tc>
          <w:tcPr>
            <w:tcW w:w="1134" w:type="dxa"/>
          </w:tcPr>
          <w:p w14:paraId="71FED49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582E325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16</w:t>
            </w:r>
          </w:p>
        </w:tc>
      </w:tr>
      <w:tr w:rsidR="006C10AA" w:rsidRPr="006C10AA" w14:paraId="430E3488" w14:textId="77777777" w:rsidTr="00960C72">
        <w:tc>
          <w:tcPr>
            <w:tcW w:w="704" w:type="dxa"/>
          </w:tcPr>
          <w:p w14:paraId="7465F20B"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4</w:t>
            </w:r>
          </w:p>
        </w:tc>
        <w:tc>
          <w:tcPr>
            <w:tcW w:w="6809" w:type="dxa"/>
          </w:tcPr>
          <w:p w14:paraId="0603869D" w14:textId="77777777" w:rsidR="006C10AA" w:rsidRPr="006C10AA" w:rsidRDefault="006C10AA" w:rsidP="006C10AA">
            <w:pPr>
              <w:spacing w:after="0" w:line="240" w:lineRule="auto"/>
              <w:ind w:left="0" w:firstLine="0"/>
              <w:jc w:val="left"/>
              <w:rPr>
                <w:rFonts w:ascii="Times New Roman" w:eastAsia="Times New Roman" w:hAnsi="Times New Roman" w:cs="Times New Roman"/>
                <w:b/>
                <w:sz w:val="24"/>
                <w:szCs w:val="24"/>
              </w:rPr>
            </w:pPr>
            <w:r w:rsidRPr="006C10AA">
              <w:rPr>
                <w:rFonts w:ascii="Times New Roman" w:eastAsia="Times New Roman" w:hAnsi="Times New Roman" w:cs="Times New Roman"/>
                <w:sz w:val="24"/>
                <w:szCs w:val="24"/>
              </w:rPr>
              <w:t xml:space="preserve">Тема 4. Функції у сфері природокористування та охорони довкілля: організаційні, стабілізаційні та </w:t>
            </w:r>
            <w:proofErr w:type="spellStart"/>
            <w:r w:rsidRPr="006C10AA">
              <w:rPr>
                <w:rFonts w:ascii="Times New Roman" w:eastAsia="Times New Roman" w:hAnsi="Times New Roman" w:cs="Times New Roman"/>
                <w:sz w:val="24"/>
                <w:szCs w:val="24"/>
              </w:rPr>
              <w:t>попереджувально</w:t>
            </w:r>
            <w:proofErr w:type="spellEnd"/>
            <w:r w:rsidRPr="006C10AA">
              <w:rPr>
                <w:rFonts w:ascii="Times New Roman" w:eastAsia="Times New Roman" w:hAnsi="Times New Roman" w:cs="Times New Roman"/>
                <w:sz w:val="24"/>
                <w:szCs w:val="24"/>
              </w:rPr>
              <w:t>-охоронні.</w:t>
            </w:r>
          </w:p>
        </w:tc>
        <w:tc>
          <w:tcPr>
            <w:tcW w:w="1134" w:type="dxa"/>
          </w:tcPr>
          <w:p w14:paraId="504FD6D4"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21F159C9"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16</w:t>
            </w:r>
          </w:p>
        </w:tc>
      </w:tr>
      <w:tr w:rsidR="006C10AA" w:rsidRPr="006C10AA" w14:paraId="234B4360" w14:textId="77777777" w:rsidTr="00960C72">
        <w:tc>
          <w:tcPr>
            <w:tcW w:w="704" w:type="dxa"/>
          </w:tcPr>
          <w:p w14:paraId="13022E4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5</w:t>
            </w:r>
          </w:p>
        </w:tc>
        <w:tc>
          <w:tcPr>
            <w:tcW w:w="6809" w:type="dxa"/>
          </w:tcPr>
          <w:p w14:paraId="55B74B90"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5. Законодавчі та правові норми природокористування. Система екологічних стандартів і нормативів.</w:t>
            </w:r>
          </w:p>
        </w:tc>
        <w:tc>
          <w:tcPr>
            <w:tcW w:w="1134" w:type="dxa"/>
          </w:tcPr>
          <w:p w14:paraId="73DABC5C"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2979089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15</w:t>
            </w:r>
          </w:p>
        </w:tc>
      </w:tr>
      <w:tr w:rsidR="006C10AA" w:rsidRPr="006C10AA" w14:paraId="76A3CCE6" w14:textId="77777777" w:rsidTr="00960C72">
        <w:tc>
          <w:tcPr>
            <w:tcW w:w="704" w:type="dxa"/>
          </w:tcPr>
          <w:p w14:paraId="19648E66"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6</w:t>
            </w:r>
          </w:p>
        </w:tc>
        <w:tc>
          <w:tcPr>
            <w:tcW w:w="6809" w:type="dxa"/>
          </w:tcPr>
          <w:p w14:paraId="41B78E56" w14:textId="77777777" w:rsidR="006C10AA" w:rsidRPr="006C10AA" w:rsidRDefault="006C10AA" w:rsidP="006C10AA">
            <w:pPr>
              <w:spacing w:after="0" w:line="240" w:lineRule="auto"/>
              <w:ind w:left="0" w:firstLine="0"/>
              <w:jc w:val="left"/>
              <w:rPr>
                <w:rFonts w:ascii="Times New Roman" w:eastAsia="Times New Roman" w:hAnsi="Times New Roman" w:cs="Times New Roman"/>
                <w:bCs/>
                <w:sz w:val="24"/>
                <w:szCs w:val="24"/>
              </w:rPr>
            </w:pPr>
            <w:r w:rsidRPr="006C10AA">
              <w:rPr>
                <w:rFonts w:ascii="Times New Roman" w:eastAsia="Times New Roman" w:hAnsi="Times New Roman" w:cs="Times New Roman"/>
                <w:sz w:val="24"/>
                <w:szCs w:val="24"/>
              </w:rPr>
              <w:t>Тема 6.</w:t>
            </w:r>
            <w:r w:rsidRPr="006C10AA">
              <w:rPr>
                <w:rFonts w:ascii="Times New Roman" w:eastAsia="Times New Roman" w:hAnsi="Times New Roman" w:cs="Times New Roman"/>
                <w:b/>
                <w:sz w:val="24"/>
                <w:szCs w:val="24"/>
              </w:rPr>
              <w:t xml:space="preserve"> </w:t>
            </w:r>
            <w:r w:rsidRPr="006C10AA">
              <w:rPr>
                <w:rFonts w:ascii="Times New Roman" w:eastAsia="Times New Roman" w:hAnsi="Times New Roman" w:cs="Times New Roman"/>
                <w:bCs/>
                <w:sz w:val="24"/>
                <w:szCs w:val="24"/>
              </w:rPr>
              <w:t xml:space="preserve"> Механізми управління природокористуванням: адміністративний, економічний</w:t>
            </w:r>
          </w:p>
        </w:tc>
        <w:tc>
          <w:tcPr>
            <w:tcW w:w="1134" w:type="dxa"/>
          </w:tcPr>
          <w:p w14:paraId="39DC445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5235D7C7"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16</w:t>
            </w:r>
          </w:p>
        </w:tc>
      </w:tr>
      <w:tr w:rsidR="006C10AA" w:rsidRPr="006C10AA" w14:paraId="3E62B77B" w14:textId="77777777" w:rsidTr="00960C72">
        <w:tc>
          <w:tcPr>
            <w:tcW w:w="704" w:type="dxa"/>
          </w:tcPr>
          <w:p w14:paraId="04F88B1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7</w:t>
            </w:r>
          </w:p>
        </w:tc>
        <w:tc>
          <w:tcPr>
            <w:tcW w:w="6809" w:type="dxa"/>
          </w:tcPr>
          <w:p w14:paraId="4DFBDA39" w14:textId="77777777" w:rsidR="006C10AA" w:rsidRPr="006C10AA" w:rsidRDefault="006C10AA" w:rsidP="006C10AA">
            <w:pPr>
              <w:spacing w:after="0" w:line="240" w:lineRule="auto"/>
              <w:ind w:left="0" w:firstLine="0"/>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Тема 7. Специфіка використання природних ресурсів на територіях і об’єктах природно-заповідного фонду різного цільового призначення і режиму охорони</w:t>
            </w:r>
          </w:p>
        </w:tc>
        <w:tc>
          <w:tcPr>
            <w:tcW w:w="1134" w:type="dxa"/>
          </w:tcPr>
          <w:p w14:paraId="51EFAEBF"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12</w:t>
            </w:r>
          </w:p>
        </w:tc>
        <w:tc>
          <w:tcPr>
            <w:tcW w:w="1134" w:type="dxa"/>
          </w:tcPr>
          <w:p w14:paraId="730FC0C2"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15</w:t>
            </w:r>
          </w:p>
        </w:tc>
      </w:tr>
      <w:tr w:rsidR="006C10AA" w:rsidRPr="006C10AA" w14:paraId="45639CB4" w14:textId="77777777" w:rsidTr="00960C72">
        <w:tc>
          <w:tcPr>
            <w:tcW w:w="704" w:type="dxa"/>
          </w:tcPr>
          <w:p w14:paraId="6C25BDD3" w14:textId="77777777" w:rsidR="006C10AA" w:rsidRPr="006C10AA" w:rsidRDefault="006C10AA" w:rsidP="006C10AA">
            <w:pPr>
              <w:spacing w:after="0" w:line="240" w:lineRule="auto"/>
              <w:ind w:left="0" w:firstLine="0"/>
              <w:jc w:val="center"/>
              <w:rPr>
                <w:rFonts w:ascii="Times New Roman" w:eastAsia="Times New Roman" w:hAnsi="Times New Roman" w:cs="Times New Roman"/>
                <w:sz w:val="24"/>
                <w:szCs w:val="24"/>
              </w:rPr>
            </w:pPr>
          </w:p>
        </w:tc>
        <w:tc>
          <w:tcPr>
            <w:tcW w:w="6809" w:type="dxa"/>
          </w:tcPr>
          <w:p w14:paraId="7EF0472D" w14:textId="77777777" w:rsidR="006C10AA" w:rsidRPr="006C10AA" w:rsidRDefault="006C10AA" w:rsidP="006C10AA">
            <w:pPr>
              <w:tabs>
                <w:tab w:val="right" w:pos="6593"/>
              </w:tabs>
              <w:spacing w:after="0" w:line="240" w:lineRule="auto"/>
              <w:ind w:left="0" w:firstLine="0"/>
              <w:jc w:val="left"/>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Разом</w:t>
            </w:r>
          </w:p>
        </w:tc>
        <w:tc>
          <w:tcPr>
            <w:tcW w:w="1134" w:type="dxa"/>
          </w:tcPr>
          <w:p w14:paraId="62E78F8B"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84</w:t>
            </w:r>
          </w:p>
        </w:tc>
        <w:tc>
          <w:tcPr>
            <w:tcW w:w="1134" w:type="dxa"/>
          </w:tcPr>
          <w:p w14:paraId="687AAD9F"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108</w:t>
            </w:r>
          </w:p>
        </w:tc>
      </w:tr>
    </w:tbl>
    <w:p w14:paraId="197F8D78"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p>
    <w:p w14:paraId="4D62F388" w14:textId="77777777" w:rsidR="006C10AA" w:rsidRPr="006C10AA" w:rsidRDefault="006C10AA" w:rsidP="006C10AA">
      <w:pPr>
        <w:spacing w:after="0" w:line="240" w:lineRule="auto"/>
        <w:ind w:left="0" w:firstLine="0"/>
        <w:jc w:val="center"/>
        <w:rPr>
          <w:rFonts w:ascii="Times New Roman" w:eastAsia="Times New Roman" w:hAnsi="Times New Roman" w:cs="Times New Roman"/>
          <w:i/>
          <w:sz w:val="24"/>
          <w:szCs w:val="24"/>
        </w:rPr>
      </w:pPr>
      <w:r w:rsidRPr="006C10AA">
        <w:rPr>
          <w:rFonts w:ascii="Times New Roman" w:eastAsia="Times New Roman" w:hAnsi="Times New Roman" w:cs="Times New Roman"/>
          <w:b/>
          <w:sz w:val="24"/>
          <w:szCs w:val="24"/>
        </w:rPr>
        <w:t xml:space="preserve">6.5. Індивідуальні завдання </w:t>
      </w:r>
      <w:r w:rsidRPr="006C10AA">
        <w:rPr>
          <w:rFonts w:ascii="Times New Roman" w:eastAsia="Times New Roman" w:hAnsi="Times New Roman" w:cs="Times New Roman"/>
          <w:i/>
          <w:sz w:val="24"/>
          <w:szCs w:val="24"/>
        </w:rPr>
        <w:t>(у разі потреби)</w:t>
      </w:r>
    </w:p>
    <w:p w14:paraId="6825986C" w14:textId="77777777" w:rsidR="006C10AA" w:rsidRPr="006C10AA" w:rsidRDefault="006C10AA" w:rsidP="006C10AA">
      <w:pPr>
        <w:spacing w:after="0" w:line="240" w:lineRule="auto"/>
        <w:ind w:left="0" w:firstLine="0"/>
        <w:jc w:val="center"/>
        <w:rPr>
          <w:rFonts w:ascii="Times New Roman" w:eastAsia="Times New Roman" w:hAnsi="Times New Roman" w:cs="Times New Roman"/>
          <w:i/>
          <w:sz w:val="24"/>
          <w:szCs w:val="24"/>
        </w:rPr>
      </w:pPr>
      <w:r w:rsidRPr="006C10AA">
        <w:rPr>
          <w:rFonts w:ascii="Times New Roman" w:eastAsia="Times New Roman" w:hAnsi="Times New Roman" w:cs="Times New Roman"/>
          <w:i/>
          <w:sz w:val="24"/>
          <w:szCs w:val="24"/>
        </w:rPr>
        <w:t>Індивідуальні завдання не передбачені за навчальним планом.</w:t>
      </w:r>
    </w:p>
    <w:p w14:paraId="05555648" w14:textId="77777777" w:rsidR="006C10AA" w:rsidRPr="006C10AA" w:rsidRDefault="006C10AA" w:rsidP="006C10AA">
      <w:pPr>
        <w:spacing w:after="0" w:line="240" w:lineRule="auto"/>
        <w:ind w:left="851" w:hanging="851"/>
        <w:contextualSpacing/>
        <w:jc w:val="center"/>
        <w:rPr>
          <w:rFonts w:ascii="Times New Roman" w:eastAsia="Times New Roman" w:hAnsi="Times New Roman" w:cs="Times New Roman"/>
          <w:b/>
          <w:sz w:val="24"/>
          <w:szCs w:val="24"/>
        </w:rPr>
      </w:pPr>
    </w:p>
    <w:p w14:paraId="35DBC2FA"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 xml:space="preserve">7. ІНСТРУМЕНТИ, ОБЛАДНАННЯ ТА ПРОГРАМНЕ ЗАБЕЗПЕЧЕННЯ, ВИКОРИСТАННЯ ЯКИХ ПЕРЕДБАЧАЄ НАВЧАЛЬНА ДИСЦИПЛІНА </w:t>
      </w:r>
    </w:p>
    <w:p w14:paraId="4AD3BAD9" w14:textId="77777777" w:rsidR="006C10AA" w:rsidRPr="006C10AA" w:rsidRDefault="006C10AA" w:rsidP="006C10AA">
      <w:pPr>
        <w:spacing w:after="0" w:line="240" w:lineRule="auto"/>
        <w:ind w:left="0" w:firstLine="0"/>
        <w:jc w:val="center"/>
        <w:rPr>
          <w:rFonts w:ascii="Times New Roman" w:eastAsia="Times New Roman" w:hAnsi="Times New Roman" w:cs="Times New Roman"/>
          <w:i/>
          <w:sz w:val="24"/>
          <w:szCs w:val="24"/>
        </w:rPr>
      </w:pPr>
      <w:r w:rsidRPr="006C10AA">
        <w:rPr>
          <w:rFonts w:ascii="Times New Roman" w:eastAsia="Times New Roman" w:hAnsi="Times New Roman" w:cs="Times New Roman"/>
          <w:i/>
          <w:sz w:val="24"/>
          <w:szCs w:val="24"/>
        </w:rPr>
        <w:t>(у разі потреби)</w:t>
      </w:r>
    </w:p>
    <w:p w14:paraId="37B4025B" w14:textId="77777777" w:rsidR="006C10AA" w:rsidRPr="006C10AA" w:rsidRDefault="006C10AA" w:rsidP="006C10AA">
      <w:pPr>
        <w:spacing w:after="0" w:line="240" w:lineRule="auto"/>
        <w:ind w:left="0" w:firstLine="0"/>
        <w:jc w:val="center"/>
        <w:rPr>
          <w:rFonts w:ascii="Times New Roman" w:eastAsia="Times New Roman" w:hAnsi="Times New Roman" w:cs="Times New Roman"/>
          <w:b/>
          <w:sz w:val="24"/>
          <w:szCs w:val="24"/>
        </w:rPr>
      </w:pPr>
    </w:p>
    <w:p w14:paraId="0FCB29A3" w14:textId="77777777" w:rsidR="006C10AA" w:rsidRPr="006C10AA" w:rsidRDefault="006C10AA" w:rsidP="006C10AA">
      <w:pPr>
        <w:spacing w:after="0" w:line="240" w:lineRule="auto"/>
        <w:ind w:left="0" w:firstLine="0"/>
        <w:rPr>
          <w:rFonts w:ascii="Times New Roman" w:eastAsia="Times New Roman" w:hAnsi="Times New Roman" w:cs="Times New Roman"/>
          <w:bCs/>
          <w:sz w:val="24"/>
          <w:szCs w:val="24"/>
        </w:rPr>
      </w:pPr>
      <w:r w:rsidRPr="006C10AA">
        <w:rPr>
          <w:rFonts w:ascii="Times New Roman" w:eastAsia="Times New Roman" w:hAnsi="Times New Roman" w:cs="Times New Roman"/>
          <w:bCs/>
          <w:sz w:val="24"/>
          <w:szCs w:val="24"/>
        </w:rPr>
        <w:t xml:space="preserve">         Технічні засоби: мультимедійна техніка, Інтернет ресурси з доступом під час лекції;</w:t>
      </w:r>
      <w:r w:rsidRPr="006C10AA">
        <w:rPr>
          <w:rFonts w:ascii="Times New Roman" w:eastAsia="Times New Roman" w:hAnsi="Times New Roman" w:cs="Times New Roman"/>
          <w:sz w:val="24"/>
          <w:szCs w:val="24"/>
        </w:rPr>
        <w:t xml:space="preserve"> </w:t>
      </w:r>
      <w:r w:rsidRPr="006C10AA">
        <w:rPr>
          <w:rFonts w:ascii="Times New Roman" w:eastAsia="Times New Roman" w:hAnsi="Times New Roman" w:cs="Times New Roman"/>
          <w:bCs/>
          <w:sz w:val="24"/>
          <w:szCs w:val="24"/>
        </w:rPr>
        <w:t xml:space="preserve"> Дидактичні матеріали: електронний варіант навчального посібника «Управління природокористуванням», матеріали презентацій до лекцій, пакети завдань для модульного та підсумкового контролю тощо, а також матеріали лектора до дисципліни в </w:t>
      </w:r>
      <w:r w:rsidRPr="006C10AA">
        <w:rPr>
          <w:rFonts w:ascii="Times New Roman" w:eastAsia="Times New Roman" w:hAnsi="Times New Roman" w:cs="Times New Roman"/>
          <w:sz w:val="24"/>
          <w:szCs w:val="24"/>
        </w:rPr>
        <w:t>системі віртуального навчання «</w:t>
      </w:r>
      <w:r w:rsidRPr="006C10AA">
        <w:rPr>
          <w:rFonts w:ascii="Times New Roman" w:eastAsia="Times New Roman" w:hAnsi="Times New Roman" w:cs="Times New Roman"/>
          <w:sz w:val="24"/>
          <w:szCs w:val="24"/>
          <w:lang w:val="en-US"/>
        </w:rPr>
        <w:t>Moodle</w:t>
      </w:r>
      <w:r w:rsidRPr="006C10AA">
        <w:rPr>
          <w:rFonts w:ascii="Times New Roman" w:eastAsia="Times New Roman" w:hAnsi="Times New Roman" w:cs="Times New Roman"/>
          <w:sz w:val="24"/>
          <w:szCs w:val="24"/>
        </w:rPr>
        <w:t>».</w:t>
      </w:r>
    </w:p>
    <w:p w14:paraId="00091E1F" w14:textId="77777777" w:rsidR="006C10AA" w:rsidRPr="006C10AA" w:rsidRDefault="006C10AA" w:rsidP="006C10AA">
      <w:pPr>
        <w:spacing w:after="0" w:line="240" w:lineRule="auto"/>
        <w:ind w:left="0" w:firstLine="567"/>
        <w:jc w:val="left"/>
        <w:rPr>
          <w:rFonts w:ascii="Times New Roman" w:eastAsia="Times New Roman" w:hAnsi="Times New Roman" w:cs="Times New Roman"/>
          <w:sz w:val="24"/>
          <w:szCs w:val="24"/>
        </w:rPr>
      </w:pPr>
      <w:r w:rsidRPr="006C10AA">
        <w:rPr>
          <w:rFonts w:ascii="Times New Roman" w:eastAsia="Times New Roman" w:hAnsi="Times New Roman" w:cs="Times New Roman"/>
          <w:sz w:val="24"/>
          <w:szCs w:val="24"/>
        </w:rPr>
        <w:t xml:space="preserve">Програмне забезпечення наявне в комп’ютерних класах та індивідуальне у студентів і викладачів. </w:t>
      </w:r>
    </w:p>
    <w:p w14:paraId="78D53ECF"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b/>
          <w:sz w:val="20"/>
          <w:szCs w:val="20"/>
        </w:rPr>
      </w:pPr>
    </w:p>
    <w:p w14:paraId="4CE401E6"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738470D4"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2593E183"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51F7ED14"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013DB7E9"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1D424461"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23948719"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34758469"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20E7202C"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25F36432"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0E99BD9C"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4C08309D" w14:textId="77777777" w:rsidR="00027311" w:rsidRDefault="00027311" w:rsidP="006C10AA">
      <w:pPr>
        <w:shd w:val="clear" w:color="auto" w:fill="FFFFFF"/>
        <w:spacing w:after="0" w:line="240" w:lineRule="auto"/>
        <w:ind w:left="0" w:firstLine="0"/>
        <w:jc w:val="center"/>
        <w:rPr>
          <w:rFonts w:ascii="Times New Roman" w:eastAsia="Times New Roman" w:hAnsi="Times New Roman" w:cs="Times New Roman"/>
          <w:b/>
          <w:sz w:val="24"/>
          <w:szCs w:val="24"/>
        </w:rPr>
      </w:pPr>
    </w:p>
    <w:p w14:paraId="27D78A35" w14:textId="3B0BBAC0"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b/>
          <w:sz w:val="24"/>
          <w:szCs w:val="24"/>
        </w:rPr>
      </w:pPr>
      <w:r w:rsidRPr="006C10AA">
        <w:rPr>
          <w:rFonts w:ascii="Times New Roman" w:eastAsia="Times New Roman" w:hAnsi="Times New Roman" w:cs="Times New Roman"/>
          <w:b/>
          <w:sz w:val="24"/>
          <w:szCs w:val="24"/>
        </w:rPr>
        <w:t>8. РЕКОМЕНДОВАНІ ДЖЕРЕЛА ІНФОРМАЦІЇ</w:t>
      </w:r>
    </w:p>
    <w:p w14:paraId="12DDCFE0"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b/>
          <w:bCs/>
          <w:spacing w:val="-6"/>
          <w:sz w:val="20"/>
          <w:szCs w:val="20"/>
        </w:rPr>
      </w:pPr>
    </w:p>
    <w:p w14:paraId="627C75D3"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Основна література</w:t>
      </w:r>
    </w:p>
    <w:p w14:paraId="5BC11B5C" w14:textId="77777777" w:rsidR="006C10AA" w:rsidRPr="006C10AA" w:rsidRDefault="006C10AA" w:rsidP="006C10AA">
      <w:pPr>
        <w:shd w:val="clear" w:color="auto" w:fill="FFFFFF"/>
        <w:spacing w:after="0" w:line="240" w:lineRule="auto"/>
        <w:ind w:left="0" w:firstLine="0"/>
        <w:jc w:val="left"/>
        <w:rPr>
          <w:rFonts w:ascii="Times New Roman" w:eastAsia="Times New Roman" w:hAnsi="Times New Roman" w:cs="Times New Roman"/>
          <w:color w:val="FF0000"/>
          <w:spacing w:val="-6"/>
          <w:sz w:val="24"/>
          <w:szCs w:val="24"/>
        </w:rPr>
      </w:pPr>
      <w:r w:rsidRPr="006C10AA">
        <w:rPr>
          <w:rFonts w:ascii="Times New Roman" w:eastAsia="Times New Roman" w:hAnsi="Times New Roman" w:cs="Times New Roman"/>
          <w:spacing w:val="-6"/>
          <w:sz w:val="24"/>
          <w:szCs w:val="24"/>
        </w:rPr>
        <w:t xml:space="preserve">1. Поп С.С. Управління природокористуванням. Навчальний посібник, електронна версія. Ужгород: 2019.-71 с. </w:t>
      </w:r>
      <w:r w:rsidRPr="006C10AA">
        <w:rPr>
          <w:rFonts w:ascii="Times New Roman" w:eastAsia="Times New Roman" w:hAnsi="Times New Roman" w:cs="Times New Roman"/>
          <w:color w:val="00B0F0"/>
          <w:spacing w:val="-6"/>
          <w:sz w:val="24"/>
          <w:szCs w:val="24"/>
        </w:rPr>
        <w:t>https://www.uzhnu.edu.ua/uk/cat/geograph-fiz_geo/staff</w:t>
      </w:r>
    </w:p>
    <w:p w14:paraId="4741299C" w14:textId="77777777" w:rsidR="0052441D" w:rsidRPr="006C10AA" w:rsidRDefault="006C10AA" w:rsidP="0052441D">
      <w:pPr>
        <w:shd w:val="clear" w:color="auto" w:fill="FFFFFF"/>
        <w:spacing w:after="0" w:line="240" w:lineRule="auto"/>
        <w:ind w:left="0" w:firstLine="0"/>
        <w:jc w:val="left"/>
        <w:rPr>
          <w:rFonts w:ascii="Times New Roman" w:eastAsia="Times New Roman" w:hAnsi="Times New Roman" w:cs="Times New Roman"/>
          <w:color w:val="00B0F0"/>
          <w:spacing w:val="-6"/>
          <w:sz w:val="24"/>
          <w:szCs w:val="24"/>
        </w:rPr>
      </w:pPr>
      <w:r w:rsidRPr="006C10AA">
        <w:rPr>
          <w:rFonts w:ascii="Times New Roman" w:eastAsia="Times New Roman" w:hAnsi="Times New Roman" w:cs="Times New Roman"/>
          <w:spacing w:val="-6"/>
          <w:sz w:val="24"/>
          <w:szCs w:val="24"/>
        </w:rPr>
        <w:t xml:space="preserve">2. </w:t>
      </w:r>
      <w:proofErr w:type="spellStart"/>
      <w:r w:rsidR="0052441D" w:rsidRPr="006C10AA">
        <w:rPr>
          <w:rFonts w:ascii="Times New Roman" w:eastAsia="Times New Roman" w:hAnsi="Times New Roman" w:cs="Times New Roman"/>
          <w:color w:val="000000"/>
          <w:sz w:val="24"/>
          <w:szCs w:val="24"/>
          <w:lang w:val="ru-RU"/>
        </w:rPr>
        <w:t>Ландшафтне</w:t>
      </w:r>
      <w:proofErr w:type="spellEnd"/>
      <w:r w:rsidR="0052441D" w:rsidRPr="006C10AA">
        <w:rPr>
          <w:rFonts w:ascii="Times New Roman" w:eastAsia="Times New Roman" w:hAnsi="Times New Roman" w:cs="Times New Roman"/>
          <w:color w:val="000000"/>
          <w:sz w:val="24"/>
          <w:szCs w:val="24"/>
          <w:lang w:val="ru-RU"/>
        </w:rPr>
        <w:t xml:space="preserve"> </w:t>
      </w:r>
      <w:proofErr w:type="spellStart"/>
      <w:r w:rsidR="0052441D" w:rsidRPr="006C10AA">
        <w:rPr>
          <w:rFonts w:ascii="Times New Roman" w:eastAsia="Times New Roman" w:hAnsi="Times New Roman" w:cs="Times New Roman"/>
          <w:color w:val="000000"/>
          <w:sz w:val="24"/>
          <w:szCs w:val="24"/>
          <w:lang w:val="ru-RU"/>
        </w:rPr>
        <w:t>планування</w:t>
      </w:r>
      <w:proofErr w:type="spellEnd"/>
      <w:r w:rsidR="0052441D" w:rsidRPr="006C10AA">
        <w:rPr>
          <w:rFonts w:ascii="Times New Roman" w:eastAsia="Times New Roman" w:hAnsi="Times New Roman" w:cs="Times New Roman"/>
          <w:color w:val="000000"/>
          <w:sz w:val="24"/>
          <w:szCs w:val="24"/>
          <w:lang w:val="ru-RU"/>
        </w:rPr>
        <w:t xml:space="preserve"> в </w:t>
      </w:r>
      <w:proofErr w:type="spellStart"/>
      <w:r w:rsidR="0052441D" w:rsidRPr="006C10AA">
        <w:rPr>
          <w:rFonts w:ascii="Times New Roman" w:eastAsia="Times New Roman" w:hAnsi="Times New Roman" w:cs="Times New Roman"/>
          <w:color w:val="000000"/>
          <w:sz w:val="24"/>
          <w:szCs w:val="24"/>
          <w:lang w:val="ru-RU"/>
        </w:rPr>
        <w:t>Україні</w:t>
      </w:r>
      <w:proofErr w:type="spellEnd"/>
      <w:r w:rsidR="0052441D" w:rsidRPr="006C10AA">
        <w:rPr>
          <w:rFonts w:ascii="Times New Roman" w:eastAsia="Times New Roman" w:hAnsi="Times New Roman" w:cs="Times New Roman"/>
          <w:color w:val="000000"/>
          <w:sz w:val="24"/>
          <w:szCs w:val="24"/>
          <w:lang w:val="ru-RU"/>
        </w:rPr>
        <w:t xml:space="preserve"> / Л.</w:t>
      </w:r>
      <w:r w:rsidR="0052441D">
        <w:rPr>
          <w:rFonts w:ascii="Times New Roman" w:eastAsia="Times New Roman" w:hAnsi="Times New Roman" w:cs="Times New Roman"/>
          <w:color w:val="000000"/>
          <w:sz w:val="24"/>
          <w:szCs w:val="24"/>
          <w:lang w:val="ru-RU"/>
        </w:rPr>
        <w:t xml:space="preserve"> </w:t>
      </w:r>
      <w:r w:rsidR="0052441D" w:rsidRPr="006C10AA">
        <w:rPr>
          <w:rFonts w:ascii="Times New Roman" w:eastAsia="Times New Roman" w:hAnsi="Times New Roman" w:cs="Times New Roman"/>
          <w:color w:val="000000"/>
          <w:sz w:val="24"/>
          <w:szCs w:val="24"/>
          <w:lang w:val="ru-RU"/>
        </w:rPr>
        <w:t xml:space="preserve">Г. Руденко, Є.О. </w:t>
      </w:r>
      <w:proofErr w:type="spellStart"/>
      <w:r w:rsidR="0052441D" w:rsidRPr="006C10AA">
        <w:rPr>
          <w:rFonts w:ascii="Times New Roman" w:eastAsia="Times New Roman" w:hAnsi="Times New Roman" w:cs="Times New Roman"/>
          <w:color w:val="000000"/>
          <w:sz w:val="24"/>
          <w:szCs w:val="24"/>
          <w:lang w:val="ru-RU"/>
        </w:rPr>
        <w:t>Маруняк</w:t>
      </w:r>
      <w:proofErr w:type="spellEnd"/>
      <w:r w:rsidR="0052441D" w:rsidRPr="006C10AA">
        <w:rPr>
          <w:rFonts w:ascii="Times New Roman" w:eastAsia="Times New Roman" w:hAnsi="Times New Roman" w:cs="Times New Roman"/>
          <w:color w:val="000000"/>
          <w:sz w:val="24"/>
          <w:szCs w:val="24"/>
          <w:lang w:val="ru-RU"/>
        </w:rPr>
        <w:t xml:space="preserve">, О.Г. Голубцов та </w:t>
      </w:r>
      <w:proofErr w:type="spellStart"/>
      <w:r w:rsidR="0052441D" w:rsidRPr="006C10AA">
        <w:rPr>
          <w:rFonts w:ascii="Times New Roman" w:eastAsia="Times New Roman" w:hAnsi="Times New Roman" w:cs="Times New Roman"/>
          <w:color w:val="000000"/>
          <w:sz w:val="24"/>
          <w:szCs w:val="24"/>
          <w:lang w:val="ru-RU"/>
        </w:rPr>
        <w:t>ін</w:t>
      </w:r>
      <w:proofErr w:type="spellEnd"/>
      <w:r w:rsidR="0052441D" w:rsidRPr="006C10AA">
        <w:rPr>
          <w:rFonts w:ascii="Times New Roman" w:eastAsia="Times New Roman" w:hAnsi="Times New Roman" w:cs="Times New Roman"/>
          <w:color w:val="000000"/>
          <w:sz w:val="24"/>
          <w:szCs w:val="24"/>
          <w:lang w:val="ru-RU"/>
        </w:rPr>
        <w:t>.; за ред. Л</w:t>
      </w:r>
      <w:r w:rsidR="0052441D" w:rsidRPr="0052441D">
        <w:rPr>
          <w:rFonts w:ascii="Times New Roman" w:eastAsia="Times New Roman" w:hAnsi="Times New Roman" w:cs="Times New Roman"/>
          <w:color w:val="000000"/>
          <w:sz w:val="24"/>
          <w:szCs w:val="24"/>
          <w:lang w:val="en-US"/>
        </w:rPr>
        <w:t xml:space="preserve">. </w:t>
      </w:r>
      <w:r w:rsidR="0052441D" w:rsidRPr="006C10AA">
        <w:rPr>
          <w:rFonts w:ascii="Times New Roman" w:eastAsia="Times New Roman" w:hAnsi="Times New Roman" w:cs="Times New Roman"/>
          <w:color w:val="000000"/>
          <w:sz w:val="24"/>
          <w:szCs w:val="24"/>
          <w:lang w:val="ru-RU"/>
        </w:rPr>
        <w:t>Г</w:t>
      </w:r>
      <w:r w:rsidR="0052441D" w:rsidRPr="0052441D">
        <w:rPr>
          <w:rFonts w:ascii="Times New Roman" w:eastAsia="Times New Roman" w:hAnsi="Times New Roman" w:cs="Times New Roman"/>
          <w:color w:val="000000"/>
          <w:sz w:val="24"/>
          <w:szCs w:val="24"/>
          <w:lang w:val="en-US"/>
        </w:rPr>
        <w:t xml:space="preserve">. </w:t>
      </w:r>
      <w:r w:rsidR="0052441D" w:rsidRPr="006C10AA">
        <w:rPr>
          <w:rFonts w:ascii="Times New Roman" w:eastAsia="Times New Roman" w:hAnsi="Times New Roman" w:cs="Times New Roman"/>
          <w:color w:val="000000"/>
          <w:sz w:val="24"/>
          <w:szCs w:val="24"/>
          <w:lang w:val="ru-RU"/>
        </w:rPr>
        <w:t>Руденка</w:t>
      </w:r>
      <w:r w:rsidR="0052441D" w:rsidRPr="0052441D">
        <w:rPr>
          <w:rFonts w:ascii="Times New Roman" w:eastAsia="Times New Roman" w:hAnsi="Times New Roman" w:cs="Times New Roman"/>
          <w:color w:val="000000"/>
          <w:sz w:val="24"/>
          <w:szCs w:val="24"/>
          <w:lang w:val="en-US"/>
        </w:rPr>
        <w:t xml:space="preserve">. – </w:t>
      </w:r>
      <w:r w:rsidR="0052441D" w:rsidRPr="006C10AA">
        <w:rPr>
          <w:rFonts w:ascii="Times New Roman" w:eastAsia="Times New Roman" w:hAnsi="Times New Roman" w:cs="Times New Roman"/>
          <w:color w:val="000000"/>
          <w:sz w:val="24"/>
          <w:szCs w:val="24"/>
          <w:lang w:val="ru-RU"/>
        </w:rPr>
        <w:t>К</w:t>
      </w:r>
      <w:r w:rsidR="0052441D" w:rsidRPr="0052441D">
        <w:rPr>
          <w:rFonts w:ascii="Times New Roman" w:eastAsia="Times New Roman" w:hAnsi="Times New Roman" w:cs="Times New Roman"/>
          <w:color w:val="000000"/>
          <w:sz w:val="24"/>
          <w:szCs w:val="24"/>
          <w:lang w:val="en-US"/>
        </w:rPr>
        <w:t xml:space="preserve">.: </w:t>
      </w:r>
      <w:r w:rsidR="0052441D" w:rsidRPr="006C10AA">
        <w:rPr>
          <w:rFonts w:ascii="Times New Roman" w:eastAsia="Times New Roman" w:hAnsi="Times New Roman" w:cs="Times New Roman"/>
          <w:color w:val="000000"/>
          <w:sz w:val="24"/>
          <w:szCs w:val="24"/>
          <w:lang w:val="ru-RU"/>
        </w:rPr>
        <w:t>Реферат</w:t>
      </w:r>
      <w:r w:rsidR="0052441D" w:rsidRPr="0052441D">
        <w:rPr>
          <w:rFonts w:ascii="Times New Roman" w:eastAsia="Times New Roman" w:hAnsi="Times New Roman" w:cs="Times New Roman"/>
          <w:color w:val="000000"/>
          <w:sz w:val="24"/>
          <w:szCs w:val="24"/>
          <w:lang w:val="en-US"/>
        </w:rPr>
        <w:t xml:space="preserve">, 2014. – 144 </w:t>
      </w:r>
      <w:r w:rsidR="0052441D" w:rsidRPr="006C10AA">
        <w:rPr>
          <w:rFonts w:ascii="Times New Roman" w:eastAsia="Times New Roman" w:hAnsi="Times New Roman" w:cs="Times New Roman"/>
          <w:color w:val="000000"/>
          <w:sz w:val="24"/>
          <w:szCs w:val="24"/>
          <w:lang w:val="ru-RU"/>
        </w:rPr>
        <w:t>с</w:t>
      </w:r>
      <w:r w:rsidR="0052441D" w:rsidRPr="0052441D">
        <w:rPr>
          <w:rFonts w:ascii="Times New Roman" w:eastAsia="Times New Roman" w:hAnsi="Times New Roman" w:cs="Times New Roman"/>
          <w:color w:val="000000"/>
          <w:sz w:val="24"/>
          <w:szCs w:val="24"/>
          <w:lang w:val="en-US"/>
        </w:rPr>
        <w:t>.</w:t>
      </w:r>
    </w:p>
    <w:p w14:paraId="1A436DFE" w14:textId="29E615D9" w:rsidR="006C10AA" w:rsidRPr="006C10AA" w:rsidRDefault="006C10AA" w:rsidP="006C10AA">
      <w:pPr>
        <w:shd w:val="clear" w:color="auto" w:fill="FFFFFF"/>
        <w:spacing w:after="0" w:line="240" w:lineRule="auto"/>
        <w:ind w:left="0" w:firstLine="0"/>
        <w:jc w:val="left"/>
        <w:rPr>
          <w:rFonts w:ascii="Times New Roman" w:eastAsia="Times New Roman" w:hAnsi="Times New Roman" w:cs="Times New Roman"/>
          <w:color w:val="00B0F0"/>
          <w:spacing w:val="-6"/>
          <w:sz w:val="24"/>
          <w:szCs w:val="24"/>
        </w:rPr>
      </w:pPr>
      <w:r w:rsidRPr="006C10AA">
        <w:rPr>
          <w:rFonts w:ascii="Times New Roman" w:eastAsia="Times New Roman" w:hAnsi="Times New Roman" w:cs="Times New Roman"/>
          <w:color w:val="00B0F0"/>
          <w:spacing w:val="-6"/>
          <w:sz w:val="24"/>
          <w:szCs w:val="24"/>
        </w:rPr>
        <w:t xml:space="preserve">igu.org.ua › </w:t>
      </w:r>
      <w:proofErr w:type="spellStart"/>
      <w:r w:rsidRPr="006C10AA">
        <w:rPr>
          <w:rFonts w:ascii="Times New Roman" w:eastAsia="Times New Roman" w:hAnsi="Times New Roman" w:cs="Times New Roman"/>
          <w:color w:val="00B0F0"/>
          <w:spacing w:val="-6"/>
          <w:sz w:val="24"/>
          <w:szCs w:val="24"/>
        </w:rPr>
        <w:t>sites</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default</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files</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pdf-text</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land-planning</w:t>
      </w:r>
      <w:proofErr w:type="spellEnd"/>
    </w:p>
    <w:p w14:paraId="27DF6D63" w14:textId="77777777" w:rsidR="006C10AA" w:rsidRPr="006C10AA" w:rsidRDefault="006C10AA" w:rsidP="006C10AA">
      <w:pPr>
        <w:shd w:val="clear" w:color="auto" w:fill="FFFFFF"/>
        <w:spacing w:after="0" w:line="240" w:lineRule="auto"/>
        <w:ind w:left="0" w:firstLine="0"/>
        <w:jc w:val="left"/>
        <w:rPr>
          <w:rFonts w:ascii="Times New Roman" w:eastAsia="Times New Roman" w:hAnsi="Times New Roman" w:cs="Times New Roman"/>
          <w:color w:val="00B0F0"/>
          <w:spacing w:val="-6"/>
          <w:sz w:val="24"/>
          <w:szCs w:val="24"/>
        </w:rPr>
      </w:pPr>
      <w:r w:rsidRPr="006C10AA">
        <w:rPr>
          <w:rFonts w:ascii="Times New Roman" w:eastAsia="Times New Roman" w:hAnsi="Times New Roman" w:cs="Times New Roman"/>
          <w:spacing w:val="-6"/>
          <w:sz w:val="24"/>
          <w:szCs w:val="24"/>
        </w:rPr>
        <w:t xml:space="preserve">3.Топчиев А.Г. </w:t>
      </w:r>
      <w:proofErr w:type="spellStart"/>
      <w:r w:rsidRPr="006C10AA">
        <w:rPr>
          <w:rFonts w:ascii="Times New Roman" w:eastAsia="Times New Roman" w:hAnsi="Times New Roman" w:cs="Times New Roman"/>
          <w:spacing w:val="-6"/>
          <w:sz w:val="24"/>
          <w:szCs w:val="24"/>
        </w:rPr>
        <w:t>Геоэкология</w:t>
      </w:r>
      <w:proofErr w:type="spellEnd"/>
      <w:r w:rsidRPr="006C10AA">
        <w:rPr>
          <w:rFonts w:ascii="Times New Roman" w:eastAsia="Times New Roman" w:hAnsi="Times New Roman" w:cs="Times New Roman"/>
          <w:spacing w:val="-6"/>
          <w:sz w:val="24"/>
          <w:szCs w:val="24"/>
        </w:rPr>
        <w:t xml:space="preserve">: </w:t>
      </w:r>
      <w:proofErr w:type="spellStart"/>
      <w:r w:rsidRPr="006C10AA">
        <w:rPr>
          <w:rFonts w:ascii="Times New Roman" w:eastAsia="Times New Roman" w:hAnsi="Times New Roman" w:cs="Times New Roman"/>
          <w:spacing w:val="-6"/>
          <w:sz w:val="24"/>
          <w:szCs w:val="24"/>
        </w:rPr>
        <w:t>географические</w:t>
      </w:r>
      <w:proofErr w:type="spellEnd"/>
      <w:r w:rsidRPr="006C10AA">
        <w:rPr>
          <w:rFonts w:ascii="Times New Roman" w:eastAsia="Times New Roman" w:hAnsi="Times New Roman" w:cs="Times New Roman"/>
          <w:spacing w:val="-6"/>
          <w:sz w:val="24"/>
          <w:szCs w:val="24"/>
        </w:rPr>
        <w:t xml:space="preserve"> </w:t>
      </w:r>
      <w:proofErr w:type="spellStart"/>
      <w:r w:rsidRPr="006C10AA">
        <w:rPr>
          <w:rFonts w:ascii="Times New Roman" w:eastAsia="Times New Roman" w:hAnsi="Times New Roman" w:cs="Times New Roman"/>
          <w:spacing w:val="-6"/>
          <w:sz w:val="24"/>
          <w:szCs w:val="24"/>
        </w:rPr>
        <w:t>основы</w:t>
      </w:r>
      <w:proofErr w:type="spellEnd"/>
      <w:r w:rsidRPr="006C10AA">
        <w:rPr>
          <w:rFonts w:ascii="Times New Roman" w:eastAsia="Times New Roman" w:hAnsi="Times New Roman" w:cs="Times New Roman"/>
          <w:spacing w:val="-6"/>
          <w:sz w:val="24"/>
          <w:szCs w:val="24"/>
        </w:rPr>
        <w:t xml:space="preserve"> </w:t>
      </w:r>
      <w:proofErr w:type="spellStart"/>
      <w:r w:rsidRPr="006C10AA">
        <w:rPr>
          <w:rFonts w:ascii="Times New Roman" w:eastAsia="Times New Roman" w:hAnsi="Times New Roman" w:cs="Times New Roman"/>
          <w:spacing w:val="-6"/>
          <w:sz w:val="24"/>
          <w:szCs w:val="24"/>
        </w:rPr>
        <w:t>природопользования</w:t>
      </w:r>
      <w:proofErr w:type="spellEnd"/>
      <w:r w:rsidRPr="006C10AA">
        <w:rPr>
          <w:rFonts w:ascii="Times New Roman" w:eastAsia="Times New Roman" w:hAnsi="Times New Roman" w:cs="Times New Roman"/>
          <w:spacing w:val="-6"/>
          <w:sz w:val="24"/>
          <w:szCs w:val="24"/>
        </w:rPr>
        <w:t xml:space="preserve">.– Одесса: </w:t>
      </w:r>
      <w:proofErr w:type="spellStart"/>
      <w:r w:rsidRPr="006C10AA">
        <w:rPr>
          <w:rFonts w:ascii="Times New Roman" w:eastAsia="Times New Roman" w:hAnsi="Times New Roman" w:cs="Times New Roman"/>
          <w:spacing w:val="-6"/>
          <w:sz w:val="24"/>
          <w:szCs w:val="24"/>
        </w:rPr>
        <w:t>Астропринт</w:t>
      </w:r>
      <w:proofErr w:type="spellEnd"/>
      <w:r w:rsidRPr="006C10AA">
        <w:rPr>
          <w:rFonts w:ascii="Times New Roman" w:eastAsia="Times New Roman" w:hAnsi="Times New Roman" w:cs="Times New Roman"/>
          <w:spacing w:val="-6"/>
          <w:sz w:val="24"/>
          <w:szCs w:val="24"/>
        </w:rPr>
        <w:t>, 1996.–392 с</w:t>
      </w:r>
      <w:r w:rsidRPr="006C10AA">
        <w:rPr>
          <w:rFonts w:ascii="Times New Roman" w:eastAsia="Times New Roman" w:hAnsi="Times New Roman" w:cs="Times New Roman"/>
          <w:color w:val="00B0F0"/>
          <w:spacing w:val="-6"/>
          <w:sz w:val="24"/>
          <w:szCs w:val="24"/>
        </w:rPr>
        <w:t xml:space="preserve">. onu.edu.ua › </w:t>
      </w:r>
      <w:proofErr w:type="spellStart"/>
      <w:r w:rsidRPr="006C10AA">
        <w:rPr>
          <w:rFonts w:ascii="Times New Roman" w:eastAsia="Times New Roman" w:hAnsi="Times New Roman" w:cs="Times New Roman"/>
          <w:color w:val="00B0F0"/>
          <w:spacing w:val="-6"/>
          <w:sz w:val="24"/>
          <w:szCs w:val="24"/>
        </w:rPr>
        <w:t>ggf</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chairs</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econgeo</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staff</w:t>
      </w:r>
      <w:proofErr w:type="spellEnd"/>
      <w:r w:rsidRPr="006C10AA">
        <w:rPr>
          <w:rFonts w:ascii="Times New Roman" w:eastAsia="Times New Roman" w:hAnsi="Times New Roman" w:cs="Times New Roman"/>
          <w:color w:val="00B0F0"/>
          <w:spacing w:val="-6"/>
          <w:sz w:val="24"/>
          <w:szCs w:val="24"/>
        </w:rPr>
        <w:t xml:space="preserve"> › 690-top_ag</w:t>
      </w:r>
    </w:p>
    <w:p w14:paraId="437B0B5D" w14:textId="713DE135" w:rsidR="006C10AA" w:rsidRDefault="006C10AA" w:rsidP="0052441D">
      <w:pPr>
        <w:shd w:val="clear" w:color="auto" w:fill="FFFFFF"/>
        <w:spacing w:after="0" w:line="240" w:lineRule="auto"/>
        <w:ind w:left="0" w:firstLine="0"/>
        <w:jc w:val="left"/>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 xml:space="preserve">4. Руденко Л.Г., Лісовський С.А., </w:t>
      </w:r>
      <w:proofErr w:type="spellStart"/>
      <w:r w:rsidRPr="006C10AA">
        <w:rPr>
          <w:rFonts w:ascii="Times New Roman" w:eastAsia="Times New Roman" w:hAnsi="Times New Roman" w:cs="Times New Roman"/>
          <w:spacing w:val="-6"/>
          <w:sz w:val="24"/>
          <w:szCs w:val="24"/>
        </w:rPr>
        <w:t>Маруняк</w:t>
      </w:r>
      <w:proofErr w:type="spellEnd"/>
      <w:r w:rsidRPr="006C10AA">
        <w:rPr>
          <w:rFonts w:ascii="Times New Roman" w:eastAsia="Times New Roman" w:hAnsi="Times New Roman" w:cs="Times New Roman"/>
          <w:spacing w:val="-6"/>
          <w:sz w:val="24"/>
          <w:szCs w:val="24"/>
        </w:rPr>
        <w:t xml:space="preserve"> Є.О. Пробле</w:t>
      </w:r>
      <w:r w:rsidR="00107426">
        <w:rPr>
          <w:rFonts w:ascii="Times New Roman" w:eastAsia="Times New Roman" w:hAnsi="Times New Roman" w:cs="Times New Roman"/>
          <w:spacing w:val="-6"/>
          <w:sz w:val="24"/>
          <w:szCs w:val="24"/>
        </w:rPr>
        <w:t>м</w:t>
      </w:r>
      <w:r w:rsidRPr="006C10AA">
        <w:rPr>
          <w:rFonts w:ascii="Times New Roman" w:eastAsia="Times New Roman" w:hAnsi="Times New Roman" w:cs="Times New Roman"/>
          <w:spacing w:val="-6"/>
          <w:sz w:val="24"/>
          <w:szCs w:val="24"/>
        </w:rPr>
        <w:t>атика природокористування  та сталого розвитку в працях Інституту географії НАН України. УГЖ, 2015, №2.-С.3-9</w:t>
      </w:r>
    </w:p>
    <w:p w14:paraId="6DF596DA" w14:textId="1AF18B99" w:rsidR="00027311" w:rsidRPr="00027311" w:rsidRDefault="00027311" w:rsidP="0052441D">
      <w:pPr>
        <w:shd w:val="clear" w:color="auto" w:fill="FFFFFF"/>
        <w:spacing w:after="0" w:line="240" w:lineRule="auto"/>
        <w:ind w:left="0" w:firstLine="0"/>
        <w:jc w:val="left"/>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5. </w:t>
      </w:r>
      <w:proofErr w:type="spellStart"/>
      <w:r>
        <w:rPr>
          <w:rFonts w:ascii="Times New Roman" w:eastAsia="Times New Roman" w:hAnsi="Times New Roman" w:cs="Times New Roman"/>
          <w:spacing w:val="-6"/>
          <w:sz w:val="24"/>
          <w:szCs w:val="24"/>
        </w:rPr>
        <w:t>Шищенко</w:t>
      </w:r>
      <w:proofErr w:type="spellEnd"/>
      <w:r>
        <w:rPr>
          <w:rFonts w:ascii="Times New Roman" w:eastAsia="Times New Roman" w:hAnsi="Times New Roman" w:cs="Times New Roman"/>
          <w:spacing w:val="-6"/>
          <w:sz w:val="24"/>
          <w:szCs w:val="24"/>
        </w:rPr>
        <w:t xml:space="preserve"> П.Г., Гавриленко О.П. Прикладна </w:t>
      </w:r>
      <w:proofErr w:type="spellStart"/>
      <w:r>
        <w:rPr>
          <w:rFonts w:ascii="Times New Roman" w:eastAsia="Times New Roman" w:hAnsi="Times New Roman" w:cs="Times New Roman"/>
          <w:spacing w:val="-6"/>
          <w:sz w:val="24"/>
          <w:szCs w:val="24"/>
        </w:rPr>
        <w:t>геоекологія</w:t>
      </w:r>
      <w:proofErr w:type="spellEnd"/>
      <w:r>
        <w:rPr>
          <w:rFonts w:ascii="Times New Roman" w:eastAsia="Times New Roman" w:hAnsi="Times New Roman" w:cs="Times New Roman"/>
          <w:spacing w:val="-6"/>
          <w:sz w:val="24"/>
          <w:szCs w:val="24"/>
        </w:rPr>
        <w:t>.:підручник Київ: ПВТП «</w:t>
      </w:r>
      <w:r>
        <w:rPr>
          <w:rFonts w:ascii="Times New Roman" w:eastAsia="Times New Roman" w:hAnsi="Times New Roman" w:cs="Times New Roman"/>
          <w:spacing w:val="-6"/>
          <w:sz w:val="24"/>
          <w:szCs w:val="24"/>
          <w:lang w:val="en-US"/>
        </w:rPr>
        <w:t>LAT</w:t>
      </w:r>
      <w:r w:rsidRPr="00027311">
        <w:rPr>
          <w:rFonts w:ascii="Times New Roman" w:eastAsia="Times New Roman" w:hAnsi="Times New Roman" w:cs="Times New Roman"/>
          <w:spacing w:val="-6"/>
          <w:sz w:val="24"/>
          <w:szCs w:val="24"/>
        </w:rPr>
        <w:t>&amp;</w:t>
      </w:r>
      <w:r>
        <w:rPr>
          <w:rFonts w:ascii="Times New Roman" w:eastAsia="Times New Roman" w:hAnsi="Times New Roman" w:cs="Times New Roman"/>
          <w:spacing w:val="-6"/>
          <w:sz w:val="24"/>
          <w:szCs w:val="24"/>
          <w:lang w:val="en-US"/>
        </w:rPr>
        <w:t>R</w:t>
      </w:r>
      <w:r>
        <w:rPr>
          <w:rFonts w:ascii="Times New Roman" w:eastAsia="Times New Roman" w:hAnsi="Times New Roman" w:cs="Times New Roman"/>
          <w:spacing w:val="-6"/>
          <w:sz w:val="24"/>
          <w:szCs w:val="24"/>
        </w:rPr>
        <w:t>» 2020.-280 с.</w:t>
      </w:r>
    </w:p>
    <w:p w14:paraId="626FD80F"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spacing w:val="-6"/>
          <w:sz w:val="24"/>
          <w:szCs w:val="24"/>
        </w:rPr>
      </w:pPr>
    </w:p>
    <w:p w14:paraId="77C09927"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Додаткова література</w:t>
      </w:r>
    </w:p>
    <w:p w14:paraId="32C067FA"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1. Збірник законодавчих актів України про охорону навколишнього природного середовища. У 6 томах. - Чернівці: Зелена Буковина, 1997 -2000.</w:t>
      </w:r>
    </w:p>
    <w:p w14:paraId="1A61B093"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 xml:space="preserve">2. Руденко В.П. Географія природно-ресурсного потенціалу України. - Чернівці: ЧНУ, 2010.-552 </w:t>
      </w:r>
      <w:proofErr w:type="spellStart"/>
      <w:r w:rsidRPr="006C10AA">
        <w:rPr>
          <w:rFonts w:ascii="Times New Roman" w:eastAsia="Times New Roman" w:hAnsi="Times New Roman" w:cs="Times New Roman"/>
          <w:spacing w:val="-6"/>
          <w:sz w:val="24"/>
          <w:szCs w:val="24"/>
        </w:rPr>
        <w:t>с.Рута</w:t>
      </w:r>
      <w:proofErr w:type="spellEnd"/>
      <w:r w:rsidRPr="006C10AA">
        <w:rPr>
          <w:rFonts w:ascii="Times New Roman" w:eastAsia="Times New Roman" w:hAnsi="Times New Roman" w:cs="Times New Roman"/>
          <w:spacing w:val="-6"/>
          <w:sz w:val="24"/>
          <w:szCs w:val="24"/>
        </w:rPr>
        <w:t>, 2001. - 268 с.</w:t>
      </w:r>
      <w:r w:rsidRPr="006C10AA">
        <w:rPr>
          <w:rFonts w:ascii="Calibri" w:eastAsia="Times New Roman" w:hAnsi="Calibri" w:cs="Times New Roman"/>
        </w:rPr>
        <w:t xml:space="preserve"> </w:t>
      </w:r>
      <w:r w:rsidRPr="006C10AA">
        <w:rPr>
          <w:rFonts w:ascii="Times New Roman" w:eastAsia="Times New Roman" w:hAnsi="Times New Roman" w:cs="Times New Roman"/>
          <w:spacing w:val="-6"/>
          <w:sz w:val="24"/>
          <w:szCs w:val="24"/>
        </w:rPr>
        <w:t xml:space="preserve">dl.khadi.kharkov.ua › </w:t>
      </w:r>
      <w:proofErr w:type="spellStart"/>
      <w:r w:rsidRPr="006C10AA">
        <w:rPr>
          <w:rFonts w:ascii="Times New Roman" w:eastAsia="Times New Roman" w:hAnsi="Times New Roman" w:cs="Times New Roman"/>
          <w:color w:val="00B0F0"/>
          <w:spacing w:val="-6"/>
          <w:sz w:val="24"/>
          <w:szCs w:val="24"/>
        </w:rPr>
        <w:t>mod</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resource</w:t>
      </w:r>
      <w:proofErr w:type="spellEnd"/>
      <w:r w:rsidRPr="006C10AA">
        <w:rPr>
          <w:rFonts w:ascii="Times New Roman" w:eastAsia="Times New Roman" w:hAnsi="Times New Roman" w:cs="Times New Roman"/>
          <w:color w:val="00B0F0"/>
          <w:spacing w:val="-6"/>
          <w:sz w:val="24"/>
          <w:szCs w:val="24"/>
        </w:rPr>
        <w:t xml:space="preserve"> › </w:t>
      </w:r>
      <w:proofErr w:type="spellStart"/>
      <w:r w:rsidRPr="006C10AA">
        <w:rPr>
          <w:rFonts w:ascii="Times New Roman" w:eastAsia="Times New Roman" w:hAnsi="Times New Roman" w:cs="Times New Roman"/>
          <w:color w:val="00B0F0"/>
          <w:spacing w:val="-6"/>
          <w:sz w:val="24"/>
          <w:szCs w:val="24"/>
        </w:rPr>
        <w:t>viewDOC</w:t>
      </w:r>
      <w:proofErr w:type="spellEnd"/>
    </w:p>
    <w:p w14:paraId="30BFA735" w14:textId="602723A9" w:rsidR="006C10AA" w:rsidRPr="006C10AA" w:rsidRDefault="006C10AA" w:rsidP="006C10AA">
      <w:pPr>
        <w:shd w:val="clear" w:color="auto" w:fill="FFFFFF"/>
        <w:spacing w:after="0" w:line="240" w:lineRule="auto"/>
        <w:ind w:left="0" w:firstLine="0"/>
        <w:jc w:val="left"/>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 xml:space="preserve"> 3. </w:t>
      </w:r>
      <w:proofErr w:type="spellStart"/>
      <w:r w:rsidRPr="006C10AA">
        <w:rPr>
          <w:rFonts w:ascii="Times New Roman" w:eastAsia="Times New Roman" w:hAnsi="Times New Roman" w:cs="Times New Roman"/>
          <w:spacing w:val="-6"/>
          <w:sz w:val="24"/>
          <w:szCs w:val="24"/>
        </w:rPr>
        <w:t>Сафранов</w:t>
      </w:r>
      <w:proofErr w:type="spellEnd"/>
      <w:r w:rsidRPr="006C10AA">
        <w:rPr>
          <w:rFonts w:ascii="Times New Roman" w:eastAsia="Times New Roman" w:hAnsi="Times New Roman" w:cs="Times New Roman"/>
          <w:spacing w:val="-6"/>
          <w:sz w:val="24"/>
          <w:szCs w:val="24"/>
        </w:rPr>
        <w:t xml:space="preserve"> Т.А. Екологічні основи природокористування: Навчальний посібник для студентів вищих навчальних закладів. – Львів: «Новий світ -2000», 2003. – 248 с. </w:t>
      </w:r>
      <w:r w:rsidRPr="006C10AA">
        <w:rPr>
          <w:rFonts w:ascii="Times New Roman" w:eastAsia="Times New Roman" w:hAnsi="Times New Roman" w:cs="Times New Roman"/>
          <w:color w:val="00B0F0"/>
          <w:spacing w:val="-6"/>
          <w:sz w:val="24"/>
          <w:szCs w:val="24"/>
        </w:rPr>
        <w:t xml:space="preserve">www.studmed.ru </w:t>
      </w:r>
      <w:r w:rsidRPr="006C10AA">
        <w:rPr>
          <w:rFonts w:ascii="Times New Roman" w:eastAsia="Times New Roman" w:hAnsi="Times New Roman" w:cs="Times New Roman"/>
          <w:spacing w:val="-6"/>
          <w:sz w:val="24"/>
          <w:szCs w:val="24"/>
        </w:rPr>
        <w:t>›</w:t>
      </w:r>
    </w:p>
    <w:p w14:paraId="437E71BF" w14:textId="77777777" w:rsidR="006C10AA" w:rsidRPr="006C10AA" w:rsidRDefault="006C10AA" w:rsidP="006C10AA">
      <w:pPr>
        <w:shd w:val="clear" w:color="auto" w:fill="FFFFFF"/>
        <w:spacing w:after="0" w:line="240" w:lineRule="auto"/>
        <w:ind w:left="0" w:firstLine="0"/>
        <w:jc w:val="left"/>
        <w:rPr>
          <w:rFonts w:ascii="Times New Roman" w:eastAsia="Times New Roman" w:hAnsi="Times New Roman" w:cs="Times New Roman"/>
          <w:spacing w:val="-6"/>
          <w:sz w:val="24"/>
          <w:szCs w:val="24"/>
        </w:rPr>
      </w:pPr>
      <w:r w:rsidRPr="006C10AA">
        <w:rPr>
          <w:rFonts w:ascii="Times New Roman" w:eastAsia="Times New Roman" w:hAnsi="Times New Roman" w:cs="Times New Roman"/>
          <w:spacing w:val="-6"/>
          <w:sz w:val="24"/>
          <w:szCs w:val="24"/>
        </w:rPr>
        <w:t xml:space="preserve">      4. </w:t>
      </w:r>
      <w:r w:rsidRPr="006C10AA">
        <w:rPr>
          <w:rFonts w:ascii="Times New Roman" w:eastAsia="Times New Roman" w:hAnsi="Times New Roman" w:cs="Times New Roman"/>
          <w:color w:val="000000"/>
          <w:sz w:val="24"/>
          <w:szCs w:val="24"/>
          <w:lang w:val="ru-RU"/>
        </w:rPr>
        <w:t xml:space="preserve">Стан </w:t>
      </w:r>
      <w:proofErr w:type="spellStart"/>
      <w:r w:rsidRPr="006C10AA">
        <w:rPr>
          <w:rFonts w:ascii="Times New Roman" w:eastAsia="Times New Roman" w:hAnsi="Times New Roman" w:cs="Times New Roman"/>
          <w:color w:val="000000"/>
          <w:sz w:val="24"/>
          <w:szCs w:val="24"/>
          <w:lang w:val="ru-RU"/>
        </w:rPr>
        <w:t>виконання</w:t>
      </w:r>
      <w:proofErr w:type="spellEnd"/>
      <w:r w:rsidRPr="006C10AA">
        <w:rPr>
          <w:rFonts w:ascii="Times New Roman" w:eastAsia="Times New Roman" w:hAnsi="Times New Roman" w:cs="Times New Roman"/>
          <w:color w:val="000000"/>
          <w:sz w:val="24"/>
          <w:szCs w:val="24"/>
          <w:lang w:val="ru-RU"/>
        </w:rPr>
        <w:t xml:space="preserve"> в </w:t>
      </w:r>
      <w:proofErr w:type="spellStart"/>
      <w:r w:rsidRPr="006C10AA">
        <w:rPr>
          <w:rFonts w:ascii="Times New Roman" w:eastAsia="Times New Roman" w:hAnsi="Times New Roman" w:cs="Times New Roman"/>
          <w:color w:val="000000"/>
          <w:sz w:val="24"/>
          <w:szCs w:val="24"/>
          <w:lang w:val="ru-RU"/>
        </w:rPr>
        <w:t>Україні</w:t>
      </w:r>
      <w:proofErr w:type="spellEnd"/>
      <w:r w:rsidRPr="006C10AA">
        <w:rPr>
          <w:rFonts w:ascii="Times New Roman" w:eastAsia="Times New Roman" w:hAnsi="Times New Roman" w:cs="Times New Roman"/>
          <w:color w:val="000000"/>
          <w:sz w:val="24"/>
          <w:szCs w:val="24"/>
          <w:lang w:val="ru-RU"/>
        </w:rPr>
        <w:t xml:space="preserve"> </w:t>
      </w:r>
      <w:proofErr w:type="spellStart"/>
      <w:r w:rsidRPr="006C10AA">
        <w:rPr>
          <w:rFonts w:ascii="Times New Roman" w:eastAsia="Times New Roman" w:hAnsi="Times New Roman" w:cs="Times New Roman"/>
          <w:color w:val="000000"/>
          <w:sz w:val="24"/>
          <w:szCs w:val="24"/>
          <w:lang w:val="ru-RU"/>
        </w:rPr>
        <w:t>положень</w:t>
      </w:r>
      <w:proofErr w:type="spellEnd"/>
      <w:r w:rsidRPr="006C10AA">
        <w:rPr>
          <w:rFonts w:ascii="Times New Roman" w:eastAsia="Times New Roman" w:hAnsi="Times New Roman" w:cs="Times New Roman"/>
          <w:color w:val="000000"/>
          <w:sz w:val="24"/>
          <w:szCs w:val="24"/>
          <w:lang w:val="ru-RU"/>
        </w:rPr>
        <w:t xml:space="preserve"> «Порядку денного на ХХІ </w:t>
      </w:r>
      <w:proofErr w:type="spellStart"/>
      <w:r w:rsidRPr="006C10AA">
        <w:rPr>
          <w:rFonts w:ascii="Times New Roman" w:eastAsia="Times New Roman" w:hAnsi="Times New Roman" w:cs="Times New Roman"/>
          <w:color w:val="000000"/>
          <w:sz w:val="24"/>
          <w:szCs w:val="24"/>
          <w:lang w:val="ru-RU"/>
        </w:rPr>
        <w:t>століття</w:t>
      </w:r>
      <w:proofErr w:type="spellEnd"/>
      <w:r w:rsidRPr="006C10AA">
        <w:rPr>
          <w:rFonts w:ascii="Times New Roman" w:eastAsia="Times New Roman" w:hAnsi="Times New Roman" w:cs="Times New Roman"/>
          <w:color w:val="000000"/>
          <w:sz w:val="24"/>
          <w:szCs w:val="24"/>
          <w:lang w:val="ru-RU"/>
        </w:rPr>
        <w:t xml:space="preserve">» (2002 – 2012) / За ред. Л.Г. Руденка – К.: </w:t>
      </w:r>
      <w:proofErr w:type="spellStart"/>
      <w:r w:rsidRPr="006C10AA">
        <w:rPr>
          <w:rFonts w:ascii="Times New Roman" w:eastAsia="Times New Roman" w:hAnsi="Times New Roman" w:cs="Times New Roman"/>
          <w:color w:val="000000"/>
          <w:sz w:val="24"/>
          <w:szCs w:val="24"/>
          <w:lang w:val="ru-RU"/>
        </w:rPr>
        <w:t>Академперіодика</w:t>
      </w:r>
      <w:proofErr w:type="spellEnd"/>
      <w:r w:rsidRPr="006C10AA">
        <w:rPr>
          <w:rFonts w:ascii="Times New Roman" w:eastAsia="Times New Roman" w:hAnsi="Times New Roman" w:cs="Times New Roman"/>
          <w:color w:val="000000"/>
          <w:sz w:val="24"/>
          <w:szCs w:val="24"/>
          <w:lang w:val="ru-RU"/>
        </w:rPr>
        <w:t>, 2014. – 359 с.</w:t>
      </w:r>
    </w:p>
    <w:p w14:paraId="64DE8FE4"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b/>
          <w:bCs/>
          <w:spacing w:val="-6"/>
          <w:sz w:val="24"/>
          <w:szCs w:val="24"/>
        </w:rPr>
      </w:pPr>
    </w:p>
    <w:p w14:paraId="4943000F"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b/>
          <w:bCs/>
          <w:spacing w:val="-6"/>
          <w:sz w:val="24"/>
          <w:szCs w:val="24"/>
        </w:rPr>
      </w:pPr>
      <w:r w:rsidRPr="006C10AA">
        <w:rPr>
          <w:rFonts w:ascii="Times New Roman" w:eastAsia="Times New Roman" w:hAnsi="Times New Roman" w:cs="Times New Roman"/>
          <w:b/>
          <w:bCs/>
          <w:spacing w:val="-6"/>
          <w:sz w:val="24"/>
          <w:szCs w:val="24"/>
        </w:rPr>
        <w:t>Інформаційні ресурси в мережі Інтернет</w:t>
      </w:r>
    </w:p>
    <w:p w14:paraId="2A661E4F" w14:textId="77777777" w:rsidR="006C10AA" w:rsidRPr="006C10AA" w:rsidRDefault="006C10AA" w:rsidP="006C10AA">
      <w:pPr>
        <w:shd w:val="clear" w:color="auto" w:fill="FFFFFF"/>
        <w:spacing w:after="0" w:line="240" w:lineRule="auto"/>
        <w:ind w:left="0" w:firstLine="0"/>
        <w:jc w:val="center"/>
        <w:rPr>
          <w:rFonts w:ascii="Times New Roman" w:eastAsia="Times New Roman" w:hAnsi="Times New Roman" w:cs="Times New Roman"/>
          <w:b/>
          <w:bCs/>
          <w:spacing w:val="-6"/>
          <w:sz w:val="24"/>
          <w:szCs w:val="24"/>
        </w:rPr>
      </w:pPr>
    </w:p>
    <w:bookmarkEnd w:id="17"/>
    <w:p w14:paraId="2AA594E4" w14:textId="77777777" w:rsidR="006C10AA" w:rsidRPr="006C10AA" w:rsidRDefault="006C10AA" w:rsidP="006C10AA">
      <w:pPr>
        <w:numPr>
          <w:ilvl w:val="0"/>
          <w:numId w:val="44"/>
        </w:numPr>
        <w:shd w:val="clear" w:color="auto" w:fill="FFFFFF"/>
        <w:spacing w:after="0" w:line="240" w:lineRule="auto"/>
        <w:contextualSpacing/>
        <w:jc w:val="left"/>
        <w:rPr>
          <w:rFonts w:ascii="Times New Roman" w:eastAsia="Times New Roman" w:hAnsi="Times New Roman" w:cs="Times New Roman"/>
          <w:b/>
          <w:bCs/>
          <w:spacing w:val="-6"/>
          <w:sz w:val="24"/>
          <w:szCs w:val="24"/>
        </w:rPr>
      </w:pPr>
      <w:r w:rsidRPr="006C10AA">
        <w:rPr>
          <w:rFonts w:ascii="Times New Roman" w:eastAsia="Times New Roman" w:hAnsi="Times New Roman" w:cs="Times New Roman"/>
          <w:b/>
          <w:color w:val="00B0F0"/>
          <w:sz w:val="24"/>
          <w:szCs w:val="24"/>
        </w:rPr>
        <w:t xml:space="preserve">irbis-nbuv.gov.ua › </w:t>
      </w:r>
      <w:proofErr w:type="spellStart"/>
      <w:r w:rsidRPr="006C10AA">
        <w:rPr>
          <w:rFonts w:ascii="Times New Roman" w:eastAsia="Times New Roman" w:hAnsi="Times New Roman" w:cs="Times New Roman"/>
          <w:b/>
          <w:color w:val="00B0F0"/>
          <w:sz w:val="24"/>
          <w:szCs w:val="24"/>
        </w:rPr>
        <w:t>cgi-bin</w:t>
      </w:r>
      <w:proofErr w:type="spellEnd"/>
      <w:r w:rsidRPr="006C10AA">
        <w:rPr>
          <w:rFonts w:ascii="Times New Roman" w:eastAsia="Times New Roman" w:hAnsi="Times New Roman" w:cs="Times New Roman"/>
          <w:b/>
          <w:color w:val="00B0F0"/>
          <w:sz w:val="24"/>
          <w:szCs w:val="24"/>
        </w:rPr>
        <w:t xml:space="preserve"> › </w:t>
      </w:r>
      <w:proofErr w:type="spellStart"/>
      <w:r w:rsidRPr="006C10AA">
        <w:rPr>
          <w:rFonts w:ascii="Times New Roman" w:eastAsia="Times New Roman" w:hAnsi="Times New Roman" w:cs="Times New Roman"/>
          <w:b/>
          <w:color w:val="00B0F0"/>
          <w:sz w:val="24"/>
          <w:szCs w:val="24"/>
        </w:rPr>
        <w:t>irbis_nbuv</w:t>
      </w:r>
      <w:proofErr w:type="spellEnd"/>
      <w:r w:rsidRPr="006C10AA">
        <w:rPr>
          <w:rFonts w:ascii="Times New Roman" w:eastAsia="Times New Roman" w:hAnsi="Times New Roman" w:cs="Times New Roman"/>
          <w:b/>
          <w:color w:val="00B0F0"/>
          <w:sz w:val="24"/>
          <w:szCs w:val="24"/>
        </w:rPr>
        <w:t xml:space="preserve"> › cgiirbis_64</w:t>
      </w:r>
      <w:r w:rsidRPr="006C10AA">
        <w:rPr>
          <w:rFonts w:ascii="Times New Roman" w:eastAsia="Times New Roman" w:hAnsi="Times New Roman" w:cs="Times New Roman"/>
          <w:b/>
          <w:sz w:val="24"/>
          <w:szCs w:val="24"/>
        </w:rPr>
        <w:t xml:space="preserve"> - правові основи УП</w:t>
      </w:r>
    </w:p>
    <w:p w14:paraId="2D4DC0A7" w14:textId="77777777" w:rsidR="006C10AA" w:rsidRPr="006C10AA" w:rsidRDefault="006C10AA" w:rsidP="006C10AA">
      <w:pPr>
        <w:numPr>
          <w:ilvl w:val="0"/>
          <w:numId w:val="44"/>
        </w:numPr>
        <w:shd w:val="clear" w:color="auto" w:fill="FFFFFF"/>
        <w:spacing w:after="0" w:line="240" w:lineRule="auto"/>
        <w:contextualSpacing/>
        <w:jc w:val="left"/>
        <w:rPr>
          <w:rFonts w:ascii="Times New Roman" w:eastAsia="Times New Roman" w:hAnsi="Times New Roman" w:cs="Times New Roman"/>
          <w:b/>
          <w:bCs/>
          <w:sz w:val="24"/>
          <w:szCs w:val="24"/>
        </w:rPr>
      </w:pPr>
      <w:r w:rsidRPr="006C10AA">
        <w:rPr>
          <w:rFonts w:ascii="Times New Roman" w:eastAsia="Times New Roman" w:hAnsi="Times New Roman" w:cs="Times New Roman"/>
          <w:color w:val="00B0F0"/>
          <w:sz w:val="24"/>
          <w:szCs w:val="24"/>
        </w:rPr>
        <w:t xml:space="preserve">https://www.uzhnu.edu.ua/uk/cat/geograph-fiz </w:t>
      </w:r>
      <w:proofErr w:type="spellStart"/>
      <w:r w:rsidRPr="006C10AA">
        <w:rPr>
          <w:rFonts w:ascii="Times New Roman" w:eastAsia="Times New Roman" w:hAnsi="Times New Roman" w:cs="Times New Roman"/>
          <w:color w:val="00B0F0"/>
          <w:sz w:val="24"/>
          <w:szCs w:val="24"/>
        </w:rPr>
        <w:t>geo</w:t>
      </w:r>
      <w:proofErr w:type="spellEnd"/>
      <w:r w:rsidRPr="006C10AA">
        <w:rPr>
          <w:rFonts w:ascii="Times New Roman" w:eastAsia="Times New Roman" w:hAnsi="Times New Roman" w:cs="Times New Roman"/>
          <w:color w:val="00B0F0"/>
          <w:sz w:val="24"/>
          <w:szCs w:val="24"/>
        </w:rPr>
        <w:t>/</w:t>
      </w:r>
      <w:proofErr w:type="spellStart"/>
      <w:r w:rsidRPr="006C10AA">
        <w:rPr>
          <w:rFonts w:ascii="Times New Roman" w:eastAsia="Times New Roman" w:hAnsi="Times New Roman" w:cs="Times New Roman"/>
          <w:color w:val="00B0F0"/>
          <w:sz w:val="24"/>
          <w:szCs w:val="24"/>
        </w:rPr>
        <w:t>staff</w:t>
      </w:r>
      <w:proofErr w:type="spellEnd"/>
    </w:p>
    <w:p w14:paraId="1AE487A2" w14:textId="77777777" w:rsidR="006C10AA" w:rsidRPr="006C10AA" w:rsidRDefault="007E1928" w:rsidP="006C10AA">
      <w:pPr>
        <w:widowControl w:val="0"/>
        <w:numPr>
          <w:ilvl w:val="0"/>
          <w:numId w:val="44"/>
        </w:numPr>
        <w:shd w:val="clear" w:color="auto" w:fill="FFFFFF"/>
        <w:tabs>
          <w:tab w:val="left" w:pos="365"/>
        </w:tabs>
        <w:autoSpaceDE w:val="0"/>
        <w:autoSpaceDN w:val="0"/>
        <w:adjustRightInd w:val="0"/>
        <w:spacing w:after="0" w:line="240" w:lineRule="auto"/>
        <w:contextualSpacing/>
        <w:jc w:val="left"/>
        <w:rPr>
          <w:rFonts w:ascii="Times New Roman" w:eastAsia="Times New Roman" w:hAnsi="Times New Roman" w:cs="Calibri"/>
          <w:color w:val="00B0F0"/>
          <w:spacing w:val="-13"/>
          <w:sz w:val="24"/>
          <w:szCs w:val="24"/>
        </w:rPr>
      </w:pPr>
      <w:hyperlink r:id="rId19" w:history="1">
        <w:r w:rsidR="006C10AA" w:rsidRPr="006C10AA">
          <w:rPr>
            <w:rFonts w:ascii="Times New Roman" w:eastAsiaTheme="majorEastAsia" w:hAnsi="Times New Roman" w:cs="Times New Roman"/>
            <w:color w:val="00B0F0"/>
            <w:spacing w:val="-13"/>
            <w:sz w:val="24"/>
            <w:szCs w:val="24"/>
            <w:u w:val="single"/>
            <w:lang w:val="en-US"/>
          </w:rPr>
          <w:t>http</w:t>
        </w:r>
        <w:r w:rsidR="006C10AA" w:rsidRPr="006C10AA">
          <w:rPr>
            <w:rFonts w:ascii="Times New Roman" w:eastAsiaTheme="majorEastAsia" w:hAnsi="Times New Roman" w:cs="Times New Roman"/>
            <w:color w:val="00B0F0"/>
            <w:spacing w:val="-13"/>
            <w:sz w:val="24"/>
            <w:szCs w:val="24"/>
            <w:u w:val="single"/>
          </w:rPr>
          <w:t>://</w:t>
        </w:r>
        <w:r w:rsidR="006C10AA" w:rsidRPr="006C10AA">
          <w:rPr>
            <w:rFonts w:ascii="Times New Roman" w:eastAsiaTheme="majorEastAsia" w:hAnsi="Times New Roman" w:cs="Times New Roman"/>
            <w:color w:val="00B0F0"/>
            <w:spacing w:val="-13"/>
            <w:sz w:val="24"/>
            <w:szCs w:val="24"/>
            <w:u w:val="single"/>
            <w:lang w:val="en-US"/>
          </w:rPr>
          <w:t>www</w:t>
        </w:r>
        <w:r w:rsidR="006C10AA" w:rsidRPr="006C10AA">
          <w:rPr>
            <w:rFonts w:ascii="Times New Roman" w:eastAsiaTheme="majorEastAsia" w:hAnsi="Times New Roman" w:cs="Times New Roman"/>
            <w:color w:val="00B0F0"/>
            <w:spacing w:val="-13"/>
            <w:sz w:val="24"/>
            <w:szCs w:val="24"/>
            <w:u w:val="single"/>
          </w:rPr>
          <w:t>.</w:t>
        </w:r>
        <w:proofErr w:type="spellStart"/>
        <w:r w:rsidR="006C10AA" w:rsidRPr="006C10AA">
          <w:rPr>
            <w:rFonts w:ascii="Times New Roman" w:eastAsiaTheme="majorEastAsia" w:hAnsi="Times New Roman" w:cs="Times New Roman"/>
            <w:color w:val="00B0F0"/>
            <w:spacing w:val="-13"/>
            <w:sz w:val="24"/>
            <w:szCs w:val="24"/>
            <w:u w:val="single"/>
            <w:lang w:val="en-US"/>
          </w:rPr>
          <w:t>geograf</w:t>
        </w:r>
        <w:proofErr w:type="spellEnd"/>
        <w:r w:rsidR="006C10AA" w:rsidRPr="006C10AA">
          <w:rPr>
            <w:rFonts w:ascii="Times New Roman" w:eastAsiaTheme="majorEastAsia" w:hAnsi="Times New Roman" w:cs="Times New Roman"/>
            <w:color w:val="00B0F0"/>
            <w:spacing w:val="-13"/>
            <w:sz w:val="24"/>
            <w:szCs w:val="24"/>
            <w:u w:val="single"/>
          </w:rPr>
          <w:t>.</w:t>
        </w:r>
        <w:r w:rsidR="006C10AA" w:rsidRPr="006C10AA">
          <w:rPr>
            <w:rFonts w:ascii="Times New Roman" w:eastAsiaTheme="majorEastAsia" w:hAnsi="Times New Roman" w:cs="Times New Roman"/>
            <w:color w:val="00B0F0"/>
            <w:spacing w:val="-13"/>
            <w:sz w:val="24"/>
            <w:szCs w:val="24"/>
            <w:u w:val="single"/>
            <w:lang w:val="en-US"/>
          </w:rPr>
          <w:t>com</w:t>
        </w:r>
        <w:r w:rsidR="006C10AA" w:rsidRPr="006C10AA">
          <w:rPr>
            <w:rFonts w:ascii="Times New Roman" w:eastAsiaTheme="majorEastAsia" w:hAnsi="Times New Roman" w:cs="Times New Roman"/>
            <w:color w:val="00B0F0"/>
            <w:spacing w:val="-13"/>
            <w:sz w:val="24"/>
            <w:szCs w:val="24"/>
            <w:u w:val="single"/>
          </w:rPr>
          <w:t>.</w:t>
        </w:r>
        <w:proofErr w:type="spellStart"/>
        <w:r w:rsidR="006C10AA" w:rsidRPr="006C10AA">
          <w:rPr>
            <w:rFonts w:ascii="Times New Roman" w:eastAsiaTheme="majorEastAsia" w:hAnsi="Times New Roman" w:cs="Times New Roman"/>
            <w:color w:val="00B0F0"/>
            <w:spacing w:val="-13"/>
            <w:sz w:val="24"/>
            <w:szCs w:val="24"/>
            <w:u w:val="single"/>
            <w:lang w:val="en-US"/>
          </w:rPr>
          <w:t>ua</w:t>
        </w:r>
        <w:proofErr w:type="spellEnd"/>
        <w:r w:rsidR="006C10AA" w:rsidRPr="006C10AA">
          <w:rPr>
            <w:rFonts w:ascii="Times New Roman" w:eastAsiaTheme="majorEastAsia" w:hAnsi="Times New Roman" w:cs="Times New Roman"/>
            <w:color w:val="00B0F0"/>
            <w:spacing w:val="-13"/>
            <w:sz w:val="24"/>
            <w:szCs w:val="24"/>
            <w:u w:val="single"/>
          </w:rPr>
          <w:t>/</w:t>
        </w:r>
      </w:hyperlink>
    </w:p>
    <w:p w14:paraId="4C3417D6" w14:textId="77777777" w:rsidR="006C10AA" w:rsidRPr="006C10AA" w:rsidRDefault="007E1928" w:rsidP="006C10AA">
      <w:pPr>
        <w:widowControl w:val="0"/>
        <w:numPr>
          <w:ilvl w:val="0"/>
          <w:numId w:val="44"/>
        </w:numPr>
        <w:shd w:val="clear" w:color="auto" w:fill="FFFFFF"/>
        <w:tabs>
          <w:tab w:val="left" w:pos="365"/>
        </w:tabs>
        <w:autoSpaceDE w:val="0"/>
        <w:autoSpaceDN w:val="0"/>
        <w:adjustRightInd w:val="0"/>
        <w:spacing w:after="0" w:line="240" w:lineRule="auto"/>
        <w:contextualSpacing/>
        <w:jc w:val="left"/>
        <w:rPr>
          <w:rFonts w:ascii="Times New Roman" w:eastAsia="Times New Roman" w:hAnsi="Times New Roman" w:cs="Times New Roman"/>
          <w:color w:val="00B0F0"/>
          <w:spacing w:val="-13"/>
          <w:sz w:val="24"/>
          <w:szCs w:val="24"/>
          <w:lang w:val="en-US"/>
        </w:rPr>
      </w:pPr>
      <w:hyperlink r:id="rId20" w:history="1">
        <w:r w:rsidR="006C10AA" w:rsidRPr="006C10AA">
          <w:rPr>
            <w:rFonts w:ascii="Times New Roman" w:eastAsiaTheme="majorEastAsia" w:hAnsi="Times New Roman" w:cs="Times New Roman"/>
            <w:color w:val="00B0F0"/>
            <w:spacing w:val="-13"/>
            <w:sz w:val="24"/>
            <w:szCs w:val="24"/>
            <w:u w:val="single"/>
            <w:lang w:val="en-US"/>
          </w:rPr>
          <w:t>http://geopom.at.ua/</w:t>
        </w:r>
      </w:hyperlink>
    </w:p>
    <w:p w14:paraId="0583393F" w14:textId="77777777" w:rsidR="006C10AA" w:rsidRPr="006C10AA" w:rsidRDefault="007E1928" w:rsidP="006C10AA">
      <w:pPr>
        <w:widowControl w:val="0"/>
        <w:numPr>
          <w:ilvl w:val="0"/>
          <w:numId w:val="44"/>
        </w:numPr>
        <w:shd w:val="clear" w:color="auto" w:fill="FFFFFF"/>
        <w:tabs>
          <w:tab w:val="left" w:pos="365"/>
        </w:tabs>
        <w:autoSpaceDE w:val="0"/>
        <w:autoSpaceDN w:val="0"/>
        <w:adjustRightInd w:val="0"/>
        <w:spacing w:after="0" w:line="240" w:lineRule="auto"/>
        <w:contextualSpacing/>
        <w:jc w:val="left"/>
        <w:rPr>
          <w:rFonts w:ascii="Times New Roman" w:eastAsia="Times New Roman" w:hAnsi="Times New Roman" w:cs="Times New Roman"/>
          <w:color w:val="00B0F0"/>
          <w:spacing w:val="-13"/>
          <w:sz w:val="24"/>
          <w:szCs w:val="24"/>
          <w:lang w:val="en-US"/>
        </w:rPr>
      </w:pPr>
      <w:hyperlink r:id="rId21" w:history="1">
        <w:r w:rsidR="006C10AA" w:rsidRPr="006C10AA">
          <w:rPr>
            <w:rFonts w:ascii="Times New Roman" w:eastAsiaTheme="majorEastAsia" w:hAnsi="Times New Roman" w:cs="Times New Roman"/>
            <w:color w:val="00B0F0"/>
            <w:spacing w:val="-13"/>
            <w:sz w:val="24"/>
            <w:szCs w:val="24"/>
            <w:u w:val="single"/>
            <w:lang w:val="en-US"/>
          </w:rPr>
          <w:t>http://geo-klass.at.ua/</w:t>
        </w:r>
      </w:hyperlink>
      <w:r w:rsidR="006C10AA" w:rsidRPr="006C10AA">
        <w:rPr>
          <w:rFonts w:ascii="Times New Roman" w:eastAsia="Times New Roman" w:hAnsi="Times New Roman" w:cs="Times New Roman"/>
          <w:color w:val="00B0F0"/>
          <w:spacing w:val="-13"/>
          <w:sz w:val="24"/>
          <w:szCs w:val="24"/>
          <w:lang w:val="en-US"/>
        </w:rPr>
        <w:t xml:space="preserve">   </w:t>
      </w:r>
    </w:p>
    <w:p w14:paraId="1637EAD3" w14:textId="77777777" w:rsidR="006C10AA" w:rsidRPr="006C10AA" w:rsidRDefault="006C10AA" w:rsidP="006C10AA">
      <w:pPr>
        <w:spacing w:after="0" w:line="240" w:lineRule="auto"/>
        <w:ind w:left="720" w:firstLine="0"/>
        <w:contextualSpacing/>
        <w:jc w:val="left"/>
        <w:rPr>
          <w:rFonts w:ascii="Times New Roman" w:eastAsia="Times New Roman" w:hAnsi="Times New Roman" w:cs="Times New Roman"/>
          <w:b/>
          <w:sz w:val="24"/>
          <w:szCs w:val="24"/>
        </w:rPr>
      </w:pPr>
    </w:p>
    <w:p w14:paraId="7A385852" w14:textId="77777777" w:rsidR="006C10AA" w:rsidRPr="006C10AA" w:rsidRDefault="006C10AA" w:rsidP="006C10AA">
      <w:pPr>
        <w:spacing w:after="0" w:line="240" w:lineRule="auto"/>
        <w:ind w:left="0" w:firstLine="0"/>
        <w:jc w:val="right"/>
        <w:rPr>
          <w:rFonts w:ascii="Times New Roman" w:eastAsia="Times New Roman" w:hAnsi="Times New Roman" w:cs="Times New Roman"/>
          <w:b/>
          <w:sz w:val="24"/>
          <w:szCs w:val="24"/>
        </w:rPr>
      </w:pPr>
    </w:p>
    <w:p w14:paraId="5EA1406B"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6B3121CF"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56EAF357"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0E86353D"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4DB51676"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372B9AA3"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1ED83D07"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68A9F8E7"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5BBE9B12"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3A4FE39F"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25DC1BB0"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081EE903"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24DDC2CD"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6A86FA7A"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57440983"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682DD5B5" w14:textId="77777777" w:rsidR="006C10AA" w:rsidRPr="006C10AA" w:rsidRDefault="006C10AA" w:rsidP="006C10AA">
      <w:pPr>
        <w:spacing w:after="0" w:line="240" w:lineRule="auto"/>
        <w:ind w:left="0" w:firstLine="0"/>
        <w:contextualSpacing/>
        <w:jc w:val="right"/>
        <w:rPr>
          <w:rFonts w:ascii="Times New Roman" w:eastAsia="Times New Roman" w:hAnsi="Times New Roman" w:cs="Times New Roman"/>
          <w:b/>
          <w:sz w:val="24"/>
          <w:szCs w:val="24"/>
        </w:rPr>
      </w:pPr>
    </w:p>
    <w:p w14:paraId="71729E63" w14:textId="7CB1CD86" w:rsidR="001E73A1" w:rsidRPr="001E73A1" w:rsidRDefault="001E73A1" w:rsidP="001E73A1">
      <w:pPr>
        <w:tabs>
          <w:tab w:val="left" w:pos="3276"/>
        </w:tabs>
        <w:spacing w:after="0" w:line="240" w:lineRule="auto"/>
        <w:ind w:left="0"/>
        <w:contextualSpacing/>
        <w:rPr>
          <w:rFonts w:ascii="Times New Roman" w:eastAsia="Times New Roman" w:hAnsi="Times New Roman" w:cs="Times New Roman"/>
          <w:b/>
          <w:sz w:val="24"/>
          <w:szCs w:val="24"/>
        </w:rPr>
      </w:pPr>
      <w:r w:rsidRPr="00027311">
        <w:rPr>
          <w:rFonts w:ascii="Calibri" w:eastAsia="Times New Roman" w:hAnsi="Calibri" w:cs="Times New Roman"/>
          <w:noProof/>
          <w:color w:val="FFFFFF" w:themeColor="background1"/>
          <w:lang w:val="en-US"/>
        </w:rPr>
        <w:drawing>
          <wp:inline distT="0" distB="0" distL="0" distR="0" wp14:anchorId="55333BF1" wp14:editId="298F6FAF">
            <wp:extent cx="6300470" cy="930973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9309735"/>
                    </a:xfrm>
                    <a:prstGeom prst="rect">
                      <a:avLst/>
                    </a:prstGeom>
                    <a:noFill/>
                    <a:ln>
                      <a:noFill/>
                    </a:ln>
                  </pic:spPr>
                </pic:pic>
              </a:graphicData>
            </a:graphic>
          </wp:inline>
        </w:drawing>
      </w:r>
    </w:p>
    <w:sectPr w:rsidR="001E73A1" w:rsidRPr="001E73A1" w:rsidSect="007700A1">
      <w:headerReference w:type="default" r:id="rId23"/>
      <w:footerReference w:type="default" r:id="rId2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67DEE" w14:textId="77777777" w:rsidR="007E1928" w:rsidRDefault="007E1928" w:rsidP="0060273B">
      <w:pPr>
        <w:spacing w:after="0" w:line="240" w:lineRule="auto"/>
      </w:pPr>
      <w:r>
        <w:separator/>
      </w:r>
    </w:p>
  </w:endnote>
  <w:endnote w:type="continuationSeparator" w:id="0">
    <w:p w14:paraId="12384207" w14:textId="77777777" w:rsidR="007E1928" w:rsidRDefault="007E1928" w:rsidP="00602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Liberation Sans">
    <w:altName w:val="Arial"/>
    <w:charset w:val="00"/>
    <w:family w:val="swiss"/>
    <w:pitch w:val="variable"/>
  </w:font>
  <w:font w:name="DejaVu Sans">
    <w:altName w:val="Times New Roman"/>
    <w:charset w:val="00"/>
    <w:family w:val="roman"/>
    <w:pitch w:val="variable"/>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5F35" w14:textId="77777777" w:rsidR="00AC4DA6" w:rsidRDefault="00AC4DA6" w:rsidP="0060273B">
    <w:pPr>
      <w:pStyle w:val="a5"/>
      <w:rPr>
        <w:lang w:val="ru-RU"/>
      </w:rPr>
    </w:pPr>
  </w:p>
  <w:p w14:paraId="201B3CB7" w14:textId="77777777" w:rsidR="00AC4DA6" w:rsidRDefault="00AC4DA6" w:rsidP="0060273B">
    <w:pPr>
      <w:pStyle w:val="a5"/>
      <w:rPr>
        <w:lang w:val="ru-RU"/>
      </w:rPr>
    </w:pPr>
  </w:p>
  <w:p w14:paraId="4FF4E9E5" w14:textId="77777777" w:rsidR="00AC4DA6" w:rsidRDefault="00AC4DA6" w:rsidP="0060273B">
    <w:pPr>
      <w:pStyle w:val="a5"/>
      <w:rPr>
        <w:lang w:val="ru-RU"/>
      </w:rPr>
    </w:pPr>
  </w:p>
  <w:p w14:paraId="01BDDB3D" w14:textId="77777777" w:rsidR="00AC4DA6" w:rsidRDefault="00AC4DA6" w:rsidP="0060273B">
    <w:pPr>
      <w:pStyle w:val="a5"/>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170A2" w14:textId="77777777" w:rsidR="007E1928" w:rsidRDefault="007E1928" w:rsidP="0060273B">
      <w:pPr>
        <w:spacing w:after="0" w:line="240" w:lineRule="auto"/>
      </w:pPr>
      <w:r>
        <w:separator/>
      </w:r>
    </w:p>
  </w:footnote>
  <w:footnote w:type="continuationSeparator" w:id="0">
    <w:p w14:paraId="0FB38DCC" w14:textId="77777777" w:rsidR="007E1928" w:rsidRDefault="007E1928" w:rsidP="00602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921573"/>
      <w:docPartObj>
        <w:docPartGallery w:val="Page Numbers (Top of Page)"/>
        <w:docPartUnique/>
      </w:docPartObj>
    </w:sdtPr>
    <w:sdtContent>
      <w:p w14:paraId="298E52BD" w14:textId="71E91797" w:rsidR="001225A2" w:rsidRDefault="001225A2">
        <w:pPr>
          <w:pStyle w:val="a3"/>
          <w:jc w:val="right"/>
        </w:pPr>
        <w:r>
          <w:fldChar w:fldCharType="begin"/>
        </w:r>
        <w:r>
          <w:instrText>PAGE   \* MERGEFORMAT</w:instrText>
        </w:r>
        <w:r>
          <w:fldChar w:fldCharType="separate"/>
        </w:r>
        <w:r>
          <w:t>2</w:t>
        </w:r>
        <w:r>
          <w:fldChar w:fldCharType="end"/>
        </w:r>
      </w:p>
    </w:sdtContent>
  </w:sdt>
  <w:p w14:paraId="5CAD5430" w14:textId="6107B7DA" w:rsidR="001225A2" w:rsidRDefault="001225A2" w:rsidP="001225A2">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19C7"/>
    <w:multiLevelType w:val="hybridMultilevel"/>
    <w:tmpl w:val="90185CAA"/>
    <w:lvl w:ilvl="0" w:tplc="C64C0066">
      <w:start w:val="1"/>
      <w:numFmt w:val="decimal"/>
      <w:lvlText w:val="%1."/>
      <w:lvlJc w:val="left"/>
      <w:pPr>
        <w:ind w:left="1470" w:hanging="360"/>
      </w:pPr>
      <w:rPr>
        <w:rFonts w:hint="default"/>
        <w:b/>
      </w:rPr>
    </w:lvl>
    <w:lvl w:ilvl="1" w:tplc="04220019" w:tentative="1">
      <w:start w:val="1"/>
      <w:numFmt w:val="lowerLetter"/>
      <w:lvlText w:val="%2."/>
      <w:lvlJc w:val="left"/>
      <w:pPr>
        <w:ind w:left="2190" w:hanging="360"/>
      </w:pPr>
    </w:lvl>
    <w:lvl w:ilvl="2" w:tplc="0422001B" w:tentative="1">
      <w:start w:val="1"/>
      <w:numFmt w:val="lowerRoman"/>
      <w:lvlText w:val="%3."/>
      <w:lvlJc w:val="right"/>
      <w:pPr>
        <w:ind w:left="2910" w:hanging="180"/>
      </w:pPr>
    </w:lvl>
    <w:lvl w:ilvl="3" w:tplc="0422000F" w:tentative="1">
      <w:start w:val="1"/>
      <w:numFmt w:val="decimal"/>
      <w:lvlText w:val="%4."/>
      <w:lvlJc w:val="left"/>
      <w:pPr>
        <w:ind w:left="3630" w:hanging="360"/>
      </w:pPr>
    </w:lvl>
    <w:lvl w:ilvl="4" w:tplc="04220019" w:tentative="1">
      <w:start w:val="1"/>
      <w:numFmt w:val="lowerLetter"/>
      <w:lvlText w:val="%5."/>
      <w:lvlJc w:val="left"/>
      <w:pPr>
        <w:ind w:left="4350" w:hanging="360"/>
      </w:pPr>
    </w:lvl>
    <w:lvl w:ilvl="5" w:tplc="0422001B" w:tentative="1">
      <w:start w:val="1"/>
      <w:numFmt w:val="lowerRoman"/>
      <w:lvlText w:val="%6."/>
      <w:lvlJc w:val="right"/>
      <w:pPr>
        <w:ind w:left="5070" w:hanging="180"/>
      </w:pPr>
    </w:lvl>
    <w:lvl w:ilvl="6" w:tplc="0422000F" w:tentative="1">
      <w:start w:val="1"/>
      <w:numFmt w:val="decimal"/>
      <w:lvlText w:val="%7."/>
      <w:lvlJc w:val="left"/>
      <w:pPr>
        <w:ind w:left="5790" w:hanging="360"/>
      </w:pPr>
    </w:lvl>
    <w:lvl w:ilvl="7" w:tplc="04220019" w:tentative="1">
      <w:start w:val="1"/>
      <w:numFmt w:val="lowerLetter"/>
      <w:lvlText w:val="%8."/>
      <w:lvlJc w:val="left"/>
      <w:pPr>
        <w:ind w:left="6510" w:hanging="360"/>
      </w:pPr>
    </w:lvl>
    <w:lvl w:ilvl="8" w:tplc="0422001B" w:tentative="1">
      <w:start w:val="1"/>
      <w:numFmt w:val="lowerRoman"/>
      <w:lvlText w:val="%9."/>
      <w:lvlJc w:val="right"/>
      <w:pPr>
        <w:ind w:left="7230" w:hanging="180"/>
      </w:pPr>
    </w:lvl>
  </w:abstractNum>
  <w:abstractNum w:abstractNumId="1" w15:restartNumberingAfterBreak="0">
    <w:nsid w:val="028E32FF"/>
    <w:multiLevelType w:val="hybridMultilevel"/>
    <w:tmpl w:val="6720D39C"/>
    <w:lvl w:ilvl="0" w:tplc="C7965B14">
      <w:start w:val="32"/>
      <w:numFmt w:val="bullet"/>
      <w:lvlText w:val="-"/>
      <w:lvlJc w:val="left"/>
      <w:pPr>
        <w:ind w:left="720" w:hanging="360"/>
      </w:pPr>
      <w:rPr>
        <w:rFonts w:ascii="Times New Roman" w:eastAsiaTheme="minorEastAsia"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FB04EE"/>
    <w:multiLevelType w:val="hybridMultilevel"/>
    <w:tmpl w:val="C5A6E53E"/>
    <w:lvl w:ilvl="0" w:tplc="DBC6CCF6">
      <w:start w:val="12"/>
      <w:numFmt w:val="decimal"/>
      <w:lvlText w:val="%1."/>
      <w:lvlJc w:val="left"/>
      <w:pPr>
        <w:ind w:left="1019" w:hanging="375"/>
      </w:pPr>
      <w:rPr>
        <w:rFonts w:hint="default"/>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7020A10"/>
    <w:multiLevelType w:val="hybridMultilevel"/>
    <w:tmpl w:val="D9C03422"/>
    <w:lvl w:ilvl="0" w:tplc="A0B255B8">
      <w:start w:val="4"/>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4" w15:restartNumberingAfterBreak="0">
    <w:nsid w:val="0D117284"/>
    <w:multiLevelType w:val="hybridMultilevel"/>
    <w:tmpl w:val="D0283126"/>
    <w:lvl w:ilvl="0" w:tplc="DA6E5D46">
      <w:start w:val="1"/>
      <w:numFmt w:val="decimalZero"/>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0D6E56AA"/>
    <w:multiLevelType w:val="hybridMultilevel"/>
    <w:tmpl w:val="09287F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0006FF4"/>
    <w:multiLevelType w:val="hybridMultilevel"/>
    <w:tmpl w:val="37D0854A"/>
    <w:lvl w:ilvl="0" w:tplc="DEEE0A1C">
      <w:start w:val="38"/>
      <w:numFmt w:val="decimal"/>
      <w:lvlText w:val="%1."/>
      <w:lvlJc w:val="left"/>
      <w:pPr>
        <w:tabs>
          <w:tab w:val="num" w:pos="2550"/>
        </w:tabs>
        <w:ind w:left="2550" w:hanging="360"/>
      </w:pPr>
      <w:rPr>
        <w:rFonts w:hint="default"/>
      </w:rPr>
    </w:lvl>
    <w:lvl w:ilvl="1" w:tplc="04190019" w:tentative="1">
      <w:start w:val="1"/>
      <w:numFmt w:val="lowerLetter"/>
      <w:lvlText w:val="%2."/>
      <w:lvlJc w:val="left"/>
      <w:pPr>
        <w:tabs>
          <w:tab w:val="num" w:pos="3270"/>
        </w:tabs>
        <w:ind w:left="3270" w:hanging="360"/>
      </w:pPr>
    </w:lvl>
    <w:lvl w:ilvl="2" w:tplc="0419001B" w:tentative="1">
      <w:start w:val="1"/>
      <w:numFmt w:val="lowerRoman"/>
      <w:lvlText w:val="%3."/>
      <w:lvlJc w:val="right"/>
      <w:pPr>
        <w:tabs>
          <w:tab w:val="num" w:pos="3990"/>
        </w:tabs>
        <w:ind w:left="3990" w:hanging="180"/>
      </w:pPr>
    </w:lvl>
    <w:lvl w:ilvl="3" w:tplc="0419000F" w:tentative="1">
      <w:start w:val="1"/>
      <w:numFmt w:val="decimal"/>
      <w:lvlText w:val="%4."/>
      <w:lvlJc w:val="left"/>
      <w:pPr>
        <w:tabs>
          <w:tab w:val="num" w:pos="4710"/>
        </w:tabs>
        <w:ind w:left="4710" w:hanging="360"/>
      </w:pPr>
    </w:lvl>
    <w:lvl w:ilvl="4" w:tplc="04190019" w:tentative="1">
      <w:start w:val="1"/>
      <w:numFmt w:val="lowerLetter"/>
      <w:lvlText w:val="%5."/>
      <w:lvlJc w:val="left"/>
      <w:pPr>
        <w:tabs>
          <w:tab w:val="num" w:pos="5430"/>
        </w:tabs>
        <w:ind w:left="5430" w:hanging="360"/>
      </w:pPr>
    </w:lvl>
    <w:lvl w:ilvl="5" w:tplc="0419001B" w:tentative="1">
      <w:start w:val="1"/>
      <w:numFmt w:val="lowerRoman"/>
      <w:lvlText w:val="%6."/>
      <w:lvlJc w:val="right"/>
      <w:pPr>
        <w:tabs>
          <w:tab w:val="num" w:pos="6150"/>
        </w:tabs>
        <w:ind w:left="6150" w:hanging="180"/>
      </w:pPr>
    </w:lvl>
    <w:lvl w:ilvl="6" w:tplc="0419000F" w:tentative="1">
      <w:start w:val="1"/>
      <w:numFmt w:val="decimal"/>
      <w:lvlText w:val="%7."/>
      <w:lvlJc w:val="left"/>
      <w:pPr>
        <w:tabs>
          <w:tab w:val="num" w:pos="6870"/>
        </w:tabs>
        <w:ind w:left="6870" w:hanging="360"/>
      </w:pPr>
    </w:lvl>
    <w:lvl w:ilvl="7" w:tplc="04190019" w:tentative="1">
      <w:start w:val="1"/>
      <w:numFmt w:val="lowerLetter"/>
      <w:lvlText w:val="%8."/>
      <w:lvlJc w:val="left"/>
      <w:pPr>
        <w:tabs>
          <w:tab w:val="num" w:pos="7590"/>
        </w:tabs>
        <w:ind w:left="7590" w:hanging="360"/>
      </w:pPr>
    </w:lvl>
    <w:lvl w:ilvl="8" w:tplc="0419001B" w:tentative="1">
      <w:start w:val="1"/>
      <w:numFmt w:val="lowerRoman"/>
      <w:lvlText w:val="%9."/>
      <w:lvlJc w:val="right"/>
      <w:pPr>
        <w:tabs>
          <w:tab w:val="num" w:pos="8310"/>
        </w:tabs>
        <w:ind w:left="8310" w:hanging="180"/>
      </w:pPr>
    </w:lvl>
  </w:abstractNum>
  <w:abstractNum w:abstractNumId="7" w15:restartNumberingAfterBreak="0">
    <w:nsid w:val="149254DB"/>
    <w:multiLevelType w:val="hybridMultilevel"/>
    <w:tmpl w:val="92846052"/>
    <w:lvl w:ilvl="0" w:tplc="23721A4E">
      <w:start w:val="1"/>
      <w:numFmt w:val="decimal"/>
      <w:lvlText w:val="%1."/>
      <w:lvlJc w:val="left"/>
      <w:pPr>
        <w:ind w:left="1470" w:hanging="360"/>
      </w:pPr>
      <w:rPr>
        <w:rFonts w:hint="default"/>
        <w:b/>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8" w15:restartNumberingAfterBreak="0">
    <w:nsid w:val="1E3E6270"/>
    <w:multiLevelType w:val="multilevel"/>
    <w:tmpl w:val="6398547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9" w15:restartNumberingAfterBreak="0">
    <w:nsid w:val="20156A82"/>
    <w:multiLevelType w:val="hybridMultilevel"/>
    <w:tmpl w:val="6D908D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07261C4"/>
    <w:multiLevelType w:val="multilevel"/>
    <w:tmpl w:val="2B90B1BC"/>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E3F9B"/>
    <w:multiLevelType w:val="hybridMultilevel"/>
    <w:tmpl w:val="66C6544C"/>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6803AC4"/>
    <w:multiLevelType w:val="multilevel"/>
    <w:tmpl w:val="5B08B2F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3" w15:restartNumberingAfterBreak="0">
    <w:nsid w:val="309B564C"/>
    <w:multiLevelType w:val="hybridMultilevel"/>
    <w:tmpl w:val="2794C056"/>
    <w:lvl w:ilvl="0" w:tplc="97C849A8">
      <w:numFmt w:val="bullet"/>
      <w:lvlText w:val="-"/>
      <w:lvlJc w:val="left"/>
      <w:pPr>
        <w:tabs>
          <w:tab w:val="num" w:pos="1654"/>
        </w:tabs>
        <w:ind w:left="1654" w:hanging="94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30FC6AB4"/>
    <w:multiLevelType w:val="hybridMultilevel"/>
    <w:tmpl w:val="1F4857BC"/>
    <w:lvl w:ilvl="0" w:tplc="F4807EA4">
      <w:start w:val="1"/>
      <w:numFmt w:val="decimal"/>
      <w:lvlText w:val="%1."/>
      <w:lvlJc w:val="left"/>
      <w:pPr>
        <w:ind w:left="2061" w:hanging="360"/>
      </w:pPr>
      <w:rPr>
        <w:rFonts w:ascii="Times New Roman" w:eastAsiaTheme="minorHAnsi" w:hAnsi="Times New Roman" w:cs="Times New Roman"/>
        <w:b/>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5" w15:restartNumberingAfterBreak="0">
    <w:nsid w:val="32C270F4"/>
    <w:multiLevelType w:val="hybridMultilevel"/>
    <w:tmpl w:val="0A105F50"/>
    <w:lvl w:ilvl="0" w:tplc="E12E2B42">
      <w:start w:val="1"/>
      <w:numFmt w:val="decimal"/>
      <w:lvlText w:val="%1."/>
      <w:lvlJc w:val="left"/>
      <w:pPr>
        <w:ind w:left="360"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16" w15:restartNumberingAfterBreak="0">
    <w:nsid w:val="344C7649"/>
    <w:multiLevelType w:val="hybridMultilevel"/>
    <w:tmpl w:val="2F5E6DAC"/>
    <w:lvl w:ilvl="0" w:tplc="DBD61B6A">
      <w:start w:val="1"/>
      <w:numFmt w:val="decimal"/>
      <w:lvlText w:val="%1."/>
      <w:lvlJc w:val="left"/>
      <w:pPr>
        <w:ind w:left="600" w:hanging="360"/>
      </w:pPr>
      <w:rPr>
        <w:rFonts w:eastAsia="Times New Roman" w:hint="default"/>
      </w:rPr>
    </w:lvl>
    <w:lvl w:ilvl="1" w:tplc="04220019" w:tentative="1">
      <w:start w:val="1"/>
      <w:numFmt w:val="lowerLetter"/>
      <w:lvlText w:val="%2."/>
      <w:lvlJc w:val="left"/>
      <w:pPr>
        <w:ind w:left="1320" w:hanging="360"/>
      </w:pPr>
    </w:lvl>
    <w:lvl w:ilvl="2" w:tplc="0422001B" w:tentative="1">
      <w:start w:val="1"/>
      <w:numFmt w:val="lowerRoman"/>
      <w:lvlText w:val="%3."/>
      <w:lvlJc w:val="right"/>
      <w:pPr>
        <w:ind w:left="2040" w:hanging="180"/>
      </w:pPr>
    </w:lvl>
    <w:lvl w:ilvl="3" w:tplc="0422000F" w:tentative="1">
      <w:start w:val="1"/>
      <w:numFmt w:val="decimal"/>
      <w:lvlText w:val="%4."/>
      <w:lvlJc w:val="left"/>
      <w:pPr>
        <w:ind w:left="2760" w:hanging="360"/>
      </w:pPr>
    </w:lvl>
    <w:lvl w:ilvl="4" w:tplc="04220019" w:tentative="1">
      <w:start w:val="1"/>
      <w:numFmt w:val="lowerLetter"/>
      <w:lvlText w:val="%5."/>
      <w:lvlJc w:val="left"/>
      <w:pPr>
        <w:ind w:left="3480" w:hanging="360"/>
      </w:pPr>
    </w:lvl>
    <w:lvl w:ilvl="5" w:tplc="0422001B" w:tentative="1">
      <w:start w:val="1"/>
      <w:numFmt w:val="lowerRoman"/>
      <w:lvlText w:val="%6."/>
      <w:lvlJc w:val="right"/>
      <w:pPr>
        <w:ind w:left="4200" w:hanging="180"/>
      </w:pPr>
    </w:lvl>
    <w:lvl w:ilvl="6" w:tplc="0422000F" w:tentative="1">
      <w:start w:val="1"/>
      <w:numFmt w:val="decimal"/>
      <w:lvlText w:val="%7."/>
      <w:lvlJc w:val="left"/>
      <w:pPr>
        <w:ind w:left="4920" w:hanging="360"/>
      </w:pPr>
    </w:lvl>
    <w:lvl w:ilvl="7" w:tplc="04220019" w:tentative="1">
      <w:start w:val="1"/>
      <w:numFmt w:val="lowerLetter"/>
      <w:lvlText w:val="%8."/>
      <w:lvlJc w:val="left"/>
      <w:pPr>
        <w:ind w:left="5640" w:hanging="360"/>
      </w:pPr>
    </w:lvl>
    <w:lvl w:ilvl="8" w:tplc="0422001B" w:tentative="1">
      <w:start w:val="1"/>
      <w:numFmt w:val="lowerRoman"/>
      <w:lvlText w:val="%9."/>
      <w:lvlJc w:val="right"/>
      <w:pPr>
        <w:ind w:left="6360" w:hanging="180"/>
      </w:pPr>
    </w:lvl>
  </w:abstractNum>
  <w:abstractNum w:abstractNumId="17" w15:restartNumberingAfterBreak="0">
    <w:nsid w:val="373F19BB"/>
    <w:multiLevelType w:val="hybridMultilevel"/>
    <w:tmpl w:val="3D649D7C"/>
    <w:lvl w:ilvl="0" w:tplc="4B404B5A">
      <w:start w:val="1"/>
      <w:numFmt w:val="decimal"/>
      <w:lvlText w:val="%1."/>
      <w:lvlJc w:val="left"/>
      <w:pPr>
        <w:ind w:left="1719" w:hanging="360"/>
      </w:pPr>
      <w:rPr>
        <w:rFonts w:hint="default"/>
      </w:rPr>
    </w:lvl>
    <w:lvl w:ilvl="1" w:tplc="04190019" w:tentative="1">
      <w:start w:val="1"/>
      <w:numFmt w:val="lowerLetter"/>
      <w:lvlText w:val="%2."/>
      <w:lvlJc w:val="left"/>
      <w:pPr>
        <w:ind w:left="2439" w:hanging="360"/>
      </w:pPr>
    </w:lvl>
    <w:lvl w:ilvl="2" w:tplc="0419001B" w:tentative="1">
      <w:start w:val="1"/>
      <w:numFmt w:val="lowerRoman"/>
      <w:lvlText w:val="%3."/>
      <w:lvlJc w:val="right"/>
      <w:pPr>
        <w:ind w:left="3159" w:hanging="180"/>
      </w:pPr>
    </w:lvl>
    <w:lvl w:ilvl="3" w:tplc="0419000F" w:tentative="1">
      <w:start w:val="1"/>
      <w:numFmt w:val="decimal"/>
      <w:lvlText w:val="%4."/>
      <w:lvlJc w:val="left"/>
      <w:pPr>
        <w:ind w:left="3879" w:hanging="360"/>
      </w:pPr>
    </w:lvl>
    <w:lvl w:ilvl="4" w:tplc="04190019" w:tentative="1">
      <w:start w:val="1"/>
      <w:numFmt w:val="lowerLetter"/>
      <w:lvlText w:val="%5."/>
      <w:lvlJc w:val="left"/>
      <w:pPr>
        <w:ind w:left="4599" w:hanging="360"/>
      </w:pPr>
    </w:lvl>
    <w:lvl w:ilvl="5" w:tplc="0419001B" w:tentative="1">
      <w:start w:val="1"/>
      <w:numFmt w:val="lowerRoman"/>
      <w:lvlText w:val="%6."/>
      <w:lvlJc w:val="right"/>
      <w:pPr>
        <w:ind w:left="5319" w:hanging="180"/>
      </w:pPr>
    </w:lvl>
    <w:lvl w:ilvl="6" w:tplc="0419000F" w:tentative="1">
      <w:start w:val="1"/>
      <w:numFmt w:val="decimal"/>
      <w:lvlText w:val="%7."/>
      <w:lvlJc w:val="left"/>
      <w:pPr>
        <w:ind w:left="6039" w:hanging="360"/>
      </w:pPr>
    </w:lvl>
    <w:lvl w:ilvl="7" w:tplc="04190019" w:tentative="1">
      <w:start w:val="1"/>
      <w:numFmt w:val="lowerLetter"/>
      <w:lvlText w:val="%8."/>
      <w:lvlJc w:val="left"/>
      <w:pPr>
        <w:ind w:left="6759" w:hanging="360"/>
      </w:pPr>
    </w:lvl>
    <w:lvl w:ilvl="8" w:tplc="0419001B" w:tentative="1">
      <w:start w:val="1"/>
      <w:numFmt w:val="lowerRoman"/>
      <w:lvlText w:val="%9."/>
      <w:lvlJc w:val="right"/>
      <w:pPr>
        <w:ind w:left="7479" w:hanging="180"/>
      </w:pPr>
    </w:lvl>
  </w:abstractNum>
  <w:abstractNum w:abstractNumId="18" w15:restartNumberingAfterBreak="0">
    <w:nsid w:val="38002416"/>
    <w:multiLevelType w:val="hybridMultilevel"/>
    <w:tmpl w:val="7616CE24"/>
    <w:lvl w:ilvl="0" w:tplc="F4807EA4">
      <w:start w:val="1"/>
      <w:numFmt w:val="decimal"/>
      <w:lvlText w:val="%1."/>
      <w:lvlJc w:val="left"/>
      <w:pPr>
        <w:ind w:left="1470" w:hanging="360"/>
      </w:pPr>
      <w:rPr>
        <w:rFonts w:ascii="Times New Roman" w:eastAsiaTheme="minorHAnsi" w:hAnsi="Times New Roman" w:cs="Times New Roman"/>
        <w:b/>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9" w15:restartNumberingAfterBreak="0">
    <w:nsid w:val="40CA3888"/>
    <w:multiLevelType w:val="hybridMultilevel"/>
    <w:tmpl w:val="4F82978E"/>
    <w:lvl w:ilvl="0" w:tplc="7AB0346A">
      <w:start w:val="15"/>
      <w:numFmt w:val="decimal"/>
      <w:lvlText w:val="%1."/>
      <w:lvlJc w:val="left"/>
      <w:pPr>
        <w:ind w:left="1049" w:hanging="40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43B06F65"/>
    <w:multiLevelType w:val="hybridMultilevel"/>
    <w:tmpl w:val="B4E09A4C"/>
    <w:lvl w:ilvl="0" w:tplc="4A423C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4E25E65"/>
    <w:multiLevelType w:val="hybridMultilevel"/>
    <w:tmpl w:val="FB0EF93E"/>
    <w:lvl w:ilvl="0" w:tplc="5068FC00">
      <w:start w:val="1"/>
      <w:numFmt w:val="decimal"/>
      <w:lvlText w:val="%1."/>
      <w:lvlJc w:val="left"/>
      <w:pPr>
        <w:ind w:left="644"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15646B"/>
    <w:multiLevelType w:val="multilevel"/>
    <w:tmpl w:val="415A9604"/>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23" w15:restartNumberingAfterBreak="0">
    <w:nsid w:val="4D031FB2"/>
    <w:multiLevelType w:val="hybridMultilevel"/>
    <w:tmpl w:val="D1D429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D22B75"/>
    <w:multiLevelType w:val="multilevel"/>
    <w:tmpl w:val="A9AA88D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59A4A83"/>
    <w:multiLevelType w:val="hybridMultilevel"/>
    <w:tmpl w:val="3AC8527E"/>
    <w:lvl w:ilvl="0" w:tplc="77CC313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6" w15:restartNumberingAfterBreak="0">
    <w:nsid w:val="59334597"/>
    <w:multiLevelType w:val="singleLevel"/>
    <w:tmpl w:val="EAECE0A0"/>
    <w:lvl w:ilvl="0">
      <w:start w:val="1"/>
      <w:numFmt w:val="decimal"/>
      <w:lvlText w:val="%1."/>
      <w:legacy w:legacy="1" w:legacySpace="0" w:legacyIndent="360"/>
      <w:lvlJc w:val="left"/>
      <w:pPr>
        <w:ind w:left="927" w:hanging="360"/>
      </w:pPr>
    </w:lvl>
  </w:abstractNum>
  <w:abstractNum w:abstractNumId="27" w15:restartNumberingAfterBreak="0">
    <w:nsid w:val="59C64367"/>
    <w:multiLevelType w:val="multilevel"/>
    <w:tmpl w:val="0C1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5E48CC"/>
    <w:multiLevelType w:val="multilevel"/>
    <w:tmpl w:val="74905AEC"/>
    <w:lvl w:ilvl="0">
      <w:start w:val="7"/>
      <w:numFmt w:val="decimal"/>
      <w:lvlText w:val="%1."/>
      <w:lvlJc w:val="left"/>
      <w:pPr>
        <w:ind w:left="432" w:hanging="360"/>
      </w:pPr>
      <w:rPr>
        <w:rFonts w:hint="default"/>
      </w:rPr>
    </w:lvl>
    <w:lvl w:ilvl="1">
      <w:start w:val="2"/>
      <w:numFmt w:val="decimal"/>
      <w:isLgl/>
      <w:lvlText w:val="%1.%2."/>
      <w:lvlJc w:val="left"/>
      <w:pPr>
        <w:ind w:left="792" w:hanging="72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1152" w:hanging="108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872" w:hanging="1800"/>
      </w:pPr>
      <w:rPr>
        <w:rFonts w:hint="default"/>
      </w:rPr>
    </w:lvl>
    <w:lvl w:ilvl="7">
      <w:start w:val="1"/>
      <w:numFmt w:val="decimal"/>
      <w:isLgl/>
      <w:lvlText w:val="%1.%2.%3.%4.%5.%6.%7.%8."/>
      <w:lvlJc w:val="left"/>
      <w:pPr>
        <w:ind w:left="1872" w:hanging="1800"/>
      </w:pPr>
      <w:rPr>
        <w:rFonts w:hint="default"/>
      </w:rPr>
    </w:lvl>
    <w:lvl w:ilvl="8">
      <w:start w:val="1"/>
      <w:numFmt w:val="decimal"/>
      <w:isLgl/>
      <w:lvlText w:val="%1.%2.%3.%4.%5.%6.%7.%8.%9."/>
      <w:lvlJc w:val="left"/>
      <w:pPr>
        <w:ind w:left="2232" w:hanging="2160"/>
      </w:pPr>
      <w:rPr>
        <w:rFonts w:hint="default"/>
      </w:rPr>
    </w:lvl>
  </w:abstractNum>
  <w:abstractNum w:abstractNumId="29" w15:restartNumberingAfterBreak="0">
    <w:nsid w:val="60E16691"/>
    <w:multiLevelType w:val="hybridMultilevel"/>
    <w:tmpl w:val="1DACAE48"/>
    <w:lvl w:ilvl="0" w:tplc="9CE6CF38">
      <w:start w:val="1"/>
      <w:numFmt w:val="decimal"/>
      <w:lvlText w:val="%1."/>
      <w:lvlJc w:val="left"/>
      <w:pPr>
        <w:ind w:left="434" w:hanging="360"/>
      </w:pPr>
      <w:rPr>
        <w:rFonts w:hint="default"/>
      </w:rPr>
    </w:lvl>
    <w:lvl w:ilvl="1" w:tplc="04220019" w:tentative="1">
      <w:start w:val="1"/>
      <w:numFmt w:val="lowerLetter"/>
      <w:lvlText w:val="%2."/>
      <w:lvlJc w:val="left"/>
      <w:pPr>
        <w:ind w:left="1154" w:hanging="360"/>
      </w:pPr>
    </w:lvl>
    <w:lvl w:ilvl="2" w:tplc="0422001B" w:tentative="1">
      <w:start w:val="1"/>
      <w:numFmt w:val="lowerRoman"/>
      <w:lvlText w:val="%3."/>
      <w:lvlJc w:val="right"/>
      <w:pPr>
        <w:ind w:left="1874" w:hanging="180"/>
      </w:pPr>
    </w:lvl>
    <w:lvl w:ilvl="3" w:tplc="0422000F" w:tentative="1">
      <w:start w:val="1"/>
      <w:numFmt w:val="decimal"/>
      <w:lvlText w:val="%4."/>
      <w:lvlJc w:val="left"/>
      <w:pPr>
        <w:ind w:left="2594" w:hanging="360"/>
      </w:pPr>
    </w:lvl>
    <w:lvl w:ilvl="4" w:tplc="04220019" w:tentative="1">
      <w:start w:val="1"/>
      <w:numFmt w:val="lowerLetter"/>
      <w:lvlText w:val="%5."/>
      <w:lvlJc w:val="left"/>
      <w:pPr>
        <w:ind w:left="3314" w:hanging="360"/>
      </w:pPr>
    </w:lvl>
    <w:lvl w:ilvl="5" w:tplc="0422001B" w:tentative="1">
      <w:start w:val="1"/>
      <w:numFmt w:val="lowerRoman"/>
      <w:lvlText w:val="%6."/>
      <w:lvlJc w:val="right"/>
      <w:pPr>
        <w:ind w:left="4034" w:hanging="180"/>
      </w:pPr>
    </w:lvl>
    <w:lvl w:ilvl="6" w:tplc="0422000F" w:tentative="1">
      <w:start w:val="1"/>
      <w:numFmt w:val="decimal"/>
      <w:lvlText w:val="%7."/>
      <w:lvlJc w:val="left"/>
      <w:pPr>
        <w:ind w:left="4754" w:hanging="360"/>
      </w:pPr>
    </w:lvl>
    <w:lvl w:ilvl="7" w:tplc="04220019" w:tentative="1">
      <w:start w:val="1"/>
      <w:numFmt w:val="lowerLetter"/>
      <w:lvlText w:val="%8."/>
      <w:lvlJc w:val="left"/>
      <w:pPr>
        <w:ind w:left="5474" w:hanging="360"/>
      </w:pPr>
    </w:lvl>
    <w:lvl w:ilvl="8" w:tplc="0422001B" w:tentative="1">
      <w:start w:val="1"/>
      <w:numFmt w:val="lowerRoman"/>
      <w:lvlText w:val="%9."/>
      <w:lvlJc w:val="right"/>
      <w:pPr>
        <w:ind w:left="6194" w:hanging="180"/>
      </w:pPr>
    </w:lvl>
  </w:abstractNum>
  <w:abstractNum w:abstractNumId="30" w15:restartNumberingAfterBreak="0">
    <w:nsid w:val="61C332F0"/>
    <w:multiLevelType w:val="hybridMultilevel"/>
    <w:tmpl w:val="41EAFB54"/>
    <w:lvl w:ilvl="0" w:tplc="0D000864">
      <w:start w:val="9"/>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31" w15:restartNumberingAfterBreak="0">
    <w:nsid w:val="61D743E4"/>
    <w:multiLevelType w:val="hybridMultilevel"/>
    <w:tmpl w:val="E35249C2"/>
    <w:lvl w:ilvl="0" w:tplc="C954336A">
      <w:start w:val="1"/>
      <w:numFmt w:val="decimal"/>
      <w:lvlText w:val="%1."/>
      <w:lvlJc w:val="left"/>
      <w:pPr>
        <w:ind w:left="432" w:hanging="360"/>
      </w:pPr>
      <w:rPr>
        <w:rFonts w:hint="default"/>
        <w:b w:val="0"/>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32" w15:restartNumberingAfterBreak="0">
    <w:nsid w:val="62383A83"/>
    <w:multiLevelType w:val="hybridMultilevel"/>
    <w:tmpl w:val="2870DA0E"/>
    <w:lvl w:ilvl="0" w:tplc="42B233F8">
      <w:start w:val="1"/>
      <w:numFmt w:val="decimal"/>
      <w:lvlText w:val="%1."/>
      <w:lvlJc w:val="left"/>
      <w:pPr>
        <w:ind w:left="720" w:hanging="360"/>
      </w:pPr>
      <w:rPr>
        <w:rFonts w:hint="default"/>
        <w:color w:val="00B0F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63044A32"/>
    <w:multiLevelType w:val="hybridMultilevel"/>
    <w:tmpl w:val="D93C769A"/>
    <w:lvl w:ilvl="0" w:tplc="7EF624C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1C333E"/>
    <w:multiLevelType w:val="hybridMultilevel"/>
    <w:tmpl w:val="A4D8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924D66"/>
    <w:multiLevelType w:val="hybridMultilevel"/>
    <w:tmpl w:val="149059D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DE122CF"/>
    <w:multiLevelType w:val="hybridMultilevel"/>
    <w:tmpl w:val="55B0A20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7" w15:restartNumberingAfterBreak="0">
    <w:nsid w:val="6E370571"/>
    <w:multiLevelType w:val="hybridMultilevel"/>
    <w:tmpl w:val="05D05930"/>
    <w:lvl w:ilvl="0" w:tplc="55ECA07A">
      <w:start w:val="9"/>
      <w:numFmt w:val="decimal"/>
      <w:lvlText w:val="%1."/>
      <w:lvlJc w:val="left"/>
      <w:pPr>
        <w:ind w:left="1494" w:hanging="360"/>
      </w:pPr>
      <w:rPr>
        <w:rFonts w:eastAsiaTheme="minorHAnsi" w:hint="default"/>
        <w:b/>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8"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F915797"/>
    <w:multiLevelType w:val="hybridMultilevel"/>
    <w:tmpl w:val="BEAE97B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4C7733"/>
    <w:multiLevelType w:val="hybridMultilevel"/>
    <w:tmpl w:val="A7ECBA00"/>
    <w:lvl w:ilvl="0" w:tplc="6A4C4126">
      <w:start w:val="2"/>
      <w:numFmt w:val="decimal"/>
      <w:lvlText w:val="%1."/>
      <w:lvlJc w:val="left"/>
      <w:pPr>
        <w:ind w:left="432" w:hanging="360"/>
      </w:pPr>
      <w:rPr>
        <w:rFonts w:hint="default"/>
      </w:rPr>
    </w:lvl>
    <w:lvl w:ilvl="1" w:tplc="04220019" w:tentative="1">
      <w:start w:val="1"/>
      <w:numFmt w:val="lowerLetter"/>
      <w:lvlText w:val="%2."/>
      <w:lvlJc w:val="left"/>
      <w:pPr>
        <w:ind w:left="1152" w:hanging="360"/>
      </w:pPr>
    </w:lvl>
    <w:lvl w:ilvl="2" w:tplc="0422001B" w:tentative="1">
      <w:start w:val="1"/>
      <w:numFmt w:val="lowerRoman"/>
      <w:lvlText w:val="%3."/>
      <w:lvlJc w:val="right"/>
      <w:pPr>
        <w:ind w:left="1872" w:hanging="180"/>
      </w:pPr>
    </w:lvl>
    <w:lvl w:ilvl="3" w:tplc="0422000F" w:tentative="1">
      <w:start w:val="1"/>
      <w:numFmt w:val="decimal"/>
      <w:lvlText w:val="%4."/>
      <w:lvlJc w:val="left"/>
      <w:pPr>
        <w:ind w:left="2592" w:hanging="360"/>
      </w:pPr>
    </w:lvl>
    <w:lvl w:ilvl="4" w:tplc="04220019" w:tentative="1">
      <w:start w:val="1"/>
      <w:numFmt w:val="lowerLetter"/>
      <w:lvlText w:val="%5."/>
      <w:lvlJc w:val="left"/>
      <w:pPr>
        <w:ind w:left="3312" w:hanging="360"/>
      </w:pPr>
    </w:lvl>
    <w:lvl w:ilvl="5" w:tplc="0422001B" w:tentative="1">
      <w:start w:val="1"/>
      <w:numFmt w:val="lowerRoman"/>
      <w:lvlText w:val="%6."/>
      <w:lvlJc w:val="right"/>
      <w:pPr>
        <w:ind w:left="4032" w:hanging="180"/>
      </w:pPr>
    </w:lvl>
    <w:lvl w:ilvl="6" w:tplc="0422000F" w:tentative="1">
      <w:start w:val="1"/>
      <w:numFmt w:val="decimal"/>
      <w:lvlText w:val="%7."/>
      <w:lvlJc w:val="left"/>
      <w:pPr>
        <w:ind w:left="4752" w:hanging="360"/>
      </w:pPr>
    </w:lvl>
    <w:lvl w:ilvl="7" w:tplc="04220019" w:tentative="1">
      <w:start w:val="1"/>
      <w:numFmt w:val="lowerLetter"/>
      <w:lvlText w:val="%8."/>
      <w:lvlJc w:val="left"/>
      <w:pPr>
        <w:ind w:left="5472" w:hanging="360"/>
      </w:pPr>
    </w:lvl>
    <w:lvl w:ilvl="8" w:tplc="0422001B" w:tentative="1">
      <w:start w:val="1"/>
      <w:numFmt w:val="lowerRoman"/>
      <w:lvlText w:val="%9."/>
      <w:lvlJc w:val="right"/>
      <w:pPr>
        <w:ind w:left="6192" w:hanging="180"/>
      </w:pPr>
    </w:lvl>
  </w:abstractNum>
  <w:abstractNum w:abstractNumId="41" w15:restartNumberingAfterBreak="0">
    <w:nsid w:val="75993ABB"/>
    <w:multiLevelType w:val="multilevel"/>
    <w:tmpl w:val="A08CB1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3149B4"/>
    <w:multiLevelType w:val="hybridMultilevel"/>
    <w:tmpl w:val="A4D8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88C7719"/>
    <w:multiLevelType w:val="multilevel"/>
    <w:tmpl w:val="993035A4"/>
    <w:lvl w:ilvl="0">
      <w:start w:val="1"/>
      <w:numFmt w:val="decimal"/>
      <w:lvlText w:val="%1."/>
      <w:lvlJc w:val="left"/>
      <w:pPr>
        <w:ind w:left="495" w:hanging="49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44" w15:restartNumberingAfterBreak="0">
    <w:nsid w:val="7AD517D1"/>
    <w:multiLevelType w:val="multilevel"/>
    <w:tmpl w:val="BC9C2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8"/>
  </w:num>
  <w:num w:numId="3">
    <w:abstractNumId w:val="43"/>
  </w:num>
  <w:num w:numId="4">
    <w:abstractNumId w:val="3"/>
  </w:num>
  <w:num w:numId="5">
    <w:abstractNumId w:val="20"/>
  </w:num>
  <w:num w:numId="6">
    <w:abstractNumId w:val="22"/>
  </w:num>
  <w:num w:numId="7">
    <w:abstractNumId w:val="17"/>
  </w:num>
  <w:num w:numId="8">
    <w:abstractNumId w:val="21"/>
  </w:num>
  <w:num w:numId="9">
    <w:abstractNumId w:val="24"/>
  </w:num>
  <w:num w:numId="10">
    <w:abstractNumId w:val="14"/>
  </w:num>
  <w:num w:numId="11">
    <w:abstractNumId w:val="39"/>
  </w:num>
  <w:num w:numId="12">
    <w:abstractNumId w:val="7"/>
  </w:num>
  <w:num w:numId="13">
    <w:abstractNumId w:val="38"/>
  </w:num>
  <w:num w:numId="14">
    <w:abstractNumId w:val="1"/>
  </w:num>
  <w:num w:numId="15">
    <w:abstractNumId w:val="13"/>
  </w:num>
  <w:num w:numId="16">
    <w:abstractNumId w:val="44"/>
  </w:num>
  <w:num w:numId="17">
    <w:abstractNumId w:val="33"/>
  </w:num>
  <w:num w:numId="18">
    <w:abstractNumId w:val="23"/>
  </w:num>
  <w:num w:numId="19">
    <w:abstractNumId w:val="30"/>
  </w:num>
  <w:num w:numId="20">
    <w:abstractNumId w:val="37"/>
  </w:num>
  <w:num w:numId="21">
    <w:abstractNumId w:val="19"/>
  </w:num>
  <w:num w:numId="22">
    <w:abstractNumId w:val="2"/>
  </w:num>
  <w:num w:numId="23">
    <w:abstractNumId w:val="41"/>
  </w:num>
  <w:num w:numId="24">
    <w:abstractNumId w:val="5"/>
  </w:num>
  <w:num w:numId="25">
    <w:abstractNumId w:val="42"/>
  </w:num>
  <w:num w:numId="26">
    <w:abstractNumId w:val="35"/>
  </w:num>
  <w:num w:numId="27">
    <w:abstractNumId w:val="34"/>
  </w:num>
  <w:num w:numId="28">
    <w:abstractNumId w:val="16"/>
  </w:num>
  <w:num w:numId="29">
    <w:abstractNumId w:val="11"/>
  </w:num>
  <w:num w:numId="30">
    <w:abstractNumId w:val="9"/>
  </w:num>
  <w:num w:numId="31">
    <w:abstractNumId w:val="26"/>
  </w:num>
  <w:num w:numId="32">
    <w:abstractNumId w:val="6"/>
  </w:num>
  <w:num w:numId="33">
    <w:abstractNumId w:val="15"/>
  </w:num>
  <w:num w:numId="34">
    <w:abstractNumId w:val="31"/>
  </w:num>
  <w:num w:numId="35">
    <w:abstractNumId w:val="0"/>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29"/>
  </w:num>
  <w:num w:numId="39">
    <w:abstractNumId w:val="10"/>
  </w:num>
  <w:num w:numId="40">
    <w:abstractNumId w:val="27"/>
  </w:num>
  <w:num w:numId="41">
    <w:abstractNumId w:val="18"/>
  </w:num>
  <w:num w:numId="42">
    <w:abstractNumId w:val="12"/>
  </w:num>
  <w:num w:numId="43">
    <w:abstractNumId w:val="32"/>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273B"/>
    <w:rsid w:val="000011F1"/>
    <w:rsid w:val="00001558"/>
    <w:rsid w:val="00003987"/>
    <w:rsid w:val="000055BB"/>
    <w:rsid w:val="00006846"/>
    <w:rsid w:val="00006AD2"/>
    <w:rsid w:val="0001189F"/>
    <w:rsid w:val="0001714B"/>
    <w:rsid w:val="0002063A"/>
    <w:rsid w:val="00020C07"/>
    <w:rsid w:val="00024AFB"/>
    <w:rsid w:val="00026DD4"/>
    <w:rsid w:val="0002725B"/>
    <w:rsid w:val="00027311"/>
    <w:rsid w:val="000306F1"/>
    <w:rsid w:val="00031CD1"/>
    <w:rsid w:val="00040B77"/>
    <w:rsid w:val="000472AD"/>
    <w:rsid w:val="0006145A"/>
    <w:rsid w:val="000671E5"/>
    <w:rsid w:val="000726B5"/>
    <w:rsid w:val="00084404"/>
    <w:rsid w:val="000844A0"/>
    <w:rsid w:val="00085C0C"/>
    <w:rsid w:val="00087CAE"/>
    <w:rsid w:val="00091B05"/>
    <w:rsid w:val="00094FA4"/>
    <w:rsid w:val="00097D9E"/>
    <w:rsid w:val="000A1421"/>
    <w:rsid w:val="000A59E8"/>
    <w:rsid w:val="000B2096"/>
    <w:rsid w:val="000C0428"/>
    <w:rsid w:val="000C2167"/>
    <w:rsid w:val="000C629F"/>
    <w:rsid w:val="000D2EEF"/>
    <w:rsid w:val="000D5E4E"/>
    <w:rsid w:val="000D7293"/>
    <w:rsid w:val="000E068A"/>
    <w:rsid w:val="000E14E3"/>
    <w:rsid w:val="000E33DF"/>
    <w:rsid w:val="000E4C9D"/>
    <w:rsid w:val="000E7178"/>
    <w:rsid w:val="000F3F44"/>
    <w:rsid w:val="000F7977"/>
    <w:rsid w:val="00100054"/>
    <w:rsid w:val="00101C37"/>
    <w:rsid w:val="00107426"/>
    <w:rsid w:val="00107E15"/>
    <w:rsid w:val="001132BD"/>
    <w:rsid w:val="00114B63"/>
    <w:rsid w:val="0011736D"/>
    <w:rsid w:val="00120C0D"/>
    <w:rsid w:val="001225A2"/>
    <w:rsid w:val="0013144C"/>
    <w:rsid w:val="001355A9"/>
    <w:rsid w:val="001363FC"/>
    <w:rsid w:val="001437E5"/>
    <w:rsid w:val="00144878"/>
    <w:rsid w:val="00172707"/>
    <w:rsid w:val="0017538D"/>
    <w:rsid w:val="00183AD6"/>
    <w:rsid w:val="00190DDC"/>
    <w:rsid w:val="001932E4"/>
    <w:rsid w:val="001938A3"/>
    <w:rsid w:val="001A6F81"/>
    <w:rsid w:val="001A6F98"/>
    <w:rsid w:val="001C3CC7"/>
    <w:rsid w:val="001E3CA0"/>
    <w:rsid w:val="001E73A1"/>
    <w:rsid w:val="001F41B1"/>
    <w:rsid w:val="00203F1D"/>
    <w:rsid w:val="002107FF"/>
    <w:rsid w:val="0022183D"/>
    <w:rsid w:val="00227110"/>
    <w:rsid w:val="00243162"/>
    <w:rsid w:val="00246721"/>
    <w:rsid w:val="00247C32"/>
    <w:rsid w:val="002511F7"/>
    <w:rsid w:val="00252398"/>
    <w:rsid w:val="00256F85"/>
    <w:rsid w:val="00264154"/>
    <w:rsid w:val="002672F2"/>
    <w:rsid w:val="00270ED4"/>
    <w:rsid w:val="00273026"/>
    <w:rsid w:val="00273103"/>
    <w:rsid w:val="0027780A"/>
    <w:rsid w:val="00281829"/>
    <w:rsid w:val="00283D06"/>
    <w:rsid w:val="002863A9"/>
    <w:rsid w:val="00291534"/>
    <w:rsid w:val="002926C7"/>
    <w:rsid w:val="002927EC"/>
    <w:rsid w:val="00292888"/>
    <w:rsid w:val="00293AFB"/>
    <w:rsid w:val="002A2435"/>
    <w:rsid w:val="002A2DC6"/>
    <w:rsid w:val="002A61A4"/>
    <w:rsid w:val="002B1E7D"/>
    <w:rsid w:val="002B570A"/>
    <w:rsid w:val="002B585F"/>
    <w:rsid w:val="002B79B9"/>
    <w:rsid w:val="002C5CA6"/>
    <w:rsid w:val="002D32BB"/>
    <w:rsid w:val="002E70AB"/>
    <w:rsid w:val="002F2BB8"/>
    <w:rsid w:val="002F3FA2"/>
    <w:rsid w:val="002F7AE2"/>
    <w:rsid w:val="0030051D"/>
    <w:rsid w:val="00310402"/>
    <w:rsid w:val="00310BB8"/>
    <w:rsid w:val="00313D40"/>
    <w:rsid w:val="00313F2A"/>
    <w:rsid w:val="00316297"/>
    <w:rsid w:val="00322BCD"/>
    <w:rsid w:val="00322F29"/>
    <w:rsid w:val="00326653"/>
    <w:rsid w:val="0033005D"/>
    <w:rsid w:val="003345A1"/>
    <w:rsid w:val="003347EC"/>
    <w:rsid w:val="00336376"/>
    <w:rsid w:val="0034349D"/>
    <w:rsid w:val="00346BB3"/>
    <w:rsid w:val="00355BAC"/>
    <w:rsid w:val="003664CC"/>
    <w:rsid w:val="00371D54"/>
    <w:rsid w:val="00375167"/>
    <w:rsid w:val="00375D57"/>
    <w:rsid w:val="00376070"/>
    <w:rsid w:val="00381A92"/>
    <w:rsid w:val="00384BBD"/>
    <w:rsid w:val="003B04A8"/>
    <w:rsid w:val="003B0BD2"/>
    <w:rsid w:val="003C1485"/>
    <w:rsid w:val="003C4B34"/>
    <w:rsid w:val="003C4EEA"/>
    <w:rsid w:val="003D00B5"/>
    <w:rsid w:val="003D043D"/>
    <w:rsid w:val="003D2C06"/>
    <w:rsid w:val="003D6601"/>
    <w:rsid w:val="003D7C8D"/>
    <w:rsid w:val="003E07EF"/>
    <w:rsid w:val="003E1FAD"/>
    <w:rsid w:val="003E5F3D"/>
    <w:rsid w:val="003F0B7E"/>
    <w:rsid w:val="003F42FB"/>
    <w:rsid w:val="003F481A"/>
    <w:rsid w:val="003F497C"/>
    <w:rsid w:val="00401FAD"/>
    <w:rsid w:val="004021F8"/>
    <w:rsid w:val="00405187"/>
    <w:rsid w:val="00407158"/>
    <w:rsid w:val="00420273"/>
    <w:rsid w:val="004242A8"/>
    <w:rsid w:val="00431429"/>
    <w:rsid w:val="00432A2D"/>
    <w:rsid w:val="00434187"/>
    <w:rsid w:val="00442469"/>
    <w:rsid w:val="00454E21"/>
    <w:rsid w:val="00455689"/>
    <w:rsid w:val="00457D95"/>
    <w:rsid w:val="00464F74"/>
    <w:rsid w:val="0046539D"/>
    <w:rsid w:val="00473B14"/>
    <w:rsid w:val="00473C74"/>
    <w:rsid w:val="00484F95"/>
    <w:rsid w:val="00485C1A"/>
    <w:rsid w:val="004A12BF"/>
    <w:rsid w:val="004A1BB5"/>
    <w:rsid w:val="004A6381"/>
    <w:rsid w:val="004A7762"/>
    <w:rsid w:val="004B6C09"/>
    <w:rsid w:val="004B744F"/>
    <w:rsid w:val="004C050A"/>
    <w:rsid w:val="004C3E73"/>
    <w:rsid w:val="004D587C"/>
    <w:rsid w:val="004E0AFF"/>
    <w:rsid w:val="004E227F"/>
    <w:rsid w:val="004E291B"/>
    <w:rsid w:val="004E465D"/>
    <w:rsid w:val="004E688D"/>
    <w:rsid w:val="004E724D"/>
    <w:rsid w:val="004E7D56"/>
    <w:rsid w:val="004F685D"/>
    <w:rsid w:val="004F7159"/>
    <w:rsid w:val="00501F7E"/>
    <w:rsid w:val="00502FAD"/>
    <w:rsid w:val="00503C58"/>
    <w:rsid w:val="00503CDC"/>
    <w:rsid w:val="00505522"/>
    <w:rsid w:val="005058B1"/>
    <w:rsid w:val="005139FD"/>
    <w:rsid w:val="00515849"/>
    <w:rsid w:val="00522C82"/>
    <w:rsid w:val="0052441D"/>
    <w:rsid w:val="00534135"/>
    <w:rsid w:val="005348E3"/>
    <w:rsid w:val="00540EC8"/>
    <w:rsid w:val="005414FF"/>
    <w:rsid w:val="00544372"/>
    <w:rsid w:val="005455BD"/>
    <w:rsid w:val="00553760"/>
    <w:rsid w:val="00555C68"/>
    <w:rsid w:val="00557008"/>
    <w:rsid w:val="005619A2"/>
    <w:rsid w:val="00572947"/>
    <w:rsid w:val="00572C59"/>
    <w:rsid w:val="00574AA2"/>
    <w:rsid w:val="005829E5"/>
    <w:rsid w:val="005832C4"/>
    <w:rsid w:val="005874BE"/>
    <w:rsid w:val="005908A0"/>
    <w:rsid w:val="005946CA"/>
    <w:rsid w:val="005A79C5"/>
    <w:rsid w:val="005A7DA2"/>
    <w:rsid w:val="005B3100"/>
    <w:rsid w:val="005B4D92"/>
    <w:rsid w:val="005C10DE"/>
    <w:rsid w:val="005C74C8"/>
    <w:rsid w:val="005D1B88"/>
    <w:rsid w:val="005D6013"/>
    <w:rsid w:val="005E0B97"/>
    <w:rsid w:val="005E29D4"/>
    <w:rsid w:val="005E66B8"/>
    <w:rsid w:val="005E67B2"/>
    <w:rsid w:val="005F32B4"/>
    <w:rsid w:val="005F352B"/>
    <w:rsid w:val="0060273B"/>
    <w:rsid w:val="00611F0D"/>
    <w:rsid w:val="0061376C"/>
    <w:rsid w:val="0061735B"/>
    <w:rsid w:val="00621638"/>
    <w:rsid w:val="00622245"/>
    <w:rsid w:val="00633ABD"/>
    <w:rsid w:val="00644685"/>
    <w:rsid w:val="00646F04"/>
    <w:rsid w:val="00650718"/>
    <w:rsid w:val="00651E33"/>
    <w:rsid w:val="0066206D"/>
    <w:rsid w:val="00663C19"/>
    <w:rsid w:val="0067048A"/>
    <w:rsid w:val="00671CB6"/>
    <w:rsid w:val="006734D6"/>
    <w:rsid w:val="00677102"/>
    <w:rsid w:val="00677A4F"/>
    <w:rsid w:val="0068083F"/>
    <w:rsid w:val="00684B15"/>
    <w:rsid w:val="0069705E"/>
    <w:rsid w:val="006A101B"/>
    <w:rsid w:val="006A3BD4"/>
    <w:rsid w:val="006B016C"/>
    <w:rsid w:val="006B3871"/>
    <w:rsid w:val="006B48CD"/>
    <w:rsid w:val="006C10AA"/>
    <w:rsid w:val="006C14DA"/>
    <w:rsid w:val="006C2EB2"/>
    <w:rsid w:val="006D1E4A"/>
    <w:rsid w:val="006D58E6"/>
    <w:rsid w:val="006E02C8"/>
    <w:rsid w:val="006E1735"/>
    <w:rsid w:val="006E1AA7"/>
    <w:rsid w:val="006E21E7"/>
    <w:rsid w:val="006F1C20"/>
    <w:rsid w:val="006F7CA1"/>
    <w:rsid w:val="007015CF"/>
    <w:rsid w:val="00706D2D"/>
    <w:rsid w:val="0071750D"/>
    <w:rsid w:val="0071794E"/>
    <w:rsid w:val="007208D6"/>
    <w:rsid w:val="007248C8"/>
    <w:rsid w:val="007303ED"/>
    <w:rsid w:val="00732148"/>
    <w:rsid w:val="00734332"/>
    <w:rsid w:val="00744733"/>
    <w:rsid w:val="00752977"/>
    <w:rsid w:val="00755840"/>
    <w:rsid w:val="00755A06"/>
    <w:rsid w:val="007572E8"/>
    <w:rsid w:val="00757CB6"/>
    <w:rsid w:val="00762C65"/>
    <w:rsid w:val="00767E76"/>
    <w:rsid w:val="007700A1"/>
    <w:rsid w:val="00770FF0"/>
    <w:rsid w:val="00777A4B"/>
    <w:rsid w:val="007803D9"/>
    <w:rsid w:val="00781AF3"/>
    <w:rsid w:val="00791C88"/>
    <w:rsid w:val="0079753E"/>
    <w:rsid w:val="007A0831"/>
    <w:rsid w:val="007A517F"/>
    <w:rsid w:val="007A7941"/>
    <w:rsid w:val="007B09B3"/>
    <w:rsid w:val="007C3011"/>
    <w:rsid w:val="007C4CF6"/>
    <w:rsid w:val="007D40E6"/>
    <w:rsid w:val="007D5446"/>
    <w:rsid w:val="007D6B9C"/>
    <w:rsid w:val="007E0AFC"/>
    <w:rsid w:val="007E1928"/>
    <w:rsid w:val="007F53BF"/>
    <w:rsid w:val="00805CAD"/>
    <w:rsid w:val="00805E23"/>
    <w:rsid w:val="0080797F"/>
    <w:rsid w:val="008104B0"/>
    <w:rsid w:val="008178FD"/>
    <w:rsid w:val="0082557B"/>
    <w:rsid w:val="00825923"/>
    <w:rsid w:val="0083348E"/>
    <w:rsid w:val="008347F5"/>
    <w:rsid w:val="008372E1"/>
    <w:rsid w:val="0084546C"/>
    <w:rsid w:val="00846292"/>
    <w:rsid w:val="00854291"/>
    <w:rsid w:val="0086450C"/>
    <w:rsid w:val="00866548"/>
    <w:rsid w:val="008763F5"/>
    <w:rsid w:val="0087715B"/>
    <w:rsid w:val="00884845"/>
    <w:rsid w:val="008A0FB3"/>
    <w:rsid w:val="008A1B68"/>
    <w:rsid w:val="008A242C"/>
    <w:rsid w:val="008A2515"/>
    <w:rsid w:val="008A2D3F"/>
    <w:rsid w:val="008A2EBA"/>
    <w:rsid w:val="008A315C"/>
    <w:rsid w:val="008B01B6"/>
    <w:rsid w:val="008C44FE"/>
    <w:rsid w:val="008C72BF"/>
    <w:rsid w:val="008D514D"/>
    <w:rsid w:val="008E56B6"/>
    <w:rsid w:val="008E5913"/>
    <w:rsid w:val="008E6309"/>
    <w:rsid w:val="008E631A"/>
    <w:rsid w:val="008E6C56"/>
    <w:rsid w:val="008F00F8"/>
    <w:rsid w:val="008F16C2"/>
    <w:rsid w:val="00902D29"/>
    <w:rsid w:val="00903F60"/>
    <w:rsid w:val="00904A3B"/>
    <w:rsid w:val="0093338A"/>
    <w:rsid w:val="00934648"/>
    <w:rsid w:val="00941429"/>
    <w:rsid w:val="009541FC"/>
    <w:rsid w:val="00955A5B"/>
    <w:rsid w:val="00957D16"/>
    <w:rsid w:val="00960F45"/>
    <w:rsid w:val="0096761D"/>
    <w:rsid w:val="00972312"/>
    <w:rsid w:val="00972F9F"/>
    <w:rsid w:val="009742B0"/>
    <w:rsid w:val="00975F18"/>
    <w:rsid w:val="00977B30"/>
    <w:rsid w:val="00983489"/>
    <w:rsid w:val="009902EE"/>
    <w:rsid w:val="009920C1"/>
    <w:rsid w:val="009923F7"/>
    <w:rsid w:val="009A28B9"/>
    <w:rsid w:val="009A487D"/>
    <w:rsid w:val="009A5670"/>
    <w:rsid w:val="009A5CC6"/>
    <w:rsid w:val="009B0D85"/>
    <w:rsid w:val="009B160B"/>
    <w:rsid w:val="009B337A"/>
    <w:rsid w:val="009B6AE0"/>
    <w:rsid w:val="009C4636"/>
    <w:rsid w:val="009C6DE1"/>
    <w:rsid w:val="009C751D"/>
    <w:rsid w:val="009D7BB8"/>
    <w:rsid w:val="009E27D1"/>
    <w:rsid w:val="009E4027"/>
    <w:rsid w:val="009F0E1D"/>
    <w:rsid w:val="009F49E3"/>
    <w:rsid w:val="009F5E34"/>
    <w:rsid w:val="00A012F3"/>
    <w:rsid w:val="00A038F6"/>
    <w:rsid w:val="00A05C59"/>
    <w:rsid w:val="00A07C24"/>
    <w:rsid w:val="00A16EA8"/>
    <w:rsid w:val="00A20770"/>
    <w:rsid w:val="00A3107F"/>
    <w:rsid w:val="00A35CA5"/>
    <w:rsid w:val="00A447B4"/>
    <w:rsid w:val="00A52CEC"/>
    <w:rsid w:val="00A54125"/>
    <w:rsid w:val="00A54AB0"/>
    <w:rsid w:val="00A567A8"/>
    <w:rsid w:val="00A60BD3"/>
    <w:rsid w:val="00A72840"/>
    <w:rsid w:val="00A868AB"/>
    <w:rsid w:val="00A91167"/>
    <w:rsid w:val="00A92705"/>
    <w:rsid w:val="00AA2959"/>
    <w:rsid w:val="00AA585A"/>
    <w:rsid w:val="00AB46E3"/>
    <w:rsid w:val="00AC2EED"/>
    <w:rsid w:val="00AC4DA6"/>
    <w:rsid w:val="00AD74E5"/>
    <w:rsid w:val="00AD7709"/>
    <w:rsid w:val="00AE1AB9"/>
    <w:rsid w:val="00AE2AB9"/>
    <w:rsid w:val="00AE2DFE"/>
    <w:rsid w:val="00AF4626"/>
    <w:rsid w:val="00AF578B"/>
    <w:rsid w:val="00AF7846"/>
    <w:rsid w:val="00B0051A"/>
    <w:rsid w:val="00B020EA"/>
    <w:rsid w:val="00B0514A"/>
    <w:rsid w:val="00B11DED"/>
    <w:rsid w:val="00B138CE"/>
    <w:rsid w:val="00B16A3F"/>
    <w:rsid w:val="00B21F27"/>
    <w:rsid w:val="00B35B73"/>
    <w:rsid w:val="00B47062"/>
    <w:rsid w:val="00B51510"/>
    <w:rsid w:val="00B51925"/>
    <w:rsid w:val="00B51B90"/>
    <w:rsid w:val="00B535AE"/>
    <w:rsid w:val="00B53B6D"/>
    <w:rsid w:val="00B53CEE"/>
    <w:rsid w:val="00B547C0"/>
    <w:rsid w:val="00B57490"/>
    <w:rsid w:val="00B60635"/>
    <w:rsid w:val="00B62161"/>
    <w:rsid w:val="00B643E8"/>
    <w:rsid w:val="00B65161"/>
    <w:rsid w:val="00B664C1"/>
    <w:rsid w:val="00B72521"/>
    <w:rsid w:val="00B75812"/>
    <w:rsid w:val="00B769B2"/>
    <w:rsid w:val="00B850AC"/>
    <w:rsid w:val="00B853A3"/>
    <w:rsid w:val="00B95129"/>
    <w:rsid w:val="00BA03A9"/>
    <w:rsid w:val="00BA4714"/>
    <w:rsid w:val="00BA5155"/>
    <w:rsid w:val="00BB5A50"/>
    <w:rsid w:val="00BB5D0F"/>
    <w:rsid w:val="00BC51F8"/>
    <w:rsid w:val="00BD4359"/>
    <w:rsid w:val="00BE6BEF"/>
    <w:rsid w:val="00BF426F"/>
    <w:rsid w:val="00BF74B4"/>
    <w:rsid w:val="00BF7FCC"/>
    <w:rsid w:val="00C038B7"/>
    <w:rsid w:val="00C03BAF"/>
    <w:rsid w:val="00C13C6E"/>
    <w:rsid w:val="00C17578"/>
    <w:rsid w:val="00C20CC1"/>
    <w:rsid w:val="00C20F9B"/>
    <w:rsid w:val="00C2323C"/>
    <w:rsid w:val="00C448B9"/>
    <w:rsid w:val="00C55B14"/>
    <w:rsid w:val="00C631E2"/>
    <w:rsid w:val="00C7157B"/>
    <w:rsid w:val="00C802A8"/>
    <w:rsid w:val="00C84664"/>
    <w:rsid w:val="00C954CC"/>
    <w:rsid w:val="00CA1321"/>
    <w:rsid w:val="00CB28C3"/>
    <w:rsid w:val="00CB2D93"/>
    <w:rsid w:val="00CC2142"/>
    <w:rsid w:val="00CC3180"/>
    <w:rsid w:val="00CC5AB1"/>
    <w:rsid w:val="00CC619B"/>
    <w:rsid w:val="00CE4BD9"/>
    <w:rsid w:val="00CE7EA2"/>
    <w:rsid w:val="00CF7F5A"/>
    <w:rsid w:val="00D0544E"/>
    <w:rsid w:val="00D0696A"/>
    <w:rsid w:val="00D06EA7"/>
    <w:rsid w:val="00D07F9C"/>
    <w:rsid w:val="00D110C8"/>
    <w:rsid w:val="00D13A49"/>
    <w:rsid w:val="00D16283"/>
    <w:rsid w:val="00D16E64"/>
    <w:rsid w:val="00D21A07"/>
    <w:rsid w:val="00D22F5E"/>
    <w:rsid w:val="00D318A2"/>
    <w:rsid w:val="00D419EA"/>
    <w:rsid w:val="00D4282E"/>
    <w:rsid w:val="00D44020"/>
    <w:rsid w:val="00D64644"/>
    <w:rsid w:val="00D67373"/>
    <w:rsid w:val="00D726DC"/>
    <w:rsid w:val="00D72985"/>
    <w:rsid w:val="00D73982"/>
    <w:rsid w:val="00D7578A"/>
    <w:rsid w:val="00D75E22"/>
    <w:rsid w:val="00D83F28"/>
    <w:rsid w:val="00D93E48"/>
    <w:rsid w:val="00DA0486"/>
    <w:rsid w:val="00DA17E1"/>
    <w:rsid w:val="00DA18CE"/>
    <w:rsid w:val="00DB5DE8"/>
    <w:rsid w:val="00DC137F"/>
    <w:rsid w:val="00DC2B97"/>
    <w:rsid w:val="00DC4ED8"/>
    <w:rsid w:val="00DD3711"/>
    <w:rsid w:val="00DD49BF"/>
    <w:rsid w:val="00DD553E"/>
    <w:rsid w:val="00DF0DA6"/>
    <w:rsid w:val="00DF66E9"/>
    <w:rsid w:val="00E14508"/>
    <w:rsid w:val="00E24446"/>
    <w:rsid w:val="00E37FF8"/>
    <w:rsid w:val="00E41E3A"/>
    <w:rsid w:val="00E431CE"/>
    <w:rsid w:val="00E46E9F"/>
    <w:rsid w:val="00E51255"/>
    <w:rsid w:val="00E52E40"/>
    <w:rsid w:val="00E55E1E"/>
    <w:rsid w:val="00E6278B"/>
    <w:rsid w:val="00E75CF7"/>
    <w:rsid w:val="00E76C4C"/>
    <w:rsid w:val="00E76F70"/>
    <w:rsid w:val="00E80376"/>
    <w:rsid w:val="00E812EC"/>
    <w:rsid w:val="00E830C9"/>
    <w:rsid w:val="00E867D6"/>
    <w:rsid w:val="00E91B04"/>
    <w:rsid w:val="00E92D43"/>
    <w:rsid w:val="00E95039"/>
    <w:rsid w:val="00EB43D2"/>
    <w:rsid w:val="00EB54A9"/>
    <w:rsid w:val="00EB5ED2"/>
    <w:rsid w:val="00EB7299"/>
    <w:rsid w:val="00EC2AC4"/>
    <w:rsid w:val="00EC3F58"/>
    <w:rsid w:val="00ED1DDC"/>
    <w:rsid w:val="00ED2633"/>
    <w:rsid w:val="00ED54F6"/>
    <w:rsid w:val="00ED5721"/>
    <w:rsid w:val="00ED7909"/>
    <w:rsid w:val="00ED7D8A"/>
    <w:rsid w:val="00EE01EB"/>
    <w:rsid w:val="00EE2FAD"/>
    <w:rsid w:val="00EE63CA"/>
    <w:rsid w:val="00EF24D3"/>
    <w:rsid w:val="00F0413B"/>
    <w:rsid w:val="00F04D39"/>
    <w:rsid w:val="00F1170A"/>
    <w:rsid w:val="00F12F39"/>
    <w:rsid w:val="00F14C91"/>
    <w:rsid w:val="00F169C1"/>
    <w:rsid w:val="00F17CEC"/>
    <w:rsid w:val="00F2054A"/>
    <w:rsid w:val="00F20D26"/>
    <w:rsid w:val="00F24244"/>
    <w:rsid w:val="00F24BDF"/>
    <w:rsid w:val="00F27AEF"/>
    <w:rsid w:val="00F30424"/>
    <w:rsid w:val="00F35F4C"/>
    <w:rsid w:val="00F361E4"/>
    <w:rsid w:val="00F37E2D"/>
    <w:rsid w:val="00F43C04"/>
    <w:rsid w:val="00F52A7F"/>
    <w:rsid w:val="00F56A57"/>
    <w:rsid w:val="00F60607"/>
    <w:rsid w:val="00F62A57"/>
    <w:rsid w:val="00F871AC"/>
    <w:rsid w:val="00F9317A"/>
    <w:rsid w:val="00F940A5"/>
    <w:rsid w:val="00F940AD"/>
    <w:rsid w:val="00F952D9"/>
    <w:rsid w:val="00FA5E61"/>
    <w:rsid w:val="00FB28C6"/>
    <w:rsid w:val="00FB344D"/>
    <w:rsid w:val="00FB3C41"/>
    <w:rsid w:val="00FB63F1"/>
    <w:rsid w:val="00FC3B06"/>
    <w:rsid w:val="00FC4460"/>
    <w:rsid w:val="00FD3716"/>
    <w:rsid w:val="00FE360E"/>
    <w:rsid w:val="00FE3716"/>
    <w:rsid w:val="00FE3859"/>
    <w:rsid w:val="00FE3E26"/>
    <w:rsid w:val="00FE3F94"/>
    <w:rsid w:val="00FE4438"/>
    <w:rsid w:val="00FF11A3"/>
    <w:rsid w:val="00FF38ED"/>
    <w:rsid w:val="00FF45D6"/>
    <w:rsid w:val="00FF6BBD"/>
    <w:rsid w:val="00FF7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04C34B"/>
  <w15:docId w15:val="{A0DA4135-D684-48B5-8DA7-F68511C5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ind w:left="431" w:hanging="35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4AA2"/>
  </w:style>
  <w:style w:type="paragraph" w:styleId="1">
    <w:name w:val="heading 1"/>
    <w:basedOn w:val="a"/>
    <w:next w:val="a"/>
    <w:link w:val="10"/>
    <w:qFormat/>
    <w:rsid w:val="001E73A1"/>
    <w:pPr>
      <w:keepNext/>
      <w:spacing w:before="240" w:after="60" w:line="240" w:lineRule="auto"/>
      <w:ind w:left="0" w:right="170"/>
      <w:outlineLvl w:val="0"/>
    </w:pPr>
    <w:rPr>
      <w:rFonts w:asciiTheme="majorHAnsi" w:eastAsiaTheme="majorEastAsia" w:hAnsiTheme="majorHAnsi" w:cstheme="majorBidi"/>
      <w:b/>
      <w:bCs/>
      <w:kern w:val="32"/>
      <w:sz w:val="32"/>
      <w:szCs w:val="32"/>
    </w:rPr>
  </w:style>
  <w:style w:type="paragraph" w:styleId="2">
    <w:name w:val="heading 2"/>
    <w:basedOn w:val="a"/>
    <w:next w:val="a"/>
    <w:link w:val="20"/>
    <w:unhideWhenUsed/>
    <w:qFormat/>
    <w:rsid w:val="001E73A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qFormat/>
    <w:rsid w:val="001E73A1"/>
    <w:pPr>
      <w:keepNext/>
      <w:spacing w:before="60" w:after="0" w:line="240" w:lineRule="auto"/>
      <w:ind w:left="0" w:right="170"/>
      <w:outlineLvl w:val="2"/>
    </w:pPr>
    <w:rPr>
      <w:rFonts w:ascii="Times New Roman" w:eastAsia="Times New Roman" w:hAnsi="Times New Roman" w:cs="Times New Roman"/>
      <w:b/>
      <w:bCs/>
      <w:sz w:val="16"/>
      <w:szCs w:val="26"/>
    </w:rPr>
  </w:style>
  <w:style w:type="paragraph" w:styleId="4">
    <w:name w:val="heading 4"/>
    <w:basedOn w:val="a"/>
    <w:next w:val="a"/>
    <w:link w:val="40"/>
    <w:qFormat/>
    <w:rsid w:val="00DA17E1"/>
    <w:pPr>
      <w:keepNext/>
      <w:spacing w:after="0" w:line="240" w:lineRule="auto"/>
      <w:ind w:left="0"/>
      <w:jc w:val="center"/>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uiPriority w:val="9"/>
    <w:semiHidden/>
    <w:unhideWhenUsed/>
    <w:qFormat/>
    <w:rsid w:val="001E73A1"/>
    <w:pPr>
      <w:spacing w:before="240" w:after="60" w:line="240" w:lineRule="auto"/>
      <w:ind w:left="0" w:right="170"/>
      <w:outlineLvl w:val="4"/>
    </w:pPr>
    <w:rPr>
      <w:rFonts w:eastAsiaTheme="minorEastAsia"/>
      <w:b/>
      <w:bCs/>
      <w:i/>
      <w:iCs/>
      <w:sz w:val="26"/>
      <w:szCs w:val="26"/>
    </w:rPr>
  </w:style>
  <w:style w:type="paragraph" w:styleId="7">
    <w:name w:val="heading 7"/>
    <w:basedOn w:val="a"/>
    <w:next w:val="a"/>
    <w:link w:val="70"/>
    <w:unhideWhenUsed/>
    <w:qFormat/>
    <w:rsid w:val="001E73A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1E73A1"/>
    <w:pPr>
      <w:spacing w:before="240" w:after="60" w:line="240" w:lineRule="auto"/>
      <w:ind w:left="0"/>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273B"/>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60273B"/>
  </w:style>
  <w:style w:type="paragraph" w:styleId="a5">
    <w:name w:val="footer"/>
    <w:basedOn w:val="a"/>
    <w:link w:val="a6"/>
    <w:unhideWhenUsed/>
    <w:rsid w:val="0060273B"/>
    <w:pPr>
      <w:tabs>
        <w:tab w:val="center" w:pos="4677"/>
        <w:tab w:val="right" w:pos="9355"/>
      </w:tabs>
      <w:spacing w:after="0" w:line="240" w:lineRule="auto"/>
    </w:pPr>
  </w:style>
  <w:style w:type="character" w:customStyle="1" w:styleId="a6">
    <w:name w:val="Нижній колонтитул Знак"/>
    <w:basedOn w:val="a0"/>
    <w:link w:val="a5"/>
    <w:rsid w:val="0060273B"/>
  </w:style>
  <w:style w:type="paragraph" w:styleId="a7">
    <w:name w:val="Balloon Text"/>
    <w:basedOn w:val="a"/>
    <w:link w:val="a8"/>
    <w:uiPriority w:val="99"/>
    <w:semiHidden/>
    <w:unhideWhenUsed/>
    <w:rsid w:val="00F871AC"/>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F871AC"/>
    <w:rPr>
      <w:rFonts w:ascii="Tahoma" w:hAnsi="Tahoma" w:cs="Tahoma"/>
      <w:sz w:val="16"/>
      <w:szCs w:val="16"/>
    </w:rPr>
  </w:style>
  <w:style w:type="paragraph" w:styleId="a9">
    <w:name w:val="List Paragraph"/>
    <w:basedOn w:val="a"/>
    <w:uiPriority w:val="34"/>
    <w:qFormat/>
    <w:rsid w:val="00270ED4"/>
    <w:pPr>
      <w:ind w:left="720"/>
      <w:contextualSpacing/>
    </w:pPr>
  </w:style>
  <w:style w:type="character" w:customStyle="1" w:styleId="40">
    <w:name w:val="Заголовок 4 Знак"/>
    <w:basedOn w:val="a0"/>
    <w:link w:val="4"/>
    <w:uiPriority w:val="9"/>
    <w:rsid w:val="00DA17E1"/>
    <w:rPr>
      <w:rFonts w:ascii="Times New Roman" w:eastAsia="Times New Roman" w:hAnsi="Times New Roman" w:cs="Times New Roman"/>
      <w:b/>
      <w:bCs/>
      <w:sz w:val="28"/>
      <w:szCs w:val="24"/>
      <w:lang w:eastAsia="ru-RU"/>
    </w:rPr>
  </w:style>
  <w:style w:type="paragraph" w:styleId="aa">
    <w:name w:val="Normal (Web)"/>
    <w:basedOn w:val="a"/>
    <w:rsid w:val="00DA17E1"/>
    <w:pPr>
      <w:spacing w:before="100" w:beforeAutospacing="1" w:after="100" w:afterAutospacing="1" w:line="240" w:lineRule="auto"/>
      <w:ind w:left="0"/>
    </w:pPr>
    <w:rPr>
      <w:rFonts w:ascii="Times New Roman" w:eastAsia="Times New Roman" w:hAnsi="Times New Roman" w:cs="Times New Roman"/>
      <w:sz w:val="24"/>
      <w:szCs w:val="24"/>
      <w:lang w:val="ru-RU" w:eastAsia="ru-RU"/>
    </w:rPr>
  </w:style>
  <w:style w:type="character" w:styleId="ab">
    <w:name w:val="Hyperlink"/>
    <w:basedOn w:val="a0"/>
    <w:uiPriority w:val="99"/>
    <w:unhideWhenUsed/>
    <w:rsid w:val="00CB28C3"/>
    <w:rPr>
      <w:color w:val="0000FF"/>
      <w:u w:val="single"/>
    </w:rPr>
  </w:style>
  <w:style w:type="character" w:styleId="ac">
    <w:name w:val="FollowedHyperlink"/>
    <w:basedOn w:val="a0"/>
    <w:uiPriority w:val="99"/>
    <w:semiHidden/>
    <w:unhideWhenUsed/>
    <w:rsid w:val="00CB28C3"/>
    <w:rPr>
      <w:color w:val="800080"/>
      <w:u w:val="single"/>
    </w:rPr>
  </w:style>
  <w:style w:type="paragraph" w:customStyle="1" w:styleId="msonormal0">
    <w:name w:val="msonormal"/>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icon">
    <w:name w:val="nova-e-icon"/>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text">
    <w:name w:val="nova-e-text"/>
    <w:basedOn w:val="a"/>
    <w:rsid w:val="00CB28C3"/>
    <w:pPr>
      <w:spacing w:after="343" w:line="240" w:lineRule="auto"/>
      <w:ind w:left="0"/>
    </w:pPr>
    <w:rPr>
      <w:rFonts w:ascii="Arial" w:eastAsia="Times New Roman" w:hAnsi="Arial" w:cs="Arial"/>
      <w:sz w:val="24"/>
      <w:szCs w:val="24"/>
      <w:lang w:eastAsia="uk-UA"/>
    </w:rPr>
  </w:style>
  <w:style w:type="paragraph" w:customStyle="1" w:styleId="nova-e-text--clamp">
    <w:name w:val="nova-e-text--clamp"/>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textclassnova-e-text--clamp-">
    <w:name w:val="nova-e-text[class*=nova-e-text--clamp-]"/>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text--size-s">
    <w:name w:val="nova-e-text--size-s"/>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nova-e-text--size-l">
    <w:name w:val="nova-e-text--size-l"/>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nova-e-text--size-xl">
    <w:name w:val="nova-e-text--size-xl"/>
    <w:basedOn w:val="a"/>
    <w:rsid w:val="00CB28C3"/>
    <w:pPr>
      <w:spacing w:before="100" w:beforeAutospacing="1" w:after="218" w:line="240" w:lineRule="auto"/>
      <w:ind w:left="0"/>
    </w:pPr>
    <w:rPr>
      <w:rFonts w:ascii="Times New Roman" w:eastAsia="Times New Roman" w:hAnsi="Times New Roman" w:cs="Times New Roman"/>
      <w:sz w:val="24"/>
      <w:szCs w:val="24"/>
      <w:lang w:eastAsia="uk-UA"/>
    </w:rPr>
  </w:style>
  <w:style w:type="paragraph" w:customStyle="1" w:styleId="nova-e-text--size-xxl">
    <w:name w:val="nova-e-text--size-xxl"/>
    <w:basedOn w:val="a"/>
    <w:rsid w:val="00CB28C3"/>
    <w:pPr>
      <w:spacing w:before="100" w:beforeAutospacing="1" w:after="214" w:line="240" w:lineRule="auto"/>
      <w:ind w:left="0"/>
    </w:pPr>
    <w:rPr>
      <w:rFonts w:ascii="Times New Roman" w:eastAsia="Times New Roman" w:hAnsi="Times New Roman" w:cs="Times New Roman"/>
      <w:sz w:val="24"/>
      <w:szCs w:val="24"/>
      <w:lang w:eastAsia="uk-UA"/>
    </w:rPr>
  </w:style>
  <w:style w:type="paragraph" w:customStyle="1" w:styleId="nova-e-text--size-xxxl">
    <w:name w:val="nova-e-text--size-xxxl"/>
    <w:basedOn w:val="a"/>
    <w:rsid w:val="00CB28C3"/>
    <w:pPr>
      <w:spacing w:before="100" w:beforeAutospacing="1" w:after="187" w:line="240" w:lineRule="auto"/>
      <w:ind w:left="0"/>
    </w:pPr>
    <w:rPr>
      <w:rFonts w:ascii="Times New Roman" w:eastAsia="Times New Roman" w:hAnsi="Times New Roman" w:cs="Times New Roman"/>
      <w:sz w:val="24"/>
      <w:szCs w:val="24"/>
      <w:lang w:eastAsia="uk-UA"/>
    </w:rPr>
  </w:style>
  <w:style w:type="paragraph" w:customStyle="1" w:styleId="nova-e-text--spacing-none">
    <w:name w:val="nova-e-text--spacing-none"/>
    <w:basedOn w:val="a"/>
    <w:rsid w:val="00CB28C3"/>
    <w:pPr>
      <w:spacing w:before="100" w:beforeAutospacing="1" w:after="0" w:line="240" w:lineRule="auto"/>
      <w:ind w:left="0"/>
    </w:pPr>
    <w:rPr>
      <w:rFonts w:ascii="Times New Roman" w:eastAsia="Times New Roman" w:hAnsi="Times New Roman" w:cs="Times New Roman"/>
      <w:sz w:val="24"/>
      <w:szCs w:val="24"/>
      <w:lang w:eastAsia="uk-UA"/>
    </w:rPr>
  </w:style>
  <w:style w:type="paragraph" w:customStyle="1" w:styleId="nova-e-text--spacing-xxs">
    <w:name w:val="nova-e-text--spacing-xxs"/>
    <w:basedOn w:val="a"/>
    <w:rsid w:val="00CB28C3"/>
    <w:pPr>
      <w:spacing w:before="100" w:beforeAutospacing="1" w:after="75" w:line="240" w:lineRule="auto"/>
      <w:ind w:left="0"/>
    </w:pPr>
    <w:rPr>
      <w:rFonts w:ascii="Times New Roman" w:eastAsia="Times New Roman" w:hAnsi="Times New Roman" w:cs="Times New Roman"/>
      <w:sz w:val="24"/>
      <w:szCs w:val="24"/>
      <w:lang w:eastAsia="uk-UA"/>
    </w:rPr>
  </w:style>
  <w:style w:type="paragraph" w:customStyle="1" w:styleId="nova-e-text--spacing-xs">
    <w:name w:val="nova-e-text--spacing-xs"/>
    <w:basedOn w:val="a"/>
    <w:rsid w:val="00CB28C3"/>
    <w:pPr>
      <w:spacing w:before="100" w:beforeAutospacing="1" w:after="150" w:line="240" w:lineRule="auto"/>
      <w:ind w:left="0"/>
    </w:pPr>
    <w:rPr>
      <w:rFonts w:ascii="Times New Roman" w:eastAsia="Times New Roman" w:hAnsi="Times New Roman" w:cs="Times New Roman"/>
      <w:sz w:val="24"/>
      <w:szCs w:val="24"/>
      <w:lang w:eastAsia="uk-UA"/>
    </w:rPr>
  </w:style>
  <w:style w:type="paragraph" w:customStyle="1" w:styleId="nova-e-text--spacing-s">
    <w:name w:val="nova-e-text--spacing-s"/>
    <w:basedOn w:val="a"/>
    <w:rsid w:val="00CB28C3"/>
    <w:pPr>
      <w:spacing w:before="100" w:beforeAutospacing="1" w:after="225" w:line="240" w:lineRule="auto"/>
      <w:ind w:left="0"/>
    </w:pPr>
    <w:rPr>
      <w:rFonts w:ascii="Times New Roman" w:eastAsia="Times New Roman" w:hAnsi="Times New Roman" w:cs="Times New Roman"/>
      <w:sz w:val="24"/>
      <w:szCs w:val="24"/>
      <w:lang w:eastAsia="uk-UA"/>
    </w:rPr>
  </w:style>
  <w:style w:type="paragraph" w:customStyle="1" w:styleId="nova-e-text--spacing-m">
    <w:name w:val="nova-e-text--spacing-m"/>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nova-e-text--spacing-l">
    <w:name w:val="nova-e-text--spacing-l"/>
    <w:basedOn w:val="a"/>
    <w:rsid w:val="00CB28C3"/>
    <w:pPr>
      <w:spacing w:before="100" w:beforeAutospacing="1" w:after="375" w:line="240" w:lineRule="auto"/>
      <w:ind w:left="0"/>
    </w:pPr>
    <w:rPr>
      <w:rFonts w:ascii="Times New Roman" w:eastAsia="Times New Roman" w:hAnsi="Times New Roman" w:cs="Times New Roman"/>
      <w:sz w:val="24"/>
      <w:szCs w:val="24"/>
      <w:lang w:eastAsia="uk-UA"/>
    </w:rPr>
  </w:style>
  <w:style w:type="paragraph" w:customStyle="1" w:styleId="nova-e-text--color-white">
    <w:name w:val="nova-e-text--color-white"/>
    <w:basedOn w:val="a"/>
    <w:rsid w:val="00CB28C3"/>
    <w:pPr>
      <w:spacing w:before="100" w:beforeAutospacing="1" w:after="100" w:afterAutospacing="1" w:line="240" w:lineRule="auto"/>
      <w:ind w:left="0"/>
    </w:pPr>
    <w:rPr>
      <w:rFonts w:ascii="Times New Roman" w:eastAsia="Times New Roman" w:hAnsi="Times New Roman" w:cs="Times New Roman"/>
      <w:color w:val="FFFFFF"/>
      <w:sz w:val="24"/>
      <w:szCs w:val="24"/>
      <w:lang w:eastAsia="uk-UA"/>
    </w:rPr>
  </w:style>
  <w:style w:type="paragraph" w:customStyle="1" w:styleId="nova-e-text--color-grey-100">
    <w:name w:val="nova-e-text--color-grey-100"/>
    <w:basedOn w:val="a"/>
    <w:rsid w:val="00CB28C3"/>
    <w:pPr>
      <w:spacing w:before="100" w:beforeAutospacing="1" w:after="100" w:afterAutospacing="1" w:line="240" w:lineRule="auto"/>
      <w:ind w:left="0"/>
    </w:pPr>
    <w:rPr>
      <w:rFonts w:ascii="Times New Roman" w:eastAsia="Times New Roman" w:hAnsi="Times New Roman" w:cs="Times New Roman"/>
      <w:color w:val="F4F4F4"/>
      <w:sz w:val="24"/>
      <w:szCs w:val="24"/>
      <w:lang w:eastAsia="uk-UA"/>
    </w:rPr>
  </w:style>
  <w:style w:type="paragraph" w:customStyle="1" w:styleId="nova-e-text--color-grey-300">
    <w:name w:val="nova-e-text--color-grey-300"/>
    <w:basedOn w:val="a"/>
    <w:rsid w:val="00CB28C3"/>
    <w:pPr>
      <w:spacing w:before="100" w:beforeAutospacing="1" w:after="100" w:afterAutospacing="1" w:line="240" w:lineRule="auto"/>
      <w:ind w:left="0"/>
    </w:pPr>
    <w:rPr>
      <w:rFonts w:ascii="Times New Roman" w:eastAsia="Times New Roman" w:hAnsi="Times New Roman" w:cs="Times New Roman"/>
      <w:color w:val="BBBBBB"/>
      <w:sz w:val="24"/>
      <w:szCs w:val="24"/>
      <w:lang w:eastAsia="uk-UA"/>
    </w:rPr>
  </w:style>
  <w:style w:type="paragraph" w:customStyle="1" w:styleId="nova-e-text--color-grey-500">
    <w:name w:val="nova-e-text--color-grey-500"/>
    <w:basedOn w:val="a"/>
    <w:rsid w:val="00CB28C3"/>
    <w:pPr>
      <w:spacing w:before="100" w:beforeAutospacing="1" w:after="100" w:afterAutospacing="1" w:line="240" w:lineRule="auto"/>
      <w:ind w:left="0"/>
    </w:pPr>
    <w:rPr>
      <w:rFonts w:ascii="Times New Roman" w:eastAsia="Times New Roman" w:hAnsi="Times New Roman" w:cs="Times New Roman"/>
      <w:color w:val="888888"/>
      <w:sz w:val="24"/>
      <w:szCs w:val="24"/>
      <w:lang w:eastAsia="uk-UA"/>
    </w:rPr>
  </w:style>
  <w:style w:type="paragraph" w:customStyle="1" w:styleId="nova-e-text--color-grey-600">
    <w:name w:val="nova-e-text--color-grey-600"/>
    <w:basedOn w:val="a"/>
    <w:rsid w:val="00CB28C3"/>
    <w:pPr>
      <w:spacing w:before="100" w:beforeAutospacing="1" w:after="100" w:afterAutospacing="1" w:line="240" w:lineRule="auto"/>
      <w:ind w:left="0"/>
    </w:pPr>
    <w:rPr>
      <w:rFonts w:ascii="Times New Roman" w:eastAsia="Times New Roman" w:hAnsi="Times New Roman" w:cs="Times New Roman"/>
      <w:color w:val="777777"/>
      <w:sz w:val="24"/>
      <w:szCs w:val="24"/>
      <w:lang w:eastAsia="uk-UA"/>
    </w:rPr>
  </w:style>
  <w:style w:type="paragraph" w:customStyle="1" w:styleId="nova-e-text--color-grey-700">
    <w:name w:val="nova-e-text--color-grey-700"/>
    <w:basedOn w:val="a"/>
    <w:rsid w:val="00CB28C3"/>
    <w:pP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nova-e-text--color-grey-900">
    <w:name w:val="nova-e-text--color-grey-900"/>
    <w:basedOn w:val="a"/>
    <w:rsid w:val="00CB28C3"/>
    <w:pPr>
      <w:spacing w:before="100" w:beforeAutospacing="1" w:after="100" w:afterAutospacing="1" w:line="240" w:lineRule="auto"/>
      <w:ind w:left="0"/>
    </w:pPr>
    <w:rPr>
      <w:rFonts w:ascii="Times New Roman" w:eastAsia="Times New Roman" w:hAnsi="Times New Roman" w:cs="Times New Roman"/>
      <w:color w:val="111111"/>
      <w:sz w:val="24"/>
      <w:szCs w:val="24"/>
      <w:lang w:eastAsia="uk-UA"/>
    </w:rPr>
  </w:style>
  <w:style w:type="paragraph" w:customStyle="1" w:styleId="nova-c-button-group--gutter-m">
    <w:name w:val="nova-c-button-group--gutter-m"/>
    <w:basedOn w:val="a"/>
    <w:rsid w:val="00CB28C3"/>
    <w:pPr>
      <w:spacing w:before="100" w:beforeAutospacing="1" w:after="0" w:line="240" w:lineRule="auto"/>
      <w:ind w:left="-300"/>
    </w:pPr>
    <w:rPr>
      <w:rFonts w:ascii="Times New Roman" w:eastAsia="Times New Roman" w:hAnsi="Times New Roman" w:cs="Times New Roman"/>
      <w:sz w:val="24"/>
      <w:szCs w:val="24"/>
      <w:lang w:eastAsia="uk-UA"/>
    </w:rPr>
  </w:style>
  <w:style w:type="paragraph" w:customStyle="1" w:styleId="nova-c-button">
    <w:name w:val="nova-c-button"/>
    <w:basedOn w:val="a"/>
    <w:rsid w:val="00CB28C3"/>
    <w:pPr>
      <w:spacing w:after="0" w:line="240" w:lineRule="auto"/>
      <w:ind w:left="0"/>
      <w:jc w:val="center"/>
      <w:textAlignment w:val="top"/>
    </w:pPr>
    <w:rPr>
      <w:rFonts w:ascii="Arial" w:eastAsia="Times New Roman" w:hAnsi="Arial" w:cs="Arial"/>
      <w:sz w:val="24"/>
      <w:szCs w:val="24"/>
      <w:lang w:eastAsia="uk-UA"/>
    </w:rPr>
  </w:style>
  <w:style w:type="paragraph" w:customStyle="1" w:styleId="nova-c-buttonicon">
    <w:name w:val="nova-c-button__icon"/>
    <w:basedOn w:val="a"/>
    <w:rsid w:val="00CB28C3"/>
    <w:pPr>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uk-UA"/>
    </w:rPr>
  </w:style>
  <w:style w:type="paragraph" w:customStyle="1" w:styleId="nova-c-buttonlabel">
    <w:name w:val="nova-c-button__label"/>
    <w:basedOn w:val="a"/>
    <w:rsid w:val="00CB28C3"/>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c-button--align-left">
    <w:name w:val="nova-c-button--align-lef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align-center">
    <w:name w:val="nova-c-button--align-center"/>
    <w:basedOn w:val="a"/>
    <w:rsid w:val="00CB28C3"/>
    <w:pPr>
      <w:spacing w:before="100" w:beforeAutospacing="1" w:after="100" w:afterAutospacing="1" w:line="240" w:lineRule="auto"/>
      <w:ind w:left="0"/>
      <w:jc w:val="center"/>
    </w:pPr>
    <w:rPr>
      <w:rFonts w:ascii="Times New Roman" w:eastAsia="Times New Roman" w:hAnsi="Times New Roman" w:cs="Times New Roman"/>
      <w:sz w:val="24"/>
      <w:szCs w:val="24"/>
      <w:lang w:eastAsia="uk-UA"/>
    </w:rPr>
  </w:style>
  <w:style w:type="paragraph" w:customStyle="1" w:styleId="nova-c-button--size-xs">
    <w:name w:val="nova-c-button--size-xs"/>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size-s">
    <w:name w:val="nova-c-button--size-s"/>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size-m">
    <w:name w:val="nova-c-button--size-m"/>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theme-bare">
    <w:name w:val="nova-c-button--theme-bar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width-square">
    <w:name w:val="nova-c-button--width-squar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width-full">
    <w:name w:val="nova-c-button--width-full"/>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spinner">
    <w:name w:val="nova-e-spinner"/>
    <w:basedOn w:val="a"/>
    <w:rsid w:val="00CB28C3"/>
    <w:pPr>
      <w:spacing w:before="100" w:beforeAutospacing="1" w:after="100" w:afterAutospacing="1" w:line="240" w:lineRule="auto"/>
      <w:ind w:left="0"/>
      <w:textAlignment w:val="top"/>
    </w:pPr>
    <w:rPr>
      <w:rFonts w:ascii="Times New Roman" w:eastAsia="Times New Roman" w:hAnsi="Times New Roman" w:cs="Times New Roman"/>
      <w:sz w:val="24"/>
      <w:szCs w:val="24"/>
      <w:lang w:eastAsia="uk-UA"/>
    </w:rPr>
  </w:style>
  <w:style w:type="paragraph" w:customStyle="1" w:styleId="nova-e-spinnerasset">
    <w:name w:val="nova-e-spinner__asse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st">
    <w:name w:val="nova-e-list"/>
    <w:basedOn w:val="a"/>
    <w:rsid w:val="00CB28C3"/>
    <w:pPr>
      <w:spacing w:after="343" w:line="240" w:lineRule="auto"/>
      <w:ind w:left="288"/>
    </w:pPr>
    <w:rPr>
      <w:rFonts w:ascii="Arial" w:eastAsia="Times New Roman" w:hAnsi="Arial" w:cs="Arial"/>
      <w:sz w:val="24"/>
      <w:szCs w:val="24"/>
      <w:lang w:eastAsia="uk-UA"/>
    </w:rPr>
  </w:style>
  <w:style w:type="paragraph" w:customStyle="1" w:styleId="nova-e-listitem">
    <w:name w:val="nova-e-list__item"/>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st--type-unordered">
    <w:name w:val="nova-e-list--type-unordered"/>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st--type-bare">
    <w:name w:val="nova-e-list--type-bar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st--type-inline">
    <w:name w:val="nova-e-list--type-inlin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st--size-s">
    <w:name w:val="nova-e-list--size-s"/>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nova-e-list--spacing-none">
    <w:name w:val="nova-e-list--spacing-none"/>
    <w:basedOn w:val="a"/>
    <w:rsid w:val="00CB28C3"/>
    <w:pPr>
      <w:spacing w:before="100" w:beforeAutospacing="1" w:after="0" w:line="240" w:lineRule="auto"/>
      <w:ind w:left="0"/>
    </w:pPr>
    <w:rPr>
      <w:rFonts w:ascii="Times New Roman" w:eastAsia="Times New Roman" w:hAnsi="Times New Roman" w:cs="Times New Roman"/>
      <w:sz w:val="24"/>
      <w:szCs w:val="24"/>
      <w:lang w:eastAsia="uk-UA"/>
    </w:rPr>
  </w:style>
  <w:style w:type="paragraph" w:customStyle="1" w:styleId="nova-e-list--spacing-s">
    <w:name w:val="nova-e-list--spacing-s"/>
    <w:basedOn w:val="a"/>
    <w:rsid w:val="00CB28C3"/>
    <w:pPr>
      <w:spacing w:before="100" w:beforeAutospacing="1" w:after="225" w:line="240" w:lineRule="auto"/>
      <w:ind w:left="0"/>
    </w:pPr>
    <w:rPr>
      <w:rFonts w:ascii="Times New Roman" w:eastAsia="Times New Roman" w:hAnsi="Times New Roman" w:cs="Times New Roman"/>
      <w:sz w:val="24"/>
      <w:szCs w:val="24"/>
      <w:lang w:eastAsia="uk-UA"/>
    </w:rPr>
  </w:style>
  <w:style w:type="paragraph" w:customStyle="1" w:styleId="lite-page-ad-fallback">
    <w:name w:val="lite-page-ad-fallback"/>
    <w:basedOn w:val="a"/>
    <w:rsid w:val="00CB28C3"/>
    <w:pPr>
      <w:pBdr>
        <w:top w:val="single" w:sz="6" w:space="15" w:color="DDDDDD"/>
        <w:left w:val="single" w:sz="6" w:space="15" w:color="DDDDDD"/>
        <w:bottom w:val="single" w:sz="6" w:space="15" w:color="DDDDDD"/>
        <w:right w:val="single" w:sz="6" w:space="15" w:color="DDDDDD"/>
      </w:pBd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lite-page-adfallback">
    <w:name w:val="lite-page-ad__fallback"/>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lite-page-ad--align-center">
    <w:name w:val="lite-page-ad--align-center"/>
    <w:basedOn w:val="a"/>
    <w:rsid w:val="00CB28C3"/>
    <w:pPr>
      <w:spacing w:before="100" w:beforeAutospacing="1" w:after="100" w:afterAutospacing="1" w:line="240" w:lineRule="auto"/>
      <w:ind w:left="0"/>
      <w:jc w:val="center"/>
    </w:pPr>
    <w:rPr>
      <w:rFonts w:ascii="Times New Roman" w:eastAsia="Times New Roman" w:hAnsi="Times New Roman" w:cs="Times New Roman"/>
      <w:sz w:val="24"/>
      <w:szCs w:val="24"/>
      <w:lang w:eastAsia="uk-UA"/>
    </w:rPr>
  </w:style>
  <w:style w:type="paragraph" w:customStyle="1" w:styleId="lite-page-ad--align-left">
    <w:name w:val="lite-page-ad--align-lef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ad--vertical-spacing-xs">
    <w:name w:val="lite-page-ad--vertical-spacing-xs"/>
    <w:basedOn w:val="a"/>
    <w:rsid w:val="00CB28C3"/>
    <w:pPr>
      <w:spacing w:before="150" w:after="150" w:line="240" w:lineRule="auto"/>
      <w:ind w:left="0"/>
    </w:pPr>
    <w:rPr>
      <w:rFonts w:ascii="Times New Roman" w:eastAsia="Times New Roman" w:hAnsi="Times New Roman" w:cs="Times New Roman"/>
      <w:sz w:val="24"/>
      <w:szCs w:val="24"/>
      <w:lang w:eastAsia="uk-UA"/>
    </w:rPr>
  </w:style>
  <w:style w:type="paragraph" w:customStyle="1" w:styleId="lite-page-ad--vertical-spacing-xl">
    <w:name w:val="lite-page-ad--vertical-spacing-xl"/>
    <w:basedOn w:val="a"/>
    <w:rsid w:val="00CB28C3"/>
    <w:pPr>
      <w:spacing w:before="450" w:after="450" w:line="240" w:lineRule="auto"/>
      <w:ind w:left="0"/>
    </w:pPr>
    <w:rPr>
      <w:rFonts w:ascii="Times New Roman" w:eastAsia="Times New Roman" w:hAnsi="Times New Roman" w:cs="Times New Roman"/>
      <w:sz w:val="24"/>
      <w:szCs w:val="24"/>
      <w:lang w:eastAsia="uk-UA"/>
    </w:rPr>
  </w:style>
  <w:style w:type="paragraph" w:customStyle="1" w:styleId="lite-page-ad--layout-break-sidebar">
    <w:name w:val="lite-page-ad--layout-break-sideba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card">
    <w:name w:val="nova-c-card"/>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card--elevation-none">
    <w:name w:val="nova-c-card--elevation-none"/>
    <w:basedOn w:val="a"/>
    <w:rsid w:val="00CB28C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cardheader">
    <w:name w:val="nova-c-card__header"/>
    <w:basedOn w:val="a"/>
    <w:rsid w:val="00CB28C3"/>
    <w:pPr>
      <w:pBdr>
        <w:bottom w:val="single" w:sz="6" w:space="0" w:color="DDDDDD"/>
      </w:pBd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cardbody">
    <w:name w:val="nova-c-card__body"/>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header-search">
    <w:name w:val="lite-page__header-search"/>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header-search-input">
    <w:name w:val="lite-page__header-search-input"/>
    <w:basedOn w:val="a"/>
    <w:rsid w:val="00CB28C3"/>
    <w:pPr>
      <w:shd w:val="clear" w:color="auto" w:fill="A0DED9"/>
      <w:spacing w:after="0" w:line="390" w:lineRule="atLeast"/>
      <w:ind w:left="0"/>
    </w:pPr>
    <w:rPr>
      <w:rFonts w:ascii="Times New Roman" w:eastAsia="Times New Roman" w:hAnsi="Times New Roman" w:cs="Times New Roman"/>
      <w:sz w:val="24"/>
      <w:szCs w:val="24"/>
      <w:lang w:eastAsia="uk-UA"/>
    </w:rPr>
  </w:style>
  <w:style w:type="paragraph" w:customStyle="1" w:styleId="lite-pageheader-search-or">
    <w:name w:val="lite-page__header-search-or"/>
    <w:basedOn w:val="a"/>
    <w:rsid w:val="00CB28C3"/>
    <w:pPr>
      <w:spacing w:before="100" w:beforeAutospacing="1" w:after="100" w:afterAutospacing="1" w:line="240" w:lineRule="auto"/>
      <w:ind w:left="0"/>
      <w:textAlignment w:val="bottom"/>
    </w:pPr>
    <w:rPr>
      <w:rFonts w:ascii="Times New Roman" w:eastAsia="Times New Roman" w:hAnsi="Times New Roman" w:cs="Times New Roman"/>
      <w:sz w:val="24"/>
      <w:szCs w:val="24"/>
      <w:lang w:eastAsia="uk-UA"/>
    </w:rPr>
  </w:style>
  <w:style w:type="paragraph" w:customStyle="1" w:styleId="nova-o-pack">
    <w:name w:val="nova-o-pack"/>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o-pack--gutter-xxs">
    <w:name w:val="nova-o-pack--gutter-xxs"/>
    <w:basedOn w:val="a"/>
    <w:rsid w:val="00CB28C3"/>
    <w:pPr>
      <w:spacing w:before="100" w:beforeAutospacing="1" w:after="100" w:afterAutospacing="1" w:line="240" w:lineRule="auto"/>
      <w:ind w:left="-38" w:right="-38"/>
    </w:pPr>
    <w:rPr>
      <w:rFonts w:ascii="Times New Roman" w:eastAsia="Times New Roman" w:hAnsi="Times New Roman" w:cs="Times New Roman"/>
      <w:sz w:val="24"/>
      <w:szCs w:val="24"/>
      <w:lang w:eastAsia="uk-UA"/>
    </w:rPr>
  </w:style>
  <w:style w:type="paragraph" w:customStyle="1" w:styleId="nova-o-pack--gutter-m">
    <w:name w:val="nova-o-pack--gutter-m"/>
    <w:basedOn w:val="a"/>
    <w:rsid w:val="00CB28C3"/>
    <w:pPr>
      <w:spacing w:before="100" w:beforeAutospacing="1" w:after="100" w:afterAutospacing="1" w:line="240" w:lineRule="auto"/>
      <w:ind w:left="-150" w:right="-150"/>
    </w:pPr>
    <w:rPr>
      <w:rFonts w:ascii="Times New Roman" w:eastAsia="Times New Roman" w:hAnsi="Times New Roman" w:cs="Times New Roman"/>
      <w:sz w:val="24"/>
      <w:szCs w:val="24"/>
      <w:lang w:eastAsia="uk-UA"/>
    </w:rPr>
  </w:style>
  <w:style w:type="paragraph" w:customStyle="1" w:styleId="nova-o-pack--gutter-l">
    <w:name w:val="nova-o-pack--gutter-l"/>
    <w:basedOn w:val="a"/>
    <w:rsid w:val="00CB28C3"/>
    <w:pPr>
      <w:spacing w:before="100" w:beforeAutospacing="1" w:after="100" w:afterAutospacing="1" w:line="240" w:lineRule="auto"/>
      <w:ind w:left="-188" w:right="-188"/>
    </w:pPr>
    <w:rPr>
      <w:rFonts w:ascii="Times New Roman" w:eastAsia="Times New Roman" w:hAnsi="Times New Roman" w:cs="Times New Roman"/>
      <w:sz w:val="24"/>
      <w:szCs w:val="24"/>
      <w:lang w:eastAsia="uk-UA"/>
    </w:rPr>
  </w:style>
  <w:style w:type="paragraph" w:customStyle="1" w:styleId="nova-o-pack--gutter-xl">
    <w:name w:val="nova-o-pack--gutter-xl"/>
    <w:basedOn w:val="a"/>
    <w:rsid w:val="00CB28C3"/>
    <w:pPr>
      <w:spacing w:before="100" w:beforeAutospacing="1" w:after="100" w:afterAutospacing="1" w:line="240" w:lineRule="auto"/>
      <w:ind w:left="-225" w:right="-225"/>
    </w:pPr>
    <w:rPr>
      <w:rFonts w:ascii="Times New Roman" w:eastAsia="Times New Roman" w:hAnsi="Times New Roman" w:cs="Times New Roman"/>
      <w:sz w:val="24"/>
      <w:szCs w:val="24"/>
      <w:lang w:eastAsia="uk-UA"/>
    </w:rPr>
  </w:style>
  <w:style w:type="paragraph" w:customStyle="1" w:styleId="nova-o-pack--width-auto">
    <w:name w:val="nova-o-pack--width-auto"/>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tooltipcontent">
    <w:name w:val="lite-page-tooltip__content"/>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lite-page-tooltiparrow">
    <w:name w:val="lite-page-tooltip__arrow"/>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tooltiparrow-tip">
    <w:name w:val="lite-page-tooltip__arrow-tip"/>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trusted-device-promo">
    <w:name w:val="lite-page__trusted-device-promo"/>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trusted-device-promo-counter">
    <w:name w:val="lite-page__trusted-device-promo-counter"/>
    <w:basedOn w:val="a"/>
    <w:rsid w:val="00CB28C3"/>
    <w:pPr>
      <w:shd w:val="clear" w:color="auto" w:fill="FF5500"/>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trusted-device-promo-avatar">
    <w:name w:val="lite-page__trusted-device-promo-avata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badge">
    <w:name w:val="nova-e-badge"/>
    <w:basedOn w:val="a"/>
    <w:rsid w:val="00CB28C3"/>
    <w:pPr>
      <w:spacing w:after="0" w:line="240" w:lineRule="auto"/>
      <w:ind w:left="0"/>
      <w:jc w:val="center"/>
    </w:pPr>
    <w:rPr>
      <w:rFonts w:ascii="Arial" w:eastAsia="Times New Roman" w:hAnsi="Arial" w:cs="Arial"/>
      <w:color w:val="FFFFFF"/>
      <w:sz w:val="21"/>
      <w:szCs w:val="21"/>
      <w:lang w:eastAsia="uk-UA"/>
    </w:rPr>
  </w:style>
  <w:style w:type="paragraph" w:customStyle="1" w:styleId="lite-page-modal--hidden">
    <w:name w:val="lite-page-modal--hidden"/>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lite-page-modalclose">
    <w:name w:val="lite-page-modal__close"/>
    <w:basedOn w:val="a"/>
    <w:rsid w:val="00CB28C3"/>
    <w:pPr>
      <w:spacing w:before="150" w:after="150" w:line="240" w:lineRule="auto"/>
      <w:ind w:left="150" w:right="150"/>
    </w:pPr>
    <w:rPr>
      <w:rFonts w:ascii="Times New Roman" w:eastAsia="Times New Roman" w:hAnsi="Times New Roman" w:cs="Times New Roman"/>
      <w:sz w:val="24"/>
      <w:szCs w:val="24"/>
      <w:lang w:eastAsia="uk-UA"/>
    </w:rPr>
  </w:style>
  <w:style w:type="paragraph" w:customStyle="1" w:styleId="lite-page-modallogin">
    <w:name w:val="lite-page-modal__login"/>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modalcontainer">
    <w:name w:val="nova-c-modal__contain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modalwindow">
    <w:name w:val="nova-c-modal__window"/>
    <w:basedOn w:val="a"/>
    <w:rsid w:val="00CB28C3"/>
    <w:pPr>
      <w:shd w:val="clear" w:color="auto" w:fill="FFFFFF"/>
      <w:spacing w:before="150" w:after="150" w:line="240" w:lineRule="auto"/>
      <w:ind w:left="0"/>
    </w:pPr>
    <w:rPr>
      <w:rFonts w:ascii="Times New Roman" w:eastAsia="Times New Roman" w:hAnsi="Times New Roman" w:cs="Times New Roman"/>
      <w:sz w:val="24"/>
      <w:szCs w:val="24"/>
      <w:lang w:eastAsia="uk-UA"/>
    </w:rPr>
  </w:style>
  <w:style w:type="paragraph" w:customStyle="1" w:styleId="nova-c-modalspinner">
    <w:name w:val="nova-c-modal__spinner"/>
    <w:basedOn w:val="a"/>
    <w:rsid w:val="00CB28C3"/>
    <w:pPr>
      <w:spacing w:before="100" w:beforeAutospacing="1" w:after="100" w:afterAutospacing="1" w:line="240" w:lineRule="auto"/>
      <w:ind w:left="0"/>
    </w:pPr>
    <w:rPr>
      <w:rFonts w:ascii="Times New Roman" w:eastAsia="Times New Roman" w:hAnsi="Times New Roman" w:cs="Times New Roman"/>
      <w:color w:val="777777"/>
      <w:sz w:val="24"/>
      <w:szCs w:val="24"/>
      <w:lang w:eastAsia="uk-UA"/>
    </w:rPr>
  </w:style>
  <w:style w:type="paragraph" w:customStyle="1" w:styleId="nova-c-modalheader">
    <w:name w:val="nova-c-modal__header"/>
    <w:basedOn w:val="a"/>
    <w:rsid w:val="00CB28C3"/>
    <w:pPr>
      <w:shd w:val="clear" w:color="auto" w:fill="00A39E"/>
      <w:spacing w:before="100" w:beforeAutospacing="1" w:after="100" w:afterAutospacing="1" w:line="240" w:lineRule="auto"/>
      <w:ind w:left="0"/>
    </w:pPr>
    <w:rPr>
      <w:rFonts w:ascii="Times New Roman" w:eastAsia="Times New Roman" w:hAnsi="Times New Roman" w:cs="Times New Roman"/>
      <w:color w:val="FFFFFF"/>
      <w:sz w:val="24"/>
      <w:szCs w:val="24"/>
      <w:lang w:eastAsia="uk-UA"/>
    </w:rPr>
  </w:style>
  <w:style w:type="paragraph" w:customStyle="1" w:styleId="nova-c-modalheader-content">
    <w:name w:val="nova-c-modal__header-conten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modalfooter">
    <w:name w:val="nova-c-modal__footer"/>
    <w:basedOn w:val="a"/>
    <w:rsid w:val="00CB28C3"/>
    <w:pPr>
      <w:pBdr>
        <w:top w:val="single" w:sz="6" w:space="0" w:color="DDDDDD"/>
      </w:pBdr>
      <w:shd w:val="clear" w:color="auto" w:fill="FAFAFA"/>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l-flex--gutter-none">
    <w:name w:val="nova-l-flex--gutter-none"/>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nova-l-flex--gutter-xs">
    <w:name w:val="nova-l-flex--gutter-xs"/>
    <w:basedOn w:val="a"/>
    <w:rsid w:val="00CB28C3"/>
    <w:pPr>
      <w:spacing w:after="0" w:line="240" w:lineRule="auto"/>
      <w:ind w:left="-75" w:right="-75"/>
    </w:pPr>
    <w:rPr>
      <w:rFonts w:ascii="Times New Roman" w:eastAsia="Times New Roman" w:hAnsi="Times New Roman" w:cs="Times New Roman"/>
      <w:sz w:val="24"/>
      <w:szCs w:val="24"/>
      <w:lang w:eastAsia="uk-UA"/>
    </w:rPr>
  </w:style>
  <w:style w:type="paragraph" w:customStyle="1" w:styleId="nova-l-flex--gutter-m">
    <w:name w:val="nova-l-flex--gutter-m"/>
    <w:basedOn w:val="a"/>
    <w:rsid w:val="00CB28C3"/>
    <w:pPr>
      <w:spacing w:after="0" w:line="240" w:lineRule="auto"/>
      <w:ind w:left="-150" w:right="-150"/>
    </w:pPr>
    <w:rPr>
      <w:rFonts w:ascii="Times New Roman" w:eastAsia="Times New Roman" w:hAnsi="Times New Roman" w:cs="Times New Roman"/>
      <w:sz w:val="24"/>
      <w:szCs w:val="24"/>
      <w:lang w:eastAsia="uk-UA"/>
    </w:rPr>
  </w:style>
  <w:style w:type="paragraph" w:customStyle="1" w:styleId="nova-l-flex--gutter-xxxxl">
    <w:name w:val="nova-l-flex--gutter-xxxxl"/>
    <w:basedOn w:val="a"/>
    <w:rsid w:val="00CB28C3"/>
    <w:pPr>
      <w:spacing w:after="0" w:line="240" w:lineRule="auto"/>
      <w:ind w:left="-750" w:right="-750"/>
    </w:pPr>
    <w:rPr>
      <w:rFonts w:ascii="Times New Roman" w:eastAsia="Times New Roman" w:hAnsi="Times New Roman" w:cs="Times New Roman"/>
      <w:sz w:val="24"/>
      <w:szCs w:val="24"/>
      <w:lang w:eastAsia="uk-UA"/>
    </w:rPr>
  </w:style>
  <w:style w:type="paragraph" w:customStyle="1" w:styleId="nova-l-form-group">
    <w:name w:val="nova-l-form-group"/>
    <w:basedOn w:val="a"/>
    <w:rsid w:val="00CB28C3"/>
    <w:pPr>
      <w:spacing w:before="100" w:beforeAutospacing="1" w:after="0" w:line="240" w:lineRule="auto"/>
      <w:ind w:left="-225"/>
    </w:pPr>
    <w:rPr>
      <w:rFonts w:ascii="Times New Roman" w:eastAsia="Times New Roman" w:hAnsi="Times New Roman" w:cs="Times New Roman"/>
      <w:sz w:val="24"/>
      <w:szCs w:val="24"/>
      <w:lang w:eastAsia="uk-UA"/>
    </w:rPr>
  </w:style>
  <w:style w:type="paragraph" w:customStyle="1" w:styleId="nova-l-form-groupitem">
    <w:name w:val="nova-l-form-group__item"/>
    <w:basedOn w:val="a"/>
    <w:rsid w:val="00CB28C3"/>
    <w:pPr>
      <w:spacing w:before="100" w:beforeAutospacing="1" w:after="225" w:line="240" w:lineRule="auto"/>
      <w:ind w:left="0"/>
    </w:pPr>
    <w:rPr>
      <w:rFonts w:ascii="Times New Roman" w:eastAsia="Times New Roman" w:hAnsi="Times New Roman" w:cs="Times New Roman"/>
      <w:sz w:val="24"/>
      <w:szCs w:val="24"/>
      <w:lang w:eastAsia="uk-UA"/>
    </w:rPr>
  </w:style>
  <w:style w:type="paragraph" w:customStyle="1" w:styleId="nova-l-form-group--gutter-s">
    <w:name w:val="nova-l-form-group--gutter-s"/>
    <w:basedOn w:val="a"/>
    <w:rsid w:val="00CB28C3"/>
    <w:pPr>
      <w:spacing w:before="100" w:beforeAutospacing="1" w:after="0" w:line="240" w:lineRule="auto"/>
      <w:ind w:left="-225"/>
    </w:pPr>
    <w:rPr>
      <w:rFonts w:ascii="Times New Roman" w:eastAsia="Times New Roman" w:hAnsi="Times New Roman" w:cs="Times New Roman"/>
      <w:sz w:val="24"/>
      <w:szCs w:val="24"/>
      <w:lang w:eastAsia="uk-UA"/>
    </w:rPr>
  </w:style>
  <w:style w:type="paragraph" w:customStyle="1" w:styleId="nova-e-label">
    <w:name w:val="nova-e-label"/>
    <w:basedOn w:val="a"/>
    <w:rsid w:val="00CB28C3"/>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e-labeltext">
    <w:name w:val="nova-e-label__text"/>
    <w:basedOn w:val="a"/>
    <w:rsid w:val="00CB28C3"/>
    <w:pPr>
      <w:spacing w:before="100" w:beforeAutospacing="1" w:after="100" w:afterAutospacing="1" w:line="240" w:lineRule="auto"/>
      <w:ind w:left="0"/>
    </w:pPr>
    <w:rPr>
      <w:rFonts w:ascii="Times New Roman" w:eastAsia="Times New Roman" w:hAnsi="Times New Roman" w:cs="Times New Roman"/>
      <w:b/>
      <w:bCs/>
      <w:sz w:val="24"/>
      <w:szCs w:val="24"/>
      <w:lang w:eastAsia="uk-UA"/>
    </w:rPr>
  </w:style>
  <w:style w:type="paragraph" w:customStyle="1" w:styleId="nova-e-inputambient">
    <w:name w:val="nova-e-input__ambient"/>
    <w:basedOn w:val="a"/>
    <w:rsid w:val="00CB28C3"/>
    <w:pPr>
      <w:pBdr>
        <w:top w:val="single" w:sz="6" w:space="0" w:color="BBBBBB"/>
        <w:left w:val="single" w:sz="6" w:space="0" w:color="BBBBBB"/>
        <w:bottom w:val="single" w:sz="6" w:space="0" w:color="BBBBBB"/>
        <w:right w:val="single" w:sz="6" w:space="0" w:color="BBBBBB"/>
      </w:pBdr>
      <w:shd w:val="clear" w:color="auto" w:fill="FAFAFA"/>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inputfield">
    <w:name w:val="nova-e-input__field"/>
    <w:basedOn w:val="a"/>
    <w:rsid w:val="00CB28C3"/>
    <w:pPr>
      <w:spacing w:before="100" w:beforeAutospacing="1" w:after="100" w:afterAutospacing="1" w:line="240" w:lineRule="auto"/>
      <w:ind w:left="0"/>
    </w:pPr>
    <w:rPr>
      <w:rFonts w:ascii="Arial" w:eastAsia="Times New Roman" w:hAnsi="Arial" w:cs="Arial"/>
      <w:sz w:val="24"/>
      <w:szCs w:val="24"/>
      <w:lang w:eastAsia="uk-UA"/>
    </w:rPr>
  </w:style>
  <w:style w:type="paragraph" w:customStyle="1" w:styleId="nova-e-inputfieldreadonly">
    <w:name w:val="nova-e-input__field[readonly]"/>
    <w:basedOn w:val="a"/>
    <w:rsid w:val="00CB28C3"/>
    <w:pPr>
      <w:spacing w:before="100" w:beforeAutospacing="1" w:after="100" w:afterAutospacing="1" w:line="240" w:lineRule="auto"/>
      <w:ind w:left="0"/>
    </w:pPr>
    <w:rPr>
      <w:rFonts w:ascii="Times New Roman" w:eastAsia="Times New Roman" w:hAnsi="Times New Roman" w:cs="Times New Roman"/>
      <w:color w:val="333333"/>
      <w:sz w:val="24"/>
      <w:szCs w:val="24"/>
      <w:lang w:eastAsia="uk-UA"/>
    </w:rPr>
  </w:style>
  <w:style w:type="paragraph" w:customStyle="1" w:styleId="nova-e-inputfield--size-m">
    <w:name w:val="nova-e-input__field--size-m"/>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nk">
    <w:name w:val="nova-e-link"/>
    <w:basedOn w:val="a"/>
    <w:rsid w:val="00CB28C3"/>
    <w:pPr>
      <w:spacing w:after="0" w:line="240" w:lineRule="auto"/>
      <w:ind w:left="0"/>
    </w:pPr>
    <w:rPr>
      <w:rFonts w:ascii="inherit" w:eastAsia="Times New Roman" w:hAnsi="inherit" w:cs="Times New Roman"/>
      <w:sz w:val="24"/>
      <w:szCs w:val="24"/>
      <w:u w:val="single"/>
      <w:lang w:eastAsia="uk-UA"/>
    </w:rPr>
  </w:style>
  <w:style w:type="paragraph" w:customStyle="1" w:styleId="nova-e-link--theme-decorated">
    <w:name w:val="nova-e-link--theme-decorated"/>
    <w:basedOn w:val="a"/>
    <w:rsid w:val="00CB28C3"/>
    <w:pPr>
      <w:spacing w:before="100" w:beforeAutospacing="1" w:after="100" w:afterAutospacing="1" w:line="240" w:lineRule="auto"/>
      <w:ind w:left="0"/>
    </w:pPr>
    <w:rPr>
      <w:rFonts w:ascii="Times New Roman" w:eastAsia="Times New Roman" w:hAnsi="Times New Roman" w:cs="Times New Roman"/>
      <w:sz w:val="24"/>
      <w:szCs w:val="24"/>
      <w:u w:val="single"/>
      <w:lang w:eastAsia="uk-UA"/>
    </w:rPr>
  </w:style>
  <w:style w:type="paragraph" w:customStyle="1" w:styleId="nova-e-link--theme-bare">
    <w:name w:val="nova-e-link--theme-bar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nk--theme-silent">
    <w:name w:val="nova-e-link--theme-silen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link--color-blue">
    <w:name w:val="nova-e-link--color-blue"/>
    <w:basedOn w:val="a"/>
    <w:rsid w:val="00CB28C3"/>
    <w:pPr>
      <w:spacing w:before="100" w:beforeAutospacing="1" w:after="100" w:afterAutospacing="1" w:line="240" w:lineRule="auto"/>
      <w:ind w:left="0"/>
    </w:pPr>
    <w:rPr>
      <w:rFonts w:ascii="Times New Roman" w:eastAsia="Times New Roman" w:hAnsi="Times New Roman" w:cs="Times New Roman"/>
      <w:color w:val="0080FF"/>
      <w:sz w:val="24"/>
      <w:szCs w:val="24"/>
      <w:lang w:eastAsia="uk-UA"/>
    </w:rPr>
  </w:style>
  <w:style w:type="paragraph" w:customStyle="1" w:styleId="nova-e-checkbox">
    <w:name w:val="nova-e-checkbox"/>
    <w:basedOn w:val="a"/>
    <w:rsid w:val="00CB28C3"/>
    <w:pPr>
      <w:spacing w:before="100" w:beforeAutospacing="1" w:after="100" w:afterAutospacing="1" w:line="240" w:lineRule="auto"/>
      <w:ind w:left="0"/>
    </w:pPr>
    <w:rPr>
      <w:rFonts w:ascii="Arial" w:eastAsia="Times New Roman" w:hAnsi="Arial" w:cs="Arial"/>
      <w:sz w:val="24"/>
      <w:szCs w:val="24"/>
      <w:lang w:eastAsia="uk-UA"/>
    </w:rPr>
  </w:style>
  <w:style w:type="paragraph" w:customStyle="1" w:styleId="nova-e-checkboxlabel">
    <w:name w:val="nova-e-checkbox__label"/>
    <w:basedOn w:val="a"/>
    <w:rsid w:val="00CB28C3"/>
    <w:pPr>
      <w:spacing w:before="100" w:beforeAutospacing="1" w:after="100" w:afterAutospacing="1" w:line="240" w:lineRule="auto"/>
      <w:ind w:left="0"/>
    </w:pPr>
    <w:rPr>
      <w:rFonts w:ascii="Times New Roman" w:eastAsia="Times New Roman" w:hAnsi="Times New Roman" w:cs="Times New Roman"/>
      <w:color w:val="111111"/>
      <w:sz w:val="24"/>
      <w:szCs w:val="24"/>
      <w:lang w:eastAsia="uk-UA"/>
    </w:rPr>
  </w:style>
  <w:style w:type="paragraph" w:customStyle="1" w:styleId="lite-pageheader">
    <w:name w:val="lite-page__header"/>
    <w:basedOn w:val="a"/>
    <w:rsid w:val="00CB28C3"/>
    <w:pPr>
      <w:shd w:val="clear" w:color="auto" w:fill="00CCBB"/>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header-logo-link">
    <w:name w:val="lite-page__header-logo-link"/>
    <w:basedOn w:val="a"/>
    <w:rsid w:val="00CB28C3"/>
    <w:pPr>
      <w:spacing w:before="100" w:beforeAutospacing="1" w:after="100" w:afterAutospacing="1" w:line="930" w:lineRule="atLeast"/>
      <w:ind w:left="0" w:right="150"/>
      <w:textAlignment w:val="center"/>
    </w:pPr>
    <w:rPr>
      <w:rFonts w:ascii="Times New Roman" w:eastAsia="Times New Roman" w:hAnsi="Times New Roman" w:cs="Times New Roman"/>
      <w:sz w:val="24"/>
      <w:szCs w:val="24"/>
      <w:lang w:eastAsia="uk-UA"/>
    </w:rPr>
  </w:style>
  <w:style w:type="paragraph" w:customStyle="1" w:styleId="lite-pageheader-links">
    <w:name w:val="lite-page__header-links"/>
    <w:basedOn w:val="a"/>
    <w:rsid w:val="00CB28C3"/>
    <w:pPr>
      <w:spacing w:before="100" w:beforeAutospacing="1" w:after="100" w:afterAutospacing="1" w:line="240" w:lineRule="auto"/>
      <w:ind w:left="0"/>
      <w:jc w:val="right"/>
    </w:pPr>
    <w:rPr>
      <w:rFonts w:ascii="Times New Roman" w:eastAsia="Times New Roman" w:hAnsi="Times New Roman" w:cs="Times New Roman"/>
      <w:sz w:val="24"/>
      <w:szCs w:val="24"/>
      <w:lang w:eastAsia="uk-UA"/>
    </w:rPr>
  </w:style>
  <w:style w:type="paragraph" w:customStyle="1" w:styleId="lite-pageheader-link">
    <w:name w:val="lite-page__header-link"/>
    <w:basedOn w:val="a"/>
    <w:rsid w:val="00CB28C3"/>
    <w:pPr>
      <w:pBdr>
        <w:left w:val="single" w:sz="6" w:space="23" w:color="00A39E"/>
      </w:pBdr>
      <w:shd w:val="clear" w:color="auto" w:fill="00CCBB"/>
      <w:spacing w:before="100" w:beforeAutospacing="1" w:after="100" w:afterAutospacing="1" w:line="930" w:lineRule="atLeast"/>
      <w:ind w:left="0"/>
      <w:textAlignment w:val="center"/>
    </w:pPr>
    <w:rPr>
      <w:rFonts w:ascii="Times New Roman" w:eastAsia="Times New Roman" w:hAnsi="Times New Roman" w:cs="Times New Roman"/>
      <w:b/>
      <w:bCs/>
      <w:color w:val="FFFFFF"/>
      <w:sz w:val="24"/>
      <w:szCs w:val="24"/>
      <w:lang w:eastAsia="uk-UA"/>
    </w:rPr>
  </w:style>
  <w:style w:type="paragraph" w:customStyle="1" w:styleId="lite-pageheader-login-container">
    <w:name w:val="lite-page__header-login-container"/>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header-login-item">
    <w:name w:val="lite-page__header-login-item"/>
    <w:basedOn w:val="a"/>
    <w:rsid w:val="00CB28C3"/>
    <w:pPr>
      <w:spacing w:before="100" w:beforeAutospacing="1" w:after="150" w:line="240" w:lineRule="auto"/>
      <w:ind w:left="0"/>
    </w:pPr>
    <w:rPr>
      <w:rFonts w:ascii="Times New Roman" w:eastAsia="Times New Roman" w:hAnsi="Times New Roman" w:cs="Times New Roman"/>
      <w:sz w:val="24"/>
      <w:szCs w:val="24"/>
      <w:lang w:eastAsia="uk-UA"/>
    </w:rPr>
  </w:style>
  <w:style w:type="paragraph" w:customStyle="1" w:styleId="lite-pageheader-login-checkbox">
    <w:name w:val="lite-page__header-login-checkbox"/>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header-login-label">
    <w:name w:val="lite-page__header-login-label"/>
    <w:basedOn w:val="a"/>
    <w:rsid w:val="00CB28C3"/>
    <w:pP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lite-pagefooter-index">
    <w:name w:val="lite-page__footer-index"/>
    <w:basedOn w:val="a"/>
    <w:rsid w:val="00CB28C3"/>
    <w:pPr>
      <w:pBdr>
        <w:top w:val="single" w:sz="6" w:space="30" w:color="DDDDDD"/>
      </w:pBd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footer-index-title">
    <w:name w:val="lite-page__footer-index-title"/>
    <w:basedOn w:val="a"/>
    <w:rsid w:val="00CB28C3"/>
    <w:pPr>
      <w:spacing w:before="150" w:after="225" w:line="240" w:lineRule="auto"/>
      <w:ind w:left="0"/>
    </w:pPr>
    <w:rPr>
      <w:rFonts w:ascii="Times New Roman" w:eastAsia="Times New Roman" w:hAnsi="Times New Roman" w:cs="Times New Roman"/>
      <w:b/>
      <w:bCs/>
      <w:color w:val="111111"/>
      <w:sz w:val="24"/>
      <w:szCs w:val="24"/>
      <w:lang w:eastAsia="uk-UA"/>
    </w:rPr>
  </w:style>
  <w:style w:type="paragraph" w:customStyle="1" w:styleId="lite-pagefooter-index-column">
    <w:name w:val="lite-page__footer-index-column"/>
    <w:basedOn w:val="a"/>
    <w:rsid w:val="00CB28C3"/>
    <w:pP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lite-pagefooter-native-app">
    <w:name w:val="lite-page__footer-native-app"/>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lite-pagefooter-base-right">
    <w:name w:val="lite-page__footer-base-right"/>
    <w:basedOn w:val="a"/>
    <w:rsid w:val="00CB28C3"/>
    <w:pPr>
      <w:spacing w:before="100" w:beforeAutospacing="1" w:after="100" w:afterAutospacing="1" w:line="240" w:lineRule="auto"/>
      <w:ind w:left="0"/>
      <w:jc w:val="right"/>
    </w:pPr>
    <w:rPr>
      <w:rFonts w:ascii="Times New Roman" w:eastAsia="Times New Roman" w:hAnsi="Times New Roman" w:cs="Times New Roman"/>
      <w:sz w:val="24"/>
      <w:szCs w:val="24"/>
      <w:lang w:eastAsia="uk-UA"/>
    </w:rPr>
  </w:style>
  <w:style w:type="paragraph" w:customStyle="1" w:styleId="nova-o-stack">
    <w:name w:val="nova-o-stack"/>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nova-o-stackitem">
    <w:name w:val="nova-o-stack__item"/>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lite-cookie-consent">
    <w:name w:val="lite-cookie-consent"/>
    <w:basedOn w:val="a"/>
    <w:rsid w:val="00CB28C3"/>
    <w:pPr>
      <w:shd w:val="clear" w:color="auto" w:fill="333333"/>
      <w:spacing w:before="100" w:beforeAutospacing="1" w:after="100" w:afterAutospacing="1" w:line="360" w:lineRule="atLeast"/>
      <w:ind w:left="0"/>
      <w:jc w:val="center"/>
    </w:pPr>
    <w:rPr>
      <w:rFonts w:ascii="Times New Roman" w:eastAsia="Times New Roman" w:hAnsi="Times New Roman" w:cs="Times New Roman"/>
      <w:sz w:val="24"/>
      <w:szCs w:val="24"/>
      <w:lang w:eastAsia="uk-UA"/>
    </w:rPr>
  </w:style>
  <w:style w:type="paragraph" w:customStyle="1" w:styleId="lite-cookie-consentdescription">
    <w:name w:val="lite-cookie-consent__description"/>
    <w:basedOn w:val="a"/>
    <w:rsid w:val="00CB28C3"/>
    <w:pPr>
      <w:spacing w:before="100" w:beforeAutospacing="1" w:after="100" w:afterAutospacing="1" w:line="240" w:lineRule="auto"/>
      <w:ind w:left="0" w:right="300"/>
    </w:pPr>
    <w:rPr>
      <w:rFonts w:ascii="Times New Roman" w:eastAsia="Times New Roman" w:hAnsi="Times New Roman" w:cs="Times New Roman"/>
      <w:sz w:val="24"/>
      <w:szCs w:val="24"/>
      <w:lang w:eastAsia="uk-UA"/>
    </w:rPr>
  </w:style>
  <w:style w:type="paragraph" w:customStyle="1" w:styleId="lite-cookie-consent--hidden">
    <w:name w:val="lite-cookie-consent--hidden"/>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lite-cookie-consent-modalheader">
    <w:name w:val="lite-cookie-consent-modal__header"/>
    <w:basedOn w:val="a"/>
    <w:rsid w:val="00CB28C3"/>
    <w:pPr>
      <w:shd w:val="clear" w:color="auto" w:fill="00A39E"/>
      <w:spacing w:before="100" w:beforeAutospacing="1" w:after="100" w:afterAutospacing="1" w:line="240" w:lineRule="auto"/>
      <w:ind w:left="0"/>
    </w:pPr>
    <w:rPr>
      <w:rFonts w:ascii="Times New Roman" w:eastAsia="Times New Roman" w:hAnsi="Times New Roman" w:cs="Times New Roman"/>
      <w:color w:val="FFFFFF"/>
      <w:sz w:val="24"/>
      <w:szCs w:val="24"/>
      <w:lang w:eastAsia="uk-UA"/>
    </w:rPr>
  </w:style>
  <w:style w:type="paragraph" w:customStyle="1" w:styleId="lite-cookie-consent-modalcopy">
    <w:name w:val="lite-cookie-consent-modal__copy"/>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main">
    <w:name w:val="lite-page__main"/>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above">
    <w:name w:val="lite-page__above"/>
    <w:basedOn w:val="a"/>
    <w:rsid w:val="00CB28C3"/>
    <w:pPr>
      <w:spacing w:before="300" w:after="300" w:line="240" w:lineRule="auto"/>
      <w:ind w:left="0"/>
    </w:pPr>
    <w:rPr>
      <w:rFonts w:ascii="Times New Roman" w:eastAsia="Times New Roman" w:hAnsi="Times New Roman" w:cs="Times New Roman"/>
      <w:sz w:val="24"/>
      <w:szCs w:val="24"/>
      <w:lang w:eastAsia="uk-UA"/>
    </w:rPr>
  </w:style>
  <w:style w:type="paragraph" w:customStyle="1" w:styleId="lite-pagecontent">
    <w:name w:val="lite-page__content"/>
    <w:basedOn w:val="a"/>
    <w:rsid w:val="00CB28C3"/>
    <w:pPr>
      <w:spacing w:before="100" w:beforeAutospacing="1" w:after="100" w:afterAutospacing="1" w:line="240" w:lineRule="auto"/>
      <w:ind w:left="0" w:right="5925"/>
    </w:pPr>
    <w:rPr>
      <w:rFonts w:ascii="Times New Roman" w:eastAsia="Times New Roman" w:hAnsi="Times New Roman" w:cs="Times New Roman"/>
      <w:sz w:val="24"/>
      <w:szCs w:val="24"/>
      <w:lang w:eastAsia="uk-UA"/>
    </w:rPr>
  </w:style>
  <w:style w:type="paragraph" w:customStyle="1" w:styleId="lite-pageside">
    <w:name w:val="lite-page__side"/>
    <w:basedOn w:val="a"/>
    <w:rsid w:val="00CB28C3"/>
    <w:pPr>
      <w:spacing w:before="100" w:beforeAutospacing="1" w:after="100" w:afterAutospacing="1" w:line="240" w:lineRule="auto"/>
      <w:ind w:left="-5475"/>
    </w:pPr>
    <w:rPr>
      <w:rFonts w:ascii="Times New Roman" w:eastAsia="Times New Roman" w:hAnsi="Times New Roman" w:cs="Times New Roman"/>
      <w:sz w:val="24"/>
      <w:szCs w:val="24"/>
      <w:lang w:eastAsia="uk-UA"/>
    </w:rPr>
  </w:style>
  <w:style w:type="paragraph" w:customStyle="1" w:styleId="nova-c-dropdown">
    <w:name w:val="nova-c-dropdown"/>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dropdownbody">
    <w:name w:val="nova-c-dropdown__body"/>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dropdowndivider">
    <w:name w:val="nova-c-dropdown__divider"/>
    <w:basedOn w:val="a"/>
    <w:rsid w:val="00CB28C3"/>
    <w:pPr>
      <w:shd w:val="clear" w:color="auto" w:fill="DDDDDD"/>
      <w:spacing w:before="75" w:after="75" w:line="240" w:lineRule="auto"/>
      <w:ind w:left="0"/>
    </w:pPr>
    <w:rPr>
      <w:rFonts w:ascii="Times New Roman" w:eastAsia="Times New Roman" w:hAnsi="Times New Roman" w:cs="Times New Roman"/>
      <w:sz w:val="24"/>
      <w:szCs w:val="24"/>
      <w:lang w:eastAsia="uk-UA"/>
    </w:rPr>
  </w:style>
  <w:style w:type="paragraph" w:customStyle="1" w:styleId="nova-c-dropdownaction">
    <w:name w:val="nova-c-dropdown__action"/>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nova-c-dropdownaction--disabled">
    <w:name w:val="nova-c-dropdown__action--disabled"/>
    <w:basedOn w:val="a"/>
    <w:rsid w:val="00CB28C3"/>
    <w:pPr>
      <w:spacing w:before="100" w:beforeAutospacing="1" w:after="100" w:afterAutospacing="1" w:line="240" w:lineRule="auto"/>
      <w:ind w:left="0"/>
    </w:pPr>
    <w:rPr>
      <w:rFonts w:ascii="Times New Roman" w:eastAsia="Times New Roman" w:hAnsi="Times New Roman" w:cs="Times New Roman"/>
      <w:color w:val="BBBBBB"/>
      <w:sz w:val="24"/>
      <w:szCs w:val="24"/>
      <w:lang w:eastAsia="uk-UA"/>
    </w:rPr>
  </w:style>
  <w:style w:type="paragraph" w:customStyle="1" w:styleId="nova-c-dropdownactiondisabled">
    <w:name w:val="nova-c-dropdown__action[disabled]"/>
    <w:basedOn w:val="a"/>
    <w:rsid w:val="00CB28C3"/>
    <w:pPr>
      <w:spacing w:before="100" w:beforeAutospacing="1" w:after="100" w:afterAutospacing="1" w:line="240" w:lineRule="auto"/>
      <w:ind w:left="0"/>
    </w:pPr>
    <w:rPr>
      <w:rFonts w:ascii="Times New Roman" w:eastAsia="Times New Roman" w:hAnsi="Times New Roman" w:cs="Times New Roman"/>
      <w:color w:val="BBBBBB"/>
      <w:sz w:val="24"/>
      <w:szCs w:val="24"/>
      <w:lang w:eastAsia="uk-UA"/>
    </w:rPr>
  </w:style>
  <w:style w:type="paragraph" w:customStyle="1" w:styleId="nova-e-radio">
    <w:name w:val="nova-e-radio"/>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e-radiolabel">
    <w:name w:val="nova-e-radio__label"/>
    <w:basedOn w:val="a"/>
    <w:rsid w:val="00CB28C3"/>
    <w:pPr>
      <w:spacing w:before="100" w:beforeAutospacing="1" w:after="100" w:afterAutospacing="1" w:line="240" w:lineRule="auto"/>
      <w:ind w:left="0"/>
    </w:pPr>
    <w:rPr>
      <w:rFonts w:ascii="Arial" w:eastAsia="Times New Roman" w:hAnsi="Arial" w:cs="Arial"/>
      <w:color w:val="111111"/>
      <w:sz w:val="24"/>
      <w:szCs w:val="24"/>
      <w:lang w:eastAsia="uk-UA"/>
    </w:rPr>
  </w:style>
  <w:style w:type="paragraph" w:customStyle="1" w:styleId="publication-resources-summaryto-top">
    <w:name w:val="publication-resources-summary__to-top"/>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publication-resources-summaryinner">
    <w:name w:val="publication-resources-summary__inn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sources-summarycontent">
    <w:name w:val="publication-resources-summary__content"/>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publication-resources-summarycta-box">
    <w:name w:val="publication-resources-summary__cta-box"/>
    <w:basedOn w:val="a"/>
    <w:rsid w:val="00CB28C3"/>
    <w:pPr>
      <w:spacing w:before="100" w:beforeAutospacing="1" w:after="100" w:afterAutospacing="1" w:line="240" w:lineRule="auto"/>
      <w:ind w:left="0"/>
      <w:jc w:val="right"/>
    </w:pPr>
    <w:rPr>
      <w:rFonts w:ascii="Times New Roman" w:eastAsia="Times New Roman" w:hAnsi="Times New Roman" w:cs="Times New Roman"/>
      <w:sz w:val="24"/>
      <w:szCs w:val="24"/>
      <w:lang w:eastAsia="uk-UA"/>
    </w:rPr>
  </w:style>
  <w:style w:type="paragraph" w:customStyle="1" w:styleId="publication-meta">
    <w:name w:val="publication-meta"/>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lite-page-avatar--size-xs">
    <w:name w:val="lite-page-avatar--size-xs"/>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avatar--size-m">
    <w:name w:val="lite-page-avatar--size-m"/>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v-person-list-itemfooter">
    <w:name w:val="nova-v-person-list-item__footer"/>
    <w:basedOn w:val="a"/>
    <w:rsid w:val="00CB28C3"/>
    <w:pPr>
      <w:spacing w:after="0" w:line="240" w:lineRule="auto"/>
      <w:ind w:left="-225" w:right="-225"/>
    </w:pPr>
    <w:rPr>
      <w:rFonts w:ascii="Times New Roman" w:eastAsia="Times New Roman" w:hAnsi="Times New Roman" w:cs="Times New Roman"/>
      <w:sz w:val="24"/>
      <w:szCs w:val="24"/>
      <w:lang w:eastAsia="uk-UA"/>
    </w:rPr>
  </w:style>
  <w:style w:type="paragraph" w:customStyle="1" w:styleId="nova-v-person-list-itemfooter-metrics">
    <w:name w:val="nova-v-person-list-item__footer-metrics"/>
    <w:basedOn w:val="a"/>
    <w:rsid w:val="00CB28C3"/>
    <w:pPr>
      <w:spacing w:before="150" w:after="0" w:line="240" w:lineRule="auto"/>
      <w:ind w:left="225" w:right="225"/>
    </w:pPr>
    <w:rPr>
      <w:rFonts w:ascii="Times New Roman" w:eastAsia="Times New Roman" w:hAnsi="Times New Roman" w:cs="Times New Roman"/>
      <w:sz w:val="24"/>
      <w:szCs w:val="24"/>
      <w:lang w:eastAsia="uk-UA"/>
    </w:rPr>
  </w:style>
  <w:style w:type="paragraph" w:customStyle="1" w:styleId="nova-v-person-list-itemmeta">
    <w:name w:val="nova-v-person-list-item__meta"/>
    <w:basedOn w:val="a"/>
    <w:rsid w:val="00CB28C3"/>
    <w:pPr>
      <w:spacing w:before="100" w:beforeAutospacing="1" w:after="100" w:afterAutospacing="1" w:line="240" w:lineRule="auto"/>
      <w:ind w:left="0"/>
    </w:pPr>
    <w:rPr>
      <w:rFonts w:ascii="Times New Roman" w:eastAsia="Times New Roman" w:hAnsi="Times New Roman" w:cs="Times New Roman"/>
      <w:color w:val="777777"/>
      <w:sz w:val="24"/>
      <w:szCs w:val="24"/>
      <w:lang w:eastAsia="uk-UA"/>
    </w:rPr>
  </w:style>
  <w:style w:type="paragraph" w:customStyle="1" w:styleId="nova-v-person-list-itemtitle">
    <w:name w:val="nova-v-person-list-item__title"/>
    <w:basedOn w:val="a"/>
    <w:rsid w:val="00CB28C3"/>
    <w:pPr>
      <w:spacing w:before="100" w:beforeAutospacing="1" w:after="100" w:afterAutospacing="1" w:line="240" w:lineRule="auto"/>
      <w:ind w:left="0"/>
    </w:pPr>
    <w:rPr>
      <w:rFonts w:ascii="Times New Roman" w:eastAsia="Times New Roman" w:hAnsi="Times New Roman" w:cs="Times New Roman"/>
      <w:b/>
      <w:bCs/>
      <w:color w:val="111111"/>
      <w:sz w:val="24"/>
      <w:szCs w:val="24"/>
      <w:lang w:eastAsia="uk-UA"/>
    </w:rPr>
  </w:style>
  <w:style w:type="paragraph" w:customStyle="1" w:styleId="show-more-less-authorsbutton--hidden">
    <w:name w:val="show-more-less-authors__button--hidden"/>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signup-promo">
    <w:name w:val="signup-promo"/>
    <w:basedOn w:val="a"/>
    <w:rsid w:val="00CB28C3"/>
    <w:pPr>
      <w:shd w:val="clear" w:color="auto" w:fill="DDF0EE"/>
      <w:spacing w:before="600" w:after="100" w:afterAutospacing="1" w:line="240" w:lineRule="auto"/>
      <w:ind w:left="0"/>
    </w:pPr>
    <w:rPr>
      <w:rFonts w:ascii="Times New Roman" w:eastAsia="Times New Roman" w:hAnsi="Times New Roman" w:cs="Times New Roman"/>
      <w:color w:val="00141A"/>
      <w:sz w:val="24"/>
      <w:szCs w:val="24"/>
      <w:lang w:eastAsia="uk-UA"/>
    </w:rPr>
  </w:style>
  <w:style w:type="paragraph" w:customStyle="1" w:styleId="signup-promocta">
    <w:name w:val="signup-promo__cta"/>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o-grid">
    <w:name w:val="nova-o-grid"/>
    <w:basedOn w:val="a"/>
    <w:rsid w:val="00CB28C3"/>
    <w:pPr>
      <w:spacing w:after="0" w:line="240" w:lineRule="auto"/>
      <w:ind w:left="0"/>
    </w:pPr>
    <w:rPr>
      <w:rFonts w:ascii="Times New Roman" w:eastAsia="Times New Roman" w:hAnsi="Times New Roman" w:cs="Times New Roman"/>
      <w:spacing w:val="-74"/>
      <w:sz w:val="24"/>
      <w:szCs w:val="24"/>
      <w:lang w:eastAsia="uk-UA"/>
    </w:rPr>
  </w:style>
  <w:style w:type="paragraph" w:customStyle="1" w:styleId="nova-o-gridcolumn">
    <w:name w:val="nova-o-grid__column"/>
    <w:basedOn w:val="a"/>
    <w:rsid w:val="00CB28C3"/>
    <w:pPr>
      <w:spacing w:before="100" w:beforeAutospacing="1" w:after="100" w:afterAutospacing="1" w:line="240" w:lineRule="auto"/>
      <w:ind w:left="0"/>
      <w:textAlignment w:val="top"/>
    </w:pPr>
    <w:rPr>
      <w:rFonts w:ascii="Times New Roman" w:eastAsia="Times New Roman" w:hAnsi="Times New Roman" w:cs="Times New Roman"/>
      <w:sz w:val="24"/>
      <w:szCs w:val="24"/>
      <w:lang w:eastAsia="uk-UA"/>
    </w:rPr>
  </w:style>
  <w:style w:type="paragraph" w:customStyle="1" w:styleId="nova-o-grid--horizontal-align-left">
    <w:name w:val="nova-o-grid--horizontal-align-lef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o-grid--gutter-m">
    <w:name w:val="nova-o-grid--gutter-m"/>
    <w:basedOn w:val="a"/>
    <w:rsid w:val="00CB28C3"/>
    <w:pPr>
      <w:spacing w:before="100" w:beforeAutospacing="1" w:after="100" w:afterAutospacing="1" w:line="240" w:lineRule="auto"/>
      <w:ind w:left="-150" w:right="-150"/>
    </w:pPr>
    <w:rPr>
      <w:rFonts w:ascii="Times New Roman" w:eastAsia="Times New Roman" w:hAnsi="Times New Roman" w:cs="Times New Roman"/>
      <w:sz w:val="24"/>
      <w:szCs w:val="24"/>
      <w:lang w:eastAsia="uk-UA"/>
    </w:rPr>
  </w:style>
  <w:style w:type="paragraph" w:customStyle="1" w:styleId="lite-person-inline-itemimage">
    <w:name w:val="lite-person-inline-item__image"/>
    <w:basedOn w:val="a"/>
    <w:rsid w:val="00CB28C3"/>
    <w:pPr>
      <w:spacing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v-person-inline-item">
    <w:name w:val="nova-v-person-inline-item"/>
    <w:basedOn w:val="a"/>
    <w:rsid w:val="00CB28C3"/>
    <w:pPr>
      <w:spacing w:after="0" w:line="240" w:lineRule="auto"/>
      <w:ind w:left="0"/>
    </w:pPr>
    <w:rPr>
      <w:rFonts w:ascii="inherit" w:eastAsia="Times New Roman" w:hAnsi="inherit" w:cs="Times New Roman"/>
      <w:sz w:val="24"/>
      <w:szCs w:val="24"/>
      <w:lang w:eastAsia="uk-UA"/>
    </w:rPr>
  </w:style>
  <w:style w:type="paragraph" w:customStyle="1" w:styleId="nova-v-person-inline-itemfullname">
    <w:name w:val="nova-v-person-inline-item__fullnam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v-publication-itemfooter">
    <w:name w:val="nova-v-publication-item__footer"/>
    <w:basedOn w:val="a"/>
    <w:rsid w:val="00CB28C3"/>
    <w:pPr>
      <w:spacing w:after="0" w:line="240" w:lineRule="auto"/>
      <w:ind w:left="-225" w:right="-225"/>
    </w:pPr>
    <w:rPr>
      <w:rFonts w:ascii="Times New Roman" w:eastAsia="Times New Roman" w:hAnsi="Times New Roman" w:cs="Times New Roman"/>
      <w:sz w:val="24"/>
      <w:szCs w:val="24"/>
      <w:lang w:eastAsia="uk-UA"/>
    </w:rPr>
  </w:style>
  <w:style w:type="paragraph" w:customStyle="1" w:styleId="nova-v-publication-itemmeta">
    <w:name w:val="nova-v-publication-item__meta"/>
    <w:basedOn w:val="a"/>
    <w:rsid w:val="00CB28C3"/>
    <w:pPr>
      <w:spacing w:before="100" w:beforeAutospacing="1" w:after="0" w:line="240" w:lineRule="auto"/>
      <w:ind w:left="0"/>
    </w:pPr>
    <w:rPr>
      <w:rFonts w:ascii="Times New Roman" w:eastAsia="Times New Roman" w:hAnsi="Times New Roman" w:cs="Times New Roman"/>
      <w:sz w:val="24"/>
      <w:szCs w:val="24"/>
      <w:lang w:eastAsia="uk-UA"/>
    </w:rPr>
  </w:style>
  <w:style w:type="paragraph" w:customStyle="1" w:styleId="nova-v-publication-itemmeta-right">
    <w:name w:val="nova-v-publication-item__meta-right"/>
    <w:basedOn w:val="a"/>
    <w:rsid w:val="00CB28C3"/>
    <w:pPr>
      <w:spacing w:before="100" w:beforeAutospacing="1" w:after="75" w:line="240" w:lineRule="auto"/>
      <w:ind w:left="0"/>
    </w:pPr>
    <w:rPr>
      <w:rFonts w:ascii="Times New Roman" w:eastAsia="Times New Roman" w:hAnsi="Times New Roman" w:cs="Times New Roman"/>
      <w:sz w:val="24"/>
      <w:szCs w:val="24"/>
      <w:lang w:eastAsia="uk-UA"/>
    </w:rPr>
  </w:style>
  <w:style w:type="paragraph" w:customStyle="1" w:styleId="nova-v-publication-itemtitle">
    <w:name w:val="nova-v-publication-item__title"/>
    <w:basedOn w:val="a"/>
    <w:rsid w:val="00CB28C3"/>
    <w:pPr>
      <w:spacing w:before="100" w:beforeAutospacing="1" w:after="100" w:afterAutospacing="1" w:line="240" w:lineRule="auto"/>
      <w:ind w:left="0"/>
    </w:pPr>
    <w:rPr>
      <w:rFonts w:ascii="Times New Roman" w:eastAsia="Times New Roman" w:hAnsi="Times New Roman" w:cs="Times New Roman"/>
      <w:b/>
      <w:bCs/>
      <w:color w:val="111111"/>
      <w:sz w:val="24"/>
      <w:szCs w:val="24"/>
      <w:lang w:eastAsia="uk-UA"/>
    </w:rPr>
  </w:style>
  <w:style w:type="paragraph" w:customStyle="1" w:styleId="nova-v-publication-itemdescription">
    <w:name w:val="nova-v-publication-item__description"/>
    <w:basedOn w:val="a"/>
    <w:rsid w:val="00CB28C3"/>
    <w:pPr>
      <w:spacing w:before="100" w:beforeAutospacing="1" w:after="100" w:afterAutospacing="1" w:line="240" w:lineRule="auto"/>
      <w:ind w:left="0"/>
    </w:pPr>
    <w:rPr>
      <w:rFonts w:ascii="Times New Roman" w:eastAsia="Times New Roman" w:hAnsi="Times New Roman" w:cs="Times New Roman"/>
      <w:color w:val="111111"/>
      <w:sz w:val="24"/>
      <w:szCs w:val="24"/>
      <w:lang w:eastAsia="uk-UA"/>
    </w:rPr>
  </w:style>
  <w:style w:type="paragraph" w:customStyle="1" w:styleId="nova-v-publication-itemmeta-data">
    <w:name w:val="nova-v-publication-item__meta-data"/>
    <w:basedOn w:val="a"/>
    <w:rsid w:val="00CB28C3"/>
    <w:pPr>
      <w:spacing w:before="100" w:beforeAutospacing="1" w:after="100" w:afterAutospacing="1" w:line="240" w:lineRule="auto"/>
      <w:ind w:left="0"/>
    </w:pPr>
    <w:rPr>
      <w:rFonts w:ascii="Times New Roman" w:eastAsia="Times New Roman" w:hAnsi="Times New Roman" w:cs="Times New Roman"/>
      <w:color w:val="777777"/>
      <w:sz w:val="24"/>
      <w:szCs w:val="24"/>
      <w:lang w:eastAsia="uk-UA"/>
    </w:rPr>
  </w:style>
  <w:style w:type="paragraph" w:customStyle="1" w:styleId="nova-v-publication-itemperson-list">
    <w:name w:val="nova-v-publication-item__person-list"/>
    <w:basedOn w:val="a"/>
    <w:rsid w:val="00CB28C3"/>
    <w:pPr>
      <w:spacing w:before="100" w:beforeAutospacing="1" w:after="100" w:afterAutospacing="1" w:line="240" w:lineRule="auto"/>
      <w:ind w:left="0"/>
    </w:pPr>
    <w:rPr>
      <w:rFonts w:ascii="Times New Roman" w:eastAsia="Times New Roman" w:hAnsi="Times New Roman" w:cs="Times New Roman"/>
      <w:color w:val="111111"/>
      <w:sz w:val="24"/>
      <w:szCs w:val="24"/>
      <w:lang w:eastAsia="uk-UA"/>
    </w:rPr>
  </w:style>
  <w:style w:type="paragraph" w:customStyle="1" w:styleId="lite-tabstab">
    <w:name w:val="lite-tabs__tab"/>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nova-c-nav">
    <w:name w:val="nova-c-nav"/>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nav--theme-tabs">
    <w:name w:val="nova-c-nav--theme-tabs"/>
    <w:basedOn w:val="a"/>
    <w:rsid w:val="00CB28C3"/>
    <w:pPr>
      <w:shd w:val="clear" w:color="auto" w:fill="FAFAFA"/>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navscroll-overflow">
    <w:name w:val="nova-c-nav__scroll-overflow"/>
    <w:basedOn w:val="a"/>
    <w:rsid w:val="00CB28C3"/>
    <w:pPr>
      <w:spacing w:before="100" w:beforeAutospacing="1" w:after="100" w:afterAutospacing="1" w:line="240" w:lineRule="auto"/>
      <w:ind w:left="0"/>
    </w:pPr>
    <w:rPr>
      <w:rFonts w:ascii="Times New Roman" w:eastAsia="Times New Roman" w:hAnsi="Times New Roman" w:cs="Times New Roman"/>
      <w:vanish/>
      <w:color w:val="111111"/>
      <w:sz w:val="24"/>
      <w:szCs w:val="24"/>
      <w:lang w:eastAsia="uk-UA"/>
    </w:rPr>
  </w:style>
  <w:style w:type="paragraph" w:customStyle="1" w:styleId="nova-c-navscroll-overflow-trigger">
    <w:name w:val="nova-c-nav__scroll-overflow-trigger"/>
    <w:basedOn w:val="a"/>
    <w:rsid w:val="00CB28C3"/>
    <w:pP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nova-c-navplus-overflow-trigger">
    <w:name w:val="nova-c-nav__plus-overflow-trigger"/>
    <w:basedOn w:val="a"/>
    <w:rsid w:val="00CB28C3"/>
    <w:pP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nova-c-navitem">
    <w:name w:val="nova-c-nav__item"/>
    <w:basedOn w:val="a"/>
    <w:rsid w:val="00CB28C3"/>
    <w:pPr>
      <w:spacing w:after="0" w:line="240" w:lineRule="auto"/>
      <w:ind w:left="0"/>
    </w:pPr>
    <w:rPr>
      <w:rFonts w:ascii="Times New Roman" w:eastAsia="Times New Roman" w:hAnsi="Times New Roman" w:cs="Times New Roman"/>
      <w:color w:val="555555"/>
      <w:sz w:val="24"/>
      <w:szCs w:val="24"/>
      <w:lang w:eastAsia="uk-UA"/>
    </w:rPr>
  </w:style>
  <w:style w:type="paragraph" w:customStyle="1" w:styleId="publication-citationsitem">
    <w:name w:val="publication-citations__item"/>
    <w:basedOn w:val="a"/>
    <w:rsid w:val="00CB28C3"/>
    <w:pPr>
      <w:pBdr>
        <w:top w:val="single" w:sz="6" w:space="11" w:color="DDDDDD"/>
      </w:pBdr>
      <w:spacing w:before="225"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citationsitem--load-more">
    <w:name w:val="publication-citations__item--load-mor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citationsempty">
    <w:name w:val="publication-citations__empty"/>
    <w:basedOn w:val="a"/>
    <w:rsid w:val="00CB28C3"/>
    <w:pP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publication-citationsmore">
    <w:name w:val="publication-citations__more"/>
    <w:basedOn w:val="a"/>
    <w:rsid w:val="00CB28C3"/>
    <w:pPr>
      <w:spacing w:before="100" w:beforeAutospacing="1" w:after="100" w:afterAutospacing="1" w:line="240" w:lineRule="auto"/>
      <w:ind w:left="0"/>
      <w:jc w:val="right"/>
    </w:pPr>
    <w:rPr>
      <w:rFonts w:ascii="Times New Roman" w:eastAsia="Times New Roman" w:hAnsi="Times New Roman" w:cs="Times New Roman"/>
      <w:sz w:val="24"/>
      <w:szCs w:val="24"/>
      <w:lang w:eastAsia="uk-UA"/>
    </w:rPr>
  </w:style>
  <w:style w:type="paragraph" w:customStyle="1" w:styleId="pf">
    <w:name w:val="pf"/>
    <w:basedOn w:val="a"/>
    <w:rsid w:val="00CB28C3"/>
    <w:pPr>
      <w:shd w:val="clear" w:color="auto" w:fill="FFFFFF"/>
      <w:spacing w:after="0" w:line="240" w:lineRule="auto"/>
      <w:ind w:left="0"/>
    </w:pPr>
    <w:rPr>
      <w:rFonts w:ascii="Times New Roman" w:eastAsia="Times New Roman" w:hAnsi="Times New Roman" w:cs="Times New Roman"/>
      <w:sz w:val="24"/>
      <w:szCs w:val="24"/>
      <w:lang w:eastAsia="uk-UA"/>
    </w:rPr>
  </w:style>
  <w:style w:type="paragraph" w:customStyle="1" w:styleId="pc">
    <w:name w:val="pc"/>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bf">
    <w:name w:val="bf"/>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bi">
    <w:name w:val="bi"/>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c">
    <w:name w:val="c"/>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t">
    <w:name w:val="t"/>
    <w:basedOn w:val="a"/>
    <w:rsid w:val="00CB28C3"/>
    <w:pPr>
      <w:spacing w:before="100" w:beforeAutospacing="1" w:after="100" w:afterAutospacing="1" w:line="240" w:lineRule="auto"/>
      <w:ind w:left="0"/>
    </w:pPr>
    <w:rPr>
      <w:rFonts w:ascii="Times New Roman" w:eastAsia="Times New Roman" w:hAnsi="Times New Roman" w:cs="Times New Roman"/>
      <w:sz w:val="2"/>
      <w:szCs w:val="2"/>
      <w:lang w:eastAsia="uk-UA"/>
    </w:rPr>
  </w:style>
  <w:style w:type="paragraph" w:customStyle="1" w:styleId="pi">
    <w:name w:val="pi"/>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it">
    <w:name w:val="i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df-html-reader">
    <w:name w:val="pdf-html-read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pdf-area">
    <w:name w:val="publication-pdf-area"/>
    <w:basedOn w:val="a"/>
    <w:rsid w:val="00CB28C3"/>
    <w:pPr>
      <w:pBdr>
        <w:top w:val="single" w:sz="6" w:space="0" w:color="DDDDDD"/>
        <w:left w:val="single" w:sz="6" w:space="0" w:color="DDDDDD"/>
        <w:bottom w:val="single" w:sz="6" w:space="0" w:color="DDDDDD"/>
        <w:right w:val="single" w:sz="6" w:space="0" w:color="DDDDDD"/>
      </w:pBdr>
      <w:spacing w:before="300"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pdf-area-header">
    <w:name w:val="publication-pdf-area-head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detailssection">
    <w:name w:val="publication-details__section"/>
    <w:basedOn w:val="a"/>
    <w:rsid w:val="00CB28C3"/>
    <w:pPr>
      <w:spacing w:before="100" w:beforeAutospacing="1" w:after="900" w:line="240" w:lineRule="auto"/>
      <w:ind w:left="0"/>
    </w:pPr>
    <w:rPr>
      <w:rFonts w:ascii="Times New Roman" w:eastAsia="Times New Roman" w:hAnsi="Times New Roman" w:cs="Times New Roman"/>
      <w:sz w:val="24"/>
      <w:szCs w:val="24"/>
      <w:lang w:eastAsia="uk-UA"/>
    </w:rPr>
  </w:style>
  <w:style w:type="paragraph" w:customStyle="1" w:styleId="publication-bottom">
    <w:name w:val="publication-bottom"/>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commendation-item">
    <w:name w:val="publication-recommendation-item"/>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commendation-itemitem">
    <w:name w:val="publication-recommendation-item__item"/>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publication-recommendation-itemitem-badges">
    <w:name w:val="publication-recommendation-item__item-badges"/>
    <w:basedOn w:val="a"/>
    <w:rsid w:val="00CB28C3"/>
    <w:pPr>
      <w:spacing w:before="100" w:beforeAutospacing="1" w:after="150" w:line="240" w:lineRule="auto"/>
      <w:ind w:left="0"/>
    </w:pPr>
    <w:rPr>
      <w:rFonts w:ascii="Times New Roman" w:eastAsia="Times New Roman" w:hAnsi="Times New Roman" w:cs="Times New Roman"/>
      <w:sz w:val="24"/>
      <w:szCs w:val="24"/>
      <w:lang w:eastAsia="uk-UA"/>
    </w:rPr>
  </w:style>
  <w:style w:type="paragraph" w:customStyle="1" w:styleId="nova-v-project-itemperson-list">
    <w:name w:val="nova-v-project-item__person-list"/>
    <w:basedOn w:val="a"/>
    <w:rsid w:val="00CB28C3"/>
    <w:pPr>
      <w:spacing w:before="100" w:beforeAutospacing="1" w:after="100" w:afterAutospacing="1" w:line="240" w:lineRule="auto"/>
      <w:ind w:left="0"/>
    </w:pPr>
    <w:rPr>
      <w:rFonts w:ascii="Times New Roman" w:eastAsia="Times New Roman" w:hAnsi="Times New Roman" w:cs="Times New Roman"/>
      <w:color w:val="111111"/>
      <w:sz w:val="24"/>
      <w:szCs w:val="24"/>
      <w:lang w:eastAsia="uk-UA"/>
    </w:rPr>
  </w:style>
  <w:style w:type="paragraph" w:customStyle="1" w:styleId="project-recommendation-item">
    <w:name w:val="project-recommendation-item"/>
    <w:basedOn w:val="a"/>
    <w:rsid w:val="00CB28C3"/>
    <w:pPr>
      <w:shd w:val="clear" w:color="auto" w:fill="FFFFFF"/>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roject-recommendation-itemitem">
    <w:name w:val="project-recommendation-item__item"/>
    <w:basedOn w:val="a"/>
    <w:rsid w:val="00CB28C3"/>
    <w:pPr>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project-recommendation-itemresearcher">
    <w:name w:val="project-recommendation-item__researcher"/>
    <w:basedOn w:val="a"/>
    <w:rsid w:val="00CB28C3"/>
    <w:pPr>
      <w:spacing w:before="100" w:beforeAutospacing="1" w:after="450" w:line="240" w:lineRule="auto"/>
      <w:ind w:left="0"/>
    </w:pPr>
    <w:rPr>
      <w:rFonts w:ascii="Times New Roman" w:eastAsia="Times New Roman" w:hAnsi="Times New Roman" w:cs="Times New Roman"/>
      <w:sz w:val="24"/>
      <w:szCs w:val="24"/>
      <w:lang w:eastAsia="uk-UA"/>
    </w:rPr>
  </w:style>
  <w:style w:type="paragraph" w:customStyle="1" w:styleId="publication-recommendations">
    <w:name w:val="publication-recommendations"/>
    <w:basedOn w:val="a"/>
    <w:rsid w:val="00CB28C3"/>
    <w:pPr>
      <w:shd w:val="clear" w:color="auto" w:fill="FAFAFA"/>
      <w:spacing w:before="100" w:beforeAutospacing="1" w:after="300" w:line="240" w:lineRule="auto"/>
      <w:ind w:left="0"/>
    </w:pPr>
    <w:rPr>
      <w:rFonts w:ascii="Times New Roman" w:eastAsia="Times New Roman" w:hAnsi="Times New Roman" w:cs="Times New Roman"/>
      <w:sz w:val="24"/>
      <w:szCs w:val="24"/>
      <w:lang w:eastAsia="uk-UA"/>
    </w:rPr>
  </w:style>
  <w:style w:type="paragraph" w:customStyle="1" w:styleId="publication-recommendationsinner">
    <w:name w:val="publication-recommendations__inn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commendationsouter">
    <w:name w:val="publication-recommendations__outer"/>
    <w:basedOn w:val="a"/>
    <w:rsid w:val="00CB28C3"/>
    <w:pPr>
      <w:spacing w:after="0" w:line="240" w:lineRule="auto"/>
      <w:ind w:left="0"/>
    </w:pPr>
    <w:rPr>
      <w:rFonts w:ascii="Times New Roman" w:eastAsia="Times New Roman" w:hAnsi="Times New Roman" w:cs="Times New Roman"/>
      <w:sz w:val="24"/>
      <w:szCs w:val="24"/>
      <w:lang w:eastAsia="uk-UA"/>
    </w:rPr>
  </w:style>
  <w:style w:type="paragraph" w:customStyle="1" w:styleId="publication-recommendationsitems">
    <w:name w:val="publication-recommendations__items"/>
    <w:basedOn w:val="a"/>
    <w:rsid w:val="00CB28C3"/>
    <w:pPr>
      <w:spacing w:before="300" w:after="300" w:line="240" w:lineRule="auto"/>
      <w:ind w:left="0"/>
    </w:pPr>
    <w:rPr>
      <w:rFonts w:ascii="Times New Roman" w:eastAsia="Times New Roman" w:hAnsi="Times New Roman" w:cs="Times New Roman"/>
      <w:sz w:val="24"/>
      <w:szCs w:val="24"/>
      <w:lang w:eastAsia="uk-UA"/>
    </w:rPr>
  </w:style>
  <w:style w:type="paragraph" w:customStyle="1" w:styleId="qc-cmp-ui">
    <w:name w:val="qc-cmp-ui"/>
    <w:basedOn w:val="a"/>
    <w:rsid w:val="00CB28C3"/>
    <w:pPr>
      <w:shd w:val="clear" w:color="auto" w:fill="F2F7FA"/>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button">
    <w:name w:val="qc-cmp-button"/>
    <w:basedOn w:val="a"/>
    <w:rsid w:val="00CB28C3"/>
    <w:pPr>
      <w:shd w:val="clear" w:color="auto" w:fill="0080FF"/>
      <w:spacing w:before="100" w:beforeAutospacing="1" w:after="100" w:afterAutospacing="1" w:line="240" w:lineRule="auto"/>
      <w:ind w:left="0"/>
    </w:pPr>
    <w:rPr>
      <w:rFonts w:ascii="Times New Roman" w:eastAsia="Times New Roman" w:hAnsi="Times New Roman" w:cs="Times New Roman"/>
      <w:color w:val="FFFFFF"/>
      <w:sz w:val="24"/>
      <w:szCs w:val="24"/>
      <w:lang w:eastAsia="uk-UA"/>
    </w:rPr>
  </w:style>
  <w:style w:type="paragraph" w:customStyle="1" w:styleId="qc-cmp-arrow-down">
    <w:name w:val="qc-cmp-arrow-down"/>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adinner">
    <w:name w:val="lite-page-ad__inn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brand">
    <w:name w:val="brand"/>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textcenter">
    <w:name w:val="text__cent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textright">
    <w:name w:val="text__righ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center">
    <w:name w:val="lite-page-cent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hidden">
    <w:name w:val="lite-page-hidden"/>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visible">
    <w:name w:val="lite-page-visibl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dropdowndropdown-wrapper">
    <w:name w:val="lite-dropdown__dropdown-wrapp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dropdowndropdown-close">
    <w:name w:val="lite-dropdown__dropdown-clos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image">
    <w:name w:val="lite-imag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df-page-separator">
    <w:name w:val="pdf-page-separato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title">
    <w:name w:val="qc-cmp-titl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table">
    <w:name w:val="qc-cmp-table"/>
    <w:basedOn w:val="a"/>
    <w:rsid w:val="00CB28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messaging">
    <w:name w:val="qc-cmp-messaging"/>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sub-title">
    <w:name w:val="qc-cmp-sub-titl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vendor-list">
    <w:name w:val="qc-cmp-vendor-lis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purpose-info">
    <w:name w:val="qc-cmp-purpose-info"/>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table-header">
    <w:name w:val="qc-cmp-table-head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beta-messaging">
    <w:name w:val="qc-cmp-beta-messaging"/>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main-messaging">
    <w:name w:val="qc-cmp-main-messaging"/>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vendor-list-title">
    <w:name w:val="qc-cmp-vendor-list-title"/>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modalheader">
    <w:name w:val="lite-page-modal__header"/>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sources-summarysee-all-label">
    <w:name w:val="publication-resources-summary__see-all-label"/>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sources-summarysee-all-count">
    <w:name w:val="publication-resources-summary__see-all-count"/>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alt-action">
    <w:name w:val="qc-cmp-alt-action"/>
    <w:basedOn w:val="a"/>
    <w:rsid w:val="00CB28C3"/>
    <w:pPr>
      <w:spacing w:before="100" w:beforeAutospacing="1" w:after="100" w:afterAutospacing="1" w:line="240" w:lineRule="auto"/>
      <w:ind w:left="0"/>
    </w:pPr>
    <w:rPr>
      <w:rFonts w:ascii="Times New Roman" w:eastAsia="Times New Roman" w:hAnsi="Times New Roman" w:cs="Times New Roman"/>
      <w:color w:val="0080FF"/>
      <w:sz w:val="24"/>
      <w:szCs w:val="24"/>
      <w:lang w:eastAsia="uk-UA"/>
    </w:rPr>
  </w:style>
  <w:style w:type="paragraph" w:customStyle="1" w:styleId="qc-cmp-link">
    <w:name w:val="qc-cmp-link"/>
    <w:basedOn w:val="a"/>
    <w:rsid w:val="00CB28C3"/>
    <w:pPr>
      <w:spacing w:before="100" w:beforeAutospacing="1" w:after="100" w:afterAutospacing="1" w:line="240" w:lineRule="auto"/>
      <w:ind w:left="0"/>
    </w:pPr>
    <w:rPr>
      <w:rFonts w:ascii="Times New Roman" w:eastAsia="Times New Roman" w:hAnsi="Times New Roman" w:cs="Times New Roman"/>
      <w:color w:val="0080FF"/>
      <w:sz w:val="24"/>
      <w:szCs w:val="24"/>
      <w:lang w:eastAsia="uk-UA"/>
    </w:rPr>
  </w:style>
  <w:style w:type="paragraph" w:customStyle="1" w:styleId="qc-cmp-vendor-description-el">
    <w:name w:val="qc-cmp-vendor-description-el"/>
    <w:basedOn w:val="a"/>
    <w:rsid w:val="00CB28C3"/>
    <w:pPr>
      <w:spacing w:before="100" w:beforeAutospacing="1" w:after="100" w:afterAutospacing="1" w:line="240" w:lineRule="auto"/>
      <w:ind w:left="0"/>
    </w:pPr>
    <w:rPr>
      <w:rFonts w:ascii="Times New Roman" w:eastAsia="Times New Roman" w:hAnsi="Times New Roman" w:cs="Times New Roman"/>
      <w:sz w:val="21"/>
      <w:szCs w:val="21"/>
      <w:lang w:eastAsia="uk-UA"/>
    </w:rPr>
  </w:style>
  <w:style w:type="paragraph" w:customStyle="1" w:styleId="qc-cmp-purpose-description">
    <w:name w:val="qc-cmp-purpose-description"/>
    <w:basedOn w:val="a"/>
    <w:rsid w:val="00CB28C3"/>
    <w:pPr>
      <w:spacing w:before="150" w:after="150" w:line="240" w:lineRule="auto"/>
      <w:ind w:left="0"/>
    </w:pPr>
    <w:rPr>
      <w:rFonts w:ascii="Times New Roman" w:eastAsia="Times New Roman" w:hAnsi="Times New Roman" w:cs="Times New Roman"/>
      <w:sz w:val="21"/>
      <w:szCs w:val="21"/>
      <w:lang w:eastAsia="uk-UA"/>
    </w:rPr>
  </w:style>
  <w:style w:type="paragraph" w:customStyle="1" w:styleId="qc-cmp-toggle-status">
    <w:name w:val="qc-cmp-toggle-status"/>
    <w:basedOn w:val="a"/>
    <w:rsid w:val="00CB28C3"/>
    <w:pPr>
      <w:spacing w:after="0" w:line="240" w:lineRule="auto"/>
      <w:ind w:left="0"/>
      <w:jc w:val="center"/>
    </w:pPr>
    <w:rPr>
      <w:rFonts w:ascii="Arial" w:eastAsia="Times New Roman" w:hAnsi="Arial" w:cs="Arial"/>
      <w:b/>
      <w:bCs/>
      <w:color w:val="000000"/>
      <w:sz w:val="18"/>
      <w:szCs w:val="18"/>
      <w:lang w:eastAsia="uk-UA"/>
    </w:rPr>
  </w:style>
  <w:style w:type="paragraph" w:customStyle="1" w:styleId="qc-cmp-persistent-link">
    <w:name w:val="qc-cmp-persistent-link"/>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qc-cmp-link-text">
    <w:name w:val="qc-cmp-link-text"/>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qc-cmp-qc-link">
    <w:name w:val="qc-cmp-qc-link"/>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qc-cmp-toggle-off">
    <w:name w:val="qc-cmp-toggle-off"/>
    <w:basedOn w:val="a"/>
    <w:rsid w:val="00CB28C3"/>
    <w:pPr>
      <w:shd w:val="clear" w:color="auto" w:fill="888888"/>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back">
    <w:name w:val="qc-cmp-back"/>
    <w:basedOn w:val="a"/>
    <w:rsid w:val="00CB28C3"/>
    <w:pPr>
      <w:spacing w:after="0" w:line="240" w:lineRule="auto"/>
      <w:ind w:left="-75"/>
    </w:pPr>
    <w:rPr>
      <w:rFonts w:ascii="Times New Roman" w:eastAsia="Times New Roman" w:hAnsi="Times New Roman" w:cs="Times New Roman"/>
      <w:sz w:val="24"/>
      <w:szCs w:val="24"/>
      <w:lang w:eastAsia="uk-UA"/>
    </w:rPr>
  </w:style>
  <w:style w:type="paragraph" w:customStyle="1" w:styleId="qc-cmp-table-row">
    <w:name w:val="qc-cmp-table-row"/>
    <w:basedOn w:val="a"/>
    <w:rsid w:val="00CB28C3"/>
    <w:pPr>
      <w:pBdr>
        <w:top w:val="single" w:sz="6" w:space="0" w:color="000000"/>
      </w:pBd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qc-cmp-arrow-down1">
    <w:name w:val="qc-cmp-arrow-down1"/>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buttonlabel1">
    <w:name w:val="nova-c-button__label1"/>
    <w:basedOn w:val="a"/>
    <w:rsid w:val="00CB28C3"/>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c-buttonlabel2">
    <w:name w:val="nova-c-button__label2"/>
    <w:basedOn w:val="a"/>
    <w:rsid w:val="00CB28C3"/>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c-buttonlabel3">
    <w:name w:val="nova-c-button__label3"/>
    <w:basedOn w:val="a"/>
    <w:rsid w:val="00CB28C3"/>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c-buttonicon1">
    <w:name w:val="nova-c-button__icon1"/>
    <w:basedOn w:val="a"/>
    <w:rsid w:val="00CB28C3"/>
    <w:pPr>
      <w:spacing w:before="100" w:beforeAutospacing="1" w:after="100" w:afterAutospacing="1" w:line="240" w:lineRule="auto"/>
      <w:ind w:left="0"/>
      <w:jc w:val="center"/>
      <w:textAlignment w:val="center"/>
    </w:pPr>
    <w:rPr>
      <w:rFonts w:ascii="Times New Roman" w:eastAsia="Times New Roman" w:hAnsi="Times New Roman" w:cs="Times New Roman"/>
      <w:sz w:val="24"/>
      <w:szCs w:val="24"/>
      <w:lang w:eastAsia="uk-UA"/>
    </w:rPr>
  </w:style>
  <w:style w:type="paragraph" w:customStyle="1" w:styleId="nova-c-buttonlabel4">
    <w:name w:val="nova-c-button__label4"/>
    <w:basedOn w:val="a"/>
    <w:rsid w:val="00CB28C3"/>
    <w:pPr>
      <w:spacing w:before="100" w:beforeAutospacing="1" w:after="100" w:afterAutospacing="1" w:line="240" w:lineRule="auto"/>
      <w:ind w:left="0"/>
      <w:textAlignment w:val="center"/>
    </w:pPr>
    <w:rPr>
      <w:rFonts w:ascii="Times New Roman" w:eastAsia="Times New Roman" w:hAnsi="Times New Roman" w:cs="Times New Roman"/>
      <w:sz w:val="24"/>
      <w:szCs w:val="24"/>
      <w:lang w:eastAsia="uk-UA"/>
    </w:rPr>
  </w:style>
  <w:style w:type="paragraph" w:customStyle="1" w:styleId="nova-c-buttonlabel5">
    <w:name w:val="nova-c-button__label5"/>
    <w:basedOn w:val="a"/>
    <w:rsid w:val="00CB28C3"/>
    <w:pPr>
      <w:spacing w:after="0" w:line="240" w:lineRule="auto"/>
      <w:ind w:left="0"/>
      <w:textAlignment w:val="center"/>
    </w:pPr>
    <w:rPr>
      <w:rFonts w:ascii="Times New Roman" w:eastAsia="Times New Roman" w:hAnsi="Times New Roman" w:cs="Times New Roman"/>
      <w:sz w:val="24"/>
      <w:szCs w:val="24"/>
      <w:lang w:eastAsia="uk-UA"/>
    </w:rPr>
  </w:style>
  <w:style w:type="paragraph" w:customStyle="1" w:styleId="lite-page-adfallback1">
    <w:name w:val="lite-page-ad__fallback1"/>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adinner1">
    <w:name w:val="lite-page-ad__inner1"/>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page-modalheader1">
    <w:name w:val="lite-page-modal__header1"/>
    <w:basedOn w:val="a"/>
    <w:rsid w:val="00CB28C3"/>
    <w:pPr>
      <w:spacing w:before="100" w:beforeAutospacing="1" w:after="0" w:line="240" w:lineRule="auto"/>
      <w:ind w:left="0"/>
    </w:pPr>
    <w:rPr>
      <w:rFonts w:ascii="Times New Roman" w:eastAsia="Times New Roman" w:hAnsi="Times New Roman" w:cs="Times New Roman"/>
      <w:sz w:val="24"/>
      <w:szCs w:val="24"/>
      <w:lang w:eastAsia="uk-UA"/>
    </w:rPr>
  </w:style>
  <w:style w:type="paragraph" w:customStyle="1" w:styleId="nova-c-modalheader1">
    <w:name w:val="nova-c-modal__header1"/>
    <w:basedOn w:val="a"/>
    <w:rsid w:val="00CB28C3"/>
    <w:pPr>
      <w:shd w:val="clear" w:color="auto" w:fill="00A39E"/>
      <w:spacing w:before="100" w:beforeAutospacing="1" w:after="100" w:afterAutospacing="1" w:line="240" w:lineRule="auto"/>
      <w:ind w:left="0"/>
    </w:pPr>
    <w:rPr>
      <w:rFonts w:ascii="Times New Roman" w:eastAsia="Times New Roman" w:hAnsi="Times New Roman" w:cs="Times New Roman"/>
      <w:color w:val="FFFFFF"/>
      <w:sz w:val="24"/>
      <w:szCs w:val="24"/>
      <w:lang w:eastAsia="uk-UA"/>
    </w:rPr>
  </w:style>
  <w:style w:type="paragraph" w:customStyle="1" w:styleId="nova-e-checkboxlabel1">
    <w:name w:val="nova-e-checkbox__label1"/>
    <w:basedOn w:val="a"/>
    <w:rsid w:val="00CB28C3"/>
    <w:pPr>
      <w:spacing w:before="100" w:beforeAutospacing="1" w:after="100" w:afterAutospacing="1" w:line="240" w:lineRule="auto"/>
      <w:ind w:left="0"/>
    </w:pPr>
    <w:rPr>
      <w:rFonts w:ascii="Times New Roman" w:eastAsia="Times New Roman" w:hAnsi="Times New Roman" w:cs="Times New Roman"/>
      <w:color w:val="BBBBBB"/>
      <w:sz w:val="24"/>
      <w:szCs w:val="24"/>
      <w:lang w:eastAsia="uk-UA"/>
    </w:rPr>
  </w:style>
  <w:style w:type="paragraph" w:customStyle="1" w:styleId="brand1">
    <w:name w:val="brand1"/>
    <w:basedOn w:val="a"/>
    <w:rsid w:val="00CB28C3"/>
    <w:pPr>
      <w:spacing w:before="100" w:beforeAutospacing="1" w:after="100" w:afterAutospacing="1" w:line="240" w:lineRule="auto"/>
      <w:ind w:left="0"/>
      <w:textAlignment w:val="bottom"/>
    </w:pPr>
    <w:rPr>
      <w:rFonts w:ascii="Times New Roman" w:eastAsia="Times New Roman" w:hAnsi="Times New Roman" w:cs="Times New Roman"/>
      <w:sz w:val="24"/>
      <w:szCs w:val="24"/>
      <w:lang w:eastAsia="uk-UA"/>
    </w:rPr>
  </w:style>
  <w:style w:type="paragraph" w:customStyle="1" w:styleId="textcenter1">
    <w:name w:val="text__center1"/>
    <w:basedOn w:val="a"/>
    <w:rsid w:val="00CB28C3"/>
    <w:pPr>
      <w:spacing w:before="100" w:beforeAutospacing="1" w:after="100" w:afterAutospacing="1" w:line="240" w:lineRule="auto"/>
      <w:ind w:left="0"/>
      <w:jc w:val="center"/>
    </w:pPr>
    <w:rPr>
      <w:rFonts w:ascii="Times New Roman" w:eastAsia="Times New Roman" w:hAnsi="Times New Roman" w:cs="Times New Roman"/>
      <w:sz w:val="24"/>
      <w:szCs w:val="24"/>
      <w:lang w:eastAsia="uk-UA"/>
    </w:rPr>
  </w:style>
  <w:style w:type="paragraph" w:customStyle="1" w:styleId="textright1">
    <w:name w:val="text__right1"/>
    <w:basedOn w:val="a"/>
    <w:rsid w:val="00CB28C3"/>
    <w:pPr>
      <w:spacing w:before="100" w:beforeAutospacing="1" w:after="100" w:afterAutospacing="1" w:line="240" w:lineRule="auto"/>
      <w:ind w:left="0"/>
      <w:jc w:val="right"/>
    </w:pPr>
    <w:rPr>
      <w:rFonts w:ascii="Times New Roman" w:eastAsia="Times New Roman" w:hAnsi="Times New Roman" w:cs="Times New Roman"/>
      <w:sz w:val="24"/>
      <w:szCs w:val="24"/>
      <w:lang w:eastAsia="uk-UA"/>
    </w:rPr>
  </w:style>
  <w:style w:type="paragraph" w:customStyle="1" w:styleId="lite-pagecontent1">
    <w:name w:val="lite-page__content1"/>
    <w:basedOn w:val="a"/>
    <w:rsid w:val="00CB28C3"/>
    <w:pPr>
      <w:spacing w:before="100" w:beforeAutospacing="1" w:after="100" w:afterAutospacing="1" w:line="240" w:lineRule="auto"/>
      <w:ind w:left="0" w:right="5565"/>
    </w:pPr>
    <w:rPr>
      <w:rFonts w:ascii="Times New Roman" w:eastAsia="Times New Roman" w:hAnsi="Times New Roman" w:cs="Times New Roman"/>
      <w:sz w:val="24"/>
      <w:szCs w:val="24"/>
      <w:lang w:eastAsia="uk-UA"/>
    </w:rPr>
  </w:style>
  <w:style w:type="paragraph" w:customStyle="1" w:styleId="lite-pageside1">
    <w:name w:val="lite-page__side1"/>
    <w:basedOn w:val="a"/>
    <w:rsid w:val="00CB28C3"/>
    <w:pPr>
      <w:spacing w:before="100" w:beforeAutospacing="1" w:after="100" w:afterAutospacing="1" w:line="240" w:lineRule="auto"/>
      <w:ind w:left="-5265"/>
    </w:pPr>
    <w:rPr>
      <w:rFonts w:ascii="Times New Roman" w:eastAsia="Times New Roman" w:hAnsi="Times New Roman" w:cs="Times New Roman"/>
      <w:sz w:val="24"/>
      <w:szCs w:val="24"/>
      <w:lang w:eastAsia="uk-UA"/>
    </w:rPr>
  </w:style>
  <w:style w:type="paragraph" w:customStyle="1" w:styleId="lite-page-center1">
    <w:name w:val="lite-page-center1"/>
    <w:basedOn w:val="a"/>
    <w:rsid w:val="00CB28C3"/>
    <w:pPr>
      <w:spacing w:before="100" w:beforeAutospacing="1" w:after="100" w:afterAutospacing="1" w:line="240" w:lineRule="auto"/>
      <w:ind w:left="0"/>
      <w:jc w:val="center"/>
    </w:pPr>
    <w:rPr>
      <w:rFonts w:ascii="Times New Roman" w:eastAsia="Times New Roman" w:hAnsi="Times New Roman" w:cs="Times New Roman"/>
      <w:sz w:val="24"/>
      <w:szCs w:val="24"/>
      <w:lang w:eastAsia="uk-UA"/>
    </w:rPr>
  </w:style>
  <w:style w:type="paragraph" w:customStyle="1" w:styleId="lite-page-hidden1">
    <w:name w:val="lite-page-hidden1"/>
    <w:basedOn w:val="a"/>
    <w:rsid w:val="00CB28C3"/>
    <w:pPr>
      <w:spacing w:before="100" w:beforeAutospacing="1" w:after="100" w:afterAutospacing="1" w:line="240" w:lineRule="auto"/>
      <w:ind w:left="0"/>
    </w:pPr>
    <w:rPr>
      <w:rFonts w:ascii="Times New Roman" w:eastAsia="Times New Roman" w:hAnsi="Times New Roman" w:cs="Times New Roman"/>
      <w:vanish/>
      <w:sz w:val="24"/>
      <w:szCs w:val="24"/>
      <w:lang w:eastAsia="uk-UA"/>
    </w:rPr>
  </w:style>
  <w:style w:type="paragraph" w:customStyle="1" w:styleId="lite-page-visible1">
    <w:name w:val="lite-page-visible1"/>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lite-dropdowndropdown-wrapper1">
    <w:name w:val="lite-dropdown__dropdown-wrapper1"/>
    <w:basedOn w:val="a"/>
    <w:rsid w:val="00CB28C3"/>
    <w:pPr>
      <w:spacing w:before="225" w:after="100" w:afterAutospacing="1" w:line="240" w:lineRule="auto"/>
      <w:ind w:left="0"/>
    </w:pPr>
    <w:rPr>
      <w:rFonts w:ascii="Times New Roman" w:eastAsia="Times New Roman" w:hAnsi="Times New Roman" w:cs="Times New Roman"/>
      <w:sz w:val="24"/>
      <w:szCs w:val="24"/>
      <w:lang w:eastAsia="uk-UA"/>
    </w:rPr>
  </w:style>
  <w:style w:type="paragraph" w:customStyle="1" w:styleId="lite-dropdowndropdown-close1">
    <w:name w:val="lite-dropdown__dropdown-close1"/>
    <w:basedOn w:val="a"/>
    <w:rsid w:val="00CB28C3"/>
    <w:pPr>
      <w:spacing w:before="100" w:beforeAutospacing="1" w:after="100" w:afterAutospacing="1" w:line="240" w:lineRule="auto"/>
      <w:ind w:left="0"/>
      <w:jc w:val="right"/>
    </w:pPr>
    <w:rPr>
      <w:rFonts w:ascii="Times New Roman" w:eastAsia="Times New Roman" w:hAnsi="Times New Roman" w:cs="Times New Roman"/>
      <w:vanish/>
      <w:sz w:val="24"/>
      <w:szCs w:val="24"/>
      <w:lang w:eastAsia="uk-UA"/>
    </w:rPr>
  </w:style>
  <w:style w:type="paragraph" w:customStyle="1" w:styleId="nova-e-radiolabel1">
    <w:name w:val="nova-e-radio__label1"/>
    <w:basedOn w:val="a"/>
    <w:rsid w:val="00CB28C3"/>
    <w:pPr>
      <w:spacing w:before="100" w:beforeAutospacing="1" w:after="100" w:afterAutospacing="1" w:line="240" w:lineRule="auto"/>
      <w:ind w:left="0"/>
    </w:pPr>
    <w:rPr>
      <w:rFonts w:ascii="Arial" w:eastAsia="Times New Roman" w:hAnsi="Arial" w:cs="Arial"/>
      <w:color w:val="BBBBBB"/>
      <w:sz w:val="24"/>
      <w:szCs w:val="24"/>
      <w:lang w:eastAsia="uk-UA"/>
    </w:rPr>
  </w:style>
  <w:style w:type="paragraph" w:customStyle="1" w:styleId="publication-resources-summarysee-all-label1">
    <w:name w:val="publication-resources-summary__see-all-label1"/>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publication-resources-summarysee-all-count1">
    <w:name w:val="publication-resources-summary__see-all-count1"/>
    <w:basedOn w:val="a"/>
    <w:rsid w:val="00CB28C3"/>
    <w:pPr>
      <w:spacing w:before="100" w:beforeAutospacing="1" w:after="100" w:afterAutospacing="1" w:line="240" w:lineRule="auto"/>
      <w:ind w:left="0"/>
    </w:pPr>
    <w:rPr>
      <w:rFonts w:ascii="Times New Roman" w:eastAsia="Times New Roman" w:hAnsi="Times New Roman" w:cs="Times New Roman"/>
      <w:sz w:val="24"/>
      <w:szCs w:val="24"/>
      <w:u w:val="single"/>
      <w:lang w:eastAsia="uk-UA"/>
    </w:rPr>
  </w:style>
  <w:style w:type="paragraph" w:customStyle="1" w:styleId="lite-dropdowndropdown-wrapper2">
    <w:name w:val="lite-dropdown__dropdown-wrapper2"/>
    <w:basedOn w:val="a"/>
    <w:rsid w:val="00CB28C3"/>
    <w:pPr>
      <w:spacing w:after="100" w:afterAutospacing="1" w:line="240" w:lineRule="auto"/>
      <w:ind w:left="0"/>
    </w:pPr>
    <w:rPr>
      <w:rFonts w:ascii="Times New Roman" w:eastAsia="Times New Roman" w:hAnsi="Times New Roman" w:cs="Times New Roman"/>
      <w:sz w:val="24"/>
      <w:szCs w:val="24"/>
      <w:lang w:eastAsia="uk-UA"/>
    </w:rPr>
  </w:style>
  <w:style w:type="paragraph" w:customStyle="1" w:styleId="lite-image1">
    <w:name w:val="lite-image1"/>
    <w:basedOn w:val="a"/>
    <w:rsid w:val="00CB28C3"/>
    <w:pPr>
      <w:spacing w:before="100" w:beforeAutospacing="1" w:after="100" w:afterAutospacing="1" w:line="240" w:lineRule="auto"/>
      <w:ind w:left="0"/>
    </w:pPr>
    <w:rPr>
      <w:rFonts w:ascii="Times New Roman" w:eastAsia="Times New Roman" w:hAnsi="Times New Roman" w:cs="Times New Roman"/>
      <w:sz w:val="24"/>
      <w:szCs w:val="24"/>
      <w:lang w:eastAsia="uk-UA"/>
    </w:rPr>
  </w:style>
  <w:style w:type="paragraph" w:customStyle="1" w:styleId="nova-c-navitem1">
    <w:name w:val="nova-c-nav__item1"/>
    <w:basedOn w:val="a"/>
    <w:rsid w:val="00CB28C3"/>
    <w:pPr>
      <w:pBdr>
        <w:top w:val="single" w:sz="2" w:space="0" w:color="auto"/>
        <w:left w:val="single" w:sz="2" w:space="0" w:color="auto"/>
        <w:bottom w:val="single" w:sz="2" w:space="0" w:color="auto"/>
        <w:right w:val="single" w:sz="2" w:space="0" w:color="auto"/>
      </w:pBdr>
      <w:spacing w:after="0" w:line="240" w:lineRule="auto"/>
      <w:ind w:left="0"/>
    </w:pPr>
    <w:rPr>
      <w:rFonts w:ascii="Times New Roman" w:eastAsia="Times New Roman" w:hAnsi="Times New Roman" w:cs="Times New Roman"/>
      <w:color w:val="555555"/>
      <w:sz w:val="24"/>
      <w:szCs w:val="24"/>
      <w:lang w:eastAsia="uk-UA"/>
    </w:rPr>
  </w:style>
  <w:style w:type="paragraph" w:customStyle="1" w:styleId="nova-c-navplus-overflow-trigger1">
    <w:name w:val="nova-c-nav__plus-overflow-trigger1"/>
    <w:basedOn w:val="a"/>
    <w:rsid w:val="00CB28C3"/>
    <w:pPr>
      <w:pBdr>
        <w:bottom w:val="single" w:sz="6" w:space="0" w:color="DDDDDD"/>
      </w:pBdr>
      <w:spacing w:before="100" w:beforeAutospacing="1" w:after="100" w:afterAutospacing="1" w:line="240" w:lineRule="auto"/>
      <w:ind w:left="0"/>
    </w:pPr>
    <w:rPr>
      <w:rFonts w:ascii="Times New Roman" w:eastAsia="Times New Roman" w:hAnsi="Times New Roman" w:cs="Times New Roman"/>
      <w:color w:val="555555"/>
      <w:sz w:val="24"/>
      <w:szCs w:val="24"/>
      <w:lang w:eastAsia="uk-UA"/>
    </w:rPr>
  </w:style>
  <w:style w:type="paragraph" w:customStyle="1" w:styleId="pdf-page-separator1">
    <w:name w:val="pdf-page-separator1"/>
    <w:basedOn w:val="a"/>
    <w:rsid w:val="00CB28C3"/>
    <w:pPr>
      <w:pBdr>
        <w:top w:val="single" w:sz="6" w:space="0" w:color="DDDDDD"/>
      </w:pBdr>
      <w:spacing w:before="150" w:after="150" w:line="240" w:lineRule="atLeast"/>
      <w:ind w:left="0"/>
    </w:pPr>
    <w:rPr>
      <w:rFonts w:ascii="Arial" w:eastAsia="Times New Roman" w:hAnsi="Arial" w:cs="Arial"/>
      <w:color w:val="888888"/>
      <w:sz w:val="24"/>
      <w:szCs w:val="24"/>
      <w:lang w:eastAsia="uk-UA"/>
    </w:rPr>
  </w:style>
  <w:style w:type="paragraph" w:customStyle="1" w:styleId="qc-cmp-title1">
    <w:name w:val="qc-cmp-title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table1">
    <w:name w:val="qc-cmp-table1"/>
    <w:basedOn w:val="a"/>
    <w:rsid w:val="00CB28C3"/>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messaging1">
    <w:name w:val="qc-cmp-messaging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sub-title1">
    <w:name w:val="qc-cmp-sub-title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vendor-list1">
    <w:name w:val="qc-cmp-vendor-list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purpose-info1">
    <w:name w:val="qc-cmp-purpose-info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table-header1">
    <w:name w:val="qc-cmp-table-header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beta-messaging1">
    <w:name w:val="qc-cmp-beta-messaging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main-messaging1">
    <w:name w:val="qc-cmp-main-messaging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vendor-list-title1">
    <w:name w:val="qc-cmp-vendor-list-title1"/>
    <w:basedOn w:val="a"/>
    <w:rsid w:val="00CB28C3"/>
    <w:pPr>
      <w:spacing w:before="100" w:beforeAutospacing="1" w:after="100" w:afterAutospacing="1" w:line="240" w:lineRule="auto"/>
      <w:ind w:left="0"/>
    </w:pPr>
    <w:rPr>
      <w:rFonts w:ascii="Arial" w:eastAsia="Times New Roman" w:hAnsi="Arial" w:cs="Arial"/>
      <w:color w:val="333333"/>
      <w:sz w:val="24"/>
      <w:szCs w:val="24"/>
      <w:lang w:eastAsia="uk-UA"/>
    </w:rPr>
  </w:style>
  <w:style w:type="paragraph" w:customStyle="1" w:styleId="qc-cmp-alt-action1">
    <w:name w:val="qc-cmp-alt-action1"/>
    <w:basedOn w:val="a"/>
    <w:rsid w:val="00CB28C3"/>
    <w:pPr>
      <w:spacing w:before="100" w:beforeAutospacing="1" w:after="100" w:afterAutospacing="1" w:line="240" w:lineRule="auto"/>
      <w:ind w:left="0"/>
    </w:pPr>
    <w:rPr>
      <w:rFonts w:ascii="Times New Roman" w:eastAsia="Times New Roman" w:hAnsi="Times New Roman" w:cs="Times New Roman"/>
      <w:color w:val="0080FF"/>
      <w:sz w:val="24"/>
      <w:szCs w:val="24"/>
      <w:lang w:eastAsia="uk-UA"/>
    </w:rPr>
  </w:style>
  <w:style w:type="character" w:customStyle="1" w:styleId="ff4">
    <w:name w:val="ff4"/>
    <w:basedOn w:val="a0"/>
    <w:rsid w:val="00CB28C3"/>
  </w:style>
  <w:style w:type="character" w:customStyle="1" w:styleId="ad">
    <w:name w:val="_"/>
    <w:basedOn w:val="a0"/>
    <w:rsid w:val="00CB28C3"/>
  </w:style>
  <w:style w:type="character" w:customStyle="1" w:styleId="ff6">
    <w:name w:val="ff6"/>
    <w:basedOn w:val="a0"/>
    <w:rsid w:val="00CB28C3"/>
  </w:style>
  <w:style w:type="character" w:customStyle="1" w:styleId="ff1">
    <w:name w:val="ff1"/>
    <w:basedOn w:val="a0"/>
    <w:rsid w:val="00CB28C3"/>
  </w:style>
  <w:style w:type="character" w:customStyle="1" w:styleId="ws1">
    <w:name w:val="ws1"/>
    <w:basedOn w:val="a0"/>
    <w:rsid w:val="00CB28C3"/>
  </w:style>
  <w:style w:type="character" w:customStyle="1" w:styleId="ls3">
    <w:name w:val="ls3"/>
    <w:basedOn w:val="a0"/>
    <w:rsid w:val="00CB28C3"/>
  </w:style>
  <w:style w:type="character" w:customStyle="1" w:styleId="ff5">
    <w:name w:val="ff5"/>
    <w:basedOn w:val="a0"/>
    <w:rsid w:val="00CB28C3"/>
  </w:style>
  <w:style w:type="character" w:customStyle="1" w:styleId="ls8">
    <w:name w:val="ls8"/>
    <w:basedOn w:val="a0"/>
    <w:rsid w:val="00CB28C3"/>
  </w:style>
  <w:style w:type="character" w:customStyle="1" w:styleId="lsa">
    <w:name w:val="lsa"/>
    <w:basedOn w:val="a0"/>
    <w:rsid w:val="00CB28C3"/>
  </w:style>
  <w:style w:type="character" w:customStyle="1" w:styleId="ff3">
    <w:name w:val="ff3"/>
    <w:basedOn w:val="a0"/>
    <w:rsid w:val="00CB28C3"/>
  </w:style>
  <w:style w:type="character" w:customStyle="1" w:styleId="ff8">
    <w:name w:val="ff8"/>
    <w:basedOn w:val="a0"/>
    <w:rsid w:val="00CB28C3"/>
  </w:style>
  <w:style w:type="character" w:customStyle="1" w:styleId="ff7">
    <w:name w:val="ff7"/>
    <w:basedOn w:val="a0"/>
    <w:rsid w:val="00CB28C3"/>
  </w:style>
  <w:style w:type="character" w:customStyle="1" w:styleId="lsf">
    <w:name w:val="lsf"/>
    <w:basedOn w:val="a0"/>
    <w:rsid w:val="00CB28C3"/>
  </w:style>
  <w:style w:type="character" w:customStyle="1" w:styleId="ffa">
    <w:name w:val="ffa"/>
    <w:basedOn w:val="a0"/>
    <w:rsid w:val="00CB28C3"/>
  </w:style>
  <w:style w:type="character" w:customStyle="1" w:styleId="ws3">
    <w:name w:val="ws3"/>
    <w:basedOn w:val="a0"/>
    <w:rsid w:val="00CB28C3"/>
  </w:style>
  <w:style w:type="character" w:customStyle="1" w:styleId="ls16">
    <w:name w:val="ls16"/>
    <w:basedOn w:val="a0"/>
    <w:rsid w:val="00CB28C3"/>
  </w:style>
  <w:style w:type="character" w:customStyle="1" w:styleId="ls2">
    <w:name w:val="ls2"/>
    <w:basedOn w:val="a0"/>
    <w:rsid w:val="00CB28C3"/>
  </w:style>
  <w:style w:type="character" w:customStyle="1" w:styleId="ls0">
    <w:name w:val="ls0"/>
    <w:basedOn w:val="a0"/>
    <w:rsid w:val="00CB28C3"/>
  </w:style>
  <w:style w:type="character" w:customStyle="1" w:styleId="ff2">
    <w:name w:val="ff2"/>
    <w:basedOn w:val="a0"/>
    <w:rsid w:val="00CB28C3"/>
  </w:style>
  <w:style w:type="character" w:customStyle="1" w:styleId="ls1e">
    <w:name w:val="ls1e"/>
    <w:basedOn w:val="a0"/>
    <w:rsid w:val="00CB28C3"/>
  </w:style>
  <w:style w:type="character" w:customStyle="1" w:styleId="ls24">
    <w:name w:val="ls24"/>
    <w:basedOn w:val="a0"/>
    <w:rsid w:val="00CB28C3"/>
  </w:style>
  <w:style w:type="character" w:customStyle="1" w:styleId="ls1">
    <w:name w:val="ls1"/>
    <w:basedOn w:val="a0"/>
    <w:rsid w:val="00CB28C3"/>
  </w:style>
  <w:style w:type="character" w:customStyle="1" w:styleId="ls25">
    <w:name w:val="ls25"/>
    <w:basedOn w:val="a0"/>
    <w:rsid w:val="00CB28C3"/>
  </w:style>
  <w:style w:type="character" w:customStyle="1" w:styleId="wsd">
    <w:name w:val="wsd"/>
    <w:basedOn w:val="a0"/>
    <w:rsid w:val="00CB28C3"/>
  </w:style>
  <w:style w:type="character" w:customStyle="1" w:styleId="ls15">
    <w:name w:val="ls15"/>
    <w:basedOn w:val="a0"/>
    <w:rsid w:val="00CB28C3"/>
  </w:style>
  <w:style w:type="character" w:customStyle="1" w:styleId="v3">
    <w:name w:val="v3"/>
    <w:basedOn w:val="a0"/>
    <w:rsid w:val="00CB28C3"/>
  </w:style>
  <w:style w:type="character" w:customStyle="1" w:styleId="ls2c">
    <w:name w:val="ls2c"/>
    <w:basedOn w:val="a0"/>
    <w:rsid w:val="00CB28C3"/>
  </w:style>
  <w:style w:type="character" w:customStyle="1" w:styleId="ls2f">
    <w:name w:val="ls2f"/>
    <w:basedOn w:val="a0"/>
    <w:rsid w:val="00CB28C3"/>
  </w:style>
  <w:style w:type="character" w:customStyle="1" w:styleId="ls33">
    <w:name w:val="ls33"/>
    <w:basedOn w:val="a0"/>
    <w:rsid w:val="00CB28C3"/>
  </w:style>
  <w:style w:type="character" w:customStyle="1" w:styleId="ls34">
    <w:name w:val="ls34"/>
    <w:basedOn w:val="a0"/>
    <w:rsid w:val="00CB28C3"/>
  </w:style>
  <w:style w:type="character" w:customStyle="1" w:styleId="ffb">
    <w:name w:val="ffb"/>
    <w:basedOn w:val="a0"/>
    <w:rsid w:val="00CB28C3"/>
  </w:style>
  <w:style w:type="character" w:customStyle="1" w:styleId="ls37">
    <w:name w:val="ls37"/>
    <w:basedOn w:val="a0"/>
    <w:rsid w:val="00CB28C3"/>
  </w:style>
  <w:style w:type="character" w:customStyle="1" w:styleId="ls3f">
    <w:name w:val="ls3f"/>
    <w:basedOn w:val="a0"/>
    <w:rsid w:val="00CB28C3"/>
  </w:style>
  <w:style w:type="character" w:customStyle="1" w:styleId="lsb">
    <w:name w:val="lsb"/>
    <w:basedOn w:val="a0"/>
    <w:rsid w:val="00CB28C3"/>
  </w:style>
  <w:style w:type="character" w:customStyle="1" w:styleId="v4">
    <w:name w:val="v4"/>
    <w:basedOn w:val="a0"/>
    <w:rsid w:val="00CB28C3"/>
  </w:style>
  <w:style w:type="character" w:customStyle="1" w:styleId="ffc">
    <w:name w:val="ffc"/>
    <w:basedOn w:val="a0"/>
    <w:rsid w:val="00CB28C3"/>
  </w:style>
  <w:style w:type="character" w:customStyle="1" w:styleId="ls26">
    <w:name w:val="ls26"/>
    <w:basedOn w:val="a0"/>
    <w:rsid w:val="00CB28C3"/>
  </w:style>
  <w:style w:type="character" w:customStyle="1" w:styleId="ls48">
    <w:name w:val="ls48"/>
    <w:basedOn w:val="a0"/>
    <w:rsid w:val="00CB28C3"/>
  </w:style>
  <w:style w:type="character" w:customStyle="1" w:styleId="ls4f">
    <w:name w:val="ls4f"/>
    <w:basedOn w:val="a0"/>
    <w:rsid w:val="00CB28C3"/>
  </w:style>
  <w:style w:type="character" w:customStyle="1" w:styleId="ls50">
    <w:name w:val="ls50"/>
    <w:basedOn w:val="a0"/>
    <w:rsid w:val="00CB28C3"/>
  </w:style>
  <w:style w:type="character" w:customStyle="1" w:styleId="ff9">
    <w:name w:val="ff9"/>
    <w:basedOn w:val="a0"/>
    <w:rsid w:val="00CB28C3"/>
  </w:style>
  <w:style w:type="character" w:customStyle="1" w:styleId="ls53">
    <w:name w:val="ls53"/>
    <w:basedOn w:val="a0"/>
    <w:rsid w:val="00CB28C3"/>
  </w:style>
  <w:style w:type="character" w:customStyle="1" w:styleId="ffe">
    <w:name w:val="ffe"/>
    <w:basedOn w:val="a0"/>
    <w:rsid w:val="00CB28C3"/>
  </w:style>
  <w:style w:type="character" w:customStyle="1" w:styleId="ls54">
    <w:name w:val="ls54"/>
    <w:basedOn w:val="a0"/>
    <w:rsid w:val="00CB28C3"/>
  </w:style>
  <w:style w:type="character" w:customStyle="1" w:styleId="ls2d">
    <w:name w:val="ls2d"/>
    <w:basedOn w:val="a0"/>
    <w:rsid w:val="00CB28C3"/>
  </w:style>
  <w:style w:type="character" w:customStyle="1" w:styleId="nova-v-person-inline-item1">
    <w:name w:val="nova-v-person-inline-item1"/>
    <w:basedOn w:val="a0"/>
    <w:rsid w:val="00CB28C3"/>
    <w:rPr>
      <w:rFonts w:ascii="inherit" w:hAnsi="inherit" w:hint="default"/>
      <w:strike w:val="0"/>
      <w:dstrike w:val="0"/>
      <w:u w:val="none"/>
      <w:effect w:val="none"/>
      <w:bdr w:val="none" w:sz="0" w:space="0" w:color="auto" w:frame="1"/>
    </w:rPr>
  </w:style>
  <w:style w:type="character" w:customStyle="1" w:styleId="nova-v-person-inline-itemfullname1">
    <w:name w:val="nova-v-person-inline-item__fullname1"/>
    <w:basedOn w:val="a0"/>
    <w:rsid w:val="00CB28C3"/>
    <w:rPr>
      <w:vanish w:val="0"/>
      <w:webHidden w:val="0"/>
      <w:specVanish w:val="0"/>
    </w:rPr>
  </w:style>
  <w:style w:type="character" w:customStyle="1" w:styleId="nova-c-buttonlabel6">
    <w:name w:val="nova-c-button__label6"/>
    <w:basedOn w:val="a0"/>
    <w:rsid w:val="00CB28C3"/>
  </w:style>
  <w:style w:type="character" w:styleId="ae">
    <w:name w:val="Unresolved Mention"/>
    <w:basedOn w:val="a0"/>
    <w:uiPriority w:val="99"/>
    <w:semiHidden/>
    <w:unhideWhenUsed/>
    <w:rsid w:val="00CB28C3"/>
    <w:rPr>
      <w:color w:val="605E5C"/>
      <w:shd w:val="clear" w:color="auto" w:fill="E1DFDD"/>
    </w:rPr>
  </w:style>
  <w:style w:type="character" w:customStyle="1" w:styleId="20">
    <w:name w:val="Заголовок 2 Знак"/>
    <w:basedOn w:val="a0"/>
    <w:link w:val="2"/>
    <w:uiPriority w:val="9"/>
    <w:rsid w:val="001E73A1"/>
    <w:rPr>
      <w:rFonts w:asciiTheme="majorHAnsi" w:eastAsiaTheme="majorEastAsia" w:hAnsiTheme="majorHAnsi" w:cstheme="majorBidi"/>
      <w:color w:val="365F91" w:themeColor="accent1" w:themeShade="BF"/>
      <w:sz w:val="26"/>
      <w:szCs w:val="26"/>
    </w:rPr>
  </w:style>
  <w:style w:type="character" w:customStyle="1" w:styleId="70">
    <w:name w:val="Заголовок 7 Знак"/>
    <w:basedOn w:val="a0"/>
    <w:link w:val="7"/>
    <w:rsid w:val="001E73A1"/>
    <w:rPr>
      <w:rFonts w:asciiTheme="majorHAnsi" w:eastAsiaTheme="majorEastAsia" w:hAnsiTheme="majorHAnsi" w:cstheme="majorBidi"/>
      <w:i/>
      <w:iCs/>
      <w:color w:val="243F60" w:themeColor="accent1" w:themeShade="7F"/>
    </w:rPr>
  </w:style>
  <w:style w:type="character" w:customStyle="1" w:styleId="10">
    <w:name w:val="Заголовок 1 Знак"/>
    <w:basedOn w:val="a0"/>
    <w:link w:val="1"/>
    <w:uiPriority w:val="9"/>
    <w:rsid w:val="001E73A1"/>
    <w:rPr>
      <w:rFonts w:asciiTheme="majorHAnsi" w:eastAsiaTheme="majorEastAsia" w:hAnsiTheme="majorHAnsi" w:cstheme="majorBidi"/>
      <w:b/>
      <w:bCs/>
      <w:kern w:val="32"/>
      <w:sz w:val="32"/>
      <w:szCs w:val="32"/>
    </w:rPr>
  </w:style>
  <w:style w:type="character" w:customStyle="1" w:styleId="30">
    <w:name w:val="Заголовок 3 Знак"/>
    <w:basedOn w:val="a0"/>
    <w:link w:val="3"/>
    <w:uiPriority w:val="9"/>
    <w:rsid w:val="001E73A1"/>
    <w:rPr>
      <w:rFonts w:ascii="Times New Roman" w:eastAsia="Times New Roman" w:hAnsi="Times New Roman" w:cs="Times New Roman"/>
      <w:b/>
      <w:bCs/>
      <w:sz w:val="16"/>
      <w:szCs w:val="26"/>
    </w:rPr>
  </w:style>
  <w:style w:type="character" w:customStyle="1" w:styleId="50">
    <w:name w:val="Заголовок 5 Знак"/>
    <w:basedOn w:val="a0"/>
    <w:link w:val="5"/>
    <w:uiPriority w:val="9"/>
    <w:semiHidden/>
    <w:rsid w:val="001E73A1"/>
    <w:rPr>
      <w:rFonts w:eastAsiaTheme="minorEastAsia"/>
      <w:b/>
      <w:bCs/>
      <w:i/>
      <w:iCs/>
      <w:sz w:val="26"/>
      <w:szCs w:val="26"/>
    </w:rPr>
  </w:style>
  <w:style w:type="character" w:customStyle="1" w:styleId="80">
    <w:name w:val="Заголовок 8 Знак"/>
    <w:basedOn w:val="a0"/>
    <w:link w:val="8"/>
    <w:rsid w:val="001E73A1"/>
    <w:rPr>
      <w:rFonts w:ascii="Times New Roman" w:eastAsia="Times New Roman" w:hAnsi="Times New Roman" w:cs="Times New Roman"/>
      <w:i/>
      <w:iCs/>
      <w:sz w:val="24"/>
      <w:szCs w:val="24"/>
      <w:lang w:eastAsia="ru-RU"/>
    </w:rPr>
  </w:style>
  <w:style w:type="numbering" w:customStyle="1" w:styleId="11">
    <w:name w:val="Немає списку1"/>
    <w:next w:val="a2"/>
    <w:uiPriority w:val="99"/>
    <w:semiHidden/>
    <w:unhideWhenUsed/>
    <w:rsid w:val="001E73A1"/>
  </w:style>
  <w:style w:type="paragraph" w:styleId="af">
    <w:name w:val="No Spacing"/>
    <w:uiPriority w:val="1"/>
    <w:qFormat/>
    <w:rsid w:val="001E73A1"/>
    <w:pPr>
      <w:spacing w:after="0" w:line="240" w:lineRule="auto"/>
      <w:ind w:left="0" w:right="170"/>
    </w:pPr>
    <w:rPr>
      <w:rFonts w:ascii="Times New Roman" w:eastAsia="Calibri" w:hAnsi="Times New Roman" w:cs="Times New Roman"/>
      <w:sz w:val="18"/>
      <w:szCs w:val="28"/>
    </w:rPr>
  </w:style>
  <w:style w:type="paragraph" w:customStyle="1" w:styleId="12">
    <w:name w:val="Абзац списка1"/>
    <w:basedOn w:val="a"/>
    <w:uiPriority w:val="34"/>
    <w:qFormat/>
    <w:rsid w:val="001E73A1"/>
    <w:pPr>
      <w:spacing w:after="0" w:line="240" w:lineRule="auto"/>
      <w:ind w:left="708" w:right="170"/>
    </w:pPr>
    <w:rPr>
      <w:rFonts w:ascii="Times New Roman" w:eastAsia="Calibri" w:hAnsi="Times New Roman" w:cs="Times New Roman"/>
      <w:sz w:val="18"/>
      <w:szCs w:val="28"/>
    </w:rPr>
  </w:style>
  <w:style w:type="paragraph" w:customStyle="1" w:styleId="-11">
    <w:name w:val="Цветной список - Акцент 11"/>
    <w:basedOn w:val="a"/>
    <w:uiPriority w:val="34"/>
    <w:qFormat/>
    <w:rsid w:val="001E73A1"/>
    <w:pPr>
      <w:spacing w:after="0" w:line="240" w:lineRule="auto"/>
      <w:ind w:left="708" w:right="170"/>
    </w:pPr>
    <w:rPr>
      <w:rFonts w:ascii="Times New Roman" w:eastAsia="Calibri" w:hAnsi="Times New Roman" w:cs="Times New Roman"/>
      <w:sz w:val="18"/>
      <w:szCs w:val="28"/>
    </w:rPr>
  </w:style>
  <w:style w:type="paragraph" w:styleId="af0">
    <w:name w:val="Body Text"/>
    <w:basedOn w:val="a"/>
    <w:link w:val="af1"/>
    <w:qFormat/>
    <w:rsid w:val="001E73A1"/>
    <w:pPr>
      <w:widowControl w:val="0"/>
      <w:spacing w:after="0" w:line="240" w:lineRule="auto"/>
      <w:ind w:left="0"/>
    </w:pPr>
    <w:rPr>
      <w:rFonts w:ascii="Times New Roman" w:eastAsia="Times New Roman" w:hAnsi="Times New Roman" w:cs="Times New Roman"/>
      <w:sz w:val="18"/>
      <w:szCs w:val="18"/>
      <w:lang w:val="en-US"/>
    </w:rPr>
  </w:style>
  <w:style w:type="character" w:customStyle="1" w:styleId="af1">
    <w:name w:val="Основний текст Знак"/>
    <w:basedOn w:val="a0"/>
    <w:link w:val="af0"/>
    <w:uiPriority w:val="1"/>
    <w:rsid w:val="001E73A1"/>
    <w:rPr>
      <w:rFonts w:ascii="Times New Roman" w:eastAsia="Times New Roman" w:hAnsi="Times New Roman" w:cs="Times New Roman"/>
      <w:sz w:val="18"/>
      <w:szCs w:val="18"/>
      <w:lang w:val="en-US"/>
    </w:rPr>
  </w:style>
  <w:style w:type="character" w:customStyle="1" w:styleId="af2">
    <w:name w:val="Основной текст Знак"/>
    <w:basedOn w:val="a0"/>
    <w:uiPriority w:val="99"/>
    <w:semiHidden/>
    <w:rsid w:val="001E73A1"/>
    <w:rPr>
      <w:sz w:val="18"/>
      <w:szCs w:val="28"/>
    </w:rPr>
  </w:style>
  <w:style w:type="character" w:styleId="af3">
    <w:name w:val="Strong"/>
    <w:uiPriority w:val="22"/>
    <w:qFormat/>
    <w:rsid w:val="001E73A1"/>
    <w:rPr>
      <w:b/>
      <w:bCs/>
    </w:rPr>
  </w:style>
  <w:style w:type="paragraph" w:styleId="af4">
    <w:name w:val="Body Text Indent"/>
    <w:basedOn w:val="a"/>
    <w:link w:val="af5"/>
    <w:unhideWhenUsed/>
    <w:rsid w:val="001E73A1"/>
    <w:pPr>
      <w:spacing w:after="120"/>
      <w:ind w:left="283"/>
    </w:pPr>
    <w:rPr>
      <w:rFonts w:ascii="Calibri" w:eastAsia="Times New Roman" w:hAnsi="Calibri" w:cs="Times New Roman"/>
      <w:lang w:val="en-US"/>
    </w:rPr>
  </w:style>
  <w:style w:type="character" w:customStyle="1" w:styleId="af5">
    <w:name w:val="Основний текст з відступом Знак"/>
    <w:basedOn w:val="a0"/>
    <w:link w:val="af4"/>
    <w:uiPriority w:val="99"/>
    <w:rsid w:val="001E73A1"/>
    <w:rPr>
      <w:rFonts w:ascii="Calibri" w:eastAsia="Times New Roman" w:hAnsi="Calibri" w:cs="Times New Roman"/>
      <w:lang w:val="en-US"/>
    </w:rPr>
  </w:style>
  <w:style w:type="paragraph" w:customStyle="1" w:styleId="Default">
    <w:name w:val="Default"/>
    <w:rsid w:val="001E73A1"/>
    <w:pPr>
      <w:autoSpaceDE w:val="0"/>
      <w:autoSpaceDN w:val="0"/>
      <w:adjustRightInd w:val="0"/>
      <w:spacing w:after="0" w:line="240" w:lineRule="auto"/>
      <w:ind w:left="0"/>
    </w:pPr>
    <w:rPr>
      <w:rFonts w:ascii="Times New Roman" w:eastAsia="Times New Roman" w:hAnsi="Times New Roman" w:cs="Times New Roman"/>
      <w:color w:val="000000"/>
      <w:sz w:val="24"/>
      <w:szCs w:val="24"/>
      <w:lang w:val="ru-RU" w:eastAsia="ru-RU"/>
    </w:rPr>
  </w:style>
  <w:style w:type="table" w:styleId="af6">
    <w:name w:val="Table Grid"/>
    <w:basedOn w:val="a1"/>
    <w:rsid w:val="001E73A1"/>
    <w:pPr>
      <w:spacing w:after="0" w:line="240" w:lineRule="auto"/>
      <w:ind w:left="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next w:val="af8"/>
    <w:link w:val="af9"/>
    <w:qFormat/>
    <w:rsid w:val="001E73A1"/>
    <w:pPr>
      <w:keepNext/>
      <w:widowControl w:val="0"/>
      <w:autoSpaceDE w:val="0"/>
      <w:autoSpaceDN w:val="0"/>
      <w:adjustRightInd w:val="0"/>
      <w:spacing w:before="240" w:after="120" w:line="240" w:lineRule="auto"/>
      <w:ind w:left="0"/>
    </w:pPr>
    <w:rPr>
      <w:rFonts w:ascii="Liberation Sans" w:eastAsia="Times New Roman" w:hAnsi="Liberation Sans" w:cs="DejaVu Sans"/>
      <w:sz w:val="28"/>
      <w:szCs w:val="28"/>
    </w:rPr>
  </w:style>
  <w:style w:type="character" w:customStyle="1" w:styleId="af9">
    <w:name w:val="Назва Знак"/>
    <w:basedOn w:val="a0"/>
    <w:link w:val="af7"/>
    <w:rsid w:val="001E73A1"/>
    <w:rPr>
      <w:rFonts w:ascii="Liberation Sans" w:eastAsia="Times New Roman" w:hAnsi="Liberation Sans" w:cs="DejaVu Sans"/>
      <w:sz w:val="28"/>
      <w:szCs w:val="28"/>
    </w:rPr>
  </w:style>
  <w:style w:type="paragraph" w:styleId="af8">
    <w:name w:val="Subtitle"/>
    <w:basedOn w:val="a"/>
    <w:link w:val="afa"/>
    <w:qFormat/>
    <w:rsid w:val="001E73A1"/>
    <w:pPr>
      <w:spacing w:after="60" w:line="240" w:lineRule="auto"/>
      <w:ind w:left="0"/>
      <w:jc w:val="center"/>
      <w:outlineLvl w:val="1"/>
    </w:pPr>
    <w:rPr>
      <w:rFonts w:ascii="Arial" w:eastAsia="Times New Roman" w:hAnsi="Arial" w:cs="Arial"/>
      <w:sz w:val="24"/>
      <w:szCs w:val="24"/>
      <w:lang w:val="ru-RU" w:eastAsia="ru-RU"/>
    </w:rPr>
  </w:style>
  <w:style w:type="character" w:customStyle="1" w:styleId="afa">
    <w:name w:val="Підзаголовок Знак"/>
    <w:basedOn w:val="a0"/>
    <w:link w:val="af8"/>
    <w:rsid w:val="001E73A1"/>
    <w:rPr>
      <w:rFonts w:ascii="Arial" w:eastAsia="Times New Roman" w:hAnsi="Arial" w:cs="Arial"/>
      <w:sz w:val="24"/>
      <w:szCs w:val="24"/>
      <w:lang w:val="ru-RU" w:eastAsia="ru-RU"/>
    </w:rPr>
  </w:style>
  <w:style w:type="paragraph" w:customStyle="1" w:styleId="FR2">
    <w:name w:val="FR2"/>
    <w:rsid w:val="001E73A1"/>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1">
    <w:name w:val="Body Text 3"/>
    <w:basedOn w:val="a"/>
    <w:link w:val="32"/>
    <w:rsid w:val="001E73A1"/>
    <w:pPr>
      <w:spacing w:after="120" w:line="240" w:lineRule="auto"/>
      <w:ind w:left="0"/>
    </w:pPr>
    <w:rPr>
      <w:rFonts w:ascii="Times New Roman" w:eastAsia="Times New Roman" w:hAnsi="Times New Roman" w:cs="Times New Roman"/>
      <w:sz w:val="16"/>
      <w:szCs w:val="16"/>
      <w:lang w:val="ru-RU" w:eastAsia="ru-RU"/>
    </w:rPr>
  </w:style>
  <w:style w:type="character" w:customStyle="1" w:styleId="32">
    <w:name w:val="Основний текст 3 Знак"/>
    <w:basedOn w:val="a0"/>
    <w:link w:val="31"/>
    <w:rsid w:val="001E73A1"/>
    <w:rPr>
      <w:rFonts w:ascii="Times New Roman" w:eastAsia="Times New Roman" w:hAnsi="Times New Roman" w:cs="Times New Roman"/>
      <w:sz w:val="16"/>
      <w:szCs w:val="16"/>
      <w:lang w:val="ru-RU" w:eastAsia="ru-RU"/>
    </w:rPr>
  </w:style>
  <w:style w:type="paragraph" w:customStyle="1" w:styleId="FR1">
    <w:name w:val="FR1"/>
    <w:rsid w:val="001E73A1"/>
    <w:pPr>
      <w:widowControl w:val="0"/>
      <w:autoSpaceDE w:val="0"/>
      <w:autoSpaceDN w:val="0"/>
      <w:adjustRightInd w:val="0"/>
      <w:spacing w:after="0" w:line="420" w:lineRule="auto"/>
      <w:ind w:left="600" w:hanging="560"/>
    </w:pPr>
    <w:rPr>
      <w:rFonts w:ascii="Times New Roman" w:eastAsia="Times New Roman" w:hAnsi="Times New Roman" w:cs="Times New Roman"/>
      <w:sz w:val="28"/>
      <w:szCs w:val="28"/>
    </w:rPr>
  </w:style>
  <w:style w:type="paragraph" w:customStyle="1" w:styleId="3f3f3f3f3f3f3f3f3f3f3f3f3f3f3f3f3f3f3f3f3f3f2">
    <w:name w:val="О3fс3fн3fо3fв3fн3fо3fй3f т3fе3fк3fс3fт3f с3f о3fт3fс3fт3fу3fп3fо3fм3f 2"/>
    <w:basedOn w:val="a"/>
    <w:rsid w:val="001E73A1"/>
    <w:pPr>
      <w:widowControl w:val="0"/>
      <w:autoSpaceDE w:val="0"/>
      <w:autoSpaceDN w:val="0"/>
      <w:adjustRightInd w:val="0"/>
      <w:spacing w:after="120" w:line="480" w:lineRule="auto"/>
      <w:ind w:left="283"/>
    </w:pPr>
    <w:rPr>
      <w:rFonts w:ascii="Times New Roman" w:eastAsia="Times New Roman" w:hAnsi="Times New Roman" w:cs="Times New Roman"/>
      <w:sz w:val="24"/>
      <w:szCs w:val="24"/>
    </w:rPr>
  </w:style>
  <w:style w:type="paragraph" w:styleId="21">
    <w:name w:val="Body Text Indent 2"/>
    <w:basedOn w:val="a"/>
    <w:link w:val="22"/>
    <w:rsid w:val="001E73A1"/>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ий текст з відступом 2 Знак"/>
    <w:basedOn w:val="a0"/>
    <w:link w:val="21"/>
    <w:rsid w:val="001E73A1"/>
    <w:rPr>
      <w:rFonts w:ascii="Times New Roman" w:eastAsia="Times New Roman" w:hAnsi="Times New Roman" w:cs="Times New Roman"/>
      <w:sz w:val="24"/>
      <w:szCs w:val="24"/>
      <w:lang w:val="ru-RU" w:eastAsia="ru-RU"/>
    </w:rPr>
  </w:style>
  <w:style w:type="paragraph" w:styleId="23">
    <w:name w:val="Body Text 2"/>
    <w:basedOn w:val="a"/>
    <w:link w:val="24"/>
    <w:rsid w:val="001E73A1"/>
    <w:pPr>
      <w:spacing w:after="120" w:line="480" w:lineRule="auto"/>
      <w:ind w:left="0"/>
    </w:pPr>
    <w:rPr>
      <w:rFonts w:ascii="Times New Roman" w:eastAsia="Times New Roman" w:hAnsi="Times New Roman" w:cs="Times New Roman"/>
      <w:sz w:val="24"/>
      <w:szCs w:val="24"/>
      <w:lang w:val="ru-RU" w:eastAsia="ru-RU"/>
    </w:rPr>
  </w:style>
  <w:style w:type="character" w:customStyle="1" w:styleId="24">
    <w:name w:val="Основний текст 2 Знак"/>
    <w:basedOn w:val="a0"/>
    <w:link w:val="23"/>
    <w:rsid w:val="001E73A1"/>
    <w:rPr>
      <w:rFonts w:ascii="Times New Roman" w:eastAsia="Times New Roman" w:hAnsi="Times New Roman" w:cs="Times New Roman"/>
      <w:sz w:val="24"/>
      <w:szCs w:val="24"/>
      <w:lang w:val="ru-RU" w:eastAsia="ru-RU"/>
    </w:rPr>
  </w:style>
  <w:style w:type="paragraph" w:styleId="afb">
    <w:name w:val="Block Text"/>
    <w:basedOn w:val="a"/>
    <w:rsid w:val="001E73A1"/>
    <w:pPr>
      <w:spacing w:after="0" w:line="240" w:lineRule="auto"/>
      <w:ind w:left="-108" w:right="-108"/>
      <w:jc w:val="center"/>
    </w:pPr>
    <w:rPr>
      <w:rFonts w:ascii="Times New Roman" w:eastAsia="Times New Roman" w:hAnsi="Times New Roman" w:cs="Times New Roman"/>
      <w:sz w:val="16"/>
      <w:szCs w:val="20"/>
      <w:lang w:eastAsia="ru-RU"/>
    </w:rPr>
  </w:style>
  <w:style w:type="character" w:customStyle="1" w:styleId="afc">
    <w:name w:val="Печатная машинка"/>
    <w:rsid w:val="001E73A1"/>
    <w:rPr>
      <w:rFonts w:ascii="Courier New" w:hAnsi="Courier New"/>
      <w:sz w:val="20"/>
    </w:rPr>
  </w:style>
  <w:style w:type="paragraph" w:customStyle="1" w:styleId="afd">
    <w:name w:val="Знак"/>
    <w:basedOn w:val="a"/>
    <w:rsid w:val="001E73A1"/>
    <w:pPr>
      <w:spacing w:after="160" w:line="240" w:lineRule="exact"/>
      <w:ind w:left="0"/>
    </w:pPr>
    <w:rPr>
      <w:rFonts w:ascii="Verdana" w:eastAsia="Times New Roman" w:hAnsi="Verdana" w:cs="Times New Roman"/>
      <w:sz w:val="20"/>
      <w:szCs w:val="20"/>
      <w:lang w:val="en-US"/>
    </w:rPr>
  </w:style>
  <w:style w:type="paragraph" w:styleId="afe">
    <w:name w:val="endnote text"/>
    <w:basedOn w:val="a"/>
    <w:link w:val="aff"/>
    <w:uiPriority w:val="99"/>
    <w:semiHidden/>
    <w:unhideWhenUsed/>
    <w:rsid w:val="001E73A1"/>
    <w:pPr>
      <w:spacing w:after="0" w:line="240" w:lineRule="auto"/>
      <w:ind w:left="0"/>
    </w:pPr>
    <w:rPr>
      <w:rFonts w:ascii="Calibri" w:eastAsia="Times New Roman" w:hAnsi="Calibri" w:cs="Times New Roman"/>
      <w:sz w:val="20"/>
      <w:szCs w:val="20"/>
      <w:lang w:val="en-US"/>
    </w:rPr>
  </w:style>
  <w:style w:type="character" w:customStyle="1" w:styleId="aff">
    <w:name w:val="Текст кінцевої виноски Знак"/>
    <w:basedOn w:val="a0"/>
    <w:link w:val="afe"/>
    <w:uiPriority w:val="99"/>
    <w:semiHidden/>
    <w:rsid w:val="001E73A1"/>
    <w:rPr>
      <w:rFonts w:ascii="Calibri" w:eastAsia="Times New Roman" w:hAnsi="Calibri" w:cs="Times New Roman"/>
      <w:sz w:val="20"/>
      <w:szCs w:val="20"/>
      <w:lang w:val="en-US"/>
    </w:rPr>
  </w:style>
  <w:style w:type="character" w:styleId="aff0">
    <w:name w:val="endnote reference"/>
    <w:basedOn w:val="a0"/>
    <w:uiPriority w:val="99"/>
    <w:semiHidden/>
    <w:unhideWhenUsed/>
    <w:rsid w:val="001E73A1"/>
    <w:rPr>
      <w:vertAlign w:val="superscript"/>
    </w:rPr>
  </w:style>
  <w:style w:type="paragraph" w:styleId="aff1">
    <w:name w:val="footnote text"/>
    <w:basedOn w:val="a"/>
    <w:link w:val="aff2"/>
    <w:uiPriority w:val="99"/>
    <w:semiHidden/>
    <w:unhideWhenUsed/>
    <w:rsid w:val="001E73A1"/>
    <w:pPr>
      <w:spacing w:after="0" w:line="240" w:lineRule="auto"/>
      <w:ind w:left="0"/>
    </w:pPr>
    <w:rPr>
      <w:rFonts w:ascii="Calibri" w:eastAsia="Times New Roman" w:hAnsi="Calibri" w:cs="Times New Roman"/>
      <w:sz w:val="20"/>
      <w:szCs w:val="20"/>
      <w:lang w:val="en-US"/>
    </w:rPr>
  </w:style>
  <w:style w:type="character" w:customStyle="1" w:styleId="aff2">
    <w:name w:val="Текст виноски Знак"/>
    <w:basedOn w:val="a0"/>
    <w:link w:val="aff1"/>
    <w:uiPriority w:val="99"/>
    <w:semiHidden/>
    <w:rsid w:val="001E73A1"/>
    <w:rPr>
      <w:rFonts w:ascii="Calibri" w:eastAsia="Times New Roman" w:hAnsi="Calibri" w:cs="Times New Roman"/>
      <w:sz w:val="20"/>
      <w:szCs w:val="20"/>
      <w:lang w:val="en-US"/>
    </w:rPr>
  </w:style>
  <w:style w:type="character" w:styleId="aff3">
    <w:name w:val="footnote reference"/>
    <w:basedOn w:val="a0"/>
    <w:uiPriority w:val="99"/>
    <w:semiHidden/>
    <w:unhideWhenUsed/>
    <w:rsid w:val="001E73A1"/>
    <w:rPr>
      <w:vertAlign w:val="superscript"/>
    </w:rPr>
  </w:style>
  <w:style w:type="character" w:customStyle="1" w:styleId="rvts44">
    <w:name w:val="rvts44"/>
    <w:basedOn w:val="a0"/>
    <w:rsid w:val="001E73A1"/>
  </w:style>
  <w:style w:type="paragraph" w:customStyle="1" w:styleId="210">
    <w:name w:val="Основний текст 21"/>
    <w:basedOn w:val="a"/>
    <w:rsid w:val="001E73A1"/>
    <w:pPr>
      <w:tabs>
        <w:tab w:val="left" w:pos="336"/>
      </w:tabs>
      <w:overflowPunct w:val="0"/>
      <w:autoSpaceDE w:val="0"/>
      <w:autoSpaceDN w:val="0"/>
      <w:adjustRightInd w:val="0"/>
      <w:spacing w:after="0" w:line="240" w:lineRule="auto"/>
      <w:ind w:left="0"/>
      <w:textAlignment w:val="baseline"/>
    </w:pPr>
    <w:rPr>
      <w:rFonts w:ascii="Times New Roman" w:eastAsia="Times New Roman" w:hAnsi="Times New Roman" w:cs="Times New Roman"/>
      <w:b/>
      <w:sz w:val="28"/>
      <w:szCs w:val="20"/>
      <w:lang w:eastAsia="ru-RU"/>
    </w:rPr>
  </w:style>
  <w:style w:type="paragraph" w:customStyle="1" w:styleId="rvps2">
    <w:name w:val="rvps2"/>
    <w:basedOn w:val="a"/>
    <w:rsid w:val="00B51B90"/>
    <w:pPr>
      <w:spacing w:before="100" w:beforeAutospacing="1" w:after="100" w:afterAutospacing="1" w:line="240" w:lineRule="auto"/>
      <w:ind w:left="0" w:firstLine="0"/>
      <w:jc w:val="left"/>
    </w:pPr>
    <w:rPr>
      <w:rFonts w:ascii="Times New Roman" w:eastAsia="Times New Roman" w:hAnsi="Times New Roman" w:cs="Times New Roman"/>
      <w:sz w:val="24"/>
      <w:szCs w:val="24"/>
      <w:lang w:eastAsia="uk-UA"/>
    </w:rPr>
  </w:style>
  <w:style w:type="numbering" w:customStyle="1" w:styleId="25">
    <w:name w:val="Немає списку2"/>
    <w:next w:val="a2"/>
    <w:uiPriority w:val="99"/>
    <w:semiHidden/>
    <w:unhideWhenUsed/>
    <w:rsid w:val="006C10AA"/>
  </w:style>
  <w:style w:type="table" w:customStyle="1" w:styleId="13">
    <w:name w:val="Сітка таблиці1"/>
    <w:basedOn w:val="a1"/>
    <w:next w:val="af6"/>
    <w:rsid w:val="006C10AA"/>
    <w:pPr>
      <w:spacing w:after="0" w:line="240" w:lineRule="auto"/>
      <w:ind w:left="0" w:firstLine="0"/>
      <w:jc w:val="left"/>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0">
    <w:name w:val="A0"/>
    <w:uiPriority w:val="99"/>
    <w:rsid w:val="006C10AA"/>
    <w:rPr>
      <w:color w:val="000000"/>
    </w:rPr>
  </w:style>
  <w:style w:type="character" w:styleId="aff4">
    <w:name w:val="annotation reference"/>
    <w:basedOn w:val="a0"/>
    <w:uiPriority w:val="99"/>
    <w:semiHidden/>
    <w:unhideWhenUsed/>
    <w:rsid w:val="00247C32"/>
    <w:rPr>
      <w:sz w:val="16"/>
      <w:szCs w:val="16"/>
    </w:rPr>
  </w:style>
  <w:style w:type="paragraph" w:styleId="aff5">
    <w:name w:val="annotation text"/>
    <w:basedOn w:val="a"/>
    <w:link w:val="aff6"/>
    <w:uiPriority w:val="99"/>
    <w:semiHidden/>
    <w:unhideWhenUsed/>
    <w:rsid w:val="00247C32"/>
    <w:pPr>
      <w:spacing w:line="240" w:lineRule="auto"/>
    </w:pPr>
    <w:rPr>
      <w:sz w:val="20"/>
      <w:szCs w:val="20"/>
    </w:rPr>
  </w:style>
  <w:style w:type="character" w:customStyle="1" w:styleId="aff6">
    <w:name w:val="Текст примітки Знак"/>
    <w:basedOn w:val="a0"/>
    <w:link w:val="aff5"/>
    <w:uiPriority w:val="99"/>
    <w:semiHidden/>
    <w:rsid w:val="00247C32"/>
    <w:rPr>
      <w:sz w:val="20"/>
      <w:szCs w:val="20"/>
    </w:rPr>
  </w:style>
  <w:style w:type="paragraph" w:styleId="aff7">
    <w:name w:val="annotation subject"/>
    <w:basedOn w:val="aff5"/>
    <w:next w:val="aff5"/>
    <w:link w:val="aff8"/>
    <w:uiPriority w:val="99"/>
    <w:semiHidden/>
    <w:unhideWhenUsed/>
    <w:rsid w:val="00247C32"/>
    <w:rPr>
      <w:b/>
      <w:bCs/>
    </w:rPr>
  </w:style>
  <w:style w:type="character" w:customStyle="1" w:styleId="aff8">
    <w:name w:val="Тема примітки Знак"/>
    <w:basedOn w:val="aff6"/>
    <w:link w:val="aff7"/>
    <w:uiPriority w:val="99"/>
    <w:semiHidden/>
    <w:rsid w:val="00247C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81829">
      <w:bodyDiv w:val="1"/>
      <w:marLeft w:val="0"/>
      <w:marRight w:val="0"/>
      <w:marTop w:val="0"/>
      <w:marBottom w:val="0"/>
      <w:divBdr>
        <w:top w:val="none" w:sz="0" w:space="0" w:color="auto"/>
        <w:left w:val="none" w:sz="0" w:space="0" w:color="auto"/>
        <w:bottom w:val="none" w:sz="0" w:space="0" w:color="auto"/>
        <w:right w:val="none" w:sz="0" w:space="0" w:color="auto"/>
      </w:divBdr>
      <w:divsChild>
        <w:div w:id="1817843113">
          <w:marLeft w:val="0"/>
          <w:marRight w:val="0"/>
          <w:marTop w:val="0"/>
          <w:marBottom w:val="0"/>
          <w:divBdr>
            <w:top w:val="none" w:sz="0" w:space="0" w:color="auto"/>
            <w:left w:val="none" w:sz="0" w:space="0" w:color="auto"/>
            <w:bottom w:val="none" w:sz="0" w:space="0" w:color="auto"/>
            <w:right w:val="none" w:sz="0" w:space="0" w:color="auto"/>
          </w:divBdr>
        </w:div>
      </w:divsChild>
    </w:div>
    <w:div w:id="140772960">
      <w:marLeft w:val="0"/>
      <w:marRight w:val="0"/>
      <w:marTop w:val="300"/>
      <w:marBottom w:val="0"/>
      <w:divBdr>
        <w:top w:val="single" w:sz="6" w:space="0" w:color="DDDDDD"/>
        <w:left w:val="single" w:sz="6" w:space="0" w:color="DDDDDD"/>
        <w:bottom w:val="single" w:sz="6" w:space="0" w:color="DDDDDD"/>
        <w:right w:val="single" w:sz="6" w:space="0" w:color="DDDDDD"/>
      </w:divBdr>
      <w:divsChild>
        <w:div w:id="1575241406">
          <w:marLeft w:val="0"/>
          <w:marRight w:val="0"/>
          <w:marTop w:val="0"/>
          <w:marBottom w:val="0"/>
          <w:divBdr>
            <w:top w:val="none" w:sz="0" w:space="0" w:color="auto"/>
            <w:left w:val="none" w:sz="0" w:space="0" w:color="auto"/>
            <w:bottom w:val="none" w:sz="0" w:space="0" w:color="auto"/>
            <w:right w:val="none" w:sz="0" w:space="0" w:color="auto"/>
          </w:divBdr>
          <w:divsChild>
            <w:div w:id="97259980">
              <w:marLeft w:val="0"/>
              <w:marRight w:val="0"/>
              <w:marTop w:val="0"/>
              <w:marBottom w:val="0"/>
              <w:divBdr>
                <w:top w:val="none" w:sz="0" w:space="0" w:color="auto"/>
                <w:left w:val="none" w:sz="0" w:space="0" w:color="auto"/>
                <w:bottom w:val="none" w:sz="0" w:space="0" w:color="auto"/>
                <w:right w:val="none" w:sz="0" w:space="0" w:color="auto"/>
              </w:divBdr>
              <w:divsChild>
                <w:div w:id="531235493">
                  <w:marLeft w:val="0"/>
                  <w:marRight w:val="0"/>
                  <w:marTop w:val="0"/>
                  <w:marBottom w:val="0"/>
                  <w:divBdr>
                    <w:top w:val="none" w:sz="0" w:space="0" w:color="auto"/>
                    <w:left w:val="none" w:sz="0" w:space="0" w:color="auto"/>
                    <w:bottom w:val="none" w:sz="0" w:space="0" w:color="auto"/>
                    <w:right w:val="none" w:sz="0" w:space="0" w:color="auto"/>
                  </w:divBdr>
                  <w:divsChild>
                    <w:div w:id="483159055">
                      <w:marLeft w:val="0"/>
                      <w:marRight w:val="0"/>
                      <w:marTop w:val="0"/>
                      <w:marBottom w:val="0"/>
                      <w:divBdr>
                        <w:top w:val="none" w:sz="0" w:space="0" w:color="auto"/>
                        <w:left w:val="none" w:sz="0" w:space="0" w:color="auto"/>
                        <w:bottom w:val="none" w:sz="0" w:space="0" w:color="auto"/>
                        <w:right w:val="none" w:sz="0" w:space="0" w:color="auto"/>
                      </w:divBdr>
                      <w:divsChild>
                        <w:div w:id="104276551">
                          <w:marLeft w:val="0"/>
                          <w:marRight w:val="0"/>
                          <w:marTop w:val="0"/>
                          <w:marBottom w:val="0"/>
                          <w:divBdr>
                            <w:top w:val="none" w:sz="0" w:space="0" w:color="auto"/>
                            <w:left w:val="none" w:sz="0" w:space="0" w:color="auto"/>
                            <w:bottom w:val="none" w:sz="0" w:space="0" w:color="auto"/>
                            <w:right w:val="none" w:sz="0" w:space="0" w:color="auto"/>
                          </w:divBdr>
                          <w:divsChild>
                            <w:div w:id="1845826631">
                              <w:marLeft w:val="0"/>
                              <w:marRight w:val="0"/>
                              <w:marTop w:val="0"/>
                              <w:marBottom w:val="0"/>
                              <w:divBdr>
                                <w:top w:val="none" w:sz="0" w:space="0" w:color="auto"/>
                                <w:left w:val="none" w:sz="0" w:space="0" w:color="auto"/>
                                <w:bottom w:val="none" w:sz="0" w:space="0" w:color="auto"/>
                                <w:right w:val="none" w:sz="0" w:space="0" w:color="auto"/>
                              </w:divBdr>
                              <w:divsChild>
                                <w:div w:id="459036201">
                                  <w:marLeft w:val="0"/>
                                  <w:marRight w:val="0"/>
                                  <w:marTop w:val="0"/>
                                  <w:marBottom w:val="0"/>
                                  <w:divBdr>
                                    <w:top w:val="none" w:sz="0" w:space="0" w:color="auto"/>
                                    <w:left w:val="none" w:sz="0" w:space="0" w:color="auto"/>
                                    <w:bottom w:val="none" w:sz="0" w:space="0" w:color="auto"/>
                                    <w:right w:val="none" w:sz="0" w:space="0" w:color="auto"/>
                                  </w:divBdr>
                                </w:div>
                                <w:div w:id="1932230446">
                                  <w:marLeft w:val="0"/>
                                  <w:marRight w:val="0"/>
                                  <w:marTop w:val="0"/>
                                  <w:marBottom w:val="0"/>
                                  <w:divBdr>
                                    <w:top w:val="none" w:sz="0" w:space="0" w:color="auto"/>
                                    <w:left w:val="none" w:sz="0" w:space="0" w:color="auto"/>
                                    <w:bottom w:val="none" w:sz="0" w:space="0" w:color="auto"/>
                                    <w:right w:val="none" w:sz="0" w:space="0" w:color="auto"/>
                                  </w:divBdr>
                                </w:div>
                                <w:div w:id="1018505903">
                                  <w:marLeft w:val="0"/>
                                  <w:marRight w:val="0"/>
                                  <w:marTop w:val="0"/>
                                  <w:marBottom w:val="0"/>
                                  <w:divBdr>
                                    <w:top w:val="none" w:sz="0" w:space="0" w:color="auto"/>
                                    <w:left w:val="none" w:sz="0" w:space="0" w:color="auto"/>
                                    <w:bottom w:val="none" w:sz="0" w:space="0" w:color="auto"/>
                                    <w:right w:val="none" w:sz="0" w:space="0" w:color="auto"/>
                                  </w:divBdr>
                                </w:div>
                                <w:div w:id="17970867">
                                  <w:marLeft w:val="0"/>
                                  <w:marRight w:val="0"/>
                                  <w:marTop w:val="0"/>
                                  <w:marBottom w:val="0"/>
                                  <w:divBdr>
                                    <w:top w:val="none" w:sz="0" w:space="0" w:color="auto"/>
                                    <w:left w:val="none" w:sz="0" w:space="0" w:color="auto"/>
                                    <w:bottom w:val="none" w:sz="0" w:space="0" w:color="auto"/>
                                    <w:right w:val="none" w:sz="0" w:space="0" w:color="auto"/>
                                  </w:divBdr>
                                </w:div>
                                <w:div w:id="32267974">
                                  <w:marLeft w:val="0"/>
                                  <w:marRight w:val="0"/>
                                  <w:marTop w:val="0"/>
                                  <w:marBottom w:val="0"/>
                                  <w:divBdr>
                                    <w:top w:val="none" w:sz="0" w:space="0" w:color="auto"/>
                                    <w:left w:val="none" w:sz="0" w:space="0" w:color="auto"/>
                                    <w:bottom w:val="none" w:sz="0" w:space="0" w:color="auto"/>
                                    <w:right w:val="none" w:sz="0" w:space="0" w:color="auto"/>
                                  </w:divBdr>
                                </w:div>
                                <w:div w:id="1967421169">
                                  <w:marLeft w:val="0"/>
                                  <w:marRight w:val="0"/>
                                  <w:marTop w:val="0"/>
                                  <w:marBottom w:val="0"/>
                                  <w:divBdr>
                                    <w:top w:val="none" w:sz="0" w:space="0" w:color="auto"/>
                                    <w:left w:val="none" w:sz="0" w:space="0" w:color="auto"/>
                                    <w:bottom w:val="none" w:sz="0" w:space="0" w:color="auto"/>
                                    <w:right w:val="none" w:sz="0" w:space="0" w:color="auto"/>
                                  </w:divBdr>
                                </w:div>
                                <w:div w:id="680741206">
                                  <w:marLeft w:val="0"/>
                                  <w:marRight w:val="0"/>
                                  <w:marTop w:val="0"/>
                                  <w:marBottom w:val="0"/>
                                  <w:divBdr>
                                    <w:top w:val="none" w:sz="0" w:space="0" w:color="auto"/>
                                    <w:left w:val="none" w:sz="0" w:space="0" w:color="auto"/>
                                    <w:bottom w:val="none" w:sz="0" w:space="0" w:color="auto"/>
                                    <w:right w:val="none" w:sz="0" w:space="0" w:color="auto"/>
                                  </w:divBdr>
                                </w:div>
                                <w:div w:id="164170897">
                                  <w:marLeft w:val="0"/>
                                  <w:marRight w:val="0"/>
                                  <w:marTop w:val="0"/>
                                  <w:marBottom w:val="0"/>
                                  <w:divBdr>
                                    <w:top w:val="none" w:sz="0" w:space="0" w:color="auto"/>
                                    <w:left w:val="none" w:sz="0" w:space="0" w:color="auto"/>
                                    <w:bottom w:val="none" w:sz="0" w:space="0" w:color="auto"/>
                                    <w:right w:val="none" w:sz="0" w:space="0" w:color="auto"/>
                                  </w:divBdr>
                                </w:div>
                                <w:div w:id="690380623">
                                  <w:marLeft w:val="0"/>
                                  <w:marRight w:val="0"/>
                                  <w:marTop w:val="0"/>
                                  <w:marBottom w:val="0"/>
                                  <w:divBdr>
                                    <w:top w:val="none" w:sz="0" w:space="0" w:color="auto"/>
                                    <w:left w:val="none" w:sz="0" w:space="0" w:color="auto"/>
                                    <w:bottom w:val="none" w:sz="0" w:space="0" w:color="auto"/>
                                    <w:right w:val="none" w:sz="0" w:space="0" w:color="auto"/>
                                  </w:divBdr>
                                </w:div>
                                <w:div w:id="1944917219">
                                  <w:marLeft w:val="0"/>
                                  <w:marRight w:val="0"/>
                                  <w:marTop w:val="0"/>
                                  <w:marBottom w:val="0"/>
                                  <w:divBdr>
                                    <w:top w:val="none" w:sz="0" w:space="0" w:color="auto"/>
                                    <w:left w:val="none" w:sz="0" w:space="0" w:color="auto"/>
                                    <w:bottom w:val="none" w:sz="0" w:space="0" w:color="auto"/>
                                    <w:right w:val="none" w:sz="0" w:space="0" w:color="auto"/>
                                  </w:divBdr>
                                </w:div>
                                <w:div w:id="1392920507">
                                  <w:marLeft w:val="0"/>
                                  <w:marRight w:val="0"/>
                                  <w:marTop w:val="0"/>
                                  <w:marBottom w:val="0"/>
                                  <w:divBdr>
                                    <w:top w:val="none" w:sz="0" w:space="0" w:color="auto"/>
                                    <w:left w:val="none" w:sz="0" w:space="0" w:color="auto"/>
                                    <w:bottom w:val="none" w:sz="0" w:space="0" w:color="auto"/>
                                    <w:right w:val="none" w:sz="0" w:space="0" w:color="auto"/>
                                  </w:divBdr>
                                </w:div>
                                <w:div w:id="1713729761">
                                  <w:marLeft w:val="0"/>
                                  <w:marRight w:val="0"/>
                                  <w:marTop w:val="0"/>
                                  <w:marBottom w:val="0"/>
                                  <w:divBdr>
                                    <w:top w:val="none" w:sz="0" w:space="0" w:color="auto"/>
                                    <w:left w:val="none" w:sz="0" w:space="0" w:color="auto"/>
                                    <w:bottom w:val="none" w:sz="0" w:space="0" w:color="auto"/>
                                    <w:right w:val="none" w:sz="0" w:space="0" w:color="auto"/>
                                  </w:divBdr>
                                </w:div>
                                <w:div w:id="374351692">
                                  <w:marLeft w:val="0"/>
                                  <w:marRight w:val="0"/>
                                  <w:marTop w:val="0"/>
                                  <w:marBottom w:val="0"/>
                                  <w:divBdr>
                                    <w:top w:val="none" w:sz="0" w:space="0" w:color="auto"/>
                                    <w:left w:val="none" w:sz="0" w:space="0" w:color="auto"/>
                                    <w:bottom w:val="none" w:sz="0" w:space="0" w:color="auto"/>
                                    <w:right w:val="none" w:sz="0" w:space="0" w:color="auto"/>
                                  </w:divBdr>
                                </w:div>
                                <w:div w:id="258414093">
                                  <w:marLeft w:val="0"/>
                                  <w:marRight w:val="0"/>
                                  <w:marTop w:val="0"/>
                                  <w:marBottom w:val="0"/>
                                  <w:divBdr>
                                    <w:top w:val="none" w:sz="0" w:space="0" w:color="auto"/>
                                    <w:left w:val="none" w:sz="0" w:space="0" w:color="auto"/>
                                    <w:bottom w:val="none" w:sz="0" w:space="0" w:color="auto"/>
                                    <w:right w:val="none" w:sz="0" w:space="0" w:color="auto"/>
                                  </w:divBdr>
                                </w:div>
                                <w:div w:id="51080653">
                                  <w:marLeft w:val="0"/>
                                  <w:marRight w:val="0"/>
                                  <w:marTop w:val="0"/>
                                  <w:marBottom w:val="0"/>
                                  <w:divBdr>
                                    <w:top w:val="none" w:sz="0" w:space="0" w:color="auto"/>
                                    <w:left w:val="none" w:sz="0" w:space="0" w:color="auto"/>
                                    <w:bottom w:val="none" w:sz="0" w:space="0" w:color="auto"/>
                                    <w:right w:val="none" w:sz="0" w:space="0" w:color="auto"/>
                                  </w:divBdr>
                                </w:div>
                                <w:div w:id="1890606864">
                                  <w:marLeft w:val="0"/>
                                  <w:marRight w:val="0"/>
                                  <w:marTop w:val="0"/>
                                  <w:marBottom w:val="0"/>
                                  <w:divBdr>
                                    <w:top w:val="none" w:sz="0" w:space="0" w:color="auto"/>
                                    <w:left w:val="none" w:sz="0" w:space="0" w:color="auto"/>
                                    <w:bottom w:val="none" w:sz="0" w:space="0" w:color="auto"/>
                                    <w:right w:val="none" w:sz="0" w:space="0" w:color="auto"/>
                                  </w:divBdr>
                                </w:div>
                                <w:div w:id="112556970">
                                  <w:marLeft w:val="0"/>
                                  <w:marRight w:val="0"/>
                                  <w:marTop w:val="0"/>
                                  <w:marBottom w:val="0"/>
                                  <w:divBdr>
                                    <w:top w:val="none" w:sz="0" w:space="0" w:color="auto"/>
                                    <w:left w:val="none" w:sz="0" w:space="0" w:color="auto"/>
                                    <w:bottom w:val="none" w:sz="0" w:space="0" w:color="auto"/>
                                    <w:right w:val="none" w:sz="0" w:space="0" w:color="auto"/>
                                  </w:divBdr>
                                </w:div>
                                <w:div w:id="1131050774">
                                  <w:marLeft w:val="0"/>
                                  <w:marRight w:val="0"/>
                                  <w:marTop w:val="0"/>
                                  <w:marBottom w:val="0"/>
                                  <w:divBdr>
                                    <w:top w:val="none" w:sz="0" w:space="0" w:color="auto"/>
                                    <w:left w:val="none" w:sz="0" w:space="0" w:color="auto"/>
                                    <w:bottom w:val="none" w:sz="0" w:space="0" w:color="auto"/>
                                    <w:right w:val="none" w:sz="0" w:space="0" w:color="auto"/>
                                  </w:divBdr>
                                </w:div>
                                <w:div w:id="1140805512">
                                  <w:marLeft w:val="0"/>
                                  <w:marRight w:val="0"/>
                                  <w:marTop w:val="0"/>
                                  <w:marBottom w:val="0"/>
                                  <w:divBdr>
                                    <w:top w:val="none" w:sz="0" w:space="0" w:color="auto"/>
                                    <w:left w:val="none" w:sz="0" w:space="0" w:color="auto"/>
                                    <w:bottom w:val="none" w:sz="0" w:space="0" w:color="auto"/>
                                    <w:right w:val="none" w:sz="0" w:space="0" w:color="auto"/>
                                  </w:divBdr>
                                </w:div>
                                <w:div w:id="885987915">
                                  <w:marLeft w:val="0"/>
                                  <w:marRight w:val="0"/>
                                  <w:marTop w:val="0"/>
                                  <w:marBottom w:val="0"/>
                                  <w:divBdr>
                                    <w:top w:val="none" w:sz="0" w:space="0" w:color="auto"/>
                                    <w:left w:val="none" w:sz="0" w:space="0" w:color="auto"/>
                                    <w:bottom w:val="none" w:sz="0" w:space="0" w:color="auto"/>
                                    <w:right w:val="none" w:sz="0" w:space="0" w:color="auto"/>
                                  </w:divBdr>
                                </w:div>
                                <w:div w:id="1331787676">
                                  <w:marLeft w:val="0"/>
                                  <w:marRight w:val="0"/>
                                  <w:marTop w:val="0"/>
                                  <w:marBottom w:val="0"/>
                                  <w:divBdr>
                                    <w:top w:val="none" w:sz="0" w:space="0" w:color="auto"/>
                                    <w:left w:val="none" w:sz="0" w:space="0" w:color="auto"/>
                                    <w:bottom w:val="none" w:sz="0" w:space="0" w:color="auto"/>
                                    <w:right w:val="none" w:sz="0" w:space="0" w:color="auto"/>
                                  </w:divBdr>
                                </w:div>
                                <w:div w:id="1248729413">
                                  <w:marLeft w:val="0"/>
                                  <w:marRight w:val="0"/>
                                  <w:marTop w:val="0"/>
                                  <w:marBottom w:val="0"/>
                                  <w:divBdr>
                                    <w:top w:val="none" w:sz="0" w:space="0" w:color="auto"/>
                                    <w:left w:val="none" w:sz="0" w:space="0" w:color="auto"/>
                                    <w:bottom w:val="none" w:sz="0" w:space="0" w:color="auto"/>
                                    <w:right w:val="none" w:sz="0" w:space="0" w:color="auto"/>
                                  </w:divBdr>
                                </w:div>
                                <w:div w:id="209999371">
                                  <w:marLeft w:val="0"/>
                                  <w:marRight w:val="0"/>
                                  <w:marTop w:val="0"/>
                                  <w:marBottom w:val="0"/>
                                  <w:divBdr>
                                    <w:top w:val="none" w:sz="0" w:space="0" w:color="auto"/>
                                    <w:left w:val="none" w:sz="0" w:space="0" w:color="auto"/>
                                    <w:bottom w:val="none" w:sz="0" w:space="0" w:color="auto"/>
                                    <w:right w:val="none" w:sz="0" w:space="0" w:color="auto"/>
                                  </w:divBdr>
                                </w:div>
                                <w:div w:id="225840690">
                                  <w:marLeft w:val="0"/>
                                  <w:marRight w:val="0"/>
                                  <w:marTop w:val="0"/>
                                  <w:marBottom w:val="0"/>
                                  <w:divBdr>
                                    <w:top w:val="none" w:sz="0" w:space="0" w:color="auto"/>
                                    <w:left w:val="none" w:sz="0" w:space="0" w:color="auto"/>
                                    <w:bottom w:val="none" w:sz="0" w:space="0" w:color="auto"/>
                                    <w:right w:val="none" w:sz="0" w:space="0" w:color="auto"/>
                                  </w:divBdr>
                                </w:div>
                                <w:div w:id="829323692">
                                  <w:marLeft w:val="0"/>
                                  <w:marRight w:val="0"/>
                                  <w:marTop w:val="0"/>
                                  <w:marBottom w:val="0"/>
                                  <w:divBdr>
                                    <w:top w:val="none" w:sz="0" w:space="0" w:color="auto"/>
                                    <w:left w:val="none" w:sz="0" w:space="0" w:color="auto"/>
                                    <w:bottom w:val="none" w:sz="0" w:space="0" w:color="auto"/>
                                    <w:right w:val="none" w:sz="0" w:space="0" w:color="auto"/>
                                  </w:divBdr>
                                </w:div>
                                <w:div w:id="1853302086">
                                  <w:marLeft w:val="0"/>
                                  <w:marRight w:val="0"/>
                                  <w:marTop w:val="0"/>
                                  <w:marBottom w:val="0"/>
                                  <w:divBdr>
                                    <w:top w:val="none" w:sz="0" w:space="0" w:color="auto"/>
                                    <w:left w:val="none" w:sz="0" w:space="0" w:color="auto"/>
                                    <w:bottom w:val="none" w:sz="0" w:space="0" w:color="auto"/>
                                    <w:right w:val="none" w:sz="0" w:space="0" w:color="auto"/>
                                  </w:divBdr>
                                </w:div>
                                <w:div w:id="2117628970">
                                  <w:marLeft w:val="0"/>
                                  <w:marRight w:val="0"/>
                                  <w:marTop w:val="0"/>
                                  <w:marBottom w:val="0"/>
                                  <w:divBdr>
                                    <w:top w:val="none" w:sz="0" w:space="0" w:color="auto"/>
                                    <w:left w:val="none" w:sz="0" w:space="0" w:color="auto"/>
                                    <w:bottom w:val="none" w:sz="0" w:space="0" w:color="auto"/>
                                    <w:right w:val="none" w:sz="0" w:space="0" w:color="auto"/>
                                  </w:divBdr>
                                </w:div>
                                <w:div w:id="528881374">
                                  <w:marLeft w:val="0"/>
                                  <w:marRight w:val="0"/>
                                  <w:marTop w:val="0"/>
                                  <w:marBottom w:val="0"/>
                                  <w:divBdr>
                                    <w:top w:val="none" w:sz="0" w:space="0" w:color="auto"/>
                                    <w:left w:val="none" w:sz="0" w:space="0" w:color="auto"/>
                                    <w:bottom w:val="none" w:sz="0" w:space="0" w:color="auto"/>
                                    <w:right w:val="none" w:sz="0" w:space="0" w:color="auto"/>
                                  </w:divBdr>
                                </w:div>
                                <w:div w:id="1318920863">
                                  <w:marLeft w:val="0"/>
                                  <w:marRight w:val="0"/>
                                  <w:marTop w:val="0"/>
                                  <w:marBottom w:val="0"/>
                                  <w:divBdr>
                                    <w:top w:val="none" w:sz="0" w:space="0" w:color="auto"/>
                                    <w:left w:val="none" w:sz="0" w:space="0" w:color="auto"/>
                                    <w:bottom w:val="none" w:sz="0" w:space="0" w:color="auto"/>
                                    <w:right w:val="none" w:sz="0" w:space="0" w:color="auto"/>
                                  </w:divBdr>
                                </w:div>
                                <w:div w:id="1297562674">
                                  <w:marLeft w:val="0"/>
                                  <w:marRight w:val="0"/>
                                  <w:marTop w:val="0"/>
                                  <w:marBottom w:val="0"/>
                                  <w:divBdr>
                                    <w:top w:val="none" w:sz="0" w:space="0" w:color="auto"/>
                                    <w:left w:val="none" w:sz="0" w:space="0" w:color="auto"/>
                                    <w:bottom w:val="none" w:sz="0" w:space="0" w:color="auto"/>
                                    <w:right w:val="none" w:sz="0" w:space="0" w:color="auto"/>
                                  </w:divBdr>
                                </w:div>
                                <w:div w:id="1817331131">
                                  <w:marLeft w:val="0"/>
                                  <w:marRight w:val="0"/>
                                  <w:marTop w:val="0"/>
                                  <w:marBottom w:val="0"/>
                                  <w:divBdr>
                                    <w:top w:val="none" w:sz="0" w:space="0" w:color="auto"/>
                                    <w:left w:val="none" w:sz="0" w:space="0" w:color="auto"/>
                                    <w:bottom w:val="none" w:sz="0" w:space="0" w:color="auto"/>
                                    <w:right w:val="none" w:sz="0" w:space="0" w:color="auto"/>
                                  </w:divBdr>
                                </w:div>
                                <w:div w:id="1155605031">
                                  <w:marLeft w:val="0"/>
                                  <w:marRight w:val="0"/>
                                  <w:marTop w:val="0"/>
                                  <w:marBottom w:val="0"/>
                                  <w:divBdr>
                                    <w:top w:val="none" w:sz="0" w:space="0" w:color="auto"/>
                                    <w:left w:val="none" w:sz="0" w:space="0" w:color="auto"/>
                                    <w:bottom w:val="none" w:sz="0" w:space="0" w:color="auto"/>
                                    <w:right w:val="none" w:sz="0" w:space="0" w:color="auto"/>
                                  </w:divBdr>
                                </w:div>
                                <w:div w:id="968826887">
                                  <w:marLeft w:val="0"/>
                                  <w:marRight w:val="0"/>
                                  <w:marTop w:val="0"/>
                                  <w:marBottom w:val="0"/>
                                  <w:divBdr>
                                    <w:top w:val="none" w:sz="0" w:space="0" w:color="auto"/>
                                    <w:left w:val="none" w:sz="0" w:space="0" w:color="auto"/>
                                    <w:bottom w:val="none" w:sz="0" w:space="0" w:color="auto"/>
                                    <w:right w:val="none" w:sz="0" w:space="0" w:color="auto"/>
                                  </w:divBdr>
                                </w:div>
                                <w:div w:id="1209759611">
                                  <w:marLeft w:val="0"/>
                                  <w:marRight w:val="0"/>
                                  <w:marTop w:val="0"/>
                                  <w:marBottom w:val="0"/>
                                  <w:divBdr>
                                    <w:top w:val="none" w:sz="0" w:space="0" w:color="auto"/>
                                    <w:left w:val="none" w:sz="0" w:space="0" w:color="auto"/>
                                    <w:bottom w:val="none" w:sz="0" w:space="0" w:color="auto"/>
                                    <w:right w:val="none" w:sz="0" w:space="0" w:color="auto"/>
                                  </w:divBdr>
                                </w:div>
                                <w:div w:id="1751538780">
                                  <w:marLeft w:val="0"/>
                                  <w:marRight w:val="0"/>
                                  <w:marTop w:val="0"/>
                                  <w:marBottom w:val="0"/>
                                  <w:divBdr>
                                    <w:top w:val="none" w:sz="0" w:space="0" w:color="auto"/>
                                    <w:left w:val="none" w:sz="0" w:space="0" w:color="auto"/>
                                    <w:bottom w:val="none" w:sz="0" w:space="0" w:color="auto"/>
                                    <w:right w:val="none" w:sz="0" w:space="0" w:color="auto"/>
                                  </w:divBdr>
                                </w:div>
                                <w:div w:id="1417626237">
                                  <w:marLeft w:val="0"/>
                                  <w:marRight w:val="0"/>
                                  <w:marTop w:val="0"/>
                                  <w:marBottom w:val="0"/>
                                  <w:divBdr>
                                    <w:top w:val="none" w:sz="0" w:space="0" w:color="auto"/>
                                    <w:left w:val="none" w:sz="0" w:space="0" w:color="auto"/>
                                    <w:bottom w:val="none" w:sz="0" w:space="0" w:color="auto"/>
                                    <w:right w:val="none" w:sz="0" w:space="0" w:color="auto"/>
                                  </w:divBdr>
                                </w:div>
                                <w:div w:id="1178932102">
                                  <w:marLeft w:val="0"/>
                                  <w:marRight w:val="0"/>
                                  <w:marTop w:val="0"/>
                                  <w:marBottom w:val="0"/>
                                  <w:divBdr>
                                    <w:top w:val="none" w:sz="0" w:space="0" w:color="auto"/>
                                    <w:left w:val="none" w:sz="0" w:space="0" w:color="auto"/>
                                    <w:bottom w:val="none" w:sz="0" w:space="0" w:color="auto"/>
                                    <w:right w:val="none" w:sz="0" w:space="0" w:color="auto"/>
                                  </w:divBdr>
                                </w:div>
                                <w:div w:id="2076276852">
                                  <w:marLeft w:val="0"/>
                                  <w:marRight w:val="0"/>
                                  <w:marTop w:val="0"/>
                                  <w:marBottom w:val="0"/>
                                  <w:divBdr>
                                    <w:top w:val="none" w:sz="0" w:space="0" w:color="auto"/>
                                    <w:left w:val="none" w:sz="0" w:space="0" w:color="auto"/>
                                    <w:bottom w:val="none" w:sz="0" w:space="0" w:color="auto"/>
                                    <w:right w:val="none" w:sz="0" w:space="0" w:color="auto"/>
                                  </w:divBdr>
                                </w:div>
                                <w:div w:id="342123853">
                                  <w:marLeft w:val="0"/>
                                  <w:marRight w:val="0"/>
                                  <w:marTop w:val="0"/>
                                  <w:marBottom w:val="0"/>
                                  <w:divBdr>
                                    <w:top w:val="none" w:sz="0" w:space="0" w:color="auto"/>
                                    <w:left w:val="none" w:sz="0" w:space="0" w:color="auto"/>
                                    <w:bottom w:val="none" w:sz="0" w:space="0" w:color="auto"/>
                                    <w:right w:val="none" w:sz="0" w:space="0" w:color="auto"/>
                                  </w:divBdr>
                                </w:div>
                                <w:div w:id="1601404098">
                                  <w:marLeft w:val="0"/>
                                  <w:marRight w:val="0"/>
                                  <w:marTop w:val="0"/>
                                  <w:marBottom w:val="0"/>
                                  <w:divBdr>
                                    <w:top w:val="none" w:sz="0" w:space="0" w:color="auto"/>
                                    <w:left w:val="none" w:sz="0" w:space="0" w:color="auto"/>
                                    <w:bottom w:val="none" w:sz="0" w:space="0" w:color="auto"/>
                                    <w:right w:val="none" w:sz="0" w:space="0" w:color="auto"/>
                                  </w:divBdr>
                                </w:div>
                                <w:div w:id="13445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40982">
                      <w:marLeft w:val="0"/>
                      <w:marRight w:val="0"/>
                      <w:marTop w:val="0"/>
                      <w:marBottom w:val="0"/>
                      <w:divBdr>
                        <w:top w:val="none" w:sz="0" w:space="0" w:color="auto"/>
                        <w:left w:val="none" w:sz="0" w:space="0" w:color="auto"/>
                        <w:bottom w:val="none" w:sz="0" w:space="0" w:color="auto"/>
                        <w:right w:val="none" w:sz="0" w:space="0" w:color="auto"/>
                      </w:divBdr>
                      <w:divsChild>
                        <w:div w:id="721565016">
                          <w:marLeft w:val="0"/>
                          <w:marRight w:val="0"/>
                          <w:marTop w:val="0"/>
                          <w:marBottom w:val="0"/>
                          <w:divBdr>
                            <w:top w:val="none" w:sz="0" w:space="0" w:color="auto"/>
                            <w:left w:val="none" w:sz="0" w:space="0" w:color="auto"/>
                            <w:bottom w:val="none" w:sz="0" w:space="0" w:color="auto"/>
                            <w:right w:val="none" w:sz="0" w:space="0" w:color="auto"/>
                          </w:divBdr>
                          <w:divsChild>
                            <w:div w:id="905608132">
                              <w:marLeft w:val="0"/>
                              <w:marRight w:val="0"/>
                              <w:marTop w:val="0"/>
                              <w:marBottom w:val="0"/>
                              <w:divBdr>
                                <w:top w:val="none" w:sz="0" w:space="0" w:color="auto"/>
                                <w:left w:val="none" w:sz="0" w:space="0" w:color="auto"/>
                                <w:bottom w:val="none" w:sz="0" w:space="0" w:color="auto"/>
                                <w:right w:val="none" w:sz="0" w:space="0" w:color="auto"/>
                              </w:divBdr>
                              <w:divsChild>
                                <w:div w:id="413090975">
                                  <w:marLeft w:val="0"/>
                                  <w:marRight w:val="0"/>
                                  <w:marTop w:val="0"/>
                                  <w:marBottom w:val="0"/>
                                  <w:divBdr>
                                    <w:top w:val="none" w:sz="0" w:space="0" w:color="auto"/>
                                    <w:left w:val="none" w:sz="0" w:space="0" w:color="auto"/>
                                    <w:bottom w:val="none" w:sz="0" w:space="0" w:color="auto"/>
                                    <w:right w:val="none" w:sz="0" w:space="0" w:color="auto"/>
                                  </w:divBdr>
                                </w:div>
                                <w:div w:id="459542935">
                                  <w:marLeft w:val="0"/>
                                  <w:marRight w:val="0"/>
                                  <w:marTop w:val="0"/>
                                  <w:marBottom w:val="0"/>
                                  <w:divBdr>
                                    <w:top w:val="none" w:sz="0" w:space="0" w:color="auto"/>
                                    <w:left w:val="none" w:sz="0" w:space="0" w:color="auto"/>
                                    <w:bottom w:val="none" w:sz="0" w:space="0" w:color="auto"/>
                                    <w:right w:val="none" w:sz="0" w:space="0" w:color="auto"/>
                                  </w:divBdr>
                                </w:div>
                                <w:div w:id="1718049838">
                                  <w:marLeft w:val="0"/>
                                  <w:marRight w:val="0"/>
                                  <w:marTop w:val="0"/>
                                  <w:marBottom w:val="0"/>
                                  <w:divBdr>
                                    <w:top w:val="none" w:sz="0" w:space="0" w:color="auto"/>
                                    <w:left w:val="none" w:sz="0" w:space="0" w:color="auto"/>
                                    <w:bottom w:val="none" w:sz="0" w:space="0" w:color="auto"/>
                                    <w:right w:val="none" w:sz="0" w:space="0" w:color="auto"/>
                                  </w:divBdr>
                                </w:div>
                                <w:div w:id="17246996">
                                  <w:marLeft w:val="0"/>
                                  <w:marRight w:val="0"/>
                                  <w:marTop w:val="0"/>
                                  <w:marBottom w:val="0"/>
                                  <w:divBdr>
                                    <w:top w:val="none" w:sz="0" w:space="0" w:color="auto"/>
                                    <w:left w:val="none" w:sz="0" w:space="0" w:color="auto"/>
                                    <w:bottom w:val="none" w:sz="0" w:space="0" w:color="auto"/>
                                    <w:right w:val="none" w:sz="0" w:space="0" w:color="auto"/>
                                  </w:divBdr>
                                </w:div>
                                <w:div w:id="921642310">
                                  <w:marLeft w:val="0"/>
                                  <w:marRight w:val="0"/>
                                  <w:marTop w:val="0"/>
                                  <w:marBottom w:val="0"/>
                                  <w:divBdr>
                                    <w:top w:val="none" w:sz="0" w:space="0" w:color="auto"/>
                                    <w:left w:val="none" w:sz="0" w:space="0" w:color="auto"/>
                                    <w:bottom w:val="none" w:sz="0" w:space="0" w:color="auto"/>
                                    <w:right w:val="none" w:sz="0" w:space="0" w:color="auto"/>
                                  </w:divBdr>
                                </w:div>
                                <w:div w:id="1925064452">
                                  <w:marLeft w:val="0"/>
                                  <w:marRight w:val="0"/>
                                  <w:marTop w:val="0"/>
                                  <w:marBottom w:val="0"/>
                                  <w:divBdr>
                                    <w:top w:val="none" w:sz="0" w:space="0" w:color="auto"/>
                                    <w:left w:val="none" w:sz="0" w:space="0" w:color="auto"/>
                                    <w:bottom w:val="none" w:sz="0" w:space="0" w:color="auto"/>
                                    <w:right w:val="none" w:sz="0" w:space="0" w:color="auto"/>
                                  </w:divBdr>
                                </w:div>
                                <w:div w:id="1708144579">
                                  <w:marLeft w:val="0"/>
                                  <w:marRight w:val="0"/>
                                  <w:marTop w:val="0"/>
                                  <w:marBottom w:val="0"/>
                                  <w:divBdr>
                                    <w:top w:val="none" w:sz="0" w:space="0" w:color="auto"/>
                                    <w:left w:val="none" w:sz="0" w:space="0" w:color="auto"/>
                                    <w:bottom w:val="none" w:sz="0" w:space="0" w:color="auto"/>
                                    <w:right w:val="none" w:sz="0" w:space="0" w:color="auto"/>
                                  </w:divBdr>
                                </w:div>
                                <w:div w:id="1480733026">
                                  <w:marLeft w:val="0"/>
                                  <w:marRight w:val="0"/>
                                  <w:marTop w:val="0"/>
                                  <w:marBottom w:val="0"/>
                                  <w:divBdr>
                                    <w:top w:val="none" w:sz="0" w:space="0" w:color="auto"/>
                                    <w:left w:val="none" w:sz="0" w:space="0" w:color="auto"/>
                                    <w:bottom w:val="none" w:sz="0" w:space="0" w:color="auto"/>
                                    <w:right w:val="none" w:sz="0" w:space="0" w:color="auto"/>
                                  </w:divBdr>
                                </w:div>
                                <w:div w:id="268512206">
                                  <w:marLeft w:val="0"/>
                                  <w:marRight w:val="0"/>
                                  <w:marTop w:val="0"/>
                                  <w:marBottom w:val="0"/>
                                  <w:divBdr>
                                    <w:top w:val="none" w:sz="0" w:space="0" w:color="auto"/>
                                    <w:left w:val="none" w:sz="0" w:space="0" w:color="auto"/>
                                    <w:bottom w:val="none" w:sz="0" w:space="0" w:color="auto"/>
                                    <w:right w:val="none" w:sz="0" w:space="0" w:color="auto"/>
                                  </w:divBdr>
                                </w:div>
                                <w:div w:id="47077037">
                                  <w:marLeft w:val="0"/>
                                  <w:marRight w:val="0"/>
                                  <w:marTop w:val="0"/>
                                  <w:marBottom w:val="0"/>
                                  <w:divBdr>
                                    <w:top w:val="none" w:sz="0" w:space="0" w:color="auto"/>
                                    <w:left w:val="none" w:sz="0" w:space="0" w:color="auto"/>
                                    <w:bottom w:val="none" w:sz="0" w:space="0" w:color="auto"/>
                                    <w:right w:val="none" w:sz="0" w:space="0" w:color="auto"/>
                                  </w:divBdr>
                                </w:div>
                                <w:div w:id="1397360091">
                                  <w:marLeft w:val="0"/>
                                  <w:marRight w:val="0"/>
                                  <w:marTop w:val="0"/>
                                  <w:marBottom w:val="0"/>
                                  <w:divBdr>
                                    <w:top w:val="none" w:sz="0" w:space="0" w:color="auto"/>
                                    <w:left w:val="none" w:sz="0" w:space="0" w:color="auto"/>
                                    <w:bottom w:val="none" w:sz="0" w:space="0" w:color="auto"/>
                                    <w:right w:val="none" w:sz="0" w:space="0" w:color="auto"/>
                                  </w:divBdr>
                                </w:div>
                                <w:div w:id="1014112675">
                                  <w:marLeft w:val="0"/>
                                  <w:marRight w:val="0"/>
                                  <w:marTop w:val="0"/>
                                  <w:marBottom w:val="0"/>
                                  <w:divBdr>
                                    <w:top w:val="none" w:sz="0" w:space="0" w:color="auto"/>
                                    <w:left w:val="none" w:sz="0" w:space="0" w:color="auto"/>
                                    <w:bottom w:val="none" w:sz="0" w:space="0" w:color="auto"/>
                                    <w:right w:val="none" w:sz="0" w:space="0" w:color="auto"/>
                                  </w:divBdr>
                                </w:div>
                                <w:div w:id="192620021">
                                  <w:marLeft w:val="0"/>
                                  <w:marRight w:val="0"/>
                                  <w:marTop w:val="0"/>
                                  <w:marBottom w:val="0"/>
                                  <w:divBdr>
                                    <w:top w:val="none" w:sz="0" w:space="0" w:color="auto"/>
                                    <w:left w:val="none" w:sz="0" w:space="0" w:color="auto"/>
                                    <w:bottom w:val="none" w:sz="0" w:space="0" w:color="auto"/>
                                    <w:right w:val="none" w:sz="0" w:space="0" w:color="auto"/>
                                  </w:divBdr>
                                </w:div>
                                <w:div w:id="1037782093">
                                  <w:marLeft w:val="0"/>
                                  <w:marRight w:val="0"/>
                                  <w:marTop w:val="0"/>
                                  <w:marBottom w:val="0"/>
                                  <w:divBdr>
                                    <w:top w:val="none" w:sz="0" w:space="0" w:color="auto"/>
                                    <w:left w:val="none" w:sz="0" w:space="0" w:color="auto"/>
                                    <w:bottom w:val="none" w:sz="0" w:space="0" w:color="auto"/>
                                    <w:right w:val="none" w:sz="0" w:space="0" w:color="auto"/>
                                  </w:divBdr>
                                </w:div>
                                <w:div w:id="979574739">
                                  <w:marLeft w:val="0"/>
                                  <w:marRight w:val="0"/>
                                  <w:marTop w:val="0"/>
                                  <w:marBottom w:val="0"/>
                                  <w:divBdr>
                                    <w:top w:val="none" w:sz="0" w:space="0" w:color="auto"/>
                                    <w:left w:val="none" w:sz="0" w:space="0" w:color="auto"/>
                                    <w:bottom w:val="none" w:sz="0" w:space="0" w:color="auto"/>
                                    <w:right w:val="none" w:sz="0" w:space="0" w:color="auto"/>
                                  </w:divBdr>
                                </w:div>
                                <w:div w:id="2032761407">
                                  <w:marLeft w:val="0"/>
                                  <w:marRight w:val="0"/>
                                  <w:marTop w:val="0"/>
                                  <w:marBottom w:val="0"/>
                                  <w:divBdr>
                                    <w:top w:val="none" w:sz="0" w:space="0" w:color="auto"/>
                                    <w:left w:val="none" w:sz="0" w:space="0" w:color="auto"/>
                                    <w:bottom w:val="none" w:sz="0" w:space="0" w:color="auto"/>
                                    <w:right w:val="none" w:sz="0" w:space="0" w:color="auto"/>
                                  </w:divBdr>
                                </w:div>
                                <w:div w:id="996034878">
                                  <w:marLeft w:val="0"/>
                                  <w:marRight w:val="0"/>
                                  <w:marTop w:val="0"/>
                                  <w:marBottom w:val="0"/>
                                  <w:divBdr>
                                    <w:top w:val="none" w:sz="0" w:space="0" w:color="auto"/>
                                    <w:left w:val="none" w:sz="0" w:space="0" w:color="auto"/>
                                    <w:bottom w:val="none" w:sz="0" w:space="0" w:color="auto"/>
                                    <w:right w:val="none" w:sz="0" w:space="0" w:color="auto"/>
                                  </w:divBdr>
                                  <w:divsChild>
                                    <w:div w:id="2121485682">
                                      <w:marLeft w:val="0"/>
                                      <w:marRight w:val="0"/>
                                      <w:marTop w:val="0"/>
                                      <w:marBottom w:val="0"/>
                                      <w:divBdr>
                                        <w:top w:val="none" w:sz="0" w:space="0" w:color="auto"/>
                                        <w:left w:val="none" w:sz="0" w:space="0" w:color="auto"/>
                                        <w:bottom w:val="none" w:sz="0" w:space="0" w:color="auto"/>
                                        <w:right w:val="none" w:sz="0" w:space="0" w:color="auto"/>
                                      </w:divBdr>
                                    </w:div>
                                  </w:divsChild>
                                </w:div>
                                <w:div w:id="350649982">
                                  <w:marLeft w:val="0"/>
                                  <w:marRight w:val="0"/>
                                  <w:marTop w:val="0"/>
                                  <w:marBottom w:val="0"/>
                                  <w:divBdr>
                                    <w:top w:val="none" w:sz="0" w:space="0" w:color="auto"/>
                                    <w:left w:val="none" w:sz="0" w:space="0" w:color="auto"/>
                                    <w:bottom w:val="none" w:sz="0" w:space="0" w:color="auto"/>
                                    <w:right w:val="none" w:sz="0" w:space="0" w:color="auto"/>
                                  </w:divBdr>
                                  <w:divsChild>
                                    <w:div w:id="1807122331">
                                      <w:marLeft w:val="0"/>
                                      <w:marRight w:val="0"/>
                                      <w:marTop w:val="0"/>
                                      <w:marBottom w:val="0"/>
                                      <w:divBdr>
                                        <w:top w:val="none" w:sz="0" w:space="0" w:color="auto"/>
                                        <w:left w:val="none" w:sz="0" w:space="0" w:color="auto"/>
                                        <w:bottom w:val="none" w:sz="0" w:space="0" w:color="auto"/>
                                        <w:right w:val="none" w:sz="0" w:space="0" w:color="auto"/>
                                      </w:divBdr>
                                    </w:div>
                                  </w:divsChild>
                                </w:div>
                                <w:div w:id="1272279325">
                                  <w:marLeft w:val="0"/>
                                  <w:marRight w:val="0"/>
                                  <w:marTop w:val="0"/>
                                  <w:marBottom w:val="0"/>
                                  <w:divBdr>
                                    <w:top w:val="none" w:sz="0" w:space="0" w:color="auto"/>
                                    <w:left w:val="none" w:sz="0" w:space="0" w:color="auto"/>
                                    <w:bottom w:val="none" w:sz="0" w:space="0" w:color="auto"/>
                                    <w:right w:val="none" w:sz="0" w:space="0" w:color="auto"/>
                                  </w:divBdr>
                                  <w:divsChild>
                                    <w:div w:id="1569530597">
                                      <w:marLeft w:val="0"/>
                                      <w:marRight w:val="0"/>
                                      <w:marTop w:val="0"/>
                                      <w:marBottom w:val="0"/>
                                      <w:divBdr>
                                        <w:top w:val="none" w:sz="0" w:space="0" w:color="auto"/>
                                        <w:left w:val="none" w:sz="0" w:space="0" w:color="auto"/>
                                        <w:bottom w:val="none" w:sz="0" w:space="0" w:color="auto"/>
                                        <w:right w:val="none" w:sz="0" w:space="0" w:color="auto"/>
                                      </w:divBdr>
                                    </w:div>
                                  </w:divsChild>
                                </w:div>
                                <w:div w:id="1430463343">
                                  <w:marLeft w:val="0"/>
                                  <w:marRight w:val="0"/>
                                  <w:marTop w:val="0"/>
                                  <w:marBottom w:val="0"/>
                                  <w:divBdr>
                                    <w:top w:val="none" w:sz="0" w:space="0" w:color="auto"/>
                                    <w:left w:val="none" w:sz="0" w:space="0" w:color="auto"/>
                                    <w:bottom w:val="none" w:sz="0" w:space="0" w:color="auto"/>
                                    <w:right w:val="none" w:sz="0" w:space="0" w:color="auto"/>
                                  </w:divBdr>
                                  <w:divsChild>
                                    <w:div w:id="249973667">
                                      <w:marLeft w:val="0"/>
                                      <w:marRight w:val="0"/>
                                      <w:marTop w:val="0"/>
                                      <w:marBottom w:val="0"/>
                                      <w:divBdr>
                                        <w:top w:val="none" w:sz="0" w:space="0" w:color="auto"/>
                                        <w:left w:val="none" w:sz="0" w:space="0" w:color="auto"/>
                                        <w:bottom w:val="none" w:sz="0" w:space="0" w:color="auto"/>
                                        <w:right w:val="none" w:sz="0" w:space="0" w:color="auto"/>
                                      </w:divBdr>
                                    </w:div>
                                  </w:divsChild>
                                </w:div>
                                <w:div w:id="2076203177">
                                  <w:marLeft w:val="0"/>
                                  <w:marRight w:val="0"/>
                                  <w:marTop w:val="0"/>
                                  <w:marBottom w:val="0"/>
                                  <w:divBdr>
                                    <w:top w:val="none" w:sz="0" w:space="0" w:color="auto"/>
                                    <w:left w:val="none" w:sz="0" w:space="0" w:color="auto"/>
                                    <w:bottom w:val="none" w:sz="0" w:space="0" w:color="auto"/>
                                    <w:right w:val="none" w:sz="0" w:space="0" w:color="auto"/>
                                  </w:divBdr>
                                  <w:divsChild>
                                    <w:div w:id="2074622616">
                                      <w:marLeft w:val="0"/>
                                      <w:marRight w:val="0"/>
                                      <w:marTop w:val="0"/>
                                      <w:marBottom w:val="0"/>
                                      <w:divBdr>
                                        <w:top w:val="none" w:sz="0" w:space="0" w:color="auto"/>
                                        <w:left w:val="none" w:sz="0" w:space="0" w:color="auto"/>
                                        <w:bottom w:val="none" w:sz="0" w:space="0" w:color="auto"/>
                                        <w:right w:val="none" w:sz="0" w:space="0" w:color="auto"/>
                                      </w:divBdr>
                                    </w:div>
                                  </w:divsChild>
                                </w:div>
                                <w:div w:id="1492864700">
                                  <w:marLeft w:val="0"/>
                                  <w:marRight w:val="0"/>
                                  <w:marTop w:val="0"/>
                                  <w:marBottom w:val="0"/>
                                  <w:divBdr>
                                    <w:top w:val="none" w:sz="0" w:space="0" w:color="auto"/>
                                    <w:left w:val="none" w:sz="0" w:space="0" w:color="auto"/>
                                    <w:bottom w:val="none" w:sz="0" w:space="0" w:color="auto"/>
                                    <w:right w:val="none" w:sz="0" w:space="0" w:color="auto"/>
                                  </w:divBdr>
                                  <w:divsChild>
                                    <w:div w:id="2075082205">
                                      <w:marLeft w:val="0"/>
                                      <w:marRight w:val="0"/>
                                      <w:marTop w:val="0"/>
                                      <w:marBottom w:val="0"/>
                                      <w:divBdr>
                                        <w:top w:val="none" w:sz="0" w:space="0" w:color="auto"/>
                                        <w:left w:val="none" w:sz="0" w:space="0" w:color="auto"/>
                                        <w:bottom w:val="none" w:sz="0" w:space="0" w:color="auto"/>
                                        <w:right w:val="none" w:sz="0" w:space="0" w:color="auto"/>
                                      </w:divBdr>
                                    </w:div>
                                  </w:divsChild>
                                </w:div>
                                <w:div w:id="1774781207">
                                  <w:marLeft w:val="0"/>
                                  <w:marRight w:val="0"/>
                                  <w:marTop w:val="0"/>
                                  <w:marBottom w:val="0"/>
                                  <w:divBdr>
                                    <w:top w:val="none" w:sz="0" w:space="0" w:color="auto"/>
                                    <w:left w:val="none" w:sz="0" w:space="0" w:color="auto"/>
                                    <w:bottom w:val="none" w:sz="0" w:space="0" w:color="auto"/>
                                    <w:right w:val="none" w:sz="0" w:space="0" w:color="auto"/>
                                  </w:divBdr>
                                  <w:divsChild>
                                    <w:div w:id="813722521">
                                      <w:marLeft w:val="0"/>
                                      <w:marRight w:val="0"/>
                                      <w:marTop w:val="0"/>
                                      <w:marBottom w:val="0"/>
                                      <w:divBdr>
                                        <w:top w:val="none" w:sz="0" w:space="0" w:color="auto"/>
                                        <w:left w:val="none" w:sz="0" w:space="0" w:color="auto"/>
                                        <w:bottom w:val="none" w:sz="0" w:space="0" w:color="auto"/>
                                        <w:right w:val="none" w:sz="0" w:space="0" w:color="auto"/>
                                      </w:divBdr>
                                    </w:div>
                                  </w:divsChild>
                                </w:div>
                                <w:div w:id="1435395943">
                                  <w:marLeft w:val="0"/>
                                  <w:marRight w:val="0"/>
                                  <w:marTop w:val="0"/>
                                  <w:marBottom w:val="0"/>
                                  <w:divBdr>
                                    <w:top w:val="none" w:sz="0" w:space="0" w:color="auto"/>
                                    <w:left w:val="none" w:sz="0" w:space="0" w:color="auto"/>
                                    <w:bottom w:val="none" w:sz="0" w:space="0" w:color="auto"/>
                                    <w:right w:val="none" w:sz="0" w:space="0" w:color="auto"/>
                                  </w:divBdr>
                                  <w:divsChild>
                                    <w:div w:id="590969353">
                                      <w:marLeft w:val="0"/>
                                      <w:marRight w:val="0"/>
                                      <w:marTop w:val="0"/>
                                      <w:marBottom w:val="0"/>
                                      <w:divBdr>
                                        <w:top w:val="none" w:sz="0" w:space="0" w:color="auto"/>
                                        <w:left w:val="none" w:sz="0" w:space="0" w:color="auto"/>
                                        <w:bottom w:val="none" w:sz="0" w:space="0" w:color="auto"/>
                                        <w:right w:val="none" w:sz="0" w:space="0" w:color="auto"/>
                                      </w:divBdr>
                                    </w:div>
                                  </w:divsChild>
                                </w:div>
                                <w:div w:id="986668225">
                                  <w:marLeft w:val="0"/>
                                  <w:marRight w:val="0"/>
                                  <w:marTop w:val="0"/>
                                  <w:marBottom w:val="0"/>
                                  <w:divBdr>
                                    <w:top w:val="none" w:sz="0" w:space="0" w:color="auto"/>
                                    <w:left w:val="none" w:sz="0" w:space="0" w:color="auto"/>
                                    <w:bottom w:val="none" w:sz="0" w:space="0" w:color="auto"/>
                                    <w:right w:val="none" w:sz="0" w:space="0" w:color="auto"/>
                                  </w:divBdr>
                                  <w:divsChild>
                                    <w:div w:id="2049448239">
                                      <w:marLeft w:val="0"/>
                                      <w:marRight w:val="0"/>
                                      <w:marTop w:val="0"/>
                                      <w:marBottom w:val="0"/>
                                      <w:divBdr>
                                        <w:top w:val="none" w:sz="0" w:space="0" w:color="auto"/>
                                        <w:left w:val="none" w:sz="0" w:space="0" w:color="auto"/>
                                        <w:bottom w:val="none" w:sz="0" w:space="0" w:color="auto"/>
                                        <w:right w:val="none" w:sz="0" w:space="0" w:color="auto"/>
                                      </w:divBdr>
                                    </w:div>
                                  </w:divsChild>
                                </w:div>
                                <w:div w:id="1338078338">
                                  <w:marLeft w:val="0"/>
                                  <w:marRight w:val="0"/>
                                  <w:marTop w:val="0"/>
                                  <w:marBottom w:val="0"/>
                                  <w:divBdr>
                                    <w:top w:val="none" w:sz="0" w:space="0" w:color="auto"/>
                                    <w:left w:val="none" w:sz="0" w:space="0" w:color="auto"/>
                                    <w:bottom w:val="none" w:sz="0" w:space="0" w:color="auto"/>
                                    <w:right w:val="none" w:sz="0" w:space="0" w:color="auto"/>
                                  </w:divBdr>
                                  <w:divsChild>
                                    <w:div w:id="1775204653">
                                      <w:marLeft w:val="0"/>
                                      <w:marRight w:val="0"/>
                                      <w:marTop w:val="0"/>
                                      <w:marBottom w:val="0"/>
                                      <w:divBdr>
                                        <w:top w:val="none" w:sz="0" w:space="0" w:color="auto"/>
                                        <w:left w:val="none" w:sz="0" w:space="0" w:color="auto"/>
                                        <w:bottom w:val="none" w:sz="0" w:space="0" w:color="auto"/>
                                        <w:right w:val="none" w:sz="0" w:space="0" w:color="auto"/>
                                      </w:divBdr>
                                    </w:div>
                                  </w:divsChild>
                                </w:div>
                                <w:div w:id="1641959581">
                                  <w:marLeft w:val="0"/>
                                  <w:marRight w:val="0"/>
                                  <w:marTop w:val="0"/>
                                  <w:marBottom w:val="0"/>
                                  <w:divBdr>
                                    <w:top w:val="none" w:sz="0" w:space="0" w:color="auto"/>
                                    <w:left w:val="none" w:sz="0" w:space="0" w:color="auto"/>
                                    <w:bottom w:val="none" w:sz="0" w:space="0" w:color="auto"/>
                                    <w:right w:val="none" w:sz="0" w:space="0" w:color="auto"/>
                                  </w:divBdr>
                                  <w:divsChild>
                                    <w:div w:id="1504006092">
                                      <w:marLeft w:val="0"/>
                                      <w:marRight w:val="0"/>
                                      <w:marTop w:val="0"/>
                                      <w:marBottom w:val="0"/>
                                      <w:divBdr>
                                        <w:top w:val="none" w:sz="0" w:space="0" w:color="auto"/>
                                        <w:left w:val="none" w:sz="0" w:space="0" w:color="auto"/>
                                        <w:bottom w:val="none" w:sz="0" w:space="0" w:color="auto"/>
                                        <w:right w:val="none" w:sz="0" w:space="0" w:color="auto"/>
                                      </w:divBdr>
                                    </w:div>
                                  </w:divsChild>
                                </w:div>
                                <w:div w:id="201744815">
                                  <w:marLeft w:val="0"/>
                                  <w:marRight w:val="0"/>
                                  <w:marTop w:val="0"/>
                                  <w:marBottom w:val="0"/>
                                  <w:divBdr>
                                    <w:top w:val="none" w:sz="0" w:space="0" w:color="auto"/>
                                    <w:left w:val="none" w:sz="0" w:space="0" w:color="auto"/>
                                    <w:bottom w:val="none" w:sz="0" w:space="0" w:color="auto"/>
                                    <w:right w:val="none" w:sz="0" w:space="0" w:color="auto"/>
                                  </w:divBdr>
                                  <w:divsChild>
                                    <w:div w:id="610087453">
                                      <w:marLeft w:val="0"/>
                                      <w:marRight w:val="0"/>
                                      <w:marTop w:val="0"/>
                                      <w:marBottom w:val="0"/>
                                      <w:divBdr>
                                        <w:top w:val="none" w:sz="0" w:space="0" w:color="auto"/>
                                        <w:left w:val="none" w:sz="0" w:space="0" w:color="auto"/>
                                        <w:bottom w:val="none" w:sz="0" w:space="0" w:color="auto"/>
                                        <w:right w:val="none" w:sz="0" w:space="0" w:color="auto"/>
                                      </w:divBdr>
                                    </w:div>
                                  </w:divsChild>
                                </w:div>
                                <w:div w:id="1552381816">
                                  <w:marLeft w:val="0"/>
                                  <w:marRight w:val="0"/>
                                  <w:marTop w:val="0"/>
                                  <w:marBottom w:val="0"/>
                                  <w:divBdr>
                                    <w:top w:val="none" w:sz="0" w:space="0" w:color="auto"/>
                                    <w:left w:val="none" w:sz="0" w:space="0" w:color="auto"/>
                                    <w:bottom w:val="none" w:sz="0" w:space="0" w:color="auto"/>
                                    <w:right w:val="none" w:sz="0" w:space="0" w:color="auto"/>
                                  </w:divBdr>
                                  <w:divsChild>
                                    <w:div w:id="689767814">
                                      <w:marLeft w:val="0"/>
                                      <w:marRight w:val="0"/>
                                      <w:marTop w:val="0"/>
                                      <w:marBottom w:val="0"/>
                                      <w:divBdr>
                                        <w:top w:val="none" w:sz="0" w:space="0" w:color="auto"/>
                                        <w:left w:val="none" w:sz="0" w:space="0" w:color="auto"/>
                                        <w:bottom w:val="none" w:sz="0" w:space="0" w:color="auto"/>
                                        <w:right w:val="none" w:sz="0" w:space="0" w:color="auto"/>
                                      </w:divBdr>
                                    </w:div>
                                  </w:divsChild>
                                </w:div>
                                <w:div w:id="338120816">
                                  <w:marLeft w:val="0"/>
                                  <w:marRight w:val="0"/>
                                  <w:marTop w:val="0"/>
                                  <w:marBottom w:val="0"/>
                                  <w:divBdr>
                                    <w:top w:val="none" w:sz="0" w:space="0" w:color="auto"/>
                                    <w:left w:val="none" w:sz="0" w:space="0" w:color="auto"/>
                                    <w:bottom w:val="none" w:sz="0" w:space="0" w:color="auto"/>
                                    <w:right w:val="none" w:sz="0" w:space="0" w:color="auto"/>
                                  </w:divBdr>
                                  <w:divsChild>
                                    <w:div w:id="1602034740">
                                      <w:marLeft w:val="0"/>
                                      <w:marRight w:val="0"/>
                                      <w:marTop w:val="0"/>
                                      <w:marBottom w:val="0"/>
                                      <w:divBdr>
                                        <w:top w:val="none" w:sz="0" w:space="0" w:color="auto"/>
                                        <w:left w:val="none" w:sz="0" w:space="0" w:color="auto"/>
                                        <w:bottom w:val="none" w:sz="0" w:space="0" w:color="auto"/>
                                        <w:right w:val="none" w:sz="0" w:space="0" w:color="auto"/>
                                      </w:divBdr>
                                    </w:div>
                                  </w:divsChild>
                                </w:div>
                                <w:div w:id="711080968">
                                  <w:marLeft w:val="0"/>
                                  <w:marRight w:val="0"/>
                                  <w:marTop w:val="0"/>
                                  <w:marBottom w:val="0"/>
                                  <w:divBdr>
                                    <w:top w:val="none" w:sz="0" w:space="0" w:color="auto"/>
                                    <w:left w:val="none" w:sz="0" w:space="0" w:color="auto"/>
                                    <w:bottom w:val="none" w:sz="0" w:space="0" w:color="auto"/>
                                    <w:right w:val="none" w:sz="0" w:space="0" w:color="auto"/>
                                  </w:divBdr>
                                  <w:divsChild>
                                    <w:div w:id="1742172876">
                                      <w:marLeft w:val="0"/>
                                      <w:marRight w:val="0"/>
                                      <w:marTop w:val="0"/>
                                      <w:marBottom w:val="0"/>
                                      <w:divBdr>
                                        <w:top w:val="none" w:sz="0" w:space="0" w:color="auto"/>
                                        <w:left w:val="none" w:sz="0" w:space="0" w:color="auto"/>
                                        <w:bottom w:val="none" w:sz="0" w:space="0" w:color="auto"/>
                                        <w:right w:val="none" w:sz="0" w:space="0" w:color="auto"/>
                                      </w:divBdr>
                                    </w:div>
                                  </w:divsChild>
                                </w:div>
                                <w:div w:id="1947229645">
                                  <w:marLeft w:val="0"/>
                                  <w:marRight w:val="0"/>
                                  <w:marTop w:val="0"/>
                                  <w:marBottom w:val="0"/>
                                  <w:divBdr>
                                    <w:top w:val="none" w:sz="0" w:space="0" w:color="auto"/>
                                    <w:left w:val="none" w:sz="0" w:space="0" w:color="auto"/>
                                    <w:bottom w:val="none" w:sz="0" w:space="0" w:color="auto"/>
                                    <w:right w:val="none" w:sz="0" w:space="0" w:color="auto"/>
                                  </w:divBdr>
                                  <w:divsChild>
                                    <w:div w:id="103382408">
                                      <w:marLeft w:val="0"/>
                                      <w:marRight w:val="0"/>
                                      <w:marTop w:val="0"/>
                                      <w:marBottom w:val="0"/>
                                      <w:divBdr>
                                        <w:top w:val="none" w:sz="0" w:space="0" w:color="auto"/>
                                        <w:left w:val="none" w:sz="0" w:space="0" w:color="auto"/>
                                        <w:bottom w:val="none" w:sz="0" w:space="0" w:color="auto"/>
                                        <w:right w:val="none" w:sz="0" w:space="0" w:color="auto"/>
                                      </w:divBdr>
                                    </w:div>
                                  </w:divsChild>
                                </w:div>
                                <w:div w:id="570386152">
                                  <w:marLeft w:val="0"/>
                                  <w:marRight w:val="0"/>
                                  <w:marTop w:val="0"/>
                                  <w:marBottom w:val="0"/>
                                  <w:divBdr>
                                    <w:top w:val="none" w:sz="0" w:space="0" w:color="auto"/>
                                    <w:left w:val="none" w:sz="0" w:space="0" w:color="auto"/>
                                    <w:bottom w:val="none" w:sz="0" w:space="0" w:color="auto"/>
                                    <w:right w:val="none" w:sz="0" w:space="0" w:color="auto"/>
                                  </w:divBdr>
                                  <w:divsChild>
                                    <w:div w:id="755054520">
                                      <w:marLeft w:val="0"/>
                                      <w:marRight w:val="0"/>
                                      <w:marTop w:val="0"/>
                                      <w:marBottom w:val="0"/>
                                      <w:divBdr>
                                        <w:top w:val="none" w:sz="0" w:space="0" w:color="auto"/>
                                        <w:left w:val="none" w:sz="0" w:space="0" w:color="auto"/>
                                        <w:bottom w:val="none" w:sz="0" w:space="0" w:color="auto"/>
                                        <w:right w:val="none" w:sz="0" w:space="0" w:color="auto"/>
                                      </w:divBdr>
                                    </w:div>
                                  </w:divsChild>
                                </w:div>
                                <w:div w:id="2135252655">
                                  <w:marLeft w:val="0"/>
                                  <w:marRight w:val="0"/>
                                  <w:marTop w:val="0"/>
                                  <w:marBottom w:val="0"/>
                                  <w:divBdr>
                                    <w:top w:val="none" w:sz="0" w:space="0" w:color="auto"/>
                                    <w:left w:val="none" w:sz="0" w:space="0" w:color="auto"/>
                                    <w:bottom w:val="none" w:sz="0" w:space="0" w:color="auto"/>
                                    <w:right w:val="none" w:sz="0" w:space="0" w:color="auto"/>
                                  </w:divBdr>
                                  <w:divsChild>
                                    <w:div w:id="1757632074">
                                      <w:marLeft w:val="0"/>
                                      <w:marRight w:val="0"/>
                                      <w:marTop w:val="0"/>
                                      <w:marBottom w:val="0"/>
                                      <w:divBdr>
                                        <w:top w:val="none" w:sz="0" w:space="0" w:color="auto"/>
                                        <w:left w:val="none" w:sz="0" w:space="0" w:color="auto"/>
                                        <w:bottom w:val="none" w:sz="0" w:space="0" w:color="auto"/>
                                        <w:right w:val="none" w:sz="0" w:space="0" w:color="auto"/>
                                      </w:divBdr>
                                    </w:div>
                                  </w:divsChild>
                                </w:div>
                                <w:div w:id="107820480">
                                  <w:marLeft w:val="0"/>
                                  <w:marRight w:val="0"/>
                                  <w:marTop w:val="0"/>
                                  <w:marBottom w:val="0"/>
                                  <w:divBdr>
                                    <w:top w:val="none" w:sz="0" w:space="0" w:color="auto"/>
                                    <w:left w:val="none" w:sz="0" w:space="0" w:color="auto"/>
                                    <w:bottom w:val="none" w:sz="0" w:space="0" w:color="auto"/>
                                    <w:right w:val="none" w:sz="0" w:space="0" w:color="auto"/>
                                  </w:divBdr>
                                  <w:divsChild>
                                    <w:div w:id="1925607702">
                                      <w:marLeft w:val="0"/>
                                      <w:marRight w:val="0"/>
                                      <w:marTop w:val="0"/>
                                      <w:marBottom w:val="0"/>
                                      <w:divBdr>
                                        <w:top w:val="none" w:sz="0" w:space="0" w:color="auto"/>
                                        <w:left w:val="none" w:sz="0" w:space="0" w:color="auto"/>
                                        <w:bottom w:val="none" w:sz="0" w:space="0" w:color="auto"/>
                                        <w:right w:val="none" w:sz="0" w:space="0" w:color="auto"/>
                                      </w:divBdr>
                                    </w:div>
                                  </w:divsChild>
                                </w:div>
                                <w:div w:id="1934434050">
                                  <w:marLeft w:val="0"/>
                                  <w:marRight w:val="0"/>
                                  <w:marTop w:val="0"/>
                                  <w:marBottom w:val="0"/>
                                  <w:divBdr>
                                    <w:top w:val="none" w:sz="0" w:space="0" w:color="auto"/>
                                    <w:left w:val="none" w:sz="0" w:space="0" w:color="auto"/>
                                    <w:bottom w:val="none" w:sz="0" w:space="0" w:color="auto"/>
                                    <w:right w:val="none" w:sz="0" w:space="0" w:color="auto"/>
                                  </w:divBdr>
                                  <w:divsChild>
                                    <w:div w:id="592739340">
                                      <w:marLeft w:val="0"/>
                                      <w:marRight w:val="0"/>
                                      <w:marTop w:val="0"/>
                                      <w:marBottom w:val="0"/>
                                      <w:divBdr>
                                        <w:top w:val="none" w:sz="0" w:space="0" w:color="auto"/>
                                        <w:left w:val="none" w:sz="0" w:space="0" w:color="auto"/>
                                        <w:bottom w:val="none" w:sz="0" w:space="0" w:color="auto"/>
                                        <w:right w:val="none" w:sz="0" w:space="0" w:color="auto"/>
                                      </w:divBdr>
                                    </w:div>
                                  </w:divsChild>
                                </w:div>
                                <w:div w:id="386925290">
                                  <w:marLeft w:val="0"/>
                                  <w:marRight w:val="0"/>
                                  <w:marTop w:val="0"/>
                                  <w:marBottom w:val="0"/>
                                  <w:divBdr>
                                    <w:top w:val="none" w:sz="0" w:space="0" w:color="auto"/>
                                    <w:left w:val="none" w:sz="0" w:space="0" w:color="auto"/>
                                    <w:bottom w:val="none" w:sz="0" w:space="0" w:color="auto"/>
                                    <w:right w:val="none" w:sz="0" w:space="0" w:color="auto"/>
                                  </w:divBdr>
                                  <w:divsChild>
                                    <w:div w:id="410007656">
                                      <w:marLeft w:val="0"/>
                                      <w:marRight w:val="0"/>
                                      <w:marTop w:val="0"/>
                                      <w:marBottom w:val="0"/>
                                      <w:divBdr>
                                        <w:top w:val="none" w:sz="0" w:space="0" w:color="auto"/>
                                        <w:left w:val="none" w:sz="0" w:space="0" w:color="auto"/>
                                        <w:bottom w:val="none" w:sz="0" w:space="0" w:color="auto"/>
                                        <w:right w:val="none" w:sz="0" w:space="0" w:color="auto"/>
                                      </w:divBdr>
                                    </w:div>
                                  </w:divsChild>
                                </w:div>
                                <w:div w:id="538707618">
                                  <w:marLeft w:val="0"/>
                                  <w:marRight w:val="0"/>
                                  <w:marTop w:val="0"/>
                                  <w:marBottom w:val="0"/>
                                  <w:divBdr>
                                    <w:top w:val="none" w:sz="0" w:space="0" w:color="auto"/>
                                    <w:left w:val="none" w:sz="0" w:space="0" w:color="auto"/>
                                    <w:bottom w:val="none" w:sz="0" w:space="0" w:color="auto"/>
                                    <w:right w:val="none" w:sz="0" w:space="0" w:color="auto"/>
                                  </w:divBdr>
                                  <w:divsChild>
                                    <w:div w:id="1264993816">
                                      <w:marLeft w:val="0"/>
                                      <w:marRight w:val="0"/>
                                      <w:marTop w:val="0"/>
                                      <w:marBottom w:val="0"/>
                                      <w:divBdr>
                                        <w:top w:val="none" w:sz="0" w:space="0" w:color="auto"/>
                                        <w:left w:val="none" w:sz="0" w:space="0" w:color="auto"/>
                                        <w:bottom w:val="none" w:sz="0" w:space="0" w:color="auto"/>
                                        <w:right w:val="none" w:sz="0" w:space="0" w:color="auto"/>
                                      </w:divBdr>
                                    </w:div>
                                  </w:divsChild>
                                </w:div>
                                <w:div w:id="1030885232">
                                  <w:marLeft w:val="0"/>
                                  <w:marRight w:val="0"/>
                                  <w:marTop w:val="0"/>
                                  <w:marBottom w:val="0"/>
                                  <w:divBdr>
                                    <w:top w:val="none" w:sz="0" w:space="0" w:color="auto"/>
                                    <w:left w:val="none" w:sz="0" w:space="0" w:color="auto"/>
                                    <w:bottom w:val="none" w:sz="0" w:space="0" w:color="auto"/>
                                    <w:right w:val="none" w:sz="0" w:space="0" w:color="auto"/>
                                  </w:divBdr>
                                  <w:divsChild>
                                    <w:div w:id="2023359206">
                                      <w:marLeft w:val="0"/>
                                      <w:marRight w:val="0"/>
                                      <w:marTop w:val="0"/>
                                      <w:marBottom w:val="0"/>
                                      <w:divBdr>
                                        <w:top w:val="none" w:sz="0" w:space="0" w:color="auto"/>
                                        <w:left w:val="none" w:sz="0" w:space="0" w:color="auto"/>
                                        <w:bottom w:val="none" w:sz="0" w:space="0" w:color="auto"/>
                                        <w:right w:val="none" w:sz="0" w:space="0" w:color="auto"/>
                                      </w:divBdr>
                                    </w:div>
                                  </w:divsChild>
                                </w:div>
                                <w:div w:id="646974166">
                                  <w:marLeft w:val="0"/>
                                  <w:marRight w:val="0"/>
                                  <w:marTop w:val="0"/>
                                  <w:marBottom w:val="0"/>
                                  <w:divBdr>
                                    <w:top w:val="none" w:sz="0" w:space="0" w:color="auto"/>
                                    <w:left w:val="none" w:sz="0" w:space="0" w:color="auto"/>
                                    <w:bottom w:val="none" w:sz="0" w:space="0" w:color="auto"/>
                                    <w:right w:val="none" w:sz="0" w:space="0" w:color="auto"/>
                                  </w:divBdr>
                                  <w:divsChild>
                                    <w:div w:id="1147893646">
                                      <w:marLeft w:val="0"/>
                                      <w:marRight w:val="0"/>
                                      <w:marTop w:val="0"/>
                                      <w:marBottom w:val="0"/>
                                      <w:divBdr>
                                        <w:top w:val="none" w:sz="0" w:space="0" w:color="auto"/>
                                        <w:left w:val="none" w:sz="0" w:space="0" w:color="auto"/>
                                        <w:bottom w:val="none" w:sz="0" w:space="0" w:color="auto"/>
                                        <w:right w:val="none" w:sz="0" w:space="0" w:color="auto"/>
                                      </w:divBdr>
                                    </w:div>
                                  </w:divsChild>
                                </w:div>
                                <w:div w:id="2050641807">
                                  <w:marLeft w:val="0"/>
                                  <w:marRight w:val="0"/>
                                  <w:marTop w:val="0"/>
                                  <w:marBottom w:val="0"/>
                                  <w:divBdr>
                                    <w:top w:val="none" w:sz="0" w:space="0" w:color="auto"/>
                                    <w:left w:val="none" w:sz="0" w:space="0" w:color="auto"/>
                                    <w:bottom w:val="none" w:sz="0" w:space="0" w:color="auto"/>
                                    <w:right w:val="none" w:sz="0" w:space="0" w:color="auto"/>
                                  </w:divBdr>
                                  <w:divsChild>
                                    <w:div w:id="1310591550">
                                      <w:marLeft w:val="0"/>
                                      <w:marRight w:val="0"/>
                                      <w:marTop w:val="0"/>
                                      <w:marBottom w:val="0"/>
                                      <w:divBdr>
                                        <w:top w:val="none" w:sz="0" w:space="0" w:color="auto"/>
                                        <w:left w:val="none" w:sz="0" w:space="0" w:color="auto"/>
                                        <w:bottom w:val="none" w:sz="0" w:space="0" w:color="auto"/>
                                        <w:right w:val="none" w:sz="0" w:space="0" w:color="auto"/>
                                      </w:divBdr>
                                    </w:div>
                                  </w:divsChild>
                                </w:div>
                                <w:div w:id="254097011">
                                  <w:marLeft w:val="0"/>
                                  <w:marRight w:val="0"/>
                                  <w:marTop w:val="0"/>
                                  <w:marBottom w:val="0"/>
                                  <w:divBdr>
                                    <w:top w:val="none" w:sz="0" w:space="0" w:color="auto"/>
                                    <w:left w:val="none" w:sz="0" w:space="0" w:color="auto"/>
                                    <w:bottom w:val="none" w:sz="0" w:space="0" w:color="auto"/>
                                    <w:right w:val="none" w:sz="0" w:space="0" w:color="auto"/>
                                  </w:divBdr>
                                  <w:divsChild>
                                    <w:div w:id="1321692275">
                                      <w:marLeft w:val="0"/>
                                      <w:marRight w:val="0"/>
                                      <w:marTop w:val="0"/>
                                      <w:marBottom w:val="0"/>
                                      <w:divBdr>
                                        <w:top w:val="none" w:sz="0" w:space="0" w:color="auto"/>
                                        <w:left w:val="none" w:sz="0" w:space="0" w:color="auto"/>
                                        <w:bottom w:val="none" w:sz="0" w:space="0" w:color="auto"/>
                                        <w:right w:val="none" w:sz="0" w:space="0" w:color="auto"/>
                                      </w:divBdr>
                                    </w:div>
                                  </w:divsChild>
                                </w:div>
                                <w:div w:id="387848723">
                                  <w:marLeft w:val="0"/>
                                  <w:marRight w:val="0"/>
                                  <w:marTop w:val="0"/>
                                  <w:marBottom w:val="0"/>
                                  <w:divBdr>
                                    <w:top w:val="none" w:sz="0" w:space="0" w:color="auto"/>
                                    <w:left w:val="none" w:sz="0" w:space="0" w:color="auto"/>
                                    <w:bottom w:val="none" w:sz="0" w:space="0" w:color="auto"/>
                                    <w:right w:val="none" w:sz="0" w:space="0" w:color="auto"/>
                                  </w:divBdr>
                                  <w:divsChild>
                                    <w:div w:id="1750156470">
                                      <w:marLeft w:val="0"/>
                                      <w:marRight w:val="0"/>
                                      <w:marTop w:val="0"/>
                                      <w:marBottom w:val="0"/>
                                      <w:divBdr>
                                        <w:top w:val="none" w:sz="0" w:space="0" w:color="auto"/>
                                        <w:left w:val="none" w:sz="0" w:space="0" w:color="auto"/>
                                        <w:bottom w:val="none" w:sz="0" w:space="0" w:color="auto"/>
                                        <w:right w:val="none" w:sz="0" w:space="0" w:color="auto"/>
                                      </w:divBdr>
                                    </w:div>
                                  </w:divsChild>
                                </w:div>
                                <w:div w:id="645162835">
                                  <w:marLeft w:val="0"/>
                                  <w:marRight w:val="0"/>
                                  <w:marTop w:val="0"/>
                                  <w:marBottom w:val="0"/>
                                  <w:divBdr>
                                    <w:top w:val="none" w:sz="0" w:space="0" w:color="auto"/>
                                    <w:left w:val="none" w:sz="0" w:space="0" w:color="auto"/>
                                    <w:bottom w:val="none" w:sz="0" w:space="0" w:color="auto"/>
                                    <w:right w:val="none" w:sz="0" w:space="0" w:color="auto"/>
                                  </w:divBdr>
                                  <w:divsChild>
                                    <w:div w:id="1257397382">
                                      <w:marLeft w:val="0"/>
                                      <w:marRight w:val="0"/>
                                      <w:marTop w:val="0"/>
                                      <w:marBottom w:val="0"/>
                                      <w:divBdr>
                                        <w:top w:val="none" w:sz="0" w:space="0" w:color="auto"/>
                                        <w:left w:val="none" w:sz="0" w:space="0" w:color="auto"/>
                                        <w:bottom w:val="none" w:sz="0" w:space="0" w:color="auto"/>
                                        <w:right w:val="none" w:sz="0" w:space="0" w:color="auto"/>
                                      </w:divBdr>
                                    </w:div>
                                  </w:divsChild>
                                </w:div>
                                <w:div w:id="1236205746">
                                  <w:marLeft w:val="0"/>
                                  <w:marRight w:val="0"/>
                                  <w:marTop w:val="0"/>
                                  <w:marBottom w:val="0"/>
                                  <w:divBdr>
                                    <w:top w:val="none" w:sz="0" w:space="0" w:color="auto"/>
                                    <w:left w:val="none" w:sz="0" w:space="0" w:color="auto"/>
                                    <w:bottom w:val="none" w:sz="0" w:space="0" w:color="auto"/>
                                    <w:right w:val="none" w:sz="0" w:space="0" w:color="auto"/>
                                  </w:divBdr>
                                  <w:divsChild>
                                    <w:div w:id="231425748">
                                      <w:marLeft w:val="0"/>
                                      <w:marRight w:val="0"/>
                                      <w:marTop w:val="0"/>
                                      <w:marBottom w:val="0"/>
                                      <w:divBdr>
                                        <w:top w:val="none" w:sz="0" w:space="0" w:color="auto"/>
                                        <w:left w:val="none" w:sz="0" w:space="0" w:color="auto"/>
                                        <w:bottom w:val="none" w:sz="0" w:space="0" w:color="auto"/>
                                        <w:right w:val="none" w:sz="0" w:space="0" w:color="auto"/>
                                      </w:divBdr>
                                    </w:div>
                                  </w:divsChild>
                                </w:div>
                                <w:div w:id="627711737">
                                  <w:marLeft w:val="0"/>
                                  <w:marRight w:val="0"/>
                                  <w:marTop w:val="0"/>
                                  <w:marBottom w:val="0"/>
                                  <w:divBdr>
                                    <w:top w:val="none" w:sz="0" w:space="0" w:color="auto"/>
                                    <w:left w:val="none" w:sz="0" w:space="0" w:color="auto"/>
                                    <w:bottom w:val="none" w:sz="0" w:space="0" w:color="auto"/>
                                    <w:right w:val="none" w:sz="0" w:space="0" w:color="auto"/>
                                  </w:divBdr>
                                  <w:divsChild>
                                    <w:div w:id="589775190">
                                      <w:marLeft w:val="0"/>
                                      <w:marRight w:val="0"/>
                                      <w:marTop w:val="0"/>
                                      <w:marBottom w:val="0"/>
                                      <w:divBdr>
                                        <w:top w:val="none" w:sz="0" w:space="0" w:color="auto"/>
                                        <w:left w:val="none" w:sz="0" w:space="0" w:color="auto"/>
                                        <w:bottom w:val="none" w:sz="0" w:space="0" w:color="auto"/>
                                        <w:right w:val="none" w:sz="0" w:space="0" w:color="auto"/>
                                      </w:divBdr>
                                    </w:div>
                                  </w:divsChild>
                                </w:div>
                                <w:div w:id="1130434937">
                                  <w:marLeft w:val="0"/>
                                  <w:marRight w:val="0"/>
                                  <w:marTop w:val="0"/>
                                  <w:marBottom w:val="0"/>
                                  <w:divBdr>
                                    <w:top w:val="none" w:sz="0" w:space="0" w:color="auto"/>
                                    <w:left w:val="none" w:sz="0" w:space="0" w:color="auto"/>
                                    <w:bottom w:val="none" w:sz="0" w:space="0" w:color="auto"/>
                                    <w:right w:val="none" w:sz="0" w:space="0" w:color="auto"/>
                                  </w:divBdr>
                                  <w:divsChild>
                                    <w:div w:id="1250459071">
                                      <w:marLeft w:val="0"/>
                                      <w:marRight w:val="0"/>
                                      <w:marTop w:val="0"/>
                                      <w:marBottom w:val="0"/>
                                      <w:divBdr>
                                        <w:top w:val="none" w:sz="0" w:space="0" w:color="auto"/>
                                        <w:left w:val="none" w:sz="0" w:space="0" w:color="auto"/>
                                        <w:bottom w:val="none" w:sz="0" w:space="0" w:color="auto"/>
                                        <w:right w:val="none" w:sz="0" w:space="0" w:color="auto"/>
                                      </w:divBdr>
                                    </w:div>
                                  </w:divsChild>
                                </w:div>
                                <w:div w:id="1538161674">
                                  <w:marLeft w:val="0"/>
                                  <w:marRight w:val="0"/>
                                  <w:marTop w:val="0"/>
                                  <w:marBottom w:val="0"/>
                                  <w:divBdr>
                                    <w:top w:val="none" w:sz="0" w:space="0" w:color="auto"/>
                                    <w:left w:val="none" w:sz="0" w:space="0" w:color="auto"/>
                                    <w:bottom w:val="none" w:sz="0" w:space="0" w:color="auto"/>
                                    <w:right w:val="none" w:sz="0" w:space="0" w:color="auto"/>
                                  </w:divBdr>
                                  <w:divsChild>
                                    <w:div w:id="1715035692">
                                      <w:marLeft w:val="0"/>
                                      <w:marRight w:val="0"/>
                                      <w:marTop w:val="0"/>
                                      <w:marBottom w:val="0"/>
                                      <w:divBdr>
                                        <w:top w:val="none" w:sz="0" w:space="0" w:color="auto"/>
                                        <w:left w:val="none" w:sz="0" w:space="0" w:color="auto"/>
                                        <w:bottom w:val="none" w:sz="0" w:space="0" w:color="auto"/>
                                        <w:right w:val="none" w:sz="0" w:space="0" w:color="auto"/>
                                      </w:divBdr>
                                    </w:div>
                                  </w:divsChild>
                                </w:div>
                                <w:div w:id="1002703167">
                                  <w:marLeft w:val="0"/>
                                  <w:marRight w:val="0"/>
                                  <w:marTop w:val="0"/>
                                  <w:marBottom w:val="0"/>
                                  <w:divBdr>
                                    <w:top w:val="none" w:sz="0" w:space="0" w:color="auto"/>
                                    <w:left w:val="none" w:sz="0" w:space="0" w:color="auto"/>
                                    <w:bottom w:val="none" w:sz="0" w:space="0" w:color="auto"/>
                                    <w:right w:val="none" w:sz="0" w:space="0" w:color="auto"/>
                                  </w:divBdr>
                                  <w:divsChild>
                                    <w:div w:id="1237519179">
                                      <w:marLeft w:val="0"/>
                                      <w:marRight w:val="0"/>
                                      <w:marTop w:val="0"/>
                                      <w:marBottom w:val="0"/>
                                      <w:divBdr>
                                        <w:top w:val="none" w:sz="0" w:space="0" w:color="auto"/>
                                        <w:left w:val="none" w:sz="0" w:space="0" w:color="auto"/>
                                        <w:bottom w:val="none" w:sz="0" w:space="0" w:color="auto"/>
                                        <w:right w:val="none" w:sz="0" w:space="0" w:color="auto"/>
                                      </w:divBdr>
                                    </w:div>
                                  </w:divsChild>
                                </w:div>
                                <w:div w:id="1436901641">
                                  <w:marLeft w:val="0"/>
                                  <w:marRight w:val="0"/>
                                  <w:marTop w:val="0"/>
                                  <w:marBottom w:val="0"/>
                                  <w:divBdr>
                                    <w:top w:val="none" w:sz="0" w:space="0" w:color="auto"/>
                                    <w:left w:val="none" w:sz="0" w:space="0" w:color="auto"/>
                                    <w:bottom w:val="none" w:sz="0" w:space="0" w:color="auto"/>
                                    <w:right w:val="none" w:sz="0" w:space="0" w:color="auto"/>
                                  </w:divBdr>
                                  <w:divsChild>
                                    <w:div w:id="787428535">
                                      <w:marLeft w:val="0"/>
                                      <w:marRight w:val="0"/>
                                      <w:marTop w:val="0"/>
                                      <w:marBottom w:val="0"/>
                                      <w:divBdr>
                                        <w:top w:val="none" w:sz="0" w:space="0" w:color="auto"/>
                                        <w:left w:val="none" w:sz="0" w:space="0" w:color="auto"/>
                                        <w:bottom w:val="none" w:sz="0" w:space="0" w:color="auto"/>
                                        <w:right w:val="none" w:sz="0" w:space="0" w:color="auto"/>
                                      </w:divBdr>
                                    </w:div>
                                  </w:divsChild>
                                </w:div>
                                <w:div w:id="849637128">
                                  <w:marLeft w:val="0"/>
                                  <w:marRight w:val="0"/>
                                  <w:marTop w:val="0"/>
                                  <w:marBottom w:val="0"/>
                                  <w:divBdr>
                                    <w:top w:val="none" w:sz="0" w:space="0" w:color="auto"/>
                                    <w:left w:val="none" w:sz="0" w:space="0" w:color="auto"/>
                                    <w:bottom w:val="none" w:sz="0" w:space="0" w:color="auto"/>
                                    <w:right w:val="none" w:sz="0" w:space="0" w:color="auto"/>
                                  </w:divBdr>
                                  <w:divsChild>
                                    <w:div w:id="861624678">
                                      <w:marLeft w:val="0"/>
                                      <w:marRight w:val="0"/>
                                      <w:marTop w:val="0"/>
                                      <w:marBottom w:val="0"/>
                                      <w:divBdr>
                                        <w:top w:val="none" w:sz="0" w:space="0" w:color="auto"/>
                                        <w:left w:val="none" w:sz="0" w:space="0" w:color="auto"/>
                                        <w:bottom w:val="none" w:sz="0" w:space="0" w:color="auto"/>
                                        <w:right w:val="none" w:sz="0" w:space="0" w:color="auto"/>
                                      </w:divBdr>
                                    </w:div>
                                  </w:divsChild>
                                </w:div>
                                <w:div w:id="113251269">
                                  <w:marLeft w:val="0"/>
                                  <w:marRight w:val="0"/>
                                  <w:marTop w:val="0"/>
                                  <w:marBottom w:val="0"/>
                                  <w:divBdr>
                                    <w:top w:val="none" w:sz="0" w:space="0" w:color="auto"/>
                                    <w:left w:val="none" w:sz="0" w:space="0" w:color="auto"/>
                                    <w:bottom w:val="none" w:sz="0" w:space="0" w:color="auto"/>
                                    <w:right w:val="none" w:sz="0" w:space="0" w:color="auto"/>
                                  </w:divBdr>
                                  <w:divsChild>
                                    <w:div w:id="715202032">
                                      <w:marLeft w:val="0"/>
                                      <w:marRight w:val="0"/>
                                      <w:marTop w:val="0"/>
                                      <w:marBottom w:val="0"/>
                                      <w:divBdr>
                                        <w:top w:val="none" w:sz="0" w:space="0" w:color="auto"/>
                                        <w:left w:val="none" w:sz="0" w:space="0" w:color="auto"/>
                                        <w:bottom w:val="none" w:sz="0" w:space="0" w:color="auto"/>
                                        <w:right w:val="none" w:sz="0" w:space="0" w:color="auto"/>
                                      </w:divBdr>
                                    </w:div>
                                  </w:divsChild>
                                </w:div>
                                <w:div w:id="2044136908">
                                  <w:marLeft w:val="0"/>
                                  <w:marRight w:val="0"/>
                                  <w:marTop w:val="0"/>
                                  <w:marBottom w:val="0"/>
                                  <w:divBdr>
                                    <w:top w:val="none" w:sz="0" w:space="0" w:color="auto"/>
                                    <w:left w:val="none" w:sz="0" w:space="0" w:color="auto"/>
                                    <w:bottom w:val="none" w:sz="0" w:space="0" w:color="auto"/>
                                    <w:right w:val="none" w:sz="0" w:space="0" w:color="auto"/>
                                  </w:divBdr>
                                  <w:divsChild>
                                    <w:div w:id="37584521">
                                      <w:marLeft w:val="0"/>
                                      <w:marRight w:val="0"/>
                                      <w:marTop w:val="0"/>
                                      <w:marBottom w:val="0"/>
                                      <w:divBdr>
                                        <w:top w:val="none" w:sz="0" w:space="0" w:color="auto"/>
                                        <w:left w:val="none" w:sz="0" w:space="0" w:color="auto"/>
                                        <w:bottom w:val="none" w:sz="0" w:space="0" w:color="auto"/>
                                        <w:right w:val="none" w:sz="0" w:space="0" w:color="auto"/>
                                      </w:divBdr>
                                    </w:div>
                                  </w:divsChild>
                                </w:div>
                                <w:div w:id="1728458076">
                                  <w:marLeft w:val="0"/>
                                  <w:marRight w:val="0"/>
                                  <w:marTop w:val="0"/>
                                  <w:marBottom w:val="0"/>
                                  <w:divBdr>
                                    <w:top w:val="none" w:sz="0" w:space="0" w:color="auto"/>
                                    <w:left w:val="none" w:sz="0" w:space="0" w:color="auto"/>
                                    <w:bottom w:val="none" w:sz="0" w:space="0" w:color="auto"/>
                                    <w:right w:val="none" w:sz="0" w:space="0" w:color="auto"/>
                                  </w:divBdr>
                                  <w:divsChild>
                                    <w:div w:id="1413547978">
                                      <w:marLeft w:val="0"/>
                                      <w:marRight w:val="0"/>
                                      <w:marTop w:val="0"/>
                                      <w:marBottom w:val="0"/>
                                      <w:divBdr>
                                        <w:top w:val="none" w:sz="0" w:space="0" w:color="auto"/>
                                        <w:left w:val="none" w:sz="0" w:space="0" w:color="auto"/>
                                        <w:bottom w:val="none" w:sz="0" w:space="0" w:color="auto"/>
                                        <w:right w:val="none" w:sz="0" w:space="0" w:color="auto"/>
                                      </w:divBdr>
                                    </w:div>
                                  </w:divsChild>
                                </w:div>
                                <w:div w:id="1330711288">
                                  <w:marLeft w:val="0"/>
                                  <w:marRight w:val="0"/>
                                  <w:marTop w:val="0"/>
                                  <w:marBottom w:val="0"/>
                                  <w:divBdr>
                                    <w:top w:val="none" w:sz="0" w:space="0" w:color="auto"/>
                                    <w:left w:val="none" w:sz="0" w:space="0" w:color="auto"/>
                                    <w:bottom w:val="none" w:sz="0" w:space="0" w:color="auto"/>
                                    <w:right w:val="none" w:sz="0" w:space="0" w:color="auto"/>
                                  </w:divBdr>
                                  <w:divsChild>
                                    <w:div w:id="1244532155">
                                      <w:marLeft w:val="0"/>
                                      <w:marRight w:val="0"/>
                                      <w:marTop w:val="0"/>
                                      <w:marBottom w:val="0"/>
                                      <w:divBdr>
                                        <w:top w:val="none" w:sz="0" w:space="0" w:color="auto"/>
                                        <w:left w:val="none" w:sz="0" w:space="0" w:color="auto"/>
                                        <w:bottom w:val="none" w:sz="0" w:space="0" w:color="auto"/>
                                        <w:right w:val="none" w:sz="0" w:space="0" w:color="auto"/>
                                      </w:divBdr>
                                    </w:div>
                                  </w:divsChild>
                                </w:div>
                                <w:div w:id="793211940">
                                  <w:marLeft w:val="0"/>
                                  <w:marRight w:val="0"/>
                                  <w:marTop w:val="0"/>
                                  <w:marBottom w:val="0"/>
                                  <w:divBdr>
                                    <w:top w:val="none" w:sz="0" w:space="0" w:color="auto"/>
                                    <w:left w:val="none" w:sz="0" w:space="0" w:color="auto"/>
                                    <w:bottom w:val="none" w:sz="0" w:space="0" w:color="auto"/>
                                    <w:right w:val="none" w:sz="0" w:space="0" w:color="auto"/>
                                  </w:divBdr>
                                  <w:divsChild>
                                    <w:div w:id="1511068167">
                                      <w:marLeft w:val="0"/>
                                      <w:marRight w:val="0"/>
                                      <w:marTop w:val="0"/>
                                      <w:marBottom w:val="0"/>
                                      <w:divBdr>
                                        <w:top w:val="none" w:sz="0" w:space="0" w:color="auto"/>
                                        <w:left w:val="none" w:sz="0" w:space="0" w:color="auto"/>
                                        <w:bottom w:val="none" w:sz="0" w:space="0" w:color="auto"/>
                                        <w:right w:val="none" w:sz="0" w:space="0" w:color="auto"/>
                                      </w:divBdr>
                                    </w:div>
                                  </w:divsChild>
                                </w:div>
                                <w:div w:id="2078934958">
                                  <w:marLeft w:val="0"/>
                                  <w:marRight w:val="0"/>
                                  <w:marTop w:val="0"/>
                                  <w:marBottom w:val="0"/>
                                  <w:divBdr>
                                    <w:top w:val="none" w:sz="0" w:space="0" w:color="auto"/>
                                    <w:left w:val="none" w:sz="0" w:space="0" w:color="auto"/>
                                    <w:bottom w:val="none" w:sz="0" w:space="0" w:color="auto"/>
                                    <w:right w:val="none" w:sz="0" w:space="0" w:color="auto"/>
                                  </w:divBdr>
                                  <w:divsChild>
                                    <w:div w:id="982584751">
                                      <w:marLeft w:val="0"/>
                                      <w:marRight w:val="0"/>
                                      <w:marTop w:val="0"/>
                                      <w:marBottom w:val="0"/>
                                      <w:divBdr>
                                        <w:top w:val="none" w:sz="0" w:space="0" w:color="auto"/>
                                        <w:left w:val="none" w:sz="0" w:space="0" w:color="auto"/>
                                        <w:bottom w:val="none" w:sz="0" w:space="0" w:color="auto"/>
                                        <w:right w:val="none" w:sz="0" w:space="0" w:color="auto"/>
                                      </w:divBdr>
                                    </w:div>
                                  </w:divsChild>
                                </w:div>
                                <w:div w:id="1498421966">
                                  <w:marLeft w:val="0"/>
                                  <w:marRight w:val="0"/>
                                  <w:marTop w:val="0"/>
                                  <w:marBottom w:val="0"/>
                                  <w:divBdr>
                                    <w:top w:val="none" w:sz="0" w:space="0" w:color="auto"/>
                                    <w:left w:val="none" w:sz="0" w:space="0" w:color="auto"/>
                                    <w:bottom w:val="none" w:sz="0" w:space="0" w:color="auto"/>
                                    <w:right w:val="none" w:sz="0" w:space="0" w:color="auto"/>
                                  </w:divBdr>
                                  <w:divsChild>
                                    <w:div w:id="409237391">
                                      <w:marLeft w:val="0"/>
                                      <w:marRight w:val="0"/>
                                      <w:marTop w:val="0"/>
                                      <w:marBottom w:val="0"/>
                                      <w:divBdr>
                                        <w:top w:val="none" w:sz="0" w:space="0" w:color="auto"/>
                                        <w:left w:val="none" w:sz="0" w:space="0" w:color="auto"/>
                                        <w:bottom w:val="none" w:sz="0" w:space="0" w:color="auto"/>
                                        <w:right w:val="none" w:sz="0" w:space="0" w:color="auto"/>
                                      </w:divBdr>
                                    </w:div>
                                  </w:divsChild>
                                </w:div>
                                <w:div w:id="831917245">
                                  <w:marLeft w:val="0"/>
                                  <w:marRight w:val="0"/>
                                  <w:marTop w:val="0"/>
                                  <w:marBottom w:val="0"/>
                                  <w:divBdr>
                                    <w:top w:val="none" w:sz="0" w:space="0" w:color="auto"/>
                                    <w:left w:val="none" w:sz="0" w:space="0" w:color="auto"/>
                                    <w:bottom w:val="none" w:sz="0" w:space="0" w:color="auto"/>
                                    <w:right w:val="none" w:sz="0" w:space="0" w:color="auto"/>
                                  </w:divBdr>
                                  <w:divsChild>
                                    <w:div w:id="1666542814">
                                      <w:marLeft w:val="0"/>
                                      <w:marRight w:val="0"/>
                                      <w:marTop w:val="0"/>
                                      <w:marBottom w:val="0"/>
                                      <w:divBdr>
                                        <w:top w:val="none" w:sz="0" w:space="0" w:color="auto"/>
                                        <w:left w:val="none" w:sz="0" w:space="0" w:color="auto"/>
                                        <w:bottom w:val="none" w:sz="0" w:space="0" w:color="auto"/>
                                        <w:right w:val="none" w:sz="0" w:space="0" w:color="auto"/>
                                      </w:divBdr>
                                    </w:div>
                                  </w:divsChild>
                                </w:div>
                                <w:div w:id="606041047">
                                  <w:marLeft w:val="0"/>
                                  <w:marRight w:val="0"/>
                                  <w:marTop w:val="0"/>
                                  <w:marBottom w:val="0"/>
                                  <w:divBdr>
                                    <w:top w:val="none" w:sz="0" w:space="0" w:color="auto"/>
                                    <w:left w:val="none" w:sz="0" w:space="0" w:color="auto"/>
                                    <w:bottom w:val="none" w:sz="0" w:space="0" w:color="auto"/>
                                    <w:right w:val="none" w:sz="0" w:space="0" w:color="auto"/>
                                  </w:divBdr>
                                  <w:divsChild>
                                    <w:div w:id="1293442322">
                                      <w:marLeft w:val="0"/>
                                      <w:marRight w:val="0"/>
                                      <w:marTop w:val="0"/>
                                      <w:marBottom w:val="0"/>
                                      <w:divBdr>
                                        <w:top w:val="none" w:sz="0" w:space="0" w:color="auto"/>
                                        <w:left w:val="none" w:sz="0" w:space="0" w:color="auto"/>
                                        <w:bottom w:val="none" w:sz="0" w:space="0" w:color="auto"/>
                                        <w:right w:val="none" w:sz="0" w:space="0" w:color="auto"/>
                                      </w:divBdr>
                                    </w:div>
                                  </w:divsChild>
                                </w:div>
                                <w:div w:id="1827043204">
                                  <w:marLeft w:val="0"/>
                                  <w:marRight w:val="0"/>
                                  <w:marTop w:val="0"/>
                                  <w:marBottom w:val="0"/>
                                  <w:divBdr>
                                    <w:top w:val="none" w:sz="0" w:space="0" w:color="auto"/>
                                    <w:left w:val="none" w:sz="0" w:space="0" w:color="auto"/>
                                    <w:bottom w:val="none" w:sz="0" w:space="0" w:color="auto"/>
                                    <w:right w:val="none" w:sz="0" w:space="0" w:color="auto"/>
                                  </w:divBdr>
                                  <w:divsChild>
                                    <w:div w:id="903183251">
                                      <w:marLeft w:val="0"/>
                                      <w:marRight w:val="0"/>
                                      <w:marTop w:val="0"/>
                                      <w:marBottom w:val="0"/>
                                      <w:divBdr>
                                        <w:top w:val="none" w:sz="0" w:space="0" w:color="auto"/>
                                        <w:left w:val="none" w:sz="0" w:space="0" w:color="auto"/>
                                        <w:bottom w:val="none" w:sz="0" w:space="0" w:color="auto"/>
                                        <w:right w:val="none" w:sz="0" w:space="0" w:color="auto"/>
                                      </w:divBdr>
                                    </w:div>
                                  </w:divsChild>
                                </w:div>
                                <w:div w:id="878470974">
                                  <w:marLeft w:val="0"/>
                                  <w:marRight w:val="0"/>
                                  <w:marTop w:val="0"/>
                                  <w:marBottom w:val="0"/>
                                  <w:divBdr>
                                    <w:top w:val="none" w:sz="0" w:space="0" w:color="auto"/>
                                    <w:left w:val="none" w:sz="0" w:space="0" w:color="auto"/>
                                    <w:bottom w:val="none" w:sz="0" w:space="0" w:color="auto"/>
                                    <w:right w:val="none" w:sz="0" w:space="0" w:color="auto"/>
                                  </w:divBdr>
                                  <w:divsChild>
                                    <w:div w:id="860359465">
                                      <w:marLeft w:val="0"/>
                                      <w:marRight w:val="0"/>
                                      <w:marTop w:val="0"/>
                                      <w:marBottom w:val="0"/>
                                      <w:divBdr>
                                        <w:top w:val="none" w:sz="0" w:space="0" w:color="auto"/>
                                        <w:left w:val="none" w:sz="0" w:space="0" w:color="auto"/>
                                        <w:bottom w:val="none" w:sz="0" w:space="0" w:color="auto"/>
                                        <w:right w:val="none" w:sz="0" w:space="0" w:color="auto"/>
                                      </w:divBdr>
                                    </w:div>
                                  </w:divsChild>
                                </w:div>
                                <w:div w:id="1985043554">
                                  <w:marLeft w:val="0"/>
                                  <w:marRight w:val="0"/>
                                  <w:marTop w:val="0"/>
                                  <w:marBottom w:val="0"/>
                                  <w:divBdr>
                                    <w:top w:val="none" w:sz="0" w:space="0" w:color="auto"/>
                                    <w:left w:val="none" w:sz="0" w:space="0" w:color="auto"/>
                                    <w:bottom w:val="none" w:sz="0" w:space="0" w:color="auto"/>
                                    <w:right w:val="none" w:sz="0" w:space="0" w:color="auto"/>
                                  </w:divBdr>
                                  <w:divsChild>
                                    <w:div w:id="1867064379">
                                      <w:marLeft w:val="0"/>
                                      <w:marRight w:val="0"/>
                                      <w:marTop w:val="0"/>
                                      <w:marBottom w:val="0"/>
                                      <w:divBdr>
                                        <w:top w:val="none" w:sz="0" w:space="0" w:color="auto"/>
                                        <w:left w:val="none" w:sz="0" w:space="0" w:color="auto"/>
                                        <w:bottom w:val="none" w:sz="0" w:space="0" w:color="auto"/>
                                        <w:right w:val="none" w:sz="0" w:space="0" w:color="auto"/>
                                      </w:divBdr>
                                    </w:div>
                                  </w:divsChild>
                                </w:div>
                                <w:div w:id="1421487088">
                                  <w:marLeft w:val="0"/>
                                  <w:marRight w:val="0"/>
                                  <w:marTop w:val="0"/>
                                  <w:marBottom w:val="0"/>
                                  <w:divBdr>
                                    <w:top w:val="none" w:sz="0" w:space="0" w:color="auto"/>
                                    <w:left w:val="none" w:sz="0" w:space="0" w:color="auto"/>
                                    <w:bottom w:val="none" w:sz="0" w:space="0" w:color="auto"/>
                                    <w:right w:val="none" w:sz="0" w:space="0" w:color="auto"/>
                                  </w:divBdr>
                                  <w:divsChild>
                                    <w:div w:id="1002009170">
                                      <w:marLeft w:val="0"/>
                                      <w:marRight w:val="0"/>
                                      <w:marTop w:val="0"/>
                                      <w:marBottom w:val="0"/>
                                      <w:divBdr>
                                        <w:top w:val="none" w:sz="0" w:space="0" w:color="auto"/>
                                        <w:left w:val="none" w:sz="0" w:space="0" w:color="auto"/>
                                        <w:bottom w:val="none" w:sz="0" w:space="0" w:color="auto"/>
                                        <w:right w:val="none" w:sz="0" w:space="0" w:color="auto"/>
                                      </w:divBdr>
                                    </w:div>
                                  </w:divsChild>
                                </w:div>
                                <w:div w:id="1201936845">
                                  <w:marLeft w:val="0"/>
                                  <w:marRight w:val="0"/>
                                  <w:marTop w:val="0"/>
                                  <w:marBottom w:val="0"/>
                                  <w:divBdr>
                                    <w:top w:val="none" w:sz="0" w:space="0" w:color="auto"/>
                                    <w:left w:val="none" w:sz="0" w:space="0" w:color="auto"/>
                                    <w:bottom w:val="none" w:sz="0" w:space="0" w:color="auto"/>
                                    <w:right w:val="none" w:sz="0" w:space="0" w:color="auto"/>
                                  </w:divBdr>
                                  <w:divsChild>
                                    <w:div w:id="986518031">
                                      <w:marLeft w:val="0"/>
                                      <w:marRight w:val="0"/>
                                      <w:marTop w:val="0"/>
                                      <w:marBottom w:val="0"/>
                                      <w:divBdr>
                                        <w:top w:val="none" w:sz="0" w:space="0" w:color="auto"/>
                                        <w:left w:val="none" w:sz="0" w:space="0" w:color="auto"/>
                                        <w:bottom w:val="none" w:sz="0" w:space="0" w:color="auto"/>
                                        <w:right w:val="none" w:sz="0" w:space="0" w:color="auto"/>
                                      </w:divBdr>
                                    </w:div>
                                  </w:divsChild>
                                </w:div>
                                <w:div w:id="1982616602">
                                  <w:marLeft w:val="0"/>
                                  <w:marRight w:val="0"/>
                                  <w:marTop w:val="0"/>
                                  <w:marBottom w:val="0"/>
                                  <w:divBdr>
                                    <w:top w:val="none" w:sz="0" w:space="0" w:color="auto"/>
                                    <w:left w:val="none" w:sz="0" w:space="0" w:color="auto"/>
                                    <w:bottom w:val="none" w:sz="0" w:space="0" w:color="auto"/>
                                    <w:right w:val="none" w:sz="0" w:space="0" w:color="auto"/>
                                  </w:divBdr>
                                  <w:divsChild>
                                    <w:div w:id="1395661522">
                                      <w:marLeft w:val="0"/>
                                      <w:marRight w:val="0"/>
                                      <w:marTop w:val="0"/>
                                      <w:marBottom w:val="0"/>
                                      <w:divBdr>
                                        <w:top w:val="none" w:sz="0" w:space="0" w:color="auto"/>
                                        <w:left w:val="none" w:sz="0" w:space="0" w:color="auto"/>
                                        <w:bottom w:val="none" w:sz="0" w:space="0" w:color="auto"/>
                                        <w:right w:val="none" w:sz="0" w:space="0" w:color="auto"/>
                                      </w:divBdr>
                                    </w:div>
                                  </w:divsChild>
                                </w:div>
                                <w:div w:id="291667951">
                                  <w:marLeft w:val="0"/>
                                  <w:marRight w:val="0"/>
                                  <w:marTop w:val="0"/>
                                  <w:marBottom w:val="0"/>
                                  <w:divBdr>
                                    <w:top w:val="none" w:sz="0" w:space="0" w:color="auto"/>
                                    <w:left w:val="none" w:sz="0" w:space="0" w:color="auto"/>
                                    <w:bottom w:val="none" w:sz="0" w:space="0" w:color="auto"/>
                                    <w:right w:val="none" w:sz="0" w:space="0" w:color="auto"/>
                                  </w:divBdr>
                                  <w:divsChild>
                                    <w:div w:id="2068606327">
                                      <w:marLeft w:val="0"/>
                                      <w:marRight w:val="0"/>
                                      <w:marTop w:val="0"/>
                                      <w:marBottom w:val="0"/>
                                      <w:divBdr>
                                        <w:top w:val="none" w:sz="0" w:space="0" w:color="auto"/>
                                        <w:left w:val="none" w:sz="0" w:space="0" w:color="auto"/>
                                        <w:bottom w:val="none" w:sz="0" w:space="0" w:color="auto"/>
                                        <w:right w:val="none" w:sz="0" w:space="0" w:color="auto"/>
                                      </w:divBdr>
                                    </w:div>
                                  </w:divsChild>
                                </w:div>
                                <w:div w:id="1552352046">
                                  <w:marLeft w:val="0"/>
                                  <w:marRight w:val="0"/>
                                  <w:marTop w:val="0"/>
                                  <w:marBottom w:val="0"/>
                                  <w:divBdr>
                                    <w:top w:val="none" w:sz="0" w:space="0" w:color="auto"/>
                                    <w:left w:val="none" w:sz="0" w:space="0" w:color="auto"/>
                                    <w:bottom w:val="none" w:sz="0" w:space="0" w:color="auto"/>
                                    <w:right w:val="none" w:sz="0" w:space="0" w:color="auto"/>
                                  </w:divBdr>
                                  <w:divsChild>
                                    <w:div w:id="266501555">
                                      <w:marLeft w:val="0"/>
                                      <w:marRight w:val="0"/>
                                      <w:marTop w:val="0"/>
                                      <w:marBottom w:val="0"/>
                                      <w:divBdr>
                                        <w:top w:val="none" w:sz="0" w:space="0" w:color="auto"/>
                                        <w:left w:val="none" w:sz="0" w:space="0" w:color="auto"/>
                                        <w:bottom w:val="none" w:sz="0" w:space="0" w:color="auto"/>
                                        <w:right w:val="none" w:sz="0" w:space="0" w:color="auto"/>
                                      </w:divBdr>
                                    </w:div>
                                  </w:divsChild>
                                </w:div>
                                <w:div w:id="1814060809">
                                  <w:marLeft w:val="0"/>
                                  <w:marRight w:val="0"/>
                                  <w:marTop w:val="0"/>
                                  <w:marBottom w:val="0"/>
                                  <w:divBdr>
                                    <w:top w:val="none" w:sz="0" w:space="0" w:color="auto"/>
                                    <w:left w:val="none" w:sz="0" w:space="0" w:color="auto"/>
                                    <w:bottom w:val="none" w:sz="0" w:space="0" w:color="auto"/>
                                    <w:right w:val="none" w:sz="0" w:space="0" w:color="auto"/>
                                  </w:divBdr>
                                  <w:divsChild>
                                    <w:div w:id="1915821821">
                                      <w:marLeft w:val="0"/>
                                      <w:marRight w:val="0"/>
                                      <w:marTop w:val="0"/>
                                      <w:marBottom w:val="0"/>
                                      <w:divBdr>
                                        <w:top w:val="none" w:sz="0" w:space="0" w:color="auto"/>
                                        <w:left w:val="none" w:sz="0" w:space="0" w:color="auto"/>
                                        <w:bottom w:val="none" w:sz="0" w:space="0" w:color="auto"/>
                                        <w:right w:val="none" w:sz="0" w:space="0" w:color="auto"/>
                                      </w:divBdr>
                                    </w:div>
                                  </w:divsChild>
                                </w:div>
                                <w:div w:id="31227613">
                                  <w:marLeft w:val="0"/>
                                  <w:marRight w:val="0"/>
                                  <w:marTop w:val="0"/>
                                  <w:marBottom w:val="0"/>
                                  <w:divBdr>
                                    <w:top w:val="none" w:sz="0" w:space="0" w:color="auto"/>
                                    <w:left w:val="none" w:sz="0" w:space="0" w:color="auto"/>
                                    <w:bottom w:val="none" w:sz="0" w:space="0" w:color="auto"/>
                                    <w:right w:val="none" w:sz="0" w:space="0" w:color="auto"/>
                                  </w:divBdr>
                                  <w:divsChild>
                                    <w:div w:id="208760346">
                                      <w:marLeft w:val="0"/>
                                      <w:marRight w:val="0"/>
                                      <w:marTop w:val="0"/>
                                      <w:marBottom w:val="0"/>
                                      <w:divBdr>
                                        <w:top w:val="none" w:sz="0" w:space="0" w:color="auto"/>
                                        <w:left w:val="none" w:sz="0" w:space="0" w:color="auto"/>
                                        <w:bottom w:val="none" w:sz="0" w:space="0" w:color="auto"/>
                                        <w:right w:val="none" w:sz="0" w:space="0" w:color="auto"/>
                                      </w:divBdr>
                                    </w:div>
                                  </w:divsChild>
                                </w:div>
                                <w:div w:id="1985158621">
                                  <w:marLeft w:val="0"/>
                                  <w:marRight w:val="0"/>
                                  <w:marTop w:val="0"/>
                                  <w:marBottom w:val="0"/>
                                  <w:divBdr>
                                    <w:top w:val="none" w:sz="0" w:space="0" w:color="auto"/>
                                    <w:left w:val="none" w:sz="0" w:space="0" w:color="auto"/>
                                    <w:bottom w:val="none" w:sz="0" w:space="0" w:color="auto"/>
                                    <w:right w:val="none" w:sz="0" w:space="0" w:color="auto"/>
                                  </w:divBdr>
                                  <w:divsChild>
                                    <w:div w:id="164440010">
                                      <w:marLeft w:val="0"/>
                                      <w:marRight w:val="0"/>
                                      <w:marTop w:val="0"/>
                                      <w:marBottom w:val="0"/>
                                      <w:divBdr>
                                        <w:top w:val="none" w:sz="0" w:space="0" w:color="auto"/>
                                        <w:left w:val="none" w:sz="0" w:space="0" w:color="auto"/>
                                        <w:bottom w:val="none" w:sz="0" w:space="0" w:color="auto"/>
                                        <w:right w:val="none" w:sz="0" w:space="0" w:color="auto"/>
                                      </w:divBdr>
                                    </w:div>
                                  </w:divsChild>
                                </w:div>
                                <w:div w:id="766123647">
                                  <w:marLeft w:val="0"/>
                                  <w:marRight w:val="0"/>
                                  <w:marTop w:val="0"/>
                                  <w:marBottom w:val="0"/>
                                  <w:divBdr>
                                    <w:top w:val="none" w:sz="0" w:space="0" w:color="auto"/>
                                    <w:left w:val="none" w:sz="0" w:space="0" w:color="auto"/>
                                    <w:bottom w:val="none" w:sz="0" w:space="0" w:color="auto"/>
                                    <w:right w:val="none" w:sz="0" w:space="0" w:color="auto"/>
                                  </w:divBdr>
                                  <w:divsChild>
                                    <w:div w:id="1207717544">
                                      <w:marLeft w:val="0"/>
                                      <w:marRight w:val="0"/>
                                      <w:marTop w:val="0"/>
                                      <w:marBottom w:val="0"/>
                                      <w:divBdr>
                                        <w:top w:val="none" w:sz="0" w:space="0" w:color="auto"/>
                                        <w:left w:val="none" w:sz="0" w:space="0" w:color="auto"/>
                                        <w:bottom w:val="none" w:sz="0" w:space="0" w:color="auto"/>
                                        <w:right w:val="none" w:sz="0" w:space="0" w:color="auto"/>
                                      </w:divBdr>
                                    </w:div>
                                  </w:divsChild>
                                </w:div>
                                <w:div w:id="893808520">
                                  <w:marLeft w:val="0"/>
                                  <w:marRight w:val="0"/>
                                  <w:marTop w:val="0"/>
                                  <w:marBottom w:val="0"/>
                                  <w:divBdr>
                                    <w:top w:val="none" w:sz="0" w:space="0" w:color="auto"/>
                                    <w:left w:val="none" w:sz="0" w:space="0" w:color="auto"/>
                                    <w:bottom w:val="none" w:sz="0" w:space="0" w:color="auto"/>
                                    <w:right w:val="none" w:sz="0" w:space="0" w:color="auto"/>
                                  </w:divBdr>
                                  <w:divsChild>
                                    <w:div w:id="1932855762">
                                      <w:marLeft w:val="0"/>
                                      <w:marRight w:val="0"/>
                                      <w:marTop w:val="0"/>
                                      <w:marBottom w:val="0"/>
                                      <w:divBdr>
                                        <w:top w:val="none" w:sz="0" w:space="0" w:color="auto"/>
                                        <w:left w:val="none" w:sz="0" w:space="0" w:color="auto"/>
                                        <w:bottom w:val="none" w:sz="0" w:space="0" w:color="auto"/>
                                        <w:right w:val="none" w:sz="0" w:space="0" w:color="auto"/>
                                      </w:divBdr>
                                    </w:div>
                                  </w:divsChild>
                                </w:div>
                                <w:div w:id="21707157">
                                  <w:marLeft w:val="0"/>
                                  <w:marRight w:val="0"/>
                                  <w:marTop w:val="0"/>
                                  <w:marBottom w:val="0"/>
                                  <w:divBdr>
                                    <w:top w:val="none" w:sz="0" w:space="0" w:color="auto"/>
                                    <w:left w:val="none" w:sz="0" w:space="0" w:color="auto"/>
                                    <w:bottom w:val="none" w:sz="0" w:space="0" w:color="auto"/>
                                    <w:right w:val="none" w:sz="0" w:space="0" w:color="auto"/>
                                  </w:divBdr>
                                  <w:divsChild>
                                    <w:div w:id="1578049695">
                                      <w:marLeft w:val="0"/>
                                      <w:marRight w:val="0"/>
                                      <w:marTop w:val="0"/>
                                      <w:marBottom w:val="0"/>
                                      <w:divBdr>
                                        <w:top w:val="none" w:sz="0" w:space="0" w:color="auto"/>
                                        <w:left w:val="none" w:sz="0" w:space="0" w:color="auto"/>
                                        <w:bottom w:val="none" w:sz="0" w:space="0" w:color="auto"/>
                                        <w:right w:val="none" w:sz="0" w:space="0" w:color="auto"/>
                                      </w:divBdr>
                                    </w:div>
                                  </w:divsChild>
                                </w:div>
                                <w:div w:id="623198592">
                                  <w:marLeft w:val="0"/>
                                  <w:marRight w:val="0"/>
                                  <w:marTop w:val="0"/>
                                  <w:marBottom w:val="0"/>
                                  <w:divBdr>
                                    <w:top w:val="none" w:sz="0" w:space="0" w:color="auto"/>
                                    <w:left w:val="none" w:sz="0" w:space="0" w:color="auto"/>
                                    <w:bottom w:val="none" w:sz="0" w:space="0" w:color="auto"/>
                                    <w:right w:val="none" w:sz="0" w:space="0" w:color="auto"/>
                                  </w:divBdr>
                                  <w:divsChild>
                                    <w:div w:id="262614140">
                                      <w:marLeft w:val="0"/>
                                      <w:marRight w:val="0"/>
                                      <w:marTop w:val="0"/>
                                      <w:marBottom w:val="0"/>
                                      <w:divBdr>
                                        <w:top w:val="none" w:sz="0" w:space="0" w:color="auto"/>
                                        <w:left w:val="none" w:sz="0" w:space="0" w:color="auto"/>
                                        <w:bottom w:val="none" w:sz="0" w:space="0" w:color="auto"/>
                                        <w:right w:val="none" w:sz="0" w:space="0" w:color="auto"/>
                                      </w:divBdr>
                                    </w:div>
                                  </w:divsChild>
                                </w:div>
                                <w:div w:id="398334898">
                                  <w:marLeft w:val="0"/>
                                  <w:marRight w:val="0"/>
                                  <w:marTop w:val="0"/>
                                  <w:marBottom w:val="0"/>
                                  <w:divBdr>
                                    <w:top w:val="none" w:sz="0" w:space="0" w:color="auto"/>
                                    <w:left w:val="none" w:sz="0" w:space="0" w:color="auto"/>
                                    <w:bottom w:val="none" w:sz="0" w:space="0" w:color="auto"/>
                                    <w:right w:val="none" w:sz="0" w:space="0" w:color="auto"/>
                                  </w:divBdr>
                                  <w:divsChild>
                                    <w:div w:id="1877816277">
                                      <w:marLeft w:val="0"/>
                                      <w:marRight w:val="0"/>
                                      <w:marTop w:val="0"/>
                                      <w:marBottom w:val="0"/>
                                      <w:divBdr>
                                        <w:top w:val="none" w:sz="0" w:space="0" w:color="auto"/>
                                        <w:left w:val="none" w:sz="0" w:space="0" w:color="auto"/>
                                        <w:bottom w:val="none" w:sz="0" w:space="0" w:color="auto"/>
                                        <w:right w:val="none" w:sz="0" w:space="0" w:color="auto"/>
                                      </w:divBdr>
                                    </w:div>
                                  </w:divsChild>
                                </w:div>
                                <w:div w:id="685253351">
                                  <w:marLeft w:val="0"/>
                                  <w:marRight w:val="0"/>
                                  <w:marTop w:val="0"/>
                                  <w:marBottom w:val="0"/>
                                  <w:divBdr>
                                    <w:top w:val="none" w:sz="0" w:space="0" w:color="auto"/>
                                    <w:left w:val="none" w:sz="0" w:space="0" w:color="auto"/>
                                    <w:bottom w:val="none" w:sz="0" w:space="0" w:color="auto"/>
                                    <w:right w:val="none" w:sz="0" w:space="0" w:color="auto"/>
                                  </w:divBdr>
                                  <w:divsChild>
                                    <w:div w:id="44990227">
                                      <w:marLeft w:val="0"/>
                                      <w:marRight w:val="0"/>
                                      <w:marTop w:val="0"/>
                                      <w:marBottom w:val="0"/>
                                      <w:divBdr>
                                        <w:top w:val="none" w:sz="0" w:space="0" w:color="auto"/>
                                        <w:left w:val="none" w:sz="0" w:space="0" w:color="auto"/>
                                        <w:bottom w:val="none" w:sz="0" w:space="0" w:color="auto"/>
                                        <w:right w:val="none" w:sz="0" w:space="0" w:color="auto"/>
                                      </w:divBdr>
                                    </w:div>
                                  </w:divsChild>
                                </w:div>
                                <w:div w:id="722103097">
                                  <w:marLeft w:val="0"/>
                                  <w:marRight w:val="0"/>
                                  <w:marTop w:val="0"/>
                                  <w:marBottom w:val="0"/>
                                  <w:divBdr>
                                    <w:top w:val="none" w:sz="0" w:space="0" w:color="auto"/>
                                    <w:left w:val="none" w:sz="0" w:space="0" w:color="auto"/>
                                    <w:bottom w:val="none" w:sz="0" w:space="0" w:color="auto"/>
                                    <w:right w:val="none" w:sz="0" w:space="0" w:color="auto"/>
                                  </w:divBdr>
                                  <w:divsChild>
                                    <w:div w:id="409809581">
                                      <w:marLeft w:val="0"/>
                                      <w:marRight w:val="0"/>
                                      <w:marTop w:val="0"/>
                                      <w:marBottom w:val="0"/>
                                      <w:divBdr>
                                        <w:top w:val="none" w:sz="0" w:space="0" w:color="auto"/>
                                        <w:left w:val="none" w:sz="0" w:space="0" w:color="auto"/>
                                        <w:bottom w:val="none" w:sz="0" w:space="0" w:color="auto"/>
                                        <w:right w:val="none" w:sz="0" w:space="0" w:color="auto"/>
                                      </w:divBdr>
                                    </w:div>
                                  </w:divsChild>
                                </w:div>
                                <w:div w:id="1088892236">
                                  <w:marLeft w:val="0"/>
                                  <w:marRight w:val="0"/>
                                  <w:marTop w:val="0"/>
                                  <w:marBottom w:val="0"/>
                                  <w:divBdr>
                                    <w:top w:val="none" w:sz="0" w:space="0" w:color="auto"/>
                                    <w:left w:val="none" w:sz="0" w:space="0" w:color="auto"/>
                                    <w:bottom w:val="none" w:sz="0" w:space="0" w:color="auto"/>
                                    <w:right w:val="none" w:sz="0" w:space="0" w:color="auto"/>
                                  </w:divBdr>
                                  <w:divsChild>
                                    <w:div w:id="2135098206">
                                      <w:marLeft w:val="0"/>
                                      <w:marRight w:val="0"/>
                                      <w:marTop w:val="0"/>
                                      <w:marBottom w:val="0"/>
                                      <w:divBdr>
                                        <w:top w:val="none" w:sz="0" w:space="0" w:color="auto"/>
                                        <w:left w:val="none" w:sz="0" w:space="0" w:color="auto"/>
                                        <w:bottom w:val="none" w:sz="0" w:space="0" w:color="auto"/>
                                        <w:right w:val="none" w:sz="0" w:space="0" w:color="auto"/>
                                      </w:divBdr>
                                    </w:div>
                                  </w:divsChild>
                                </w:div>
                                <w:div w:id="657461576">
                                  <w:marLeft w:val="0"/>
                                  <w:marRight w:val="0"/>
                                  <w:marTop w:val="0"/>
                                  <w:marBottom w:val="0"/>
                                  <w:divBdr>
                                    <w:top w:val="none" w:sz="0" w:space="0" w:color="auto"/>
                                    <w:left w:val="none" w:sz="0" w:space="0" w:color="auto"/>
                                    <w:bottom w:val="none" w:sz="0" w:space="0" w:color="auto"/>
                                    <w:right w:val="none" w:sz="0" w:space="0" w:color="auto"/>
                                  </w:divBdr>
                                  <w:divsChild>
                                    <w:div w:id="1096052124">
                                      <w:marLeft w:val="0"/>
                                      <w:marRight w:val="0"/>
                                      <w:marTop w:val="0"/>
                                      <w:marBottom w:val="0"/>
                                      <w:divBdr>
                                        <w:top w:val="none" w:sz="0" w:space="0" w:color="auto"/>
                                        <w:left w:val="none" w:sz="0" w:space="0" w:color="auto"/>
                                        <w:bottom w:val="none" w:sz="0" w:space="0" w:color="auto"/>
                                        <w:right w:val="none" w:sz="0" w:space="0" w:color="auto"/>
                                      </w:divBdr>
                                    </w:div>
                                  </w:divsChild>
                                </w:div>
                                <w:div w:id="141433937">
                                  <w:marLeft w:val="0"/>
                                  <w:marRight w:val="0"/>
                                  <w:marTop w:val="0"/>
                                  <w:marBottom w:val="0"/>
                                  <w:divBdr>
                                    <w:top w:val="none" w:sz="0" w:space="0" w:color="auto"/>
                                    <w:left w:val="none" w:sz="0" w:space="0" w:color="auto"/>
                                    <w:bottom w:val="none" w:sz="0" w:space="0" w:color="auto"/>
                                    <w:right w:val="none" w:sz="0" w:space="0" w:color="auto"/>
                                  </w:divBdr>
                                  <w:divsChild>
                                    <w:div w:id="1920630523">
                                      <w:marLeft w:val="0"/>
                                      <w:marRight w:val="0"/>
                                      <w:marTop w:val="0"/>
                                      <w:marBottom w:val="0"/>
                                      <w:divBdr>
                                        <w:top w:val="none" w:sz="0" w:space="0" w:color="auto"/>
                                        <w:left w:val="none" w:sz="0" w:space="0" w:color="auto"/>
                                        <w:bottom w:val="none" w:sz="0" w:space="0" w:color="auto"/>
                                        <w:right w:val="none" w:sz="0" w:space="0" w:color="auto"/>
                                      </w:divBdr>
                                    </w:div>
                                  </w:divsChild>
                                </w:div>
                                <w:div w:id="2067799985">
                                  <w:marLeft w:val="0"/>
                                  <w:marRight w:val="0"/>
                                  <w:marTop w:val="0"/>
                                  <w:marBottom w:val="0"/>
                                  <w:divBdr>
                                    <w:top w:val="none" w:sz="0" w:space="0" w:color="auto"/>
                                    <w:left w:val="none" w:sz="0" w:space="0" w:color="auto"/>
                                    <w:bottom w:val="none" w:sz="0" w:space="0" w:color="auto"/>
                                    <w:right w:val="none" w:sz="0" w:space="0" w:color="auto"/>
                                  </w:divBdr>
                                  <w:divsChild>
                                    <w:div w:id="1591311932">
                                      <w:marLeft w:val="0"/>
                                      <w:marRight w:val="0"/>
                                      <w:marTop w:val="0"/>
                                      <w:marBottom w:val="0"/>
                                      <w:divBdr>
                                        <w:top w:val="none" w:sz="0" w:space="0" w:color="auto"/>
                                        <w:left w:val="none" w:sz="0" w:space="0" w:color="auto"/>
                                        <w:bottom w:val="none" w:sz="0" w:space="0" w:color="auto"/>
                                        <w:right w:val="none" w:sz="0" w:space="0" w:color="auto"/>
                                      </w:divBdr>
                                    </w:div>
                                  </w:divsChild>
                                </w:div>
                                <w:div w:id="1852525853">
                                  <w:marLeft w:val="0"/>
                                  <w:marRight w:val="0"/>
                                  <w:marTop w:val="0"/>
                                  <w:marBottom w:val="0"/>
                                  <w:divBdr>
                                    <w:top w:val="none" w:sz="0" w:space="0" w:color="auto"/>
                                    <w:left w:val="none" w:sz="0" w:space="0" w:color="auto"/>
                                    <w:bottom w:val="none" w:sz="0" w:space="0" w:color="auto"/>
                                    <w:right w:val="none" w:sz="0" w:space="0" w:color="auto"/>
                                  </w:divBdr>
                                  <w:divsChild>
                                    <w:div w:id="1824814351">
                                      <w:marLeft w:val="0"/>
                                      <w:marRight w:val="0"/>
                                      <w:marTop w:val="0"/>
                                      <w:marBottom w:val="0"/>
                                      <w:divBdr>
                                        <w:top w:val="none" w:sz="0" w:space="0" w:color="auto"/>
                                        <w:left w:val="none" w:sz="0" w:space="0" w:color="auto"/>
                                        <w:bottom w:val="none" w:sz="0" w:space="0" w:color="auto"/>
                                        <w:right w:val="none" w:sz="0" w:space="0" w:color="auto"/>
                                      </w:divBdr>
                                    </w:div>
                                  </w:divsChild>
                                </w:div>
                                <w:div w:id="1938365743">
                                  <w:marLeft w:val="0"/>
                                  <w:marRight w:val="0"/>
                                  <w:marTop w:val="0"/>
                                  <w:marBottom w:val="0"/>
                                  <w:divBdr>
                                    <w:top w:val="none" w:sz="0" w:space="0" w:color="auto"/>
                                    <w:left w:val="none" w:sz="0" w:space="0" w:color="auto"/>
                                    <w:bottom w:val="none" w:sz="0" w:space="0" w:color="auto"/>
                                    <w:right w:val="none" w:sz="0" w:space="0" w:color="auto"/>
                                  </w:divBdr>
                                  <w:divsChild>
                                    <w:div w:id="2024238971">
                                      <w:marLeft w:val="0"/>
                                      <w:marRight w:val="0"/>
                                      <w:marTop w:val="0"/>
                                      <w:marBottom w:val="0"/>
                                      <w:divBdr>
                                        <w:top w:val="none" w:sz="0" w:space="0" w:color="auto"/>
                                        <w:left w:val="none" w:sz="0" w:space="0" w:color="auto"/>
                                        <w:bottom w:val="none" w:sz="0" w:space="0" w:color="auto"/>
                                        <w:right w:val="none" w:sz="0" w:space="0" w:color="auto"/>
                                      </w:divBdr>
                                    </w:div>
                                  </w:divsChild>
                                </w:div>
                                <w:div w:id="1989357776">
                                  <w:marLeft w:val="0"/>
                                  <w:marRight w:val="0"/>
                                  <w:marTop w:val="0"/>
                                  <w:marBottom w:val="0"/>
                                  <w:divBdr>
                                    <w:top w:val="none" w:sz="0" w:space="0" w:color="auto"/>
                                    <w:left w:val="none" w:sz="0" w:space="0" w:color="auto"/>
                                    <w:bottom w:val="none" w:sz="0" w:space="0" w:color="auto"/>
                                    <w:right w:val="none" w:sz="0" w:space="0" w:color="auto"/>
                                  </w:divBdr>
                                  <w:divsChild>
                                    <w:div w:id="898444224">
                                      <w:marLeft w:val="0"/>
                                      <w:marRight w:val="0"/>
                                      <w:marTop w:val="0"/>
                                      <w:marBottom w:val="0"/>
                                      <w:divBdr>
                                        <w:top w:val="none" w:sz="0" w:space="0" w:color="auto"/>
                                        <w:left w:val="none" w:sz="0" w:space="0" w:color="auto"/>
                                        <w:bottom w:val="none" w:sz="0" w:space="0" w:color="auto"/>
                                        <w:right w:val="none" w:sz="0" w:space="0" w:color="auto"/>
                                      </w:divBdr>
                                    </w:div>
                                  </w:divsChild>
                                </w:div>
                                <w:div w:id="1106192265">
                                  <w:marLeft w:val="0"/>
                                  <w:marRight w:val="0"/>
                                  <w:marTop w:val="0"/>
                                  <w:marBottom w:val="0"/>
                                  <w:divBdr>
                                    <w:top w:val="none" w:sz="0" w:space="0" w:color="auto"/>
                                    <w:left w:val="none" w:sz="0" w:space="0" w:color="auto"/>
                                    <w:bottom w:val="none" w:sz="0" w:space="0" w:color="auto"/>
                                    <w:right w:val="none" w:sz="0" w:space="0" w:color="auto"/>
                                  </w:divBdr>
                                  <w:divsChild>
                                    <w:div w:id="586809586">
                                      <w:marLeft w:val="0"/>
                                      <w:marRight w:val="0"/>
                                      <w:marTop w:val="0"/>
                                      <w:marBottom w:val="0"/>
                                      <w:divBdr>
                                        <w:top w:val="none" w:sz="0" w:space="0" w:color="auto"/>
                                        <w:left w:val="none" w:sz="0" w:space="0" w:color="auto"/>
                                        <w:bottom w:val="none" w:sz="0" w:space="0" w:color="auto"/>
                                        <w:right w:val="none" w:sz="0" w:space="0" w:color="auto"/>
                                      </w:divBdr>
                                    </w:div>
                                  </w:divsChild>
                                </w:div>
                                <w:div w:id="1834025055">
                                  <w:marLeft w:val="0"/>
                                  <w:marRight w:val="0"/>
                                  <w:marTop w:val="0"/>
                                  <w:marBottom w:val="0"/>
                                  <w:divBdr>
                                    <w:top w:val="none" w:sz="0" w:space="0" w:color="auto"/>
                                    <w:left w:val="none" w:sz="0" w:space="0" w:color="auto"/>
                                    <w:bottom w:val="none" w:sz="0" w:space="0" w:color="auto"/>
                                    <w:right w:val="none" w:sz="0" w:space="0" w:color="auto"/>
                                  </w:divBdr>
                                  <w:divsChild>
                                    <w:div w:id="1035665517">
                                      <w:marLeft w:val="0"/>
                                      <w:marRight w:val="0"/>
                                      <w:marTop w:val="0"/>
                                      <w:marBottom w:val="0"/>
                                      <w:divBdr>
                                        <w:top w:val="none" w:sz="0" w:space="0" w:color="auto"/>
                                        <w:left w:val="none" w:sz="0" w:space="0" w:color="auto"/>
                                        <w:bottom w:val="none" w:sz="0" w:space="0" w:color="auto"/>
                                        <w:right w:val="none" w:sz="0" w:space="0" w:color="auto"/>
                                      </w:divBdr>
                                    </w:div>
                                  </w:divsChild>
                                </w:div>
                                <w:div w:id="50808808">
                                  <w:marLeft w:val="0"/>
                                  <w:marRight w:val="0"/>
                                  <w:marTop w:val="0"/>
                                  <w:marBottom w:val="0"/>
                                  <w:divBdr>
                                    <w:top w:val="none" w:sz="0" w:space="0" w:color="auto"/>
                                    <w:left w:val="none" w:sz="0" w:space="0" w:color="auto"/>
                                    <w:bottom w:val="none" w:sz="0" w:space="0" w:color="auto"/>
                                    <w:right w:val="none" w:sz="0" w:space="0" w:color="auto"/>
                                  </w:divBdr>
                                  <w:divsChild>
                                    <w:div w:id="93621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19359">
                      <w:marLeft w:val="0"/>
                      <w:marRight w:val="0"/>
                      <w:marTop w:val="0"/>
                      <w:marBottom w:val="0"/>
                      <w:divBdr>
                        <w:top w:val="none" w:sz="0" w:space="0" w:color="auto"/>
                        <w:left w:val="none" w:sz="0" w:space="0" w:color="auto"/>
                        <w:bottom w:val="none" w:sz="0" w:space="0" w:color="auto"/>
                        <w:right w:val="none" w:sz="0" w:space="0" w:color="auto"/>
                      </w:divBdr>
                      <w:divsChild>
                        <w:div w:id="725303915">
                          <w:marLeft w:val="0"/>
                          <w:marRight w:val="0"/>
                          <w:marTop w:val="0"/>
                          <w:marBottom w:val="0"/>
                          <w:divBdr>
                            <w:top w:val="none" w:sz="0" w:space="0" w:color="auto"/>
                            <w:left w:val="none" w:sz="0" w:space="0" w:color="auto"/>
                            <w:bottom w:val="none" w:sz="0" w:space="0" w:color="auto"/>
                            <w:right w:val="none" w:sz="0" w:space="0" w:color="auto"/>
                          </w:divBdr>
                          <w:divsChild>
                            <w:div w:id="612589779">
                              <w:marLeft w:val="0"/>
                              <w:marRight w:val="0"/>
                              <w:marTop w:val="0"/>
                              <w:marBottom w:val="0"/>
                              <w:divBdr>
                                <w:top w:val="none" w:sz="0" w:space="0" w:color="auto"/>
                                <w:left w:val="none" w:sz="0" w:space="0" w:color="auto"/>
                                <w:bottom w:val="none" w:sz="0" w:space="0" w:color="auto"/>
                                <w:right w:val="none" w:sz="0" w:space="0" w:color="auto"/>
                              </w:divBdr>
                              <w:divsChild>
                                <w:div w:id="435488458">
                                  <w:marLeft w:val="0"/>
                                  <w:marRight w:val="0"/>
                                  <w:marTop w:val="0"/>
                                  <w:marBottom w:val="0"/>
                                  <w:divBdr>
                                    <w:top w:val="none" w:sz="0" w:space="0" w:color="auto"/>
                                    <w:left w:val="none" w:sz="0" w:space="0" w:color="auto"/>
                                    <w:bottom w:val="none" w:sz="0" w:space="0" w:color="auto"/>
                                    <w:right w:val="none" w:sz="0" w:space="0" w:color="auto"/>
                                  </w:divBdr>
                                </w:div>
                                <w:div w:id="1921520100">
                                  <w:marLeft w:val="0"/>
                                  <w:marRight w:val="0"/>
                                  <w:marTop w:val="0"/>
                                  <w:marBottom w:val="0"/>
                                  <w:divBdr>
                                    <w:top w:val="none" w:sz="0" w:space="0" w:color="auto"/>
                                    <w:left w:val="none" w:sz="0" w:space="0" w:color="auto"/>
                                    <w:bottom w:val="none" w:sz="0" w:space="0" w:color="auto"/>
                                    <w:right w:val="none" w:sz="0" w:space="0" w:color="auto"/>
                                  </w:divBdr>
                                </w:div>
                                <w:div w:id="1488595496">
                                  <w:marLeft w:val="0"/>
                                  <w:marRight w:val="0"/>
                                  <w:marTop w:val="0"/>
                                  <w:marBottom w:val="0"/>
                                  <w:divBdr>
                                    <w:top w:val="none" w:sz="0" w:space="0" w:color="auto"/>
                                    <w:left w:val="none" w:sz="0" w:space="0" w:color="auto"/>
                                    <w:bottom w:val="none" w:sz="0" w:space="0" w:color="auto"/>
                                    <w:right w:val="none" w:sz="0" w:space="0" w:color="auto"/>
                                  </w:divBdr>
                                </w:div>
                                <w:div w:id="1634866118">
                                  <w:marLeft w:val="0"/>
                                  <w:marRight w:val="0"/>
                                  <w:marTop w:val="0"/>
                                  <w:marBottom w:val="0"/>
                                  <w:divBdr>
                                    <w:top w:val="none" w:sz="0" w:space="0" w:color="auto"/>
                                    <w:left w:val="none" w:sz="0" w:space="0" w:color="auto"/>
                                    <w:bottom w:val="none" w:sz="0" w:space="0" w:color="auto"/>
                                    <w:right w:val="none" w:sz="0" w:space="0" w:color="auto"/>
                                  </w:divBdr>
                                </w:div>
                                <w:div w:id="398405236">
                                  <w:marLeft w:val="0"/>
                                  <w:marRight w:val="0"/>
                                  <w:marTop w:val="0"/>
                                  <w:marBottom w:val="0"/>
                                  <w:divBdr>
                                    <w:top w:val="none" w:sz="0" w:space="0" w:color="auto"/>
                                    <w:left w:val="none" w:sz="0" w:space="0" w:color="auto"/>
                                    <w:bottom w:val="none" w:sz="0" w:space="0" w:color="auto"/>
                                    <w:right w:val="none" w:sz="0" w:space="0" w:color="auto"/>
                                  </w:divBdr>
                                </w:div>
                                <w:div w:id="764039401">
                                  <w:marLeft w:val="0"/>
                                  <w:marRight w:val="0"/>
                                  <w:marTop w:val="0"/>
                                  <w:marBottom w:val="0"/>
                                  <w:divBdr>
                                    <w:top w:val="none" w:sz="0" w:space="0" w:color="auto"/>
                                    <w:left w:val="none" w:sz="0" w:space="0" w:color="auto"/>
                                    <w:bottom w:val="none" w:sz="0" w:space="0" w:color="auto"/>
                                    <w:right w:val="none" w:sz="0" w:space="0" w:color="auto"/>
                                  </w:divBdr>
                                </w:div>
                                <w:div w:id="219681754">
                                  <w:marLeft w:val="0"/>
                                  <w:marRight w:val="0"/>
                                  <w:marTop w:val="0"/>
                                  <w:marBottom w:val="0"/>
                                  <w:divBdr>
                                    <w:top w:val="none" w:sz="0" w:space="0" w:color="auto"/>
                                    <w:left w:val="none" w:sz="0" w:space="0" w:color="auto"/>
                                    <w:bottom w:val="none" w:sz="0" w:space="0" w:color="auto"/>
                                    <w:right w:val="none" w:sz="0" w:space="0" w:color="auto"/>
                                  </w:divBdr>
                                </w:div>
                                <w:div w:id="756637614">
                                  <w:marLeft w:val="0"/>
                                  <w:marRight w:val="0"/>
                                  <w:marTop w:val="0"/>
                                  <w:marBottom w:val="0"/>
                                  <w:divBdr>
                                    <w:top w:val="none" w:sz="0" w:space="0" w:color="auto"/>
                                    <w:left w:val="none" w:sz="0" w:space="0" w:color="auto"/>
                                    <w:bottom w:val="none" w:sz="0" w:space="0" w:color="auto"/>
                                    <w:right w:val="none" w:sz="0" w:space="0" w:color="auto"/>
                                  </w:divBdr>
                                </w:div>
                                <w:div w:id="1113750764">
                                  <w:marLeft w:val="0"/>
                                  <w:marRight w:val="0"/>
                                  <w:marTop w:val="0"/>
                                  <w:marBottom w:val="0"/>
                                  <w:divBdr>
                                    <w:top w:val="none" w:sz="0" w:space="0" w:color="auto"/>
                                    <w:left w:val="none" w:sz="0" w:space="0" w:color="auto"/>
                                    <w:bottom w:val="none" w:sz="0" w:space="0" w:color="auto"/>
                                    <w:right w:val="none" w:sz="0" w:space="0" w:color="auto"/>
                                  </w:divBdr>
                                </w:div>
                                <w:div w:id="108471794">
                                  <w:marLeft w:val="0"/>
                                  <w:marRight w:val="0"/>
                                  <w:marTop w:val="0"/>
                                  <w:marBottom w:val="0"/>
                                  <w:divBdr>
                                    <w:top w:val="none" w:sz="0" w:space="0" w:color="auto"/>
                                    <w:left w:val="none" w:sz="0" w:space="0" w:color="auto"/>
                                    <w:bottom w:val="none" w:sz="0" w:space="0" w:color="auto"/>
                                    <w:right w:val="none" w:sz="0" w:space="0" w:color="auto"/>
                                  </w:divBdr>
                                </w:div>
                                <w:div w:id="1238856799">
                                  <w:marLeft w:val="0"/>
                                  <w:marRight w:val="0"/>
                                  <w:marTop w:val="0"/>
                                  <w:marBottom w:val="0"/>
                                  <w:divBdr>
                                    <w:top w:val="none" w:sz="0" w:space="0" w:color="auto"/>
                                    <w:left w:val="none" w:sz="0" w:space="0" w:color="auto"/>
                                    <w:bottom w:val="none" w:sz="0" w:space="0" w:color="auto"/>
                                    <w:right w:val="none" w:sz="0" w:space="0" w:color="auto"/>
                                  </w:divBdr>
                                </w:div>
                                <w:div w:id="298193082">
                                  <w:marLeft w:val="0"/>
                                  <w:marRight w:val="0"/>
                                  <w:marTop w:val="0"/>
                                  <w:marBottom w:val="0"/>
                                  <w:divBdr>
                                    <w:top w:val="none" w:sz="0" w:space="0" w:color="auto"/>
                                    <w:left w:val="none" w:sz="0" w:space="0" w:color="auto"/>
                                    <w:bottom w:val="none" w:sz="0" w:space="0" w:color="auto"/>
                                    <w:right w:val="none" w:sz="0" w:space="0" w:color="auto"/>
                                  </w:divBdr>
                                </w:div>
                                <w:div w:id="1210603911">
                                  <w:marLeft w:val="0"/>
                                  <w:marRight w:val="0"/>
                                  <w:marTop w:val="0"/>
                                  <w:marBottom w:val="0"/>
                                  <w:divBdr>
                                    <w:top w:val="none" w:sz="0" w:space="0" w:color="auto"/>
                                    <w:left w:val="none" w:sz="0" w:space="0" w:color="auto"/>
                                    <w:bottom w:val="none" w:sz="0" w:space="0" w:color="auto"/>
                                    <w:right w:val="none" w:sz="0" w:space="0" w:color="auto"/>
                                  </w:divBdr>
                                </w:div>
                                <w:div w:id="570850945">
                                  <w:marLeft w:val="0"/>
                                  <w:marRight w:val="0"/>
                                  <w:marTop w:val="0"/>
                                  <w:marBottom w:val="0"/>
                                  <w:divBdr>
                                    <w:top w:val="none" w:sz="0" w:space="0" w:color="auto"/>
                                    <w:left w:val="none" w:sz="0" w:space="0" w:color="auto"/>
                                    <w:bottom w:val="none" w:sz="0" w:space="0" w:color="auto"/>
                                    <w:right w:val="none" w:sz="0" w:space="0" w:color="auto"/>
                                  </w:divBdr>
                                </w:div>
                                <w:div w:id="1330518655">
                                  <w:marLeft w:val="0"/>
                                  <w:marRight w:val="0"/>
                                  <w:marTop w:val="0"/>
                                  <w:marBottom w:val="0"/>
                                  <w:divBdr>
                                    <w:top w:val="none" w:sz="0" w:space="0" w:color="auto"/>
                                    <w:left w:val="none" w:sz="0" w:space="0" w:color="auto"/>
                                    <w:bottom w:val="none" w:sz="0" w:space="0" w:color="auto"/>
                                    <w:right w:val="none" w:sz="0" w:space="0" w:color="auto"/>
                                  </w:divBdr>
                                </w:div>
                                <w:div w:id="358167228">
                                  <w:marLeft w:val="0"/>
                                  <w:marRight w:val="0"/>
                                  <w:marTop w:val="0"/>
                                  <w:marBottom w:val="0"/>
                                  <w:divBdr>
                                    <w:top w:val="none" w:sz="0" w:space="0" w:color="auto"/>
                                    <w:left w:val="none" w:sz="0" w:space="0" w:color="auto"/>
                                    <w:bottom w:val="none" w:sz="0" w:space="0" w:color="auto"/>
                                    <w:right w:val="none" w:sz="0" w:space="0" w:color="auto"/>
                                  </w:divBdr>
                                </w:div>
                                <w:div w:id="1590501386">
                                  <w:marLeft w:val="0"/>
                                  <w:marRight w:val="0"/>
                                  <w:marTop w:val="0"/>
                                  <w:marBottom w:val="0"/>
                                  <w:divBdr>
                                    <w:top w:val="none" w:sz="0" w:space="0" w:color="auto"/>
                                    <w:left w:val="none" w:sz="0" w:space="0" w:color="auto"/>
                                    <w:bottom w:val="none" w:sz="0" w:space="0" w:color="auto"/>
                                    <w:right w:val="none" w:sz="0" w:space="0" w:color="auto"/>
                                  </w:divBdr>
                                </w:div>
                                <w:div w:id="843471991">
                                  <w:marLeft w:val="0"/>
                                  <w:marRight w:val="0"/>
                                  <w:marTop w:val="0"/>
                                  <w:marBottom w:val="0"/>
                                  <w:divBdr>
                                    <w:top w:val="none" w:sz="0" w:space="0" w:color="auto"/>
                                    <w:left w:val="none" w:sz="0" w:space="0" w:color="auto"/>
                                    <w:bottom w:val="none" w:sz="0" w:space="0" w:color="auto"/>
                                    <w:right w:val="none" w:sz="0" w:space="0" w:color="auto"/>
                                  </w:divBdr>
                                </w:div>
                                <w:div w:id="1636174760">
                                  <w:marLeft w:val="0"/>
                                  <w:marRight w:val="0"/>
                                  <w:marTop w:val="0"/>
                                  <w:marBottom w:val="0"/>
                                  <w:divBdr>
                                    <w:top w:val="none" w:sz="0" w:space="0" w:color="auto"/>
                                    <w:left w:val="none" w:sz="0" w:space="0" w:color="auto"/>
                                    <w:bottom w:val="none" w:sz="0" w:space="0" w:color="auto"/>
                                    <w:right w:val="none" w:sz="0" w:space="0" w:color="auto"/>
                                  </w:divBdr>
                                </w:div>
                                <w:div w:id="749037544">
                                  <w:marLeft w:val="0"/>
                                  <w:marRight w:val="0"/>
                                  <w:marTop w:val="0"/>
                                  <w:marBottom w:val="0"/>
                                  <w:divBdr>
                                    <w:top w:val="none" w:sz="0" w:space="0" w:color="auto"/>
                                    <w:left w:val="none" w:sz="0" w:space="0" w:color="auto"/>
                                    <w:bottom w:val="none" w:sz="0" w:space="0" w:color="auto"/>
                                    <w:right w:val="none" w:sz="0" w:space="0" w:color="auto"/>
                                  </w:divBdr>
                                </w:div>
                                <w:div w:id="1403597413">
                                  <w:marLeft w:val="0"/>
                                  <w:marRight w:val="0"/>
                                  <w:marTop w:val="0"/>
                                  <w:marBottom w:val="0"/>
                                  <w:divBdr>
                                    <w:top w:val="none" w:sz="0" w:space="0" w:color="auto"/>
                                    <w:left w:val="none" w:sz="0" w:space="0" w:color="auto"/>
                                    <w:bottom w:val="none" w:sz="0" w:space="0" w:color="auto"/>
                                    <w:right w:val="none" w:sz="0" w:space="0" w:color="auto"/>
                                  </w:divBdr>
                                </w:div>
                                <w:div w:id="1424258162">
                                  <w:marLeft w:val="0"/>
                                  <w:marRight w:val="0"/>
                                  <w:marTop w:val="0"/>
                                  <w:marBottom w:val="0"/>
                                  <w:divBdr>
                                    <w:top w:val="none" w:sz="0" w:space="0" w:color="auto"/>
                                    <w:left w:val="none" w:sz="0" w:space="0" w:color="auto"/>
                                    <w:bottom w:val="none" w:sz="0" w:space="0" w:color="auto"/>
                                    <w:right w:val="none" w:sz="0" w:space="0" w:color="auto"/>
                                  </w:divBdr>
                                </w:div>
                                <w:div w:id="1401711670">
                                  <w:marLeft w:val="0"/>
                                  <w:marRight w:val="0"/>
                                  <w:marTop w:val="0"/>
                                  <w:marBottom w:val="0"/>
                                  <w:divBdr>
                                    <w:top w:val="none" w:sz="0" w:space="0" w:color="auto"/>
                                    <w:left w:val="none" w:sz="0" w:space="0" w:color="auto"/>
                                    <w:bottom w:val="none" w:sz="0" w:space="0" w:color="auto"/>
                                    <w:right w:val="none" w:sz="0" w:space="0" w:color="auto"/>
                                  </w:divBdr>
                                </w:div>
                                <w:div w:id="10837425">
                                  <w:marLeft w:val="0"/>
                                  <w:marRight w:val="0"/>
                                  <w:marTop w:val="0"/>
                                  <w:marBottom w:val="0"/>
                                  <w:divBdr>
                                    <w:top w:val="none" w:sz="0" w:space="0" w:color="auto"/>
                                    <w:left w:val="none" w:sz="0" w:space="0" w:color="auto"/>
                                    <w:bottom w:val="none" w:sz="0" w:space="0" w:color="auto"/>
                                    <w:right w:val="none" w:sz="0" w:space="0" w:color="auto"/>
                                  </w:divBdr>
                                </w:div>
                                <w:div w:id="1987972028">
                                  <w:marLeft w:val="0"/>
                                  <w:marRight w:val="0"/>
                                  <w:marTop w:val="0"/>
                                  <w:marBottom w:val="0"/>
                                  <w:divBdr>
                                    <w:top w:val="none" w:sz="0" w:space="0" w:color="auto"/>
                                    <w:left w:val="none" w:sz="0" w:space="0" w:color="auto"/>
                                    <w:bottom w:val="none" w:sz="0" w:space="0" w:color="auto"/>
                                    <w:right w:val="none" w:sz="0" w:space="0" w:color="auto"/>
                                  </w:divBdr>
                                </w:div>
                                <w:div w:id="979917158">
                                  <w:marLeft w:val="0"/>
                                  <w:marRight w:val="0"/>
                                  <w:marTop w:val="0"/>
                                  <w:marBottom w:val="0"/>
                                  <w:divBdr>
                                    <w:top w:val="none" w:sz="0" w:space="0" w:color="auto"/>
                                    <w:left w:val="none" w:sz="0" w:space="0" w:color="auto"/>
                                    <w:bottom w:val="none" w:sz="0" w:space="0" w:color="auto"/>
                                    <w:right w:val="none" w:sz="0" w:space="0" w:color="auto"/>
                                  </w:divBdr>
                                </w:div>
                                <w:div w:id="1257441362">
                                  <w:marLeft w:val="0"/>
                                  <w:marRight w:val="0"/>
                                  <w:marTop w:val="0"/>
                                  <w:marBottom w:val="0"/>
                                  <w:divBdr>
                                    <w:top w:val="none" w:sz="0" w:space="0" w:color="auto"/>
                                    <w:left w:val="none" w:sz="0" w:space="0" w:color="auto"/>
                                    <w:bottom w:val="none" w:sz="0" w:space="0" w:color="auto"/>
                                    <w:right w:val="none" w:sz="0" w:space="0" w:color="auto"/>
                                  </w:divBdr>
                                </w:div>
                                <w:div w:id="1309700303">
                                  <w:marLeft w:val="0"/>
                                  <w:marRight w:val="0"/>
                                  <w:marTop w:val="0"/>
                                  <w:marBottom w:val="0"/>
                                  <w:divBdr>
                                    <w:top w:val="none" w:sz="0" w:space="0" w:color="auto"/>
                                    <w:left w:val="none" w:sz="0" w:space="0" w:color="auto"/>
                                    <w:bottom w:val="none" w:sz="0" w:space="0" w:color="auto"/>
                                    <w:right w:val="none" w:sz="0" w:space="0" w:color="auto"/>
                                  </w:divBdr>
                                </w:div>
                                <w:div w:id="1480876817">
                                  <w:marLeft w:val="0"/>
                                  <w:marRight w:val="0"/>
                                  <w:marTop w:val="0"/>
                                  <w:marBottom w:val="0"/>
                                  <w:divBdr>
                                    <w:top w:val="none" w:sz="0" w:space="0" w:color="auto"/>
                                    <w:left w:val="none" w:sz="0" w:space="0" w:color="auto"/>
                                    <w:bottom w:val="none" w:sz="0" w:space="0" w:color="auto"/>
                                    <w:right w:val="none" w:sz="0" w:space="0" w:color="auto"/>
                                  </w:divBdr>
                                </w:div>
                                <w:div w:id="643510105">
                                  <w:marLeft w:val="0"/>
                                  <w:marRight w:val="0"/>
                                  <w:marTop w:val="0"/>
                                  <w:marBottom w:val="0"/>
                                  <w:divBdr>
                                    <w:top w:val="none" w:sz="0" w:space="0" w:color="auto"/>
                                    <w:left w:val="none" w:sz="0" w:space="0" w:color="auto"/>
                                    <w:bottom w:val="none" w:sz="0" w:space="0" w:color="auto"/>
                                    <w:right w:val="none" w:sz="0" w:space="0" w:color="auto"/>
                                  </w:divBdr>
                                </w:div>
                                <w:div w:id="141890616">
                                  <w:marLeft w:val="0"/>
                                  <w:marRight w:val="0"/>
                                  <w:marTop w:val="0"/>
                                  <w:marBottom w:val="0"/>
                                  <w:divBdr>
                                    <w:top w:val="none" w:sz="0" w:space="0" w:color="auto"/>
                                    <w:left w:val="none" w:sz="0" w:space="0" w:color="auto"/>
                                    <w:bottom w:val="none" w:sz="0" w:space="0" w:color="auto"/>
                                    <w:right w:val="none" w:sz="0" w:space="0" w:color="auto"/>
                                  </w:divBdr>
                                </w:div>
                                <w:div w:id="895775893">
                                  <w:marLeft w:val="0"/>
                                  <w:marRight w:val="0"/>
                                  <w:marTop w:val="0"/>
                                  <w:marBottom w:val="0"/>
                                  <w:divBdr>
                                    <w:top w:val="none" w:sz="0" w:space="0" w:color="auto"/>
                                    <w:left w:val="none" w:sz="0" w:space="0" w:color="auto"/>
                                    <w:bottom w:val="none" w:sz="0" w:space="0" w:color="auto"/>
                                    <w:right w:val="none" w:sz="0" w:space="0" w:color="auto"/>
                                  </w:divBdr>
                                </w:div>
                                <w:div w:id="587037287">
                                  <w:marLeft w:val="0"/>
                                  <w:marRight w:val="0"/>
                                  <w:marTop w:val="0"/>
                                  <w:marBottom w:val="0"/>
                                  <w:divBdr>
                                    <w:top w:val="none" w:sz="0" w:space="0" w:color="auto"/>
                                    <w:left w:val="none" w:sz="0" w:space="0" w:color="auto"/>
                                    <w:bottom w:val="none" w:sz="0" w:space="0" w:color="auto"/>
                                    <w:right w:val="none" w:sz="0" w:space="0" w:color="auto"/>
                                  </w:divBdr>
                                </w:div>
                                <w:div w:id="1809207553">
                                  <w:marLeft w:val="0"/>
                                  <w:marRight w:val="0"/>
                                  <w:marTop w:val="0"/>
                                  <w:marBottom w:val="0"/>
                                  <w:divBdr>
                                    <w:top w:val="none" w:sz="0" w:space="0" w:color="auto"/>
                                    <w:left w:val="none" w:sz="0" w:space="0" w:color="auto"/>
                                    <w:bottom w:val="none" w:sz="0" w:space="0" w:color="auto"/>
                                    <w:right w:val="none" w:sz="0" w:space="0" w:color="auto"/>
                                  </w:divBdr>
                                </w:div>
                                <w:div w:id="816650137">
                                  <w:marLeft w:val="0"/>
                                  <w:marRight w:val="0"/>
                                  <w:marTop w:val="0"/>
                                  <w:marBottom w:val="0"/>
                                  <w:divBdr>
                                    <w:top w:val="none" w:sz="0" w:space="0" w:color="auto"/>
                                    <w:left w:val="none" w:sz="0" w:space="0" w:color="auto"/>
                                    <w:bottom w:val="none" w:sz="0" w:space="0" w:color="auto"/>
                                    <w:right w:val="none" w:sz="0" w:space="0" w:color="auto"/>
                                  </w:divBdr>
                                </w:div>
                                <w:div w:id="1565601926">
                                  <w:marLeft w:val="0"/>
                                  <w:marRight w:val="0"/>
                                  <w:marTop w:val="0"/>
                                  <w:marBottom w:val="0"/>
                                  <w:divBdr>
                                    <w:top w:val="none" w:sz="0" w:space="0" w:color="auto"/>
                                    <w:left w:val="none" w:sz="0" w:space="0" w:color="auto"/>
                                    <w:bottom w:val="none" w:sz="0" w:space="0" w:color="auto"/>
                                    <w:right w:val="none" w:sz="0" w:space="0" w:color="auto"/>
                                  </w:divBdr>
                                </w:div>
                                <w:div w:id="178811105">
                                  <w:marLeft w:val="0"/>
                                  <w:marRight w:val="0"/>
                                  <w:marTop w:val="0"/>
                                  <w:marBottom w:val="0"/>
                                  <w:divBdr>
                                    <w:top w:val="none" w:sz="0" w:space="0" w:color="auto"/>
                                    <w:left w:val="none" w:sz="0" w:space="0" w:color="auto"/>
                                    <w:bottom w:val="none" w:sz="0" w:space="0" w:color="auto"/>
                                    <w:right w:val="none" w:sz="0" w:space="0" w:color="auto"/>
                                  </w:divBdr>
                                </w:div>
                                <w:div w:id="401873904">
                                  <w:marLeft w:val="0"/>
                                  <w:marRight w:val="0"/>
                                  <w:marTop w:val="0"/>
                                  <w:marBottom w:val="0"/>
                                  <w:divBdr>
                                    <w:top w:val="none" w:sz="0" w:space="0" w:color="auto"/>
                                    <w:left w:val="none" w:sz="0" w:space="0" w:color="auto"/>
                                    <w:bottom w:val="none" w:sz="0" w:space="0" w:color="auto"/>
                                    <w:right w:val="none" w:sz="0" w:space="0" w:color="auto"/>
                                  </w:divBdr>
                                </w:div>
                                <w:div w:id="1286817635">
                                  <w:marLeft w:val="0"/>
                                  <w:marRight w:val="0"/>
                                  <w:marTop w:val="0"/>
                                  <w:marBottom w:val="0"/>
                                  <w:divBdr>
                                    <w:top w:val="none" w:sz="0" w:space="0" w:color="auto"/>
                                    <w:left w:val="none" w:sz="0" w:space="0" w:color="auto"/>
                                    <w:bottom w:val="none" w:sz="0" w:space="0" w:color="auto"/>
                                    <w:right w:val="none" w:sz="0" w:space="0" w:color="auto"/>
                                  </w:divBdr>
                                </w:div>
                                <w:div w:id="1336953354">
                                  <w:marLeft w:val="0"/>
                                  <w:marRight w:val="0"/>
                                  <w:marTop w:val="0"/>
                                  <w:marBottom w:val="0"/>
                                  <w:divBdr>
                                    <w:top w:val="none" w:sz="0" w:space="0" w:color="auto"/>
                                    <w:left w:val="none" w:sz="0" w:space="0" w:color="auto"/>
                                    <w:bottom w:val="none" w:sz="0" w:space="0" w:color="auto"/>
                                    <w:right w:val="none" w:sz="0" w:space="0" w:color="auto"/>
                                  </w:divBdr>
                                </w:div>
                                <w:div w:id="178205167">
                                  <w:marLeft w:val="0"/>
                                  <w:marRight w:val="0"/>
                                  <w:marTop w:val="0"/>
                                  <w:marBottom w:val="0"/>
                                  <w:divBdr>
                                    <w:top w:val="none" w:sz="0" w:space="0" w:color="auto"/>
                                    <w:left w:val="none" w:sz="0" w:space="0" w:color="auto"/>
                                    <w:bottom w:val="none" w:sz="0" w:space="0" w:color="auto"/>
                                    <w:right w:val="none" w:sz="0" w:space="0" w:color="auto"/>
                                  </w:divBdr>
                                </w:div>
                                <w:div w:id="726682273">
                                  <w:marLeft w:val="0"/>
                                  <w:marRight w:val="0"/>
                                  <w:marTop w:val="0"/>
                                  <w:marBottom w:val="0"/>
                                  <w:divBdr>
                                    <w:top w:val="none" w:sz="0" w:space="0" w:color="auto"/>
                                    <w:left w:val="none" w:sz="0" w:space="0" w:color="auto"/>
                                    <w:bottom w:val="none" w:sz="0" w:space="0" w:color="auto"/>
                                    <w:right w:val="none" w:sz="0" w:space="0" w:color="auto"/>
                                  </w:divBdr>
                                </w:div>
                                <w:div w:id="505629150">
                                  <w:marLeft w:val="0"/>
                                  <w:marRight w:val="0"/>
                                  <w:marTop w:val="0"/>
                                  <w:marBottom w:val="0"/>
                                  <w:divBdr>
                                    <w:top w:val="none" w:sz="0" w:space="0" w:color="auto"/>
                                    <w:left w:val="none" w:sz="0" w:space="0" w:color="auto"/>
                                    <w:bottom w:val="none" w:sz="0" w:space="0" w:color="auto"/>
                                    <w:right w:val="none" w:sz="0" w:space="0" w:color="auto"/>
                                  </w:divBdr>
                                </w:div>
                                <w:div w:id="19828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1240">
                      <w:marLeft w:val="0"/>
                      <w:marRight w:val="0"/>
                      <w:marTop w:val="0"/>
                      <w:marBottom w:val="0"/>
                      <w:divBdr>
                        <w:top w:val="none" w:sz="0" w:space="0" w:color="auto"/>
                        <w:left w:val="none" w:sz="0" w:space="0" w:color="auto"/>
                        <w:bottom w:val="none" w:sz="0" w:space="0" w:color="auto"/>
                        <w:right w:val="none" w:sz="0" w:space="0" w:color="auto"/>
                      </w:divBdr>
                      <w:divsChild>
                        <w:div w:id="675503232">
                          <w:marLeft w:val="0"/>
                          <w:marRight w:val="0"/>
                          <w:marTop w:val="0"/>
                          <w:marBottom w:val="0"/>
                          <w:divBdr>
                            <w:top w:val="none" w:sz="0" w:space="0" w:color="auto"/>
                            <w:left w:val="none" w:sz="0" w:space="0" w:color="auto"/>
                            <w:bottom w:val="none" w:sz="0" w:space="0" w:color="auto"/>
                            <w:right w:val="none" w:sz="0" w:space="0" w:color="auto"/>
                          </w:divBdr>
                          <w:divsChild>
                            <w:div w:id="158734759">
                              <w:marLeft w:val="0"/>
                              <w:marRight w:val="0"/>
                              <w:marTop w:val="0"/>
                              <w:marBottom w:val="0"/>
                              <w:divBdr>
                                <w:top w:val="none" w:sz="0" w:space="0" w:color="auto"/>
                                <w:left w:val="none" w:sz="0" w:space="0" w:color="auto"/>
                                <w:bottom w:val="none" w:sz="0" w:space="0" w:color="auto"/>
                                <w:right w:val="none" w:sz="0" w:space="0" w:color="auto"/>
                              </w:divBdr>
                              <w:divsChild>
                                <w:div w:id="524445651">
                                  <w:marLeft w:val="0"/>
                                  <w:marRight w:val="0"/>
                                  <w:marTop w:val="0"/>
                                  <w:marBottom w:val="0"/>
                                  <w:divBdr>
                                    <w:top w:val="none" w:sz="0" w:space="0" w:color="auto"/>
                                    <w:left w:val="none" w:sz="0" w:space="0" w:color="auto"/>
                                    <w:bottom w:val="none" w:sz="0" w:space="0" w:color="auto"/>
                                    <w:right w:val="none" w:sz="0" w:space="0" w:color="auto"/>
                                  </w:divBdr>
                                </w:div>
                                <w:div w:id="692153044">
                                  <w:marLeft w:val="0"/>
                                  <w:marRight w:val="0"/>
                                  <w:marTop w:val="0"/>
                                  <w:marBottom w:val="0"/>
                                  <w:divBdr>
                                    <w:top w:val="none" w:sz="0" w:space="0" w:color="auto"/>
                                    <w:left w:val="none" w:sz="0" w:space="0" w:color="auto"/>
                                    <w:bottom w:val="none" w:sz="0" w:space="0" w:color="auto"/>
                                    <w:right w:val="none" w:sz="0" w:space="0" w:color="auto"/>
                                  </w:divBdr>
                                </w:div>
                                <w:div w:id="1594626646">
                                  <w:marLeft w:val="0"/>
                                  <w:marRight w:val="0"/>
                                  <w:marTop w:val="0"/>
                                  <w:marBottom w:val="0"/>
                                  <w:divBdr>
                                    <w:top w:val="none" w:sz="0" w:space="0" w:color="auto"/>
                                    <w:left w:val="none" w:sz="0" w:space="0" w:color="auto"/>
                                    <w:bottom w:val="none" w:sz="0" w:space="0" w:color="auto"/>
                                    <w:right w:val="none" w:sz="0" w:space="0" w:color="auto"/>
                                  </w:divBdr>
                                </w:div>
                                <w:div w:id="65763637">
                                  <w:marLeft w:val="0"/>
                                  <w:marRight w:val="0"/>
                                  <w:marTop w:val="0"/>
                                  <w:marBottom w:val="0"/>
                                  <w:divBdr>
                                    <w:top w:val="none" w:sz="0" w:space="0" w:color="auto"/>
                                    <w:left w:val="none" w:sz="0" w:space="0" w:color="auto"/>
                                    <w:bottom w:val="none" w:sz="0" w:space="0" w:color="auto"/>
                                    <w:right w:val="none" w:sz="0" w:space="0" w:color="auto"/>
                                  </w:divBdr>
                                </w:div>
                                <w:div w:id="435292012">
                                  <w:marLeft w:val="0"/>
                                  <w:marRight w:val="0"/>
                                  <w:marTop w:val="0"/>
                                  <w:marBottom w:val="0"/>
                                  <w:divBdr>
                                    <w:top w:val="none" w:sz="0" w:space="0" w:color="auto"/>
                                    <w:left w:val="none" w:sz="0" w:space="0" w:color="auto"/>
                                    <w:bottom w:val="none" w:sz="0" w:space="0" w:color="auto"/>
                                    <w:right w:val="none" w:sz="0" w:space="0" w:color="auto"/>
                                  </w:divBdr>
                                </w:div>
                                <w:div w:id="1130973790">
                                  <w:marLeft w:val="0"/>
                                  <w:marRight w:val="0"/>
                                  <w:marTop w:val="0"/>
                                  <w:marBottom w:val="0"/>
                                  <w:divBdr>
                                    <w:top w:val="none" w:sz="0" w:space="0" w:color="auto"/>
                                    <w:left w:val="none" w:sz="0" w:space="0" w:color="auto"/>
                                    <w:bottom w:val="none" w:sz="0" w:space="0" w:color="auto"/>
                                    <w:right w:val="none" w:sz="0" w:space="0" w:color="auto"/>
                                  </w:divBdr>
                                </w:div>
                                <w:div w:id="80761562">
                                  <w:marLeft w:val="0"/>
                                  <w:marRight w:val="0"/>
                                  <w:marTop w:val="0"/>
                                  <w:marBottom w:val="0"/>
                                  <w:divBdr>
                                    <w:top w:val="none" w:sz="0" w:space="0" w:color="auto"/>
                                    <w:left w:val="none" w:sz="0" w:space="0" w:color="auto"/>
                                    <w:bottom w:val="none" w:sz="0" w:space="0" w:color="auto"/>
                                    <w:right w:val="none" w:sz="0" w:space="0" w:color="auto"/>
                                  </w:divBdr>
                                </w:div>
                                <w:div w:id="425805996">
                                  <w:marLeft w:val="0"/>
                                  <w:marRight w:val="0"/>
                                  <w:marTop w:val="0"/>
                                  <w:marBottom w:val="0"/>
                                  <w:divBdr>
                                    <w:top w:val="none" w:sz="0" w:space="0" w:color="auto"/>
                                    <w:left w:val="none" w:sz="0" w:space="0" w:color="auto"/>
                                    <w:bottom w:val="none" w:sz="0" w:space="0" w:color="auto"/>
                                    <w:right w:val="none" w:sz="0" w:space="0" w:color="auto"/>
                                  </w:divBdr>
                                </w:div>
                                <w:div w:id="268516274">
                                  <w:marLeft w:val="0"/>
                                  <w:marRight w:val="0"/>
                                  <w:marTop w:val="0"/>
                                  <w:marBottom w:val="0"/>
                                  <w:divBdr>
                                    <w:top w:val="none" w:sz="0" w:space="0" w:color="auto"/>
                                    <w:left w:val="none" w:sz="0" w:space="0" w:color="auto"/>
                                    <w:bottom w:val="none" w:sz="0" w:space="0" w:color="auto"/>
                                    <w:right w:val="none" w:sz="0" w:space="0" w:color="auto"/>
                                  </w:divBdr>
                                </w:div>
                                <w:div w:id="813259730">
                                  <w:marLeft w:val="0"/>
                                  <w:marRight w:val="0"/>
                                  <w:marTop w:val="0"/>
                                  <w:marBottom w:val="0"/>
                                  <w:divBdr>
                                    <w:top w:val="none" w:sz="0" w:space="0" w:color="auto"/>
                                    <w:left w:val="none" w:sz="0" w:space="0" w:color="auto"/>
                                    <w:bottom w:val="none" w:sz="0" w:space="0" w:color="auto"/>
                                    <w:right w:val="none" w:sz="0" w:space="0" w:color="auto"/>
                                  </w:divBdr>
                                </w:div>
                                <w:div w:id="429549465">
                                  <w:marLeft w:val="0"/>
                                  <w:marRight w:val="0"/>
                                  <w:marTop w:val="0"/>
                                  <w:marBottom w:val="0"/>
                                  <w:divBdr>
                                    <w:top w:val="none" w:sz="0" w:space="0" w:color="auto"/>
                                    <w:left w:val="none" w:sz="0" w:space="0" w:color="auto"/>
                                    <w:bottom w:val="none" w:sz="0" w:space="0" w:color="auto"/>
                                    <w:right w:val="none" w:sz="0" w:space="0" w:color="auto"/>
                                  </w:divBdr>
                                </w:div>
                                <w:div w:id="1899852426">
                                  <w:marLeft w:val="0"/>
                                  <w:marRight w:val="0"/>
                                  <w:marTop w:val="0"/>
                                  <w:marBottom w:val="0"/>
                                  <w:divBdr>
                                    <w:top w:val="none" w:sz="0" w:space="0" w:color="auto"/>
                                    <w:left w:val="none" w:sz="0" w:space="0" w:color="auto"/>
                                    <w:bottom w:val="none" w:sz="0" w:space="0" w:color="auto"/>
                                    <w:right w:val="none" w:sz="0" w:space="0" w:color="auto"/>
                                  </w:divBdr>
                                </w:div>
                                <w:div w:id="1211724344">
                                  <w:marLeft w:val="0"/>
                                  <w:marRight w:val="0"/>
                                  <w:marTop w:val="0"/>
                                  <w:marBottom w:val="0"/>
                                  <w:divBdr>
                                    <w:top w:val="none" w:sz="0" w:space="0" w:color="auto"/>
                                    <w:left w:val="none" w:sz="0" w:space="0" w:color="auto"/>
                                    <w:bottom w:val="none" w:sz="0" w:space="0" w:color="auto"/>
                                    <w:right w:val="none" w:sz="0" w:space="0" w:color="auto"/>
                                  </w:divBdr>
                                </w:div>
                                <w:div w:id="1775898073">
                                  <w:marLeft w:val="0"/>
                                  <w:marRight w:val="0"/>
                                  <w:marTop w:val="0"/>
                                  <w:marBottom w:val="0"/>
                                  <w:divBdr>
                                    <w:top w:val="none" w:sz="0" w:space="0" w:color="auto"/>
                                    <w:left w:val="none" w:sz="0" w:space="0" w:color="auto"/>
                                    <w:bottom w:val="none" w:sz="0" w:space="0" w:color="auto"/>
                                    <w:right w:val="none" w:sz="0" w:space="0" w:color="auto"/>
                                  </w:divBdr>
                                </w:div>
                                <w:div w:id="1162741664">
                                  <w:marLeft w:val="0"/>
                                  <w:marRight w:val="0"/>
                                  <w:marTop w:val="0"/>
                                  <w:marBottom w:val="0"/>
                                  <w:divBdr>
                                    <w:top w:val="none" w:sz="0" w:space="0" w:color="auto"/>
                                    <w:left w:val="none" w:sz="0" w:space="0" w:color="auto"/>
                                    <w:bottom w:val="none" w:sz="0" w:space="0" w:color="auto"/>
                                    <w:right w:val="none" w:sz="0" w:space="0" w:color="auto"/>
                                  </w:divBdr>
                                </w:div>
                                <w:div w:id="205875608">
                                  <w:marLeft w:val="0"/>
                                  <w:marRight w:val="0"/>
                                  <w:marTop w:val="0"/>
                                  <w:marBottom w:val="0"/>
                                  <w:divBdr>
                                    <w:top w:val="none" w:sz="0" w:space="0" w:color="auto"/>
                                    <w:left w:val="none" w:sz="0" w:space="0" w:color="auto"/>
                                    <w:bottom w:val="none" w:sz="0" w:space="0" w:color="auto"/>
                                    <w:right w:val="none" w:sz="0" w:space="0" w:color="auto"/>
                                  </w:divBdr>
                                </w:div>
                                <w:div w:id="72968438">
                                  <w:marLeft w:val="0"/>
                                  <w:marRight w:val="0"/>
                                  <w:marTop w:val="0"/>
                                  <w:marBottom w:val="0"/>
                                  <w:divBdr>
                                    <w:top w:val="none" w:sz="0" w:space="0" w:color="auto"/>
                                    <w:left w:val="none" w:sz="0" w:space="0" w:color="auto"/>
                                    <w:bottom w:val="none" w:sz="0" w:space="0" w:color="auto"/>
                                    <w:right w:val="none" w:sz="0" w:space="0" w:color="auto"/>
                                  </w:divBdr>
                                </w:div>
                                <w:div w:id="1158810212">
                                  <w:marLeft w:val="0"/>
                                  <w:marRight w:val="0"/>
                                  <w:marTop w:val="0"/>
                                  <w:marBottom w:val="0"/>
                                  <w:divBdr>
                                    <w:top w:val="none" w:sz="0" w:space="0" w:color="auto"/>
                                    <w:left w:val="none" w:sz="0" w:space="0" w:color="auto"/>
                                    <w:bottom w:val="none" w:sz="0" w:space="0" w:color="auto"/>
                                    <w:right w:val="none" w:sz="0" w:space="0" w:color="auto"/>
                                  </w:divBdr>
                                </w:div>
                                <w:div w:id="548762433">
                                  <w:marLeft w:val="0"/>
                                  <w:marRight w:val="0"/>
                                  <w:marTop w:val="0"/>
                                  <w:marBottom w:val="0"/>
                                  <w:divBdr>
                                    <w:top w:val="none" w:sz="0" w:space="0" w:color="auto"/>
                                    <w:left w:val="none" w:sz="0" w:space="0" w:color="auto"/>
                                    <w:bottom w:val="none" w:sz="0" w:space="0" w:color="auto"/>
                                    <w:right w:val="none" w:sz="0" w:space="0" w:color="auto"/>
                                  </w:divBdr>
                                </w:div>
                                <w:div w:id="546840982">
                                  <w:marLeft w:val="0"/>
                                  <w:marRight w:val="0"/>
                                  <w:marTop w:val="0"/>
                                  <w:marBottom w:val="0"/>
                                  <w:divBdr>
                                    <w:top w:val="none" w:sz="0" w:space="0" w:color="auto"/>
                                    <w:left w:val="none" w:sz="0" w:space="0" w:color="auto"/>
                                    <w:bottom w:val="none" w:sz="0" w:space="0" w:color="auto"/>
                                    <w:right w:val="none" w:sz="0" w:space="0" w:color="auto"/>
                                  </w:divBdr>
                                </w:div>
                                <w:div w:id="2002927706">
                                  <w:marLeft w:val="0"/>
                                  <w:marRight w:val="0"/>
                                  <w:marTop w:val="0"/>
                                  <w:marBottom w:val="0"/>
                                  <w:divBdr>
                                    <w:top w:val="none" w:sz="0" w:space="0" w:color="auto"/>
                                    <w:left w:val="none" w:sz="0" w:space="0" w:color="auto"/>
                                    <w:bottom w:val="none" w:sz="0" w:space="0" w:color="auto"/>
                                    <w:right w:val="none" w:sz="0" w:space="0" w:color="auto"/>
                                  </w:divBdr>
                                </w:div>
                                <w:div w:id="1756779045">
                                  <w:marLeft w:val="0"/>
                                  <w:marRight w:val="0"/>
                                  <w:marTop w:val="0"/>
                                  <w:marBottom w:val="0"/>
                                  <w:divBdr>
                                    <w:top w:val="none" w:sz="0" w:space="0" w:color="auto"/>
                                    <w:left w:val="none" w:sz="0" w:space="0" w:color="auto"/>
                                    <w:bottom w:val="none" w:sz="0" w:space="0" w:color="auto"/>
                                    <w:right w:val="none" w:sz="0" w:space="0" w:color="auto"/>
                                  </w:divBdr>
                                </w:div>
                                <w:div w:id="1901137660">
                                  <w:marLeft w:val="0"/>
                                  <w:marRight w:val="0"/>
                                  <w:marTop w:val="0"/>
                                  <w:marBottom w:val="0"/>
                                  <w:divBdr>
                                    <w:top w:val="none" w:sz="0" w:space="0" w:color="auto"/>
                                    <w:left w:val="none" w:sz="0" w:space="0" w:color="auto"/>
                                    <w:bottom w:val="none" w:sz="0" w:space="0" w:color="auto"/>
                                    <w:right w:val="none" w:sz="0" w:space="0" w:color="auto"/>
                                  </w:divBdr>
                                </w:div>
                                <w:div w:id="1563952966">
                                  <w:marLeft w:val="0"/>
                                  <w:marRight w:val="0"/>
                                  <w:marTop w:val="0"/>
                                  <w:marBottom w:val="0"/>
                                  <w:divBdr>
                                    <w:top w:val="none" w:sz="0" w:space="0" w:color="auto"/>
                                    <w:left w:val="none" w:sz="0" w:space="0" w:color="auto"/>
                                    <w:bottom w:val="none" w:sz="0" w:space="0" w:color="auto"/>
                                    <w:right w:val="none" w:sz="0" w:space="0" w:color="auto"/>
                                  </w:divBdr>
                                </w:div>
                                <w:div w:id="187181878">
                                  <w:marLeft w:val="0"/>
                                  <w:marRight w:val="0"/>
                                  <w:marTop w:val="0"/>
                                  <w:marBottom w:val="0"/>
                                  <w:divBdr>
                                    <w:top w:val="none" w:sz="0" w:space="0" w:color="auto"/>
                                    <w:left w:val="none" w:sz="0" w:space="0" w:color="auto"/>
                                    <w:bottom w:val="none" w:sz="0" w:space="0" w:color="auto"/>
                                    <w:right w:val="none" w:sz="0" w:space="0" w:color="auto"/>
                                  </w:divBdr>
                                </w:div>
                                <w:div w:id="1239831466">
                                  <w:marLeft w:val="0"/>
                                  <w:marRight w:val="0"/>
                                  <w:marTop w:val="0"/>
                                  <w:marBottom w:val="0"/>
                                  <w:divBdr>
                                    <w:top w:val="none" w:sz="0" w:space="0" w:color="auto"/>
                                    <w:left w:val="none" w:sz="0" w:space="0" w:color="auto"/>
                                    <w:bottom w:val="none" w:sz="0" w:space="0" w:color="auto"/>
                                    <w:right w:val="none" w:sz="0" w:space="0" w:color="auto"/>
                                  </w:divBdr>
                                </w:div>
                                <w:div w:id="948975007">
                                  <w:marLeft w:val="0"/>
                                  <w:marRight w:val="0"/>
                                  <w:marTop w:val="0"/>
                                  <w:marBottom w:val="0"/>
                                  <w:divBdr>
                                    <w:top w:val="none" w:sz="0" w:space="0" w:color="auto"/>
                                    <w:left w:val="none" w:sz="0" w:space="0" w:color="auto"/>
                                    <w:bottom w:val="none" w:sz="0" w:space="0" w:color="auto"/>
                                    <w:right w:val="none" w:sz="0" w:space="0" w:color="auto"/>
                                  </w:divBdr>
                                </w:div>
                                <w:div w:id="534344933">
                                  <w:marLeft w:val="0"/>
                                  <w:marRight w:val="0"/>
                                  <w:marTop w:val="0"/>
                                  <w:marBottom w:val="0"/>
                                  <w:divBdr>
                                    <w:top w:val="none" w:sz="0" w:space="0" w:color="auto"/>
                                    <w:left w:val="none" w:sz="0" w:space="0" w:color="auto"/>
                                    <w:bottom w:val="none" w:sz="0" w:space="0" w:color="auto"/>
                                    <w:right w:val="none" w:sz="0" w:space="0" w:color="auto"/>
                                  </w:divBdr>
                                </w:div>
                                <w:div w:id="559093693">
                                  <w:marLeft w:val="0"/>
                                  <w:marRight w:val="0"/>
                                  <w:marTop w:val="0"/>
                                  <w:marBottom w:val="0"/>
                                  <w:divBdr>
                                    <w:top w:val="none" w:sz="0" w:space="0" w:color="auto"/>
                                    <w:left w:val="none" w:sz="0" w:space="0" w:color="auto"/>
                                    <w:bottom w:val="none" w:sz="0" w:space="0" w:color="auto"/>
                                    <w:right w:val="none" w:sz="0" w:space="0" w:color="auto"/>
                                  </w:divBdr>
                                </w:div>
                                <w:div w:id="825171655">
                                  <w:marLeft w:val="0"/>
                                  <w:marRight w:val="0"/>
                                  <w:marTop w:val="0"/>
                                  <w:marBottom w:val="0"/>
                                  <w:divBdr>
                                    <w:top w:val="none" w:sz="0" w:space="0" w:color="auto"/>
                                    <w:left w:val="none" w:sz="0" w:space="0" w:color="auto"/>
                                    <w:bottom w:val="none" w:sz="0" w:space="0" w:color="auto"/>
                                    <w:right w:val="none" w:sz="0" w:space="0" w:color="auto"/>
                                  </w:divBdr>
                                </w:div>
                                <w:div w:id="1201161719">
                                  <w:marLeft w:val="0"/>
                                  <w:marRight w:val="0"/>
                                  <w:marTop w:val="0"/>
                                  <w:marBottom w:val="0"/>
                                  <w:divBdr>
                                    <w:top w:val="none" w:sz="0" w:space="0" w:color="auto"/>
                                    <w:left w:val="none" w:sz="0" w:space="0" w:color="auto"/>
                                    <w:bottom w:val="none" w:sz="0" w:space="0" w:color="auto"/>
                                    <w:right w:val="none" w:sz="0" w:space="0" w:color="auto"/>
                                  </w:divBdr>
                                </w:div>
                                <w:div w:id="1072317582">
                                  <w:marLeft w:val="0"/>
                                  <w:marRight w:val="0"/>
                                  <w:marTop w:val="0"/>
                                  <w:marBottom w:val="0"/>
                                  <w:divBdr>
                                    <w:top w:val="none" w:sz="0" w:space="0" w:color="auto"/>
                                    <w:left w:val="none" w:sz="0" w:space="0" w:color="auto"/>
                                    <w:bottom w:val="none" w:sz="0" w:space="0" w:color="auto"/>
                                    <w:right w:val="none" w:sz="0" w:space="0" w:color="auto"/>
                                  </w:divBdr>
                                </w:div>
                                <w:div w:id="199826256">
                                  <w:marLeft w:val="0"/>
                                  <w:marRight w:val="0"/>
                                  <w:marTop w:val="0"/>
                                  <w:marBottom w:val="0"/>
                                  <w:divBdr>
                                    <w:top w:val="none" w:sz="0" w:space="0" w:color="auto"/>
                                    <w:left w:val="none" w:sz="0" w:space="0" w:color="auto"/>
                                    <w:bottom w:val="none" w:sz="0" w:space="0" w:color="auto"/>
                                    <w:right w:val="none" w:sz="0" w:space="0" w:color="auto"/>
                                  </w:divBdr>
                                </w:div>
                                <w:div w:id="1455102117">
                                  <w:marLeft w:val="0"/>
                                  <w:marRight w:val="0"/>
                                  <w:marTop w:val="0"/>
                                  <w:marBottom w:val="0"/>
                                  <w:divBdr>
                                    <w:top w:val="none" w:sz="0" w:space="0" w:color="auto"/>
                                    <w:left w:val="none" w:sz="0" w:space="0" w:color="auto"/>
                                    <w:bottom w:val="none" w:sz="0" w:space="0" w:color="auto"/>
                                    <w:right w:val="none" w:sz="0" w:space="0" w:color="auto"/>
                                  </w:divBdr>
                                  <w:divsChild>
                                    <w:div w:id="1603415222">
                                      <w:marLeft w:val="0"/>
                                      <w:marRight w:val="0"/>
                                      <w:marTop w:val="0"/>
                                      <w:marBottom w:val="0"/>
                                      <w:divBdr>
                                        <w:top w:val="none" w:sz="0" w:space="0" w:color="auto"/>
                                        <w:left w:val="none" w:sz="0" w:space="0" w:color="auto"/>
                                        <w:bottom w:val="none" w:sz="0" w:space="0" w:color="auto"/>
                                        <w:right w:val="none" w:sz="0" w:space="0" w:color="auto"/>
                                      </w:divBdr>
                                    </w:div>
                                  </w:divsChild>
                                </w:div>
                                <w:div w:id="1857646167">
                                  <w:marLeft w:val="0"/>
                                  <w:marRight w:val="0"/>
                                  <w:marTop w:val="0"/>
                                  <w:marBottom w:val="0"/>
                                  <w:divBdr>
                                    <w:top w:val="none" w:sz="0" w:space="0" w:color="auto"/>
                                    <w:left w:val="none" w:sz="0" w:space="0" w:color="auto"/>
                                    <w:bottom w:val="none" w:sz="0" w:space="0" w:color="auto"/>
                                    <w:right w:val="none" w:sz="0" w:space="0" w:color="auto"/>
                                  </w:divBdr>
                                  <w:divsChild>
                                    <w:div w:id="2097701788">
                                      <w:marLeft w:val="0"/>
                                      <w:marRight w:val="0"/>
                                      <w:marTop w:val="0"/>
                                      <w:marBottom w:val="0"/>
                                      <w:divBdr>
                                        <w:top w:val="none" w:sz="0" w:space="0" w:color="auto"/>
                                        <w:left w:val="none" w:sz="0" w:space="0" w:color="auto"/>
                                        <w:bottom w:val="none" w:sz="0" w:space="0" w:color="auto"/>
                                        <w:right w:val="none" w:sz="0" w:space="0" w:color="auto"/>
                                      </w:divBdr>
                                    </w:div>
                                  </w:divsChild>
                                </w:div>
                                <w:div w:id="1507015000">
                                  <w:marLeft w:val="0"/>
                                  <w:marRight w:val="0"/>
                                  <w:marTop w:val="0"/>
                                  <w:marBottom w:val="0"/>
                                  <w:divBdr>
                                    <w:top w:val="none" w:sz="0" w:space="0" w:color="auto"/>
                                    <w:left w:val="none" w:sz="0" w:space="0" w:color="auto"/>
                                    <w:bottom w:val="none" w:sz="0" w:space="0" w:color="auto"/>
                                    <w:right w:val="none" w:sz="0" w:space="0" w:color="auto"/>
                                  </w:divBdr>
                                  <w:divsChild>
                                    <w:div w:id="388460511">
                                      <w:marLeft w:val="0"/>
                                      <w:marRight w:val="0"/>
                                      <w:marTop w:val="0"/>
                                      <w:marBottom w:val="0"/>
                                      <w:divBdr>
                                        <w:top w:val="none" w:sz="0" w:space="0" w:color="auto"/>
                                        <w:left w:val="none" w:sz="0" w:space="0" w:color="auto"/>
                                        <w:bottom w:val="none" w:sz="0" w:space="0" w:color="auto"/>
                                        <w:right w:val="none" w:sz="0" w:space="0" w:color="auto"/>
                                      </w:divBdr>
                                    </w:div>
                                    <w:div w:id="1698116827">
                                      <w:marLeft w:val="0"/>
                                      <w:marRight w:val="0"/>
                                      <w:marTop w:val="0"/>
                                      <w:marBottom w:val="0"/>
                                      <w:divBdr>
                                        <w:top w:val="none" w:sz="0" w:space="0" w:color="auto"/>
                                        <w:left w:val="none" w:sz="0" w:space="0" w:color="auto"/>
                                        <w:bottom w:val="none" w:sz="0" w:space="0" w:color="auto"/>
                                        <w:right w:val="none" w:sz="0" w:space="0" w:color="auto"/>
                                      </w:divBdr>
                                    </w:div>
                                  </w:divsChild>
                                </w:div>
                                <w:div w:id="1371303824">
                                  <w:marLeft w:val="0"/>
                                  <w:marRight w:val="0"/>
                                  <w:marTop w:val="0"/>
                                  <w:marBottom w:val="0"/>
                                  <w:divBdr>
                                    <w:top w:val="none" w:sz="0" w:space="0" w:color="auto"/>
                                    <w:left w:val="none" w:sz="0" w:space="0" w:color="auto"/>
                                    <w:bottom w:val="none" w:sz="0" w:space="0" w:color="auto"/>
                                    <w:right w:val="none" w:sz="0" w:space="0" w:color="auto"/>
                                  </w:divBdr>
                                  <w:divsChild>
                                    <w:div w:id="1952466250">
                                      <w:marLeft w:val="0"/>
                                      <w:marRight w:val="0"/>
                                      <w:marTop w:val="0"/>
                                      <w:marBottom w:val="0"/>
                                      <w:divBdr>
                                        <w:top w:val="none" w:sz="0" w:space="0" w:color="auto"/>
                                        <w:left w:val="none" w:sz="0" w:space="0" w:color="auto"/>
                                        <w:bottom w:val="none" w:sz="0" w:space="0" w:color="auto"/>
                                        <w:right w:val="none" w:sz="0" w:space="0" w:color="auto"/>
                                      </w:divBdr>
                                    </w:div>
                                    <w:div w:id="858356775">
                                      <w:marLeft w:val="0"/>
                                      <w:marRight w:val="0"/>
                                      <w:marTop w:val="0"/>
                                      <w:marBottom w:val="0"/>
                                      <w:divBdr>
                                        <w:top w:val="none" w:sz="0" w:space="0" w:color="auto"/>
                                        <w:left w:val="none" w:sz="0" w:space="0" w:color="auto"/>
                                        <w:bottom w:val="none" w:sz="0" w:space="0" w:color="auto"/>
                                        <w:right w:val="none" w:sz="0" w:space="0" w:color="auto"/>
                                      </w:divBdr>
                                    </w:div>
                                    <w:div w:id="494035838">
                                      <w:marLeft w:val="0"/>
                                      <w:marRight w:val="0"/>
                                      <w:marTop w:val="0"/>
                                      <w:marBottom w:val="0"/>
                                      <w:divBdr>
                                        <w:top w:val="none" w:sz="0" w:space="0" w:color="auto"/>
                                        <w:left w:val="none" w:sz="0" w:space="0" w:color="auto"/>
                                        <w:bottom w:val="none" w:sz="0" w:space="0" w:color="auto"/>
                                        <w:right w:val="none" w:sz="0" w:space="0" w:color="auto"/>
                                      </w:divBdr>
                                    </w:div>
                                    <w:div w:id="259413327">
                                      <w:marLeft w:val="0"/>
                                      <w:marRight w:val="0"/>
                                      <w:marTop w:val="0"/>
                                      <w:marBottom w:val="0"/>
                                      <w:divBdr>
                                        <w:top w:val="none" w:sz="0" w:space="0" w:color="auto"/>
                                        <w:left w:val="none" w:sz="0" w:space="0" w:color="auto"/>
                                        <w:bottom w:val="none" w:sz="0" w:space="0" w:color="auto"/>
                                        <w:right w:val="none" w:sz="0" w:space="0" w:color="auto"/>
                                      </w:divBdr>
                                    </w:div>
                                  </w:divsChild>
                                </w:div>
                                <w:div w:id="1553728730">
                                  <w:marLeft w:val="0"/>
                                  <w:marRight w:val="0"/>
                                  <w:marTop w:val="0"/>
                                  <w:marBottom w:val="0"/>
                                  <w:divBdr>
                                    <w:top w:val="none" w:sz="0" w:space="0" w:color="auto"/>
                                    <w:left w:val="none" w:sz="0" w:space="0" w:color="auto"/>
                                    <w:bottom w:val="none" w:sz="0" w:space="0" w:color="auto"/>
                                    <w:right w:val="none" w:sz="0" w:space="0" w:color="auto"/>
                                  </w:divBdr>
                                  <w:divsChild>
                                    <w:div w:id="253631819">
                                      <w:marLeft w:val="0"/>
                                      <w:marRight w:val="0"/>
                                      <w:marTop w:val="0"/>
                                      <w:marBottom w:val="0"/>
                                      <w:divBdr>
                                        <w:top w:val="none" w:sz="0" w:space="0" w:color="auto"/>
                                        <w:left w:val="none" w:sz="0" w:space="0" w:color="auto"/>
                                        <w:bottom w:val="none" w:sz="0" w:space="0" w:color="auto"/>
                                        <w:right w:val="none" w:sz="0" w:space="0" w:color="auto"/>
                                      </w:divBdr>
                                    </w:div>
                                  </w:divsChild>
                                </w:div>
                                <w:div w:id="644310958">
                                  <w:marLeft w:val="0"/>
                                  <w:marRight w:val="0"/>
                                  <w:marTop w:val="0"/>
                                  <w:marBottom w:val="0"/>
                                  <w:divBdr>
                                    <w:top w:val="none" w:sz="0" w:space="0" w:color="auto"/>
                                    <w:left w:val="none" w:sz="0" w:space="0" w:color="auto"/>
                                    <w:bottom w:val="none" w:sz="0" w:space="0" w:color="auto"/>
                                    <w:right w:val="none" w:sz="0" w:space="0" w:color="auto"/>
                                  </w:divBdr>
                                  <w:divsChild>
                                    <w:div w:id="733742038">
                                      <w:marLeft w:val="0"/>
                                      <w:marRight w:val="0"/>
                                      <w:marTop w:val="0"/>
                                      <w:marBottom w:val="0"/>
                                      <w:divBdr>
                                        <w:top w:val="none" w:sz="0" w:space="0" w:color="auto"/>
                                        <w:left w:val="none" w:sz="0" w:space="0" w:color="auto"/>
                                        <w:bottom w:val="none" w:sz="0" w:space="0" w:color="auto"/>
                                        <w:right w:val="none" w:sz="0" w:space="0" w:color="auto"/>
                                      </w:divBdr>
                                    </w:div>
                                  </w:divsChild>
                                </w:div>
                                <w:div w:id="2003581708">
                                  <w:marLeft w:val="0"/>
                                  <w:marRight w:val="0"/>
                                  <w:marTop w:val="0"/>
                                  <w:marBottom w:val="0"/>
                                  <w:divBdr>
                                    <w:top w:val="none" w:sz="0" w:space="0" w:color="auto"/>
                                    <w:left w:val="none" w:sz="0" w:space="0" w:color="auto"/>
                                    <w:bottom w:val="none" w:sz="0" w:space="0" w:color="auto"/>
                                    <w:right w:val="none" w:sz="0" w:space="0" w:color="auto"/>
                                  </w:divBdr>
                                  <w:divsChild>
                                    <w:div w:id="386683690">
                                      <w:marLeft w:val="0"/>
                                      <w:marRight w:val="0"/>
                                      <w:marTop w:val="0"/>
                                      <w:marBottom w:val="0"/>
                                      <w:divBdr>
                                        <w:top w:val="none" w:sz="0" w:space="0" w:color="auto"/>
                                        <w:left w:val="none" w:sz="0" w:space="0" w:color="auto"/>
                                        <w:bottom w:val="none" w:sz="0" w:space="0" w:color="auto"/>
                                        <w:right w:val="none" w:sz="0" w:space="0" w:color="auto"/>
                                      </w:divBdr>
                                    </w:div>
                                    <w:div w:id="141851086">
                                      <w:marLeft w:val="0"/>
                                      <w:marRight w:val="0"/>
                                      <w:marTop w:val="0"/>
                                      <w:marBottom w:val="0"/>
                                      <w:divBdr>
                                        <w:top w:val="none" w:sz="0" w:space="0" w:color="auto"/>
                                        <w:left w:val="none" w:sz="0" w:space="0" w:color="auto"/>
                                        <w:bottom w:val="none" w:sz="0" w:space="0" w:color="auto"/>
                                        <w:right w:val="none" w:sz="0" w:space="0" w:color="auto"/>
                                      </w:divBdr>
                                    </w:div>
                                  </w:divsChild>
                                </w:div>
                                <w:div w:id="831142437">
                                  <w:marLeft w:val="0"/>
                                  <w:marRight w:val="0"/>
                                  <w:marTop w:val="0"/>
                                  <w:marBottom w:val="0"/>
                                  <w:divBdr>
                                    <w:top w:val="none" w:sz="0" w:space="0" w:color="auto"/>
                                    <w:left w:val="none" w:sz="0" w:space="0" w:color="auto"/>
                                    <w:bottom w:val="none" w:sz="0" w:space="0" w:color="auto"/>
                                    <w:right w:val="none" w:sz="0" w:space="0" w:color="auto"/>
                                  </w:divBdr>
                                  <w:divsChild>
                                    <w:div w:id="1301228965">
                                      <w:marLeft w:val="0"/>
                                      <w:marRight w:val="0"/>
                                      <w:marTop w:val="0"/>
                                      <w:marBottom w:val="0"/>
                                      <w:divBdr>
                                        <w:top w:val="none" w:sz="0" w:space="0" w:color="auto"/>
                                        <w:left w:val="none" w:sz="0" w:space="0" w:color="auto"/>
                                        <w:bottom w:val="none" w:sz="0" w:space="0" w:color="auto"/>
                                        <w:right w:val="none" w:sz="0" w:space="0" w:color="auto"/>
                                      </w:divBdr>
                                    </w:div>
                                    <w:div w:id="935478632">
                                      <w:marLeft w:val="0"/>
                                      <w:marRight w:val="0"/>
                                      <w:marTop w:val="0"/>
                                      <w:marBottom w:val="0"/>
                                      <w:divBdr>
                                        <w:top w:val="none" w:sz="0" w:space="0" w:color="auto"/>
                                        <w:left w:val="none" w:sz="0" w:space="0" w:color="auto"/>
                                        <w:bottom w:val="none" w:sz="0" w:space="0" w:color="auto"/>
                                        <w:right w:val="none" w:sz="0" w:space="0" w:color="auto"/>
                                      </w:divBdr>
                                    </w:div>
                                  </w:divsChild>
                                </w:div>
                                <w:div w:id="64886604">
                                  <w:marLeft w:val="0"/>
                                  <w:marRight w:val="0"/>
                                  <w:marTop w:val="0"/>
                                  <w:marBottom w:val="0"/>
                                  <w:divBdr>
                                    <w:top w:val="none" w:sz="0" w:space="0" w:color="auto"/>
                                    <w:left w:val="none" w:sz="0" w:space="0" w:color="auto"/>
                                    <w:bottom w:val="none" w:sz="0" w:space="0" w:color="auto"/>
                                    <w:right w:val="none" w:sz="0" w:space="0" w:color="auto"/>
                                  </w:divBdr>
                                  <w:divsChild>
                                    <w:div w:id="1025903010">
                                      <w:marLeft w:val="0"/>
                                      <w:marRight w:val="0"/>
                                      <w:marTop w:val="0"/>
                                      <w:marBottom w:val="0"/>
                                      <w:divBdr>
                                        <w:top w:val="none" w:sz="0" w:space="0" w:color="auto"/>
                                        <w:left w:val="none" w:sz="0" w:space="0" w:color="auto"/>
                                        <w:bottom w:val="none" w:sz="0" w:space="0" w:color="auto"/>
                                        <w:right w:val="none" w:sz="0" w:space="0" w:color="auto"/>
                                      </w:divBdr>
                                    </w:div>
                                  </w:divsChild>
                                </w:div>
                                <w:div w:id="398484507">
                                  <w:marLeft w:val="0"/>
                                  <w:marRight w:val="0"/>
                                  <w:marTop w:val="0"/>
                                  <w:marBottom w:val="0"/>
                                  <w:divBdr>
                                    <w:top w:val="none" w:sz="0" w:space="0" w:color="auto"/>
                                    <w:left w:val="none" w:sz="0" w:space="0" w:color="auto"/>
                                    <w:bottom w:val="none" w:sz="0" w:space="0" w:color="auto"/>
                                    <w:right w:val="none" w:sz="0" w:space="0" w:color="auto"/>
                                  </w:divBdr>
                                  <w:divsChild>
                                    <w:div w:id="1567450440">
                                      <w:marLeft w:val="0"/>
                                      <w:marRight w:val="0"/>
                                      <w:marTop w:val="0"/>
                                      <w:marBottom w:val="0"/>
                                      <w:divBdr>
                                        <w:top w:val="none" w:sz="0" w:space="0" w:color="auto"/>
                                        <w:left w:val="none" w:sz="0" w:space="0" w:color="auto"/>
                                        <w:bottom w:val="none" w:sz="0" w:space="0" w:color="auto"/>
                                        <w:right w:val="none" w:sz="0" w:space="0" w:color="auto"/>
                                      </w:divBdr>
                                    </w:div>
                                  </w:divsChild>
                                </w:div>
                                <w:div w:id="1459182764">
                                  <w:marLeft w:val="0"/>
                                  <w:marRight w:val="0"/>
                                  <w:marTop w:val="0"/>
                                  <w:marBottom w:val="0"/>
                                  <w:divBdr>
                                    <w:top w:val="none" w:sz="0" w:space="0" w:color="auto"/>
                                    <w:left w:val="none" w:sz="0" w:space="0" w:color="auto"/>
                                    <w:bottom w:val="none" w:sz="0" w:space="0" w:color="auto"/>
                                    <w:right w:val="none" w:sz="0" w:space="0" w:color="auto"/>
                                  </w:divBdr>
                                  <w:divsChild>
                                    <w:div w:id="2081364692">
                                      <w:marLeft w:val="0"/>
                                      <w:marRight w:val="0"/>
                                      <w:marTop w:val="0"/>
                                      <w:marBottom w:val="0"/>
                                      <w:divBdr>
                                        <w:top w:val="none" w:sz="0" w:space="0" w:color="auto"/>
                                        <w:left w:val="none" w:sz="0" w:space="0" w:color="auto"/>
                                        <w:bottom w:val="none" w:sz="0" w:space="0" w:color="auto"/>
                                        <w:right w:val="none" w:sz="0" w:space="0" w:color="auto"/>
                                      </w:divBdr>
                                    </w:div>
                                  </w:divsChild>
                                </w:div>
                                <w:div w:id="1383409058">
                                  <w:marLeft w:val="0"/>
                                  <w:marRight w:val="0"/>
                                  <w:marTop w:val="0"/>
                                  <w:marBottom w:val="0"/>
                                  <w:divBdr>
                                    <w:top w:val="none" w:sz="0" w:space="0" w:color="auto"/>
                                    <w:left w:val="none" w:sz="0" w:space="0" w:color="auto"/>
                                    <w:bottom w:val="none" w:sz="0" w:space="0" w:color="auto"/>
                                    <w:right w:val="none" w:sz="0" w:space="0" w:color="auto"/>
                                  </w:divBdr>
                                  <w:divsChild>
                                    <w:div w:id="1275594121">
                                      <w:marLeft w:val="0"/>
                                      <w:marRight w:val="0"/>
                                      <w:marTop w:val="0"/>
                                      <w:marBottom w:val="0"/>
                                      <w:divBdr>
                                        <w:top w:val="none" w:sz="0" w:space="0" w:color="auto"/>
                                        <w:left w:val="none" w:sz="0" w:space="0" w:color="auto"/>
                                        <w:bottom w:val="none" w:sz="0" w:space="0" w:color="auto"/>
                                        <w:right w:val="none" w:sz="0" w:space="0" w:color="auto"/>
                                      </w:divBdr>
                                    </w:div>
                                  </w:divsChild>
                                </w:div>
                                <w:div w:id="880939767">
                                  <w:marLeft w:val="0"/>
                                  <w:marRight w:val="0"/>
                                  <w:marTop w:val="0"/>
                                  <w:marBottom w:val="0"/>
                                  <w:divBdr>
                                    <w:top w:val="none" w:sz="0" w:space="0" w:color="auto"/>
                                    <w:left w:val="none" w:sz="0" w:space="0" w:color="auto"/>
                                    <w:bottom w:val="none" w:sz="0" w:space="0" w:color="auto"/>
                                    <w:right w:val="none" w:sz="0" w:space="0" w:color="auto"/>
                                  </w:divBdr>
                                  <w:divsChild>
                                    <w:div w:id="1272322191">
                                      <w:marLeft w:val="0"/>
                                      <w:marRight w:val="0"/>
                                      <w:marTop w:val="0"/>
                                      <w:marBottom w:val="0"/>
                                      <w:divBdr>
                                        <w:top w:val="none" w:sz="0" w:space="0" w:color="auto"/>
                                        <w:left w:val="none" w:sz="0" w:space="0" w:color="auto"/>
                                        <w:bottom w:val="none" w:sz="0" w:space="0" w:color="auto"/>
                                        <w:right w:val="none" w:sz="0" w:space="0" w:color="auto"/>
                                      </w:divBdr>
                                    </w:div>
                                  </w:divsChild>
                                </w:div>
                                <w:div w:id="1759787371">
                                  <w:marLeft w:val="0"/>
                                  <w:marRight w:val="0"/>
                                  <w:marTop w:val="0"/>
                                  <w:marBottom w:val="0"/>
                                  <w:divBdr>
                                    <w:top w:val="none" w:sz="0" w:space="0" w:color="auto"/>
                                    <w:left w:val="none" w:sz="0" w:space="0" w:color="auto"/>
                                    <w:bottom w:val="none" w:sz="0" w:space="0" w:color="auto"/>
                                    <w:right w:val="none" w:sz="0" w:space="0" w:color="auto"/>
                                  </w:divBdr>
                                  <w:divsChild>
                                    <w:div w:id="513767298">
                                      <w:marLeft w:val="0"/>
                                      <w:marRight w:val="0"/>
                                      <w:marTop w:val="0"/>
                                      <w:marBottom w:val="0"/>
                                      <w:divBdr>
                                        <w:top w:val="none" w:sz="0" w:space="0" w:color="auto"/>
                                        <w:left w:val="none" w:sz="0" w:space="0" w:color="auto"/>
                                        <w:bottom w:val="none" w:sz="0" w:space="0" w:color="auto"/>
                                        <w:right w:val="none" w:sz="0" w:space="0" w:color="auto"/>
                                      </w:divBdr>
                                    </w:div>
                                  </w:divsChild>
                                </w:div>
                                <w:div w:id="442766360">
                                  <w:marLeft w:val="0"/>
                                  <w:marRight w:val="0"/>
                                  <w:marTop w:val="0"/>
                                  <w:marBottom w:val="0"/>
                                  <w:divBdr>
                                    <w:top w:val="none" w:sz="0" w:space="0" w:color="auto"/>
                                    <w:left w:val="none" w:sz="0" w:space="0" w:color="auto"/>
                                    <w:bottom w:val="none" w:sz="0" w:space="0" w:color="auto"/>
                                    <w:right w:val="none" w:sz="0" w:space="0" w:color="auto"/>
                                  </w:divBdr>
                                  <w:divsChild>
                                    <w:div w:id="1499925372">
                                      <w:marLeft w:val="0"/>
                                      <w:marRight w:val="0"/>
                                      <w:marTop w:val="0"/>
                                      <w:marBottom w:val="0"/>
                                      <w:divBdr>
                                        <w:top w:val="none" w:sz="0" w:space="0" w:color="auto"/>
                                        <w:left w:val="none" w:sz="0" w:space="0" w:color="auto"/>
                                        <w:bottom w:val="none" w:sz="0" w:space="0" w:color="auto"/>
                                        <w:right w:val="none" w:sz="0" w:space="0" w:color="auto"/>
                                      </w:divBdr>
                                    </w:div>
                                  </w:divsChild>
                                </w:div>
                                <w:div w:id="404762781">
                                  <w:marLeft w:val="0"/>
                                  <w:marRight w:val="0"/>
                                  <w:marTop w:val="0"/>
                                  <w:marBottom w:val="0"/>
                                  <w:divBdr>
                                    <w:top w:val="none" w:sz="0" w:space="0" w:color="auto"/>
                                    <w:left w:val="none" w:sz="0" w:space="0" w:color="auto"/>
                                    <w:bottom w:val="none" w:sz="0" w:space="0" w:color="auto"/>
                                    <w:right w:val="none" w:sz="0" w:space="0" w:color="auto"/>
                                  </w:divBdr>
                                  <w:divsChild>
                                    <w:div w:id="1692100919">
                                      <w:marLeft w:val="0"/>
                                      <w:marRight w:val="0"/>
                                      <w:marTop w:val="0"/>
                                      <w:marBottom w:val="0"/>
                                      <w:divBdr>
                                        <w:top w:val="none" w:sz="0" w:space="0" w:color="auto"/>
                                        <w:left w:val="none" w:sz="0" w:space="0" w:color="auto"/>
                                        <w:bottom w:val="none" w:sz="0" w:space="0" w:color="auto"/>
                                        <w:right w:val="none" w:sz="0" w:space="0" w:color="auto"/>
                                      </w:divBdr>
                                    </w:div>
                                  </w:divsChild>
                                </w:div>
                                <w:div w:id="1912349383">
                                  <w:marLeft w:val="0"/>
                                  <w:marRight w:val="0"/>
                                  <w:marTop w:val="0"/>
                                  <w:marBottom w:val="0"/>
                                  <w:divBdr>
                                    <w:top w:val="none" w:sz="0" w:space="0" w:color="auto"/>
                                    <w:left w:val="none" w:sz="0" w:space="0" w:color="auto"/>
                                    <w:bottom w:val="none" w:sz="0" w:space="0" w:color="auto"/>
                                    <w:right w:val="none" w:sz="0" w:space="0" w:color="auto"/>
                                  </w:divBdr>
                                  <w:divsChild>
                                    <w:div w:id="2360800">
                                      <w:marLeft w:val="0"/>
                                      <w:marRight w:val="0"/>
                                      <w:marTop w:val="0"/>
                                      <w:marBottom w:val="0"/>
                                      <w:divBdr>
                                        <w:top w:val="none" w:sz="0" w:space="0" w:color="auto"/>
                                        <w:left w:val="none" w:sz="0" w:space="0" w:color="auto"/>
                                        <w:bottom w:val="none" w:sz="0" w:space="0" w:color="auto"/>
                                        <w:right w:val="none" w:sz="0" w:space="0" w:color="auto"/>
                                      </w:divBdr>
                                    </w:div>
                                  </w:divsChild>
                                </w:div>
                                <w:div w:id="236401749">
                                  <w:marLeft w:val="0"/>
                                  <w:marRight w:val="0"/>
                                  <w:marTop w:val="0"/>
                                  <w:marBottom w:val="0"/>
                                  <w:divBdr>
                                    <w:top w:val="none" w:sz="0" w:space="0" w:color="auto"/>
                                    <w:left w:val="none" w:sz="0" w:space="0" w:color="auto"/>
                                    <w:bottom w:val="none" w:sz="0" w:space="0" w:color="auto"/>
                                    <w:right w:val="none" w:sz="0" w:space="0" w:color="auto"/>
                                  </w:divBdr>
                                  <w:divsChild>
                                    <w:div w:id="876309141">
                                      <w:marLeft w:val="0"/>
                                      <w:marRight w:val="0"/>
                                      <w:marTop w:val="0"/>
                                      <w:marBottom w:val="0"/>
                                      <w:divBdr>
                                        <w:top w:val="none" w:sz="0" w:space="0" w:color="auto"/>
                                        <w:left w:val="none" w:sz="0" w:space="0" w:color="auto"/>
                                        <w:bottom w:val="none" w:sz="0" w:space="0" w:color="auto"/>
                                        <w:right w:val="none" w:sz="0" w:space="0" w:color="auto"/>
                                      </w:divBdr>
                                    </w:div>
                                  </w:divsChild>
                                </w:div>
                                <w:div w:id="1415710329">
                                  <w:marLeft w:val="0"/>
                                  <w:marRight w:val="0"/>
                                  <w:marTop w:val="0"/>
                                  <w:marBottom w:val="0"/>
                                  <w:divBdr>
                                    <w:top w:val="none" w:sz="0" w:space="0" w:color="auto"/>
                                    <w:left w:val="none" w:sz="0" w:space="0" w:color="auto"/>
                                    <w:bottom w:val="none" w:sz="0" w:space="0" w:color="auto"/>
                                    <w:right w:val="none" w:sz="0" w:space="0" w:color="auto"/>
                                  </w:divBdr>
                                  <w:divsChild>
                                    <w:div w:id="1172791071">
                                      <w:marLeft w:val="0"/>
                                      <w:marRight w:val="0"/>
                                      <w:marTop w:val="0"/>
                                      <w:marBottom w:val="0"/>
                                      <w:divBdr>
                                        <w:top w:val="none" w:sz="0" w:space="0" w:color="auto"/>
                                        <w:left w:val="none" w:sz="0" w:space="0" w:color="auto"/>
                                        <w:bottom w:val="none" w:sz="0" w:space="0" w:color="auto"/>
                                        <w:right w:val="none" w:sz="0" w:space="0" w:color="auto"/>
                                      </w:divBdr>
                                    </w:div>
                                  </w:divsChild>
                                </w:div>
                                <w:div w:id="911813072">
                                  <w:marLeft w:val="0"/>
                                  <w:marRight w:val="0"/>
                                  <w:marTop w:val="0"/>
                                  <w:marBottom w:val="0"/>
                                  <w:divBdr>
                                    <w:top w:val="none" w:sz="0" w:space="0" w:color="auto"/>
                                    <w:left w:val="none" w:sz="0" w:space="0" w:color="auto"/>
                                    <w:bottom w:val="none" w:sz="0" w:space="0" w:color="auto"/>
                                    <w:right w:val="none" w:sz="0" w:space="0" w:color="auto"/>
                                  </w:divBdr>
                                  <w:divsChild>
                                    <w:div w:id="1474718699">
                                      <w:marLeft w:val="0"/>
                                      <w:marRight w:val="0"/>
                                      <w:marTop w:val="0"/>
                                      <w:marBottom w:val="0"/>
                                      <w:divBdr>
                                        <w:top w:val="none" w:sz="0" w:space="0" w:color="auto"/>
                                        <w:left w:val="none" w:sz="0" w:space="0" w:color="auto"/>
                                        <w:bottom w:val="none" w:sz="0" w:space="0" w:color="auto"/>
                                        <w:right w:val="none" w:sz="0" w:space="0" w:color="auto"/>
                                      </w:divBdr>
                                    </w:div>
                                  </w:divsChild>
                                </w:div>
                                <w:div w:id="284393330">
                                  <w:marLeft w:val="0"/>
                                  <w:marRight w:val="0"/>
                                  <w:marTop w:val="0"/>
                                  <w:marBottom w:val="0"/>
                                  <w:divBdr>
                                    <w:top w:val="none" w:sz="0" w:space="0" w:color="auto"/>
                                    <w:left w:val="none" w:sz="0" w:space="0" w:color="auto"/>
                                    <w:bottom w:val="none" w:sz="0" w:space="0" w:color="auto"/>
                                    <w:right w:val="none" w:sz="0" w:space="0" w:color="auto"/>
                                  </w:divBdr>
                                  <w:divsChild>
                                    <w:div w:id="373890124">
                                      <w:marLeft w:val="0"/>
                                      <w:marRight w:val="0"/>
                                      <w:marTop w:val="0"/>
                                      <w:marBottom w:val="0"/>
                                      <w:divBdr>
                                        <w:top w:val="none" w:sz="0" w:space="0" w:color="auto"/>
                                        <w:left w:val="none" w:sz="0" w:space="0" w:color="auto"/>
                                        <w:bottom w:val="none" w:sz="0" w:space="0" w:color="auto"/>
                                        <w:right w:val="none" w:sz="0" w:space="0" w:color="auto"/>
                                      </w:divBdr>
                                    </w:div>
                                  </w:divsChild>
                                </w:div>
                                <w:div w:id="1467967260">
                                  <w:marLeft w:val="0"/>
                                  <w:marRight w:val="0"/>
                                  <w:marTop w:val="0"/>
                                  <w:marBottom w:val="0"/>
                                  <w:divBdr>
                                    <w:top w:val="none" w:sz="0" w:space="0" w:color="auto"/>
                                    <w:left w:val="none" w:sz="0" w:space="0" w:color="auto"/>
                                    <w:bottom w:val="none" w:sz="0" w:space="0" w:color="auto"/>
                                    <w:right w:val="none" w:sz="0" w:space="0" w:color="auto"/>
                                  </w:divBdr>
                                  <w:divsChild>
                                    <w:div w:id="1782606397">
                                      <w:marLeft w:val="0"/>
                                      <w:marRight w:val="0"/>
                                      <w:marTop w:val="0"/>
                                      <w:marBottom w:val="0"/>
                                      <w:divBdr>
                                        <w:top w:val="none" w:sz="0" w:space="0" w:color="auto"/>
                                        <w:left w:val="none" w:sz="0" w:space="0" w:color="auto"/>
                                        <w:bottom w:val="none" w:sz="0" w:space="0" w:color="auto"/>
                                        <w:right w:val="none" w:sz="0" w:space="0" w:color="auto"/>
                                      </w:divBdr>
                                    </w:div>
                                  </w:divsChild>
                                </w:div>
                                <w:div w:id="483938351">
                                  <w:marLeft w:val="0"/>
                                  <w:marRight w:val="0"/>
                                  <w:marTop w:val="0"/>
                                  <w:marBottom w:val="0"/>
                                  <w:divBdr>
                                    <w:top w:val="none" w:sz="0" w:space="0" w:color="auto"/>
                                    <w:left w:val="none" w:sz="0" w:space="0" w:color="auto"/>
                                    <w:bottom w:val="none" w:sz="0" w:space="0" w:color="auto"/>
                                    <w:right w:val="none" w:sz="0" w:space="0" w:color="auto"/>
                                  </w:divBdr>
                                  <w:divsChild>
                                    <w:div w:id="1325159357">
                                      <w:marLeft w:val="0"/>
                                      <w:marRight w:val="0"/>
                                      <w:marTop w:val="0"/>
                                      <w:marBottom w:val="0"/>
                                      <w:divBdr>
                                        <w:top w:val="none" w:sz="0" w:space="0" w:color="auto"/>
                                        <w:left w:val="none" w:sz="0" w:space="0" w:color="auto"/>
                                        <w:bottom w:val="none" w:sz="0" w:space="0" w:color="auto"/>
                                        <w:right w:val="none" w:sz="0" w:space="0" w:color="auto"/>
                                      </w:divBdr>
                                    </w:div>
                                  </w:divsChild>
                                </w:div>
                                <w:div w:id="1791361632">
                                  <w:marLeft w:val="0"/>
                                  <w:marRight w:val="0"/>
                                  <w:marTop w:val="0"/>
                                  <w:marBottom w:val="0"/>
                                  <w:divBdr>
                                    <w:top w:val="none" w:sz="0" w:space="0" w:color="auto"/>
                                    <w:left w:val="none" w:sz="0" w:space="0" w:color="auto"/>
                                    <w:bottom w:val="none" w:sz="0" w:space="0" w:color="auto"/>
                                    <w:right w:val="none" w:sz="0" w:space="0" w:color="auto"/>
                                  </w:divBdr>
                                  <w:divsChild>
                                    <w:div w:id="1098600009">
                                      <w:marLeft w:val="0"/>
                                      <w:marRight w:val="0"/>
                                      <w:marTop w:val="0"/>
                                      <w:marBottom w:val="0"/>
                                      <w:divBdr>
                                        <w:top w:val="none" w:sz="0" w:space="0" w:color="auto"/>
                                        <w:left w:val="none" w:sz="0" w:space="0" w:color="auto"/>
                                        <w:bottom w:val="none" w:sz="0" w:space="0" w:color="auto"/>
                                        <w:right w:val="none" w:sz="0" w:space="0" w:color="auto"/>
                                      </w:divBdr>
                                    </w:div>
                                  </w:divsChild>
                                </w:div>
                                <w:div w:id="367537426">
                                  <w:marLeft w:val="0"/>
                                  <w:marRight w:val="0"/>
                                  <w:marTop w:val="0"/>
                                  <w:marBottom w:val="0"/>
                                  <w:divBdr>
                                    <w:top w:val="none" w:sz="0" w:space="0" w:color="auto"/>
                                    <w:left w:val="none" w:sz="0" w:space="0" w:color="auto"/>
                                    <w:bottom w:val="none" w:sz="0" w:space="0" w:color="auto"/>
                                    <w:right w:val="none" w:sz="0" w:space="0" w:color="auto"/>
                                  </w:divBdr>
                                  <w:divsChild>
                                    <w:div w:id="430320203">
                                      <w:marLeft w:val="0"/>
                                      <w:marRight w:val="0"/>
                                      <w:marTop w:val="0"/>
                                      <w:marBottom w:val="0"/>
                                      <w:divBdr>
                                        <w:top w:val="none" w:sz="0" w:space="0" w:color="auto"/>
                                        <w:left w:val="none" w:sz="0" w:space="0" w:color="auto"/>
                                        <w:bottom w:val="none" w:sz="0" w:space="0" w:color="auto"/>
                                        <w:right w:val="none" w:sz="0" w:space="0" w:color="auto"/>
                                      </w:divBdr>
                                    </w:div>
                                  </w:divsChild>
                                </w:div>
                                <w:div w:id="1187669016">
                                  <w:marLeft w:val="0"/>
                                  <w:marRight w:val="0"/>
                                  <w:marTop w:val="0"/>
                                  <w:marBottom w:val="0"/>
                                  <w:divBdr>
                                    <w:top w:val="none" w:sz="0" w:space="0" w:color="auto"/>
                                    <w:left w:val="none" w:sz="0" w:space="0" w:color="auto"/>
                                    <w:bottom w:val="none" w:sz="0" w:space="0" w:color="auto"/>
                                    <w:right w:val="none" w:sz="0" w:space="0" w:color="auto"/>
                                  </w:divBdr>
                                  <w:divsChild>
                                    <w:div w:id="804278303">
                                      <w:marLeft w:val="0"/>
                                      <w:marRight w:val="0"/>
                                      <w:marTop w:val="0"/>
                                      <w:marBottom w:val="0"/>
                                      <w:divBdr>
                                        <w:top w:val="none" w:sz="0" w:space="0" w:color="auto"/>
                                        <w:left w:val="none" w:sz="0" w:space="0" w:color="auto"/>
                                        <w:bottom w:val="none" w:sz="0" w:space="0" w:color="auto"/>
                                        <w:right w:val="none" w:sz="0" w:space="0" w:color="auto"/>
                                      </w:divBdr>
                                    </w:div>
                                  </w:divsChild>
                                </w:div>
                                <w:div w:id="207686433">
                                  <w:marLeft w:val="0"/>
                                  <w:marRight w:val="0"/>
                                  <w:marTop w:val="0"/>
                                  <w:marBottom w:val="0"/>
                                  <w:divBdr>
                                    <w:top w:val="none" w:sz="0" w:space="0" w:color="auto"/>
                                    <w:left w:val="none" w:sz="0" w:space="0" w:color="auto"/>
                                    <w:bottom w:val="none" w:sz="0" w:space="0" w:color="auto"/>
                                    <w:right w:val="none" w:sz="0" w:space="0" w:color="auto"/>
                                  </w:divBdr>
                                  <w:divsChild>
                                    <w:div w:id="606471422">
                                      <w:marLeft w:val="0"/>
                                      <w:marRight w:val="0"/>
                                      <w:marTop w:val="0"/>
                                      <w:marBottom w:val="0"/>
                                      <w:divBdr>
                                        <w:top w:val="none" w:sz="0" w:space="0" w:color="auto"/>
                                        <w:left w:val="none" w:sz="0" w:space="0" w:color="auto"/>
                                        <w:bottom w:val="none" w:sz="0" w:space="0" w:color="auto"/>
                                        <w:right w:val="none" w:sz="0" w:space="0" w:color="auto"/>
                                      </w:divBdr>
                                    </w:div>
                                  </w:divsChild>
                                </w:div>
                                <w:div w:id="378020602">
                                  <w:marLeft w:val="0"/>
                                  <w:marRight w:val="0"/>
                                  <w:marTop w:val="0"/>
                                  <w:marBottom w:val="0"/>
                                  <w:divBdr>
                                    <w:top w:val="none" w:sz="0" w:space="0" w:color="auto"/>
                                    <w:left w:val="none" w:sz="0" w:space="0" w:color="auto"/>
                                    <w:bottom w:val="none" w:sz="0" w:space="0" w:color="auto"/>
                                    <w:right w:val="none" w:sz="0" w:space="0" w:color="auto"/>
                                  </w:divBdr>
                                  <w:divsChild>
                                    <w:div w:id="90905649">
                                      <w:marLeft w:val="0"/>
                                      <w:marRight w:val="0"/>
                                      <w:marTop w:val="0"/>
                                      <w:marBottom w:val="0"/>
                                      <w:divBdr>
                                        <w:top w:val="none" w:sz="0" w:space="0" w:color="auto"/>
                                        <w:left w:val="none" w:sz="0" w:space="0" w:color="auto"/>
                                        <w:bottom w:val="none" w:sz="0" w:space="0" w:color="auto"/>
                                        <w:right w:val="none" w:sz="0" w:space="0" w:color="auto"/>
                                      </w:divBdr>
                                    </w:div>
                                  </w:divsChild>
                                </w:div>
                                <w:div w:id="1639873243">
                                  <w:marLeft w:val="0"/>
                                  <w:marRight w:val="0"/>
                                  <w:marTop w:val="0"/>
                                  <w:marBottom w:val="0"/>
                                  <w:divBdr>
                                    <w:top w:val="none" w:sz="0" w:space="0" w:color="auto"/>
                                    <w:left w:val="none" w:sz="0" w:space="0" w:color="auto"/>
                                    <w:bottom w:val="none" w:sz="0" w:space="0" w:color="auto"/>
                                    <w:right w:val="none" w:sz="0" w:space="0" w:color="auto"/>
                                  </w:divBdr>
                                  <w:divsChild>
                                    <w:div w:id="1349527407">
                                      <w:marLeft w:val="0"/>
                                      <w:marRight w:val="0"/>
                                      <w:marTop w:val="0"/>
                                      <w:marBottom w:val="0"/>
                                      <w:divBdr>
                                        <w:top w:val="none" w:sz="0" w:space="0" w:color="auto"/>
                                        <w:left w:val="none" w:sz="0" w:space="0" w:color="auto"/>
                                        <w:bottom w:val="none" w:sz="0" w:space="0" w:color="auto"/>
                                        <w:right w:val="none" w:sz="0" w:space="0" w:color="auto"/>
                                      </w:divBdr>
                                    </w:div>
                                  </w:divsChild>
                                </w:div>
                                <w:div w:id="896816660">
                                  <w:marLeft w:val="0"/>
                                  <w:marRight w:val="0"/>
                                  <w:marTop w:val="0"/>
                                  <w:marBottom w:val="0"/>
                                  <w:divBdr>
                                    <w:top w:val="none" w:sz="0" w:space="0" w:color="auto"/>
                                    <w:left w:val="none" w:sz="0" w:space="0" w:color="auto"/>
                                    <w:bottom w:val="none" w:sz="0" w:space="0" w:color="auto"/>
                                    <w:right w:val="none" w:sz="0" w:space="0" w:color="auto"/>
                                  </w:divBdr>
                                  <w:divsChild>
                                    <w:div w:id="1113552362">
                                      <w:marLeft w:val="0"/>
                                      <w:marRight w:val="0"/>
                                      <w:marTop w:val="0"/>
                                      <w:marBottom w:val="0"/>
                                      <w:divBdr>
                                        <w:top w:val="none" w:sz="0" w:space="0" w:color="auto"/>
                                        <w:left w:val="none" w:sz="0" w:space="0" w:color="auto"/>
                                        <w:bottom w:val="none" w:sz="0" w:space="0" w:color="auto"/>
                                        <w:right w:val="none" w:sz="0" w:space="0" w:color="auto"/>
                                      </w:divBdr>
                                    </w:div>
                                  </w:divsChild>
                                </w:div>
                                <w:div w:id="1154370295">
                                  <w:marLeft w:val="0"/>
                                  <w:marRight w:val="0"/>
                                  <w:marTop w:val="0"/>
                                  <w:marBottom w:val="0"/>
                                  <w:divBdr>
                                    <w:top w:val="none" w:sz="0" w:space="0" w:color="auto"/>
                                    <w:left w:val="none" w:sz="0" w:space="0" w:color="auto"/>
                                    <w:bottom w:val="none" w:sz="0" w:space="0" w:color="auto"/>
                                    <w:right w:val="none" w:sz="0" w:space="0" w:color="auto"/>
                                  </w:divBdr>
                                  <w:divsChild>
                                    <w:div w:id="1803305100">
                                      <w:marLeft w:val="0"/>
                                      <w:marRight w:val="0"/>
                                      <w:marTop w:val="0"/>
                                      <w:marBottom w:val="0"/>
                                      <w:divBdr>
                                        <w:top w:val="none" w:sz="0" w:space="0" w:color="auto"/>
                                        <w:left w:val="none" w:sz="0" w:space="0" w:color="auto"/>
                                        <w:bottom w:val="none" w:sz="0" w:space="0" w:color="auto"/>
                                        <w:right w:val="none" w:sz="0" w:space="0" w:color="auto"/>
                                      </w:divBdr>
                                    </w:div>
                                  </w:divsChild>
                                </w:div>
                                <w:div w:id="160003238">
                                  <w:marLeft w:val="0"/>
                                  <w:marRight w:val="0"/>
                                  <w:marTop w:val="0"/>
                                  <w:marBottom w:val="0"/>
                                  <w:divBdr>
                                    <w:top w:val="none" w:sz="0" w:space="0" w:color="auto"/>
                                    <w:left w:val="none" w:sz="0" w:space="0" w:color="auto"/>
                                    <w:bottom w:val="none" w:sz="0" w:space="0" w:color="auto"/>
                                    <w:right w:val="none" w:sz="0" w:space="0" w:color="auto"/>
                                  </w:divBdr>
                                  <w:divsChild>
                                    <w:div w:id="1959799931">
                                      <w:marLeft w:val="0"/>
                                      <w:marRight w:val="0"/>
                                      <w:marTop w:val="0"/>
                                      <w:marBottom w:val="0"/>
                                      <w:divBdr>
                                        <w:top w:val="none" w:sz="0" w:space="0" w:color="auto"/>
                                        <w:left w:val="none" w:sz="0" w:space="0" w:color="auto"/>
                                        <w:bottom w:val="none" w:sz="0" w:space="0" w:color="auto"/>
                                        <w:right w:val="none" w:sz="0" w:space="0" w:color="auto"/>
                                      </w:divBdr>
                                    </w:div>
                                  </w:divsChild>
                                </w:div>
                                <w:div w:id="1012805101">
                                  <w:marLeft w:val="0"/>
                                  <w:marRight w:val="0"/>
                                  <w:marTop w:val="0"/>
                                  <w:marBottom w:val="0"/>
                                  <w:divBdr>
                                    <w:top w:val="none" w:sz="0" w:space="0" w:color="auto"/>
                                    <w:left w:val="none" w:sz="0" w:space="0" w:color="auto"/>
                                    <w:bottom w:val="none" w:sz="0" w:space="0" w:color="auto"/>
                                    <w:right w:val="none" w:sz="0" w:space="0" w:color="auto"/>
                                  </w:divBdr>
                                  <w:divsChild>
                                    <w:div w:id="617637640">
                                      <w:marLeft w:val="0"/>
                                      <w:marRight w:val="0"/>
                                      <w:marTop w:val="0"/>
                                      <w:marBottom w:val="0"/>
                                      <w:divBdr>
                                        <w:top w:val="none" w:sz="0" w:space="0" w:color="auto"/>
                                        <w:left w:val="none" w:sz="0" w:space="0" w:color="auto"/>
                                        <w:bottom w:val="none" w:sz="0" w:space="0" w:color="auto"/>
                                        <w:right w:val="none" w:sz="0" w:space="0" w:color="auto"/>
                                      </w:divBdr>
                                    </w:div>
                                  </w:divsChild>
                                </w:div>
                                <w:div w:id="389885322">
                                  <w:marLeft w:val="0"/>
                                  <w:marRight w:val="0"/>
                                  <w:marTop w:val="0"/>
                                  <w:marBottom w:val="0"/>
                                  <w:divBdr>
                                    <w:top w:val="none" w:sz="0" w:space="0" w:color="auto"/>
                                    <w:left w:val="none" w:sz="0" w:space="0" w:color="auto"/>
                                    <w:bottom w:val="none" w:sz="0" w:space="0" w:color="auto"/>
                                    <w:right w:val="none" w:sz="0" w:space="0" w:color="auto"/>
                                  </w:divBdr>
                                  <w:divsChild>
                                    <w:div w:id="2016834235">
                                      <w:marLeft w:val="0"/>
                                      <w:marRight w:val="0"/>
                                      <w:marTop w:val="0"/>
                                      <w:marBottom w:val="0"/>
                                      <w:divBdr>
                                        <w:top w:val="none" w:sz="0" w:space="0" w:color="auto"/>
                                        <w:left w:val="none" w:sz="0" w:space="0" w:color="auto"/>
                                        <w:bottom w:val="none" w:sz="0" w:space="0" w:color="auto"/>
                                        <w:right w:val="none" w:sz="0" w:space="0" w:color="auto"/>
                                      </w:divBdr>
                                    </w:div>
                                  </w:divsChild>
                                </w:div>
                                <w:div w:id="2041280196">
                                  <w:marLeft w:val="0"/>
                                  <w:marRight w:val="0"/>
                                  <w:marTop w:val="0"/>
                                  <w:marBottom w:val="0"/>
                                  <w:divBdr>
                                    <w:top w:val="none" w:sz="0" w:space="0" w:color="auto"/>
                                    <w:left w:val="none" w:sz="0" w:space="0" w:color="auto"/>
                                    <w:bottom w:val="none" w:sz="0" w:space="0" w:color="auto"/>
                                    <w:right w:val="none" w:sz="0" w:space="0" w:color="auto"/>
                                  </w:divBdr>
                                  <w:divsChild>
                                    <w:div w:id="603266680">
                                      <w:marLeft w:val="0"/>
                                      <w:marRight w:val="0"/>
                                      <w:marTop w:val="0"/>
                                      <w:marBottom w:val="0"/>
                                      <w:divBdr>
                                        <w:top w:val="none" w:sz="0" w:space="0" w:color="auto"/>
                                        <w:left w:val="none" w:sz="0" w:space="0" w:color="auto"/>
                                        <w:bottom w:val="none" w:sz="0" w:space="0" w:color="auto"/>
                                        <w:right w:val="none" w:sz="0" w:space="0" w:color="auto"/>
                                      </w:divBdr>
                                    </w:div>
                                  </w:divsChild>
                                </w:div>
                                <w:div w:id="332102598">
                                  <w:marLeft w:val="0"/>
                                  <w:marRight w:val="0"/>
                                  <w:marTop w:val="0"/>
                                  <w:marBottom w:val="0"/>
                                  <w:divBdr>
                                    <w:top w:val="none" w:sz="0" w:space="0" w:color="auto"/>
                                    <w:left w:val="none" w:sz="0" w:space="0" w:color="auto"/>
                                    <w:bottom w:val="none" w:sz="0" w:space="0" w:color="auto"/>
                                    <w:right w:val="none" w:sz="0" w:space="0" w:color="auto"/>
                                  </w:divBdr>
                                  <w:divsChild>
                                    <w:div w:id="1654488490">
                                      <w:marLeft w:val="0"/>
                                      <w:marRight w:val="0"/>
                                      <w:marTop w:val="0"/>
                                      <w:marBottom w:val="0"/>
                                      <w:divBdr>
                                        <w:top w:val="none" w:sz="0" w:space="0" w:color="auto"/>
                                        <w:left w:val="none" w:sz="0" w:space="0" w:color="auto"/>
                                        <w:bottom w:val="none" w:sz="0" w:space="0" w:color="auto"/>
                                        <w:right w:val="none" w:sz="0" w:space="0" w:color="auto"/>
                                      </w:divBdr>
                                    </w:div>
                                  </w:divsChild>
                                </w:div>
                                <w:div w:id="1956131574">
                                  <w:marLeft w:val="0"/>
                                  <w:marRight w:val="0"/>
                                  <w:marTop w:val="0"/>
                                  <w:marBottom w:val="0"/>
                                  <w:divBdr>
                                    <w:top w:val="none" w:sz="0" w:space="0" w:color="auto"/>
                                    <w:left w:val="none" w:sz="0" w:space="0" w:color="auto"/>
                                    <w:bottom w:val="none" w:sz="0" w:space="0" w:color="auto"/>
                                    <w:right w:val="none" w:sz="0" w:space="0" w:color="auto"/>
                                  </w:divBdr>
                                  <w:divsChild>
                                    <w:div w:id="126244366">
                                      <w:marLeft w:val="0"/>
                                      <w:marRight w:val="0"/>
                                      <w:marTop w:val="0"/>
                                      <w:marBottom w:val="0"/>
                                      <w:divBdr>
                                        <w:top w:val="none" w:sz="0" w:space="0" w:color="auto"/>
                                        <w:left w:val="none" w:sz="0" w:space="0" w:color="auto"/>
                                        <w:bottom w:val="none" w:sz="0" w:space="0" w:color="auto"/>
                                        <w:right w:val="none" w:sz="0" w:space="0" w:color="auto"/>
                                      </w:divBdr>
                                    </w:div>
                                  </w:divsChild>
                                </w:div>
                                <w:div w:id="1024014362">
                                  <w:marLeft w:val="0"/>
                                  <w:marRight w:val="0"/>
                                  <w:marTop w:val="0"/>
                                  <w:marBottom w:val="0"/>
                                  <w:divBdr>
                                    <w:top w:val="none" w:sz="0" w:space="0" w:color="auto"/>
                                    <w:left w:val="none" w:sz="0" w:space="0" w:color="auto"/>
                                    <w:bottom w:val="none" w:sz="0" w:space="0" w:color="auto"/>
                                    <w:right w:val="none" w:sz="0" w:space="0" w:color="auto"/>
                                  </w:divBdr>
                                  <w:divsChild>
                                    <w:div w:id="304630083">
                                      <w:marLeft w:val="0"/>
                                      <w:marRight w:val="0"/>
                                      <w:marTop w:val="0"/>
                                      <w:marBottom w:val="0"/>
                                      <w:divBdr>
                                        <w:top w:val="none" w:sz="0" w:space="0" w:color="auto"/>
                                        <w:left w:val="none" w:sz="0" w:space="0" w:color="auto"/>
                                        <w:bottom w:val="none" w:sz="0" w:space="0" w:color="auto"/>
                                        <w:right w:val="none" w:sz="0" w:space="0" w:color="auto"/>
                                      </w:divBdr>
                                    </w:div>
                                  </w:divsChild>
                                </w:div>
                                <w:div w:id="167983262">
                                  <w:marLeft w:val="0"/>
                                  <w:marRight w:val="0"/>
                                  <w:marTop w:val="0"/>
                                  <w:marBottom w:val="0"/>
                                  <w:divBdr>
                                    <w:top w:val="none" w:sz="0" w:space="0" w:color="auto"/>
                                    <w:left w:val="none" w:sz="0" w:space="0" w:color="auto"/>
                                    <w:bottom w:val="none" w:sz="0" w:space="0" w:color="auto"/>
                                    <w:right w:val="none" w:sz="0" w:space="0" w:color="auto"/>
                                  </w:divBdr>
                                  <w:divsChild>
                                    <w:div w:id="1634172333">
                                      <w:marLeft w:val="0"/>
                                      <w:marRight w:val="0"/>
                                      <w:marTop w:val="0"/>
                                      <w:marBottom w:val="0"/>
                                      <w:divBdr>
                                        <w:top w:val="none" w:sz="0" w:space="0" w:color="auto"/>
                                        <w:left w:val="none" w:sz="0" w:space="0" w:color="auto"/>
                                        <w:bottom w:val="none" w:sz="0" w:space="0" w:color="auto"/>
                                        <w:right w:val="none" w:sz="0" w:space="0" w:color="auto"/>
                                      </w:divBdr>
                                    </w:div>
                                  </w:divsChild>
                                </w:div>
                                <w:div w:id="1508904508">
                                  <w:marLeft w:val="0"/>
                                  <w:marRight w:val="0"/>
                                  <w:marTop w:val="0"/>
                                  <w:marBottom w:val="0"/>
                                  <w:divBdr>
                                    <w:top w:val="none" w:sz="0" w:space="0" w:color="auto"/>
                                    <w:left w:val="none" w:sz="0" w:space="0" w:color="auto"/>
                                    <w:bottom w:val="none" w:sz="0" w:space="0" w:color="auto"/>
                                    <w:right w:val="none" w:sz="0" w:space="0" w:color="auto"/>
                                  </w:divBdr>
                                  <w:divsChild>
                                    <w:div w:id="742528204">
                                      <w:marLeft w:val="0"/>
                                      <w:marRight w:val="0"/>
                                      <w:marTop w:val="0"/>
                                      <w:marBottom w:val="0"/>
                                      <w:divBdr>
                                        <w:top w:val="none" w:sz="0" w:space="0" w:color="auto"/>
                                        <w:left w:val="none" w:sz="0" w:space="0" w:color="auto"/>
                                        <w:bottom w:val="none" w:sz="0" w:space="0" w:color="auto"/>
                                        <w:right w:val="none" w:sz="0" w:space="0" w:color="auto"/>
                                      </w:divBdr>
                                    </w:div>
                                  </w:divsChild>
                                </w:div>
                                <w:div w:id="1362516713">
                                  <w:marLeft w:val="0"/>
                                  <w:marRight w:val="0"/>
                                  <w:marTop w:val="0"/>
                                  <w:marBottom w:val="0"/>
                                  <w:divBdr>
                                    <w:top w:val="none" w:sz="0" w:space="0" w:color="auto"/>
                                    <w:left w:val="none" w:sz="0" w:space="0" w:color="auto"/>
                                    <w:bottom w:val="none" w:sz="0" w:space="0" w:color="auto"/>
                                    <w:right w:val="none" w:sz="0" w:space="0" w:color="auto"/>
                                  </w:divBdr>
                                  <w:divsChild>
                                    <w:div w:id="319774295">
                                      <w:marLeft w:val="0"/>
                                      <w:marRight w:val="0"/>
                                      <w:marTop w:val="0"/>
                                      <w:marBottom w:val="0"/>
                                      <w:divBdr>
                                        <w:top w:val="none" w:sz="0" w:space="0" w:color="auto"/>
                                        <w:left w:val="none" w:sz="0" w:space="0" w:color="auto"/>
                                        <w:bottom w:val="none" w:sz="0" w:space="0" w:color="auto"/>
                                        <w:right w:val="none" w:sz="0" w:space="0" w:color="auto"/>
                                      </w:divBdr>
                                    </w:div>
                                  </w:divsChild>
                                </w:div>
                                <w:div w:id="56900140">
                                  <w:marLeft w:val="0"/>
                                  <w:marRight w:val="0"/>
                                  <w:marTop w:val="0"/>
                                  <w:marBottom w:val="0"/>
                                  <w:divBdr>
                                    <w:top w:val="none" w:sz="0" w:space="0" w:color="auto"/>
                                    <w:left w:val="none" w:sz="0" w:space="0" w:color="auto"/>
                                    <w:bottom w:val="none" w:sz="0" w:space="0" w:color="auto"/>
                                    <w:right w:val="none" w:sz="0" w:space="0" w:color="auto"/>
                                  </w:divBdr>
                                  <w:divsChild>
                                    <w:div w:id="1322004083">
                                      <w:marLeft w:val="0"/>
                                      <w:marRight w:val="0"/>
                                      <w:marTop w:val="0"/>
                                      <w:marBottom w:val="0"/>
                                      <w:divBdr>
                                        <w:top w:val="none" w:sz="0" w:space="0" w:color="auto"/>
                                        <w:left w:val="none" w:sz="0" w:space="0" w:color="auto"/>
                                        <w:bottom w:val="none" w:sz="0" w:space="0" w:color="auto"/>
                                        <w:right w:val="none" w:sz="0" w:space="0" w:color="auto"/>
                                      </w:divBdr>
                                    </w:div>
                                  </w:divsChild>
                                </w:div>
                                <w:div w:id="1963219840">
                                  <w:marLeft w:val="0"/>
                                  <w:marRight w:val="0"/>
                                  <w:marTop w:val="0"/>
                                  <w:marBottom w:val="0"/>
                                  <w:divBdr>
                                    <w:top w:val="none" w:sz="0" w:space="0" w:color="auto"/>
                                    <w:left w:val="none" w:sz="0" w:space="0" w:color="auto"/>
                                    <w:bottom w:val="none" w:sz="0" w:space="0" w:color="auto"/>
                                    <w:right w:val="none" w:sz="0" w:space="0" w:color="auto"/>
                                  </w:divBdr>
                                  <w:divsChild>
                                    <w:div w:id="811949602">
                                      <w:marLeft w:val="0"/>
                                      <w:marRight w:val="0"/>
                                      <w:marTop w:val="0"/>
                                      <w:marBottom w:val="0"/>
                                      <w:divBdr>
                                        <w:top w:val="none" w:sz="0" w:space="0" w:color="auto"/>
                                        <w:left w:val="none" w:sz="0" w:space="0" w:color="auto"/>
                                        <w:bottom w:val="none" w:sz="0" w:space="0" w:color="auto"/>
                                        <w:right w:val="none" w:sz="0" w:space="0" w:color="auto"/>
                                      </w:divBdr>
                                    </w:div>
                                  </w:divsChild>
                                </w:div>
                                <w:div w:id="282460635">
                                  <w:marLeft w:val="0"/>
                                  <w:marRight w:val="0"/>
                                  <w:marTop w:val="0"/>
                                  <w:marBottom w:val="0"/>
                                  <w:divBdr>
                                    <w:top w:val="none" w:sz="0" w:space="0" w:color="auto"/>
                                    <w:left w:val="none" w:sz="0" w:space="0" w:color="auto"/>
                                    <w:bottom w:val="none" w:sz="0" w:space="0" w:color="auto"/>
                                    <w:right w:val="none" w:sz="0" w:space="0" w:color="auto"/>
                                  </w:divBdr>
                                  <w:divsChild>
                                    <w:div w:id="1303776701">
                                      <w:marLeft w:val="0"/>
                                      <w:marRight w:val="0"/>
                                      <w:marTop w:val="0"/>
                                      <w:marBottom w:val="0"/>
                                      <w:divBdr>
                                        <w:top w:val="none" w:sz="0" w:space="0" w:color="auto"/>
                                        <w:left w:val="none" w:sz="0" w:space="0" w:color="auto"/>
                                        <w:bottom w:val="none" w:sz="0" w:space="0" w:color="auto"/>
                                        <w:right w:val="none" w:sz="0" w:space="0" w:color="auto"/>
                                      </w:divBdr>
                                    </w:div>
                                  </w:divsChild>
                                </w:div>
                                <w:div w:id="1369641766">
                                  <w:marLeft w:val="0"/>
                                  <w:marRight w:val="0"/>
                                  <w:marTop w:val="0"/>
                                  <w:marBottom w:val="0"/>
                                  <w:divBdr>
                                    <w:top w:val="none" w:sz="0" w:space="0" w:color="auto"/>
                                    <w:left w:val="none" w:sz="0" w:space="0" w:color="auto"/>
                                    <w:bottom w:val="none" w:sz="0" w:space="0" w:color="auto"/>
                                    <w:right w:val="none" w:sz="0" w:space="0" w:color="auto"/>
                                  </w:divBdr>
                                  <w:divsChild>
                                    <w:div w:id="725838167">
                                      <w:marLeft w:val="0"/>
                                      <w:marRight w:val="0"/>
                                      <w:marTop w:val="0"/>
                                      <w:marBottom w:val="0"/>
                                      <w:divBdr>
                                        <w:top w:val="none" w:sz="0" w:space="0" w:color="auto"/>
                                        <w:left w:val="none" w:sz="0" w:space="0" w:color="auto"/>
                                        <w:bottom w:val="none" w:sz="0" w:space="0" w:color="auto"/>
                                        <w:right w:val="none" w:sz="0" w:space="0" w:color="auto"/>
                                      </w:divBdr>
                                    </w:div>
                                  </w:divsChild>
                                </w:div>
                                <w:div w:id="91782347">
                                  <w:marLeft w:val="0"/>
                                  <w:marRight w:val="0"/>
                                  <w:marTop w:val="0"/>
                                  <w:marBottom w:val="0"/>
                                  <w:divBdr>
                                    <w:top w:val="none" w:sz="0" w:space="0" w:color="auto"/>
                                    <w:left w:val="none" w:sz="0" w:space="0" w:color="auto"/>
                                    <w:bottom w:val="none" w:sz="0" w:space="0" w:color="auto"/>
                                    <w:right w:val="none" w:sz="0" w:space="0" w:color="auto"/>
                                  </w:divBdr>
                                  <w:divsChild>
                                    <w:div w:id="506336438">
                                      <w:marLeft w:val="0"/>
                                      <w:marRight w:val="0"/>
                                      <w:marTop w:val="0"/>
                                      <w:marBottom w:val="0"/>
                                      <w:divBdr>
                                        <w:top w:val="none" w:sz="0" w:space="0" w:color="auto"/>
                                        <w:left w:val="none" w:sz="0" w:space="0" w:color="auto"/>
                                        <w:bottom w:val="none" w:sz="0" w:space="0" w:color="auto"/>
                                        <w:right w:val="none" w:sz="0" w:space="0" w:color="auto"/>
                                      </w:divBdr>
                                    </w:div>
                                  </w:divsChild>
                                </w:div>
                                <w:div w:id="1974091962">
                                  <w:marLeft w:val="0"/>
                                  <w:marRight w:val="0"/>
                                  <w:marTop w:val="0"/>
                                  <w:marBottom w:val="0"/>
                                  <w:divBdr>
                                    <w:top w:val="none" w:sz="0" w:space="0" w:color="auto"/>
                                    <w:left w:val="none" w:sz="0" w:space="0" w:color="auto"/>
                                    <w:bottom w:val="none" w:sz="0" w:space="0" w:color="auto"/>
                                    <w:right w:val="none" w:sz="0" w:space="0" w:color="auto"/>
                                  </w:divBdr>
                                  <w:divsChild>
                                    <w:div w:id="307832157">
                                      <w:marLeft w:val="0"/>
                                      <w:marRight w:val="0"/>
                                      <w:marTop w:val="0"/>
                                      <w:marBottom w:val="0"/>
                                      <w:divBdr>
                                        <w:top w:val="none" w:sz="0" w:space="0" w:color="auto"/>
                                        <w:left w:val="none" w:sz="0" w:space="0" w:color="auto"/>
                                        <w:bottom w:val="none" w:sz="0" w:space="0" w:color="auto"/>
                                        <w:right w:val="none" w:sz="0" w:space="0" w:color="auto"/>
                                      </w:divBdr>
                                    </w:div>
                                  </w:divsChild>
                                </w:div>
                                <w:div w:id="466166584">
                                  <w:marLeft w:val="0"/>
                                  <w:marRight w:val="0"/>
                                  <w:marTop w:val="0"/>
                                  <w:marBottom w:val="0"/>
                                  <w:divBdr>
                                    <w:top w:val="none" w:sz="0" w:space="0" w:color="auto"/>
                                    <w:left w:val="none" w:sz="0" w:space="0" w:color="auto"/>
                                    <w:bottom w:val="none" w:sz="0" w:space="0" w:color="auto"/>
                                    <w:right w:val="none" w:sz="0" w:space="0" w:color="auto"/>
                                  </w:divBdr>
                                  <w:divsChild>
                                    <w:div w:id="905989773">
                                      <w:marLeft w:val="0"/>
                                      <w:marRight w:val="0"/>
                                      <w:marTop w:val="0"/>
                                      <w:marBottom w:val="0"/>
                                      <w:divBdr>
                                        <w:top w:val="none" w:sz="0" w:space="0" w:color="auto"/>
                                        <w:left w:val="none" w:sz="0" w:space="0" w:color="auto"/>
                                        <w:bottom w:val="none" w:sz="0" w:space="0" w:color="auto"/>
                                        <w:right w:val="none" w:sz="0" w:space="0" w:color="auto"/>
                                      </w:divBdr>
                                    </w:div>
                                  </w:divsChild>
                                </w:div>
                                <w:div w:id="1175537636">
                                  <w:marLeft w:val="0"/>
                                  <w:marRight w:val="0"/>
                                  <w:marTop w:val="0"/>
                                  <w:marBottom w:val="0"/>
                                  <w:divBdr>
                                    <w:top w:val="none" w:sz="0" w:space="0" w:color="auto"/>
                                    <w:left w:val="none" w:sz="0" w:space="0" w:color="auto"/>
                                    <w:bottom w:val="none" w:sz="0" w:space="0" w:color="auto"/>
                                    <w:right w:val="none" w:sz="0" w:space="0" w:color="auto"/>
                                  </w:divBdr>
                                  <w:divsChild>
                                    <w:div w:id="1001273249">
                                      <w:marLeft w:val="0"/>
                                      <w:marRight w:val="0"/>
                                      <w:marTop w:val="0"/>
                                      <w:marBottom w:val="0"/>
                                      <w:divBdr>
                                        <w:top w:val="none" w:sz="0" w:space="0" w:color="auto"/>
                                        <w:left w:val="none" w:sz="0" w:space="0" w:color="auto"/>
                                        <w:bottom w:val="none" w:sz="0" w:space="0" w:color="auto"/>
                                        <w:right w:val="none" w:sz="0" w:space="0" w:color="auto"/>
                                      </w:divBdr>
                                    </w:div>
                                  </w:divsChild>
                                </w:div>
                                <w:div w:id="1512989506">
                                  <w:marLeft w:val="0"/>
                                  <w:marRight w:val="0"/>
                                  <w:marTop w:val="0"/>
                                  <w:marBottom w:val="0"/>
                                  <w:divBdr>
                                    <w:top w:val="none" w:sz="0" w:space="0" w:color="auto"/>
                                    <w:left w:val="none" w:sz="0" w:space="0" w:color="auto"/>
                                    <w:bottom w:val="none" w:sz="0" w:space="0" w:color="auto"/>
                                    <w:right w:val="none" w:sz="0" w:space="0" w:color="auto"/>
                                  </w:divBdr>
                                  <w:divsChild>
                                    <w:div w:id="606238183">
                                      <w:marLeft w:val="0"/>
                                      <w:marRight w:val="0"/>
                                      <w:marTop w:val="0"/>
                                      <w:marBottom w:val="0"/>
                                      <w:divBdr>
                                        <w:top w:val="none" w:sz="0" w:space="0" w:color="auto"/>
                                        <w:left w:val="none" w:sz="0" w:space="0" w:color="auto"/>
                                        <w:bottom w:val="none" w:sz="0" w:space="0" w:color="auto"/>
                                        <w:right w:val="none" w:sz="0" w:space="0" w:color="auto"/>
                                      </w:divBdr>
                                    </w:div>
                                  </w:divsChild>
                                </w:div>
                                <w:div w:id="1353608743">
                                  <w:marLeft w:val="0"/>
                                  <w:marRight w:val="0"/>
                                  <w:marTop w:val="0"/>
                                  <w:marBottom w:val="0"/>
                                  <w:divBdr>
                                    <w:top w:val="none" w:sz="0" w:space="0" w:color="auto"/>
                                    <w:left w:val="none" w:sz="0" w:space="0" w:color="auto"/>
                                    <w:bottom w:val="none" w:sz="0" w:space="0" w:color="auto"/>
                                    <w:right w:val="none" w:sz="0" w:space="0" w:color="auto"/>
                                  </w:divBdr>
                                  <w:divsChild>
                                    <w:div w:id="44305768">
                                      <w:marLeft w:val="0"/>
                                      <w:marRight w:val="0"/>
                                      <w:marTop w:val="0"/>
                                      <w:marBottom w:val="0"/>
                                      <w:divBdr>
                                        <w:top w:val="none" w:sz="0" w:space="0" w:color="auto"/>
                                        <w:left w:val="none" w:sz="0" w:space="0" w:color="auto"/>
                                        <w:bottom w:val="none" w:sz="0" w:space="0" w:color="auto"/>
                                        <w:right w:val="none" w:sz="0" w:space="0" w:color="auto"/>
                                      </w:divBdr>
                                    </w:div>
                                  </w:divsChild>
                                </w:div>
                                <w:div w:id="1781752261">
                                  <w:marLeft w:val="0"/>
                                  <w:marRight w:val="0"/>
                                  <w:marTop w:val="0"/>
                                  <w:marBottom w:val="0"/>
                                  <w:divBdr>
                                    <w:top w:val="none" w:sz="0" w:space="0" w:color="auto"/>
                                    <w:left w:val="none" w:sz="0" w:space="0" w:color="auto"/>
                                    <w:bottom w:val="none" w:sz="0" w:space="0" w:color="auto"/>
                                    <w:right w:val="none" w:sz="0" w:space="0" w:color="auto"/>
                                  </w:divBdr>
                                  <w:divsChild>
                                    <w:div w:id="8341782">
                                      <w:marLeft w:val="0"/>
                                      <w:marRight w:val="0"/>
                                      <w:marTop w:val="0"/>
                                      <w:marBottom w:val="0"/>
                                      <w:divBdr>
                                        <w:top w:val="none" w:sz="0" w:space="0" w:color="auto"/>
                                        <w:left w:val="none" w:sz="0" w:space="0" w:color="auto"/>
                                        <w:bottom w:val="none" w:sz="0" w:space="0" w:color="auto"/>
                                        <w:right w:val="none" w:sz="0" w:space="0" w:color="auto"/>
                                      </w:divBdr>
                                    </w:div>
                                  </w:divsChild>
                                </w:div>
                                <w:div w:id="1954173081">
                                  <w:marLeft w:val="0"/>
                                  <w:marRight w:val="0"/>
                                  <w:marTop w:val="0"/>
                                  <w:marBottom w:val="0"/>
                                  <w:divBdr>
                                    <w:top w:val="none" w:sz="0" w:space="0" w:color="auto"/>
                                    <w:left w:val="none" w:sz="0" w:space="0" w:color="auto"/>
                                    <w:bottom w:val="none" w:sz="0" w:space="0" w:color="auto"/>
                                    <w:right w:val="none" w:sz="0" w:space="0" w:color="auto"/>
                                  </w:divBdr>
                                  <w:divsChild>
                                    <w:div w:id="1734086066">
                                      <w:marLeft w:val="0"/>
                                      <w:marRight w:val="0"/>
                                      <w:marTop w:val="0"/>
                                      <w:marBottom w:val="0"/>
                                      <w:divBdr>
                                        <w:top w:val="none" w:sz="0" w:space="0" w:color="auto"/>
                                        <w:left w:val="none" w:sz="0" w:space="0" w:color="auto"/>
                                        <w:bottom w:val="none" w:sz="0" w:space="0" w:color="auto"/>
                                        <w:right w:val="none" w:sz="0" w:space="0" w:color="auto"/>
                                      </w:divBdr>
                                    </w:div>
                                  </w:divsChild>
                                </w:div>
                                <w:div w:id="2140106757">
                                  <w:marLeft w:val="0"/>
                                  <w:marRight w:val="0"/>
                                  <w:marTop w:val="0"/>
                                  <w:marBottom w:val="0"/>
                                  <w:divBdr>
                                    <w:top w:val="none" w:sz="0" w:space="0" w:color="auto"/>
                                    <w:left w:val="none" w:sz="0" w:space="0" w:color="auto"/>
                                    <w:bottom w:val="none" w:sz="0" w:space="0" w:color="auto"/>
                                    <w:right w:val="none" w:sz="0" w:space="0" w:color="auto"/>
                                  </w:divBdr>
                                  <w:divsChild>
                                    <w:div w:id="485127743">
                                      <w:marLeft w:val="0"/>
                                      <w:marRight w:val="0"/>
                                      <w:marTop w:val="0"/>
                                      <w:marBottom w:val="0"/>
                                      <w:divBdr>
                                        <w:top w:val="none" w:sz="0" w:space="0" w:color="auto"/>
                                        <w:left w:val="none" w:sz="0" w:space="0" w:color="auto"/>
                                        <w:bottom w:val="none" w:sz="0" w:space="0" w:color="auto"/>
                                        <w:right w:val="none" w:sz="0" w:space="0" w:color="auto"/>
                                      </w:divBdr>
                                    </w:div>
                                  </w:divsChild>
                                </w:div>
                                <w:div w:id="534315582">
                                  <w:marLeft w:val="0"/>
                                  <w:marRight w:val="0"/>
                                  <w:marTop w:val="0"/>
                                  <w:marBottom w:val="0"/>
                                  <w:divBdr>
                                    <w:top w:val="none" w:sz="0" w:space="0" w:color="auto"/>
                                    <w:left w:val="none" w:sz="0" w:space="0" w:color="auto"/>
                                    <w:bottom w:val="none" w:sz="0" w:space="0" w:color="auto"/>
                                    <w:right w:val="none" w:sz="0" w:space="0" w:color="auto"/>
                                  </w:divBdr>
                                  <w:divsChild>
                                    <w:div w:id="130096034">
                                      <w:marLeft w:val="0"/>
                                      <w:marRight w:val="0"/>
                                      <w:marTop w:val="0"/>
                                      <w:marBottom w:val="0"/>
                                      <w:divBdr>
                                        <w:top w:val="none" w:sz="0" w:space="0" w:color="auto"/>
                                        <w:left w:val="none" w:sz="0" w:space="0" w:color="auto"/>
                                        <w:bottom w:val="none" w:sz="0" w:space="0" w:color="auto"/>
                                        <w:right w:val="none" w:sz="0" w:space="0" w:color="auto"/>
                                      </w:divBdr>
                                    </w:div>
                                  </w:divsChild>
                                </w:div>
                                <w:div w:id="1214805160">
                                  <w:marLeft w:val="0"/>
                                  <w:marRight w:val="0"/>
                                  <w:marTop w:val="0"/>
                                  <w:marBottom w:val="0"/>
                                  <w:divBdr>
                                    <w:top w:val="none" w:sz="0" w:space="0" w:color="auto"/>
                                    <w:left w:val="none" w:sz="0" w:space="0" w:color="auto"/>
                                    <w:bottom w:val="none" w:sz="0" w:space="0" w:color="auto"/>
                                    <w:right w:val="none" w:sz="0" w:space="0" w:color="auto"/>
                                  </w:divBdr>
                                  <w:divsChild>
                                    <w:div w:id="383334736">
                                      <w:marLeft w:val="0"/>
                                      <w:marRight w:val="0"/>
                                      <w:marTop w:val="0"/>
                                      <w:marBottom w:val="0"/>
                                      <w:divBdr>
                                        <w:top w:val="none" w:sz="0" w:space="0" w:color="auto"/>
                                        <w:left w:val="none" w:sz="0" w:space="0" w:color="auto"/>
                                        <w:bottom w:val="none" w:sz="0" w:space="0" w:color="auto"/>
                                        <w:right w:val="none" w:sz="0" w:space="0" w:color="auto"/>
                                      </w:divBdr>
                                    </w:div>
                                  </w:divsChild>
                                </w:div>
                                <w:div w:id="1931809836">
                                  <w:marLeft w:val="0"/>
                                  <w:marRight w:val="0"/>
                                  <w:marTop w:val="0"/>
                                  <w:marBottom w:val="0"/>
                                  <w:divBdr>
                                    <w:top w:val="none" w:sz="0" w:space="0" w:color="auto"/>
                                    <w:left w:val="none" w:sz="0" w:space="0" w:color="auto"/>
                                    <w:bottom w:val="none" w:sz="0" w:space="0" w:color="auto"/>
                                    <w:right w:val="none" w:sz="0" w:space="0" w:color="auto"/>
                                  </w:divBdr>
                                  <w:divsChild>
                                    <w:div w:id="1932546794">
                                      <w:marLeft w:val="0"/>
                                      <w:marRight w:val="0"/>
                                      <w:marTop w:val="0"/>
                                      <w:marBottom w:val="0"/>
                                      <w:divBdr>
                                        <w:top w:val="none" w:sz="0" w:space="0" w:color="auto"/>
                                        <w:left w:val="none" w:sz="0" w:space="0" w:color="auto"/>
                                        <w:bottom w:val="none" w:sz="0" w:space="0" w:color="auto"/>
                                        <w:right w:val="none" w:sz="0" w:space="0" w:color="auto"/>
                                      </w:divBdr>
                                    </w:div>
                                  </w:divsChild>
                                </w:div>
                                <w:div w:id="884563576">
                                  <w:marLeft w:val="0"/>
                                  <w:marRight w:val="0"/>
                                  <w:marTop w:val="0"/>
                                  <w:marBottom w:val="0"/>
                                  <w:divBdr>
                                    <w:top w:val="none" w:sz="0" w:space="0" w:color="auto"/>
                                    <w:left w:val="none" w:sz="0" w:space="0" w:color="auto"/>
                                    <w:bottom w:val="none" w:sz="0" w:space="0" w:color="auto"/>
                                    <w:right w:val="none" w:sz="0" w:space="0" w:color="auto"/>
                                  </w:divBdr>
                                  <w:divsChild>
                                    <w:div w:id="1491948057">
                                      <w:marLeft w:val="0"/>
                                      <w:marRight w:val="0"/>
                                      <w:marTop w:val="0"/>
                                      <w:marBottom w:val="0"/>
                                      <w:divBdr>
                                        <w:top w:val="none" w:sz="0" w:space="0" w:color="auto"/>
                                        <w:left w:val="none" w:sz="0" w:space="0" w:color="auto"/>
                                        <w:bottom w:val="none" w:sz="0" w:space="0" w:color="auto"/>
                                        <w:right w:val="none" w:sz="0" w:space="0" w:color="auto"/>
                                      </w:divBdr>
                                    </w:div>
                                  </w:divsChild>
                                </w:div>
                                <w:div w:id="1515996332">
                                  <w:marLeft w:val="0"/>
                                  <w:marRight w:val="0"/>
                                  <w:marTop w:val="0"/>
                                  <w:marBottom w:val="0"/>
                                  <w:divBdr>
                                    <w:top w:val="none" w:sz="0" w:space="0" w:color="auto"/>
                                    <w:left w:val="none" w:sz="0" w:space="0" w:color="auto"/>
                                    <w:bottom w:val="none" w:sz="0" w:space="0" w:color="auto"/>
                                    <w:right w:val="none" w:sz="0" w:space="0" w:color="auto"/>
                                  </w:divBdr>
                                  <w:divsChild>
                                    <w:div w:id="915479800">
                                      <w:marLeft w:val="0"/>
                                      <w:marRight w:val="0"/>
                                      <w:marTop w:val="0"/>
                                      <w:marBottom w:val="0"/>
                                      <w:divBdr>
                                        <w:top w:val="none" w:sz="0" w:space="0" w:color="auto"/>
                                        <w:left w:val="none" w:sz="0" w:space="0" w:color="auto"/>
                                        <w:bottom w:val="none" w:sz="0" w:space="0" w:color="auto"/>
                                        <w:right w:val="none" w:sz="0" w:space="0" w:color="auto"/>
                                      </w:divBdr>
                                    </w:div>
                                  </w:divsChild>
                                </w:div>
                                <w:div w:id="112486404">
                                  <w:marLeft w:val="0"/>
                                  <w:marRight w:val="0"/>
                                  <w:marTop w:val="0"/>
                                  <w:marBottom w:val="0"/>
                                  <w:divBdr>
                                    <w:top w:val="none" w:sz="0" w:space="0" w:color="auto"/>
                                    <w:left w:val="none" w:sz="0" w:space="0" w:color="auto"/>
                                    <w:bottom w:val="none" w:sz="0" w:space="0" w:color="auto"/>
                                    <w:right w:val="none" w:sz="0" w:space="0" w:color="auto"/>
                                  </w:divBdr>
                                  <w:divsChild>
                                    <w:div w:id="370959060">
                                      <w:marLeft w:val="0"/>
                                      <w:marRight w:val="0"/>
                                      <w:marTop w:val="0"/>
                                      <w:marBottom w:val="0"/>
                                      <w:divBdr>
                                        <w:top w:val="none" w:sz="0" w:space="0" w:color="auto"/>
                                        <w:left w:val="none" w:sz="0" w:space="0" w:color="auto"/>
                                        <w:bottom w:val="none" w:sz="0" w:space="0" w:color="auto"/>
                                        <w:right w:val="none" w:sz="0" w:space="0" w:color="auto"/>
                                      </w:divBdr>
                                    </w:div>
                                  </w:divsChild>
                                </w:div>
                                <w:div w:id="1840271657">
                                  <w:marLeft w:val="0"/>
                                  <w:marRight w:val="0"/>
                                  <w:marTop w:val="0"/>
                                  <w:marBottom w:val="0"/>
                                  <w:divBdr>
                                    <w:top w:val="none" w:sz="0" w:space="0" w:color="auto"/>
                                    <w:left w:val="none" w:sz="0" w:space="0" w:color="auto"/>
                                    <w:bottom w:val="none" w:sz="0" w:space="0" w:color="auto"/>
                                    <w:right w:val="none" w:sz="0" w:space="0" w:color="auto"/>
                                  </w:divBdr>
                                  <w:divsChild>
                                    <w:div w:id="312956810">
                                      <w:marLeft w:val="0"/>
                                      <w:marRight w:val="0"/>
                                      <w:marTop w:val="0"/>
                                      <w:marBottom w:val="0"/>
                                      <w:divBdr>
                                        <w:top w:val="none" w:sz="0" w:space="0" w:color="auto"/>
                                        <w:left w:val="none" w:sz="0" w:space="0" w:color="auto"/>
                                        <w:bottom w:val="none" w:sz="0" w:space="0" w:color="auto"/>
                                        <w:right w:val="none" w:sz="0" w:space="0" w:color="auto"/>
                                      </w:divBdr>
                                    </w:div>
                                  </w:divsChild>
                                </w:div>
                                <w:div w:id="987127043">
                                  <w:marLeft w:val="0"/>
                                  <w:marRight w:val="0"/>
                                  <w:marTop w:val="0"/>
                                  <w:marBottom w:val="0"/>
                                  <w:divBdr>
                                    <w:top w:val="none" w:sz="0" w:space="0" w:color="auto"/>
                                    <w:left w:val="none" w:sz="0" w:space="0" w:color="auto"/>
                                    <w:bottom w:val="none" w:sz="0" w:space="0" w:color="auto"/>
                                    <w:right w:val="none" w:sz="0" w:space="0" w:color="auto"/>
                                  </w:divBdr>
                                  <w:divsChild>
                                    <w:div w:id="923992075">
                                      <w:marLeft w:val="0"/>
                                      <w:marRight w:val="0"/>
                                      <w:marTop w:val="0"/>
                                      <w:marBottom w:val="0"/>
                                      <w:divBdr>
                                        <w:top w:val="none" w:sz="0" w:space="0" w:color="auto"/>
                                        <w:left w:val="none" w:sz="0" w:space="0" w:color="auto"/>
                                        <w:bottom w:val="none" w:sz="0" w:space="0" w:color="auto"/>
                                        <w:right w:val="none" w:sz="0" w:space="0" w:color="auto"/>
                                      </w:divBdr>
                                    </w:div>
                                  </w:divsChild>
                                </w:div>
                                <w:div w:id="1745377148">
                                  <w:marLeft w:val="0"/>
                                  <w:marRight w:val="0"/>
                                  <w:marTop w:val="0"/>
                                  <w:marBottom w:val="0"/>
                                  <w:divBdr>
                                    <w:top w:val="none" w:sz="0" w:space="0" w:color="auto"/>
                                    <w:left w:val="none" w:sz="0" w:space="0" w:color="auto"/>
                                    <w:bottom w:val="none" w:sz="0" w:space="0" w:color="auto"/>
                                    <w:right w:val="none" w:sz="0" w:space="0" w:color="auto"/>
                                  </w:divBdr>
                                  <w:divsChild>
                                    <w:div w:id="1356275110">
                                      <w:marLeft w:val="0"/>
                                      <w:marRight w:val="0"/>
                                      <w:marTop w:val="0"/>
                                      <w:marBottom w:val="0"/>
                                      <w:divBdr>
                                        <w:top w:val="none" w:sz="0" w:space="0" w:color="auto"/>
                                        <w:left w:val="none" w:sz="0" w:space="0" w:color="auto"/>
                                        <w:bottom w:val="none" w:sz="0" w:space="0" w:color="auto"/>
                                        <w:right w:val="none" w:sz="0" w:space="0" w:color="auto"/>
                                      </w:divBdr>
                                    </w:div>
                                  </w:divsChild>
                                </w:div>
                                <w:div w:id="1108545724">
                                  <w:marLeft w:val="0"/>
                                  <w:marRight w:val="0"/>
                                  <w:marTop w:val="0"/>
                                  <w:marBottom w:val="0"/>
                                  <w:divBdr>
                                    <w:top w:val="none" w:sz="0" w:space="0" w:color="auto"/>
                                    <w:left w:val="none" w:sz="0" w:space="0" w:color="auto"/>
                                    <w:bottom w:val="none" w:sz="0" w:space="0" w:color="auto"/>
                                    <w:right w:val="none" w:sz="0" w:space="0" w:color="auto"/>
                                  </w:divBdr>
                                  <w:divsChild>
                                    <w:div w:id="1167745803">
                                      <w:marLeft w:val="0"/>
                                      <w:marRight w:val="0"/>
                                      <w:marTop w:val="0"/>
                                      <w:marBottom w:val="0"/>
                                      <w:divBdr>
                                        <w:top w:val="none" w:sz="0" w:space="0" w:color="auto"/>
                                        <w:left w:val="none" w:sz="0" w:space="0" w:color="auto"/>
                                        <w:bottom w:val="none" w:sz="0" w:space="0" w:color="auto"/>
                                        <w:right w:val="none" w:sz="0" w:space="0" w:color="auto"/>
                                      </w:divBdr>
                                    </w:div>
                                  </w:divsChild>
                                </w:div>
                                <w:div w:id="559092616">
                                  <w:marLeft w:val="0"/>
                                  <w:marRight w:val="0"/>
                                  <w:marTop w:val="0"/>
                                  <w:marBottom w:val="0"/>
                                  <w:divBdr>
                                    <w:top w:val="none" w:sz="0" w:space="0" w:color="auto"/>
                                    <w:left w:val="none" w:sz="0" w:space="0" w:color="auto"/>
                                    <w:bottom w:val="none" w:sz="0" w:space="0" w:color="auto"/>
                                    <w:right w:val="none" w:sz="0" w:space="0" w:color="auto"/>
                                  </w:divBdr>
                                  <w:divsChild>
                                    <w:div w:id="338968988">
                                      <w:marLeft w:val="0"/>
                                      <w:marRight w:val="0"/>
                                      <w:marTop w:val="0"/>
                                      <w:marBottom w:val="0"/>
                                      <w:divBdr>
                                        <w:top w:val="none" w:sz="0" w:space="0" w:color="auto"/>
                                        <w:left w:val="none" w:sz="0" w:space="0" w:color="auto"/>
                                        <w:bottom w:val="none" w:sz="0" w:space="0" w:color="auto"/>
                                        <w:right w:val="none" w:sz="0" w:space="0" w:color="auto"/>
                                      </w:divBdr>
                                    </w:div>
                                  </w:divsChild>
                                </w:div>
                                <w:div w:id="184948996">
                                  <w:marLeft w:val="0"/>
                                  <w:marRight w:val="0"/>
                                  <w:marTop w:val="0"/>
                                  <w:marBottom w:val="0"/>
                                  <w:divBdr>
                                    <w:top w:val="none" w:sz="0" w:space="0" w:color="auto"/>
                                    <w:left w:val="none" w:sz="0" w:space="0" w:color="auto"/>
                                    <w:bottom w:val="none" w:sz="0" w:space="0" w:color="auto"/>
                                    <w:right w:val="none" w:sz="0" w:space="0" w:color="auto"/>
                                  </w:divBdr>
                                  <w:divsChild>
                                    <w:div w:id="1322076025">
                                      <w:marLeft w:val="0"/>
                                      <w:marRight w:val="0"/>
                                      <w:marTop w:val="0"/>
                                      <w:marBottom w:val="0"/>
                                      <w:divBdr>
                                        <w:top w:val="none" w:sz="0" w:space="0" w:color="auto"/>
                                        <w:left w:val="none" w:sz="0" w:space="0" w:color="auto"/>
                                        <w:bottom w:val="none" w:sz="0" w:space="0" w:color="auto"/>
                                        <w:right w:val="none" w:sz="0" w:space="0" w:color="auto"/>
                                      </w:divBdr>
                                    </w:div>
                                  </w:divsChild>
                                </w:div>
                                <w:div w:id="53745922">
                                  <w:marLeft w:val="0"/>
                                  <w:marRight w:val="0"/>
                                  <w:marTop w:val="0"/>
                                  <w:marBottom w:val="0"/>
                                  <w:divBdr>
                                    <w:top w:val="none" w:sz="0" w:space="0" w:color="auto"/>
                                    <w:left w:val="none" w:sz="0" w:space="0" w:color="auto"/>
                                    <w:bottom w:val="none" w:sz="0" w:space="0" w:color="auto"/>
                                    <w:right w:val="none" w:sz="0" w:space="0" w:color="auto"/>
                                  </w:divBdr>
                                  <w:divsChild>
                                    <w:div w:id="930315366">
                                      <w:marLeft w:val="0"/>
                                      <w:marRight w:val="0"/>
                                      <w:marTop w:val="0"/>
                                      <w:marBottom w:val="0"/>
                                      <w:divBdr>
                                        <w:top w:val="none" w:sz="0" w:space="0" w:color="auto"/>
                                        <w:left w:val="none" w:sz="0" w:space="0" w:color="auto"/>
                                        <w:bottom w:val="none" w:sz="0" w:space="0" w:color="auto"/>
                                        <w:right w:val="none" w:sz="0" w:space="0" w:color="auto"/>
                                      </w:divBdr>
                                    </w:div>
                                  </w:divsChild>
                                </w:div>
                                <w:div w:id="569853286">
                                  <w:marLeft w:val="0"/>
                                  <w:marRight w:val="0"/>
                                  <w:marTop w:val="0"/>
                                  <w:marBottom w:val="0"/>
                                  <w:divBdr>
                                    <w:top w:val="none" w:sz="0" w:space="0" w:color="auto"/>
                                    <w:left w:val="none" w:sz="0" w:space="0" w:color="auto"/>
                                    <w:bottom w:val="none" w:sz="0" w:space="0" w:color="auto"/>
                                    <w:right w:val="none" w:sz="0" w:space="0" w:color="auto"/>
                                  </w:divBdr>
                                  <w:divsChild>
                                    <w:div w:id="2067147473">
                                      <w:marLeft w:val="0"/>
                                      <w:marRight w:val="0"/>
                                      <w:marTop w:val="0"/>
                                      <w:marBottom w:val="0"/>
                                      <w:divBdr>
                                        <w:top w:val="none" w:sz="0" w:space="0" w:color="auto"/>
                                        <w:left w:val="none" w:sz="0" w:space="0" w:color="auto"/>
                                        <w:bottom w:val="none" w:sz="0" w:space="0" w:color="auto"/>
                                        <w:right w:val="none" w:sz="0" w:space="0" w:color="auto"/>
                                      </w:divBdr>
                                    </w:div>
                                  </w:divsChild>
                                </w:div>
                                <w:div w:id="1763987238">
                                  <w:marLeft w:val="0"/>
                                  <w:marRight w:val="0"/>
                                  <w:marTop w:val="0"/>
                                  <w:marBottom w:val="0"/>
                                  <w:divBdr>
                                    <w:top w:val="none" w:sz="0" w:space="0" w:color="auto"/>
                                    <w:left w:val="none" w:sz="0" w:space="0" w:color="auto"/>
                                    <w:bottom w:val="none" w:sz="0" w:space="0" w:color="auto"/>
                                    <w:right w:val="none" w:sz="0" w:space="0" w:color="auto"/>
                                  </w:divBdr>
                                  <w:divsChild>
                                    <w:div w:id="1984503923">
                                      <w:marLeft w:val="0"/>
                                      <w:marRight w:val="0"/>
                                      <w:marTop w:val="0"/>
                                      <w:marBottom w:val="0"/>
                                      <w:divBdr>
                                        <w:top w:val="none" w:sz="0" w:space="0" w:color="auto"/>
                                        <w:left w:val="none" w:sz="0" w:space="0" w:color="auto"/>
                                        <w:bottom w:val="none" w:sz="0" w:space="0" w:color="auto"/>
                                        <w:right w:val="none" w:sz="0" w:space="0" w:color="auto"/>
                                      </w:divBdr>
                                    </w:div>
                                  </w:divsChild>
                                </w:div>
                                <w:div w:id="1414548907">
                                  <w:marLeft w:val="0"/>
                                  <w:marRight w:val="0"/>
                                  <w:marTop w:val="0"/>
                                  <w:marBottom w:val="0"/>
                                  <w:divBdr>
                                    <w:top w:val="none" w:sz="0" w:space="0" w:color="auto"/>
                                    <w:left w:val="none" w:sz="0" w:space="0" w:color="auto"/>
                                    <w:bottom w:val="none" w:sz="0" w:space="0" w:color="auto"/>
                                    <w:right w:val="none" w:sz="0" w:space="0" w:color="auto"/>
                                  </w:divBdr>
                                  <w:divsChild>
                                    <w:div w:id="68315285">
                                      <w:marLeft w:val="0"/>
                                      <w:marRight w:val="0"/>
                                      <w:marTop w:val="0"/>
                                      <w:marBottom w:val="0"/>
                                      <w:divBdr>
                                        <w:top w:val="none" w:sz="0" w:space="0" w:color="auto"/>
                                        <w:left w:val="none" w:sz="0" w:space="0" w:color="auto"/>
                                        <w:bottom w:val="none" w:sz="0" w:space="0" w:color="auto"/>
                                        <w:right w:val="none" w:sz="0" w:space="0" w:color="auto"/>
                                      </w:divBdr>
                                    </w:div>
                                  </w:divsChild>
                                </w:div>
                                <w:div w:id="141385273">
                                  <w:marLeft w:val="0"/>
                                  <w:marRight w:val="0"/>
                                  <w:marTop w:val="0"/>
                                  <w:marBottom w:val="0"/>
                                  <w:divBdr>
                                    <w:top w:val="none" w:sz="0" w:space="0" w:color="auto"/>
                                    <w:left w:val="none" w:sz="0" w:space="0" w:color="auto"/>
                                    <w:bottom w:val="none" w:sz="0" w:space="0" w:color="auto"/>
                                    <w:right w:val="none" w:sz="0" w:space="0" w:color="auto"/>
                                  </w:divBdr>
                                  <w:divsChild>
                                    <w:div w:id="817570034">
                                      <w:marLeft w:val="0"/>
                                      <w:marRight w:val="0"/>
                                      <w:marTop w:val="0"/>
                                      <w:marBottom w:val="0"/>
                                      <w:divBdr>
                                        <w:top w:val="none" w:sz="0" w:space="0" w:color="auto"/>
                                        <w:left w:val="none" w:sz="0" w:space="0" w:color="auto"/>
                                        <w:bottom w:val="none" w:sz="0" w:space="0" w:color="auto"/>
                                        <w:right w:val="none" w:sz="0" w:space="0" w:color="auto"/>
                                      </w:divBdr>
                                    </w:div>
                                  </w:divsChild>
                                </w:div>
                                <w:div w:id="1217821082">
                                  <w:marLeft w:val="0"/>
                                  <w:marRight w:val="0"/>
                                  <w:marTop w:val="0"/>
                                  <w:marBottom w:val="0"/>
                                  <w:divBdr>
                                    <w:top w:val="none" w:sz="0" w:space="0" w:color="auto"/>
                                    <w:left w:val="none" w:sz="0" w:space="0" w:color="auto"/>
                                    <w:bottom w:val="none" w:sz="0" w:space="0" w:color="auto"/>
                                    <w:right w:val="none" w:sz="0" w:space="0" w:color="auto"/>
                                  </w:divBdr>
                                  <w:divsChild>
                                    <w:div w:id="1593658525">
                                      <w:marLeft w:val="0"/>
                                      <w:marRight w:val="0"/>
                                      <w:marTop w:val="0"/>
                                      <w:marBottom w:val="0"/>
                                      <w:divBdr>
                                        <w:top w:val="none" w:sz="0" w:space="0" w:color="auto"/>
                                        <w:left w:val="none" w:sz="0" w:space="0" w:color="auto"/>
                                        <w:bottom w:val="none" w:sz="0" w:space="0" w:color="auto"/>
                                        <w:right w:val="none" w:sz="0" w:space="0" w:color="auto"/>
                                      </w:divBdr>
                                    </w:div>
                                  </w:divsChild>
                                </w:div>
                                <w:div w:id="1056466930">
                                  <w:marLeft w:val="0"/>
                                  <w:marRight w:val="0"/>
                                  <w:marTop w:val="0"/>
                                  <w:marBottom w:val="0"/>
                                  <w:divBdr>
                                    <w:top w:val="none" w:sz="0" w:space="0" w:color="auto"/>
                                    <w:left w:val="none" w:sz="0" w:space="0" w:color="auto"/>
                                    <w:bottom w:val="none" w:sz="0" w:space="0" w:color="auto"/>
                                    <w:right w:val="none" w:sz="0" w:space="0" w:color="auto"/>
                                  </w:divBdr>
                                  <w:divsChild>
                                    <w:div w:id="884029325">
                                      <w:marLeft w:val="0"/>
                                      <w:marRight w:val="0"/>
                                      <w:marTop w:val="0"/>
                                      <w:marBottom w:val="0"/>
                                      <w:divBdr>
                                        <w:top w:val="none" w:sz="0" w:space="0" w:color="auto"/>
                                        <w:left w:val="none" w:sz="0" w:space="0" w:color="auto"/>
                                        <w:bottom w:val="none" w:sz="0" w:space="0" w:color="auto"/>
                                        <w:right w:val="none" w:sz="0" w:space="0" w:color="auto"/>
                                      </w:divBdr>
                                    </w:div>
                                  </w:divsChild>
                                </w:div>
                                <w:div w:id="1661078528">
                                  <w:marLeft w:val="0"/>
                                  <w:marRight w:val="0"/>
                                  <w:marTop w:val="0"/>
                                  <w:marBottom w:val="0"/>
                                  <w:divBdr>
                                    <w:top w:val="none" w:sz="0" w:space="0" w:color="auto"/>
                                    <w:left w:val="none" w:sz="0" w:space="0" w:color="auto"/>
                                    <w:bottom w:val="none" w:sz="0" w:space="0" w:color="auto"/>
                                    <w:right w:val="none" w:sz="0" w:space="0" w:color="auto"/>
                                  </w:divBdr>
                                  <w:divsChild>
                                    <w:div w:id="1228878530">
                                      <w:marLeft w:val="0"/>
                                      <w:marRight w:val="0"/>
                                      <w:marTop w:val="0"/>
                                      <w:marBottom w:val="0"/>
                                      <w:divBdr>
                                        <w:top w:val="none" w:sz="0" w:space="0" w:color="auto"/>
                                        <w:left w:val="none" w:sz="0" w:space="0" w:color="auto"/>
                                        <w:bottom w:val="none" w:sz="0" w:space="0" w:color="auto"/>
                                        <w:right w:val="none" w:sz="0" w:space="0" w:color="auto"/>
                                      </w:divBdr>
                                    </w:div>
                                  </w:divsChild>
                                </w:div>
                                <w:div w:id="674266509">
                                  <w:marLeft w:val="0"/>
                                  <w:marRight w:val="0"/>
                                  <w:marTop w:val="0"/>
                                  <w:marBottom w:val="0"/>
                                  <w:divBdr>
                                    <w:top w:val="none" w:sz="0" w:space="0" w:color="auto"/>
                                    <w:left w:val="none" w:sz="0" w:space="0" w:color="auto"/>
                                    <w:bottom w:val="none" w:sz="0" w:space="0" w:color="auto"/>
                                    <w:right w:val="none" w:sz="0" w:space="0" w:color="auto"/>
                                  </w:divBdr>
                                  <w:divsChild>
                                    <w:div w:id="1516579677">
                                      <w:marLeft w:val="0"/>
                                      <w:marRight w:val="0"/>
                                      <w:marTop w:val="0"/>
                                      <w:marBottom w:val="0"/>
                                      <w:divBdr>
                                        <w:top w:val="none" w:sz="0" w:space="0" w:color="auto"/>
                                        <w:left w:val="none" w:sz="0" w:space="0" w:color="auto"/>
                                        <w:bottom w:val="none" w:sz="0" w:space="0" w:color="auto"/>
                                        <w:right w:val="none" w:sz="0" w:space="0" w:color="auto"/>
                                      </w:divBdr>
                                    </w:div>
                                  </w:divsChild>
                                </w:div>
                                <w:div w:id="639462145">
                                  <w:marLeft w:val="0"/>
                                  <w:marRight w:val="0"/>
                                  <w:marTop w:val="0"/>
                                  <w:marBottom w:val="0"/>
                                  <w:divBdr>
                                    <w:top w:val="none" w:sz="0" w:space="0" w:color="auto"/>
                                    <w:left w:val="none" w:sz="0" w:space="0" w:color="auto"/>
                                    <w:bottom w:val="none" w:sz="0" w:space="0" w:color="auto"/>
                                    <w:right w:val="none" w:sz="0" w:space="0" w:color="auto"/>
                                  </w:divBdr>
                                  <w:divsChild>
                                    <w:div w:id="632059466">
                                      <w:marLeft w:val="0"/>
                                      <w:marRight w:val="0"/>
                                      <w:marTop w:val="0"/>
                                      <w:marBottom w:val="0"/>
                                      <w:divBdr>
                                        <w:top w:val="none" w:sz="0" w:space="0" w:color="auto"/>
                                        <w:left w:val="none" w:sz="0" w:space="0" w:color="auto"/>
                                        <w:bottom w:val="none" w:sz="0" w:space="0" w:color="auto"/>
                                        <w:right w:val="none" w:sz="0" w:space="0" w:color="auto"/>
                                      </w:divBdr>
                                    </w:div>
                                  </w:divsChild>
                                </w:div>
                                <w:div w:id="83769241">
                                  <w:marLeft w:val="0"/>
                                  <w:marRight w:val="0"/>
                                  <w:marTop w:val="0"/>
                                  <w:marBottom w:val="0"/>
                                  <w:divBdr>
                                    <w:top w:val="none" w:sz="0" w:space="0" w:color="auto"/>
                                    <w:left w:val="none" w:sz="0" w:space="0" w:color="auto"/>
                                    <w:bottom w:val="none" w:sz="0" w:space="0" w:color="auto"/>
                                    <w:right w:val="none" w:sz="0" w:space="0" w:color="auto"/>
                                  </w:divBdr>
                                  <w:divsChild>
                                    <w:div w:id="977297408">
                                      <w:marLeft w:val="0"/>
                                      <w:marRight w:val="0"/>
                                      <w:marTop w:val="0"/>
                                      <w:marBottom w:val="0"/>
                                      <w:divBdr>
                                        <w:top w:val="none" w:sz="0" w:space="0" w:color="auto"/>
                                        <w:left w:val="none" w:sz="0" w:space="0" w:color="auto"/>
                                        <w:bottom w:val="none" w:sz="0" w:space="0" w:color="auto"/>
                                        <w:right w:val="none" w:sz="0" w:space="0" w:color="auto"/>
                                      </w:divBdr>
                                    </w:div>
                                  </w:divsChild>
                                </w:div>
                                <w:div w:id="1491873861">
                                  <w:marLeft w:val="0"/>
                                  <w:marRight w:val="0"/>
                                  <w:marTop w:val="0"/>
                                  <w:marBottom w:val="0"/>
                                  <w:divBdr>
                                    <w:top w:val="none" w:sz="0" w:space="0" w:color="auto"/>
                                    <w:left w:val="none" w:sz="0" w:space="0" w:color="auto"/>
                                    <w:bottom w:val="none" w:sz="0" w:space="0" w:color="auto"/>
                                    <w:right w:val="none" w:sz="0" w:space="0" w:color="auto"/>
                                  </w:divBdr>
                                  <w:divsChild>
                                    <w:div w:id="53046275">
                                      <w:marLeft w:val="0"/>
                                      <w:marRight w:val="0"/>
                                      <w:marTop w:val="0"/>
                                      <w:marBottom w:val="0"/>
                                      <w:divBdr>
                                        <w:top w:val="none" w:sz="0" w:space="0" w:color="auto"/>
                                        <w:left w:val="none" w:sz="0" w:space="0" w:color="auto"/>
                                        <w:bottom w:val="none" w:sz="0" w:space="0" w:color="auto"/>
                                        <w:right w:val="none" w:sz="0" w:space="0" w:color="auto"/>
                                      </w:divBdr>
                                    </w:div>
                                  </w:divsChild>
                                </w:div>
                                <w:div w:id="651376527">
                                  <w:marLeft w:val="0"/>
                                  <w:marRight w:val="0"/>
                                  <w:marTop w:val="0"/>
                                  <w:marBottom w:val="0"/>
                                  <w:divBdr>
                                    <w:top w:val="none" w:sz="0" w:space="0" w:color="auto"/>
                                    <w:left w:val="none" w:sz="0" w:space="0" w:color="auto"/>
                                    <w:bottom w:val="none" w:sz="0" w:space="0" w:color="auto"/>
                                    <w:right w:val="none" w:sz="0" w:space="0" w:color="auto"/>
                                  </w:divBdr>
                                  <w:divsChild>
                                    <w:div w:id="1842698094">
                                      <w:marLeft w:val="0"/>
                                      <w:marRight w:val="0"/>
                                      <w:marTop w:val="0"/>
                                      <w:marBottom w:val="0"/>
                                      <w:divBdr>
                                        <w:top w:val="none" w:sz="0" w:space="0" w:color="auto"/>
                                        <w:left w:val="none" w:sz="0" w:space="0" w:color="auto"/>
                                        <w:bottom w:val="none" w:sz="0" w:space="0" w:color="auto"/>
                                        <w:right w:val="none" w:sz="0" w:space="0" w:color="auto"/>
                                      </w:divBdr>
                                    </w:div>
                                  </w:divsChild>
                                </w:div>
                                <w:div w:id="121316671">
                                  <w:marLeft w:val="0"/>
                                  <w:marRight w:val="0"/>
                                  <w:marTop w:val="0"/>
                                  <w:marBottom w:val="0"/>
                                  <w:divBdr>
                                    <w:top w:val="none" w:sz="0" w:space="0" w:color="auto"/>
                                    <w:left w:val="none" w:sz="0" w:space="0" w:color="auto"/>
                                    <w:bottom w:val="none" w:sz="0" w:space="0" w:color="auto"/>
                                    <w:right w:val="none" w:sz="0" w:space="0" w:color="auto"/>
                                  </w:divBdr>
                                  <w:divsChild>
                                    <w:div w:id="202518912">
                                      <w:marLeft w:val="0"/>
                                      <w:marRight w:val="0"/>
                                      <w:marTop w:val="0"/>
                                      <w:marBottom w:val="0"/>
                                      <w:divBdr>
                                        <w:top w:val="none" w:sz="0" w:space="0" w:color="auto"/>
                                        <w:left w:val="none" w:sz="0" w:space="0" w:color="auto"/>
                                        <w:bottom w:val="none" w:sz="0" w:space="0" w:color="auto"/>
                                        <w:right w:val="none" w:sz="0" w:space="0" w:color="auto"/>
                                      </w:divBdr>
                                    </w:div>
                                  </w:divsChild>
                                </w:div>
                                <w:div w:id="1928340867">
                                  <w:marLeft w:val="0"/>
                                  <w:marRight w:val="0"/>
                                  <w:marTop w:val="0"/>
                                  <w:marBottom w:val="0"/>
                                  <w:divBdr>
                                    <w:top w:val="none" w:sz="0" w:space="0" w:color="auto"/>
                                    <w:left w:val="none" w:sz="0" w:space="0" w:color="auto"/>
                                    <w:bottom w:val="none" w:sz="0" w:space="0" w:color="auto"/>
                                    <w:right w:val="none" w:sz="0" w:space="0" w:color="auto"/>
                                  </w:divBdr>
                                  <w:divsChild>
                                    <w:div w:id="62879939">
                                      <w:marLeft w:val="0"/>
                                      <w:marRight w:val="0"/>
                                      <w:marTop w:val="0"/>
                                      <w:marBottom w:val="0"/>
                                      <w:divBdr>
                                        <w:top w:val="none" w:sz="0" w:space="0" w:color="auto"/>
                                        <w:left w:val="none" w:sz="0" w:space="0" w:color="auto"/>
                                        <w:bottom w:val="none" w:sz="0" w:space="0" w:color="auto"/>
                                        <w:right w:val="none" w:sz="0" w:space="0" w:color="auto"/>
                                      </w:divBdr>
                                    </w:div>
                                  </w:divsChild>
                                </w:div>
                                <w:div w:id="2001038530">
                                  <w:marLeft w:val="0"/>
                                  <w:marRight w:val="0"/>
                                  <w:marTop w:val="0"/>
                                  <w:marBottom w:val="0"/>
                                  <w:divBdr>
                                    <w:top w:val="none" w:sz="0" w:space="0" w:color="auto"/>
                                    <w:left w:val="none" w:sz="0" w:space="0" w:color="auto"/>
                                    <w:bottom w:val="none" w:sz="0" w:space="0" w:color="auto"/>
                                    <w:right w:val="none" w:sz="0" w:space="0" w:color="auto"/>
                                  </w:divBdr>
                                  <w:divsChild>
                                    <w:div w:id="483008460">
                                      <w:marLeft w:val="0"/>
                                      <w:marRight w:val="0"/>
                                      <w:marTop w:val="0"/>
                                      <w:marBottom w:val="0"/>
                                      <w:divBdr>
                                        <w:top w:val="none" w:sz="0" w:space="0" w:color="auto"/>
                                        <w:left w:val="none" w:sz="0" w:space="0" w:color="auto"/>
                                        <w:bottom w:val="none" w:sz="0" w:space="0" w:color="auto"/>
                                        <w:right w:val="none" w:sz="0" w:space="0" w:color="auto"/>
                                      </w:divBdr>
                                    </w:div>
                                  </w:divsChild>
                                </w:div>
                                <w:div w:id="65805963">
                                  <w:marLeft w:val="0"/>
                                  <w:marRight w:val="0"/>
                                  <w:marTop w:val="0"/>
                                  <w:marBottom w:val="0"/>
                                  <w:divBdr>
                                    <w:top w:val="none" w:sz="0" w:space="0" w:color="auto"/>
                                    <w:left w:val="none" w:sz="0" w:space="0" w:color="auto"/>
                                    <w:bottom w:val="none" w:sz="0" w:space="0" w:color="auto"/>
                                    <w:right w:val="none" w:sz="0" w:space="0" w:color="auto"/>
                                  </w:divBdr>
                                </w:div>
                                <w:div w:id="10483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0288">
                      <w:marLeft w:val="0"/>
                      <w:marRight w:val="0"/>
                      <w:marTop w:val="0"/>
                      <w:marBottom w:val="0"/>
                      <w:divBdr>
                        <w:top w:val="none" w:sz="0" w:space="0" w:color="auto"/>
                        <w:left w:val="none" w:sz="0" w:space="0" w:color="auto"/>
                        <w:bottom w:val="none" w:sz="0" w:space="0" w:color="auto"/>
                        <w:right w:val="none" w:sz="0" w:space="0" w:color="auto"/>
                      </w:divBdr>
                      <w:divsChild>
                        <w:div w:id="2060349868">
                          <w:marLeft w:val="0"/>
                          <w:marRight w:val="0"/>
                          <w:marTop w:val="0"/>
                          <w:marBottom w:val="0"/>
                          <w:divBdr>
                            <w:top w:val="none" w:sz="0" w:space="0" w:color="auto"/>
                            <w:left w:val="none" w:sz="0" w:space="0" w:color="auto"/>
                            <w:bottom w:val="none" w:sz="0" w:space="0" w:color="auto"/>
                            <w:right w:val="none" w:sz="0" w:space="0" w:color="auto"/>
                          </w:divBdr>
                          <w:divsChild>
                            <w:div w:id="793056904">
                              <w:marLeft w:val="0"/>
                              <w:marRight w:val="0"/>
                              <w:marTop w:val="0"/>
                              <w:marBottom w:val="0"/>
                              <w:divBdr>
                                <w:top w:val="none" w:sz="0" w:space="0" w:color="auto"/>
                                <w:left w:val="none" w:sz="0" w:space="0" w:color="auto"/>
                                <w:bottom w:val="none" w:sz="0" w:space="0" w:color="auto"/>
                                <w:right w:val="none" w:sz="0" w:space="0" w:color="auto"/>
                              </w:divBdr>
                              <w:divsChild>
                                <w:div w:id="2137870650">
                                  <w:marLeft w:val="0"/>
                                  <w:marRight w:val="0"/>
                                  <w:marTop w:val="0"/>
                                  <w:marBottom w:val="0"/>
                                  <w:divBdr>
                                    <w:top w:val="none" w:sz="0" w:space="0" w:color="auto"/>
                                    <w:left w:val="none" w:sz="0" w:space="0" w:color="auto"/>
                                    <w:bottom w:val="none" w:sz="0" w:space="0" w:color="auto"/>
                                    <w:right w:val="none" w:sz="0" w:space="0" w:color="auto"/>
                                  </w:divBdr>
                                </w:div>
                                <w:div w:id="1118180799">
                                  <w:marLeft w:val="0"/>
                                  <w:marRight w:val="0"/>
                                  <w:marTop w:val="0"/>
                                  <w:marBottom w:val="0"/>
                                  <w:divBdr>
                                    <w:top w:val="none" w:sz="0" w:space="0" w:color="auto"/>
                                    <w:left w:val="none" w:sz="0" w:space="0" w:color="auto"/>
                                    <w:bottom w:val="none" w:sz="0" w:space="0" w:color="auto"/>
                                    <w:right w:val="none" w:sz="0" w:space="0" w:color="auto"/>
                                  </w:divBdr>
                                </w:div>
                                <w:div w:id="1021131630">
                                  <w:marLeft w:val="0"/>
                                  <w:marRight w:val="0"/>
                                  <w:marTop w:val="0"/>
                                  <w:marBottom w:val="0"/>
                                  <w:divBdr>
                                    <w:top w:val="none" w:sz="0" w:space="0" w:color="auto"/>
                                    <w:left w:val="none" w:sz="0" w:space="0" w:color="auto"/>
                                    <w:bottom w:val="none" w:sz="0" w:space="0" w:color="auto"/>
                                    <w:right w:val="none" w:sz="0" w:space="0" w:color="auto"/>
                                  </w:divBdr>
                                </w:div>
                                <w:div w:id="129514467">
                                  <w:marLeft w:val="0"/>
                                  <w:marRight w:val="0"/>
                                  <w:marTop w:val="0"/>
                                  <w:marBottom w:val="0"/>
                                  <w:divBdr>
                                    <w:top w:val="none" w:sz="0" w:space="0" w:color="auto"/>
                                    <w:left w:val="none" w:sz="0" w:space="0" w:color="auto"/>
                                    <w:bottom w:val="none" w:sz="0" w:space="0" w:color="auto"/>
                                    <w:right w:val="none" w:sz="0" w:space="0" w:color="auto"/>
                                  </w:divBdr>
                                </w:div>
                                <w:div w:id="2048793998">
                                  <w:marLeft w:val="0"/>
                                  <w:marRight w:val="0"/>
                                  <w:marTop w:val="0"/>
                                  <w:marBottom w:val="0"/>
                                  <w:divBdr>
                                    <w:top w:val="none" w:sz="0" w:space="0" w:color="auto"/>
                                    <w:left w:val="none" w:sz="0" w:space="0" w:color="auto"/>
                                    <w:bottom w:val="none" w:sz="0" w:space="0" w:color="auto"/>
                                    <w:right w:val="none" w:sz="0" w:space="0" w:color="auto"/>
                                  </w:divBdr>
                                </w:div>
                                <w:div w:id="1502433303">
                                  <w:marLeft w:val="0"/>
                                  <w:marRight w:val="0"/>
                                  <w:marTop w:val="0"/>
                                  <w:marBottom w:val="0"/>
                                  <w:divBdr>
                                    <w:top w:val="none" w:sz="0" w:space="0" w:color="auto"/>
                                    <w:left w:val="none" w:sz="0" w:space="0" w:color="auto"/>
                                    <w:bottom w:val="none" w:sz="0" w:space="0" w:color="auto"/>
                                    <w:right w:val="none" w:sz="0" w:space="0" w:color="auto"/>
                                  </w:divBdr>
                                </w:div>
                                <w:div w:id="264923957">
                                  <w:marLeft w:val="0"/>
                                  <w:marRight w:val="0"/>
                                  <w:marTop w:val="0"/>
                                  <w:marBottom w:val="0"/>
                                  <w:divBdr>
                                    <w:top w:val="none" w:sz="0" w:space="0" w:color="auto"/>
                                    <w:left w:val="none" w:sz="0" w:space="0" w:color="auto"/>
                                    <w:bottom w:val="none" w:sz="0" w:space="0" w:color="auto"/>
                                    <w:right w:val="none" w:sz="0" w:space="0" w:color="auto"/>
                                  </w:divBdr>
                                </w:div>
                                <w:div w:id="47261656">
                                  <w:marLeft w:val="0"/>
                                  <w:marRight w:val="0"/>
                                  <w:marTop w:val="0"/>
                                  <w:marBottom w:val="0"/>
                                  <w:divBdr>
                                    <w:top w:val="none" w:sz="0" w:space="0" w:color="auto"/>
                                    <w:left w:val="none" w:sz="0" w:space="0" w:color="auto"/>
                                    <w:bottom w:val="none" w:sz="0" w:space="0" w:color="auto"/>
                                    <w:right w:val="none" w:sz="0" w:space="0" w:color="auto"/>
                                  </w:divBdr>
                                </w:div>
                                <w:div w:id="489365538">
                                  <w:marLeft w:val="0"/>
                                  <w:marRight w:val="0"/>
                                  <w:marTop w:val="0"/>
                                  <w:marBottom w:val="0"/>
                                  <w:divBdr>
                                    <w:top w:val="none" w:sz="0" w:space="0" w:color="auto"/>
                                    <w:left w:val="none" w:sz="0" w:space="0" w:color="auto"/>
                                    <w:bottom w:val="none" w:sz="0" w:space="0" w:color="auto"/>
                                    <w:right w:val="none" w:sz="0" w:space="0" w:color="auto"/>
                                  </w:divBdr>
                                </w:div>
                                <w:div w:id="1193493602">
                                  <w:marLeft w:val="0"/>
                                  <w:marRight w:val="0"/>
                                  <w:marTop w:val="0"/>
                                  <w:marBottom w:val="0"/>
                                  <w:divBdr>
                                    <w:top w:val="none" w:sz="0" w:space="0" w:color="auto"/>
                                    <w:left w:val="none" w:sz="0" w:space="0" w:color="auto"/>
                                    <w:bottom w:val="none" w:sz="0" w:space="0" w:color="auto"/>
                                    <w:right w:val="none" w:sz="0" w:space="0" w:color="auto"/>
                                  </w:divBdr>
                                </w:div>
                                <w:div w:id="2006202266">
                                  <w:marLeft w:val="0"/>
                                  <w:marRight w:val="0"/>
                                  <w:marTop w:val="0"/>
                                  <w:marBottom w:val="0"/>
                                  <w:divBdr>
                                    <w:top w:val="none" w:sz="0" w:space="0" w:color="auto"/>
                                    <w:left w:val="none" w:sz="0" w:space="0" w:color="auto"/>
                                    <w:bottom w:val="none" w:sz="0" w:space="0" w:color="auto"/>
                                    <w:right w:val="none" w:sz="0" w:space="0" w:color="auto"/>
                                  </w:divBdr>
                                </w:div>
                                <w:div w:id="582644509">
                                  <w:marLeft w:val="0"/>
                                  <w:marRight w:val="0"/>
                                  <w:marTop w:val="0"/>
                                  <w:marBottom w:val="0"/>
                                  <w:divBdr>
                                    <w:top w:val="none" w:sz="0" w:space="0" w:color="auto"/>
                                    <w:left w:val="none" w:sz="0" w:space="0" w:color="auto"/>
                                    <w:bottom w:val="none" w:sz="0" w:space="0" w:color="auto"/>
                                    <w:right w:val="none" w:sz="0" w:space="0" w:color="auto"/>
                                  </w:divBdr>
                                </w:div>
                                <w:div w:id="1509443692">
                                  <w:marLeft w:val="0"/>
                                  <w:marRight w:val="0"/>
                                  <w:marTop w:val="0"/>
                                  <w:marBottom w:val="0"/>
                                  <w:divBdr>
                                    <w:top w:val="none" w:sz="0" w:space="0" w:color="auto"/>
                                    <w:left w:val="none" w:sz="0" w:space="0" w:color="auto"/>
                                    <w:bottom w:val="none" w:sz="0" w:space="0" w:color="auto"/>
                                    <w:right w:val="none" w:sz="0" w:space="0" w:color="auto"/>
                                  </w:divBdr>
                                </w:div>
                                <w:div w:id="2004042320">
                                  <w:marLeft w:val="0"/>
                                  <w:marRight w:val="0"/>
                                  <w:marTop w:val="0"/>
                                  <w:marBottom w:val="0"/>
                                  <w:divBdr>
                                    <w:top w:val="none" w:sz="0" w:space="0" w:color="auto"/>
                                    <w:left w:val="none" w:sz="0" w:space="0" w:color="auto"/>
                                    <w:bottom w:val="none" w:sz="0" w:space="0" w:color="auto"/>
                                    <w:right w:val="none" w:sz="0" w:space="0" w:color="auto"/>
                                  </w:divBdr>
                                </w:div>
                                <w:div w:id="330067578">
                                  <w:marLeft w:val="0"/>
                                  <w:marRight w:val="0"/>
                                  <w:marTop w:val="0"/>
                                  <w:marBottom w:val="0"/>
                                  <w:divBdr>
                                    <w:top w:val="none" w:sz="0" w:space="0" w:color="auto"/>
                                    <w:left w:val="none" w:sz="0" w:space="0" w:color="auto"/>
                                    <w:bottom w:val="none" w:sz="0" w:space="0" w:color="auto"/>
                                    <w:right w:val="none" w:sz="0" w:space="0" w:color="auto"/>
                                  </w:divBdr>
                                </w:div>
                                <w:div w:id="1649746324">
                                  <w:marLeft w:val="0"/>
                                  <w:marRight w:val="0"/>
                                  <w:marTop w:val="0"/>
                                  <w:marBottom w:val="0"/>
                                  <w:divBdr>
                                    <w:top w:val="none" w:sz="0" w:space="0" w:color="auto"/>
                                    <w:left w:val="none" w:sz="0" w:space="0" w:color="auto"/>
                                    <w:bottom w:val="none" w:sz="0" w:space="0" w:color="auto"/>
                                    <w:right w:val="none" w:sz="0" w:space="0" w:color="auto"/>
                                  </w:divBdr>
                                </w:div>
                                <w:div w:id="1033723863">
                                  <w:marLeft w:val="0"/>
                                  <w:marRight w:val="0"/>
                                  <w:marTop w:val="0"/>
                                  <w:marBottom w:val="0"/>
                                  <w:divBdr>
                                    <w:top w:val="none" w:sz="0" w:space="0" w:color="auto"/>
                                    <w:left w:val="none" w:sz="0" w:space="0" w:color="auto"/>
                                    <w:bottom w:val="none" w:sz="0" w:space="0" w:color="auto"/>
                                    <w:right w:val="none" w:sz="0" w:space="0" w:color="auto"/>
                                  </w:divBdr>
                                </w:div>
                                <w:div w:id="1538274850">
                                  <w:marLeft w:val="0"/>
                                  <w:marRight w:val="0"/>
                                  <w:marTop w:val="0"/>
                                  <w:marBottom w:val="0"/>
                                  <w:divBdr>
                                    <w:top w:val="none" w:sz="0" w:space="0" w:color="auto"/>
                                    <w:left w:val="none" w:sz="0" w:space="0" w:color="auto"/>
                                    <w:bottom w:val="none" w:sz="0" w:space="0" w:color="auto"/>
                                    <w:right w:val="none" w:sz="0" w:space="0" w:color="auto"/>
                                  </w:divBdr>
                                </w:div>
                                <w:div w:id="1521627690">
                                  <w:marLeft w:val="0"/>
                                  <w:marRight w:val="0"/>
                                  <w:marTop w:val="0"/>
                                  <w:marBottom w:val="0"/>
                                  <w:divBdr>
                                    <w:top w:val="none" w:sz="0" w:space="0" w:color="auto"/>
                                    <w:left w:val="none" w:sz="0" w:space="0" w:color="auto"/>
                                    <w:bottom w:val="none" w:sz="0" w:space="0" w:color="auto"/>
                                    <w:right w:val="none" w:sz="0" w:space="0" w:color="auto"/>
                                  </w:divBdr>
                                </w:div>
                                <w:div w:id="470093722">
                                  <w:marLeft w:val="0"/>
                                  <w:marRight w:val="0"/>
                                  <w:marTop w:val="0"/>
                                  <w:marBottom w:val="0"/>
                                  <w:divBdr>
                                    <w:top w:val="none" w:sz="0" w:space="0" w:color="auto"/>
                                    <w:left w:val="none" w:sz="0" w:space="0" w:color="auto"/>
                                    <w:bottom w:val="none" w:sz="0" w:space="0" w:color="auto"/>
                                    <w:right w:val="none" w:sz="0" w:space="0" w:color="auto"/>
                                  </w:divBdr>
                                </w:div>
                                <w:div w:id="448669492">
                                  <w:marLeft w:val="0"/>
                                  <w:marRight w:val="0"/>
                                  <w:marTop w:val="0"/>
                                  <w:marBottom w:val="0"/>
                                  <w:divBdr>
                                    <w:top w:val="none" w:sz="0" w:space="0" w:color="auto"/>
                                    <w:left w:val="none" w:sz="0" w:space="0" w:color="auto"/>
                                    <w:bottom w:val="none" w:sz="0" w:space="0" w:color="auto"/>
                                    <w:right w:val="none" w:sz="0" w:space="0" w:color="auto"/>
                                  </w:divBdr>
                                </w:div>
                                <w:div w:id="394016587">
                                  <w:marLeft w:val="0"/>
                                  <w:marRight w:val="0"/>
                                  <w:marTop w:val="0"/>
                                  <w:marBottom w:val="0"/>
                                  <w:divBdr>
                                    <w:top w:val="none" w:sz="0" w:space="0" w:color="auto"/>
                                    <w:left w:val="none" w:sz="0" w:space="0" w:color="auto"/>
                                    <w:bottom w:val="none" w:sz="0" w:space="0" w:color="auto"/>
                                    <w:right w:val="none" w:sz="0" w:space="0" w:color="auto"/>
                                  </w:divBdr>
                                </w:div>
                                <w:div w:id="1530873065">
                                  <w:marLeft w:val="0"/>
                                  <w:marRight w:val="0"/>
                                  <w:marTop w:val="0"/>
                                  <w:marBottom w:val="0"/>
                                  <w:divBdr>
                                    <w:top w:val="none" w:sz="0" w:space="0" w:color="auto"/>
                                    <w:left w:val="none" w:sz="0" w:space="0" w:color="auto"/>
                                    <w:bottom w:val="none" w:sz="0" w:space="0" w:color="auto"/>
                                    <w:right w:val="none" w:sz="0" w:space="0" w:color="auto"/>
                                  </w:divBdr>
                                </w:div>
                                <w:div w:id="774251016">
                                  <w:marLeft w:val="0"/>
                                  <w:marRight w:val="0"/>
                                  <w:marTop w:val="0"/>
                                  <w:marBottom w:val="0"/>
                                  <w:divBdr>
                                    <w:top w:val="none" w:sz="0" w:space="0" w:color="auto"/>
                                    <w:left w:val="none" w:sz="0" w:space="0" w:color="auto"/>
                                    <w:bottom w:val="none" w:sz="0" w:space="0" w:color="auto"/>
                                    <w:right w:val="none" w:sz="0" w:space="0" w:color="auto"/>
                                  </w:divBdr>
                                </w:div>
                                <w:div w:id="269705585">
                                  <w:marLeft w:val="0"/>
                                  <w:marRight w:val="0"/>
                                  <w:marTop w:val="0"/>
                                  <w:marBottom w:val="0"/>
                                  <w:divBdr>
                                    <w:top w:val="none" w:sz="0" w:space="0" w:color="auto"/>
                                    <w:left w:val="none" w:sz="0" w:space="0" w:color="auto"/>
                                    <w:bottom w:val="none" w:sz="0" w:space="0" w:color="auto"/>
                                    <w:right w:val="none" w:sz="0" w:space="0" w:color="auto"/>
                                  </w:divBdr>
                                </w:div>
                                <w:div w:id="1297223029">
                                  <w:marLeft w:val="0"/>
                                  <w:marRight w:val="0"/>
                                  <w:marTop w:val="0"/>
                                  <w:marBottom w:val="0"/>
                                  <w:divBdr>
                                    <w:top w:val="none" w:sz="0" w:space="0" w:color="auto"/>
                                    <w:left w:val="none" w:sz="0" w:space="0" w:color="auto"/>
                                    <w:bottom w:val="none" w:sz="0" w:space="0" w:color="auto"/>
                                    <w:right w:val="none" w:sz="0" w:space="0" w:color="auto"/>
                                  </w:divBdr>
                                  <w:divsChild>
                                    <w:div w:id="1126241306">
                                      <w:marLeft w:val="0"/>
                                      <w:marRight w:val="0"/>
                                      <w:marTop w:val="0"/>
                                      <w:marBottom w:val="0"/>
                                      <w:divBdr>
                                        <w:top w:val="none" w:sz="0" w:space="0" w:color="auto"/>
                                        <w:left w:val="none" w:sz="0" w:space="0" w:color="auto"/>
                                        <w:bottom w:val="none" w:sz="0" w:space="0" w:color="auto"/>
                                        <w:right w:val="none" w:sz="0" w:space="0" w:color="auto"/>
                                      </w:divBdr>
                                    </w:div>
                                    <w:div w:id="771242534">
                                      <w:marLeft w:val="0"/>
                                      <w:marRight w:val="0"/>
                                      <w:marTop w:val="0"/>
                                      <w:marBottom w:val="0"/>
                                      <w:divBdr>
                                        <w:top w:val="none" w:sz="0" w:space="0" w:color="auto"/>
                                        <w:left w:val="none" w:sz="0" w:space="0" w:color="auto"/>
                                        <w:bottom w:val="none" w:sz="0" w:space="0" w:color="auto"/>
                                        <w:right w:val="none" w:sz="0" w:space="0" w:color="auto"/>
                                      </w:divBdr>
                                    </w:div>
                                  </w:divsChild>
                                </w:div>
                                <w:div w:id="706175312">
                                  <w:marLeft w:val="0"/>
                                  <w:marRight w:val="0"/>
                                  <w:marTop w:val="0"/>
                                  <w:marBottom w:val="0"/>
                                  <w:divBdr>
                                    <w:top w:val="none" w:sz="0" w:space="0" w:color="auto"/>
                                    <w:left w:val="none" w:sz="0" w:space="0" w:color="auto"/>
                                    <w:bottom w:val="none" w:sz="0" w:space="0" w:color="auto"/>
                                    <w:right w:val="none" w:sz="0" w:space="0" w:color="auto"/>
                                  </w:divBdr>
                                  <w:divsChild>
                                    <w:div w:id="1288001303">
                                      <w:marLeft w:val="0"/>
                                      <w:marRight w:val="0"/>
                                      <w:marTop w:val="0"/>
                                      <w:marBottom w:val="0"/>
                                      <w:divBdr>
                                        <w:top w:val="none" w:sz="0" w:space="0" w:color="auto"/>
                                        <w:left w:val="none" w:sz="0" w:space="0" w:color="auto"/>
                                        <w:bottom w:val="none" w:sz="0" w:space="0" w:color="auto"/>
                                        <w:right w:val="none" w:sz="0" w:space="0" w:color="auto"/>
                                      </w:divBdr>
                                    </w:div>
                                  </w:divsChild>
                                </w:div>
                                <w:div w:id="2083015427">
                                  <w:marLeft w:val="0"/>
                                  <w:marRight w:val="0"/>
                                  <w:marTop w:val="0"/>
                                  <w:marBottom w:val="0"/>
                                  <w:divBdr>
                                    <w:top w:val="none" w:sz="0" w:space="0" w:color="auto"/>
                                    <w:left w:val="none" w:sz="0" w:space="0" w:color="auto"/>
                                    <w:bottom w:val="none" w:sz="0" w:space="0" w:color="auto"/>
                                    <w:right w:val="none" w:sz="0" w:space="0" w:color="auto"/>
                                  </w:divBdr>
                                  <w:divsChild>
                                    <w:div w:id="1767847340">
                                      <w:marLeft w:val="0"/>
                                      <w:marRight w:val="0"/>
                                      <w:marTop w:val="0"/>
                                      <w:marBottom w:val="0"/>
                                      <w:divBdr>
                                        <w:top w:val="none" w:sz="0" w:space="0" w:color="auto"/>
                                        <w:left w:val="none" w:sz="0" w:space="0" w:color="auto"/>
                                        <w:bottom w:val="none" w:sz="0" w:space="0" w:color="auto"/>
                                        <w:right w:val="none" w:sz="0" w:space="0" w:color="auto"/>
                                      </w:divBdr>
                                    </w:div>
                                    <w:div w:id="841093518">
                                      <w:marLeft w:val="0"/>
                                      <w:marRight w:val="0"/>
                                      <w:marTop w:val="0"/>
                                      <w:marBottom w:val="0"/>
                                      <w:divBdr>
                                        <w:top w:val="none" w:sz="0" w:space="0" w:color="auto"/>
                                        <w:left w:val="none" w:sz="0" w:space="0" w:color="auto"/>
                                        <w:bottom w:val="none" w:sz="0" w:space="0" w:color="auto"/>
                                        <w:right w:val="none" w:sz="0" w:space="0" w:color="auto"/>
                                      </w:divBdr>
                                    </w:div>
                                  </w:divsChild>
                                </w:div>
                                <w:div w:id="859927068">
                                  <w:marLeft w:val="0"/>
                                  <w:marRight w:val="0"/>
                                  <w:marTop w:val="0"/>
                                  <w:marBottom w:val="0"/>
                                  <w:divBdr>
                                    <w:top w:val="none" w:sz="0" w:space="0" w:color="auto"/>
                                    <w:left w:val="none" w:sz="0" w:space="0" w:color="auto"/>
                                    <w:bottom w:val="none" w:sz="0" w:space="0" w:color="auto"/>
                                    <w:right w:val="none" w:sz="0" w:space="0" w:color="auto"/>
                                  </w:divBdr>
                                  <w:divsChild>
                                    <w:div w:id="1514538334">
                                      <w:marLeft w:val="0"/>
                                      <w:marRight w:val="0"/>
                                      <w:marTop w:val="0"/>
                                      <w:marBottom w:val="0"/>
                                      <w:divBdr>
                                        <w:top w:val="none" w:sz="0" w:space="0" w:color="auto"/>
                                        <w:left w:val="none" w:sz="0" w:space="0" w:color="auto"/>
                                        <w:bottom w:val="none" w:sz="0" w:space="0" w:color="auto"/>
                                        <w:right w:val="none" w:sz="0" w:space="0" w:color="auto"/>
                                      </w:divBdr>
                                    </w:div>
                                    <w:div w:id="1970233896">
                                      <w:marLeft w:val="0"/>
                                      <w:marRight w:val="0"/>
                                      <w:marTop w:val="0"/>
                                      <w:marBottom w:val="0"/>
                                      <w:divBdr>
                                        <w:top w:val="none" w:sz="0" w:space="0" w:color="auto"/>
                                        <w:left w:val="none" w:sz="0" w:space="0" w:color="auto"/>
                                        <w:bottom w:val="none" w:sz="0" w:space="0" w:color="auto"/>
                                        <w:right w:val="none" w:sz="0" w:space="0" w:color="auto"/>
                                      </w:divBdr>
                                    </w:div>
                                    <w:div w:id="740369440">
                                      <w:marLeft w:val="0"/>
                                      <w:marRight w:val="0"/>
                                      <w:marTop w:val="0"/>
                                      <w:marBottom w:val="0"/>
                                      <w:divBdr>
                                        <w:top w:val="none" w:sz="0" w:space="0" w:color="auto"/>
                                        <w:left w:val="none" w:sz="0" w:space="0" w:color="auto"/>
                                        <w:bottom w:val="none" w:sz="0" w:space="0" w:color="auto"/>
                                        <w:right w:val="none" w:sz="0" w:space="0" w:color="auto"/>
                                      </w:divBdr>
                                    </w:div>
                                    <w:div w:id="1796437254">
                                      <w:marLeft w:val="0"/>
                                      <w:marRight w:val="0"/>
                                      <w:marTop w:val="0"/>
                                      <w:marBottom w:val="0"/>
                                      <w:divBdr>
                                        <w:top w:val="none" w:sz="0" w:space="0" w:color="auto"/>
                                        <w:left w:val="none" w:sz="0" w:space="0" w:color="auto"/>
                                        <w:bottom w:val="none" w:sz="0" w:space="0" w:color="auto"/>
                                        <w:right w:val="none" w:sz="0" w:space="0" w:color="auto"/>
                                      </w:divBdr>
                                    </w:div>
                                    <w:div w:id="330379632">
                                      <w:marLeft w:val="0"/>
                                      <w:marRight w:val="0"/>
                                      <w:marTop w:val="0"/>
                                      <w:marBottom w:val="0"/>
                                      <w:divBdr>
                                        <w:top w:val="none" w:sz="0" w:space="0" w:color="auto"/>
                                        <w:left w:val="none" w:sz="0" w:space="0" w:color="auto"/>
                                        <w:bottom w:val="none" w:sz="0" w:space="0" w:color="auto"/>
                                        <w:right w:val="none" w:sz="0" w:space="0" w:color="auto"/>
                                      </w:divBdr>
                                    </w:div>
                                  </w:divsChild>
                                </w:div>
                                <w:div w:id="966932302">
                                  <w:marLeft w:val="0"/>
                                  <w:marRight w:val="0"/>
                                  <w:marTop w:val="0"/>
                                  <w:marBottom w:val="0"/>
                                  <w:divBdr>
                                    <w:top w:val="none" w:sz="0" w:space="0" w:color="auto"/>
                                    <w:left w:val="none" w:sz="0" w:space="0" w:color="auto"/>
                                    <w:bottom w:val="none" w:sz="0" w:space="0" w:color="auto"/>
                                    <w:right w:val="none" w:sz="0" w:space="0" w:color="auto"/>
                                  </w:divBdr>
                                  <w:divsChild>
                                    <w:div w:id="1484420830">
                                      <w:marLeft w:val="0"/>
                                      <w:marRight w:val="0"/>
                                      <w:marTop w:val="0"/>
                                      <w:marBottom w:val="0"/>
                                      <w:divBdr>
                                        <w:top w:val="none" w:sz="0" w:space="0" w:color="auto"/>
                                        <w:left w:val="none" w:sz="0" w:space="0" w:color="auto"/>
                                        <w:bottom w:val="none" w:sz="0" w:space="0" w:color="auto"/>
                                        <w:right w:val="none" w:sz="0" w:space="0" w:color="auto"/>
                                      </w:divBdr>
                                    </w:div>
                                    <w:div w:id="1262031792">
                                      <w:marLeft w:val="0"/>
                                      <w:marRight w:val="0"/>
                                      <w:marTop w:val="0"/>
                                      <w:marBottom w:val="0"/>
                                      <w:divBdr>
                                        <w:top w:val="none" w:sz="0" w:space="0" w:color="auto"/>
                                        <w:left w:val="none" w:sz="0" w:space="0" w:color="auto"/>
                                        <w:bottom w:val="none" w:sz="0" w:space="0" w:color="auto"/>
                                        <w:right w:val="none" w:sz="0" w:space="0" w:color="auto"/>
                                      </w:divBdr>
                                    </w:div>
                                    <w:div w:id="1149246838">
                                      <w:marLeft w:val="0"/>
                                      <w:marRight w:val="0"/>
                                      <w:marTop w:val="0"/>
                                      <w:marBottom w:val="0"/>
                                      <w:divBdr>
                                        <w:top w:val="none" w:sz="0" w:space="0" w:color="auto"/>
                                        <w:left w:val="none" w:sz="0" w:space="0" w:color="auto"/>
                                        <w:bottom w:val="none" w:sz="0" w:space="0" w:color="auto"/>
                                        <w:right w:val="none" w:sz="0" w:space="0" w:color="auto"/>
                                      </w:divBdr>
                                    </w:div>
                                  </w:divsChild>
                                </w:div>
                                <w:div w:id="2012829124">
                                  <w:marLeft w:val="0"/>
                                  <w:marRight w:val="0"/>
                                  <w:marTop w:val="0"/>
                                  <w:marBottom w:val="0"/>
                                  <w:divBdr>
                                    <w:top w:val="none" w:sz="0" w:space="0" w:color="auto"/>
                                    <w:left w:val="none" w:sz="0" w:space="0" w:color="auto"/>
                                    <w:bottom w:val="none" w:sz="0" w:space="0" w:color="auto"/>
                                    <w:right w:val="none" w:sz="0" w:space="0" w:color="auto"/>
                                  </w:divBdr>
                                  <w:divsChild>
                                    <w:div w:id="1115058265">
                                      <w:marLeft w:val="0"/>
                                      <w:marRight w:val="0"/>
                                      <w:marTop w:val="0"/>
                                      <w:marBottom w:val="0"/>
                                      <w:divBdr>
                                        <w:top w:val="none" w:sz="0" w:space="0" w:color="auto"/>
                                        <w:left w:val="none" w:sz="0" w:space="0" w:color="auto"/>
                                        <w:bottom w:val="none" w:sz="0" w:space="0" w:color="auto"/>
                                        <w:right w:val="none" w:sz="0" w:space="0" w:color="auto"/>
                                      </w:divBdr>
                                    </w:div>
                                    <w:div w:id="794445834">
                                      <w:marLeft w:val="0"/>
                                      <w:marRight w:val="0"/>
                                      <w:marTop w:val="0"/>
                                      <w:marBottom w:val="0"/>
                                      <w:divBdr>
                                        <w:top w:val="none" w:sz="0" w:space="0" w:color="auto"/>
                                        <w:left w:val="none" w:sz="0" w:space="0" w:color="auto"/>
                                        <w:bottom w:val="none" w:sz="0" w:space="0" w:color="auto"/>
                                        <w:right w:val="none" w:sz="0" w:space="0" w:color="auto"/>
                                      </w:divBdr>
                                    </w:div>
                                    <w:div w:id="1125587049">
                                      <w:marLeft w:val="0"/>
                                      <w:marRight w:val="0"/>
                                      <w:marTop w:val="0"/>
                                      <w:marBottom w:val="0"/>
                                      <w:divBdr>
                                        <w:top w:val="none" w:sz="0" w:space="0" w:color="auto"/>
                                        <w:left w:val="none" w:sz="0" w:space="0" w:color="auto"/>
                                        <w:bottom w:val="none" w:sz="0" w:space="0" w:color="auto"/>
                                        <w:right w:val="none" w:sz="0" w:space="0" w:color="auto"/>
                                      </w:divBdr>
                                    </w:div>
                                  </w:divsChild>
                                </w:div>
                                <w:div w:id="430976255">
                                  <w:marLeft w:val="0"/>
                                  <w:marRight w:val="0"/>
                                  <w:marTop w:val="0"/>
                                  <w:marBottom w:val="0"/>
                                  <w:divBdr>
                                    <w:top w:val="none" w:sz="0" w:space="0" w:color="auto"/>
                                    <w:left w:val="none" w:sz="0" w:space="0" w:color="auto"/>
                                    <w:bottom w:val="none" w:sz="0" w:space="0" w:color="auto"/>
                                    <w:right w:val="none" w:sz="0" w:space="0" w:color="auto"/>
                                  </w:divBdr>
                                  <w:divsChild>
                                    <w:div w:id="1469085677">
                                      <w:marLeft w:val="0"/>
                                      <w:marRight w:val="0"/>
                                      <w:marTop w:val="0"/>
                                      <w:marBottom w:val="0"/>
                                      <w:divBdr>
                                        <w:top w:val="none" w:sz="0" w:space="0" w:color="auto"/>
                                        <w:left w:val="none" w:sz="0" w:space="0" w:color="auto"/>
                                        <w:bottom w:val="none" w:sz="0" w:space="0" w:color="auto"/>
                                        <w:right w:val="none" w:sz="0" w:space="0" w:color="auto"/>
                                      </w:divBdr>
                                    </w:div>
                                    <w:div w:id="1916890763">
                                      <w:marLeft w:val="0"/>
                                      <w:marRight w:val="0"/>
                                      <w:marTop w:val="0"/>
                                      <w:marBottom w:val="0"/>
                                      <w:divBdr>
                                        <w:top w:val="none" w:sz="0" w:space="0" w:color="auto"/>
                                        <w:left w:val="none" w:sz="0" w:space="0" w:color="auto"/>
                                        <w:bottom w:val="none" w:sz="0" w:space="0" w:color="auto"/>
                                        <w:right w:val="none" w:sz="0" w:space="0" w:color="auto"/>
                                      </w:divBdr>
                                    </w:div>
                                    <w:div w:id="1878618096">
                                      <w:marLeft w:val="0"/>
                                      <w:marRight w:val="0"/>
                                      <w:marTop w:val="0"/>
                                      <w:marBottom w:val="0"/>
                                      <w:divBdr>
                                        <w:top w:val="none" w:sz="0" w:space="0" w:color="auto"/>
                                        <w:left w:val="none" w:sz="0" w:space="0" w:color="auto"/>
                                        <w:bottom w:val="none" w:sz="0" w:space="0" w:color="auto"/>
                                        <w:right w:val="none" w:sz="0" w:space="0" w:color="auto"/>
                                      </w:divBdr>
                                    </w:div>
                                    <w:div w:id="1993021379">
                                      <w:marLeft w:val="0"/>
                                      <w:marRight w:val="0"/>
                                      <w:marTop w:val="0"/>
                                      <w:marBottom w:val="0"/>
                                      <w:divBdr>
                                        <w:top w:val="none" w:sz="0" w:space="0" w:color="auto"/>
                                        <w:left w:val="none" w:sz="0" w:space="0" w:color="auto"/>
                                        <w:bottom w:val="none" w:sz="0" w:space="0" w:color="auto"/>
                                        <w:right w:val="none" w:sz="0" w:space="0" w:color="auto"/>
                                      </w:divBdr>
                                    </w:div>
                                  </w:divsChild>
                                </w:div>
                                <w:div w:id="618993168">
                                  <w:marLeft w:val="0"/>
                                  <w:marRight w:val="0"/>
                                  <w:marTop w:val="0"/>
                                  <w:marBottom w:val="0"/>
                                  <w:divBdr>
                                    <w:top w:val="none" w:sz="0" w:space="0" w:color="auto"/>
                                    <w:left w:val="none" w:sz="0" w:space="0" w:color="auto"/>
                                    <w:bottom w:val="none" w:sz="0" w:space="0" w:color="auto"/>
                                    <w:right w:val="none" w:sz="0" w:space="0" w:color="auto"/>
                                  </w:divBdr>
                                  <w:divsChild>
                                    <w:div w:id="1149132117">
                                      <w:marLeft w:val="0"/>
                                      <w:marRight w:val="0"/>
                                      <w:marTop w:val="0"/>
                                      <w:marBottom w:val="0"/>
                                      <w:divBdr>
                                        <w:top w:val="none" w:sz="0" w:space="0" w:color="auto"/>
                                        <w:left w:val="none" w:sz="0" w:space="0" w:color="auto"/>
                                        <w:bottom w:val="none" w:sz="0" w:space="0" w:color="auto"/>
                                        <w:right w:val="none" w:sz="0" w:space="0" w:color="auto"/>
                                      </w:divBdr>
                                    </w:div>
                                  </w:divsChild>
                                </w:div>
                                <w:div w:id="782310915">
                                  <w:marLeft w:val="0"/>
                                  <w:marRight w:val="0"/>
                                  <w:marTop w:val="0"/>
                                  <w:marBottom w:val="0"/>
                                  <w:divBdr>
                                    <w:top w:val="none" w:sz="0" w:space="0" w:color="auto"/>
                                    <w:left w:val="none" w:sz="0" w:space="0" w:color="auto"/>
                                    <w:bottom w:val="none" w:sz="0" w:space="0" w:color="auto"/>
                                    <w:right w:val="none" w:sz="0" w:space="0" w:color="auto"/>
                                  </w:divBdr>
                                  <w:divsChild>
                                    <w:div w:id="2125726738">
                                      <w:marLeft w:val="0"/>
                                      <w:marRight w:val="0"/>
                                      <w:marTop w:val="0"/>
                                      <w:marBottom w:val="0"/>
                                      <w:divBdr>
                                        <w:top w:val="none" w:sz="0" w:space="0" w:color="auto"/>
                                        <w:left w:val="none" w:sz="0" w:space="0" w:color="auto"/>
                                        <w:bottom w:val="none" w:sz="0" w:space="0" w:color="auto"/>
                                        <w:right w:val="none" w:sz="0" w:space="0" w:color="auto"/>
                                      </w:divBdr>
                                    </w:div>
                                  </w:divsChild>
                                </w:div>
                                <w:div w:id="563834190">
                                  <w:marLeft w:val="0"/>
                                  <w:marRight w:val="0"/>
                                  <w:marTop w:val="0"/>
                                  <w:marBottom w:val="0"/>
                                  <w:divBdr>
                                    <w:top w:val="none" w:sz="0" w:space="0" w:color="auto"/>
                                    <w:left w:val="none" w:sz="0" w:space="0" w:color="auto"/>
                                    <w:bottom w:val="none" w:sz="0" w:space="0" w:color="auto"/>
                                    <w:right w:val="none" w:sz="0" w:space="0" w:color="auto"/>
                                  </w:divBdr>
                                  <w:divsChild>
                                    <w:div w:id="2008509825">
                                      <w:marLeft w:val="0"/>
                                      <w:marRight w:val="0"/>
                                      <w:marTop w:val="0"/>
                                      <w:marBottom w:val="0"/>
                                      <w:divBdr>
                                        <w:top w:val="none" w:sz="0" w:space="0" w:color="auto"/>
                                        <w:left w:val="none" w:sz="0" w:space="0" w:color="auto"/>
                                        <w:bottom w:val="none" w:sz="0" w:space="0" w:color="auto"/>
                                        <w:right w:val="none" w:sz="0" w:space="0" w:color="auto"/>
                                      </w:divBdr>
                                    </w:div>
                                  </w:divsChild>
                                </w:div>
                                <w:div w:id="1233470015">
                                  <w:marLeft w:val="0"/>
                                  <w:marRight w:val="0"/>
                                  <w:marTop w:val="0"/>
                                  <w:marBottom w:val="0"/>
                                  <w:divBdr>
                                    <w:top w:val="none" w:sz="0" w:space="0" w:color="auto"/>
                                    <w:left w:val="none" w:sz="0" w:space="0" w:color="auto"/>
                                    <w:bottom w:val="none" w:sz="0" w:space="0" w:color="auto"/>
                                    <w:right w:val="none" w:sz="0" w:space="0" w:color="auto"/>
                                  </w:divBdr>
                                  <w:divsChild>
                                    <w:div w:id="1931546337">
                                      <w:marLeft w:val="0"/>
                                      <w:marRight w:val="0"/>
                                      <w:marTop w:val="0"/>
                                      <w:marBottom w:val="0"/>
                                      <w:divBdr>
                                        <w:top w:val="none" w:sz="0" w:space="0" w:color="auto"/>
                                        <w:left w:val="none" w:sz="0" w:space="0" w:color="auto"/>
                                        <w:bottom w:val="none" w:sz="0" w:space="0" w:color="auto"/>
                                        <w:right w:val="none" w:sz="0" w:space="0" w:color="auto"/>
                                      </w:divBdr>
                                    </w:div>
                                  </w:divsChild>
                                </w:div>
                                <w:div w:id="1264799373">
                                  <w:marLeft w:val="0"/>
                                  <w:marRight w:val="0"/>
                                  <w:marTop w:val="0"/>
                                  <w:marBottom w:val="0"/>
                                  <w:divBdr>
                                    <w:top w:val="none" w:sz="0" w:space="0" w:color="auto"/>
                                    <w:left w:val="none" w:sz="0" w:space="0" w:color="auto"/>
                                    <w:bottom w:val="none" w:sz="0" w:space="0" w:color="auto"/>
                                    <w:right w:val="none" w:sz="0" w:space="0" w:color="auto"/>
                                  </w:divBdr>
                                  <w:divsChild>
                                    <w:div w:id="338512293">
                                      <w:marLeft w:val="0"/>
                                      <w:marRight w:val="0"/>
                                      <w:marTop w:val="0"/>
                                      <w:marBottom w:val="0"/>
                                      <w:divBdr>
                                        <w:top w:val="none" w:sz="0" w:space="0" w:color="auto"/>
                                        <w:left w:val="none" w:sz="0" w:space="0" w:color="auto"/>
                                        <w:bottom w:val="none" w:sz="0" w:space="0" w:color="auto"/>
                                        <w:right w:val="none" w:sz="0" w:space="0" w:color="auto"/>
                                      </w:divBdr>
                                    </w:div>
                                  </w:divsChild>
                                </w:div>
                                <w:div w:id="825320792">
                                  <w:marLeft w:val="0"/>
                                  <w:marRight w:val="0"/>
                                  <w:marTop w:val="0"/>
                                  <w:marBottom w:val="0"/>
                                  <w:divBdr>
                                    <w:top w:val="none" w:sz="0" w:space="0" w:color="auto"/>
                                    <w:left w:val="none" w:sz="0" w:space="0" w:color="auto"/>
                                    <w:bottom w:val="none" w:sz="0" w:space="0" w:color="auto"/>
                                    <w:right w:val="none" w:sz="0" w:space="0" w:color="auto"/>
                                  </w:divBdr>
                                  <w:divsChild>
                                    <w:div w:id="136383393">
                                      <w:marLeft w:val="0"/>
                                      <w:marRight w:val="0"/>
                                      <w:marTop w:val="0"/>
                                      <w:marBottom w:val="0"/>
                                      <w:divBdr>
                                        <w:top w:val="none" w:sz="0" w:space="0" w:color="auto"/>
                                        <w:left w:val="none" w:sz="0" w:space="0" w:color="auto"/>
                                        <w:bottom w:val="none" w:sz="0" w:space="0" w:color="auto"/>
                                        <w:right w:val="none" w:sz="0" w:space="0" w:color="auto"/>
                                      </w:divBdr>
                                    </w:div>
                                  </w:divsChild>
                                </w:div>
                                <w:div w:id="1690140055">
                                  <w:marLeft w:val="0"/>
                                  <w:marRight w:val="0"/>
                                  <w:marTop w:val="0"/>
                                  <w:marBottom w:val="0"/>
                                  <w:divBdr>
                                    <w:top w:val="none" w:sz="0" w:space="0" w:color="auto"/>
                                    <w:left w:val="none" w:sz="0" w:space="0" w:color="auto"/>
                                    <w:bottom w:val="none" w:sz="0" w:space="0" w:color="auto"/>
                                    <w:right w:val="none" w:sz="0" w:space="0" w:color="auto"/>
                                  </w:divBdr>
                                  <w:divsChild>
                                    <w:div w:id="404837181">
                                      <w:marLeft w:val="0"/>
                                      <w:marRight w:val="0"/>
                                      <w:marTop w:val="0"/>
                                      <w:marBottom w:val="0"/>
                                      <w:divBdr>
                                        <w:top w:val="none" w:sz="0" w:space="0" w:color="auto"/>
                                        <w:left w:val="none" w:sz="0" w:space="0" w:color="auto"/>
                                        <w:bottom w:val="none" w:sz="0" w:space="0" w:color="auto"/>
                                        <w:right w:val="none" w:sz="0" w:space="0" w:color="auto"/>
                                      </w:divBdr>
                                    </w:div>
                                  </w:divsChild>
                                </w:div>
                                <w:div w:id="1016929954">
                                  <w:marLeft w:val="0"/>
                                  <w:marRight w:val="0"/>
                                  <w:marTop w:val="0"/>
                                  <w:marBottom w:val="0"/>
                                  <w:divBdr>
                                    <w:top w:val="none" w:sz="0" w:space="0" w:color="auto"/>
                                    <w:left w:val="none" w:sz="0" w:space="0" w:color="auto"/>
                                    <w:bottom w:val="none" w:sz="0" w:space="0" w:color="auto"/>
                                    <w:right w:val="none" w:sz="0" w:space="0" w:color="auto"/>
                                  </w:divBdr>
                                  <w:divsChild>
                                    <w:div w:id="1017543827">
                                      <w:marLeft w:val="0"/>
                                      <w:marRight w:val="0"/>
                                      <w:marTop w:val="0"/>
                                      <w:marBottom w:val="0"/>
                                      <w:divBdr>
                                        <w:top w:val="none" w:sz="0" w:space="0" w:color="auto"/>
                                        <w:left w:val="none" w:sz="0" w:space="0" w:color="auto"/>
                                        <w:bottom w:val="none" w:sz="0" w:space="0" w:color="auto"/>
                                        <w:right w:val="none" w:sz="0" w:space="0" w:color="auto"/>
                                      </w:divBdr>
                                    </w:div>
                                  </w:divsChild>
                                </w:div>
                                <w:div w:id="1719160584">
                                  <w:marLeft w:val="0"/>
                                  <w:marRight w:val="0"/>
                                  <w:marTop w:val="0"/>
                                  <w:marBottom w:val="0"/>
                                  <w:divBdr>
                                    <w:top w:val="none" w:sz="0" w:space="0" w:color="auto"/>
                                    <w:left w:val="none" w:sz="0" w:space="0" w:color="auto"/>
                                    <w:bottom w:val="none" w:sz="0" w:space="0" w:color="auto"/>
                                    <w:right w:val="none" w:sz="0" w:space="0" w:color="auto"/>
                                  </w:divBdr>
                                  <w:divsChild>
                                    <w:div w:id="930042525">
                                      <w:marLeft w:val="0"/>
                                      <w:marRight w:val="0"/>
                                      <w:marTop w:val="0"/>
                                      <w:marBottom w:val="0"/>
                                      <w:divBdr>
                                        <w:top w:val="none" w:sz="0" w:space="0" w:color="auto"/>
                                        <w:left w:val="none" w:sz="0" w:space="0" w:color="auto"/>
                                        <w:bottom w:val="none" w:sz="0" w:space="0" w:color="auto"/>
                                        <w:right w:val="none" w:sz="0" w:space="0" w:color="auto"/>
                                      </w:divBdr>
                                    </w:div>
                                  </w:divsChild>
                                </w:div>
                                <w:div w:id="1773547633">
                                  <w:marLeft w:val="0"/>
                                  <w:marRight w:val="0"/>
                                  <w:marTop w:val="0"/>
                                  <w:marBottom w:val="0"/>
                                  <w:divBdr>
                                    <w:top w:val="none" w:sz="0" w:space="0" w:color="auto"/>
                                    <w:left w:val="none" w:sz="0" w:space="0" w:color="auto"/>
                                    <w:bottom w:val="none" w:sz="0" w:space="0" w:color="auto"/>
                                    <w:right w:val="none" w:sz="0" w:space="0" w:color="auto"/>
                                  </w:divBdr>
                                  <w:divsChild>
                                    <w:div w:id="56050815">
                                      <w:marLeft w:val="0"/>
                                      <w:marRight w:val="0"/>
                                      <w:marTop w:val="0"/>
                                      <w:marBottom w:val="0"/>
                                      <w:divBdr>
                                        <w:top w:val="none" w:sz="0" w:space="0" w:color="auto"/>
                                        <w:left w:val="none" w:sz="0" w:space="0" w:color="auto"/>
                                        <w:bottom w:val="none" w:sz="0" w:space="0" w:color="auto"/>
                                        <w:right w:val="none" w:sz="0" w:space="0" w:color="auto"/>
                                      </w:divBdr>
                                    </w:div>
                                  </w:divsChild>
                                </w:div>
                                <w:div w:id="413625370">
                                  <w:marLeft w:val="0"/>
                                  <w:marRight w:val="0"/>
                                  <w:marTop w:val="0"/>
                                  <w:marBottom w:val="0"/>
                                  <w:divBdr>
                                    <w:top w:val="none" w:sz="0" w:space="0" w:color="auto"/>
                                    <w:left w:val="none" w:sz="0" w:space="0" w:color="auto"/>
                                    <w:bottom w:val="none" w:sz="0" w:space="0" w:color="auto"/>
                                    <w:right w:val="none" w:sz="0" w:space="0" w:color="auto"/>
                                  </w:divBdr>
                                  <w:divsChild>
                                    <w:div w:id="1994555111">
                                      <w:marLeft w:val="0"/>
                                      <w:marRight w:val="0"/>
                                      <w:marTop w:val="0"/>
                                      <w:marBottom w:val="0"/>
                                      <w:divBdr>
                                        <w:top w:val="none" w:sz="0" w:space="0" w:color="auto"/>
                                        <w:left w:val="none" w:sz="0" w:space="0" w:color="auto"/>
                                        <w:bottom w:val="none" w:sz="0" w:space="0" w:color="auto"/>
                                        <w:right w:val="none" w:sz="0" w:space="0" w:color="auto"/>
                                      </w:divBdr>
                                    </w:div>
                                  </w:divsChild>
                                </w:div>
                                <w:div w:id="1460492457">
                                  <w:marLeft w:val="0"/>
                                  <w:marRight w:val="0"/>
                                  <w:marTop w:val="0"/>
                                  <w:marBottom w:val="0"/>
                                  <w:divBdr>
                                    <w:top w:val="none" w:sz="0" w:space="0" w:color="auto"/>
                                    <w:left w:val="none" w:sz="0" w:space="0" w:color="auto"/>
                                    <w:bottom w:val="none" w:sz="0" w:space="0" w:color="auto"/>
                                    <w:right w:val="none" w:sz="0" w:space="0" w:color="auto"/>
                                  </w:divBdr>
                                  <w:divsChild>
                                    <w:div w:id="1411922663">
                                      <w:marLeft w:val="0"/>
                                      <w:marRight w:val="0"/>
                                      <w:marTop w:val="0"/>
                                      <w:marBottom w:val="0"/>
                                      <w:divBdr>
                                        <w:top w:val="none" w:sz="0" w:space="0" w:color="auto"/>
                                        <w:left w:val="none" w:sz="0" w:space="0" w:color="auto"/>
                                        <w:bottom w:val="none" w:sz="0" w:space="0" w:color="auto"/>
                                        <w:right w:val="none" w:sz="0" w:space="0" w:color="auto"/>
                                      </w:divBdr>
                                    </w:div>
                                  </w:divsChild>
                                </w:div>
                                <w:div w:id="546376109">
                                  <w:marLeft w:val="0"/>
                                  <w:marRight w:val="0"/>
                                  <w:marTop w:val="0"/>
                                  <w:marBottom w:val="0"/>
                                  <w:divBdr>
                                    <w:top w:val="none" w:sz="0" w:space="0" w:color="auto"/>
                                    <w:left w:val="none" w:sz="0" w:space="0" w:color="auto"/>
                                    <w:bottom w:val="none" w:sz="0" w:space="0" w:color="auto"/>
                                    <w:right w:val="none" w:sz="0" w:space="0" w:color="auto"/>
                                  </w:divBdr>
                                  <w:divsChild>
                                    <w:div w:id="1770084349">
                                      <w:marLeft w:val="0"/>
                                      <w:marRight w:val="0"/>
                                      <w:marTop w:val="0"/>
                                      <w:marBottom w:val="0"/>
                                      <w:divBdr>
                                        <w:top w:val="none" w:sz="0" w:space="0" w:color="auto"/>
                                        <w:left w:val="none" w:sz="0" w:space="0" w:color="auto"/>
                                        <w:bottom w:val="none" w:sz="0" w:space="0" w:color="auto"/>
                                        <w:right w:val="none" w:sz="0" w:space="0" w:color="auto"/>
                                      </w:divBdr>
                                    </w:div>
                                  </w:divsChild>
                                </w:div>
                                <w:div w:id="851797663">
                                  <w:marLeft w:val="0"/>
                                  <w:marRight w:val="0"/>
                                  <w:marTop w:val="0"/>
                                  <w:marBottom w:val="0"/>
                                  <w:divBdr>
                                    <w:top w:val="none" w:sz="0" w:space="0" w:color="auto"/>
                                    <w:left w:val="none" w:sz="0" w:space="0" w:color="auto"/>
                                    <w:bottom w:val="none" w:sz="0" w:space="0" w:color="auto"/>
                                    <w:right w:val="none" w:sz="0" w:space="0" w:color="auto"/>
                                  </w:divBdr>
                                  <w:divsChild>
                                    <w:div w:id="1168520167">
                                      <w:marLeft w:val="0"/>
                                      <w:marRight w:val="0"/>
                                      <w:marTop w:val="0"/>
                                      <w:marBottom w:val="0"/>
                                      <w:divBdr>
                                        <w:top w:val="none" w:sz="0" w:space="0" w:color="auto"/>
                                        <w:left w:val="none" w:sz="0" w:space="0" w:color="auto"/>
                                        <w:bottom w:val="none" w:sz="0" w:space="0" w:color="auto"/>
                                        <w:right w:val="none" w:sz="0" w:space="0" w:color="auto"/>
                                      </w:divBdr>
                                    </w:div>
                                  </w:divsChild>
                                </w:div>
                                <w:div w:id="1844854828">
                                  <w:marLeft w:val="0"/>
                                  <w:marRight w:val="0"/>
                                  <w:marTop w:val="0"/>
                                  <w:marBottom w:val="0"/>
                                  <w:divBdr>
                                    <w:top w:val="none" w:sz="0" w:space="0" w:color="auto"/>
                                    <w:left w:val="none" w:sz="0" w:space="0" w:color="auto"/>
                                    <w:bottom w:val="none" w:sz="0" w:space="0" w:color="auto"/>
                                    <w:right w:val="none" w:sz="0" w:space="0" w:color="auto"/>
                                  </w:divBdr>
                                  <w:divsChild>
                                    <w:div w:id="342981070">
                                      <w:marLeft w:val="0"/>
                                      <w:marRight w:val="0"/>
                                      <w:marTop w:val="0"/>
                                      <w:marBottom w:val="0"/>
                                      <w:divBdr>
                                        <w:top w:val="none" w:sz="0" w:space="0" w:color="auto"/>
                                        <w:left w:val="none" w:sz="0" w:space="0" w:color="auto"/>
                                        <w:bottom w:val="none" w:sz="0" w:space="0" w:color="auto"/>
                                        <w:right w:val="none" w:sz="0" w:space="0" w:color="auto"/>
                                      </w:divBdr>
                                    </w:div>
                                  </w:divsChild>
                                </w:div>
                                <w:div w:id="1101412524">
                                  <w:marLeft w:val="0"/>
                                  <w:marRight w:val="0"/>
                                  <w:marTop w:val="0"/>
                                  <w:marBottom w:val="0"/>
                                  <w:divBdr>
                                    <w:top w:val="none" w:sz="0" w:space="0" w:color="auto"/>
                                    <w:left w:val="none" w:sz="0" w:space="0" w:color="auto"/>
                                    <w:bottom w:val="none" w:sz="0" w:space="0" w:color="auto"/>
                                    <w:right w:val="none" w:sz="0" w:space="0" w:color="auto"/>
                                  </w:divBdr>
                                  <w:divsChild>
                                    <w:div w:id="2055959769">
                                      <w:marLeft w:val="0"/>
                                      <w:marRight w:val="0"/>
                                      <w:marTop w:val="0"/>
                                      <w:marBottom w:val="0"/>
                                      <w:divBdr>
                                        <w:top w:val="none" w:sz="0" w:space="0" w:color="auto"/>
                                        <w:left w:val="none" w:sz="0" w:space="0" w:color="auto"/>
                                        <w:bottom w:val="none" w:sz="0" w:space="0" w:color="auto"/>
                                        <w:right w:val="none" w:sz="0" w:space="0" w:color="auto"/>
                                      </w:divBdr>
                                    </w:div>
                                  </w:divsChild>
                                </w:div>
                                <w:div w:id="1397896339">
                                  <w:marLeft w:val="0"/>
                                  <w:marRight w:val="0"/>
                                  <w:marTop w:val="0"/>
                                  <w:marBottom w:val="0"/>
                                  <w:divBdr>
                                    <w:top w:val="none" w:sz="0" w:space="0" w:color="auto"/>
                                    <w:left w:val="none" w:sz="0" w:space="0" w:color="auto"/>
                                    <w:bottom w:val="none" w:sz="0" w:space="0" w:color="auto"/>
                                    <w:right w:val="none" w:sz="0" w:space="0" w:color="auto"/>
                                  </w:divBdr>
                                  <w:divsChild>
                                    <w:div w:id="919288558">
                                      <w:marLeft w:val="0"/>
                                      <w:marRight w:val="0"/>
                                      <w:marTop w:val="0"/>
                                      <w:marBottom w:val="0"/>
                                      <w:divBdr>
                                        <w:top w:val="none" w:sz="0" w:space="0" w:color="auto"/>
                                        <w:left w:val="none" w:sz="0" w:space="0" w:color="auto"/>
                                        <w:bottom w:val="none" w:sz="0" w:space="0" w:color="auto"/>
                                        <w:right w:val="none" w:sz="0" w:space="0" w:color="auto"/>
                                      </w:divBdr>
                                    </w:div>
                                  </w:divsChild>
                                </w:div>
                                <w:div w:id="845437398">
                                  <w:marLeft w:val="0"/>
                                  <w:marRight w:val="0"/>
                                  <w:marTop w:val="0"/>
                                  <w:marBottom w:val="0"/>
                                  <w:divBdr>
                                    <w:top w:val="none" w:sz="0" w:space="0" w:color="auto"/>
                                    <w:left w:val="none" w:sz="0" w:space="0" w:color="auto"/>
                                    <w:bottom w:val="none" w:sz="0" w:space="0" w:color="auto"/>
                                    <w:right w:val="none" w:sz="0" w:space="0" w:color="auto"/>
                                  </w:divBdr>
                                  <w:divsChild>
                                    <w:div w:id="203635864">
                                      <w:marLeft w:val="0"/>
                                      <w:marRight w:val="0"/>
                                      <w:marTop w:val="0"/>
                                      <w:marBottom w:val="0"/>
                                      <w:divBdr>
                                        <w:top w:val="none" w:sz="0" w:space="0" w:color="auto"/>
                                        <w:left w:val="none" w:sz="0" w:space="0" w:color="auto"/>
                                        <w:bottom w:val="none" w:sz="0" w:space="0" w:color="auto"/>
                                        <w:right w:val="none" w:sz="0" w:space="0" w:color="auto"/>
                                      </w:divBdr>
                                    </w:div>
                                  </w:divsChild>
                                </w:div>
                                <w:div w:id="560681213">
                                  <w:marLeft w:val="0"/>
                                  <w:marRight w:val="0"/>
                                  <w:marTop w:val="0"/>
                                  <w:marBottom w:val="0"/>
                                  <w:divBdr>
                                    <w:top w:val="none" w:sz="0" w:space="0" w:color="auto"/>
                                    <w:left w:val="none" w:sz="0" w:space="0" w:color="auto"/>
                                    <w:bottom w:val="none" w:sz="0" w:space="0" w:color="auto"/>
                                    <w:right w:val="none" w:sz="0" w:space="0" w:color="auto"/>
                                  </w:divBdr>
                                  <w:divsChild>
                                    <w:div w:id="327708977">
                                      <w:marLeft w:val="0"/>
                                      <w:marRight w:val="0"/>
                                      <w:marTop w:val="0"/>
                                      <w:marBottom w:val="0"/>
                                      <w:divBdr>
                                        <w:top w:val="none" w:sz="0" w:space="0" w:color="auto"/>
                                        <w:left w:val="none" w:sz="0" w:space="0" w:color="auto"/>
                                        <w:bottom w:val="none" w:sz="0" w:space="0" w:color="auto"/>
                                        <w:right w:val="none" w:sz="0" w:space="0" w:color="auto"/>
                                      </w:divBdr>
                                    </w:div>
                                  </w:divsChild>
                                </w:div>
                                <w:div w:id="908809455">
                                  <w:marLeft w:val="0"/>
                                  <w:marRight w:val="0"/>
                                  <w:marTop w:val="0"/>
                                  <w:marBottom w:val="0"/>
                                  <w:divBdr>
                                    <w:top w:val="none" w:sz="0" w:space="0" w:color="auto"/>
                                    <w:left w:val="none" w:sz="0" w:space="0" w:color="auto"/>
                                    <w:bottom w:val="none" w:sz="0" w:space="0" w:color="auto"/>
                                    <w:right w:val="none" w:sz="0" w:space="0" w:color="auto"/>
                                  </w:divBdr>
                                  <w:divsChild>
                                    <w:div w:id="575289266">
                                      <w:marLeft w:val="0"/>
                                      <w:marRight w:val="0"/>
                                      <w:marTop w:val="0"/>
                                      <w:marBottom w:val="0"/>
                                      <w:divBdr>
                                        <w:top w:val="none" w:sz="0" w:space="0" w:color="auto"/>
                                        <w:left w:val="none" w:sz="0" w:space="0" w:color="auto"/>
                                        <w:bottom w:val="none" w:sz="0" w:space="0" w:color="auto"/>
                                        <w:right w:val="none" w:sz="0" w:space="0" w:color="auto"/>
                                      </w:divBdr>
                                    </w:div>
                                  </w:divsChild>
                                </w:div>
                                <w:div w:id="23095832">
                                  <w:marLeft w:val="0"/>
                                  <w:marRight w:val="0"/>
                                  <w:marTop w:val="0"/>
                                  <w:marBottom w:val="0"/>
                                  <w:divBdr>
                                    <w:top w:val="none" w:sz="0" w:space="0" w:color="auto"/>
                                    <w:left w:val="none" w:sz="0" w:space="0" w:color="auto"/>
                                    <w:bottom w:val="none" w:sz="0" w:space="0" w:color="auto"/>
                                    <w:right w:val="none" w:sz="0" w:space="0" w:color="auto"/>
                                  </w:divBdr>
                                  <w:divsChild>
                                    <w:div w:id="40593138">
                                      <w:marLeft w:val="0"/>
                                      <w:marRight w:val="0"/>
                                      <w:marTop w:val="0"/>
                                      <w:marBottom w:val="0"/>
                                      <w:divBdr>
                                        <w:top w:val="none" w:sz="0" w:space="0" w:color="auto"/>
                                        <w:left w:val="none" w:sz="0" w:space="0" w:color="auto"/>
                                        <w:bottom w:val="none" w:sz="0" w:space="0" w:color="auto"/>
                                        <w:right w:val="none" w:sz="0" w:space="0" w:color="auto"/>
                                      </w:divBdr>
                                    </w:div>
                                  </w:divsChild>
                                </w:div>
                                <w:div w:id="1811556725">
                                  <w:marLeft w:val="0"/>
                                  <w:marRight w:val="0"/>
                                  <w:marTop w:val="0"/>
                                  <w:marBottom w:val="0"/>
                                  <w:divBdr>
                                    <w:top w:val="none" w:sz="0" w:space="0" w:color="auto"/>
                                    <w:left w:val="none" w:sz="0" w:space="0" w:color="auto"/>
                                    <w:bottom w:val="none" w:sz="0" w:space="0" w:color="auto"/>
                                    <w:right w:val="none" w:sz="0" w:space="0" w:color="auto"/>
                                  </w:divBdr>
                                  <w:divsChild>
                                    <w:div w:id="947003040">
                                      <w:marLeft w:val="0"/>
                                      <w:marRight w:val="0"/>
                                      <w:marTop w:val="0"/>
                                      <w:marBottom w:val="0"/>
                                      <w:divBdr>
                                        <w:top w:val="none" w:sz="0" w:space="0" w:color="auto"/>
                                        <w:left w:val="none" w:sz="0" w:space="0" w:color="auto"/>
                                        <w:bottom w:val="none" w:sz="0" w:space="0" w:color="auto"/>
                                        <w:right w:val="none" w:sz="0" w:space="0" w:color="auto"/>
                                      </w:divBdr>
                                    </w:div>
                                  </w:divsChild>
                                </w:div>
                                <w:div w:id="66343925">
                                  <w:marLeft w:val="0"/>
                                  <w:marRight w:val="0"/>
                                  <w:marTop w:val="0"/>
                                  <w:marBottom w:val="0"/>
                                  <w:divBdr>
                                    <w:top w:val="none" w:sz="0" w:space="0" w:color="auto"/>
                                    <w:left w:val="none" w:sz="0" w:space="0" w:color="auto"/>
                                    <w:bottom w:val="none" w:sz="0" w:space="0" w:color="auto"/>
                                    <w:right w:val="none" w:sz="0" w:space="0" w:color="auto"/>
                                  </w:divBdr>
                                  <w:divsChild>
                                    <w:div w:id="329990806">
                                      <w:marLeft w:val="0"/>
                                      <w:marRight w:val="0"/>
                                      <w:marTop w:val="0"/>
                                      <w:marBottom w:val="0"/>
                                      <w:divBdr>
                                        <w:top w:val="none" w:sz="0" w:space="0" w:color="auto"/>
                                        <w:left w:val="none" w:sz="0" w:space="0" w:color="auto"/>
                                        <w:bottom w:val="none" w:sz="0" w:space="0" w:color="auto"/>
                                        <w:right w:val="none" w:sz="0" w:space="0" w:color="auto"/>
                                      </w:divBdr>
                                    </w:div>
                                  </w:divsChild>
                                </w:div>
                                <w:div w:id="60255902">
                                  <w:marLeft w:val="0"/>
                                  <w:marRight w:val="0"/>
                                  <w:marTop w:val="0"/>
                                  <w:marBottom w:val="0"/>
                                  <w:divBdr>
                                    <w:top w:val="none" w:sz="0" w:space="0" w:color="auto"/>
                                    <w:left w:val="none" w:sz="0" w:space="0" w:color="auto"/>
                                    <w:bottom w:val="none" w:sz="0" w:space="0" w:color="auto"/>
                                    <w:right w:val="none" w:sz="0" w:space="0" w:color="auto"/>
                                  </w:divBdr>
                                  <w:divsChild>
                                    <w:div w:id="278688559">
                                      <w:marLeft w:val="0"/>
                                      <w:marRight w:val="0"/>
                                      <w:marTop w:val="0"/>
                                      <w:marBottom w:val="0"/>
                                      <w:divBdr>
                                        <w:top w:val="none" w:sz="0" w:space="0" w:color="auto"/>
                                        <w:left w:val="none" w:sz="0" w:space="0" w:color="auto"/>
                                        <w:bottom w:val="none" w:sz="0" w:space="0" w:color="auto"/>
                                        <w:right w:val="none" w:sz="0" w:space="0" w:color="auto"/>
                                      </w:divBdr>
                                    </w:div>
                                  </w:divsChild>
                                </w:div>
                                <w:div w:id="1722553540">
                                  <w:marLeft w:val="0"/>
                                  <w:marRight w:val="0"/>
                                  <w:marTop w:val="0"/>
                                  <w:marBottom w:val="0"/>
                                  <w:divBdr>
                                    <w:top w:val="none" w:sz="0" w:space="0" w:color="auto"/>
                                    <w:left w:val="none" w:sz="0" w:space="0" w:color="auto"/>
                                    <w:bottom w:val="none" w:sz="0" w:space="0" w:color="auto"/>
                                    <w:right w:val="none" w:sz="0" w:space="0" w:color="auto"/>
                                  </w:divBdr>
                                  <w:divsChild>
                                    <w:div w:id="1316227616">
                                      <w:marLeft w:val="0"/>
                                      <w:marRight w:val="0"/>
                                      <w:marTop w:val="0"/>
                                      <w:marBottom w:val="0"/>
                                      <w:divBdr>
                                        <w:top w:val="none" w:sz="0" w:space="0" w:color="auto"/>
                                        <w:left w:val="none" w:sz="0" w:space="0" w:color="auto"/>
                                        <w:bottom w:val="none" w:sz="0" w:space="0" w:color="auto"/>
                                        <w:right w:val="none" w:sz="0" w:space="0" w:color="auto"/>
                                      </w:divBdr>
                                    </w:div>
                                  </w:divsChild>
                                </w:div>
                                <w:div w:id="684359086">
                                  <w:marLeft w:val="0"/>
                                  <w:marRight w:val="0"/>
                                  <w:marTop w:val="0"/>
                                  <w:marBottom w:val="0"/>
                                  <w:divBdr>
                                    <w:top w:val="none" w:sz="0" w:space="0" w:color="auto"/>
                                    <w:left w:val="none" w:sz="0" w:space="0" w:color="auto"/>
                                    <w:bottom w:val="none" w:sz="0" w:space="0" w:color="auto"/>
                                    <w:right w:val="none" w:sz="0" w:space="0" w:color="auto"/>
                                  </w:divBdr>
                                  <w:divsChild>
                                    <w:div w:id="949238275">
                                      <w:marLeft w:val="0"/>
                                      <w:marRight w:val="0"/>
                                      <w:marTop w:val="0"/>
                                      <w:marBottom w:val="0"/>
                                      <w:divBdr>
                                        <w:top w:val="none" w:sz="0" w:space="0" w:color="auto"/>
                                        <w:left w:val="none" w:sz="0" w:space="0" w:color="auto"/>
                                        <w:bottom w:val="none" w:sz="0" w:space="0" w:color="auto"/>
                                        <w:right w:val="none" w:sz="0" w:space="0" w:color="auto"/>
                                      </w:divBdr>
                                    </w:div>
                                  </w:divsChild>
                                </w:div>
                                <w:div w:id="317029782">
                                  <w:marLeft w:val="0"/>
                                  <w:marRight w:val="0"/>
                                  <w:marTop w:val="0"/>
                                  <w:marBottom w:val="0"/>
                                  <w:divBdr>
                                    <w:top w:val="none" w:sz="0" w:space="0" w:color="auto"/>
                                    <w:left w:val="none" w:sz="0" w:space="0" w:color="auto"/>
                                    <w:bottom w:val="none" w:sz="0" w:space="0" w:color="auto"/>
                                    <w:right w:val="none" w:sz="0" w:space="0" w:color="auto"/>
                                  </w:divBdr>
                                  <w:divsChild>
                                    <w:div w:id="987634390">
                                      <w:marLeft w:val="0"/>
                                      <w:marRight w:val="0"/>
                                      <w:marTop w:val="0"/>
                                      <w:marBottom w:val="0"/>
                                      <w:divBdr>
                                        <w:top w:val="none" w:sz="0" w:space="0" w:color="auto"/>
                                        <w:left w:val="none" w:sz="0" w:space="0" w:color="auto"/>
                                        <w:bottom w:val="none" w:sz="0" w:space="0" w:color="auto"/>
                                        <w:right w:val="none" w:sz="0" w:space="0" w:color="auto"/>
                                      </w:divBdr>
                                    </w:div>
                                  </w:divsChild>
                                </w:div>
                                <w:div w:id="1544513927">
                                  <w:marLeft w:val="0"/>
                                  <w:marRight w:val="0"/>
                                  <w:marTop w:val="0"/>
                                  <w:marBottom w:val="0"/>
                                  <w:divBdr>
                                    <w:top w:val="none" w:sz="0" w:space="0" w:color="auto"/>
                                    <w:left w:val="none" w:sz="0" w:space="0" w:color="auto"/>
                                    <w:bottom w:val="none" w:sz="0" w:space="0" w:color="auto"/>
                                    <w:right w:val="none" w:sz="0" w:space="0" w:color="auto"/>
                                  </w:divBdr>
                                  <w:divsChild>
                                    <w:div w:id="483396294">
                                      <w:marLeft w:val="0"/>
                                      <w:marRight w:val="0"/>
                                      <w:marTop w:val="0"/>
                                      <w:marBottom w:val="0"/>
                                      <w:divBdr>
                                        <w:top w:val="none" w:sz="0" w:space="0" w:color="auto"/>
                                        <w:left w:val="none" w:sz="0" w:space="0" w:color="auto"/>
                                        <w:bottom w:val="none" w:sz="0" w:space="0" w:color="auto"/>
                                        <w:right w:val="none" w:sz="0" w:space="0" w:color="auto"/>
                                      </w:divBdr>
                                    </w:div>
                                  </w:divsChild>
                                </w:div>
                                <w:div w:id="405080534">
                                  <w:marLeft w:val="0"/>
                                  <w:marRight w:val="0"/>
                                  <w:marTop w:val="0"/>
                                  <w:marBottom w:val="0"/>
                                  <w:divBdr>
                                    <w:top w:val="none" w:sz="0" w:space="0" w:color="auto"/>
                                    <w:left w:val="none" w:sz="0" w:space="0" w:color="auto"/>
                                    <w:bottom w:val="none" w:sz="0" w:space="0" w:color="auto"/>
                                    <w:right w:val="none" w:sz="0" w:space="0" w:color="auto"/>
                                  </w:divBdr>
                                  <w:divsChild>
                                    <w:div w:id="81419695">
                                      <w:marLeft w:val="0"/>
                                      <w:marRight w:val="0"/>
                                      <w:marTop w:val="0"/>
                                      <w:marBottom w:val="0"/>
                                      <w:divBdr>
                                        <w:top w:val="none" w:sz="0" w:space="0" w:color="auto"/>
                                        <w:left w:val="none" w:sz="0" w:space="0" w:color="auto"/>
                                        <w:bottom w:val="none" w:sz="0" w:space="0" w:color="auto"/>
                                        <w:right w:val="none" w:sz="0" w:space="0" w:color="auto"/>
                                      </w:divBdr>
                                    </w:div>
                                  </w:divsChild>
                                </w:div>
                                <w:div w:id="1038167754">
                                  <w:marLeft w:val="0"/>
                                  <w:marRight w:val="0"/>
                                  <w:marTop w:val="0"/>
                                  <w:marBottom w:val="0"/>
                                  <w:divBdr>
                                    <w:top w:val="none" w:sz="0" w:space="0" w:color="auto"/>
                                    <w:left w:val="none" w:sz="0" w:space="0" w:color="auto"/>
                                    <w:bottom w:val="none" w:sz="0" w:space="0" w:color="auto"/>
                                    <w:right w:val="none" w:sz="0" w:space="0" w:color="auto"/>
                                  </w:divBdr>
                                  <w:divsChild>
                                    <w:div w:id="1496726140">
                                      <w:marLeft w:val="0"/>
                                      <w:marRight w:val="0"/>
                                      <w:marTop w:val="0"/>
                                      <w:marBottom w:val="0"/>
                                      <w:divBdr>
                                        <w:top w:val="none" w:sz="0" w:space="0" w:color="auto"/>
                                        <w:left w:val="none" w:sz="0" w:space="0" w:color="auto"/>
                                        <w:bottom w:val="none" w:sz="0" w:space="0" w:color="auto"/>
                                        <w:right w:val="none" w:sz="0" w:space="0" w:color="auto"/>
                                      </w:divBdr>
                                    </w:div>
                                  </w:divsChild>
                                </w:div>
                                <w:div w:id="17005148">
                                  <w:marLeft w:val="0"/>
                                  <w:marRight w:val="0"/>
                                  <w:marTop w:val="0"/>
                                  <w:marBottom w:val="0"/>
                                  <w:divBdr>
                                    <w:top w:val="none" w:sz="0" w:space="0" w:color="auto"/>
                                    <w:left w:val="none" w:sz="0" w:space="0" w:color="auto"/>
                                    <w:bottom w:val="none" w:sz="0" w:space="0" w:color="auto"/>
                                    <w:right w:val="none" w:sz="0" w:space="0" w:color="auto"/>
                                  </w:divBdr>
                                  <w:divsChild>
                                    <w:div w:id="388115112">
                                      <w:marLeft w:val="0"/>
                                      <w:marRight w:val="0"/>
                                      <w:marTop w:val="0"/>
                                      <w:marBottom w:val="0"/>
                                      <w:divBdr>
                                        <w:top w:val="none" w:sz="0" w:space="0" w:color="auto"/>
                                        <w:left w:val="none" w:sz="0" w:space="0" w:color="auto"/>
                                        <w:bottom w:val="none" w:sz="0" w:space="0" w:color="auto"/>
                                        <w:right w:val="none" w:sz="0" w:space="0" w:color="auto"/>
                                      </w:divBdr>
                                    </w:div>
                                  </w:divsChild>
                                </w:div>
                                <w:div w:id="813453140">
                                  <w:marLeft w:val="0"/>
                                  <w:marRight w:val="0"/>
                                  <w:marTop w:val="0"/>
                                  <w:marBottom w:val="0"/>
                                  <w:divBdr>
                                    <w:top w:val="none" w:sz="0" w:space="0" w:color="auto"/>
                                    <w:left w:val="none" w:sz="0" w:space="0" w:color="auto"/>
                                    <w:bottom w:val="none" w:sz="0" w:space="0" w:color="auto"/>
                                    <w:right w:val="none" w:sz="0" w:space="0" w:color="auto"/>
                                  </w:divBdr>
                                  <w:divsChild>
                                    <w:div w:id="1437866761">
                                      <w:marLeft w:val="0"/>
                                      <w:marRight w:val="0"/>
                                      <w:marTop w:val="0"/>
                                      <w:marBottom w:val="0"/>
                                      <w:divBdr>
                                        <w:top w:val="none" w:sz="0" w:space="0" w:color="auto"/>
                                        <w:left w:val="none" w:sz="0" w:space="0" w:color="auto"/>
                                        <w:bottom w:val="none" w:sz="0" w:space="0" w:color="auto"/>
                                        <w:right w:val="none" w:sz="0" w:space="0" w:color="auto"/>
                                      </w:divBdr>
                                    </w:div>
                                  </w:divsChild>
                                </w:div>
                                <w:div w:id="1811898084">
                                  <w:marLeft w:val="0"/>
                                  <w:marRight w:val="0"/>
                                  <w:marTop w:val="0"/>
                                  <w:marBottom w:val="0"/>
                                  <w:divBdr>
                                    <w:top w:val="none" w:sz="0" w:space="0" w:color="auto"/>
                                    <w:left w:val="none" w:sz="0" w:space="0" w:color="auto"/>
                                    <w:bottom w:val="none" w:sz="0" w:space="0" w:color="auto"/>
                                    <w:right w:val="none" w:sz="0" w:space="0" w:color="auto"/>
                                  </w:divBdr>
                                  <w:divsChild>
                                    <w:div w:id="2081243630">
                                      <w:marLeft w:val="0"/>
                                      <w:marRight w:val="0"/>
                                      <w:marTop w:val="0"/>
                                      <w:marBottom w:val="0"/>
                                      <w:divBdr>
                                        <w:top w:val="none" w:sz="0" w:space="0" w:color="auto"/>
                                        <w:left w:val="none" w:sz="0" w:space="0" w:color="auto"/>
                                        <w:bottom w:val="none" w:sz="0" w:space="0" w:color="auto"/>
                                        <w:right w:val="none" w:sz="0" w:space="0" w:color="auto"/>
                                      </w:divBdr>
                                    </w:div>
                                  </w:divsChild>
                                </w:div>
                                <w:div w:id="1457865818">
                                  <w:marLeft w:val="0"/>
                                  <w:marRight w:val="0"/>
                                  <w:marTop w:val="0"/>
                                  <w:marBottom w:val="0"/>
                                  <w:divBdr>
                                    <w:top w:val="none" w:sz="0" w:space="0" w:color="auto"/>
                                    <w:left w:val="none" w:sz="0" w:space="0" w:color="auto"/>
                                    <w:bottom w:val="none" w:sz="0" w:space="0" w:color="auto"/>
                                    <w:right w:val="none" w:sz="0" w:space="0" w:color="auto"/>
                                  </w:divBdr>
                                  <w:divsChild>
                                    <w:div w:id="27612645">
                                      <w:marLeft w:val="0"/>
                                      <w:marRight w:val="0"/>
                                      <w:marTop w:val="0"/>
                                      <w:marBottom w:val="0"/>
                                      <w:divBdr>
                                        <w:top w:val="none" w:sz="0" w:space="0" w:color="auto"/>
                                        <w:left w:val="none" w:sz="0" w:space="0" w:color="auto"/>
                                        <w:bottom w:val="none" w:sz="0" w:space="0" w:color="auto"/>
                                        <w:right w:val="none" w:sz="0" w:space="0" w:color="auto"/>
                                      </w:divBdr>
                                    </w:div>
                                  </w:divsChild>
                                </w:div>
                                <w:div w:id="848720026">
                                  <w:marLeft w:val="0"/>
                                  <w:marRight w:val="0"/>
                                  <w:marTop w:val="0"/>
                                  <w:marBottom w:val="0"/>
                                  <w:divBdr>
                                    <w:top w:val="none" w:sz="0" w:space="0" w:color="auto"/>
                                    <w:left w:val="none" w:sz="0" w:space="0" w:color="auto"/>
                                    <w:bottom w:val="none" w:sz="0" w:space="0" w:color="auto"/>
                                    <w:right w:val="none" w:sz="0" w:space="0" w:color="auto"/>
                                  </w:divBdr>
                                  <w:divsChild>
                                    <w:div w:id="1141118188">
                                      <w:marLeft w:val="0"/>
                                      <w:marRight w:val="0"/>
                                      <w:marTop w:val="0"/>
                                      <w:marBottom w:val="0"/>
                                      <w:divBdr>
                                        <w:top w:val="none" w:sz="0" w:space="0" w:color="auto"/>
                                        <w:left w:val="none" w:sz="0" w:space="0" w:color="auto"/>
                                        <w:bottom w:val="none" w:sz="0" w:space="0" w:color="auto"/>
                                        <w:right w:val="none" w:sz="0" w:space="0" w:color="auto"/>
                                      </w:divBdr>
                                    </w:div>
                                  </w:divsChild>
                                </w:div>
                                <w:div w:id="348263717">
                                  <w:marLeft w:val="0"/>
                                  <w:marRight w:val="0"/>
                                  <w:marTop w:val="0"/>
                                  <w:marBottom w:val="0"/>
                                  <w:divBdr>
                                    <w:top w:val="none" w:sz="0" w:space="0" w:color="auto"/>
                                    <w:left w:val="none" w:sz="0" w:space="0" w:color="auto"/>
                                    <w:bottom w:val="none" w:sz="0" w:space="0" w:color="auto"/>
                                    <w:right w:val="none" w:sz="0" w:space="0" w:color="auto"/>
                                  </w:divBdr>
                                  <w:divsChild>
                                    <w:div w:id="1660957917">
                                      <w:marLeft w:val="0"/>
                                      <w:marRight w:val="0"/>
                                      <w:marTop w:val="0"/>
                                      <w:marBottom w:val="0"/>
                                      <w:divBdr>
                                        <w:top w:val="none" w:sz="0" w:space="0" w:color="auto"/>
                                        <w:left w:val="none" w:sz="0" w:space="0" w:color="auto"/>
                                        <w:bottom w:val="none" w:sz="0" w:space="0" w:color="auto"/>
                                        <w:right w:val="none" w:sz="0" w:space="0" w:color="auto"/>
                                      </w:divBdr>
                                    </w:div>
                                  </w:divsChild>
                                </w:div>
                                <w:div w:id="1124153655">
                                  <w:marLeft w:val="0"/>
                                  <w:marRight w:val="0"/>
                                  <w:marTop w:val="0"/>
                                  <w:marBottom w:val="0"/>
                                  <w:divBdr>
                                    <w:top w:val="none" w:sz="0" w:space="0" w:color="auto"/>
                                    <w:left w:val="none" w:sz="0" w:space="0" w:color="auto"/>
                                    <w:bottom w:val="none" w:sz="0" w:space="0" w:color="auto"/>
                                    <w:right w:val="none" w:sz="0" w:space="0" w:color="auto"/>
                                  </w:divBdr>
                                  <w:divsChild>
                                    <w:div w:id="1148667340">
                                      <w:marLeft w:val="0"/>
                                      <w:marRight w:val="0"/>
                                      <w:marTop w:val="0"/>
                                      <w:marBottom w:val="0"/>
                                      <w:divBdr>
                                        <w:top w:val="none" w:sz="0" w:space="0" w:color="auto"/>
                                        <w:left w:val="none" w:sz="0" w:space="0" w:color="auto"/>
                                        <w:bottom w:val="none" w:sz="0" w:space="0" w:color="auto"/>
                                        <w:right w:val="none" w:sz="0" w:space="0" w:color="auto"/>
                                      </w:divBdr>
                                    </w:div>
                                  </w:divsChild>
                                </w:div>
                                <w:div w:id="2129155569">
                                  <w:marLeft w:val="0"/>
                                  <w:marRight w:val="0"/>
                                  <w:marTop w:val="0"/>
                                  <w:marBottom w:val="0"/>
                                  <w:divBdr>
                                    <w:top w:val="none" w:sz="0" w:space="0" w:color="auto"/>
                                    <w:left w:val="none" w:sz="0" w:space="0" w:color="auto"/>
                                    <w:bottom w:val="none" w:sz="0" w:space="0" w:color="auto"/>
                                    <w:right w:val="none" w:sz="0" w:space="0" w:color="auto"/>
                                  </w:divBdr>
                                  <w:divsChild>
                                    <w:div w:id="253365182">
                                      <w:marLeft w:val="0"/>
                                      <w:marRight w:val="0"/>
                                      <w:marTop w:val="0"/>
                                      <w:marBottom w:val="0"/>
                                      <w:divBdr>
                                        <w:top w:val="none" w:sz="0" w:space="0" w:color="auto"/>
                                        <w:left w:val="none" w:sz="0" w:space="0" w:color="auto"/>
                                        <w:bottom w:val="none" w:sz="0" w:space="0" w:color="auto"/>
                                        <w:right w:val="none" w:sz="0" w:space="0" w:color="auto"/>
                                      </w:divBdr>
                                    </w:div>
                                  </w:divsChild>
                                </w:div>
                                <w:div w:id="1464427410">
                                  <w:marLeft w:val="0"/>
                                  <w:marRight w:val="0"/>
                                  <w:marTop w:val="0"/>
                                  <w:marBottom w:val="0"/>
                                  <w:divBdr>
                                    <w:top w:val="none" w:sz="0" w:space="0" w:color="auto"/>
                                    <w:left w:val="none" w:sz="0" w:space="0" w:color="auto"/>
                                    <w:bottom w:val="none" w:sz="0" w:space="0" w:color="auto"/>
                                    <w:right w:val="none" w:sz="0" w:space="0" w:color="auto"/>
                                  </w:divBdr>
                                  <w:divsChild>
                                    <w:div w:id="664238104">
                                      <w:marLeft w:val="0"/>
                                      <w:marRight w:val="0"/>
                                      <w:marTop w:val="0"/>
                                      <w:marBottom w:val="0"/>
                                      <w:divBdr>
                                        <w:top w:val="none" w:sz="0" w:space="0" w:color="auto"/>
                                        <w:left w:val="none" w:sz="0" w:space="0" w:color="auto"/>
                                        <w:bottom w:val="none" w:sz="0" w:space="0" w:color="auto"/>
                                        <w:right w:val="none" w:sz="0" w:space="0" w:color="auto"/>
                                      </w:divBdr>
                                    </w:div>
                                  </w:divsChild>
                                </w:div>
                                <w:div w:id="279342633">
                                  <w:marLeft w:val="0"/>
                                  <w:marRight w:val="0"/>
                                  <w:marTop w:val="0"/>
                                  <w:marBottom w:val="0"/>
                                  <w:divBdr>
                                    <w:top w:val="none" w:sz="0" w:space="0" w:color="auto"/>
                                    <w:left w:val="none" w:sz="0" w:space="0" w:color="auto"/>
                                    <w:bottom w:val="none" w:sz="0" w:space="0" w:color="auto"/>
                                    <w:right w:val="none" w:sz="0" w:space="0" w:color="auto"/>
                                  </w:divBdr>
                                  <w:divsChild>
                                    <w:div w:id="191697208">
                                      <w:marLeft w:val="0"/>
                                      <w:marRight w:val="0"/>
                                      <w:marTop w:val="0"/>
                                      <w:marBottom w:val="0"/>
                                      <w:divBdr>
                                        <w:top w:val="none" w:sz="0" w:space="0" w:color="auto"/>
                                        <w:left w:val="none" w:sz="0" w:space="0" w:color="auto"/>
                                        <w:bottom w:val="none" w:sz="0" w:space="0" w:color="auto"/>
                                        <w:right w:val="none" w:sz="0" w:space="0" w:color="auto"/>
                                      </w:divBdr>
                                    </w:div>
                                  </w:divsChild>
                                </w:div>
                                <w:div w:id="2023628433">
                                  <w:marLeft w:val="0"/>
                                  <w:marRight w:val="0"/>
                                  <w:marTop w:val="0"/>
                                  <w:marBottom w:val="0"/>
                                  <w:divBdr>
                                    <w:top w:val="none" w:sz="0" w:space="0" w:color="auto"/>
                                    <w:left w:val="none" w:sz="0" w:space="0" w:color="auto"/>
                                    <w:bottom w:val="none" w:sz="0" w:space="0" w:color="auto"/>
                                    <w:right w:val="none" w:sz="0" w:space="0" w:color="auto"/>
                                  </w:divBdr>
                                  <w:divsChild>
                                    <w:div w:id="1334064738">
                                      <w:marLeft w:val="0"/>
                                      <w:marRight w:val="0"/>
                                      <w:marTop w:val="0"/>
                                      <w:marBottom w:val="0"/>
                                      <w:divBdr>
                                        <w:top w:val="none" w:sz="0" w:space="0" w:color="auto"/>
                                        <w:left w:val="none" w:sz="0" w:space="0" w:color="auto"/>
                                        <w:bottom w:val="none" w:sz="0" w:space="0" w:color="auto"/>
                                        <w:right w:val="none" w:sz="0" w:space="0" w:color="auto"/>
                                      </w:divBdr>
                                    </w:div>
                                  </w:divsChild>
                                </w:div>
                                <w:div w:id="2069987125">
                                  <w:marLeft w:val="0"/>
                                  <w:marRight w:val="0"/>
                                  <w:marTop w:val="0"/>
                                  <w:marBottom w:val="0"/>
                                  <w:divBdr>
                                    <w:top w:val="none" w:sz="0" w:space="0" w:color="auto"/>
                                    <w:left w:val="none" w:sz="0" w:space="0" w:color="auto"/>
                                    <w:bottom w:val="none" w:sz="0" w:space="0" w:color="auto"/>
                                    <w:right w:val="none" w:sz="0" w:space="0" w:color="auto"/>
                                  </w:divBdr>
                                  <w:divsChild>
                                    <w:div w:id="873536444">
                                      <w:marLeft w:val="0"/>
                                      <w:marRight w:val="0"/>
                                      <w:marTop w:val="0"/>
                                      <w:marBottom w:val="0"/>
                                      <w:divBdr>
                                        <w:top w:val="none" w:sz="0" w:space="0" w:color="auto"/>
                                        <w:left w:val="none" w:sz="0" w:space="0" w:color="auto"/>
                                        <w:bottom w:val="none" w:sz="0" w:space="0" w:color="auto"/>
                                        <w:right w:val="none" w:sz="0" w:space="0" w:color="auto"/>
                                      </w:divBdr>
                                    </w:div>
                                  </w:divsChild>
                                </w:div>
                                <w:div w:id="1732264732">
                                  <w:marLeft w:val="0"/>
                                  <w:marRight w:val="0"/>
                                  <w:marTop w:val="0"/>
                                  <w:marBottom w:val="0"/>
                                  <w:divBdr>
                                    <w:top w:val="none" w:sz="0" w:space="0" w:color="auto"/>
                                    <w:left w:val="none" w:sz="0" w:space="0" w:color="auto"/>
                                    <w:bottom w:val="none" w:sz="0" w:space="0" w:color="auto"/>
                                    <w:right w:val="none" w:sz="0" w:space="0" w:color="auto"/>
                                  </w:divBdr>
                                  <w:divsChild>
                                    <w:div w:id="1056584063">
                                      <w:marLeft w:val="0"/>
                                      <w:marRight w:val="0"/>
                                      <w:marTop w:val="0"/>
                                      <w:marBottom w:val="0"/>
                                      <w:divBdr>
                                        <w:top w:val="none" w:sz="0" w:space="0" w:color="auto"/>
                                        <w:left w:val="none" w:sz="0" w:space="0" w:color="auto"/>
                                        <w:bottom w:val="none" w:sz="0" w:space="0" w:color="auto"/>
                                        <w:right w:val="none" w:sz="0" w:space="0" w:color="auto"/>
                                      </w:divBdr>
                                    </w:div>
                                  </w:divsChild>
                                </w:div>
                                <w:div w:id="807942750">
                                  <w:marLeft w:val="0"/>
                                  <w:marRight w:val="0"/>
                                  <w:marTop w:val="0"/>
                                  <w:marBottom w:val="0"/>
                                  <w:divBdr>
                                    <w:top w:val="none" w:sz="0" w:space="0" w:color="auto"/>
                                    <w:left w:val="none" w:sz="0" w:space="0" w:color="auto"/>
                                    <w:bottom w:val="none" w:sz="0" w:space="0" w:color="auto"/>
                                    <w:right w:val="none" w:sz="0" w:space="0" w:color="auto"/>
                                  </w:divBdr>
                                  <w:divsChild>
                                    <w:div w:id="681127343">
                                      <w:marLeft w:val="0"/>
                                      <w:marRight w:val="0"/>
                                      <w:marTop w:val="0"/>
                                      <w:marBottom w:val="0"/>
                                      <w:divBdr>
                                        <w:top w:val="none" w:sz="0" w:space="0" w:color="auto"/>
                                        <w:left w:val="none" w:sz="0" w:space="0" w:color="auto"/>
                                        <w:bottom w:val="none" w:sz="0" w:space="0" w:color="auto"/>
                                        <w:right w:val="none" w:sz="0" w:space="0" w:color="auto"/>
                                      </w:divBdr>
                                    </w:div>
                                  </w:divsChild>
                                </w:div>
                                <w:div w:id="1633054764">
                                  <w:marLeft w:val="0"/>
                                  <w:marRight w:val="0"/>
                                  <w:marTop w:val="0"/>
                                  <w:marBottom w:val="0"/>
                                  <w:divBdr>
                                    <w:top w:val="none" w:sz="0" w:space="0" w:color="auto"/>
                                    <w:left w:val="none" w:sz="0" w:space="0" w:color="auto"/>
                                    <w:bottom w:val="none" w:sz="0" w:space="0" w:color="auto"/>
                                    <w:right w:val="none" w:sz="0" w:space="0" w:color="auto"/>
                                  </w:divBdr>
                                  <w:divsChild>
                                    <w:div w:id="868687510">
                                      <w:marLeft w:val="0"/>
                                      <w:marRight w:val="0"/>
                                      <w:marTop w:val="0"/>
                                      <w:marBottom w:val="0"/>
                                      <w:divBdr>
                                        <w:top w:val="none" w:sz="0" w:space="0" w:color="auto"/>
                                        <w:left w:val="none" w:sz="0" w:space="0" w:color="auto"/>
                                        <w:bottom w:val="none" w:sz="0" w:space="0" w:color="auto"/>
                                        <w:right w:val="none" w:sz="0" w:space="0" w:color="auto"/>
                                      </w:divBdr>
                                    </w:div>
                                  </w:divsChild>
                                </w:div>
                                <w:div w:id="2037391941">
                                  <w:marLeft w:val="0"/>
                                  <w:marRight w:val="0"/>
                                  <w:marTop w:val="0"/>
                                  <w:marBottom w:val="0"/>
                                  <w:divBdr>
                                    <w:top w:val="none" w:sz="0" w:space="0" w:color="auto"/>
                                    <w:left w:val="none" w:sz="0" w:space="0" w:color="auto"/>
                                    <w:bottom w:val="none" w:sz="0" w:space="0" w:color="auto"/>
                                    <w:right w:val="none" w:sz="0" w:space="0" w:color="auto"/>
                                  </w:divBdr>
                                  <w:divsChild>
                                    <w:div w:id="1701005000">
                                      <w:marLeft w:val="0"/>
                                      <w:marRight w:val="0"/>
                                      <w:marTop w:val="0"/>
                                      <w:marBottom w:val="0"/>
                                      <w:divBdr>
                                        <w:top w:val="none" w:sz="0" w:space="0" w:color="auto"/>
                                        <w:left w:val="none" w:sz="0" w:space="0" w:color="auto"/>
                                        <w:bottom w:val="none" w:sz="0" w:space="0" w:color="auto"/>
                                        <w:right w:val="none" w:sz="0" w:space="0" w:color="auto"/>
                                      </w:divBdr>
                                    </w:div>
                                  </w:divsChild>
                                </w:div>
                                <w:div w:id="1122966439">
                                  <w:marLeft w:val="0"/>
                                  <w:marRight w:val="0"/>
                                  <w:marTop w:val="0"/>
                                  <w:marBottom w:val="0"/>
                                  <w:divBdr>
                                    <w:top w:val="none" w:sz="0" w:space="0" w:color="auto"/>
                                    <w:left w:val="none" w:sz="0" w:space="0" w:color="auto"/>
                                    <w:bottom w:val="none" w:sz="0" w:space="0" w:color="auto"/>
                                    <w:right w:val="none" w:sz="0" w:space="0" w:color="auto"/>
                                  </w:divBdr>
                                  <w:divsChild>
                                    <w:div w:id="1187989117">
                                      <w:marLeft w:val="0"/>
                                      <w:marRight w:val="0"/>
                                      <w:marTop w:val="0"/>
                                      <w:marBottom w:val="0"/>
                                      <w:divBdr>
                                        <w:top w:val="none" w:sz="0" w:space="0" w:color="auto"/>
                                        <w:left w:val="none" w:sz="0" w:space="0" w:color="auto"/>
                                        <w:bottom w:val="none" w:sz="0" w:space="0" w:color="auto"/>
                                        <w:right w:val="none" w:sz="0" w:space="0" w:color="auto"/>
                                      </w:divBdr>
                                    </w:div>
                                  </w:divsChild>
                                </w:div>
                                <w:div w:id="1692415336">
                                  <w:marLeft w:val="0"/>
                                  <w:marRight w:val="0"/>
                                  <w:marTop w:val="0"/>
                                  <w:marBottom w:val="0"/>
                                  <w:divBdr>
                                    <w:top w:val="none" w:sz="0" w:space="0" w:color="auto"/>
                                    <w:left w:val="none" w:sz="0" w:space="0" w:color="auto"/>
                                    <w:bottom w:val="none" w:sz="0" w:space="0" w:color="auto"/>
                                    <w:right w:val="none" w:sz="0" w:space="0" w:color="auto"/>
                                  </w:divBdr>
                                  <w:divsChild>
                                    <w:div w:id="1928075008">
                                      <w:marLeft w:val="0"/>
                                      <w:marRight w:val="0"/>
                                      <w:marTop w:val="0"/>
                                      <w:marBottom w:val="0"/>
                                      <w:divBdr>
                                        <w:top w:val="none" w:sz="0" w:space="0" w:color="auto"/>
                                        <w:left w:val="none" w:sz="0" w:space="0" w:color="auto"/>
                                        <w:bottom w:val="none" w:sz="0" w:space="0" w:color="auto"/>
                                        <w:right w:val="none" w:sz="0" w:space="0" w:color="auto"/>
                                      </w:divBdr>
                                    </w:div>
                                  </w:divsChild>
                                </w:div>
                                <w:div w:id="1865092367">
                                  <w:marLeft w:val="0"/>
                                  <w:marRight w:val="0"/>
                                  <w:marTop w:val="0"/>
                                  <w:marBottom w:val="0"/>
                                  <w:divBdr>
                                    <w:top w:val="none" w:sz="0" w:space="0" w:color="auto"/>
                                    <w:left w:val="none" w:sz="0" w:space="0" w:color="auto"/>
                                    <w:bottom w:val="none" w:sz="0" w:space="0" w:color="auto"/>
                                    <w:right w:val="none" w:sz="0" w:space="0" w:color="auto"/>
                                  </w:divBdr>
                                </w:div>
                                <w:div w:id="294793756">
                                  <w:marLeft w:val="0"/>
                                  <w:marRight w:val="0"/>
                                  <w:marTop w:val="0"/>
                                  <w:marBottom w:val="0"/>
                                  <w:divBdr>
                                    <w:top w:val="none" w:sz="0" w:space="0" w:color="auto"/>
                                    <w:left w:val="none" w:sz="0" w:space="0" w:color="auto"/>
                                    <w:bottom w:val="none" w:sz="0" w:space="0" w:color="auto"/>
                                    <w:right w:val="none" w:sz="0" w:space="0" w:color="auto"/>
                                  </w:divBdr>
                                </w:div>
                                <w:div w:id="1902861830">
                                  <w:marLeft w:val="0"/>
                                  <w:marRight w:val="0"/>
                                  <w:marTop w:val="0"/>
                                  <w:marBottom w:val="0"/>
                                  <w:divBdr>
                                    <w:top w:val="none" w:sz="0" w:space="0" w:color="auto"/>
                                    <w:left w:val="none" w:sz="0" w:space="0" w:color="auto"/>
                                    <w:bottom w:val="none" w:sz="0" w:space="0" w:color="auto"/>
                                    <w:right w:val="none" w:sz="0" w:space="0" w:color="auto"/>
                                  </w:divBdr>
                                </w:div>
                                <w:div w:id="762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4917">
                      <w:marLeft w:val="0"/>
                      <w:marRight w:val="0"/>
                      <w:marTop w:val="0"/>
                      <w:marBottom w:val="0"/>
                      <w:divBdr>
                        <w:top w:val="none" w:sz="0" w:space="0" w:color="auto"/>
                        <w:left w:val="none" w:sz="0" w:space="0" w:color="auto"/>
                        <w:bottom w:val="none" w:sz="0" w:space="0" w:color="auto"/>
                        <w:right w:val="none" w:sz="0" w:space="0" w:color="auto"/>
                      </w:divBdr>
                      <w:divsChild>
                        <w:div w:id="1444880841">
                          <w:marLeft w:val="0"/>
                          <w:marRight w:val="0"/>
                          <w:marTop w:val="0"/>
                          <w:marBottom w:val="0"/>
                          <w:divBdr>
                            <w:top w:val="none" w:sz="0" w:space="0" w:color="auto"/>
                            <w:left w:val="none" w:sz="0" w:space="0" w:color="auto"/>
                            <w:bottom w:val="none" w:sz="0" w:space="0" w:color="auto"/>
                            <w:right w:val="none" w:sz="0" w:space="0" w:color="auto"/>
                          </w:divBdr>
                          <w:divsChild>
                            <w:div w:id="1797989170">
                              <w:marLeft w:val="0"/>
                              <w:marRight w:val="0"/>
                              <w:marTop w:val="0"/>
                              <w:marBottom w:val="0"/>
                              <w:divBdr>
                                <w:top w:val="none" w:sz="0" w:space="0" w:color="auto"/>
                                <w:left w:val="none" w:sz="0" w:space="0" w:color="auto"/>
                                <w:bottom w:val="none" w:sz="0" w:space="0" w:color="auto"/>
                                <w:right w:val="none" w:sz="0" w:space="0" w:color="auto"/>
                              </w:divBdr>
                              <w:divsChild>
                                <w:div w:id="844246412">
                                  <w:marLeft w:val="0"/>
                                  <w:marRight w:val="0"/>
                                  <w:marTop w:val="0"/>
                                  <w:marBottom w:val="0"/>
                                  <w:divBdr>
                                    <w:top w:val="none" w:sz="0" w:space="0" w:color="auto"/>
                                    <w:left w:val="none" w:sz="0" w:space="0" w:color="auto"/>
                                    <w:bottom w:val="none" w:sz="0" w:space="0" w:color="auto"/>
                                    <w:right w:val="none" w:sz="0" w:space="0" w:color="auto"/>
                                  </w:divBdr>
                                </w:div>
                                <w:div w:id="1668244120">
                                  <w:marLeft w:val="0"/>
                                  <w:marRight w:val="0"/>
                                  <w:marTop w:val="0"/>
                                  <w:marBottom w:val="0"/>
                                  <w:divBdr>
                                    <w:top w:val="none" w:sz="0" w:space="0" w:color="auto"/>
                                    <w:left w:val="none" w:sz="0" w:space="0" w:color="auto"/>
                                    <w:bottom w:val="none" w:sz="0" w:space="0" w:color="auto"/>
                                    <w:right w:val="none" w:sz="0" w:space="0" w:color="auto"/>
                                  </w:divBdr>
                                </w:div>
                                <w:div w:id="425030846">
                                  <w:marLeft w:val="0"/>
                                  <w:marRight w:val="0"/>
                                  <w:marTop w:val="0"/>
                                  <w:marBottom w:val="0"/>
                                  <w:divBdr>
                                    <w:top w:val="none" w:sz="0" w:space="0" w:color="auto"/>
                                    <w:left w:val="none" w:sz="0" w:space="0" w:color="auto"/>
                                    <w:bottom w:val="none" w:sz="0" w:space="0" w:color="auto"/>
                                    <w:right w:val="none" w:sz="0" w:space="0" w:color="auto"/>
                                  </w:divBdr>
                                </w:div>
                                <w:div w:id="1491747222">
                                  <w:marLeft w:val="0"/>
                                  <w:marRight w:val="0"/>
                                  <w:marTop w:val="0"/>
                                  <w:marBottom w:val="0"/>
                                  <w:divBdr>
                                    <w:top w:val="none" w:sz="0" w:space="0" w:color="auto"/>
                                    <w:left w:val="none" w:sz="0" w:space="0" w:color="auto"/>
                                    <w:bottom w:val="none" w:sz="0" w:space="0" w:color="auto"/>
                                    <w:right w:val="none" w:sz="0" w:space="0" w:color="auto"/>
                                  </w:divBdr>
                                </w:div>
                                <w:div w:id="585458614">
                                  <w:marLeft w:val="0"/>
                                  <w:marRight w:val="0"/>
                                  <w:marTop w:val="0"/>
                                  <w:marBottom w:val="0"/>
                                  <w:divBdr>
                                    <w:top w:val="none" w:sz="0" w:space="0" w:color="auto"/>
                                    <w:left w:val="none" w:sz="0" w:space="0" w:color="auto"/>
                                    <w:bottom w:val="none" w:sz="0" w:space="0" w:color="auto"/>
                                    <w:right w:val="none" w:sz="0" w:space="0" w:color="auto"/>
                                  </w:divBdr>
                                </w:div>
                                <w:div w:id="1800486349">
                                  <w:marLeft w:val="0"/>
                                  <w:marRight w:val="0"/>
                                  <w:marTop w:val="0"/>
                                  <w:marBottom w:val="0"/>
                                  <w:divBdr>
                                    <w:top w:val="none" w:sz="0" w:space="0" w:color="auto"/>
                                    <w:left w:val="none" w:sz="0" w:space="0" w:color="auto"/>
                                    <w:bottom w:val="none" w:sz="0" w:space="0" w:color="auto"/>
                                    <w:right w:val="none" w:sz="0" w:space="0" w:color="auto"/>
                                  </w:divBdr>
                                </w:div>
                                <w:div w:id="2059820851">
                                  <w:marLeft w:val="0"/>
                                  <w:marRight w:val="0"/>
                                  <w:marTop w:val="0"/>
                                  <w:marBottom w:val="0"/>
                                  <w:divBdr>
                                    <w:top w:val="none" w:sz="0" w:space="0" w:color="auto"/>
                                    <w:left w:val="none" w:sz="0" w:space="0" w:color="auto"/>
                                    <w:bottom w:val="none" w:sz="0" w:space="0" w:color="auto"/>
                                    <w:right w:val="none" w:sz="0" w:space="0" w:color="auto"/>
                                  </w:divBdr>
                                </w:div>
                                <w:div w:id="1084495918">
                                  <w:marLeft w:val="0"/>
                                  <w:marRight w:val="0"/>
                                  <w:marTop w:val="0"/>
                                  <w:marBottom w:val="0"/>
                                  <w:divBdr>
                                    <w:top w:val="none" w:sz="0" w:space="0" w:color="auto"/>
                                    <w:left w:val="none" w:sz="0" w:space="0" w:color="auto"/>
                                    <w:bottom w:val="none" w:sz="0" w:space="0" w:color="auto"/>
                                    <w:right w:val="none" w:sz="0" w:space="0" w:color="auto"/>
                                  </w:divBdr>
                                </w:div>
                                <w:div w:id="830682137">
                                  <w:marLeft w:val="0"/>
                                  <w:marRight w:val="0"/>
                                  <w:marTop w:val="0"/>
                                  <w:marBottom w:val="0"/>
                                  <w:divBdr>
                                    <w:top w:val="none" w:sz="0" w:space="0" w:color="auto"/>
                                    <w:left w:val="none" w:sz="0" w:space="0" w:color="auto"/>
                                    <w:bottom w:val="none" w:sz="0" w:space="0" w:color="auto"/>
                                    <w:right w:val="none" w:sz="0" w:space="0" w:color="auto"/>
                                  </w:divBdr>
                                </w:div>
                                <w:div w:id="1071465795">
                                  <w:marLeft w:val="0"/>
                                  <w:marRight w:val="0"/>
                                  <w:marTop w:val="0"/>
                                  <w:marBottom w:val="0"/>
                                  <w:divBdr>
                                    <w:top w:val="none" w:sz="0" w:space="0" w:color="auto"/>
                                    <w:left w:val="none" w:sz="0" w:space="0" w:color="auto"/>
                                    <w:bottom w:val="none" w:sz="0" w:space="0" w:color="auto"/>
                                    <w:right w:val="none" w:sz="0" w:space="0" w:color="auto"/>
                                  </w:divBdr>
                                </w:div>
                                <w:div w:id="264194115">
                                  <w:marLeft w:val="0"/>
                                  <w:marRight w:val="0"/>
                                  <w:marTop w:val="0"/>
                                  <w:marBottom w:val="0"/>
                                  <w:divBdr>
                                    <w:top w:val="none" w:sz="0" w:space="0" w:color="auto"/>
                                    <w:left w:val="none" w:sz="0" w:space="0" w:color="auto"/>
                                    <w:bottom w:val="none" w:sz="0" w:space="0" w:color="auto"/>
                                    <w:right w:val="none" w:sz="0" w:space="0" w:color="auto"/>
                                  </w:divBdr>
                                  <w:divsChild>
                                    <w:div w:id="690884138">
                                      <w:marLeft w:val="0"/>
                                      <w:marRight w:val="0"/>
                                      <w:marTop w:val="0"/>
                                      <w:marBottom w:val="0"/>
                                      <w:divBdr>
                                        <w:top w:val="none" w:sz="0" w:space="0" w:color="auto"/>
                                        <w:left w:val="none" w:sz="0" w:space="0" w:color="auto"/>
                                        <w:bottom w:val="none" w:sz="0" w:space="0" w:color="auto"/>
                                        <w:right w:val="none" w:sz="0" w:space="0" w:color="auto"/>
                                      </w:divBdr>
                                    </w:div>
                                    <w:div w:id="1645574920">
                                      <w:marLeft w:val="0"/>
                                      <w:marRight w:val="0"/>
                                      <w:marTop w:val="0"/>
                                      <w:marBottom w:val="0"/>
                                      <w:divBdr>
                                        <w:top w:val="none" w:sz="0" w:space="0" w:color="auto"/>
                                        <w:left w:val="none" w:sz="0" w:space="0" w:color="auto"/>
                                        <w:bottom w:val="none" w:sz="0" w:space="0" w:color="auto"/>
                                        <w:right w:val="none" w:sz="0" w:space="0" w:color="auto"/>
                                      </w:divBdr>
                                    </w:div>
                                  </w:divsChild>
                                </w:div>
                                <w:div w:id="2069986871">
                                  <w:marLeft w:val="0"/>
                                  <w:marRight w:val="0"/>
                                  <w:marTop w:val="0"/>
                                  <w:marBottom w:val="0"/>
                                  <w:divBdr>
                                    <w:top w:val="none" w:sz="0" w:space="0" w:color="auto"/>
                                    <w:left w:val="none" w:sz="0" w:space="0" w:color="auto"/>
                                    <w:bottom w:val="none" w:sz="0" w:space="0" w:color="auto"/>
                                    <w:right w:val="none" w:sz="0" w:space="0" w:color="auto"/>
                                  </w:divBdr>
                                  <w:divsChild>
                                    <w:div w:id="1374845910">
                                      <w:marLeft w:val="0"/>
                                      <w:marRight w:val="0"/>
                                      <w:marTop w:val="0"/>
                                      <w:marBottom w:val="0"/>
                                      <w:divBdr>
                                        <w:top w:val="none" w:sz="0" w:space="0" w:color="auto"/>
                                        <w:left w:val="none" w:sz="0" w:space="0" w:color="auto"/>
                                        <w:bottom w:val="none" w:sz="0" w:space="0" w:color="auto"/>
                                        <w:right w:val="none" w:sz="0" w:space="0" w:color="auto"/>
                                      </w:divBdr>
                                    </w:div>
                                  </w:divsChild>
                                </w:div>
                                <w:div w:id="1048918701">
                                  <w:marLeft w:val="0"/>
                                  <w:marRight w:val="0"/>
                                  <w:marTop w:val="0"/>
                                  <w:marBottom w:val="0"/>
                                  <w:divBdr>
                                    <w:top w:val="none" w:sz="0" w:space="0" w:color="auto"/>
                                    <w:left w:val="none" w:sz="0" w:space="0" w:color="auto"/>
                                    <w:bottom w:val="none" w:sz="0" w:space="0" w:color="auto"/>
                                    <w:right w:val="none" w:sz="0" w:space="0" w:color="auto"/>
                                  </w:divBdr>
                                  <w:divsChild>
                                    <w:div w:id="1105610221">
                                      <w:marLeft w:val="0"/>
                                      <w:marRight w:val="0"/>
                                      <w:marTop w:val="0"/>
                                      <w:marBottom w:val="0"/>
                                      <w:divBdr>
                                        <w:top w:val="none" w:sz="0" w:space="0" w:color="auto"/>
                                        <w:left w:val="none" w:sz="0" w:space="0" w:color="auto"/>
                                        <w:bottom w:val="none" w:sz="0" w:space="0" w:color="auto"/>
                                        <w:right w:val="none" w:sz="0" w:space="0" w:color="auto"/>
                                      </w:divBdr>
                                    </w:div>
                                  </w:divsChild>
                                </w:div>
                                <w:div w:id="1112551719">
                                  <w:marLeft w:val="0"/>
                                  <w:marRight w:val="0"/>
                                  <w:marTop w:val="0"/>
                                  <w:marBottom w:val="0"/>
                                  <w:divBdr>
                                    <w:top w:val="none" w:sz="0" w:space="0" w:color="auto"/>
                                    <w:left w:val="none" w:sz="0" w:space="0" w:color="auto"/>
                                    <w:bottom w:val="none" w:sz="0" w:space="0" w:color="auto"/>
                                    <w:right w:val="none" w:sz="0" w:space="0" w:color="auto"/>
                                  </w:divBdr>
                                  <w:divsChild>
                                    <w:div w:id="339628086">
                                      <w:marLeft w:val="0"/>
                                      <w:marRight w:val="0"/>
                                      <w:marTop w:val="0"/>
                                      <w:marBottom w:val="0"/>
                                      <w:divBdr>
                                        <w:top w:val="none" w:sz="0" w:space="0" w:color="auto"/>
                                        <w:left w:val="none" w:sz="0" w:space="0" w:color="auto"/>
                                        <w:bottom w:val="none" w:sz="0" w:space="0" w:color="auto"/>
                                        <w:right w:val="none" w:sz="0" w:space="0" w:color="auto"/>
                                      </w:divBdr>
                                    </w:div>
                                  </w:divsChild>
                                </w:div>
                                <w:div w:id="554584407">
                                  <w:marLeft w:val="0"/>
                                  <w:marRight w:val="0"/>
                                  <w:marTop w:val="0"/>
                                  <w:marBottom w:val="0"/>
                                  <w:divBdr>
                                    <w:top w:val="none" w:sz="0" w:space="0" w:color="auto"/>
                                    <w:left w:val="none" w:sz="0" w:space="0" w:color="auto"/>
                                    <w:bottom w:val="none" w:sz="0" w:space="0" w:color="auto"/>
                                    <w:right w:val="none" w:sz="0" w:space="0" w:color="auto"/>
                                  </w:divBdr>
                                  <w:divsChild>
                                    <w:div w:id="1017537712">
                                      <w:marLeft w:val="0"/>
                                      <w:marRight w:val="0"/>
                                      <w:marTop w:val="0"/>
                                      <w:marBottom w:val="0"/>
                                      <w:divBdr>
                                        <w:top w:val="none" w:sz="0" w:space="0" w:color="auto"/>
                                        <w:left w:val="none" w:sz="0" w:space="0" w:color="auto"/>
                                        <w:bottom w:val="none" w:sz="0" w:space="0" w:color="auto"/>
                                        <w:right w:val="none" w:sz="0" w:space="0" w:color="auto"/>
                                      </w:divBdr>
                                    </w:div>
                                    <w:div w:id="1471825012">
                                      <w:marLeft w:val="0"/>
                                      <w:marRight w:val="0"/>
                                      <w:marTop w:val="0"/>
                                      <w:marBottom w:val="0"/>
                                      <w:divBdr>
                                        <w:top w:val="none" w:sz="0" w:space="0" w:color="auto"/>
                                        <w:left w:val="none" w:sz="0" w:space="0" w:color="auto"/>
                                        <w:bottom w:val="none" w:sz="0" w:space="0" w:color="auto"/>
                                        <w:right w:val="none" w:sz="0" w:space="0" w:color="auto"/>
                                      </w:divBdr>
                                    </w:div>
                                  </w:divsChild>
                                </w:div>
                                <w:div w:id="360783428">
                                  <w:marLeft w:val="0"/>
                                  <w:marRight w:val="0"/>
                                  <w:marTop w:val="0"/>
                                  <w:marBottom w:val="0"/>
                                  <w:divBdr>
                                    <w:top w:val="none" w:sz="0" w:space="0" w:color="auto"/>
                                    <w:left w:val="none" w:sz="0" w:space="0" w:color="auto"/>
                                    <w:bottom w:val="none" w:sz="0" w:space="0" w:color="auto"/>
                                    <w:right w:val="none" w:sz="0" w:space="0" w:color="auto"/>
                                  </w:divBdr>
                                  <w:divsChild>
                                    <w:div w:id="1011369137">
                                      <w:marLeft w:val="0"/>
                                      <w:marRight w:val="0"/>
                                      <w:marTop w:val="0"/>
                                      <w:marBottom w:val="0"/>
                                      <w:divBdr>
                                        <w:top w:val="none" w:sz="0" w:space="0" w:color="auto"/>
                                        <w:left w:val="none" w:sz="0" w:space="0" w:color="auto"/>
                                        <w:bottom w:val="none" w:sz="0" w:space="0" w:color="auto"/>
                                        <w:right w:val="none" w:sz="0" w:space="0" w:color="auto"/>
                                      </w:divBdr>
                                    </w:div>
                                    <w:div w:id="1313219794">
                                      <w:marLeft w:val="0"/>
                                      <w:marRight w:val="0"/>
                                      <w:marTop w:val="0"/>
                                      <w:marBottom w:val="0"/>
                                      <w:divBdr>
                                        <w:top w:val="none" w:sz="0" w:space="0" w:color="auto"/>
                                        <w:left w:val="none" w:sz="0" w:space="0" w:color="auto"/>
                                        <w:bottom w:val="none" w:sz="0" w:space="0" w:color="auto"/>
                                        <w:right w:val="none" w:sz="0" w:space="0" w:color="auto"/>
                                      </w:divBdr>
                                    </w:div>
                                    <w:div w:id="689989369">
                                      <w:marLeft w:val="0"/>
                                      <w:marRight w:val="0"/>
                                      <w:marTop w:val="0"/>
                                      <w:marBottom w:val="0"/>
                                      <w:divBdr>
                                        <w:top w:val="none" w:sz="0" w:space="0" w:color="auto"/>
                                        <w:left w:val="none" w:sz="0" w:space="0" w:color="auto"/>
                                        <w:bottom w:val="none" w:sz="0" w:space="0" w:color="auto"/>
                                        <w:right w:val="none" w:sz="0" w:space="0" w:color="auto"/>
                                      </w:divBdr>
                                    </w:div>
                                  </w:divsChild>
                                </w:div>
                                <w:div w:id="431826373">
                                  <w:marLeft w:val="0"/>
                                  <w:marRight w:val="0"/>
                                  <w:marTop w:val="0"/>
                                  <w:marBottom w:val="0"/>
                                  <w:divBdr>
                                    <w:top w:val="none" w:sz="0" w:space="0" w:color="auto"/>
                                    <w:left w:val="none" w:sz="0" w:space="0" w:color="auto"/>
                                    <w:bottom w:val="none" w:sz="0" w:space="0" w:color="auto"/>
                                    <w:right w:val="none" w:sz="0" w:space="0" w:color="auto"/>
                                  </w:divBdr>
                                  <w:divsChild>
                                    <w:div w:id="627975028">
                                      <w:marLeft w:val="0"/>
                                      <w:marRight w:val="0"/>
                                      <w:marTop w:val="0"/>
                                      <w:marBottom w:val="0"/>
                                      <w:divBdr>
                                        <w:top w:val="none" w:sz="0" w:space="0" w:color="auto"/>
                                        <w:left w:val="none" w:sz="0" w:space="0" w:color="auto"/>
                                        <w:bottom w:val="none" w:sz="0" w:space="0" w:color="auto"/>
                                        <w:right w:val="none" w:sz="0" w:space="0" w:color="auto"/>
                                      </w:divBdr>
                                    </w:div>
                                    <w:div w:id="565728307">
                                      <w:marLeft w:val="0"/>
                                      <w:marRight w:val="0"/>
                                      <w:marTop w:val="0"/>
                                      <w:marBottom w:val="0"/>
                                      <w:divBdr>
                                        <w:top w:val="none" w:sz="0" w:space="0" w:color="auto"/>
                                        <w:left w:val="none" w:sz="0" w:space="0" w:color="auto"/>
                                        <w:bottom w:val="none" w:sz="0" w:space="0" w:color="auto"/>
                                        <w:right w:val="none" w:sz="0" w:space="0" w:color="auto"/>
                                      </w:divBdr>
                                    </w:div>
                                    <w:div w:id="1366323198">
                                      <w:marLeft w:val="0"/>
                                      <w:marRight w:val="0"/>
                                      <w:marTop w:val="0"/>
                                      <w:marBottom w:val="0"/>
                                      <w:divBdr>
                                        <w:top w:val="none" w:sz="0" w:space="0" w:color="auto"/>
                                        <w:left w:val="none" w:sz="0" w:space="0" w:color="auto"/>
                                        <w:bottom w:val="none" w:sz="0" w:space="0" w:color="auto"/>
                                        <w:right w:val="none" w:sz="0" w:space="0" w:color="auto"/>
                                      </w:divBdr>
                                    </w:div>
                                    <w:div w:id="293870574">
                                      <w:marLeft w:val="0"/>
                                      <w:marRight w:val="0"/>
                                      <w:marTop w:val="0"/>
                                      <w:marBottom w:val="0"/>
                                      <w:divBdr>
                                        <w:top w:val="none" w:sz="0" w:space="0" w:color="auto"/>
                                        <w:left w:val="none" w:sz="0" w:space="0" w:color="auto"/>
                                        <w:bottom w:val="none" w:sz="0" w:space="0" w:color="auto"/>
                                        <w:right w:val="none" w:sz="0" w:space="0" w:color="auto"/>
                                      </w:divBdr>
                                    </w:div>
                                  </w:divsChild>
                                </w:div>
                                <w:div w:id="362438307">
                                  <w:marLeft w:val="0"/>
                                  <w:marRight w:val="0"/>
                                  <w:marTop w:val="0"/>
                                  <w:marBottom w:val="0"/>
                                  <w:divBdr>
                                    <w:top w:val="none" w:sz="0" w:space="0" w:color="auto"/>
                                    <w:left w:val="none" w:sz="0" w:space="0" w:color="auto"/>
                                    <w:bottom w:val="none" w:sz="0" w:space="0" w:color="auto"/>
                                    <w:right w:val="none" w:sz="0" w:space="0" w:color="auto"/>
                                  </w:divBdr>
                                  <w:divsChild>
                                    <w:div w:id="474957553">
                                      <w:marLeft w:val="0"/>
                                      <w:marRight w:val="0"/>
                                      <w:marTop w:val="0"/>
                                      <w:marBottom w:val="0"/>
                                      <w:divBdr>
                                        <w:top w:val="none" w:sz="0" w:space="0" w:color="auto"/>
                                        <w:left w:val="none" w:sz="0" w:space="0" w:color="auto"/>
                                        <w:bottom w:val="none" w:sz="0" w:space="0" w:color="auto"/>
                                        <w:right w:val="none" w:sz="0" w:space="0" w:color="auto"/>
                                      </w:divBdr>
                                    </w:div>
                                    <w:div w:id="702629124">
                                      <w:marLeft w:val="0"/>
                                      <w:marRight w:val="0"/>
                                      <w:marTop w:val="0"/>
                                      <w:marBottom w:val="0"/>
                                      <w:divBdr>
                                        <w:top w:val="none" w:sz="0" w:space="0" w:color="auto"/>
                                        <w:left w:val="none" w:sz="0" w:space="0" w:color="auto"/>
                                        <w:bottom w:val="none" w:sz="0" w:space="0" w:color="auto"/>
                                        <w:right w:val="none" w:sz="0" w:space="0" w:color="auto"/>
                                      </w:divBdr>
                                    </w:div>
                                    <w:div w:id="1187131909">
                                      <w:marLeft w:val="0"/>
                                      <w:marRight w:val="0"/>
                                      <w:marTop w:val="0"/>
                                      <w:marBottom w:val="0"/>
                                      <w:divBdr>
                                        <w:top w:val="none" w:sz="0" w:space="0" w:color="auto"/>
                                        <w:left w:val="none" w:sz="0" w:space="0" w:color="auto"/>
                                        <w:bottom w:val="none" w:sz="0" w:space="0" w:color="auto"/>
                                        <w:right w:val="none" w:sz="0" w:space="0" w:color="auto"/>
                                      </w:divBdr>
                                    </w:div>
                                    <w:div w:id="1863203202">
                                      <w:marLeft w:val="0"/>
                                      <w:marRight w:val="0"/>
                                      <w:marTop w:val="0"/>
                                      <w:marBottom w:val="0"/>
                                      <w:divBdr>
                                        <w:top w:val="none" w:sz="0" w:space="0" w:color="auto"/>
                                        <w:left w:val="none" w:sz="0" w:space="0" w:color="auto"/>
                                        <w:bottom w:val="none" w:sz="0" w:space="0" w:color="auto"/>
                                        <w:right w:val="none" w:sz="0" w:space="0" w:color="auto"/>
                                      </w:divBdr>
                                    </w:div>
                                    <w:div w:id="1217544661">
                                      <w:marLeft w:val="0"/>
                                      <w:marRight w:val="0"/>
                                      <w:marTop w:val="0"/>
                                      <w:marBottom w:val="0"/>
                                      <w:divBdr>
                                        <w:top w:val="none" w:sz="0" w:space="0" w:color="auto"/>
                                        <w:left w:val="none" w:sz="0" w:space="0" w:color="auto"/>
                                        <w:bottom w:val="none" w:sz="0" w:space="0" w:color="auto"/>
                                        <w:right w:val="none" w:sz="0" w:space="0" w:color="auto"/>
                                      </w:divBdr>
                                    </w:div>
                                  </w:divsChild>
                                </w:div>
                                <w:div w:id="1917982150">
                                  <w:marLeft w:val="0"/>
                                  <w:marRight w:val="0"/>
                                  <w:marTop w:val="0"/>
                                  <w:marBottom w:val="0"/>
                                  <w:divBdr>
                                    <w:top w:val="none" w:sz="0" w:space="0" w:color="auto"/>
                                    <w:left w:val="none" w:sz="0" w:space="0" w:color="auto"/>
                                    <w:bottom w:val="none" w:sz="0" w:space="0" w:color="auto"/>
                                    <w:right w:val="none" w:sz="0" w:space="0" w:color="auto"/>
                                  </w:divBdr>
                                  <w:divsChild>
                                    <w:div w:id="761729862">
                                      <w:marLeft w:val="0"/>
                                      <w:marRight w:val="0"/>
                                      <w:marTop w:val="0"/>
                                      <w:marBottom w:val="0"/>
                                      <w:divBdr>
                                        <w:top w:val="none" w:sz="0" w:space="0" w:color="auto"/>
                                        <w:left w:val="none" w:sz="0" w:space="0" w:color="auto"/>
                                        <w:bottom w:val="none" w:sz="0" w:space="0" w:color="auto"/>
                                        <w:right w:val="none" w:sz="0" w:space="0" w:color="auto"/>
                                      </w:divBdr>
                                    </w:div>
                                  </w:divsChild>
                                </w:div>
                                <w:div w:id="1936553490">
                                  <w:marLeft w:val="0"/>
                                  <w:marRight w:val="0"/>
                                  <w:marTop w:val="0"/>
                                  <w:marBottom w:val="0"/>
                                  <w:divBdr>
                                    <w:top w:val="none" w:sz="0" w:space="0" w:color="auto"/>
                                    <w:left w:val="none" w:sz="0" w:space="0" w:color="auto"/>
                                    <w:bottom w:val="none" w:sz="0" w:space="0" w:color="auto"/>
                                    <w:right w:val="none" w:sz="0" w:space="0" w:color="auto"/>
                                  </w:divBdr>
                                  <w:divsChild>
                                    <w:div w:id="1615559388">
                                      <w:marLeft w:val="0"/>
                                      <w:marRight w:val="0"/>
                                      <w:marTop w:val="0"/>
                                      <w:marBottom w:val="0"/>
                                      <w:divBdr>
                                        <w:top w:val="none" w:sz="0" w:space="0" w:color="auto"/>
                                        <w:left w:val="none" w:sz="0" w:space="0" w:color="auto"/>
                                        <w:bottom w:val="none" w:sz="0" w:space="0" w:color="auto"/>
                                        <w:right w:val="none" w:sz="0" w:space="0" w:color="auto"/>
                                      </w:divBdr>
                                    </w:div>
                                  </w:divsChild>
                                </w:div>
                                <w:div w:id="2137602384">
                                  <w:marLeft w:val="0"/>
                                  <w:marRight w:val="0"/>
                                  <w:marTop w:val="0"/>
                                  <w:marBottom w:val="0"/>
                                  <w:divBdr>
                                    <w:top w:val="none" w:sz="0" w:space="0" w:color="auto"/>
                                    <w:left w:val="none" w:sz="0" w:space="0" w:color="auto"/>
                                    <w:bottom w:val="none" w:sz="0" w:space="0" w:color="auto"/>
                                    <w:right w:val="none" w:sz="0" w:space="0" w:color="auto"/>
                                  </w:divBdr>
                                  <w:divsChild>
                                    <w:div w:id="970745670">
                                      <w:marLeft w:val="0"/>
                                      <w:marRight w:val="0"/>
                                      <w:marTop w:val="0"/>
                                      <w:marBottom w:val="0"/>
                                      <w:divBdr>
                                        <w:top w:val="none" w:sz="0" w:space="0" w:color="auto"/>
                                        <w:left w:val="none" w:sz="0" w:space="0" w:color="auto"/>
                                        <w:bottom w:val="none" w:sz="0" w:space="0" w:color="auto"/>
                                        <w:right w:val="none" w:sz="0" w:space="0" w:color="auto"/>
                                      </w:divBdr>
                                    </w:div>
                                  </w:divsChild>
                                </w:div>
                                <w:div w:id="993997437">
                                  <w:marLeft w:val="0"/>
                                  <w:marRight w:val="0"/>
                                  <w:marTop w:val="0"/>
                                  <w:marBottom w:val="0"/>
                                  <w:divBdr>
                                    <w:top w:val="none" w:sz="0" w:space="0" w:color="auto"/>
                                    <w:left w:val="none" w:sz="0" w:space="0" w:color="auto"/>
                                    <w:bottom w:val="none" w:sz="0" w:space="0" w:color="auto"/>
                                    <w:right w:val="none" w:sz="0" w:space="0" w:color="auto"/>
                                  </w:divBdr>
                                  <w:divsChild>
                                    <w:div w:id="1380780978">
                                      <w:marLeft w:val="0"/>
                                      <w:marRight w:val="0"/>
                                      <w:marTop w:val="0"/>
                                      <w:marBottom w:val="0"/>
                                      <w:divBdr>
                                        <w:top w:val="none" w:sz="0" w:space="0" w:color="auto"/>
                                        <w:left w:val="none" w:sz="0" w:space="0" w:color="auto"/>
                                        <w:bottom w:val="none" w:sz="0" w:space="0" w:color="auto"/>
                                        <w:right w:val="none" w:sz="0" w:space="0" w:color="auto"/>
                                      </w:divBdr>
                                    </w:div>
                                  </w:divsChild>
                                </w:div>
                                <w:div w:id="1497843908">
                                  <w:marLeft w:val="0"/>
                                  <w:marRight w:val="0"/>
                                  <w:marTop w:val="0"/>
                                  <w:marBottom w:val="0"/>
                                  <w:divBdr>
                                    <w:top w:val="none" w:sz="0" w:space="0" w:color="auto"/>
                                    <w:left w:val="none" w:sz="0" w:space="0" w:color="auto"/>
                                    <w:bottom w:val="none" w:sz="0" w:space="0" w:color="auto"/>
                                    <w:right w:val="none" w:sz="0" w:space="0" w:color="auto"/>
                                  </w:divBdr>
                                  <w:divsChild>
                                    <w:div w:id="2081708134">
                                      <w:marLeft w:val="0"/>
                                      <w:marRight w:val="0"/>
                                      <w:marTop w:val="0"/>
                                      <w:marBottom w:val="0"/>
                                      <w:divBdr>
                                        <w:top w:val="none" w:sz="0" w:space="0" w:color="auto"/>
                                        <w:left w:val="none" w:sz="0" w:space="0" w:color="auto"/>
                                        <w:bottom w:val="none" w:sz="0" w:space="0" w:color="auto"/>
                                        <w:right w:val="none" w:sz="0" w:space="0" w:color="auto"/>
                                      </w:divBdr>
                                    </w:div>
                                  </w:divsChild>
                                </w:div>
                                <w:div w:id="1525971912">
                                  <w:marLeft w:val="0"/>
                                  <w:marRight w:val="0"/>
                                  <w:marTop w:val="0"/>
                                  <w:marBottom w:val="0"/>
                                  <w:divBdr>
                                    <w:top w:val="none" w:sz="0" w:space="0" w:color="auto"/>
                                    <w:left w:val="none" w:sz="0" w:space="0" w:color="auto"/>
                                    <w:bottom w:val="none" w:sz="0" w:space="0" w:color="auto"/>
                                    <w:right w:val="none" w:sz="0" w:space="0" w:color="auto"/>
                                  </w:divBdr>
                                  <w:divsChild>
                                    <w:div w:id="801466167">
                                      <w:marLeft w:val="0"/>
                                      <w:marRight w:val="0"/>
                                      <w:marTop w:val="0"/>
                                      <w:marBottom w:val="0"/>
                                      <w:divBdr>
                                        <w:top w:val="none" w:sz="0" w:space="0" w:color="auto"/>
                                        <w:left w:val="none" w:sz="0" w:space="0" w:color="auto"/>
                                        <w:bottom w:val="none" w:sz="0" w:space="0" w:color="auto"/>
                                        <w:right w:val="none" w:sz="0" w:space="0" w:color="auto"/>
                                      </w:divBdr>
                                    </w:div>
                                  </w:divsChild>
                                </w:div>
                                <w:div w:id="812021294">
                                  <w:marLeft w:val="0"/>
                                  <w:marRight w:val="0"/>
                                  <w:marTop w:val="0"/>
                                  <w:marBottom w:val="0"/>
                                  <w:divBdr>
                                    <w:top w:val="none" w:sz="0" w:space="0" w:color="auto"/>
                                    <w:left w:val="none" w:sz="0" w:space="0" w:color="auto"/>
                                    <w:bottom w:val="none" w:sz="0" w:space="0" w:color="auto"/>
                                    <w:right w:val="none" w:sz="0" w:space="0" w:color="auto"/>
                                  </w:divBdr>
                                  <w:divsChild>
                                    <w:div w:id="1195458095">
                                      <w:marLeft w:val="0"/>
                                      <w:marRight w:val="0"/>
                                      <w:marTop w:val="0"/>
                                      <w:marBottom w:val="0"/>
                                      <w:divBdr>
                                        <w:top w:val="none" w:sz="0" w:space="0" w:color="auto"/>
                                        <w:left w:val="none" w:sz="0" w:space="0" w:color="auto"/>
                                        <w:bottom w:val="none" w:sz="0" w:space="0" w:color="auto"/>
                                        <w:right w:val="none" w:sz="0" w:space="0" w:color="auto"/>
                                      </w:divBdr>
                                    </w:div>
                                  </w:divsChild>
                                </w:div>
                                <w:div w:id="770704965">
                                  <w:marLeft w:val="0"/>
                                  <w:marRight w:val="0"/>
                                  <w:marTop w:val="0"/>
                                  <w:marBottom w:val="0"/>
                                  <w:divBdr>
                                    <w:top w:val="none" w:sz="0" w:space="0" w:color="auto"/>
                                    <w:left w:val="none" w:sz="0" w:space="0" w:color="auto"/>
                                    <w:bottom w:val="none" w:sz="0" w:space="0" w:color="auto"/>
                                    <w:right w:val="none" w:sz="0" w:space="0" w:color="auto"/>
                                  </w:divBdr>
                                  <w:divsChild>
                                    <w:div w:id="2033725111">
                                      <w:marLeft w:val="0"/>
                                      <w:marRight w:val="0"/>
                                      <w:marTop w:val="0"/>
                                      <w:marBottom w:val="0"/>
                                      <w:divBdr>
                                        <w:top w:val="none" w:sz="0" w:space="0" w:color="auto"/>
                                        <w:left w:val="none" w:sz="0" w:space="0" w:color="auto"/>
                                        <w:bottom w:val="none" w:sz="0" w:space="0" w:color="auto"/>
                                        <w:right w:val="none" w:sz="0" w:space="0" w:color="auto"/>
                                      </w:divBdr>
                                    </w:div>
                                  </w:divsChild>
                                </w:div>
                                <w:div w:id="338582431">
                                  <w:marLeft w:val="0"/>
                                  <w:marRight w:val="0"/>
                                  <w:marTop w:val="0"/>
                                  <w:marBottom w:val="0"/>
                                  <w:divBdr>
                                    <w:top w:val="none" w:sz="0" w:space="0" w:color="auto"/>
                                    <w:left w:val="none" w:sz="0" w:space="0" w:color="auto"/>
                                    <w:bottom w:val="none" w:sz="0" w:space="0" w:color="auto"/>
                                    <w:right w:val="none" w:sz="0" w:space="0" w:color="auto"/>
                                  </w:divBdr>
                                  <w:divsChild>
                                    <w:div w:id="262081464">
                                      <w:marLeft w:val="0"/>
                                      <w:marRight w:val="0"/>
                                      <w:marTop w:val="0"/>
                                      <w:marBottom w:val="0"/>
                                      <w:divBdr>
                                        <w:top w:val="none" w:sz="0" w:space="0" w:color="auto"/>
                                        <w:left w:val="none" w:sz="0" w:space="0" w:color="auto"/>
                                        <w:bottom w:val="none" w:sz="0" w:space="0" w:color="auto"/>
                                        <w:right w:val="none" w:sz="0" w:space="0" w:color="auto"/>
                                      </w:divBdr>
                                    </w:div>
                                  </w:divsChild>
                                </w:div>
                                <w:div w:id="1922568177">
                                  <w:marLeft w:val="0"/>
                                  <w:marRight w:val="0"/>
                                  <w:marTop w:val="0"/>
                                  <w:marBottom w:val="0"/>
                                  <w:divBdr>
                                    <w:top w:val="none" w:sz="0" w:space="0" w:color="auto"/>
                                    <w:left w:val="none" w:sz="0" w:space="0" w:color="auto"/>
                                    <w:bottom w:val="none" w:sz="0" w:space="0" w:color="auto"/>
                                    <w:right w:val="none" w:sz="0" w:space="0" w:color="auto"/>
                                  </w:divBdr>
                                  <w:divsChild>
                                    <w:div w:id="228271927">
                                      <w:marLeft w:val="0"/>
                                      <w:marRight w:val="0"/>
                                      <w:marTop w:val="0"/>
                                      <w:marBottom w:val="0"/>
                                      <w:divBdr>
                                        <w:top w:val="none" w:sz="0" w:space="0" w:color="auto"/>
                                        <w:left w:val="none" w:sz="0" w:space="0" w:color="auto"/>
                                        <w:bottom w:val="none" w:sz="0" w:space="0" w:color="auto"/>
                                        <w:right w:val="none" w:sz="0" w:space="0" w:color="auto"/>
                                      </w:divBdr>
                                    </w:div>
                                  </w:divsChild>
                                </w:div>
                                <w:div w:id="1150367678">
                                  <w:marLeft w:val="0"/>
                                  <w:marRight w:val="0"/>
                                  <w:marTop w:val="0"/>
                                  <w:marBottom w:val="0"/>
                                  <w:divBdr>
                                    <w:top w:val="none" w:sz="0" w:space="0" w:color="auto"/>
                                    <w:left w:val="none" w:sz="0" w:space="0" w:color="auto"/>
                                    <w:bottom w:val="none" w:sz="0" w:space="0" w:color="auto"/>
                                    <w:right w:val="none" w:sz="0" w:space="0" w:color="auto"/>
                                  </w:divBdr>
                                  <w:divsChild>
                                    <w:div w:id="352659073">
                                      <w:marLeft w:val="0"/>
                                      <w:marRight w:val="0"/>
                                      <w:marTop w:val="0"/>
                                      <w:marBottom w:val="0"/>
                                      <w:divBdr>
                                        <w:top w:val="none" w:sz="0" w:space="0" w:color="auto"/>
                                        <w:left w:val="none" w:sz="0" w:space="0" w:color="auto"/>
                                        <w:bottom w:val="none" w:sz="0" w:space="0" w:color="auto"/>
                                        <w:right w:val="none" w:sz="0" w:space="0" w:color="auto"/>
                                      </w:divBdr>
                                    </w:div>
                                  </w:divsChild>
                                </w:div>
                                <w:div w:id="892960627">
                                  <w:marLeft w:val="0"/>
                                  <w:marRight w:val="0"/>
                                  <w:marTop w:val="0"/>
                                  <w:marBottom w:val="0"/>
                                  <w:divBdr>
                                    <w:top w:val="none" w:sz="0" w:space="0" w:color="auto"/>
                                    <w:left w:val="none" w:sz="0" w:space="0" w:color="auto"/>
                                    <w:bottom w:val="none" w:sz="0" w:space="0" w:color="auto"/>
                                    <w:right w:val="none" w:sz="0" w:space="0" w:color="auto"/>
                                  </w:divBdr>
                                  <w:divsChild>
                                    <w:div w:id="524827824">
                                      <w:marLeft w:val="0"/>
                                      <w:marRight w:val="0"/>
                                      <w:marTop w:val="0"/>
                                      <w:marBottom w:val="0"/>
                                      <w:divBdr>
                                        <w:top w:val="none" w:sz="0" w:space="0" w:color="auto"/>
                                        <w:left w:val="none" w:sz="0" w:space="0" w:color="auto"/>
                                        <w:bottom w:val="none" w:sz="0" w:space="0" w:color="auto"/>
                                        <w:right w:val="none" w:sz="0" w:space="0" w:color="auto"/>
                                      </w:divBdr>
                                    </w:div>
                                  </w:divsChild>
                                </w:div>
                                <w:div w:id="1100221685">
                                  <w:marLeft w:val="0"/>
                                  <w:marRight w:val="0"/>
                                  <w:marTop w:val="0"/>
                                  <w:marBottom w:val="0"/>
                                  <w:divBdr>
                                    <w:top w:val="none" w:sz="0" w:space="0" w:color="auto"/>
                                    <w:left w:val="none" w:sz="0" w:space="0" w:color="auto"/>
                                    <w:bottom w:val="none" w:sz="0" w:space="0" w:color="auto"/>
                                    <w:right w:val="none" w:sz="0" w:space="0" w:color="auto"/>
                                  </w:divBdr>
                                  <w:divsChild>
                                    <w:div w:id="2094474644">
                                      <w:marLeft w:val="0"/>
                                      <w:marRight w:val="0"/>
                                      <w:marTop w:val="0"/>
                                      <w:marBottom w:val="0"/>
                                      <w:divBdr>
                                        <w:top w:val="none" w:sz="0" w:space="0" w:color="auto"/>
                                        <w:left w:val="none" w:sz="0" w:space="0" w:color="auto"/>
                                        <w:bottom w:val="none" w:sz="0" w:space="0" w:color="auto"/>
                                        <w:right w:val="none" w:sz="0" w:space="0" w:color="auto"/>
                                      </w:divBdr>
                                    </w:div>
                                  </w:divsChild>
                                </w:div>
                                <w:div w:id="1368873455">
                                  <w:marLeft w:val="0"/>
                                  <w:marRight w:val="0"/>
                                  <w:marTop w:val="0"/>
                                  <w:marBottom w:val="0"/>
                                  <w:divBdr>
                                    <w:top w:val="none" w:sz="0" w:space="0" w:color="auto"/>
                                    <w:left w:val="none" w:sz="0" w:space="0" w:color="auto"/>
                                    <w:bottom w:val="none" w:sz="0" w:space="0" w:color="auto"/>
                                    <w:right w:val="none" w:sz="0" w:space="0" w:color="auto"/>
                                  </w:divBdr>
                                  <w:divsChild>
                                    <w:div w:id="643464498">
                                      <w:marLeft w:val="0"/>
                                      <w:marRight w:val="0"/>
                                      <w:marTop w:val="0"/>
                                      <w:marBottom w:val="0"/>
                                      <w:divBdr>
                                        <w:top w:val="none" w:sz="0" w:space="0" w:color="auto"/>
                                        <w:left w:val="none" w:sz="0" w:space="0" w:color="auto"/>
                                        <w:bottom w:val="none" w:sz="0" w:space="0" w:color="auto"/>
                                        <w:right w:val="none" w:sz="0" w:space="0" w:color="auto"/>
                                      </w:divBdr>
                                    </w:div>
                                    <w:div w:id="340009965">
                                      <w:marLeft w:val="0"/>
                                      <w:marRight w:val="0"/>
                                      <w:marTop w:val="0"/>
                                      <w:marBottom w:val="0"/>
                                      <w:divBdr>
                                        <w:top w:val="none" w:sz="0" w:space="0" w:color="auto"/>
                                        <w:left w:val="none" w:sz="0" w:space="0" w:color="auto"/>
                                        <w:bottom w:val="none" w:sz="0" w:space="0" w:color="auto"/>
                                        <w:right w:val="none" w:sz="0" w:space="0" w:color="auto"/>
                                      </w:divBdr>
                                    </w:div>
                                  </w:divsChild>
                                </w:div>
                                <w:div w:id="1639456634">
                                  <w:marLeft w:val="0"/>
                                  <w:marRight w:val="0"/>
                                  <w:marTop w:val="0"/>
                                  <w:marBottom w:val="0"/>
                                  <w:divBdr>
                                    <w:top w:val="none" w:sz="0" w:space="0" w:color="auto"/>
                                    <w:left w:val="none" w:sz="0" w:space="0" w:color="auto"/>
                                    <w:bottom w:val="none" w:sz="0" w:space="0" w:color="auto"/>
                                    <w:right w:val="none" w:sz="0" w:space="0" w:color="auto"/>
                                  </w:divBdr>
                                  <w:divsChild>
                                    <w:div w:id="939490909">
                                      <w:marLeft w:val="0"/>
                                      <w:marRight w:val="0"/>
                                      <w:marTop w:val="0"/>
                                      <w:marBottom w:val="0"/>
                                      <w:divBdr>
                                        <w:top w:val="none" w:sz="0" w:space="0" w:color="auto"/>
                                        <w:left w:val="none" w:sz="0" w:space="0" w:color="auto"/>
                                        <w:bottom w:val="none" w:sz="0" w:space="0" w:color="auto"/>
                                        <w:right w:val="none" w:sz="0" w:space="0" w:color="auto"/>
                                      </w:divBdr>
                                    </w:div>
                                  </w:divsChild>
                                </w:div>
                                <w:div w:id="290792217">
                                  <w:marLeft w:val="0"/>
                                  <w:marRight w:val="0"/>
                                  <w:marTop w:val="0"/>
                                  <w:marBottom w:val="0"/>
                                  <w:divBdr>
                                    <w:top w:val="none" w:sz="0" w:space="0" w:color="auto"/>
                                    <w:left w:val="none" w:sz="0" w:space="0" w:color="auto"/>
                                    <w:bottom w:val="none" w:sz="0" w:space="0" w:color="auto"/>
                                    <w:right w:val="none" w:sz="0" w:space="0" w:color="auto"/>
                                  </w:divBdr>
                                  <w:divsChild>
                                    <w:div w:id="721565677">
                                      <w:marLeft w:val="0"/>
                                      <w:marRight w:val="0"/>
                                      <w:marTop w:val="0"/>
                                      <w:marBottom w:val="0"/>
                                      <w:divBdr>
                                        <w:top w:val="none" w:sz="0" w:space="0" w:color="auto"/>
                                        <w:left w:val="none" w:sz="0" w:space="0" w:color="auto"/>
                                        <w:bottom w:val="none" w:sz="0" w:space="0" w:color="auto"/>
                                        <w:right w:val="none" w:sz="0" w:space="0" w:color="auto"/>
                                      </w:divBdr>
                                    </w:div>
                                  </w:divsChild>
                                </w:div>
                                <w:div w:id="487751606">
                                  <w:marLeft w:val="0"/>
                                  <w:marRight w:val="0"/>
                                  <w:marTop w:val="0"/>
                                  <w:marBottom w:val="0"/>
                                  <w:divBdr>
                                    <w:top w:val="none" w:sz="0" w:space="0" w:color="auto"/>
                                    <w:left w:val="none" w:sz="0" w:space="0" w:color="auto"/>
                                    <w:bottom w:val="none" w:sz="0" w:space="0" w:color="auto"/>
                                    <w:right w:val="none" w:sz="0" w:space="0" w:color="auto"/>
                                  </w:divBdr>
                                  <w:divsChild>
                                    <w:div w:id="95711134">
                                      <w:marLeft w:val="0"/>
                                      <w:marRight w:val="0"/>
                                      <w:marTop w:val="0"/>
                                      <w:marBottom w:val="0"/>
                                      <w:divBdr>
                                        <w:top w:val="none" w:sz="0" w:space="0" w:color="auto"/>
                                        <w:left w:val="none" w:sz="0" w:space="0" w:color="auto"/>
                                        <w:bottom w:val="none" w:sz="0" w:space="0" w:color="auto"/>
                                        <w:right w:val="none" w:sz="0" w:space="0" w:color="auto"/>
                                      </w:divBdr>
                                    </w:div>
                                  </w:divsChild>
                                </w:div>
                                <w:div w:id="814301331">
                                  <w:marLeft w:val="0"/>
                                  <w:marRight w:val="0"/>
                                  <w:marTop w:val="0"/>
                                  <w:marBottom w:val="0"/>
                                  <w:divBdr>
                                    <w:top w:val="none" w:sz="0" w:space="0" w:color="auto"/>
                                    <w:left w:val="none" w:sz="0" w:space="0" w:color="auto"/>
                                    <w:bottom w:val="none" w:sz="0" w:space="0" w:color="auto"/>
                                    <w:right w:val="none" w:sz="0" w:space="0" w:color="auto"/>
                                  </w:divBdr>
                                  <w:divsChild>
                                    <w:div w:id="616721277">
                                      <w:marLeft w:val="0"/>
                                      <w:marRight w:val="0"/>
                                      <w:marTop w:val="0"/>
                                      <w:marBottom w:val="0"/>
                                      <w:divBdr>
                                        <w:top w:val="none" w:sz="0" w:space="0" w:color="auto"/>
                                        <w:left w:val="none" w:sz="0" w:space="0" w:color="auto"/>
                                        <w:bottom w:val="none" w:sz="0" w:space="0" w:color="auto"/>
                                        <w:right w:val="none" w:sz="0" w:space="0" w:color="auto"/>
                                      </w:divBdr>
                                    </w:div>
                                  </w:divsChild>
                                </w:div>
                                <w:div w:id="1958753047">
                                  <w:marLeft w:val="0"/>
                                  <w:marRight w:val="0"/>
                                  <w:marTop w:val="0"/>
                                  <w:marBottom w:val="0"/>
                                  <w:divBdr>
                                    <w:top w:val="none" w:sz="0" w:space="0" w:color="auto"/>
                                    <w:left w:val="none" w:sz="0" w:space="0" w:color="auto"/>
                                    <w:bottom w:val="none" w:sz="0" w:space="0" w:color="auto"/>
                                    <w:right w:val="none" w:sz="0" w:space="0" w:color="auto"/>
                                  </w:divBdr>
                                  <w:divsChild>
                                    <w:div w:id="1432969990">
                                      <w:marLeft w:val="0"/>
                                      <w:marRight w:val="0"/>
                                      <w:marTop w:val="0"/>
                                      <w:marBottom w:val="0"/>
                                      <w:divBdr>
                                        <w:top w:val="none" w:sz="0" w:space="0" w:color="auto"/>
                                        <w:left w:val="none" w:sz="0" w:space="0" w:color="auto"/>
                                        <w:bottom w:val="none" w:sz="0" w:space="0" w:color="auto"/>
                                        <w:right w:val="none" w:sz="0" w:space="0" w:color="auto"/>
                                      </w:divBdr>
                                    </w:div>
                                  </w:divsChild>
                                </w:div>
                                <w:div w:id="930821335">
                                  <w:marLeft w:val="0"/>
                                  <w:marRight w:val="0"/>
                                  <w:marTop w:val="0"/>
                                  <w:marBottom w:val="0"/>
                                  <w:divBdr>
                                    <w:top w:val="none" w:sz="0" w:space="0" w:color="auto"/>
                                    <w:left w:val="none" w:sz="0" w:space="0" w:color="auto"/>
                                    <w:bottom w:val="none" w:sz="0" w:space="0" w:color="auto"/>
                                    <w:right w:val="none" w:sz="0" w:space="0" w:color="auto"/>
                                  </w:divBdr>
                                  <w:divsChild>
                                    <w:div w:id="514198490">
                                      <w:marLeft w:val="0"/>
                                      <w:marRight w:val="0"/>
                                      <w:marTop w:val="0"/>
                                      <w:marBottom w:val="0"/>
                                      <w:divBdr>
                                        <w:top w:val="none" w:sz="0" w:space="0" w:color="auto"/>
                                        <w:left w:val="none" w:sz="0" w:space="0" w:color="auto"/>
                                        <w:bottom w:val="none" w:sz="0" w:space="0" w:color="auto"/>
                                        <w:right w:val="none" w:sz="0" w:space="0" w:color="auto"/>
                                      </w:divBdr>
                                    </w:div>
                                  </w:divsChild>
                                </w:div>
                                <w:div w:id="858080113">
                                  <w:marLeft w:val="0"/>
                                  <w:marRight w:val="0"/>
                                  <w:marTop w:val="0"/>
                                  <w:marBottom w:val="0"/>
                                  <w:divBdr>
                                    <w:top w:val="none" w:sz="0" w:space="0" w:color="auto"/>
                                    <w:left w:val="none" w:sz="0" w:space="0" w:color="auto"/>
                                    <w:bottom w:val="none" w:sz="0" w:space="0" w:color="auto"/>
                                    <w:right w:val="none" w:sz="0" w:space="0" w:color="auto"/>
                                  </w:divBdr>
                                  <w:divsChild>
                                    <w:div w:id="993603215">
                                      <w:marLeft w:val="0"/>
                                      <w:marRight w:val="0"/>
                                      <w:marTop w:val="0"/>
                                      <w:marBottom w:val="0"/>
                                      <w:divBdr>
                                        <w:top w:val="none" w:sz="0" w:space="0" w:color="auto"/>
                                        <w:left w:val="none" w:sz="0" w:space="0" w:color="auto"/>
                                        <w:bottom w:val="none" w:sz="0" w:space="0" w:color="auto"/>
                                        <w:right w:val="none" w:sz="0" w:space="0" w:color="auto"/>
                                      </w:divBdr>
                                    </w:div>
                                  </w:divsChild>
                                </w:div>
                                <w:div w:id="972827325">
                                  <w:marLeft w:val="0"/>
                                  <w:marRight w:val="0"/>
                                  <w:marTop w:val="0"/>
                                  <w:marBottom w:val="0"/>
                                  <w:divBdr>
                                    <w:top w:val="none" w:sz="0" w:space="0" w:color="auto"/>
                                    <w:left w:val="none" w:sz="0" w:space="0" w:color="auto"/>
                                    <w:bottom w:val="none" w:sz="0" w:space="0" w:color="auto"/>
                                    <w:right w:val="none" w:sz="0" w:space="0" w:color="auto"/>
                                  </w:divBdr>
                                  <w:divsChild>
                                    <w:div w:id="1481769929">
                                      <w:marLeft w:val="0"/>
                                      <w:marRight w:val="0"/>
                                      <w:marTop w:val="0"/>
                                      <w:marBottom w:val="0"/>
                                      <w:divBdr>
                                        <w:top w:val="none" w:sz="0" w:space="0" w:color="auto"/>
                                        <w:left w:val="none" w:sz="0" w:space="0" w:color="auto"/>
                                        <w:bottom w:val="none" w:sz="0" w:space="0" w:color="auto"/>
                                        <w:right w:val="none" w:sz="0" w:space="0" w:color="auto"/>
                                      </w:divBdr>
                                    </w:div>
                                  </w:divsChild>
                                </w:div>
                                <w:div w:id="2003119417">
                                  <w:marLeft w:val="0"/>
                                  <w:marRight w:val="0"/>
                                  <w:marTop w:val="0"/>
                                  <w:marBottom w:val="0"/>
                                  <w:divBdr>
                                    <w:top w:val="none" w:sz="0" w:space="0" w:color="auto"/>
                                    <w:left w:val="none" w:sz="0" w:space="0" w:color="auto"/>
                                    <w:bottom w:val="none" w:sz="0" w:space="0" w:color="auto"/>
                                    <w:right w:val="none" w:sz="0" w:space="0" w:color="auto"/>
                                  </w:divBdr>
                                  <w:divsChild>
                                    <w:div w:id="449129198">
                                      <w:marLeft w:val="0"/>
                                      <w:marRight w:val="0"/>
                                      <w:marTop w:val="0"/>
                                      <w:marBottom w:val="0"/>
                                      <w:divBdr>
                                        <w:top w:val="none" w:sz="0" w:space="0" w:color="auto"/>
                                        <w:left w:val="none" w:sz="0" w:space="0" w:color="auto"/>
                                        <w:bottom w:val="none" w:sz="0" w:space="0" w:color="auto"/>
                                        <w:right w:val="none" w:sz="0" w:space="0" w:color="auto"/>
                                      </w:divBdr>
                                    </w:div>
                                  </w:divsChild>
                                </w:div>
                                <w:div w:id="1178739845">
                                  <w:marLeft w:val="0"/>
                                  <w:marRight w:val="0"/>
                                  <w:marTop w:val="0"/>
                                  <w:marBottom w:val="0"/>
                                  <w:divBdr>
                                    <w:top w:val="none" w:sz="0" w:space="0" w:color="auto"/>
                                    <w:left w:val="none" w:sz="0" w:space="0" w:color="auto"/>
                                    <w:bottom w:val="none" w:sz="0" w:space="0" w:color="auto"/>
                                    <w:right w:val="none" w:sz="0" w:space="0" w:color="auto"/>
                                  </w:divBdr>
                                  <w:divsChild>
                                    <w:div w:id="1778059860">
                                      <w:marLeft w:val="0"/>
                                      <w:marRight w:val="0"/>
                                      <w:marTop w:val="0"/>
                                      <w:marBottom w:val="0"/>
                                      <w:divBdr>
                                        <w:top w:val="none" w:sz="0" w:space="0" w:color="auto"/>
                                        <w:left w:val="none" w:sz="0" w:space="0" w:color="auto"/>
                                        <w:bottom w:val="none" w:sz="0" w:space="0" w:color="auto"/>
                                        <w:right w:val="none" w:sz="0" w:space="0" w:color="auto"/>
                                      </w:divBdr>
                                    </w:div>
                                  </w:divsChild>
                                </w:div>
                                <w:div w:id="1877542017">
                                  <w:marLeft w:val="0"/>
                                  <w:marRight w:val="0"/>
                                  <w:marTop w:val="0"/>
                                  <w:marBottom w:val="0"/>
                                  <w:divBdr>
                                    <w:top w:val="none" w:sz="0" w:space="0" w:color="auto"/>
                                    <w:left w:val="none" w:sz="0" w:space="0" w:color="auto"/>
                                    <w:bottom w:val="none" w:sz="0" w:space="0" w:color="auto"/>
                                    <w:right w:val="none" w:sz="0" w:space="0" w:color="auto"/>
                                  </w:divBdr>
                                  <w:divsChild>
                                    <w:div w:id="384791786">
                                      <w:marLeft w:val="0"/>
                                      <w:marRight w:val="0"/>
                                      <w:marTop w:val="0"/>
                                      <w:marBottom w:val="0"/>
                                      <w:divBdr>
                                        <w:top w:val="none" w:sz="0" w:space="0" w:color="auto"/>
                                        <w:left w:val="none" w:sz="0" w:space="0" w:color="auto"/>
                                        <w:bottom w:val="none" w:sz="0" w:space="0" w:color="auto"/>
                                        <w:right w:val="none" w:sz="0" w:space="0" w:color="auto"/>
                                      </w:divBdr>
                                    </w:div>
                                  </w:divsChild>
                                </w:div>
                                <w:div w:id="1859810728">
                                  <w:marLeft w:val="0"/>
                                  <w:marRight w:val="0"/>
                                  <w:marTop w:val="0"/>
                                  <w:marBottom w:val="0"/>
                                  <w:divBdr>
                                    <w:top w:val="none" w:sz="0" w:space="0" w:color="auto"/>
                                    <w:left w:val="none" w:sz="0" w:space="0" w:color="auto"/>
                                    <w:bottom w:val="none" w:sz="0" w:space="0" w:color="auto"/>
                                    <w:right w:val="none" w:sz="0" w:space="0" w:color="auto"/>
                                  </w:divBdr>
                                  <w:divsChild>
                                    <w:div w:id="1435787834">
                                      <w:marLeft w:val="0"/>
                                      <w:marRight w:val="0"/>
                                      <w:marTop w:val="0"/>
                                      <w:marBottom w:val="0"/>
                                      <w:divBdr>
                                        <w:top w:val="none" w:sz="0" w:space="0" w:color="auto"/>
                                        <w:left w:val="none" w:sz="0" w:space="0" w:color="auto"/>
                                        <w:bottom w:val="none" w:sz="0" w:space="0" w:color="auto"/>
                                        <w:right w:val="none" w:sz="0" w:space="0" w:color="auto"/>
                                      </w:divBdr>
                                    </w:div>
                                  </w:divsChild>
                                </w:div>
                                <w:div w:id="576525013">
                                  <w:marLeft w:val="0"/>
                                  <w:marRight w:val="0"/>
                                  <w:marTop w:val="0"/>
                                  <w:marBottom w:val="0"/>
                                  <w:divBdr>
                                    <w:top w:val="none" w:sz="0" w:space="0" w:color="auto"/>
                                    <w:left w:val="none" w:sz="0" w:space="0" w:color="auto"/>
                                    <w:bottom w:val="none" w:sz="0" w:space="0" w:color="auto"/>
                                    <w:right w:val="none" w:sz="0" w:space="0" w:color="auto"/>
                                  </w:divBdr>
                                  <w:divsChild>
                                    <w:div w:id="1181313005">
                                      <w:marLeft w:val="0"/>
                                      <w:marRight w:val="0"/>
                                      <w:marTop w:val="0"/>
                                      <w:marBottom w:val="0"/>
                                      <w:divBdr>
                                        <w:top w:val="none" w:sz="0" w:space="0" w:color="auto"/>
                                        <w:left w:val="none" w:sz="0" w:space="0" w:color="auto"/>
                                        <w:bottom w:val="none" w:sz="0" w:space="0" w:color="auto"/>
                                        <w:right w:val="none" w:sz="0" w:space="0" w:color="auto"/>
                                      </w:divBdr>
                                    </w:div>
                                  </w:divsChild>
                                </w:div>
                                <w:div w:id="39209176">
                                  <w:marLeft w:val="0"/>
                                  <w:marRight w:val="0"/>
                                  <w:marTop w:val="0"/>
                                  <w:marBottom w:val="0"/>
                                  <w:divBdr>
                                    <w:top w:val="none" w:sz="0" w:space="0" w:color="auto"/>
                                    <w:left w:val="none" w:sz="0" w:space="0" w:color="auto"/>
                                    <w:bottom w:val="none" w:sz="0" w:space="0" w:color="auto"/>
                                    <w:right w:val="none" w:sz="0" w:space="0" w:color="auto"/>
                                  </w:divBdr>
                                  <w:divsChild>
                                    <w:div w:id="1923372625">
                                      <w:marLeft w:val="0"/>
                                      <w:marRight w:val="0"/>
                                      <w:marTop w:val="0"/>
                                      <w:marBottom w:val="0"/>
                                      <w:divBdr>
                                        <w:top w:val="none" w:sz="0" w:space="0" w:color="auto"/>
                                        <w:left w:val="none" w:sz="0" w:space="0" w:color="auto"/>
                                        <w:bottom w:val="none" w:sz="0" w:space="0" w:color="auto"/>
                                        <w:right w:val="none" w:sz="0" w:space="0" w:color="auto"/>
                                      </w:divBdr>
                                    </w:div>
                                  </w:divsChild>
                                </w:div>
                                <w:div w:id="253363368">
                                  <w:marLeft w:val="0"/>
                                  <w:marRight w:val="0"/>
                                  <w:marTop w:val="0"/>
                                  <w:marBottom w:val="0"/>
                                  <w:divBdr>
                                    <w:top w:val="none" w:sz="0" w:space="0" w:color="auto"/>
                                    <w:left w:val="none" w:sz="0" w:space="0" w:color="auto"/>
                                    <w:bottom w:val="none" w:sz="0" w:space="0" w:color="auto"/>
                                    <w:right w:val="none" w:sz="0" w:space="0" w:color="auto"/>
                                  </w:divBdr>
                                  <w:divsChild>
                                    <w:div w:id="803815656">
                                      <w:marLeft w:val="0"/>
                                      <w:marRight w:val="0"/>
                                      <w:marTop w:val="0"/>
                                      <w:marBottom w:val="0"/>
                                      <w:divBdr>
                                        <w:top w:val="none" w:sz="0" w:space="0" w:color="auto"/>
                                        <w:left w:val="none" w:sz="0" w:space="0" w:color="auto"/>
                                        <w:bottom w:val="none" w:sz="0" w:space="0" w:color="auto"/>
                                        <w:right w:val="none" w:sz="0" w:space="0" w:color="auto"/>
                                      </w:divBdr>
                                    </w:div>
                                  </w:divsChild>
                                </w:div>
                                <w:div w:id="1625427584">
                                  <w:marLeft w:val="0"/>
                                  <w:marRight w:val="0"/>
                                  <w:marTop w:val="0"/>
                                  <w:marBottom w:val="0"/>
                                  <w:divBdr>
                                    <w:top w:val="none" w:sz="0" w:space="0" w:color="auto"/>
                                    <w:left w:val="none" w:sz="0" w:space="0" w:color="auto"/>
                                    <w:bottom w:val="none" w:sz="0" w:space="0" w:color="auto"/>
                                    <w:right w:val="none" w:sz="0" w:space="0" w:color="auto"/>
                                  </w:divBdr>
                                  <w:divsChild>
                                    <w:div w:id="671026863">
                                      <w:marLeft w:val="0"/>
                                      <w:marRight w:val="0"/>
                                      <w:marTop w:val="0"/>
                                      <w:marBottom w:val="0"/>
                                      <w:divBdr>
                                        <w:top w:val="none" w:sz="0" w:space="0" w:color="auto"/>
                                        <w:left w:val="none" w:sz="0" w:space="0" w:color="auto"/>
                                        <w:bottom w:val="none" w:sz="0" w:space="0" w:color="auto"/>
                                        <w:right w:val="none" w:sz="0" w:space="0" w:color="auto"/>
                                      </w:divBdr>
                                    </w:div>
                                  </w:divsChild>
                                </w:div>
                                <w:div w:id="1790124566">
                                  <w:marLeft w:val="0"/>
                                  <w:marRight w:val="0"/>
                                  <w:marTop w:val="0"/>
                                  <w:marBottom w:val="0"/>
                                  <w:divBdr>
                                    <w:top w:val="none" w:sz="0" w:space="0" w:color="auto"/>
                                    <w:left w:val="none" w:sz="0" w:space="0" w:color="auto"/>
                                    <w:bottom w:val="none" w:sz="0" w:space="0" w:color="auto"/>
                                    <w:right w:val="none" w:sz="0" w:space="0" w:color="auto"/>
                                  </w:divBdr>
                                  <w:divsChild>
                                    <w:div w:id="1261990539">
                                      <w:marLeft w:val="0"/>
                                      <w:marRight w:val="0"/>
                                      <w:marTop w:val="0"/>
                                      <w:marBottom w:val="0"/>
                                      <w:divBdr>
                                        <w:top w:val="none" w:sz="0" w:space="0" w:color="auto"/>
                                        <w:left w:val="none" w:sz="0" w:space="0" w:color="auto"/>
                                        <w:bottom w:val="none" w:sz="0" w:space="0" w:color="auto"/>
                                        <w:right w:val="none" w:sz="0" w:space="0" w:color="auto"/>
                                      </w:divBdr>
                                    </w:div>
                                  </w:divsChild>
                                </w:div>
                                <w:div w:id="1399011952">
                                  <w:marLeft w:val="0"/>
                                  <w:marRight w:val="0"/>
                                  <w:marTop w:val="0"/>
                                  <w:marBottom w:val="0"/>
                                  <w:divBdr>
                                    <w:top w:val="none" w:sz="0" w:space="0" w:color="auto"/>
                                    <w:left w:val="none" w:sz="0" w:space="0" w:color="auto"/>
                                    <w:bottom w:val="none" w:sz="0" w:space="0" w:color="auto"/>
                                    <w:right w:val="none" w:sz="0" w:space="0" w:color="auto"/>
                                  </w:divBdr>
                                  <w:divsChild>
                                    <w:div w:id="861554308">
                                      <w:marLeft w:val="0"/>
                                      <w:marRight w:val="0"/>
                                      <w:marTop w:val="0"/>
                                      <w:marBottom w:val="0"/>
                                      <w:divBdr>
                                        <w:top w:val="none" w:sz="0" w:space="0" w:color="auto"/>
                                        <w:left w:val="none" w:sz="0" w:space="0" w:color="auto"/>
                                        <w:bottom w:val="none" w:sz="0" w:space="0" w:color="auto"/>
                                        <w:right w:val="none" w:sz="0" w:space="0" w:color="auto"/>
                                      </w:divBdr>
                                    </w:div>
                                  </w:divsChild>
                                </w:div>
                                <w:div w:id="535504891">
                                  <w:marLeft w:val="0"/>
                                  <w:marRight w:val="0"/>
                                  <w:marTop w:val="0"/>
                                  <w:marBottom w:val="0"/>
                                  <w:divBdr>
                                    <w:top w:val="none" w:sz="0" w:space="0" w:color="auto"/>
                                    <w:left w:val="none" w:sz="0" w:space="0" w:color="auto"/>
                                    <w:bottom w:val="none" w:sz="0" w:space="0" w:color="auto"/>
                                    <w:right w:val="none" w:sz="0" w:space="0" w:color="auto"/>
                                  </w:divBdr>
                                  <w:divsChild>
                                    <w:div w:id="1706326462">
                                      <w:marLeft w:val="0"/>
                                      <w:marRight w:val="0"/>
                                      <w:marTop w:val="0"/>
                                      <w:marBottom w:val="0"/>
                                      <w:divBdr>
                                        <w:top w:val="none" w:sz="0" w:space="0" w:color="auto"/>
                                        <w:left w:val="none" w:sz="0" w:space="0" w:color="auto"/>
                                        <w:bottom w:val="none" w:sz="0" w:space="0" w:color="auto"/>
                                        <w:right w:val="none" w:sz="0" w:space="0" w:color="auto"/>
                                      </w:divBdr>
                                    </w:div>
                                  </w:divsChild>
                                </w:div>
                                <w:div w:id="672142606">
                                  <w:marLeft w:val="0"/>
                                  <w:marRight w:val="0"/>
                                  <w:marTop w:val="0"/>
                                  <w:marBottom w:val="0"/>
                                  <w:divBdr>
                                    <w:top w:val="none" w:sz="0" w:space="0" w:color="auto"/>
                                    <w:left w:val="none" w:sz="0" w:space="0" w:color="auto"/>
                                    <w:bottom w:val="none" w:sz="0" w:space="0" w:color="auto"/>
                                    <w:right w:val="none" w:sz="0" w:space="0" w:color="auto"/>
                                  </w:divBdr>
                                  <w:divsChild>
                                    <w:div w:id="1685593745">
                                      <w:marLeft w:val="0"/>
                                      <w:marRight w:val="0"/>
                                      <w:marTop w:val="0"/>
                                      <w:marBottom w:val="0"/>
                                      <w:divBdr>
                                        <w:top w:val="none" w:sz="0" w:space="0" w:color="auto"/>
                                        <w:left w:val="none" w:sz="0" w:space="0" w:color="auto"/>
                                        <w:bottom w:val="none" w:sz="0" w:space="0" w:color="auto"/>
                                        <w:right w:val="none" w:sz="0" w:space="0" w:color="auto"/>
                                      </w:divBdr>
                                    </w:div>
                                  </w:divsChild>
                                </w:div>
                                <w:div w:id="1616257315">
                                  <w:marLeft w:val="0"/>
                                  <w:marRight w:val="0"/>
                                  <w:marTop w:val="0"/>
                                  <w:marBottom w:val="0"/>
                                  <w:divBdr>
                                    <w:top w:val="none" w:sz="0" w:space="0" w:color="auto"/>
                                    <w:left w:val="none" w:sz="0" w:space="0" w:color="auto"/>
                                    <w:bottom w:val="none" w:sz="0" w:space="0" w:color="auto"/>
                                    <w:right w:val="none" w:sz="0" w:space="0" w:color="auto"/>
                                  </w:divBdr>
                                  <w:divsChild>
                                    <w:div w:id="1492523769">
                                      <w:marLeft w:val="0"/>
                                      <w:marRight w:val="0"/>
                                      <w:marTop w:val="0"/>
                                      <w:marBottom w:val="0"/>
                                      <w:divBdr>
                                        <w:top w:val="none" w:sz="0" w:space="0" w:color="auto"/>
                                        <w:left w:val="none" w:sz="0" w:space="0" w:color="auto"/>
                                        <w:bottom w:val="none" w:sz="0" w:space="0" w:color="auto"/>
                                        <w:right w:val="none" w:sz="0" w:space="0" w:color="auto"/>
                                      </w:divBdr>
                                    </w:div>
                                  </w:divsChild>
                                </w:div>
                                <w:div w:id="590551782">
                                  <w:marLeft w:val="0"/>
                                  <w:marRight w:val="0"/>
                                  <w:marTop w:val="0"/>
                                  <w:marBottom w:val="0"/>
                                  <w:divBdr>
                                    <w:top w:val="none" w:sz="0" w:space="0" w:color="auto"/>
                                    <w:left w:val="none" w:sz="0" w:space="0" w:color="auto"/>
                                    <w:bottom w:val="none" w:sz="0" w:space="0" w:color="auto"/>
                                    <w:right w:val="none" w:sz="0" w:space="0" w:color="auto"/>
                                  </w:divBdr>
                                  <w:divsChild>
                                    <w:div w:id="1365449797">
                                      <w:marLeft w:val="0"/>
                                      <w:marRight w:val="0"/>
                                      <w:marTop w:val="0"/>
                                      <w:marBottom w:val="0"/>
                                      <w:divBdr>
                                        <w:top w:val="none" w:sz="0" w:space="0" w:color="auto"/>
                                        <w:left w:val="none" w:sz="0" w:space="0" w:color="auto"/>
                                        <w:bottom w:val="none" w:sz="0" w:space="0" w:color="auto"/>
                                        <w:right w:val="none" w:sz="0" w:space="0" w:color="auto"/>
                                      </w:divBdr>
                                    </w:div>
                                  </w:divsChild>
                                </w:div>
                                <w:div w:id="815495456">
                                  <w:marLeft w:val="0"/>
                                  <w:marRight w:val="0"/>
                                  <w:marTop w:val="0"/>
                                  <w:marBottom w:val="0"/>
                                  <w:divBdr>
                                    <w:top w:val="none" w:sz="0" w:space="0" w:color="auto"/>
                                    <w:left w:val="none" w:sz="0" w:space="0" w:color="auto"/>
                                    <w:bottom w:val="none" w:sz="0" w:space="0" w:color="auto"/>
                                    <w:right w:val="none" w:sz="0" w:space="0" w:color="auto"/>
                                  </w:divBdr>
                                  <w:divsChild>
                                    <w:div w:id="2117821054">
                                      <w:marLeft w:val="0"/>
                                      <w:marRight w:val="0"/>
                                      <w:marTop w:val="0"/>
                                      <w:marBottom w:val="0"/>
                                      <w:divBdr>
                                        <w:top w:val="none" w:sz="0" w:space="0" w:color="auto"/>
                                        <w:left w:val="none" w:sz="0" w:space="0" w:color="auto"/>
                                        <w:bottom w:val="none" w:sz="0" w:space="0" w:color="auto"/>
                                        <w:right w:val="none" w:sz="0" w:space="0" w:color="auto"/>
                                      </w:divBdr>
                                    </w:div>
                                  </w:divsChild>
                                </w:div>
                                <w:div w:id="1871066469">
                                  <w:marLeft w:val="0"/>
                                  <w:marRight w:val="0"/>
                                  <w:marTop w:val="0"/>
                                  <w:marBottom w:val="0"/>
                                  <w:divBdr>
                                    <w:top w:val="none" w:sz="0" w:space="0" w:color="auto"/>
                                    <w:left w:val="none" w:sz="0" w:space="0" w:color="auto"/>
                                    <w:bottom w:val="none" w:sz="0" w:space="0" w:color="auto"/>
                                    <w:right w:val="none" w:sz="0" w:space="0" w:color="auto"/>
                                  </w:divBdr>
                                  <w:divsChild>
                                    <w:div w:id="1837110340">
                                      <w:marLeft w:val="0"/>
                                      <w:marRight w:val="0"/>
                                      <w:marTop w:val="0"/>
                                      <w:marBottom w:val="0"/>
                                      <w:divBdr>
                                        <w:top w:val="none" w:sz="0" w:space="0" w:color="auto"/>
                                        <w:left w:val="none" w:sz="0" w:space="0" w:color="auto"/>
                                        <w:bottom w:val="none" w:sz="0" w:space="0" w:color="auto"/>
                                        <w:right w:val="none" w:sz="0" w:space="0" w:color="auto"/>
                                      </w:divBdr>
                                    </w:div>
                                  </w:divsChild>
                                </w:div>
                                <w:div w:id="1949115979">
                                  <w:marLeft w:val="0"/>
                                  <w:marRight w:val="0"/>
                                  <w:marTop w:val="0"/>
                                  <w:marBottom w:val="0"/>
                                  <w:divBdr>
                                    <w:top w:val="none" w:sz="0" w:space="0" w:color="auto"/>
                                    <w:left w:val="none" w:sz="0" w:space="0" w:color="auto"/>
                                    <w:bottom w:val="none" w:sz="0" w:space="0" w:color="auto"/>
                                    <w:right w:val="none" w:sz="0" w:space="0" w:color="auto"/>
                                  </w:divBdr>
                                  <w:divsChild>
                                    <w:div w:id="2139685127">
                                      <w:marLeft w:val="0"/>
                                      <w:marRight w:val="0"/>
                                      <w:marTop w:val="0"/>
                                      <w:marBottom w:val="0"/>
                                      <w:divBdr>
                                        <w:top w:val="none" w:sz="0" w:space="0" w:color="auto"/>
                                        <w:left w:val="none" w:sz="0" w:space="0" w:color="auto"/>
                                        <w:bottom w:val="none" w:sz="0" w:space="0" w:color="auto"/>
                                        <w:right w:val="none" w:sz="0" w:space="0" w:color="auto"/>
                                      </w:divBdr>
                                    </w:div>
                                  </w:divsChild>
                                </w:div>
                                <w:div w:id="1762872296">
                                  <w:marLeft w:val="0"/>
                                  <w:marRight w:val="0"/>
                                  <w:marTop w:val="0"/>
                                  <w:marBottom w:val="0"/>
                                  <w:divBdr>
                                    <w:top w:val="none" w:sz="0" w:space="0" w:color="auto"/>
                                    <w:left w:val="none" w:sz="0" w:space="0" w:color="auto"/>
                                    <w:bottom w:val="none" w:sz="0" w:space="0" w:color="auto"/>
                                    <w:right w:val="none" w:sz="0" w:space="0" w:color="auto"/>
                                  </w:divBdr>
                                  <w:divsChild>
                                    <w:div w:id="405229720">
                                      <w:marLeft w:val="0"/>
                                      <w:marRight w:val="0"/>
                                      <w:marTop w:val="0"/>
                                      <w:marBottom w:val="0"/>
                                      <w:divBdr>
                                        <w:top w:val="none" w:sz="0" w:space="0" w:color="auto"/>
                                        <w:left w:val="none" w:sz="0" w:space="0" w:color="auto"/>
                                        <w:bottom w:val="none" w:sz="0" w:space="0" w:color="auto"/>
                                        <w:right w:val="none" w:sz="0" w:space="0" w:color="auto"/>
                                      </w:divBdr>
                                    </w:div>
                                  </w:divsChild>
                                </w:div>
                                <w:div w:id="737944397">
                                  <w:marLeft w:val="0"/>
                                  <w:marRight w:val="0"/>
                                  <w:marTop w:val="0"/>
                                  <w:marBottom w:val="0"/>
                                  <w:divBdr>
                                    <w:top w:val="none" w:sz="0" w:space="0" w:color="auto"/>
                                    <w:left w:val="none" w:sz="0" w:space="0" w:color="auto"/>
                                    <w:bottom w:val="none" w:sz="0" w:space="0" w:color="auto"/>
                                    <w:right w:val="none" w:sz="0" w:space="0" w:color="auto"/>
                                  </w:divBdr>
                                  <w:divsChild>
                                    <w:div w:id="549657109">
                                      <w:marLeft w:val="0"/>
                                      <w:marRight w:val="0"/>
                                      <w:marTop w:val="0"/>
                                      <w:marBottom w:val="0"/>
                                      <w:divBdr>
                                        <w:top w:val="none" w:sz="0" w:space="0" w:color="auto"/>
                                        <w:left w:val="none" w:sz="0" w:space="0" w:color="auto"/>
                                        <w:bottom w:val="none" w:sz="0" w:space="0" w:color="auto"/>
                                        <w:right w:val="none" w:sz="0" w:space="0" w:color="auto"/>
                                      </w:divBdr>
                                    </w:div>
                                  </w:divsChild>
                                </w:div>
                                <w:div w:id="1965695615">
                                  <w:marLeft w:val="0"/>
                                  <w:marRight w:val="0"/>
                                  <w:marTop w:val="0"/>
                                  <w:marBottom w:val="0"/>
                                  <w:divBdr>
                                    <w:top w:val="none" w:sz="0" w:space="0" w:color="auto"/>
                                    <w:left w:val="none" w:sz="0" w:space="0" w:color="auto"/>
                                    <w:bottom w:val="none" w:sz="0" w:space="0" w:color="auto"/>
                                    <w:right w:val="none" w:sz="0" w:space="0" w:color="auto"/>
                                  </w:divBdr>
                                  <w:divsChild>
                                    <w:div w:id="1236624988">
                                      <w:marLeft w:val="0"/>
                                      <w:marRight w:val="0"/>
                                      <w:marTop w:val="0"/>
                                      <w:marBottom w:val="0"/>
                                      <w:divBdr>
                                        <w:top w:val="none" w:sz="0" w:space="0" w:color="auto"/>
                                        <w:left w:val="none" w:sz="0" w:space="0" w:color="auto"/>
                                        <w:bottom w:val="none" w:sz="0" w:space="0" w:color="auto"/>
                                        <w:right w:val="none" w:sz="0" w:space="0" w:color="auto"/>
                                      </w:divBdr>
                                    </w:div>
                                  </w:divsChild>
                                </w:div>
                                <w:div w:id="1346520960">
                                  <w:marLeft w:val="0"/>
                                  <w:marRight w:val="0"/>
                                  <w:marTop w:val="0"/>
                                  <w:marBottom w:val="0"/>
                                  <w:divBdr>
                                    <w:top w:val="none" w:sz="0" w:space="0" w:color="auto"/>
                                    <w:left w:val="none" w:sz="0" w:space="0" w:color="auto"/>
                                    <w:bottom w:val="none" w:sz="0" w:space="0" w:color="auto"/>
                                    <w:right w:val="none" w:sz="0" w:space="0" w:color="auto"/>
                                  </w:divBdr>
                                  <w:divsChild>
                                    <w:div w:id="1771511255">
                                      <w:marLeft w:val="0"/>
                                      <w:marRight w:val="0"/>
                                      <w:marTop w:val="0"/>
                                      <w:marBottom w:val="0"/>
                                      <w:divBdr>
                                        <w:top w:val="none" w:sz="0" w:space="0" w:color="auto"/>
                                        <w:left w:val="none" w:sz="0" w:space="0" w:color="auto"/>
                                        <w:bottom w:val="none" w:sz="0" w:space="0" w:color="auto"/>
                                        <w:right w:val="none" w:sz="0" w:space="0" w:color="auto"/>
                                      </w:divBdr>
                                    </w:div>
                                  </w:divsChild>
                                </w:div>
                                <w:div w:id="649941058">
                                  <w:marLeft w:val="0"/>
                                  <w:marRight w:val="0"/>
                                  <w:marTop w:val="0"/>
                                  <w:marBottom w:val="0"/>
                                  <w:divBdr>
                                    <w:top w:val="none" w:sz="0" w:space="0" w:color="auto"/>
                                    <w:left w:val="none" w:sz="0" w:space="0" w:color="auto"/>
                                    <w:bottom w:val="none" w:sz="0" w:space="0" w:color="auto"/>
                                    <w:right w:val="none" w:sz="0" w:space="0" w:color="auto"/>
                                  </w:divBdr>
                                  <w:divsChild>
                                    <w:div w:id="154223301">
                                      <w:marLeft w:val="0"/>
                                      <w:marRight w:val="0"/>
                                      <w:marTop w:val="0"/>
                                      <w:marBottom w:val="0"/>
                                      <w:divBdr>
                                        <w:top w:val="none" w:sz="0" w:space="0" w:color="auto"/>
                                        <w:left w:val="none" w:sz="0" w:space="0" w:color="auto"/>
                                        <w:bottom w:val="none" w:sz="0" w:space="0" w:color="auto"/>
                                        <w:right w:val="none" w:sz="0" w:space="0" w:color="auto"/>
                                      </w:divBdr>
                                    </w:div>
                                  </w:divsChild>
                                </w:div>
                                <w:div w:id="54397330">
                                  <w:marLeft w:val="0"/>
                                  <w:marRight w:val="0"/>
                                  <w:marTop w:val="0"/>
                                  <w:marBottom w:val="0"/>
                                  <w:divBdr>
                                    <w:top w:val="none" w:sz="0" w:space="0" w:color="auto"/>
                                    <w:left w:val="none" w:sz="0" w:space="0" w:color="auto"/>
                                    <w:bottom w:val="none" w:sz="0" w:space="0" w:color="auto"/>
                                    <w:right w:val="none" w:sz="0" w:space="0" w:color="auto"/>
                                  </w:divBdr>
                                  <w:divsChild>
                                    <w:div w:id="42951220">
                                      <w:marLeft w:val="0"/>
                                      <w:marRight w:val="0"/>
                                      <w:marTop w:val="0"/>
                                      <w:marBottom w:val="0"/>
                                      <w:divBdr>
                                        <w:top w:val="none" w:sz="0" w:space="0" w:color="auto"/>
                                        <w:left w:val="none" w:sz="0" w:space="0" w:color="auto"/>
                                        <w:bottom w:val="none" w:sz="0" w:space="0" w:color="auto"/>
                                        <w:right w:val="none" w:sz="0" w:space="0" w:color="auto"/>
                                      </w:divBdr>
                                    </w:div>
                                  </w:divsChild>
                                </w:div>
                                <w:div w:id="347677465">
                                  <w:marLeft w:val="0"/>
                                  <w:marRight w:val="0"/>
                                  <w:marTop w:val="0"/>
                                  <w:marBottom w:val="0"/>
                                  <w:divBdr>
                                    <w:top w:val="none" w:sz="0" w:space="0" w:color="auto"/>
                                    <w:left w:val="none" w:sz="0" w:space="0" w:color="auto"/>
                                    <w:bottom w:val="none" w:sz="0" w:space="0" w:color="auto"/>
                                    <w:right w:val="none" w:sz="0" w:space="0" w:color="auto"/>
                                  </w:divBdr>
                                  <w:divsChild>
                                    <w:div w:id="1028947180">
                                      <w:marLeft w:val="0"/>
                                      <w:marRight w:val="0"/>
                                      <w:marTop w:val="0"/>
                                      <w:marBottom w:val="0"/>
                                      <w:divBdr>
                                        <w:top w:val="none" w:sz="0" w:space="0" w:color="auto"/>
                                        <w:left w:val="none" w:sz="0" w:space="0" w:color="auto"/>
                                        <w:bottom w:val="none" w:sz="0" w:space="0" w:color="auto"/>
                                        <w:right w:val="none" w:sz="0" w:space="0" w:color="auto"/>
                                      </w:divBdr>
                                    </w:div>
                                  </w:divsChild>
                                </w:div>
                                <w:div w:id="1018117182">
                                  <w:marLeft w:val="0"/>
                                  <w:marRight w:val="0"/>
                                  <w:marTop w:val="0"/>
                                  <w:marBottom w:val="0"/>
                                  <w:divBdr>
                                    <w:top w:val="none" w:sz="0" w:space="0" w:color="auto"/>
                                    <w:left w:val="none" w:sz="0" w:space="0" w:color="auto"/>
                                    <w:bottom w:val="none" w:sz="0" w:space="0" w:color="auto"/>
                                    <w:right w:val="none" w:sz="0" w:space="0" w:color="auto"/>
                                  </w:divBdr>
                                  <w:divsChild>
                                    <w:div w:id="7221993">
                                      <w:marLeft w:val="0"/>
                                      <w:marRight w:val="0"/>
                                      <w:marTop w:val="0"/>
                                      <w:marBottom w:val="0"/>
                                      <w:divBdr>
                                        <w:top w:val="none" w:sz="0" w:space="0" w:color="auto"/>
                                        <w:left w:val="none" w:sz="0" w:space="0" w:color="auto"/>
                                        <w:bottom w:val="none" w:sz="0" w:space="0" w:color="auto"/>
                                        <w:right w:val="none" w:sz="0" w:space="0" w:color="auto"/>
                                      </w:divBdr>
                                    </w:div>
                                  </w:divsChild>
                                </w:div>
                                <w:div w:id="92214029">
                                  <w:marLeft w:val="0"/>
                                  <w:marRight w:val="0"/>
                                  <w:marTop w:val="0"/>
                                  <w:marBottom w:val="0"/>
                                  <w:divBdr>
                                    <w:top w:val="none" w:sz="0" w:space="0" w:color="auto"/>
                                    <w:left w:val="none" w:sz="0" w:space="0" w:color="auto"/>
                                    <w:bottom w:val="none" w:sz="0" w:space="0" w:color="auto"/>
                                    <w:right w:val="none" w:sz="0" w:space="0" w:color="auto"/>
                                  </w:divBdr>
                                  <w:divsChild>
                                    <w:div w:id="738942742">
                                      <w:marLeft w:val="0"/>
                                      <w:marRight w:val="0"/>
                                      <w:marTop w:val="0"/>
                                      <w:marBottom w:val="0"/>
                                      <w:divBdr>
                                        <w:top w:val="none" w:sz="0" w:space="0" w:color="auto"/>
                                        <w:left w:val="none" w:sz="0" w:space="0" w:color="auto"/>
                                        <w:bottom w:val="none" w:sz="0" w:space="0" w:color="auto"/>
                                        <w:right w:val="none" w:sz="0" w:space="0" w:color="auto"/>
                                      </w:divBdr>
                                    </w:div>
                                  </w:divsChild>
                                </w:div>
                                <w:div w:id="1511334313">
                                  <w:marLeft w:val="0"/>
                                  <w:marRight w:val="0"/>
                                  <w:marTop w:val="0"/>
                                  <w:marBottom w:val="0"/>
                                  <w:divBdr>
                                    <w:top w:val="none" w:sz="0" w:space="0" w:color="auto"/>
                                    <w:left w:val="none" w:sz="0" w:space="0" w:color="auto"/>
                                    <w:bottom w:val="none" w:sz="0" w:space="0" w:color="auto"/>
                                    <w:right w:val="none" w:sz="0" w:space="0" w:color="auto"/>
                                  </w:divBdr>
                                </w:div>
                                <w:div w:id="1384408113">
                                  <w:marLeft w:val="0"/>
                                  <w:marRight w:val="0"/>
                                  <w:marTop w:val="0"/>
                                  <w:marBottom w:val="0"/>
                                  <w:divBdr>
                                    <w:top w:val="none" w:sz="0" w:space="0" w:color="auto"/>
                                    <w:left w:val="none" w:sz="0" w:space="0" w:color="auto"/>
                                    <w:bottom w:val="none" w:sz="0" w:space="0" w:color="auto"/>
                                    <w:right w:val="none" w:sz="0" w:space="0" w:color="auto"/>
                                  </w:divBdr>
                                </w:div>
                                <w:div w:id="1386221062">
                                  <w:marLeft w:val="0"/>
                                  <w:marRight w:val="0"/>
                                  <w:marTop w:val="0"/>
                                  <w:marBottom w:val="0"/>
                                  <w:divBdr>
                                    <w:top w:val="none" w:sz="0" w:space="0" w:color="auto"/>
                                    <w:left w:val="none" w:sz="0" w:space="0" w:color="auto"/>
                                    <w:bottom w:val="none" w:sz="0" w:space="0" w:color="auto"/>
                                    <w:right w:val="none" w:sz="0" w:space="0" w:color="auto"/>
                                  </w:divBdr>
                                </w:div>
                                <w:div w:id="377048969">
                                  <w:marLeft w:val="0"/>
                                  <w:marRight w:val="0"/>
                                  <w:marTop w:val="0"/>
                                  <w:marBottom w:val="0"/>
                                  <w:divBdr>
                                    <w:top w:val="none" w:sz="0" w:space="0" w:color="auto"/>
                                    <w:left w:val="none" w:sz="0" w:space="0" w:color="auto"/>
                                    <w:bottom w:val="none" w:sz="0" w:space="0" w:color="auto"/>
                                    <w:right w:val="none" w:sz="0" w:space="0" w:color="auto"/>
                                  </w:divBdr>
                                </w:div>
                                <w:div w:id="1380205192">
                                  <w:marLeft w:val="0"/>
                                  <w:marRight w:val="0"/>
                                  <w:marTop w:val="0"/>
                                  <w:marBottom w:val="0"/>
                                  <w:divBdr>
                                    <w:top w:val="none" w:sz="0" w:space="0" w:color="auto"/>
                                    <w:left w:val="none" w:sz="0" w:space="0" w:color="auto"/>
                                    <w:bottom w:val="none" w:sz="0" w:space="0" w:color="auto"/>
                                    <w:right w:val="none" w:sz="0" w:space="0" w:color="auto"/>
                                  </w:divBdr>
                                </w:div>
                                <w:div w:id="83839606">
                                  <w:marLeft w:val="0"/>
                                  <w:marRight w:val="0"/>
                                  <w:marTop w:val="0"/>
                                  <w:marBottom w:val="0"/>
                                  <w:divBdr>
                                    <w:top w:val="none" w:sz="0" w:space="0" w:color="auto"/>
                                    <w:left w:val="none" w:sz="0" w:space="0" w:color="auto"/>
                                    <w:bottom w:val="none" w:sz="0" w:space="0" w:color="auto"/>
                                    <w:right w:val="none" w:sz="0" w:space="0" w:color="auto"/>
                                  </w:divBdr>
                                </w:div>
                                <w:div w:id="1905557345">
                                  <w:marLeft w:val="0"/>
                                  <w:marRight w:val="0"/>
                                  <w:marTop w:val="0"/>
                                  <w:marBottom w:val="0"/>
                                  <w:divBdr>
                                    <w:top w:val="none" w:sz="0" w:space="0" w:color="auto"/>
                                    <w:left w:val="none" w:sz="0" w:space="0" w:color="auto"/>
                                    <w:bottom w:val="none" w:sz="0" w:space="0" w:color="auto"/>
                                    <w:right w:val="none" w:sz="0" w:space="0" w:color="auto"/>
                                  </w:divBdr>
                                  <w:divsChild>
                                    <w:div w:id="813066640">
                                      <w:marLeft w:val="0"/>
                                      <w:marRight w:val="0"/>
                                      <w:marTop w:val="0"/>
                                      <w:marBottom w:val="0"/>
                                      <w:divBdr>
                                        <w:top w:val="none" w:sz="0" w:space="0" w:color="auto"/>
                                        <w:left w:val="none" w:sz="0" w:space="0" w:color="auto"/>
                                        <w:bottom w:val="none" w:sz="0" w:space="0" w:color="auto"/>
                                        <w:right w:val="none" w:sz="0" w:space="0" w:color="auto"/>
                                      </w:divBdr>
                                    </w:div>
                                  </w:divsChild>
                                </w:div>
                                <w:div w:id="2024167587">
                                  <w:marLeft w:val="0"/>
                                  <w:marRight w:val="0"/>
                                  <w:marTop w:val="0"/>
                                  <w:marBottom w:val="0"/>
                                  <w:divBdr>
                                    <w:top w:val="none" w:sz="0" w:space="0" w:color="auto"/>
                                    <w:left w:val="none" w:sz="0" w:space="0" w:color="auto"/>
                                    <w:bottom w:val="none" w:sz="0" w:space="0" w:color="auto"/>
                                    <w:right w:val="none" w:sz="0" w:space="0" w:color="auto"/>
                                  </w:divBdr>
                                  <w:divsChild>
                                    <w:div w:id="1452743148">
                                      <w:marLeft w:val="0"/>
                                      <w:marRight w:val="0"/>
                                      <w:marTop w:val="0"/>
                                      <w:marBottom w:val="0"/>
                                      <w:divBdr>
                                        <w:top w:val="none" w:sz="0" w:space="0" w:color="auto"/>
                                        <w:left w:val="none" w:sz="0" w:space="0" w:color="auto"/>
                                        <w:bottom w:val="none" w:sz="0" w:space="0" w:color="auto"/>
                                        <w:right w:val="none" w:sz="0" w:space="0" w:color="auto"/>
                                      </w:divBdr>
                                    </w:div>
                                  </w:divsChild>
                                </w:div>
                                <w:div w:id="1734809444">
                                  <w:marLeft w:val="0"/>
                                  <w:marRight w:val="0"/>
                                  <w:marTop w:val="0"/>
                                  <w:marBottom w:val="0"/>
                                  <w:divBdr>
                                    <w:top w:val="none" w:sz="0" w:space="0" w:color="auto"/>
                                    <w:left w:val="none" w:sz="0" w:space="0" w:color="auto"/>
                                    <w:bottom w:val="none" w:sz="0" w:space="0" w:color="auto"/>
                                    <w:right w:val="none" w:sz="0" w:space="0" w:color="auto"/>
                                  </w:divBdr>
                                  <w:divsChild>
                                    <w:div w:id="2139954758">
                                      <w:marLeft w:val="0"/>
                                      <w:marRight w:val="0"/>
                                      <w:marTop w:val="0"/>
                                      <w:marBottom w:val="0"/>
                                      <w:divBdr>
                                        <w:top w:val="none" w:sz="0" w:space="0" w:color="auto"/>
                                        <w:left w:val="none" w:sz="0" w:space="0" w:color="auto"/>
                                        <w:bottom w:val="none" w:sz="0" w:space="0" w:color="auto"/>
                                        <w:right w:val="none" w:sz="0" w:space="0" w:color="auto"/>
                                      </w:divBdr>
                                    </w:div>
                                    <w:div w:id="1726562705">
                                      <w:marLeft w:val="0"/>
                                      <w:marRight w:val="0"/>
                                      <w:marTop w:val="0"/>
                                      <w:marBottom w:val="0"/>
                                      <w:divBdr>
                                        <w:top w:val="none" w:sz="0" w:space="0" w:color="auto"/>
                                        <w:left w:val="none" w:sz="0" w:space="0" w:color="auto"/>
                                        <w:bottom w:val="none" w:sz="0" w:space="0" w:color="auto"/>
                                        <w:right w:val="none" w:sz="0" w:space="0" w:color="auto"/>
                                      </w:divBdr>
                                    </w:div>
                                  </w:divsChild>
                                </w:div>
                                <w:div w:id="1194925376">
                                  <w:marLeft w:val="0"/>
                                  <w:marRight w:val="0"/>
                                  <w:marTop w:val="0"/>
                                  <w:marBottom w:val="0"/>
                                  <w:divBdr>
                                    <w:top w:val="none" w:sz="0" w:space="0" w:color="auto"/>
                                    <w:left w:val="none" w:sz="0" w:space="0" w:color="auto"/>
                                    <w:bottom w:val="none" w:sz="0" w:space="0" w:color="auto"/>
                                    <w:right w:val="none" w:sz="0" w:space="0" w:color="auto"/>
                                  </w:divBdr>
                                  <w:divsChild>
                                    <w:div w:id="1917082158">
                                      <w:marLeft w:val="0"/>
                                      <w:marRight w:val="0"/>
                                      <w:marTop w:val="0"/>
                                      <w:marBottom w:val="0"/>
                                      <w:divBdr>
                                        <w:top w:val="none" w:sz="0" w:space="0" w:color="auto"/>
                                        <w:left w:val="none" w:sz="0" w:space="0" w:color="auto"/>
                                        <w:bottom w:val="none" w:sz="0" w:space="0" w:color="auto"/>
                                        <w:right w:val="none" w:sz="0" w:space="0" w:color="auto"/>
                                      </w:divBdr>
                                    </w:div>
                                    <w:div w:id="852769619">
                                      <w:marLeft w:val="0"/>
                                      <w:marRight w:val="0"/>
                                      <w:marTop w:val="0"/>
                                      <w:marBottom w:val="0"/>
                                      <w:divBdr>
                                        <w:top w:val="none" w:sz="0" w:space="0" w:color="auto"/>
                                        <w:left w:val="none" w:sz="0" w:space="0" w:color="auto"/>
                                        <w:bottom w:val="none" w:sz="0" w:space="0" w:color="auto"/>
                                        <w:right w:val="none" w:sz="0" w:space="0" w:color="auto"/>
                                      </w:divBdr>
                                    </w:div>
                                    <w:div w:id="1857113896">
                                      <w:marLeft w:val="0"/>
                                      <w:marRight w:val="0"/>
                                      <w:marTop w:val="0"/>
                                      <w:marBottom w:val="0"/>
                                      <w:divBdr>
                                        <w:top w:val="none" w:sz="0" w:space="0" w:color="auto"/>
                                        <w:left w:val="none" w:sz="0" w:space="0" w:color="auto"/>
                                        <w:bottom w:val="none" w:sz="0" w:space="0" w:color="auto"/>
                                        <w:right w:val="none" w:sz="0" w:space="0" w:color="auto"/>
                                      </w:divBdr>
                                    </w:div>
                                  </w:divsChild>
                                </w:div>
                                <w:div w:id="502089981">
                                  <w:marLeft w:val="0"/>
                                  <w:marRight w:val="0"/>
                                  <w:marTop w:val="0"/>
                                  <w:marBottom w:val="0"/>
                                  <w:divBdr>
                                    <w:top w:val="none" w:sz="0" w:space="0" w:color="auto"/>
                                    <w:left w:val="none" w:sz="0" w:space="0" w:color="auto"/>
                                    <w:bottom w:val="none" w:sz="0" w:space="0" w:color="auto"/>
                                    <w:right w:val="none" w:sz="0" w:space="0" w:color="auto"/>
                                  </w:divBdr>
                                  <w:divsChild>
                                    <w:div w:id="786850767">
                                      <w:marLeft w:val="0"/>
                                      <w:marRight w:val="0"/>
                                      <w:marTop w:val="0"/>
                                      <w:marBottom w:val="0"/>
                                      <w:divBdr>
                                        <w:top w:val="none" w:sz="0" w:space="0" w:color="auto"/>
                                        <w:left w:val="none" w:sz="0" w:space="0" w:color="auto"/>
                                        <w:bottom w:val="none" w:sz="0" w:space="0" w:color="auto"/>
                                        <w:right w:val="none" w:sz="0" w:space="0" w:color="auto"/>
                                      </w:divBdr>
                                    </w:div>
                                  </w:divsChild>
                                </w:div>
                                <w:div w:id="548566016">
                                  <w:marLeft w:val="0"/>
                                  <w:marRight w:val="0"/>
                                  <w:marTop w:val="0"/>
                                  <w:marBottom w:val="0"/>
                                  <w:divBdr>
                                    <w:top w:val="none" w:sz="0" w:space="0" w:color="auto"/>
                                    <w:left w:val="none" w:sz="0" w:space="0" w:color="auto"/>
                                    <w:bottom w:val="none" w:sz="0" w:space="0" w:color="auto"/>
                                    <w:right w:val="none" w:sz="0" w:space="0" w:color="auto"/>
                                  </w:divBdr>
                                  <w:divsChild>
                                    <w:div w:id="696002156">
                                      <w:marLeft w:val="0"/>
                                      <w:marRight w:val="0"/>
                                      <w:marTop w:val="0"/>
                                      <w:marBottom w:val="0"/>
                                      <w:divBdr>
                                        <w:top w:val="none" w:sz="0" w:space="0" w:color="auto"/>
                                        <w:left w:val="none" w:sz="0" w:space="0" w:color="auto"/>
                                        <w:bottom w:val="none" w:sz="0" w:space="0" w:color="auto"/>
                                        <w:right w:val="none" w:sz="0" w:space="0" w:color="auto"/>
                                      </w:divBdr>
                                    </w:div>
                                  </w:divsChild>
                                </w:div>
                                <w:div w:id="901138182">
                                  <w:marLeft w:val="0"/>
                                  <w:marRight w:val="0"/>
                                  <w:marTop w:val="0"/>
                                  <w:marBottom w:val="0"/>
                                  <w:divBdr>
                                    <w:top w:val="none" w:sz="0" w:space="0" w:color="auto"/>
                                    <w:left w:val="none" w:sz="0" w:space="0" w:color="auto"/>
                                    <w:bottom w:val="none" w:sz="0" w:space="0" w:color="auto"/>
                                    <w:right w:val="none" w:sz="0" w:space="0" w:color="auto"/>
                                  </w:divBdr>
                                  <w:divsChild>
                                    <w:div w:id="1052773635">
                                      <w:marLeft w:val="0"/>
                                      <w:marRight w:val="0"/>
                                      <w:marTop w:val="0"/>
                                      <w:marBottom w:val="0"/>
                                      <w:divBdr>
                                        <w:top w:val="none" w:sz="0" w:space="0" w:color="auto"/>
                                        <w:left w:val="none" w:sz="0" w:space="0" w:color="auto"/>
                                        <w:bottom w:val="none" w:sz="0" w:space="0" w:color="auto"/>
                                        <w:right w:val="none" w:sz="0" w:space="0" w:color="auto"/>
                                      </w:divBdr>
                                    </w:div>
                                  </w:divsChild>
                                </w:div>
                                <w:div w:id="1425034100">
                                  <w:marLeft w:val="0"/>
                                  <w:marRight w:val="0"/>
                                  <w:marTop w:val="0"/>
                                  <w:marBottom w:val="0"/>
                                  <w:divBdr>
                                    <w:top w:val="none" w:sz="0" w:space="0" w:color="auto"/>
                                    <w:left w:val="none" w:sz="0" w:space="0" w:color="auto"/>
                                    <w:bottom w:val="none" w:sz="0" w:space="0" w:color="auto"/>
                                    <w:right w:val="none" w:sz="0" w:space="0" w:color="auto"/>
                                  </w:divBdr>
                                  <w:divsChild>
                                    <w:div w:id="1420952565">
                                      <w:marLeft w:val="0"/>
                                      <w:marRight w:val="0"/>
                                      <w:marTop w:val="0"/>
                                      <w:marBottom w:val="0"/>
                                      <w:divBdr>
                                        <w:top w:val="none" w:sz="0" w:space="0" w:color="auto"/>
                                        <w:left w:val="none" w:sz="0" w:space="0" w:color="auto"/>
                                        <w:bottom w:val="none" w:sz="0" w:space="0" w:color="auto"/>
                                        <w:right w:val="none" w:sz="0" w:space="0" w:color="auto"/>
                                      </w:divBdr>
                                    </w:div>
                                  </w:divsChild>
                                </w:div>
                                <w:div w:id="931008453">
                                  <w:marLeft w:val="0"/>
                                  <w:marRight w:val="0"/>
                                  <w:marTop w:val="0"/>
                                  <w:marBottom w:val="0"/>
                                  <w:divBdr>
                                    <w:top w:val="none" w:sz="0" w:space="0" w:color="auto"/>
                                    <w:left w:val="none" w:sz="0" w:space="0" w:color="auto"/>
                                    <w:bottom w:val="none" w:sz="0" w:space="0" w:color="auto"/>
                                    <w:right w:val="none" w:sz="0" w:space="0" w:color="auto"/>
                                  </w:divBdr>
                                  <w:divsChild>
                                    <w:div w:id="1311981200">
                                      <w:marLeft w:val="0"/>
                                      <w:marRight w:val="0"/>
                                      <w:marTop w:val="0"/>
                                      <w:marBottom w:val="0"/>
                                      <w:divBdr>
                                        <w:top w:val="none" w:sz="0" w:space="0" w:color="auto"/>
                                        <w:left w:val="none" w:sz="0" w:space="0" w:color="auto"/>
                                        <w:bottom w:val="none" w:sz="0" w:space="0" w:color="auto"/>
                                        <w:right w:val="none" w:sz="0" w:space="0" w:color="auto"/>
                                      </w:divBdr>
                                    </w:div>
                                  </w:divsChild>
                                </w:div>
                                <w:div w:id="1738868003">
                                  <w:marLeft w:val="0"/>
                                  <w:marRight w:val="0"/>
                                  <w:marTop w:val="0"/>
                                  <w:marBottom w:val="0"/>
                                  <w:divBdr>
                                    <w:top w:val="none" w:sz="0" w:space="0" w:color="auto"/>
                                    <w:left w:val="none" w:sz="0" w:space="0" w:color="auto"/>
                                    <w:bottom w:val="none" w:sz="0" w:space="0" w:color="auto"/>
                                    <w:right w:val="none" w:sz="0" w:space="0" w:color="auto"/>
                                  </w:divBdr>
                                  <w:divsChild>
                                    <w:div w:id="163787759">
                                      <w:marLeft w:val="0"/>
                                      <w:marRight w:val="0"/>
                                      <w:marTop w:val="0"/>
                                      <w:marBottom w:val="0"/>
                                      <w:divBdr>
                                        <w:top w:val="none" w:sz="0" w:space="0" w:color="auto"/>
                                        <w:left w:val="none" w:sz="0" w:space="0" w:color="auto"/>
                                        <w:bottom w:val="none" w:sz="0" w:space="0" w:color="auto"/>
                                        <w:right w:val="none" w:sz="0" w:space="0" w:color="auto"/>
                                      </w:divBdr>
                                    </w:div>
                                  </w:divsChild>
                                </w:div>
                                <w:div w:id="1728140895">
                                  <w:marLeft w:val="0"/>
                                  <w:marRight w:val="0"/>
                                  <w:marTop w:val="0"/>
                                  <w:marBottom w:val="0"/>
                                  <w:divBdr>
                                    <w:top w:val="none" w:sz="0" w:space="0" w:color="auto"/>
                                    <w:left w:val="none" w:sz="0" w:space="0" w:color="auto"/>
                                    <w:bottom w:val="none" w:sz="0" w:space="0" w:color="auto"/>
                                    <w:right w:val="none" w:sz="0" w:space="0" w:color="auto"/>
                                  </w:divBdr>
                                  <w:divsChild>
                                    <w:div w:id="147020432">
                                      <w:marLeft w:val="0"/>
                                      <w:marRight w:val="0"/>
                                      <w:marTop w:val="0"/>
                                      <w:marBottom w:val="0"/>
                                      <w:divBdr>
                                        <w:top w:val="none" w:sz="0" w:space="0" w:color="auto"/>
                                        <w:left w:val="none" w:sz="0" w:space="0" w:color="auto"/>
                                        <w:bottom w:val="none" w:sz="0" w:space="0" w:color="auto"/>
                                        <w:right w:val="none" w:sz="0" w:space="0" w:color="auto"/>
                                      </w:divBdr>
                                    </w:div>
                                  </w:divsChild>
                                </w:div>
                                <w:div w:id="2009482230">
                                  <w:marLeft w:val="0"/>
                                  <w:marRight w:val="0"/>
                                  <w:marTop w:val="0"/>
                                  <w:marBottom w:val="0"/>
                                  <w:divBdr>
                                    <w:top w:val="none" w:sz="0" w:space="0" w:color="auto"/>
                                    <w:left w:val="none" w:sz="0" w:space="0" w:color="auto"/>
                                    <w:bottom w:val="none" w:sz="0" w:space="0" w:color="auto"/>
                                    <w:right w:val="none" w:sz="0" w:space="0" w:color="auto"/>
                                  </w:divBdr>
                                  <w:divsChild>
                                    <w:div w:id="530925489">
                                      <w:marLeft w:val="0"/>
                                      <w:marRight w:val="0"/>
                                      <w:marTop w:val="0"/>
                                      <w:marBottom w:val="0"/>
                                      <w:divBdr>
                                        <w:top w:val="none" w:sz="0" w:space="0" w:color="auto"/>
                                        <w:left w:val="none" w:sz="0" w:space="0" w:color="auto"/>
                                        <w:bottom w:val="none" w:sz="0" w:space="0" w:color="auto"/>
                                        <w:right w:val="none" w:sz="0" w:space="0" w:color="auto"/>
                                      </w:divBdr>
                                    </w:div>
                                  </w:divsChild>
                                </w:div>
                                <w:div w:id="1851942641">
                                  <w:marLeft w:val="0"/>
                                  <w:marRight w:val="0"/>
                                  <w:marTop w:val="0"/>
                                  <w:marBottom w:val="0"/>
                                  <w:divBdr>
                                    <w:top w:val="none" w:sz="0" w:space="0" w:color="auto"/>
                                    <w:left w:val="none" w:sz="0" w:space="0" w:color="auto"/>
                                    <w:bottom w:val="none" w:sz="0" w:space="0" w:color="auto"/>
                                    <w:right w:val="none" w:sz="0" w:space="0" w:color="auto"/>
                                  </w:divBdr>
                                  <w:divsChild>
                                    <w:div w:id="1466924394">
                                      <w:marLeft w:val="0"/>
                                      <w:marRight w:val="0"/>
                                      <w:marTop w:val="0"/>
                                      <w:marBottom w:val="0"/>
                                      <w:divBdr>
                                        <w:top w:val="none" w:sz="0" w:space="0" w:color="auto"/>
                                        <w:left w:val="none" w:sz="0" w:space="0" w:color="auto"/>
                                        <w:bottom w:val="none" w:sz="0" w:space="0" w:color="auto"/>
                                        <w:right w:val="none" w:sz="0" w:space="0" w:color="auto"/>
                                      </w:divBdr>
                                    </w:div>
                                  </w:divsChild>
                                </w:div>
                                <w:div w:id="1830436911">
                                  <w:marLeft w:val="0"/>
                                  <w:marRight w:val="0"/>
                                  <w:marTop w:val="0"/>
                                  <w:marBottom w:val="0"/>
                                  <w:divBdr>
                                    <w:top w:val="none" w:sz="0" w:space="0" w:color="auto"/>
                                    <w:left w:val="none" w:sz="0" w:space="0" w:color="auto"/>
                                    <w:bottom w:val="none" w:sz="0" w:space="0" w:color="auto"/>
                                    <w:right w:val="none" w:sz="0" w:space="0" w:color="auto"/>
                                  </w:divBdr>
                                  <w:divsChild>
                                    <w:div w:id="1488127593">
                                      <w:marLeft w:val="0"/>
                                      <w:marRight w:val="0"/>
                                      <w:marTop w:val="0"/>
                                      <w:marBottom w:val="0"/>
                                      <w:divBdr>
                                        <w:top w:val="none" w:sz="0" w:space="0" w:color="auto"/>
                                        <w:left w:val="none" w:sz="0" w:space="0" w:color="auto"/>
                                        <w:bottom w:val="none" w:sz="0" w:space="0" w:color="auto"/>
                                        <w:right w:val="none" w:sz="0" w:space="0" w:color="auto"/>
                                      </w:divBdr>
                                    </w:div>
                                  </w:divsChild>
                                </w:div>
                                <w:div w:id="2090081003">
                                  <w:marLeft w:val="0"/>
                                  <w:marRight w:val="0"/>
                                  <w:marTop w:val="0"/>
                                  <w:marBottom w:val="0"/>
                                  <w:divBdr>
                                    <w:top w:val="none" w:sz="0" w:space="0" w:color="auto"/>
                                    <w:left w:val="none" w:sz="0" w:space="0" w:color="auto"/>
                                    <w:bottom w:val="none" w:sz="0" w:space="0" w:color="auto"/>
                                    <w:right w:val="none" w:sz="0" w:space="0" w:color="auto"/>
                                  </w:divBdr>
                                  <w:divsChild>
                                    <w:div w:id="1913730412">
                                      <w:marLeft w:val="0"/>
                                      <w:marRight w:val="0"/>
                                      <w:marTop w:val="0"/>
                                      <w:marBottom w:val="0"/>
                                      <w:divBdr>
                                        <w:top w:val="none" w:sz="0" w:space="0" w:color="auto"/>
                                        <w:left w:val="none" w:sz="0" w:space="0" w:color="auto"/>
                                        <w:bottom w:val="none" w:sz="0" w:space="0" w:color="auto"/>
                                        <w:right w:val="none" w:sz="0" w:space="0" w:color="auto"/>
                                      </w:divBdr>
                                    </w:div>
                                  </w:divsChild>
                                </w:div>
                                <w:div w:id="857810273">
                                  <w:marLeft w:val="0"/>
                                  <w:marRight w:val="0"/>
                                  <w:marTop w:val="0"/>
                                  <w:marBottom w:val="0"/>
                                  <w:divBdr>
                                    <w:top w:val="none" w:sz="0" w:space="0" w:color="auto"/>
                                    <w:left w:val="none" w:sz="0" w:space="0" w:color="auto"/>
                                    <w:bottom w:val="none" w:sz="0" w:space="0" w:color="auto"/>
                                    <w:right w:val="none" w:sz="0" w:space="0" w:color="auto"/>
                                  </w:divBdr>
                                  <w:divsChild>
                                    <w:div w:id="717557736">
                                      <w:marLeft w:val="0"/>
                                      <w:marRight w:val="0"/>
                                      <w:marTop w:val="0"/>
                                      <w:marBottom w:val="0"/>
                                      <w:divBdr>
                                        <w:top w:val="none" w:sz="0" w:space="0" w:color="auto"/>
                                        <w:left w:val="none" w:sz="0" w:space="0" w:color="auto"/>
                                        <w:bottom w:val="none" w:sz="0" w:space="0" w:color="auto"/>
                                        <w:right w:val="none" w:sz="0" w:space="0" w:color="auto"/>
                                      </w:divBdr>
                                    </w:div>
                                  </w:divsChild>
                                </w:div>
                                <w:div w:id="375545048">
                                  <w:marLeft w:val="0"/>
                                  <w:marRight w:val="0"/>
                                  <w:marTop w:val="0"/>
                                  <w:marBottom w:val="0"/>
                                  <w:divBdr>
                                    <w:top w:val="none" w:sz="0" w:space="0" w:color="auto"/>
                                    <w:left w:val="none" w:sz="0" w:space="0" w:color="auto"/>
                                    <w:bottom w:val="none" w:sz="0" w:space="0" w:color="auto"/>
                                    <w:right w:val="none" w:sz="0" w:space="0" w:color="auto"/>
                                  </w:divBdr>
                                  <w:divsChild>
                                    <w:div w:id="249895061">
                                      <w:marLeft w:val="0"/>
                                      <w:marRight w:val="0"/>
                                      <w:marTop w:val="0"/>
                                      <w:marBottom w:val="0"/>
                                      <w:divBdr>
                                        <w:top w:val="none" w:sz="0" w:space="0" w:color="auto"/>
                                        <w:left w:val="none" w:sz="0" w:space="0" w:color="auto"/>
                                        <w:bottom w:val="none" w:sz="0" w:space="0" w:color="auto"/>
                                        <w:right w:val="none" w:sz="0" w:space="0" w:color="auto"/>
                                      </w:divBdr>
                                    </w:div>
                                  </w:divsChild>
                                </w:div>
                                <w:div w:id="574901185">
                                  <w:marLeft w:val="0"/>
                                  <w:marRight w:val="0"/>
                                  <w:marTop w:val="0"/>
                                  <w:marBottom w:val="0"/>
                                  <w:divBdr>
                                    <w:top w:val="none" w:sz="0" w:space="0" w:color="auto"/>
                                    <w:left w:val="none" w:sz="0" w:space="0" w:color="auto"/>
                                    <w:bottom w:val="none" w:sz="0" w:space="0" w:color="auto"/>
                                    <w:right w:val="none" w:sz="0" w:space="0" w:color="auto"/>
                                  </w:divBdr>
                                  <w:divsChild>
                                    <w:div w:id="1532185389">
                                      <w:marLeft w:val="0"/>
                                      <w:marRight w:val="0"/>
                                      <w:marTop w:val="0"/>
                                      <w:marBottom w:val="0"/>
                                      <w:divBdr>
                                        <w:top w:val="none" w:sz="0" w:space="0" w:color="auto"/>
                                        <w:left w:val="none" w:sz="0" w:space="0" w:color="auto"/>
                                        <w:bottom w:val="none" w:sz="0" w:space="0" w:color="auto"/>
                                        <w:right w:val="none" w:sz="0" w:space="0" w:color="auto"/>
                                      </w:divBdr>
                                    </w:div>
                                  </w:divsChild>
                                </w:div>
                                <w:div w:id="2116365558">
                                  <w:marLeft w:val="0"/>
                                  <w:marRight w:val="0"/>
                                  <w:marTop w:val="0"/>
                                  <w:marBottom w:val="0"/>
                                  <w:divBdr>
                                    <w:top w:val="none" w:sz="0" w:space="0" w:color="auto"/>
                                    <w:left w:val="none" w:sz="0" w:space="0" w:color="auto"/>
                                    <w:bottom w:val="none" w:sz="0" w:space="0" w:color="auto"/>
                                    <w:right w:val="none" w:sz="0" w:space="0" w:color="auto"/>
                                  </w:divBdr>
                                  <w:divsChild>
                                    <w:div w:id="1041396977">
                                      <w:marLeft w:val="0"/>
                                      <w:marRight w:val="0"/>
                                      <w:marTop w:val="0"/>
                                      <w:marBottom w:val="0"/>
                                      <w:divBdr>
                                        <w:top w:val="none" w:sz="0" w:space="0" w:color="auto"/>
                                        <w:left w:val="none" w:sz="0" w:space="0" w:color="auto"/>
                                        <w:bottom w:val="none" w:sz="0" w:space="0" w:color="auto"/>
                                        <w:right w:val="none" w:sz="0" w:space="0" w:color="auto"/>
                                      </w:divBdr>
                                    </w:div>
                                  </w:divsChild>
                                </w:div>
                                <w:div w:id="747458387">
                                  <w:marLeft w:val="0"/>
                                  <w:marRight w:val="0"/>
                                  <w:marTop w:val="0"/>
                                  <w:marBottom w:val="0"/>
                                  <w:divBdr>
                                    <w:top w:val="none" w:sz="0" w:space="0" w:color="auto"/>
                                    <w:left w:val="none" w:sz="0" w:space="0" w:color="auto"/>
                                    <w:bottom w:val="none" w:sz="0" w:space="0" w:color="auto"/>
                                    <w:right w:val="none" w:sz="0" w:space="0" w:color="auto"/>
                                  </w:divBdr>
                                  <w:divsChild>
                                    <w:div w:id="1850682682">
                                      <w:marLeft w:val="0"/>
                                      <w:marRight w:val="0"/>
                                      <w:marTop w:val="0"/>
                                      <w:marBottom w:val="0"/>
                                      <w:divBdr>
                                        <w:top w:val="none" w:sz="0" w:space="0" w:color="auto"/>
                                        <w:left w:val="none" w:sz="0" w:space="0" w:color="auto"/>
                                        <w:bottom w:val="none" w:sz="0" w:space="0" w:color="auto"/>
                                        <w:right w:val="none" w:sz="0" w:space="0" w:color="auto"/>
                                      </w:divBdr>
                                    </w:div>
                                  </w:divsChild>
                                </w:div>
                                <w:div w:id="928923544">
                                  <w:marLeft w:val="0"/>
                                  <w:marRight w:val="0"/>
                                  <w:marTop w:val="0"/>
                                  <w:marBottom w:val="0"/>
                                  <w:divBdr>
                                    <w:top w:val="none" w:sz="0" w:space="0" w:color="auto"/>
                                    <w:left w:val="none" w:sz="0" w:space="0" w:color="auto"/>
                                    <w:bottom w:val="none" w:sz="0" w:space="0" w:color="auto"/>
                                    <w:right w:val="none" w:sz="0" w:space="0" w:color="auto"/>
                                  </w:divBdr>
                                  <w:divsChild>
                                    <w:div w:id="871572320">
                                      <w:marLeft w:val="0"/>
                                      <w:marRight w:val="0"/>
                                      <w:marTop w:val="0"/>
                                      <w:marBottom w:val="0"/>
                                      <w:divBdr>
                                        <w:top w:val="none" w:sz="0" w:space="0" w:color="auto"/>
                                        <w:left w:val="none" w:sz="0" w:space="0" w:color="auto"/>
                                        <w:bottom w:val="none" w:sz="0" w:space="0" w:color="auto"/>
                                        <w:right w:val="none" w:sz="0" w:space="0" w:color="auto"/>
                                      </w:divBdr>
                                    </w:div>
                                  </w:divsChild>
                                </w:div>
                                <w:div w:id="1878741717">
                                  <w:marLeft w:val="0"/>
                                  <w:marRight w:val="0"/>
                                  <w:marTop w:val="0"/>
                                  <w:marBottom w:val="0"/>
                                  <w:divBdr>
                                    <w:top w:val="none" w:sz="0" w:space="0" w:color="auto"/>
                                    <w:left w:val="none" w:sz="0" w:space="0" w:color="auto"/>
                                    <w:bottom w:val="none" w:sz="0" w:space="0" w:color="auto"/>
                                    <w:right w:val="none" w:sz="0" w:space="0" w:color="auto"/>
                                  </w:divBdr>
                                  <w:divsChild>
                                    <w:div w:id="1479495875">
                                      <w:marLeft w:val="0"/>
                                      <w:marRight w:val="0"/>
                                      <w:marTop w:val="0"/>
                                      <w:marBottom w:val="0"/>
                                      <w:divBdr>
                                        <w:top w:val="none" w:sz="0" w:space="0" w:color="auto"/>
                                        <w:left w:val="none" w:sz="0" w:space="0" w:color="auto"/>
                                        <w:bottom w:val="none" w:sz="0" w:space="0" w:color="auto"/>
                                        <w:right w:val="none" w:sz="0" w:space="0" w:color="auto"/>
                                      </w:divBdr>
                                    </w:div>
                                  </w:divsChild>
                                </w:div>
                                <w:div w:id="1674457065">
                                  <w:marLeft w:val="0"/>
                                  <w:marRight w:val="0"/>
                                  <w:marTop w:val="0"/>
                                  <w:marBottom w:val="0"/>
                                  <w:divBdr>
                                    <w:top w:val="none" w:sz="0" w:space="0" w:color="auto"/>
                                    <w:left w:val="none" w:sz="0" w:space="0" w:color="auto"/>
                                    <w:bottom w:val="none" w:sz="0" w:space="0" w:color="auto"/>
                                    <w:right w:val="none" w:sz="0" w:space="0" w:color="auto"/>
                                  </w:divBdr>
                                  <w:divsChild>
                                    <w:div w:id="1629975069">
                                      <w:marLeft w:val="0"/>
                                      <w:marRight w:val="0"/>
                                      <w:marTop w:val="0"/>
                                      <w:marBottom w:val="0"/>
                                      <w:divBdr>
                                        <w:top w:val="none" w:sz="0" w:space="0" w:color="auto"/>
                                        <w:left w:val="none" w:sz="0" w:space="0" w:color="auto"/>
                                        <w:bottom w:val="none" w:sz="0" w:space="0" w:color="auto"/>
                                        <w:right w:val="none" w:sz="0" w:space="0" w:color="auto"/>
                                      </w:divBdr>
                                    </w:div>
                                  </w:divsChild>
                                </w:div>
                                <w:div w:id="1050689967">
                                  <w:marLeft w:val="0"/>
                                  <w:marRight w:val="0"/>
                                  <w:marTop w:val="0"/>
                                  <w:marBottom w:val="0"/>
                                  <w:divBdr>
                                    <w:top w:val="none" w:sz="0" w:space="0" w:color="auto"/>
                                    <w:left w:val="none" w:sz="0" w:space="0" w:color="auto"/>
                                    <w:bottom w:val="none" w:sz="0" w:space="0" w:color="auto"/>
                                    <w:right w:val="none" w:sz="0" w:space="0" w:color="auto"/>
                                  </w:divBdr>
                                  <w:divsChild>
                                    <w:div w:id="570773775">
                                      <w:marLeft w:val="0"/>
                                      <w:marRight w:val="0"/>
                                      <w:marTop w:val="0"/>
                                      <w:marBottom w:val="0"/>
                                      <w:divBdr>
                                        <w:top w:val="none" w:sz="0" w:space="0" w:color="auto"/>
                                        <w:left w:val="none" w:sz="0" w:space="0" w:color="auto"/>
                                        <w:bottom w:val="none" w:sz="0" w:space="0" w:color="auto"/>
                                        <w:right w:val="none" w:sz="0" w:space="0" w:color="auto"/>
                                      </w:divBdr>
                                    </w:div>
                                  </w:divsChild>
                                </w:div>
                                <w:div w:id="693269757">
                                  <w:marLeft w:val="0"/>
                                  <w:marRight w:val="0"/>
                                  <w:marTop w:val="0"/>
                                  <w:marBottom w:val="0"/>
                                  <w:divBdr>
                                    <w:top w:val="none" w:sz="0" w:space="0" w:color="auto"/>
                                    <w:left w:val="none" w:sz="0" w:space="0" w:color="auto"/>
                                    <w:bottom w:val="none" w:sz="0" w:space="0" w:color="auto"/>
                                    <w:right w:val="none" w:sz="0" w:space="0" w:color="auto"/>
                                  </w:divBdr>
                                  <w:divsChild>
                                    <w:div w:id="59208857">
                                      <w:marLeft w:val="0"/>
                                      <w:marRight w:val="0"/>
                                      <w:marTop w:val="0"/>
                                      <w:marBottom w:val="0"/>
                                      <w:divBdr>
                                        <w:top w:val="none" w:sz="0" w:space="0" w:color="auto"/>
                                        <w:left w:val="none" w:sz="0" w:space="0" w:color="auto"/>
                                        <w:bottom w:val="none" w:sz="0" w:space="0" w:color="auto"/>
                                        <w:right w:val="none" w:sz="0" w:space="0" w:color="auto"/>
                                      </w:divBdr>
                                    </w:div>
                                  </w:divsChild>
                                </w:div>
                                <w:div w:id="621502691">
                                  <w:marLeft w:val="0"/>
                                  <w:marRight w:val="0"/>
                                  <w:marTop w:val="0"/>
                                  <w:marBottom w:val="0"/>
                                  <w:divBdr>
                                    <w:top w:val="none" w:sz="0" w:space="0" w:color="auto"/>
                                    <w:left w:val="none" w:sz="0" w:space="0" w:color="auto"/>
                                    <w:bottom w:val="none" w:sz="0" w:space="0" w:color="auto"/>
                                    <w:right w:val="none" w:sz="0" w:space="0" w:color="auto"/>
                                  </w:divBdr>
                                  <w:divsChild>
                                    <w:div w:id="649331666">
                                      <w:marLeft w:val="0"/>
                                      <w:marRight w:val="0"/>
                                      <w:marTop w:val="0"/>
                                      <w:marBottom w:val="0"/>
                                      <w:divBdr>
                                        <w:top w:val="none" w:sz="0" w:space="0" w:color="auto"/>
                                        <w:left w:val="none" w:sz="0" w:space="0" w:color="auto"/>
                                        <w:bottom w:val="none" w:sz="0" w:space="0" w:color="auto"/>
                                        <w:right w:val="none" w:sz="0" w:space="0" w:color="auto"/>
                                      </w:divBdr>
                                    </w:div>
                                  </w:divsChild>
                                </w:div>
                                <w:div w:id="109397471">
                                  <w:marLeft w:val="0"/>
                                  <w:marRight w:val="0"/>
                                  <w:marTop w:val="0"/>
                                  <w:marBottom w:val="0"/>
                                  <w:divBdr>
                                    <w:top w:val="none" w:sz="0" w:space="0" w:color="auto"/>
                                    <w:left w:val="none" w:sz="0" w:space="0" w:color="auto"/>
                                    <w:bottom w:val="none" w:sz="0" w:space="0" w:color="auto"/>
                                    <w:right w:val="none" w:sz="0" w:space="0" w:color="auto"/>
                                  </w:divBdr>
                                  <w:divsChild>
                                    <w:div w:id="365182917">
                                      <w:marLeft w:val="0"/>
                                      <w:marRight w:val="0"/>
                                      <w:marTop w:val="0"/>
                                      <w:marBottom w:val="0"/>
                                      <w:divBdr>
                                        <w:top w:val="none" w:sz="0" w:space="0" w:color="auto"/>
                                        <w:left w:val="none" w:sz="0" w:space="0" w:color="auto"/>
                                        <w:bottom w:val="none" w:sz="0" w:space="0" w:color="auto"/>
                                        <w:right w:val="none" w:sz="0" w:space="0" w:color="auto"/>
                                      </w:divBdr>
                                    </w:div>
                                  </w:divsChild>
                                </w:div>
                                <w:div w:id="416442313">
                                  <w:marLeft w:val="0"/>
                                  <w:marRight w:val="0"/>
                                  <w:marTop w:val="0"/>
                                  <w:marBottom w:val="0"/>
                                  <w:divBdr>
                                    <w:top w:val="none" w:sz="0" w:space="0" w:color="auto"/>
                                    <w:left w:val="none" w:sz="0" w:space="0" w:color="auto"/>
                                    <w:bottom w:val="none" w:sz="0" w:space="0" w:color="auto"/>
                                    <w:right w:val="none" w:sz="0" w:space="0" w:color="auto"/>
                                  </w:divBdr>
                                  <w:divsChild>
                                    <w:div w:id="175079030">
                                      <w:marLeft w:val="0"/>
                                      <w:marRight w:val="0"/>
                                      <w:marTop w:val="0"/>
                                      <w:marBottom w:val="0"/>
                                      <w:divBdr>
                                        <w:top w:val="none" w:sz="0" w:space="0" w:color="auto"/>
                                        <w:left w:val="none" w:sz="0" w:space="0" w:color="auto"/>
                                        <w:bottom w:val="none" w:sz="0" w:space="0" w:color="auto"/>
                                        <w:right w:val="none" w:sz="0" w:space="0" w:color="auto"/>
                                      </w:divBdr>
                                    </w:div>
                                  </w:divsChild>
                                </w:div>
                                <w:div w:id="132067700">
                                  <w:marLeft w:val="0"/>
                                  <w:marRight w:val="0"/>
                                  <w:marTop w:val="0"/>
                                  <w:marBottom w:val="0"/>
                                  <w:divBdr>
                                    <w:top w:val="none" w:sz="0" w:space="0" w:color="auto"/>
                                    <w:left w:val="none" w:sz="0" w:space="0" w:color="auto"/>
                                    <w:bottom w:val="none" w:sz="0" w:space="0" w:color="auto"/>
                                    <w:right w:val="none" w:sz="0" w:space="0" w:color="auto"/>
                                  </w:divBdr>
                                  <w:divsChild>
                                    <w:div w:id="889222869">
                                      <w:marLeft w:val="0"/>
                                      <w:marRight w:val="0"/>
                                      <w:marTop w:val="0"/>
                                      <w:marBottom w:val="0"/>
                                      <w:divBdr>
                                        <w:top w:val="none" w:sz="0" w:space="0" w:color="auto"/>
                                        <w:left w:val="none" w:sz="0" w:space="0" w:color="auto"/>
                                        <w:bottom w:val="none" w:sz="0" w:space="0" w:color="auto"/>
                                        <w:right w:val="none" w:sz="0" w:space="0" w:color="auto"/>
                                      </w:divBdr>
                                    </w:div>
                                  </w:divsChild>
                                </w:div>
                                <w:div w:id="1531531090">
                                  <w:marLeft w:val="0"/>
                                  <w:marRight w:val="0"/>
                                  <w:marTop w:val="0"/>
                                  <w:marBottom w:val="0"/>
                                  <w:divBdr>
                                    <w:top w:val="none" w:sz="0" w:space="0" w:color="auto"/>
                                    <w:left w:val="none" w:sz="0" w:space="0" w:color="auto"/>
                                    <w:bottom w:val="none" w:sz="0" w:space="0" w:color="auto"/>
                                    <w:right w:val="none" w:sz="0" w:space="0" w:color="auto"/>
                                  </w:divBdr>
                                  <w:divsChild>
                                    <w:div w:id="1292983021">
                                      <w:marLeft w:val="0"/>
                                      <w:marRight w:val="0"/>
                                      <w:marTop w:val="0"/>
                                      <w:marBottom w:val="0"/>
                                      <w:divBdr>
                                        <w:top w:val="none" w:sz="0" w:space="0" w:color="auto"/>
                                        <w:left w:val="none" w:sz="0" w:space="0" w:color="auto"/>
                                        <w:bottom w:val="none" w:sz="0" w:space="0" w:color="auto"/>
                                        <w:right w:val="none" w:sz="0" w:space="0" w:color="auto"/>
                                      </w:divBdr>
                                    </w:div>
                                  </w:divsChild>
                                </w:div>
                                <w:div w:id="1909487084">
                                  <w:marLeft w:val="0"/>
                                  <w:marRight w:val="0"/>
                                  <w:marTop w:val="0"/>
                                  <w:marBottom w:val="0"/>
                                  <w:divBdr>
                                    <w:top w:val="none" w:sz="0" w:space="0" w:color="auto"/>
                                    <w:left w:val="none" w:sz="0" w:space="0" w:color="auto"/>
                                    <w:bottom w:val="none" w:sz="0" w:space="0" w:color="auto"/>
                                    <w:right w:val="none" w:sz="0" w:space="0" w:color="auto"/>
                                  </w:divBdr>
                                  <w:divsChild>
                                    <w:div w:id="179053747">
                                      <w:marLeft w:val="0"/>
                                      <w:marRight w:val="0"/>
                                      <w:marTop w:val="0"/>
                                      <w:marBottom w:val="0"/>
                                      <w:divBdr>
                                        <w:top w:val="none" w:sz="0" w:space="0" w:color="auto"/>
                                        <w:left w:val="none" w:sz="0" w:space="0" w:color="auto"/>
                                        <w:bottom w:val="none" w:sz="0" w:space="0" w:color="auto"/>
                                        <w:right w:val="none" w:sz="0" w:space="0" w:color="auto"/>
                                      </w:divBdr>
                                    </w:div>
                                  </w:divsChild>
                                </w:div>
                                <w:div w:id="710108655">
                                  <w:marLeft w:val="0"/>
                                  <w:marRight w:val="0"/>
                                  <w:marTop w:val="0"/>
                                  <w:marBottom w:val="0"/>
                                  <w:divBdr>
                                    <w:top w:val="none" w:sz="0" w:space="0" w:color="auto"/>
                                    <w:left w:val="none" w:sz="0" w:space="0" w:color="auto"/>
                                    <w:bottom w:val="none" w:sz="0" w:space="0" w:color="auto"/>
                                    <w:right w:val="none" w:sz="0" w:space="0" w:color="auto"/>
                                  </w:divBdr>
                                  <w:divsChild>
                                    <w:div w:id="2035956578">
                                      <w:marLeft w:val="0"/>
                                      <w:marRight w:val="0"/>
                                      <w:marTop w:val="0"/>
                                      <w:marBottom w:val="0"/>
                                      <w:divBdr>
                                        <w:top w:val="none" w:sz="0" w:space="0" w:color="auto"/>
                                        <w:left w:val="none" w:sz="0" w:space="0" w:color="auto"/>
                                        <w:bottom w:val="none" w:sz="0" w:space="0" w:color="auto"/>
                                        <w:right w:val="none" w:sz="0" w:space="0" w:color="auto"/>
                                      </w:divBdr>
                                    </w:div>
                                  </w:divsChild>
                                </w:div>
                                <w:div w:id="2060393525">
                                  <w:marLeft w:val="0"/>
                                  <w:marRight w:val="0"/>
                                  <w:marTop w:val="0"/>
                                  <w:marBottom w:val="0"/>
                                  <w:divBdr>
                                    <w:top w:val="none" w:sz="0" w:space="0" w:color="auto"/>
                                    <w:left w:val="none" w:sz="0" w:space="0" w:color="auto"/>
                                    <w:bottom w:val="none" w:sz="0" w:space="0" w:color="auto"/>
                                    <w:right w:val="none" w:sz="0" w:space="0" w:color="auto"/>
                                  </w:divBdr>
                                  <w:divsChild>
                                    <w:div w:id="359477301">
                                      <w:marLeft w:val="0"/>
                                      <w:marRight w:val="0"/>
                                      <w:marTop w:val="0"/>
                                      <w:marBottom w:val="0"/>
                                      <w:divBdr>
                                        <w:top w:val="none" w:sz="0" w:space="0" w:color="auto"/>
                                        <w:left w:val="none" w:sz="0" w:space="0" w:color="auto"/>
                                        <w:bottom w:val="none" w:sz="0" w:space="0" w:color="auto"/>
                                        <w:right w:val="none" w:sz="0" w:space="0" w:color="auto"/>
                                      </w:divBdr>
                                    </w:div>
                                  </w:divsChild>
                                </w:div>
                                <w:div w:id="807555261">
                                  <w:marLeft w:val="0"/>
                                  <w:marRight w:val="0"/>
                                  <w:marTop w:val="0"/>
                                  <w:marBottom w:val="0"/>
                                  <w:divBdr>
                                    <w:top w:val="none" w:sz="0" w:space="0" w:color="auto"/>
                                    <w:left w:val="none" w:sz="0" w:space="0" w:color="auto"/>
                                    <w:bottom w:val="none" w:sz="0" w:space="0" w:color="auto"/>
                                    <w:right w:val="none" w:sz="0" w:space="0" w:color="auto"/>
                                  </w:divBdr>
                                  <w:divsChild>
                                    <w:div w:id="803930183">
                                      <w:marLeft w:val="0"/>
                                      <w:marRight w:val="0"/>
                                      <w:marTop w:val="0"/>
                                      <w:marBottom w:val="0"/>
                                      <w:divBdr>
                                        <w:top w:val="none" w:sz="0" w:space="0" w:color="auto"/>
                                        <w:left w:val="none" w:sz="0" w:space="0" w:color="auto"/>
                                        <w:bottom w:val="none" w:sz="0" w:space="0" w:color="auto"/>
                                        <w:right w:val="none" w:sz="0" w:space="0" w:color="auto"/>
                                      </w:divBdr>
                                    </w:div>
                                  </w:divsChild>
                                </w:div>
                                <w:div w:id="468279724">
                                  <w:marLeft w:val="0"/>
                                  <w:marRight w:val="0"/>
                                  <w:marTop w:val="0"/>
                                  <w:marBottom w:val="0"/>
                                  <w:divBdr>
                                    <w:top w:val="none" w:sz="0" w:space="0" w:color="auto"/>
                                    <w:left w:val="none" w:sz="0" w:space="0" w:color="auto"/>
                                    <w:bottom w:val="none" w:sz="0" w:space="0" w:color="auto"/>
                                    <w:right w:val="none" w:sz="0" w:space="0" w:color="auto"/>
                                  </w:divBdr>
                                  <w:divsChild>
                                    <w:div w:id="2058509803">
                                      <w:marLeft w:val="0"/>
                                      <w:marRight w:val="0"/>
                                      <w:marTop w:val="0"/>
                                      <w:marBottom w:val="0"/>
                                      <w:divBdr>
                                        <w:top w:val="none" w:sz="0" w:space="0" w:color="auto"/>
                                        <w:left w:val="none" w:sz="0" w:space="0" w:color="auto"/>
                                        <w:bottom w:val="none" w:sz="0" w:space="0" w:color="auto"/>
                                        <w:right w:val="none" w:sz="0" w:space="0" w:color="auto"/>
                                      </w:divBdr>
                                    </w:div>
                                  </w:divsChild>
                                </w:div>
                                <w:div w:id="165362461">
                                  <w:marLeft w:val="0"/>
                                  <w:marRight w:val="0"/>
                                  <w:marTop w:val="0"/>
                                  <w:marBottom w:val="0"/>
                                  <w:divBdr>
                                    <w:top w:val="none" w:sz="0" w:space="0" w:color="auto"/>
                                    <w:left w:val="none" w:sz="0" w:space="0" w:color="auto"/>
                                    <w:bottom w:val="none" w:sz="0" w:space="0" w:color="auto"/>
                                    <w:right w:val="none" w:sz="0" w:space="0" w:color="auto"/>
                                  </w:divBdr>
                                  <w:divsChild>
                                    <w:div w:id="370494606">
                                      <w:marLeft w:val="0"/>
                                      <w:marRight w:val="0"/>
                                      <w:marTop w:val="0"/>
                                      <w:marBottom w:val="0"/>
                                      <w:divBdr>
                                        <w:top w:val="none" w:sz="0" w:space="0" w:color="auto"/>
                                        <w:left w:val="none" w:sz="0" w:space="0" w:color="auto"/>
                                        <w:bottom w:val="none" w:sz="0" w:space="0" w:color="auto"/>
                                        <w:right w:val="none" w:sz="0" w:space="0" w:color="auto"/>
                                      </w:divBdr>
                                    </w:div>
                                  </w:divsChild>
                                </w:div>
                                <w:div w:id="255095544">
                                  <w:marLeft w:val="0"/>
                                  <w:marRight w:val="0"/>
                                  <w:marTop w:val="0"/>
                                  <w:marBottom w:val="0"/>
                                  <w:divBdr>
                                    <w:top w:val="none" w:sz="0" w:space="0" w:color="auto"/>
                                    <w:left w:val="none" w:sz="0" w:space="0" w:color="auto"/>
                                    <w:bottom w:val="none" w:sz="0" w:space="0" w:color="auto"/>
                                    <w:right w:val="none" w:sz="0" w:space="0" w:color="auto"/>
                                  </w:divBdr>
                                  <w:divsChild>
                                    <w:div w:id="1735472452">
                                      <w:marLeft w:val="0"/>
                                      <w:marRight w:val="0"/>
                                      <w:marTop w:val="0"/>
                                      <w:marBottom w:val="0"/>
                                      <w:divBdr>
                                        <w:top w:val="none" w:sz="0" w:space="0" w:color="auto"/>
                                        <w:left w:val="none" w:sz="0" w:space="0" w:color="auto"/>
                                        <w:bottom w:val="none" w:sz="0" w:space="0" w:color="auto"/>
                                        <w:right w:val="none" w:sz="0" w:space="0" w:color="auto"/>
                                      </w:divBdr>
                                    </w:div>
                                  </w:divsChild>
                                </w:div>
                                <w:div w:id="679040500">
                                  <w:marLeft w:val="0"/>
                                  <w:marRight w:val="0"/>
                                  <w:marTop w:val="0"/>
                                  <w:marBottom w:val="0"/>
                                  <w:divBdr>
                                    <w:top w:val="none" w:sz="0" w:space="0" w:color="auto"/>
                                    <w:left w:val="none" w:sz="0" w:space="0" w:color="auto"/>
                                    <w:bottom w:val="none" w:sz="0" w:space="0" w:color="auto"/>
                                    <w:right w:val="none" w:sz="0" w:space="0" w:color="auto"/>
                                  </w:divBdr>
                                  <w:divsChild>
                                    <w:div w:id="1268927741">
                                      <w:marLeft w:val="0"/>
                                      <w:marRight w:val="0"/>
                                      <w:marTop w:val="0"/>
                                      <w:marBottom w:val="0"/>
                                      <w:divBdr>
                                        <w:top w:val="none" w:sz="0" w:space="0" w:color="auto"/>
                                        <w:left w:val="none" w:sz="0" w:space="0" w:color="auto"/>
                                        <w:bottom w:val="none" w:sz="0" w:space="0" w:color="auto"/>
                                        <w:right w:val="none" w:sz="0" w:space="0" w:color="auto"/>
                                      </w:divBdr>
                                    </w:div>
                                  </w:divsChild>
                                </w:div>
                                <w:div w:id="1912884499">
                                  <w:marLeft w:val="0"/>
                                  <w:marRight w:val="0"/>
                                  <w:marTop w:val="0"/>
                                  <w:marBottom w:val="0"/>
                                  <w:divBdr>
                                    <w:top w:val="none" w:sz="0" w:space="0" w:color="auto"/>
                                    <w:left w:val="none" w:sz="0" w:space="0" w:color="auto"/>
                                    <w:bottom w:val="none" w:sz="0" w:space="0" w:color="auto"/>
                                    <w:right w:val="none" w:sz="0" w:space="0" w:color="auto"/>
                                  </w:divBdr>
                                  <w:divsChild>
                                    <w:div w:id="300769203">
                                      <w:marLeft w:val="0"/>
                                      <w:marRight w:val="0"/>
                                      <w:marTop w:val="0"/>
                                      <w:marBottom w:val="0"/>
                                      <w:divBdr>
                                        <w:top w:val="none" w:sz="0" w:space="0" w:color="auto"/>
                                        <w:left w:val="none" w:sz="0" w:space="0" w:color="auto"/>
                                        <w:bottom w:val="none" w:sz="0" w:space="0" w:color="auto"/>
                                        <w:right w:val="none" w:sz="0" w:space="0" w:color="auto"/>
                                      </w:divBdr>
                                    </w:div>
                                  </w:divsChild>
                                </w:div>
                                <w:div w:id="259216627">
                                  <w:marLeft w:val="0"/>
                                  <w:marRight w:val="0"/>
                                  <w:marTop w:val="0"/>
                                  <w:marBottom w:val="0"/>
                                  <w:divBdr>
                                    <w:top w:val="none" w:sz="0" w:space="0" w:color="auto"/>
                                    <w:left w:val="none" w:sz="0" w:space="0" w:color="auto"/>
                                    <w:bottom w:val="none" w:sz="0" w:space="0" w:color="auto"/>
                                    <w:right w:val="none" w:sz="0" w:space="0" w:color="auto"/>
                                  </w:divBdr>
                                  <w:divsChild>
                                    <w:div w:id="1926836598">
                                      <w:marLeft w:val="0"/>
                                      <w:marRight w:val="0"/>
                                      <w:marTop w:val="0"/>
                                      <w:marBottom w:val="0"/>
                                      <w:divBdr>
                                        <w:top w:val="none" w:sz="0" w:space="0" w:color="auto"/>
                                        <w:left w:val="none" w:sz="0" w:space="0" w:color="auto"/>
                                        <w:bottom w:val="none" w:sz="0" w:space="0" w:color="auto"/>
                                        <w:right w:val="none" w:sz="0" w:space="0" w:color="auto"/>
                                      </w:divBdr>
                                    </w:div>
                                  </w:divsChild>
                                </w:div>
                                <w:div w:id="525485319">
                                  <w:marLeft w:val="0"/>
                                  <w:marRight w:val="0"/>
                                  <w:marTop w:val="0"/>
                                  <w:marBottom w:val="0"/>
                                  <w:divBdr>
                                    <w:top w:val="none" w:sz="0" w:space="0" w:color="auto"/>
                                    <w:left w:val="none" w:sz="0" w:space="0" w:color="auto"/>
                                    <w:bottom w:val="none" w:sz="0" w:space="0" w:color="auto"/>
                                    <w:right w:val="none" w:sz="0" w:space="0" w:color="auto"/>
                                  </w:divBdr>
                                  <w:divsChild>
                                    <w:div w:id="295187454">
                                      <w:marLeft w:val="0"/>
                                      <w:marRight w:val="0"/>
                                      <w:marTop w:val="0"/>
                                      <w:marBottom w:val="0"/>
                                      <w:divBdr>
                                        <w:top w:val="none" w:sz="0" w:space="0" w:color="auto"/>
                                        <w:left w:val="none" w:sz="0" w:space="0" w:color="auto"/>
                                        <w:bottom w:val="none" w:sz="0" w:space="0" w:color="auto"/>
                                        <w:right w:val="none" w:sz="0" w:space="0" w:color="auto"/>
                                      </w:divBdr>
                                    </w:div>
                                  </w:divsChild>
                                </w:div>
                                <w:div w:id="2065372889">
                                  <w:marLeft w:val="0"/>
                                  <w:marRight w:val="0"/>
                                  <w:marTop w:val="0"/>
                                  <w:marBottom w:val="0"/>
                                  <w:divBdr>
                                    <w:top w:val="none" w:sz="0" w:space="0" w:color="auto"/>
                                    <w:left w:val="none" w:sz="0" w:space="0" w:color="auto"/>
                                    <w:bottom w:val="none" w:sz="0" w:space="0" w:color="auto"/>
                                    <w:right w:val="none" w:sz="0" w:space="0" w:color="auto"/>
                                  </w:divBdr>
                                  <w:divsChild>
                                    <w:div w:id="799492101">
                                      <w:marLeft w:val="0"/>
                                      <w:marRight w:val="0"/>
                                      <w:marTop w:val="0"/>
                                      <w:marBottom w:val="0"/>
                                      <w:divBdr>
                                        <w:top w:val="none" w:sz="0" w:space="0" w:color="auto"/>
                                        <w:left w:val="none" w:sz="0" w:space="0" w:color="auto"/>
                                        <w:bottom w:val="none" w:sz="0" w:space="0" w:color="auto"/>
                                        <w:right w:val="none" w:sz="0" w:space="0" w:color="auto"/>
                                      </w:divBdr>
                                    </w:div>
                                  </w:divsChild>
                                </w:div>
                                <w:div w:id="1961759890">
                                  <w:marLeft w:val="0"/>
                                  <w:marRight w:val="0"/>
                                  <w:marTop w:val="0"/>
                                  <w:marBottom w:val="0"/>
                                  <w:divBdr>
                                    <w:top w:val="none" w:sz="0" w:space="0" w:color="auto"/>
                                    <w:left w:val="none" w:sz="0" w:space="0" w:color="auto"/>
                                    <w:bottom w:val="none" w:sz="0" w:space="0" w:color="auto"/>
                                    <w:right w:val="none" w:sz="0" w:space="0" w:color="auto"/>
                                  </w:divBdr>
                                  <w:divsChild>
                                    <w:div w:id="13382506">
                                      <w:marLeft w:val="0"/>
                                      <w:marRight w:val="0"/>
                                      <w:marTop w:val="0"/>
                                      <w:marBottom w:val="0"/>
                                      <w:divBdr>
                                        <w:top w:val="none" w:sz="0" w:space="0" w:color="auto"/>
                                        <w:left w:val="none" w:sz="0" w:space="0" w:color="auto"/>
                                        <w:bottom w:val="none" w:sz="0" w:space="0" w:color="auto"/>
                                        <w:right w:val="none" w:sz="0" w:space="0" w:color="auto"/>
                                      </w:divBdr>
                                    </w:div>
                                  </w:divsChild>
                                </w:div>
                                <w:div w:id="548301638">
                                  <w:marLeft w:val="0"/>
                                  <w:marRight w:val="0"/>
                                  <w:marTop w:val="0"/>
                                  <w:marBottom w:val="0"/>
                                  <w:divBdr>
                                    <w:top w:val="none" w:sz="0" w:space="0" w:color="auto"/>
                                    <w:left w:val="none" w:sz="0" w:space="0" w:color="auto"/>
                                    <w:bottom w:val="none" w:sz="0" w:space="0" w:color="auto"/>
                                    <w:right w:val="none" w:sz="0" w:space="0" w:color="auto"/>
                                  </w:divBdr>
                                  <w:divsChild>
                                    <w:div w:id="867910458">
                                      <w:marLeft w:val="0"/>
                                      <w:marRight w:val="0"/>
                                      <w:marTop w:val="0"/>
                                      <w:marBottom w:val="0"/>
                                      <w:divBdr>
                                        <w:top w:val="none" w:sz="0" w:space="0" w:color="auto"/>
                                        <w:left w:val="none" w:sz="0" w:space="0" w:color="auto"/>
                                        <w:bottom w:val="none" w:sz="0" w:space="0" w:color="auto"/>
                                        <w:right w:val="none" w:sz="0" w:space="0" w:color="auto"/>
                                      </w:divBdr>
                                    </w:div>
                                  </w:divsChild>
                                </w:div>
                                <w:div w:id="84615251">
                                  <w:marLeft w:val="0"/>
                                  <w:marRight w:val="0"/>
                                  <w:marTop w:val="0"/>
                                  <w:marBottom w:val="0"/>
                                  <w:divBdr>
                                    <w:top w:val="none" w:sz="0" w:space="0" w:color="auto"/>
                                    <w:left w:val="none" w:sz="0" w:space="0" w:color="auto"/>
                                    <w:bottom w:val="none" w:sz="0" w:space="0" w:color="auto"/>
                                    <w:right w:val="none" w:sz="0" w:space="0" w:color="auto"/>
                                  </w:divBdr>
                                  <w:divsChild>
                                    <w:div w:id="53093242">
                                      <w:marLeft w:val="0"/>
                                      <w:marRight w:val="0"/>
                                      <w:marTop w:val="0"/>
                                      <w:marBottom w:val="0"/>
                                      <w:divBdr>
                                        <w:top w:val="none" w:sz="0" w:space="0" w:color="auto"/>
                                        <w:left w:val="none" w:sz="0" w:space="0" w:color="auto"/>
                                        <w:bottom w:val="none" w:sz="0" w:space="0" w:color="auto"/>
                                        <w:right w:val="none" w:sz="0" w:space="0" w:color="auto"/>
                                      </w:divBdr>
                                    </w:div>
                                  </w:divsChild>
                                </w:div>
                                <w:div w:id="408576138">
                                  <w:marLeft w:val="0"/>
                                  <w:marRight w:val="0"/>
                                  <w:marTop w:val="0"/>
                                  <w:marBottom w:val="0"/>
                                  <w:divBdr>
                                    <w:top w:val="none" w:sz="0" w:space="0" w:color="auto"/>
                                    <w:left w:val="none" w:sz="0" w:space="0" w:color="auto"/>
                                    <w:bottom w:val="none" w:sz="0" w:space="0" w:color="auto"/>
                                    <w:right w:val="none" w:sz="0" w:space="0" w:color="auto"/>
                                  </w:divBdr>
                                  <w:divsChild>
                                    <w:div w:id="801922465">
                                      <w:marLeft w:val="0"/>
                                      <w:marRight w:val="0"/>
                                      <w:marTop w:val="0"/>
                                      <w:marBottom w:val="0"/>
                                      <w:divBdr>
                                        <w:top w:val="none" w:sz="0" w:space="0" w:color="auto"/>
                                        <w:left w:val="none" w:sz="0" w:space="0" w:color="auto"/>
                                        <w:bottom w:val="none" w:sz="0" w:space="0" w:color="auto"/>
                                        <w:right w:val="none" w:sz="0" w:space="0" w:color="auto"/>
                                      </w:divBdr>
                                    </w:div>
                                  </w:divsChild>
                                </w:div>
                                <w:div w:id="1954433693">
                                  <w:marLeft w:val="0"/>
                                  <w:marRight w:val="0"/>
                                  <w:marTop w:val="0"/>
                                  <w:marBottom w:val="0"/>
                                  <w:divBdr>
                                    <w:top w:val="none" w:sz="0" w:space="0" w:color="auto"/>
                                    <w:left w:val="none" w:sz="0" w:space="0" w:color="auto"/>
                                    <w:bottom w:val="none" w:sz="0" w:space="0" w:color="auto"/>
                                    <w:right w:val="none" w:sz="0" w:space="0" w:color="auto"/>
                                  </w:divBdr>
                                  <w:divsChild>
                                    <w:div w:id="921992220">
                                      <w:marLeft w:val="0"/>
                                      <w:marRight w:val="0"/>
                                      <w:marTop w:val="0"/>
                                      <w:marBottom w:val="0"/>
                                      <w:divBdr>
                                        <w:top w:val="none" w:sz="0" w:space="0" w:color="auto"/>
                                        <w:left w:val="none" w:sz="0" w:space="0" w:color="auto"/>
                                        <w:bottom w:val="none" w:sz="0" w:space="0" w:color="auto"/>
                                        <w:right w:val="none" w:sz="0" w:space="0" w:color="auto"/>
                                      </w:divBdr>
                                    </w:div>
                                  </w:divsChild>
                                </w:div>
                                <w:div w:id="163782489">
                                  <w:marLeft w:val="0"/>
                                  <w:marRight w:val="0"/>
                                  <w:marTop w:val="0"/>
                                  <w:marBottom w:val="0"/>
                                  <w:divBdr>
                                    <w:top w:val="none" w:sz="0" w:space="0" w:color="auto"/>
                                    <w:left w:val="none" w:sz="0" w:space="0" w:color="auto"/>
                                    <w:bottom w:val="none" w:sz="0" w:space="0" w:color="auto"/>
                                    <w:right w:val="none" w:sz="0" w:space="0" w:color="auto"/>
                                  </w:divBdr>
                                  <w:divsChild>
                                    <w:div w:id="2093575216">
                                      <w:marLeft w:val="0"/>
                                      <w:marRight w:val="0"/>
                                      <w:marTop w:val="0"/>
                                      <w:marBottom w:val="0"/>
                                      <w:divBdr>
                                        <w:top w:val="none" w:sz="0" w:space="0" w:color="auto"/>
                                        <w:left w:val="none" w:sz="0" w:space="0" w:color="auto"/>
                                        <w:bottom w:val="none" w:sz="0" w:space="0" w:color="auto"/>
                                        <w:right w:val="none" w:sz="0" w:space="0" w:color="auto"/>
                                      </w:divBdr>
                                    </w:div>
                                  </w:divsChild>
                                </w:div>
                                <w:div w:id="896287044">
                                  <w:marLeft w:val="0"/>
                                  <w:marRight w:val="0"/>
                                  <w:marTop w:val="0"/>
                                  <w:marBottom w:val="0"/>
                                  <w:divBdr>
                                    <w:top w:val="none" w:sz="0" w:space="0" w:color="auto"/>
                                    <w:left w:val="none" w:sz="0" w:space="0" w:color="auto"/>
                                    <w:bottom w:val="none" w:sz="0" w:space="0" w:color="auto"/>
                                    <w:right w:val="none" w:sz="0" w:space="0" w:color="auto"/>
                                  </w:divBdr>
                                  <w:divsChild>
                                    <w:div w:id="652412529">
                                      <w:marLeft w:val="0"/>
                                      <w:marRight w:val="0"/>
                                      <w:marTop w:val="0"/>
                                      <w:marBottom w:val="0"/>
                                      <w:divBdr>
                                        <w:top w:val="none" w:sz="0" w:space="0" w:color="auto"/>
                                        <w:left w:val="none" w:sz="0" w:space="0" w:color="auto"/>
                                        <w:bottom w:val="none" w:sz="0" w:space="0" w:color="auto"/>
                                        <w:right w:val="none" w:sz="0" w:space="0" w:color="auto"/>
                                      </w:divBdr>
                                    </w:div>
                                  </w:divsChild>
                                </w:div>
                                <w:div w:id="188419713">
                                  <w:marLeft w:val="0"/>
                                  <w:marRight w:val="0"/>
                                  <w:marTop w:val="0"/>
                                  <w:marBottom w:val="0"/>
                                  <w:divBdr>
                                    <w:top w:val="none" w:sz="0" w:space="0" w:color="auto"/>
                                    <w:left w:val="none" w:sz="0" w:space="0" w:color="auto"/>
                                    <w:bottom w:val="none" w:sz="0" w:space="0" w:color="auto"/>
                                    <w:right w:val="none" w:sz="0" w:space="0" w:color="auto"/>
                                  </w:divBdr>
                                  <w:divsChild>
                                    <w:div w:id="1816675503">
                                      <w:marLeft w:val="0"/>
                                      <w:marRight w:val="0"/>
                                      <w:marTop w:val="0"/>
                                      <w:marBottom w:val="0"/>
                                      <w:divBdr>
                                        <w:top w:val="none" w:sz="0" w:space="0" w:color="auto"/>
                                        <w:left w:val="none" w:sz="0" w:space="0" w:color="auto"/>
                                        <w:bottom w:val="none" w:sz="0" w:space="0" w:color="auto"/>
                                        <w:right w:val="none" w:sz="0" w:space="0" w:color="auto"/>
                                      </w:divBdr>
                                    </w:div>
                                  </w:divsChild>
                                </w:div>
                                <w:div w:id="1572999934">
                                  <w:marLeft w:val="0"/>
                                  <w:marRight w:val="0"/>
                                  <w:marTop w:val="0"/>
                                  <w:marBottom w:val="0"/>
                                  <w:divBdr>
                                    <w:top w:val="none" w:sz="0" w:space="0" w:color="auto"/>
                                    <w:left w:val="none" w:sz="0" w:space="0" w:color="auto"/>
                                    <w:bottom w:val="none" w:sz="0" w:space="0" w:color="auto"/>
                                    <w:right w:val="none" w:sz="0" w:space="0" w:color="auto"/>
                                  </w:divBdr>
                                  <w:divsChild>
                                    <w:div w:id="1808009476">
                                      <w:marLeft w:val="0"/>
                                      <w:marRight w:val="0"/>
                                      <w:marTop w:val="0"/>
                                      <w:marBottom w:val="0"/>
                                      <w:divBdr>
                                        <w:top w:val="none" w:sz="0" w:space="0" w:color="auto"/>
                                        <w:left w:val="none" w:sz="0" w:space="0" w:color="auto"/>
                                        <w:bottom w:val="none" w:sz="0" w:space="0" w:color="auto"/>
                                        <w:right w:val="none" w:sz="0" w:space="0" w:color="auto"/>
                                      </w:divBdr>
                                    </w:div>
                                  </w:divsChild>
                                </w:div>
                                <w:div w:id="259681086">
                                  <w:marLeft w:val="0"/>
                                  <w:marRight w:val="0"/>
                                  <w:marTop w:val="0"/>
                                  <w:marBottom w:val="0"/>
                                  <w:divBdr>
                                    <w:top w:val="none" w:sz="0" w:space="0" w:color="auto"/>
                                    <w:left w:val="none" w:sz="0" w:space="0" w:color="auto"/>
                                    <w:bottom w:val="none" w:sz="0" w:space="0" w:color="auto"/>
                                    <w:right w:val="none" w:sz="0" w:space="0" w:color="auto"/>
                                  </w:divBdr>
                                  <w:divsChild>
                                    <w:div w:id="622350465">
                                      <w:marLeft w:val="0"/>
                                      <w:marRight w:val="0"/>
                                      <w:marTop w:val="0"/>
                                      <w:marBottom w:val="0"/>
                                      <w:divBdr>
                                        <w:top w:val="none" w:sz="0" w:space="0" w:color="auto"/>
                                        <w:left w:val="none" w:sz="0" w:space="0" w:color="auto"/>
                                        <w:bottom w:val="none" w:sz="0" w:space="0" w:color="auto"/>
                                        <w:right w:val="none" w:sz="0" w:space="0" w:color="auto"/>
                                      </w:divBdr>
                                    </w:div>
                                  </w:divsChild>
                                </w:div>
                                <w:div w:id="1441142424">
                                  <w:marLeft w:val="0"/>
                                  <w:marRight w:val="0"/>
                                  <w:marTop w:val="0"/>
                                  <w:marBottom w:val="0"/>
                                  <w:divBdr>
                                    <w:top w:val="none" w:sz="0" w:space="0" w:color="auto"/>
                                    <w:left w:val="none" w:sz="0" w:space="0" w:color="auto"/>
                                    <w:bottom w:val="none" w:sz="0" w:space="0" w:color="auto"/>
                                    <w:right w:val="none" w:sz="0" w:space="0" w:color="auto"/>
                                  </w:divBdr>
                                  <w:divsChild>
                                    <w:div w:id="1349016618">
                                      <w:marLeft w:val="0"/>
                                      <w:marRight w:val="0"/>
                                      <w:marTop w:val="0"/>
                                      <w:marBottom w:val="0"/>
                                      <w:divBdr>
                                        <w:top w:val="none" w:sz="0" w:space="0" w:color="auto"/>
                                        <w:left w:val="none" w:sz="0" w:space="0" w:color="auto"/>
                                        <w:bottom w:val="none" w:sz="0" w:space="0" w:color="auto"/>
                                        <w:right w:val="none" w:sz="0" w:space="0" w:color="auto"/>
                                      </w:divBdr>
                                    </w:div>
                                  </w:divsChild>
                                </w:div>
                                <w:div w:id="246231397">
                                  <w:marLeft w:val="0"/>
                                  <w:marRight w:val="0"/>
                                  <w:marTop w:val="0"/>
                                  <w:marBottom w:val="0"/>
                                  <w:divBdr>
                                    <w:top w:val="none" w:sz="0" w:space="0" w:color="auto"/>
                                    <w:left w:val="none" w:sz="0" w:space="0" w:color="auto"/>
                                    <w:bottom w:val="none" w:sz="0" w:space="0" w:color="auto"/>
                                    <w:right w:val="none" w:sz="0" w:space="0" w:color="auto"/>
                                  </w:divBdr>
                                  <w:divsChild>
                                    <w:div w:id="1437483780">
                                      <w:marLeft w:val="0"/>
                                      <w:marRight w:val="0"/>
                                      <w:marTop w:val="0"/>
                                      <w:marBottom w:val="0"/>
                                      <w:divBdr>
                                        <w:top w:val="none" w:sz="0" w:space="0" w:color="auto"/>
                                        <w:left w:val="none" w:sz="0" w:space="0" w:color="auto"/>
                                        <w:bottom w:val="none" w:sz="0" w:space="0" w:color="auto"/>
                                        <w:right w:val="none" w:sz="0" w:space="0" w:color="auto"/>
                                      </w:divBdr>
                                    </w:div>
                                  </w:divsChild>
                                </w:div>
                                <w:div w:id="1024746760">
                                  <w:marLeft w:val="0"/>
                                  <w:marRight w:val="0"/>
                                  <w:marTop w:val="0"/>
                                  <w:marBottom w:val="0"/>
                                  <w:divBdr>
                                    <w:top w:val="none" w:sz="0" w:space="0" w:color="auto"/>
                                    <w:left w:val="none" w:sz="0" w:space="0" w:color="auto"/>
                                    <w:bottom w:val="none" w:sz="0" w:space="0" w:color="auto"/>
                                    <w:right w:val="none" w:sz="0" w:space="0" w:color="auto"/>
                                  </w:divBdr>
                                  <w:divsChild>
                                    <w:div w:id="2071879641">
                                      <w:marLeft w:val="0"/>
                                      <w:marRight w:val="0"/>
                                      <w:marTop w:val="0"/>
                                      <w:marBottom w:val="0"/>
                                      <w:divBdr>
                                        <w:top w:val="none" w:sz="0" w:space="0" w:color="auto"/>
                                        <w:left w:val="none" w:sz="0" w:space="0" w:color="auto"/>
                                        <w:bottom w:val="none" w:sz="0" w:space="0" w:color="auto"/>
                                        <w:right w:val="none" w:sz="0" w:space="0" w:color="auto"/>
                                      </w:divBdr>
                                    </w:div>
                                  </w:divsChild>
                                </w:div>
                                <w:div w:id="581062278">
                                  <w:marLeft w:val="0"/>
                                  <w:marRight w:val="0"/>
                                  <w:marTop w:val="0"/>
                                  <w:marBottom w:val="0"/>
                                  <w:divBdr>
                                    <w:top w:val="none" w:sz="0" w:space="0" w:color="auto"/>
                                    <w:left w:val="none" w:sz="0" w:space="0" w:color="auto"/>
                                    <w:bottom w:val="none" w:sz="0" w:space="0" w:color="auto"/>
                                    <w:right w:val="none" w:sz="0" w:space="0" w:color="auto"/>
                                  </w:divBdr>
                                  <w:divsChild>
                                    <w:div w:id="189339821">
                                      <w:marLeft w:val="0"/>
                                      <w:marRight w:val="0"/>
                                      <w:marTop w:val="0"/>
                                      <w:marBottom w:val="0"/>
                                      <w:divBdr>
                                        <w:top w:val="none" w:sz="0" w:space="0" w:color="auto"/>
                                        <w:left w:val="none" w:sz="0" w:space="0" w:color="auto"/>
                                        <w:bottom w:val="none" w:sz="0" w:space="0" w:color="auto"/>
                                        <w:right w:val="none" w:sz="0" w:space="0" w:color="auto"/>
                                      </w:divBdr>
                                    </w:div>
                                  </w:divsChild>
                                </w:div>
                                <w:div w:id="1537809773">
                                  <w:marLeft w:val="0"/>
                                  <w:marRight w:val="0"/>
                                  <w:marTop w:val="0"/>
                                  <w:marBottom w:val="0"/>
                                  <w:divBdr>
                                    <w:top w:val="none" w:sz="0" w:space="0" w:color="auto"/>
                                    <w:left w:val="none" w:sz="0" w:space="0" w:color="auto"/>
                                    <w:bottom w:val="none" w:sz="0" w:space="0" w:color="auto"/>
                                    <w:right w:val="none" w:sz="0" w:space="0" w:color="auto"/>
                                  </w:divBdr>
                                  <w:divsChild>
                                    <w:div w:id="213273281">
                                      <w:marLeft w:val="0"/>
                                      <w:marRight w:val="0"/>
                                      <w:marTop w:val="0"/>
                                      <w:marBottom w:val="0"/>
                                      <w:divBdr>
                                        <w:top w:val="none" w:sz="0" w:space="0" w:color="auto"/>
                                        <w:left w:val="none" w:sz="0" w:space="0" w:color="auto"/>
                                        <w:bottom w:val="none" w:sz="0" w:space="0" w:color="auto"/>
                                        <w:right w:val="none" w:sz="0" w:space="0" w:color="auto"/>
                                      </w:divBdr>
                                    </w:div>
                                  </w:divsChild>
                                </w:div>
                                <w:div w:id="1393306425">
                                  <w:marLeft w:val="0"/>
                                  <w:marRight w:val="0"/>
                                  <w:marTop w:val="0"/>
                                  <w:marBottom w:val="0"/>
                                  <w:divBdr>
                                    <w:top w:val="none" w:sz="0" w:space="0" w:color="auto"/>
                                    <w:left w:val="none" w:sz="0" w:space="0" w:color="auto"/>
                                    <w:bottom w:val="none" w:sz="0" w:space="0" w:color="auto"/>
                                    <w:right w:val="none" w:sz="0" w:space="0" w:color="auto"/>
                                  </w:divBdr>
                                  <w:divsChild>
                                    <w:div w:id="1841240184">
                                      <w:marLeft w:val="0"/>
                                      <w:marRight w:val="0"/>
                                      <w:marTop w:val="0"/>
                                      <w:marBottom w:val="0"/>
                                      <w:divBdr>
                                        <w:top w:val="none" w:sz="0" w:space="0" w:color="auto"/>
                                        <w:left w:val="none" w:sz="0" w:space="0" w:color="auto"/>
                                        <w:bottom w:val="none" w:sz="0" w:space="0" w:color="auto"/>
                                        <w:right w:val="none" w:sz="0" w:space="0" w:color="auto"/>
                                      </w:divBdr>
                                    </w:div>
                                  </w:divsChild>
                                </w:div>
                                <w:div w:id="2027517344">
                                  <w:marLeft w:val="0"/>
                                  <w:marRight w:val="0"/>
                                  <w:marTop w:val="0"/>
                                  <w:marBottom w:val="0"/>
                                  <w:divBdr>
                                    <w:top w:val="none" w:sz="0" w:space="0" w:color="auto"/>
                                    <w:left w:val="none" w:sz="0" w:space="0" w:color="auto"/>
                                    <w:bottom w:val="none" w:sz="0" w:space="0" w:color="auto"/>
                                    <w:right w:val="none" w:sz="0" w:space="0" w:color="auto"/>
                                  </w:divBdr>
                                  <w:divsChild>
                                    <w:div w:id="1230653068">
                                      <w:marLeft w:val="0"/>
                                      <w:marRight w:val="0"/>
                                      <w:marTop w:val="0"/>
                                      <w:marBottom w:val="0"/>
                                      <w:divBdr>
                                        <w:top w:val="none" w:sz="0" w:space="0" w:color="auto"/>
                                        <w:left w:val="none" w:sz="0" w:space="0" w:color="auto"/>
                                        <w:bottom w:val="none" w:sz="0" w:space="0" w:color="auto"/>
                                        <w:right w:val="none" w:sz="0" w:space="0" w:color="auto"/>
                                      </w:divBdr>
                                    </w:div>
                                  </w:divsChild>
                                </w:div>
                                <w:div w:id="384572254">
                                  <w:marLeft w:val="0"/>
                                  <w:marRight w:val="0"/>
                                  <w:marTop w:val="0"/>
                                  <w:marBottom w:val="0"/>
                                  <w:divBdr>
                                    <w:top w:val="none" w:sz="0" w:space="0" w:color="auto"/>
                                    <w:left w:val="none" w:sz="0" w:space="0" w:color="auto"/>
                                    <w:bottom w:val="none" w:sz="0" w:space="0" w:color="auto"/>
                                    <w:right w:val="none" w:sz="0" w:space="0" w:color="auto"/>
                                  </w:divBdr>
                                  <w:divsChild>
                                    <w:div w:id="599683891">
                                      <w:marLeft w:val="0"/>
                                      <w:marRight w:val="0"/>
                                      <w:marTop w:val="0"/>
                                      <w:marBottom w:val="0"/>
                                      <w:divBdr>
                                        <w:top w:val="none" w:sz="0" w:space="0" w:color="auto"/>
                                        <w:left w:val="none" w:sz="0" w:space="0" w:color="auto"/>
                                        <w:bottom w:val="none" w:sz="0" w:space="0" w:color="auto"/>
                                        <w:right w:val="none" w:sz="0" w:space="0" w:color="auto"/>
                                      </w:divBdr>
                                    </w:div>
                                  </w:divsChild>
                                </w:div>
                                <w:div w:id="1154637243">
                                  <w:marLeft w:val="0"/>
                                  <w:marRight w:val="0"/>
                                  <w:marTop w:val="0"/>
                                  <w:marBottom w:val="0"/>
                                  <w:divBdr>
                                    <w:top w:val="none" w:sz="0" w:space="0" w:color="auto"/>
                                    <w:left w:val="none" w:sz="0" w:space="0" w:color="auto"/>
                                    <w:bottom w:val="none" w:sz="0" w:space="0" w:color="auto"/>
                                    <w:right w:val="none" w:sz="0" w:space="0" w:color="auto"/>
                                  </w:divBdr>
                                  <w:divsChild>
                                    <w:div w:id="1847134450">
                                      <w:marLeft w:val="0"/>
                                      <w:marRight w:val="0"/>
                                      <w:marTop w:val="0"/>
                                      <w:marBottom w:val="0"/>
                                      <w:divBdr>
                                        <w:top w:val="none" w:sz="0" w:space="0" w:color="auto"/>
                                        <w:left w:val="none" w:sz="0" w:space="0" w:color="auto"/>
                                        <w:bottom w:val="none" w:sz="0" w:space="0" w:color="auto"/>
                                        <w:right w:val="none" w:sz="0" w:space="0" w:color="auto"/>
                                      </w:divBdr>
                                    </w:div>
                                  </w:divsChild>
                                </w:div>
                                <w:div w:id="62996872">
                                  <w:marLeft w:val="0"/>
                                  <w:marRight w:val="0"/>
                                  <w:marTop w:val="0"/>
                                  <w:marBottom w:val="0"/>
                                  <w:divBdr>
                                    <w:top w:val="none" w:sz="0" w:space="0" w:color="auto"/>
                                    <w:left w:val="none" w:sz="0" w:space="0" w:color="auto"/>
                                    <w:bottom w:val="none" w:sz="0" w:space="0" w:color="auto"/>
                                    <w:right w:val="none" w:sz="0" w:space="0" w:color="auto"/>
                                  </w:divBdr>
                                  <w:divsChild>
                                    <w:div w:id="2052801471">
                                      <w:marLeft w:val="0"/>
                                      <w:marRight w:val="0"/>
                                      <w:marTop w:val="0"/>
                                      <w:marBottom w:val="0"/>
                                      <w:divBdr>
                                        <w:top w:val="none" w:sz="0" w:space="0" w:color="auto"/>
                                        <w:left w:val="none" w:sz="0" w:space="0" w:color="auto"/>
                                        <w:bottom w:val="none" w:sz="0" w:space="0" w:color="auto"/>
                                        <w:right w:val="none" w:sz="0" w:space="0" w:color="auto"/>
                                      </w:divBdr>
                                    </w:div>
                                  </w:divsChild>
                                </w:div>
                                <w:div w:id="1878272041">
                                  <w:marLeft w:val="0"/>
                                  <w:marRight w:val="0"/>
                                  <w:marTop w:val="0"/>
                                  <w:marBottom w:val="0"/>
                                  <w:divBdr>
                                    <w:top w:val="none" w:sz="0" w:space="0" w:color="auto"/>
                                    <w:left w:val="none" w:sz="0" w:space="0" w:color="auto"/>
                                    <w:bottom w:val="none" w:sz="0" w:space="0" w:color="auto"/>
                                    <w:right w:val="none" w:sz="0" w:space="0" w:color="auto"/>
                                  </w:divBdr>
                                  <w:divsChild>
                                    <w:div w:id="223293303">
                                      <w:marLeft w:val="0"/>
                                      <w:marRight w:val="0"/>
                                      <w:marTop w:val="0"/>
                                      <w:marBottom w:val="0"/>
                                      <w:divBdr>
                                        <w:top w:val="none" w:sz="0" w:space="0" w:color="auto"/>
                                        <w:left w:val="none" w:sz="0" w:space="0" w:color="auto"/>
                                        <w:bottom w:val="none" w:sz="0" w:space="0" w:color="auto"/>
                                        <w:right w:val="none" w:sz="0" w:space="0" w:color="auto"/>
                                      </w:divBdr>
                                    </w:div>
                                  </w:divsChild>
                                </w:div>
                                <w:div w:id="31200166">
                                  <w:marLeft w:val="0"/>
                                  <w:marRight w:val="0"/>
                                  <w:marTop w:val="0"/>
                                  <w:marBottom w:val="0"/>
                                  <w:divBdr>
                                    <w:top w:val="none" w:sz="0" w:space="0" w:color="auto"/>
                                    <w:left w:val="none" w:sz="0" w:space="0" w:color="auto"/>
                                    <w:bottom w:val="none" w:sz="0" w:space="0" w:color="auto"/>
                                    <w:right w:val="none" w:sz="0" w:space="0" w:color="auto"/>
                                  </w:divBdr>
                                  <w:divsChild>
                                    <w:div w:id="1188985007">
                                      <w:marLeft w:val="0"/>
                                      <w:marRight w:val="0"/>
                                      <w:marTop w:val="0"/>
                                      <w:marBottom w:val="0"/>
                                      <w:divBdr>
                                        <w:top w:val="none" w:sz="0" w:space="0" w:color="auto"/>
                                        <w:left w:val="none" w:sz="0" w:space="0" w:color="auto"/>
                                        <w:bottom w:val="none" w:sz="0" w:space="0" w:color="auto"/>
                                        <w:right w:val="none" w:sz="0" w:space="0" w:color="auto"/>
                                      </w:divBdr>
                                    </w:div>
                                  </w:divsChild>
                                </w:div>
                                <w:div w:id="148762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5153">
                      <w:marLeft w:val="0"/>
                      <w:marRight w:val="0"/>
                      <w:marTop w:val="0"/>
                      <w:marBottom w:val="0"/>
                      <w:divBdr>
                        <w:top w:val="none" w:sz="0" w:space="0" w:color="auto"/>
                        <w:left w:val="none" w:sz="0" w:space="0" w:color="auto"/>
                        <w:bottom w:val="none" w:sz="0" w:space="0" w:color="auto"/>
                        <w:right w:val="none" w:sz="0" w:space="0" w:color="auto"/>
                      </w:divBdr>
                      <w:divsChild>
                        <w:div w:id="1480148944">
                          <w:marLeft w:val="0"/>
                          <w:marRight w:val="0"/>
                          <w:marTop w:val="0"/>
                          <w:marBottom w:val="0"/>
                          <w:divBdr>
                            <w:top w:val="none" w:sz="0" w:space="0" w:color="auto"/>
                            <w:left w:val="none" w:sz="0" w:space="0" w:color="auto"/>
                            <w:bottom w:val="none" w:sz="0" w:space="0" w:color="auto"/>
                            <w:right w:val="none" w:sz="0" w:space="0" w:color="auto"/>
                          </w:divBdr>
                          <w:divsChild>
                            <w:div w:id="703137801">
                              <w:marLeft w:val="0"/>
                              <w:marRight w:val="0"/>
                              <w:marTop w:val="0"/>
                              <w:marBottom w:val="0"/>
                              <w:divBdr>
                                <w:top w:val="none" w:sz="0" w:space="0" w:color="auto"/>
                                <w:left w:val="none" w:sz="0" w:space="0" w:color="auto"/>
                                <w:bottom w:val="none" w:sz="0" w:space="0" w:color="auto"/>
                                <w:right w:val="none" w:sz="0" w:space="0" w:color="auto"/>
                              </w:divBdr>
                              <w:divsChild>
                                <w:div w:id="498733739">
                                  <w:marLeft w:val="0"/>
                                  <w:marRight w:val="0"/>
                                  <w:marTop w:val="0"/>
                                  <w:marBottom w:val="0"/>
                                  <w:divBdr>
                                    <w:top w:val="none" w:sz="0" w:space="0" w:color="auto"/>
                                    <w:left w:val="none" w:sz="0" w:space="0" w:color="auto"/>
                                    <w:bottom w:val="none" w:sz="0" w:space="0" w:color="auto"/>
                                    <w:right w:val="none" w:sz="0" w:space="0" w:color="auto"/>
                                  </w:divBdr>
                                </w:div>
                                <w:div w:id="1221133625">
                                  <w:marLeft w:val="0"/>
                                  <w:marRight w:val="0"/>
                                  <w:marTop w:val="0"/>
                                  <w:marBottom w:val="0"/>
                                  <w:divBdr>
                                    <w:top w:val="none" w:sz="0" w:space="0" w:color="auto"/>
                                    <w:left w:val="none" w:sz="0" w:space="0" w:color="auto"/>
                                    <w:bottom w:val="none" w:sz="0" w:space="0" w:color="auto"/>
                                    <w:right w:val="none" w:sz="0" w:space="0" w:color="auto"/>
                                  </w:divBdr>
                                </w:div>
                                <w:div w:id="1420128904">
                                  <w:marLeft w:val="0"/>
                                  <w:marRight w:val="0"/>
                                  <w:marTop w:val="0"/>
                                  <w:marBottom w:val="0"/>
                                  <w:divBdr>
                                    <w:top w:val="none" w:sz="0" w:space="0" w:color="auto"/>
                                    <w:left w:val="none" w:sz="0" w:space="0" w:color="auto"/>
                                    <w:bottom w:val="none" w:sz="0" w:space="0" w:color="auto"/>
                                    <w:right w:val="none" w:sz="0" w:space="0" w:color="auto"/>
                                  </w:divBdr>
                                </w:div>
                                <w:div w:id="1690527355">
                                  <w:marLeft w:val="0"/>
                                  <w:marRight w:val="0"/>
                                  <w:marTop w:val="0"/>
                                  <w:marBottom w:val="0"/>
                                  <w:divBdr>
                                    <w:top w:val="none" w:sz="0" w:space="0" w:color="auto"/>
                                    <w:left w:val="none" w:sz="0" w:space="0" w:color="auto"/>
                                    <w:bottom w:val="none" w:sz="0" w:space="0" w:color="auto"/>
                                    <w:right w:val="none" w:sz="0" w:space="0" w:color="auto"/>
                                  </w:divBdr>
                                </w:div>
                                <w:div w:id="401029542">
                                  <w:marLeft w:val="0"/>
                                  <w:marRight w:val="0"/>
                                  <w:marTop w:val="0"/>
                                  <w:marBottom w:val="0"/>
                                  <w:divBdr>
                                    <w:top w:val="none" w:sz="0" w:space="0" w:color="auto"/>
                                    <w:left w:val="none" w:sz="0" w:space="0" w:color="auto"/>
                                    <w:bottom w:val="none" w:sz="0" w:space="0" w:color="auto"/>
                                    <w:right w:val="none" w:sz="0" w:space="0" w:color="auto"/>
                                  </w:divBdr>
                                </w:div>
                                <w:div w:id="1020277575">
                                  <w:marLeft w:val="0"/>
                                  <w:marRight w:val="0"/>
                                  <w:marTop w:val="0"/>
                                  <w:marBottom w:val="0"/>
                                  <w:divBdr>
                                    <w:top w:val="none" w:sz="0" w:space="0" w:color="auto"/>
                                    <w:left w:val="none" w:sz="0" w:space="0" w:color="auto"/>
                                    <w:bottom w:val="none" w:sz="0" w:space="0" w:color="auto"/>
                                    <w:right w:val="none" w:sz="0" w:space="0" w:color="auto"/>
                                  </w:divBdr>
                                </w:div>
                                <w:div w:id="1377193809">
                                  <w:marLeft w:val="0"/>
                                  <w:marRight w:val="0"/>
                                  <w:marTop w:val="0"/>
                                  <w:marBottom w:val="0"/>
                                  <w:divBdr>
                                    <w:top w:val="none" w:sz="0" w:space="0" w:color="auto"/>
                                    <w:left w:val="none" w:sz="0" w:space="0" w:color="auto"/>
                                    <w:bottom w:val="none" w:sz="0" w:space="0" w:color="auto"/>
                                    <w:right w:val="none" w:sz="0" w:space="0" w:color="auto"/>
                                  </w:divBdr>
                                </w:div>
                                <w:div w:id="1972320416">
                                  <w:marLeft w:val="0"/>
                                  <w:marRight w:val="0"/>
                                  <w:marTop w:val="0"/>
                                  <w:marBottom w:val="0"/>
                                  <w:divBdr>
                                    <w:top w:val="none" w:sz="0" w:space="0" w:color="auto"/>
                                    <w:left w:val="none" w:sz="0" w:space="0" w:color="auto"/>
                                    <w:bottom w:val="none" w:sz="0" w:space="0" w:color="auto"/>
                                    <w:right w:val="none" w:sz="0" w:space="0" w:color="auto"/>
                                  </w:divBdr>
                                </w:div>
                                <w:div w:id="1654680792">
                                  <w:marLeft w:val="0"/>
                                  <w:marRight w:val="0"/>
                                  <w:marTop w:val="0"/>
                                  <w:marBottom w:val="0"/>
                                  <w:divBdr>
                                    <w:top w:val="none" w:sz="0" w:space="0" w:color="auto"/>
                                    <w:left w:val="none" w:sz="0" w:space="0" w:color="auto"/>
                                    <w:bottom w:val="none" w:sz="0" w:space="0" w:color="auto"/>
                                    <w:right w:val="none" w:sz="0" w:space="0" w:color="auto"/>
                                  </w:divBdr>
                                </w:div>
                                <w:div w:id="1059863805">
                                  <w:marLeft w:val="0"/>
                                  <w:marRight w:val="0"/>
                                  <w:marTop w:val="0"/>
                                  <w:marBottom w:val="0"/>
                                  <w:divBdr>
                                    <w:top w:val="none" w:sz="0" w:space="0" w:color="auto"/>
                                    <w:left w:val="none" w:sz="0" w:space="0" w:color="auto"/>
                                    <w:bottom w:val="none" w:sz="0" w:space="0" w:color="auto"/>
                                    <w:right w:val="none" w:sz="0" w:space="0" w:color="auto"/>
                                  </w:divBdr>
                                </w:div>
                                <w:div w:id="1471633798">
                                  <w:marLeft w:val="0"/>
                                  <w:marRight w:val="0"/>
                                  <w:marTop w:val="0"/>
                                  <w:marBottom w:val="0"/>
                                  <w:divBdr>
                                    <w:top w:val="none" w:sz="0" w:space="0" w:color="auto"/>
                                    <w:left w:val="none" w:sz="0" w:space="0" w:color="auto"/>
                                    <w:bottom w:val="none" w:sz="0" w:space="0" w:color="auto"/>
                                    <w:right w:val="none" w:sz="0" w:space="0" w:color="auto"/>
                                  </w:divBdr>
                                </w:div>
                                <w:div w:id="251672528">
                                  <w:marLeft w:val="0"/>
                                  <w:marRight w:val="0"/>
                                  <w:marTop w:val="0"/>
                                  <w:marBottom w:val="0"/>
                                  <w:divBdr>
                                    <w:top w:val="none" w:sz="0" w:space="0" w:color="auto"/>
                                    <w:left w:val="none" w:sz="0" w:space="0" w:color="auto"/>
                                    <w:bottom w:val="none" w:sz="0" w:space="0" w:color="auto"/>
                                    <w:right w:val="none" w:sz="0" w:space="0" w:color="auto"/>
                                  </w:divBdr>
                                </w:div>
                                <w:div w:id="1597861601">
                                  <w:marLeft w:val="0"/>
                                  <w:marRight w:val="0"/>
                                  <w:marTop w:val="0"/>
                                  <w:marBottom w:val="0"/>
                                  <w:divBdr>
                                    <w:top w:val="none" w:sz="0" w:space="0" w:color="auto"/>
                                    <w:left w:val="none" w:sz="0" w:space="0" w:color="auto"/>
                                    <w:bottom w:val="none" w:sz="0" w:space="0" w:color="auto"/>
                                    <w:right w:val="none" w:sz="0" w:space="0" w:color="auto"/>
                                  </w:divBdr>
                                  <w:divsChild>
                                    <w:div w:id="1240597867">
                                      <w:marLeft w:val="0"/>
                                      <w:marRight w:val="0"/>
                                      <w:marTop w:val="0"/>
                                      <w:marBottom w:val="0"/>
                                      <w:divBdr>
                                        <w:top w:val="none" w:sz="0" w:space="0" w:color="auto"/>
                                        <w:left w:val="none" w:sz="0" w:space="0" w:color="auto"/>
                                        <w:bottom w:val="none" w:sz="0" w:space="0" w:color="auto"/>
                                        <w:right w:val="none" w:sz="0" w:space="0" w:color="auto"/>
                                      </w:divBdr>
                                    </w:div>
                                  </w:divsChild>
                                </w:div>
                                <w:div w:id="1819952199">
                                  <w:marLeft w:val="0"/>
                                  <w:marRight w:val="0"/>
                                  <w:marTop w:val="0"/>
                                  <w:marBottom w:val="0"/>
                                  <w:divBdr>
                                    <w:top w:val="none" w:sz="0" w:space="0" w:color="auto"/>
                                    <w:left w:val="none" w:sz="0" w:space="0" w:color="auto"/>
                                    <w:bottom w:val="none" w:sz="0" w:space="0" w:color="auto"/>
                                    <w:right w:val="none" w:sz="0" w:space="0" w:color="auto"/>
                                  </w:divBdr>
                                  <w:divsChild>
                                    <w:div w:id="1368024243">
                                      <w:marLeft w:val="0"/>
                                      <w:marRight w:val="0"/>
                                      <w:marTop w:val="0"/>
                                      <w:marBottom w:val="0"/>
                                      <w:divBdr>
                                        <w:top w:val="none" w:sz="0" w:space="0" w:color="auto"/>
                                        <w:left w:val="none" w:sz="0" w:space="0" w:color="auto"/>
                                        <w:bottom w:val="none" w:sz="0" w:space="0" w:color="auto"/>
                                        <w:right w:val="none" w:sz="0" w:space="0" w:color="auto"/>
                                      </w:divBdr>
                                    </w:div>
                                    <w:div w:id="1536885635">
                                      <w:marLeft w:val="0"/>
                                      <w:marRight w:val="0"/>
                                      <w:marTop w:val="0"/>
                                      <w:marBottom w:val="0"/>
                                      <w:divBdr>
                                        <w:top w:val="none" w:sz="0" w:space="0" w:color="auto"/>
                                        <w:left w:val="none" w:sz="0" w:space="0" w:color="auto"/>
                                        <w:bottom w:val="none" w:sz="0" w:space="0" w:color="auto"/>
                                        <w:right w:val="none" w:sz="0" w:space="0" w:color="auto"/>
                                      </w:divBdr>
                                    </w:div>
                                    <w:div w:id="1375499965">
                                      <w:marLeft w:val="0"/>
                                      <w:marRight w:val="0"/>
                                      <w:marTop w:val="0"/>
                                      <w:marBottom w:val="0"/>
                                      <w:divBdr>
                                        <w:top w:val="none" w:sz="0" w:space="0" w:color="auto"/>
                                        <w:left w:val="none" w:sz="0" w:space="0" w:color="auto"/>
                                        <w:bottom w:val="none" w:sz="0" w:space="0" w:color="auto"/>
                                        <w:right w:val="none" w:sz="0" w:space="0" w:color="auto"/>
                                      </w:divBdr>
                                    </w:div>
                                    <w:div w:id="1507594638">
                                      <w:marLeft w:val="0"/>
                                      <w:marRight w:val="0"/>
                                      <w:marTop w:val="0"/>
                                      <w:marBottom w:val="0"/>
                                      <w:divBdr>
                                        <w:top w:val="none" w:sz="0" w:space="0" w:color="auto"/>
                                        <w:left w:val="none" w:sz="0" w:space="0" w:color="auto"/>
                                        <w:bottom w:val="none" w:sz="0" w:space="0" w:color="auto"/>
                                        <w:right w:val="none" w:sz="0" w:space="0" w:color="auto"/>
                                      </w:divBdr>
                                    </w:div>
                                    <w:div w:id="141772574">
                                      <w:marLeft w:val="0"/>
                                      <w:marRight w:val="0"/>
                                      <w:marTop w:val="0"/>
                                      <w:marBottom w:val="0"/>
                                      <w:divBdr>
                                        <w:top w:val="none" w:sz="0" w:space="0" w:color="auto"/>
                                        <w:left w:val="none" w:sz="0" w:space="0" w:color="auto"/>
                                        <w:bottom w:val="none" w:sz="0" w:space="0" w:color="auto"/>
                                        <w:right w:val="none" w:sz="0" w:space="0" w:color="auto"/>
                                      </w:divBdr>
                                    </w:div>
                                  </w:divsChild>
                                </w:div>
                                <w:div w:id="1528828906">
                                  <w:marLeft w:val="0"/>
                                  <w:marRight w:val="0"/>
                                  <w:marTop w:val="0"/>
                                  <w:marBottom w:val="0"/>
                                  <w:divBdr>
                                    <w:top w:val="none" w:sz="0" w:space="0" w:color="auto"/>
                                    <w:left w:val="none" w:sz="0" w:space="0" w:color="auto"/>
                                    <w:bottom w:val="none" w:sz="0" w:space="0" w:color="auto"/>
                                    <w:right w:val="none" w:sz="0" w:space="0" w:color="auto"/>
                                  </w:divBdr>
                                  <w:divsChild>
                                    <w:div w:id="1820152701">
                                      <w:marLeft w:val="0"/>
                                      <w:marRight w:val="0"/>
                                      <w:marTop w:val="0"/>
                                      <w:marBottom w:val="0"/>
                                      <w:divBdr>
                                        <w:top w:val="none" w:sz="0" w:space="0" w:color="auto"/>
                                        <w:left w:val="none" w:sz="0" w:space="0" w:color="auto"/>
                                        <w:bottom w:val="none" w:sz="0" w:space="0" w:color="auto"/>
                                        <w:right w:val="none" w:sz="0" w:space="0" w:color="auto"/>
                                      </w:divBdr>
                                    </w:div>
                                    <w:div w:id="202983131">
                                      <w:marLeft w:val="0"/>
                                      <w:marRight w:val="0"/>
                                      <w:marTop w:val="0"/>
                                      <w:marBottom w:val="0"/>
                                      <w:divBdr>
                                        <w:top w:val="none" w:sz="0" w:space="0" w:color="auto"/>
                                        <w:left w:val="none" w:sz="0" w:space="0" w:color="auto"/>
                                        <w:bottom w:val="none" w:sz="0" w:space="0" w:color="auto"/>
                                        <w:right w:val="none" w:sz="0" w:space="0" w:color="auto"/>
                                      </w:divBdr>
                                    </w:div>
                                    <w:div w:id="1234466015">
                                      <w:marLeft w:val="0"/>
                                      <w:marRight w:val="0"/>
                                      <w:marTop w:val="0"/>
                                      <w:marBottom w:val="0"/>
                                      <w:divBdr>
                                        <w:top w:val="none" w:sz="0" w:space="0" w:color="auto"/>
                                        <w:left w:val="none" w:sz="0" w:space="0" w:color="auto"/>
                                        <w:bottom w:val="none" w:sz="0" w:space="0" w:color="auto"/>
                                        <w:right w:val="none" w:sz="0" w:space="0" w:color="auto"/>
                                      </w:divBdr>
                                    </w:div>
                                    <w:div w:id="670523410">
                                      <w:marLeft w:val="0"/>
                                      <w:marRight w:val="0"/>
                                      <w:marTop w:val="0"/>
                                      <w:marBottom w:val="0"/>
                                      <w:divBdr>
                                        <w:top w:val="none" w:sz="0" w:space="0" w:color="auto"/>
                                        <w:left w:val="none" w:sz="0" w:space="0" w:color="auto"/>
                                        <w:bottom w:val="none" w:sz="0" w:space="0" w:color="auto"/>
                                        <w:right w:val="none" w:sz="0" w:space="0" w:color="auto"/>
                                      </w:divBdr>
                                    </w:div>
                                    <w:div w:id="745422484">
                                      <w:marLeft w:val="0"/>
                                      <w:marRight w:val="0"/>
                                      <w:marTop w:val="0"/>
                                      <w:marBottom w:val="0"/>
                                      <w:divBdr>
                                        <w:top w:val="none" w:sz="0" w:space="0" w:color="auto"/>
                                        <w:left w:val="none" w:sz="0" w:space="0" w:color="auto"/>
                                        <w:bottom w:val="none" w:sz="0" w:space="0" w:color="auto"/>
                                        <w:right w:val="none" w:sz="0" w:space="0" w:color="auto"/>
                                      </w:divBdr>
                                    </w:div>
                                    <w:div w:id="1256867861">
                                      <w:marLeft w:val="0"/>
                                      <w:marRight w:val="0"/>
                                      <w:marTop w:val="0"/>
                                      <w:marBottom w:val="0"/>
                                      <w:divBdr>
                                        <w:top w:val="none" w:sz="0" w:space="0" w:color="auto"/>
                                        <w:left w:val="none" w:sz="0" w:space="0" w:color="auto"/>
                                        <w:bottom w:val="none" w:sz="0" w:space="0" w:color="auto"/>
                                        <w:right w:val="none" w:sz="0" w:space="0" w:color="auto"/>
                                      </w:divBdr>
                                    </w:div>
                                  </w:divsChild>
                                </w:div>
                                <w:div w:id="1064260769">
                                  <w:marLeft w:val="0"/>
                                  <w:marRight w:val="0"/>
                                  <w:marTop w:val="0"/>
                                  <w:marBottom w:val="0"/>
                                  <w:divBdr>
                                    <w:top w:val="none" w:sz="0" w:space="0" w:color="auto"/>
                                    <w:left w:val="none" w:sz="0" w:space="0" w:color="auto"/>
                                    <w:bottom w:val="none" w:sz="0" w:space="0" w:color="auto"/>
                                    <w:right w:val="none" w:sz="0" w:space="0" w:color="auto"/>
                                  </w:divBdr>
                                  <w:divsChild>
                                    <w:div w:id="50232956">
                                      <w:marLeft w:val="0"/>
                                      <w:marRight w:val="0"/>
                                      <w:marTop w:val="0"/>
                                      <w:marBottom w:val="0"/>
                                      <w:divBdr>
                                        <w:top w:val="none" w:sz="0" w:space="0" w:color="auto"/>
                                        <w:left w:val="none" w:sz="0" w:space="0" w:color="auto"/>
                                        <w:bottom w:val="none" w:sz="0" w:space="0" w:color="auto"/>
                                        <w:right w:val="none" w:sz="0" w:space="0" w:color="auto"/>
                                      </w:divBdr>
                                    </w:div>
                                    <w:div w:id="74908709">
                                      <w:marLeft w:val="0"/>
                                      <w:marRight w:val="0"/>
                                      <w:marTop w:val="0"/>
                                      <w:marBottom w:val="0"/>
                                      <w:divBdr>
                                        <w:top w:val="none" w:sz="0" w:space="0" w:color="auto"/>
                                        <w:left w:val="none" w:sz="0" w:space="0" w:color="auto"/>
                                        <w:bottom w:val="none" w:sz="0" w:space="0" w:color="auto"/>
                                        <w:right w:val="none" w:sz="0" w:space="0" w:color="auto"/>
                                      </w:divBdr>
                                    </w:div>
                                    <w:div w:id="240913487">
                                      <w:marLeft w:val="0"/>
                                      <w:marRight w:val="0"/>
                                      <w:marTop w:val="0"/>
                                      <w:marBottom w:val="0"/>
                                      <w:divBdr>
                                        <w:top w:val="none" w:sz="0" w:space="0" w:color="auto"/>
                                        <w:left w:val="none" w:sz="0" w:space="0" w:color="auto"/>
                                        <w:bottom w:val="none" w:sz="0" w:space="0" w:color="auto"/>
                                        <w:right w:val="none" w:sz="0" w:space="0" w:color="auto"/>
                                      </w:divBdr>
                                    </w:div>
                                  </w:divsChild>
                                </w:div>
                                <w:div w:id="1720204098">
                                  <w:marLeft w:val="0"/>
                                  <w:marRight w:val="0"/>
                                  <w:marTop w:val="0"/>
                                  <w:marBottom w:val="0"/>
                                  <w:divBdr>
                                    <w:top w:val="none" w:sz="0" w:space="0" w:color="auto"/>
                                    <w:left w:val="none" w:sz="0" w:space="0" w:color="auto"/>
                                    <w:bottom w:val="none" w:sz="0" w:space="0" w:color="auto"/>
                                    <w:right w:val="none" w:sz="0" w:space="0" w:color="auto"/>
                                  </w:divBdr>
                                  <w:divsChild>
                                    <w:div w:id="1490487286">
                                      <w:marLeft w:val="0"/>
                                      <w:marRight w:val="0"/>
                                      <w:marTop w:val="0"/>
                                      <w:marBottom w:val="0"/>
                                      <w:divBdr>
                                        <w:top w:val="none" w:sz="0" w:space="0" w:color="auto"/>
                                        <w:left w:val="none" w:sz="0" w:space="0" w:color="auto"/>
                                        <w:bottom w:val="none" w:sz="0" w:space="0" w:color="auto"/>
                                        <w:right w:val="none" w:sz="0" w:space="0" w:color="auto"/>
                                      </w:divBdr>
                                    </w:div>
                                    <w:div w:id="44836652">
                                      <w:marLeft w:val="0"/>
                                      <w:marRight w:val="0"/>
                                      <w:marTop w:val="0"/>
                                      <w:marBottom w:val="0"/>
                                      <w:divBdr>
                                        <w:top w:val="none" w:sz="0" w:space="0" w:color="auto"/>
                                        <w:left w:val="none" w:sz="0" w:space="0" w:color="auto"/>
                                        <w:bottom w:val="none" w:sz="0" w:space="0" w:color="auto"/>
                                        <w:right w:val="none" w:sz="0" w:space="0" w:color="auto"/>
                                      </w:divBdr>
                                    </w:div>
                                    <w:div w:id="1500002532">
                                      <w:marLeft w:val="0"/>
                                      <w:marRight w:val="0"/>
                                      <w:marTop w:val="0"/>
                                      <w:marBottom w:val="0"/>
                                      <w:divBdr>
                                        <w:top w:val="none" w:sz="0" w:space="0" w:color="auto"/>
                                        <w:left w:val="none" w:sz="0" w:space="0" w:color="auto"/>
                                        <w:bottom w:val="none" w:sz="0" w:space="0" w:color="auto"/>
                                        <w:right w:val="none" w:sz="0" w:space="0" w:color="auto"/>
                                      </w:divBdr>
                                    </w:div>
                                    <w:div w:id="234242923">
                                      <w:marLeft w:val="0"/>
                                      <w:marRight w:val="0"/>
                                      <w:marTop w:val="0"/>
                                      <w:marBottom w:val="0"/>
                                      <w:divBdr>
                                        <w:top w:val="none" w:sz="0" w:space="0" w:color="auto"/>
                                        <w:left w:val="none" w:sz="0" w:space="0" w:color="auto"/>
                                        <w:bottom w:val="none" w:sz="0" w:space="0" w:color="auto"/>
                                        <w:right w:val="none" w:sz="0" w:space="0" w:color="auto"/>
                                      </w:divBdr>
                                    </w:div>
                                    <w:div w:id="2051880326">
                                      <w:marLeft w:val="0"/>
                                      <w:marRight w:val="0"/>
                                      <w:marTop w:val="0"/>
                                      <w:marBottom w:val="0"/>
                                      <w:divBdr>
                                        <w:top w:val="none" w:sz="0" w:space="0" w:color="auto"/>
                                        <w:left w:val="none" w:sz="0" w:space="0" w:color="auto"/>
                                        <w:bottom w:val="none" w:sz="0" w:space="0" w:color="auto"/>
                                        <w:right w:val="none" w:sz="0" w:space="0" w:color="auto"/>
                                      </w:divBdr>
                                    </w:div>
                                  </w:divsChild>
                                </w:div>
                                <w:div w:id="1755584511">
                                  <w:marLeft w:val="0"/>
                                  <w:marRight w:val="0"/>
                                  <w:marTop w:val="0"/>
                                  <w:marBottom w:val="0"/>
                                  <w:divBdr>
                                    <w:top w:val="none" w:sz="0" w:space="0" w:color="auto"/>
                                    <w:left w:val="none" w:sz="0" w:space="0" w:color="auto"/>
                                    <w:bottom w:val="none" w:sz="0" w:space="0" w:color="auto"/>
                                    <w:right w:val="none" w:sz="0" w:space="0" w:color="auto"/>
                                  </w:divBdr>
                                  <w:divsChild>
                                    <w:div w:id="1840151739">
                                      <w:marLeft w:val="0"/>
                                      <w:marRight w:val="0"/>
                                      <w:marTop w:val="0"/>
                                      <w:marBottom w:val="0"/>
                                      <w:divBdr>
                                        <w:top w:val="none" w:sz="0" w:space="0" w:color="auto"/>
                                        <w:left w:val="none" w:sz="0" w:space="0" w:color="auto"/>
                                        <w:bottom w:val="none" w:sz="0" w:space="0" w:color="auto"/>
                                        <w:right w:val="none" w:sz="0" w:space="0" w:color="auto"/>
                                      </w:divBdr>
                                    </w:div>
                                    <w:div w:id="1122067199">
                                      <w:marLeft w:val="0"/>
                                      <w:marRight w:val="0"/>
                                      <w:marTop w:val="0"/>
                                      <w:marBottom w:val="0"/>
                                      <w:divBdr>
                                        <w:top w:val="none" w:sz="0" w:space="0" w:color="auto"/>
                                        <w:left w:val="none" w:sz="0" w:space="0" w:color="auto"/>
                                        <w:bottom w:val="none" w:sz="0" w:space="0" w:color="auto"/>
                                        <w:right w:val="none" w:sz="0" w:space="0" w:color="auto"/>
                                      </w:divBdr>
                                    </w:div>
                                    <w:div w:id="1748919940">
                                      <w:marLeft w:val="0"/>
                                      <w:marRight w:val="0"/>
                                      <w:marTop w:val="0"/>
                                      <w:marBottom w:val="0"/>
                                      <w:divBdr>
                                        <w:top w:val="none" w:sz="0" w:space="0" w:color="auto"/>
                                        <w:left w:val="none" w:sz="0" w:space="0" w:color="auto"/>
                                        <w:bottom w:val="none" w:sz="0" w:space="0" w:color="auto"/>
                                        <w:right w:val="none" w:sz="0" w:space="0" w:color="auto"/>
                                      </w:divBdr>
                                    </w:div>
                                    <w:div w:id="1898320963">
                                      <w:marLeft w:val="0"/>
                                      <w:marRight w:val="0"/>
                                      <w:marTop w:val="0"/>
                                      <w:marBottom w:val="0"/>
                                      <w:divBdr>
                                        <w:top w:val="none" w:sz="0" w:space="0" w:color="auto"/>
                                        <w:left w:val="none" w:sz="0" w:space="0" w:color="auto"/>
                                        <w:bottom w:val="none" w:sz="0" w:space="0" w:color="auto"/>
                                        <w:right w:val="none" w:sz="0" w:space="0" w:color="auto"/>
                                      </w:divBdr>
                                    </w:div>
                                    <w:div w:id="1445267175">
                                      <w:marLeft w:val="0"/>
                                      <w:marRight w:val="0"/>
                                      <w:marTop w:val="0"/>
                                      <w:marBottom w:val="0"/>
                                      <w:divBdr>
                                        <w:top w:val="none" w:sz="0" w:space="0" w:color="auto"/>
                                        <w:left w:val="none" w:sz="0" w:space="0" w:color="auto"/>
                                        <w:bottom w:val="none" w:sz="0" w:space="0" w:color="auto"/>
                                        <w:right w:val="none" w:sz="0" w:space="0" w:color="auto"/>
                                      </w:divBdr>
                                    </w:div>
                                  </w:divsChild>
                                </w:div>
                                <w:div w:id="2028559480">
                                  <w:marLeft w:val="0"/>
                                  <w:marRight w:val="0"/>
                                  <w:marTop w:val="0"/>
                                  <w:marBottom w:val="0"/>
                                  <w:divBdr>
                                    <w:top w:val="none" w:sz="0" w:space="0" w:color="auto"/>
                                    <w:left w:val="none" w:sz="0" w:space="0" w:color="auto"/>
                                    <w:bottom w:val="none" w:sz="0" w:space="0" w:color="auto"/>
                                    <w:right w:val="none" w:sz="0" w:space="0" w:color="auto"/>
                                  </w:divBdr>
                                  <w:divsChild>
                                    <w:div w:id="836968053">
                                      <w:marLeft w:val="0"/>
                                      <w:marRight w:val="0"/>
                                      <w:marTop w:val="0"/>
                                      <w:marBottom w:val="0"/>
                                      <w:divBdr>
                                        <w:top w:val="none" w:sz="0" w:space="0" w:color="auto"/>
                                        <w:left w:val="none" w:sz="0" w:space="0" w:color="auto"/>
                                        <w:bottom w:val="none" w:sz="0" w:space="0" w:color="auto"/>
                                        <w:right w:val="none" w:sz="0" w:space="0" w:color="auto"/>
                                      </w:divBdr>
                                    </w:div>
                                  </w:divsChild>
                                </w:div>
                                <w:div w:id="1191064681">
                                  <w:marLeft w:val="0"/>
                                  <w:marRight w:val="0"/>
                                  <w:marTop w:val="0"/>
                                  <w:marBottom w:val="0"/>
                                  <w:divBdr>
                                    <w:top w:val="none" w:sz="0" w:space="0" w:color="auto"/>
                                    <w:left w:val="none" w:sz="0" w:space="0" w:color="auto"/>
                                    <w:bottom w:val="none" w:sz="0" w:space="0" w:color="auto"/>
                                    <w:right w:val="none" w:sz="0" w:space="0" w:color="auto"/>
                                  </w:divBdr>
                                  <w:divsChild>
                                    <w:div w:id="369113731">
                                      <w:marLeft w:val="0"/>
                                      <w:marRight w:val="0"/>
                                      <w:marTop w:val="0"/>
                                      <w:marBottom w:val="0"/>
                                      <w:divBdr>
                                        <w:top w:val="none" w:sz="0" w:space="0" w:color="auto"/>
                                        <w:left w:val="none" w:sz="0" w:space="0" w:color="auto"/>
                                        <w:bottom w:val="none" w:sz="0" w:space="0" w:color="auto"/>
                                        <w:right w:val="none" w:sz="0" w:space="0" w:color="auto"/>
                                      </w:divBdr>
                                    </w:div>
                                  </w:divsChild>
                                </w:div>
                                <w:div w:id="499925720">
                                  <w:marLeft w:val="0"/>
                                  <w:marRight w:val="0"/>
                                  <w:marTop w:val="0"/>
                                  <w:marBottom w:val="0"/>
                                  <w:divBdr>
                                    <w:top w:val="none" w:sz="0" w:space="0" w:color="auto"/>
                                    <w:left w:val="none" w:sz="0" w:space="0" w:color="auto"/>
                                    <w:bottom w:val="none" w:sz="0" w:space="0" w:color="auto"/>
                                    <w:right w:val="none" w:sz="0" w:space="0" w:color="auto"/>
                                  </w:divBdr>
                                  <w:divsChild>
                                    <w:div w:id="763452954">
                                      <w:marLeft w:val="0"/>
                                      <w:marRight w:val="0"/>
                                      <w:marTop w:val="0"/>
                                      <w:marBottom w:val="0"/>
                                      <w:divBdr>
                                        <w:top w:val="none" w:sz="0" w:space="0" w:color="auto"/>
                                        <w:left w:val="none" w:sz="0" w:space="0" w:color="auto"/>
                                        <w:bottom w:val="none" w:sz="0" w:space="0" w:color="auto"/>
                                        <w:right w:val="none" w:sz="0" w:space="0" w:color="auto"/>
                                      </w:divBdr>
                                    </w:div>
                                  </w:divsChild>
                                </w:div>
                                <w:div w:id="177501148">
                                  <w:marLeft w:val="0"/>
                                  <w:marRight w:val="0"/>
                                  <w:marTop w:val="0"/>
                                  <w:marBottom w:val="0"/>
                                  <w:divBdr>
                                    <w:top w:val="none" w:sz="0" w:space="0" w:color="auto"/>
                                    <w:left w:val="none" w:sz="0" w:space="0" w:color="auto"/>
                                    <w:bottom w:val="none" w:sz="0" w:space="0" w:color="auto"/>
                                    <w:right w:val="none" w:sz="0" w:space="0" w:color="auto"/>
                                  </w:divBdr>
                                  <w:divsChild>
                                    <w:div w:id="1991976639">
                                      <w:marLeft w:val="0"/>
                                      <w:marRight w:val="0"/>
                                      <w:marTop w:val="0"/>
                                      <w:marBottom w:val="0"/>
                                      <w:divBdr>
                                        <w:top w:val="none" w:sz="0" w:space="0" w:color="auto"/>
                                        <w:left w:val="none" w:sz="0" w:space="0" w:color="auto"/>
                                        <w:bottom w:val="none" w:sz="0" w:space="0" w:color="auto"/>
                                        <w:right w:val="none" w:sz="0" w:space="0" w:color="auto"/>
                                      </w:divBdr>
                                    </w:div>
                                  </w:divsChild>
                                </w:div>
                                <w:div w:id="1734235232">
                                  <w:marLeft w:val="0"/>
                                  <w:marRight w:val="0"/>
                                  <w:marTop w:val="0"/>
                                  <w:marBottom w:val="0"/>
                                  <w:divBdr>
                                    <w:top w:val="none" w:sz="0" w:space="0" w:color="auto"/>
                                    <w:left w:val="none" w:sz="0" w:space="0" w:color="auto"/>
                                    <w:bottom w:val="none" w:sz="0" w:space="0" w:color="auto"/>
                                    <w:right w:val="none" w:sz="0" w:space="0" w:color="auto"/>
                                  </w:divBdr>
                                  <w:divsChild>
                                    <w:div w:id="2063212605">
                                      <w:marLeft w:val="0"/>
                                      <w:marRight w:val="0"/>
                                      <w:marTop w:val="0"/>
                                      <w:marBottom w:val="0"/>
                                      <w:divBdr>
                                        <w:top w:val="none" w:sz="0" w:space="0" w:color="auto"/>
                                        <w:left w:val="none" w:sz="0" w:space="0" w:color="auto"/>
                                        <w:bottom w:val="none" w:sz="0" w:space="0" w:color="auto"/>
                                        <w:right w:val="none" w:sz="0" w:space="0" w:color="auto"/>
                                      </w:divBdr>
                                    </w:div>
                                  </w:divsChild>
                                </w:div>
                                <w:div w:id="720982097">
                                  <w:marLeft w:val="0"/>
                                  <w:marRight w:val="0"/>
                                  <w:marTop w:val="0"/>
                                  <w:marBottom w:val="0"/>
                                  <w:divBdr>
                                    <w:top w:val="none" w:sz="0" w:space="0" w:color="auto"/>
                                    <w:left w:val="none" w:sz="0" w:space="0" w:color="auto"/>
                                    <w:bottom w:val="none" w:sz="0" w:space="0" w:color="auto"/>
                                    <w:right w:val="none" w:sz="0" w:space="0" w:color="auto"/>
                                  </w:divBdr>
                                  <w:divsChild>
                                    <w:div w:id="326589804">
                                      <w:marLeft w:val="0"/>
                                      <w:marRight w:val="0"/>
                                      <w:marTop w:val="0"/>
                                      <w:marBottom w:val="0"/>
                                      <w:divBdr>
                                        <w:top w:val="none" w:sz="0" w:space="0" w:color="auto"/>
                                        <w:left w:val="none" w:sz="0" w:space="0" w:color="auto"/>
                                        <w:bottom w:val="none" w:sz="0" w:space="0" w:color="auto"/>
                                        <w:right w:val="none" w:sz="0" w:space="0" w:color="auto"/>
                                      </w:divBdr>
                                    </w:div>
                                  </w:divsChild>
                                </w:div>
                                <w:div w:id="1266498463">
                                  <w:marLeft w:val="0"/>
                                  <w:marRight w:val="0"/>
                                  <w:marTop w:val="0"/>
                                  <w:marBottom w:val="0"/>
                                  <w:divBdr>
                                    <w:top w:val="none" w:sz="0" w:space="0" w:color="auto"/>
                                    <w:left w:val="none" w:sz="0" w:space="0" w:color="auto"/>
                                    <w:bottom w:val="none" w:sz="0" w:space="0" w:color="auto"/>
                                    <w:right w:val="none" w:sz="0" w:space="0" w:color="auto"/>
                                  </w:divBdr>
                                  <w:divsChild>
                                    <w:div w:id="1549026485">
                                      <w:marLeft w:val="0"/>
                                      <w:marRight w:val="0"/>
                                      <w:marTop w:val="0"/>
                                      <w:marBottom w:val="0"/>
                                      <w:divBdr>
                                        <w:top w:val="none" w:sz="0" w:space="0" w:color="auto"/>
                                        <w:left w:val="none" w:sz="0" w:space="0" w:color="auto"/>
                                        <w:bottom w:val="none" w:sz="0" w:space="0" w:color="auto"/>
                                        <w:right w:val="none" w:sz="0" w:space="0" w:color="auto"/>
                                      </w:divBdr>
                                    </w:div>
                                    <w:div w:id="1841235400">
                                      <w:marLeft w:val="0"/>
                                      <w:marRight w:val="0"/>
                                      <w:marTop w:val="0"/>
                                      <w:marBottom w:val="0"/>
                                      <w:divBdr>
                                        <w:top w:val="none" w:sz="0" w:space="0" w:color="auto"/>
                                        <w:left w:val="none" w:sz="0" w:space="0" w:color="auto"/>
                                        <w:bottom w:val="none" w:sz="0" w:space="0" w:color="auto"/>
                                        <w:right w:val="none" w:sz="0" w:space="0" w:color="auto"/>
                                      </w:divBdr>
                                    </w:div>
                                  </w:divsChild>
                                </w:div>
                                <w:div w:id="464739920">
                                  <w:marLeft w:val="0"/>
                                  <w:marRight w:val="0"/>
                                  <w:marTop w:val="0"/>
                                  <w:marBottom w:val="0"/>
                                  <w:divBdr>
                                    <w:top w:val="none" w:sz="0" w:space="0" w:color="auto"/>
                                    <w:left w:val="none" w:sz="0" w:space="0" w:color="auto"/>
                                    <w:bottom w:val="none" w:sz="0" w:space="0" w:color="auto"/>
                                    <w:right w:val="none" w:sz="0" w:space="0" w:color="auto"/>
                                  </w:divBdr>
                                  <w:divsChild>
                                    <w:div w:id="1523547492">
                                      <w:marLeft w:val="0"/>
                                      <w:marRight w:val="0"/>
                                      <w:marTop w:val="0"/>
                                      <w:marBottom w:val="0"/>
                                      <w:divBdr>
                                        <w:top w:val="none" w:sz="0" w:space="0" w:color="auto"/>
                                        <w:left w:val="none" w:sz="0" w:space="0" w:color="auto"/>
                                        <w:bottom w:val="none" w:sz="0" w:space="0" w:color="auto"/>
                                        <w:right w:val="none" w:sz="0" w:space="0" w:color="auto"/>
                                      </w:divBdr>
                                    </w:div>
                                  </w:divsChild>
                                </w:div>
                                <w:div w:id="1918437898">
                                  <w:marLeft w:val="0"/>
                                  <w:marRight w:val="0"/>
                                  <w:marTop w:val="0"/>
                                  <w:marBottom w:val="0"/>
                                  <w:divBdr>
                                    <w:top w:val="none" w:sz="0" w:space="0" w:color="auto"/>
                                    <w:left w:val="none" w:sz="0" w:space="0" w:color="auto"/>
                                    <w:bottom w:val="none" w:sz="0" w:space="0" w:color="auto"/>
                                    <w:right w:val="none" w:sz="0" w:space="0" w:color="auto"/>
                                  </w:divBdr>
                                  <w:divsChild>
                                    <w:div w:id="1046370089">
                                      <w:marLeft w:val="0"/>
                                      <w:marRight w:val="0"/>
                                      <w:marTop w:val="0"/>
                                      <w:marBottom w:val="0"/>
                                      <w:divBdr>
                                        <w:top w:val="none" w:sz="0" w:space="0" w:color="auto"/>
                                        <w:left w:val="none" w:sz="0" w:space="0" w:color="auto"/>
                                        <w:bottom w:val="none" w:sz="0" w:space="0" w:color="auto"/>
                                        <w:right w:val="none" w:sz="0" w:space="0" w:color="auto"/>
                                      </w:divBdr>
                                    </w:div>
                                  </w:divsChild>
                                </w:div>
                                <w:div w:id="1991445566">
                                  <w:marLeft w:val="0"/>
                                  <w:marRight w:val="0"/>
                                  <w:marTop w:val="0"/>
                                  <w:marBottom w:val="0"/>
                                  <w:divBdr>
                                    <w:top w:val="none" w:sz="0" w:space="0" w:color="auto"/>
                                    <w:left w:val="none" w:sz="0" w:space="0" w:color="auto"/>
                                    <w:bottom w:val="none" w:sz="0" w:space="0" w:color="auto"/>
                                    <w:right w:val="none" w:sz="0" w:space="0" w:color="auto"/>
                                  </w:divBdr>
                                  <w:divsChild>
                                    <w:div w:id="664670489">
                                      <w:marLeft w:val="0"/>
                                      <w:marRight w:val="0"/>
                                      <w:marTop w:val="0"/>
                                      <w:marBottom w:val="0"/>
                                      <w:divBdr>
                                        <w:top w:val="none" w:sz="0" w:space="0" w:color="auto"/>
                                        <w:left w:val="none" w:sz="0" w:space="0" w:color="auto"/>
                                        <w:bottom w:val="none" w:sz="0" w:space="0" w:color="auto"/>
                                        <w:right w:val="none" w:sz="0" w:space="0" w:color="auto"/>
                                      </w:divBdr>
                                    </w:div>
                                  </w:divsChild>
                                </w:div>
                                <w:div w:id="2064063088">
                                  <w:marLeft w:val="0"/>
                                  <w:marRight w:val="0"/>
                                  <w:marTop w:val="0"/>
                                  <w:marBottom w:val="0"/>
                                  <w:divBdr>
                                    <w:top w:val="none" w:sz="0" w:space="0" w:color="auto"/>
                                    <w:left w:val="none" w:sz="0" w:space="0" w:color="auto"/>
                                    <w:bottom w:val="none" w:sz="0" w:space="0" w:color="auto"/>
                                    <w:right w:val="none" w:sz="0" w:space="0" w:color="auto"/>
                                  </w:divBdr>
                                  <w:divsChild>
                                    <w:div w:id="931745127">
                                      <w:marLeft w:val="0"/>
                                      <w:marRight w:val="0"/>
                                      <w:marTop w:val="0"/>
                                      <w:marBottom w:val="0"/>
                                      <w:divBdr>
                                        <w:top w:val="none" w:sz="0" w:space="0" w:color="auto"/>
                                        <w:left w:val="none" w:sz="0" w:space="0" w:color="auto"/>
                                        <w:bottom w:val="none" w:sz="0" w:space="0" w:color="auto"/>
                                        <w:right w:val="none" w:sz="0" w:space="0" w:color="auto"/>
                                      </w:divBdr>
                                    </w:div>
                                  </w:divsChild>
                                </w:div>
                                <w:div w:id="1259022534">
                                  <w:marLeft w:val="0"/>
                                  <w:marRight w:val="0"/>
                                  <w:marTop w:val="0"/>
                                  <w:marBottom w:val="0"/>
                                  <w:divBdr>
                                    <w:top w:val="none" w:sz="0" w:space="0" w:color="auto"/>
                                    <w:left w:val="none" w:sz="0" w:space="0" w:color="auto"/>
                                    <w:bottom w:val="none" w:sz="0" w:space="0" w:color="auto"/>
                                    <w:right w:val="none" w:sz="0" w:space="0" w:color="auto"/>
                                  </w:divBdr>
                                  <w:divsChild>
                                    <w:div w:id="1236624373">
                                      <w:marLeft w:val="0"/>
                                      <w:marRight w:val="0"/>
                                      <w:marTop w:val="0"/>
                                      <w:marBottom w:val="0"/>
                                      <w:divBdr>
                                        <w:top w:val="none" w:sz="0" w:space="0" w:color="auto"/>
                                        <w:left w:val="none" w:sz="0" w:space="0" w:color="auto"/>
                                        <w:bottom w:val="none" w:sz="0" w:space="0" w:color="auto"/>
                                        <w:right w:val="none" w:sz="0" w:space="0" w:color="auto"/>
                                      </w:divBdr>
                                    </w:div>
                                  </w:divsChild>
                                </w:div>
                                <w:div w:id="1165782170">
                                  <w:marLeft w:val="0"/>
                                  <w:marRight w:val="0"/>
                                  <w:marTop w:val="0"/>
                                  <w:marBottom w:val="0"/>
                                  <w:divBdr>
                                    <w:top w:val="none" w:sz="0" w:space="0" w:color="auto"/>
                                    <w:left w:val="none" w:sz="0" w:space="0" w:color="auto"/>
                                    <w:bottom w:val="none" w:sz="0" w:space="0" w:color="auto"/>
                                    <w:right w:val="none" w:sz="0" w:space="0" w:color="auto"/>
                                  </w:divBdr>
                                  <w:divsChild>
                                    <w:div w:id="1324352894">
                                      <w:marLeft w:val="0"/>
                                      <w:marRight w:val="0"/>
                                      <w:marTop w:val="0"/>
                                      <w:marBottom w:val="0"/>
                                      <w:divBdr>
                                        <w:top w:val="none" w:sz="0" w:space="0" w:color="auto"/>
                                        <w:left w:val="none" w:sz="0" w:space="0" w:color="auto"/>
                                        <w:bottom w:val="none" w:sz="0" w:space="0" w:color="auto"/>
                                        <w:right w:val="none" w:sz="0" w:space="0" w:color="auto"/>
                                      </w:divBdr>
                                    </w:div>
                                  </w:divsChild>
                                </w:div>
                                <w:div w:id="2116434933">
                                  <w:marLeft w:val="0"/>
                                  <w:marRight w:val="0"/>
                                  <w:marTop w:val="0"/>
                                  <w:marBottom w:val="0"/>
                                  <w:divBdr>
                                    <w:top w:val="none" w:sz="0" w:space="0" w:color="auto"/>
                                    <w:left w:val="none" w:sz="0" w:space="0" w:color="auto"/>
                                    <w:bottom w:val="none" w:sz="0" w:space="0" w:color="auto"/>
                                    <w:right w:val="none" w:sz="0" w:space="0" w:color="auto"/>
                                  </w:divBdr>
                                  <w:divsChild>
                                    <w:div w:id="1734308395">
                                      <w:marLeft w:val="0"/>
                                      <w:marRight w:val="0"/>
                                      <w:marTop w:val="0"/>
                                      <w:marBottom w:val="0"/>
                                      <w:divBdr>
                                        <w:top w:val="none" w:sz="0" w:space="0" w:color="auto"/>
                                        <w:left w:val="none" w:sz="0" w:space="0" w:color="auto"/>
                                        <w:bottom w:val="none" w:sz="0" w:space="0" w:color="auto"/>
                                        <w:right w:val="none" w:sz="0" w:space="0" w:color="auto"/>
                                      </w:divBdr>
                                    </w:div>
                                  </w:divsChild>
                                </w:div>
                                <w:div w:id="649989993">
                                  <w:marLeft w:val="0"/>
                                  <w:marRight w:val="0"/>
                                  <w:marTop w:val="0"/>
                                  <w:marBottom w:val="0"/>
                                  <w:divBdr>
                                    <w:top w:val="none" w:sz="0" w:space="0" w:color="auto"/>
                                    <w:left w:val="none" w:sz="0" w:space="0" w:color="auto"/>
                                    <w:bottom w:val="none" w:sz="0" w:space="0" w:color="auto"/>
                                    <w:right w:val="none" w:sz="0" w:space="0" w:color="auto"/>
                                  </w:divBdr>
                                  <w:divsChild>
                                    <w:div w:id="1306470857">
                                      <w:marLeft w:val="0"/>
                                      <w:marRight w:val="0"/>
                                      <w:marTop w:val="0"/>
                                      <w:marBottom w:val="0"/>
                                      <w:divBdr>
                                        <w:top w:val="none" w:sz="0" w:space="0" w:color="auto"/>
                                        <w:left w:val="none" w:sz="0" w:space="0" w:color="auto"/>
                                        <w:bottom w:val="none" w:sz="0" w:space="0" w:color="auto"/>
                                        <w:right w:val="none" w:sz="0" w:space="0" w:color="auto"/>
                                      </w:divBdr>
                                    </w:div>
                                  </w:divsChild>
                                </w:div>
                                <w:div w:id="271018844">
                                  <w:marLeft w:val="0"/>
                                  <w:marRight w:val="0"/>
                                  <w:marTop w:val="0"/>
                                  <w:marBottom w:val="0"/>
                                  <w:divBdr>
                                    <w:top w:val="none" w:sz="0" w:space="0" w:color="auto"/>
                                    <w:left w:val="none" w:sz="0" w:space="0" w:color="auto"/>
                                    <w:bottom w:val="none" w:sz="0" w:space="0" w:color="auto"/>
                                    <w:right w:val="none" w:sz="0" w:space="0" w:color="auto"/>
                                  </w:divBdr>
                                  <w:divsChild>
                                    <w:div w:id="1224440017">
                                      <w:marLeft w:val="0"/>
                                      <w:marRight w:val="0"/>
                                      <w:marTop w:val="0"/>
                                      <w:marBottom w:val="0"/>
                                      <w:divBdr>
                                        <w:top w:val="none" w:sz="0" w:space="0" w:color="auto"/>
                                        <w:left w:val="none" w:sz="0" w:space="0" w:color="auto"/>
                                        <w:bottom w:val="none" w:sz="0" w:space="0" w:color="auto"/>
                                        <w:right w:val="none" w:sz="0" w:space="0" w:color="auto"/>
                                      </w:divBdr>
                                    </w:div>
                                  </w:divsChild>
                                </w:div>
                                <w:div w:id="1379740012">
                                  <w:marLeft w:val="0"/>
                                  <w:marRight w:val="0"/>
                                  <w:marTop w:val="0"/>
                                  <w:marBottom w:val="0"/>
                                  <w:divBdr>
                                    <w:top w:val="none" w:sz="0" w:space="0" w:color="auto"/>
                                    <w:left w:val="none" w:sz="0" w:space="0" w:color="auto"/>
                                    <w:bottom w:val="none" w:sz="0" w:space="0" w:color="auto"/>
                                    <w:right w:val="none" w:sz="0" w:space="0" w:color="auto"/>
                                  </w:divBdr>
                                  <w:divsChild>
                                    <w:div w:id="1443836750">
                                      <w:marLeft w:val="0"/>
                                      <w:marRight w:val="0"/>
                                      <w:marTop w:val="0"/>
                                      <w:marBottom w:val="0"/>
                                      <w:divBdr>
                                        <w:top w:val="none" w:sz="0" w:space="0" w:color="auto"/>
                                        <w:left w:val="none" w:sz="0" w:space="0" w:color="auto"/>
                                        <w:bottom w:val="none" w:sz="0" w:space="0" w:color="auto"/>
                                        <w:right w:val="none" w:sz="0" w:space="0" w:color="auto"/>
                                      </w:divBdr>
                                    </w:div>
                                  </w:divsChild>
                                </w:div>
                                <w:div w:id="1616718149">
                                  <w:marLeft w:val="0"/>
                                  <w:marRight w:val="0"/>
                                  <w:marTop w:val="0"/>
                                  <w:marBottom w:val="0"/>
                                  <w:divBdr>
                                    <w:top w:val="none" w:sz="0" w:space="0" w:color="auto"/>
                                    <w:left w:val="none" w:sz="0" w:space="0" w:color="auto"/>
                                    <w:bottom w:val="none" w:sz="0" w:space="0" w:color="auto"/>
                                    <w:right w:val="none" w:sz="0" w:space="0" w:color="auto"/>
                                  </w:divBdr>
                                  <w:divsChild>
                                    <w:div w:id="392048132">
                                      <w:marLeft w:val="0"/>
                                      <w:marRight w:val="0"/>
                                      <w:marTop w:val="0"/>
                                      <w:marBottom w:val="0"/>
                                      <w:divBdr>
                                        <w:top w:val="none" w:sz="0" w:space="0" w:color="auto"/>
                                        <w:left w:val="none" w:sz="0" w:space="0" w:color="auto"/>
                                        <w:bottom w:val="none" w:sz="0" w:space="0" w:color="auto"/>
                                        <w:right w:val="none" w:sz="0" w:space="0" w:color="auto"/>
                                      </w:divBdr>
                                    </w:div>
                                  </w:divsChild>
                                </w:div>
                                <w:div w:id="860822551">
                                  <w:marLeft w:val="0"/>
                                  <w:marRight w:val="0"/>
                                  <w:marTop w:val="0"/>
                                  <w:marBottom w:val="0"/>
                                  <w:divBdr>
                                    <w:top w:val="none" w:sz="0" w:space="0" w:color="auto"/>
                                    <w:left w:val="none" w:sz="0" w:space="0" w:color="auto"/>
                                    <w:bottom w:val="none" w:sz="0" w:space="0" w:color="auto"/>
                                    <w:right w:val="none" w:sz="0" w:space="0" w:color="auto"/>
                                  </w:divBdr>
                                  <w:divsChild>
                                    <w:div w:id="1212379585">
                                      <w:marLeft w:val="0"/>
                                      <w:marRight w:val="0"/>
                                      <w:marTop w:val="0"/>
                                      <w:marBottom w:val="0"/>
                                      <w:divBdr>
                                        <w:top w:val="none" w:sz="0" w:space="0" w:color="auto"/>
                                        <w:left w:val="none" w:sz="0" w:space="0" w:color="auto"/>
                                        <w:bottom w:val="none" w:sz="0" w:space="0" w:color="auto"/>
                                        <w:right w:val="none" w:sz="0" w:space="0" w:color="auto"/>
                                      </w:divBdr>
                                    </w:div>
                                  </w:divsChild>
                                </w:div>
                                <w:div w:id="1607614902">
                                  <w:marLeft w:val="0"/>
                                  <w:marRight w:val="0"/>
                                  <w:marTop w:val="0"/>
                                  <w:marBottom w:val="0"/>
                                  <w:divBdr>
                                    <w:top w:val="none" w:sz="0" w:space="0" w:color="auto"/>
                                    <w:left w:val="none" w:sz="0" w:space="0" w:color="auto"/>
                                    <w:bottom w:val="none" w:sz="0" w:space="0" w:color="auto"/>
                                    <w:right w:val="none" w:sz="0" w:space="0" w:color="auto"/>
                                  </w:divBdr>
                                  <w:divsChild>
                                    <w:div w:id="504855927">
                                      <w:marLeft w:val="0"/>
                                      <w:marRight w:val="0"/>
                                      <w:marTop w:val="0"/>
                                      <w:marBottom w:val="0"/>
                                      <w:divBdr>
                                        <w:top w:val="none" w:sz="0" w:space="0" w:color="auto"/>
                                        <w:left w:val="none" w:sz="0" w:space="0" w:color="auto"/>
                                        <w:bottom w:val="none" w:sz="0" w:space="0" w:color="auto"/>
                                        <w:right w:val="none" w:sz="0" w:space="0" w:color="auto"/>
                                      </w:divBdr>
                                    </w:div>
                                  </w:divsChild>
                                </w:div>
                                <w:div w:id="1635023990">
                                  <w:marLeft w:val="0"/>
                                  <w:marRight w:val="0"/>
                                  <w:marTop w:val="0"/>
                                  <w:marBottom w:val="0"/>
                                  <w:divBdr>
                                    <w:top w:val="none" w:sz="0" w:space="0" w:color="auto"/>
                                    <w:left w:val="none" w:sz="0" w:space="0" w:color="auto"/>
                                    <w:bottom w:val="none" w:sz="0" w:space="0" w:color="auto"/>
                                    <w:right w:val="none" w:sz="0" w:space="0" w:color="auto"/>
                                  </w:divBdr>
                                  <w:divsChild>
                                    <w:div w:id="111095870">
                                      <w:marLeft w:val="0"/>
                                      <w:marRight w:val="0"/>
                                      <w:marTop w:val="0"/>
                                      <w:marBottom w:val="0"/>
                                      <w:divBdr>
                                        <w:top w:val="none" w:sz="0" w:space="0" w:color="auto"/>
                                        <w:left w:val="none" w:sz="0" w:space="0" w:color="auto"/>
                                        <w:bottom w:val="none" w:sz="0" w:space="0" w:color="auto"/>
                                        <w:right w:val="none" w:sz="0" w:space="0" w:color="auto"/>
                                      </w:divBdr>
                                    </w:div>
                                  </w:divsChild>
                                </w:div>
                                <w:div w:id="124391592">
                                  <w:marLeft w:val="0"/>
                                  <w:marRight w:val="0"/>
                                  <w:marTop w:val="0"/>
                                  <w:marBottom w:val="0"/>
                                  <w:divBdr>
                                    <w:top w:val="none" w:sz="0" w:space="0" w:color="auto"/>
                                    <w:left w:val="none" w:sz="0" w:space="0" w:color="auto"/>
                                    <w:bottom w:val="none" w:sz="0" w:space="0" w:color="auto"/>
                                    <w:right w:val="none" w:sz="0" w:space="0" w:color="auto"/>
                                  </w:divBdr>
                                  <w:divsChild>
                                    <w:div w:id="1605262816">
                                      <w:marLeft w:val="0"/>
                                      <w:marRight w:val="0"/>
                                      <w:marTop w:val="0"/>
                                      <w:marBottom w:val="0"/>
                                      <w:divBdr>
                                        <w:top w:val="none" w:sz="0" w:space="0" w:color="auto"/>
                                        <w:left w:val="none" w:sz="0" w:space="0" w:color="auto"/>
                                        <w:bottom w:val="none" w:sz="0" w:space="0" w:color="auto"/>
                                        <w:right w:val="none" w:sz="0" w:space="0" w:color="auto"/>
                                      </w:divBdr>
                                    </w:div>
                                  </w:divsChild>
                                </w:div>
                                <w:div w:id="1115367045">
                                  <w:marLeft w:val="0"/>
                                  <w:marRight w:val="0"/>
                                  <w:marTop w:val="0"/>
                                  <w:marBottom w:val="0"/>
                                  <w:divBdr>
                                    <w:top w:val="none" w:sz="0" w:space="0" w:color="auto"/>
                                    <w:left w:val="none" w:sz="0" w:space="0" w:color="auto"/>
                                    <w:bottom w:val="none" w:sz="0" w:space="0" w:color="auto"/>
                                    <w:right w:val="none" w:sz="0" w:space="0" w:color="auto"/>
                                  </w:divBdr>
                                  <w:divsChild>
                                    <w:div w:id="188496995">
                                      <w:marLeft w:val="0"/>
                                      <w:marRight w:val="0"/>
                                      <w:marTop w:val="0"/>
                                      <w:marBottom w:val="0"/>
                                      <w:divBdr>
                                        <w:top w:val="none" w:sz="0" w:space="0" w:color="auto"/>
                                        <w:left w:val="none" w:sz="0" w:space="0" w:color="auto"/>
                                        <w:bottom w:val="none" w:sz="0" w:space="0" w:color="auto"/>
                                        <w:right w:val="none" w:sz="0" w:space="0" w:color="auto"/>
                                      </w:divBdr>
                                    </w:div>
                                  </w:divsChild>
                                </w:div>
                                <w:div w:id="696470216">
                                  <w:marLeft w:val="0"/>
                                  <w:marRight w:val="0"/>
                                  <w:marTop w:val="0"/>
                                  <w:marBottom w:val="0"/>
                                  <w:divBdr>
                                    <w:top w:val="none" w:sz="0" w:space="0" w:color="auto"/>
                                    <w:left w:val="none" w:sz="0" w:space="0" w:color="auto"/>
                                    <w:bottom w:val="none" w:sz="0" w:space="0" w:color="auto"/>
                                    <w:right w:val="none" w:sz="0" w:space="0" w:color="auto"/>
                                  </w:divBdr>
                                  <w:divsChild>
                                    <w:div w:id="1147473325">
                                      <w:marLeft w:val="0"/>
                                      <w:marRight w:val="0"/>
                                      <w:marTop w:val="0"/>
                                      <w:marBottom w:val="0"/>
                                      <w:divBdr>
                                        <w:top w:val="none" w:sz="0" w:space="0" w:color="auto"/>
                                        <w:left w:val="none" w:sz="0" w:space="0" w:color="auto"/>
                                        <w:bottom w:val="none" w:sz="0" w:space="0" w:color="auto"/>
                                        <w:right w:val="none" w:sz="0" w:space="0" w:color="auto"/>
                                      </w:divBdr>
                                    </w:div>
                                  </w:divsChild>
                                </w:div>
                                <w:div w:id="72551452">
                                  <w:marLeft w:val="0"/>
                                  <w:marRight w:val="0"/>
                                  <w:marTop w:val="0"/>
                                  <w:marBottom w:val="0"/>
                                  <w:divBdr>
                                    <w:top w:val="none" w:sz="0" w:space="0" w:color="auto"/>
                                    <w:left w:val="none" w:sz="0" w:space="0" w:color="auto"/>
                                    <w:bottom w:val="none" w:sz="0" w:space="0" w:color="auto"/>
                                    <w:right w:val="none" w:sz="0" w:space="0" w:color="auto"/>
                                  </w:divBdr>
                                  <w:divsChild>
                                    <w:div w:id="1923831727">
                                      <w:marLeft w:val="0"/>
                                      <w:marRight w:val="0"/>
                                      <w:marTop w:val="0"/>
                                      <w:marBottom w:val="0"/>
                                      <w:divBdr>
                                        <w:top w:val="none" w:sz="0" w:space="0" w:color="auto"/>
                                        <w:left w:val="none" w:sz="0" w:space="0" w:color="auto"/>
                                        <w:bottom w:val="none" w:sz="0" w:space="0" w:color="auto"/>
                                        <w:right w:val="none" w:sz="0" w:space="0" w:color="auto"/>
                                      </w:divBdr>
                                    </w:div>
                                  </w:divsChild>
                                </w:div>
                                <w:div w:id="348875501">
                                  <w:marLeft w:val="0"/>
                                  <w:marRight w:val="0"/>
                                  <w:marTop w:val="0"/>
                                  <w:marBottom w:val="0"/>
                                  <w:divBdr>
                                    <w:top w:val="none" w:sz="0" w:space="0" w:color="auto"/>
                                    <w:left w:val="none" w:sz="0" w:space="0" w:color="auto"/>
                                    <w:bottom w:val="none" w:sz="0" w:space="0" w:color="auto"/>
                                    <w:right w:val="none" w:sz="0" w:space="0" w:color="auto"/>
                                  </w:divBdr>
                                  <w:divsChild>
                                    <w:div w:id="680663626">
                                      <w:marLeft w:val="0"/>
                                      <w:marRight w:val="0"/>
                                      <w:marTop w:val="0"/>
                                      <w:marBottom w:val="0"/>
                                      <w:divBdr>
                                        <w:top w:val="none" w:sz="0" w:space="0" w:color="auto"/>
                                        <w:left w:val="none" w:sz="0" w:space="0" w:color="auto"/>
                                        <w:bottom w:val="none" w:sz="0" w:space="0" w:color="auto"/>
                                        <w:right w:val="none" w:sz="0" w:space="0" w:color="auto"/>
                                      </w:divBdr>
                                    </w:div>
                                  </w:divsChild>
                                </w:div>
                                <w:div w:id="1924414557">
                                  <w:marLeft w:val="0"/>
                                  <w:marRight w:val="0"/>
                                  <w:marTop w:val="0"/>
                                  <w:marBottom w:val="0"/>
                                  <w:divBdr>
                                    <w:top w:val="none" w:sz="0" w:space="0" w:color="auto"/>
                                    <w:left w:val="none" w:sz="0" w:space="0" w:color="auto"/>
                                    <w:bottom w:val="none" w:sz="0" w:space="0" w:color="auto"/>
                                    <w:right w:val="none" w:sz="0" w:space="0" w:color="auto"/>
                                  </w:divBdr>
                                  <w:divsChild>
                                    <w:div w:id="958418782">
                                      <w:marLeft w:val="0"/>
                                      <w:marRight w:val="0"/>
                                      <w:marTop w:val="0"/>
                                      <w:marBottom w:val="0"/>
                                      <w:divBdr>
                                        <w:top w:val="none" w:sz="0" w:space="0" w:color="auto"/>
                                        <w:left w:val="none" w:sz="0" w:space="0" w:color="auto"/>
                                        <w:bottom w:val="none" w:sz="0" w:space="0" w:color="auto"/>
                                        <w:right w:val="none" w:sz="0" w:space="0" w:color="auto"/>
                                      </w:divBdr>
                                    </w:div>
                                  </w:divsChild>
                                </w:div>
                                <w:div w:id="136722809">
                                  <w:marLeft w:val="0"/>
                                  <w:marRight w:val="0"/>
                                  <w:marTop w:val="0"/>
                                  <w:marBottom w:val="0"/>
                                  <w:divBdr>
                                    <w:top w:val="none" w:sz="0" w:space="0" w:color="auto"/>
                                    <w:left w:val="none" w:sz="0" w:space="0" w:color="auto"/>
                                    <w:bottom w:val="none" w:sz="0" w:space="0" w:color="auto"/>
                                    <w:right w:val="none" w:sz="0" w:space="0" w:color="auto"/>
                                  </w:divBdr>
                                  <w:divsChild>
                                    <w:div w:id="1187408146">
                                      <w:marLeft w:val="0"/>
                                      <w:marRight w:val="0"/>
                                      <w:marTop w:val="0"/>
                                      <w:marBottom w:val="0"/>
                                      <w:divBdr>
                                        <w:top w:val="none" w:sz="0" w:space="0" w:color="auto"/>
                                        <w:left w:val="none" w:sz="0" w:space="0" w:color="auto"/>
                                        <w:bottom w:val="none" w:sz="0" w:space="0" w:color="auto"/>
                                        <w:right w:val="none" w:sz="0" w:space="0" w:color="auto"/>
                                      </w:divBdr>
                                    </w:div>
                                  </w:divsChild>
                                </w:div>
                                <w:div w:id="1516655746">
                                  <w:marLeft w:val="0"/>
                                  <w:marRight w:val="0"/>
                                  <w:marTop w:val="0"/>
                                  <w:marBottom w:val="0"/>
                                  <w:divBdr>
                                    <w:top w:val="none" w:sz="0" w:space="0" w:color="auto"/>
                                    <w:left w:val="none" w:sz="0" w:space="0" w:color="auto"/>
                                    <w:bottom w:val="none" w:sz="0" w:space="0" w:color="auto"/>
                                    <w:right w:val="none" w:sz="0" w:space="0" w:color="auto"/>
                                  </w:divBdr>
                                  <w:divsChild>
                                    <w:div w:id="14306732">
                                      <w:marLeft w:val="0"/>
                                      <w:marRight w:val="0"/>
                                      <w:marTop w:val="0"/>
                                      <w:marBottom w:val="0"/>
                                      <w:divBdr>
                                        <w:top w:val="none" w:sz="0" w:space="0" w:color="auto"/>
                                        <w:left w:val="none" w:sz="0" w:space="0" w:color="auto"/>
                                        <w:bottom w:val="none" w:sz="0" w:space="0" w:color="auto"/>
                                        <w:right w:val="none" w:sz="0" w:space="0" w:color="auto"/>
                                      </w:divBdr>
                                    </w:div>
                                  </w:divsChild>
                                </w:div>
                                <w:div w:id="1298488107">
                                  <w:marLeft w:val="0"/>
                                  <w:marRight w:val="0"/>
                                  <w:marTop w:val="0"/>
                                  <w:marBottom w:val="0"/>
                                  <w:divBdr>
                                    <w:top w:val="none" w:sz="0" w:space="0" w:color="auto"/>
                                    <w:left w:val="none" w:sz="0" w:space="0" w:color="auto"/>
                                    <w:bottom w:val="none" w:sz="0" w:space="0" w:color="auto"/>
                                    <w:right w:val="none" w:sz="0" w:space="0" w:color="auto"/>
                                  </w:divBdr>
                                  <w:divsChild>
                                    <w:div w:id="769007857">
                                      <w:marLeft w:val="0"/>
                                      <w:marRight w:val="0"/>
                                      <w:marTop w:val="0"/>
                                      <w:marBottom w:val="0"/>
                                      <w:divBdr>
                                        <w:top w:val="none" w:sz="0" w:space="0" w:color="auto"/>
                                        <w:left w:val="none" w:sz="0" w:space="0" w:color="auto"/>
                                        <w:bottom w:val="none" w:sz="0" w:space="0" w:color="auto"/>
                                        <w:right w:val="none" w:sz="0" w:space="0" w:color="auto"/>
                                      </w:divBdr>
                                    </w:div>
                                  </w:divsChild>
                                </w:div>
                                <w:div w:id="451098512">
                                  <w:marLeft w:val="0"/>
                                  <w:marRight w:val="0"/>
                                  <w:marTop w:val="0"/>
                                  <w:marBottom w:val="0"/>
                                  <w:divBdr>
                                    <w:top w:val="none" w:sz="0" w:space="0" w:color="auto"/>
                                    <w:left w:val="none" w:sz="0" w:space="0" w:color="auto"/>
                                    <w:bottom w:val="none" w:sz="0" w:space="0" w:color="auto"/>
                                    <w:right w:val="none" w:sz="0" w:space="0" w:color="auto"/>
                                  </w:divBdr>
                                </w:div>
                                <w:div w:id="518397042">
                                  <w:marLeft w:val="0"/>
                                  <w:marRight w:val="0"/>
                                  <w:marTop w:val="0"/>
                                  <w:marBottom w:val="0"/>
                                  <w:divBdr>
                                    <w:top w:val="none" w:sz="0" w:space="0" w:color="auto"/>
                                    <w:left w:val="none" w:sz="0" w:space="0" w:color="auto"/>
                                    <w:bottom w:val="none" w:sz="0" w:space="0" w:color="auto"/>
                                    <w:right w:val="none" w:sz="0" w:space="0" w:color="auto"/>
                                  </w:divBdr>
                                </w:div>
                                <w:div w:id="1179082952">
                                  <w:marLeft w:val="0"/>
                                  <w:marRight w:val="0"/>
                                  <w:marTop w:val="0"/>
                                  <w:marBottom w:val="0"/>
                                  <w:divBdr>
                                    <w:top w:val="none" w:sz="0" w:space="0" w:color="auto"/>
                                    <w:left w:val="none" w:sz="0" w:space="0" w:color="auto"/>
                                    <w:bottom w:val="none" w:sz="0" w:space="0" w:color="auto"/>
                                    <w:right w:val="none" w:sz="0" w:space="0" w:color="auto"/>
                                  </w:divBdr>
                                </w:div>
                                <w:div w:id="2137141485">
                                  <w:marLeft w:val="0"/>
                                  <w:marRight w:val="0"/>
                                  <w:marTop w:val="0"/>
                                  <w:marBottom w:val="0"/>
                                  <w:divBdr>
                                    <w:top w:val="none" w:sz="0" w:space="0" w:color="auto"/>
                                    <w:left w:val="none" w:sz="0" w:space="0" w:color="auto"/>
                                    <w:bottom w:val="none" w:sz="0" w:space="0" w:color="auto"/>
                                    <w:right w:val="none" w:sz="0" w:space="0" w:color="auto"/>
                                  </w:divBdr>
                                </w:div>
                                <w:div w:id="68307957">
                                  <w:marLeft w:val="0"/>
                                  <w:marRight w:val="0"/>
                                  <w:marTop w:val="0"/>
                                  <w:marBottom w:val="0"/>
                                  <w:divBdr>
                                    <w:top w:val="none" w:sz="0" w:space="0" w:color="auto"/>
                                    <w:left w:val="none" w:sz="0" w:space="0" w:color="auto"/>
                                    <w:bottom w:val="none" w:sz="0" w:space="0" w:color="auto"/>
                                    <w:right w:val="none" w:sz="0" w:space="0" w:color="auto"/>
                                  </w:divBdr>
                                </w:div>
                                <w:div w:id="169758579">
                                  <w:marLeft w:val="0"/>
                                  <w:marRight w:val="0"/>
                                  <w:marTop w:val="0"/>
                                  <w:marBottom w:val="0"/>
                                  <w:divBdr>
                                    <w:top w:val="none" w:sz="0" w:space="0" w:color="auto"/>
                                    <w:left w:val="none" w:sz="0" w:space="0" w:color="auto"/>
                                    <w:bottom w:val="none" w:sz="0" w:space="0" w:color="auto"/>
                                    <w:right w:val="none" w:sz="0" w:space="0" w:color="auto"/>
                                  </w:divBdr>
                                </w:div>
                                <w:div w:id="553079564">
                                  <w:marLeft w:val="0"/>
                                  <w:marRight w:val="0"/>
                                  <w:marTop w:val="0"/>
                                  <w:marBottom w:val="0"/>
                                  <w:divBdr>
                                    <w:top w:val="none" w:sz="0" w:space="0" w:color="auto"/>
                                    <w:left w:val="none" w:sz="0" w:space="0" w:color="auto"/>
                                    <w:bottom w:val="none" w:sz="0" w:space="0" w:color="auto"/>
                                    <w:right w:val="none" w:sz="0" w:space="0" w:color="auto"/>
                                  </w:divBdr>
                                </w:div>
                                <w:div w:id="165093625">
                                  <w:marLeft w:val="0"/>
                                  <w:marRight w:val="0"/>
                                  <w:marTop w:val="0"/>
                                  <w:marBottom w:val="0"/>
                                  <w:divBdr>
                                    <w:top w:val="none" w:sz="0" w:space="0" w:color="auto"/>
                                    <w:left w:val="none" w:sz="0" w:space="0" w:color="auto"/>
                                    <w:bottom w:val="none" w:sz="0" w:space="0" w:color="auto"/>
                                    <w:right w:val="none" w:sz="0" w:space="0" w:color="auto"/>
                                  </w:divBdr>
                                </w:div>
                                <w:div w:id="2102869931">
                                  <w:marLeft w:val="0"/>
                                  <w:marRight w:val="0"/>
                                  <w:marTop w:val="0"/>
                                  <w:marBottom w:val="0"/>
                                  <w:divBdr>
                                    <w:top w:val="none" w:sz="0" w:space="0" w:color="auto"/>
                                    <w:left w:val="none" w:sz="0" w:space="0" w:color="auto"/>
                                    <w:bottom w:val="none" w:sz="0" w:space="0" w:color="auto"/>
                                    <w:right w:val="none" w:sz="0" w:space="0" w:color="auto"/>
                                  </w:divBdr>
                                </w:div>
                                <w:div w:id="697851032">
                                  <w:marLeft w:val="0"/>
                                  <w:marRight w:val="0"/>
                                  <w:marTop w:val="0"/>
                                  <w:marBottom w:val="0"/>
                                  <w:divBdr>
                                    <w:top w:val="none" w:sz="0" w:space="0" w:color="auto"/>
                                    <w:left w:val="none" w:sz="0" w:space="0" w:color="auto"/>
                                    <w:bottom w:val="none" w:sz="0" w:space="0" w:color="auto"/>
                                    <w:right w:val="none" w:sz="0" w:space="0" w:color="auto"/>
                                  </w:divBdr>
                                </w:div>
                                <w:div w:id="1533954551">
                                  <w:marLeft w:val="0"/>
                                  <w:marRight w:val="0"/>
                                  <w:marTop w:val="0"/>
                                  <w:marBottom w:val="0"/>
                                  <w:divBdr>
                                    <w:top w:val="none" w:sz="0" w:space="0" w:color="auto"/>
                                    <w:left w:val="none" w:sz="0" w:space="0" w:color="auto"/>
                                    <w:bottom w:val="none" w:sz="0" w:space="0" w:color="auto"/>
                                    <w:right w:val="none" w:sz="0" w:space="0" w:color="auto"/>
                                  </w:divBdr>
                                </w:div>
                                <w:div w:id="836533865">
                                  <w:marLeft w:val="0"/>
                                  <w:marRight w:val="0"/>
                                  <w:marTop w:val="0"/>
                                  <w:marBottom w:val="0"/>
                                  <w:divBdr>
                                    <w:top w:val="none" w:sz="0" w:space="0" w:color="auto"/>
                                    <w:left w:val="none" w:sz="0" w:space="0" w:color="auto"/>
                                    <w:bottom w:val="none" w:sz="0" w:space="0" w:color="auto"/>
                                    <w:right w:val="none" w:sz="0" w:space="0" w:color="auto"/>
                                  </w:divBdr>
                                </w:div>
                                <w:div w:id="976493934">
                                  <w:marLeft w:val="0"/>
                                  <w:marRight w:val="0"/>
                                  <w:marTop w:val="0"/>
                                  <w:marBottom w:val="0"/>
                                  <w:divBdr>
                                    <w:top w:val="none" w:sz="0" w:space="0" w:color="auto"/>
                                    <w:left w:val="none" w:sz="0" w:space="0" w:color="auto"/>
                                    <w:bottom w:val="none" w:sz="0" w:space="0" w:color="auto"/>
                                    <w:right w:val="none" w:sz="0" w:space="0" w:color="auto"/>
                                  </w:divBdr>
                                </w:div>
                                <w:div w:id="173689703">
                                  <w:marLeft w:val="0"/>
                                  <w:marRight w:val="0"/>
                                  <w:marTop w:val="0"/>
                                  <w:marBottom w:val="0"/>
                                  <w:divBdr>
                                    <w:top w:val="none" w:sz="0" w:space="0" w:color="auto"/>
                                    <w:left w:val="none" w:sz="0" w:space="0" w:color="auto"/>
                                    <w:bottom w:val="none" w:sz="0" w:space="0" w:color="auto"/>
                                    <w:right w:val="none" w:sz="0" w:space="0" w:color="auto"/>
                                  </w:divBdr>
                                </w:div>
                                <w:div w:id="1449742323">
                                  <w:marLeft w:val="0"/>
                                  <w:marRight w:val="0"/>
                                  <w:marTop w:val="0"/>
                                  <w:marBottom w:val="0"/>
                                  <w:divBdr>
                                    <w:top w:val="none" w:sz="0" w:space="0" w:color="auto"/>
                                    <w:left w:val="none" w:sz="0" w:space="0" w:color="auto"/>
                                    <w:bottom w:val="none" w:sz="0" w:space="0" w:color="auto"/>
                                    <w:right w:val="none" w:sz="0" w:space="0" w:color="auto"/>
                                  </w:divBdr>
                                </w:div>
                                <w:div w:id="1184397210">
                                  <w:marLeft w:val="0"/>
                                  <w:marRight w:val="0"/>
                                  <w:marTop w:val="0"/>
                                  <w:marBottom w:val="0"/>
                                  <w:divBdr>
                                    <w:top w:val="none" w:sz="0" w:space="0" w:color="auto"/>
                                    <w:left w:val="none" w:sz="0" w:space="0" w:color="auto"/>
                                    <w:bottom w:val="none" w:sz="0" w:space="0" w:color="auto"/>
                                    <w:right w:val="none" w:sz="0" w:space="0" w:color="auto"/>
                                  </w:divBdr>
                                </w:div>
                                <w:div w:id="199321232">
                                  <w:marLeft w:val="0"/>
                                  <w:marRight w:val="0"/>
                                  <w:marTop w:val="0"/>
                                  <w:marBottom w:val="0"/>
                                  <w:divBdr>
                                    <w:top w:val="none" w:sz="0" w:space="0" w:color="auto"/>
                                    <w:left w:val="none" w:sz="0" w:space="0" w:color="auto"/>
                                    <w:bottom w:val="none" w:sz="0" w:space="0" w:color="auto"/>
                                    <w:right w:val="none" w:sz="0" w:space="0" w:color="auto"/>
                                  </w:divBdr>
                                </w:div>
                                <w:div w:id="1364400548">
                                  <w:marLeft w:val="0"/>
                                  <w:marRight w:val="0"/>
                                  <w:marTop w:val="0"/>
                                  <w:marBottom w:val="0"/>
                                  <w:divBdr>
                                    <w:top w:val="none" w:sz="0" w:space="0" w:color="auto"/>
                                    <w:left w:val="none" w:sz="0" w:space="0" w:color="auto"/>
                                    <w:bottom w:val="none" w:sz="0" w:space="0" w:color="auto"/>
                                    <w:right w:val="none" w:sz="0" w:space="0" w:color="auto"/>
                                  </w:divBdr>
                                </w:div>
                                <w:div w:id="10685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564">
                      <w:marLeft w:val="0"/>
                      <w:marRight w:val="0"/>
                      <w:marTop w:val="0"/>
                      <w:marBottom w:val="0"/>
                      <w:divBdr>
                        <w:top w:val="none" w:sz="0" w:space="0" w:color="auto"/>
                        <w:left w:val="none" w:sz="0" w:space="0" w:color="auto"/>
                        <w:bottom w:val="none" w:sz="0" w:space="0" w:color="auto"/>
                        <w:right w:val="none" w:sz="0" w:space="0" w:color="auto"/>
                      </w:divBdr>
                      <w:divsChild>
                        <w:div w:id="323046237">
                          <w:marLeft w:val="0"/>
                          <w:marRight w:val="0"/>
                          <w:marTop w:val="0"/>
                          <w:marBottom w:val="0"/>
                          <w:divBdr>
                            <w:top w:val="none" w:sz="0" w:space="0" w:color="auto"/>
                            <w:left w:val="none" w:sz="0" w:space="0" w:color="auto"/>
                            <w:bottom w:val="none" w:sz="0" w:space="0" w:color="auto"/>
                            <w:right w:val="none" w:sz="0" w:space="0" w:color="auto"/>
                          </w:divBdr>
                          <w:divsChild>
                            <w:div w:id="1787695332">
                              <w:marLeft w:val="0"/>
                              <w:marRight w:val="0"/>
                              <w:marTop w:val="0"/>
                              <w:marBottom w:val="0"/>
                              <w:divBdr>
                                <w:top w:val="none" w:sz="0" w:space="0" w:color="auto"/>
                                <w:left w:val="none" w:sz="0" w:space="0" w:color="auto"/>
                                <w:bottom w:val="none" w:sz="0" w:space="0" w:color="auto"/>
                                <w:right w:val="none" w:sz="0" w:space="0" w:color="auto"/>
                              </w:divBdr>
                              <w:divsChild>
                                <w:div w:id="146674535">
                                  <w:marLeft w:val="0"/>
                                  <w:marRight w:val="0"/>
                                  <w:marTop w:val="0"/>
                                  <w:marBottom w:val="0"/>
                                  <w:divBdr>
                                    <w:top w:val="none" w:sz="0" w:space="0" w:color="auto"/>
                                    <w:left w:val="none" w:sz="0" w:space="0" w:color="auto"/>
                                    <w:bottom w:val="none" w:sz="0" w:space="0" w:color="auto"/>
                                    <w:right w:val="none" w:sz="0" w:space="0" w:color="auto"/>
                                  </w:divBdr>
                                </w:div>
                                <w:div w:id="1741899605">
                                  <w:marLeft w:val="0"/>
                                  <w:marRight w:val="0"/>
                                  <w:marTop w:val="0"/>
                                  <w:marBottom w:val="0"/>
                                  <w:divBdr>
                                    <w:top w:val="none" w:sz="0" w:space="0" w:color="auto"/>
                                    <w:left w:val="none" w:sz="0" w:space="0" w:color="auto"/>
                                    <w:bottom w:val="none" w:sz="0" w:space="0" w:color="auto"/>
                                    <w:right w:val="none" w:sz="0" w:space="0" w:color="auto"/>
                                  </w:divBdr>
                                </w:div>
                                <w:div w:id="368723441">
                                  <w:marLeft w:val="0"/>
                                  <w:marRight w:val="0"/>
                                  <w:marTop w:val="0"/>
                                  <w:marBottom w:val="0"/>
                                  <w:divBdr>
                                    <w:top w:val="none" w:sz="0" w:space="0" w:color="auto"/>
                                    <w:left w:val="none" w:sz="0" w:space="0" w:color="auto"/>
                                    <w:bottom w:val="none" w:sz="0" w:space="0" w:color="auto"/>
                                    <w:right w:val="none" w:sz="0" w:space="0" w:color="auto"/>
                                  </w:divBdr>
                                </w:div>
                                <w:div w:id="1254319589">
                                  <w:marLeft w:val="0"/>
                                  <w:marRight w:val="0"/>
                                  <w:marTop w:val="0"/>
                                  <w:marBottom w:val="0"/>
                                  <w:divBdr>
                                    <w:top w:val="none" w:sz="0" w:space="0" w:color="auto"/>
                                    <w:left w:val="none" w:sz="0" w:space="0" w:color="auto"/>
                                    <w:bottom w:val="none" w:sz="0" w:space="0" w:color="auto"/>
                                    <w:right w:val="none" w:sz="0" w:space="0" w:color="auto"/>
                                  </w:divBdr>
                                </w:div>
                                <w:div w:id="785003973">
                                  <w:marLeft w:val="0"/>
                                  <w:marRight w:val="0"/>
                                  <w:marTop w:val="0"/>
                                  <w:marBottom w:val="0"/>
                                  <w:divBdr>
                                    <w:top w:val="none" w:sz="0" w:space="0" w:color="auto"/>
                                    <w:left w:val="none" w:sz="0" w:space="0" w:color="auto"/>
                                    <w:bottom w:val="none" w:sz="0" w:space="0" w:color="auto"/>
                                    <w:right w:val="none" w:sz="0" w:space="0" w:color="auto"/>
                                  </w:divBdr>
                                </w:div>
                                <w:div w:id="1899631038">
                                  <w:marLeft w:val="0"/>
                                  <w:marRight w:val="0"/>
                                  <w:marTop w:val="0"/>
                                  <w:marBottom w:val="0"/>
                                  <w:divBdr>
                                    <w:top w:val="none" w:sz="0" w:space="0" w:color="auto"/>
                                    <w:left w:val="none" w:sz="0" w:space="0" w:color="auto"/>
                                    <w:bottom w:val="none" w:sz="0" w:space="0" w:color="auto"/>
                                    <w:right w:val="none" w:sz="0" w:space="0" w:color="auto"/>
                                  </w:divBdr>
                                </w:div>
                                <w:div w:id="1164516503">
                                  <w:marLeft w:val="0"/>
                                  <w:marRight w:val="0"/>
                                  <w:marTop w:val="0"/>
                                  <w:marBottom w:val="0"/>
                                  <w:divBdr>
                                    <w:top w:val="none" w:sz="0" w:space="0" w:color="auto"/>
                                    <w:left w:val="none" w:sz="0" w:space="0" w:color="auto"/>
                                    <w:bottom w:val="none" w:sz="0" w:space="0" w:color="auto"/>
                                    <w:right w:val="none" w:sz="0" w:space="0" w:color="auto"/>
                                  </w:divBdr>
                                </w:div>
                                <w:div w:id="770663169">
                                  <w:marLeft w:val="0"/>
                                  <w:marRight w:val="0"/>
                                  <w:marTop w:val="0"/>
                                  <w:marBottom w:val="0"/>
                                  <w:divBdr>
                                    <w:top w:val="none" w:sz="0" w:space="0" w:color="auto"/>
                                    <w:left w:val="none" w:sz="0" w:space="0" w:color="auto"/>
                                    <w:bottom w:val="none" w:sz="0" w:space="0" w:color="auto"/>
                                    <w:right w:val="none" w:sz="0" w:space="0" w:color="auto"/>
                                  </w:divBdr>
                                  <w:divsChild>
                                    <w:div w:id="1840265351">
                                      <w:marLeft w:val="0"/>
                                      <w:marRight w:val="0"/>
                                      <w:marTop w:val="0"/>
                                      <w:marBottom w:val="0"/>
                                      <w:divBdr>
                                        <w:top w:val="none" w:sz="0" w:space="0" w:color="auto"/>
                                        <w:left w:val="none" w:sz="0" w:space="0" w:color="auto"/>
                                        <w:bottom w:val="none" w:sz="0" w:space="0" w:color="auto"/>
                                        <w:right w:val="none" w:sz="0" w:space="0" w:color="auto"/>
                                      </w:divBdr>
                                    </w:div>
                                  </w:divsChild>
                                </w:div>
                                <w:div w:id="147208632">
                                  <w:marLeft w:val="0"/>
                                  <w:marRight w:val="0"/>
                                  <w:marTop w:val="0"/>
                                  <w:marBottom w:val="0"/>
                                  <w:divBdr>
                                    <w:top w:val="none" w:sz="0" w:space="0" w:color="auto"/>
                                    <w:left w:val="none" w:sz="0" w:space="0" w:color="auto"/>
                                    <w:bottom w:val="none" w:sz="0" w:space="0" w:color="auto"/>
                                    <w:right w:val="none" w:sz="0" w:space="0" w:color="auto"/>
                                  </w:divBdr>
                                  <w:divsChild>
                                    <w:div w:id="961376483">
                                      <w:marLeft w:val="0"/>
                                      <w:marRight w:val="0"/>
                                      <w:marTop w:val="0"/>
                                      <w:marBottom w:val="0"/>
                                      <w:divBdr>
                                        <w:top w:val="none" w:sz="0" w:space="0" w:color="auto"/>
                                        <w:left w:val="none" w:sz="0" w:space="0" w:color="auto"/>
                                        <w:bottom w:val="none" w:sz="0" w:space="0" w:color="auto"/>
                                        <w:right w:val="none" w:sz="0" w:space="0" w:color="auto"/>
                                      </w:divBdr>
                                    </w:div>
                                    <w:div w:id="1677220732">
                                      <w:marLeft w:val="0"/>
                                      <w:marRight w:val="0"/>
                                      <w:marTop w:val="0"/>
                                      <w:marBottom w:val="0"/>
                                      <w:divBdr>
                                        <w:top w:val="none" w:sz="0" w:space="0" w:color="auto"/>
                                        <w:left w:val="none" w:sz="0" w:space="0" w:color="auto"/>
                                        <w:bottom w:val="none" w:sz="0" w:space="0" w:color="auto"/>
                                        <w:right w:val="none" w:sz="0" w:space="0" w:color="auto"/>
                                      </w:divBdr>
                                    </w:div>
                                    <w:div w:id="1310597356">
                                      <w:marLeft w:val="0"/>
                                      <w:marRight w:val="0"/>
                                      <w:marTop w:val="0"/>
                                      <w:marBottom w:val="0"/>
                                      <w:divBdr>
                                        <w:top w:val="none" w:sz="0" w:space="0" w:color="auto"/>
                                        <w:left w:val="none" w:sz="0" w:space="0" w:color="auto"/>
                                        <w:bottom w:val="none" w:sz="0" w:space="0" w:color="auto"/>
                                        <w:right w:val="none" w:sz="0" w:space="0" w:color="auto"/>
                                      </w:divBdr>
                                    </w:div>
                                  </w:divsChild>
                                </w:div>
                                <w:div w:id="2115664619">
                                  <w:marLeft w:val="0"/>
                                  <w:marRight w:val="0"/>
                                  <w:marTop w:val="0"/>
                                  <w:marBottom w:val="0"/>
                                  <w:divBdr>
                                    <w:top w:val="none" w:sz="0" w:space="0" w:color="auto"/>
                                    <w:left w:val="none" w:sz="0" w:space="0" w:color="auto"/>
                                    <w:bottom w:val="none" w:sz="0" w:space="0" w:color="auto"/>
                                    <w:right w:val="none" w:sz="0" w:space="0" w:color="auto"/>
                                  </w:divBdr>
                                  <w:divsChild>
                                    <w:div w:id="1890459822">
                                      <w:marLeft w:val="0"/>
                                      <w:marRight w:val="0"/>
                                      <w:marTop w:val="0"/>
                                      <w:marBottom w:val="0"/>
                                      <w:divBdr>
                                        <w:top w:val="none" w:sz="0" w:space="0" w:color="auto"/>
                                        <w:left w:val="none" w:sz="0" w:space="0" w:color="auto"/>
                                        <w:bottom w:val="none" w:sz="0" w:space="0" w:color="auto"/>
                                        <w:right w:val="none" w:sz="0" w:space="0" w:color="auto"/>
                                      </w:divBdr>
                                    </w:div>
                                    <w:div w:id="1127745226">
                                      <w:marLeft w:val="0"/>
                                      <w:marRight w:val="0"/>
                                      <w:marTop w:val="0"/>
                                      <w:marBottom w:val="0"/>
                                      <w:divBdr>
                                        <w:top w:val="none" w:sz="0" w:space="0" w:color="auto"/>
                                        <w:left w:val="none" w:sz="0" w:space="0" w:color="auto"/>
                                        <w:bottom w:val="none" w:sz="0" w:space="0" w:color="auto"/>
                                        <w:right w:val="none" w:sz="0" w:space="0" w:color="auto"/>
                                      </w:divBdr>
                                    </w:div>
                                  </w:divsChild>
                                </w:div>
                                <w:div w:id="926034035">
                                  <w:marLeft w:val="0"/>
                                  <w:marRight w:val="0"/>
                                  <w:marTop w:val="0"/>
                                  <w:marBottom w:val="0"/>
                                  <w:divBdr>
                                    <w:top w:val="none" w:sz="0" w:space="0" w:color="auto"/>
                                    <w:left w:val="none" w:sz="0" w:space="0" w:color="auto"/>
                                    <w:bottom w:val="none" w:sz="0" w:space="0" w:color="auto"/>
                                    <w:right w:val="none" w:sz="0" w:space="0" w:color="auto"/>
                                  </w:divBdr>
                                  <w:divsChild>
                                    <w:div w:id="701632725">
                                      <w:marLeft w:val="0"/>
                                      <w:marRight w:val="0"/>
                                      <w:marTop w:val="0"/>
                                      <w:marBottom w:val="0"/>
                                      <w:divBdr>
                                        <w:top w:val="none" w:sz="0" w:space="0" w:color="auto"/>
                                        <w:left w:val="none" w:sz="0" w:space="0" w:color="auto"/>
                                        <w:bottom w:val="none" w:sz="0" w:space="0" w:color="auto"/>
                                        <w:right w:val="none" w:sz="0" w:space="0" w:color="auto"/>
                                      </w:divBdr>
                                    </w:div>
                                  </w:divsChild>
                                </w:div>
                                <w:div w:id="2029022374">
                                  <w:marLeft w:val="0"/>
                                  <w:marRight w:val="0"/>
                                  <w:marTop w:val="0"/>
                                  <w:marBottom w:val="0"/>
                                  <w:divBdr>
                                    <w:top w:val="none" w:sz="0" w:space="0" w:color="auto"/>
                                    <w:left w:val="none" w:sz="0" w:space="0" w:color="auto"/>
                                    <w:bottom w:val="none" w:sz="0" w:space="0" w:color="auto"/>
                                    <w:right w:val="none" w:sz="0" w:space="0" w:color="auto"/>
                                  </w:divBdr>
                                  <w:divsChild>
                                    <w:div w:id="1517577483">
                                      <w:marLeft w:val="0"/>
                                      <w:marRight w:val="0"/>
                                      <w:marTop w:val="0"/>
                                      <w:marBottom w:val="0"/>
                                      <w:divBdr>
                                        <w:top w:val="none" w:sz="0" w:space="0" w:color="auto"/>
                                        <w:left w:val="none" w:sz="0" w:space="0" w:color="auto"/>
                                        <w:bottom w:val="none" w:sz="0" w:space="0" w:color="auto"/>
                                        <w:right w:val="none" w:sz="0" w:space="0" w:color="auto"/>
                                      </w:divBdr>
                                    </w:div>
                                  </w:divsChild>
                                </w:div>
                                <w:div w:id="323165758">
                                  <w:marLeft w:val="0"/>
                                  <w:marRight w:val="0"/>
                                  <w:marTop w:val="0"/>
                                  <w:marBottom w:val="0"/>
                                  <w:divBdr>
                                    <w:top w:val="none" w:sz="0" w:space="0" w:color="auto"/>
                                    <w:left w:val="none" w:sz="0" w:space="0" w:color="auto"/>
                                    <w:bottom w:val="none" w:sz="0" w:space="0" w:color="auto"/>
                                    <w:right w:val="none" w:sz="0" w:space="0" w:color="auto"/>
                                  </w:divBdr>
                                  <w:divsChild>
                                    <w:div w:id="1311128928">
                                      <w:marLeft w:val="0"/>
                                      <w:marRight w:val="0"/>
                                      <w:marTop w:val="0"/>
                                      <w:marBottom w:val="0"/>
                                      <w:divBdr>
                                        <w:top w:val="none" w:sz="0" w:space="0" w:color="auto"/>
                                        <w:left w:val="none" w:sz="0" w:space="0" w:color="auto"/>
                                        <w:bottom w:val="none" w:sz="0" w:space="0" w:color="auto"/>
                                        <w:right w:val="none" w:sz="0" w:space="0" w:color="auto"/>
                                      </w:divBdr>
                                    </w:div>
                                  </w:divsChild>
                                </w:div>
                                <w:div w:id="1990286509">
                                  <w:marLeft w:val="0"/>
                                  <w:marRight w:val="0"/>
                                  <w:marTop w:val="0"/>
                                  <w:marBottom w:val="0"/>
                                  <w:divBdr>
                                    <w:top w:val="none" w:sz="0" w:space="0" w:color="auto"/>
                                    <w:left w:val="none" w:sz="0" w:space="0" w:color="auto"/>
                                    <w:bottom w:val="none" w:sz="0" w:space="0" w:color="auto"/>
                                    <w:right w:val="none" w:sz="0" w:space="0" w:color="auto"/>
                                  </w:divBdr>
                                  <w:divsChild>
                                    <w:div w:id="1168247094">
                                      <w:marLeft w:val="0"/>
                                      <w:marRight w:val="0"/>
                                      <w:marTop w:val="0"/>
                                      <w:marBottom w:val="0"/>
                                      <w:divBdr>
                                        <w:top w:val="none" w:sz="0" w:space="0" w:color="auto"/>
                                        <w:left w:val="none" w:sz="0" w:space="0" w:color="auto"/>
                                        <w:bottom w:val="none" w:sz="0" w:space="0" w:color="auto"/>
                                        <w:right w:val="none" w:sz="0" w:space="0" w:color="auto"/>
                                      </w:divBdr>
                                    </w:div>
                                  </w:divsChild>
                                </w:div>
                                <w:div w:id="2070959828">
                                  <w:marLeft w:val="0"/>
                                  <w:marRight w:val="0"/>
                                  <w:marTop w:val="0"/>
                                  <w:marBottom w:val="0"/>
                                  <w:divBdr>
                                    <w:top w:val="none" w:sz="0" w:space="0" w:color="auto"/>
                                    <w:left w:val="none" w:sz="0" w:space="0" w:color="auto"/>
                                    <w:bottom w:val="none" w:sz="0" w:space="0" w:color="auto"/>
                                    <w:right w:val="none" w:sz="0" w:space="0" w:color="auto"/>
                                  </w:divBdr>
                                  <w:divsChild>
                                    <w:div w:id="171535187">
                                      <w:marLeft w:val="0"/>
                                      <w:marRight w:val="0"/>
                                      <w:marTop w:val="0"/>
                                      <w:marBottom w:val="0"/>
                                      <w:divBdr>
                                        <w:top w:val="none" w:sz="0" w:space="0" w:color="auto"/>
                                        <w:left w:val="none" w:sz="0" w:space="0" w:color="auto"/>
                                        <w:bottom w:val="none" w:sz="0" w:space="0" w:color="auto"/>
                                        <w:right w:val="none" w:sz="0" w:space="0" w:color="auto"/>
                                      </w:divBdr>
                                    </w:div>
                                  </w:divsChild>
                                </w:div>
                                <w:div w:id="1408840322">
                                  <w:marLeft w:val="0"/>
                                  <w:marRight w:val="0"/>
                                  <w:marTop w:val="0"/>
                                  <w:marBottom w:val="0"/>
                                  <w:divBdr>
                                    <w:top w:val="none" w:sz="0" w:space="0" w:color="auto"/>
                                    <w:left w:val="none" w:sz="0" w:space="0" w:color="auto"/>
                                    <w:bottom w:val="none" w:sz="0" w:space="0" w:color="auto"/>
                                    <w:right w:val="none" w:sz="0" w:space="0" w:color="auto"/>
                                  </w:divBdr>
                                  <w:divsChild>
                                    <w:div w:id="316736708">
                                      <w:marLeft w:val="0"/>
                                      <w:marRight w:val="0"/>
                                      <w:marTop w:val="0"/>
                                      <w:marBottom w:val="0"/>
                                      <w:divBdr>
                                        <w:top w:val="none" w:sz="0" w:space="0" w:color="auto"/>
                                        <w:left w:val="none" w:sz="0" w:space="0" w:color="auto"/>
                                        <w:bottom w:val="none" w:sz="0" w:space="0" w:color="auto"/>
                                        <w:right w:val="none" w:sz="0" w:space="0" w:color="auto"/>
                                      </w:divBdr>
                                    </w:div>
                                  </w:divsChild>
                                </w:div>
                                <w:div w:id="1849053933">
                                  <w:marLeft w:val="0"/>
                                  <w:marRight w:val="0"/>
                                  <w:marTop w:val="0"/>
                                  <w:marBottom w:val="0"/>
                                  <w:divBdr>
                                    <w:top w:val="none" w:sz="0" w:space="0" w:color="auto"/>
                                    <w:left w:val="none" w:sz="0" w:space="0" w:color="auto"/>
                                    <w:bottom w:val="none" w:sz="0" w:space="0" w:color="auto"/>
                                    <w:right w:val="none" w:sz="0" w:space="0" w:color="auto"/>
                                  </w:divBdr>
                                  <w:divsChild>
                                    <w:div w:id="865824201">
                                      <w:marLeft w:val="0"/>
                                      <w:marRight w:val="0"/>
                                      <w:marTop w:val="0"/>
                                      <w:marBottom w:val="0"/>
                                      <w:divBdr>
                                        <w:top w:val="none" w:sz="0" w:space="0" w:color="auto"/>
                                        <w:left w:val="none" w:sz="0" w:space="0" w:color="auto"/>
                                        <w:bottom w:val="none" w:sz="0" w:space="0" w:color="auto"/>
                                        <w:right w:val="none" w:sz="0" w:space="0" w:color="auto"/>
                                      </w:divBdr>
                                    </w:div>
                                  </w:divsChild>
                                </w:div>
                                <w:div w:id="726227937">
                                  <w:marLeft w:val="0"/>
                                  <w:marRight w:val="0"/>
                                  <w:marTop w:val="0"/>
                                  <w:marBottom w:val="0"/>
                                  <w:divBdr>
                                    <w:top w:val="none" w:sz="0" w:space="0" w:color="auto"/>
                                    <w:left w:val="none" w:sz="0" w:space="0" w:color="auto"/>
                                    <w:bottom w:val="none" w:sz="0" w:space="0" w:color="auto"/>
                                    <w:right w:val="none" w:sz="0" w:space="0" w:color="auto"/>
                                  </w:divBdr>
                                  <w:divsChild>
                                    <w:div w:id="1761759719">
                                      <w:marLeft w:val="0"/>
                                      <w:marRight w:val="0"/>
                                      <w:marTop w:val="0"/>
                                      <w:marBottom w:val="0"/>
                                      <w:divBdr>
                                        <w:top w:val="none" w:sz="0" w:space="0" w:color="auto"/>
                                        <w:left w:val="none" w:sz="0" w:space="0" w:color="auto"/>
                                        <w:bottom w:val="none" w:sz="0" w:space="0" w:color="auto"/>
                                        <w:right w:val="none" w:sz="0" w:space="0" w:color="auto"/>
                                      </w:divBdr>
                                    </w:div>
                                  </w:divsChild>
                                </w:div>
                                <w:div w:id="2024672131">
                                  <w:marLeft w:val="0"/>
                                  <w:marRight w:val="0"/>
                                  <w:marTop w:val="0"/>
                                  <w:marBottom w:val="0"/>
                                  <w:divBdr>
                                    <w:top w:val="none" w:sz="0" w:space="0" w:color="auto"/>
                                    <w:left w:val="none" w:sz="0" w:space="0" w:color="auto"/>
                                    <w:bottom w:val="none" w:sz="0" w:space="0" w:color="auto"/>
                                    <w:right w:val="none" w:sz="0" w:space="0" w:color="auto"/>
                                  </w:divBdr>
                                  <w:divsChild>
                                    <w:div w:id="2004042423">
                                      <w:marLeft w:val="0"/>
                                      <w:marRight w:val="0"/>
                                      <w:marTop w:val="0"/>
                                      <w:marBottom w:val="0"/>
                                      <w:divBdr>
                                        <w:top w:val="none" w:sz="0" w:space="0" w:color="auto"/>
                                        <w:left w:val="none" w:sz="0" w:space="0" w:color="auto"/>
                                        <w:bottom w:val="none" w:sz="0" w:space="0" w:color="auto"/>
                                        <w:right w:val="none" w:sz="0" w:space="0" w:color="auto"/>
                                      </w:divBdr>
                                    </w:div>
                                  </w:divsChild>
                                </w:div>
                                <w:div w:id="1139031861">
                                  <w:marLeft w:val="0"/>
                                  <w:marRight w:val="0"/>
                                  <w:marTop w:val="0"/>
                                  <w:marBottom w:val="0"/>
                                  <w:divBdr>
                                    <w:top w:val="none" w:sz="0" w:space="0" w:color="auto"/>
                                    <w:left w:val="none" w:sz="0" w:space="0" w:color="auto"/>
                                    <w:bottom w:val="none" w:sz="0" w:space="0" w:color="auto"/>
                                    <w:right w:val="none" w:sz="0" w:space="0" w:color="auto"/>
                                  </w:divBdr>
                                  <w:divsChild>
                                    <w:div w:id="423113907">
                                      <w:marLeft w:val="0"/>
                                      <w:marRight w:val="0"/>
                                      <w:marTop w:val="0"/>
                                      <w:marBottom w:val="0"/>
                                      <w:divBdr>
                                        <w:top w:val="none" w:sz="0" w:space="0" w:color="auto"/>
                                        <w:left w:val="none" w:sz="0" w:space="0" w:color="auto"/>
                                        <w:bottom w:val="none" w:sz="0" w:space="0" w:color="auto"/>
                                        <w:right w:val="none" w:sz="0" w:space="0" w:color="auto"/>
                                      </w:divBdr>
                                    </w:div>
                                  </w:divsChild>
                                </w:div>
                                <w:div w:id="1004863780">
                                  <w:marLeft w:val="0"/>
                                  <w:marRight w:val="0"/>
                                  <w:marTop w:val="0"/>
                                  <w:marBottom w:val="0"/>
                                  <w:divBdr>
                                    <w:top w:val="none" w:sz="0" w:space="0" w:color="auto"/>
                                    <w:left w:val="none" w:sz="0" w:space="0" w:color="auto"/>
                                    <w:bottom w:val="none" w:sz="0" w:space="0" w:color="auto"/>
                                    <w:right w:val="none" w:sz="0" w:space="0" w:color="auto"/>
                                  </w:divBdr>
                                  <w:divsChild>
                                    <w:div w:id="1631402133">
                                      <w:marLeft w:val="0"/>
                                      <w:marRight w:val="0"/>
                                      <w:marTop w:val="0"/>
                                      <w:marBottom w:val="0"/>
                                      <w:divBdr>
                                        <w:top w:val="none" w:sz="0" w:space="0" w:color="auto"/>
                                        <w:left w:val="none" w:sz="0" w:space="0" w:color="auto"/>
                                        <w:bottom w:val="none" w:sz="0" w:space="0" w:color="auto"/>
                                        <w:right w:val="none" w:sz="0" w:space="0" w:color="auto"/>
                                      </w:divBdr>
                                    </w:div>
                                  </w:divsChild>
                                </w:div>
                                <w:div w:id="435829175">
                                  <w:marLeft w:val="0"/>
                                  <w:marRight w:val="0"/>
                                  <w:marTop w:val="0"/>
                                  <w:marBottom w:val="0"/>
                                  <w:divBdr>
                                    <w:top w:val="none" w:sz="0" w:space="0" w:color="auto"/>
                                    <w:left w:val="none" w:sz="0" w:space="0" w:color="auto"/>
                                    <w:bottom w:val="none" w:sz="0" w:space="0" w:color="auto"/>
                                    <w:right w:val="none" w:sz="0" w:space="0" w:color="auto"/>
                                  </w:divBdr>
                                  <w:divsChild>
                                    <w:div w:id="1278171857">
                                      <w:marLeft w:val="0"/>
                                      <w:marRight w:val="0"/>
                                      <w:marTop w:val="0"/>
                                      <w:marBottom w:val="0"/>
                                      <w:divBdr>
                                        <w:top w:val="none" w:sz="0" w:space="0" w:color="auto"/>
                                        <w:left w:val="none" w:sz="0" w:space="0" w:color="auto"/>
                                        <w:bottom w:val="none" w:sz="0" w:space="0" w:color="auto"/>
                                        <w:right w:val="none" w:sz="0" w:space="0" w:color="auto"/>
                                      </w:divBdr>
                                    </w:div>
                                  </w:divsChild>
                                </w:div>
                                <w:div w:id="1538735281">
                                  <w:marLeft w:val="0"/>
                                  <w:marRight w:val="0"/>
                                  <w:marTop w:val="0"/>
                                  <w:marBottom w:val="0"/>
                                  <w:divBdr>
                                    <w:top w:val="none" w:sz="0" w:space="0" w:color="auto"/>
                                    <w:left w:val="none" w:sz="0" w:space="0" w:color="auto"/>
                                    <w:bottom w:val="none" w:sz="0" w:space="0" w:color="auto"/>
                                    <w:right w:val="none" w:sz="0" w:space="0" w:color="auto"/>
                                  </w:divBdr>
                                  <w:divsChild>
                                    <w:div w:id="799343725">
                                      <w:marLeft w:val="0"/>
                                      <w:marRight w:val="0"/>
                                      <w:marTop w:val="0"/>
                                      <w:marBottom w:val="0"/>
                                      <w:divBdr>
                                        <w:top w:val="none" w:sz="0" w:space="0" w:color="auto"/>
                                        <w:left w:val="none" w:sz="0" w:space="0" w:color="auto"/>
                                        <w:bottom w:val="none" w:sz="0" w:space="0" w:color="auto"/>
                                        <w:right w:val="none" w:sz="0" w:space="0" w:color="auto"/>
                                      </w:divBdr>
                                    </w:div>
                                  </w:divsChild>
                                </w:div>
                                <w:div w:id="80958707">
                                  <w:marLeft w:val="0"/>
                                  <w:marRight w:val="0"/>
                                  <w:marTop w:val="0"/>
                                  <w:marBottom w:val="0"/>
                                  <w:divBdr>
                                    <w:top w:val="none" w:sz="0" w:space="0" w:color="auto"/>
                                    <w:left w:val="none" w:sz="0" w:space="0" w:color="auto"/>
                                    <w:bottom w:val="none" w:sz="0" w:space="0" w:color="auto"/>
                                    <w:right w:val="none" w:sz="0" w:space="0" w:color="auto"/>
                                  </w:divBdr>
                                  <w:divsChild>
                                    <w:div w:id="2074152918">
                                      <w:marLeft w:val="0"/>
                                      <w:marRight w:val="0"/>
                                      <w:marTop w:val="0"/>
                                      <w:marBottom w:val="0"/>
                                      <w:divBdr>
                                        <w:top w:val="none" w:sz="0" w:space="0" w:color="auto"/>
                                        <w:left w:val="none" w:sz="0" w:space="0" w:color="auto"/>
                                        <w:bottom w:val="none" w:sz="0" w:space="0" w:color="auto"/>
                                        <w:right w:val="none" w:sz="0" w:space="0" w:color="auto"/>
                                      </w:divBdr>
                                    </w:div>
                                  </w:divsChild>
                                </w:div>
                                <w:div w:id="1499733659">
                                  <w:marLeft w:val="0"/>
                                  <w:marRight w:val="0"/>
                                  <w:marTop w:val="0"/>
                                  <w:marBottom w:val="0"/>
                                  <w:divBdr>
                                    <w:top w:val="none" w:sz="0" w:space="0" w:color="auto"/>
                                    <w:left w:val="none" w:sz="0" w:space="0" w:color="auto"/>
                                    <w:bottom w:val="none" w:sz="0" w:space="0" w:color="auto"/>
                                    <w:right w:val="none" w:sz="0" w:space="0" w:color="auto"/>
                                  </w:divBdr>
                                  <w:divsChild>
                                    <w:div w:id="554702001">
                                      <w:marLeft w:val="0"/>
                                      <w:marRight w:val="0"/>
                                      <w:marTop w:val="0"/>
                                      <w:marBottom w:val="0"/>
                                      <w:divBdr>
                                        <w:top w:val="none" w:sz="0" w:space="0" w:color="auto"/>
                                        <w:left w:val="none" w:sz="0" w:space="0" w:color="auto"/>
                                        <w:bottom w:val="none" w:sz="0" w:space="0" w:color="auto"/>
                                        <w:right w:val="none" w:sz="0" w:space="0" w:color="auto"/>
                                      </w:divBdr>
                                    </w:div>
                                  </w:divsChild>
                                </w:div>
                                <w:div w:id="2069180583">
                                  <w:marLeft w:val="0"/>
                                  <w:marRight w:val="0"/>
                                  <w:marTop w:val="0"/>
                                  <w:marBottom w:val="0"/>
                                  <w:divBdr>
                                    <w:top w:val="none" w:sz="0" w:space="0" w:color="auto"/>
                                    <w:left w:val="none" w:sz="0" w:space="0" w:color="auto"/>
                                    <w:bottom w:val="none" w:sz="0" w:space="0" w:color="auto"/>
                                    <w:right w:val="none" w:sz="0" w:space="0" w:color="auto"/>
                                  </w:divBdr>
                                  <w:divsChild>
                                    <w:div w:id="578097443">
                                      <w:marLeft w:val="0"/>
                                      <w:marRight w:val="0"/>
                                      <w:marTop w:val="0"/>
                                      <w:marBottom w:val="0"/>
                                      <w:divBdr>
                                        <w:top w:val="none" w:sz="0" w:space="0" w:color="auto"/>
                                        <w:left w:val="none" w:sz="0" w:space="0" w:color="auto"/>
                                        <w:bottom w:val="none" w:sz="0" w:space="0" w:color="auto"/>
                                        <w:right w:val="none" w:sz="0" w:space="0" w:color="auto"/>
                                      </w:divBdr>
                                    </w:div>
                                  </w:divsChild>
                                </w:div>
                                <w:div w:id="20129431">
                                  <w:marLeft w:val="0"/>
                                  <w:marRight w:val="0"/>
                                  <w:marTop w:val="0"/>
                                  <w:marBottom w:val="0"/>
                                  <w:divBdr>
                                    <w:top w:val="none" w:sz="0" w:space="0" w:color="auto"/>
                                    <w:left w:val="none" w:sz="0" w:space="0" w:color="auto"/>
                                    <w:bottom w:val="none" w:sz="0" w:space="0" w:color="auto"/>
                                    <w:right w:val="none" w:sz="0" w:space="0" w:color="auto"/>
                                  </w:divBdr>
                                  <w:divsChild>
                                    <w:div w:id="441387509">
                                      <w:marLeft w:val="0"/>
                                      <w:marRight w:val="0"/>
                                      <w:marTop w:val="0"/>
                                      <w:marBottom w:val="0"/>
                                      <w:divBdr>
                                        <w:top w:val="none" w:sz="0" w:space="0" w:color="auto"/>
                                        <w:left w:val="none" w:sz="0" w:space="0" w:color="auto"/>
                                        <w:bottom w:val="none" w:sz="0" w:space="0" w:color="auto"/>
                                        <w:right w:val="none" w:sz="0" w:space="0" w:color="auto"/>
                                      </w:divBdr>
                                    </w:div>
                                  </w:divsChild>
                                </w:div>
                                <w:div w:id="759908479">
                                  <w:marLeft w:val="0"/>
                                  <w:marRight w:val="0"/>
                                  <w:marTop w:val="0"/>
                                  <w:marBottom w:val="0"/>
                                  <w:divBdr>
                                    <w:top w:val="none" w:sz="0" w:space="0" w:color="auto"/>
                                    <w:left w:val="none" w:sz="0" w:space="0" w:color="auto"/>
                                    <w:bottom w:val="none" w:sz="0" w:space="0" w:color="auto"/>
                                    <w:right w:val="none" w:sz="0" w:space="0" w:color="auto"/>
                                  </w:divBdr>
                                  <w:divsChild>
                                    <w:div w:id="73670386">
                                      <w:marLeft w:val="0"/>
                                      <w:marRight w:val="0"/>
                                      <w:marTop w:val="0"/>
                                      <w:marBottom w:val="0"/>
                                      <w:divBdr>
                                        <w:top w:val="none" w:sz="0" w:space="0" w:color="auto"/>
                                        <w:left w:val="none" w:sz="0" w:space="0" w:color="auto"/>
                                        <w:bottom w:val="none" w:sz="0" w:space="0" w:color="auto"/>
                                        <w:right w:val="none" w:sz="0" w:space="0" w:color="auto"/>
                                      </w:divBdr>
                                    </w:div>
                                  </w:divsChild>
                                </w:div>
                                <w:div w:id="442723102">
                                  <w:marLeft w:val="0"/>
                                  <w:marRight w:val="0"/>
                                  <w:marTop w:val="0"/>
                                  <w:marBottom w:val="0"/>
                                  <w:divBdr>
                                    <w:top w:val="none" w:sz="0" w:space="0" w:color="auto"/>
                                    <w:left w:val="none" w:sz="0" w:space="0" w:color="auto"/>
                                    <w:bottom w:val="none" w:sz="0" w:space="0" w:color="auto"/>
                                    <w:right w:val="none" w:sz="0" w:space="0" w:color="auto"/>
                                  </w:divBdr>
                                  <w:divsChild>
                                    <w:div w:id="1527326179">
                                      <w:marLeft w:val="0"/>
                                      <w:marRight w:val="0"/>
                                      <w:marTop w:val="0"/>
                                      <w:marBottom w:val="0"/>
                                      <w:divBdr>
                                        <w:top w:val="none" w:sz="0" w:space="0" w:color="auto"/>
                                        <w:left w:val="none" w:sz="0" w:space="0" w:color="auto"/>
                                        <w:bottom w:val="none" w:sz="0" w:space="0" w:color="auto"/>
                                        <w:right w:val="none" w:sz="0" w:space="0" w:color="auto"/>
                                      </w:divBdr>
                                    </w:div>
                                  </w:divsChild>
                                </w:div>
                                <w:div w:id="643896375">
                                  <w:marLeft w:val="0"/>
                                  <w:marRight w:val="0"/>
                                  <w:marTop w:val="0"/>
                                  <w:marBottom w:val="0"/>
                                  <w:divBdr>
                                    <w:top w:val="none" w:sz="0" w:space="0" w:color="auto"/>
                                    <w:left w:val="none" w:sz="0" w:space="0" w:color="auto"/>
                                    <w:bottom w:val="none" w:sz="0" w:space="0" w:color="auto"/>
                                    <w:right w:val="none" w:sz="0" w:space="0" w:color="auto"/>
                                  </w:divBdr>
                                  <w:divsChild>
                                    <w:div w:id="2130932812">
                                      <w:marLeft w:val="0"/>
                                      <w:marRight w:val="0"/>
                                      <w:marTop w:val="0"/>
                                      <w:marBottom w:val="0"/>
                                      <w:divBdr>
                                        <w:top w:val="none" w:sz="0" w:space="0" w:color="auto"/>
                                        <w:left w:val="none" w:sz="0" w:space="0" w:color="auto"/>
                                        <w:bottom w:val="none" w:sz="0" w:space="0" w:color="auto"/>
                                        <w:right w:val="none" w:sz="0" w:space="0" w:color="auto"/>
                                      </w:divBdr>
                                    </w:div>
                                  </w:divsChild>
                                </w:div>
                                <w:div w:id="700982155">
                                  <w:marLeft w:val="0"/>
                                  <w:marRight w:val="0"/>
                                  <w:marTop w:val="0"/>
                                  <w:marBottom w:val="0"/>
                                  <w:divBdr>
                                    <w:top w:val="none" w:sz="0" w:space="0" w:color="auto"/>
                                    <w:left w:val="none" w:sz="0" w:space="0" w:color="auto"/>
                                    <w:bottom w:val="none" w:sz="0" w:space="0" w:color="auto"/>
                                    <w:right w:val="none" w:sz="0" w:space="0" w:color="auto"/>
                                  </w:divBdr>
                                  <w:divsChild>
                                    <w:div w:id="2112776133">
                                      <w:marLeft w:val="0"/>
                                      <w:marRight w:val="0"/>
                                      <w:marTop w:val="0"/>
                                      <w:marBottom w:val="0"/>
                                      <w:divBdr>
                                        <w:top w:val="none" w:sz="0" w:space="0" w:color="auto"/>
                                        <w:left w:val="none" w:sz="0" w:space="0" w:color="auto"/>
                                        <w:bottom w:val="none" w:sz="0" w:space="0" w:color="auto"/>
                                        <w:right w:val="none" w:sz="0" w:space="0" w:color="auto"/>
                                      </w:divBdr>
                                    </w:div>
                                  </w:divsChild>
                                </w:div>
                                <w:div w:id="1863125846">
                                  <w:marLeft w:val="0"/>
                                  <w:marRight w:val="0"/>
                                  <w:marTop w:val="0"/>
                                  <w:marBottom w:val="0"/>
                                  <w:divBdr>
                                    <w:top w:val="none" w:sz="0" w:space="0" w:color="auto"/>
                                    <w:left w:val="none" w:sz="0" w:space="0" w:color="auto"/>
                                    <w:bottom w:val="none" w:sz="0" w:space="0" w:color="auto"/>
                                    <w:right w:val="none" w:sz="0" w:space="0" w:color="auto"/>
                                  </w:divBdr>
                                  <w:divsChild>
                                    <w:div w:id="357006494">
                                      <w:marLeft w:val="0"/>
                                      <w:marRight w:val="0"/>
                                      <w:marTop w:val="0"/>
                                      <w:marBottom w:val="0"/>
                                      <w:divBdr>
                                        <w:top w:val="none" w:sz="0" w:space="0" w:color="auto"/>
                                        <w:left w:val="none" w:sz="0" w:space="0" w:color="auto"/>
                                        <w:bottom w:val="none" w:sz="0" w:space="0" w:color="auto"/>
                                        <w:right w:val="none" w:sz="0" w:space="0" w:color="auto"/>
                                      </w:divBdr>
                                    </w:div>
                                  </w:divsChild>
                                </w:div>
                                <w:div w:id="1277129835">
                                  <w:marLeft w:val="0"/>
                                  <w:marRight w:val="0"/>
                                  <w:marTop w:val="0"/>
                                  <w:marBottom w:val="0"/>
                                  <w:divBdr>
                                    <w:top w:val="none" w:sz="0" w:space="0" w:color="auto"/>
                                    <w:left w:val="none" w:sz="0" w:space="0" w:color="auto"/>
                                    <w:bottom w:val="none" w:sz="0" w:space="0" w:color="auto"/>
                                    <w:right w:val="none" w:sz="0" w:space="0" w:color="auto"/>
                                  </w:divBdr>
                                  <w:divsChild>
                                    <w:div w:id="1567959538">
                                      <w:marLeft w:val="0"/>
                                      <w:marRight w:val="0"/>
                                      <w:marTop w:val="0"/>
                                      <w:marBottom w:val="0"/>
                                      <w:divBdr>
                                        <w:top w:val="none" w:sz="0" w:space="0" w:color="auto"/>
                                        <w:left w:val="none" w:sz="0" w:space="0" w:color="auto"/>
                                        <w:bottom w:val="none" w:sz="0" w:space="0" w:color="auto"/>
                                        <w:right w:val="none" w:sz="0" w:space="0" w:color="auto"/>
                                      </w:divBdr>
                                    </w:div>
                                  </w:divsChild>
                                </w:div>
                                <w:div w:id="556403819">
                                  <w:marLeft w:val="0"/>
                                  <w:marRight w:val="0"/>
                                  <w:marTop w:val="0"/>
                                  <w:marBottom w:val="0"/>
                                  <w:divBdr>
                                    <w:top w:val="none" w:sz="0" w:space="0" w:color="auto"/>
                                    <w:left w:val="none" w:sz="0" w:space="0" w:color="auto"/>
                                    <w:bottom w:val="none" w:sz="0" w:space="0" w:color="auto"/>
                                    <w:right w:val="none" w:sz="0" w:space="0" w:color="auto"/>
                                  </w:divBdr>
                                  <w:divsChild>
                                    <w:div w:id="1785811411">
                                      <w:marLeft w:val="0"/>
                                      <w:marRight w:val="0"/>
                                      <w:marTop w:val="0"/>
                                      <w:marBottom w:val="0"/>
                                      <w:divBdr>
                                        <w:top w:val="none" w:sz="0" w:space="0" w:color="auto"/>
                                        <w:left w:val="none" w:sz="0" w:space="0" w:color="auto"/>
                                        <w:bottom w:val="none" w:sz="0" w:space="0" w:color="auto"/>
                                        <w:right w:val="none" w:sz="0" w:space="0" w:color="auto"/>
                                      </w:divBdr>
                                    </w:div>
                                  </w:divsChild>
                                </w:div>
                                <w:div w:id="1727608650">
                                  <w:marLeft w:val="0"/>
                                  <w:marRight w:val="0"/>
                                  <w:marTop w:val="0"/>
                                  <w:marBottom w:val="0"/>
                                  <w:divBdr>
                                    <w:top w:val="none" w:sz="0" w:space="0" w:color="auto"/>
                                    <w:left w:val="none" w:sz="0" w:space="0" w:color="auto"/>
                                    <w:bottom w:val="none" w:sz="0" w:space="0" w:color="auto"/>
                                    <w:right w:val="none" w:sz="0" w:space="0" w:color="auto"/>
                                  </w:divBdr>
                                </w:div>
                                <w:div w:id="522403576">
                                  <w:marLeft w:val="0"/>
                                  <w:marRight w:val="0"/>
                                  <w:marTop w:val="0"/>
                                  <w:marBottom w:val="0"/>
                                  <w:divBdr>
                                    <w:top w:val="none" w:sz="0" w:space="0" w:color="auto"/>
                                    <w:left w:val="none" w:sz="0" w:space="0" w:color="auto"/>
                                    <w:bottom w:val="none" w:sz="0" w:space="0" w:color="auto"/>
                                    <w:right w:val="none" w:sz="0" w:space="0" w:color="auto"/>
                                  </w:divBdr>
                                </w:div>
                                <w:div w:id="1205673732">
                                  <w:marLeft w:val="0"/>
                                  <w:marRight w:val="0"/>
                                  <w:marTop w:val="0"/>
                                  <w:marBottom w:val="0"/>
                                  <w:divBdr>
                                    <w:top w:val="none" w:sz="0" w:space="0" w:color="auto"/>
                                    <w:left w:val="none" w:sz="0" w:space="0" w:color="auto"/>
                                    <w:bottom w:val="none" w:sz="0" w:space="0" w:color="auto"/>
                                    <w:right w:val="none" w:sz="0" w:space="0" w:color="auto"/>
                                  </w:divBdr>
                                </w:div>
                                <w:div w:id="1762677875">
                                  <w:marLeft w:val="0"/>
                                  <w:marRight w:val="0"/>
                                  <w:marTop w:val="0"/>
                                  <w:marBottom w:val="0"/>
                                  <w:divBdr>
                                    <w:top w:val="none" w:sz="0" w:space="0" w:color="auto"/>
                                    <w:left w:val="none" w:sz="0" w:space="0" w:color="auto"/>
                                    <w:bottom w:val="none" w:sz="0" w:space="0" w:color="auto"/>
                                    <w:right w:val="none" w:sz="0" w:space="0" w:color="auto"/>
                                  </w:divBdr>
                                </w:div>
                                <w:div w:id="1939871425">
                                  <w:marLeft w:val="0"/>
                                  <w:marRight w:val="0"/>
                                  <w:marTop w:val="0"/>
                                  <w:marBottom w:val="0"/>
                                  <w:divBdr>
                                    <w:top w:val="none" w:sz="0" w:space="0" w:color="auto"/>
                                    <w:left w:val="none" w:sz="0" w:space="0" w:color="auto"/>
                                    <w:bottom w:val="none" w:sz="0" w:space="0" w:color="auto"/>
                                    <w:right w:val="none" w:sz="0" w:space="0" w:color="auto"/>
                                  </w:divBdr>
                                </w:div>
                                <w:div w:id="1741244402">
                                  <w:marLeft w:val="0"/>
                                  <w:marRight w:val="0"/>
                                  <w:marTop w:val="0"/>
                                  <w:marBottom w:val="0"/>
                                  <w:divBdr>
                                    <w:top w:val="none" w:sz="0" w:space="0" w:color="auto"/>
                                    <w:left w:val="none" w:sz="0" w:space="0" w:color="auto"/>
                                    <w:bottom w:val="none" w:sz="0" w:space="0" w:color="auto"/>
                                    <w:right w:val="none" w:sz="0" w:space="0" w:color="auto"/>
                                  </w:divBdr>
                                </w:div>
                                <w:div w:id="546139776">
                                  <w:marLeft w:val="0"/>
                                  <w:marRight w:val="0"/>
                                  <w:marTop w:val="0"/>
                                  <w:marBottom w:val="0"/>
                                  <w:divBdr>
                                    <w:top w:val="none" w:sz="0" w:space="0" w:color="auto"/>
                                    <w:left w:val="none" w:sz="0" w:space="0" w:color="auto"/>
                                    <w:bottom w:val="none" w:sz="0" w:space="0" w:color="auto"/>
                                    <w:right w:val="none" w:sz="0" w:space="0" w:color="auto"/>
                                  </w:divBdr>
                                </w:div>
                                <w:div w:id="1511212200">
                                  <w:marLeft w:val="0"/>
                                  <w:marRight w:val="0"/>
                                  <w:marTop w:val="0"/>
                                  <w:marBottom w:val="0"/>
                                  <w:divBdr>
                                    <w:top w:val="none" w:sz="0" w:space="0" w:color="auto"/>
                                    <w:left w:val="none" w:sz="0" w:space="0" w:color="auto"/>
                                    <w:bottom w:val="none" w:sz="0" w:space="0" w:color="auto"/>
                                    <w:right w:val="none" w:sz="0" w:space="0" w:color="auto"/>
                                  </w:divBdr>
                                </w:div>
                                <w:div w:id="1903829239">
                                  <w:marLeft w:val="0"/>
                                  <w:marRight w:val="0"/>
                                  <w:marTop w:val="0"/>
                                  <w:marBottom w:val="0"/>
                                  <w:divBdr>
                                    <w:top w:val="none" w:sz="0" w:space="0" w:color="auto"/>
                                    <w:left w:val="none" w:sz="0" w:space="0" w:color="auto"/>
                                    <w:bottom w:val="none" w:sz="0" w:space="0" w:color="auto"/>
                                    <w:right w:val="none" w:sz="0" w:space="0" w:color="auto"/>
                                  </w:divBdr>
                                </w:div>
                                <w:div w:id="814418582">
                                  <w:marLeft w:val="0"/>
                                  <w:marRight w:val="0"/>
                                  <w:marTop w:val="0"/>
                                  <w:marBottom w:val="0"/>
                                  <w:divBdr>
                                    <w:top w:val="none" w:sz="0" w:space="0" w:color="auto"/>
                                    <w:left w:val="none" w:sz="0" w:space="0" w:color="auto"/>
                                    <w:bottom w:val="none" w:sz="0" w:space="0" w:color="auto"/>
                                    <w:right w:val="none" w:sz="0" w:space="0" w:color="auto"/>
                                  </w:divBdr>
                                </w:div>
                                <w:div w:id="725565201">
                                  <w:marLeft w:val="0"/>
                                  <w:marRight w:val="0"/>
                                  <w:marTop w:val="0"/>
                                  <w:marBottom w:val="0"/>
                                  <w:divBdr>
                                    <w:top w:val="none" w:sz="0" w:space="0" w:color="auto"/>
                                    <w:left w:val="none" w:sz="0" w:space="0" w:color="auto"/>
                                    <w:bottom w:val="none" w:sz="0" w:space="0" w:color="auto"/>
                                    <w:right w:val="none" w:sz="0" w:space="0" w:color="auto"/>
                                  </w:divBdr>
                                </w:div>
                                <w:div w:id="2087680874">
                                  <w:marLeft w:val="0"/>
                                  <w:marRight w:val="0"/>
                                  <w:marTop w:val="0"/>
                                  <w:marBottom w:val="0"/>
                                  <w:divBdr>
                                    <w:top w:val="none" w:sz="0" w:space="0" w:color="auto"/>
                                    <w:left w:val="none" w:sz="0" w:space="0" w:color="auto"/>
                                    <w:bottom w:val="none" w:sz="0" w:space="0" w:color="auto"/>
                                    <w:right w:val="none" w:sz="0" w:space="0" w:color="auto"/>
                                  </w:divBdr>
                                </w:div>
                                <w:div w:id="812530023">
                                  <w:marLeft w:val="0"/>
                                  <w:marRight w:val="0"/>
                                  <w:marTop w:val="0"/>
                                  <w:marBottom w:val="0"/>
                                  <w:divBdr>
                                    <w:top w:val="none" w:sz="0" w:space="0" w:color="auto"/>
                                    <w:left w:val="none" w:sz="0" w:space="0" w:color="auto"/>
                                    <w:bottom w:val="none" w:sz="0" w:space="0" w:color="auto"/>
                                    <w:right w:val="none" w:sz="0" w:space="0" w:color="auto"/>
                                  </w:divBdr>
                                </w:div>
                                <w:div w:id="990598488">
                                  <w:marLeft w:val="0"/>
                                  <w:marRight w:val="0"/>
                                  <w:marTop w:val="0"/>
                                  <w:marBottom w:val="0"/>
                                  <w:divBdr>
                                    <w:top w:val="none" w:sz="0" w:space="0" w:color="auto"/>
                                    <w:left w:val="none" w:sz="0" w:space="0" w:color="auto"/>
                                    <w:bottom w:val="none" w:sz="0" w:space="0" w:color="auto"/>
                                    <w:right w:val="none" w:sz="0" w:space="0" w:color="auto"/>
                                  </w:divBdr>
                                </w:div>
                                <w:div w:id="1132673562">
                                  <w:marLeft w:val="0"/>
                                  <w:marRight w:val="0"/>
                                  <w:marTop w:val="0"/>
                                  <w:marBottom w:val="0"/>
                                  <w:divBdr>
                                    <w:top w:val="none" w:sz="0" w:space="0" w:color="auto"/>
                                    <w:left w:val="none" w:sz="0" w:space="0" w:color="auto"/>
                                    <w:bottom w:val="none" w:sz="0" w:space="0" w:color="auto"/>
                                    <w:right w:val="none" w:sz="0" w:space="0" w:color="auto"/>
                                  </w:divBdr>
                                </w:div>
                                <w:div w:id="66877963">
                                  <w:marLeft w:val="0"/>
                                  <w:marRight w:val="0"/>
                                  <w:marTop w:val="0"/>
                                  <w:marBottom w:val="0"/>
                                  <w:divBdr>
                                    <w:top w:val="none" w:sz="0" w:space="0" w:color="auto"/>
                                    <w:left w:val="none" w:sz="0" w:space="0" w:color="auto"/>
                                    <w:bottom w:val="none" w:sz="0" w:space="0" w:color="auto"/>
                                    <w:right w:val="none" w:sz="0" w:space="0" w:color="auto"/>
                                  </w:divBdr>
                                </w:div>
                                <w:div w:id="390620715">
                                  <w:marLeft w:val="0"/>
                                  <w:marRight w:val="0"/>
                                  <w:marTop w:val="0"/>
                                  <w:marBottom w:val="0"/>
                                  <w:divBdr>
                                    <w:top w:val="none" w:sz="0" w:space="0" w:color="auto"/>
                                    <w:left w:val="none" w:sz="0" w:space="0" w:color="auto"/>
                                    <w:bottom w:val="none" w:sz="0" w:space="0" w:color="auto"/>
                                    <w:right w:val="none" w:sz="0" w:space="0" w:color="auto"/>
                                  </w:divBdr>
                                </w:div>
                                <w:div w:id="641227679">
                                  <w:marLeft w:val="0"/>
                                  <w:marRight w:val="0"/>
                                  <w:marTop w:val="0"/>
                                  <w:marBottom w:val="0"/>
                                  <w:divBdr>
                                    <w:top w:val="none" w:sz="0" w:space="0" w:color="auto"/>
                                    <w:left w:val="none" w:sz="0" w:space="0" w:color="auto"/>
                                    <w:bottom w:val="none" w:sz="0" w:space="0" w:color="auto"/>
                                    <w:right w:val="none" w:sz="0" w:space="0" w:color="auto"/>
                                  </w:divBdr>
                                </w:div>
                                <w:div w:id="2146507906">
                                  <w:marLeft w:val="0"/>
                                  <w:marRight w:val="0"/>
                                  <w:marTop w:val="0"/>
                                  <w:marBottom w:val="0"/>
                                  <w:divBdr>
                                    <w:top w:val="none" w:sz="0" w:space="0" w:color="auto"/>
                                    <w:left w:val="none" w:sz="0" w:space="0" w:color="auto"/>
                                    <w:bottom w:val="none" w:sz="0" w:space="0" w:color="auto"/>
                                    <w:right w:val="none" w:sz="0" w:space="0" w:color="auto"/>
                                  </w:divBdr>
                                </w:div>
                                <w:div w:id="1047754151">
                                  <w:marLeft w:val="0"/>
                                  <w:marRight w:val="0"/>
                                  <w:marTop w:val="0"/>
                                  <w:marBottom w:val="0"/>
                                  <w:divBdr>
                                    <w:top w:val="none" w:sz="0" w:space="0" w:color="auto"/>
                                    <w:left w:val="none" w:sz="0" w:space="0" w:color="auto"/>
                                    <w:bottom w:val="none" w:sz="0" w:space="0" w:color="auto"/>
                                    <w:right w:val="none" w:sz="0" w:space="0" w:color="auto"/>
                                  </w:divBdr>
                                </w:div>
                                <w:div w:id="885800991">
                                  <w:marLeft w:val="0"/>
                                  <w:marRight w:val="0"/>
                                  <w:marTop w:val="0"/>
                                  <w:marBottom w:val="0"/>
                                  <w:divBdr>
                                    <w:top w:val="none" w:sz="0" w:space="0" w:color="auto"/>
                                    <w:left w:val="none" w:sz="0" w:space="0" w:color="auto"/>
                                    <w:bottom w:val="none" w:sz="0" w:space="0" w:color="auto"/>
                                    <w:right w:val="none" w:sz="0" w:space="0" w:color="auto"/>
                                  </w:divBdr>
                                </w:div>
                                <w:div w:id="2052267788">
                                  <w:marLeft w:val="0"/>
                                  <w:marRight w:val="0"/>
                                  <w:marTop w:val="0"/>
                                  <w:marBottom w:val="0"/>
                                  <w:divBdr>
                                    <w:top w:val="none" w:sz="0" w:space="0" w:color="auto"/>
                                    <w:left w:val="none" w:sz="0" w:space="0" w:color="auto"/>
                                    <w:bottom w:val="none" w:sz="0" w:space="0" w:color="auto"/>
                                    <w:right w:val="none" w:sz="0" w:space="0" w:color="auto"/>
                                  </w:divBdr>
                                </w:div>
                                <w:div w:id="6962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3965">
                      <w:marLeft w:val="0"/>
                      <w:marRight w:val="0"/>
                      <w:marTop w:val="0"/>
                      <w:marBottom w:val="0"/>
                      <w:divBdr>
                        <w:top w:val="none" w:sz="0" w:space="0" w:color="auto"/>
                        <w:left w:val="none" w:sz="0" w:space="0" w:color="auto"/>
                        <w:bottom w:val="none" w:sz="0" w:space="0" w:color="auto"/>
                        <w:right w:val="none" w:sz="0" w:space="0" w:color="auto"/>
                      </w:divBdr>
                      <w:divsChild>
                        <w:div w:id="602685380">
                          <w:marLeft w:val="0"/>
                          <w:marRight w:val="0"/>
                          <w:marTop w:val="0"/>
                          <w:marBottom w:val="0"/>
                          <w:divBdr>
                            <w:top w:val="none" w:sz="0" w:space="0" w:color="auto"/>
                            <w:left w:val="none" w:sz="0" w:space="0" w:color="auto"/>
                            <w:bottom w:val="none" w:sz="0" w:space="0" w:color="auto"/>
                            <w:right w:val="none" w:sz="0" w:space="0" w:color="auto"/>
                          </w:divBdr>
                          <w:divsChild>
                            <w:div w:id="1004163469">
                              <w:marLeft w:val="0"/>
                              <w:marRight w:val="0"/>
                              <w:marTop w:val="0"/>
                              <w:marBottom w:val="0"/>
                              <w:divBdr>
                                <w:top w:val="none" w:sz="0" w:space="0" w:color="auto"/>
                                <w:left w:val="none" w:sz="0" w:space="0" w:color="auto"/>
                                <w:bottom w:val="none" w:sz="0" w:space="0" w:color="auto"/>
                                <w:right w:val="none" w:sz="0" w:space="0" w:color="auto"/>
                              </w:divBdr>
                              <w:divsChild>
                                <w:div w:id="610475688">
                                  <w:marLeft w:val="0"/>
                                  <w:marRight w:val="0"/>
                                  <w:marTop w:val="0"/>
                                  <w:marBottom w:val="0"/>
                                  <w:divBdr>
                                    <w:top w:val="none" w:sz="0" w:space="0" w:color="auto"/>
                                    <w:left w:val="none" w:sz="0" w:space="0" w:color="auto"/>
                                    <w:bottom w:val="none" w:sz="0" w:space="0" w:color="auto"/>
                                    <w:right w:val="none" w:sz="0" w:space="0" w:color="auto"/>
                                  </w:divBdr>
                                </w:div>
                                <w:div w:id="450784093">
                                  <w:marLeft w:val="0"/>
                                  <w:marRight w:val="0"/>
                                  <w:marTop w:val="0"/>
                                  <w:marBottom w:val="0"/>
                                  <w:divBdr>
                                    <w:top w:val="none" w:sz="0" w:space="0" w:color="auto"/>
                                    <w:left w:val="none" w:sz="0" w:space="0" w:color="auto"/>
                                    <w:bottom w:val="none" w:sz="0" w:space="0" w:color="auto"/>
                                    <w:right w:val="none" w:sz="0" w:space="0" w:color="auto"/>
                                  </w:divBdr>
                                </w:div>
                                <w:div w:id="2019578155">
                                  <w:marLeft w:val="0"/>
                                  <w:marRight w:val="0"/>
                                  <w:marTop w:val="0"/>
                                  <w:marBottom w:val="0"/>
                                  <w:divBdr>
                                    <w:top w:val="none" w:sz="0" w:space="0" w:color="auto"/>
                                    <w:left w:val="none" w:sz="0" w:space="0" w:color="auto"/>
                                    <w:bottom w:val="none" w:sz="0" w:space="0" w:color="auto"/>
                                    <w:right w:val="none" w:sz="0" w:space="0" w:color="auto"/>
                                  </w:divBdr>
                                </w:div>
                                <w:div w:id="82534355">
                                  <w:marLeft w:val="0"/>
                                  <w:marRight w:val="0"/>
                                  <w:marTop w:val="0"/>
                                  <w:marBottom w:val="0"/>
                                  <w:divBdr>
                                    <w:top w:val="none" w:sz="0" w:space="0" w:color="auto"/>
                                    <w:left w:val="none" w:sz="0" w:space="0" w:color="auto"/>
                                    <w:bottom w:val="none" w:sz="0" w:space="0" w:color="auto"/>
                                    <w:right w:val="none" w:sz="0" w:space="0" w:color="auto"/>
                                  </w:divBdr>
                                </w:div>
                                <w:div w:id="908689377">
                                  <w:marLeft w:val="0"/>
                                  <w:marRight w:val="0"/>
                                  <w:marTop w:val="0"/>
                                  <w:marBottom w:val="0"/>
                                  <w:divBdr>
                                    <w:top w:val="none" w:sz="0" w:space="0" w:color="auto"/>
                                    <w:left w:val="none" w:sz="0" w:space="0" w:color="auto"/>
                                    <w:bottom w:val="none" w:sz="0" w:space="0" w:color="auto"/>
                                    <w:right w:val="none" w:sz="0" w:space="0" w:color="auto"/>
                                  </w:divBdr>
                                </w:div>
                                <w:div w:id="72162659">
                                  <w:marLeft w:val="0"/>
                                  <w:marRight w:val="0"/>
                                  <w:marTop w:val="0"/>
                                  <w:marBottom w:val="0"/>
                                  <w:divBdr>
                                    <w:top w:val="none" w:sz="0" w:space="0" w:color="auto"/>
                                    <w:left w:val="none" w:sz="0" w:space="0" w:color="auto"/>
                                    <w:bottom w:val="none" w:sz="0" w:space="0" w:color="auto"/>
                                    <w:right w:val="none" w:sz="0" w:space="0" w:color="auto"/>
                                  </w:divBdr>
                                </w:div>
                                <w:div w:id="1625040164">
                                  <w:marLeft w:val="0"/>
                                  <w:marRight w:val="0"/>
                                  <w:marTop w:val="0"/>
                                  <w:marBottom w:val="0"/>
                                  <w:divBdr>
                                    <w:top w:val="none" w:sz="0" w:space="0" w:color="auto"/>
                                    <w:left w:val="none" w:sz="0" w:space="0" w:color="auto"/>
                                    <w:bottom w:val="none" w:sz="0" w:space="0" w:color="auto"/>
                                    <w:right w:val="none" w:sz="0" w:space="0" w:color="auto"/>
                                  </w:divBdr>
                                </w:div>
                                <w:div w:id="1827548025">
                                  <w:marLeft w:val="0"/>
                                  <w:marRight w:val="0"/>
                                  <w:marTop w:val="0"/>
                                  <w:marBottom w:val="0"/>
                                  <w:divBdr>
                                    <w:top w:val="none" w:sz="0" w:space="0" w:color="auto"/>
                                    <w:left w:val="none" w:sz="0" w:space="0" w:color="auto"/>
                                    <w:bottom w:val="none" w:sz="0" w:space="0" w:color="auto"/>
                                    <w:right w:val="none" w:sz="0" w:space="0" w:color="auto"/>
                                  </w:divBdr>
                                </w:div>
                                <w:div w:id="1572539463">
                                  <w:marLeft w:val="0"/>
                                  <w:marRight w:val="0"/>
                                  <w:marTop w:val="0"/>
                                  <w:marBottom w:val="0"/>
                                  <w:divBdr>
                                    <w:top w:val="none" w:sz="0" w:space="0" w:color="auto"/>
                                    <w:left w:val="none" w:sz="0" w:space="0" w:color="auto"/>
                                    <w:bottom w:val="none" w:sz="0" w:space="0" w:color="auto"/>
                                    <w:right w:val="none" w:sz="0" w:space="0" w:color="auto"/>
                                  </w:divBdr>
                                </w:div>
                                <w:div w:id="68189811">
                                  <w:marLeft w:val="0"/>
                                  <w:marRight w:val="0"/>
                                  <w:marTop w:val="0"/>
                                  <w:marBottom w:val="0"/>
                                  <w:divBdr>
                                    <w:top w:val="none" w:sz="0" w:space="0" w:color="auto"/>
                                    <w:left w:val="none" w:sz="0" w:space="0" w:color="auto"/>
                                    <w:bottom w:val="none" w:sz="0" w:space="0" w:color="auto"/>
                                    <w:right w:val="none" w:sz="0" w:space="0" w:color="auto"/>
                                  </w:divBdr>
                                </w:div>
                                <w:div w:id="764349909">
                                  <w:marLeft w:val="0"/>
                                  <w:marRight w:val="0"/>
                                  <w:marTop w:val="0"/>
                                  <w:marBottom w:val="0"/>
                                  <w:divBdr>
                                    <w:top w:val="none" w:sz="0" w:space="0" w:color="auto"/>
                                    <w:left w:val="none" w:sz="0" w:space="0" w:color="auto"/>
                                    <w:bottom w:val="none" w:sz="0" w:space="0" w:color="auto"/>
                                    <w:right w:val="none" w:sz="0" w:space="0" w:color="auto"/>
                                  </w:divBdr>
                                </w:div>
                                <w:div w:id="551355219">
                                  <w:marLeft w:val="0"/>
                                  <w:marRight w:val="0"/>
                                  <w:marTop w:val="0"/>
                                  <w:marBottom w:val="0"/>
                                  <w:divBdr>
                                    <w:top w:val="none" w:sz="0" w:space="0" w:color="auto"/>
                                    <w:left w:val="none" w:sz="0" w:space="0" w:color="auto"/>
                                    <w:bottom w:val="none" w:sz="0" w:space="0" w:color="auto"/>
                                    <w:right w:val="none" w:sz="0" w:space="0" w:color="auto"/>
                                  </w:divBdr>
                                </w:div>
                                <w:div w:id="420758631">
                                  <w:marLeft w:val="0"/>
                                  <w:marRight w:val="0"/>
                                  <w:marTop w:val="0"/>
                                  <w:marBottom w:val="0"/>
                                  <w:divBdr>
                                    <w:top w:val="none" w:sz="0" w:space="0" w:color="auto"/>
                                    <w:left w:val="none" w:sz="0" w:space="0" w:color="auto"/>
                                    <w:bottom w:val="none" w:sz="0" w:space="0" w:color="auto"/>
                                    <w:right w:val="none" w:sz="0" w:space="0" w:color="auto"/>
                                  </w:divBdr>
                                </w:div>
                                <w:div w:id="1346784776">
                                  <w:marLeft w:val="0"/>
                                  <w:marRight w:val="0"/>
                                  <w:marTop w:val="0"/>
                                  <w:marBottom w:val="0"/>
                                  <w:divBdr>
                                    <w:top w:val="none" w:sz="0" w:space="0" w:color="auto"/>
                                    <w:left w:val="none" w:sz="0" w:space="0" w:color="auto"/>
                                    <w:bottom w:val="none" w:sz="0" w:space="0" w:color="auto"/>
                                    <w:right w:val="none" w:sz="0" w:space="0" w:color="auto"/>
                                  </w:divBdr>
                                </w:div>
                                <w:div w:id="659112911">
                                  <w:marLeft w:val="0"/>
                                  <w:marRight w:val="0"/>
                                  <w:marTop w:val="0"/>
                                  <w:marBottom w:val="0"/>
                                  <w:divBdr>
                                    <w:top w:val="none" w:sz="0" w:space="0" w:color="auto"/>
                                    <w:left w:val="none" w:sz="0" w:space="0" w:color="auto"/>
                                    <w:bottom w:val="none" w:sz="0" w:space="0" w:color="auto"/>
                                    <w:right w:val="none" w:sz="0" w:space="0" w:color="auto"/>
                                  </w:divBdr>
                                </w:div>
                                <w:div w:id="155154546">
                                  <w:marLeft w:val="0"/>
                                  <w:marRight w:val="0"/>
                                  <w:marTop w:val="0"/>
                                  <w:marBottom w:val="0"/>
                                  <w:divBdr>
                                    <w:top w:val="none" w:sz="0" w:space="0" w:color="auto"/>
                                    <w:left w:val="none" w:sz="0" w:space="0" w:color="auto"/>
                                    <w:bottom w:val="none" w:sz="0" w:space="0" w:color="auto"/>
                                    <w:right w:val="none" w:sz="0" w:space="0" w:color="auto"/>
                                  </w:divBdr>
                                </w:div>
                                <w:div w:id="1810903424">
                                  <w:marLeft w:val="0"/>
                                  <w:marRight w:val="0"/>
                                  <w:marTop w:val="0"/>
                                  <w:marBottom w:val="0"/>
                                  <w:divBdr>
                                    <w:top w:val="none" w:sz="0" w:space="0" w:color="auto"/>
                                    <w:left w:val="none" w:sz="0" w:space="0" w:color="auto"/>
                                    <w:bottom w:val="none" w:sz="0" w:space="0" w:color="auto"/>
                                    <w:right w:val="none" w:sz="0" w:space="0" w:color="auto"/>
                                  </w:divBdr>
                                </w:div>
                                <w:div w:id="29915219">
                                  <w:marLeft w:val="0"/>
                                  <w:marRight w:val="0"/>
                                  <w:marTop w:val="0"/>
                                  <w:marBottom w:val="0"/>
                                  <w:divBdr>
                                    <w:top w:val="none" w:sz="0" w:space="0" w:color="auto"/>
                                    <w:left w:val="none" w:sz="0" w:space="0" w:color="auto"/>
                                    <w:bottom w:val="none" w:sz="0" w:space="0" w:color="auto"/>
                                    <w:right w:val="none" w:sz="0" w:space="0" w:color="auto"/>
                                  </w:divBdr>
                                </w:div>
                                <w:div w:id="1161510307">
                                  <w:marLeft w:val="0"/>
                                  <w:marRight w:val="0"/>
                                  <w:marTop w:val="0"/>
                                  <w:marBottom w:val="0"/>
                                  <w:divBdr>
                                    <w:top w:val="none" w:sz="0" w:space="0" w:color="auto"/>
                                    <w:left w:val="none" w:sz="0" w:space="0" w:color="auto"/>
                                    <w:bottom w:val="none" w:sz="0" w:space="0" w:color="auto"/>
                                    <w:right w:val="none" w:sz="0" w:space="0" w:color="auto"/>
                                  </w:divBdr>
                                </w:div>
                                <w:div w:id="949551821">
                                  <w:marLeft w:val="0"/>
                                  <w:marRight w:val="0"/>
                                  <w:marTop w:val="0"/>
                                  <w:marBottom w:val="0"/>
                                  <w:divBdr>
                                    <w:top w:val="none" w:sz="0" w:space="0" w:color="auto"/>
                                    <w:left w:val="none" w:sz="0" w:space="0" w:color="auto"/>
                                    <w:bottom w:val="none" w:sz="0" w:space="0" w:color="auto"/>
                                    <w:right w:val="none" w:sz="0" w:space="0" w:color="auto"/>
                                  </w:divBdr>
                                </w:div>
                                <w:div w:id="2057313820">
                                  <w:marLeft w:val="0"/>
                                  <w:marRight w:val="0"/>
                                  <w:marTop w:val="0"/>
                                  <w:marBottom w:val="0"/>
                                  <w:divBdr>
                                    <w:top w:val="none" w:sz="0" w:space="0" w:color="auto"/>
                                    <w:left w:val="none" w:sz="0" w:space="0" w:color="auto"/>
                                    <w:bottom w:val="none" w:sz="0" w:space="0" w:color="auto"/>
                                    <w:right w:val="none" w:sz="0" w:space="0" w:color="auto"/>
                                  </w:divBdr>
                                </w:div>
                                <w:div w:id="461465861">
                                  <w:marLeft w:val="0"/>
                                  <w:marRight w:val="0"/>
                                  <w:marTop w:val="0"/>
                                  <w:marBottom w:val="0"/>
                                  <w:divBdr>
                                    <w:top w:val="none" w:sz="0" w:space="0" w:color="auto"/>
                                    <w:left w:val="none" w:sz="0" w:space="0" w:color="auto"/>
                                    <w:bottom w:val="none" w:sz="0" w:space="0" w:color="auto"/>
                                    <w:right w:val="none" w:sz="0" w:space="0" w:color="auto"/>
                                  </w:divBdr>
                                </w:div>
                                <w:div w:id="134224582">
                                  <w:marLeft w:val="0"/>
                                  <w:marRight w:val="0"/>
                                  <w:marTop w:val="0"/>
                                  <w:marBottom w:val="0"/>
                                  <w:divBdr>
                                    <w:top w:val="none" w:sz="0" w:space="0" w:color="auto"/>
                                    <w:left w:val="none" w:sz="0" w:space="0" w:color="auto"/>
                                    <w:bottom w:val="none" w:sz="0" w:space="0" w:color="auto"/>
                                    <w:right w:val="none" w:sz="0" w:space="0" w:color="auto"/>
                                  </w:divBdr>
                                </w:div>
                                <w:div w:id="970943020">
                                  <w:marLeft w:val="0"/>
                                  <w:marRight w:val="0"/>
                                  <w:marTop w:val="0"/>
                                  <w:marBottom w:val="0"/>
                                  <w:divBdr>
                                    <w:top w:val="none" w:sz="0" w:space="0" w:color="auto"/>
                                    <w:left w:val="none" w:sz="0" w:space="0" w:color="auto"/>
                                    <w:bottom w:val="none" w:sz="0" w:space="0" w:color="auto"/>
                                    <w:right w:val="none" w:sz="0" w:space="0" w:color="auto"/>
                                  </w:divBdr>
                                </w:div>
                                <w:div w:id="1350794372">
                                  <w:marLeft w:val="0"/>
                                  <w:marRight w:val="0"/>
                                  <w:marTop w:val="0"/>
                                  <w:marBottom w:val="0"/>
                                  <w:divBdr>
                                    <w:top w:val="none" w:sz="0" w:space="0" w:color="auto"/>
                                    <w:left w:val="none" w:sz="0" w:space="0" w:color="auto"/>
                                    <w:bottom w:val="none" w:sz="0" w:space="0" w:color="auto"/>
                                    <w:right w:val="none" w:sz="0" w:space="0" w:color="auto"/>
                                  </w:divBdr>
                                </w:div>
                                <w:div w:id="2060396612">
                                  <w:marLeft w:val="0"/>
                                  <w:marRight w:val="0"/>
                                  <w:marTop w:val="0"/>
                                  <w:marBottom w:val="0"/>
                                  <w:divBdr>
                                    <w:top w:val="none" w:sz="0" w:space="0" w:color="auto"/>
                                    <w:left w:val="none" w:sz="0" w:space="0" w:color="auto"/>
                                    <w:bottom w:val="none" w:sz="0" w:space="0" w:color="auto"/>
                                    <w:right w:val="none" w:sz="0" w:space="0" w:color="auto"/>
                                  </w:divBdr>
                                </w:div>
                                <w:div w:id="1067342260">
                                  <w:marLeft w:val="0"/>
                                  <w:marRight w:val="0"/>
                                  <w:marTop w:val="0"/>
                                  <w:marBottom w:val="0"/>
                                  <w:divBdr>
                                    <w:top w:val="none" w:sz="0" w:space="0" w:color="auto"/>
                                    <w:left w:val="none" w:sz="0" w:space="0" w:color="auto"/>
                                    <w:bottom w:val="none" w:sz="0" w:space="0" w:color="auto"/>
                                    <w:right w:val="none" w:sz="0" w:space="0" w:color="auto"/>
                                  </w:divBdr>
                                </w:div>
                                <w:div w:id="1954093521">
                                  <w:marLeft w:val="0"/>
                                  <w:marRight w:val="0"/>
                                  <w:marTop w:val="0"/>
                                  <w:marBottom w:val="0"/>
                                  <w:divBdr>
                                    <w:top w:val="none" w:sz="0" w:space="0" w:color="auto"/>
                                    <w:left w:val="none" w:sz="0" w:space="0" w:color="auto"/>
                                    <w:bottom w:val="none" w:sz="0" w:space="0" w:color="auto"/>
                                    <w:right w:val="none" w:sz="0" w:space="0" w:color="auto"/>
                                  </w:divBdr>
                                </w:div>
                                <w:div w:id="2081633253">
                                  <w:marLeft w:val="0"/>
                                  <w:marRight w:val="0"/>
                                  <w:marTop w:val="0"/>
                                  <w:marBottom w:val="0"/>
                                  <w:divBdr>
                                    <w:top w:val="none" w:sz="0" w:space="0" w:color="auto"/>
                                    <w:left w:val="none" w:sz="0" w:space="0" w:color="auto"/>
                                    <w:bottom w:val="none" w:sz="0" w:space="0" w:color="auto"/>
                                    <w:right w:val="none" w:sz="0" w:space="0" w:color="auto"/>
                                  </w:divBdr>
                                </w:div>
                                <w:div w:id="1775636285">
                                  <w:marLeft w:val="0"/>
                                  <w:marRight w:val="0"/>
                                  <w:marTop w:val="0"/>
                                  <w:marBottom w:val="0"/>
                                  <w:divBdr>
                                    <w:top w:val="none" w:sz="0" w:space="0" w:color="auto"/>
                                    <w:left w:val="none" w:sz="0" w:space="0" w:color="auto"/>
                                    <w:bottom w:val="none" w:sz="0" w:space="0" w:color="auto"/>
                                    <w:right w:val="none" w:sz="0" w:space="0" w:color="auto"/>
                                  </w:divBdr>
                                </w:div>
                                <w:div w:id="871385429">
                                  <w:marLeft w:val="0"/>
                                  <w:marRight w:val="0"/>
                                  <w:marTop w:val="0"/>
                                  <w:marBottom w:val="0"/>
                                  <w:divBdr>
                                    <w:top w:val="none" w:sz="0" w:space="0" w:color="auto"/>
                                    <w:left w:val="none" w:sz="0" w:space="0" w:color="auto"/>
                                    <w:bottom w:val="none" w:sz="0" w:space="0" w:color="auto"/>
                                    <w:right w:val="none" w:sz="0" w:space="0" w:color="auto"/>
                                  </w:divBdr>
                                </w:div>
                                <w:div w:id="1758013551">
                                  <w:marLeft w:val="0"/>
                                  <w:marRight w:val="0"/>
                                  <w:marTop w:val="0"/>
                                  <w:marBottom w:val="0"/>
                                  <w:divBdr>
                                    <w:top w:val="none" w:sz="0" w:space="0" w:color="auto"/>
                                    <w:left w:val="none" w:sz="0" w:space="0" w:color="auto"/>
                                    <w:bottom w:val="none" w:sz="0" w:space="0" w:color="auto"/>
                                    <w:right w:val="none" w:sz="0" w:space="0" w:color="auto"/>
                                  </w:divBdr>
                                </w:div>
                                <w:div w:id="1158183898">
                                  <w:marLeft w:val="0"/>
                                  <w:marRight w:val="0"/>
                                  <w:marTop w:val="0"/>
                                  <w:marBottom w:val="0"/>
                                  <w:divBdr>
                                    <w:top w:val="none" w:sz="0" w:space="0" w:color="auto"/>
                                    <w:left w:val="none" w:sz="0" w:space="0" w:color="auto"/>
                                    <w:bottom w:val="none" w:sz="0" w:space="0" w:color="auto"/>
                                    <w:right w:val="none" w:sz="0" w:space="0" w:color="auto"/>
                                  </w:divBdr>
                                </w:div>
                                <w:div w:id="109474252">
                                  <w:marLeft w:val="0"/>
                                  <w:marRight w:val="0"/>
                                  <w:marTop w:val="0"/>
                                  <w:marBottom w:val="0"/>
                                  <w:divBdr>
                                    <w:top w:val="none" w:sz="0" w:space="0" w:color="auto"/>
                                    <w:left w:val="none" w:sz="0" w:space="0" w:color="auto"/>
                                    <w:bottom w:val="none" w:sz="0" w:space="0" w:color="auto"/>
                                    <w:right w:val="none" w:sz="0" w:space="0" w:color="auto"/>
                                  </w:divBdr>
                                </w:div>
                                <w:div w:id="1383098994">
                                  <w:marLeft w:val="0"/>
                                  <w:marRight w:val="0"/>
                                  <w:marTop w:val="0"/>
                                  <w:marBottom w:val="0"/>
                                  <w:divBdr>
                                    <w:top w:val="none" w:sz="0" w:space="0" w:color="auto"/>
                                    <w:left w:val="none" w:sz="0" w:space="0" w:color="auto"/>
                                    <w:bottom w:val="none" w:sz="0" w:space="0" w:color="auto"/>
                                    <w:right w:val="none" w:sz="0" w:space="0" w:color="auto"/>
                                  </w:divBdr>
                                </w:div>
                                <w:div w:id="812065102">
                                  <w:marLeft w:val="0"/>
                                  <w:marRight w:val="0"/>
                                  <w:marTop w:val="0"/>
                                  <w:marBottom w:val="0"/>
                                  <w:divBdr>
                                    <w:top w:val="none" w:sz="0" w:space="0" w:color="auto"/>
                                    <w:left w:val="none" w:sz="0" w:space="0" w:color="auto"/>
                                    <w:bottom w:val="none" w:sz="0" w:space="0" w:color="auto"/>
                                    <w:right w:val="none" w:sz="0" w:space="0" w:color="auto"/>
                                  </w:divBdr>
                                </w:div>
                                <w:div w:id="1096094964">
                                  <w:marLeft w:val="0"/>
                                  <w:marRight w:val="0"/>
                                  <w:marTop w:val="0"/>
                                  <w:marBottom w:val="0"/>
                                  <w:divBdr>
                                    <w:top w:val="none" w:sz="0" w:space="0" w:color="auto"/>
                                    <w:left w:val="none" w:sz="0" w:space="0" w:color="auto"/>
                                    <w:bottom w:val="none" w:sz="0" w:space="0" w:color="auto"/>
                                    <w:right w:val="none" w:sz="0" w:space="0" w:color="auto"/>
                                  </w:divBdr>
                                </w:div>
                                <w:div w:id="1677339791">
                                  <w:marLeft w:val="0"/>
                                  <w:marRight w:val="0"/>
                                  <w:marTop w:val="0"/>
                                  <w:marBottom w:val="0"/>
                                  <w:divBdr>
                                    <w:top w:val="none" w:sz="0" w:space="0" w:color="auto"/>
                                    <w:left w:val="none" w:sz="0" w:space="0" w:color="auto"/>
                                    <w:bottom w:val="none" w:sz="0" w:space="0" w:color="auto"/>
                                    <w:right w:val="none" w:sz="0" w:space="0" w:color="auto"/>
                                  </w:divBdr>
                                </w:div>
                                <w:div w:id="1840192607">
                                  <w:marLeft w:val="0"/>
                                  <w:marRight w:val="0"/>
                                  <w:marTop w:val="0"/>
                                  <w:marBottom w:val="0"/>
                                  <w:divBdr>
                                    <w:top w:val="none" w:sz="0" w:space="0" w:color="auto"/>
                                    <w:left w:val="none" w:sz="0" w:space="0" w:color="auto"/>
                                    <w:bottom w:val="none" w:sz="0" w:space="0" w:color="auto"/>
                                    <w:right w:val="none" w:sz="0" w:space="0" w:color="auto"/>
                                  </w:divBdr>
                                </w:div>
                                <w:div w:id="2111125436">
                                  <w:marLeft w:val="0"/>
                                  <w:marRight w:val="0"/>
                                  <w:marTop w:val="0"/>
                                  <w:marBottom w:val="0"/>
                                  <w:divBdr>
                                    <w:top w:val="none" w:sz="0" w:space="0" w:color="auto"/>
                                    <w:left w:val="none" w:sz="0" w:space="0" w:color="auto"/>
                                    <w:bottom w:val="none" w:sz="0" w:space="0" w:color="auto"/>
                                    <w:right w:val="none" w:sz="0" w:space="0" w:color="auto"/>
                                  </w:divBdr>
                                </w:div>
                                <w:div w:id="1045520668">
                                  <w:marLeft w:val="0"/>
                                  <w:marRight w:val="0"/>
                                  <w:marTop w:val="0"/>
                                  <w:marBottom w:val="0"/>
                                  <w:divBdr>
                                    <w:top w:val="none" w:sz="0" w:space="0" w:color="auto"/>
                                    <w:left w:val="none" w:sz="0" w:space="0" w:color="auto"/>
                                    <w:bottom w:val="none" w:sz="0" w:space="0" w:color="auto"/>
                                    <w:right w:val="none" w:sz="0" w:space="0" w:color="auto"/>
                                  </w:divBdr>
                                </w:div>
                                <w:div w:id="526602343">
                                  <w:marLeft w:val="0"/>
                                  <w:marRight w:val="0"/>
                                  <w:marTop w:val="0"/>
                                  <w:marBottom w:val="0"/>
                                  <w:divBdr>
                                    <w:top w:val="none" w:sz="0" w:space="0" w:color="auto"/>
                                    <w:left w:val="none" w:sz="0" w:space="0" w:color="auto"/>
                                    <w:bottom w:val="none" w:sz="0" w:space="0" w:color="auto"/>
                                    <w:right w:val="none" w:sz="0" w:space="0" w:color="auto"/>
                                  </w:divBdr>
                                </w:div>
                                <w:div w:id="214394847">
                                  <w:marLeft w:val="0"/>
                                  <w:marRight w:val="0"/>
                                  <w:marTop w:val="0"/>
                                  <w:marBottom w:val="0"/>
                                  <w:divBdr>
                                    <w:top w:val="none" w:sz="0" w:space="0" w:color="auto"/>
                                    <w:left w:val="none" w:sz="0" w:space="0" w:color="auto"/>
                                    <w:bottom w:val="none" w:sz="0" w:space="0" w:color="auto"/>
                                    <w:right w:val="none" w:sz="0" w:space="0" w:color="auto"/>
                                  </w:divBdr>
                                </w:div>
                                <w:div w:id="2123958075">
                                  <w:marLeft w:val="0"/>
                                  <w:marRight w:val="0"/>
                                  <w:marTop w:val="0"/>
                                  <w:marBottom w:val="0"/>
                                  <w:divBdr>
                                    <w:top w:val="none" w:sz="0" w:space="0" w:color="auto"/>
                                    <w:left w:val="none" w:sz="0" w:space="0" w:color="auto"/>
                                    <w:bottom w:val="none" w:sz="0" w:space="0" w:color="auto"/>
                                    <w:right w:val="none" w:sz="0" w:space="0" w:color="auto"/>
                                  </w:divBdr>
                                </w:div>
                                <w:div w:id="19396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6656">
                      <w:marLeft w:val="0"/>
                      <w:marRight w:val="0"/>
                      <w:marTop w:val="0"/>
                      <w:marBottom w:val="0"/>
                      <w:divBdr>
                        <w:top w:val="none" w:sz="0" w:space="0" w:color="auto"/>
                        <w:left w:val="none" w:sz="0" w:space="0" w:color="auto"/>
                        <w:bottom w:val="none" w:sz="0" w:space="0" w:color="auto"/>
                        <w:right w:val="none" w:sz="0" w:space="0" w:color="auto"/>
                      </w:divBdr>
                      <w:divsChild>
                        <w:div w:id="931739241">
                          <w:marLeft w:val="0"/>
                          <w:marRight w:val="0"/>
                          <w:marTop w:val="0"/>
                          <w:marBottom w:val="0"/>
                          <w:divBdr>
                            <w:top w:val="none" w:sz="0" w:space="0" w:color="auto"/>
                            <w:left w:val="none" w:sz="0" w:space="0" w:color="auto"/>
                            <w:bottom w:val="none" w:sz="0" w:space="0" w:color="auto"/>
                            <w:right w:val="none" w:sz="0" w:space="0" w:color="auto"/>
                          </w:divBdr>
                          <w:divsChild>
                            <w:div w:id="1957519475">
                              <w:marLeft w:val="0"/>
                              <w:marRight w:val="0"/>
                              <w:marTop w:val="0"/>
                              <w:marBottom w:val="0"/>
                              <w:divBdr>
                                <w:top w:val="none" w:sz="0" w:space="0" w:color="auto"/>
                                <w:left w:val="none" w:sz="0" w:space="0" w:color="auto"/>
                                <w:bottom w:val="none" w:sz="0" w:space="0" w:color="auto"/>
                                <w:right w:val="none" w:sz="0" w:space="0" w:color="auto"/>
                              </w:divBdr>
                              <w:divsChild>
                                <w:div w:id="793409568">
                                  <w:marLeft w:val="0"/>
                                  <w:marRight w:val="0"/>
                                  <w:marTop w:val="0"/>
                                  <w:marBottom w:val="0"/>
                                  <w:divBdr>
                                    <w:top w:val="none" w:sz="0" w:space="0" w:color="auto"/>
                                    <w:left w:val="none" w:sz="0" w:space="0" w:color="auto"/>
                                    <w:bottom w:val="none" w:sz="0" w:space="0" w:color="auto"/>
                                    <w:right w:val="none" w:sz="0" w:space="0" w:color="auto"/>
                                  </w:divBdr>
                                </w:div>
                                <w:div w:id="81029343">
                                  <w:marLeft w:val="0"/>
                                  <w:marRight w:val="0"/>
                                  <w:marTop w:val="0"/>
                                  <w:marBottom w:val="0"/>
                                  <w:divBdr>
                                    <w:top w:val="none" w:sz="0" w:space="0" w:color="auto"/>
                                    <w:left w:val="none" w:sz="0" w:space="0" w:color="auto"/>
                                    <w:bottom w:val="none" w:sz="0" w:space="0" w:color="auto"/>
                                    <w:right w:val="none" w:sz="0" w:space="0" w:color="auto"/>
                                  </w:divBdr>
                                </w:div>
                                <w:div w:id="1782265211">
                                  <w:marLeft w:val="0"/>
                                  <w:marRight w:val="0"/>
                                  <w:marTop w:val="0"/>
                                  <w:marBottom w:val="0"/>
                                  <w:divBdr>
                                    <w:top w:val="none" w:sz="0" w:space="0" w:color="auto"/>
                                    <w:left w:val="none" w:sz="0" w:space="0" w:color="auto"/>
                                    <w:bottom w:val="none" w:sz="0" w:space="0" w:color="auto"/>
                                    <w:right w:val="none" w:sz="0" w:space="0" w:color="auto"/>
                                  </w:divBdr>
                                </w:div>
                                <w:div w:id="1357658284">
                                  <w:marLeft w:val="0"/>
                                  <w:marRight w:val="0"/>
                                  <w:marTop w:val="0"/>
                                  <w:marBottom w:val="0"/>
                                  <w:divBdr>
                                    <w:top w:val="none" w:sz="0" w:space="0" w:color="auto"/>
                                    <w:left w:val="none" w:sz="0" w:space="0" w:color="auto"/>
                                    <w:bottom w:val="none" w:sz="0" w:space="0" w:color="auto"/>
                                    <w:right w:val="none" w:sz="0" w:space="0" w:color="auto"/>
                                  </w:divBdr>
                                </w:div>
                                <w:div w:id="873083841">
                                  <w:marLeft w:val="0"/>
                                  <w:marRight w:val="0"/>
                                  <w:marTop w:val="0"/>
                                  <w:marBottom w:val="0"/>
                                  <w:divBdr>
                                    <w:top w:val="none" w:sz="0" w:space="0" w:color="auto"/>
                                    <w:left w:val="none" w:sz="0" w:space="0" w:color="auto"/>
                                    <w:bottom w:val="none" w:sz="0" w:space="0" w:color="auto"/>
                                    <w:right w:val="none" w:sz="0" w:space="0" w:color="auto"/>
                                  </w:divBdr>
                                </w:div>
                                <w:div w:id="125396574">
                                  <w:marLeft w:val="0"/>
                                  <w:marRight w:val="0"/>
                                  <w:marTop w:val="0"/>
                                  <w:marBottom w:val="0"/>
                                  <w:divBdr>
                                    <w:top w:val="none" w:sz="0" w:space="0" w:color="auto"/>
                                    <w:left w:val="none" w:sz="0" w:space="0" w:color="auto"/>
                                    <w:bottom w:val="none" w:sz="0" w:space="0" w:color="auto"/>
                                    <w:right w:val="none" w:sz="0" w:space="0" w:color="auto"/>
                                  </w:divBdr>
                                </w:div>
                                <w:div w:id="1544169582">
                                  <w:marLeft w:val="0"/>
                                  <w:marRight w:val="0"/>
                                  <w:marTop w:val="0"/>
                                  <w:marBottom w:val="0"/>
                                  <w:divBdr>
                                    <w:top w:val="none" w:sz="0" w:space="0" w:color="auto"/>
                                    <w:left w:val="none" w:sz="0" w:space="0" w:color="auto"/>
                                    <w:bottom w:val="none" w:sz="0" w:space="0" w:color="auto"/>
                                    <w:right w:val="none" w:sz="0" w:space="0" w:color="auto"/>
                                  </w:divBdr>
                                </w:div>
                                <w:div w:id="324750335">
                                  <w:marLeft w:val="0"/>
                                  <w:marRight w:val="0"/>
                                  <w:marTop w:val="0"/>
                                  <w:marBottom w:val="0"/>
                                  <w:divBdr>
                                    <w:top w:val="none" w:sz="0" w:space="0" w:color="auto"/>
                                    <w:left w:val="none" w:sz="0" w:space="0" w:color="auto"/>
                                    <w:bottom w:val="none" w:sz="0" w:space="0" w:color="auto"/>
                                    <w:right w:val="none" w:sz="0" w:space="0" w:color="auto"/>
                                  </w:divBdr>
                                </w:div>
                                <w:div w:id="27919667">
                                  <w:marLeft w:val="0"/>
                                  <w:marRight w:val="0"/>
                                  <w:marTop w:val="0"/>
                                  <w:marBottom w:val="0"/>
                                  <w:divBdr>
                                    <w:top w:val="none" w:sz="0" w:space="0" w:color="auto"/>
                                    <w:left w:val="none" w:sz="0" w:space="0" w:color="auto"/>
                                    <w:bottom w:val="none" w:sz="0" w:space="0" w:color="auto"/>
                                    <w:right w:val="none" w:sz="0" w:space="0" w:color="auto"/>
                                  </w:divBdr>
                                </w:div>
                                <w:div w:id="1809979476">
                                  <w:marLeft w:val="0"/>
                                  <w:marRight w:val="0"/>
                                  <w:marTop w:val="0"/>
                                  <w:marBottom w:val="0"/>
                                  <w:divBdr>
                                    <w:top w:val="none" w:sz="0" w:space="0" w:color="auto"/>
                                    <w:left w:val="none" w:sz="0" w:space="0" w:color="auto"/>
                                    <w:bottom w:val="none" w:sz="0" w:space="0" w:color="auto"/>
                                    <w:right w:val="none" w:sz="0" w:space="0" w:color="auto"/>
                                  </w:divBdr>
                                </w:div>
                                <w:div w:id="1571843005">
                                  <w:marLeft w:val="0"/>
                                  <w:marRight w:val="0"/>
                                  <w:marTop w:val="0"/>
                                  <w:marBottom w:val="0"/>
                                  <w:divBdr>
                                    <w:top w:val="none" w:sz="0" w:space="0" w:color="auto"/>
                                    <w:left w:val="none" w:sz="0" w:space="0" w:color="auto"/>
                                    <w:bottom w:val="none" w:sz="0" w:space="0" w:color="auto"/>
                                    <w:right w:val="none" w:sz="0" w:space="0" w:color="auto"/>
                                  </w:divBdr>
                                </w:div>
                                <w:div w:id="1657762911">
                                  <w:marLeft w:val="0"/>
                                  <w:marRight w:val="0"/>
                                  <w:marTop w:val="0"/>
                                  <w:marBottom w:val="0"/>
                                  <w:divBdr>
                                    <w:top w:val="none" w:sz="0" w:space="0" w:color="auto"/>
                                    <w:left w:val="none" w:sz="0" w:space="0" w:color="auto"/>
                                    <w:bottom w:val="none" w:sz="0" w:space="0" w:color="auto"/>
                                    <w:right w:val="none" w:sz="0" w:space="0" w:color="auto"/>
                                  </w:divBdr>
                                </w:div>
                                <w:div w:id="435710436">
                                  <w:marLeft w:val="0"/>
                                  <w:marRight w:val="0"/>
                                  <w:marTop w:val="0"/>
                                  <w:marBottom w:val="0"/>
                                  <w:divBdr>
                                    <w:top w:val="none" w:sz="0" w:space="0" w:color="auto"/>
                                    <w:left w:val="none" w:sz="0" w:space="0" w:color="auto"/>
                                    <w:bottom w:val="none" w:sz="0" w:space="0" w:color="auto"/>
                                    <w:right w:val="none" w:sz="0" w:space="0" w:color="auto"/>
                                  </w:divBdr>
                                </w:div>
                                <w:div w:id="52310605">
                                  <w:marLeft w:val="0"/>
                                  <w:marRight w:val="0"/>
                                  <w:marTop w:val="0"/>
                                  <w:marBottom w:val="0"/>
                                  <w:divBdr>
                                    <w:top w:val="none" w:sz="0" w:space="0" w:color="auto"/>
                                    <w:left w:val="none" w:sz="0" w:space="0" w:color="auto"/>
                                    <w:bottom w:val="none" w:sz="0" w:space="0" w:color="auto"/>
                                    <w:right w:val="none" w:sz="0" w:space="0" w:color="auto"/>
                                  </w:divBdr>
                                </w:div>
                                <w:div w:id="1567765441">
                                  <w:marLeft w:val="0"/>
                                  <w:marRight w:val="0"/>
                                  <w:marTop w:val="0"/>
                                  <w:marBottom w:val="0"/>
                                  <w:divBdr>
                                    <w:top w:val="none" w:sz="0" w:space="0" w:color="auto"/>
                                    <w:left w:val="none" w:sz="0" w:space="0" w:color="auto"/>
                                    <w:bottom w:val="none" w:sz="0" w:space="0" w:color="auto"/>
                                    <w:right w:val="none" w:sz="0" w:space="0" w:color="auto"/>
                                  </w:divBdr>
                                </w:div>
                                <w:div w:id="289476876">
                                  <w:marLeft w:val="0"/>
                                  <w:marRight w:val="0"/>
                                  <w:marTop w:val="0"/>
                                  <w:marBottom w:val="0"/>
                                  <w:divBdr>
                                    <w:top w:val="none" w:sz="0" w:space="0" w:color="auto"/>
                                    <w:left w:val="none" w:sz="0" w:space="0" w:color="auto"/>
                                    <w:bottom w:val="none" w:sz="0" w:space="0" w:color="auto"/>
                                    <w:right w:val="none" w:sz="0" w:space="0" w:color="auto"/>
                                  </w:divBdr>
                                </w:div>
                                <w:div w:id="399330466">
                                  <w:marLeft w:val="0"/>
                                  <w:marRight w:val="0"/>
                                  <w:marTop w:val="0"/>
                                  <w:marBottom w:val="0"/>
                                  <w:divBdr>
                                    <w:top w:val="none" w:sz="0" w:space="0" w:color="auto"/>
                                    <w:left w:val="none" w:sz="0" w:space="0" w:color="auto"/>
                                    <w:bottom w:val="none" w:sz="0" w:space="0" w:color="auto"/>
                                    <w:right w:val="none" w:sz="0" w:space="0" w:color="auto"/>
                                  </w:divBdr>
                                </w:div>
                                <w:div w:id="25520724">
                                  <w:marLeft w:val="0"/>
                                  <w:marRight w:val="0"/>
                                  <w:marTop w:val="0"/>
                                  <w:marBottom w:val="0"/>
                                  <w:divBdr>
                                    <w:top w:val="none" w:sz="0" w:space="0" w:color="auto"/>
                                    <w:left w:val="none" w:sz="0" w:space="0" w:color="auto"/>
                                    <w:bottom w:val="none" w:sz="0" w:space="0" w:color="auto"/>
                                    <w:right w:val="none" w:sz="0" w:space="0" w:color="auto"/>
                                  </w:divBdr>
                                </w:div>
                                <w:div w:id="809132459">
                                  <w:marLeft w:val="0"/>
                                  <w:marRight w:val="0"/>
                                  <w:marTop w:val="0"/>
                                  <w:marBottom w:val="0"/>
                                  <w:divBdr>
                                    <w:top w:val="none" w:sz="0" w:space="0" w:color="auto"/>
                                    <w:left w:val="none" w:sz="0" w:space="0" w:color="auto"/>
                                    <w:bottom w:val="none" w:sz="0" w:space="0" w:color="auto"/>
                                    <w:right w:val="none" w:sz="0" w:space="0" w:color="auto"/>
                                  </w:divBdr>
                                </w:div>
                                <w:div w:id="2141216496">
                                  <w:marLeft w:val="0"/>
                                  <w:marRight w:val="0"/>
                                  <w:marTop w:val="0"/>
                                  <w:marBottom w:val="0"/>
                                  <w:divBdr>
                                    <w:top w:val="none" w:sz="0" w:space="0" w:color="auto"/>
                                    <w:left w:val="none" w:sz="0" w:space="0" w:color="auto"/>
                                    <w:bottom w:val="none" w:sz="0" w:space="0" w:color="auto"/>
                                    <w:right w:val="none" w:sz="0" w:space="0" w:color="auto"/>
                                  </w:divBdr>
                                </w:div>
                                <w:div w:id="1133251509">
                                  <w:marLeft w:val="0"/>
                                  <w:marRight w:val="0"/>
                                  <w:marTop w:val="0"/>
                                  <w:marBottom w:val="0"/>
                                  <w:divBdr>
                                    <w:top w:val="none" w:sz="0" w:space="0" w:color="auto"/>
                                    <w:left w:val="none" w:sz="0" w:space="0" w:color="auto"/>
                                    <w:bottom w:val="none" w:sz="0" w:space="0" w:color="auto"/>
                                    <w:right w:val="none" w:sz="0" w:space="0" w:color="auto"/>
                                  </w:divBdr>
                                </w:div>
                                <w:div w:id="790132139">
                                  <w:marLeft w:val="0"/>
                                  <w:marRight w:val="0"/>
                                  <w:marTop w:val="0"/>
                                  <w:marBottom w:val="0"/>
                                  <w:divBdr>
                                    <w:top w:val="none" w:sz="0" w:space="0" w:color="auto"/>
                                    <w:left w:val="none" w:sz="0" w:space="0" w:color="auto"/>
                                    <w:bottom w:val="none" w:sz="0" w:space="0" w:color="auto"/>
                                    <w:right w:val="none" w:sz="0" w:space="0" w:color="auto"/>
                                  </w:divBdr>
                                </w:div>
                                <w:div w:id="1126654504">
                                  <w:marLeft w:val="0"/>
                                  <w:marRight w:val="0"/>
                                  <w:marTop w:val="0"/>
                                  <w:marBottom w:val="0"/>
                                  <w:divBdr>
                                    <w:top w:val="none" w:sz="0" w:space="0" w:color="auto"/>
                                    <w:left w:val="none" w:sz="0" w:space="0" w:color="auto"/>
                                    <w:bottom w:val="none" w:sz="0" w:space="0" w:color="auto"/>
                                    <w:right w:val="none" w:sz="0" w:space="0" w:color="auto"/>
                                  </w:divBdr>
                                </w:div>
                                <w:div w:id="821970113">
                                  <w:marLeft w:val="0"/>
                                  <w:marRight w:val="0"/>
                                  <w:marTop w:val="0"/>
                                  <w:marBottom w:val="0"/>
                                  <w:divBdr>
                                    <w:top w:val="none" w:sz="0" w:space="0" w:color="auto"/>
                                    <w:left w:val="none" w:sz="0" w:space="0" w:color="auto"/>
                                    <w:bottom w:val="none" w:sz="0" w:space="0" w:color="auto"/>
                                    <w:right w:val="none" w:sz="0" w:space="0" w:color="auto"/>
                                  </w:divBdr>
                                </w:div>
                                <w:div w:id="966083075">
                                  <w:marLeft w:val="0"/>
                                  <w:marRight w:val="0"/>
                                  <w:marTop w:val="0"/>
                                  <w:marBottom w:val="0"/>
                                  <w:divBdr>
                                    <w:top w:val="none" w:sz="0" w:space="0" w:color="auto"/>
                                    <w:left w:val="none" w:sz="0" w:space="0" w:color="auto"/>
                                    <w:bottom w:val="none" w:sz="0" w:space="0" w:color="auto"/>
                                    <w:right w:val="none" w:sz="0" w:space="0" w:color="auto"/>
                                  </w:divBdr>
                                </w:div>
                                <w:div w:id="87577346">
                                  <w:marLeft w:val="0"/>
                                  <w:marRight w:val="0"/>
                                  <w:marTop w:val="0"/>
                                  <w:marBottom w:val="0"/>
                                  <w:divBdr>
                                    <w:top w:val="none" w:sz="0" w:space="0" w:color="auto"/>
                                    <w:left w:val="none" w:sz="0" w:space="0" w:color="auto"/>
                                    <w:bottom w:val="none" w:sz="0" w:space="0" w:color="auto"/>
                                    <w:right w:val="none" w:sz="0" w:space="0" w:color="auto"/>
                                  </w:divBdr>
                                </w:div>
                                <w:div w:id="193080092">
                                  <w:marLeft w:val="0"/>
                                  <w:marRight w:val="0"/>
                                  <w:marTop w:val="0"/>
                                  <w:marBottom w:val="0"/>
                                  <w:divBdr>
                                    <w:top w:val="none" w:sz="0" w:space="0" w:color="auto"/>
                                    <w:left w:val="none" w:sz="0" w:space="0" w:color="auto"/>
                                    <w:bottom w:val="none" w:sz="0" w:space="0" w:color="auto"/>
                                    <w:right w:val="none" w:sz="0" w:space="0" w:color="auto"/>
                                  </w:divBdr>
                                </w:div>
                                <w:div w:id="1438331738">
                                  <w:marLeft w:val="0"/>
                                  <w:marRight w:val="0"/>
                                  <w:marTop w:val="0"/>
                                  <w:marBottom w:val="0"/>
                                  <w:divBdr>
                                    <w:top w:val="none" w:sz="0" w:space="0" w:color="auto"/>
                                    <w:left w:val="none" w:sz="0" w:space="0" w:color="auto"/>
                                    <w:bottom w:val="none" w:sz="0" w:space="0" w:color="auto"/>
                                    <w:right w:val="none" w:sz="0" w:space="0" w:color="auto"/>
                                  </w:divBdr>
                                </w:div>
                                <w:div w:id="224873884">
                                  <w:marLeft w:val="0"/>
                                  <w:marRight w:val="0"/>
                                  <w:marTop w:val="0"/>
                                  <w:marBottom w:val="0"/>
                                  <w:divBdr>
                                    <w:top w:val="none" w:sz="0" w:space="0" w:color="auto"/>
                                    <w:left w:val="none" w:sz="0" w:space="0" w:color="auto"/>
                                    <w:bottom w:val="none" w:sz="0" w:space="0" w:color="auto"/>
                                    <w:right w:val="none" w:sz="0" w:space="0" w:color="auto"/>
                                  </w:divBdr>
                                </w:div>
                                <w:div w:id="2087455079">
                                  <w:marLeft w:val="0"/>
                                  <w:marRight w:val="0"/>
                                  <w:marTop w:val="0"/>
                                  <w:marBottom w:val="0"/>
                                  <w:divBdr>
                                    <w:top w:val="none" w:sz="0" w:space="0" w:color="auto"/>
                                    <w:left w:val="none" w:sz="0" w:space="0" w:color="auto"/>
                                    <w:bottom w:val="none" w:sz="0" w:space="0" w:color="auto"/>
                                    <w:right w:val="none" w:sz="0" w:space="0" w:color="auto"/>
                                  </w:divBdr>
                                </w:div>
                                <w:div w:id="1173183729">
                                  <w:marLeft w:val="0"/>
                                  <w:marRight w:val="0"/>
                                  <w:marTop w:val="0"/>
                                  <w:marBottom w:val="0"/>
                                  <w:divBdr>
                                    <w:top w:val="none" w:sz="0" w:space="0" w:color="auto"/>
                                    <w:left w:val="none" w:sz="0" w:space="0" w:color="auto"/>
                                    <w:bottom w:val="none" w:sz="0" w:space="0" w:color="auto"/>
                                    <w:right w:val="none" w:sz="0" w:space="0" w:color="auto"/>
                                  </w:divBdr>
                                </w:div>
                                <w:div w:id="745420143">
                                  <w:marLeft w:val="0"/>
                                  <w:marRight w:val="0"/>
                                  <w:marTop w:val="0"/>
                                  <w:marBottom w:val="0"/>
                                  <w:divBdr>
                                    <w:top w:val="none" w:sz="0" w:space="0" w:color="auto"/>
                                    <w:left w:val="none" w:sz="0" w:space="0" w:color="auto"/>
                                    <w:bottom w:val="none" w:sz="0" w:space="0" w:color="auto"/>
                                    <w:right w:val="none" w:sz="0" w:space="0" w:color="auto"/>
                                  </w:divBdr>
                                </w:div>
                                <w:div w:id="2068412952">
                                  <w:marLeft w:val="0"/>
                                  <w:marRight w:val="0"/>
                                  <w:marTop w:val="0"/>
                                  <w:marBottom w:val="0"/>
                                  <w:divBdr>
                                    <w:top w:val="none" w:sz="0" w:space="0" w:color="auto"/>
                                    <w:left w:val="none" w:sz="0" w:space="0" w:color="auto"/>
                                    <w:bottom w:val="none" w:sz="0" w:space="0" w:color="auto"/>
                                    <w:right w:val="none" w:sz="0" w:space="0" w:color="auto"/>
                                  </w:divBdr>
                                </w:div>
                                <w:div w:id="429589914">
                                  <w:marLeft w:val="0"/>
                                  <w:marRight w:val="0"/>
                                  <w:marTop w:val="0"/>
                                  <w:marBottom w:val="0"/>
                                  <w:divBdr>
                                    <w:top w:val="none" w:sz="0" w:space="0" w:color="auto"/>
                                    <w:left w:val="none" w:sz="0" w:space="0" w:color="auto"/>
                                    <w:bottom w:val="none" w:sz="0" w:space="0" w:color="auto"/>
                                    <w:right w:val="none" w:sz="0" w:space="0" w:color="auto"/>
                                  </w:divBdr>
                                </w:div>
                                <w:div w:id="2007899852">
                                  <w:marLeft w:val="0"/>
                                  <w:marRight w:val="0"/>
                                  <w:marTop w:val="0"/>
                                  <w:marBottom w:val="0"/>
                                  <w:divBdr>
                                    <w:top w:val="none" w:sz="0" w:space="0" w:color="auto"/>
                                    <w:left w:val="none" w:sz="0" w:space="0" w:color="auto"/>
                                    <w:bottom w:val="none" w:sz="0" w:space="0" w:color="auto"/>
                                    <w:right w:val="none" w:sz="0" w:space="0" w:color="auto"/>
                                  </w:divBdr>
                                </w:div>
                                <w:div w:id="304310596">
                                  <w:marLeft w:val="0"/>
                                  <w:marRight w:val="0"/>
                                  <w:marTop w:val="0"/>
                                  <w:marBottom w:val="0"/>
                                  <w:divBdr>
                                    <w:top w:val="none" w:sz="0" w:space="0" w:color="auto"/>
                                    <w:left w:val="none" w:sz="0" w:space="0" w:color="auto"/>
                                    <w:bottom w:val="none" w:sz="0" w:space="0" w:color="auto"/>
                                    <w:right w:val="none" w:sz="0" w:space="0" w:color="auto"/>
                                  </w:divBdr>
                                </w:div>
                                <w:div w:id="2101558612">
                                  <w:marLeft w:val="0"/>
                                  <w:marRight w:val="0"/>
                                  <w:marTop w:val="0"/>
                                  <w:marBottom w:val="0"/>
                                  <w:divBdr>
                                    <w:top w:val="none" w:sz="0" w:space="0" w:color="auto"/>
                                    <w:left w:val="none" w:sz="0" w:space="0" w:color="auto"/>
                                    <w:bottom w:val="none" w:sz="0" w:space="0" w:color="auto"/>
                                    <w:right w:val="none" w:sz="0" w:space="0" w:color="auto"/>
                                  </w:divBdr>
                                </w:div>
                                <w:div w:id="1753700754">
                                  <w:marLeft w:val="0"/>
                                  <w:marRight w:val="0"/>
                                  <w:marTop w:val="0"/>
                                  <w:marBottom w:val="0"/>
                                  <w:divBdr>
                                    <w:top w:val="none" w:sz="0" w:space="0" w:color="auto"/>
                                    <w:left w:val="none" w:sz="0" w:space="0" w:color="auto"/>
                                    <w:bottom w:val="none" w:sz="0" w:space="0" w:color="auto"/>
                                    <w:right w:val="none" w:sz="0" w:space="0" w:color="auto"/>
                                  </w:divBdr>
                                </w:div>
                                <w:div w:id="1508247477">
                                  <w:marLeft w:val="0"/>
                                  <w:marRight w:val="0"/>
                                  <w:marTop w:val="0"/>
                                  <w:marBottom w:val="0"/>
                                  <w:divBdr>
                                    <w:top w:val="none" w:sz="0" w:space="0" w:color="auto"/>
                                    <w:left w:val="none" w:sz="0" w:space="0" w:color="auto"/>
                                    <w:bottom w:val="none" w:sz="0" w:space="0" w:color="auto"/>
                                    <w:right w:val="none" w:sz="0" w:space="0" w:color="auto"/>
                                  </w:divBdr>
                                </w:div>
                                <w:div w:id="1041828486">
                                  <w:marLeft w:val="0"/>
                                  <w:marRight w:val="0"/>
                                  <w:marTop w:val="0"/>
                                  <w:marBottom w:val="0"/>
                                  <w:divBdr>
                                    <w:top w:val="none" w:sz="0" w:space="0" w:color="auto"/>
                                    <w:left w:val="none" w:sz="0" w:space="0" w:color="auto"/>
                                    <w:bottom w:val="none" w:sz="0" w:space="0" w:color="auto"/>
                                    <w:right w:val="none" w:sz="0" w:space="0" w:color="auto"/>
                                  </w:divBdr>
                                </w:div>
                                <w:div w:id="1110200567">
                                  <w:marLeft w:val="0"/>
                                  <w:marRight w:val="0"/>
                                  <w:marTop w:val="0"/>
                                  <w:marBottom w:val="0"/>
                                  <w:divBdr>
                                    <w:top w:val="none" w:sz="0" w:space="0" w:color="auto"/>
                                    <w:left w:val="none" w:sz="0" w:space="0" w:color="auto"/>
                                    <w:bottom w:val="none" w:sz="0" w:space="0" w:color="auto"/>
                                    <w:right w:val="none" w:sz="0" w:space="0" w:color="auto"/>
                                  </w:divBdr>
                                </w:div>
                                <w:div w:id="711271768">
                                  <w:marLeft w:val="0"/>
                                  <w:marRight w:val="0"/>
                                  <w:marTop w:val="0"/>
                                  <w:marBottom w:val="0"/>
                                  <w:divBdr>
                                    <w:top w:val="none" w:sz="0" w:space="0" w:color="auto"/>
                                    <w:left w:val="none" w:sz="0" w:space="0" w:color="auto"/>
                                    <w:bottom w:val="none" w:sz="0" w:space="0" w:color="auto"/>
                                    <w:right w:val="none" w:sz="0" w:space="0" w:color="auto"/>
                                  </w:divBdr>
                                </w:div>
                                <w:div w:id="1144547982">
                                  <w:marLeft w:val="0"/>
                                  <w:marRight w:val="0"/>
                                  <w:marTop w:val="0"/>
                                  <w:marBottom w:val="0"/>
                                  <w:divBdr>
                                    <w:top w:val="none" w:sz="0" w:space="0" w:color="auto"/>
                                    <w:left w:val="none" w:sz="0" w:space="0" w:color="auto"/>
                                    <w:bottom w:val="none" w:sz="0" w:space="0" w:color="auto"/>
                                    <w:right w:val="none" w:sz="0" w:space="0" w:color="auto"/>
                                  </w:divBdr>
                                </w:div>
                                <w:div w:id="169931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48949">
                      <w:marLeft w:val="0"/>
                      <w:marRight w:val="0"/>
                      <w:marTop w:val="0"/>
                      <w:marBottom w:val="0"/>
                      <w:divBdr>
                        <w:top w:val="none" w:sz="0" w:space="0" w:color="auto"/>
                        <w:left w:val="none" w:sz="0" w:space="0" w:color="auto"/>
                        <w:bottom w:val="none" w:sz="0" w:space="0" w:color="auto"/>
                        <w:right w:val="none" w:sz="0" w:space="0" w:color="auto"/>
                      </w:divBdr>
                      <w:divsChild>
                        <w:div w:id="102455344">
                          <w:marLeft w:val="0"/>
                          <w:marRight w:val="0"/>
                          <w:marTop w:val="0"/>
                          <w:marBottom w:val="0"/>
                          <w:divBdr>
                            <w:top w:val="none" w:sz="0" w:space="0" w:color="auto"/>
                            <w:left w:val="none" w:sz="0" w:space="0" w:color="auto"/>
                            <w:bottom w:val="none" w:sz="0" w:space="0" w:color="auto"/>
                            <w:right w:val="none" w:sz="0" w:space="0" w:color="auto"/>
                          </w:divBdr>
                          <w:divsChild>
                            <w:div w:id="1352755521">
                              <w:marLeft w:val="0"/>
                              <w:marRight w:val="0"/>
                              <w:marTop w:val="0"/>
                              <w:marBottom w:val="0"/>
                              <w:divBdr>
                                <w:top w:val="none" w:sz="0" w:space="0" w:color="auto"/>
                                <w:left w:val="none" w:sz="0" w:space="0" w:color="auto"/>
                                <w:bottom w:val="none" w:sz="0" w:space="0" w:color="auto"/>
                                <w:right w:val="none" w:sz="0" w:space="0" w:color="auto"/>
                              </w:divBdr>
                              <w:divsChild>
                                <w:div w:id="1701512145">
                                  <w:marLeft w:val="0"/>
                                  <w:marRight w:val="0"/>
                                  <w:marTop w:val="0"/>
                                  <w:marBottom w:val="0"/>
                                  <w:divBdr>
                                    <w:top w:val="none" w:sz="0" w:space="0" w:color="auto"/>
                                    <w:left w:val="none" w:sz="0" w:space="0" w:color="auto"/>
                                    <w:bottom w:val="none" w:sz="0" w:space="0" w:color="auto"/>
                                    <w:right w:val="none" w:sz="0" w:space="0" w:color="auto"/>
                                  </w:divBdr>
                                </w:div>
                                <w:div w:id="1628320690">
                                  <w:marLeft w:val="0"/>
                                  <w:marRight w:val="0"/>
                                  <w:marTop w:val="0"/>
                                  <w:marBottom w:val="0"/>
                                  <w:divBdr>
                                    <w:top w:val="none" w:sz="0" w:space="0" w:color="auto"/>
                                    <w:left w:val="none" w:sz="0" w:space="0" w:color="auto"/>
                                    <w:bottom w:val="none" w:sz="0" w:space="0" w:color="auto"/>
                                    <w:right w:val="none" w:sz="0" w:space="0" w:color="auto"/>
                                  </w:divBdr>
                                </w:div>
                                <w:div w:id="1492058709">
                                  <w:marLeft w:val="0"/>
                                  <w:marRight w:val="0"/>
                                  <w:marTop w:val="0"/>
                                  <w:marBottom w:val="0"/>
                                  <w:divBdr>
                                    <w:top w:val="none" w:sz="0" w:space="0" w:color="auto"/>
                                    <w:left w:val="none" w:sz="0" w:space="0" w:color="auto"/>
                                    <w:bottom w:val="none" w:sz="0" w:space="0" w:color="auto"/>
                                    <w:right w:val="none" w:sz="0" w:space="0" w:color="auto"/>
                                  </w:divBdr>
                                </w:div>
                                <w:div w:id="1829709260">
                                  <w:marLeft w:val="0"/>
                                  <w:marRight w:val="0"/>
                                  <w:marTop w:val="0"/>
                                  <w:marBottom w:val="0"/>
                                  <w:divBdr>
                                    <w:top w:val="none" w:sz="0" w:space="0" w:color="auto"/>
                                    <w:left w:val="none" w:sz="0" w:space="0" w:color="auto"/>
                                    <w:bottom w:val="none" w:sz="0" w:space="0" w:color="auto"/>
                                    <w:right w:val="none" w:sz="0" w:space="0" w:color="auto"/>
                                  </w:divBdr>
                                </w:div>
                                <w:div w:id="357853193">
                                  <w:marLeft w:val="0"/>
                                  <w:marRight w:val="0"/>
                                  <w:marTop w:val="0"/>
                                  <w:marBottom w:val="0"/>
                                  <w:divBdr>
                                    <w:top w:val="none" w:sz="0" w:space="0" w:color="auto"/>
                                    <w:left w:val="none" w:sz="0" w:space="0" w:color="auto"/>
                                    <w:bottom w:val="none" w:sz="0" w:space="0" w:color="auto"/>
                                    <w:right w:val="none" w:sz="0" w:space="0" w:color="auto"/>
                                  </w:divBdr>
                                </w:div>
                                <w:div w:id="1090736085">
                                  <w:marLeft w:val="0"/>
                                  <w:marRight w:val="0"/>
                                  <w:marTop w:val="0"/>
                                  <w:marBottom w:val="0"/>
                                  <w:divBdr>
                                    <w:top w:val="none" w:sz="0" w:space="0" w:color="auto"/>
                                    <w:left w:val="none" w:sz="0" w:space="0" w:color="auto"/>
                                    <w:bottom w:val="none" w:sz="0" w:space="0" w:color="auto"/>
                                    <w:right w:val="none" w:sz="0" w:space="0" w:color="auto"/>
                                  </w:divBdr>
                                </w:div>
                                <w:div w:id="829446633">
                                  <w:marLeft w:val="0"/>
                                  <w:marRight w:val="0"/>
                                  <w:marTop w:val="0"/>
                                  <w:marBottom w:val="0"/>
                                  <w:divBdr>
                                    <w:top w:val="none" w:sz="0" w:space="0" w:color="auto"/>
                                    <w:left w:val="none" w:sz="0" w:space="0" w:color="auto"/>
                                    <w:bottom w:val="none" w:sz="0" w:space="0" w:color="auto"/>
                                    <w:right w:val="none" w:sz="0" w:space="0" w:color="auto"/>
                                  </w:divBdr>
                                </w:div>
                                <w:div w:id="2105570885">
                                  <w:marLeft w:val="0"/>
                                  <w:marRight w:val="0"/>
                                  <w:marTop w:val="0"/>
                                  <w:marBottom w:val="0"/>
                                  <w:divBdr>
                                    <w:top w:val="none" w:sz="0" w:space="0" w:color="auto"/>
                                    <w:left w:val="none" w:sz="0" w:space="0" w:color="auto"/>
                                    <w:bottom w:val="none" w:sz="0" w:space="0" w:color="auto"/>
                                    <w:right w:val="none" w:sz="0" w:space="0" w:color="auto"/>
                                  </w:divBdr>
                                  <w:divsChild>
                                    <w:div w:id="1937864058">
                                      <w:marLeft w:val="0"/>
                                      <w:marRight w:val="0"/>
                                      <w:marTop w:val="0"/>
                                      <w:marBottom w:val="0"/>
                                      <w:divBdr>
                                        <w:top w:val="none" w:sz="0" w:space="0" w:color="auto"/>
                                        <w:left w:val="none" w:sz="0" w:space="0" w:color="auto"/>
                                        <w:bottom w:val="none" w:sz="0" w:space="0" w:color="auto"/>
                                        <w:right w:val="none" w:sz="0" w:space="0" w:color="auto"/>
                                      </w:divBdr>
                                    </w:div>
                                    <w:div w:id="1845974939">
                                      <w:marLeft w:val="0"/>
                                      <w:marRight w:val="0"/>
                                      <w:marTop w:val="0"/>
                                      <w:marBottom w:val="0"/>
                                      <w:divBdr>
                                        <w:top w:val="none" w:sz="0" w:space="0" w:color="auto"/>
                                        <w:left w:val="none" w:sz="0" w:space="0" w:color="auto"/>
                                        <w:bottom w:val="none" w:sz="0" w:space="0" w:color="auto"/>
                                        <w:right w:val="none" w:sz="0" w:space="0" w:color="auto"/>
                                      </w:divBdr>
                                    </w:div>
                                  </w:divsChild>
                                </w:div>
                                <w:div w:id="29840176">
                                  <w:marLeft w:val="0"/>
                                  <w:marRight w:val="0"/>
                                  <w:marTop w:val="0"/>
                                  <w:marBottom w:val="0"/>
                                  <w:divBdr>
                                    <w:top w:val="none" w:sz="0" w:space="0" w:color="auto"/>
                                    <w:left w:val="none" w:sz="0" w:space="0" w:color="auto"/>
                                    <w:bottom w:val="none" w:sz="0" w:space="0" w:color="auto"/>
                                    <w:right w:val="none" w:sz="0" w:space="0" w:color="auto"/>
                                  </w:divBdr>
                                  <w:divsChild>
                                    <w:div w:id="1548713416">
                                      <w:marLeft w:val="0"/>
                                      <w:marRight w:val="0"/>
                                      <w:marTop w:val="0"/>
                                      <w:marBottom w:val="0"/>
                                      <w:divBdr>
                                        <w:top w:val="none" w:sz="0" w:space="0" w:color="auto"/>
                                        <w:left w:val="none" w:sz="0" w:space="0" w:color="auto"/>
                                        <w:bottom w:val="none" w:sz="0" w:space="0" w:color="auto"/>
                                        <w:right w:val="none" w:sz="0" w:space="0" w:color="auto"/>
                                      </w:divBdr>
                                    </w:div>
                                    <w:div w:id="485709750">
                                      <w:marLeft w:val="0"/>
                                      <w:marRight w:val="0"/>
                                      <w:marTop w:val="0"/>
                                      <w:marBottom w:val="0"/>
                                      <w:divBdr>
                                        <w:top w:val="none" w:sz="0" w:space="0" w:color="auto"/>
                                        <w:left w:val="none" w:sz="0" w:space="0" w:color="auto"/>
                                        <w:bottom w:val="none" w:sz="0" w:space="0" w:color="auto"/>
                                        <w:right w:val="none" w:sz="0" w:space="0" w:color="auto"/>
                                      </w:divBdr>
                                    </w:div>
                                  </w:divsChild>
                                </w:div>
                                <w:div w:id="34426763">
                                  <w:marLeft w:val="0"/>
                                  <w:marRight w:val="0"/>
                                  <w:marTop w:val="0"/>
                                  <w:marBottom w:val="0"/>
                                  <w:divBdr>
                                    <w:top w:val="none" w:sz="0" w:space="0" w:color="auto"/>
                                    <w:left w:val="none" w:sz="0" w:space="0" w:color="auto"/>
                                    <w:bottom w:val="none" w:sz="0" w:space="0" w:color="auto"/>
                                    <w:right w:val="none" w:sz="0" w:space="0" w:color="auto"/>
                                  </w:divBdr>
                                  <w:divsChild>
                                    <w:div w:id="1815682225">
                                      <w:marLeft w:val="0"/>
                                      <w:marRight w:val="0"/>
                                      <w:marTop w:val="0"/>
                                      <w:marBottom w:val="0"/>
                                      <w:divBdr>
                                        <w:top w:val="none" w:sz="0" w:space="0" w:color="auto"/>
                                        <w:left w:val="none" w:sz="0" w:space="0" w:color="auto"/>
                                        <w:bottom w:val="none" w:sz="0" w:space="0" w:color="auto"/>
                                        <w:right w:val="none" w:sz="0" w:space="0" w:color="auto"/>
                                      </w:divBdr>
                                    </w:div>
                                    <w:div w:id="832834237">
                                      <w:marLeft w:val="0"/>
                                      <w:marRight w:val="0"/>
                                      <w:marTop w:val="0"/>
                                      <w:marBottom w:val="0"/>
                                      <w:divBdr>
                                        <w:top w:val="none" w:sz="0" w:space="0" w:color="auto"/>
                                        <w:left w:val="none" w:sz="0" w:space="0" w:color="auto"/>
                                        <w:bottom w:val="none" w:sz="0" w:space="0" w:color="auto"/>
                                        <w:right w:val="none" w:sz="0" w:space="0" w:color="auto"/>
                                      </w:divBdr>
                                    </w:div>
                                  </w:divsChild>
                                </w:div>
                                <w:div w:id="1151823883">
                                  <w:marLeft w:val="0"/>
                                  <w:marRight w:val="0"/>
                                  <w:marTop w:val="0"/>
                                  <w:marBottom w:val="0"/>
                                  <w:divBdr>
                                    <w:top w:val="none" w:sz="0" w:space="0" w:color="auto"/>
                                    <w:left w:val="none" w:sz="0" w:space="0" w:color="auto"/>
                                    <w:bottom w:val="none" w:sz="0" w:space="0" w:color="auto"/>
                                    <w:right w:val="none" w:sz="0" w:space="0" w:color="auto"/>
                                  </w:divBdr>
                                  <w:divsChild>
                                    <w:div w:id="784811809">
                                      <w:marLeft w:val="0"/>
                                      <w:marRight w:val="0"/>
                                      <w:marTop w:val="0"/>
                                      <w:marBottom w:val="0"/>
                                      <w:divBdr>
                                        <w:top w:val="none" w:sz="0" w:space="0" w:color="auto"/>
                                        <w:left w:val="none" w:sz="0" w:space="0" w:color="auto"/>
                                        <w:bottom w:val="none" w:sz="0" w:space="0" w:color="auto"/>
                                        <w:right w:val="none" w:sz="0" w:space="0" w:color="auto"/>
                                      </w:divBdr>
                                    </w:div>
                                    <w:div w:id="1477913711">
                                      <w:marLeft w:val="0"/>
                                      <w:marRight w:val="0"/>
                                      <w:marTop w:val="0"/>
                                      <w:marBottom w:val="0"/>
                                      <w:divBdr>
                                        <w:top w:val="none" w:sz="0" w:space="0" w:color="auto"/>
                                        <w:left w:val="none" w:sz="0" w:space="0" w:color="auto"/>
                                        <w:bottom w:val="none" w:sz="0" w:space="0" w:color="auto"/>
                                        <w:right w:val="none" w:sz="0" w:space="0" w:color="auto"/>
                                      </w:divBdr>
                                    </w:div>
                                  </w:divsChild>
                                </w:div>
                                <w:div w:id="1152910897">
                                  <w:marLeft w:val="0"/>
                                  <w:marRight w:val="0"/>
                                  <w:marTop w:val="0"/>
                                  <w:marBottom w:val="0"/>
                                  <w:divBdr>
                                    <w:top w:val="none" w:sz="0" w:space="0" w:color="auto"/>
                                    <w:left w:val="none" w:sz="0" w:space="0" w:color="auto"/>
                                    <w:bottom w:val="none" w:sz="0" w:space="0" w:color="auto"/>
                                    <w:right w:val="none" w:sz="0" w:space="0" w:color="auto"/>
                                  </w:divBdr>
                                  <w:divsChild>
                                    <w:div w:id="1964117959">
                                      <w:marLeft w:val="0"/>
                                      <w:marRight w:val="0"/>
                                      <w:marTop w:val="0"/>
                                      <w:marBottom w:val="0"/>
                                      <w:divBdr>
                                        <w:top w:val="none" w:sz="0" w:space="0" w:color="auto"/>
                                        <w:left w:val="none" w:sz="0" w:space="0" w:color="auto"/>
                                        <w:bottom w:val="none" w:sz="0" w:space="0" w:color="auto"/>
                                        <w:right w:val="none" w:sz="0" w:space="0" w:color="auto"/>
                                      </w:divBdr>
                                    </w:div>
                                  </w:divsChild>
                                </w:div>
                                <w:div w:id="1692106584">
                                  <w:marLeft w:val="0"/>
                                  <w:marRight w:val="0"/>
                                  <w:marTop w:val="0"/>
                                  <w:marBottom w:val="0"/>
                                  <w:divBdr>
                                    <w:top w:val="none" w:sz="0" w:space="0" w:color="auto"/>
                                    <w:left w:val="none" w:sz="0" w:space="0" w:color="auto"/>
                                    <w:bottom w:val="none" w:sz="0" w:space="0" w:color="auto"/>
                                    <w:right w:val="none" w:sz="0" w:space="0" w:color="auto"/>
                                  </w:divBdr>
                                  <w:divsChild>
                                    <w:div w:id="48384925">
                                      <w:marLeft w:val="0"/>
                                      <w:marRight w:val="0"/>
                                      <w:marTop w:val="0"/>
                                      <w:marBottom w:val="0"/>
                                      <w:divBdr>
                                        <w:top w:val="none" w:sz="0" w:space="0" w:color="auto"/>
                                        <w:left w:val="none" w:sz="0" w:space="0" w:color="auto"/>
                                        <w:bottom w:val="none" w:sz="0" w:space="0" w:color="auto"/>
                                        <w:right w:val="none" w:sz="0" w:space="0" w:color="auto"/>
                                      </w:divBdr>
                                    </w:div>
                                  </w:divsChild>
                                </w:div>
                                <w:div w:id="1596089869">
                                  <w:marLeft w:val="0"/>
                                  <w:marRight w:val="0"/>
                                  <w:marTop w:val="0"/>
                                  <w:marBottom w:val="0"/>
                                  <w:divBdr>
                                    <w:top w:val="none" w:sz="0" w:space="0" w:color="auto"/>
                                    <w:left w:val="none" w:sz="0" w:space="0" w:color="auto"/>
                                    <w:bottom w:val="none" w:sz="0" w:space="0" w:color="auto"/>
                                    <w:right w:val="none" w:sz="0" w:space="0" w:color="auto"/>
                                  </w:divBdr>
                                  <w:divsChild>
                                    <w:div w:id="209805144">
                                      <w:marLeft w:val="0"/>
                                      <w:marRight w:val="0"/>
                                      <w:marTop w:val="0"/>
                                      <w:marBottom w:val="0"/>
                                      <w:divBdr>
                                        <w:top w:val="none" w:sz="0" w:space="0" w:color="auto"/>
                                        <w:left w:val="none" w:sz="0" w:space="0" w:color="auto"/>
                                        <w:bottom w:val="none" w:sz="0" w:space="0" w:color="auto"/>
                                        <w:right w:val="none" w:sz="0" w:space="0" w:color="auto"/>
                                      </w:divBdr>
                                    </w:div>
                                  </w:divsChild>
                                </w:div>
                                <w:div w:id="77363562">
                                  <w:marLeft w:val="0"/>
                                  <w:marRight w:val="0"/>
                                  <w:marTop w:val="0"/>
                                  <w:marBottom w:val="0"/>
                                  <w:divBdr>
                                    <w:top w:val="none" w:sz="0" w:space="0" w:color="auto"/>
                                    <w:left w:val="none" w:sz="0" w:space="0" w:color="auto"/>
                                    <w:bottom w:val="none" w:sz="0" w:space="0" w:color="auto"/>
                                    <w:right w:val="none" w:sz="0" w:space="0" w:color="auto"/>
                                  </w:divBdr>
                                  <w:divsChild>
                                    <w:div w:id="471488738">
                                      <w:marLeft w:val="0"/>
                                      <w:marRight w:val="0"/>
                                      <w:marTop w:val="0"/>
                                      <w:marBottom w:val="0"/>
                                      <w:divBdr>
                                        <w:top w:val="none" w:sz="0" w:space="0" w:color="auto"/>
                                        <w:left w:val="none" w:sz="0" w:space="0" w:color="auto"/>
                                        <w:bottom w:val="none" w:sz="0" w:space="0" w:color="auto"/>
                                        <w:right w:val="none" w:sz="0" w:space="0" w:color="auto"/>
                                      </w:divBdr>
                                    </w:div>
                                  </w:divsChild>
                                </w:div>
                                <w:div w:id="1736051581">
                                  <w:marLeft w:val="0"/>
                                  <w:marRight w:val="0"/>
                                  <w:marTop w:val="0"/>
                                  <w:marBottom w:val="0"/>
                                  <w:divBdr>
                                    <w:top w:val="none" w:sz="0" w:space="0" w:color="auto"/>
                                    <w:left w:val="none" w:sz="0" w:space="0" w:color="auto"/>
                                    <w:bottom w:val="none" w:sz="0" w:space="0" w:color="auto"/>
                                    <w:right w:val="none" w:sz="0" w:space="0" w:color="auto"/>
                                  </w:divBdr>
                                  <w:divsChild>
                                    <w:div w:id="172955542">
                                      <w:marLeft w:val="0"/>
                                      <w:marRight w:val="0"/>
                                      <w:marTop w:val="0"/>
                                      <w:marBottom w:val="0"/>
                                      <w:divBdr>
                                        <w:top w:val="none" w:sz="0" w:space="0" w:color="auto"/>
                                        <w:left w:val="none" w:sz="0" w:space="0" w:color="auto"/>
                                        <w:bottom w:val="none" w:sz="0" w:space="0" w:color="auto"/>
                                        <w:right w:val="none" w:sz="0" w:space="0" w:color="auto"/>
                                      </w:divBdr>
                                    </w:div>
                                  </w:divsChild>
                                </w:div>
                                <w:div w:id="432091584">
                                  <w:marLeft w:val="0"/>
                                  <w:marRight w:val="0"/>
                                  <w:marTop w:val="0"/>
                                  <w:marBottom w:val="0"/>
                                  <w:divBdr>
                                    <w:top w:val="none" w:sz="0" w:space="0" w:color="auto"/>
                                    <w:left w:val="none" w:sz="0" w:space="0" w:color="auto"/>
                                    <w:bottom w:val="none" w:sz="0" w:space="0" w:color="auto"/>
                                    <w:right w:val="none" w:sz="0" w:space="0" w:color="auto"/>
                                  </w:divBdr>
                                  <w:divsChild>
                                    <w:div w:id="1448769605">
                                      <w:marLeft w:val="0"/>
                                      <w:marRight w:val="0"/>
                                      <w:marTop w:val="0"/>
                                      <w:marBottom w:val="0"/>
                                      <w:divBdr>
                                        <w:top w:val="none" w:sz="0" w:space="0" w:color="auto"/>
                                        <w:left w:val="none" w:sz="0" w:space="0" w:color="auto"/>
                                        <w:bottom w:val="none" w:sz="0" w:space="0" w:color="auto"/>
                                        <w:right w:val="none" w:sz="0" w:space="0" w:color="auto"/>
                                      </w:divBdr>
                                    </w:div>
                                  </w:divsChild>
                                </w:div>
                                <w:div w:id="140121120">
                                  <w:marLeft w:val="0"/>
                                  <w:marRight w:val="0"/>
                                  <w:marTop w:val="0"/>
                                  <w:marBottom w:val="0"/>
                                  <w:divBdr>
                                    <w:top w:val="none" w:sz="0" w:space="0" w:color="auto"/>
                                    <w:left w:val="none" w:sz="0" w:space="0" w:color="auto"/>
                                    <w:bottom w:val="none" w:sz="0" w:space="0" w:color="auto"/>
                                    <w:right w:val="none" w:sz="0" w:space="0" w:color="auto"/>
                                  </w:divBdr>
                                  <w:divsChild>
                                    <w:div w:id="837889764">
                                      <w:marLeft w:val="0"/>
                                      <w:marRight w:val="0"/>
                                      <w:marTop w:val="0"/>
                                      <w:marBottom w:val="0"/>
                                      <w:divBdr>
                                        <w:top w:val="none" w:sz="0" w:space="0" w:color="auto"/>
                                        <w:left w:val="none" w:sz="0" w:space="0" w:color="auto"/>
                                        <w:bottom w:val="none" w:sz="0" w:space="0" w:color="auto"/>
                                        <w:right w:val="none" w:sz="0" w:space="0" w:color="auto"/>
                                      </w:divBdr>
                                    </w:div>
                                  </w:divsChild>
                                </w:div>
                                <w:div w:id="180750764">
                                  <w:marLeft w:val="0"/>
                                  <w:marRight w:val="0"/>
                                  <w:marTop w:val="0"/>
                                  <w:marBottom w:val="0"/>
                                  <w:divBdr>
                                    <w:top w:val="none" w:sz="0" w:space="0" w:color="auto"/>
                                    <w:left w:val="none" w:sz="0" w:space="0" w:color="auto"/>
                                    <w:bottom w:val="none" w:sz="0" w:space="0" w:color="auto"/>
                                    <w:right w:val="none" w:sz="0" w:space="0" w:color="auto"/>
                                  </w:divBdr>
                                  <w:divsChild>
                                    <w:div w:id="373584033">
                                      <w:marLeft w:val="0"/>
                                      <w:marRight w:val="0"/>
                                      <w:marTop w:val="0"/>
                                      <w:marBottom w:val="0"/>
                                      <w:divBdr>
                                        <w:top w:val="none" w:sz="0" w:space="0" w:color="auto"/>
                                        <w:left w:val="none" w:sz="0" w:space="0" w:color="auto"/>
                                        <w:bottom w:val="none" w:sz="0" w:space="0" w:color="auto"/>
                                        <w:right w:val="none" w:sz="0" w:space="0" w:color="auto"/>
                                      </w:divBdr>
                                    </w:div>
                                  </w:divsChild>
                                </w:div>
                                <w:div w:id="1381050445">
                                  <w:marLeft w:val="0"/>
                                  <w:marRight w:val="0"/>
                                  <w:marTop w:val="0"/>
                                  <w:marBottom w:val="0"/>
                                  <w:divBdr>
                                    <w:top w:val="none" w:sz="0" w:space="0" w:color="auto"/>
                                    <w:left w:val="none" w:sz="0" w:space="0" w:color="auto"/>
                                    <w:bottom w:val="none" w:sz="0" w:space="0" w:color="auto"/>
                                    <w:right w:val="none" w:sz="0" w:space="0" w:color="auto"/>
                                  </w:divBdr>
                                  <w:divsChild>
                                    <w:div w:id="298069668">
                                      <w:marLeft w:val="0"/>
                                      <w:marRight w:val="0"/>
                                      <w:marTop w:val="0"/>
                                      <w:marBottom w:val="0"/>
                                      <w:divBdr>
                                        <w:top w:val="none" w:sz="0" w:space="0" w:color="auto"/>
                                        <w:left w:val="none" w:sz="0" w:space="0" w:color="auto"/>
                                        <w:bottom w:val="none" w:sz="0" w:space="0" w:color="auto"/>
                                        <w:right w:val="none" w:sz="0" w:space="0" w:color="auto"/>
                                      </w:divBdr>
                                    </w:div>
                                  </w:divsChild>
                                </w:div>
                                <w:div w:id="1023743644">
                                  <w:marLeft w:val="0"/>
                                  <w:marRight w:val="0"/>
                                  <w:marTop w:val="0"/>
                                  <w:marBottom w:val="0"/>
                                  <w:divBdr>
                                    <w:top w:val="none" w:sz="0" w:space="0" w:color="auto"/>
                                    <w:left w:val="none" w:sz="0" w:space="0" w:color="auto"/>
                                    <w:bottom w:val="none" w:sz="0" w:space="0" w:color="auto"/>
                                    <w:right w:val="none" w:sz="0" w:space="0" w:color="auto"/>
                                  </w:divBdr>
                                  <w:divsChild>
                                    <w:div w:id="447819844">
                                      <w:marLeft w:val="0"/>
                                      <w:marRight w:val="0"/>
                                      <w:marTop w:val="0"/>
                                      <w:marBottom w:val="0"/>
                                      <w:divBdr>
                                        <w:top w:val="none" w:sz="0" w:space="0" w:color="auto"/>
                                        <w:left w:val="none" w:sz="0" w:space="0" w:color="auto"/>
                                        <w:bottom w:val="none" w:sz="0" w:space="0" w:color="auto"/>
                                        <w:right w:val="none" w:sz="0" w:space="0" w:color="auto"/>
                                      </w:divBdr>
                                    </w:div>
                                  </w:divsChild>
                                </w:div>
                                <w:div w:id="1357386781">
                                  <w:marLeft w:val="0"/>
                                  <w:marRight w:val="0"/>
                                  <w:marTop w:val="0"/>
                                  <w:marBottom w:val="0"/>
                                  <w:divBdr>
                                    <w:top w:val="none" w:sz="0" w:space="0" w:color="auto"/>
                                    <w:left w:val="none" w:sz="0" w:space="0" w:color="auto"/>
                                    <w:bottom w:val="none" w:sz="0" w:space="0" w:color="auto"/>
                                    <w:right w:val="none" w:sz="0" w:space="0" w:color="auto"/>
                                  </w:divBdr>
                                  <w:divsChild>
                                    <w:div w:id="1991985332">
                                      <w:marLeft w:val="0"/>
                                      <w:marRight w:val="0"/>
                                      <w:marTop w:val="0"/>
                                      <w:marBottom w:val="0"/>
                                      <w:divBdr>
                                        <w:top w:val="none" w:sz="0" w:space="0" w:color="auto"/>
                                        <w:left w:val="none" w:sz="0" w:space="0" w:color="auto"/>
                                        <w:bottom w:val="none" w:sz="0" w:space="0" w:color="auto"/>
                                        <w:right w:val="none" w:sz="0" w:space="0" w:color="auto"/>
                                      </w:divBdr>
                                    </w:div>
                                  </w:divsChild>
                                </w:div>
                                <w:div w:id="972834378">
                                  <w:marLeft w:val="0"/>
                                  <w:marRight w:val="0"/>
                                  <w:marTop w:val="0"/>
                                  <w:marBottom w:val="0"/>
                                  <w:divBdr>
                                    <w:top w:val="none" w:sz="0" w:space="0" w:color="auto"/>
                                    <w:left w:val="none" w:sz="0" w:space="0" w:color="auto"/>
                                    <w:bottom w:val="none" w:sz="0" w:space="0" w:color="auto"/>
                                    <w:right w:val="none" w:sz="0" w:space="0" w:color="auto"/>
                                  </w:divBdr>
                                  <w:divsChild>
                                    <w:div w:id="429737233">
                                      <w:marLeft w:val="0"/>
                                      <w:marRight w:val="0"/>
                                      <w:marTop w:val="0"/>
                                      <w:marBottom w:val="0"/>
                                      <w:divBdr>
                                        <w:top w:val="none" w:sz="0" w:space="0" w:color="auto"/>
                                        <w:left w:val="none" w:sz="0" w:space="0" w:color="auto"/>
                                        <w:bottom w:val="none" w:sz="0" w:space="0" w:color="auto"/>
                                        <w:right w:val="none" w:sz="0" w:space="0" w:color="auto"/>
                                      </w:divBdr>
                                    </w:div>
                                  </w:divsChild>
                                </w:div>
                                <w:div w:id="2019582010">
                                  <w:marLeft w:val="0"/>
                                  <w:marRight w:val="0"/>
                                  <w:marTop w:val="0"/>
                                  <w:marBottom w:val="0"/>
                                  <w:divBdr>
                                    <w:top w:val="none" w:sz="0" w:space="0" w:color="auto"/>
                                    <w:left w:val="none" w:sz="0" w:space="0" w:color="auto"/>
                                    <w:bottom w:val="none" w:sz="0" w:space="0" w:color="auto"/>
                                    <w:right w:val="none" w:sz="0" w:space="0" w:color="auto"/>
                                  </w:divBdr>
                                  <w:divsChild>
                                    <w:div w:id="461308751">
                                      <w:marLeft w:val="0"/>
                                      <w:marRight w:val="0"/>
                                      <w:marTop w:val="0"/>
                                      <w:marBottom w:val="0"/>
                                      <w:divBdr>
                                        <w:top w:val="none" w:sz="0" w:space="0" w:color="auto"/>
                                        <w:left w:val="none" w:sz="0" w:space="0" w:color="auto"/>
                                        <w:bottom w:val="none" w:sz="0" w:space="0" w:color="auto"/>
                                        <w:right w:val="none" w:sz="0" w:space="0" w:color="auto"/>
                                      </w:divBdr>
                                    </w:div>
                                  </w:divsChild>
                                </w:div>
                                <w:div w:id="1512061460">
                                  <w:marLeft w:val="0"/>
                                  <w:marRight w:val="0"/>
                                  <w:marTop w:val="0"/>
                                  <w:marBottom w:val="0"/>
                                  <w:divBdr>
                                    <w:top w:val="none" w:sz="0" w:space="0" w:color="auto"/>
                                    <w:left w:val="none" w:sz="0" w:space="0" w:color="auto"/>
                                    <w:bottom w:val="none" w:sz="0" w:space="0" w:color="auto"/>
                                    <w:right w:val="none" w:sz="0" w:space="0" w:color="auto"/>
                                  </w:divBdr>
                                  <w:divsChild>
                                    <w:div w:id="992684901">
                                      <w:marLeft w:val="0"/>
                                      <w:marRight w:val="0"/>
                                      <w:marTop w:val="0"/>
                                      <w:marBottom w:val="0"/>
                                      <w:divBdr>
                                        <w:top w:val="none" w:sz="0" w:space="0" w:color="auto"/>
                                        <w:left w:val="none" w:sz="0" w:space="0" w:color="auto"/>
                                        <w:bottom w:val="none" w:sz="0" w:space="0" w:color="auto"/>
                                        <w:right w:val="none" w:sz="0" w:space="0" w:color="auto"/>
                                      </w:divBdr>
                                    </w:div>
                                  </w:divsChild>
                                </w:div>
                                <w:div w:id="1633559272">
                                  <w:marLeft w:val="0"/>
                                  <w:marRight w:val="0"/>
                                  <w:marTop w:val="0"/>
                                  <w:marBottom w:val="0"/>
                                  <w:divBdr>
                                    <w:top w:val="none" w:sz="0" w:space="0" w:color="auto"/>
                                    <w:left w:val="none" w:sz="0" w:space="0" w:color="auto"/>
                                    <w:bottom w:val="none" w:sz="0" w:space="0" w:color="auto"/>
                                    <w:right w:val="none" w:sz="0" w:space="0" w:color="auto"/>
                                  </w:divBdr>
                                  <w:divsChild>
                                    <w:div w:id="921715799">
                                      <w:marLeft w:val="0"/>
                                      <w:marRight w:val="0"/>
                                      <w:marTop w:val="0"/>
                                      <w:marBottom w:val="0"/>
                                      <w:divBdr>
                                        <w:top w:val="none" w:sz="0" w:space="0" w:color="auto"/>
                                        <w:left w:val="none" w:sz="0" w:space="0" w:color="auto"/>
                                        <w:bottom w:val="none" w:sz="0" w:space="0" w:color="auto"/>
                                        <w:right w:val="none" w:sz="0" w:space="0" w:color="auto"/>
                                      </w:divBdr>
                                    </w:div>
                                  </w:divsChild>
                                </w:div>
                                <w:div w:id="1046610808">
                                  <w:marLeft w:val="0"/>
                                  <w:marRight w:val="0"/>
                                  <w:marTop w:val="0"/>
                                  <w:marBottom w:val="0"/>
                                  <w:divBdr>
                                    <w:top w:val="none" w:sz="0" w:space="0" w:color="auto"/>
                                    <w:left w:val="none" w:sz="0" w:space="0" w:color="auto"/>
                                    <w:bottom w:val="none" w:sz="0" w:space="0" w:color="auto"/>
                                    <w:right w:val="none" w:sz="0" w:space="0" w:color="auto"/>
                                  </w:divBdr>
                                  <w:divsChild>
                                    <w:div w:id="654258498">
                                      <w:marLeft w:val="0"/>
                                      <w:marRight w:val="0"/>
                                      <w:marTop w:val="0"/>
                                      <w:marBottom w:val="0"/>
                                      <w:divBdr>
                                        <w:top w:val="none" w:sz="0" w:space="0" w:color="auto"/>
                                        <w:left w:val="none" w:sz="0" w:space="0" w:color="auto"/>
                                        <w:bottom w:val="none" w:sz="0" w:space="0" w:color="auto"/>
                                        <w:right w:val="none" w:sz="0" w:space="0" w:color="auto"/>
                                      </w:divBdr>
                                    </w:div>
                                  </w:divsChild>
                                </w:div>
                                <w:div w:id="1153986433">
                                  <w:marLeft w:val="0"/>
                                  <w:marRight w:val="0"/>
                                  <w:marTop w:val="0"/>
                                  <w:marBottom w:val="0"/>
                                  <w:divBdr>
                                    <w:top w:val="none" w:sz="0" w:space="0" w:color="auto"/>
                                    <w:left w:val="none" w:sz="0" w:space="0" w:color="auto"/>
                                    <w:bottom w:val="none" w:sz="0" w:space="0" w:color="auto"/>
                                    <w:right w:val="none" w:sz="0" w:space="0" w:color="auto"/>
                                  </w:divBdr>
                                  <w:divsChild>
                                    <w:div w:id="751776113">
                                      <w:marLeft w:val="0"/>
                                      <w:marRight w:val="0"/>
                                      <w:marTop w:val="0"/>
                                      <w:marBottom w:val="0"/>
                                      <w:divBdr>
                                        <w:top w:val="none" w:sz="0" w:space="0" w:color="auto"/>
                                        <w:left w:val="none" w:sz="0" w:space="0" w:color="auto"/>
                                        <w:bottom w:val="none" w:sz="0" w:space="0" w:color="auto"/>
                                        <w:right w:val="none" w:sz="0" w:space="0" w:color="auto"/>
                                      </w:divBdr>
                                    </w:div>
                                  </w:divsChild>
                                </w:div>
                                <w:div w:id="1473328389">
                                  <w:marLeft w:val="0"/>
                                  <w:marRight w:val="0"/>
                                  <w:marTop w:val="0"/>
                                  <w:marBottom w:val="0"/>
                                  <w:divBdr>
                                    <w:top w:val="none" w:sz="0" w:space="0" w:color="auto"/>
                                    <w:left w:val="none" w:sz="0" w:space="0" w:color="auto"/>
                                    <w:bottom w:val="none" w:sz="0" w:space="0" w:color="auto"/>
                                    <w:right w:val="none" w:sz="0" w:space="0" w:color="auto"/>
                                  </w:divBdr>
                                  <w:divsChild>
                                    <w:div w:id="1116410463">
                                      <w:marLeft w:val="0"/>
                                      <w:marRight w:val="0"/>
                                      <w:marTop w:val="0"/>
                                      <w:marBottom w:val="0"/>
                                      <w:divBdr>
                                        <w:top w:val="none" w:sz="0" w:space="0" w:color="auto"/>
                                        <w:left w:val="none" w:sz="0" w:space="0" w:color="auto"/>
                                        <w:bottom w:val="none" w:sz="0" w:space="0" w:color="auto"/>
                                        <w:right w:val="none" w:sz="0" w:space="0" w:color="auto"/>
                                      </w:divBdr>
                                    </w:div>
                                  </w:divsChild>
                                </w:div>
                                <w:div w:id="2038047264">
                                  <w:marLeft w:val="0"/>
                                  <w:marRight w:val="0"/>
                                  <w:marTop w:val="0"/>
                                  <w:marBottom w:val="0"/>
                                  <w:divBdr>
                                    <w:top w:val="none" w:sz="0" w:space="0" w:color="auto"/>
                                    <w:left w:val="none" w:sz="0" w:space="0" w:color="auto"/>
                                    <w:bottom w:val="none" w:sz="0" w:space="0" w:color="auto"/>
                                    <w:right w:val="none" w:sz="0" w:space="0" w:color="auto"/>
                                  </w:divBdr>
                                  <w:divsChild>
                                    <w:div w:id="512375381">
                                      <w:marLeft w:val="0"/>
                                      <w:marRight w:val="0"/>
                                      <w:marTop w:val="0"/>
                                      <w:marBottom w:val="0"/>
                                      <w:divBdr>
                                        <w:top w:val="none" w:sz="0" w:space="0" w:color="auto"/>
                                        <w:left w:val="none" w:sz="0" w:space="0" w:color="auto"/>
                                        <w:bottom w:val="none" w:sz="0" w:space="0" w:color="auto"/>
                                        <w:right w:val="none" w:sz="0" w:space="0" w:color="auto"/>
                                      </w:divBdr>
                                    </w:div>
                                  </w:divsChild>
                                </w:div>
                                <w:div w:id="64954207">
                                  <w:marLeft w:val="0"/>
                                  <w:marRight w:val="0"/>
                                  <w:marTop w:val="0"/>
                                  <w:marBottom w:val="0"/>
                                  <w:divBdr>
                                    <w:top w:val="none" w:sz="0" w:space="0" w:color="auto"/>
                                    <w:left w:val="none" w:sz="0" w:space="0" w:color="auto"/>
                                    <w:bottom w:val="none" w:sz="0" w:space="0" w:color="auto"/>
                                    <w:right w:val="none" w:sz="0" w:space="0" w:color="auto"/>
                                  </w:divBdr>
                                  <w:divsChild>
                                    <w:div w:id="736438575">
                                      <w:marLeft w:val="0"/>
                                      <w:marRight w:val="0"/>
                                      <w:marTop w:val="0"/>
                                      <w:marBottom w:val="0"/>
                                      <w:divBdr>
                                        <w:top w:val="none" w:sz="0" w:space="0" w:color="auto"/>
                                        <w:left w:val="none" w:sz="0" w:space="0" w:color="auto"/>
                                        <w:bottom w:val="none" w:sz="0" w:space="0" w:color="auto"/>
                                        <w:right w:val="none" w:sz="0" w:space="0" w:color="auto"/>
                                      </w:divBdr>
                                    </w:div>
                                  </w:divsChild>
                                </w:div>
                                <w:div w:id="1669989363">
                                  <w:marLeft w:val="0"/>
                                  <w:marRight w:val="0"/>
                                  <w:marTop w:val="0"/>
                                  <w:marBottom w:val="0"/>
                                  <w:divBdr>
                                    <w:top w:val="none" w:sz="0" w:space="0" w:color="auto"/>
                                    <w:left w:val="none" w:sz="0" w:space="0" w:color="auto"/>
                                    <w:bottom w:val="none" w:sz="0" w:space="0" w:color="auto"/>
                                    <w:right w:val="none" w:sz="0" w:space="0" w:color="auto"/>
                                  </w:divBdr>
                                  <w:divsChild>
                                    <w:div w:id="241184680">
                                      <w:marLeft w:val="0"/>
                                      <w:marRight w:val="0"/>
                                      <w:marTop w:val="0"/>
                                      <w:marBottom w:val="0"/>
                                      <w:divBdr>
                                        <w:top w:val="none" w:sz="0" w:space="0" w:color="auto"/>
                                        <w:left w:val="none" w:sz="0" w:space="0" w:color="auto"/>
                                        <w:bottom w:val="none" w:sz="0" w:space="0" w:color="auto"/>
                                        <w:right w:val="none" w:sz="0" w:space="0" w:color="auto"/>
                                      </w:divBdr>
                                    </w:div>
                                  </w:divsChild>
                                </w:div>
                                <w:div w:id="1236815546">
                                  <w:marLeft w:val="0"/>
                                  <w:marRight w:val="0"/>
                                  <w:marTop w:val="0"/>
                                  <w:marBottom w:val="0"/>
                                  <w:divBdr>
                                    <w:top w:val="none" w:sz="0" w:space="0" w:color="auto"/>
                                    <w:left w:val="none" w:sz="0" w:space="0" w:color="auto"/>
                                    <w:bottom w:val="none" w:sz="0" w:space="0" w:color="auto"/>
                                    <w:right w:val="none" w:sz="0" w:space="0" w:color="auto"/>
                                  </w:divBdr>
                                  <w:divsChild>
                                    <w:div w:id="14620072">
                                      <w:marLeft w:val="0"/>
                                      <w:marRight w:val="0"/>
                                      <w:marTop w:val="0"/>
                                      <w:marBottom w:val="0"/>
                                      <w:divBdr>
                                        <w:top w:val="none" w:sz="0" w:space="0" w:color="auto"/>
                                        <w:left w:val="none" w:sz="0" w:space="0" w:color="auto"/>
                                        <w:bottom w:val="none" w:sz="0" w:space="0" w:color="auto"/>
                                        <w:right w:val="none" w:sz="0" w:space="0" w:color="auto"/>
                                      </w:divBdr>
                                    </w:div>
                                  </w:divsChild>
                                </w:div>
                                <w:div w:id="817575257">
                                  <w:marLeft w:val="0"/>
                                  <w:marRight w:val="0"/>
                                  <w:marTop w:val="0"/>
                                  <w:marBottom w:val="0"/>
                                  <w:divBdr>
                                    <w:top w:val="none" w:sz="0" w:space="0" w:color="auto"/>
                                    <w:left w:val="none" w:sz="0" w:space="0" w:color="auto"/>
                                    <w:bottom w:val="none" w:sz="0" w:space="0" w:color="auto"/>
                                    <w:right w:val="none" w:sz="0" w:space="0" w:color="auto"/>
                                  </w:divBdr>
                                  <w:divsChild>
                                    <w:div w:id="1624114251">
                                      <w:marLeft w:val="0"/>
                                      <w:marRight w:val="0"/>
                                      <w:marTop w:val="0"/>
                                      <w:marBottom w:val="0"/>
                                      <w:divBdr>
                                        <w:top w:val="none" w:sz="0" w:space="0" w:color="auto"/>
                                        <w:left w:val="none" w:sz="0" w:space="0" w:color="auto"/>
                                        <w:bottom w:val="none" w:sz="0" w:space="0" w:color="auto"/>
                                        <w:right w:val="none" w:sz="0" w:space="0" w:color="auto"/>
                                      </w:divBdr>
                                    </w:div>
                                  </w:divsChild>
                                </w:div>
                                <w:div w:id="1205867131">
                                  <w:marLeft w:val="0"/>
                                  <w:marRight w:val="0"/>
                                  <w:marTop w:val="0"/>
                                  <w:marBottom w:val="0"/>
                                  <w:divBdr>
                                    <w:top w:val="none" w:sz="0" w:space="0" w:color="auto"/>
                                    <w:left w:val="none" w:sz="0" w:space="0" w:color="auto"/>
                                    <w:bottom w:val="none" w:sz="0" w:space="0" w:color="auto"/>
                                    <w:right w:val="none" w:sz="0" w:space="0" w:color="auto"/>
                                  </w:divBdr>
                                  <w:divsChild>
                                    <w:div w:id="491871087">
                                      <w:marLeft w:val="0"/>
                                      <w:marRight w:val="0"/>
                                      <w:marTop w:val="0"/>
                                      <w:marBottom w:val="0"/>
                                      <w:divBdr>
                                        <w:top w:val="none" w:sz="0" w:space="0" w:color="auto"/>
                                        <w:left w:val="none" w:sz="0" w:space="0" w:color="auto"/>
                                        <w:bottom w:val="none" w:sz="0" w:space="0" w:color="auto"/>
                                        <w:right w:val="none" w:sz="0" w:space="0" w:color="auto"/>
                                      </w:divBdr>
                                    </w:div>
                                  </w:divsChild>
                                </w:div>
                                <w:div w:id="2123330889">
                                  <w:marLeft w:val="0"/>
                                  <w:marRight w:val="0"/>
                                  <w:marTop w:val="0"/>
                                  <w:marBottom w:val="0"/>
                                  <w:divBdr>
                                    <w:top w:val="none" w:sz="0" w:space="0" w:color="auto"/>
                                    <w:left w:val="none" w:sz="0" w:space="0" w:color="auto"/>
                                    <w:bottom w:val="none" w:sz="0" w:space="0" w:color="auto"/>
                                    <w:right w:val="none" w:sz="0" w:space="0" w:color="auto"/>
                                  </w:divBdr>
                                  <w:divsChild>
                                    <w:div w:id="2071340898">
                                      <w:marLeft w:val="0"/>
                                      <w:marRight w:val="0"/>
                                      <w:marTop w:val="0"/>
                                      <w:marBottom w:val="0"/>
                                      <w:divBdr>
                                        <w:top w:val="none" w:sz="0" w:space="0" w:color="auto"/>
                                        <w:left w:val="none" w:sz="0" w:space="0" w:color="auto"/>
                                        <w:bottom w:val="none" w:sz="0" w:space="0" w:color="auto"/>
                                        <w:right w:val="none" w:sz="0" w:space="0" w:color="auto"/>
                                      </w:divBdr>
                                    </w:div>
                                  </w:divsChild>
                                </w:div>
                                <w:div w:id="932082429">
                                  <w:marLeft w:val="0"/>
                                  <w:marRight w:val="0"/>
                                  <w:marTop w:val="0"/>
                                  <w:marBottom w:val="0"/>
                                  <w:divBdr>
                                    <w:top w:val="none" w:sz="0" w:space="0" w:color="auto"/>
                                    <w:left w:val="none" w:sz="0" w:space="0" w:color="auto"/>
                                    <w:bottom w:val="none" w:sz="0" w:space="0" w:color="auto"/>
                                    <w:right w:val="none" w:sz="0" w:space="0" w:color="auto"/>
                                  </w:divBdr>
                                  <w:divsChild>
                                    <w:div w:id="610551224">
                                      <w:marLeft w:val="0"/>
                                      <w:marRight w:val="0"/>
                                      <w:marTop w:val="0"/>
                                      <w:marBottom w:val="0"/>
                                      <w:divBdr>
                                        <w:top w:val="none" w:sz="0" w:space="0" w:color="auto"/>
                                        <w:left w:val="none" w:sz="0" w:space="0" w:color="auto"/>
                                        <w:bottom w:val="none" w:sz="0" w:space="0" w:color="auto"/>
                                        <w:right w:val="none" w:sz="0" w:space="0" w:color="auto"/>
                                      </w:divBdr>
                                    </w:div>
                                  </w:divsChild>
                                </w:div>
                                <w:div w:id="751849863">
                                  <w:marLeft w:val="0"/>
                                  <w:marRight w:val="0"/>
                                  <w:marTop w:val="0"/>
                                  <w:marBottom w:val="0"/>
                                  <w:divBdr>
                                    <w:top w:val="none" w:sz="0" w:space="0" w:color="auto"/>
                                    <w:left w:val="none" w:sz="0" w:space="0" w:color="auto"/>
                                    <w:bottom w:val="none" w:sz="0" w:space="0" w:color="auto"/>
                                    <w:right w:val="none" w:sz="0" w:space="0" w:color="auto"/>
                                  </w:divBdr>
                                  <w:divsChild>
                                    <w:div w:id="2133399164">
                                      <w:marLeft w:val="0"/>
                                      <w:marRight w:val="0"/>
                                      <w:marTop w:val="0"/>
                                      <w:marBottom w:val="0"/>
                                      <w:divBdr>
                                        <w:top w:val="none" w:sz="0" w:space="0" w:color="auto"/>
                                        <w:left w:val="none" w:sz="0" w:space="0" w:color="auto"/>
                                        <w:bottom w:val="none" w:sz="0" w:space="0" w:color="auto"/>
                                        <w:right w:val="none" w:sz="0" w:space="0" w:color="auto"/>
                                      </w:divBdr>
                                    </w:div>
                                  </w:divsChild>
                                </w:div>
                                <w:div w:id="984897448">
                                  <w:marLeft w:val="0"/>
                                  <w:marRight w:val="0"/>
                                  <w:marTop w:val="0"/>
                                  <w:marBottom w:val="0"/>
                                  <w:divBdr>
                                    <w:top w:val="none" w:sz="0" w:space="0" w:color="auto"/>
                                    <w:left w:val="none" w:sz="0" w:space="0" w:color="auto"/>
                                    <w:bottom w:val="none" w:sz="0" w:space="0" w:color="auto"/>
                                    <w:right w:val="none" w:sz="0" w:space="0" w:color="auto"/>
                                  </w:divBdr>
                                  <w:divsChild>
                                    <w:div w:id="993292654">
                                      <w:marLeft w:val="0"/>
                                      <w:marRight w:val="0"/>
                                      <w:marTop w:val="0"/>
                                      <w:marBottom w:val="0"/>
                                      <w:divBdr>
                                        <w:top w:val="none" w:sz="0" w:space="0" w:color="auto"/>
                                        <w:left w:val="none" w:sz="0" w:space="0" w:color="auto"/>
                                        <w:bottom w:val="none" w:sz="0" w:space="0" w:color="auto"/>
                                        <w:right w:val="none" w:sz="0" w:space="0" w:color="auto"/>
                                      </w:divBdr>
                                    </w:div>
                                  </w:divsChild>
                                </w:div>
                                <w:div w:id="1765882821">
                                  <w:marLeft w:val="0"/>
                                  <w:marRight w:val="0"/>
                                  <w:marTop w:val="0"/>
                                  <w:marBottom w:val="0"/>
                                  <w:divBdr>
                                    <w:top w:val="none" w:sz="0" w:space="0" w:color="auto"/>
                                    <w:left w:val="none" w:sz="0" w:space="0" w:color="auto"/>
                                    <w:bottom w:val="none" w:sz="0" w:space="0" w:color="auto"/>
                                    <w:right w:val="none" w:sz="0" w:space="0" w:color="auto"/>
                                  </w:divBdr>
                                  <w:divsChild>
                                    <w:div w:id="2043287953">
                                      <w:marLeft w:val="0"/>
                                      <w:marRight w:val="0"/>
                                      <w:marTop w:val="0"/>
                                      <w:marBottom w:val="0"/>
                                      <w:divBdr>
                                        <w:top w:val="none" w:sz="0" w:space="0" w:color="auto"/>
                                        <w:left w:val="none" w:sz="0" w:space="0" w:color="auto"/>
                                        <w:bottom w:val="none" w:sz="0" w:space="0" w:color="auto"/>
                                        <w:right w:val="none" w:sz="0" w:space="0" w:color="auto"/>
                                      </w:divBdr>
                                    </w:div>
                                  </w:divsChild>
                                </w:div>
                                <w:div w:id="684019111">
                                  <w:marLeft w:val="0"/>
                                  <w:marRight w:val="0"/>
                                  <w:marTop w:val="0"/>
                                  <w:marBottom w:val="0"/>
                                  <w:divBdr>
                                    <w:top w:val="none" w:sz="0" w:space="0" w:color="auto"/>
                                    <w:left w:val="none" w:sz="0" w:space="0" w:color="auto"/>
                                    <w:bottom w:val="none" w:sz="0" w:space="0" w:color="auto"/>
                                    <w:right w:val="none" w:sz="0" w:space="0" w:color="auto"/>
                                  </w:divBdr>
                                  <w:divsChild>
                                    <w:div w:id="113328173">
                                      <w:marLeft w:val="0"/>
                                      <w:marRight w:val="0"/>
                                      <w:marTop w:val="0"/>
                                      <w:marBottom w:val="0"/>
                                      <w:divBdr>
                                        <w:top w:val="none" w:sz="0" w:space="0" w:color="auto"/>
                                        <w:left w:val="none" w:sz="0" w:space="0" w:color="auto"/>
                                        <w:bottom w:val="none" w:sz="0" w:space="0" w:color="auto"/>
                                        <w:right w:val="none" w:sz="0" w:space="0" w:color="auto"/>
                                      </w:divBdr>
                                    </w:div>
                                  </w:divsChild>
                                </w:div>
                                <w:div w:id="753935464">
                                  <w:marLeft w:val="0"/>
                                  <w:marRight w:val="0"/>
                                  <w:marTop w:val="0"/>
                                  <w:marBottom w:val="0"/>
                                  <w:divBdr>
                                    <w:top w:val="none" w:sz="0" w:space="0" w:color="auto"/>
                                    <w:left w:val="none" w:sz="0" w:space="0" w:color="auto"/>
                                    <w:bottom w:val="none" w:sz="0" w:space="0" w:color="auto"/>
                                    <w:right w:val="none" w:sz="0" w:space="0" w:color="auto"/>
                                  </w:divBdr>
                                  <w:divsChild>
                                    <w:div w:id="387151087">
                                      <w:marLeft w:val="0"/>
                                      <w:marRight w:val="0"/>
                                      <w:marTop w:val="0"/>
                                      <w:marBottom w:val="0"/>
                                      <w:divBdr>
                                        <w:top w:val="none" w:sz="0" w:space="0" w:color="auto"/>
                                        <w:left w:val="none" w:sz="0" w:space="0" w:color="auto"/>
                                        <w:bottom w:val="none" w:sz="0" w:space="0" w:color="auto"/>
                                        <w:right w:val="none" w:sz="0" w:space="0" w:color="auto"/>
                                      </w:divBdr>
                                    </w:div>
                                  </w:divsChild>
                                </w:div>
                                <w:div w:id="464348434">
                                  <w:marLeft w:val="0"/>
                                  <w:marRight w:val="0"/>
                                  <w:marTop w:val="0"/>
                                  <w:marBottom w:val="0"/>
                                  <w:divBdr>
                                    <w:top w:val="none" w:sz="0" w:space="0" w:color="auto"/>
                                    <w:left w:val="none" w:sz="0" w:space="0" w:color="auto"/>
                                    <w:bottom w:val="none" w:sz="0" w:space="0" w:color="auto"/>
                                    <w:right w:val="none" w:sz="0" w:space="0" w:color="auto"/>
                                  </w:divBdr>
                                  <w:divsChild>
                                    <w:div w:id="807674076">
                                      <w:marLeft w:val="0"/>
                                      <w:marRight w:val="0"/>
                                      <w:marTop w:val="0"/>
                                      <w:marBottom w:val="0"/>
                                      <w:divBdr>
                                        <w:top w:val="none" w:sz="0" w:space="0" w:color="auto"/>
                                        <w:left w:val="none" w:sz="0" w:space="0" w:color="auto"/>
                                        <w:bottom w:val="none" w:sz="0" w:space="0" w:color="auto"/>
                                        <w:right w:val="none" w:sz="0" w:space="0" w:color="auto"/>
                                      </w:divBdr>
                                    </w:div>
                                  </w:divsChild>
                                </w:div>
                                <w:div w:id="967711345">
                                  <w:marLeft w:val="0"/>
                                  <w:marRight w:val="0"/>
                                  <w:marTop w:val="0"/>
                                  <w:marBottom w:val="0"/>
                                  <w:divBdr>
                                    <w:top w:val="none" w:sz="0" w:space="0" w:color="auto"/>
                                    <w:left w:val="none" w:sz="0" w:space="0" w:color="auto"/>
                                    <w:bottom w:val="none" w:sz="0" w:space="0" w:color="auto"/>
                                    <w:right w:val="none" w:sz="0" w:space="0" w:color="auto"/>
                                  </w:divBdr>
                                  <w:divsChild>
                                    <w:div w:id="2082822969">
                                      <w:marLeft w:val="0"/>
                                      <w:marRight w:val="0"/>
                                      <w:marTop w:val="0"/>
                                      <w:marBottom w:val="0"/>
                                      <w:divBdr>
                                        <w:top w:val="none" w:sz="0" w:space="0" w:color="auto"/>
                                        <w:left w:val="none" w:sz="0" w:space="0" w:color="auto"/>
                                        <w:bottom w:val="none" w:sz="0" w:space="0" w:color="auto"/>
                                        <w:right w:val="none" w:sz="0" w:space="0" w:color="auto"/>
                                      </w:divBdr>
                                    </w:div>
                                  </w:divsChild>
                                </w:div>
                                <w:div w:id="923607424">
                                  <w:marLeft w:val="0"/>
                                  <w:marRight w:val="0"/>
                                  <w:marTop w:val="0"/>
                                  <w:marBottom w:val="0"/>
                                  <w:divBdr>
                                    <w:top w:val="none" w:sz="0" w:space="0" w:color="auto"/>
                                    <w:left w:val="none" w:sz="0" w:space="0" w:color="auto"/>
                                    <w:bottom w:val="none" w:sz="0" w:space="0" w:color="auto"/>
                                    <w:right w:val="none" w:sz="0" w:space="0" w:color="auto"/>
                                  </w:divBdr>
                                  <w:divsChild>
                                    <w:div w:id="2002347910">
                                      <w:marLeft w:val="0"/>
                                      <w:marRight w:val="0"/>
                                      <w:marTop w:val="0"/>
                                      <w:marBottom w:val="0"/>
                                      <w:divBdr>
                                        <w:top w:val="none" w:sz="0" w:space="0" w:color="auto"/>
                                        <w:left w:val="none" w:sz="0" w:space="0" w:color="auto"/>
                                        <w:bottom w:val="none" w:sz="0" w:space="0" w:color="auto"/>
                                        <w:right w:val="none" w:sz="0" w:space="0" w:color="auto"/>
                                      </w:divBdr>
                                    </w:div>
                                  </w:divsChild>
                                </w:div>
                                <w:div w:id="1054817341">
                                  <w:marLeft w:val="0"/>
                                  <w:marRight w:val="0"/>
                                  <w:marTop w:val="0"/>
                                  <w:marBottom w:val="0"/>
                                  <w:divBdr>
                                    <w:top w:val="none" w:sz="0" w:space="0" w:color="auto"/>
                                    <w:left w:val="none" w:sz="0" w:space="0" w:color="auto"/>
                                    <w:bottom w:val="none" w:sz="0" w:space="0" w:color="auto"/>
                                    <w:right w:val="none" w:sz="0" w:space="0" w:color="auto"/>
                                  </w:divBdr>
                                  <w:divsChild>
                                    <w:div w:id="1205748429">
                                      <w:marLeft w:val="0"/>
                                      <w:marRight w:val="0"/>
                                      <w:marTop w:val="0"/>
                                      <w:marBottom w:val="0"/>
                                      <w:divBdr>
                                        <w:top w:val="none" w:sz="0" w:space="0" w:color="auto"/>
                                        <w:left w:val="none" w:sz="0" w:space="0" w:color="auto"/>
                                        <w:bottom w:val="none" w:sz="0" w:space="0" w:color="auto"/>
                                        <w:right w:val="none" w:sz="0" w:space="0" w:color="auto"/>
                                      </w:divBdr>
                                    </w:div>
                                  </w:divsChild>
                                </w:div>
                                <w:div w:id="1596396648">
                                  <w:marLeft w:val="0"/>
                                  <w:marRight w:val="0"/>
                                  <w:marTop w:val="0"/>
                                  <w:marBottom w:val="0"/>
                                  <w:divBdr>
                                    <w:top w:val="none" w:sz="0" w:space="0" w:color="auto"/>
                                    <w:left w:val="none" w:sz="0" w:space="0" w:color="auto"/>
                                    <w:bottom w:val="none" w:sz="0" w:space="0" w:color="auto"/>
                                    <w:right w:val="none" w:sz="0" w:space="0" w:color="auto"/>
                                  </w:divBdr>
                                  <w:divsChild>
                                    <w:div w:id="287053785">
                                      <w:marLeft w:val="0"/>
                                      <w:marRight w:val="0"/>
                                      <w:marTop w:val="0"/>
                                      <w:marBottom w:val="0"/>
                                      <w:divBdr>
                                        <w:top w:val="none" w:sz="0" w:space="0" w:color="auto"/>
                                        <w:left w:val="none" w:sz="0" w:space="0" w:color="auto"/>
                                        <w:bottom w:val="none" w:sz="0" w:space="0" w:color="auto"/>
                                        <w:right w:val="none" w:sz="0" w:space="0" w:color="auto"/>
                                      </w:divBdr>
                                    </w:div>
                                  </w:divsChild>
                                </w:div>
                                <w:div w:id="160849551">
                                  <w:marLeft w:val="0"/>
                                  <w:marRight w:val="0"/>
                                  <w:marTop w:val="0"/>
                                  <w:marBottom w:val="0"/>
                                  <w:divBdr>
                                    <w:top w:val="none" w:sz="0" w:space="0" w:color="auto"/>
                                    <w:left w:val="none" w:sz="0" w:space="0" w:color="auto"/>
                                    <w:bottom w:val="none" w:sz="0" w:space="0" w:color="auto"/>
                                    <w:right w:val="none" w:sz="0" w:space="0" w:color="auto"/>
                                  </w:divBdr>
                                  <w:divsChild>
                                    <w:div w:id="2021468960">
                                      <w:marLeft w:val="0"/>
                                      <w:marRight w:val="0"/>
                                      <w:marTop w:val="0"/>
                                      <w:marBottom w:val="0"/>
                                      <w:divBdr>
                                        <w:top w:val="none" w:sz="0" w:space="0" w:color="auto"/>
                                        <w:left w:val="none" w:sz="0" w:space="0" w:color="auto"/>
                                        <w:bottom w:val="none" w:sz="0" w:space="0" w:color="auto"/>
                                        <w:right w:val="none" w:sz="0" w:space="0" w:color="auto"/>
                                      </w:divBdr>
                                    </w:div>
                                  </w:divsChild>
                                </w:div>
                                <w:div w:id="1122646625">
                                  <w:marLeft w:val="0"/>
                                  <w:marRight w:val="0"/>
                                  <w:marTop w:val="0"/>
                                  <w:marBottom w:val="0"/>
                                  <w:divBdr>
                                    <w:top w:val="none" w:sz="0" w:space="0" w:color="auto"/>
                                    <w:left w:val="none" w:sz="0" w:space="0" w:color="auto"/>
                                    <w:bottom w:val="none" w:sz="0" w:space="0" w:color="auto"/>
                                    <w:right w:val="none" w:sz="0" w:space="0" w:color="auto"/>
                                  </w:divBdr>
                                  <w:divsChild>
                                    <w:div w:id="924191323">
                                      <w:marLeft w:val="0"/>
                                      <w:marRight w:val="0"/>
                                      <w:marTop w:val="0"/>
                                      <w:marBottom w:val="0"/>
                                      <w:divBdr>
                                        <w:top w:val="none" w:sz="0" w:space="0" w:color="auto"/>
                                        <w:left w:val="none" w:sz="0" w:space="0" w:color="auto"/>
                                        <w:bottom w:val="none" w:sz="0" w:space="0" w:color="auto"/>
                                        <w:right w:val="none" w:sz="0" w:space="0" w:color="auto"/>
                                      </w:divBdr>
                                    </w:div>
                                  </w:divsChild>
                                </w:div>
                                <w:div w:id="462969351">
                                  <w:marLeft w:val="0"/>
                                  <w:marRight w:val="0"/>
                                  <w:marTop w:val="0"/>
                                  <w:marBottom w:val="0"/>
                                  <w:divBdr>
                                    <w:top w:val="none" w:sz="0" w:space="0" w:color="auto"/>
                                    <w:left w:val="none" w:sz="0" w:space="0" w:color="auto"/>
                                    <w:bottom w:val="none" w:sz="0" w:space="0" w:color="auto"/>
                                    <w:right w:val="none" w:sz="0" w:space="0" w:color="auto"/>
                                  </w:divBdr>
                                  <w:divsChild>
                                    <w:div w:id="774134681">
                                      <w:marLeft w:val="0"/>
                                      <w:marRight w:val="0"/>
                                      <w:marTop w:val="0"/>
                                      <w:marBottom w:val="0"/>
                                      <w:divBdr>
                                        <w:top w:val="none" w:sz="0" w:space="0" w:color="auto"/>
                                        <w:left w:val="none" w:sz="0" w:space="0" w:color="auto"/>
                                        <w:bottom w:val="none" w:sz="0" w:space="0" w:color="auto"/>
                                        <w:right w:val="none" w:sz="0" w:space="0" w:color="auto"/>
                                      </w:divBdr>
                                    </w:div>
                                  </w:divsChild>
                                </w:div>
                                <w:div w:id="950431633">
                                  <w:marLeft w:val="0"/>
                                  <w:marRight w:val="0"/>
                                  <w:marTop w:val="0"/>
                                  <w:marBottom w:val="0"/>
                                  <w:divBdr>
                                    <w:top w:val="none" w:sz="0" w:space="0" w:color="auto"/>
                                    <w:left w:val="none" w:sz="0" w:space="0" w:color="auto"/>
                                    <w:bottom w:val="none" w:sz="0" w:space="0" w:color="auto"/>
                                    <w:right w:val="none" w:sz="0" w:space="0" w:color="auto"/>
                                  </w:divBdr>
                                  <w:divsChild>
                                    <w:div w:id="1580215264">
                                      <w:marLeft w:val="0"/>
                                      <w:marRight w:val="0"/>
                                      <w:marTop w:val="0"/>
                                      <w:marBottom w:val="0"/>
                                      <w:divBdr>
                                        <w:top w:val="none" w:sz="0" w:space="0" w:color="auto"/>
                                        <w:left w:val="none" w:sz="0" w:space="0" w:color="auto"/>
                                        <w:bottom w:val="none" w:sz="0" w:space="0" w:color="auto"/>
                                        <w:right w:val="none" w:sz="0" w:space="0" w:color="auto"/>
                                      </w:divBdr>
                                    </w:div>
                                  </w:divsChild>
                                </w:div>
                                <w:div w:id="813985726">
                                  <w:marLeft w:val="0"/>
                                  <w:marRight w:val="0"/>
                                  <w:marTop w:val="0"/>
                                  <w:marBottom w:val="0"/>
                                  <w:divBdr>
                                    <w:top w:val="none" w:sz="0" w:space="0" w:color="auto"/>
                                    <w:left w:val="none" w:sz="0" w:space="0" w:color="auto"/>
                                    <w:bottom w:val="none" w:sz="0" w:space="0" w:color="auto"/>
                                    <w:right w:val="none" w:sz="0" w:space="0" w:color="auto"/>
                                  </w:divBdr>
                                </w:div>
                                <w:div w:id="2009550160">
                                  <w:marLeft w:val="0"/>
                                  <w:marRight w:val="0"/>
                                  <w:marTop w:val="0"/>
                                  <w:marBottom w:val="0"/>
                                  <w:divBdr>
                                    <w:top w:val="none" w:sz="0" w:space="0" w:color="auto"/>
                                    <w:left w:val="none" w:sz="0" w:space="0" w:color="auto"/>
                                    <w:bottom w:val="none" w:sz="0" w:space="0" w:color="auto"/>
                                    <w:right w:val="none" w:sz="0" w:space="0" w:color="auto"/>
                                  </w:divBdr>
                                </w:div>
                                <w:div w:id="588661714">
                                  <w:marLeft w:val="0"/>
                                  <w:marRight w:val="0"/>
                                  <w:marTop w:val="0"/>
                                  <w:marBottom w:val="0"/>
                                  <w:divBdr>
                                    <w:top w:val="none" w:sz="0" w:space="0" w:color="auto"/>
                                    <w:left w:val="none" w:sz="0" w:space="0" w:color="auto"/>
                                    <w:bottom w:val="none" w:sz="0" w:space="0" w:color="auto"/>
                                    <w:right w:val="none" w:sz="0" w:space="0" w:color="auto"/>
                                  </w:divBdr>
                                </w:div>
                                <w:div w:id="1854030818">
                                  <w:marLeft w:val="0"/>
                                  <w:marRight w:val="0"/>
                                  <w:marTop w:val="0"/>
                                  <w:marBottom w:val="0"/>
                                  <w:divBdr>
                                    <w:top w:val="none" w:sz="0" w:space="0" w:color="auto"/>
                                    <w:left w:val="none" w:sz="0" w:space="0" w:color="auto"/>
                                    <w:bottom w:val="none" w:sz="0" w:space="0" w:color="auto"/>
                                    <w:right w:val="none" w:sz="0" w:space="0" w:color="auto"/>
                                  </w:divBdr>
                                </w:div>
                                <w:div w:id="1167138106">
                                  <w:marLeft w:val="0"/>
                                  <w:marRight w:val="0"/>
                                  <w:marTop w:val="0"/>
                                  <w:marBottom w:val="0"/>
                                  <w:divBdr>
                                    <w:top w:val="none" w:sz="0" w:space="0" w:color="auto"/>
                                    <w:left w:val="none" w:sz="0" w:space="0" w:color="auto"/>
                                    <w:bottom w:val="none" w:sz="0" w:space="0" w:color="auto"/>
                                    <w:right w:val="none" w:sz="0" w:space="0" w:color="auto"/>
                                  </w:divBdr>
                                </w:div>
                                <w:div w:id="1175919398">
                                  <w:marLeft w:val="0"/>
                                  <w:marRight w:val="0"/>
                                  <w:marTop w:val="0"/>
                                  <w:marBottom w:val="0"/>
                                  <w:divBdr>
                                    <w:top w:val="none" w:sz="0" w:space="0" w:color="auto"/>
                                    <w:left w:val="none" w:sz="0" w:space="0" w:color="auto"/>
                                    <w:bottom w:val="none" w:sz="0" w:space="0" w:color="auto"/>
                                    <w:right w:val="none" w:sz="0" w:space="0" w:color="auto"/>
                                  </w:divBdr>
                                </w:div>
                                <w:div w:id="187255422">
                                  <w:marLeft w:val="0"/>
                                  <w:marRight w:val="0"/>
                                  <w:marTop w:val="0"/>
                                  <w:marBottom w:val="0"/>
                                  <w:divBdr>
                                    <w:top w:val="none" w:sz="0" w:space="0" w:color="auto"/>
                                    <w:left w:val="none" w:sz="0" w:space="0" w:color="auto"/>
                                    <w:bottom w:val="none" w:sz="0" w:space="0" w:color="auto"/>
                                    <w:right w:val="none" w:sz="0" w:space="0" w:color="auto"/>
                                  </w:divBdr>
                                </w:div>
                                <w:div w:id="1910849467">
                                  <w:marLeft w:val="0"/>
                                  <w:marRight w:val="0"/>
                                  <w:marTop w:val="0"/>
                                  <w:marBottom w:val="0"/>
                                  <w:divBdr>
                                    <w:top w:val="none" w:sz="0" w:space="0" w:color="auto"/>
                                    <w:left w:val="none" w:sz="0" w:space="0" w:color="auto"/>
                                    <w:bottom w:val="none" w:sz="0" w:space="0" w:color="auto"/>
                                    <w:right w:val="none" w:sz="0" w:space="0" w:color="auto"/>
                                  </w:divBdr>
                                </w:div>
                                <w:div w:id="312947973">
                                  <w:marLeft w:val="0"/>
                                  <w:marRight w:val="0"/>
                                  <w:marTop w:val="0"/>
                                  <w:marBottom w:val="0"/>
                                  <w:divBdr>
                                    <w:top w:val="none" w:sz="0" w:space="0" w:color="auto"/>
                                    <w:left w:val="none" w:sz="0" w:space="0" w:color="auto"/>
                                    <w:bottom w:val="none" w:sz="0" w:space="0" w:color="auto"/>
                                    <w:right w:val="none" w:sz="0" w:space="0" w:color="auto"/>
                                  </w:divBdr>
                                </w:div>
                                <w:div w:id="520316001">
                                  <w:marLeft w:val="0"/>
                                  <w:marRight w:val="0"/>
                                  <w:marTop w:val="0"/>
                                  <w:marBottom w:val="0"/>
                                  <w:divBdr>
                                    <w:top w:val="none" w:sz="0" w:space="0" w:color="auto"/>
                                    <w:left w:val="none" w:sz="0" w:space="0" w:color="auto"/>
                                    <w:bottom w:val="none" w:sz="0" w:space="0" w:color="auto"/>
                                    <w:right w:val="none" w:sz="0" w:space="0" w:color="auto"/>
                                  </w:divBdr>
                                </w:div>
                                <w:div w:id="2063822970">
                                  <w:marLeft w:val="0"/>
                                  <w:marRight w:val="0"/>
                                  <w:marTop w:val="0"/>
                                  <w:marBottom w:val="0"/>
                                  <w:divBdr>
                                    <w:top w:val="none" w:sz="0" w:space="0" w:color="auto"/>
                                    <w:left w:val="none" w:sz="0" w:space="0" w:color="auto"/>
                                    <w:bottom w:val="none" w:sz="0" w:space="0" w:color="auto"/>
                                    <w:right w:val="none" w:sz="0" w:space="0" w:color="auto"/>
                                  </w:divBdr>
                                </w:div>
                                <w:div w:id="829760642">
                                  <w:marLeft w:val="0"/>
                                  <w:marRight w:val="0"/>
                                  <w:marTop w:val="0"/>
                                  <w:marBottom w:val="0"/>
                                  <w:divBdr>
                                    <w:top w:val="none" w:sz="0" w:space="0" w:color="auto"/>
                                    <w:left w:val="none" w:sz="0" w:space="0" w:color="auto"/>
                                    <w:bottom w:val="none" w:sz="0" w:space="0" w:color="auto"/>
                                    <w:right w:val="none" w:sz="0" w:space="0" w:color="auto"/>
                                  </w:divBdr>
                                </w:div>
                                <w:div w:id="490371592">
                                  <w:marLeft w:val="0"/>
                                  <w:marRight w:val="0"/>
                                  <w:marTop w:val="0"/>
                                  <w:marBottom w:val="0"/>
                                  <w:divBdr>
                                    <w:top w:val="none" w:sz="0" w:space="0" w:color="auto"/>
                                    <w:left w:val="none" w:sz="0" w:space="0" w:color="auto"/>
                                    <w:bottom w:val="none" w:sz="0" w:space="0" w:color="auto"/>
                                    <w:right w:val="none" w:sz="0" w:space="0" w:color="auto"/>
                                  </w:divBdr>
                                </w:div>
                                <w:div w:id="939991093">
                                  <w:marLeft w:val="0"/>
                                  <w:marRight w:val="0"/>
                                  <w:marTop w:val="0"/>
                                  <w:marBottom w:val="0"/>
                                  <w:divBdr>
                                    <w:top w:val="none" w:sz="0" w:space="0" w:color="auto"/>
                                    <w:left w:val="none" w:sz="0" w:space="0" w:color="auto"/>
                                    <w:bottom w:val="none" w:sz="0" w:space="0" w:color="auto"/>
                                    <w:right w:val="none" w:sz="0" w:space="0" w:color="auto"/>
                                  </w:divBdr>
                                </w:div>
                                <w:div w:id="381289003">
                                  <w:marLeft w:val="0"/>
                                  <w:marRight w:val="0"/>
                                  <w:marTop w:val="0"/>
                                  <w:marBottom w:val="0"/>
                                  <w:divBdr>
                                    <w:top w:val="none" w:sz="0" w:space="0" w:color="auto"/>
                                    <w:left w:val="none" w:sz="0" w:space="0" w:color="auto"/>
                                    <w:bottom w:val="none" w:sz="0" w:space="0" w:color="auto"/>
                                    <w:right w:val="none" w:sz="0" w:space="0" w:color="auto"/>
                                  </w:divBdr>
                                </w:div>
                                <w:div w:id="675033134">
                                  <w:marLeft w:val="0"/>
                                  <w:marRight w:val="0"/>
                                  <w:marTop w:val="0"/>
                                  <w:marBottom w:val="0"/>
                                  <w:divBdr>
                                    <w:top w:val="none" w:sz="0" w:space="0" w:color="auto"/>
                                    <w:left w:val="none" w:sz="0" w:space="0" w:color="auto"/>
                                    <w:bottom w:val="none" w:sz="0" w:space="0" w:color="auto"/>
                                    <w:right w:val="none" w:sz="0" w:space="0" w:color="auto"/>
                                  </w:divBdr>
                                </w:div>
                                <w:div w:id="2038191211">
                                  <w:marLeft w:val="0"/>
                                  <w:marRight w:val="0"/>
                                  <w:marTop w:val="0"/>
                                  <w:marBottom w:val="0"/>
                                  <w:divBdr>
                                    <w:top w:val="none" w:sz="0" w:space="0" w:color="auto"/>
                                    <w:left w:val="none" w:sz="0" w:space="0" w:color="auto"/>
                                    <w:bottom w:val="none" w:sz="0" w:space="0" w:color="auto"/>
                                    <w:right w:val="none" w:sz="0" w:space="0" w:color="auto"/>
                                  </w:divBdr>
                                </w:div>
                                <w:div w:id="818767186">
                                  <w:marLeft w:val="0"/>
                                  <w:marRight w:val="0"/>
                                  <w:marTop w:val="0"/>
                                  <w:marBottom w:val="0"/>
                                  <w:divBdr>
                                    <w:top w:val="none" w:sz="0" w:space="0" w:color="auto"/>
                                    <w:left w:val="none" w:sz="0" w:space="0" w:color="auto"/>
                                    <w:bottom w:val="none" w:sz="0" w:space="0" w:color="auto"/>
                                    <w:right w:val="none" w:sz="0" w:space="0" w:color="auto"/>
                                  </w:divBdr>
                                </w:div>
                                <w:div w:id="627008633">
                                  <w:marLeft w:val="0"/>
                                  <w:marRight w:val="0"/>
                                  <w:marTop w:val="0"/>
                                  <w:marBottom w:val="0"/>
                                  <w:divBdr>
                                    <w:top w:val="none" w:sz="0" w:space="0" w:color="auto"/>
                                    <w:left w:val="none" w:sz="0" w:space="0" w:color="auto"/>
                                    <w:bottom w:val="none" w:sz="0" w:space="0" w:color="auto"/>
                                    <w:right w:val="none" w:sz="0" w:space="0" w:color="auto"/>
                                  </w:divBdr>
                                </w:div>
                                <w:div w:id="317416132">
                                  <w:marLeft w:val="0"/>
                                  <w:marRight w:val="0"/>
                                  <w:marTop w:val="0"/>
                                  <w:marBottom w:val="0"/>
                                  <w:divBdr>
                                    <w:top w:val="none" w:sz="0" w:space="0" w:color="auto"/>
                                    <w:left w:val="none" w:sz="0" w:space="0" w:color="auto"/>
                                    <w:bottom w:val="none" w:sz="0" w:space="0" w:color="auto"/>
                                    <w:right w:val="none" w:sz="0" w:space="0" w:color="auto"/>
                                  </w:divBdr>
                                </w:div>
                                <w:div w:id="542983371">
                                  <w:marLeft w:val="0"/>
                                  <w:marRight w:val="0"/>
                                  <w:marTop w:val="0"/>
                                  <w:marBottom w:val="0"/>
                                  <w:divBdr>
                                    <w:top w:val="none" w:sz="0" w:space="0" w:color="auto"/>
                                    <w:left w:val="none" w:sz="0" w:space="0" w:color="auto"/>
                                    <w:bottom w:val="none" w:sz="0" w:space="0" w:color="auto"/>
                                    <w:right w:val="none" w:sz="0" w:space="0" w:color="auto"/>
                                  </w:divBdr>
                                </w:div>
                                <w:div w:id="735199887">
                                  <w:marLeft w:val="0"/>
                                  <w:marRight w:val="0"/>
                                  <w:marTop w:val="0"/>
                                  <w:marBottom w:val="0"/>
                                  <w:divBdr>
                                    <w:top w:val="none" w:sz="0" w:space="0" w:color="auto"/>
                                    <w:left w:val="none" w:sz="0" w:space="0" w:color="auto"/>
                                    <w:bottom w:val="none" w:sz="0" w:space="0" w:color="auto"/>
                                    <w:right w:val="none" w:sz="0" w:space="0" w:color="auto"/>
                                  </w:divBdr>
                                </w:div>
                                <w:div w:id="2100714384">
                                  <w:marLeft w:val="0"/>
                                  <w:marRight w:val="0"/>
                                  <w:marTop w:val="0"/>
                                  <w:marBottom w:val="0"/>
                                  <w:divBdr>
                                    <w:top w:val="none" w:sz="0" w:space="0" w:color="auto"/>
                                    <w:left w:val="none" w:sz="0" w:space="0" w:color="auto"/>
                                    <w:bottom w:val="none" w:sz="0" w:space="0" w:color="auto"/>
                                    <w:right w:val="none" w:sz="0" w:space="0" w:color="auto"/>
                                  </w:divBdr>
                                </w:div>
                                <w:div w:id="990476220">
                                  <w:marLeft w:val="0"/>
                                  <w:marRight w:val="0"/>
                                  <w:marTop w:val="0"/>
                                  <w:marBottom w:val="0"/>
                                  <w:divBdr>
                                    <w:top w:val="none" w:sz="0" w:space="0" w:color="auto"/>
                                    <w:left w:val="none" w:sz="0" w:space="0" w:color="auto"/>
                                    <w:bottom w:val="none" w:sz="0" w:space="0" w:color="auto"/>
                                    <w:right w:val="none" w:sz="0" w:space="0" w:color="auto"/>
                                  </w:divBdr>
                                </w:div>
                                <w:div w:id="195391860">
                                  <w:marLeft w:val="0"/>
                                  <w:marRight w:val="0"/>
                                  <w:marTop w:val="0"/>
                                  <w:marBottom w:val="0"/>
                                  <w:divBdr>
                                    <w:top w:val="none" w:sz="0" w:space="0" w:color="auto"/>
                                    <w:left w:val="none" w:sz="0" w:space="0" w:color="auto"/>
                                    <w:bottom w:val="none" w:sz="0" w:space="0" w:color="auto"/>
                                    <w:right w:val="none" w:sz="0" w:space="0" w:color="auto"/>
                                  </w:divBdr>
                                </w:div>
                                <w:div w:id="279580564">
                                  <w:marLeft w:val="0"/>
                                  <w:marRight w:val="0"/>
                                  <w:marTop w:val="0"/>
                                  <w:marBottom w:val="0"/>
                                  <w:divBdr>
                                    <w:top w:val="none" w:sz="0" w:space="0" w:color="auto"/>
                                    <w:left w:val="none" w:sz="0" w:space="0" w:color="auto"/>
                                    <w:bottom w:val="none" w:sz="0" w:space="0" w:color="auto"/>
                                    <w:right w:val="none" w:sz="0" w:space="0" w:color="auto"/>
                                  </w:divBdr>
                                </w:div>
                                <w:div w:id="73932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03844">
                      <w:marLeft w:val="0"/>
                      <w:marRight w:val="0"/>
                      <w:marTop w:val="0"/>
                      <w:marBottom w:val="0"/>
                      <w:divBdr>
                        <w:top w:val="none" w:sz="0" w:space="0" w:color="auto"/>
                        <w:left w:val="none" w:sz="0" w:space="0" w:color="auto"/>
                        <w:bottom w:val="none" w:sz="0" w:space="0" w:color="auto"/>
                        <w:right w:val="none" w:sz="0" w:space="0" w:color="auto"/>
                      </w:divBdr>
                      <w:divsChild>
                        <w:div w:id="1094210335">
                          <w:marLeft w:val="0"/>
                          <w:marRight w:val="0"/>
                          <w:marTop w:val="0"/>
                          <w:marBottom w:val="0"/>
                          <w:divBdr>
                            <w:top w:val="none" w:sz="0" w:space="0" w:color="auto"/>
                            <w:left w:val="none" w:sz="0" w:space="0" w:color="auto"/>
                            <w:bottom w:val="none" w:sz="0" w:space="0" w:color="auto"/>
                            <w:right w:val="none" w:sz="0" w:space="0" w:color="auto"/>
                          </w:divBdr>
                          <w:divsChild>
                            <w:div w:id="1760641664">
                              <w:marLeft w:val="0"/>
                              <w:marRight w:val="0"/>
                              <w:marTop w:val="0"/>
                              <w:marBottom w:val="0"/>
                              <w:divBdr>
                                <w:top w:val="none" w:sz="0" w:space="0" w:color="auto"/>
                                <w:left w:val="none" w:sz="0" w:space="0" w:color="auto"/>
                                <w:bottom w:val="none" w:sz="0" w:space="0" w:color="auto"/>
                                <w:right w:val="none" w:sz="0" w:space="0" w:color="auto"/>
                              </w:divBdr>
                              <w:divsChild>
                                <w:div w:id="175656750">
                                  <w:marLeft w:val="0"/>
                                  <w:marRight w:val="0"/>
                                  <w:marTop w:val="0"/>
                                  <w:marBottom w:val="0"/>
                                  <w:divBdr>
                                    <w:top w:val="none" w:sz="0" w:space="0" w:color="auto"/>
                                    <w:left w:val="none" w:sz="0" w:space="0" w:color="auto"/>
                                    <w:bottom w:val="none" w:sz="0" w:space="0" w:color="auto"/>
                                    <w:right w:val="none" w:sz="0" w:space="0" w:color="auto"/>
                                  </w:divBdr>
                                </w:div>
                                <w:div w:id="733545238">
                                  <w:marLeft w:val="0"/>
                                  <w:marRight w:val="0"/>
                                  <w:marTop w:val="0"/>
                                  <w:marBottom w:val="0"/>
                                  <w:divBdr>
                                    <w:top w:val="none" w:sz="0" w:space="0" w:color="auto"/>
                                    <w:left w:val="none" w:sz="0" w:space="0" w:color="auto"/>
                                    <w:bottom w:val="none" w:sz="0" w:space="0" w:color="auto"/>
                                    <w:right w:val="none" w:sz="0" w:space="0" w:color="auto"/>
                                  </w:divBdr>
                                </w:div>
                                <w:div w:id="1805270116">
                                  <w:marLeft w:val="0"/>
                                  <w:marRight w:val="0"/>
                                  <w:marTop w:val="0"/>
                                  <w:marBottom w:val="0"/>
                                  <w:divBdr>
                                    <w:top w:val="none" w:sz="0" w:space="0" w:color="auto"/>
                                    <w:left w:val="none" w:sz="0" w:space="0" w:color="auto"/>
                                    <w:bottom w:val="none" w:sz="0" w:space="0" w:color="auto"/>
                                    <w:right w:val="none" w:sz="0" w:space="0" w:color="auto"/>
                                  </w:divBdr>
                                </w:div>
                                <w:div w:id="1715154348">
                                  <w:marLeft w:val="0"/>
                                  <w:marRight w:val="0"/>
                                  <w:marTop w:val="0"/>
                                  <w:marBottom w:val="0"/>
                                  <w:divBdr>
                                    <w:top w:val="none" w:sz="0" w:space="0" w:color="auto"/>
                                    <w:left w:val="none" w:sz="0" w:space="0" w:color="auto"/>
                                    <w:bottom w:val="none" w:sz="0" w:space="0" w:color="auto"/>
                                    <w:right w:val="none" w:sz="0" w:space="0" w:color="auto"/>
                                  </w:divBdr>
                                </w:div>
                                <w:div w:id="1048457886">
                                  <w:marLeft w:val="0"/>
                                  <w:marRight w:val="0"/>
                                  <w:marTop w:val="0"/>
                                  <w:marBottom w:val="0"/>
                                  <w:divBdr>
                                    <w:top w:val="none" w:sz="0" w:space="0" w:color="auto"/>
                                    <w:left w:val="none" w:sz="0" w:space="0" w:color="auto"/>
                                    <w:bottom w:val="none" w:sz="0" w:space="0" w:color="auto"/>
                                    <w:right w:val="none" w:sz="0" w:space="0" w:color="auto"/>
                                  </w:divBdr>
                                </w:div>
                                <w:div w:id="2099863728">
                                  <w:marLeft w:val="0"/>
                                  <w:marRight w:val="0"/>
                                  <w:marTop w:val="0"/>
                                  <w:marBottom w:val="0"/>
                                  <w:divBdr>
                                    <w:top w:val="none" w:sz="0" w:space="0" w:color="auto"/>
                                    <w:left w:val="none" w:sz="0" w:space="0" w:color="auto"/>
                                    <w:bottom w:val="none" w:sz="0" w:space="0" w:color="auto"/>
                                    <w:right w:val="none" w:sz="0" w:space="0" w:color="auto"/>
                                  </w:divBdr>
                                </w:div>
                                <w:div w:id="1800493301">
                                  <w:marLeft w:val="0"/>
                                  <w:marRight w:val="0"/>
                                  <w:marTop w:val="0"/>
                                  <w:marBottom w:val="0"/>
                                  <w:divBdr>
                                    <w:top w:val="none" w:sz="0" w:space="0" w:color="auto"/>
                                    <w:left w:val="none" w:sz="0" w:space="0" w:color="auto"/>
                                    <w:bottom w:val="none" w:sz="0" w:space="0" w:color="auto"/>
                                    <w:right w:val="none" w:sz="0" w:space="0" w:color="auto"/>
                                  </w:divBdr>
                                </w:div>
                                <w:div w:id="2136411584">
                                  <w:marLeft w:val="0"/>
                                  <w:marRight w:val="0"/>
                                  <w:marTop w:val="0"/>
                                  <w:marBottom w:val="0"/>
                                  <w:divBdr>
                                    <w:top w:val="none" w:sz="0" w:space="0" w:color="auto"/>
                                    <w:left w:val="none" w:sz="0" w:space="0" w:color="auto"/>
                                    <w:bottom w:val="none" w:sz="0" w:space="0" w:color="auto"/>
                                    <w:right w:val="none" w:sz="0" w:space="0" w:color="auto"/>
                                  </w:divBdr>
                                  <w:divsChild>
                                    <w:div w:id="1098452858">
                                      <w:marLeft w:val="0"/>
                                      <w:marRight w:val="0"/>
                                      <w:marTop w:val="0"/>
                                      <w:marBottom w:val="0"/>
                                      <w:divBdr>
                                        <w:top w:val="none" w:sz="0" w:space="0" w:color="auto"/>
                                        <w:left w:val="none" w:sz="0" w:space="0" w:color="auto"/>
                                        <w:bottom w:val="none" w:sz="0" w:space="0" w:color="auto"/>
                                        <w:right w:val="none" w:sz="0" w:space="0" w:color="auto"/>
                                      </w:divBdr>
                                    </w:div>
                                    <w:div w:id="946428868">
                                      <w:marLeft w:val="0"/>
                                      <w:marRight w:val="0"/>
                                      <w:marTop w:val="0"/>
                                      <w:marBottom w:val="0"/>
                                      <w:divBdr>
                                        <w:top w:val="none" w:sz="0" w:space="0" w:color="auto"/>
                                        <w:left w:val="none" w:sz="0" w:space="0" w:color="auto"/>
                                        <w:bottom w:val="none" w:sz="0" w:space="0" w:color="auto"/>
                                        <w:right w:val="none" w:sz="0" w:space="0" w:color="auto"/>
                                      </w:divBdr>
                                    </w:div>
                                  </w:divsChild>
                                </w:div>
                                <w:div w:id="994839409">
                                  <w:marLeft w:val="0"/>
                                  <w:marRight w:val="0"/>
                                  <w:marTop w:val="0"/>
                                  <w:marBottom w:val="0"/>
                                  <w:divBdr>
                                    <w:top w:val="none" w:sz="0" w:space="0" w:color="auto"/>
                                    <w:left w:val="none" w:sz="0" w:space="0" w:color="auto"/>
                                    <w:bottom w:val="none" w:sz="0" w:space="0" w:color="auto"/>
                                    <w:right w:val="none" w:sz="0" w:space="0" w:color="auto"/>
                                  </w:divBdr>
                                  <w:divsChild>
                                    <w:div w:id="133910012">
                                      <w:marLeft w:val="0"/>
                                      <w:marRight w:val="0"/>
                                      <w:marTop w:val="0"/>
                                      <w:marBottom w:val="0"/>
                                      <w:divBdr>
                                        <w:top w:val="none" w:sz="0" w:space="0" w:color="auto"/>
                                        <w:left w:val="none" w:sz="0" w:space="0" w:color="auto"/>
                                        <w:bottom w:val="none" w:sz="0" w:space="0" w:color="auto"/>
                                        <w:right w:val="none" w:sz="0" w:space="0" w:color="auto"/>
                                      </w:divBdr>
                                    </w:div>
                                    <w:div w:id="1546717374">
                                      <w:marLeft w:val="0"/>
                                      <w:marRight w:val="0"/>
                                      <w:marTop w:val="0"/>
                                      <w:marBottom w:val="0"/>
                                      <w:divBdr>
                                        <w:top w:val="none" w:sz="0" w:space="0" w:color="auto"/>
                                        <w:left w:val="none" w:sz="0" w:space="0" w:color="auto"/>
                                        <w:bottom w:val="none" w:sz="0" w:space="0" w:color="auto"/>
                                        <w:right w:val="none" w:sz="0" w:space="0" w:color="auto"/>
                                      </w:divBdr>
                                    </w:div>
                                    <w:div w:id="1893492278">
                                      <w:marLeft w:val="0"/>
                                      <w:marRight w:val="0"/>
                                      <w:marTop w:val="0"/>
                                      <w:marBottom w:val="0"/>
                                      <w:divBdr>
                                        <w:top w:val="none" w:sz="0" w:space="0" w:color="auto"/>
                                        <w:left w:val="none" w:sz="0" w:space="0" w:color="auto"/>
                                        <w:bottom w:val="none" w:sz="0" w:space="0" w:color="auto"/>
                                        <w:right w:val="none" w:sz="0" w:space="0" w:color="auto"/>
                                      </w:divBdr>
                                    </w:div>
                                  </w:divsChild>
                                </w:div>
                                <w:div w:id="2124184167">
                                  <w:marLeft w:val="0"/>
                                  <w:marRight w:val="0"/>
                                  <w:marTop w:val="0"/>
                                  <w:marBottom w:val="0"/>
                                  <w:divBdr>
                                    <w:top w:val="none" w:sz="0" w:space="0" w:color="auto"/>
                                    <w:left w:val="none" w:sz="0" w:space="0" w:color="auto"/>
                                    <w:bottom w:val="none" w:sz="0" w:space="0" w:color="auto"/>
                                    <w:right w:val="none" w:sz="0" w:space="0" w:color="auto"/>
                                  </w:divBdr>
                                  <w:divsChild>
                                    <w:div w:id="1989044791">
                                      <w:marLeft w:val="0"/>
                                      <w:marRight w:val="0"/>
                                      <w:marTop w:val="0"/>
                                      <w:marBottom w:val="0"/>
                                      <w:divBdr>
                                        <w:top w:val="none" w:sz="0" w:space="0" w:color="auto"/>
                                        <w:left w:val="none" w:sz="0" w:space="0" w:color="auto"/>
                                        <w:bottom w:val="none" w:sz="0" w:space="0" w:color="auto"/>
                                        <w:right w:val="none" w:sz="0" w:space="0" w:color="auto"/>
                                      </w:divBdr>
                                    </w:div>
                                    <w:div w:id="1860509598">
                                      <w:marLeft w:val="0"/>
                                      <w:marRight w:val="0"/>
                                      <w:marTop w:val="0"/>
                                      <w:marBottom w:val="0"/>
                                      <w:divBdr>
                                        <w:top w:val="none" w:sz="0" w:space="0" w:color="auto"/>
                                        <w:left w:val="none" w:sz="0" w:space="0" w:color="auto"/>
                                        <w:bottom w:val="none" w:sz="0" w:space="0" w:color="auto"/>
                                        <w:right w:val="none" w:sz="0" w:space="0" w:color="auto"/>
                                      </w:divBdr>
                                    </w:div>
                                  </w:divsChild>
                                </w:div>
                                <w:div w:id="147869118">
                                  <w:marLeft w:val="0"/>
                                  <w:marRight w:val="0"/>
                                  <w:marTop w:val="0"/>
                                  <w:marBottom w:val="0"/>
                                  <w:divBdr>
                                    <w:top w:val="none" w:sz="0" w:space="0" w:color="auto"/>
                                    <w:left w:val="none" w:sz="0" w:space="0" w:color="auto"/>
                                    <w:bottom w:val="none" w:sz="0" w:space="0" w:color="auto"/>
                                    <w:right w:val="none" w:sz="0" w:space="0" w:color="auto"/>
                                  </w:divBdr>
                                  <w:divsChild>
                                    <w:div w:id="1814789139">
                                      <w:marLeft w:val="0"/>
                                      <w:marRight w:val="0"/>
                                      <w:marTop w:val="0"/>
                                      <w:marBottom w:val="0"/>
                                      <w:divBdr>
                                        <w:top w:val="none" w:sz="0" w:space="0" w:color="auto"/>
                                        <w:left w:val="none" w:sz="0" w:space="0" w:color="auto"/>
                                        <w:bottom w:val="none" w:sz="0" w:space="0" w:color="auto"/>
                                        <w:right w:val="none" w:sz="0" w:space="0" w:color="auto"/>
                                      </w:divBdr>
                                    </w:div>
                                    <w:div w:id="15541941">
                                      <w:marLeft w:val="0"/>
                                      <w:marRight w:val="0"/>
                                      <w:marTop w:val="0"/>
                                      <w:marBottom w:val="0"/>
                                      <w:divBdr>
                                        <w:top w:val="none" w:sz="0" w:space="0" w:color="auto"/>
                                        <w:left w:val="none" w:sz="0" w:space="0" w:color="auto"/>
                                        <w:bottom w:val="none" w:sz="0" w:space="0" w:color="auto"/>
                                        <w:right w:val="none" w:sz="0" w:space="0" w:color="auto"/>
                                      </w:divBdr>
                                    </w:div>
                                  </w:divsChild>
                                </w:div>
                                <w:div w:id="372115851">
                                  <w:marLeft w:val="0"/>
                                  <w:marRight w:val="0"/>
                                  <w:marTop w:val="0"/>
                                  <w:marBottom w:val="0"/>
                                  <w:divBdr>
                                    <w:top w:val="none" w:sz="0" w:space="0" w:color="auto"/>
                                    <w:left w:val="none" w:sz="0" w:space="0" w:color="auto"/>
                                    <w:bottom w:val="none" w:sz="0" w:space="0" w:color="auto"/>
                                    <w:right w:val="none" w:sz="0" w:space="0" w:color="auto"/>
                                  </w:divBdr>
                                  <w:divsChild>
                                    <w:div w:id="496264213">
                                      <w:marLeft w:val="0"/>
                                      <w:marRight w:val="0"/>
                                      <w:marTop w:val="0"/>
                                      <w:marBottom w:val="0"/>
                                      <w:divBdr>
                                        <w:top w:val="none" w:sz="0" w:space="0" w:color="auto"/>
                                        <w:left w:val="none" w:sz="0" w:space="0" w:color="auto"/>
                                        <w:bottom w:val="none" w:sz="0" w:space="0" w:color="auto"/>
                                        <w:right w:val="none" w:sz="0" w:space="0" w:color="auto"/>
                                      </w:divBdr>
                                    </w:div>
                                    <w:div w:id="281426398">
                                      <w:marLeft w:val="0"/>
                                      <w:marRight w:val="0"/>
                                      <w:marTop w:val="0"/>
                                      <w:marBottom w:val="0"/>
                                      <w:divBdr>
                                        <w:top w:val="none" w:sz="0" w:space="0" w:color="auto"/>
                                        <w:left w:val="none" w:sz="0" w:space="0" w:color="auto"/>
                                        <w:bottom w:val="none" w:sz="0" w:space="0" w:color="auto"/>
                                        <w:right w:val="none" w:sz="0" w:space="0" w:color="auto"/>
                                      </w:divBdr>
                                    </w:div>
                                  </w:divsChild>
                                </w:div>
                                <w:div w:id="146094778">
                                  <w:marLeft w:val="0"/>
                                  <w:marRight w:val="0"/>
                                  <w:marTop w:val="0"/>
                                  <w:marBottom w:val="0"/>
                                  <w:divBdr>
                                    <w:top w:val="none" w:sz="0" w:space="0" w:color="auto"/>
                                    <w:left w:val="none" w:sz="0" w:space="0" w:color="auto"/>
                                    <w:bottom w:val="none" w:sz="0" w:space="0" w:color="auto"/>
                                    <w:right w:val="none" w:sz="0" w:space="0" w:color="auto"/>
                                  </w:divBdr>
                                  <w:divsChild>
                                    <w:div w:id="676004928">
                                      <w:marLeft w:val="0"/>
                                      <w:marRight w:val="0"/>
                                      <w:marTop w:val="0"/>
                                      <w:marBottom w:val="0"/>
                                      <w:divBdr>
                                        <w:top w:val="none" w:sz="0" w:space="0" w:color="auto"/>
                                        <w:left w:val="none" w:sz="0" w:space="0" w:color="auto"/>
                                        <w:bottom w:val="none" w:sz="0" w:space="0" w:color="auto"/>
                                        <w:right w:val="none" w:sz="0" w:space="0" w:color="auto"/>
                                      </w:divBdr>
                                    </w:div>
                                    <w:div w:id="605621223">
                                      <w:marLeft w:val="0"/>
                                      <w:marRight w:val="0"/>
                                      <w:marTop w:val="0"/>
                                      <w:marBottom w:val="0"/>
                                      <w:divBdr>
                                        <w:top w:val="none" w:sz="0" w:space="0" w:color="auto"/>
                                        <w:left w:val="none" w:sz="0" w:space="0" w:color="auto"/>
                                        <w:bottom w:val="none" w:sz="0" w:space="0" w:color="auto"/>
                                        <w:right w:val="none" w:sz="0" w:space="0" w:color="auto"/>
                                      </w:divBdr>
                                    </w:div>
                                    <w:div w:id="929236739">
                                      <w:marLeft w:val="0"/>
                                      <w:marRight w:val="0"/>
                                      <w:marTop w:val="0"/>
                                      <w:marBottom w:val="0"/>
                                      <w:divBdr>
                                        <w:top w:val="none" w:sz="0" w:space="0" w:color="auto"/>
                                        <w:left w:val="none" w:sz="0" w:space="0" w:color="auto"/>
                                        <w:bottom w:val="none" w:sz="0" w:space="0" w:color="auto"/>
                                        <w:right w:val="none" w:sz="0" w:space="0" w:color="auto"/>
                                      </w:divBdr>
                                    </w:div>
                                  </w:divsChild>
                                </w:div>
                                <w:div w:id="820192935">
                                  <w:marLeft w:val="0"/>
                                  <w:marRight w:val="0"/>
                                  <w:marTop w:val="0"/>
                                  <w:marBottom w:val="0"/>
                                  <w:divBdr>
                                    <w:top w:val="none" w:sz="0" w:space="0" w:color="auto"/>
                                    <w:left w:val="none" w:sz="0" w:space="0" w:color="auto"/>
                                    <w:bottom w:val="none" w:sz="0" w:space="0" w:color="auto"/>
                                    <w:right w:val="none" w:sz="0" w:space="0" w:color="auto"/>
                                  </w:divBdr>
                                  <w:divsChild>
                                    <w:div w:id="2068843278">
                                      <w:marLeft w:val="0"/>
                                      <w:marRight w:val="0"/>
                                      <w:marTop w:val="0"/>
                                      <w:marBottom w:val="0"/>
                                      <w:divBdr>
                                        <w:top w:val="none" w:sz="0" w:space="0" w:color="auto"/>
                                        <w:left w:val="none" w:sz="0" w:space="0" w:color="auto"/>
                                        <w:bottom w:val="none" w:sz="0" w:space="0" w:color="auto"/>
                                        <w:right w:val="none" w:sz="0" w:space="0" w:color="auto"/>
                                      </w:divBdr>
                                    </w:div>
                                  </w:divsChild>
                                </w:div>
                                <w:div w:id="1057824245">
                                  <w:marLeft w:val="0"/>
                                  <w:marRight w:val="0"/>
                                  <w:marTop w:val="0"/>
                                  <w:marBottom w:val="0"/>
                                  <w:divBdr>
                                    <w:top w:val="none" w:sz="0" w:space="0" w:color="auto"/>
                                    <w:left w:val="none" w:sz="0" w:space="0" w:color="auto"/>
                                    <w:bottom w:val="none" w:sz="0" w:space="0" w:color="auto"/>
                                    <w:right w:val="none" w:sz="0" w:space="0" w:color="auto"/>
                                  </w:divBdr>
                                  <w:divsChild>
                                    <w:div w:id="1710303043">
                                      <w:marLeft w:val="0"/>
                                      <w:marRight w:val="0"/>
                                      <w:marTop w:val="0"/>
                                      <w:marBottom w:val="0"/>
                                      <w:divBdr>
                                        <w:top w:val="none" w:sz="0" w:space="0" w:color="auto"/>
                                        <w:left w:val="none" w:sz="0" w:space="0" w:color="auto"/>
                                        <w:bottom w:val="none" w:sz="0" w:space="0" w:color="auto"/>
                                        <w:right w:val="none" w:sz="0" w:space="0" w:color="auto"/>
                                      </w:divBdr>
                                    </w:div>
                                    <w:div w:id="1191063390">
                                      <w:marLeft w:val="0"/>
                                      <w:marRight w:val="0"/>
                                      <w:marTop w:val="0"/>
                                      <w:marBottom w:val="0"/>
                                      <w:divBdr>
                                        <w:top w:val="none" w:sz="0" w:space="0" w:color="auto"/>
                                        <w:left w:val="none" w:sz="0" w:space="0" w:color="auto"/>
                                        <w:bottom w:val="none" w:sz="0" w:space="0" w:color="auto"/>
                                        <w:right w:val="none" w:sz="0" w:space="0" w:color="auto"/>
                                      </w:divBdr>
                                    </w:div>
                                  </w:divsChild>
                                </w:div>
                                <w:div w:id="1596815745">
                                  <w:marLeft w:val="0"/>
                                  <w:marRight w:val="0"/>
                                  <w:marTop w:val="0"/>
                                  <w:marBottom w:val="0"/>
                                  <w:divBdr>
                                    <w:top w:val="none" w:sz="0" w:space="0" w:color="auto"/>
                                    <w:left w:val="none" w:sz="0" w:space="0" w:color="auto"/>
                                    <w:bottom w:val="none" w:sz="0" w:space="0" w:color="auto"/>
                                    <w:right w:val="none" w:sz="0" w:space="0" w:color="auto"/>
                                  </w:divBdr>
                                  <w:divsChild>
                                    <w:div w:id="1329290346">
                                      <w:marLeft w:val="0"/>
                                      <w:marRight w:val="0"/>
                                      <w:marTop w:val="0"/>
                                      <w:marBottom w:val="0"/>
                                      <w:divBdr>
                                        <w:top w:val="none" w:sz="0" w:space="0" w:color="auto"/>
                                        <w:left w:val="none" w:sz="0" w:space="0" w:color="auto"/>
                                        <w:bottom w:val="none" w:sz="0" w:space="0" w:color="auto"/>
                                        <w:right w:val="none" w:sz="0" w:space="0" w:color="auto"/>
                                      </w:divBdr>
                                    </w:div>
                                  </w:divsChild>
                                </w:div>
                                <w:div w:id="398401499">
                                  <w:marLeft w:val="0"/>
                                  <w:marRight w:val="0"/>
                                  <w:marTop w:val="0"/>
                                  <w:marBottom w:val="0"/>
                                  <w:divBdr>
                                    <w:top w:val="none" w:sz="0" w:space="0" w:color="auto"/>
                                    <w:left w:val="none" w:sz="0" w:space="0" w:color="auto"/>
                                    <w:bottom w:val="none" w:sz="0" w:space="0" w:color="auto"/>
                                    <w:right w:val="none" w:sz="0" w:space="0" w:color="auto"/>
                                  </w:divBdr>
                                  <w:divsChild>
                                    <w:div w:id="27531086">
                                      <w:marLeft w:val="0"/>
                                      <w:marRight w:val="0"/>
                                      <w:marTop w:val="0"/>
                                      <w:marBottom w:val="0"/>
                                      <w:divBdr>
                                        <w:top w:val="none" w:sz="0" w:space="0" w:color="auto"/>
                                        <w:left w:val="none" w:sz="0" w:space="0" w:color="auto"/>
                                        <w:bottom w:val="none" w:sz="0" w:space="0" w:color="auto"/>
                                        <w:right w:val="none" w:sz="0" w:space="0" w:color="auto"/>
                                      </w:divBdr>
                                    </w:div>
                                  </w:divsChild>
                                </w:div>
                                <w:div w:id="1641567620">
                                  <w:marLeft w:val="0"/>
                                  <w:marRight w:val="0"/>
                                  <w:marTop w:val="0"/>
                                  <w:marBottom w:val="0"/>
                                  <w:divBdr>
                                    <w:top w:val="none" w:sz="0" w:space="0" w:color="auto"/>
                                    <w:left w:val="none" w:sz="0" w:space="0" w:color="auto"/>
                                    <w:bottom w:val="none" w:sz="0" w:space="0" w:color="auto"/>
                                    <w:right w:val="none" w:sz="0" w:space="0" w:color="auto"/>
                                  </w:divBdr>
                                  <w:divsChild>
                                    <w:div w:id="698701155">
                                      <w:marLeft w:val="0"/>
                                      <w:marRight w:val="0"/>
                                      <w:marTop w:val="0"/>
                                      <w:marBottom w:val="0"/>
                                      <w:divBdr>
                                        <w:top w:val="none" w:sz="0" w:space="0" w:color="auto"/>
                                        <w:left w:val="none" w:sz="0" w:space="0" w:color="auto"/>
                                        <w:bottom w:val="none" w:sz="0" w:space="0" w:color="auto"/>
                                        <w:right w:val="none" w:sz="0" w:space="0" w:color="auto"/>
                                      </w:divBdr>
                                    </w:div>
                                  </w:divsChild>
                                </w:div>
                                <w:div w:id="1496654012">
                                  <w:marLeft w:val="0"/>
                                  <w:marRight w:val="0"/>
                                  <w:marTop w:val="0"/>
                                  <w:marBottom w:val="0"/>
                                  <w:divBdr>
                                    <w:top w:val="none" w:sz="0" w:space="0" w:color="auto"/>
                                    <w:left w:val="none" w:sz="0" w:space="0" w:color="auto"/>
                                    <w:bottom w:val="none" w:sz="0" w:space="0" w:color="auto"/>
                                    <w:right w:val="none" w:sz="0" w:space="0" w:color="auto"/>
                                  </w:divBdr>
                                  <w:divsChild>
                                    <w:div w:id="1252004037">
                                      <w:marLeft w:val="0"/>
                                      <w:marRight w:val="0"/>
                                      <w:marTop w:val="0"/>
                                      <w:marBottom w:val="0"/>
                                      <w:divBdr>
                                        <w:top w:val="none" w:sz="0" w:space="0" w:color="auto"/>
                                        <w:left w:val="none" w:sz="0" w:space="0" w:color="auto"/>
                                        <w:bottom w:val="none" w:sz="0" w:space="0" w:color="auto"/>
                                        <w:right w:val="none" w:sz="0" w:space="0" w:color="auto"/>
                                      </w:divBdr>
                                    </w:div>
                                    <w:div w:id="1341931765">
                                      <w:marLeft w:val="0"/>
                                      <w:marRight w:val="0"/>
                                      <w:marTop w:val="0"/>
                                      <w:marBottom w:val="0"/>
                                      <w:divBdr>
                                        <w:top w:val="none" w:sz="0" w:space="0" w:color="auto"/>
                                        <w:left w:val="none" w:sz="0" w:space="0" w:color="auto"/>
                                        <w:bottom w:val="none" w:sz="0" w:space="0" w:color="auto"/>
                                        <w:right w:val="none" w:sz="0" w:space="0" w:color="auto"/>
                                      </w:divBdr>
                                    </w:div>
                                    <w:div w:id="590547388">
                                      <w:marLeft w:val="0"/>
                                      <w:marRight w:val="0"/>
                                      <w:marTop w:val="0"/>
                                      <w:marBottom w:val="0"/>
                                      <w:divBdr>
                                        <w:top w:val="none" w:sz="0" w:space="0" w:color="auto"/>
                                        <w:left w:val="none" w:sz="0" w:space="0" w:color="auto"/>
                                        <w:bottom w:val="none" w:sz="0" w:space="0" w:color="auto"/>
                                        <w:right w:val="none" w:sz="0" w:space="0" w:color="auto"/>
                                      </w:divBdr>
                                    </w:div>
                                    <w:div w:id="1780295020">
                                      <w:marLeft w:val="0"/>
                                      <w:marRight w:val="0"/>
                                      <w:marTop w:val="0"/>
                                      <w:marBottom w:val="0"/>
                                      <w:divBdr>
                                        <w:top w:val="none" w:sz="0" w:space="0" w:color="auto"/>
                                        <w:left w:val="none" w:sz="0" w:space="0" w:color="auto"/>
                                        <w:bottom w:val="none" w:sz="0" w:space="0" w:color="auto"/>
                                        <w:right w:val="none" w:sz="0" w:space="0" w:color="auto"/>
                                      </w:divBdr>
                                    </w:div>
                                    <w:div w:id="726686290">
                                      <w:marLeft w:val="0"/>
                                      <w:marRight w:val="0"/>
                                      <w:marTop w:val="0"/>
                                      <w:marBottom w:val="0"/>
                                      <w:divBdr>
                                        <w:top w:val="none" w:sz="0" w:space="0" w:color="auto"/>
                                        <w:left w:val="none" w:sz="0" w:space="0" w:color="auto"/>
                                        <w:bottom w:val="none" w:sz="0" w:space="0" w:color="auto"/>
                                        <w:right w:val="none" w:sz="0" w:space="0" w:color="auto"/>
                                      </w:divBdr>
                                    </w:div>
                                    <w:div w:id="301927061">
                                      <w:marLeft w:val="0"/>
                                      <w:marRight w:val="0"/>
                                      <w:marTop w:val="0"/>
                                      <w:marBottom w:val="0"/>
                                      <w:divBdr>
                                        <w:top w:val="none" w:sz="0" w:space="0" w:color="auto"/>
                                        <w:left w:val="none" w:sz="0" w:space="0" w:color="auto"/>
                                        <w:bottom w:val="none" w:sz="0" w:space="0" w:color="auto"/>
                                        <w:right w:val="none" w:sz="0" w:space="0" w:color="auto"/>
                                      </w:divBdr>
                                    </w:div>
                                    <w:div w:id="1992832408">
                                      <w:marLeft w:val="0"/>
                                      <w:marRight w:val="0"/>
                                      <w:marTop w:val="0"/>
                                      <w:marBottom w:val="0"/>
                                      <w:divBdr>
                                        <w:top w:val="none" w:sz="0" w:space="0" w:color="auto"/>
                                        <w:left w:val="none" w:sz="0" w:space="0" w:color="auto"/>
                                        <w:bottom w:val="none" w:sz="0" w:space="0" w:color="auto"/>
                                        <w:right w:val="none" w:sz="0" w:space="0" w:color="auto"/>
                                      </w:divBdr>
                                    </w:div>
                                    <w:div w:id="324628636">
                                      <w:marLeft w:val="0"/>
                                      <w:marRight w:val="0"/>
                                      <w:marTop w:val="0"/>
                                      <w:marBottom w:val="0"/>
                                      <w:divBdr>
                                        <w:top w:val="none" w:sz="0" w:space="0" w:color="auto"/>
                                        <w:left w:val="none" w:sz="0" w:space="0" w:color="auto"/>
                                        <w:bottom w:val="none" w:sz="0" w:space="0" w:color="auto"/>
                                        <w:right w:val="none" w:sz="0" w:space="0" w:color="auto"/>
                                      </w:divBdr>
                                    </w:div>
                                    <w:div w:id="849219921">
                                      <w:marLeft w:val="0"/>
                                      <w:marRight w:val="0"/>
                                      <w:marTop w:val="0"/>
                                      <w:marBottom w:val="0"/>
                                      <w:divBdr>
                                        <w:top w:val="none" w:sz="0" w:space="0" w:color="auto"/>
                                        <w:left w:val="none" w:sz="0" w:space="0" w:color="auto"/>
                                        <w:bottom w:val="none" w:sz="0" w:space="0" w:color="auto"/>
                                        <w:right w:val="none" w:sz="0" w:space="0" w:color="auto"/>
                                      </w:divBdr>
                                    </w:div>
                                    <w:div w:id="1862741975">
                                      <w:marLeft w:val="0"/>
                                      <w:marRight w:val="0"/>
                                      <w:marTop w:val="0"/>
                                      <w:marBottom w:val="0"/>
                                      <w:divBdr>
                                        <w:top w:val="none" w:sz="0" w:space="0" w:color="auto"/>
                                        <w:left w:val="none" w:sz="0" w:space="0" w:color="auto"/>
                                        <w:bottom w:val="none" w:sz="0" w:space="0" w:color="auto"/>
                                        <w:right w:val="none" w:sz="0" w:space="0" w:color="auto"/>
                                      </w:divBdr>
                                    </w:div>
                                  </w:divsChild>
                                </w:div>
                                <w:div w:id="632947015">
                                  <w:marLeft w:val="0"/>
                                  <w:marRight w:val="0"/>
                                  <w:marTop w:val="0"/>
                                  <w:marBottom w:val="0"/>
                                  <w:divBdr>
                                    <w:top w:val="none" w:sz="0" w:space="0" w:color="auto"/>
                                    <w:left w:val="none" w:sz="0" w:space="0" w:color="auto"/>
                                    <w:bottom w:val="none" w:sz="0" w:space="0" w:color="auto"/>
                                    <w:right w:val="none" w:sz="0" w:space="0" w:color="auto"/>
                                  </w:divBdr>
                                  <w:divsChild>
                                    <w:div w:id="1369337631">
                                      <w:marLeft w:val="0"/>
                                      <w:marRight w:val="0"/>
                                      <w:marTop w:val="0"/>
                                      <w:marBottom w:val="0"/>
                                      <w:divBdr>
                                        <w:top w:val="none" w:sz="0" w:space="0" w:color="auto"/>
                                        <w:left w:val="none" w:sz="0" w:space="0" w:color="auto"/>
                                        <w:bottom w:val="none" w:sz="0" w:space="0" w:color="auto"/>
                                        <w:right w:val="none" w:sz="0" w:space="0" w:color="auto"/>
                                      </w:divBdr>
                                    </w:div>
                                  </w:divsChild>
                                </w:div>
                                <w:div w:id="907686396">
                                  <w:marLeft w:val="0"/>
                                  <w:marRight w:val="0"/>
                                  <w:marTop w:val="0"/>
                                  <w:marBottom w:val="0"/>
                                  <w:divBdr>
                                    <w:top w:val="none" w:sz="0" w:space="0" w:color="auto"/>
                                    <w:left w:val="none" w:sz="0" w:space="0" w:color="auto"/>
                                    <w:bottom w:val="none" w:sz="0" w:space="0" w:color="auto"/>
                                    <w:right w:val="none" w:sz="0" w:space="0" w:color="auto"/>
                                  </w:divBdr>
                                  <w:divsChild>
                                    <w:div w:id="336427487">
                                      <w:marLeft w:val="0"/>
                                      <w:marRight w:val="0"/>
                                      <w:marTop w:val="0"/>
                                      <w:marBottom w:val="0"/>
                                      <w:divBdr>
                                        <w:top w:val="none" w:sz="0" w:space="0" w:color="auto"/>
                                        <w:left w:val="none" w:sz="0" w:space="0" w:color="auto"/>
                                        <w:bottom w:val="none" w:sz="0" w:space="0" w:color="auto"/>
                                        <w:right w:val="none" w:sz="0" w:space="0" w:color="auto"/>
                                      </w:divBdr>
                                    </w:div>
                                    <w:div w:id="428429945">
                                      <w:marLeft w:val="0"/>
                                      <w:marRight w:val="0"/>
                                      <w:marTop w:val="0"/>
                                      <w:marBottom w:val="0"/>
                                      <w:divBdr>
                                        <w:top w:val="none" w:sz="0" w:space="0" w:color="auto"/>
                                        <w:left w:val="none" w:sz="0" w:space="0" w:color="auto"/>
                                        <w:bottom w:val="none" w:sz="0" w:space="0" w:color="auto"/>
                                        <w:right w:val="none" w:sz="0" w:space="0" w:color="auto"/>
                                      </w:divBdr>
                                    </w:div>
                                    <w:div w:id="511341367">
                                      <w:marLeft w:val="0"/>
                                      <w:marRight w:val="0"/>
                                      <w:marTop w:val="0"/>
                                      <w:marBottom w:val="0"/>
                                      <w:divBdr>
                                        <w:top w:val="none" w:sz="0" w:space="0" w:color="auto"/>
                                        <w:left w:val="none" w:sz="0" w:space="0" w:color="auto"/>
                                        <w:bottom w:val="none" w:sz="0" w:space="0" w:color="auto"/>
                                        <w:right w:val="none" w:sz="0" w:space="0" w:color="auto"/>
                                      </w:divBdr>
                                    </w:div>
                                  </w:divsChild>
                                </w:div>
                                <w:div w:id="834416283">
                                  <w:marLeft w:val="0"/>
                                  <w:marRight w:val="0"/>
                                  <w:marTop w:val="0"/>
                                  <w:marBottom w:val="0"/>
                                  <w:divBdr>
                                    <w:top w:val="none" w:sz="0" w:space="0" w:color="auto"/>
                                    <w:left w:val="none" w:sz="0" w:space="0" w:color="auto"/>
                                    <w:bottom w:val="none" w:sz="0" w:space="0" w:color="auto"/>
                                    <w:right w:val="none" w:sz="0" w:space="0" w:color="auto"/>
                                  </w:divBdr>
                                  <w:divsChild>
                                    <w:div w:id="884292130">
                                      <w:marLeft w:val="0"/>
                                      <w:marRight w:val="0"/>
                                      <w:marTop w:val="0"/>
                                      <w:marBottom w:val="0"/>
                                      <w:divBdr>
                                        <w:top w:val="none" w:sz="0" w:space="0" w:color="auto"/>
                                        <w:left w:val="none" w:sz="0" w:space="0" w:color="auto"/>
                                        <w:bottom w:val="none" w:sz="0" w:space="0" w:color="auto"/>
                                        <w:right w:val="none" w:sz="0" w:space="0" w:color="auto"/>
                                      </w:divBdr>
                                    </w:div>
                                  </w:divsChild>
                                </w:div>
                                <w:div w:id="1509368289">
                                  <w:marLeft w:val="0"/>
                                  <w:marRight w:val="0"/>
                                  <w:marTop w:val="0"/>
                                  <w:marBottom w:val="0"/>
                                  <w:divBdr>
                                    <w:top w:val="none" w:sz="0" w:space="0" w:color="auto"/>
                                    <w:left w:val="none" w:sz="0" w:space="0" w:color="auto"/>
                                    <w:bottom w:val="none" w:sz="0" w:space="0" w:color="auto"/>
                                    <w:right w:val="none" w:sz="0" w:space="0" w:color="auto"/>
                                  </w:divBdr>
                                  <w:divsChild>
                                    <w:div w:id="2140410436">
                                      <w:marLeft w:val="0"/>
                                      <w:marRight w:val="0"/>
                                      <w:marTop w:val="0"/>
                                      <w:marBottom w:val="0"/>
                                      <w:divBdr>
                                        <w:top w:val="none" w:sz="0" w:space="0" w:color="auto"/>
                                        <w:left w:val="none" w:sz="0" w:space="0" w:color="auto"/>
                                        <w:bottom w:val="none" w:sz="0" w:space="0" w:color="auto"/>
                                        <w:right w:val="none" w:sz="0" w:space="0" w:color="auto"/>
                                      </w:divBdr>
                                    </w:div>
                                  </w:divsChild>
                                </w:div>
                                <w:div w:id="1180317385">
                                  <w:marLeft w:val="0"/>
                                  <w:marRight w:val="0"/>
                                  <w:marTop w:val="0"/>
                                  <w:marBottom w:val="0"/>
                                  <w:divBdr>
                                    <w:top w:val="none" w:sz="0" w:space="0" w:color="auto"/>
                                    <w:left w:val="none" w:sz="0" w:space="0" w:color="auto"/>
                                    <w:bottom w:val="none" w:sz="0" w:space="0" w:color="auto"/>
                                    <w:right w:val="none" w:sz="0" w:space="0" w:color="auto"/>
                                  </w:divBdr>
                                  <w:divsChild>
                                    <w:div w:id="1445416257">
                                      <w:marLeft w:val="0"/>
                                      <w:marRight w:val="0"/>
                                      <w:marTop w:val="0"/>
                                      <w:marBottom w:val="0"/>
                                      <w:divBdr>
                                        <w:top w:val="none" w:sz="0" w:space="0" w:color="auto"/>
                                        <w:left w:val="none" w:sz="0" w:space="0" w:color="auto"/>
                                        <w:bottom w:val="none" w:sz="0" w:space="0" w:color="auto"/>
                                        <w:right w:val="none" w:sz="0" w:space="0" w:color="auto"/>
                                      </w:divBdr>
                                    </w:div>
                                  </w:divsChild>
                                </w:div>
                                <w:div w:id="33584561">
                                  <w:marLeft w:val="0"/>
                                  <w:marRight w:val="0"/>
                                  <w:marTop w:val="0"/>
                                  <w:marBottom w:val="0"/>
                                  <w:divBdr>
                                    <w:top w:val="none" w:sz="0" w:space="0" w:color="auto"/>
                                    <w:left w:val="none" w:sz="0" w:space="0" w:color="auto"/>
                                    <w:bottom w:val="none" w:sz="0" w:space="0" w:color="auto"/>
                                    <w:right w:val="none" w:sz="0" w:space="0" w:color="auto"/>
                                  </w:divBdr>
                                  <w:divsChild>
                                    <w:div w:id="1245190559">
                                      <w:marLeft w:val="0"/>
                                      <w:marRight w:val="0"/>
                                      <w:marTop w:val="0"/>
                                      <w:marBottom w:val="0"/>
                                      <w:divBdr>
                                        <w:top w:val="none" w:sz="0" w:space="0" w:color="auto"/>
                                        <w:left w:val="none" w:sz="0" w:space="0" w:color="auto"/>
                                        <w:bottom w:val="none" w:sz="0" w:space="0" w:color="auto"/>
                                        <w:right w:val="none" w:sz="0" w:space="0" w:color="auto"/>
                                      </w:divBdr>
                                    </w:div>
                                    <w:div w:id="39868315">
                                      <w:marLeft w:val="0"/>
                                      <w:marRight w:val="0"/>
                                      <w:marTop w:val="0"/>
                                      <w:marBottom w:val="0"/>
                                      <w:divBdr>
                                        <w:top w:val="none" w:sz="0" w:space="0" w:color="auto"/>
                                        <w:left w:val="none" w:sz="0" w:space="0" w:color="auto"/>
                                        <w:bottom w:val="none" w:sz="0" w:space="0" w:color="auto"/>
                                        <w:right w:val="none" w:sz="0" w:space="0" w:color="auto"/>
                                      </w:divBdr>
                                    </w:div>
                                    <w:div w:id="126168140">
                                      <w:marLeft w:val="0"/>
                                      <w:marRight w:val="0"/>
                                      <w:marTop w:val="0"/>
                                      <w:marBottom w:val="0"/>
                                      <w:divBdr>
                                        <w:top w:val="none" w:sz="0" w:space="0" w:color="auto"/>
                                        <w:left w:val="none" w:sz="0" w:space="0" w:color="auto"/>
                                        <w:bottom w:val="none" w:sz="0" w:space="0" w:color="auto"/>
                                        <w:right w:val="none" w:sz="0" w:space="0" w:color="auto"/>
                                      </w:divBdr>
                                    </w:div>
                                    <w:div w:id="39087686">
                                      <w:marLeft w:val="0"/>
                                      <w:marRight w:val="0"/>
                                      <w:marTop w:val="0"/>
                                      <w:marBottom w:val="0"/>
                                      <w:divBdr>
                                        <w:top w:val="none" w:sz="0" w:space="0" w:color="auto"/>
                                        <w:left w:val="none" w:sz="0" w:space="0" w:color="auto"/>
                                        <w:bottom w:val="none" w:sz="0" w:space="0" w:color="auto"/>
                                        <w:right w:val="none" w:sz="0" w:space="0" w:color="auto"/>
                                      </w:divBdr>
                                    </w:div>
                                    <w:div w:id="395595156">
                                      <w:marLeft w:val="0"/>
                                      <w:marRight w:val="0"/>
                                      <w:marTop w:val="0"/>
                                      <w:marBottom w:val="0"/>
                                      <w:divBdr>
                                        <w:top w:val="none" w:sz="0" w:space="0" w:color="auto"/>
                                        <w:left w:val="none" w:sz="0" w:space="0" w:color="auto"/>
                                        <w:bottom w:val="none" w:sz="0" w:space="0" w:color="auto"/>
                                        <w:right w:val="none" w:sz="0" w:space="0" w:color="auto"/>
                                      </w:divBdr>
                                    </w:div>
                                    <w:div w:id="1494179220">
                                      <w:marLeft w:val="0"/>
                                      <w:marRight w:val="0"/>
                                      <w:marTop w:val="0"/>
                                      <w:marBottom w:val="0"/>
                                      <w:divBdr>
                                        <w:top w:val="none" w:sz="0" w:space="0" w:color="auto"/>
                                        <w:left w:val="none" w:sz="0" w:space="0" w:color="auto"/>
                                        <w:bottom w:val="none" w:sz="0" w:space="0" w:color="auto"/>
                                        <w:right w:val="none" w:sz="0" w:space="0" w:color="auto"/>
                                      </w:divBdr>
                                    </w:div>
                                    <w:div w:id="133329474">
                                      <w:marLeft w:val="0"/>
                                      <w:marRight w:val="0"/>
                                      <w:marTop w:val="0"/>
                                      <w:marBottom w:val="0"/>
                                      <w:divBdr>
                                        <w:top w:val="none" w:sz="0" w:space="0" w:color="auto"/>
                                        <w:left w:val="none" w:sz="0" w:space="0" w:color="auto"/>
                                        <w:bottom w:val="none" w:sz="0" w:space="0" w:color="auto"/>
                                        <w:right w:val="none" w:sz="0" w:space="0" w:color="auto"/>
                                      </w:divBdr>
                                    </w:div>
                                    <w:div w:id="2054766716">
                                      <w:marLeft w:val="0"/>
                                      <w:marRight w:val="0"/>
                                      <w:marTop w:val="0"/>
                                      <w:marBottom w:val="0"/>
                                      <w:divBdr>
                                        <w:top w:val="none" w:sz="0" w:space="0" w:color="auto"/>
                                        <w:left w:val="none" w:sz="0" w:space="0" w:color="auto"/>
                                        <w:bottom w:val="none" w:sz="0" w:space="0" w:color="auto"/>
                                        <w:right w:val="none" w:sz="0" w:space="0" w:color="auto"/>
                                      </w:divBdr>
                                    </w:div>
                                  </w:divsChild>
                                </w:div>
                                <w:div w:id="312872479">
                                  <w:marLeft w:val="0"/>
                                  <w:marRight w:val="0"/>
                                  <w:marTop w:val="0"/>
                                  <w:marBottom w:val="0"/>
                                  <w:divBdr>
                                    <w:top w:val="none" w:sz="0" w:space="0" w:color="auto"/>
                                    <w:left w:val="none" w:sz="0" w:space="0" w:color="auto"/>
                                    <w:bottom w:val="none" w:sz="0" w:space="0" w:color="auto"/>
                                    <w:right w:val="none" w:sz="0" w:space="0" w:color="auto"/>
                                  </w:divBdr>
                                  <w:divsChild>
                                    <w:div w:id="1160465867">
                                      <w:marLeft w:val="0"/>
                                      <w:marRight w:val="0"/>
                                      <w:marTop w:val="0"/>
                                      <w:marBottom w:val="0"/>
                                      <w:divBdr>
                                        <w:top w:val="none" w:sz="0" w:space="0" w:color="auto"/>
                                        <w:left w:val="none" w:sz="0" w:space="0" w:color="auto"/>
                                        <w:bottom w:val="none" w:sz="0" w:space="0" w:color="auto"/>
                                        <w:right w:val="none" w:sz="0" w:space="0" w:color="auto"/>
                                      </w:divBdr>
                                    </w:div>
                                  </w:divsChild>
                                </w:div>
                                <w:div w:id="2015182522">
                                  <w:marLeft w:val="0"/>
                                  <w:marRight w:val="0"/>
                                  <w:marTop w:val="0"/>
                                  <w:marBottom w:val="0"/>
                                  <w:divBdr>
                                    <w:top w:val="none" w:sz="0" w:space="0" w:color="auto"/>
                                    <w:left w:val="none" w:sz="0" w:space="0" w:color="auto"/>
                                    <w:bottom w:val="none" w:sz="0" w:space="0" w:color="auto"/>
                                    <w:right w:val="none" w:sz="0" w:space="0" w:color="auto"/>
                                  </w:divBdr>
                                  <w:divsChild>
                                    <w:div w:id="926883582">
                                      <w:marLeft w:val="0"/>
                                      <w:marRight w:val="0"/>
                                      <w:marTop w:val="0"/>
                                      <w:marBottom w:val="0"/>
                                      <w:divBdr>
                                        <w:top w:val="none" w:sz="0" w:space="0" w:color="auto"/>
                                        <w:left w:val="none" w:sz="0" w:space="0" w:color="auto"/>
                                        <w:bottom w:val="none" w:sz="0" w:space="0" w:color="auto"/>
                                        <w:right w:val="none" w:sz="0" w:space="0" w:color="auto"/>
                                      </w:divBdr>
                                    </w:div>
                                    <w:div w:id="127405747">
                                      <w:marLeft w:val="0"/>
                                      <w:marRight w:val="0"/>
                                      <w:marTop w:val="0"/>
                                      <w:marBottom w:val="0"/>
                                      <w:divBdr>
                                        <w:top w:val="none" w:sz="0" w:space="0" w:color="auto"/>
                                        <w:left w:val="none" w:sz="0" w:space="0" w:color="auto"/>
                                        <w:bottom w:val="none" w:sz="0" w:space="0" w:color="auto"/>
                                        <w:right w:val="none" w:sz="0" w:space="0" w:color="auto"/>
                                      </w:divBdr>
                                    </w:div>
                                  </w:divsChild>
                                </w:div>
                                <w:div w:id="844393215">
                                  <w:marLeft w:val="0"/>
                                  <w:marRight w:val="0"/>
                                  <w:marTop w:val="0"/>
                                  <w:marBottom w:val="0"/>
                                  <w:divBdr>
                                    <w:top w:val="none" w:sz="0" w:space="0" w:color="auto"/>
                                    <w:left w:val="none" w:sz="0" w:space="0" w:color="auto"/>
                                    <w:bottom w:val="none" w:sz="0" w:space="0" w:color="auto"/>
                                    <w:right w:val="none" w:sz="0" w:space="0" w:color="auto"/>
                                  </w:divBdr>
                                  <w:divsChild>
                                    <w:div w:id="2100364191">
                                      <w:marLeft w:val="0"/>
                                      <w:marRight w:val="0"/>
                                      <w:marTop w:val="0"/>
                                      <w:marBottom w:val="0"/>
                                      <w:divBdr>
                                        <w:top w:val="none" w:sz="0" w:space="0" w:color="auto"/>
                                        <w:left w:val="none" w:sz="0" w:space="0" w:color="auto"/>
                                        <w:bottom w:val="none" w:sz="0" w:space="0" w:color="auto"/>
                                        <w:right w:val="none" w:sz="0" w:space="0" w:color="auto"/>
                                      </w:divBdr>
                                    </w:div>
                                    <w:div w:id="2082411002">
                                      <w:marLeft w:val="0"/>
                                      <w:marRight w:val="0"/>
                                      <w:marTop w:val="0"/>
                                      <w:marBottom w:val="0"/>
                                      <w:divBdr>
                                        <w:top w:val="none" w:sz="0" w:space="0" w:color="auto"/>
                                        <w:left w:val="none" w:sz="0" w:space="0" w:color="auto"/>
                                        <w:bottom w:val="none" w:sz="0" w:space="0" w:color="auto"/>
                                        <w:right w:val="none" w:sz="0" w:space="0" w:color="auto"/>
                                      </w:divBdr>
                                    </w:div>
                                  </w:divsChild>
                                </w:div>
                                <w:div w:id="1938439686">
                                  <w:marLeft w:val="0"/>
                                  <w:marRight w:val="0"/>
                                  <w:marTop w:val="0"/>
                                  <w:marBottom w:val="0"/>
                                  <w:divBdr>
                                    <w:top w:val="none" w:sz="0" w:space="0" w:color="auto"/>
                                    <w:left w:val="none" w:sz="0" w:space="0" w:color="auto"/>
                                    <w:bottom w:val="none" w:sz="0" w:space="0" w:color="auto"/>
                                    <w:right w:val="none" w:sz="0" w:space="0" w:color="auto"/>
                                  </w:divBdr>
                                  <w:divsChild>
                                    <w:div w:id="1783451360">
                                      <w:marLeft w:val="0"/>
                                      <w:marRight w:val="0"/>
                                      <w:marTop w:val="0"/>
                                      <w:marBottom w:val="0"/>
                                      <w:divBdr>
                                        <w:top w:val="none" w:sz="0" w:space="0" w:color="auto"/>
                                        <w:left w:val="none" w:sz="0" w:space="0" w:color="auto"/>
                                        <w:bottom w:val="none" w:sz="0" w:space="0" w:color="auto"/>
                                        <w:right w:val="none" w:sz="0" w:space="0" w:color="auto"/>
                                      </w:divBdr>
                                    </w:div>
                                    <w:div w:id="223026085">
                                      <w:marLeft w:val="0"/>
                                      <w:marRight w:val="0"/>
                                      <w:marTop w:val="0"/>
                                      <w:marBottom w:val="0"/>
                                      <w:divBdr>
                                        <w:top w:val="none" w:sz="0" w:space="0" w:color="auto"/>
                                        <w:left w:val="none" w:sz="0" w:space="0" w:color="auto"/>
                                        <w:bottom w:val="none" w:sz="0" w:space="0" w:color="auto"/>
                                        <w:right w:val="none" w:sz="0" w:space="0" w:color="auto"/>
                                      </w:divBdr>
                                    </w:div>
                                    <w:div w:id="477302267">
                                      <w:marLeft w:val="0"/>
                                      <w:marRight w:val="0"/>
                                      <w:marTop w:val="0"/>
                                      <w:marBottom w:val="0"/>
                                      <w:divBdr>
                                        <w:top w:val="none" w:sz="0" w:space="0" w:color="auto"/>
                                        <w:left w:val="none" w:sz="0" w:space="0" w:color="auto"/>
                                        <w:bottom w:val="none" w:sz="0" w:space="0" w:color="auto"/>
                                        <w:right w:val="none" w:sz="0" w:space="0" w:color="auto"/>
                                      </w:divBdr>
                                    </w:div>
                                    <w:div w:id="1341850592">
                                      <w:marLeft w:val="0"/>
                                      <w:marRight w:val="0"/>
                                      <w:marTop w:val="0"/>
                                      <w:marBottom w:val="0"/>
                                      <w:divBdr>
                                        <w:top w:val="none" w:sz="0" w:space="0" w:color="auto"/>
                                        <w:left w:val="none" w:sz="0" w:space="0" w:color="auto"/>
                                        <w:bottom w:val="none" w:sz="0" w:space="0" w:color="auto"/>
                                        <w:right w:val="none" w:sz="0" w:space="0" w:color="auto"/>
                                      </w:divBdr>
                                    </w:div>
                                    <w:div w:id="987906451">
                                      <w:marLeft w:val="0"/>
                                      <w:marRight w:val="0"/>
                                      <w:marTop w:val="0"/>
                                      <w:marBottom w:val="0"/>
                                      <w:divBdr>
                                        <w:top w:val="none" w:sz="0" w:space="0" w:color="auto"/>
                                        <w:left w:val="none" w:sz="0" w:space="0" w:color="auto"/>
                                        <w:bottom w:val="none" w:sz="0" w:space="0" w:color="auto"/>
                                        <w:right w:val="none" w:sz="0" w:space="0" w:color="auto"/>
                                      </w:divBdr>
                                    </w:div>
                                    <w:div w:id="769275341">
                                      <w:marLeft w:val="0"/>
                                      <w:marRight w:val="0"/>
                                      <w:marTop w:val="0"/>
                                      <w:marBottom w:val="0"/>
                                      <w:divBdr>
                                        <w:top w:val="none" w:sz="0" w:space="0" w:color="auto"/>
                                        <w:left w:val="none" w:sz="0" w:space="0" w:color="auto"/>
                                        <w:bottom w:val="none" w:sz="0" w:space="0" w:color="auto"/>
                                        <w:right w:val="none" w:sz="0" w:space="0" w:color="auto"/>
                                      </w:divBdr>
                                    </w:div>
                                    <w:div w:id="542521484">
                                      <w:marLeft w:val="0"/>
                                      <w:marRight w:val="0"/>
                                      <w:marTop w:val="0"/>
                                      <w:marBottom w:val="0"/>
                                      <w:divBdr>
                                        <w:top w:val="none" w:sz="0" w:space="0" w:color="auto"/>
                                        <w:left w:val="none" w:sz="0" w:space="0" w:color="auto"/>
                                        <w:bottom w:val="none" w:sz="0" w:space="0" w:color="auto"/>
                                        <w:right w:val="none" w:sz="0" w:space="0" w:color="auto"/>
                                      </w:divBdr>
                                    </w:div>
                                  </w:divsChild>
                                </w:div>
                                <w:div w:id="619530270">
                                  <w:marLeft w:val="0"/>
                                  <w:marRight w:val="0"/>
                                  <w:marTop w:val="0"/>
                                  <w:marBottom w:val="0"/>
                                  <w:divBdr>
                                    <w:top w:val="none" w:sz="0" w:space="0" w:color="auto"/>
                                    <w:left w:val="none" w:sz="0" w:space="0" w:color="auto"/>
                                    <w:bottom w:val="none" w:sz="0" w:space="0" w:color="auto"/>
                                    <w:right w:val="none" w:sz="0" w:space="0" w:color="auto"/>
                                  </w:divBdr>
                                  <w:divsChild>
                                    <w:div w:id="292638225">
                                      <w:marLeft w:val="0"/>
                                      <w:marRight w:val="0"/>
                                      <w:marTop w:val="0"/>
                                      <w:marBottom w:val="0"/>
                                      <w:divBdr>
                                        <w:top w:val="none" w:sz="0" w:space="0" w:color="auto"/>
                                        <w:left w:val="none" w:sz="0" w:space="0" w:color="auto"/>
                                        <w:bottom w:val="none" w:sz="0" w:space="0" w:color="auto"/>
                                        <w:right w:val="none" w:sz="0" w:space="0" w:color="auto"/>
                                      </w:divBdr>
                                    </w:div>
                                    <w:div w:id="164446370">
                                      <w:marLeft w:val="0"/>
                                      <w:marRight w:val="0"/>
                                      <w:marTop w:val="0"/>
                                      <w:marBottom w:val="0"/>
                                      <w:divBdr>
                                        <w:top w:val="none" w:sz="0" w:space="0" w:color="auto"/>
                                        <w:left w:val="none" w:sz="0" w:space="0" w:color="auto"/>
                                        <w:bottom w:val="none" w:sz="0" w:space="0" w:color="auto"/>
                                        <w:right w:val="none" w:sz="0" w:space="0" w:color="auto"/>
                                      </w:divBdr>
                                    </w:div>
                                    <w:div w:id="619844312">
                                      <w:marLeft w:val="0"/>
                                      <w:marRight w:val="0"/>
                                      <w:marTop w:val="0"/>
                                      <w:marBottom w:val="0"/>
                                      <w:divBdr>
                                        <w:top w:val="none" w:sz="0" w:space="0" w:color="auto"/>
                                        <w:left w:val="none" w:sz="0" w:space="0" w:color="auto"/>
                                        <w:bottom w:val="none" w:sz="0" w:space="0" w:color="auto"/>
                                        <w:right w:val="none" w:sz="0" w:space="0" w:color="auto"/>
                                      </w:divBdr>
                                    </w:div>
                                    <w:div w:id="1967269786">
                                      <w:marLeft w:val="0"/>
                                      <w:marRight w:val="0"/>
                                      <w:marTop w:val="0"/>
                                      <w:marBottom w:val="0"/>
                                      <w:divBdr>
                                        <w:top w:val="none" w:sz="0" w:space="0" w:color="auto"/>
                                        <w:left w:val="none" w:sz="0" w:space="0" w:color="auto"/>
                                        <w:bottom w:val="none" w:sz="0" w:space="0" w:color="auto"/>
                                        <w:right w:val="none" w:sz="0" w:space="0" w:color="auto"/>
                                      </w:divBdr>
                                    </w:div>
                                    <w:div w:id="1632906219">
                                      <w:marLeft w:val="0"/>
                                      <w:marRight w:val="0"/>
                                      <w:marTop w:val="0"/>
                                      <w:marBottom w:val="0"/>
                                      <w:divBdr>
                                        <w:top w:val="none" w:sz="0" w:space="0" w:color="auto"/>
                                        <w:left w:val="none" w:sz="0" w:space="0" w:color="auto"/>
                                        <w:bottom w:val="none" w:sz="0" w:space="0" w:color="auto"/>
                                        <w:right w:val="none" w:sz="0" w:space="0" w:color="auto"/>
                                      </w:divBdr>
                                    </w:div>
                                    <w:div w:id="1683698293">
                                      <w:marLeft w:val="0"/>
                                      <w:marRight w:val="0"/>
                                      <w:marTop w:val="0"/>
                                      <w:marBottom w:val="0"/>
                                      <w:divBdr>
                                        <w:top w:val="none" w:sz="0" w:space="0" w:color="auto"/>
                                        <w:left w:val="none" w:sz="0" w:space="0" w:color="auto"/>
                                        <w:bottom w:val="none" w:sz="0" w:space="0" w:color="auto"/>
                                        <w:right w:val="none" w:sz="0" w:space="0" w:color="auto"/>
                                      </w:divBdr>
                                    </w:div>
                                    <w:div w:id="1212227017">
                                      <w:marLeft w:val="0"/>
                                      <w:marRight w:val="0"/>
                                      <w:marTop w:val="0"/>
                                      <w:marBottom w:val="0"/>
                                      <w:divBdr>
                                        <w:top w:val="none" w:sz="0" w:space="0" w:color="auto"/>
                                        <w:left w:val="none" w:sz="0" w:space="0" w:color="auto"/>
                                        <w:bottom w:val="none" w:sz="0" w:space="0" w:color="auto"/>
                                        <w:right w:val="none" w:sz="0" w:space="0" w:color="auto"/>
                                      </w:divBdr>
                                    </w:div>
                                    <w:div w:id="789515736">
                                      <w:marLeft w:val="0"/>
                                      <w:marRight w:val="0"/>
                                      <w:marTop w:val="0"/>
                                      <w:marBottom w:val="0"/>
                                      <w:divBdr>
                                        <w:top w:val="none" w:sz="0" w:space="0" w:color="auto"/>
                                        <w:left w:val="none" w:sz="0" w:space="0" w:color="auto"/>
                                        <w:bottom w:val="none" w:sz="0" w:space="0" w:color="auto"/>
                                        <w:right w:val="none" w:sz="0" w:space="0" w:color="auto"/>
                                      </w:divBdr>
                                    </w:div>
                                    <w:div w:id="321003646">
                                      <w:marLeft w:val="0"/>
                                      <w:marRight w:val="0"/>
                                      <w:marTop w:val="0"/>
                                      <w:marBottom w:val="0"/>
                                      <w:divBdr>
                                        <w:top w:val="none" w:sz="0" w:space="0" w:color="auto"/>
                                        <w:left w:val="none" w:sz="0" w:space="0" w:color="auto"/>
                                        <w:bottom w:val="none" w:sz="0" w:space="0" w:color="auto"/>
                                        <w:right w:val="none" w:sz="0" w:space="0" w:color="auto"/>
                                      </w:divBdr>
                                    </w:div>
                                  </w:divsChild>
                                </w:div>
                                <w:div w:id="1156265947">
                                  <w:marLeft w:val="0"/>
                                  <w:marRight w:val="0"/>
                                  <w:marTop w:val="0"/>
                                  <w:marBottom w:val="0"/>
                                  <w:divBdr>
                                    <w:top w:val="none" w:sz="0" w:space="0" w:color="auto"/>
                                    <w:left w:val="none" w:sz="0" w:space="0" w:color="auto"/>
                                    <w:bottom w:val="none" w:sz="0" w:space="0" w:color="auto"/>
                                    <w:right w:val="none" w:sz="0" w:space="0" w:color="auto"/>
                                  </w:divBdr>
                                  <w:divsChild>
                                    <w:div w:id="1238439934">
                                      <w:marLeft w:val="0"/>
                                      <w:marRight w:val="0"/>
                                      <w:marTop w:val="0"/>
                                      <w:marBottom w:val="0"/>
                                      <w:divBdr>
                                        <w:top w:val="none" w:sz="0" w:space="0" w:color="auto"/>
                                        <w:left w:val="none" w:sz="0" w:space="0" w:color="auto"/>
                                        <w:bottom w:val="none" w:sz="0" w:space="0" w:color="auto"/>
                                        <w:right w:val="none" w:sz="0" w:space="0" w:color="auto"/>
                                      </w:divBdr>
                                    </w:div>
                                    <w:div w:id="2091343633">
                                      <w:marLeft w:val="0"/>
                                      <w:marRight w:val="0"/>
                                      <w:marTop w:val="0"/>
                                      <w:marBottom w:val="0"/>
                                      <w:divBdr>
                                        <w:top w:val="none" w:sz="0" w:space="0" w:color="auto"/>
                                        <w:left w:val="none" w:sz="0" w:space="0" w:color="auto"/>
                                        <w:bottom w:val="none" w:sz="0" w:space="0" w:color="auto"/>
                                        <w:right w:val="none" w:sz="0" w:space="0" w:color="auto"/>
                                      </w:divBdr>
                                    </w:div>
                                    <w:div w:id="1163398322">
                                      <w:marLeft w:val="0"/>
                                      <w:marRight w:val="0"/>
                                      <w:marTop w:val="0"/>
                                      <w:marBottom w:val="0"/>
                                      <w:divBdr>
                                        <w:top w:val="none" w:sz="0" w:space="0" w:color="auto"/>
                                        <w:left w:val="none" w:sz="0" w:space="0" w:color="auto"/>
                                        <w:bottom w:val="none" w:sz="0" w:space="0" w:color="auto"/>
                                        <w:right w:val="none" w:sz="0" w:space="0" w:color="auto"/>
                                      </w:divBdr>
                                    </w:div>
                                    <w:div w:id="639965923">
                                      <w:marLeft w:val="0"/>
                                      <w:marRight w:val="0"/>
                                      <w:marTop w:val="0"/>
                                      <w:marBottom w:val="0"/>
                                      <w:divBdr>
                                        <w:top w:val="none" w:sz="0" w:space="0" w:color="auto"/>
                                        <w:left w:val="none" w:sz="0" w:space="0" w:color="auto"/>
                                        <w:bottom w:val="none" w:sz="0" w:space="0" w:color="auto"/>
                                        <w:right w:val="none" w:sz="0" w:space="0" w:color="auto"/>
                                      </w:divBdr>
                                    </w:div>
                                    <w:div w:id="14813589">
                                      <w:marLeft w:val="0"/>
                                      <w:marRight w:val="0"/>
                                      <w:marTop w:val="0"/>
                                      <w:marBottom w:val="0"/>
                                      <w:divBdr>
                                        <w:top w:val="none" w:sz="0" w:space="0" w:color="auto"/>
                                        <w:left w:val="none" w:sz="0" w:space="0" w:color="auto"/>
                                        <w:bottom w:val="none" w:sz="0" w:space="0" w:color="auto"/>
                                        <w:right w:val="none" w:sz="0" w:space="0" w:color="auto"/>
                                      </w:divBdr>
                                    </w:div>
                                    <w:div w:id="335966534">
                                      <w:marLeft w:val="0"/>
                                      <w:marRight w:val="0"/>
                                      <w:marTop w:val="0"/>
                                      <w:marBottom w:val="0"/>
                                      <w:divBdr>
                                        <w:top w:val="none" w:sz="0" w:space="0" w:color="auto"/>
                                        <w:left w:val="none" w:sz="0" w:space="0" w:color="auto"/>
                                        <w:bottom w:val="none" w:sz="0" w:space="0" w:color="auto"/>
                                        <w:right w:val="none" w:sz="0" w:space="0" w:color="auto"/>
                                      </w:divBdr>
                                    </w:div>
                                  </w:divsChild>
                                </w:div>
                                <w:div w:id="2069107492">
                                  <w:marLeft w:val="0"/>
                                  <w:marRight w:val="0"/>
                                  <w:marTop w:val="0"/>
                                  <w:marBottom w:val="0"/>
                                  <w:divBdr>
                                    <w:top w:val="none" w:sz="0" w:space="0" w:color="auto"/>
                                    <w:left w:val="none" w:sz="0" w:space="0" w:color="auto"/>
                                    <w:bottom w:val="none" w:sz="0" w:space="0" w:color="auto"/>
                                    <w:right w:val="none" w:sz="0" w:space="0" w:color="auto"/>
                                  </w:divBdr>
                                  <w:divsChild>
                                    <w:div w:id="1829245696">
                                      <w:marLeft w:val="0"/>
                                      <w:marRight w:val="0"/>
                                      <w:marTop w:val="0"/>
                                      <w:marBottom w:val="0"/>
                                      <w:divBdr>
                                        <w:top w:val="none" w:sz="0" w:space="0" w:color="auto"/>
                                        <w:left w:val="none" w:sz="0" w:space="0" w:color="auto"/>
                                        <w:bottom w:val="none" w:sz="0" w:space="0" w:color="auto"/>
                                        <w:right w:val="none" w:sz="0" w:space="0" w:color="auto"/>
                                      </w:divBdr>
                                    </w:div>
                                  </w:divsChild>
                                </w:div>
                                <w:div w:id="1802840620">
                                  <w:marLeft w:val="0"/>
                                  <w:marRight w:val="0"/>
                                  <w:marTop w:val="0"/>
                                  <w:marBottom w:val="0"/>
                                  <w:divBdr>
                                    <w:top w:val="none" w:sz="0" w:space="0" w:color="auto"/>
                                    <w:left w:val="none" w:sz="0" w:space="0" w:color="auto"/>
                                    <w:bottom w:val="none" w:sz="0" w:space="0" w:color="auto"/>
                                    <w:right w:val="none" w:sz="0" w:space="0" w:color="auto"/>
                                  </w:divBdr>
                                  <w:divsChild>
                                    <w:div w:id="1263882631">
                                      <w:marLeft w:val="0"/>
                                      <w:marRight w:val="0"/>
                                      <w:marTop w:val="0"/>
                                      <w:marBottom w:val="0"/>
                                      <w:divBdr>
                                        <w:top w:val="none" w:sz="0" w:space="0" w:color="auto"/>
                                        <w:left w:val="none" w:sz="0" w:space="0" w:color="auto"/>
                                        <w:bottom w:val="none" w:sz="0" w:space="0" w:color="auto"/>
                                        <w:right w:val="none" w:sz="0" w:space="0" w:color="auto"/>
                                      </w:divBdr>
                                    </w:div>
                                    <w:div w:id="1228034143">
                                      <w:marLeft w:val="0"/>
                                      <w:marRight w:val="0"/>
                                      <w:marTop w:val="0"/>
                                      <w:marBottom w:val="0"/>
                                      <w:divBdr>
                                        <w:top w:val="none" w:sz="0" w:space="0" w:color="auto"/>
                                        <w:left w:val="none" w:sz="0" w:space="0" w:color="auto"/>
                                        <w:bottom w:val="none" w:sz="0" w:space="0" w:color="auto"/>
                                        <w:right w:val="none" w:sz="0" w:space="0" w:color="auto"/>
                                      </w:divBdr>
                                    </w:div>
                                  </w:divsChild>
                                </w:div>
                                <w:div w:id="1219973182">
                                  <w:marLeft w:val="0"/>
                                  <w:marRight w:val="0"/>
                                  <w:marTop w:val="0"/>
                                  <w:marBottom w:val="0"/>
                                  <w:divBdr>
                                    <w:top w:val="none" w:sz="0" w:space="0" w:color="auto"/>
                                    <w:left w:val="none" w:sz="0" w:space="0" w:color="auto"/>
                                    <w:bottom w:val="none" w:sz="0" w:space="0" w:color="auto"/>
                                    <w:right w:val="none" w:sz="0" w:space="0" w:color="auto"/>
                                  </w:divBdr>
                                  <w:divsChild>
                                    <w:div w:id="1650135799">
                                      <w:marLeft w:val="0"/>
                                      <w:marRight w:val="0"/>
                                      <w:marTop w:val="0"/>
                                      <w:marBottom w:val="0"/>
                                      <w:divBdr>
                                        <w:top w:val="none" w:sz="0" w:space="0" w:color="auto"/>
                                        <w:left w:val="none" w:sz="0" w:space="0" w:color="auto"/>
                                        <w:bottom w:val="none" w:sz="0" w:space="0" w:color="auto"/>
                                        <w:right w:val="none" w:sz="0" w:space="0" w:color="auto"/>
                                      </w:divBdr>
                                    </w:div>
                                    <w:div w:id="474755945">
                                      <w:marLeft w:val="0"/>
                                      <w:marRight w:val="0"/>
                                      <w:marTop w:val="0"/>
                                      <w:marBottom w:val="0"/>
                                      <w:divBdr>
                                        <w:top w:val="none" w:sz="0" w:space="0" w:color="auto"/>
                                        <w:left w:val="none" w:sz="0" w:space="0" w:color="auto"/>
                                        <w:bottom w:val="none" w:sz="0" w:space="0" w:color="auto"/>
                                        <w:right w:val="none" w:sz="0" w:space="0" w:color="auto"/>
                                      </w:divBdr>
                                    </w:div>
                                    <w:div w:id="1741323858">
                                      <w:marLeft w:val="0"/>
                                      <w:marRight w:val="0"/>
                                      <w:marTop w:val="0"/>
                                      <w:marBottom w:val="0"/>
                                      <w:divBdr>
                                        <w:top w:val="none" w:sz="0" w:space="0" w:color="auto"/>
                                        <w:left w:val="none" w:sz="0" w:space="0" w:color="auto"/>
                                        <w:bottom w:val="none" w:sz="0" w:space="0" w:color="auto"/>
                                        <w:right w:val="none" w:sz="0" w:space="0" w:color="auto"/>
                                      </w:divBdr>
                                    </w:div>
                                  </w:divsChild>
                                </w:div>
                                <w:div w:id="694035425">
                                  <w:marLeft w:val="0"/>
                                  <w:marRight w:val="0"/>
                                  <w:marTop w:val="0"/>
                                  <w:marBottom w:val="0"/>
                                  <w:divBdr>
                                    <w:top w:val="none" w:sz="0" w:space="0" w:color="auto"/>
                                    <w:left w:val="none" w:sz="0" w:space="0" w:color="auto"/>
                                    <w:bottom w:val="none" w:sz="0" w:space="0" w:color="auto"/>
                                    <w:right w:val="none" w:sz="0" w:space="0" w:color="auto"/>
                                  </w:divBdr>
                                  <w:divsChild>
                                    <w:div w:id="1959212135">
                                      <w:marLeft w:val="0"/>
                                      <w:marRight w:val="0"/>
                                      <w:marTop w:val="0"/>
                                      <w:marBottom w:val="0"/>
                                      <w:divBdr>
                                        <w:top w:val="none" w:sz="0" w:space="0" w:color="auto"/>
                                        <w:left w:val="none" w:sz="0" w:space="0" w:color="auto"/>
                                        <w:bottom w:val="none" w:sz="0" w:space="0" w:color="auto"/>
                                        <w:right w:val="none" w:sz="0" w:space="0" w:color="auto"/>
                                      </w:divBdr>
                                    </w:div>
                                    <w:div w:id="1540315945">
                                      <w:marLeft w:val="0"/>
                                      <w:marRight w:val="0"/>
                                      <w:marTop w:val="0"/>
                                      <w:marBottom w:val="0"/>
                                      <w:divBdr>
                                        <w:top w:val="none" w:sz="0" w:space="0" w:color="auto"/>
                                        <w:left w:val="none" w:sz="0" w:space="0" w:color="auto"/>
                                        <w:bottom w:val="none" w:sz="0" w:space="0" w:color="auto"/>
                                        <w:right w:val="none" w:sz="0" w:space="0" w:color="auto"/>
                                      </w:divBdr>
                                    </w:div>
                                    <w:div w:id="1142307387">
                                      <w:marLeft w:val="0"/>
                                      <w:marRight w:val="0"/>
                                      <w:marTop w:val="0"/>
                                      <w:marBottom w:val="0"/>
                                      <w:divBdr>
                                        <w:top w:val="none" w:sz="0" w:space="0" w:color="auto"/>
                                        <w:left w:val="none" w:sz="0" w:space="0" w:color="auto"/>
                                        <w:bottom w:val="none" w:sz="0" w:space="0" w:color="auto"/>
                                        <w:right w:val="none" w:sz="0" w:space="0" w:color="auto"/>
                                      </w:divBdr>
                                    </w:div>
                                    <w:div w:id="221135451">
                                      <w:marLeft w:val="0"/>
                                      <w:marRight w:val="0"/>
                                      <w:marTop w:val="0"/>
                                      <w:marBottom w:val="0"/>
                                      <w:divBdr>
                                        <w:top w:val="none" w:sz="0" w:space="0" w:color="auto"/>
                                        <w:left w:val="none" w:sz="0" w:space="0" w:color="auto"/>
                                        <w:bottom w:val="none" w:sz="0" w:space="0" w:color="auto"/>
                                        <w:right w:val="none" w:sz="0" w:space="0" w:color="auto"/>
                                      </w:divBdr>
                                    </w:div>
                                  </w:divsChild>
                                </w:div>
                                <w:div w:id="677848390">
                                  <w:marLeft w:val="0"/>
                                  <w:marRight w:val="0"/>
                                  <w:marTop w:val="0"/>
                                  <w:marBottom w:val="0"/>
                                  <w:divBdr>
                                    <w:top w:val="none" w:sz="0" w:space="0" w:color="auto"/>
                                    <w:left w:val="none" w:sz="0" w:space="0" w:color="auto"/>
                                    <w:bottom w:val="none" w:sz="0" w:space="0" w:color="auto"/>
                                    <w:right w:val="none" w:sz="0" w:space="0" w:color="auto"/>
                                  </w:divBdr>
                                  <w:divsChild>
                                    <w:div w:id="263153104">
                                      <w:marLeft w:val="0"/>
                                      <w:marRight w:val="0"/>
                                      <w:marTop w:val="0"/>
                                      <w:marBottom w:val="0"/>
                                      <w:divBdr>
                                        <w:top w:val="none" w:sz="0" w:space="0" w:color="auto"/>
                                        <w:left w:val="none" w:sz="0" w:space="0" w:color="auto"/>
                                        <w:bottom w:val="none" w:sz="0" w:space="0" w:color="auto"/>
                                        <w:right w:val="none" w:sz="0" w:space="0" w:color="auto"/>
                                      </w:divBdr>
                                    </w:div>
                                    <w:div w:id="327634917">
                                      <w:marLeft w:val="0"/>
                                      <w:marRight w:val="0"/>
                                      <w:marTop w:val="0"/>
                                      <w:marBottom w:val="0"/>
                                      <w:divBdr>
                                        <w:top w:val="none" w:sz="0" w:space="0" w:color="auto"/>
                                        <w:left w:val="none" w:sz="0" w:space="0" w:color="auto"/>
                                        <w:bottom w:val="none" w:sz="0" w:space="0" w:color="auto"/>
                                        <w:right w:val="none" w:sz="0" w:space="0" w:color="auto"/>
                                      </w:divBdr>
                                    </w:div>
                                    <w:div w:id="880941457">
                                      <w:marLeft w:val="0"/>
                                      <w:marRight w:val="0"/>
                                      <w:marTop w:val="0"/>
                                      <w:marBottom w:val="0"/>
                                      <w:divBdr>
                                        <w:top w:val="none" w:sz="0" w:space="0" w:color="auto"/>
                                        <w:left w:val="none" w:sz="0" w:space="0" w:color="auto"/>
                                        <w:bottom w:val="none" w:sz="0" w:space="0" w:color="auto"/>
                                        <w:right w:val="none" w:sz="0" w:space="0" w:color="auto"/>
                                      </w:divBdr>
                                    </w:div>
                                    <w:div w:id="1395817623">
                                      <w:marLeft w:val="0"/>
                                      <w:marRight w:val="0"/>
                                      <w:marTop w:val="0"/>
                                      <w:marBottom w:val="0"/>
                                      <w:divBdr>
                                        <w:top w:val="none" w:sz="0" w:space="0" w:color="auto"/>
                                        <w:left w:val="none" w:sz="0" w:space="0" w:color="auto"/>
                                        <w:bottom w:val="none" w:sz="0" w:space="0" w:color="auto"/>
                                        <w:right w:val="none" w:sz="0" w:space="0" w:color="auto"/>
                                      </w:divBdr>
                                    </w:div>
                                    <w:div w:id="1555315868">
                                      <w:marLeft w:val="0"/>
                                      <w:marRight w:val="0"/>
                                      <w:marTop w:val="0"/>
                                      <w:marBottom w:val="0"/>
                                      <w:divBdr>
                                        <w:top w:val="none" w:sz="0" w:space="0" w:color="auto"/>
                                        <w:left w:val="none" w:sz="0" w:space="0" w:color="auto"/>
                                        <w:bottom w:val="none" w:sz="0" w:space="0" w:color="auto"/>
                                        <w:right w:val="none" w:sz="0" w:space="0" w:color="auto"/>
                                      </w:divBdr>
                                    </w:div>
                                    <w:div w:id="1014769351">
                                      <w:marLeft w:val="0"/>
                                      <w:marRight w:val="0"/>
                                      <w:marTop w:val="0"/>
                                      <w:marBottom w:val="0"/>
                                      <w:divBdr>
                                        <w:top w:val="none" w:sz="0" w:space="0" w:color="auto"/>
                                        <w:left w:val="none" w:sz="0" w:space="0" w:color="auto"/>
                                        <w:bottom w:val="none" w:sz="0" w:space="0" w:color="auto"/>
                                        <w:right w:val="none" w:sz="0" w:space="0" w:color="auto"/>
                                      </w:divBdr>
                                    </w:div>
                                  </w:divsChild>
                                </w:div>
                                <w:div w:id="540441462">
                                  <w:marLeft w:val="0"/>
                                  <w:marRight w:val="0"/>
                                  <w:marTop w:val="0"/>
                                  <w:marBottom w:val="0"/>
                                  <w:divBdr>
                                    <w:top w:val="none" w:sz="0" w:space="0" w:color="auto"/>
                                    <w:left w:val="none" w:sz="0" w:space="0" w:color="auto"/>
                                    <w:bottom w:val="none" w:sz="0" w:space="0" w:color="auto"/>
                                    <w:right w:val="none" w:sz="0" w:space="0" w:color="auto"/>
                                  </w:divBdr>
                                  <w:divsChild>
                                    <w:div w:id="154613822">
                                      <w:marLeft w:val="0"/>
                                      <w:marRight w:val="0"/>
                                      <w:marTop w:val="0"/>
                                      <w:marBottom w:val="0"/>
                                      <w:divBdr>
                                        <w:top w:val="none" w:sz="0" w:space="0" w:color="auto"/>
                                        <w:left w:val="none" w:sz="0" w:space="0" w:color="auto"/>
                                        <w:bottom w:val="none" w:sz="0" w:space="0" w:color="auto"/>
                                        <w:right w:val="none" w:sz="0" w:space="0" w:color="auto"/>
                                      </w:divBdr>
                                    </w:div>
                                    <w:div w:id="1307320261">
                                      <w:marLeft w:val="0"/>
                                      <w:marRight w:val="0"/>
                                      <w:marTop w:val="0"/>
                                      <w:marBottom w:val="0"/>
                                      <w:divBdr>
                                        <w:top w:val="none" w:sz="0" w:space="0" w:color="auto"/>
                                        <w:left w:val="none" w:sz="0" w:space="0" w:color="auto"/>
                                        <w:bottom w:val="none" w:sz="0" w:space="0" w:color="auto"/>
                                        <w:right w:val="none" w:sz="0" w:space="0" w:color="auto"/>
                                      </w:divBdr>
                                    </w:div>
                                    <w:div w:id="1432241533">
                                      <w:marLeft w:val="0"/>
                                      <w:marRight w:val="0"/>
                                      <w:marTop w:val="0"/>
                                      <w:marBottom w:val="0"/>
                                      <w:divBdr>
                                        <w:top w:val="none" w:sz="0" w:space="0" w:color="auto"/>
                                        <w:left w:val="none" w:sz="0" w:space="0" w:color="auto"/>
                                        <w:bottom w:val="none" w:sz="0" w:space="0" w:color="auto"/>
                                        <w:right w:val="none" w:sz="0" w:space="0" w:color="auto"/>
                                      </w:divBdr>
                                    </w:div>
                                    <w:div w:id="1646465494">
                                      <w:marLeft w:val="0"/>
                                      <w:marRight w:val="0"/>
                                      <w:marTop w:val="0"/>
                                      <w:marBottom w:val="0"/>
                                      <w:divBdr>
                                        <w:top w:val="none" w:sz="0" w:space="0" w:color="auto"/>
                                        <w:left w:val="none" w:sz="0" w:space="0" w:color="auto"/>
                                        <w:bottom w:val="none" w:sz="0" w:space="0" w:color="auto"/>
                                        <w:right w:val="none" w:sz="0" w:space="0" w:color="auto"/>
                                      </w:divBdr>
                                    </w:div>
                                    <w:div w:id="1291865263">
                                      <w:marLeft w:val="0"/>
                                      <w:marRight w:val="0"/>
                                      <w:marTop w:val="0"/>
                                      <w:marBottom w:val="0"/>
                                      <w:divBdr>
                                        <w:top w:val="none" w:sz="0" w:space="0" w:color="auto"/>
                                        <w:left w:val="none" w:sz="0" w:space="0" w:color="auto"/>
                                        <w:bottom w:val="none" w:sz="0" w:space="0" w:color="auto"/>
                                        <w:right w:val="none" w:sz="0" w:space="0" w:color="auto"/>
                                      </w:divBdr>
                                    </w:div>
                                    <w:div w:id="2098358612">
                                      <w:marLeft w:val="0"/>
                                      <w:marRight w:val="0"/>
                                      <w:marTop w:val="0"/>
                                      <w:marBottom w:val="0"/>
                                      <w:divBdr>
                                        <w:top w:val="none" w:sz="0" w:space="0" w:color="auto"/>
                                        <w:left w:val="none" w:sz="0" w:space="0" w:color="auto"/>
                                        <w:bottom w:val="none" w:sz="0" w:space="0" w:color="auto"/>
                                        <w:right w:val="none" w:sz="0" w:space="0" w:color="auto"/>
                                      </w:divBdr>
                                    </w:div>
                                    <w:div w:id="1892493594">
                                      <w:marLeft w:val="0"/>
                                      <w:marRight w:val="0"/>
                                      <w:marTop w:val="0"/>
                                      <w:marBottom w:val="0"/>
                                      <w:divBdr>
                                        <w:top w:val="none" w:sz="0" w:space="0" w:color="auto"/>
                                        <w:left w:val="none" w:sz="0" w:space="0" w:color="auto"/>
                                        <w:bottom w:val="none" w:sz="0" w:space="0" w:color="auto"/>
                                        <w:right w:val="none" w:sz="0" w:space="0" w:color="auto"/>
                                      </w:divBdr>
                                    </w:div>
                                    <w:div w:id="1791388800">
                                      <w:marLeft w:val="0"/>
                                      <w:marRight w:val="0"/>
                                      <w:marTop w:val="0"/>
                                      <w:marBottom w:val="0"/>
                                      <w:divBdr>
                                        <w:top w:val="none" w:sz="0" w:space="0" w:color="auto"/>
                                        <w:left w:val="none" w:sz="0" w:space="0" w:color="auto"/>
                                        <w:bottom w:val="none" w:sz="0" w:space="0" w:color="auto"/>
                                        <w:right w:val="none" w:sz="0" w:space="0" w:color="auto"/>
                                      </w:divBdr>
                                    </w:div>
                                  </w:divsChild>
                                </w:div>
                                <w:div w:id="1182741472">
                                  <w:marLeft w:val="0"/>
                                  <w:marRight w:val="0"/>
                                  <w:marTop w:val="0"/>
                                  <w:marBottom w:val="0"/>
                                  <w:divBdr>
                                    <w:top w:val="none" w:sz="0" w:space="0" w:color="auto"/>
                                    <w:left w:val="none" w:sz="0" w:space="0" w:color="auto"/>
                                    <w:bottom w:val="none" w:sz="0" w:space="0" w:color="auto"/>
                                    <w:right w:val="none" w:sz="0" w:space="0" w:color="auto"/>
                                  </w:divBdr>
                                  <w:divsChild>
                                    <w:div w:id="434448872">
                                      <w:marLeft w:val="0"/>
                                      <w:marRight w:val="0"/>
                                      <w:marTop w:val="0"/>
                                      <w:marBottom w:val="0"/>
                                      <w:divBdr>
                                        <w:top w:val="none" w:sz="0" w:space="0" w:color="auto"/>
                                        <w:left w:val="none" w:sz="0" w:space="0" w:color="auto"/>
                                        <w:bottom w:val="none" w:sz="0" w:space="0" w:color="auto"/>
                                        <w:right w:val="none" w:sz="0" w:space="0" w:color="auto"/>
                                      </w:divBdr>
                                    </w:div>
                                  </w:divsChild>
                                </w:div>
                                <w:div w:id="1418676725">
                                  <w:marLeft w:val="0"/>
                                  <w:marRight w:val="0"/>
                                  <w:marTop w:val="0"/>
                                  <w:marBottom w:val="0"/>
                                  <w:divBdr>
                                    <w:top w:val="none" w:sz="0" w:space="0" w:color="auto"/>
                                    <w:left w:val="none" w:sz="0" w:space="0" w:color="auto"/>
                                    <w:bottom w:val="none" w:sz="0" w:space="0" w:color="auto"/>
                                    <w:right w:val="none" w:sz="0" w:space="0" w:color="auto"/>
                                  </w:divBdr>
                                  <w:divsChild>
                                    <w:div w:id="525482060">
                                      <w:marLeft w:val="0"/>
                                      <w:marRight w:val="0"/>
                                      <w:marTop w:val="0"/>
                                      <w:marBottom w:val="0"/>
                                      <w:divBdr>
                                        <w:top w:val="none" w:sz="0" w:space="0" w:color="auto"/>
                                        <w:left w:val="none" w:sz="0" w:space="0" w:color="auto"/>
                                        <w:bottom w:val="none" w:sz="0" w:space="0" w:color="auto"/>
                                        <w:right w:val="none" w:sz="0" w:space="0" w:color="auto"/>
                                      </w:divBdr>
                                    </w:div>
                                  </w:divsChild>
                                </w:div>
                                <w:div w:id="1920862690">
                                  <w:marLeft w:val="0"/>
                                  <w:marRight w:val="0"/>
                                  <w:marTop w:val="0"/>
                                  <w:marBottom w:val="0"/>
                                  <w:divBdr>
                                    <w:top w:val="none" w:sz="0" w:space="0" w:color="auto"/>
                                    <w:left w:val="none" w:sz="0" w:space="0" w:color="auto"/>
                                    <w:bottom w:val="none" w:sz="0" w:space="0" w:color="auto"/>
                                    <w:right w:val="none" w:sz="0" w:space="0" w:color="auto"/>
                                  </w:divBdr>
                                  <w:divsChild>
                                    <w:div w:id="1190727767">
                                      <w:marLeft w:val="0"/>
                                      <w:marRight w:val="0"/>
                                      <w:marTop w:val="0"/>
                                      <w:marBottom w:val="0"/>
                                      <w:divBdr>
                                        <w:top w:val="none" w:sz="0" w:space="0" w:color="auto"/>
                                        <w:left w:val="none" w:sz="0" w:space="0" w:color="auto"/>
                                        <w:bottom w:val="none" w:sz="0" w:space="0" w:color="auto"/>
                                        <w:right w:val="none" w:sz="0" w:space="0" w:color="auto"/>
                                      </w:divBdr>
                                    </w:div>
                                  </w:divsChild>
                                </w:div>
                                <w:div w:id="1547259983">
                                  <w:marLeft w:val="0"/>
                                  <w:marRight w:val="0"/>
                                  <w:marTop w:val="0"/>
                                  <w:marBottom w:val="0"/>
                                  <w:divBdr>
                                    <w:top w:val="none" w:sz="0" w:space="0" w:color="auto"/>
                                    <w:left w:val="none" w:sz="0" w:space="0" w:color="auto"/>
                                    <w:bottom w:val="none" w:sz="0" w:space="0" w:color="auto"/>
                                    <w:right w:val="none" w:sz="0" w:space="0" w:color="auto"/>
                                  </w:divBdr>
                                  <w:divsChild>
                                    <w:div w:id="953901836">
                                      <w:marLeft w:val="0"/>
                                      <w:marRight w:val="0"/>
                                      <w:marTop w:val="0"/>
                                      <w:marBottom w:val="0"/>
                                      <w:divBdr>
                                        <w:top w:val="none" w:sz="0" w:space="0" w:color="auto"/>
                                        <w:left w:val="none" w:sz="0" w:space="0" w:color="auto"/>
                                        <w:bottom w:val="none" w:sz="0" w:space="0" w:color="auto"/>
                                        <w:right w:val="none" w:sz="0" w:space="0" w:color="auto"/>
                                      </w:divBdr>
                                    </w:div>
                                  </w:divsChild>
                                </w:div>
                                <w:div w:id="206794256">
                                  <w:marLeft w:val="0"/>
                                  <w:marRight w:val="0"/>
                                  <w:marTop w:val="0"/>
                                  <w:marBottom w:val="0"/>
                                  <w:divBdr>
                                    <w:top w:val="none" w:sz="0" w:space="0" w:color="auto"/>
                                    <w:left w:val="none" w:sz="0" w:space="0" w:color="auto"/>
                                    <w:bottom w:val="none" w:sz="0" w:space="0" w:color="auto"/>
                                    <w:right w:val="none" w:sz="0" w:space="0" w:color="auto"/>
                                  </w:divBdr>
                                  <w:divsChild>
                                    <w:div w:id="258485715">
                                      <w:marLeft w:val="0"/>
                                      <w:marRight w:val="0"/>
                                      <w:marTop w:val="0"/>
                                      <w:marBottom w:val="0"/>
                                      <w:divBdr>
                                        <w:top w:val="none" w:sz="0" w:space="0" w:color="auto"/>
                                        <w:left w:val="none" w:sz="0" w:space="0" w:color="auto"/>
                                        <w:bottom w:val="none" w:sz="0" w:space="0" w:color="auto"/>
                                        <w:right w:val="none" w:sz="0" w:space="0" w:color="auto"/>
                                      </w:divBdr>
                                    </w:div>
                                  </w:divsChild>
                                </w:div>
                                <w:div w:id="222452001">
                                  <w:marLeft w:val="0"/>
                                  <w:marRight w:val="0"/>
                                  <w:marTop w:val="0"/>
                                  <w:marBottom w:val="0"/>
                                  <w:divBdr>
                                    <w:top w:val="none" w:sz="0" w:space="0" w:color="auto"/>
                                    <w:left w:val="none" w:sz="0" w:space="0" w:color="auto"/>
                                    <w:bottom w:val="none" w:sz="0" w:space="0" w:color="auto"/>
                                    <w:right w:val="none" w:sz="0" w:space="0" w:color="auto"/>
                                  </w:divBdr>
                                  <w:divsChild>
                                    <w:div w:id="749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502885">
                      <w:marLeft w:val="0"/>
                      <w:marRight w:val="0"/>
                      <w:marTop w:val="0"/>
                      <w:marBottom w:val="0"/>
                      <w:divBdr>
                        <w:top w:val="none" w:sz="0" w:space="0" w:color="auto"/>
                        <w:left w:val="none" w:sz="0" w:space="0" w:color="auto"/>
                        <w:bottom w:val="none" w:sz="0" w:space="0" w:color="auto"/>
                        <w:right w:val="none" w:sz="0" w:space="0" w:color="auto"/>
                      </w:divBdr>
                      <w:divsChild>
                        <w:div w:id="728500709">
                          <w:marLeft w:val="0"/>
                          <w:marRight w:val="0"/>
                          <w:marTop w:val="0"/>
                          <w:marBottom w:val="0"/>
                          <w:divBdr>
                            <w:top w:val="none" w:sz="0" w:space="0" w:color="auto"/>
                            <w:left w:val="none" w:sz="0" w:space="0" w:color="auto"/>
                            <w:bottom w:val="none" w:sz="0" w:space="0" w:color="auto"/>
                            <w:right w:val="none" w:sz="0" w:space="0" w:color="auto"/>
                          </w:divBdr>
                          <w:divsChild>
                            <w:div w:id="248082771">
                              <w:marLeft w:val="0"/>
                              <w:marRight w:val="0"/>
                              <w:marTop w:val="0"/>
                              <w:marBottom w:val="0"/>
                              <w:divBdr>
                                <w:top w:val="none" w:sz="0" w:space="0" w:color="auto"/>
                                <w:left w:val="none" w:sz="0" w:space="0" w:color="auto"/>
                                <w:bottom w:val="none" w:sz="0" w:space="0" w:color="auto"/>
                                <w:right w:val="none" w:sz="0" w:space="0" w:color="auto"/>
                              </w:divBdr>
                              <w:divsChild>
                                <w:div w:id="2057122008">
                                  <w:marLeft w:val="0"/>
                                  <w:marRight w:val="0"/>
                                  <w:marTop w:val="0"/>
                                  <w:marBottom w:val="0"/>
                                  <w:divBdr>
                                    <w:top w:val="none" w:sz="0" w:space="0" w:color="auto"/>
                                    <w:left w:val="none" w:sz="0" w:space="0" w:color="auto"/>
                                    <w:bottom w:val="none" w:sz="0" w:space="0" w:color="auto"/>
                                    <w:right w:val="none" w:sz="0" w:space="0" w:color="auto"/>
                                  </w:divBdr>
                                </w:div>
                                <w:div w:id="1996645861">
                                  <w:marLeft w:val="0"/>
                                  <w:marRight w:val="0"/>
                                  <w:marTop w:val="0"/>
                                  <w:marBottom w:val="0"/>
                                  <w:divBdr>
                                    <w:top w:val="none" w:sz="0" w:space="0" w:color="auto"/>
                                    <w:left w:val="none" w:sz="0" w:space="0" w:color="auto"/>
                                    <w:bottom w:val="none" w:sz="0" w:space="0" w:color="auto"/>
                                    <w:right w:val="none" w:sz="0" w:space="0" w:color="auto"/>
                                  </w:divBdr>
                                </w:div>
                                <w:div w:id="961228998">
                                  <w:marLeft w:val="0"/>
                                  <w:marRight w:val="0"/>
                                  <w:marTop w:val="0"/>
                                  <w:marBottom w:val="0"/>
                                  <w:divBdr>
                                    <w:top w:val="none" w:sz="0" w:space="0" w:color="auto"/>
                                    <w:left w:val="none" w:sz="0" w:space="0" w:color="auto"/>
                                    <w:bottom w:val="none" w:sz="0" w:space="0" w:color="auto"/>
                                    <w:right w:val="none" w:sz="0" w:space="0" w:color="auto"/>
                                  </w:divBdr>
                                </w:div>
                                <w:div w:id="1015305558">
                                  <w:marLeft w:val="0"/>
                                  <w:marRight w:val="0"/>
                                  <w:marTop w:val="0"/>
                                  <w:marBottom w:val="0"/>
                                  <w:divBdr>
                                    <w:top w:val="none" w:sz="0" w:space="0" w:color="auto"/>
                                    <w:left w:val="none" w:sz="0" w:space="0" w:color="auto"/>
                                    <w:bottom w:val="none" w:sz="0" w:space="0" w:color="auto"/>
                                    <w:right w:val="none" w:sz="0" w:space="0" w:color="auto"/>
                                  </w:divBdr>
                                </w:div>
                                <w:div w:id="1857963897">
                                  <w:marLeft w:val="0"/>
                                  <w:marRight w:val="0"/>
                                  <w:marTop w:val="0"/>
                                  <w:marBottom w:val="0"/>
                                  <w:divBdr>
                                    <w:top w:val="none" w:sz="0" w:space="0" w:color="auto"/>
                                    <w:left w:val="none" w:sz="0" w:space="0" w:color="auto"/>
                                    <w:bottom w:val="none" w:sz="0" w:space="0" w:color="auto"/>
                                    <w:right w:val="none" w:sz="0" w:space="0" w:color="auto"/>
                                  </w:divBdr>
                                </w:div>
                                <w:div w:id="481166591">
                                  <w:marLeft w:val="0"/>
                                  <w:marRight w:val="0"/>
                                  <w:marTop w:val="0"/>
                                  <w:marBottom w:val="0"/>
                                  <w:divBdr>
                                    <w:top w:val="none" w:sz="0" w:space="0" w:color="auto"/>
                                    <w:left w:val="none" w:sz="0" w:space="0" w:color="auto"/>
                                    <w:bottom w:val="none" w:sz="0" w:space="0" w:color="auto"/>
                                    <w:right w:val="none" w:sz="0" w:space="0" w:color="auto"/>
                                  </w:divBdr>
                                </w:div>
                                <w:div w:id="669138591">
                                  <w:marLeft w:val="0"/>
                                  <w:marRight w:val="0"/>
                                  <w:marTop w:val="0"/>
                                  <w:marBottom w:val="0"/>
                                  <w:divBdr>
                                    <w:top w:val="none" w:sz="0" w:space="0" w:color="auto"/>
                                    <w:left w:val="none" w:sz="0" w:space="0" w:color="auto"/>
                                    <w:bottom w:val="none" w:sz="0" w:space="0" w:color="auto"/>
                                    <w:right w:val="none" w:sz="0" w:space="0" w:color="auto"/>
                                  </w:divBdr>
                                </w:div>
                                <w:div w:id="1970235691">
                                  <w:marLeft w:val="0"/>
                                  <w:marRight w:val="0"/>
                                  <w:marTop w:val="0"/>
                                  <w:marBottom w:val="0"/>
                                  <w:divBdr>
                                    <w:top w:val="none" w:sz="0" w:space="0" w:color="auto"/>
                                    <w:left w:val="none" w:sz="0" w:space="0" w:color="auto"/>
                                    <w:bottom w:val="none" w:sz="0" w:space="0" w:color="auto"/>
                                    <w:right w:val="none" w:sz="0" w:space="0" w:color="auto"/>
                                  </w:divBdr>
                                </w:div>
                                <w:div w:id="997028769">
                                  <w:marLeft w:val="0"/>
                                  <w:marRight w:val="0"/>
                                  <w:marTop w:val="0"/>
                                  <w:marBottom w:val="0"/>
                                  <w:divBdr>
                                    <w:top w:val="none" w:sz="0" w:space="0" w:color="auto"/>
                                    <w:left w:val="none" w:sz="0" w:space="0" w:color="auto"/>
                                    <w:bottom w:val="none" w:sz="0" w:space="0" w:color="auto"/>
                                    <w:right w:val="none" w:sz="0" w:space="0" w:color="auto"/>
                                  </w:divBdr>
                                </w:div>
                                <w:div w:id="302349039">
                                  <w:marLeft w:val="0"/>
                                  <w:marRight w:val="0"/>
                                  <w:marTop w:val="0"/>
                                  <w:marBottom w:val="0"/>
                                  <w:divBdr>
                                    <w:top w:val="none" w:sz="0" w:space="0" w:color="auto"/>
                                    <w:left w:val="none" w:sz="0" w:space="0" w:color="auto"/>
                                    <w:bottom w:val="none" w:sz="0" w:space="0" w:color="auto"/>
                                    <w:right w:val="none" w:sz="0" w:space="0" w:color="auto"/>
                                  </w:divBdr>
                                </w:div>
                                <w:div w:id="1521311019">
                                  <w:marLeft w:val="0"/>
                                  <w:marRight w:val="0"/>
                                  <w:marTop w:val="0"/>
                                  <w:marBottom w:val="0"/>
                                  <w:divBdr>
                                    <w:top w:val="none" w:sz="0" w:space="0" w:color="auto"/>
                                    <w:left w:val="none" w:sz="0" w:space="0" w:color="auto"/>
                                    <w:bottom w:val="none" w:sz="0" w:space="0" w:color="auto"/>
                                    <w:right w:val="none" w:sz="0" w:space="0" w:color="auto"/>
                                  </w:divBdr>
                                </w:div>
                                <w:div w:id="1847591699">
                                  <w:marLeft w:val="0"/>
                                  <w:marRight w:val="0"/>
                                  <w:marTop w:val="0"/>
                                  <w:marBottom w:val="0"/>
                                  <w:divBdr>
                                    <w:top w:val="none" w:sz="0" w:space="0" w:color="auto"/>
                                    <w:left w:val="none" w:sz="0" w:space="0" w:color="auto"/>
                                    <w:bottom w:val="none" w:sz="0" w:space="0" w:color="auto"/>
                                    <w:right w:val="none" w:sz="0" w:space="0" w:color="auto"/>
                                  </w:divBdr>
                                </w:div>
                                <w:div w:id="1867599308">
                                  <w:marLeft w:val="0"/>
                                  <w:marRight w:val="0"/>
                                  <w:marTop w:val="0"/>
                                  <w:marBottom w:val="0"/>
                                  <w:divBdr>
                                    <w:top w:val="none" w:sz="0" w:space="0" w:color="auto"/>
                                    <w:left w:val="none" w:sz="0" w:space="0" w:color="auto"/>
                                    <w:bottom w:val="none" w:sz="0" w:space="0" w:color="auto"/>
                                    <w:right w:val="none" w:sz="0" w:space="0" w:color="auto"/>
                                  </w:divBdr>
                                </w:div>
                                <w:div w:id="682559626">
                                  <w:marLeft w:val="0"/>
                                  <w:marRight w:val="0"/>
                                  <w:marTop w:val="0"/>
                                  <w:marBottom w:val="0"/>
                                  <w:divBdr>
                                    <w:top w:val="none" w:sz="0" w:space="0" w:color="auto"/>
                                    <w:left w:val="none" w:sz="0" w:space="0" w:color="auto"/>
                                    <w:bottom w:val="none" w:sz="0" w:space="0" w:color="auto"/>
                                    <w:right w:val="none" w:sz="0" w:space="0" w:color="auto"/>
                                  </w:divBdr>
                                </w:div>
                                <w:div w:id="596140537">
                                  <w:marLeft w:val="0"/>
                                  <w:marRight w:val="0"/>
                                  <w:marTop w:val="0"/>
                                  <w:marBottom w:val="0"/>
                                  <w:divBdr>
                                    <w:top w:val="none" w:sz="0" w:space="0" w:color="auto"/>
                                    <w:left w:val="none" w:sz="0" w:space="0" w:color="auto"/>
                                    <w:bottom w:val="none" w:sz="0" w:space="0" w:color="auto"/>
                                    <w:right w:val="none" w:sz="0" w:space="0" w:color="auto"/>
                                  </w:divBdr>
                                </w:div>
                                <w:div w:id="1080980515">
                                  <w:marLeft w:val="0"/>
                                  <w:marRight w:val="0"/>
                                  <w:marTop w:val="0"/>
                                  <w:marBottom w:val="0"/>
                                  <w:divBdr>
                                    <w:top w:val="none" w:sz="0" w:space="0" w:color="auto"/>
                                    <w:left w:val="none" w:sz="0" w:space="0" w:color="auto"/>
                                    <w:bottom w:val="none" w:sz="0" w:space="0" w:color="auto"/>
                                    <w:right w:val="none" w:sz="0" w:space="0" w:color="auto"/>
                                  </w:divBdr>
                                </w:div>
                                <w:div w:id="481964811">
                                  <w:marLeft w:val="0"/>
                                  <w:marRight w:val="0"/>
                                  <w:marTop w:val="0"/>
                                  <w:marBottom w:val="0"/>
                                  <w:divBdr>
                                    <w:top w:val="none" w:sz="0" w:space="0" w:color="auto"/>
                                    <w:left w:val="none" w:sz="0" w:space="0" w:color="auto"/>
                                    <w:bottom w:val="none" w:sz="0" w:space="0" w:color="auto"/>
                                    <w:right w:val="none" w:sz="0" w:space="0" w:color="auto"/>
                                  </w:divBdr>
                                </w:div>
                                <w:div w:id="1250843411">
                                  <w:marLeft w:val="0"/>
                                  <w:marRight w:val="0"/>
                                  <w:marTop w:val="0"/>
                                  <w:marBottom w:val="0"/>
                                  <w:divBdr>
                                    <w:top w:val="none" w:sz="0" w:space="0" w:color="auto"/>
                                    <w:left w:val="none" w:sz="0" w:space="0" w:color="auto"/>
                                    <w:bottom w:val="none" w:sz="0" w:space="0" w:color="auto"/>
                                    <w:right w:val="none" w:sz="0" w:space="0" w:color="auto"/>
                                  </w:divBdr>
                                </w:div>
                                <w:div w:id="2125803092">
                                  <w:marLeft w:val="0"/>
                                  <w:marRight w:val="0"/>
                                  <w:marTop w:val="0"/>
                                  <w:marBottom w:val="0"/>
                                  <w:divBdr>
                                    <w:top w:val="none" w:sz="0" w:space="0" w:color="auto"/>
                                    <w:left w:val="none" w:sz="0" w:space="0" w:color="auto"/>
                                    <w:bottom w:val="none" w:sz="0" w:space="0" w:color="auto"/>
                                    <w:right w:val="none" w:sz="0" w:space="0" w:color="auto"/>
                                  </w:divBdr>
                                </w:div>
                                <w:div w:id="1638801444">
                                  <w:marLeft w:val="0"/>
                                  <w:marRight w:val="0"/>
                                  <w:marTop w:val="0"/>
                                  <w:marBottom w:val="0"/>
                                  <w:divBdr>
                                    <w:top w:val="none" w:sz="0" w:space="0" w:color="auto"/>
                                    <w:left w:val="none" w:sz="0" w:space="0" w:color="auto"/>
                                    <w:bottom w:val="none" w:sz="0" w:space="0" w:color="auto"/>
                                    <w:right w:val="none" w:sz="0" w:space="0" w:color="auto"/>
                                  </w:divBdr>
                                </w:div>
                                <w:div w:id="576792582">
                                  <w:marLeft w:val="0"/>
                                  <w:marRight w:val="0"/>
                                  <w:marTop w:val="0"/>
                                  <w:marBottom w:val="0"/>
                                  <w:divBdr>
                                    <w:top w:val="none" w:sz="0" w:space="0" w:color="auto"/>
                                    <w:left w:val="none" w:sz="0" w:space="0" w:color="auto"/>
                                    <w:bottom w:val="none" w:sz="0" w:space="0" w:color="auto"/>
                                    <w:right w:val="none" w:sz="0" w:space="0" w:color="auto"/>
                                  </w:divBdr>
                                </w:div>
                                <w:div w:id="194730005">
                                  <w:marLeft w:val="0"/>
                                  <w:marRight w:val="0"/>
                                  <w:marTop w:val="0"/>
                                  <w:marBottom w:val="0"/>
                                  <w:divBdr>
                                    <w:top w:val="none" w:sz="0" w:space="0" w:color="auto"/>
                                    <w:left w:val="none" w:sz="0" w:space="0" w:color="auto"/>
                                    <w:bottom w:val="none" w:sz="0" w:space="0" w:color="auto"/>
                                    <w:right w:val="none" w:sz="0" w:space="0" w:color="auto"/>
                                  </w:divBdr>
                                </w:div>
                                <w:div w:id="1137648120">
                                  <w:marLeft w:val="0"/>
                                  <w:marRight w:val="0"/>
                                  <w:marTop w:val="0"/>
                                  <w:marBottom w:val="0"/>
                                  <w:divBdr>
                                    <w:top w:val="none" w:sz="0" w:space="0" w:color="auto"/>
                                    <w:left w:val="none" w:sz="0" w:space="0" w:color="auto"/>
                                    <w:bottom w:val="none" w:sz="0" w:space="0" w:color="auto"/>
                                    <w:right w:val="none" w:sz="0" w:space="0" w:color="auto"/>
                                  </w:divBdr>
                                </w:div>
                                <w:div w:id="678701071">
                                  <w:marLeft w:val="0"/>
                                  <w:marRight w:val="0"/>
                                  <w:marTop w:val="0"/>
                                  <w:marBottom w:val="0"/>
                                  <w:divBdr>
                                    <w:top w:val="none" w:sz="0" w:space="0" w:color="auto"/>
                                    <w:left w:val="none" w:sz="0" w:space="0" w:color="auto"/>
                                    <w:bottom w:val="none" w:sz="0" w:space="0" w:color="auto"/>
                                    <w:right w:val="none" w:sz="0" w:space="0" w:color="auto"/>
                                  </w:divBdr>
                                </w:div>
                                <w:div w:id="1437139588">
                                  <w:marLeft w:val="0"/>
                                  <w:marRight w:val="0"/>
                                  <w:marTop w:val="0"/>
                                  <w:marBottom w:val="0"/>
                                  <w:divBdr>
                                    <w:top w:val="none" w:sz="0" w:space="0" w:color="auto"/>
                                    <w:left w:val="none" w:sz="0" w:space="0" w:color="auto"/>
                                    <w:bottom w:val="none" w:sz="0" w:space="0" w:color="auto"/>
                                    <w:right w:val="none" w:sz="0" w:space="0" w:color="auto"/>
                                  </w:divBdr>
                                </w:div>
                                <w:div w:id="2094622273">
                                  <w:marLeft w:val="0"/>
                                  <w:marRight w:val="0"/>
                                  <w:marTop w:val="0"/>
                                  <w:marBottom w:val="0"/>
                                  <w:divBdr>
                                    <w:top w:val="none" w:sz="0" w:space="0" w:color="auto"/>
                                    <w:left w:val="none" w:sz="0" w:space="0" w:color="auto"/>
                                    <w:bottom w:val="none" w:sz="0" w:space="0" w:color="auto"/>
                                    <w:right w:val="none" w:sz="0" w:space="0" w:color="auto"/>
                                  </w:divBdr>
                                </w:div>
                                <w:div w:id="2127851670">
                                  <w:marLeft w:val="0"/>
                                  <w:marRight w:val="0"/>
                                  <w:marTop w:val="0"/>
                                  <w:marBottom w:val="0"/>
                                  <w:divBdr>
                                    <w:top w:val="none" w:sz="0" w:space="0" w:color="auto"/>
                                    <w:left w:val="none" w:sz="0" w:space="0" w:color="auto"/>
                                    <w:bottom w:val="none" w:sz="0" w:space="0" w:color="auto"/>
                                    <w:right w:val="none" w:sz="0" w:space="0" w:color="auto"/>
                                  </w:divBdr>
                                </w:div>
                                <w:div w:id="1651329288">
                                  <w:marLeft w:val="0"/>
                                  <w:marRight w:val="0"/>
                                  <w:marTop w:val="0"/>
                                  <w:marBottom w:val="0"/>
                                  <w:divBdr>
                                    <w:top w:val="none" w:sz="0" w:space="0" w:color="auto"/>
                                    <w:left w:val="none" w:sz="0" w:space="0" w:color="auto"/>
                                    <w:bottom w:val="none" w:sz="0" w:space="0" w:color="auto"/>
                                    <w:right w:val="none" w:sz="0" w:space="0" w:color="auto"/>
                                  </w:divBdr>
                                </w:div>
                                <w:div w:id="1261184151">
                                  <w:marLeft w:val="0"/>
                                  <w:marRight w:val="0"/>
                                  <w:marTop w:val="0"/>
                                  <w:marBottom w:val="0"/>
                                  <w:divBdr>
                                    <w:top w:val="none" w:sz="0" w:space="0" w:color="auto"/>
                                    <w:left w:val="none" w:sz="0" w:space="0" w:color="auto"/>
                                    <w:bottom w:val="none" w:sz="0" w:space="0" w:color="auto"/>
                                    <w:right w:val="none" w:sz="0" w:space="0" w:color="auto"/>
                                  </w:divBdr>
                                </w:div>
                                <w:div w:id="936448706">
                                  <w:marLeft w:val="0"/>
                                  <w:marRight w:val="0"/>
                                  <w:marTop w:val="0"/>
                                  <w:marBottom w:val="0"/>
                                  <w:divBdr>
                                    <w:top w:val="none" w:sz="0" w:space="0" w:color="auto"/>
                                    <w:left w:val="none" w:sz="0" w:space="0" w:color="auto"/>
                                    <w:bottom w:val="none" w:sz="0" w:space="0" w:color="auto"/>
                                    <w:right w:val="none" w:sz="0" w:space="0" w:color="auto"/>
                                  </w:divBdr>
                                </w:div>
                                <w:div w:id="787550481">
                                  <w:marLeft w:val="0"/>
                                  <w:marRight w:val="0"/>
                                  <w:marTop w:val="0"/>
                                  <w:marBottom w:val="0"/>
                                  <w:divBdr>
                                    <w:top w:val="none" w:sz="0" w:space="0" w:color="auto"/>
                                    <w:left w:val="none" w:sz="0" w:space="0" w:color="auto"/>
                                    <w:bottom w:val="none" w:sz="0" w:space="0" w:color="auto"/>
                                    <w:right w:val="none" w:sz="0" w:space="0" w:color="auto"/>
                                  </w:divBdr>
                                </w:div>
                                <w:div w:id="1043019044">
                                  <w:marLeft w:val="0"/>
                                  <w:marRight w:val="0"/>
                                  <w:marTop w:val="0"/>
                                  <w:marBottom w:val="0"/>
                                  <w:divBdr>
                                    <w:top w:val="none" w:sz="0" w:space="0" w:color="auto"/>
                                    <w:left w:val="none" w:sz="0" w:space="0" w:color="auto"/>
                                    <w:bottom w:val="none" w:sz="0" w:space="0" w:color="auto"/>
                                    <w:right w:val="none" w:sz="0" w:space="0" w:color="auto"/>
                                  </w:divBdr>
                                </w:div>
                                <w:div w:id="1178034671">
                                  <w:marLeft w:val="0"/>
                                  <w:marRight w:val="0"/>
                                  <w:marTop w:val="0"/>
                                  <w:marBottom w:val="0"/>
                                  <w:divBdr>
                                    <w:top w:val="none" w:sz="0" w:space="0" w:color="auto"/>
                                    <w:left w:val="none" w:sz="0" w:space="0" w:color="auto"/>
                                    <w:bottom w:val="none" w:sz="0" w:space="0" w:color="auto"/>
                                    <w:right w:val="none" w:sz="0" w:space="0" w:color="auto"/>
                                  </w:divBdr>
                                </w:div>
                                <w:div w:id="866983950">
                                  <w:marLeft w:val="0"/>
                                  <w:marRight w:val="0"/>
                                  <w:marTop w:val="0"/>
                                  <w:marBottom w:val="0"/>
                                  <w:divBdr>
                                    <w:top w:val="none" w:sz="0" w:space="0" w:color="auto"/>
                                    <w:left w:val="none" w:sz="0" w:space="0" w:color="auto"/>
                                    <w:bottom w:val="none" w:sz="0" w:space="0" w:color="auto"/>
                                    <w:right w:val="none" w:sz="0" w:space="0" w:color="auto"/>
                                  </w:divBdr>
                                </w:div>
                                <w:div w:id="986131635">
                                  <w:marLeft w:val="0"/>
                                  <w:marRight w:val="0"/>
                                  <w:marTop w:val="0"/>
                                  <w:marBottom w:val="0"/>
                                  <w:divBdr>
                                    <w:top w:val="none" w:sz="0" w:space="0" w:color="auto"/>
                                    <w:left w:val="none" w:sz="0" w:space="0" w:color="auto"/>
                                    <w:bottom w:val="none" w:sz="0" w:space="0" w:color="auto"/>
                                    <w:right w:val="none" w:sz="0" w:space="0" w:color="auto"/>
                                  </w:divBdr>
                                </w:div>
                                <w:div w:id="1367097617">
                                  <w:marLeft w:val="0"/>
                                  <w:marRight w:val="0"/>
                                  <w:marTop w:val="0"/>
                                  <w:marBottom w:val="0"/>
                                  <w:divBdr>
                                    <w:top w:val="none" w:sz="0" w:space="0" w:color="auto"/>
                                    <w:left w:val="none" w:sz="0" w:space="0" w:color="auto"/>
                                    <w:bottom w:val="none" w:sz="0" w:space="0" w:color="auto"/>
                                    <w:right w:val="none" w:sz="0" w:space="0" w:color="auto"/>
                                  </w:divBdr>
                                </w:div>
                                <w:div w:id="1296595613">
                                  <w:marLeft w:val="0"/>
                                  <w:marRight w:val="0"/>
                                  <w:marTop w:val="0"/>
                                  <w:marBottom w:val="0"/>
                                  <w:divBdr>
                                    <w:top w:val="none" w:sz="0" w:space="0" w:color="auto"/>
                                    <w:left w:val="none" w:sz="0" w:space="0" w:color="auto"/>
                                    <w:bottom w:val="none" w:sz="0" w:space="0" w:color="auto"/>
                                    <w:right w:val="none" w:sz="0" w:space="0" w:color="auto"/>
                                  </w:divBdr>
                                </w:div>
                                <w:div w:id="187986868">
                                  <w:marLeft w:val="0"/>
                                  <w:marRight w:val="0"/>
                                  <w:marTop w:val="0"/>
                                  <w:marBottom w:val="0"/>
                                  <w:divBdr>
                                    <w:top w:val="none" w:sz="0" w:space="0" w:color="auto"/>
                                    <w:left w:val="none" w:sz="0" w:space="0" w:color="auto"/>
                                    <w:bottom w:val="none" w:sz="0" w:space="0" w:color="auto"/>
                                    <w:right w:val="none" w:sz="0" w:space="0" w:color="auto"/>
                                  </w:divBdr>
                                </w:div>
                                <w:div w:id="1780833989">
                                  <w:marLeft w:val="0"/>
                                  <w:marRight w:val="0"/>
                                  <w:marTop w:val="0"/>
                                  <w:marBottom w:val="0"/>
                                  <w:divBdr>
                                    <w:top w:val="none" w:sz="0" w:space="0" w:color="auto"/>
                                    <w:left w:val="none" w:sz="0" w:space="0" w:color="auto"/>
                                    <w:bottom w:val="none" w:sz="0" w:space="0" w:color="auto"/>
                                    <w:right w:val="none" w:sz="0" w:space="0" w:color="auto"/>
                                  </w:divBdr>
                                </w:div>
                                <w:div w:id="1281302436">
                                  <w:marLeft w:val="0"/>
                                  <w:marRight w:val="0"/>
                                  <w:marTop w:val="0"/>
                                  <w:marBottom w:val="0"/>
                                  <w:divBdr>
                                    <w:top w:val="none" w:sz="0" w:space="0" w:color="auto"/>
                                    <w:left w:val="none" w:sz="0" w:space="0" w:color="auto"/>
                                    <w:bottom w:val="none" w:sz="0" w:space="0" w:color="auto"/>
                                    <w:right w:val="none" w:sz="0" w:space="0" w:color="auto"/>
                                  </w:divBdr>
                                </w:div>
                                <w:div w:id="1496871994">
                                  <w:marLeft w:val="0"/>
                                  <w:marRight w:val="0"/>
                                  <w:marTop w:val="0"/>
                                  <w:marBottom w:val="0"/>
                                  <w:divBdr>
                                    <w:top w:val="none" w:sz="0" w:space="0" w:color="auto"/>
                                    <w:left w:val="none" w:sz="0" w:space="0" w:color="auto"/>
                                    <w:bottom w:val="none" w:sz="0" w:space="0" w:color="auto"/>
                                    <w:right w:val="none" w:sz="0" w:space="0" w:color="auto"/>
                                  </w:divBdr>
                                </w:div>
                                <w:div w:id="248664928">
                                  <w:marLeft w:val="0"/>
                                  <w:marRight w:val="0"/>
                                  <w:marTop w:val="0"/>
                                  <w:marBottom w:val="0"/>
                                  <w:divBdr>
                                    <w:top w:val="none" w:sz="0" w:space="0" w:color="auto"/>
                                    <w:left w:val="none" w:sz="0" w:space="0" w:color="auto"/>
                                    <w:bottom w:val="none" w:sz="0" w:space="0" w:color="auto"/>
                                    <w:right w:val="none" w:sz="0" w:space="0" w:color="auto"/>
                                  </w:divBdr>
                                </w:div>
                                <w:div w:id="458651602">
                                  <w:marLeft w:val="0"/>
                                  <w:marRight w:val="0"/>
                                  <w:marTop w:val="0"/>
                                  <w:marBottom w:val="0"/>
                                  <w:divBdr>
                                    <w:top w:val="none" w:sz="0" w:space="0" w:color="auto"/>
                                    <w:left w:val="none" w:sz="0" w:space="0" w:color="auto"/>
                                    <w:bottom w:val="none" w:sz="0" w:space="0" w:color="auto"/>
                                    <w:right w:val="none" w:sz="0" w:space="0" w:color="auto"/>
                                  </w:divBdr>
                                </w:div>
                                <w:div w:id="14063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674">
                      <w:marLeft w:val="0"/>
                      <w:marRight w:val="0"/>
                      <w:marTop w:val="0"/>
                      <w:marBottom w:val="0"/>
                      <w:divBdr>
                        <w:top w:val="none" w:sz="0" w:space="0" w:color="auto"/>
                        <w:left w:val="none" w:sz="0" w:space="0" w:color="auto"/>
                        <w:bottom w:val="none" w:sz="0" w:space="0" w:color="auto"/>
                        <w:right w:val="none" w:sz="0" w:space="0" w:color="auto"/>
                      </w:divBdr>
                      <w:divsChild>
                        <w:div w:id="1425959736">
                          <w:marLeft w:val="0"/>
                          <w:marRight w:val="0"/>
                          <w:marTop w:val="0"/>
                          <w:marBottom w:val="0"/>
                          <w:divBdr>
                            <w:top w:val="none" w:sz="0" w:space="0" w:color="auto"/>
                            <w:left w:val="none" w:sz="0" w:space="0" w:color="auto"/>
                            <w:bottom w:val="none" w:sz="0" w:space="0" w:color="auto"/>
                            <w:right w:val="none" w:sz="0" w:space="0" w:color="auto"/>
                          </w:divBdr>
                          <w:divsChild>
                            <w:div w:id="220796144">
                              <w:marLeft w:val="0"/>
                              <w:marRight w:val="0"/>
                              <w:marTop w:val="0"/>
                              <w:marBottom w:val="0"/>
                              <w:divBdr>
                                <w:top w:val="none" w:sz="0" w:space="0" w:color="auto"/>
                                <w:left w:val="none" w:sz="0" w:space="0" w:color="auto"/>
                                <w:bottom w:val="none" w:sz="0" w:space="0" w:color="auto"/>
                                <w:right w:val="none" w:sz="0" w:space="0" w:color="auto"/>
                              </w:divBdr>
                              <w:divsChild>
                                <w:div w:id="905914048">
                                  <w:marLeft w:val="0"/>
                                  <w:marRight w:val="0"/>
                                  <w:marTop w:val="0"/>
                                  <w:marBottom w:val="0"/>
                                  <w:divBdr>
                                    <w:top w:val="none" w:sz="0" w:space="0" w:color="auto"/>
                                    <w:left w:val="none" w:sz="0" w:space="0" w:color="auto"/>
                                    <w:bottom w:val="none" w:sz="0" w:space="0" w:color="auto"/>
                                    <w:right w:val="none" w:sz="0" w:space="0" w:color="auto"/>
                                  </w:divBdr>
                                </w:div>
                                <w:div w:id="595868892">
                                  <w:marLeft w:val="0"/>
                                  <w:marRight w:val="0"/>
                                  <w:marTop w:val="0"/>
                                  <w:marBottom w:val="0"/>
                                  <w:divBdr>
                                    <w:top w:val="none" w:sz="0" w:space="0" w:color="auto"/>
                                    <w:left w:val="none" w:sz="0" w:space="0" w:color="auto"/>
                                    <w:bottom w:val="none" w:sz="0" w:space="0" w:color="auto"/>
                                    <w:right w:val="none" w:sz="0" w:space="0" w:color="auto"/>
                                  </w:divBdr>
                                </w:div>
                                <w:div w:id="1316690723">
                                  <w:marLeft w:val="0"/>
                                  <w:marRight w:val="0"/>
                                  <w:marTop w:val="0"/>
                                  <w:marBottom w:val="0"/>
                                  <w:divBdr>
                                    <w:top w:val="none" w:sz="0" w:space="0" w:color="auto"/>
                                    <w:left w:val="none" w:sz="0" w:space="0" w:color="auto"/>
                                    <w:bottom w:val="none" w:sz="0" w:space="0" w:color="auto"/>
                                    <w:right w:val="none" w:sz="0" w:space="0" w:color="auto"/>
                                  </w:divBdr>
                                </w:div>
                                <w:div w:id="663045617">
                                  <w:marLeft w:val="0"/>
                                  <w:marRight w:val="0"/>
                                  <w:marTop w:val="0"/>
                                  <w:marBottom w:val="0"/>
                                  <w:divBdr>
                                    <w:top w:val="none" w:sz="0" w:space="0" w:color="auto"/>
                                    <w:left w:val="none" w:sz="0" w:space="0" w:color="auto"/>
                                    <w:bottom w:val="none" w:sz="0" w:space="0" w:color="auto"/>
                                    <w:right w:val="none" w:sz="0" w:space="0" w:color="auto"/>
                                  </w:divBdr>
                                </w:div>
                                <w:div w:id="1260332868">
                                  <w:marLeft w:val="0"/>
                                  <w:marRight w:val="0"/>
                                  <w:marTop w:val="0"/>
                                  <w:marBottom w:val="0"/>
                                  <w:divBdr>
                                    <w:top w:val="none" w:sz="0" w:space="0" w:color="auto"/>
                                    <w:left w:val="none" w:sz="0" w:space="0" w:color="auto"/>
                                    <w:bottom w:val="none" w:sz="0" w:space="0" w:color="auto"/>
                                    <w:right w:val="none" w:sz="0" w:space="0" w:color="auto"/>
                                  </w:divBdr>
                                </w:div>
                                <w:div w:id="1849557641">
                                  <w:marLeft w:val="0"/>
                                  <w:marRight w:val="0"/>
                                  <w:marTop w:val="0"/>
                                  <w:marBottom w:val="0"/>
                                  <w:divBdr>
                                    <w:top w:val="none" w:sz="0" w:space="0" w:color="auto"/>
                                    <w:left w:val="none" w:sz="0" w:space="0" w:color="auto"/>
                                    <w:bottom w:val="none" w:sz="0" w:space="0" w:color="auto"/>
                                    <w:right w:val="none" w:sz="0" w:space="0" w:color="auto"/>
                                  </w:divBdr>
                                </w:div>
                                <w:div w:id="1511406568">
                                  <w:marLeft w:val="0"/>
                                  <w:marRight w:val="0"/>
                                  <w:marTop w:val="0"/>
                                  <w:marBottom w:val="0"/>
                                  <w:divBdr>
                                    <w:top w:val="none" w:sz="0" w:space="0" w:color="auto"/>
                                    <w:left w:val="none" w:sz="0" w:space="0" w:color="auto"/>
                                    <w:bottom w:val="none" w:sz="0" w:space="0" w:color="auto"/>
                                    <w:right w:val="none" w:sz="0" w:space="0" w:color="auto"/>
                                  </w:divBdr>
                                </w:div>
                                <w:div w:id="1308365927">
                                  <w:marLeft w:val="0"/>
                                  <w:marRight w:val="0"/>
                                  <w:marTop w:val="0"/>
                                  <w:marBottom w:val="0"/>
                                  <w:divBdr>
                                    <w:top w:val="none" w:sz="0" w:space="0" w:color="auto"/>
                                    <w:left w:val="none" w:sz="0" w:space="0" w:color="auto"/>
                                    <w:bottom w:val="none" w:sz="0" w:space="0" w:color="auto"/>
                                    <w:right w:val="none" w:sz="0" w:space="0" w:color="auto"/>
                                  </w:divBdr>
                                </w:div>
                                <w:div w:id="1069227566">
                                  <w:marLeft w:val="0"/>
                                  <w:marRight w:val="0"/>
                                  <w:marTop w:val="0"/>
                                  <w:marBottom w:val="0"/>
                                  <w:divBdr>
                                    <w:top w:val="none" w:sz="0" w:space="0" w:color="auto"/>
                                    <w:left w:val="none" w:sz="0" w:space="0" w:color="auto"/>
                                    <w:bottom w:val="none" w:sz="0" w:space="0" w:color="auto"/>
                                    <w:right w:val="none" w:sz="0" w:space="0" w:color="auto"/>
                                  </w:divBdr>
                                </w:div>
                                <w:div w:id="1378817357">
                                  <w:marLeft w:val="0"/>
                                  <w:marRight w:val="0"/>
                                  <w:marTop w:val="0"/>
                                  <w:marBottom w:val="0"/>
                                  <w:divBdr>
                                    <w:top w:val="none" w:sz="0" w:space="0" w:color="auto"/>
                                    <w:left w:val="none" w:sz="0" w:space="0" w:color="auto"/>
                                    <w:bottom w:val="none" w:sz="0" w:space="0" w:color="auto"/>
                                    <w:right w:val="none" w:sz="0" w:space="0" w:color="auto"/>
                                  </w:divBdr>
                                </w:div>
                                <w:div w:id="694648067">
                                  <w:marLeft w:val="0"/>
                                  <w:marRight w:val="0"/>
                                  <w:marTop w:val="0"/>
                                  <w:marBottom w:val="0"/>
                                  <w:divBdr>
                                    <w:top w:val="none" w:sz="0" w:space="0" w:color="auto"/>
                                    <w:left w:val="none" w:sz="0" w:space="0" w:color="auto"/>
                                    <w:bottom w:val="none" w:sz="0" w:space="0" w:color="auto"/>
                                    <w:right w:val="none" w:sz="0" w:space="0" w:color="auto"/>
                                  </w:divBdr>
                                </w:div>
                                <w:div w:id="331569550">
                                  <w:marLeft w:val="0"/>
                                  <w:marRight w:val="0"/>
                                  <w:marTop w:val="0"/>
                                  <w:marBottom w:val="0"/>
                                  <w:divBdr>
                                    <w:top w:val="none" w:sz="0" w:space="0" w:color="auto"/>
                                    <w:left w:val="none" w:sz="0" w:space="0" w:color="auto"/>
                                    <w:bottom w:val="none" w:sz="0" w:space="0" w:color="auto"/>
                                    <w:right w:val="none" w:sz="0" w:space="0" w:color="auto"/>
                                  </w:divBdr>
                                </w:div>
                                <w:div w:id="927731541">
                                  <w:marLeft w:val="0"/>
                                  <w:marRight w:val="0"/>
                                  <w:marTop w:val="0"/>
                                  <w:marBottom w:val="0"/>
                                  <w:divBdr>
                                    <w:top w:val="none" w:sz="0" w:space="0" w:color="auto"/>
                                    <w:left w:val="none" w:sz="0" w:space="0" w:color="auto"/>
                                    <w:bottom w:val="none" w:sz="0" w:space="0" w:color="auto"/>
                                    <w:right w:val="none" w:sz="0" w:space="0" w:color="auto"/>
                                  </w:divBdr>
                                </w:div>
                                <w:div w:id="886718140">
                                  <w:marLeft w:val="0"/>
                                  <w:marRight w:val="0"/>
                                  <w:marTop w:val="0"/>
                                  <w:marBottom w:val="0"/>
                                  <w:divBdr>
                                    <w:top w:val="none" w:sz="0" w:space="0" w:color="auto"/>
                                    <w:left w:val="none" w:sz="0" w:space="0" w:color="auto"/>
                                    <w:bottom w:val="none" w:sz="0" w:space="0" w:color="auto"/>
                                    <w:right w:val="none" w:sz="0" w:space="0" w:color="auto"/>
                                  </w:divBdr>
                                </w:div>
                                <w:div w:id="1549612005">
                                  <w:marLeft w:val="0"/>
                                  <w:marRight w:val="0"/>
                                  <w:marTop w:val="0"/>
                                  <w:marBottom w:val="0"/>
                                  <w:divBdr>
                                    <w:top w:val="none" w:sz="0" w:space="0" w:color="auto"/>
                                    <w:left w:val="none" w:sz="0" w:space="0" w:color="auto"/>
                                    <w:bottom w:val="none" w:sz="0" w:space="0" w:color="auto"/>
                                    <w:right w:val="none" w:sz="0" w:space="0" w:color="auto"/>
                                  </w:divBdr>
                                </w:div>
                                <w:div w:id="2103794539">
                                  <w:marLeft w:val="0"/>
                                  <w:marRight w:val="0"/>
                                  <w:marTop w:val="0"/>
                                  <w:marBottom w:val="0"/>
                                  <w:divBdr>
                                    <w:top w:val="none" w:sz="0" w:space="0" w:color="auto"/>
                                    <w:left w:val="none" w:sz="0" w:space="0" w:color="auto"/>
                                    <w:bottom w:val="none" w:sz="0" w:space="0" w:color="auto"/>
                                    <w:right w:val="none" w:sz="0" w:space="0" w:color="auto"/>
                                  </w:divBdr>
                                </w:div>
                                <w:div w:id="1019087669">
                                  <w:marLeft w:val="0"/>
                                  <w:marRight w:val="0"/>
                                  <w:marTop w:val="0"/>
                                  <w:marBottom w:val="0"/>
                                  <w:divBdr>
                                    <w:top w:val="none" w:sz="0" w:space="0" w:color="auto"/>
                                    <w:left w:val="none" w:sz="0" w:space="0" w:color="auto"/>
                                    <w:bottom w:val="none" w:sz="0" w:space="0" w:color="auto"/>
                                    <w:right w:val="none" w:sz="0" w:space="0" w:color="auto"/>
                                  </w:divBdr>
                                </w:div>
                                <w:div w:id="202594826">
                                  <w:marLeft w:val="0"/>
                                  <w:marRight w:val="0"/>
                                  <w:marTop w:val="0"/>
                                  <w:marBottom w:val="0"/>
                                  <w:divBdr>
                                    <w:top w:val="none" w:sz="0" w:space="0" w:color="auto"/>
                                    <w:left w:val="none" w:sz="0" w:space="0" w:color="auto"/>
                                    <w:bottom w:val="none" w:sz="0" w:space="0" w:color="auto"/>
                                    <w:right w:val="none" w:sz="0" w:space="0" w:color="auto"/>
                                  </w:divBdr>
                                </w:div>
                                <w:div w:id="1536192556">
                                  <w:marLeft w:val="0"/>
                                  <w:marRight w:val="0"/>
                                  <w:marTop w:val="0"/>
                                  <w:marBottom w:val="0"/>
                                  <w:divBdr>
                                    <w:top w:val="none" w:sz="0" w:space="0" w:color="auto"/>
                                    <w:left w:val="none" w:sz="0" w:space="0" w:color="auto"/>
                                    <w:bottom w:val="none" w:sz="0" w:space="0" w:color="auto"/>
                                    <w:right w:val="none" w:sz="0" w:space="0" w:color="auto"/>
                                  </w:divBdr>
                                </w:div>
                                <w:div w:id="1697384820">
                                  <w:marLeft w:val="0"/>
                                  <w:marRight w:val="0"/>
                                  <w:marTop w:val="0"/>
                                  <w:marBottom w:val="0"/>
                                  <w:divBdr>
                                    <w:top w:val="none" w:sz="0" w:space="0" w:color="auto"/>
                                    <w:left w:val="none" w:sz="0" w:space="0" w:color="auto"/>
                                    <w:bottom w:val="none" w:sz="0" w:space="0" w:color="auto"/>
                                    <w:right w:val="none" w:sz="0" w:space="0" w:color="auto"/>
                                  </w:divBdr>
                                </w:div>
                                <w:div w:id="827483186">
                                  <w:marLeft w:val="0"/>
                                  <w:marRight w:val="0"/>
                                  <w:marTop w:val="0"/>
                                  <w:marBottom w:val="0"/>
                                  <w:divBdr>
                                    <w:top w:val="none" w:sz="0" w:space="0" w:color="auto"/>
                                    <w:left w:val="none" w:sz="0" w:space="0" w:color="auto"/>
                                    <w:bottom w:val="none" w:sz="0" w:space="0" w:color="auto"/>
                                    <w:right w:val="none" w:sz="0" w:space="0" w:color="auto"/>
                                  </w:divBdr>
                                </w:div>
                                <w:div w:id="1701082328">
                                  <w:marLeft w:val="0"/>
                                  <w:marRight w:val="0"/>
                                  <w:marTop w:val="0"/>
                                  <w:marBottom w:val="0"/>
                                  <w:divBdr>
                                    <w:top w:val="none" w:sz="0" w:space="0" w:color="auto"/>
                                    <w:left w:val="none" w:sz="0" w:space="0" w:color="auto"/>
                                    <w:bottom w:val="none" w:sz="0" w:space="0" w:color="auto"/>
                                    <w:right w:val="none" w:sz="0" w:space="0" w:color="auto"/>
                                  </w:divBdr>
                                </w:div>
                                <w:div w:id="756514722">
                                  <w:marLeft w:val="0"/>
                                  <w:marRight w:val="0"/>
                                  <w:marTop w:val="0"/>
                                  <w:marBottom w:val="0"/>
                                  <w:divBdr>
                                    <w:top w:val="none" w:sz="0" w:space="0" w:color="auto"/>
                                    <w:left w:val="none" w:sz="0" w:space="0" w:color="auto"/>
                                    <w:bottom w:val="none" w:sz="0" w:space="0" w:color="auto"/>
                                    <w:right w:val="none" w:sz="0" w:space="0" w:color="auto"/>
                                  </w:divBdr>
                                </w:div>
                                <w:div w:id="105123780">
                                  <w:marLeft w:val="0"/>
                                  <w:marRight w:val="0"/>
                                  <w:marTop w:val="0"/>
                                  <w:marBottom w:val="0"/>
                                  <w:divBdr>
                                    <w:top w:val="none" w:sz="0" w:space="0" w:color="auto"/>
                                    <w:left w:val="none" w:sz="0" w:space="0" w:color="auto"/>
                                    <w:bottom w:val="none" w:sz="0" w:space="0" w:color="auto"/>
                                    <w:right w:val="none" w:sz="0" w:space="0" w:color="auto"/>
                                  </w:divBdr>
                                </w:div>
                                <w:div w:id="1431268826">
                                  <w:marLeft w:val="0"/>
                                  <w:marRight w:val="0"/>
                                  <w:marTop w:val="0"/>
                                  <w:marBottom w:val="0"/>
                                  <w:divBdr>
                                    <w:top w:val="none" w:sz="0" w:space="0" w:color="auto"/>
                                    <w:left w:val="none" w:sz="0" w:space="0" w:color="auto"/>
                                    <w:bottom w:val="none" w:sz="0" w:space="0" w:color="auto"/>
                                    <w:right w:val="none" w:sz="0" w:space="0" w:color="auto"/>
                                  </w:divBdr>
                                </w:div>
                                <w:div w:id="1835879812">
                                  <w:marLeft w:val="0"/>
                                  <w:marRight w:val="0"/>
                                  <w:marTop w:val="0"/>
                                  <w:marBottom w:val="0"/>
                                  <w:divBdr>
                                    <w:top w:val="none" w:sz="0" w:space="0" w:color="auto"/>
                                    <w:left w:val="none" w:sz="0" w:space="0" w:color="auto"/>
                                    <w:bottom w:val="none" w:sz="0" w:space="0" w:color="auto"/>
                                    <w:right w:val="none" w:sz="0" w:space="0" w:color="auto"/>
                                  </w:divBdr>
                                </w:div>
                                <w:div w:id="1911234570">
                                  <w:marLeft w:val="0"/>
                                  <w:marRight w:val="0"/>
                                  <w:marTop w:val="0"/>
                                  <w:marBottom w:val="0"/>
                                  <w:divBdr>
                                    <w:top w:val="none" w:sz="0" w:space="0" w:color="auto"/>
                                    <w:left w:val="none" w:sz="0" w:space="0" w:color="auto"/>
                                    <w:bottom w:val="none" w:sz="0" w:space="0" w:color="auto"/>
                                    <w:right w:val="none" w:sz="0" w:space="0" w:color="auto"/>
                                  </w:divBdr>
                                </w:div>
                                <w:div w:id="902105524">
                                  <w:marLeft w:val="0"/>
                                  <w:marRight w:val="0"/>
                                  <w:marTop w:val="0"/>
                                  <w:marBottom w:val="0"/>
                                  <w:divBdr>
                                    <w:top w:val="none" w:sz="0" w:space="0" w:color="auto"/>
                                    <w:left w:val="none" w:sz="0" w:space="0" w:color="auto"/>
                                    <w:bottom w:val="none" w:sz="0" w:space="0" w:color="auto"/>
                                    <w:right w:val="none" w:sz="0" w:space="0" w:color="auto"/>
                                  </w:divBdr>
                                </w:div>
                                <w:div w:id="1250505871">
                                  <w:marLeft w:val="0"/>
                                  <w:marRight w:val="0"/>
                                  <w:marTop w:val="0"/>
                                  <w:marBottom w:val="0"/>
                                  <w:divBdr>
                                    <w:top w:val="none" w:sz="0" w:space="0" w:color="auto"/>
                                    <w:left w:val="none" w:sz="0" w:space="0" w:color="auto"/>
                                    <w:bottom w:val="none" w:sz="0" w:space="0" w:color="auto"/>
                                    <w:right w:val="none" w:sz="0" w:space="0" w:color="auto"/>
                                  </w:divBdr>
                                </w:div>
                                <w:div w:id="1901548627">
                                  <w:marLeft w:val="0"/>
                                  <w:marRight w:val="0"/>
                                  <w:marTop w:val="0"/>
                                  <w:marBottom w:val="0"/>
                                  <w:divBdr>
                                    <w:top w:val="none" w:sz="0" w:space="0" w:color="auto"/>
                                    <w:left w:val="none" w:sz="0" w:space="0" w:color="auto"/>
                                    <w:bottom w:val="none" w:sz="0" w:space="0" w:color="auto"/>
                                    <w:right w:val="none" w:sz="0" w:space="0" w:color="auto"/>
                                  </w:divBdr>
                                </w:div>
                                <w:div w:id="558983701">
                                  <w:marLeft w:val="0"/>
                                  <w:marRight w:val="0"/>
                                  <w:marTop w:val="0"/>
                                  <w:marBottom w:val="0"/>
                                  <w:divBdr>
                                    <w:top w:val="none" w:sz="0" w:space="0" w:color="auto"/>
                                    <w:left w:val="none" w:sz="0" w:space="0" w:color="auto"/>
                                    <w:bottom w:val="none" w:sz="0" w:space="0" w:color="auto"/>
                                    <w:right w:val="none" w:sz="0" w:space="0" w:color="auto"/>
                                  </w:divBdr>
                                </w:div>
                                <w:div w:id="1489202737">
                                  <w:marLeft w:val="0"/>
                                  <w:marRight w:val="0"/>
                                  <w:marTop w:val="0"/>
                                  <w:marBottom w:val="0"/>
                                  <w:divBdr>
                                    <w:top w:val="none" w:sz="0" w:space="0" w:color="auto"/>
                                    <w:left w:val="none" w:sz="0" w:space="0" w:color="auto"/>
                                    <w:bottom w:val="none" w:sz="0" w:space="0" w:color="auto"/>
                                    <w:right w:val="none" w:sz="0" w:space="0" w:color="auto"/>
                                  </w:divBdr>
                                </w:div>
                                <w:div w:id="1931617044">
                                  <w:marLeft w:val="0"/>
                                  <w:marRight w:val="0"/>
                                  <w:marTop w:val="0"/>
                                  <w:marBottom w:val="0"/>
                                  <w:divBdr>
                                    <w:top w:val="none" w:sz="0" w:space="0" w:color="auto"/>
                                    <w:left w:val="none" w:sz="0" w:space="0" w:color="auto"/>
                                    <w:bottom w:val="none" w:sz="0" w:space="0" w:color="auto"/>
                                    <w:right w:val="none" w:sz="0" w:space="0" w:color="auto"/>
                                  </w:divBdr>
                                </w:div>
                                <w:div w:id="1340698087">
                                  <w:marLeft w:val="0"/>
                                  <w:marRight w:val="0"/>
                                  <w:marTop w:val="0"/>
                                  <w:marBottom w:val="0"/>
                                  <w:divBdr>
                                    <w:top w:val="none" w:sz="0" w:space="0" w:color="auto"/>
                                    <w:left w:val="none" w:sz="0" w:space="0" w:color="auto"/>
                                    <w:bottom w:val="none" w:sz="0" w:space="0" w:color="auto"/>
                                    <w:right w:val="none" w:sz="0" w:space="0" w:color="auto"/>
                                  </w:divBdr>
                                </w:div>
                                <w:div w:id="1746685237">
                                  <w:marLeft w:val="0"/>
                                  <w:marRight w:val="0"/>
                                  <w:marTop w:val="0"/>
                                  <w:marBottom w:val="0"/>
                                  <w:divBdr>
                                    <w:top w:val="none" w:sz="0" w:space="0" w:color="auto"/>
                                    <w:left w:val="none" w:sz="0" w:space="0" w:color="auto"/>
                                    <w:bottom w:val="none" w:sz="0" w:space="0" w:color="auto"/>
                                    <w:right w:val="none" w:sz="0" w:space="0" w:color="auto"/>
                                  </w:divBdr>
                                </w:div>
                                <w:div w:id="26562225">
                                  <w:marLeft w:val="0"/>
                                  <w:marRight w:val="0"/>
                                  <w:marTop w:val="0"/>
                                  <w:marBottom w:val="0"/>
                                  <w:divBdr>
                                    <w:top w:val="none" w:sz="0" w:space="0" w:color="auto"/>
                                    <w:left w:val="none" w:sz="0" w:space="0" w:color="auto"/>
                                    <w:bottom w:val="none" w:sz="0" w:space="0" w:color="auto"/>
                                    <w:right w:val="none" w:sz="0" w:space="0" w:color="auto"/>
                                  </w:divBdr>
                                </w:div>
                                <w:div w:id="14770420">
                                  <w:marLeft w:val="0"/>
                                  <w:marRight w:val="0"/>
                                  <w:marTop w:val="0"/>
                                  <w:marBottom w:val="0"/>
                                  <w:divBdr>
                                    <w:top w:val="none" w:sz="0" w:space="0" w:color="auto"/>
                                    <w:left w:val="none" w:sz="0" w:space="0" w:color="auto"/>
                                    <w:bottom w:val="none" w:sz="0" w:space="0" w:color="auto"/>
                                    <w:right w:val="none" w:sz="0" w:space="0" w:color="auto"/>
                                  </w:divBdr>
                                </w:div>
                                <w:div w:id="159320538">
                                  <w:marLeft w:val="0"/>
                                  <w:marRight w:val="0"/>
                                  <w:marTop w:val="0"/>
                                  <w:marBottom w:val="0"/>
                                  <w:divBdr>
                                    <w:top w:val="none" w:sz="0" w:space="0" w:color="auto"/>
                                    <w:left w:val="none" w:sz="0" w:space="0" w:color="auto"/>
                                    <w:bottom w:val="none" w:sz="0" w:space="0" w:color="auto"/>
                                    <w:right w:val="none" w:sz="0" w:space="0" w:color="auto"/>
                                  </w:divBdr>
                                </w:div>
                                <w:div w:id="125897318">
                                  <w:marLeft w:val="0"/>
                                  <w:marRight w:val="0"/>
                                  <w:marTop w:val="0"/>
                                  <w:marBottom w:val="0"/>
                                  <w:divBdr>
                                    <w:top w:val="none" w:sz="0" w:space="0" w:color="auto"/>
                                    <w:left w:val="none" w:sz="0" w:space="0" w:color="auto"/>
                                    <w:bottom w:val="none" w:sz="0" w:space="0" w:color="auto"/>
                                    <w:right w:val="none" w:sz="0" w:space="0" w:color="auto"/>
                                  </w:divBdr>
                                </w:div>
                                <w:div w:id="1796018827">
                                  <w:marLeft w:val="0"/>
                                  <w:marRight w:val="0"/>
                                  <w:marTop w:val="0"/>
                                  <w:marBottom w:val="0"/>
                                  <w:divBdr>
                                    <w:top w:val="none" w:sz="0" w:space="0" w:color="auto"/>
                                    <w:left w:val="none" w:sz="0" w:space="0" w:color="auto"/>
                                    <w:bottom w:val="none" w:sz="0" w:space="0" w:color="auto"/>
                                    <w:right w:val="none" w:sz="0" w:space="0" w:color="auto"/>
                                  </w:divBdr>
                                </w:div>
                                <w:div w:id="1898971986">
                                  <w:marLeft w:val="0"/>
                                  <w:marRight w:val="0"/>
                                  <w:marTop w:val="0"/>
                                  <w:marBottom w:val="0"/>
                                  <w:divBdr>
                                    <w:top w:val="none" w:sz="0" w:space="0" w:color="auto"/>
                                    <w:left w:val="none" w:sz="0" w:space="0" w:color="auto"/>
                                    <w:bottom w:val="none" w:sz="0" w:space="0" w:color="auto"/>
                                    <w:right w:val="none" w:sz="0" w:space="0" w:color="auto"/>
                                  </w:divBdr>
                                </w:div>
                                <w:div w:id="1827165169">
                                  <w:marLeft w:val="0"/>
                                  <w:marRight w:val="0"/>
                                  <w:marTop w:val="0"/>
                                  <w:marBottom w:val="0"/>
                                  <w:divBdr>
                                    <w:top w:val="none" w:sz="0" w:space="0" w:color="auto"/>
                                    <w:left w:val="none" w:sz="0" w:space="0" w:color="auto"/>
                                    <w:bottom w:val="none" w:sz="0" w:space="0" w:color="auto"/>
                                    <w:right w:val="none" w:sz="0" w:space="0" w:color="auto"/>
                                  </w:divBdr>
                                </w:div>
                                <w:div w:id="1955283954">
                                  <w:marLeft w:val="0"/>
                                  <w:marRight w:val="0"/>
                                  <w:marTop w:val="0"/>
                                  <w:marBottom w:val="0"/>
                                  <w:divBdr>
                                    <w:top w:val="none" w:sz="0" w:space="0" w:color="auto"/>
                                    <w:left w:val="none" w:sz="0" w:space="0" w:color="auto"/>
                                    <w:bottom w:val="none" w:sz="0" w:space="0" w:color="auto"/>
                                    <w:right w:val="none" w:sz="0" w:space="0" w:color="auto"/>
                                  </w:divBdr>
                                </w:div>
                                <w:div w:id="6637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63733">
                      <w:marLeft w:val="0"/>
                      <w:marRight w:val="0"/>
                      <w:marTop w:val="0"/>
                      <w:marBottom w:val="0"/>
                      <w:divBdr>
                        <w:top w:val="none" w:sz="0" w:space="0" w:color="auto"/>
                        <w:left w:val="none" w:sz="0" w:space="0" w:color="auto"/>
                        <w:bottom w:val="none" w:sz="0" w:space="0" w:color="auto"/>
                        <w:right w:val="none" w:sz="0" w:space="0" w:color="auto"/>
                      </w:divBdr>
                      <w:divsChild>
                        <w:div w:id="844977216">
                          <w:marLeft w:val="0"/>
                          <w:marRight w:val="0"/>
                          <w:marTop w:val="0"/>
                          <w:marBottom w:val="0"/>
                          <w:divBdr>
                            <w:top w:val="none" w:sz="0" w:space="0" w:color="auto"/>
                            <w:left w:val="none" w:sz="0" w:space="0" w:color="auto"/>
                            <w:bottom w:val="none" w:sz="0" w:space="0" w:color="auto"/>
                            <w:right w:val="none" w:sz="0" w:space="0" w:color="auto"/>
                          </w:divBdr>
                          <w:divsChild>
                            <w:div w:id="646400593">
                              <w:marLeft w:val="0"/>
                              <w:marRight w:val="0"/>
                              <w:marTop w:val="0"/>
                              <w:marBottom w:val="0"/>
                              <w:divBdr>
                                <w:top w:val="none" w:sz="0" w:space="0" w:color="auto"/>
                                <w:left w:val="none" w:sz="0" w:space="0" w:color="auto"/>
                                <w:bottom w:val="none" w:sz="0" w:space="0" w:color="auto"/>
                                <w:right w:val="none" w:sz="0" w:space="0" w:color="auto"/>
                              </w:divBdr>
                              <w:divsChild>
                                <w:div w:id="1393381219">
                                  <w:marLeft w:val="0"/>
                                  <w:marRight w:val="0"/>
                                  <w:marTop w:val="0"/>
                                  <w:marBottom w:val="0"/>
                                  <w:divBdr>
                                    <w:top w:val="none" w:sz="0" w:space="0" w:color="auto"/>
                                    <w:left w:val="none" w:sz="0" w:space="0" w:color="auto"/>
                                    <w:bottom w:val="none" w:sz="0" w:space="0" w:color="auto"/>
                                    <w:right w:val="none" w:sz="0" w:space="0" w:color="auto"/>
                                  </w:divBdr>
                                </w:div>
                                <w:div w:id="850685499">
                                  <w:marLeft w:val="0"/>
                                  <w:marRight w:val="0"/>
                                  <w:marTop w:val="0"/>
                                  <w:marBottom w:val="0"/>
                                  <w:divBdr>
                                    <w:top w:val="none" w:sz="0" w:space="0" w:color="auto"/>
                                    <w:left w:val="none" w:sz="0" w:space="0" w:color="auto"/>
                                    <w:bottom w:val="none" w:sz="0" w:space="0" w:color="auto"/>
                                    <w:right w:val="none" w:sz="0" w:space="0" w:color="auto"/>
                                  </w:divBdr>
                                </w:div>
                                <w:div w:id="149488599">
                                  <w:marLeft w:val="0"/>
                                  <w:marRight w:val="0"/>
                                  <w:marTop w:val="0"/>
                                  <w:marBottom w:val="0"/>
                                  <w:divBdr>
                                    <w:top w:val="none" w:sz="0" w:space="0" w:color="auto"/>
                                    <w:left w:val="none" w:sz="0" w:space="0" w:color="auto"/>
                                    <w:bottom w:val="none" w:sz="0" w:space="0" w:color="auto"/>
                                    <w:right w:val="none" w:sz="0" w:space="0" w:color="auto"/>
                                  </w:divBdr>
                                </w:div>
                                <w:div w:id="1783836974">
                                  <w:marLeft w:val="0"/>
                                  <w:marRight w:val="0"/>
                                  <w:marTop w:val="0"/>
                                  <w:marBottom w:val="0"/>
                                  <w:divBdr>
                                    <w:top w:val="none" w:sz="0" w:space="0" w:color="auto"/>
                                    <w:left w:val="none" w:sz="0" w:space="0" w:color="auto"/>
                                    <w:bottom w:val="none" w:sz="0" w:space="0" w:color="auto"/>
                                    <w:right w:val="none" w:sz="0" w:space="0" w:color="auto"/>
                                  </w:divBdr>
                                </w:div>
                                <w:div w:id="902642196">
                                  <w:marLeft w:val="0"/>
                                  <w:marRight w:val="0"/>
                                  <w:marTop w:val="0"/>
                                  <w:marBottom w:val="0"/>
                                  <w:divBdr>
                                    <w:top w:val="none" w:sz="0" w:space="0" w:color="auto"/>
                                    <w:left w:val="none" w:sz="0" w:space="0" w:color="auto"/>
                                    <w:bottom w:val="none" w:sz="0" w:space="0" w:color="auto"/>
                                    <w:right w:val="none" w:sz="0" w:space="0" w:color="auto"/>
                                  </w:divBdr>
                                </w:div>
                                <w:div w:id="549613717">
                                  <w:marLeft w:val="0"/>
                                  <w:marRight w:val="0"/>
                                  <w:marTop w:val="0"/>
                                  <w:marBottom w:val="0"/>
                                  <w:divBdr>
                                    <w:top w:val="none" w:sz="0" w:space="0" w:color="auto"/>
                                    <w:left w:val="none" w:sz="0" w:space="0" w:color="auto"/>
                                    <w:bottom w:val="none" w:sz="0" w:space="0" w:color="auto"/>
                                    <w:right w:val="none" w:sz="0" w:space="0" w:color="auto"/>
                                  </w:divBdr>
                                </w:div>
                                <w:div w:id="22488921">
                                  <w:marLeft w:val="0"/>
                                  <w:marRight w:val="0"/>
                                  <w:marTop w:val="0"/>
                                  <w:marBottom w:val="0"/>
                                  <w:divBdr>
                                    <w:top w:val="none" w:sz="0" w:space="0" w:color="auto"/>
                                    <w:left w:val="none" w:sz="0" w:space="0" w:color="auto"/>
                                    <w:bottom w:val="none" w:sz="0" w:space="0" w:color="auto"/>
                                    <w:right w:val="none" w:sz="0" w:space="0" w:color="auto"/>
                                  </w:divBdr>
                                  <w:divsChild>
                                    <w:div w:id="768163373">
                                      <w:marLeft w:val="0"/>
                                      <w:marRight w:val="0"/>
                                      <w:marTop w:val="0"/>
                                      <w:marBottom w:val="0"/>
                                      <w:divBdr>
                                        <w:top w:val="none" w:sz="0" w:space="0" w:color="auto"/>
                                        <w:left w:val="none" w:sz="0" w:space="0" w:color="auto"/>
                                        <w:bottom w:val="none" w:sz="0" w:space="0" w:color="auto"/>
                                        <w:right w:val="none" w:sz="0" w:space="0" w:color="auto"/>
                                      </w:divBdr>
                                    </w:div>
                                    <w:div w:id="1633943824">
                                      <w:marLeft w:val="0"/>
                                      <w:marRight w:val="0"/>
                                      <w:marTop w:val="0"/>
                                      <w:marBottom w:val="0"/>
                                      <w:divBdr>
                                        <w:top w:val="none" w:sz="0" w:space="0" w:color="auto"/>
                                        <w:left w:val="none" w:sz="0" w:space="0" w:color="auto"/>
                                        <w:bottom w:val="none" w:sz="0" w:space="0" w:color="auto"/>
                                        <w:right w:val="none" w:sz="0" w:space="0" w:color="auto"/>
                                      </w:divBdr>
                                    </w:div>
                                    <w:div w:id="1555383231">
                                      <w:marLeft w:val="0"/>
                                      <w:marRight w:val="0"/>
                                      <w:marTop w:val="0"/>
                                      <w:marBottom w:val="0"/>
                                      <w:divBdr>
                                        <w:top w:val="none" w:sz="0" w:space="0" w:color="auto"/>
                                        <w:left w:val="none" w:sz="0" w:space="0" w:color="auto"/>
                                        <w:bottom w:val="none" w:sz="0" w:space="0" w:color="auto"/>
                                        <w:right w:val="none" w:sz="0" w:space="0" w:color="auto"/>
                                      </w:divBdr>
                                    </w:div>
                                  </w:divsChild>
                                </w:div>
                                <w:div w:id="1929923075">
                                  <w:marLeft w:val="0"/>
                                  <w:marRight w:val="0"/>
                                  <w:marTop w:val="0"/>
                                  <w:marBottom w:val="0"/>
                                  <w:divBdr>
                                    <w:top w:val="none" w:sz="0" w:space="0" w:color="auto"/>
                                    <w:left w:val="none" w:sz="0" w:space="0" w:color="auto"/>
                                    <w:bottom w:val="none" w:sz="0" w:space="0" w:color="auto"/>
                                    <w:right w:val="none" w:sz="0" w:space="0" w:color="auto"/>
                                  </w:divBdr>
                                  <w:divsChild>
                                    <w:div w:id="311296457">
                                      <w:marLeft w:val="0"/>
                                      <w:marRight w:val="0"/>
                                      <w:marTop w:val="0"/>
                                      <w:marBottom w:val="0"/>
                                      <w:divBdr>
                                        <w:top w:val="none" w:sz="0" w:space="0" w:color="auto"/>
                                        <w:left w:val="none" w:sz="0" w:space="0" w:color="auto"/>
                                        <w:bottom w:val="none" w:sz="0" w:space="0" w:color="auto"/>
                                        <w:right w:val="none" w:sz="0" w:space="0" w:color="auto"/>
                                      </w:divBdr>
                                    </w:div>
                                  </w:divsChild>
                                </w:div>
                                <w:div w:id="1372338837">
                                  <w:marLeft w:val="0"/>
                                  <w:marRight w:val="0"/>
                                  <w:marTop w:val="0"/>
                                  <w:marBottom w:val="0"/>
                                  <w:divBdr>
                                    <w:top w:val="none" w:sz="0" w:space="0" w:color="auto"/>
                                    <w:left w:val="none" w:sz="0" w:space="0" w:color="auto"/>
                                    <w:bottom w:val="none" w:sz="0" w:space="0" w:color="auto"/>
                                    <w:right w:val="none" w:sz="0" w:space="0" w:color="auto"/>
                                  </w:divBdr>
                                  <w:divsChild>
                                    <w:div w:id="1766268072">
                                      <w:marLeft w:val="0"/>
                                      <w:marRight w:val="0"/>
                                      <w:marTop w:val="0"/>
                                      <w:marBottom w:val="0"/>
                                      <w:divBdr>
                                        <w:top w:val="none" w:sz="0" w:space="0" w:color="auto"/>
                                        <w:left w:val="none" w:sz="0" w:space="0" w:color="auto"/>
                                        <w:bottom w:val="none" w:sz="0" w:space="0" w:color="auto"/>
                                        <w:right w:val="none" w:sz="0" w:space="0" w:color="auto"/>
                                      </w:divBdr>
                                    </w:div>
                                    <w:div w:id="1548910116">
                                      <w:marLeft w:val="0"/>
                                      <w:marRight w:val="0"/>
                                      <w:marTop w:val="0"/>
                                      <w:marBottom w:val="0"/>
                                      <w:divBdr>
                                        <w:top w:val="none" w:sz="0" w:space="0" w:color="auto"/>
                                        <w:left w:val="none" w:sz="0" w:space="0" w:color="auto"/>
                                        <w:bottom w:val="none" w:sz="0" w:space="0" w:color="auto"/>
                                        <w:right w:val="none" w:sz="0" w:space="0" w:color="auto"/>
                                      </w:divBdr>
                                    </w:div>
                                  </w:divsChild>
                                </w:div>
                                <w:div w:id="219677804">
                                  <w:marLeft w:val="0"/>
                                  <w:marRight w:val="0"/>
                                  <w:marTop w:val="0"/>
                                  <w:marBottom w:val="0"/>
                                  <w:divBdr>
                                    <w:top w:val="none" w:sz="0" w:space="0" w:color="auto"/>
                                    <w:left w:val="none" w:sz="0" w:space="0" w:color="auto"/>
                                    <w:bottom w:val="none" w:sz="0" w:space="0" w:color="auto"/>
                                    <w:right w:val="none" w:sz="0" w:space="0" w:color="auto"/>
                                  </w:divBdr>
                                  <w:divsChild>
                                    <w:div w:id="2074816799">
                                      <w:marLeft w:val="0"/>
                                      <w:marRight w:val="0"/>
                                      <w:marTop w:val="0"/>
                                      <w:marBottom w:val="0"/>
                                      <w:divBdr>
                                        <w:top w:val="none" w:sz="0" w:space="0" w:color="auto"/>
                                        <w:left w:val="none" w:sz="0" w:space="0" w:color="auto"/>
                                        <w:bottom w:val="none" w:sz="0" w:space="0" w:color="auto"/>
                                        <w:right w:val="none" w:sz="0" w:space="0" w:color="auto"/>
                                      </w:divBdr>
                                    </w:div>
                                    <w:div w:id="336078684">
                                      <w:marLeft w:val="0"/>
                                      <w:marRight w:val="0"/>
                                      <w:marTop w:val="0"/>
                                      <w:marBottom w:val="0"/>
                                      <w:divBdr>
                                        <w:top w:val="none" w:sz="0" w:space="0" w:color="auto"/>
                                        <w:left w:val="none" w:sz="0" w:space="0" w:color="auto"/>
                                        <w:bottom w:val="none" w:sz="0" w:space="0" w:color="auto"/>
                                        <w:right w:val="none" w:sz="0" w:space="0" w:color="auto"/>
                                      </w:divBdr>
                                    </w:div>
                                  </w:divsChild>
                                </w:div>
                                <w:div w:id="907347769">
                                  <w:marLeft w:val="0"/>
                                  <w:marRight w:val="0"/>
                                  <w:marTop w:val="0"/>
                                  <w:marBottom w:val="0"/>
                                  <w:divBdr>
                                    <w:top w:val="none" w:sz="0" w:space="0" w:color="auto"/>
                                    <w:left w:val="none" w:sz="0" w:space="0" w:color="auto"/>
                                    <w:bottom w:val="none" w:sz="0" w:space="0" w:color="auto"/>
                                    <w:right w:val="none" w:sz="0" w:space="0" w:color="auto"/>
                                  </w:divBdr>
                                  <w:divsChild>
                                    <w:div w:id="678047388">
                                      <w:marLeft w:val="0"/>
                                      <w:marRight w:val="0"/>
                                      <w:marTop w:val="0"/>
                                      <w:marBottom w:val="0"/>
                                      <w:divBdr>
                                        <w:top w:val="none" w:sz="0" w:space="0" w:color="auto"/>
                                        <w:left w:val="none" w:sz="0" w:space="0" w:color="auto"/>
                                        <w:bottom w:val="none" w:sz="0" w:space="0" w:color="auto"/>
                                        <w:right w:val="none" w:sz="0" w:space="0" w:color="auto"/>
                                      </w:divBdr>
                                    </w:div>
                                  </w:divsChild>
                                </w:div>
                                <w:div w:id="1608125371">
                                  <w:marLeft w:val="0"/>
                                  <w:marRight w:val="0"/>
                                  <w:marTop w:val="0"/>
                                  <w:marBottom w:val="0"/>
                                  <w:divBdr>
                                    <w:top w:val="none" w:sz="0" w:space="0" w:color="auto"/>
                                    <w:left w:val="none" w:sz="0" w:space="0" w:color="auto"/>
                                    <w:bottom w:val="none" w:sz="0" w:space="0" w:color="auto"/>
                                    <w:right w:val="none" w:sz="0" w:space="0" w:color="auto"/>
                                  </w:divBdr>
                                  <w:divsChild>
                                    <w:div w:id="707337217">
                                      <w:marLeft w:val="0"/>
                                      <w:marRight w:val="0"/>
                                      <w:marTop w:val="0"/>
                                      <w:marBottom w:val="0"/>
                                      <w:divBdr>
                                        <w:top w:val="none" w:sz="0" w:space="0" w:color="auto"/>
                                        <w:left w:val="none" w:sz="0" w:space="0" w:color="auto"/>
                                        <w:bottom w:val="none" w:sz="0" w:space="0" w:color="auto"/>
                                        <w:right w:val="none" w:sz="0" w:space="0" w:color="auto"/>
                                      </w:divBdr>
                                    </w:div>
                                  </w:divsChild>
                                </w:div>
                                <w:div w:id="788164132">
                                  <w:marLeft w:val="0"/>
                                  <w:marRight w:val="0"/>
                                  <w:marTop w:val="0"/>
                                  <w:marBottom w:val="0"/>
                                  <w:divBdr>
                                    <w:top w:val="none" w:sz="0" w:space="0" w:color="auto"/>
                                    <w:left w:val="none" w:sz="0" w:space="0" w:color="auto"/>
                                    <w:bottom w:val="none" w:sz="0" w:space="0" w:color="auto"/>
                                    <w:right w:val="none" w:sz="0" w:space="0" w:color="auto"/>
                                  </w:divBdr>
                                  <w:divsChild>
                                    <w:div w:id="554239107">
                                      <w:marLeft w:val="0"/>
                                      <w:marRight w:val="0"/>
                                      <w:marTop w:val="0"/>
                                      <w:marBottom w:val="0"/>
                                      <w:divBdr>
                                        <w:top w:val="none" w:sz="0" w:space="0" w:color="auto"/>
                                        <w:left w:val="none" w:sz="0" w:space="0" w:color="auto"/>
                                        <w:bottom w:val="none" w:sz="0" w:space="0" w:color="auto"/>
                                        <w:right w:val="none" w:sz="0" w:space="0" w:color="auto"/>
                                      </w:divBdr>
                                    </w:div>
                                  </w:divsChild>
                                </w:div>
                                <w:div w:id="1303266043">
                                  <w:marLeft w:val="0"/>
                                  <w:marRight w:val="0"/>
                                  <w:marTop w:val="0"/>
                                  <w:marBottom w:val="0"/>
                                  <w:divBdr>
                                    <w:top w:val="none" w:sz="0" w:space="0" w:color="auto"/>
                                    <w:left w:val="none" w:sz="0" w:space="0" w:color="auto"/>
                                    <w:bottom w:val="none" w:sz="0" w:space="0" w:color="auto"/>
                                    <w:right w:val="none" w:sz="0" w:space="0" w:color="auto"/>
                                  </w:divBdr>
                                  <w:divsChild>
                                    <w:div w:id="101532485">
                                      <w:marLeft w:val="0"/>
                                      <w:marRight w:val="0"/>
                                      <w:marTop w:val="0"/>
                                      <w:marBottom w:val="0"/>
                                      <w:divBdr>
                                        <w:top w:val="none" w:sz="0" w:space="0" w:color="auto"/>
                                        <w:left w:val="none" w:sz="0" w:space="0" w:color="auto"/>
                                        <w:bottom w:val="none" w:sz="0" w:space="0" w:color="auto"/>
                                        <w:right w:val="none" w:sz="0" w:space="0" w:color="auto"/>
                                      </w:divBdr>
                                    </w:div>
                                  </w:divsChild>
                                </w:div>
                                <w:div w:id="201939208">
                                  <w:marLeft w:val="0"/>
                                  <w:marRight w:val="0"/>
                                  <w:marTop w:val="0"/>
                                  <w:marBottom w:val="0"/>
                                  <w:divBdr>
                                    <w:top w:val="none" w:sz="0" w:space="0" w:color="auto"/>
                                    <w:left w:val="none" w:sz="0" w:space="0" w:color="auto"/>
                                    <w:bottom w:val="none" w:sz="0" w:space="0" w:color="auto"/>
                                    <w:right w:val="none" w:sz="0" w:space="0" w:color="auto"/>
                                  </w:divBdr>
                                  <w:divsChild>
                                    <w:div w:id="539173037">
                                      <w:marLeft w:val="0"/>
                                      <w:marRight w:val="0"/>
                                      <w:marTop w:val="0"/>
                                      <w:marBottom w:val="0"/>
                                      <w:divBdr>
                                        <w:top w:val="none" w:sz="0" w:space="0" w:color="auto"/>
                                        <w:left w:val="none" w:sz="0" w:space="0" w:color="auto"/>
                                        <w:bottom w:val="none" w:sz="0" w:space="0" w:color="auto"/>
                                        <w:right w:val="none" w:sz="0" w:space="0" w:color="auto"/>
                                      </w:divBdr>
                                    </w:div>
                                  </w:divsChild>
                                </w:div>
                                <w:div w:id="766579818">
                                  <w:marLeft w:val="0"/>
                                  <w:marRight w:val="0"/>
                                  <w:marTop w:val="0"/>
                                  <w:marBottom w:val="0"/>
                                  <w:divBdr>
                                    <w:top w:val="none" w:sz="0" w:space="0" w:color="auto"/>
                                    <w:left w:val="none" w:sz="0" w:space="0" w:color="auto"/>
                                    <w:bottom w:val="none" w:sz="0" w:space="0" w:color="auto"/>
                                    <w:right w:val="none" w:sz="0" w:space="0" w:color="auto"/>
                                  </w:divBdr>
                                  <w:divsChild>
                                    <w:div w:id="824931991">
                                      <w:marLeft w:val="0"/>
                                      <w:marRight w:val="0"/>
                                      <w:marTop w:val="0"/>
                                      <w:marBottom w:val="0"/>
                                      <w:divBdr>
                                        <w:top w:val="none" w:sz="0" w:space="0" w:color="auto"/>
                                        <w:left w:val="none" w:sz="0" w:space="0" w:color="auto"/>
                                        <w:bottom w:val="none" w:sz="0" w:space="0" w:color="auto"/>
                                        <w:right w:val="none" w:sz="0" w:space="0" w:color="auto"/>
                                      </w:divBdr>
                                    </w:div>
                                  </w:divsChild>
                                </w:div>
                                <w:div w:id="1628588032">
                                  <w:marLeft w:val="0"/>
                                  <w:marRight w:val="0"/>
                                  <w:marTop w:val="0"/>
                                  <w:marBottom w:val="0"/>
                                  <w:divBdr>
                                    <w:top w:val="none" w:sz="0" w:space="0" w:color="auto"/>
                                    <w:left w:val="none" w:sz="0" w:space="0" w:color="auto"/>
                                    <w:bottom w:val="none" w:sz="0" w:space="0" w:color="auto"/>
                                    <w:right w:val="none" w:sz="0" w:space="0" w:color="auto"/>
                                  </w:divBdr>
                                  <w:divsChild>
                                    <w:div w:id="713504537">
                                      <w:marLeft w:val="0"/>
                                      <w:marRight w:val="0"/>
                                      <w:marTop w:val="0"/>
                                      <w:marBottom w:val="0"/>
                                      <w:divBdr>
                                        <w:top w:val="none" w:sz="0" w:space="0" w:color="auto"/>
                                        <w:left w:val="none" w:sz="0" w:space="0" w:color="auto"/>
                                        <w:bottom w:val="none" w:sz="0" w:space="0" w:color="auto"/>
                                        <w:right w:val="none" w:sz="0" w:space="0" w:color="auto"/>
                                      </w:divBdr>
                                    </w:div>
                                  </w:divsChild>
                                </w:div>
                                <w:div w:id="1797331551">
                                  <w:marLeft w:val="0"/>
                                  <w:marRight w:val="0"/>
                                  <w:marTop w:val="0"/>
                                  <w:marBottom w:val="0"/>
                                  <w:divBdr>
                                    <w:top w:val="none" w:sz="0" w:space="0" w:color="auto"/>
                                    <w:left w:val="none" w:sz="0" w:space="0" w:color="auto"/>
                                    <w:bottom w:val="none" w:sz="0" w:space="0" w:color="auto"/>
                                    <w:right w:val="none" w:sz="0" w:space="0" w:color="auto"/>
                                  </w:divBdr>
                                  <w:divsChild>
                                    <w:div w:id="856768476">
                                      <w:marLeft w:val="0"/>
                                      <w:marRight w:val="0"/>
                                      <w:marTop w:val="0"/>
                                      <w:marBottom w:val="0"/>
                                      <w:divBdr>
                                        <w:top w:val="none" w:sz="0" w:space="0" w:color="auto"/>
                                        <w:left w:val="none" w:sz="0" w:space="0" w:color="auto"/>
                                        <w:bottom w:val="none" w:sz="0" w:space="0" w:color="auto"/>
                                        <w:right w:val="none" w:sz="0" w:space="0" w:color="auto"/>
                                      </w:divBdr>
                                    </w:div>
                                  </w:divsChild>
                                </w:div>
                                <w:div w:id="152261255">
                                  <w:marLeft w:val="0"/>
                                  <w:marRight w:val="0"/>
                                  <w:marTop w:val="0"/>
                                  <w:marBottom w:val="0"/>
                                  <w:divBdr>
                                    <w:top w:val="none" w:sz="0" w:space="0" w:color="auto"/>
                                    <w:left w:val="none" w:sz="0" w:space="0" w:color="auto"/>
                                    <w:bottom w:val="none" w:sz="0" w:space="0" w:color="auto"/>
                                    <w:right w:val="none" w:sz="0" w:space="0" w:color="auto"/>
                                  </w:divBdr>
                                  <w:divsChild>
                                    <w:div w:id="1083797108">
                                      <w:marLeft w:val="0"/>
                                      <w:marRight w:val="0"/>
                                      <w:marTop w:val="0"/>
                                      <w:marBottom w:val="0"/>
                                      <w:divBdr>
                                        <w:top w:val="none" w:sz="0" w:space="0" w:color="auto"/>
                                        <w:left w:val="none" w:sz="0" w:space="0" w:color="auto"/>
                                        <w:bottom w:val="none" w:sz="0" w:space="0" w:color="auto"/>
                                        <w:right w:val="none" w:sz="0" w:space="0" w:color="auto"/>
                                      </w:divBdr>
                                    </w:div>
                                  </w:divsChild>
                                </w:div>
                                <w:div w:id="1979189431">
                                  <w:marLeft w:val="0"/>
                                  <w:marRight w:val="0"/>
                                  <w:marTop w:val="0"/>
                                  <w:marBottom w:val="0"/>
                                  <w:divBdr>
                                    <w:top w:val="none" w:sz="0" w:space="0" w:color="auto"/>
                                    <w:left w:val="none" w:sz="0" w:space="0" w:color="auto"/>
                                    <w:bottom w:val="none" w:sz="0" w:space="0" w:color="auto"/>
                                    <w:right w:val="none" w:sz="0" w:space="0" w:color="auto"/>
                                  </w:divBdr>
                                  <w:divsChild>
                                    <w:div w:id="336887159">
                                      <w:marLeft w:val="0"/>
                                      <w:marRight w:val="0"/>
                                      <w:marTop w:val="0"/>
                                      <w:marBottom w:val="0"/>
                                      <w:divBdr>
                                        <w:top w:val="none" w:sz="0" w:space="0" w:color="auto"/>
                                        <w:left w:val="none" w:sz="0" w:space="0" w:color="auto"/>
                                        <w:bottom w:val="none" w:sz="0" w:space="0" w:color="auto"/>
                                        <w:right w:val="none" w:sz="0" w:space="0" w:color="auto"/>
                                      </w:divBdr>
                                    </w:div>
                                  </w:divsChild>
                                </w:div>
                                <w:div w:id="1676028978">
                                  <w:marLeft w:val="0"/>
                                  <w:marRight w:val="0"/>
                                  <w:marTop w:val="0"/>
                                  <w:marBottom w:val="0"/>
                                  <w:divBdr>
                                    <w:top w:val="none" w:sz="0" w:space="0" w:color="auto"/>
                                    <w:left w:val="none" w:sz="0" w:space="0" w:color="auto"/>
                                    <w:bottom w:val="none" w:sz="0" w:space="0" w:color="auto"/>
                                    <w:right w:val="none" w:sz="0" w:space="0" w:color="auto"/>
                                  </w:divBdr>
                                  <w:divsChild>
                                    <w:div w:id="1892881802">
                                      <w:marLeft w:val="0"/>
                                      <w:marRight w:val="0"/>
                                      <w:marTop w:val="0"/>
                                      <w:marBottom w:val="0"/>
                                      <w:divBdr>
                                        <w:top w:val="none" w:sz="0" w:space="0" w:color="auto"/>
                                        <w:left w:val="none" w:sz="0" w:space="0" w:color="auto"/>
                                        <w:bottom w:val="none" w:sz="0" w:space="0" w:color="auto"/>
                                        <w:right w:val="none" w:sz="0" w:space="0" w:color="auto"/>
                                      </w:divBdr>
                                    </w:div>
                                  </w:divsChild>
                                </w:div>
                                <w:div w:id="2076125486">
                                  <w:marLeft w:val="0"/>
                                  <w:marRight w:val="0"/>
                                  <w:marTop w:val="0"/>
                                  <w:marBottom w:val="0"/>
                                  <w:divBdr>
                                    <w:top w:val="none" w:sz="0" w:space="0" w:color="auto"/>
                                    <w:left w:val="none" w:sz="0" w:space="0" w:color="auto"/>
                                    <w:bottom w:val="none" w:sz="0" w:space="0" w:color="auto"/>
                                    <w:right w:val="none" w:sz="0" w:space="0" w:color="auto"/>
                                  </w:divBdr>
                                  <w:divsChild>
                                    <w:div w:id="473789481">
                                      <w:marLeft w:val="0"/>
                                      <w:marRight w:val="0"/>
                                      <w:marTop w:val="0"/>
                                      <w:marBottom w:val="0"/>
                                      <w:divBdr>
                                        <w:top w:val="none" w:sz="0" w:space="0" w:color="auto"/>
                                        <w:left w:val="none" w:sz="0" w:space="0" w:color="auto"/>
                                        <w:bottom w:val="none" w:sz="0" w:space="0" w:color="auto"/>
                                        <w:right w:val="none" w:sz="0" w:space="0" w:color="auto"/>
                                      </w:divBdr>
                                    </w:div>
                                  </w:divsChild>
                                </w:div>
                                <w:div w:id="1386104910">
                                  <w:marLeft w:val="0"/>
                                  <w:marRight w:val="0"/>
                                  <w:marTop w:val="0"/>
                                  <w:marBottom w:val="0"/>
                                  <w:divBdr>
                                    <w:top w:val="none" w:sz="0" w:space="0" w:color="auto"/>
                                    <w:left w:val="none" w:sz="0" w:space="0" w:color="auto"/>
                                    <w:bottom w:val="none" w:sz="0" w:space="0" w:color="auto"/>
                                    <w:right w:val="none" w:sz="0" w:space="0" w:color="auto"/>
                                  </w:divBdr>
                                  <w:divsChild>
                                    <w:div w:id="1533377643">
                                      <w:marLeft w:val="0"/>
                                      <w:marRight w:val="0"/>
                                      <w:marTop w:val="0"/>
                                      <w:marBottom w:val="0"/>
                                      <w:divBdr>
                                        <w:top w:val="none" w:sz="0" w:space="0" w:color="auto"/>
                                        <w:left w:val="none" w:sz="0" w:space="0" w:color="auto"/>
                                        <w:bottom w:val="none" w:sz="0" w:space="0" w:color="auto"/>
                                        <w:right w:val="none" w:sz="0" w:space="0" w:color="auto"/>
                                      </w:divBdr>
                                    </w:div>
                                  </w:divsChild>
                                </w:div>
                                <w:div w:id="5644902">
                                  <w:marLeft w:val="0"/>
                                  <w:marRight w:val="0"/>
                                  <w:marTop w:val="0"/>
                                  <w:marBottom w:val="0"/>
                                  <w:divBdr>
                                    <w:top w:val="none" w:sz="0" w:space="0" w:color="auto"/>
                                    <w:left w:val="none" w:sz="0" w:space="0" w:color="auto"/>
                                    <w:bottom w:val="none" w:sz="0" w:space="0" w:color="auto"/>
                                    <w:right w:val="none" w:sz="0" w:space="0" w:color="auto"/>
                                  </w:divBdr>
                                  <w:divsChild>
                                    <w:div w:id="2032148736">
                                      <w:marLeft w:val="0"/>
                                      <w:marRight w:val="0"/>
                                      <w:marTop w:val="0"/>
                                      <w:marBottom w:val="0"/>
                                      <w:divBdr>
                                        <w:top w:val="none" w:sz="0" w:space="0" w:color="auto"/>
                                        <w:left w:val="none" w:sz="0" w:space="0" w:color="auto"/>
                                        <w:bottom w:val="none" w:sz="0" w:space="0" w:color="auto"/>
                                        <w:right w:val="none" w:sz="0" w:space="0" w:color="auto"/>
                                      </w:divBdr>
                                    </w:div>
                                  </w:divsChild>
                                </w:div>
                                <w:div w:id="2010330749">
                                  <w:marLeft w:val="0"/>
                                  <w:marRight w:val="0"/>
                                  <w:marTop w:val="0"/>
                                  <w:marBottom w:val="0"/>
                                  <w:divBdr>
                                    <w:top w:val="none" w:sz="0" w:space="0" w:color="auto"/>
                                    <w:left w:val="none" w:sz="0" w:space="0" w:color="auto"/>
                                    <w:bottom w:val="none" w:sz="0" w:space="0" w:color="auto"/>
                                    <w:right w:val="none" w:sz="0" w:space="0" w:color="auto"/>
                                  </w:divBdr>
                                  <w:divsChild>
                                    <w:div w:id="724063241">
                                      <w:marLeft w:val="0"/>
                                      <w:marRight w:val="0"/>
                                      <w:marTop w:val="0"/>
                                      <w:marBottom w:val="0"/>
                                      <w:divBdr>
                                        <w:top w:val="none" w:sz="0" w:space="0" w:color="auto"/>
                                        <w:left w:val="none" w:sz="0" w:space="0" w:color="auto"/>
                                        <w:bottom w:val="none" w:sz="0" w:space="0" w:color="auto"/>
                                        <w:right w:val="none" w:sz="0" w:space="0" w:color="auto"/>
                                      </w:divBdr>
                                    </w:div>
                                  </w:divsChild>
                                </w:div>
                                <w:div w:id="859196004">
                                  <w:marLeft w:val="0"/>
                                  <w:marRight w:val="0"/>
                                  <w:marTop w:val="0"/>
                                  <w:marBottom w:val="0"/>
                                  <w:divBdr>
                                    <w:top w:val="none" w:sz="0" w:space="0" w:color="auto"/>
                                    <w:left w:val="none" w:sz="0" w:space="0" w:color="auto"/>
                                    <w:bottom w:val="none" w:sz="0" w:space="0" w:color="auto"/>
                                    <w:right w:val="none" w:sz="0" w:space="0" w:color="auto"/>
                                  </w:divBdr>
                                  <w:divsChild>
                                    <w:div w:id="34549000">
                                      <w:marLeft w:val="0"/>
                                      <w:marRight w:val="0"/>
                                      <w:marTop w:val="0"/>
                                      <w:marBottom w:val="0"/>
                                      <w:divBdr>
                                        <w:top w:val="none" w:sz="0" w:space="0" w:color="auto"/>
                                        <w:left w:val="none" w:sz="0" w:space="0" w:color="auto"/>
                                        <w:bottom w:val="none" w:sz="0" w:space="0" w:color="auto"/>
                                        <w:right w:val="none" w:sz="0" w:space="0" w:color="auto"/>
                                      </w:divBdr>
                                    </w:div>
                                  </w:divsChild>
                                </w:div>
                                <w:div w:id="1852377055">
                                  <w:marLeft w:val="0"/>
                                  <w:marRight w:val="0"/>
                                  <w:marTop w:val="0"/>
                                  <w:marBottom w:val="0"/>
                                  <w:divBdr>
                                    <w:top w:val="none" w:sz="0" w:space="0" w:color="auto"/>
                                    <w:left w:val="none" w:sz="0" w:space="0" w:color="auto"/>
                                    <w:bottom w:val="none" w:sz="0" w:space="0" w:color="auto"/>
                                    <w:right w:val="none" w:sz="0" w:space="0" w:color="auto"/>
                                  </w:divBdr>
                                  <w:divsChild>
                                    <w:div w:id="51774807">
                                      <w:marLeft w:val="0"/>
                                      <w:marRight w:val="0"/>
                                      <w:marTop w:val="0"/>
                                      <w:marBottom w:val="0"/>
                                      <w:divBdr>
                                        <w:top w:val="none" w:sz="0" w:space="0" w:color="auto"/>
                                        <w:left w:val="none" w:sz="0" w:space="0" w:color="auto"/>
                                        <w:bottom w:val="none" w:sz="0" w:space="0" w:color="auto"/>
                                        <w:right w:val="none" w:sz="0" w:space="0" w:color="auto"/>
                                      </w:divBdr>
                                    </w:div>
                                  </w:divsChild>
                                </w:div>
                                <w:div w:id="1358123538">
                                  <w:marLeft w:val="0"/>
                                  <w:marRight w:val="0"/>
                                  <w:marTop w:val="0"/>
                                  <w:marBottom w:val="0"/>
                                  <w:divBdr>
                                    <w:top w:val="none" w:sz="0" w:space="0" w:color="auto"/>
                                    <w:left w:val="none" w:sz="0" w:space="0" w:color="auto"/>
                                    <w:bottom w:val="none" w:sz="0" w:space="0" w:color="auto"/>
                                    <w:right w:val="none" w:sz="0" w:space="0" w:color="auto"/>
                                  </w:divBdr>
                                  <w:divsChild>
                                    <w:div w:id="1892575578">
                                      <w:marLeft w:val="0"/>
                                      <w:marRight w:val="0"/>
                                      <w:marTop w:val="0"/>
                                      <w:marBottom w:val="0"/>
                                      <w:divBdr>
                                        <w:top w:val="none" w:sz="0" w:space="0" w:color="auto"/>
                                        <w:left w:val="none" w:sz="0" w:space="0" w:color="auto"/>
                                        <w:bottom w:val="none" w:sz="0" w:space="0" w:color="auto"/>
                                        <w:right w:val="none" w:sz="0" w:space="0" w:color="auto"/>
                                      </w:divBdr>
                                    </w:div>
                                  </w:divsChild>
                                </w:div>
                                <w:div w:id="774449695">
                                  <w:marLeft w:val="0"/>
                                  <w:marRight w:val="0"/>
                                  <w:marTop w:val="0"/>
                                  <w:marBottom w:val="0"/>
                                  <w:divBdr>
                                    <w:top w:val="none" w:sz="0" w:space="0" w:color="auto"/>
                                    <w:left w:val="none" w:sz="0" w:space="0" w:color="auto"/>
                                    <w:bottom w:val="none" w:sz="0" w:space="0" w:color="auto"/>
                                    <w:right w:val="none" w:sz="0" w:space="0" w:color="auto"/>
                                  </w:divBdr>
                                  <w:divsChild>
                                    <w:div w:id="416487000">
                                      <w:marLeft w:val="0"/>
                                      <w:marRight w:val="0"/>
                                      <w:marTop w:val="0"/>
                                      <w:marBottom w:val="0"/>
                                      <w:divBdr>
                                        <w:top w:val="none" w:sz="0" w:space="0" w:color="auto"/>
                                        <w:left w:val="none" w:sz="0" w:space="0" w:color="auto"/>
                                        <w:bottom w:val="none" w:sz="0" w:space="0" w:color="auto"/>
                                        <w:right w:val="none" w:sz="0" w:space="0" w:color="auto"/>
                                      </w:divBdr>
                                    </w:div>
                                  </w:divsChild>
                                </w:div>
                                <w:div w:id="334066499">
                                  <w:marLeft w:val="0"/>
                                  <w:marRight w:val="0"/>
                                  <w:marTop w:val="0"/>
                                  <w:marBottom w:val="0"/>
                                  <w:divBdr>
                                    <w:top w:val="none" w:sz="0" w:space="0" w:color="auto"/>
                                    <w:left w:val="none" w:sz="0" w:space="0" w:color="auto"/>
                                    <w:bottom w:val="none" w:sz="0" w:space="0" w:color="auto"/>
                                    <w:right w:val="none" w:sz="0" w:space="0" w:color="auto"/>
                                  </w:divBdr>
                                  <w:divsChild>
                                    <w:div w:id="1999142798">
                                      <w:marLeft w:val="0"/>
                                      <w:marRight w:val="0"/>
                                      <w:marTop w:val="0"/>
                                      <w:marBottom w:val="0"/>
                                      <w:divBdr>
                                        <w:top w:val="none" w:sz="0" w:space="0" w:color="auto"/>
                                        <w:left w:val="none" w:sz="0" w:space="0" w:color="auto"/>
                                        <w:bottom w:val="none" w:sz="0" w:space="0" w:color="auto"/>
                                        <w:right w:val="none" w:sz="0" w:space="0" w:color="auto"/>
                                      </w:divBdr>
                                    </w:div>
                                  </w:divsChild>
                                </w:div>
                                <w:div w:id="417098313">
                                  <w:marLeft w:val="0"/>
                                  <w:marRight w:val="0"/>
                                  <w:marTop w:val="0"/>
                                  <w:marBottom w:val="0"/>
                                  <w:divBdr>
                                    <w:top w:val="none" w:sz="0" w:space="0" w:color="auto"/>
                                    <w:left w:val="none" w:sz="0" w:space="0" w:color="auto"/>
                                    <w:bottom w:val="none" w:sz="0" w:space="0" w:color="auto"/>
                                    <w:right w:val="none" w:sz="0" w:space="0" w:color="auto"/>
                                  </w:divBdr>
                                  <w:divsChild>
                                    <w:div w:id="12615536">
                                      <w:marLeft w:val="0"/>
                                      <w:marRight w:val="0"/>
                                      <w:marTop w:val="0"/>
                                      <w:marBottom w:val="0"/>
                                      <w:divBdr>
                                        <w:top w:val="none" w:sz="0" w:space="0" w:color="auto"/>
                                        <w:left w:val="none" w:sz="0" w:space="0" w:color="auto"/>
                                        <w:bottom w:val="none" w:sz="0" w:space="0" w:color="auto"/>
                                        <w:right w:val="none" w:sz="0" w:space="0" w:color="auto"/>
                                      </w:divBdr>
                                    </w:div>
                                  </w:divsChild>
                                </w:div>
                                <w:div w:id="1279141659">
                                  <w:marLeft w:val="0"/>
                                  <w:marRight w:val="0"/>
                                  <w:marTop w:val="0"/>
                                  <w:marBottom w:val="0"/>
                                  <w:divBdr>
                                    <w:top w:val="none" w:sz="0" w:space="0" w:color="auto"/>
                                    <w:left w:val="none" w:sz="0" w:space="0" w:color="auto"/>
                                    <w:bottom w:val="none" w:sz="0" w:space="0" w:color="auto"/>
                                    <w:right w:val="none" w:sz="0" w:space="0" w:color="auto"/>
                                  </w:divBdr>
                                  <w:divsChild>
                                    <w:div w:id="216014368">
                                      <w:marLeft w:val="0"/>
                                      <w:marRight w:val="0"/>
                                      <w:marTop w:val="0"/>
                                      <w:marBottom w:val="0"/>
                                      <w:divBdr>
                                        <w:top w:val="none" w:sz="0" w:space="0" w:color="auto"/>
                                        <w:left w:val="none" w:sz="0" w:space="0" w:color="auto"/>
                                        <w:bottom w:val="none" w:sz="0" w:space="0" w:color="auto"/>
                                        <w:right w:val="none" w:sz="0" w:space="0" w:color="auto"/>
                                      </w:divBdr>
                                    </w:div>
                                  </w:divsChild>
                                </w:div>
                                <w:div w:id="208959333">
                                  <w:marLeft w:val="0"/>
                                  <w:marRight w:val="0"/>
                                  <w:marTop w:val="0"/>
                                  <w:marBottom w:val="0"/>
                                  <w:divBdr>
                                    <w:top w:val="none" w:sz="0" w:space="0" w:color="auto"/>
                                    <w:left w:val="none" w:sz="0" w:space="0" w:color="auto"/>
                                    <w:bottom w:val="none" w:sz="0" w:space="0" w:color="auto"/>
                                    <w:right w:val="none" w:sz="0" w:space="0" w:color="auto"/>
                                  </w:divBdr>
                                  <w:divsChild>
                                    <w:div w:id="977421143">
                                      <w:marLeft w:val="0"/>
                                      <w:marRight w:val="0"/>
                                      <w:marTop w:val="0"/>
                                      <w:marBottom w:val="0"/>
                                      <w:divBdr>
                                        <w:top w:val="none" w:sz="0" w:space="0" w:color="auto"/>
                                        <w:left w:val="none" w:sz="0" w:space="0" w:color="auto"/>
                                        <w:bottom w:val="none" w:sz="0" w:space="0" w:color="auto"/>
                                        <w:right w:val="none" w:sz="0" w:space="0" w:color="auto"/>
                                      </w:divBdr>
                                    </w:div>
                                  </w:divsChild>
                                </w:div>
                                <w:div w:id="1021589860">
                                  <w:marLeft w:val="0"/>
                                  <w:marRight w:val="0"/>
                                  <w:marTop w:val="0"/>
                                  <w:marBottom w:val="0"/>
                                  <w:divBdr>
                                    <w:top w:val="none" w:sz="0" w:space="0" w:color="auto"/>
                                    <w:left w:val="none" w:sz="0" w:space="0" w:color="auto"/>
                                    <w:bottom w:val="none" w:sz="0" w:space="0" w:color="auto"/>
                                    <w:right w:val="none" w:sz="0" w:space="0" w:color="auto"/>
                                  </w:divBdr>
                                  <w:divsChild>
                                    <w:div w:id="424687301">
                                      <w:marLeft w:val="0"/>
                                      <w:marRight w:val="0"/>
                                      <w:marTop w:val="0"/>
                                      <w:marBottom w:val="0"/>
                                      <w:divBdr>
                                        <w:top w:val="none" w:sz="0" w:space="0" w:color="auto"/>
                                        <w:left w:val="none" w:sz="0" w:space="0" w:color="auto"/>
                                        <w:bottom w:val="none" w:sz="0" w:space="0" w:color="auto"/>
                                        <w:right w:val="none" w:sz="0" w:space="0" w:color="auto"/>
                                      </w:divBdr>
                                    </w:div>
                                  </w:divsChild>
                                </w:div>
                                <w:div w:id="1184638130">
                                  <w:marLeft w:val="0"/>
                                  <w:marRight w:val="0"/>
                                  <w:marTop w:val="0"/>
                                  <w:marBottom w:val="0"/>
                                  <w:divBdr>
                                    <w:top w:val="none" w:sz="0" w:space="0" w:color="auto"/>
                                    <w:left w:val="none" w:sz="0" w:space="0" w:color="auto"/>
                                    <w:bottom w:val="none" w:sz="0" w:space="0" w:color="auto"/>
                                    <w:right w:val="none" w:sz="0" w:space="0" w:color="auto"/>
                                  </w:divBdr>
                                  <w:divsChild>
                                    <w:div w:id="1506672992">
                                      <w:marLeft w:val="0"/>
                                      <w:marRight w:val="0"/>
                                      <w:marTop w:val="0"/>
                                      <w:marBottom w:val="0"/>
                                      <w:divBdr>
                                        <w:top w:val="none" w:sz="0" w:space="0" w:color="auto"/>
                                        <w:left w:val="none" w:sz="0" w:space="0" w:color="auto"/>
                                        <w:bottom w:val="none" w:sz="0" w:space="0" w:color="auto"/>
                                        <w:right w:val="none" w:sz="0" w:space="0" w:color="auto"/>
                                      </w:divBdr>
                                    </w:div>
                                  </w:divsChild>
                                </w:div>
                                <w:div w:id="150171729">
                                  <w:marLeft w:val="0"/>
                                  <w:marRight w:val="0"/>
                                  <w:marTop w:val="0"/>
                                  <w:marBottom w:val="0"/>
                                  <w:divBdr>
                                    <w:top w:val="none" w:sz="0" w:space="0" w:color="auto"/>
                                    <w:left w:val="none" w:sz="0" w:space="0" w:color="auto"/>
                                    <w:bottom w:val="none" w:sz="0" w:space="0" w:color="auto"/>
                                    <w:right w:val="none" w:sz="0" w:space="0" w:color="auto"/>
                                  </w:divBdr>
                                  <w:divsChild>
                                    <w:div w:id="1529835965">
                                      <w:marLeft w:val="0"/>
                                      <w:marRight w:val="0"/>
                                      <w:marTop w:val="0"/>
                                      <w:marBottom w:val="0"/>
                                      <w:divBdr>
                                        <w:top w:val="none" w:sz="0" w:space="0" w:color="auto"/>
                                        <w:left w:val="none" w:sz="0" w:space="0" w:color="auto"/>
                                        <w:bottom w:val="none" w:sz="0" w:space="0" w:color="auto"/>
                                        <w:right w:val="none" w:sz="0" w:space="0" w:color="auto"/>
                                      </w:divBdr>
                                    </w:div>
                                  </w:divsChild>
                                </w:div>
                                <w:div w:id="1791321728">
                                  <w:marLeft w:val="0"/>
                                  <w:marRight w:val="0"/>
                                  <w:marTop w:val="0"/>
                                  <w:marBottom w:val="0"/>
                                  <w:divBdr>
                                    <w:top w:val="none" w:sz="0" w:space="0" w:color="auto"/>
                                    <w:left w:val="none" w:sz="0" w:space="0" w:color="auto"/>
                                    <w:bottom w:val="none" w:sz="0" w:space="0" w:color="auto"/>
                                    <w:right w:val="none" w:sz="0" w:space="0" w:color="auto"/>
                                  </w:divBdr>
                                  <w:divsChild>
                                    <w:div w:id="173039482">
                                      <w:marLeft w:val="0"/>
                                      <w:marRight w:val="0"/>
                                      <w:marTop w:val="0"/>
                                      <w:marBottom w:val="0"/>
                                      <w:divBdr>
                                        <w:top w:val="none" w:sz="0" w:space="0" w:color="auto"/>
                                        <w:left w:val="none" w:sz="0" w:space="0" w:color="auto"/>
                                        <w:bottom w:val="none" w:sz="0" w:space="0" w:color="auto"/>
                                        <w:right w:val="none" w:sz="0" w:space="0" w:color="auto"/>
                                      </w:divBdr>
                                    </w:div>
                                  </w:divsChild>
                                </w:div>
                                <w:div w:id="1032804681">
                                  <w:marLeft w:val="0"/>
                                  <w:marRight w:val="0"/>
                                  <w:marTop w:val="0"/>
                                  <w:marBottom w:val="0"/>
                                  <w:divBdr>
                                    <w:top w:val="none" w:sz="0" w:space="0" w:color="auto"/>
                                    <w:left w:val="none" w:sz="0" w:space="0" w:color="auto"/>
                                    <w:bottom w:val="none" w:sz="0" w:space="0" w:color="auto"/>
                                    <w:right w:val="none" w:sz="0" w:space="0" w:color="auto"/>
                                  </w:divBdr>
                                  <w:divsChild>
                                    <w:div w:id="1605917944">
                                      <w:marLeft w:val="0"/>
                                      <w:marRight w:val="0"/>
                                      <w:marTop w:val="0"/>
                                      <w:marBottom w:val="0"/>
                                      <w:divBdr>
                                        <w:top w:val="none" w:sz="0" w:space="0" w:color="auto"/>
                                        <w:left w:val="none" w:sz="0" w:space="0" w:color="auto"/>
                                        <w:bottom w:val="none" w:sz="0" w:space="0" w:color="auto"/>
                                        <w:right w:val="none" w:sz="0" w:space="0" w:color="auto"/>
                                      </w:divBdr>
                                    </w:div>
                                  </w:divsChild>
                                </w:div>
                                <w:div w:id="273173111">
                                  <w:marLeft w:val="0"/>
                                  <w:marRight w:val="0"/>
                                  <w:marTop w:val="0"/>
                                  <w:marBottom w:val="0"/>
                                  <w:divBdr>
                                    <w:top w:val="none" w:sz="0" w:space="0" w:color="auto"/>
                                    <w:left w:val="none" w:sz="0" w:space="0" w:color="auto"/>
                                    <w:bottom w:val="none" w:sz="0" w:space="0" w:color="auto"/>
                                    <w:right w:val="none" w:sz="0" w:space="0" w:color="auto"/>
                                  </w:divBdr>
                                  <w:divsChild>
                                    <w:div w:id="1705249970">
                                      <w:marLeft w:val="0"/>
                                      <w:marRight w:val="0"/>
                                      <w:marTop w:val="0"/>
                                      <w:marBottom w:val="0"/>
                                      <w:divBdr>
                                        <w:top w:val="none" w:sz="0" w:space="0" w:color="auto"/>
                                        <w:left w:val="none" w:sz="0" w:space="0" w:color="auto"/>
                                        <w:bottom w:val="none" w:sz="0" w:space="0" w:color="auto"/>
                                        <w:right w:val="none" w:sz="0" w:space="0" w:color="auto"/>
                                      </w:divBdr>
                                    </w:div>
                                  </w:divsChild>
                                </w:div>
                                <w:div w:id="937252748">
                                  <w:marLeft w:val="0"/>
                                  <w:marRight w:val="0"/>
                                  <w:marTop w:val="0"/>
                                  <w:marBottom w:val="0"/>
                                  <w:divBdr>
                                    <w:top w:val="none" w:sz="0" w:space="0" w:color="auto"/>
                                    <w:left w:val="none" w:sz="0" w:space="0" w:color="auto"/>
                                    <w:bottom w:val="none" w:sz="0" w:space="0" w:color="auto"/>
                                    <w:right w:val="none" w:sz="0" w:space="0" w:color="auto"/>
                                  </w:divBdr>
                                  <w:divsChild>
                                    <w:div w:id="1691299644">
                                      <w:marLeft w:val="0"/>
                                      <w:marRight w:val="0"/>
                                      <w:marTop w:val="0"/>
                                      <w:marBottom w:val="0"/>
                                      <w:divBdr>
                                        <w:top w:val="none" w:sz="0" w:space="0" w:color="auto"/>
                                        <w:left w:val="none" w:sz="0" w:space="0" w:color="auto"/>
                                        <w:bottom w:val="none" w:sz="0" w:space="0" w:color="auto"/>
                                        <w:right w:val="none" w:sz="0" w:space="0" w:color="auto"/>
                                      </w:divBdr>
                                    </w:div>
                                  </w:divsChild>
                                </w:div>
                                <w:div w:id="734820772">
                                  <w:marLeft w:val="0"/>
                                  <w:marRight w:val="0"/>
                                  <w:marTop w:val="0"/>
                                  <w:marBottom w:val="0"/>
                                  <w:divBdr>
                                    <w:top w:val="none" w:sz="0" w:space="0" w:color="auto"/>
                                    <w:left w:val="none" w:sz="0" w:space="0" w:color="auto"/>
                                    <w:bottom w:val="none" w:sz="0" w:space="0" w:color="auto"/>
                                    <w:right w:val="none" w:sz="0" w:space="0" w:color="auto"/>
                                  </w:divBdr>
                                  <w:divsChild>
                                    <w:div w:id="1056780456">
                                      <w:marLeft w:val="0"/>
                                      <w:marRight w:val="0"/>
                                      <w:marTop w:val="0"/>
                                      <w:marBottom w:val="0"/>
                                      <w:divBdr>
                                        <w:top w:val="none" w:sz="0" w:space="0" w:color="auto"/>
                                        <w:left w:val="none" w:sz="0" w:space="0" w:color="auto"/>
                                        <w:bottom w:val="none" w:sz="0" w:space="0" w:color="auto"/>
                                        <w:right w:val="none" w:sz="0" w:space="0" w:color="auto"/>
                                      </w:divBdr>
                                    </w:div>
                                  </w:divsChild>
                                </w:div>
                                <w:div w:id="28730332">
                                  <w:marLeft w:val="0"/>
                                  <w:marRight w:val="0"/>
                                  <w:marTop w:val="0"/>
                                  <w:marBottom w:val="0"/>
                                  <w:divBdr>
                                    <w:top w:val="none" w:sz="0" w:space="0" w:color="auto"/>
                                    <w:left w:val="none" w:sz="0" w:space="0" w:color="auto"/>
                                    <w:bottom w:val="none" w:sz="0" w:space="0" w:color="auto"/>
                                    <w:right w:val="none" w:sz="0" w:space="0" w:color="auto"/>
                                  </w:divBdr>
                                  <w:divsChild>
                                    <w:div w:id="1126658746">
                                      <w:marLeft w:val="0"/>
                                      <w:marRight w:val="0"/>
                                      <w:marTop w:val="0"/>
                                      <w:marBottom w:val="0"/>
                                      <w:divBdr>
                                        <w:top w:val="none" w:sz="0" w:space="0" w:color="auto"/>
                                        <w:left w:val="none" w:sz="0" w:space="0" w:color="auto"/>
                                        <w:bottom w:val="none" w:sz="0" w:space="0" w:color="auto"/>
                                        <w:right w:val="none" w:sz="0" w:space="0" w:color="auto"/>
                                      </w:divBdr>
                                    </w:div>
                                  </w:divsChild>
                                </w:div>
                                <w:div w:id="363528427">
                                  <w:marLeft w:val="0"/>
                                  <w:marRight w:val="0"/>
                                  <w:marTop w:val="0"/>
                                  <w:marBottom w:val="0"/>
                                  <w:divBdr>
                                    <w:top w:val="none" w:sz="0" w:space="0" w:color="auto"/>
                                    <w:left w:val="none" w:sz="0" w:space="0" w:color="auto"/>
                                    <w:bottom w:val="none" w:sz="0" w:space="0" w:color="auto"/>
                                    <w:right w:val="none" w:sz="0" w:space="0" w:color="auto"/>
                                  </w:divBdr>
                                </w:div>
                                <w:div w:id="767895451">
                                  <w:marLeft w:val="0"/>
                                  <w:marRight w:val="0"/>
                                  <w:marTop w:val="0"/>
                                  <w:marBottom w:val="0"/>
                                  <w:divBdr>
                                    <w:top w:val="none" w:sz="0" w:space="0" w:color="auto"/>
                                    <w:left w:val="none" w:sz="0" w:space="0" w:color="auto"/>
                                    <w:bottom w:val="none" w:sz="0" w:space="0" w:color="auto"/>
                                    <w:right w:val="none" w:sz="0" w:space="0" w:color="auto"/>
                                  </w:divBdr>
                                </w:div>
                                <w:div w:id="43259785">
                                  <w:marLeft w:val="0"/>
                                  <w:marRight w:val="0"/>
                                  <w:marTop w:val="0"/>
                                  <w:marBottom w:val="0"/>
                                  <w:divBdr>
                                    <w:top w:val="none" w:sz="0" w:space="0" w:color="auto"/>
                                    <w:left w:val="none" w:sz="0" w:space="0" w:color="auto"/>
                                    <w:bottom w:val="none" w:sz="0" w:space="0" w:color="auto"/>
                                    <w:right w:val="none" w:sz="0" w:space="0" w:color="auto"/>
                                  </w:divBdr>
                                </w:div>
                                <w:div w:id="2032292329">
                                  <w:marLeft w:val="0"/>
                                  <w:marRight w:val="0"/>
                                  <w:marTop w:val="0"/>
                                  <w:marBottom w:val="0"/>
                                  <w:divBdr>
                                    <w:top w:val="none" w:sz="0" w:space="0" w:color="auto"/>
                                    <w:left w:val="none" w:sz="0" w:space="0" w:color="auto"/>
                                    <w:bottom w:val="none" w:sz="0" w:space="0" w:color="auto"/>
                                    <w:right w:val="none" w:sz="0" w:space="0" w:color="auto"/>
                                  </w:divBdr>
                                </w:div>
                                <w:div w:id="1822651664">
                                  <w:marLeft w:val="0"/>
                                  <w:marRight w:val="0"/>
                                  <w:marTop w:val="0"/>
                                  <w:marBottom w:val="0"/>
                                  <w:divBdr>
                                    <w:top w:val="none" w:sz="0" w:space="0" w:color="auto"/>
                                    <w:left w:val="none" w:sz="0" w:space="0" w:color="auto"/>
                                    <w:bottom w:val="none" w:sz="0" w:space="0" w:color="auto"/>
                                    <w:right w:val="none" w:sz="0" w:space="0" w:color="auto"/>
                                  </w:divBdr>
                                </w:div>
                                <w:div w:id="2137603070">
                                  <w:marLeft w:val="0"/>
                                  <w:marRight w:val="0"/>
                                  <w:marTop w:val="0"/>
                                  <w:marBottom w:val="0"/>
                                  <w:divBdr>
                                    <w:top w:val="none" w:sz="0" w:space="0" w:color="auto"/>
                                    <w:left w:val="none" w:sz="0" w:space="0" w:color="auto"/>
                                    <w:bottom w:val="none" w:sz="0" w:space="0" w:color="auto"/>
                                    <w:right w:val="none" w:sz="0" w:space="0" w:color="auto"/>
                                  </w:divBdr>
                                </w:div>
                                <w:div w:id="170066568">
                                  <w:marLeft w:val="0"/>
                                  <w:marRight w:val="0"/>
                                  <w:marTop w:val="0"/>
                                  <w:marBottom w:val="0"/>
                                  <w:divBdr>
                                    <w:top w:val="none" w:sz="0" w:space="0" w:color="auto"/>
                                    <w:left w:val="none" w:sz="0" w:space="0" w:color="auto"/>
                                    <w:bottom w:val="none" w:sz="0" w:space="0" w:color="auto"/>
                                    <w:right w:val="none" w:sz="0" w:space="0" w:color="auto"/>
                                  </w:divBdr>
                                </w:div>
                                <w:div w:id="806168589">
                                  <w:marLeft w:val="0"/>
                                  <w:marRight w:val="0"/>
                                  <w:marTop w:val="0"/>
                                  <w:marBottom w:val="0"/>
                                  <w:divBdr>
                                    <w:top w:val="none" w:sz="0" w:space="0" w:color="auto"/>
                                    <w:left w:val="none" w:sz="0" w:space="0" w:color="auto"/>
                                    <w:bottom w:val="none" w:sz="0" w:space="0" w:color="auto"/>
                                    <w:right w:val="none" w:sz="0" w:space="0" w:color="auto"/>
                                  </w:divBdr>
                                </w:div>
                                <w:div w:id="425226762">
                                  <w:marLeft w:val="0"/>
                                  <w:marRight w:val="0"/>
                                  <w:marTop w:val="0"/>
                                  <w:marBottom w:val="0"/>
                                  <w:divBdr>
                                    <w:top w:val="none" w:sz="0" w:space="0" w:color="auto"/>
                                    <w:left w:val="none" w:sz="0" w:space="0" w:color="auto"/>
                                    <w:bottom w:val="none" w:sz="0" w:space="0" w:color="auto"/>
                                    <w:right w:val="none" w:sz="0" w:space="0" w:color="auto"/>
                                  </w:divBdr>
                                </w:div>
                                <w:div w:id="315064189">
                                  <w:marLeft w:val="0"/>
                                  <w:marRight w:val="0"/>
                                  <w:marTop w:val="0"/>
                                  <w:marBottom w:val="0"/>
                                  <w:divBdr>
                                    <w:top w:val="none" w:sz="0" w:space="0" w:color="auto"/>
                                    <w:left w:val="none" w:sz="0" w:space="0" w:color="auto"/>
                                    <w:bottom w:val="none" w:sz="0" w:space="0" w:color="auto"/>
                                    <w:right w:val="none" w:sz="0" w:space="0" w:color="auto"/>
                                  </w:divBdr>
                                </w:div>
                                <w:div w:id="360281864">
                                  <w:marLeft w:val="0"/>
                                  <w:marRight w:val="0"/>
                                  <w:marTop w:val="0"/>
                                  <w:marBottom w:val="0"/>
                                  <w:divBdr>
                                    <w:top w:val="none" w:sz="0" w:space="0" w:color="auto"/>
                                    <w:left w:val="none" w:sz="0" w:space="0" w:color="auto"/>
                                    <w:bottom w:val="none" w:sz="0" w:space="0" w:color="auto"/>
                                    <w:right w:val="none" w:sz="0" w:space="0" w:color="auto"/>
                                  </w:divBdr>
                                </w:div>
                                <w:div w:id="150410652">
                                  <w:marLeft w:val="0"/>
                                  <w:marRight w:val="0"/>
                                  <w:marTop w:val="0"/>
                                  <w:marBottom w:val="0"/>
                                  <w:divBdr>
                                    <w:top w:val="none" w:sz="0" w:space="0" w:color="auto"/>
                                    <w:left w:val="none" w:sz="0" w:space="0" w:color="auto"/>
                                    <w:bottom w:val="none" w:sz="0" w:space="0" w:color="auto"/>
                                    <w:right w:val="none" w:sz="0" w:space="0" w:color="auto"/>
                                  </w:divBdr>
                                </w:div>
                                <w:div w:id="236938581">
                                  <w:marLeft w:val="0"/>
                                  <w:marRight w:val="0"/>
                                  <w:marTop w:val="0"/>
                                  <w:marBottom w:val="0"/>
                                  <w:divBdr>
                                    <w:top w:val="none" w:sz="0" w:space="0" w:color="auto"/>
                                    <w:left w:val="none" w:sz="0" w:space="0" w:color="auto"/>
                                    <w:bottom w:val="none" w:sz="0" w:space="0" w:color="auto"/>
                                    <w:right w:val="none" w:sz="0" w:space="0" w:color="auto"/>
                                  </w:divBdr>
                                </w:div>
                                <w:div w:id="363866345">
                                  <w:marLeft w:val="0"/>
                                  <w:marRight w:val="0"/>
                                  <w:marTop w:val="0"/>
                                  <w:marBottom w:val="0"/>
                                  <w:divBdr>
                                    <w:top w:val="none" w:sz="0" w:space="0" w:color="auto"/>
                                    <w:left w:val="none" w:sz="0" w:space="0" w:color="auto"/>
                                    <w:bottom w:val="none" w:sz="0" w:space="0" w:color="auto"/>
                                    <w:right w:val="none" w:sz="0" w:space="0" w:color="auto"/>
                                  </w:divBdr>
                                </w:div>
                                <w:div w:id="426509662">
                                  <w:marLeft w:val="0"/>
                                  <w:marRight w:val="0"/>
                                  <w:marTop w:val="0"/>
                                  <w:marBottom w:val="0"/>
                                  <w:divBdr>
                                    <w:top w:val="none" w:sz="0" w:space="0" w:color="auto"/>
                                    <w:left w:val="none" w:sz="0" w:space="0" w:color="auto"/>
                                    <w:bottom w:val="none" w:sz="0" w:space="0" w:color="auto"/>
                                    <w:right w:val="none" w:sz="0" w:space="0" w:color="auto"/>
                                  </w:divBdr>
                                </w:div>
                                <w:div w:id="1918250800">
                                  <w:marLeft w:val="0"/>
                                  <w:marRight w:val="0"/>
                                  <w:marTop w:val="0"/>
                                  <w:marBottom w:val="0"/>
                                  <w:divBdr>
                                    <w:top w:val="none" w:sz="0" w:space="0" w:color="auto"/>
                                    <w:left w:val="none" w:sz="0" w:space="0" w:color="auto"/>
                                    <w:bottom w:val="none" w:sz="0" w:space="0" w:color="auto"/>
                                    <w:right w:val="none" w:sz="0" w:space="0" w:color="auto"/>
                                  </w:divBdr>
                                </w:div>
                                <w:div w:id="1322198820">
                                  <w:marLeft w:val="0"/>
                                  <w:marRight w:val="0"/>
                                  <w:marTop w:val="0"/>
                                  <w:marBottom w:val="0"/>
                                  <w:divBdr>
                                    <w:top w:val="none" w:sz="0" w:space="0" w:color="auto"/>
                                    <w:left w:val="none" w:sz="0" w:space="0" w:color="auto"/>
                                    <w:bottom w:val="none" w:sz="0" w:space="0" w:color="auto"/>
                                    <w:right w:val="none" w:sz="0" w:space="0" w:color="auto"/>
                                  </w:divBdr>
                                </w:div>
                                <w:div w:id="667749169">
                                  <w:marLeft w:val="0"/>
                                  <w:marRight w:val="0"/>
                                  <w:marTop w:val="0"/>
                                  <w:marBottom w:val="0"/>
                                  <w:divBdr>
                                    <w:top w:val="none" w:sz="0" w:space="0" w:color="auto"/>
                                    <w:left w:val="none" w:sz="0" w:space="0" w:color="auto"/>
                                    <w:bottom w:val="none" w:sz="0" w:space="0" w:color="auto"/>
                                    <w:right w:val="none" w:sz="0" w:space="0" w:color="auto"/>
                                  </w:divBdr>
                                </w:div>
                                <w:div w:id="1807699352">
                                  <w:marLeft w:val="0"/>
                                  <w:marRight w:val="0"/>
                                  <w:marTop w:val="0"/>
                                  <w:marBottom w:val="0"/>
                                  <w:divBdr>
                                    <w:top w:val="none" w:sz="0" w:space="0" w:color="auto"/>
                                    <w:left w:val="none" w:sz="0" w:space="0" w:color="auto"/>
                                    <w:bottom w:val="none" w:sz="0" w:space="0" w:color="auto"/>
                                    <w:right w:val="none" w:sz="0" w:space="0" w:color="auto"/>
                                  </w:divBdr>
                                </w:div>
                                <w:div w:id="15292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101">
                      <w:marLeft w:val="0"/>
                      <w:marRight w:val="0"/>
                      <w:marTop w:val="0"/>
                      <w:marBottom w:val="0"/>
                      <w:divBdr>
                        <w:top w:val="none" w:sz="0" w:space="0" w:color="auto"/>
                        <w:left w:val="none" w:sz="0" w:space="0" w:color="auto"/>
                        <w:bottom w:val="none" w:sz="0" w:space="0" w:color="auto"/>
                        <w:right w:val="none" w:sz="0" w:space="0" w:color="auto"/>
                      </w:divBdr>
                      <w:divsChild>
                        <w:div w:id="214507439">
                          <w:marLeft w:val="0"/>
                          <w:marRight w:val="0"/>
                          <w:marTop w:val="0"/>
                          <w:marBottom w:val="0"/>
                          <w:divBdr>
                            <w:top w:val="none" w:sz="0" w:space="0" w:color="auto"/>
                            <w:left w:val="none" w:sz="0" w:space="0" w:color="auto"/>
                            <w:bottom w:val="none" w:sz="0" w:space="0" w:color="auto"/>
                            <w:right w:val="none" w:sz="0" w:space="0" w:color="auto"/>
                          </w:divBdr>
                          <w:divsChild>
                            <w:div w:id="1225526513">
                              <w:marLeft w:val="0"/>
                              <w:marRight w:val="0"/>
                              <w:marTop w:val="0"/>
                              <w:marBottom w:val="0"/>
                              <w:divBdr>
                                <w:top w:val="none" w:sz="0" w:space="0" w:color="auto"/>
                                <w:left w:val="none" w:sz="0" w:space="0" w:color="auto"/>
                                <w:bottom w:val="none" w:sz="0" w:space="0" w:color="auto"/>
                                <w:right w:val="none" w:sz="0" w:space="0" w:color="auto"/>
                              </w:divBdr>
                              <w:divsChild>
                                <w:div w:id="1713264266">
                                  <w:marLeft w:val="0"/>
                                  <w:marRight w:val="0"/>
                                  <w:marTop w:val="0"/>
                                  <w:marBottom w:val="0"/>
                                  <w:divBdr>
                                    <w:top w:val="none" w:sz="0" w:space="0" w:color="auto"/>
                                    <w:left w:val="none" w:sz="0" w:space="0" w:color="auto"/>
                                    <w:bottom w:val="none" w:sz="0" w:space="0" w:color="auto"/>
                                    <w:right w:val="none" w:sz="0" w:space="0" w:color="auto"/>
                                  </w:divBdr>
                                </w:div>
                                <w:div w:id="2140100487">
                                  <w:marLeft w:val="0"/>
                                  <w:marRight w:val="0"/>
                                  <w:marTop w:val="0"/>
                                  <w:marBottom w:val="0"/>
                                  <w:divBdr>
                                    <w:top w:val="none" w:sz="0" w:space="0" w:color="auto"/>
                                    <w:left w:val="none" w:sz="0" w:space="0" w:color="auto"/>
                                    <w:bottom w:val="none" w:sz="0" w:space="0" w:color="auto"/>
                                    <w:right w:val="none" w:sz="0" w:space="0" w:color="auto"/>
                                  </w:divBdr>
                                </w:div>
                                <w:div w:id="1927809090">
                                  <w:marLeft w:val="0"/>
                                  <w:marRight w:val="0"/>
                                  <w:marTop w:val="0"/>
                                  <w:marBottom w:val="0"/>
                                  <w:divBdr>
                                    <w:top w:val="none" w:sz="0" w:space="0" w:color="auto"/>
                                    <w:left w:val="none" w:sz="0" w:space="0" w:color="auto"/>
                                    <w:bottom w:val="none" w:sz="0" w:space="0" w:color="auto"/>
                                    <w:right w:val="none" w:sz="0" w:space="0" w:color="auto"/>
                                  </w:divBdr>
                                </w:div>
                                <w:div w:id="1676956993">
                                  <w:marLeft w:val="0"/>
                                  <w:marRight w:val="0"/>
                                  <w:marTop w:val="0"/>
                                  <w:marBottom w:val="0"/>
                                  <w:divBdr>
                                    <w:top w:val="none" w:sz="0" w:space="0" w:color="auto"/>
                                    <w:left w:val="none" w:sz="0" w:space="0" w:color="auto"/>
                                    <w:bottom w:val="none" w:sz="0" w:space="0" w:color="auto"/>
                                    <w:right w:val="none" w:sz="0" w:space="0" w:color="auto"/>
                                  </w:divBdr>
                                </w:div>
                                <w:div w:id="1093745319">
                                  <w:marLeft w:val="0"/>
                                  <w:marRight w:val="0"/>
                                  <w:marTop w:val="0"/>
                                  <w:marBottom w:val="0"/>
                                  <w:divBdr>
                                    <w:top w:val="none" w:sz="0" w:space="0" w:color="auto"/>
                                    <w:left w:val="none" w:sz="0" w:space="0" w:color="auto"/>
                                    <w:bottom w:val="none" w:sz="0" w:space="0" w:color="auto"/>
                                    <w:right w:val="none" w:sz="0" w:space="0" w:color="auto"/>
                                  </w:divBdr>
                                </w:div>
                                <w:div w:id="831796878">
                                  <w:marLeft w:val="0"/>
                                  <w:marRight w:val="0"/>
                                  <w:marTop w:val="0"/>
                                  <w:marBottom w:val="0"/>
                                  <w:divBdr>
                                    <w:top w:val="none" w:sz="0" w:space="0" w:color="auto"/>
                                    <w:left w:val="none" w:sz="0" w:space="0" w:color="auto"/>
                                    <w:bottom w:val="none" w:sz="0" w:space="0" w:color="auto"/>
                                    <w:right w:val="none" w:sz="0" w:space="0" w:color="auto"/>
                                  </w:divBdr>
                                </w:div>
                                <w:div w:id="1248939">
                                  <w:marLeft w:val="0"/>
                                  <w:marRight w:val="0"/>
                                  <w:marTop w:val="0"/>
                                  <w:marBottom w:val="0"/>
                                  <w:divBdr>
                                    <w:top w:val="none" w:sz="0" w:space="0" w:color="auto"/>
                                    <w:left w:val="none" w:sz="0" w:space="0" w:color="auto"/>
                                    <w:bottom w:val="none" w:sz="0" w:space="0" w:color="auto"/>
                                    <w:right w:val="none" w:sz="0" w:space="0" w:color="auto"/>
                                  </w:divBdr>
                                </w:div>
                                <w:div w:id="1405371662">
                                  <w:marLeft w:val="0"/>
                                  <w:marRight w:val="0"/>
                                  <w:marTop w:val="0"/>
                                  <w:marBottom w:val="0"/>
                                  <w:divBdr>
                                    <w:top w:val="none" w:sz="0" w:space="0" w:color="auto"/>
                                    <w:left w:val="none" w:sz="0" w:space="0" w:color="auto"/>
                                    <w:bottom w:val="none" w:sz="0" w:space="0" w:color="auto"/>
                                    <w:right w:val="none" w:sz="0" w:space="0" w:color="auto"/>
                                  </w:divBdr>
                                  <w:divsChild>
                                    <w:div w:id="1171456265">
                                      <w:marLeft w:val="0"/>
                                      <w:marRight w:val="0"/>
                                      <w:marTop w:val="0"/>
                                      <w:marBottom w:val="0"/>
                                      <w:divBdr>
                                        <w:top w:val="none" w:sz="0" w:space="0" w:color="auto"/>
                                        <w:left w:val="none" w:sz="0" w:space="0" w:color="auto"/>
                                        <w:bottom w:val="none" w:sz="0" w:space="0" w:color="auto"/>
                                        <w:right w:val="none" w:sz="0" w:space="0" w:color="auto"/>
                                      </w:divBdr>
                                    </w:div>
                                    <w:div w:id="1195775220">
                                      <w:marLeft w:val="0"/>
                                      <w:marRight w:val="0"/>
                                      <w:marTop w:val="0"/>
                                      <w:marBottom w:val="0"/>
                                      <w:divBdr>
                                        <w:top w:val="none" w:sz="0" w:space="0" w:color="auto"/>
                                        <w:left w:val="none" w:sz="0" w:space="0" w:color="auto"/>
                                        <w:bottom w:val="none" w:sz="0" w:space="0" w:color="auto"/>
                                        <w:right w:val="none" w:sz="0" w:space="0" w:color="auto"/>
                                      </w:divBdr>
                                    </w:div>
                                  </w:divsChild>
                                </w:div>
                                <w:div w:id="194276978">
                                  <w:marLeft w:val="0"/>
                                  <w:marRight w:val="0"/>
                                  <w:marTop w:val="0"/>
                                  <w:marBottom w:val="0"/>
                                  <w:divBdr>
                                    <w:top w:val="none" w:sz="0" w:space="0" w:color="auto"/>
                                    <w:left w:val="none" w:sz="0" w:space="0" w:color="auto"/>
                                    <w:bottom w:val="none" w:sz="0" w:space="0" w:color="auto"/>
                                    <w:right w:val="none" w:sz="0" w:space="0" w:color="auto"/>
                                  </w:divBdr>
                                  <w:divsChild>
                                    <w:div w:id="1412580864">
                                      <w:marLeft w:val="0"/>
                                      <w:marRight w:val="0"/>
                                      <w:marTop w:val="0"/>
                                      <w:marBottom w:val="0"/>
                                      <w:divBdr>
                                        <w:top w:val="none" w:sz="0" w:space="0" w:color="auto"/>
                                        <w:left w:val="none" w:sz="0" w:space="0" w:color="auto"/>
                                        <w:bottom w:val="none" w:sz="0" w:space="0" w:color="auto"/>
                                        <w:right w:val="none" w:sz="0" w:space="0" w:color="auto"/>
                                      </w:divBdr>
                                    </w:div>
                                  </w:divsChild>
                                </w:div>
                                <w:div w:id="1830124742">
                                  <w:marLeft w:val="0"/>
                                  <w:marRight w:val="0"/>
                                  <w:marTop w:val="0"/>
                                  <w:marBottom w:val="0"/>
                                  <w:divBdr>
                                    <w:top w:val="none" w:sz="0" w:space="0" w:color="auto"/>
                                    <w:left w:val="none" w:sz="0" w:space="0" w:color="auto"/>
                                    <w:bottom w:val="none" w:sz="0" w:space="0" w:color="auto"/>
                                    <w:right w:val="none" w:sz="0" w:space="0" w:color="auto"/>
                                  </w:divBdr>
                                  <w:divsChild>
                                    <w:div w:id="584803488">
                                      <w:marLeft w:val="0"/>
                                      <w:marRight w:val="0"/>
                                      <w:marTop w:val="0"/>
                                      <w:marBottom w:val="0"/>
                                      <w:divBdr>
                                        <w:top w:val="none" w:sz="0" w:space="0" w:color="auto"/>
                                        <w:left w:val="none" w:sz="0" w:space="0" w:color="auto"/>
                                        <w:bottom w:val="none" w:sz="0" w:space="0" w:color="auto"/>
                                        <w:right w:val="none" w:sz="0" w:space="0" w:color="auto"/>
                                      </w:divBdr>
                                    </w:div>
                                    <w:div w:id="2139293773">
                                      <w:marLeft w:val="0"/>
                                      <w:marRight w:val="0"/>
                                      <w:marTop w:val="0"/>
                                      <w:marBottom w:val="0"/>
                                      <w:divBdr>
                                        <w:top w:val="none" w:sz="0" w:space="0" w:color="auto"/>
                                        <w:left w:val="none" w:sz="0" w:space="0" w:color="auto"/>
                                        <w:bottom w:val="none" w:sz="0" w:space="0" w:color="auto"/>
                                        <w:right w:val="none" w:sz="0" w:space="0" w:color="auto"/>
                                      </w:divBdr>
                                    </w:div>
                                  </w:divsChild>
                                </w:div>
                                <w:div w:id="248388977">
                                  <w:marLeft w:val="0"/>
                                  <w:marRight w:val="0"/>
                                  <w:marTop w:val="0"/>
                                  <w:marBottom w:val="0"/>
                                  <w:divBdr>
                                    <w:top w:val="none" w:sz="0" w:space="0" w:color="auto"/>
                                    <w:left w:val="none" w:sz="0" w:space="0" w:color="auto"/>
                                    <w:bottom w:val="none" w:sz="0" w:space="0" w:color="auto"/>
                                    <w:right w:val="none" w:sz="0" w:space="0" w:color="auto"/>
                                  </w:divBdr>
                                  <w:divsChild>
                                    <w:div w:id="1873230825">
                                      <w:marLeft w:val="0"/>
                                      <w:marRight w:val="0"/>
                                      <w:marTop w:val="0"/>
                                      <w:marBottom w:val="0"/>
                                      <w:divBdr>
                                        <w:top w:val="none" w:sz="0" w:space="0" w:color="auto"/>
                                        <w:left w:val="none" w:sz="0" w:space="0" w:color="auto"/>
                                        <w:bottom w:val="none" w:sz="0" w:space="0" w:color="auto"/>
                                        <w:right w:val="none" w:sz="0" w:space="0" w:color="auto"/>
                                      </w:divBdr>
                                    </w:div>
                                    <w:div w:id="1703287670">
                                      <w:marLeft w:val="0"/>
                                      <w:marRight w:val="0"/>
                                      <w:marTop w:val="0"/>
                                      <w:marBottom w:val="0"/>
                                      <w:divBdr>
                                        <w:top w:val="none" w:sz="0" w:space="0" w:color="auto"/>
                                        <w:left w:val="none" w:sz="0" w:space="0" w:color="auto"/>
                                        <w:bottom w:val="none" w:sz="0" w:space="0" w:color="auto"/>
                                        <w:right w:val="none" w:sz="0" w:space="0" w:color="auto"/>
                                      </w:divBdr>
                                    </w:div>
                                  </w:divsChild>
                                </w:div>
                                <w:div w:id="1124272857">
                                  <w:marLeft w:val="0"/>
                                  <w:marRight w:val="0"/>
                                  <w:marTop w:val="0"/>
                                  <w:marBottom w:val="0"/>
                                  <w:divBdr>
                                    <w:top w:val="none" w:sz="0" w:space="0" w:color="auto"/>
                                    <w:left w:val="none" w:sz="0" w:space="0" w:color="auto"/>
                                    <w:bottom w:val="none" w:sz="0" w:space="0" w:color="auto"/>
                                    <w:right w:val="none" w:sz="0" w:space="0" w:color="auto"/>
                                  </w:divBdr>
                                  <w:divsChild>
                                    <w:div w:id="2052731529">
                                      <w:marLeft w:val="0"/>
                                      <w:marRight w:val="0"/>
                                      <w:marTop w:val="0"/>
                                      <w:marBottom w:val="0"/>
                                      <w:divBdr>
                                        <w:top w:val="none" w:sz="0" w:space="0" w:color="auto"/>
                                        <w:left w:val="none" w:sz="0" w:space="0" w:color="auto"/>
                                        <w:bottom w:val="none" w:sz="0" w:space="0" w:color="auto"/>
                                        <w:right w:val="none" w:sz="0" w:space="0" w:color="auto"/>
                                      </w:divBdr>
                                    </w:div>
                                  </w:divsChild>
                                </w:div>
                                <w:div w:id="1244798102">
                                  <w:marLeft w:val="0"/>
                                  <w:marRight w:val="0"/>
                                  <w:marTop w:val="0"/>
                                  <w:marBottom w:val="0"/>
                                  <w:divBdr>
                                    <w:top w:val="none" w:sz="0" w:space="0" w:color="auto"/>
                                    <w:left w:val="none" w:sz="0" w:space="0" w:color="auto"/>
                                    <w:bottom w:val="none" w:sz="0" w:space="0" w:color="auto"/>
                                    <w:right w:val="none" w:sz="0" w:space="0" w:color="auto"/>
                                  </w:divBdr>
                                  <w:divsChild>
                                    <w:div w:id="1034892057">
                                      <w:marLeft w:val="0"/>
                                      <w:marRight w:val="0"/>
                                      <w:marTop w:val="0"/>
                                      <w:marBottom w:val="0"/>
                                      <w:divBdr>
                                        <w:top w:val="none" w:sz="0" w:space="0" w:color="auto"/>
                                        <w:left w:val="none" w:sz="0" w:space="0" w:color="auto"/>
                                        <w:bottom w:val="none" w:sz="0" w:space="0" w:color="auto"/>
                                        <w:right w:val="none" w:sz="0" w:space="0" w:color="auto"/>
                                      </w:divBdr>
                                    </w:div>
                                  </w:divsChild>
                                </w:div>
                                <w:div w:id="668827142">
                                  <w:marLeft w:val="0"/>
                                  <w:marRight w:val="0"/>
                                  <w:marTop w:val="0"/>
                                  <w:marBottom w:val="0"/>
                                  <w:divBdr>
                                    <w:top w:val="none" w:sz="0" w:space="0" w:color="auto"/>
                                    <w:left w:val="none" w:sz="0" w:space="0" w:color="auto"/>
                                    <w:bottom w:val="none" w:sz="0" w:space="0" w:color="auto"/>
                                    <w:right w:val="none" w:sz="0" w:space="0" w:color="auto"/>
                                  </w:divBdr>
                                  <w:divsChild>
                                    <w:div w:id="878205766">
                                      <w:marLeft w:val="0"/>
                                      <w:marRight w:val="0"/>
                                      <w:marTop w:val="0"/>
                                      <w:marBottom w:val="0"/>
                                      <w:divBdr>
                                        <w:top w:val="none" w:sz="0" w:space="0" w:color="auto"/>
                                        <w:left w:val="none" w:sz="0" w:space="0" w:color="auto"/>
                                        <w:bottom w:val="none" w:sz="0" w:space="0" w:color="auto"/>
                                        <w:right w:val="none" w:sz="0" w:space="0" w:color="auto"/>
                                      </w:divBdr>
                                    </w:div>
                                  </w:divsChild>
                                </w:div>
                                <w:div w:id="1143884345">
                                  <w:marLeft w:val="0"/>
                                  <w:marRight w:val="0"/>
                                  <w:marTop w:val="0"/>
                                  <w:marBottom w:val="0"/>
                                  <w:divBdr>
                                    <w:top w:val="none" w:sz="0" w:space="0" w:color="auto"/>
                                    <w:left w:val="none" w:sz="0" w:space="0" w:color="auto"/>
                                    <w:bottom w:val="none" w:sz="0" w:space="0" w:color="auto"/>
                                    <w:right w:val="none" w:sz="0" w:space="0" w:color="auto"/>
                                  </w:divBdr>
                                  <w:divsChild>
                                    <w:div w:id="1394238279">
                                      <w:marLeft w:val="0"/>
                                      <w:marRight w:val="0"/>
                                      <w:marTop w:val="0"/>
                                      <w:marBottom w:val="0"/>
                                      <w:divBdr>
                                        <w:top w:val="none" w:sz="0" w:space="0" w:color="auto"/>
                                        <w:left w:val="none" w:sz="0" w:space="0" w:color="auto"/>
                                        <w:bottom w:val="none" w:sz="0" w:space="0" w:color="auto"/>
                                        <w:right w:val="none" w:sz="0" w:space="0" w:color="auto"/>
                                      </w:divBdr>
                                    </w:div>
                                  </w:divsChild>
                                </w:div>
                                <w:div w:id="1287347763">
                                  <w:marLeft w:val="0"/>
                                  <w:marRight w:val="0"/>
                                  <w:marTop w:val="0"/>
                                  <w:marBottom w:val="0"/>
                                  <w:divBdr>
                                    <w:top w:val="none" w:sz="0" w:space="0" w:color="auto"/>
                                    <w:left w:val="none" w:sz="0" w:space="0" w:color="auto"/>
                                    <w:bottom w:val="none" w:sz="0" w:space="0" w:color="auto"/>
                                    <w:right w:val="none" w:sz="0" w:space="0" w:color="auto"/>
                                  </w:divBdr>
                                  <w:divsChild>
                                    <w:div w:id="178088672">
                                      <w:marLeft w:val="0"/>
                                      <w:marRight w:val="0"/>
                                      <w:marTop w:val="0"/>
                                      <w:marBottom w:val="0"/>
                                      <w:divBdr>
                                        <w:top w:val="none" w:sz="0" w:space="0" w:color="auto"/>
                                        <w:left w:val="none" w:sz="0" w:space="0" w:color="auto"/>
                                        <w:bottom w:val="none" w:sz="0" w:space="0" w:color="auto"/>
                                        <w:right w:val="none" w:sz="0" w:space="0" w:color="auto"/>
                                      </w:divBdr>
                                    </w:div>
                                  </w:divsChild>
                                </w:div>
                                <w:div w:id="344983355">
                                  <w:marLeft w:val="0"/>
                                  <w:marRight w:val="0"/>
                                  <w:marTop w:val="0"/>
                                  <w:marBottom w:val="0"/>
                                  <w:divBdr>
                                    <w:top w:val="none" w:sz="0" w:space="0" w:color="auto"/>
                                    <w:left w:val="none" w:sz="0" w:space="0" w:color="auto"/>
                                    <w:bottom w:val="none" w:sz="0" w:space="0" w:color="auto"/>
                                    <w:right w:val="none" w:sz="0" w:space="0" w:color="auto"/>
                                  </w:divBdr>
                                  <w:divsChild>
                                    <w:div w:id="1846899647">
                                      <w:marLeft w:val="0"/>
                                      <w:marRight w:val="0"/>
                                      <w:marTop w:val="0"/>
                                      <w:marBottom w:val="0"/>
                                      <w:divBdr>
                                        <w:top w:val="none" w:sz="0" w:space="0" w:color="auto"/>
                                        <w:left w:val="none" w:sz="0" w:space="0" w:color="auto"/>
                                        <w:bottom w:val="none" w:sz="0" w:space="0" w:color="auto"/>
                                        <w:right w:val="none" w:sz="0" w:space="0" w:color="auto"/>
                                      </w:divBdr>
                                    </w:div>
                                  </w:divsChild>
                                </w:div>
                                <w:div w:id="1264336001">
                                  <w:marLeft w:val="0"/>
                                  <w:marRight w:val="0"/>
                                  <w:marTop w:val="0"/>
                                  <w:marBottom w:val="0"/>
                                  <w:divBdr>
                                    <w:top w:val="none" w:sz="0" w:space="0" w:color="auto"/>
                                    <w:left w:val="none" w:sz="0" w:space="0" w:color="auto"/>
                                    <w:bottom w:val="none" w:sz="0" w:space="0" w:color="auto"/>
                                    <w:right w:val="none" w:sz="0" w:space="0" w:color="auto"/>
                                  </w:divBdr>
                                  <w:divsChild>
                                    <w:div w:id="2102796082">
                                      <w:marLeft w:val="0"/>
                                      <w:marRight w:val="0"/>
                                      <w:marTop w:val="0"/>
                                      <w:marBottom w:val="0"/>
                                      <w:divBdr>
                                        <w:top w:val="none" w:sz="0" w:space="0" w:color="auto"/>
                                        <w:left w:val="none" w:sz="0" w:space="0" w:color="auto"/>
                                        <w:bottom w:val="none" w:sz="0" w:space="0" w:color="auto"/>
                                        <w:right w:val="none" w:sz="0" w:space="0" w:color="auto"/>
                                      </w:divBdr>
                                    </w:div>
                                  </w:divsChild>
                                </w:div>
                                <w:div w:id="1230775657">
                                  <w:marLeft w:val="0"/>
                                  <w:marRight w:val="0"/>
                                  <w:marTop w:val="0"/>
                                  <w:marBottom w:val="0"/>
                                  <w:divBdr>
                                    <w:top w:val="none" w:sz="0" w:space="0" w:color="auto"/>
                                    <w:left w:val="none" w:sz="0" w:space="0" w:color="auto"/>
                                    <w:bottom w:val="none" w:sz="0" w:space="0" w:color="auto"/>
                                    <w:right w:val="none" w:sz="0" w:space="0" w:color="auto"/>
                                  </w:divBdr>
                                  <w:divsChild>
                                    <w:div w:id="784083346">
                                      <w:marLeft w:val="0"/>
                                      <w:marRight w:val="0"/>
                                      <w:marTop w:val="0"/>
                                      <w:marBottom w:val="0"/>
                                      <w:divBdr>
                                        <w:top w:val="none" w:sz="0" w:space="0" w:color="auto"/>
                                        <w:left w:val="none" w:sz="0" w:space="0" w:color="auto"/>
                                        <w:bottom w:val="none" w:sz="0" w:space="0" w:color="auto"/>
                                        <w:right w:val="none" w:sz="0" w:space="0" w:color="auto"/>
                                      </w:divBdr>
                                    </w:div>
                                  </w:divsChild>
                                </w:div>
                                <w:div w:id="937833623">
                                  <w:marLeft w:val="0"/>
                                  <w:marRight w:val="0"/>
                                  <w:marTop w:val="0"/>
                                  <w:marBottom w:val="0"/>
                                  <w:divBdr>
                                    <w:top w:val="none" w:sz="0" w:space="0" w:color="auto"/>
                                    <w:left w:val="none" w:sz="0" w:space="0" w:color="auto"/>
                                    <w:bottom w:val="none" w:sz="0" w:space="0" w:color="auto"/>
                                    <w:right w:val="none" w:sz="0" w:space="0" w:color="auto"/>
                                  </w:divBdr>
                                  <w:divsChild>
                                    <w:div w:id="785078266">
                                      <w:marLeft w:val="0"/>
                                      <w:marRight w:val="0"/>
                                      <w:marTop w:val="0"/>
                                      <w:marBottom w:val="0"/>
                                      <w:divBdr>
                                        <w:top w:val="none" w:sz="0" w:space="0" w:color="auto"/>
                                        <w:left w:val="none" w:sz="0" w:space="0" w:color="auto"/>
                                        <w:bottom w:val="none" w:sz="0" w:space="0" w:color="auto"/>
                                        <w:right w:val="none" w:sz="0" w:space="0" w:color="auto"/>
                                      </w:divBdr>
                                    </w:div>
                                  </w:divsChild>
                                </w:div>
                                <w:div w:id="1277562513">
                                  <w:marLeft w:val="0"/>
                                  <w:marRight w:val="0"/>
                                  <w:marTop w:val="0"/>
                                  <w:marBottom w:val="0"/>
                                  <w:divBdr>
                                    <w:top w:val="none" w:sz="0" w:space="0" w:color="auto"/>
                                    <w:left w:val="none" w:sz="0" w:space="0" w:color="auto"/>
                                    <w:bottom w:val="none" w:sz="0" w:space="0" w:color="auto"/>
                                    <w:right w:val="none" w:sz="0" w:space="0" w:color="auto"/>
                                  </w:divBdr>
                                  <w:divsChild>
                                    <w:div w:id="454327637">
                                      <w:marLeft w:val="0"/>
                                      <w:marRight w:val="0"/>
                                      <w:marTop w:val="0"/>
                                      <w:marBottom w:val="0"/>
                                      <w:divBdr>
                                        <w:top w:val="none" w:sz="0" w:space="0" w:color="auto"/>
                                        <w:left w:val="none" w:sz="0" w:space="0" w:color="auto"/>
                                        <w:bottom w:val="none" w:sz="0" w:space="0" w:color="auto"/>
                                        <w:right w:val="none" w:sz="0" w:space="0" w:color="auto"/>
                                      </w:divBdr>
                                    </w:div>
                                  </w:divsChild>
                                </w:div>
                                <w:div w:id="1761368185">
                                  <w:marLeft w:val="0"/>
                                  <w:marRight w:val="0"/>
                                  <w:marTop w:val="0"/>
                                  <w:marBottom w:val="0"/>
                                  <w:divBdr>
                                    <w:top w:val="none" w:sz="0" w:space="0" w:color="auto"/>
                                    <w:left w:val="none" w:sz="0" w:space="0" w:color="auto"/>
                                    <w:bottom w:val="none" w:sz="0" w:space="0" w:color="auto"/>
                                    <w:right w:val="none" w:sz="0" w:space="0" w:color="auto"/>
                                  </w:divBdr>
                                  <w:divsChild>
                                    <w:div w:id="1715889108">
                                      <w:marLeft w:val="0"/>
                                      <w:marRight w:val="0"/>
                                      <w:marTop w:val="0"/>
                                      <w:marBottom w:val="0"/>
                                      <w:divBdr>
                                        <w:top w:val="none" w:sz="0" w:space="0" w:color="auto"/>
                                        <w:left w:val="none" w:sz="0" w:space="0" w:color="auto"/>
                                        <w:bottom w:val="none" w:sz="0" w:space="0" w:color="auto"/>
                                        <w:right w:val="none" w:sz="0" w:space="0" w:color="auto"/>
                                      </w:divBdr>
                                    </w:div>
                                  </w:divsChild>
                                </w:div>
                                <w:div w:id="2084520816">
                                  <w:marLeft w:val="0"/>
                                  <w:marRight w:val="0"/>
                                  <w:marTop w:val="0"/>
                                  <w:marBottom w:val="0"/>
                                  <w:divBdr>
                                    <w:top w:val="none" w:sz="0" w:space="0" w:color="auto"/>
                                    <w:left w:val="none" w:sz="0" w:space="0" w:color="auto"/>
                                    <w:bottom w:val="none" w:sz="0" w:space="0" w:color="auto"/>
                                    <w:right w:val="none" w:sz="0" w:space="0" w:color="auto"/>
                                  </w:divBdr>
                                  <w:divsChild>
                                    <w:div w:id="955868937">
                                      <w:marLeft w:val="0"/>
                                      <w:marRight w:val="0"/>
                                      <w:marTop w:val="0"/>
                                      <w:marBottom w:val="0"/>
                                      <w:divBdr>
                                        <w:top w:val="none" w:sz="0" w:space="0" w:color="auto"/>
                                        <w:left w:val="none" w:sz="0" w:space="0" w:color="auto"/>
                                        <w:bottom w:val="none" w:sz="0" w:space="0" w:color="auto"/>
                                        <w:right w:val="none" w:sz="0" w:space="0" w:color="auto"/>
                                      </w:divBdr>
                                    </w:div>
                                  </w:divsChild>
                                </w:div>
                                <w:div w:id="1230847389">
                                  <w:marLeft w:val="0"/>
                                  <w:marRight w:val="0"/>
                                  <w:marTop w:val="0"/>
                                  <w:marBottom w:val="0"/>
                                  <w:divBdr>
                                    <w:top w:val="none" w:sz="0" w:space="0" w:color="auto"/>
                                    <w:left w:val="none" w:sz="0" w:space="0" w:color="auto"/>
                                    <w:bottom w:val="none" w:sz="0" w:space="0" w:color="auto"/>
                                    <w:right w:val="none" w:sz="0" w:space="0" w:color="auto"/>
                                  </w:divBdr>
                                  <w:divsChild>
                                    <w:div w:id="1008219201">
                                      <w:marLeft w:val="0"/>
                                      <w:marRight w:val="0"/>
                                      <w:marTop w:val="0"/>
                                      <w:marBottom w:val="0"/>
                                      <w:divBdr>
                                        <w:top w:val="none" w:sz="0" w:space="0" w:color="auto"/>
                                        <w:left w:val="none" w:sz="0" w:space="0" w:color="auto"/>
                                        <w:bottom w:val="none" w:sz="0" w:space="0" w:color="auto"/>
                                        <w:right w:val="none" w:sz="0" w:space="0" w:color="auto"/>
                                      </w:divBdr>
                                    </w:div>
                                  </w:divsChild>
                                </w:div>
                                <w:div w:id="673604916">
                                  <w:marLeft w:val="0"/>
                                  <w:marRight w:val="0"/>
                                  <w:marTop w:val="0"/>
                                  <w:marBottom w:val="0"/>
                                  <w:divBdr>
                                    <w:top w:val="none" w:sz="0" w:space="0" w:color="auto"/>
                                    <w:left w:val="none" w:sz="0" w:space="0" w:color="auto"/>
                                    <w:bottom w:val="none" w:sz="0" w:space="0" w:color="auto"/>
                                    <w:right w:val="none" w:sz="0" w:space="0" w:color="auto"/>
                                  </w:divBdr>
                                  <w:divsChild>
                                    <w:div w:id="1319262722">
                                      <w:marLeft w:val="0"/>
                                      <w:marRight w:val="0"/>
                                      <w:marTop w:val="0"/>
                                      <w:marBottom w:val="0"/>
                                      <w:divBdr>
                                        <w:top w:val="none" w:sz="0" w:space="0" w:color="auto"/>
                                        <w:left w:val="none" w:sz="0" w:space="0" w:color="auto"/>
                                        <w:bottom w:val="none" w:sz="0" w:space="0" w:color="auto"/>
                                        <w:right w:val="none" w:sz="0" w:space="0" w:color="auto"/>
                                      </w:divBdr>
                                    </w:div>
                                  </w:divsChild>
                                </w:div>
                                <w:div w:id="456994843">
                                  <w:marLeft w:val="0"/>
                                  <w:marRight w:val="0"/>
                                  <w:marTop w:val="0"/>
                                  <w:marBottom w:val="0"/>
                                  <w:divBdr>
                                    <w:top w:val="none" w:sz="0" w:space="0" w:color="auto"/>
                                    <w:left w:val="none" w:sz="0" w:space="0" w:color="auto"/>
                                    <w:bottom w:val="none" w:sz="0" w:space="0" w:color="auto"/>
                                    <w:right w:val="none" w:sz="0" w:space="0" w:color="auto"/>
                                  </w:divBdr>
                                  <w:divsChild>
                                    <w:div w:id="507525535">
                                      <w:marLeft w:val="0"/>
                                      <w:marRight w:val="0"/>
                                      <w:marTop w:val="0"/>
                                      <w:marBottom w:val="0"/>
                                      <w:divBdr>
                                        <w:top w:val="none" w:sz="0" w:space="0" w:color="auto"/>
                                        <w:left w:val="none" w:sz="0" w:space="0" w:color="auto"/>
                                        <w:bottom w:val="none" w:sz="0" w:space="0" w:color="auto"/>
                                        <w:right w:val="none" w:sz="0" w:space="0" w:color="auto"/>
                                      </w:divBdr>
                                    </w:div>
                                  </w:divsChild>
                                </w:div>
                                <w:div w:id="515121054">
                                  <w:marLeft w:val="0"/>
                                  <w:marRight w:val="0"/>
                                  <w:marTop w:val="0"/>
                                  <w:marBottom w:val="0"/>
                                  <w:divBdr>
                                    <w:top w:val="none" w:sz="0" w:space="0" w:color="auto"/>
                                    <w:left w:val="none" w:sz="0" w:space="0" w:color="auto"/>
                                    <w:bottom w:val="none" w:sz="0" w:space="0" w:color="auto"/>
                                    <w:right w:val="none" w:sz="0" w:space="0" w:color="auto"/>
                                  </w:divBdr>
                                  <w:divsChild>
                                    <w:div w:id="2143305696">
                                      <w:marLeft w:val="0"/>
                                      <w:marRight w:val="0"/>
                                      <w:marTop w:val="0"/>
                                      <w:marBottom w:val="0"/>
                                      <w:divBdr>
                                        <w:top w:val="none" w:sz="0" w:space="0" w:color="auto"/>
                                        <w:left w:val="none" w:sz="0" w:space="0" w:color="auto"/>
                                        <w:bottom w:val="none" w:sz="0" w:space="0" w:color="auto"/>
                                        <w:right w:val="none" w:sz="0" w:space="0" w:color="auto"/>
                                      </w:divBdr>
                                    </w:div>
                                  </w:divsChild>
                                </w:div>
                                <w:div w:id="385421028">
                                  <w:marLeft w:val="0"/>
                                  <w:marRight w:val="0"/>
                                  <w:marTop w:val="0"/>
                                  <w:marBottom w:val="0"/>
                                  <w:divBdr>
                                    <w:top w:val="none" w:sz="0" w:space="0" w:color="auto"/>
                                    <w:left w:val="none" w:sz="0" w:space="0" w:color="auto"/>
                                    <w:bottom w:val="none" w:sz="0" w:space="0" w:color="auto"/>
                                    <w:right w:val="none" w:sz="0" w:space="0" w:color="auto"/>
                                  </w:divBdr>
                                  <w:divsChild>
                                    <w:div w:id="2064481573">
                                      <w:marLeft w:val="0"/>
                                      <w:marRight w:val="0"/>
                                      <w:marTop w:val="0"/>
                                      <w:marBottom w:val="0"/>
                                      <w:divBdr>
                                        <w:top w:val="none" w:sz="0" w:space="0" w:color="auto"/>
                                        <w:left w:val="none" w:sz="0" w:space="0" w:color="auto"/>
                                        <w:bottom w:val="none" w:sz="0" w:space="0" w:color="auto"/>
                                        <w:right w:val="none" w:sz="0" w:space="0" w:color="auto"/>
                                      </w:divBdr>
                                    </w:div>
                                  </w:divsChild>
                                </w:div>
                                <w:div w:id="1457598522">
                                  <w:marLeft w:val="0"/>
                                  <w:marRight w:val="0"/>
                                  <w:marTop w:val="0"/>
                                  <w:marBottom w:val="0"/>
                                  <w:divBdr>
                                    <w:top w:val="none" w:sz="0" w:space="0" w:color="auto"/>
                                    <w:left w:val="none" w:sz="0" w:space="0" w:color="auto"/>
                                    <w:bottom w:val="none" w:sz="0" w:space="0" w:color="auto"/>
                                    <w:right w:val="none" w:sz="0" w:space="0" w:color="auto"/>
                                  </w:divBdr>
                                  <w:divsChild>
                                    <w:div w:id="994575933">
                                      <w:marLeft w:val="0"/>
                                      <w:marRight w:val="0"/>
                                      <w:marTop w:val="0"/>
                                      <w:marBottom w:val="0"/>
                                      <w:divBdr>
                                        <w:top w:val="none" w:sz="0" w:space="0" w:color="auto"/>
                                        <w:left w:val="none" w:sz="0" w:space="0" w:color="auto"/>
                                        <w:bottom w:val="none" w:sz="0" w:space="0" w:color="auto"/>
                                        <w:right w:val="none" w:sz="0" w:space="0" w:color="auto"/>
                                      </w:divBdr>
                                    </w:div>
                                  </w:divsChild>
                                </w:div>
                                <w:div w:id="764573241">
                                  <w:marLeft w:val="0"/>
                                  <w:marRight w:val="0"/>
                                  <w:marTop w:val="0"/>
                                  <w:marBottom w:val="0"/>
                                  <w:divBdr>
                                    <w:top w:val="none" w:sz="0" w:space="0" w:color="auto"/>
                                    <w:left w:val="none" w:sz="0" w:space="0" w:color="auto"/>
                                    <w:bottom w:val="none" w:sz="0" w:space="0" w:color="auto"/>
                                    <w:right w:val="none" w:sz="0" w:space="0" w:color="auto"/>
                                  </w:divBdr>
                                  <w:divsChild>
                                    <w:div w:id="1065687159">
                                      <w:marLeft w:val="0"/>
                                      <w:marRight w:val="0"/>
                                      <w:marTop w:val="0"/>
                                      <w:marBottom w:val="0"/>
                                      <w:divBdr>
                                        <w:top w:val="none" w:sz="0" w:space="0" w:color="auto"/>
                                        <w:left w:val="none" w:sz="0" w:space="0" w:color="auto"/>
                                        <w:bottom w:val="none" w:sz="0" w:space="0" w:color="auto"/>
                                        <w:right w:val="none" w:sz="0" w:space="0" w:color="auto"/>
                                      </w:divBdr>
                                    </w:div>
                                  </w:divsChild>
                                </w:div>
                                <w:div w:id="43062024">
                                  <w:marLeft w:val="0"/>
                                  <w:marRight w:val="0"/>
                                  <w:marTop w:val="0"/>
                                  <w:marBottom w:val="0"/>
                                  <w:divBdr>
                                    <w:top w:val="none" w:sz="0" w:space="0" w:color="auto"/>
                                    <w:left w:val="none" w:sz="0" w:space="0" w:color="auto"/>
                                    <w:bottom w:val="none" w:sz="0" w:space="0" w:color="auto"/>
                                    <w:right w:val="none" w:sz="0" w:space="0" w:color="auto"/>
                                  </w:divBdr>
                                  <w:divsChild>
                                    <w:div w:id="62726243">
                                      <w:marLeft w:val="0"/>
                                      <w:marRight w:val="0"/>
                                      <w:marTop w:val="0"/>
                                      <w:marBottom w:val="0"/>
                                      <w:divBdr>
                                        <w:top w:val="none" w:sz="0" w:space="0" w:color="auto"/>
                                        <w:left w:val="none" w:sz="0" w:space="0" w:color="auto"/>
                                        <w:bottom w:val="none" w:sz="0" w:space="0" w:color="auto"/>
                                        <w:right w:val="none" w:sz="0" w:space="0" w:color="auto"/>
                                      </w:divBdr>
                                    </w:div>
                                  </w:divsChild>
                                </w:div>
                                <w:div w:id="957295422">
                                  <w:marLeft w:val="0"/>
                                  <w:marRight w:val="0"/>
                                  <w:marTop w:val="0"/>
                                  <w:marBottom w:val="0"/>
                                  <w:divBdr>
                                    <w:top w:val="none" w:sz="0" w:space="0" w:color="auto"/>
                                    <w:left w:val="none" w:sz="0" w:space="0" w:color="auto"/>
                                    <w:bottom w:val="none" w:sz="0" w:space="0" w:color="auto"/>
                                    <w:right w:val="none" w:sz="0" w:space="0" w:color="auto"/>
                                  </w:divBdr>
                                  <w:divsChild>
                                    <w:div w:id="917978171">
                                      <w:marLeft w:val="0"/>
                                      <w:marRight w:val="0"/>
                                      <w:marTop w:val="0"/>
                                      <w:marBottom w:val="0"/>
                                      <w:divBdr>
                                        <w:top w:val="none" w:sz="0" w:space="0" w:color="auto"/>
                                        <w:left w:val="none" w:sz="0" w:space="0" w:color="auto"/>
                                        <w:bottom w:val="none" w:sz="0" w:space="0" w:color="auto"/>
                                        <w:right w:val="none" w:sz="0" w:space="0" w:color="auto"/>
                                      </w:divBdr>
                                    </w:div>
                                  </w:divsChild>
                                </w:div>
                                <w:div w:id="318585480">
                                  <w:marLeft w:val="0"/>
                                  <w:marRight w:val="0"/>
                                  <w:marTop w:val="0"/>
                                  <w:marBottom w:val="0"/>
                                  <w:divBdr>
                                    <w:top w:val="none" w:sz="0" w:space="0" w:color="auto"/>
                                    <w:left w:val="none" w:sz="0" w:space="0" w:color="auto"/>
                                    <w:bottom w:val="none" w:sz="0" w:space="0" w:color="auto"/>
                                    <w:right w:val="none" w:sz="0" w:space="0" w:color="auto"/>
                                  </w:divBdr>
                                  <w:divsChild>
                                    <w:div w:id="1916671074">
                                      <w:marLeft w:val="0"/>
                                      <w:marRight w:val="0"/>
                                      <w:marTop w:val="0"/>
                                      <w:marBottom w:val="0"/>
                                      <w:divBdr>
                                        <w:top w:val="none" w:sz="0" w:space="0" w:color="auto"/>
                                        <w:left w:val="none" w:sz="0" w:space="0" w:color="auto"/>
                                        <w:bottom w:val="none" w:sz="0" w:space="0" w:color="auto"/>
                                        <w:right w:val="none" w:sz="0" w:space="0" w:color="auto"/>
                                      </w:divBdr>
                                    </w:div>
                                  </w:divsChild>
                                </w:div>
                                <w:div w:id="904796934">
                                  <w:marLeft w:val="0"/>
                                  <w:marRight w:val="0"/>
                                  <w:marTop w:val="0"/>
                                  <w:marBottom w:val="0"/>
                                  <w:divBdr>
                                    <w:top w:val="none" w:sz="0" w:space="0" w:color="auto"/>
                                    <w:left w:val="none" w:sz="0" w:space="0" w:color="auto"/>
                                    <w:bottom w:val="none" w:sz="0" w:space="0" w:color="auto"/>
                                    <w:right w:val="none" w:sz="0" w:space="0" w:color="auto"/>
                                  </w:divBdr>
                                  <w:divsChild>
                                    <w:div w:id="112409629">
                                      <w:marLeft w:val="0"/>
                                      <w:marRight w:val="0"/>
                                      <w:marTop w:val="0"/>
                                      <w:marBottom w:val="0"/>
                                      <w:divBdr>
                                        <w:top w:val="none" w:sz="0" w:space="0" w:color="auto"/>
                                        <w:left w:val="none" w:sz="0" w:space="0" w:color="auto"/>
                                        <w:bottom w:val="none" w:sz="0" w:space="0" w:color="auto"/>
                                        <w:right w:val="none" w:sz="0" w:space="0" w:color="auto"/>
                                      </w:divBdr>
                                    </w:div>
                                  </w:divsChild>
                                </w:div>
                                <w:div w:id="865170202">
                                  <w:marLeft w:val="0"/>
                                  <w:marRight w:val="0"/>
                                  <w:marTop w:val="0"/>
                                  <w:marBottom w:val="0"/>
                                  <w:divBdr>
                                    <w:top w:val="none" w:sz="0" w:space="0" w:color="auto"/>
                                    <w:left w:val="none" w:sz="0" w:space="0" w:color="auto"/>
                                    <w:bottom w:val="none" w:sz="0" w:space="0" w:color="auto"/>
                                    <w:right w:val="none" w:sz="0" w:space="0" w:color="auto"/>
                                  </w:divBdr>
                                  <w:divsChild>
                                    <w:div w:id="1249803597">
                                      <w:marLeft w:val="0"/>
                                      <w:marRight w:val="0"/>
                                      <w:marTop w:val="0"/>
                                      <w:marBottom w:val="0"/>
                                      <w:divBdr>
                                        <w:top w:val="none" w:sz="0" w:space="0" w:color="auto"/>
                                        <w:left w:val="none" w:sz="0" w:space="0" w:color="auto"/>
                                        <w:bottom w:val="none" w:sz="0" w:space="0" w:color="auto"/>
                                        <w:right w:val="none" w:sz="0" w:space="0" w:color="auto"/>
                                      </w:divBdr>
                                    </w:div>
                                  </w:divsChild>
                                </w:div>
                                <w:div w:id="1304238282">
                                  <w:marLeft w:val="0"/>
                                  <w:marRight w:val="0"/>
                                  <w:marTop w:val="0"/>
                                  <w:marBottom w:val="0"/>
                                  <w:divBdr>
                                    <w:top w:val="none" w:sz="0" w:space="0" w:color="auto"/>
                                    <w:left w:val="none" w:sz="0" w:space="0" w:color="auto"/>
                                    <w:bottom w:val="none" w:sz="0" w:space="0" w:color="auto"/>
                                    <w:right w:val="none" w:sz="0" w:space="0" w:color="auto"/>
                                  </w:divBdr>
                                  <w:divsChild>
                                    <w:div w:id="1241603304">
                                      <w:marLeft w:val="0"/>
                                      <w:marRight w:val="0"/>
                                      <w:marTop w:val="0"/>
                                      <w:marBottom w:val="0"/>
                                      <w:divBdr>
                                        <w:top w:val="none" w:sz="0" w:space="0" w:color="auto"/>
                                        <w:left w:val="none" w:sz="0" w:space="0" w:color="auto"/>
                                        <w:bottom w:val="none" w:sz="0" w:space="0" w:color="auto"/>
                                        <w:right w:val="none" w:sz="0" w:space="0" w:color="auto"/>
                                      </w:divBdr>
                                    </w:div>
                                  </w:divsChild>
                                </w:div>
                                <w:div w:id="707948925">
                                  <w:marLeft w:val="0"/>
                                  <w:marRight w:val="0"/>
                                  <w:marTop w:val="0"/>
                                  <w:marBottom w:val="0"/>
                                  <w:divBdr>
                                    <w:top w:val="none" w:sz="0" w:space="0" w:color="auto"/>
                                    <w:left w:val="none" w:sz="0" w:space="0" w:color="auto"/>
                                    <w:bottom w:val="none" w:sz="0" w:space="0" w:color="auto"/>
                                    <w:right w:val="none" w:sz="0" w:space="0" w:color="auto"/>
                                  </w:divBdr>
                                  <w:divsChild>
                                    <w:div w:id="262999542">
                                      <w:marLeft w:val="0"/>
                                      <w:marRight w:val="0"/>
                                      <w:marTop w:val="0"/>
                                      <w:marBottom w:val="0"/>
                                      <w:divBdr>
                                        <w:top w:val="none" w:sz="0" w:space="0" w:color="auto"/>
                                        <w:left w:val="none" w:sz="0" w:space="0" w:color="auto"/>
                                        <w:bottom w:val="none" w:sz="0" w:space="0" w:color="auto"/>
                                        <w:right w:val="none" w:sz="0" w:space="0" w:color="auto"/>
                                      </w:divBdr>
                                    </w:div>
                                  </w:divsChild>
                                </w:div>
                                <w:div w:id="265383939">
                                  <w:marLeft w:val="0"/>
                                  <w:marRight w:val="0"/>
                                  <w:marTop w:val="0"/>
                                  <w:marBottom w:val="0"/>
                                  <w:divBdr>
                                    <w:top w:val="none" w:sz="0" w:space="0" w:color="auto"/>
                                    <w:left w:val="none" w:sz="0" w:space="0" w:color="auto"/>
                                    <w:bottom w:val="none" w:sz="0" w:space="0" w:color="auto"/>
                                    <w:right w:val="none" w:sz="0" w:space="0" w:color="auto"/>
                                  </w:divBdr>
                                  <w:divsChild>
                                    <w:div w:id="1733693972">
                                      <w:marLeft w:val="0"/>
                                      <w:marRight w:val="0"/>
                                      <w:marTop w:val="0"/>
                                      <w:marBottom w:val="0"/>
                                      <w:divBdr>
                                        <w:top w:val="none" w:sz="0" w:space="0" w:color="auto"/>
                                        <w:left w:val="none" w:sz="0" w:space="0" w:color="auto"/>
                                        <w:bottom w:val="none" w:sz="0" w:space="0" w:color="auto"/>
                                        <w:right w:val="none" w:sz="0" w:space="0" w:color="auto"/>
                                      </w:divBdr>
                                    </w:div>
                                  </w:divsChild>
                                </w:div>
                                <w:div w:id="314257594">
                                  <w:marLeft w:val="0"/>
                                  <w:marRight w:val="0"/>
                                  <w:marTop w:val="0"/>
                                  <w:marBottom w:val="0"/>
                                  <w:divBdr>
                                    <w:top w:val="none" w:sz="0" w:space="0" w:color="auto"/>
                                    <w:left w:val="none" w:sz="0" w:space="0" w:color="auto"/>
                                    <w:bottom w:val="none" w:sz="0" w:space="0" w:color="auto"/>
                                    <w:right w:val="none" w:sz="0" w:space="0" w:color="auto"/>
                                  </w:divBdr>
                                  <w:divsChild>
                                    <w:div w:id="1389916759">
                                      <w:marLeft w:val="0"/>
                                      <w:marRight w:val="0"/>
                                      <w:marTop w:val="0"/>
                                      <w:marBottom w:val="0"/>
                                      <w:divBdr>
                                        <w:top w:val="none" w:sz="0" w:space="0" w:color="auto"/>
                                        <w:left w:val="none" w:sz="0" w:space="0" w:color="auto"/>
                                        <w:bottom w:val="none" w:sz="0" w:space="0" w:color="auto"/>
                                        <w:right w:val="none" w:sz="0" w:space="0" w:color="auto"/>
                                      </w:divBdr>
                                    </w:div>
                                  </w:divsChild>
                                </w:div>
                                <w:div w:id="2069916318">
                                  <w:marLeft w:val="0"/>
                                  <w:marRight w:val="0"/>
                                  <w:marTop w:val="0"/>
                                  <w:marBottom w:val="0"/>
                                  <w:divBdr>
                                    <w:top w:val="none" w:sz="0" w:space="0" w:color="auto"/>
                                    <w:left w:val="none" w:sz="0" w:space="0" w:color="auto"/>
                                    <w:bottom w:val="none" w:sz="0" w:space="0" w:color="auto"/>
                                    <w:right w:val="none" w:sz="0" w:space="0" w:color="auto"/>
                                  </w:divBdr>
                                  <w:divsChild>
                                    <w:div w:id="1960598271">
                                      <w:marLeft w:val="0"/>
                                      <w:marRight w:val="0"/>
                                      <w:marTop w:val="0"/>
                                      <w:marBottom w:val="0"/>
                                      <w:divBdr>
                                        <w:top w:val="none" w:sz="0" w:space="0" w:color="auto"/>
                                        <w:left w:val="none" w:sz="0" w:space="0" w:color="auto"/>
                                        <w:bottom w:val="none" w:sz="0" w:space="0" w:color="auto"/>
                                        <w:right w:val="none" w:sz="0" w:space="0" w:color="auto"/>
                                      </w:divBdr>
                                    </w:div>
                                  </w:divsChild>
                                </w:div>
                                <w:div w:id="1252467645">
                                  <w:marLeft w:val="0"/>
                                  <w:marRight w:val="0"/>
                                  <w:marTop w:val="0"/>
                                  <w:marBottom w:val="0"/>
                                  <w:divBdr>
                                    <w:top w:val="none" w:sz="0" w:space="0" w:color="auto"/>
                                    <w:left w:val="none" w:sz="0" w:space="0" w:color="auto"/>
                                    <w:bottom w:val="none" w:sz="0" w:space="0" w:color="auto"/>
                                    <w:right w:val="none" w:sz="0" w:space="0" w:color="auto"/>
                                  </w:divBdr>
                                </w:div>
                                <w:div w:id="243027930">
                                  <w:marLeft w:val="0"/>
                                  <w:marRight w:val="0"/>
                                  <w:marTop w:val="0"/>
                                  <w:marBottom w:val="0"/>
                                  <w:divBdr>
                                    <w:top w:val="none" w:sz="0" w:space="0" w:color="auto"/>
                                    <w:left w:val="none" w:sz="0" w:space="0" w:color="auto"/>
                                    <w:bottom w:val="none" w:sz="0" w:space="0" w:color="auto"/>
                                    <w:right w:val="none" w:sz="0" w:space="0" w:color="auto"/>
                                  </w:divBdr>
                                </w:div>
                                <w:div w:id="1929461851">
                                  <w:marLeft w:val="0"/>
                                  <w:marRight w:val="0"/>
                                  <w:marTop w:val="0"/>
                                  <w:marBottom w:val="0"/>
                                  <w:divBdr>
                                    <w:top w:val="none" w:sz="0" w:space="0" w:color="auto"/>
                                    <w:left w:val="none" w:sz="0" w:space="0" w:color="auto"/>
                                    <w:bottom w:val="none" w:sz="0" w:space="0" w:color="auto"/>
                                    <w:right w:val="none" w:sz="0" w:space="0" w:color="auto"/>
                                  </w:divBdr>
                                </w:div>
                                <w:div w:id="1946185121">
                                  <w:marLeft w:val="0"/>
                                  <w:marRight w:val="0"/>
                                  <w:marTop w:val="0"/>
                                  <w:marBottom w:val="0"/>
                                  <w:divBdr>
                                    <w:top w:val="none" w:sz="0" w:space="0" w:color="auto"/>
                                    <w:left w:val="none" w:sz="0" w:space="0" w:color="auto"/>
                                    <w:bottom w:val="none" w:sz="0" w:space="0" w:color="auto"/>
                                    <w:right w:val="none" w:sz="0" w:space="0" w:color="auto"/>
                                  </w:divBdr>
                                </w:div>
                                <w:div w:id="1671323091">
                                  <w:marLeft w:val="0"/>
                                  <w:marRight w:val="0"/>
                                  <w:marTop w:val="0"/>
                                  <w:marBottom w:val="0"/>
                                  <w:divBdr>
                                    <w:top w:val="none" w:sz="0" w:space="0" w:color="auto"/>
                                    <w:left w:val="none" w:sz="0" w:space="0" w:color="auto"/>
                                    <w:bottom w:val="none" w:sz="0" w:space="0" w:color="auto"/>
                                    <w:right w:val="none" w:sz="0" w:space="0" w:color="auto"/>
                                  </w:divBdr>
                                </w:div>
                                <w:div w:id="305743313">
                                  <w:marLeft w:val="0"/>
                                  <w:marRight w:val="0"/>
                                  <w:marTop w:val="0"/>
                                  <w:marBottom w:val="0"/>
                                  <w:divBdr>
                                    <w:top w:val="none" w:sz="0" w:space="0" w:color="auto"/>
                                    <w:left w:val="none" w:sz="0" w:space="0" w:color="auto"/>
                                    <w:bottom w:val="none" w:sz="0" w:space="0" w:color="auto"/>
                                    <w:right w:val="none" w:sz="0" w:space="0" w:color="auto"/>
                                  </w:divBdr>
                                </w:div>
                                <w:div w:id="2027251523">
                                  <w:marLeft w:val="0"/>
                                  <w:marRight w:val="0"/>
                                  <w:marTop w:val="0"/>
                                  <w:marBottom w:val="0"/>
                                  <w:divBdr>
                                    <w:top w:val="none" w:sz="0" w:space="0" w:color="auto"/>
                                    <w:left w:val="none" w:sz="0" w:space="0" w:color="auto"/>
                                    <w:bottom w:val="none" w:sz="0" w:space="0" w:color="auto"/>
                                    <w:right w:val="none" w:sz="0" w:space="0" w:color="auto"/>
                                  </w:divBdr>
                                </w:div>
                                <w:div w:id="176501462">
                                  <w:marLeft w:val="0"/>
                                  <w:marRight w:val="0"/>
                                  <w:marTop w:val="0"/>
                                  <w:marBottom w:val="0"/>
                                  <w:divBdr>
                                    <w:top w:val="none" w:sz="0" w:space="0" w:color="auto"/>
                                    <w:left w:val="none" w:sz="0" w:space="0" w:color="auto"/>
                                    <w:bottom w:val="none" w:sz="0" w:space="0" w:color="auto"/>
                                    <w:right w:val="none" w:sz="0" w:space="0" w:color="auto"/>
                                  </w:divBdr>
                                </w:div>
                                <w:div w:id="1100759668">
                                  <w:marLeft w:val="0"/>
                                  <w:marRight w:val="0"/>
                                  <w:marTop w:val="0"/>
                                  <w:marBottom w:val="0"/>
                                  <w:divBdr>
                                    <w:top w:val="none" w:sz="0" w:space="0" w:color="auto"/>
                                    <w:left w:val="none" w:sz="0" w:space="0" w:color="auto"/>
                                    <w:bottom w:val="none" w:sz="0" w:space="0" w:color="auto"/>
                                    <w:right w:val="none" w:sz="0" w:space="0" w:color="auto"/>
                                  </w:divBdr>
                                </w:div>
                                <w:div w:id="1715227395">
                                  <w:marLeft w:val="0"/>
                                  <w:marRight w:val="0"/>
                                  <w:marTop w:val="0"/>
                                  <w:marBottom w:val="0"/>
                                  <w:divBdr>
                                    <w:top w:val="none" w:sz="0" w:space="0" w:color="auto"/>
                                    <w:left w:val="none" w:sz="0" w:space="0" w:color="auto"/>
                                    <w:bottom w:val="none" w:sz="0" w:space="0" w:color="auto"/>
                                    <w:right w:val="none" w:sz="0" w:space="0" w:color="auto"/>
                                  </w:divBdr>
                                </w:div>
                                <w:div w:id="281814637">
                                  <w:marLeft w:val="0"/>
                                  <w:marRight w:val="0"/>
                                  <w:marTop w:val="0"/>
                                  <w:marBottom w:val="0"/>
                                  <w:divBdr>
                                    <w:top w:val="none" w:sz="0" w:space="0" w:color="auto"/>
                                    <w:left w:val="none" w:sz="0" w:space="0" w:color="auto"/>
                                    <w:bottom w:val="none" w:sz="0" w:space="0" w:color="auto"/>
                                    <w:right w:val="none" w:sz="0" w:space="0" w:color="auto"/>
                                  </w:divBdr>
                                  <w:divsChild>
                                    <w:div w:id="1314412404">
                                      <w:marLeft w:val="0"/>
                                      <w:marRight w:val="0"/>
                                      <w:marTop w:val="0"/>
                                      <w:marBottom w:val="0"/>
                                      <w:divBdr>
                                        <w:top w:val="none" w:sz="0" w:space="0" w:color="auto"/>
                                        <w:left w:val="none" w:sz="0" w:space="0" w:color="auto"/>
                                        <w:bottom w:val="none" w:sz="0" w:space="0" w:color="auto"/>
                                        <w:right w:val="none" w:sz="0" w:space="0" w:color="auto"/>
                                      </w:divBdr>
                                    </w:div>
                                  </w:divsChild>
                                </w:div>
                                <w:div w:id="463427128">
                                  <w:marLeft w:val="0"/>
                                  <w:marRight w:val="0"/>
                                  <w:marTop w:val="0"/>
                                  <w:marBottom w:val="0"/>
                                  <w:divBdr>
                                    <w:top w:val="none" w:sz="0" w:space="0" w:color="auto"/>
                                    <w:left w:val="none" w:sz="0" w:space="0" w:color="auto"/>
                                    <w:bottom w:val="none" w:sz="0" w:space="0" w:color="auto"/>
                                    <w:right w:val="none" w:sz="0" w:space="0" w:color="auto"/>
                                  </w:divBdr>
                                  <w:divsChild>
                                    <w:div w:id="1093161430">
                                      <w:marLeft w:val="0"/>
                                      <w:marRight w:val="0"/>
                                      <w:marTop w:val="0"/>
                                      <w:marBottom w:val="0"/>
                                      <w:divBdr>
                                        <w:top w:val="none" w:sz="0" w:space="0" w:color="auto"/>
                                        <w:left w:val="none" w:sz="0" w:space="0" w:color="auto"/>
                                        <w:bottom w:val="none" w:sz="0" w:space="0" w:color="auto"/>
                                        <w:right w:val="none" w:sz="0" w:space="0" w:color="auto"/>
                                      </w:divBdr>
                                    </w:div>
                                  </w:divsChild>
                                </w:div>
                                <w:div w:id="720055969">
                                  <w:marLeft w:val="0"/>
                                  <w:marRight w:val="0"/>
                                  <w:marTop w:val="0"/>
                                  <w:marBottom w:val="0"/>
                                  <w:divBdr>
                                    <w:top w:val="none" w:sz="0" w:space="0" w:color="auto"/>
                                    <w:left w:val="none" w:sz="0" w:space="0" w:color="auto"/>
                                    <w:bottom w:val="none" w:sz="0" w:space="0" w:color="auto"/>
                                    <w:right w:val="none" w:sz="0" w:space="0" w:color="auto"/>
                                  </w:divBdr>
                                  <w:divsChild>
                                    <w:div w:id="1190221841">
                                      <w:marLeft w:val="0"/>
                                      <w:marRight w:val="0"/>
                                      <w:marTop w:val="0"/>
                                      <w:marBottom w:val="0"/>
                                      <w:divBdr>
                                        <w:top w:val="none" w:sz="0" w:space="0" w:color="auto"/>
                                        <w:left w:val="none" w:sz="0" w:space="0" w:color="auto"/>
                                        <w:bottom w:val="none" w:sz="0" w:space="0" w:color="auto"/>
                                        <w:right w:val="none" w:sz="0" w:space="0" w:color="auto"/>
                                      </w:divBdr>
                                    </w:div>
                                  </w:divsChild>
                                </w:div>
                                <w:div w:id="1290823798">
                                  <w:marLeft w:val="0"/>
                                  <w:marRight w:val="0"/>
                                  <w:marTop w:val="0"/>
                                  <w:marBottom w:val="0"/>
                                  <w:divBdr>
                                    <w:top w:val="none" w:sz="0" w:space="0" w:color="auto"/>
                                    <w:left w:val="none" w:sz="0" w:space="0" w:color="auto"/>
                                    <w:bottom w:val="none" w:sz="0" w:space="0" w:color="auto"/>
                                    <w:right w:val="none" w:sz="0" w:space="0" w:color="auto"/>
                                  </w:divBdr>
                                  <w:divsChild>
                                    <w:div w:id="1602224183">
                                      <w:marLeft w:val="0"/>
                                      <w:marRight w:val="0"/>
                                      <w:marTop w:val="0"/>
                                      <w:marBottom w:val="0"/>
                                      <w:divBdr>
                                        <w:top w:val="none" w:sz="0" w:space="0" w:color="auto"/>
                                        <w:left w:val="none" w:sz="0" w:space="0" w:color="auto"/>
                                        <w:bottom w:val="none" w:sz="0" w:space="0" w:color="auto"/>
                                        <w:right w:val="none" w:sz="0" w:space="0" w:color="auto"/>
                                      </w:divBdr>
                                    </w:div>
                                  </w:divsChild>
                                </w:div>
                                <w:div w:id="1649017780">
                                  <w:marLeft w:val="0"/>
                                  <w:marRight w:val="0"/>
                                  <w:marTop w:val="0"/>
                                  <w:marBottom w:val="0"/>
                                  <w:divBdr>
                                    <w:top w:val="none" w:sz="0" w:space="0" w:color="auto"/>
                                    <w:left w:val="none" w:sz="0" w:space="0" w:color="auto"/>
                                    <w:bottom w:val="none" w:sz="0" w:space="0" w:color="auto"/>
                                    <w:right w:val="none" w:sz="0" w:space="0" w:color="auto"/>
                                  </w:divBdr>
                                  <w:divsChild>
                                    <w:div w:id="413163926">
                                      <w:marLeft w:val="0"/>
                                      <w:marRight w:val="0"/>
                                      <w:marTop w:val="0"/>
                                      <w:marBottom w:val="0"/>
                                      <w:divBdr>
                                        <w:top w:val="none" w:sz="0" w:space="0" w:color="auto"/>
                                        <w:left w:val="none" w:sz="0" w:space="0" w:color="auto"/>
                                        <w:bottom w:val="none" w:sz="0" w:space="0" w:color="auto"/>
                                        <w:right w:val="none" w:sz="0" w:space="0" w:color="auto"/>
                                      </w:divBdr>
                                    </w:div>
                                  </w:divsChild>
                                </w:div>
                                <w:div w:id="1027608043">
                                  <w:marLeft w:val="0"/>
                                  <w:marRight w:val="0"/>
                                  <w:marTop w:val="0"/>
                                  <w:marBottom w:val="0"/>
                                  <w:divBdr>
                                    <w:top w:val="none" w:sz="0" w:space="0" w:color="auto"/>
                                    <w:left w:val="none" w:sz="0" w:space="0" w:color="auto"/>
                                    <w:bottom w:val="none" w:sz="0" w:space="0" w:color="auto"/>
                                    <w:right w:val="none" w:sz="0" w:space="0" w:color="auto"/>
                                  </w:divBdr>
                                  <w:divsChild>
                                    <w:div w:id="482088066">
                                      <w:marLeft w:val="0"/>
                                      <w:marRight w:val="0"/>
                                      <w:marTop w:val="0"/>
                                      <w:marBottom w:val="0"/>
                                      <w:divBdr>
                                        <w:top w:val="none" w:sz="0" w:space="0" w:color="auto"/>
                                        <w:left w:val="none" w:sz="0" w:space="0" w:color="auto"/>
                                        <w:bottom w:val="none" w:sz="0" w:space="0" w:color="auto"/>
                                        <w:right w:val="none" w:sz="0" w:space="0" w:color="auto"/>
                                      </w:divBdr>
                                    </w:div>
                                  </w:divsChild>
                                </w:div>
                                <w:div w:id="1558010780">
                                  <w:marLeft w:val="0"/>
                                  <w:marRight w:val="0"/>
                                  <w:marTop w:val="0"/>
                                  <w:marBottom w:val="0"/>
                                  <w:divBdr>
                                    <w:top w:val="none" w:sz="0" w:space="0" w:color="auto"/>
                                    <w:left w:val="none" w:sz="0" w:space="0" w:color="auto"/>
                                    <w:bottom w:val="none" w:sz="0" w:space="0" w:color="auto"/>
                                    <w:right w:val="none" w:sz="0" w:space="0" w:color="auto"/>
                                  </w:divBdr>
                                  <w:divsChild>
                                    <w:div w:id="2904472">
                                      <w:marLeft w:val="0"/>
                                      <w:marRight w:val="0"/>
                                      <w:marTop w:val="0"/>
                                      <w:marBottom w:val="0"/>
                                      <w:divBdr>
                                        <w:top w:val="none" w:sz="0" w:space="0" w:color="auto"/>
                                        <w:left w:val="none" w:sz="0" w:space="0" w:color="auto"/>
                                        <w:bottom w:val="none" w:sz="0" w:space="0" w:color="auto"/>
                                        <w:right w:val="none" w:sz="0" w:space="0" w:color="auto"/>
                                      </w:divBdr>
                                    </w:div>
                                  </w:divsChild>
                                </w:div>
                                <w:div w:id="39330402">
                                  <w:marLeft w:val="0"/>
                                  <w:marRight w:val="0"/>
                                  <w:marTop w:val="0"/>
                                  <w:marBottom w:val="0"/>
                                  <w:divBdr>
                                    <w:top w:val="none" w:sz="0" w:space="0" w:color="auto"/>
                                    <w:left w:val="none" w:sz="0" w:space="0" w:color="auto"/>
                                    <w:bottom w:val="none" w:sz="0" w:space="0" w:color="auto"/>
                                    <w:right w:val="none" w:sz="0" w:space="0" w:color="auto"/>
                                  </w:divBdr>
                                  <w:divsChild>
                                    <w:div w:id="27727950">
                                      <w:marLeft w:val="0"/>
                                      <w:marRight w:val="0"/>
                                      <w:marTop w:val="0"/>
                                      <w:marBottom w:val="0"/>
                                      <w:divBdr>
                                        <w:top w:val="none" w:sz="0" w:space="0" w:color="auto"/>
                                        <w:left w:val="none" w:sz="0" w:space="0" w:color="auto"/>
                                        <w:bottom w:val="none" w:sz="0" w:space="0" w:color="auto"/>
                                        <w:right w:val="none" w:sz="0" w:space="0" w:color="auto"/>
                                      </w:divBdr>
                                    </w:div>
                                  </w:divsChild>
                                </w:div>
                                <w:div w:id="1370376199">
                                  <w:marLeft w:val="0"/>
                                  <w:marRight w:val="0"/>
                                  <w:marTop w:val="0"/>
                                  <w:marBottom w:val="0"/>
                                  <w:divBdr>
                                    <w:top w:val="none" w:sz="0" w:space="0" w:color="auto"/>
                                    <w:left w:val="none" w:sz="0" w:space="0" w:color="auto"/>
                                    <w:bottom w:val="none" w:sz="0" w:space="0" w:color="auto"/>
                                    <w:right w:val="none" w:sz="0" w:space="0" w:color="auto"/>
                                  </w:divBdr>
                                  <w:divsChild>
                                    <w:div w:id="407382201">
                                      <w:marLeft w:val="0"/>
                                      <w:marRight w:val="0"/>
                                      <w:marTop w:val="0"/>
                                      <w:marBottom w:val="0"/>
                                      <w:divBdr>
                                        <w:top w:val="none" w:sz="0" w:space="0" w:color="auto"/>
                                        <w:left w:val="none" w:sz="0" w:space="0" w:color="auto"/>
                                        <w:bottom w:val="none" w:sz="0" w:space="0" w:color="auto"/>
                                        <w:right w:val="none" w:sz="0" w:space="0" w:color="auto"/>
                                      </w:divBdr>
                                    </w:div>
                                  </w:divsChild>
                                </w:div>
                                <w:div w:id="2097313922">
                                  <w:marLeft w:val="0"/>
                                  <w:marRight w:val="0"/>
                                  <w:marTop w:val="0"/>
                                  <w:marBottom w:val="0"/>
                                  <w:divBdr>
                                    <w:top w:val="none" w:sz="0" w:space="0" w:color="auto"/>
                                    <w:left w:val="none" w:sz="0" w:space="0" w:color="auto"/>
                                    <w:bottom w:val="none" w:sz="0" w:space="0" w:color="auto"/>
                                    <w:right w:val="none" w:sz="0" w:space="0" w:color="auto"/>
                                  </w:divBdr>
                                  <w:divsChild>
                                    <w:div w:id="1516572106">
                                      <w:marLeft w:val="0"/>
                                      <w:marRight w:val="0"/>
                                      <w:marTop w:val="0"/>
                                      <w:marBottom w:val="0"/>
                                      <w:divBdr>
                                        <w:top w:val="none" w:sz="0" w:space="0" w:color="auto"/>
                                        <w:left w:val="none" w:sz="0" w:space="0" w:color="auto"/>
                                        <w:bottom w:val="none" w:sz="0" w:space="0" w:color="auto"/>
                                        <w:right w:val="none" w:sz="0" w:space="0" w:color="auto"/>
                                      </w:divBdr>
                                    </w:div>
                                  </w:divsChild>
                                </w:div>
                                <w:div w:id="1956019091">
                                  <w:marLeft w:val="0"/>
                                  <w:marRight w:val="0"/>
                                  <w:marTop w:val="0"/>
                                  <w:marBottom w:val="0"/>
                                  <w:divBdr>
                                    <w:top w:val="none" w:sz="0" w:space="0" w:color="auto"/>
                                    <w:left w:val="none" w:sz="0" w:space="0" w:color="auto"/>
                                    <w:bottom w:val="none" w:sz="0" w:space="0" w:color="auto"/>
                                    <w:right w:val="none" w:sz="0" w:space="0" w:color="auto"/>
                                  </w:divBdr>
                                  <w:divsChild>
                                    <w:div w:id="788161536">
                                      <w:marLeft w:val="0"/>
                                      <w:marRight w:val="0"/>
                                      <w:marTop w:val="0"/>
                                      <w:marBottom w:val="0"/>
                                      <w:divBdr>
                                        <w:top w:val="none" w:sz="0" w:space="0" w:color="auto"/>
                                        <w:left w:val="none" w:sz="0" w:space="0" w:color="auto"/>
                                        <w:bottom w:val="none" w:sz="0" w:space="0" w:color="auto"/>
                                        <w:right w:val="none" w:sz="0" w:space="0" w:color="auto"/>
                                      </w:divBdr>
                                    </w:div>
                                  </w:divsChild>
                                </w:div>
                                <w:div w:id="1873037487">
                                  <w:marLeft w:val="0"/>
                                  <w:marRight w:val="0"/>
                                  <w:marTop w:val="0"/>
                                  <w:marBottom w:val="0"/>
                                  <w:divBdr>
                                    <w:top w:val="none" w:sz="0" w:space="0" w:color="auto"/>
                                    <w:left w:val="none" w:sz="0" w:space="0" w:color="auto"/>
                                    <w:bottom w:val="none" w:sz="0" w:space="0" w:color="auto"/>
                                    <w:right w:val="none" w:sz="0" w:space="0" w:color="auto"/>
                                  </w:divBdr>
                                  <w:divsChild>
                                    <w:div w:id="1869559871">
                                      <w:marLeft w:val="0"/>
                                      <w:marRight w:val="0"/>
                                      <w:marTop w:val="0"/>
                                      <w:marBottom w:val="0"/>
                                      <w:divBdr>
                                        <w:top w:val="none" w:sz="0" w:space="0" w:color="auto"/>
                                        <w:left w:val="none" w:sz="0" w:space="0" w:color="auto"/>
                                        <w:bottom w:val="none" w:sz="0" w:space="0" w:color="auto"/>
                                        <w:right w:val="none" w:sz="0" w:space="0" w:color="auto"/>
                                      </w:divBdr>
                                    </w:div>
                                  </w:divsChild>
                                </w:div>
                                <w:div w:id="1231228278">
                                  <w:marLeft w:val="0"/>
                                  <w:marRight w:val="0"/>
                                  <w:marTop w:val="0"/>
                                  <w:marBottom w:val="0"/>
                                  <w:divBdr>
                                    <w:top w:val="none" w:sz="0" w:space="0" w:color="auto"/>
                                    <w:left w:val="none" w:sz="0" w:space="0" w:color="auto"/>
                                    <w:bottom w:val="none" w:sz="0" w:space="0" w:color="auto"/>
                                    <w:right w:val="none" w:sz="0" w:space="0" w:color="auto"/>
                                  </w:divBdr>
                                  <w:divsChild>
                                    <w:div w:id="1984039401">
                                      <w:marLeft w:val="0"/>
                                      <w:marRight w:val="0"/>
                                      <w:marTop w:val="0"/>
                                      <w:marBottom w:val="0"/>
                                      <w:divBdr>
                                        <w:top w:val="none" w:sz="0" w:space="0" w:color="auto"/>
                                        <w:left w:val="none" w:sz="0" w:space="0" w:color="auto"/>
                                        <w:bottom w:val="none" w:sz="0" w:space="0" w:color="auto"/>
                                        <w:right w:val="none" w:sz="0" w:space="0" w:color="auto"/>
                                      </w:divBdr>
                                    </w:div>
                                  </w:divsChild>
                                </w:div>
                                <w:div w:id="138379262">
                                  <w:marLeft w:val="0"/>
                                  <w:marRight w:val="0"/>
                                  <w:marTop w:val="0"/>
                                  <w:marBottom w:val="0"/>
                                  <w:divBdr>
                                    <w:top w:val="none" w:sz="0" w:space="0" w:color="auto"/>
                                    <w:left w:val="none" w:sz="0" w:space="0" w:color="auto"/>
                                    <w:bottom w:val="none" w:sz="0" w:space="0" w:color="auto"/>
                                    <w:right w:val="none" w:sz="0" w:space="0" w:color="auto"/>
                                  </w:divBdr>
                                  <w:divsChild>
                                    <w:div w:id="1724332019">
                                      <w:marLeft w:val="0"/>
                                      <w:marRight w:val="0"/>
                                      <w:marTop w:val="0"/>
                                      <w:marBottom w:val="0"/>
                                      <w:divBdr>
                                        <w:top w:val="none" w:sz="0" w:space="0" w:color="auto"/>
                                        <w:left w:val="none" w:sz="0" w:space="0" w:color="auto"/>
                                        <w:bottom w:val="none" w:sz="0" w:space="0" w:color="auto"/>
                                        <w:right w:val="none" w:sz="0" w:space="0" w:color="auto"/>
                                      </w:divBdr>
                                    </w:div>
                                  </w:divsChild>
                                </w:div>
                                <w:div w:id="230582425">
                                  <w:marLeft w:val="0"/>
                                  <w:marRight w:val="0"/>
                                  <w:marTop w:val="0"/>
                                  <w:marBottom w:val="0"/>
                                  <w:divBdr>
                                    <w:top w:val="none" w:sz="0" w:space="0" w:color="auto"/>
                                    <w:left w:val="none" w:sz="0" w:space="0" w:color="auto"/>
                                    <w:bottom w:val="none" w:sz="0" w:space="0" w:color="auto"/>
                                    <w:right w:val="none" w:sz="0" w:space="0" w:color="auto"/>
                                  </w:divBdr>
                                  <w:divsChild>
                                    <w:div w:id="1621642781">
                                      <w:marLeft w:val="0"/>
                                      <w:marRight w:val="0"/>
                                      <w:marTop w:val="0"/>
                                      <w:marBottom w:val="0"/>
                                      <w:divBdr>
                                        <w:top w:val="none" w:sz="0" w:space="0" w:color="auto"/>
                                        <w:left w:val="none" w:sz="0" w:space="0" w:color="auto"/>
                                        <w:bottom w:val="none" w:sz="0" w:space="0" w:color="auto"/>
                                        <w:right w:val="none" w:sz="0" w:space="0" w:color="auto"/>
                                      </w:divBdr>
                                    </w:div>
                                    <w:div w:id="1592355217">
                                      <w:marLeft w:val="0"/>
                                      <w:marRight w:val="0"/>
                                      <w:marTop w:val="0"/>
                                      <w:marBottom w:val="0"/>
                                      <w:divBdr>
                                        <w:top w:val="none" w:sz="0" w:space="0" w:color="auto"/>
                                        <w:left w:val="none" w:sz="0" w:space="0" w:color="auto"/>
                                        <w:bottom w:val="none" w:sz="0" w:space="0" w:color="auto"/>
                                        <w:right w:val="none" w:sz="0" w:space="0" w:color="auto"/>
                                      </w:divBdr>
                                    </w:div>
                                  </w:divsChild>
                                </w:div>
                                <w:div w:id="1291135389">
                                  <w:marLeft w:val="0"/>
                                  <w:marRight w:val="0"/>
                                  <w:marTop w:val="0"/>
                                  <w:marBottom w:val="0"/>
                                  <w:divBdr>
                                    <w:top w:val="none" w:sz="0" w:space="0" w:color="auto"/>
                                    <w:left w:val="none" w:sz="0" w:space="0" w:color="auto"/>
                                    <w:bottom w:val="none" w:sz="0" w:space="0" w:color="auto"/>
                                    <w:right w:val="none" w:sz="0" w:space="0" w:color="auto"/>
                                  </w:divBdr>
                                  <w:divsChild>
                                    <w:div w:id="1259024396">
                                      <w:marLeft w:val="0"/>
                                      <w:marRight w:val="0"/>
                                      <w:marTop w:val="0"/>
                                      <w:marBottom w:val="0"/>
                                      <w:divBdr>
                                        <w:top w:val="none" w:sz="0" w:space="0" w:color="auto"/>
                                        <w:left w:val="none" w:sz="0" w:space="0" w:color="auto"/>
                                        <w:bottom w:val="none" w:sz="0" w:space="0" w:color="auto"/>
                                        <w:right w:val="none" w:sz="0" w:space="0" w:color="auto"/>
                                      </w:divBdr>
                                    </w:div>
                                  </w:divsChild>
                                </w:div>
                                <w:div w:id="1671719280">
                                  <w:marLeft w:val="0"/>
                                  <w:marRight w:val="0"/>
                                  <w:marTop w:val="0"/>
                                  <w:marBottom w:val="0"/>
                                  <w:divBdr>
                                    <w:top w:val="none" w:sz="0" w:space="0" w:color="auto"/>
                                    <w:left w:val="none" w:sz="0" w:space="0" w:color="auto"/>
                                    <w:bottom w:val="none" w:sz="0" w:space="0" w:color="auto"/>
                                    <w:right w:val="none" w:sz="0" w:space="0" w:color="auto"/>
                                  </w:divBdr>
                                  <w:divsChild>
                                    <w:div w:id="4140858">
                                      <w:marLeft w:val="0"/>
                                      <w:marRight w:val="0"/>
                                      <w:marTop w:val="0"/>
                                      <w:marBottom w:val="0"/>
                                      <w:divBdr>
                                        <w:top w:val="none" w:sz="0" w:space="0" w:color="auto"/>
                                        <w:left w:val="none" w:sz="0" w:space="0" w:color="auto"/>
                                        <w:bottom w:val="none" w:sz="0" w:space="0" w:color="auto"/>
                                        <w:right w:val="none" w:sz="0" w:space="0" w:color="auto"/>
                                      </w:divBdr>
                                    </w:div>
                                  </w:divsChild>
                                </w:div>
                                <w:div w:id="1104181813">
                                  <w:marLeft w:val="0"/>
                                  <w:marRight w:val="0"/>
                                  <w:marTop w:val="0"/>
                                  <w:marBottom w:val="0"/>
                                  <w:divBdr>
                                    <w:top w:val="none" w:sz="0" w:space="0" w:color="auto"/>
                                    <w:left w:val="none" w:sz="0" w:space="0" w:color="auto"/>
                                    <w:bottom w:val="none" w:sz="0" w:space="0" w:color="auto"/>
                                    <w:right w:val="none" w:sz="0" w:space="0" w:color="auto"/>
                                  </w:divBdr>
                                  <w:divsChild>
                                    <w:div w:id="318266513">
                                      <w:marLeft w:val="0"/>
                                      <w:marRight w:val="0"/>
                                      <w:marTop w:val="0"/>
                                      <w:marBottom w:val="0"/>
                                      <w:divBdr>
                                        <w:top w:val="none" w:sz="0" w:space="0" w:color="auto"/>
                                        <w:left w:val="none" w:sz="0" w:space="0" w:color="auto"/>
                                        <w:bottom w:val="none" w:sz="0" w:space="0" w:color="auto"/>
                                        <w:right w:val="none" w:sz="0" w:space="0" w:color="auto"/>
                                      </w:divBdr>
                                    </w:div>
                                  </w:divsChild>
                                </w:div>
                                <w:div w:id="1371540036">
                                  <w:marLeft w:val="0"/>
                                  <w:marRight w:val="0"/>
                                  <w:marTop w:val="0"/>
                                  <w:marBottom w:val="0"/>
                                  <w:divBdr>
                                    <w:top w:val="none" w:sz="0" w:space="0" w:color="auto"/>
                                    <w:left w:val="none" w:sz="0" w:space="0" w:color="auto"/>
                                    <w:bottom w:val="none" w:sz="0" w:space="0" w:color="auto"/>
                                    <w:right w:val="none" w:sz="0" w:space="0" w:color="auto"/>
                                  </w:divBdr>
                                  <w:divsChild>
                                    <w:div w:id="2064403610">
                                      <w:marLeft w:val="0"/>
                                      <w:marRight w:val="0"/>
                                      <w:marTop w:val="0"/>
                                      <w:marBottom w:val="0"/>
                                      <w:divBdr>
                                        <w:top w:val="none" w:sz="0" w:space="0" w:color="auto"/>
                                        <w:left w:val="none" w:sz="0" w:space="0" w:color="auto"/>
                                        <w:bottom w:val="none" w:sz="0" w:space="0" w:color="auto"/>
                                        <w:right w:val="none" w:sz="0" w:space="0" w:color="auto"/>
                                      </w:divBdr>
                                    </w:div>
                                  </w:divsChild>
                                </w:div>
                                <w:div w:id="642078281">
                                  <w:marLeft w:val="0"/>
                                  <w:marRight w:val="0"/>
                                  <w:marTop w:val="0"/>
                                  <w:marBottom w:val="0"/>
                                  <w:divBdr>
                                    <w:top w:val="none" w:sz="0" w:space="0" w:color="auto"/>
                                    <w:left w:val="none" w:sz="0" w:space="0" w:color="auto"/>
                                    <w:bottom w:val="none" w:sz="0" w:space="0" w:color="auto"/>
                                    <w:right w:val="none" w:sz="0" w:space="0" w:color="auto"/>
                                  </w:divBdr>
                                  <w:divsChild>
                                    <w:div w:id="1292134441">
                                      <w:marLeft w:val="0"/>
                                      <w:marRight w:val="0"/>
                                      <w:marTop w:val="0"/>
                                      <w:marBottom w:val="0"/>
                                      <w:divBdr>
                                        <w:top w:val="none" w:sz="0" w:space="0" w:color="auto"/>
                                        <w:left w:val="none" w:sz="0" w:space="0" w:color="auto"/>
                                        <w:bottom w:val="none" w:sz="0" w:space="0" w:color="auto"/>
                                        <w:right w:val="none" w:sz="0" w:space="0" w:color="auto"/>
                                      </w:divBdr>
                                    </w:div>
                                  </w:divsChild>
                                </w:div>
                                <w:div w:id="32311867">
                                  <w:marLeft w:val="0"/>
                                  <w:marRight w:val="0"/>
                                  <w:marTop w:val="0"/>
                                  <w:marBottom w:val="0"/>
                                  <w:divBdr>
                                    <w:top w:val="none" w:sz="0" w:space="0" w:color="auto"/>
                                    <w:left w:val="none" w:sz="0" w:space="0" w:color="auto"/>
                                    <w:bottom w:val="none" w:sz="0" w:space="0" w:color="auto"/>
                                    <w:right w:val="none" w:sz="0" w:space="0" w:color="auto"/>
                                  </w:divBdr>
                                  <w:divsChild>
                                    <w:div w:id="1050149745">
                                      <w:marLeft w:val="0"/>
                                      <w:marRight w:val="0"/>
                                      <w:marTop w:val="0"/>
                                      <w:marBottom w:val="0"/>
                                      <w:divBdr>
                                        <w:top w:val="none" w:sz="0" w:space="0" w:color="auto"/>
                                        <w:left w:val="none" w:sz="0" w:space="0" w:color="auto"/>
                                        <w:bottom w:val="none" w:sz="0" w:space="0" w:color="auto"/>
                                        <w:right w:val="none" w:sz="0" w:space="0" w:color="auto"/>
                                      </w:divBdr>
                                    </w:div>
                                  </w:divsChild>
                                </w:div>
                                <w:div w:id="1670206331">
                                  <w:marLeft w:val="0"/>
                                  <w:marRight w:val="0"/>
                                  <w:marTop w:val="0"/>
                                  <w:marBottom w:val="0"/>
                                  <w:divBdr>
                                    <w:top w:val="none" w:sz="0" w:space="0" w:color="auto"/>
                                    <w:left w:val="none" w:sz="0" w:space="0" w:color="auto"/>
                                    <w:bottom w:val="none" w:sz="0" w:space="0" w:color="auto"/>
                                    <w:right w:val="none" w:sz="0" w:space="0" w:color="auto"/>
                                  </w:divBdr>
                                  <w:divsChild>
                                    <w:div w:id="117140303">
                                      <w:marLeft w:val="0"/>
                                      <w:marRight w:val="0"/>
                                      <w:marTop w:val="0"/>
                                      <w:marBottom w:val="0"/>
                                      <w:divBdr>
                                        <w:top w:val="none" w:sz="0" w:space="0" w:color="auto"/>
                                        <w:left w:val="none" w:sz="0" w:space="0" w:color="auto"/>
                                        <w:bottom w:val="none" w:sz="0" w:space="0" w:color="auto"/>
                                        <w:right w:val="none" w:sz="0" w:space="0" w:color="auto"/>
                                      </w:divBdr>
                                    </w:div>
                                  </w:divsChild>
                                </w:div>
                                <w:div w:id="1323583211">
                                  <w:marLeft w:val="0"/>
                                  <w:marRight w:val="0"/>
                                  <w:marTop w:val="0"/>
                                  <w:marBottom w:val="0"/>
                                  <w:divBdr>
                                    <w:top w:val="none" w:sz="0" w:space="0" w:color="auto"/>
                                    <w:left w:val="none" w:sz="0" w:space="0" w:color="auto"/>
                                    <w:bottom w:val="none" w:sz="0" w:space="0" w:color="auto"/>
                                    <w:right w:val="none" w:sz="0" w:space="0" w:color="auto"/>
                                  </w:divBdr>
                                  <w:divsChild>
                                    <w:div w:id="1237085984">
                                      <w:marLeft w:val="0"/>
                                      <w:marRight w:val="0"/>
                                      <w:marTop w:val="0"/>
                                      <w:marBottom w:val="0"/>
                                      <w:divBdr>
                                        <w:top w:val="none" w:sz="0" w:space="0" w:color="auto"/>
                                        <w:left w:val="none" w:sz="0" w:space="0" w:color="auto"/>
                                        <w:bottom w:val="none" w:sz="0" w:space="0" w:color="auto"/>
                                        <w:right w:val="none" w:sz="0" w:space="0" w:color="auto"/>
                                      </w:divBdr>
                                    </w:div>
                                  </w:divsChild>
                                </w:div>
                                <w:div w:id="986124932">
                                  <w:marLeft w:val="0"/>
                                  <w:marRight w:val="0"/>
                                  <w:marTop w:val="0"/>
                                  <w:marBottom w:val="0"/>
                                  <w:divBdr>
                                    <w:top w:val="none" w:sz="0" w:space="0" w:color="auto"/>
                                    <w:left w:val="none" w:sz="0" w:space="0" w:color="auto"/>
                                    <w:bottom w:val="none" w:sz="0" w:space="0" w:color="auto"/>
                                    <w:right w:val="none" w:sz="0" w:space="0" w:color="auto"/>
                                  </w:divBdr>
                                  <w:divsChild>
                                    <w:div w:id="1352030736">
                                      <w:marLeft w:val="0"/>
                                      <w:marRight w:val="0"/>
                                      <w:marTop w:val="0"/>
                                      <w:marBottom w:val="0"/>
                                      <w:divBdr>
                                        <w:top w:val="none" w:sz="0" w:space="0" w:color="auto"/>
                                        <w:left w:val="none" w:sz="0" w:space="0" w:color="auto"/>
                                        <w:bottom w:val="none" w:sz="0" w:space="0" w:color="auto"/>
                                        <w:right w:val="none" w:sz="0" w:space="0" w:color="auto"/>
                                      </w:divBdr>
                                    </w:div>
                                  </w:divsChild>
                                </w:div>
                                <w:div w:id="825970799">
                                  <w:marLeft w:val="0"/>
                                  <w:marRight w:val="0"/>
                                  <w:marTop w:val="0"/>
                                  <w:marBottom w:val="0"/>
                                  <w:divBdr>
                                    <w:top w:val="none" w:sz="0" w:space="0" w:color="auto"/>
                                    <w:left w:val="none" w:sz="0" w:space="0" w:color="auto"/>
                                    <w:bottom w:val="none" w:sz="0" w:space="0" w:color="auto"/>
                                    <w:right w:val="none" w:sz="0" w:space="0" w:color="auto"/>
                                  </w:divBdr>
                                  <w:divsChild>
                                    <w:div w:id="1673558062">
                                      <w:marLeft w:val="0"/>
                                      <w:marRight w:val="0"/>
                                      <w:marTop w:val="0"/>
                                      <w:marBottom w:val="0"/>
                                      <w:divBdr>
                                        <w:top w:val="none" w:sz="0" w:space="0" w:color="auto"/>
                                        <w:left w:val="none" w:sz="0" w:space="0" w:color="auto"/>
                                        <w:bottom w:val="none" w:sz="0" w:space="0" w:color="auto"/>
                                        <w:right w:val="none" w:sz="0" w:space="0" w:color="auto"/>
                                      </w:divBdr>
                                    </w:div>
                                  </w:divsChild>
                                </w:div>
                                <w:div w:id="149448552">
                                  <w:marLeft w:val="0"/>
                                  <w:marRight w:val="0"/>
                                  <w:marTop w:val="0"/>
                                  <w:marBottom w:val="0"/>
                                  <w:divBdr>
                                    <w:top w:val="none" w:sz="0" w:space="0" w:color="auto"/>
                                    <w:left w:val="none" w:sz="0" w:space="0" w:color="auto"/>
                                    <w:bottom w:val="none" w:sz="0" w:space="0" w:color="auto"/>
                                    <w:right w:val="none" w:sz="0" w:space="0" w:color="auto"/>
                                  </w:divBdr>
                                  <w:divsChild>
                                    <w:div w:id="1128091340">
                                      <w:marLeft w:val="0"/>
                                      <w:marRight w:val="0"/>
                                      <w:marTop w:val="0"/>
                                      <w:marBottom w:val="0"/>
                                      <w:divBdr>
                                        <w:top w:val="none" w:sz="0" w:space="0" w:color="auto"/>
                                        <w:left w:val="none" w:sz="0" w:space="0" w:color="auto"/>
                                        <w:bottom w:val="none" w:sz="0" w:space="0" w:color="auto"/>
                                        <w:right w:val="none" w:sz="0" w:space="0" w:color="auto"/>
                                      </w:divBdr>
                                    </w:div>
                                  </w:divsChild>
                                </w:div>
                                <w:div w:id="1351954314">
                                  <w:marLeft w:val="0"/>
                                  <w:marRight w:val="0"/>
                                  <w:marTop w:val="0"/>
                                  <w:marBottom w:val="0"/>
                                  <w:divBdr>
                                    <w:top w:val="none" w:sz="0" w:space="0" w:color="auto"/>
                                    <w:left w:val="none" w:sz="0" w:space="0" w:color="auto"/>
                                    <w:bottom w:val="none" w:sz="0" w:space="0" w:color="auto"/>
                                    <w:right w:val="none" w:sz="0" w:space="0" w:color="auto"/>
                                  </w:divBdr>
                                  <w:divsChild>
                                    <w:div w:id="534998366">
                                      <w:marLeft w:val="0"/>
                                      <w:marRight w:val="0"/>
                                      <w:marTop w:val="0"/>
                                      <w:marBottom w:val="0"/>
                                      <w:divBdr>
                                        <w:top w:val="none" w:sz="0" w:space="0" w:color="auto"/>
                                        <w:left w:val="none" w:sz="0" w:space="0" w:color="auto"/>
                                        <w:bottom w:val="none" w:sz="0" w:space="0" w:color="auto"/>
                                        <w:right w:val="none" w:sz="0" w:space="0" w:color="auto"/>
                                      </w:divBdr>
                                    </w:div>
                                  </w:divsChild>
                                </w:div>
                                <w:div w:id="623389644">
                                  <w:marLeft w:val="0"/>
                                  <w:marRight w:val="0"/>
                                  <w:marTop w:val="0"/>
                                  <w:marBottom w:val="0"/>
                                  <w:divBdr>
                                    <w:top w:val="none" w:sz="0" w:space="0" w:color="auto"/>
                                    <w:left w:val="none" w:sz="0" w:space="0" w:color="auto"/>
                                    <w:bottom w:val="none" w:sz="0" w:space="0" w:color="auto"/>
                                    <w:right w:val="none" w:sz="0" w:space="0" w:color="auto"/>
                                  </w:divBdr>
                                  <w:divsChild>
                                    <w:div w:id="1247807953">
                                      <w:marLeft w:val="0"/>
                                      <w:marRight w:val="0"/>
                                      <w:marTop w:val="0"/>
                                      <w:marBottom w:val="0"/>
                                      <w:divBdr>
                                        <w:top w:val="none" w:sz="0" w:space="0" w:color="auto"/>
                                        <w:left w:val="none" w:sz="0" w:space="0" w:color="auto"/>
                                        <w:bottom w:val="none" w:sz="0" w:space="0" w:color="auto"/>
                                        <w:right w:val="none" w:sz="0" w:space="0" w:color="auto"/>
                                      </w:divBdr>
                                    </w:div>
                                  </w:divsChild>
                                </w:div>
                                <w:div w:id="460926435">
                                  <w:marLeft w:val="0"/>
                                  <w:marRight w:val="0"/>
                                  <w:marTop w:val="0"/>
                                  <w:marBottom w:val="0"/>
                                  <w:divBdr>
                                    <w:top w:val="none" w:sz="0" w:space="0" w:color="auto"/>
                                    <w:left w:val="none" w:sz="0" w:space="0" w:color="auto"/>
                                    <w:bottom w:val="none" w:sz="0" w:space="0" w:color="auto"/>
                                    <w:right w:val="none" w:sz="0" w:space="0" w:color="auto"/>
                                  </w:divBdr>
                                  <w:divsChild>
                                    <w:div w:id="1091198229">
                                      <w:marLeft w:val="0"/>
                                      <w:marRight w:val="0"/>
                                      <w:marTop w:val="0"/>
                                      <w:marBottom w:val="0"/>
                                      <w:divBdr>
                                        <w:top w:val="none" w:sz="0" w:space="0" w:color="auto"/>
                                        <w:left w:val="none" w:sz="0" w:space="0" w:color="auto"/>
                                        <w:bottom w:val="none" w:sz="0" w:space="0" w:color="auto"/>
                                        <w:right w:val="none" w:sz="0" w:space="0" w:color="auto"/>
                                      </w:divBdr>
                                    </w:div>
                                  </w:divsChild>
                                </w:div>
                                <w:div w:id="1324578910">
                                  <w:marLeft w:val="0"/>
                                  <w:marRight w:val="0"/>
                                  <w:marTop w:val="0"/>
                                  <w:marBottom w:val="0"/>
                                  <w:divBdr>
                                    <w:top w:val="none" w:sz="0" w:space="0" w:color="auto"/>
                                    <w:left w:val="none" w:sz="0" w:space="0" w:color="auto"/>
                                    <w:bottom w:val="none" w:sz="0" w:space="0" w:color="auto"/>
                                    <w:right w:val="none" w:sz="0" w:space="0" w:color="auto"/>
                                  </w:divBdr>
                                  <w:divsChild>
                                    <w:div w:id="1735469024">
                                      <w:marLeft w:val="0"/>
                                      <w:marRight w:val="0"/>
                                      <w:marTop w:val="0"/>
                                      <w:marBottom w:val="0"/>
                                      <w:divBdr>
                                        <w:top w:val="none" w:sz="0" w:space="0" w:color="auto"/>
                                        <w:left w:val="none" w:sz="0" w:space="0" w:color="auto"/>
                                        <w:bottom w:val="none" w:sz="0" w:space="0" w:color="auto"/>
                                        <w:right w:val="none" w:sz="0" w:space="0" w:color="auto"/>
                                      </w:divBdr>
                                    </w:div>
                                  </w:divsChild>
                                </w:div>
                                <w:div w:id="1217274794">
                                  <w:marLeft w:val="0"/>
                                  <w:marRight w:val="0"/>
                                  <w:marTop w:val="0"/>
                                  <w:marBottom w:val="0"/>
                                  <w:divBdr>
                                    <w:top w:val="none" w:sz="0" w:space="0" w:color="auto"/>
                                    <w:left w:val="none" w:sz="0" w:space="0" w:color="auto"/>
                                    <w:bottom w:val="none" w:sz="0" w:space="0" w:color="auto"/>
                                    <w:right w:val="none" w:sz="0" w:space="0" w:color="auto"/>
                                  </w:divBdr>
                                  <w:divsChild>
                                    <w:div w:id="1608467526">
                                      <w:marLeft w:val="0"/>
                                      <w:marRight w:val="0"/>
                                      <w:marTop w:val="0"/>
                                      <w:marBottom w:val="0"/>
                                      <w:divBdr>
                                        <w:top w:val="none" w:sz="0" w:space="0" w:color="auto"/>
                                        <w:left w:val="none" w:sz="0" w:space="0" w:color="auto"/>
                                        <w:bottom w:val="none" w:sz="0" w:space="0" w:color="auto"/>
                                        <w:right w:val="none" w:sz="0" w:space="0" w:color="auto"/>
                                      </w:divBdr>
                                    </w:div>
                                  </w:divsChild>
                                </w:div>
                                <w:div w:id="654453341">
                                  <w:marLeft w:val="0"/>
                                  <w:marRight w:val="0"/>
                                  <w:marTop w:val="0"/>
                                  <w:marBottom w:val="0"/>
                                  <w:divBdr>
                                    <w:top w:val="none" w:sz="0" w:space="0" w:color="auto"/>
                                    <w:left w:val="none" w:sz="0" w:space="0" w:color="auto"/>
                                    <w:bottom w:val="none" w:sz="0" w:space="0" w:color="auto"/>
                                    <w:right w:val="none" w:sz="0" w:space="0" w:color="auto"/>
                                  </w:divBdr>
                                  <w:divsChild>
                                    <w:div w:id="1424450404">
                                      <w:marLeft w:val="0"/>
                                      <w:marRight w:val="0"/>
                                      <w:marTop w:val="0"/>
                                      <w:marBottom w:val="0"/>
                                      <w:divBdr>
                                        <w:top w:val="none" w:sz="0" w:space="0" w:color="auto"/>
                                        <w:left w:val="none" w:sz="0" w:space="0" w:color="auto"/>
                                        <w:bottom w:val="none" w:sz="0" w:space="0" w:color="auto"/>
                                        <w:right w:val="none" w:sz="0" w:space="0" w:color="auto"/>
                                      </w:divBdr>
                                    </w:div>
                                  </w:divsChild>
                                </w:div>
                                <w:div w:id="1145050093">
                                  <w:marLeft w:val="0"/>
                                  <w:marRight w:val="0"/>
                                  <w:marTop w:val="0"/>
                                  <w:marBottom w:val="0"/>
                                  <w:divBdr>
                                    <w:top w:val="none" w:sz="0" w:space="0" w:color="auto"/>
                                    <w:left w:val="none" w:sz="0" w:space="0" w:color="auto"/>
                                    <w:bottom w:val="none" w:sz="0" w:space="0" w:color="auto"/>
                                    <w:right w:val="none" w:sz="0" w:space="0" w:color="auto"/>
                                  </w:divBdr>
                                </w:div>
                                <w:div w:id="2040079871">
                                  <w:marLeft w:val="0"/>
                                  <w:marRight w:val="0"/>
                                  <w:marTop w:val="0"/>
                                  <w:marBottom w:val="0"/>
                                  <w:divBdr>
                                    <w:top w:val="none" w:sz="0" w:space="0" w:color="auto"/>
                                    <w:left w:val="none" w:sz="0" w:space="0" w:color="auto"/>
                                    <w:bottom w:val="none" w:sz="0" w:space="0" w:color="auto"/>
                                    <w:right w:val="none" w:sz="0" w:space="0" w:color="auto"/>
                                  </w:divBdr>
                                </w:div>
                                <w:div w:id="825900325">
                                  <w:marLeft w:val="0"/>
                                  <w:marRight w:val="0"/>
                                  <w:marTop w:val="0"/>
                                  <w:marBottom w:val="0"/>
                                  <w:divBdr>
                                    <w:top w:val="none" w:sz="0" w:space="0" w:color="auto"/>
                                    <w:left w:val="none" w:sz="0" w:space="0" w:color="auto"/>
                                    <w:bottom w:val="none" w:sz="0" w:space="0" w:color="auto"/>
                                    <w:right w:val="none" w:sz="0" w:space="0" w:color="auto"/>
                                  </w:divBdr>
                                </w:div>
                                <w:div w:id="1295791794">
                                  <w:marLeft w:val="0"/>
                                  <w:marRight w:val="0"/>
                                  <w:marTop w:val="0"/>
                                  <w:marBottom w:val="0"/>
                                  <w:divBdr>
                                    <w:top w:val="none" w:sz="0" w:space="0" w:color="auto"/>
                                    <w:left w:val="none" w:sz="0" w:space="0" w:color="auto"/>
                                    <w:bottom w:val="none" w:sz="0" w:space="0" w:color="auto"/>
                                    <w:right w:val="none" w:sz="0" w:space="0" w:color="auto"/>
                                  </w:divBdr>
                                </w:div>
                                <w:div w:id="1758134300">
                                  <w:marLeft w:val="0"/>
                                  <w:marRight w:val="0"/>
                                  <w:marTop w:val="0"/>
                                  <w:marBottom w:val="0"/>
                                  <w:divBdr>
                                    <w:top w:val="none" w:sz="0" w:space="0" w:color="auto"/>
                                    <w:left w:val="none" w:sz="0" w:space="0" w:color="auto"/>
                                    <w:bottom w:val="none" w:sz="0" w:space="0" w:color="auto"/>
                                    <w:right w:val="none" w:sz="0" w:space="0" w:color="auto"/>
                                  </w:divBdr>
                                </w:div>
                                <w:div w:id="10123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7532">
                      <w:marLeft w:val="0"/>
                      <w:marRight w:val="0"/>
                      <w:marTop w:val="0"/>
                      <w:marBottom w:val="0"/>
                      <w:divBdr>
                        <w:top w:val="none" w:sz="0" w:space="0" w:color="auto"/>
                        <w:left w:val="none" w:sz="0" w:space="0" w:color="auto"/>
                        <w:bottom w:val="none" w:sz="0" w:space="0" w:color="auto"/>
                        <w:right w:val="none" w:sz="0" w:space="0" w:color="auto"/>
                      </w:divBdr>
                      <w:divsChild>
                        <w:div w:id="1598368557">
                          <w:marLeft w:val="0"/>
                          <w:marRight w:val="0"/>
                          <w:marTop w:val="0"/>
                          <w:marBottom w:val="0"/>
                          <w:divBdr>
                            <w:top w:val="none" w:sz="0" w:space="0" w:color="auto"/>
                            <w:left w:val="none" w:sz="0" w:space="0" w:color="auto"/>
                            <w:bottom w:val="none" w:sz="0" w:space="0" w:color="auto"/>
                            <w:right w:val="none" w:sz="0" w:space="0" w:color="auto"/>
                          </w:divBdr>
                          <w:divsChild>
                            <w:div w:id="802238713">
                              <w:marLeft w:val="0"/>
                              <w:marRight w:val="0"/>
                              <w:marTop w:val="0"/>
                              <w:marBottom w:val="0"/>
                              <w:divBdr>
                                <w:top w:val="none" w:sz="0" w:space="0" w:color="auto"/>
                                <w:left w:val="none" w:sz="0" w:space="0" w:color="auto"/>
                                <w:bottom w:val="none" w:sz="0" w:space="0" w:color="auto"/>
                                <w:right w:val="none" w:sz="0" w:space="0" w:color="auto"/>
                              </w:divBdr>
                              <w:divsChild>
                                <w:div w:id="267932671">
                                  <w:marLeft w:val="0"/>
                                  <w:marRight w:val="0"/>
                                  <w:marTop w:val="0"/>
                                  <w:marBottom w:val="0"/>
                                  <w:divBdr>
                                    <w:top w:val="none" w:sz="0" w:space="0" w:color="auto"/>
                                    <w:left w:val="none" w:sz="0" w:space="0" w:color="auto"/>
                                    <w:bottom w:val="none" w:sz="0" w:space="0" w:color="auto"/>
                                    <w:right w:val="none" w:sz="0" w:space="0" w:color="auto"/>
                                  </w:divBdr>
                                </w:div>
                                <w:div w:id="2029017083">
                                  <w:marLeft w:val="0"/>
                                  <w:marRight w:val="0"/>
                                  <w:marTop w:val="0"/>
                                  <w:marBottom w:val="0"/>
                                  <w:divBdr>
                                    <w:top w:val="none" w:sz="0" w:space="0" w:color="auto"/>
                                    <w:left w:val="none" w:sz="0" w:space="0" w:color="auto"/>
                                    <w:bottom w:val="none" w:sz="0" w:space="0" w:color="auto"/>
                                    <w:right w:val="none" w:sz="0" w:space="0" w:color="auto"/>
                                  </w:divBdr>
                                </w:div>
                                <w:div w:id="1334528225">
                                  <w:marLeft w:val="0"/>
                                  <w:marRight w:val="0"/>
                                  <w:marTop w:val="0"/>
                                  <w:marBottom w:val="0"/>
                                  <w:divBdr>
                                    <w:top w:val="none" w:sz="0" w:space="0" w:color="auto"/>
                                    <w:left w:val="none" w:sz="0" w:space="0" w:color="auto"/>
                                    <w:bottom w:val="none" w:sz="0" w:space="0" w:color="auto"/>
                                    <w:right w:val="none" w:sz="0" w:space="0" w:color="auto"/>
                                  </w:divBdr>
                                </w:div>
                                <w:div w:id="204608121">
                                  <w:marLeft w:val="0"/>
                                  <w:marRight w:val="0"/>
                                  <w:marTop w:val="0"/>
                                  <w:marBottom w:val="0"/>
                                  <w:divBdr>
                                    <w:top w:val="none" w:sz="0" w:space="0" w:color="auto"/>
                                    <w:left w:val="none" w:sz="0" w:space="0" w:color="auto"/>
                                    <w:bottom w:val="none" w:sz="0" w:space="0" w:color="auto"/>
                                    <w:right w:val="none" w:sz="0" w:space="0" w:color="auto"/>
                                  </w:divBdr>
                                </w:div>
                                <w:div w:id="876890054">
                                  <w:marLeft w:val="0"/>
                                  <w:marRight w:val="0"/>
                                  <w:marTop w:val="0"/>
                                  <w:marBottom w:val="0"/>
                                  <w:divBdr>
                                    <w:top w:val="none" w:sz="0" w:space="0" w:color="auto"/>
                                    <w:left w:val="none" w:sz="0" w:space="0" w:color="auto"/>
                                    <w:bottom w:val="none" w:sz="0" w:space="0" w:color="auto"/>
                                    <w:right w:val="none" w:sz="0" w:space="0" w:color="auto"/>
                                  </w:divBdr>
                                </w:div>
                                <w:div w:id="210114740">
                                  <w:marLeft w:val="0"/>
                                  <w:marRight w:val="0"/>
                                  <w:marTop w:val="0"/>
                                  <w:marBottom w:val="0"/>
                                  <w:divBdr>
                                    <w:top w:val="none" w:sz="0" w:space="0" w:color="auto"/>
                                    <w:left w:val="none" w:sz="0" w:space="0" w:color="auto"/>
                                    <w:bottom w:val="none" w:sz="0" w:space="0" w:color="auto"/>
                                    <w:right w:val="none" w:sz="0" w:space="0" w:color="auto"/>
                                  </w:divBdr>
                                </w:div>
                                <w:div w:id="1279023598">
                                  <w:marLeft w:val="0"/>
                                  <w:marRight w:val="0"/>
                                  <w:marTop w:val="0"/>
                                  <w:marBottom w:val="0"/>
                                  <w:divBdr>
                                    <w:top w:val="none" w:sz="0" w:space="0" w:color="auto"/>
                                    <w:left w:val="none" w:sz="0" w:space="0" w:color="auto"/>
                                    <w:bottom w:val="none" w:sz="0" w:space="0" w:color="auto"/>
                                    <w:right w:val="none" w:sz="0" w:space="0" w:color="auto"/>
                                  </w:divBdr>
                                </w:div>
                                <w:div w:id="394745702">
                                  <w:marLeft w:val="0"/>
                                  <w:marRight w:val="0"/>
                                  <w:marTop w:val="0"/>
                                  <w:marBottom w:val="0"/>
                                  <w:divBdr>
                                    <w:top w:val="none" w:sz="0" w:space="0" w:color="auto"/>
                                    <w:left w:val="none" w:sz="0" w:space="0" w:color="auto"/>
                                    <w:bottom w:val="none" w:sz="0" w:space="0" w:color="auto"/>
                                    <w:right w:val="none" w:sz="0" w:space="0" w:color="auto"/>
                                  </w:divBdr>
                                </w:div>
                                <w:div w:id="2003660224">
                                  <w:marLeft w:val="0"/>
                                  <w:marRight w:val="0"/>
                                  <w:marTop w:val="0"/>
                                  <w:marBottom w:val="0"/>
                                  <w:divBdr>
                                    <w:top w:val="none" w:sz="0" w:space="0" w:color="auto"/>
                                    <w:left w:val="none" w:sz="0" w:space="0" w:color="auto"/>
                                    <w:bottom w:val="none" w:sz="0" w:space="0" w:color="auto"/>
                                    <w:right w:val="none" w:sz="0" w:space="0" w:color="auto"/>
                                  </w:divBdr>
                                </w:div>
                                <w:div w:id="2008509032">
                                  <w:marLeft w:val="0"/>
                                  <w:marRight w:val="0"/>
                                  <w:marTop w:val="0"/>
                                  <w:marBottom w:val="0"/>
                                  <w:divBdr>
                                    <w:top w:val="none" w:sz="0" w:space="0" w:color="auto"/>
                                    <w:left w:val="none" w:sz="0" w:space="0" w:color="auto"/>
                                    <w:bottom w:val="none" w:sz="0" w:space="0" w:color="auto"/>
                                    <w:right w:val="none" w:sz="0" w:space="0" w:color="auto"/>
                                  </w:divBdr>
                                </w:div>
                                <w:div w:id="853225374">
                                  <w:marLeft w:val="0"/>
                                  <w:marRight w:val="0"/>
                                  <w:marTop w:val="0"/>
                                  <w:marBottom w:val="0"/>
                                  <w:divBdr>
                                    <w:top w:val="none" w:sz="0" w:space="0" w:color="auto"/>
                                    <w:left w:val="none" w:sz="0" w:space="0" w:color="auto"/>
                                    <w:bottom w:val="none" w:sz="0" w:space="0" w:color="auto"/>
                                    <w:right w:val="none" w:sz="0" w:space="0" w:color="auto"/>
                                  </w:divBdr>
                                </w:div>
                                <w:div w:id="1297226074">
                                  <w:marLeft w:val="0"/>
                                  <w:marRight w:val="0"/>
                                  <w:marTop w:val="0"/>
                                  <w:marBottom w:val="0"/>
                                  <w:divBdr>
                                    <w:top w:val="none" w:sz="0" w:space="0" w:color="auto"/>
                                    <w:left w:val="none" w:sz="0" w:space="0" w:color="auto"/>
                                    <w:bottom w:val="none" w:sz="0" w:space="0" w:color="auto"/>
                                    <w:right w:val="none" w:sz="0" w:space="0" w:color="auto"/>
                                  </w:divBdr>
                                </w:div>
                                <w:div w:id="821773654">
                                  <w:marLeft w:val="0"/>
                                  <w:marRight w:val="0"/>
                                  <w:marTop w:val="0"/>
                                  <w:marBottom w:val="0"/>
                                  <w:divBdr>
                                    <w:top w:val="none" w:sz="0" w:space="0" w:color="auto"/>
                                    <w:left w:val="none" w:sz="0" w:space="0" w:color="auto"/>
                                    <w:bottom w:val="none" w:sz="0" w:space="0" w:color="auto"/>
                                    <w:right w:val="none" w:sz="0" w:space="0" w:color="auto"/>
                                  </w:divBdr>
                                </w:div>
                                <w:div w:id="465439211">
                                  <w:marLeft w:val="0"/>
                                  <w:marRight w:val="0"/>
                                  <w:marTop w:val="0"/>
                                  <w:marBottom w:val="0"/>
                                  <w:divBdr>
                                    <w:top w:val="none" w:sz="0" w:space="0" w:color="auto"/>
                                    <w:left w:val="none" w:sz="0" w:space="0" w:color="auto"/>
                                    <w:bottom w:val="none" w:sz="0" w:space="0" w:color="auto"/>
                                    <w:right w:val="none" w:sz="0" w:space="0" w:color="auto"/>
                                  </w:divBdr>
                                </w:div>
                                <w:div w:id="308099085">
                                  <w:marLeft w:val="0"/>
                                  <w:marRight w:val="0"/>
                                  <w:marTop w:val="0"/>
                                  <w:marBottom w:val="0"/>
                                  <w:divBdr>
                                    <w:top w:val="none" w:sz="0" w:space="0" w:color="auto"/>
                                    <w:left w:val="none" w:sz="0" w:space="0" w:color="auto"/>
                                    <w:bottom w:val="none" w:sz="0" w:space="0" w:color="auto"/>
                                    <w:right w:val="none" w:sz="0" w:space="0" w:color="auto"/>
                                  </w:divBdr>
                                </w:div>
                                <w:div w:id="1509521155">
                                  <w:marLeft w:val="0"/>
                                  <w:marRight w:val="0"/>
                                  <w:marTop w:val="0"/>
                                  <w:marBottom w:val="0"/>
                                  <w:divBdr>
                                    <w:top w:val="none" w:sz="0" w:space="0" w:color="auto"/>
                                    <w:left w:val="none" w:sz="0" w:space="0" w:color="auto"/>
                                    <w:bottom w:val="none" w:sz="0" w:space="0" w:color="auto"/>
                                    <w:right w:val="none" w:sz="0" w:space="0" w:color="auto"/>
                                  </w:divBdr>
                                </w:div>
                                <w:div w:id="1640500429">
                                  <w:marLeft w:val="0"/>
                                  <w:marRight w:val="0"/>
                                  <w:marTop w:val="0"/>
                                  <w:marBottom w:val="0"/>
                                  <w:divBdr>
                                    <w:top w:val="none" w:sz="0" w:space="0" w:color="auto"/>
                                    <w:left w:val="none" w:sz="0" w:space="0" w:color="auto"/>
                                    <w:bottom w:val="none" w:sz="0" w:space="0" w:color="auto"/>
                                    <w:right w:val="none" w:sz="0" w:space="0" w:color="auto"/>
                                  </w:divBdr>
                                </w:div>
                                <w:div w:id="366833571">
                                  <w:marLeft w:val="0"/>
                                  <w:marRight w:val="0"/>
                                  <w:marTop w:val="0"/>
                                  <w:marBottom w:val="0"/>
                                  <w:divBdr>
                                    <w:top w:val="none" w:sz="0" w:space="0" w:color="auto"/>
                                    <w:left w:val="none" w:sz="0" w:space="0" w:color="auto"/>
                                    <w:bottom w:val="none" w:sz="0" w:space="0" w:color="auto"/>
                                    <w:right w:val="none" w:sz="0" w:space="0" w:color="auto"/>
                                  </w:divBdr>
                                </w:div>
                                <w:div w:id="2073428029">
                                  <w:marLeft w:val="0"/>
                                  <w:marRight w:val="0"/>
                                  <w:marTop w:val="0"/>
                                  <w:marBottom w:val="0"/>
                                  <w:divBdr>
                                    <w:top w:val="none" w:sz="0" w:space="0" w:color="auto"/>
                                    <w:left w:val="none" w:sz="0" w:space="0" w:color="auto"/>
                                    <w:bottom w:val="none" w:sz="0" w:space="0" w:color="auto"/>
                                    <w:right w:val="none" w:sz="0" w:space="0" w:color="auto"/>
                                  </w:divBdr>
                                </w:div>
                                <w:div w:id="1006981355">
                                  <w:marLeft w:val="0"/>
                                  <w:marRight w:val="0"/>
                                  <w:marTop w:val="0"/>
                                  <w:marBottom w:val="0"/>
                                  <w:divBdr>
                                    <w:top w:val="none" w:sz="0" w:space="0" w:color="auto"/>
                                    <w:left w:val="none" w:sz="0" w:space="0" w:color="auto"/>
                                    <w:bottom w:val="none" w:sz="0" w:space="0" w:color="auto"/>
                                    <w:right w:val="none" w:sz="0" w:space="0" w:color="auto"/>
                                  </w:divBdr>
                                </w:div>
                                <w:div w:id="1882286396">
                                  <w:marLeft w:val="0"/>
                                  <w:marRight w:val="0"/>
                                  <w:marTop w:val="0"/>
                                  <w:marBottom w:val="0"/>
                                  <w:divBdr>
                                    <w:top w:val="none" w:sz="0" w:space="0" w:color="auto"/>
                                    <w:left w:val="none" w:sz="0" w:space="0" w:color="auto"/>
                                    <w:bottom w:val="none" w:sz="0" w:space="0" w:color="auto"/>
                                    <w:right w:val="none" w:sz="0" w:space="0" w:color="auto"/>
                                  </w:divBdr>
                                </w:div>
                                <w:div w:id="1399748818">
                                  <w:marLeft w:val="0"/>
                                  <w:marRight w:val="0"/>
                                  <w:marTop w:val="0"/>
                                  <w:marBottom w:val="0"/>
                                  <w:divBdr>
                                    <w:top w:val="none" w:sz="0" w:space="0" w:color="auto"/>
                                    <w:left w:val="none" w:sz="0" w:space="0" w:color="auto"/>
                                    <w:bottom w:val="none" w:sz="0" w:space="0" w:color="auto"/>
                                    <w:right w:val="none" w:sz="0" w:space="0" w:color="auto"/>
                                  </w:divBdr>
                                </w:div>
                                <w:div w:id="1269505437">
                                  <w:marLeft w:val="0"/>
                                  <w:marRight w:val="0"/>
                                  <w:marTop w:val="0"/>
                                  <w:marBottom w:val="0"/>
                                  <w:divBdr>
                                    <w:top w:val="none" w:sz="0" w:space="0" w:color="auto"/>
                                    <w:left w:val="none" w:sz="0" w:space="0" w:color="auto"/>
                                    <w:bottom w:val="none" w:sz="0" w:space="0" w:color="auto"/>
                                    <w:right w:val="none" w:sz="0" w:space="0" w:color="auto"/>
                                  </w:divBdr>
                                </w:div>
                                <w:div w:id="356932498">
                                  <w:marLeft w:val="0"/>
                                  <w:marRight w:val="0"/>
                                  <w:marTop w:val="0"/>
                                  <w:marBottom w:val="0"/>
                                  <w:divBdr>
                                    <w:top w:val="none" w:sz="0" w:space="0" w:color="auto"/>
                                    <w:left w:val="none" w:sz="0" w:space="0" w:color="auto"/>
                                    <w:bottom w:val="none" w:sz="0" w:space="0" w:color="auto"/>
                                    <w:right w:val="none" w:sz="0" w:space="0" w:color="auto"/>
                                  </w:divBdr>
                                </w:div>
                                <w:div w:id="129372844">
                                  <w:marLeft w:val="0"/>
                                  <w:marRight w:val="0"/>
                                  <w:marTop w:val="0"/>
                                  <w:marBottom w:val="0"/>
                                  <w:divBdr>
                                    <w:top w:val="none" w:sz="0" w:space="0" w:color="auto"/>
                                    <w:left w:val="none" w:sz="0" w:space="0" w:color="auto"/>
                                    <w:bottom w:val="none" w:sz="0" w:space="0" w:color="auto"/>
                                    <w:right w:val="none" w:sz="0" w:space="0" w:color="auto"/>
                                  </w:divBdr>
                                </w:div>
                                <w:div w:id="1476872696">
                                  <w:marLeft w:val="0"/>
                                  <w:marRight w:val="0"/>
                                  <w:marTop w:val="0"/>
                                  <w:marBottom w:val="0"/>
                                  <w:divBdr>
                                    <w:top w:val="none" w:sz="0" w:space="0" w:color="auto"/>
                                    <w:left w:val="none" w:sz="0" w:space="0" w:color="auto"/>
                                    <w:bottom w:val="none" w:sz="0" w:space="0" w:color="auto"/>
                                    <w:right w:val="none" w:sz="0" w:space="0" w:color="auto"/>
                                  </w:divBdr>
                                </w:div>
                                <w:div w:id="1052118702">
                                  <w:marLeft w:val="0"/>
                                  <w:marRight w:val="0"/>
                                  <w:marTop w:val="0"/>
                                  <w:marBottom w:val="0"/>
                                  <w:divBdr>
                                    <w:top w:val="none" w:sz="0" w:space="0" w:color="auto"/>
                                    <w:left w:val="none" w:sz="0" w:space="0" w:color="auto"/>
                                    <w:bottom w:val="none" w:sz="0" w:space="0" w:color="auto"/>
                                    <w:right w:val="none" w:sz="0" w:space="0" w:color="auto"/>
                                  </w:divBdr>
                                </w:div>
                                <w:div w:id="1112021274">
                                  <w:marLeft w:val="0"/>
                                  <w:marRight w:val="0"/>
                                  <w:marTop w:val="0"/>
                                  <w:marBottom w:val="0"/>
                                  <w:divBdr>
                                    <w:top w:val="none" w:sz="0" w:space="0" w:color="auto"/>
                                    <w:left w:val="none" w:sz="0" w:space="0" w:color="auto"/>
                                    <w:bottom w:val="none" w:sz="0" w:space="0" w:color="auto"/>
                                    <w:right w:val="none" w:sz="0" w:space="0" w:color="auto"/>
                                  </w:divBdr>
                                </w:div>
                                <w:div w:id="336659994">
                                  <w:marLeft w:val="0"/>
                                  <w:marRight w:val="0"/>
                                  <w:marTop w:val="0"/>
                                  <w:marBottom w:val="0"/>
                                  <w:divBdr>
                                    <w:top w:val="none" w:sz="0" w:space="0" w:color="auto"/>
                                    <w:left w:val="none" w:sz="0" w:space="0" w:color="auto"/>
                                    <w:bottom w:val="none" w:sz="0" w:space="0" w:color="auto"/>
                                    <w:right w:val="none" w:sz="0" w:space="0" w:color="auto"/>
                                  </w:divBdr>
                                </w:div>
                                <w:div w:id="614678794">
                                  <w:marLeft w:val="0"/>
                                  <w:marRight w:val="0"/>
                                  <w:marTop w:val="0"/>
                                  <w:marBottom w:val="0"/>
                                  <w:divBdr>
                                    <w:top w:val="none" w:sz="0" w:space="0" w:color="auto"/>
                                    <w:left w:val="none" w:sz="0" w:space="0" w:color="auto"/>
                                    <w:bottom w:val="none" w:sz="0" w:space="0" w:color="auto"/>
                                    <w:right w:val="none" w:sz="0" w:space="0" w:color="auto"/>
                                  </w:divBdr>
                                </w:div>
                                <w:div w:id="770472288">
                                  <w:marLeft w:val="0"/>
                                  <w:marRight w:val="0"/>
                                  <w:marTop w:val="0"/>
                                  <w:marBottom w:val="0"/>
                                  <w:divBdr>
                                    <w:top w:val="none" w:sz="0" w:space="0" w:color="auto"/>
                                    <w:left w:val="none" w:sz="0" w:space="0" w:color="auto"/>
                                    <w:bottom w:val="none" w:sz="0" w:space="0" w:color="auto"/>
                                    <w:right w:val="none" w:sz="0" w:space="0" w:color="auto"/>
                                  </w:divBdr>
                                </w:div>
                                <w:div w:id="2068991551">
                                  <w:marLeft w:val="0"/>
                                  <w:marRight w:val="0"/>
                                  <w:marTop w:val="0"/>
                                  <w:marBottom w:val="0"/>
                                  <w:divBdr>
                                    <w:top w:val="none" w:sz="0" w:space="0" w:color="auto"/>
                                    <w:left w:val="none" w:sz="0" w:space="0" w:color="auto"/>
                                    <w:bottom w:val="none" w:sz="0" w:space="0" w:color="auto"/>
                                    <w:right w:val="none" w:sz="0" w:space="0" w:color="auto"/>
                                  </w:divBdr>
                                </w:div>
                                <w:div w:id="1447578547">
                                  <w:marLeft w:val="0"/>
                                  <w:marRight w:val="0"/>
                                  <w:marTop w:val="0"/>
                                  <w:marBottom w:val="0"/>
                                  <w:divBdr>
                                    <w:top w:val="none" w:sz="0" w:space="0" w:color="auto"/>
                                    <w:left w:val="none" w:sz="0" w:space="0" w:color="auto"/>
                                    <w:bottom w:val="none" w:sz="0" w:space="0" w:color="auto"/>
                                    <w:right w:val="none" w:sz="0" w:space="0" w:color="auto"/>
                                  </w:divBdr>
                                </w:div>
                                <w:div w:id="538202996">
                                  <w:marLeft w:val="0"/>
                                  <w:marRight w:val="0"/>
                                  <w:marTop w:val="0"/>
                                  <w:marBottom w:val="0"/>
                                  <w:divBdr>
                                    <w:top w:val="none" w:sz="0" w:space="0" w:color="auto"/>
                                    <w:left w:val="none" w:sz="0" w:space="0" w:color="auto"/>
                                    <w:bottom w:val="none" w:sz="0" w:space="0" w:color="auto"/>
                                    <w:right w:val="none" w:sz="0" w:space="0" w:color="auto"/>
                                  </w:divBdr>
                                </w:div>
                                <w:div w:id="506989276">
                                  <w:marLeft w:val="0"/>
                                  <w:marRight w:val="0"/>
                                  <w:marTop w:val="0"/>
                                  <w:marBottom w:val="0"/>
                                  <w:divBdr>
                                    <w:top w:val="none" w:sz="0" w:space="0" w:color="auto"/>
                                    <w:left w:val="none" w:sz="0" w:space="0" w:color="auto"/>
                                    <w:bottom w:val="none" w:sz="0" w:space="0" w:color="auto"/>
                                    <w:right w:val="none" w:sz="0" w:space="0" w:color="auto"/>
                                  </w:divBdr>
                                </w:div>
                                <w:div w:id="872040771">
                                  <w:marLeft w:val="0"/>
                                  <w:marRight w:val="0"/>
                                  <w:marTop w:val="0"/>
                                  <w:marBottom w:val="0"/>
                                  <w:divBdr>
                                    <w:top w:val="none" w:sz="0" w:space="0" w:color="auto"/>
                                    <w:left w:val="none" w:sz="0" w:space="0" w:color="auto"/>
                                    <w:bottom w:val="none" w:sz="0" w:space="0" w:color="auto"/>
                                    <w:right w:val="none" w:sz="0" w:space="0" w:color="auto"/>
                                  </w:divBdr>
                                </w:div>
                                <w:div w:id="913586806">
                                  <w:marLeft w:val="0"/>
                                  <w:marRight w:val="0"/>
                                  <w:marTop w:val="0"/>
                                  <w:marBottom w:val="0"/>
                                  <w:divBdr>
                                    <w:top w:val="none" w:sz="0" w:space="0" w:color="auto"/>
                                    <w:left w:val="none" w:sz="0" w:space="0" w:color="auto"/>
                                    <w:bottom w:val="none" w:sz="0" w:space="0" w:color="auto"/>
                                    <w:right w:val="none" w:sz="0" w:space="0" w:color="auto"/>
                                  </w:divBdr>
                                </w:div>
                                <w:div w:id="1434283645">
                                  <w:marLeft w:val="0"/>
                                  <w:marRight w:val="0"/>
                                  <w:marTop w:val="0"/>
                                  <w:marBottom w:val="0"/>
                                  <w:divBdr>
                                    <w:top w:val="none" w:sz="0" w:space="0" w:color="auto"/>
                                    <w:left w:val="none" w:sz="0" w:space="0" w:color="auto"/>
                                    <w:bottom w:val="none" w:sz="0" w:space="0" w:color="auto"/>
                                    <w:right w:val="none" w:sz="0" w:space="0" w:color="auto"/>
                                  </w:divBdr>
                                </w:div>
                                <w:div w:id="1524392323">
                                  <w:marLeft w:val="0"/>
                                  <w:marRight w:val="0"/>
                                  <w:marTop w:val="0"/>
                                  <w:marBottom w:val="0"/>
                                  <w:divBdr>
                                    <w:top w:val="none" w:sz="0" w:space="0" w:color="auto"/>
                                    <w:left w:val="none" w:sz="0" w:space="0" w:color="auto"/>
                                    <w:bottom w:val="none" w:sz="0" w:space="0" w:color="auto"/>
                                    <w:right w:val="none" w:sz="0" w:space="0" w:color="auto"/>
                                  </w:divBdr>
                                </w:div>
                                <w:div w:id="93091937">
                                  <w:marLeft w:val="0"/>
                                  <w:marRight w:val="0"/>
                                  <w:marTop w:val="0"/>
                                  <w:marBottom w:val="0"/>
                                  <w:divBdr>
                                    <w:top w:val="none" w:sz="0" w:space="0" w:color="auto"/>
                                    <w:left w:val="none" w:sz="0" w:space="0" w:color="auto"/>
                                    <w:bottom w:val="none" w:sz="0" w:space="0" w:color="auto"/>
                                    <w:right w:val="none" w:sz="0" w:space="0" w:color="auto"/>
                                  </w:divBdr>
                                </w:div>
                                <w:div w:id="1087535616">
                                  <w:marLeft w:val="0"/>
                                  <w:marRight w:val="0"/>
                                  <w:marTop w:val="0"/>
                                  <w:marBottom w:val="0"/>
                                  <w:divBdr>
                                    <w:top w:val="none" w:sz="0" w:space="0" w:color="auto"/>
                                    <w:left w:val="none" w:sz="0" w:space="0" w:color="auto"/>
                                    <w:bottom w:val="none" w:sz="0" w:space="0" w:color="auto"/>
                                    <w:right w:val="none" w:sz="0" w:space="0" w:color="auto"/>
                                  </w:divBdr>
                                </w:div>
                                <w:div w:id="64302399">
                                  <w:marLeft w:val="0"/>
                                  <w:marRight w:val="0"/>
                                  <w:marTop w:val="0"/>
                                  <w:marBottom w:val="0"/>
                                  <w:divBdr>
                                    <w:top w:val="none" w:sz="0" w:space="0" w:color="auto"/>
                                    <w:left w:val="none" w:sz="0" w:space="0" w:color="auto"/>
                                    <w:bottom w:val="none" w:sz="0" w:space="0" w:color="auto"/>
                                    <w:right w:val="none" w:sz="0" w:space="0" w:color="auto"/>
                                  </w:divBdr>
                                </w:div>
                                <w:div w:id="1385911396">
                                  <w:marLeft w:val="0"/>
                                  <w:marRight w:val="0"/>
                                  <w:marTop w:val="0"/>
                                  <w:marBottom w:val="0"/>
                                  <w:divBdr>
                                    <w:top w:val="none" w:sz="0" w:space="0" w:color="auto"/>
                                    <w:left w:val="none" w:sz="0" w:space="0" w:color="auto"/>
                                    <w:bottom w:val="none" w:sz="0" w:space="0" w:color="auto"/>
                                    <w:right w:val="none" w:sz="0" w:space="0" w:color="auto"/>
                                  </w:divBdr>
                                </w:div>
                                <w:div w:id="747580031">
                                  <w:marLeft w:val="0"/>
                                  <w:marRight w:val="0"/>
                                  <w:marTop w:val="0"/>
                                  <w:marBottom w:val="0"/>
                                  <w:divBdr>
                                    <w:top w:val="none" w:sz="0" w:space="0" w:color="auto"/>
                                    <w:left w:val="none" w:sz="0" w:space="0" w:color="auto"/>
                                    <w:bottom w:val="none" w:sz="0" w:space="0" w:color="auto"/>
                                    <w:right w:val="none" w:sz="0" w:space="0" w:color="auto"/>
                                  </w:divBdr>
                                </w:div>
                                <w:div w:id="161620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98554">
                      <w:marLeft w:val="0"/>
                      <w:marRight w:val="0"/>
                      <w:marTop w:val="0"/>
                      <w:marBottom w:val="0"/>
                      <w:divBdr>
                        <w:top w:val="none" w:sz="0" w:space="0" w:color="auto"/>
                        <w:left w:val="none" w:sz="0" w:space="0" w:color="auto"/>
                        <w:bottom w:val="none" w:sz="0" w:space="0" w:color="auto"/>
                        <w:right w:val="none" w:sz="0" w:space="0" w:color="auto"/>
                      </w:divBdr>
                      <w:divsChild>
                        <w:div w:id="520357820">
                          <w:marLeft w:val="0"/>
                          <w:marRight w:val="0"/>
                          <w:marTop w:val="0"/>
                          <w:marBottom w:val="0"/>
                          <w:divBdr>
                            <w:top w:val="none" w:sz="0" w:space="0" w:color="auto"/>
                            <w:left w:val="none" w:sz="0" w:space="0" w:color="auto"/>
                            <w:bottom w:val="none" w:sz="0" w:space="0" w:color="auto"/>
                            <w:right w:val="none" w:sz="0" w:space="0" w:color="auto"/>
                          </w:divBdr>
                          <w:divsChild>
                            <w:div w:id="168641968">
                              <w:marLeft w:val="0"/>
                              <w:marRight w:val="0"/>
                              <w:marTop w:val="0"/>
                              <w:marBottom w:val="0"/>
                              <w:divBdr>
                                <w:top w:val="none" w:sz="0" w:space="0" w:color="auto"/>
                                <w:left w:val="none" w:sz="0" w:space="0" w:color="auto"/>
                                <w:bottom w:val="none" w:sz="0" w:space="0" w:color="auto"/>
                                <w:right w:val="none" w:sz="0" w:space="0" w:color="auto"/>
                              </w:divBdr>
                              <w:divsChild>
                                <w:div w:id="1644890847">
                                  <w:marLeft w:val="0"/>
                                  <w:marRight w:val="0"/>
                                  <w:marTop w:val="0"/>
                                  <w:marBottom w:val="0"/>
                                  <w:divBdr>
                                    <w:top w:val="none" w:sz="0" w:space="0" w:color="auto"/>
                                    <w:left w:val="none" w:sz="0" w:space="0" w:color="auto"/>
                                    <w:bottom w:val="none" w:sz="0" w:space="0" w:color="auto"/>
                                    <w:right w:val="none" w:sz="0" w:space="0" w:color="auto"/>
                                  </w:divBdr>
                                </w:div>
                                <w:div w:id="595556896">
                                  <w:marLeft w:val="0"/>
                                  <w:marRight w:val="0"/>
                                  <w:marTop w:val="0"/>
                                  <w:marBottom w:val="0"/>
                                  <w:divBdr>
                                    <w:top w:val="none" w:sz="0" w:space="0" w:color="auto"/>
                                    <w:left w:val="none" w:sz="0" w:space="0" w:color="auto"/>
                                    <w:bottom w:val="none" w:sz="0" w:space="0" w:color="auto"/>
                                    <w:right w:val="none" w:sz="0" w:space="0" w:color="auto"/>
                                  </w:divBdr>
                                </w:div>
                                <w:div w:id="1185367122">
                                  <w:marLeft w:val="0"/>
                                  <w:marRight w:val="0"/>
                                  <w:marTop w:val="0"/>
                                  <w:marBottom w:val="0"/>
                                  <w:divBdr>
                                    <w:top w:val="none" w:sz="0" w:space="0" w:color="auto"/>
                                    <w:left w:val="none" w:sz="0" w:space="0" w:color="auto"/>
                                    <w:bottom w:val="none" w:sz="0" w:space="0" w:color="auto"/>
                                    <w:right w:val="none" w:sz="0" w:space="0" w:color="auto"/>
                                  </w:divBdr>
                                </w:div>
                                <w:div w:id="342972905">
                                  <w:marLeft w:val="0"/>
                                  <w:marRight w:val="0"/>
                                  <w:marTop w:val="0"/>
                                  <w:marBottom w:val="0"/>
                                  <w:divBdr>
                                    <w:top w:val="none" w:sz="0" w:space="0" w:color="auto"/>
                                    <w:left w:val="none" w:sz="0" w:space="0" w:color="auto"/>
                                    <w:bottom w:val="none" w:sz="0" w:space="0" w:color="auto"/>
                                    <w:right w:val="none" w:sz="0" w:space="0" w:color="auto"/>
                                  </w:divBdr>
                                </w:div>
                                <w:div w:id="1474760603">
                                  <w:marLeft w:val="0"/>
                                  <w:marRight w:val="0"/>
                                  <w:marTop w:val="0"/>
                                  <w:marBottom w:val="0"/>
                                  <w:divBdr>
                                    <w:top w:val="none" w:sz="0" w:space="0" w:color="auto"/>
                                    <w:left w:val="none" w:sz="0" w:space="0" w:color="auto"/>
                                    <w:bottom w:val="none" w:sz="0" w:space="0" w:color="auto"/>
                                    <w:right w:val="none" w:sz="0" w:space="0" w:color="auto"/>
                                  </w:divBdr>
                                </w:div>
                                <w:div w:id="661467563">
                                  <w:marLeft w:val="0"/>
                                  <w:marRight w:val="0"/>
                                  <w:marTop w:val="0"/>
                                  <w:marBottom w:val="0"/>
                                  <w:divBdr>
                                    <w:top w:val="none" w:sz="0" w:space="0" w:color="auto"/>
                                    <w:left w:val="none" w:sz="0" w:space="0" w:color="auto"/>
                                    <w:bottom w:val="none" w:sz="0" w:space="0" w:color="auto"/>
                                    <w:right w:val="none" w:sz="0" w:space="0" w:color="auto"/>
                                  </w:divBdr>
                                </w:div>
                                <w:div w:id="371151718">
                                  <w:marLeft w:val="0"/>
                                  <w:marRight w:val="0"/>
                                  <w:marTop w:val="0"/>
                                  <w:marBottom w:val="0"/>
                                  <w:divBdr>
                                    <w:top w:val="none" w:sz="0" w:space="0" w:color="auto"/>
                                    <w:left w:val="none" w:sz="0" w:space="0" w:color="auto"/>
                                    <w:bottom w:val="none" w:sz="0" w:space="0" w:color="auto"/>
                                    <w:right w:val="none" w:sz="0" w:space="0" w:color="auto"/>
                                  </w:divBdr>
                                </w:div>
                                <w:div w:id="31812101">
                                  <w:marLeft w:val="0"/>
                                  <w:marRight w:val="0"/>
                                  <w:marTop w:val="0"/>
                                  <w:marBottom w:val="0"/>
                                  <w:divBdr>
                                    <w:top w:val="none" w:sz="0" w:space="0" w:color="auto"/>
                                    <w:left w:val="none" w:sz="0" w:space="0" w:color="auto"/>
                                    <w:bottom w:val="none" w:sz="0" w:space="0" w:color="auto"/>
                                    <w:right w:val="none" w:sz="0" w:space="0" w:color="auto"/>
                                  </w:divBdr>
                                </w:div>
                                <w:div w:id="1821924050">
                                  <w:marLeft w:val="0"/>
                                  <w:marRight w:val="0"/>
                                  <w:marTop w:val="0"/>
                                  <w:marBottom w:val="0"/>
                                  <w:divBdr>
                                    <w:top w:val="none" w:sz="0" w:space="0" w:color="auto"/>
                                    <w:left w:val="none" w:sz="0" w:space="0" w:color="auto"/>
                                    <w:bottom w:val="none" w:sz="0" w:space="0" w:color="auto"/>
                                    <w:right w:val="none" w:sz="0" w:space="0" w:color="auto"/>
                                  </w:divBdr>
                                </w:div>
                                <w:div w:id="1321813539">
                                  <w:marLeft w:val="0"/>
                                  <w:marRight w:val="0"/>
                                  <w:marTop w:val="0"/>
                                  <w:marBottom w:val="0"/>
                                  <w:divBdr>
                                    <w:top w:val="none" w:sz="0" w:space="0" w:color="auto"/>
                                    <w:left w:val="none" w:sz="0" w:space="0" w:color="auto"/>
                                    <w:bottom w:val="none" w:sz="0" w:space="0" w:color="auto"/>
                                    <w:right w:val="none" w:sz="0" w:space="0" w:color="auto"/>
                                  </w:divBdr>
                                </w:div>
                                <w:div w:id="1026178525">
                                  <w:marLeft w:val="0"/>
                                  <w:marRight w:val="0"/>
                                  <w:marTop w:val="0"/>
                                  <w:marBottom w:val="0"/>
                                  <w:divBdr>
                                    <w:top w:val="none" w:sz="0" w:space="0" w:color="auto"/>
                                    <w:left w:val="none" w:sz="0" w:space="0" w:color="auto"/>
                                    <w:bottom w:val="none" w:sz="0" w:space="0" w:color="auto"/>
                                    <w:right w:val="none" w:sz="0" w:space="0" w:color="auto"/>
                                  </w:divBdr>
                                </w:div>
                                <w:div w:id="1404987991">
                                  <w:marLeft w:val="0"/>
                                  <w:marRight w:val="0"/>
                                  <w:marTop w:val="0"/>
                                  <w:marBottom w:val="0"/>
                                  <w:divBdr>
                                    <w:top w:val="none" w:sz="0" w:space="0" w:color="auto"/>
                                    <w:left w:val="none" w:sz="0" w:space="0" w:color="auto"/>
                                    <w:bottom w:val="none" w:sz="0" w:space="0" w:color="auto"/>
                                    <w:right w:val="none" w:sz="0" w:space="0" w:color="auto"/>
                                  </w:divBdr>
                                </w:div>
                                <w:div w:id="844707079">
                                  <w:marLeft w:val="0"/>
                                  <w:marRight w:val="0"/>
                                  <w:marTop w:val="0"/>
                                  <w:marBottom w:val="0"/>
                                  <w:divBdr>
                                    <w:top w:val="none" w:sz="0" w:space="0" w:color="auto"/>
                                    <w:left w:val="none" w:sz="0" w:space="0" w:color="auto"/>
                                    <w:bottom w:val="none" w:sz="0" w:space="0" w:color="auto"/>
                                    <w:right w:val="none" w:sz="0" w:space="0" w:color="auto"/>
                                  </w:divBdr>
                                </w:div>
                                <w:div w:id="1629319285">
                                  <w:marLeft w:val="0"/>
                                  <w:marRight w:val="0"/>
                                  <w:marTop w:val="0"/>
                                  <w:marBottom w:val="0"/>
                                  <w:divBdr>
                                    <w:top w:val="none" w:sz="0" w:space="0" w:color="auto"/>
                                    <w:left w:val="none" w:sz="0" w:space="0" w:color="auto"/>
                                    <w:bottom w:val="none" w:sz="0" w:space="0" w:color="auto"/>
                                    <w:right w:val="none" w:sz="0" w:space="0" w:color="auto"/>
                                  </w:divBdr>
                                </w:div>
                                <w:div w:id="1414819155">
                                  <w:marLeft w:val="0"/>
                                  <w:marRight w:val="0"/>
                                  <w:marTop w:val="0"/>
                                  <w:marBottom w:val="0"/>
                                  <w:divBdr>
                                    <w:top w:val="none" w:sz="0" w:space="0" w:color="auto"/>
                                    <w:left w:val="none" w:sz="0" w:space="0" w:color="auto"/>
                                    <w:bottom w:val="none" w:sz="0" w:space="0" w:color="auto"/>
                                    <w:right w:val="none" w:sz="0" w:space="0" w:color="auto"/>
                                  </w:divBdr>
                                </w:div>
                                <w:div w:id="676541099">
                                  <w:marLeft w:val="0"/>
                                  <w:marRight w:val="0"/>
                                  <w:marTop w:val="0"/>
                                  <w:marBottom w:val="0"/>
                                  <w:divBdr>
                                    <w:top w:val="none" w:sz="0" w:space="0" w:color="auto"/>
                                    <w:left w:val="none" w:sz="0" w:space="0" w:color="auto"/>
                                    <w:bottom w:val="none" w:sz="0" w:space="0" w:color="auto"/>
                                    <w:right w:val="none" w:sz="0" w:space="0" w:color="auto"/>
                                  </w:divBdr>
                                </w:div>
                                <w:div w:id="1792016609">
                                  <w:marLeft w:val="0"/>
                                  <w:marRight w:val="0"/>
                                  <w:marTop w:val="0"/>
                                  <w:marBottom w:val="0"/>
                                  <w:divBdr>
                                    <w:top w:val="none" w:sz="0" w:space="0" w:color="auto"/>
                                    <w:left w:val="none" w:sz="0" w:space="0" w:color="auto"/>
                                    <w:bottom w:val="none" w:sz="0" w:space="0" w:color="auto"/>
                                    <w:right w:val="none" w:sz="0" w:space="0" w:color="auto"/>
                                  </w:divBdr>
                                </w:div>
                                <w:div w:id="983006342">
                                  <w:marLeft w:val="0"/>
                                  <w:marRight w:val="0"/>
                                  <w:marTop w:val="0"/>
                                  <w:marBottom w:val="0"/>
                                  <w:divBdr>
                                    <w:top w:val="none" w:sz="0" w:space="0" w:color="auto"/>
                                    <w:left w:val="none" w:sz="0" w:space="0" w:color="auto"/>
                                    <w:bottom w:val="none" w:sz="0" w:space="0" w:color="auto"/>
                                    <w:right w:val="none" w:sz="0" w:space="0" w:color="auto"/>
                                  </w:divBdr>
                                </w:div>
                                <w:div w:id="1199317127">
                                  <w:marLeft w:val="0"/>
                                  <w:marRight w:val="0"/>
                                  <w:marTop w:val="0"/>
                                  <w:marBottom w:val="0"/>
                                  <w:divBdr>
                                    <w:top w:val="none" w:sz="0" w:space="0" w:color="auto"/>
                                    <w:left w:val="none" w:sz="0" w:space="0" w:color="auto"/>
                                    <w:bottom w:val="none" w:sz="0" w:space="0" w:color="auto"/>
                                    <w:right w:val="none" w:sz="0" w:space="0" w:color="auto"/>
                                  </w:divBdr>
                                </w:div>
                                <w:div w:id="1520466791">
                                  <w:marLeft w:val="0"/>
                                  <w:marRight w:val="0"/>
                                  <w:marTop w:val="0"/>
                                  <w:marBottom w:val="0"/>
                                  <w:divBdr>
                                    <w:top w:val="none" w:sz="0" w:space="0" w:color="auto"/>
                                    <w:left w:val="none" w:sz="0" w:space="0" w:color="auto"/>
                                    <w:bottom w:val="none" w:sz="0" w:space="0" w:color="auto"/>
                                    <w:right w:val="none" w:sz="0" w:space="0" w:color="auto"/>
                                  </w:divBdr>
                                </w:div>
                                <w:div w:id="1020275646">
                                  <w:marLeft w:val="0"/>
                                  <w:marRight w:val="0"/>
                                  <w:marTop w:val="0"/>
                                  <w:marBottom w:val="0"/>
                                  <w:divBdr>
                                    <w:top w:val="none" w:sz="0" w:space="0" w:color="auto"/>
                                    <w:left w:val="none" w:sz="0" w:space="0" w:color="auto"/>
                                    <w:bottom w:val="none" w:sz="0" w:space="0" w:color="auto"/>
                                    <w:right w:val="none" w:sz="0" w:space="0" w:color="auto"/>
                                  </w:divBdr>
                                </w:div>
                                <w:div w:id="474181763">
                                  <w:marLeft w:val="0"/>
                                  <w:marRight w:val="0"/>
                                  <w:marTop w:val="0"/>
                                  <w:marBottom w:val="0"/>
                                  <w:divBdr>
                                    <w:top w:val="none" w:sz="0" w:space="0" w:color="auto"/>
                                    <w:left w:val="none" w:sz="0" w:space="0" w:color="auto"/>
                                    <w:bottom w:val="none" w:sz="0" w:space="0" w:color="auto"/>
                                    <w:right w:val="none" w:sz="0" w:space="0" w:color="auto"/>
                                  </w:divBdr>
                                </w:div>
                                <w:div w:id="1919365581">
                                  <w:marLeft w:val="0"/>
                                  <w:marRight w:val="0"/>
                                  <w:marTop w:val="0"/>
                                  <w:marBottom w:val="0"/>
                                  <w:divBdr>
                                    <w:top w:val="none" w:sz="0" w:space="0" w:color="auto"/>
                                    <w:left w:val="none" w:sz="0" w:space="0" w:color="auto"/>
                                    <w:bottom w:val="none" w:sz="0" w:space="0" w:color="auto"/>
                                    <w:right w:val="none" w:sz="0" w:space="0" w:color="auto"/>
                                  </w:divBdr>
                                </w:div>
                                <w:div w:id="471873394">
                                  <w:marLeft w:val="0"/>
                                  <w:marRight w:val="0"/>
                                  <w:marTop w:val="0"/>
                                  <w:marBottom w:val="0"/>
                                  <w:divBdr>
                                    <w:top w:val="none" w:sz="0" w:space="0" w:color="auto"/>
                                    <w:left w:val="none" w:sz="0" w:space="0" w:color="auto"/>
                                    <w:bottom w:val="none" w:sz="0" w:space="0" w:color="auto"/>
                                    <w:right w:val="none" w:sz="0" w:space="0" w:color="auto"/>
                                  </w:divBdr>
                                </w:div>
                                <w:div w:id="683676082">
                                  <w:marLeft w:val="0"/>
                                  <w:marRight w:val="0"/>
                                  <w:marTop w:val="0"/>
                                  <w:marBottom w:val="0"/>
                                  <w:divBdr>
                                    <w:top w:val="none" w:sz="0" w:space="0" w:color="auto"/>
                                    <w:left w:val="none" w:sz="0" w:space="0" w:color="auto"/>
                                    <w:bottom w:val="none" w:sz="0" w:space="0" w:color="auto"/>
                                    <w:right w:val="none" w:sz="0" w:space="0" w:color="auto"/>
                                  </w:divBdr>
                                </w:div>
                                <w:div w:id="1694040750">
                                  <w:marLeft w:val="0"/>
                                  <w:marRight w:val="0"/>
                                  <w:marTop w:val="0"/>
                                  <w:marBottom w:val="0"/>
                                  <w:divBdr>
                                    <w:top w:val="none" w:sz="0" w:space="0" w:color="auto"/>
                                    <w:left w:val="none" w:sz="0" w:space="0" w:color="auto"/>
                                    <w:bottom w:val="none" w:sz="0" w:space="0" w:color="auto"/>
                                    <w:right w:val="none" w:sz="0" w:space="0" w:color="auto"/>
                                  </w:divBdr>
                                </w:div>
                                <w:div w:id="1332101855">
                                  <w:marLeft w:val="0"/>
                                  <w:marRight w:val="0"/>
                                  <w:marTop w:val="0"/>
                                  <w:marBottom w:val="0"/>
                                  <w:divBdr>
                                    <w:top w:val="none" w:sz="0" w:space="0" w:color="auto"/>
                                    <w:left w:val="none" w:sz="0" w:space="0" w:color="auto"/>
                                    <w:bottom w:val="none" w:sz="0" w:space="0" w:color="auto"/>
                                    <w:right w:val="none" w:sz="0" w:space="0" w:color="auto"/>
                                  </w:divBdr>
                                </w:div>
                                <w:div w:id="228882319">
                                  <w:marLeft w:val="0"/>
                                  <w:marRight w:val="0"/>
                                  <w:marTop w:val="0"/>
                                  <w:marBottom w:val="0"/>
                                  <w:divBdr>
                                    <w:top w:val="none" w:sz="0" w:space="0" w:color="auto"/>
                                    <w:left w:val="none" w:sz="0" w:space="0" w:color="auto"/>
                                    <w:bottom w:val="none" w:sz="0" w:space="0" w:color="auto"/>
                                    <w:right w:val="none" w:sz="0" w:space="0" w:color="auto"/>
                                  </w:divBdr>
                                </w:div>
                                <w:div w:id="1437753506">
                                  <w:marLeft w:val="0"/>
                                  <w:marRight w:val="0"/>
                                  <w:marTop w:val="0"/>
                                  <w:marBottom w:val="0"/>
                                  <w:divBdr>
                                    <w:top w:val="none" w:sz="0" w:space="0" w:color="auto"/>
                                    <w:left w:val="none" w:sz="0" w:space="0" w:color="auto"/>
                                    <w:bottom w:val="none" w:sz="0" w:space="0" w:color="auto"/>
                                    <w:right w:val="none" w:sz="0" w:space="0" w:color="auto"/>
                                  </w:divBdr>
                                </w:div>
                                <w:div w:id="1242905225">
                                  <w:marLeft w:val="0"/>
                                  <w:marRight w:val="0"/>
                                  <w:marTop w:val="0"/>
                                  <w:marBottom w:val="0"/>
                                  <w:divBdr>
                                    <w:top w:val="none" w:sz="0" w:space="0" w:color="auto"/>
                                    <w:left w:val="none" w:sz="0" w:space="0" w:color="auto"/>
                                    <w:bottom w:val="none" w:sz="0" w:space="0" w:color="auto"/>
                                    <w:right w:val="none" w:sz="0" w:space="0" w:color="auto"/>
                                  </w:divBdr>
                                </w:div>
                                <w:div w:id="841356974">
                                  <w:marLeft w:val="0"/>
                                  <w:marRight w:val="0"/>
                                  <w:marTop w:val="0"/>
                                  <w:marBottom w:val="0"/>
                                  <w:divBdr>
                                    <w:top w:val="none" w:sz="0" w:space="0" w:color="auto"/>
                                    <w:left w:val="none" w:sz="0" w:space="0" w:color="auto"/>
                                    <w:bottom w:val="none" w:sz="0" w:space="0" w:color="auto"/>
                                    <w:right w:val="none" w:sz="0" w:space="0" w:color="auto"/>
                                  </w:divBdr>
                                </w:div>
                                <w:div w:id="830607626">
                                  <w:marLeft w:val="0"/>
                                  <w:marRight w:val="0"/>
                                  <w:marTop w:val="0"/>
                                  <w:marBottom w:val="0"/>
                                  <w:divBdr>
                                    <w:top w:val="none" w:sz="0" w:space="0" w:color="auto"/>
                                    <w:left w:val="none" w:sz="0" w:space="0" w:color="auto"/>
                                    <w:bottom w:val="none" w:sz="0" w:space="0" w:color="auto"/>
                                    <w:right w:val="none" w:sz="0" w:space="0" w:color="auto"/>
                                  </w:divBdr>
                                </w:div>
                                <w:div w:id="988486196">
                                  <w:marLeft w:val="0"/>
                                  <w:marRight w:val="0"/>
                                  <w:marTop w:val="0"/>
                                  <w:marBottom w:val="0"/>
                                  <w:divBdr>
                                    <w:top w:val="none" w:sz="0" w:space="0" w:color="auto"/>
                                    <w:left w:val="none" w:sz="0" w:space="0" w:color="auto"/>
                                    <w:bottom w:val="none" w:sz="0" w:space="0" w:color="auto"/>
                                    <w:right w:val="none" w:sz="0" w:space="0" w:color="auto"/>
                                  </w:divBdr>
                                </w:div>
                                <w:div w:id="1231423078">
                                  <w:marLeft w:val="0"/>
                                  <w:marRight w:val="0"/>
                                  <w:marTop w:val="0"/>
                                  <w:marBottom w:val="0"/>
                                  <w:divBdr>
                                    <w:top w:val="none" w:sz="0" w:space="0" w:color="auto"/>
                                    <w:left w:val="none" w:sz="0" w:space="0" w:color="auto"/>
                                    <w:bottom w:val="none" w:sz="0" w:space="0" w:color="auto"/>
                                    <w:right w:val="none" w:sz="0" w:space="0" w:color="auto"/>
                                  </w:divBdr>
                                </w:div>
                                <w:div w:id="175386920">
                                  <w:marLeft w:val="0"/>
                                  <w:marRight w:val="0"/>
                                  <w:marTop w:val="0"/>
                                  <w:marBottom w:val="0"/>
                                  <w:divBdr>
                                    <w:top w:val="none" w:sz="0" w:space="0" w:color="auto"/>
                                    <w:left w:val="none" w:sz="0" w:space="0" w:color="auto"/>
                                    <w:bottom w:val="none" w:sz="0" w:space="0" w:color="auto"/>
                                    <w:right w:val="none" w:sz="0" w:space="0" w:color="auto"/>
                                  </w:divBdr>
                                </w:div>
                                <w:div w:id="1337732036">
                                  <w:marLeft w:val="0"/>
                                  <w:marRight w:val="0"/>
                                  <w:marTop w:val="0"/>
                                  <w:marBottom w:val="0"/>
                                  <w:divBdr>
                                    <w:top w:val="none" w:sz="0" w:space="0" w:color="auto"/>
                                    <w:left w:val="none" w:sz="0" w:space="0" w:color="auto"/>
                                    <w:bottom w:val="none" w:sz="0" w:space="0" w:color="auto"/>
                                    <w:right w:val="none" w:sz="0" w:space="0" w:color="auto"/>
                                  </w:divBdr>
                                </w:div>
                                <w:div w:id="334305972">
                                  <w:marLeft w:val="0"/>
                                  <w:marRight w:val="0"/>
                                  <w:marTop w:val="0"/>
                                  <w:marBottom w:val="0"/>
                                  <w:divBdr>
                                    <w:top w:val="none" w:sz="0" w:space="0" w:color="auto"/>
                                    <w:left w:val="none" w:sz="0" w:space="0" w:color="auto"/>
                                    <w:bottom w:val="none" w:sz="0" w:space="0" w:color="auto"/>
                                    <w:right w:val="none" w:sz="0" w:space="0" w:color="auto"/>
                                  </w:divBdr>
                                </w:div>
                                <w:div w:id="2140106382">
                                  <w:marLeft w:val="0"/>
                                  <w:marRight w:val="0"/>
                                  <w:marTop w:val="0"/>
                                  <w:marBottom w:val="0"/>
                                  <w:divBdr>
                                    <w:top w:val="none" w:sz="0" w:space="0" w:color="auto"/>
                                    <w:left w:val="none" w:sz="0" w:space="0" w:color="auto"/>
                                    <w:bottom w:val="none" w:sz="0" w:space="0" w:color="auto"/>
                                    <w:right w:val="none" w:sz="0" w:space="0" w:color="auto"/>
                                  </w:divBdr>
                                </w:div>
                                <w:div w:id="1774857980">
                                  <w:marLeft w:val="0"/>
                                  <w:marRight w:val="0"/>
                                  <w:marTop w:val="0"/>
                                  <w:marBottom w:val="0"/>
                                  <w:divBdr>
                                    <w:top w:val="none" w:sz="0" w:space="0" w:color="auto"/>
                                    <w:left w:val="none" w:sz="0" w:space="0" w:color="auto"/>
                                    <w:bottom w:val="none" w:sz="0" w:space="0" w:color="auto"/>
                                    <w:right w:val="none" w:sz="0" w:space="0" w:color="auto"/>
                                  </w:divBdr>
                                </w:div>
                                <w:div w:id="440997945">
                                  <w:marLeft w:val="0"/>
                                  <w:marRight w:val="0"/>
                                  <w:marTop w:val="0"/>
                                  <w:marBottom w:val="0"/>
                                  <w:divBdr>
                                    <w:top w:val="none" w:sz="0" w:space="0" w:color="auto"/>
                                    <w:left w:val="none" w:sz="0" w:space="0" w:color="auto"/>
                                    <w:bottom w:val="none" w:sz="0" w:space="0" w:color="auto"/>
                                    <w:right w:val="none" w:sz="0" w:space="0" w:color="auto"/>
                                  </w:divBdr>
                                </w:div>
                                <w:div w:id="1405373263">
                                  <w:marLeft w:val="0"/>
                                  <w:marRight w:val="0"/>
                                  <w:marTop w:val="0"/>
                                  <w:marBottom w:val="0"/>
                                  <w:divBdr>
                                    <w:top w:val="none" w:sz="0" w:space="0" w:color="auto"/>
                                    <w:left w:val="none" w:sz="0" w:space="0" w:color="auto"/>
                                    <w:bottom w:val="none" w:sz="0" w:space="0" w:color="auto"/>
                                    <w:right w:val="none" w:sz="0" w:space="0" w:color="auto"/>
                                  </w:divBdr>
                                </w:div>
                                <w:div w:id="780417905">
                                  <w:marLeft w:val="0"/>
                                  <w:marRight w:val="0"/>
                                  <w:marTop w:val="0"/>
                                  <w:marBottom w:val="0"/>
                                  <w:divBdr>
                                    <w:top w:val="none" w:sz="0" w:space="0" w:color="auto"/>
                                    <w:left w:val="none" w:sz="0" w:space="0" w:color="auto"/>
                                    <w:bottom w:val="none" w:sz="0" w:space="0" w:color="auto"/>
                                    <w:right w:val="none" w:sz="0" w:space="0" w:color="auto"/>
                                  </w:divBdr>
                                </w:div>
                                <w:div w:id="17976405">
                                  <w:marLeft w:val="0"/>
                                  <w:marRight w:val="0"/>
                                  <w:marTop w:val="0"/>
                                  <w:marBottom w:val="0"/>
                                  <w:divBdr>
                                    <w:top w:val="none" w:sz="0" w:space="0" w:color="auto"/>
                                    <w:left w:val="none" w:sz="0" w:space="0" w:color="auto"/>
                                    <w:bottom w:val="none" w:sz="0" w:space="0" w:color="auto"/>
                                    <w:right w:val="none" w:sz="0" w:space="0" w:color="auto"/>
                                  </w:divBdr>
                                </w:div>
                                <w:div w:id="17449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10769">
                      <w:marLeft w:val="0"/>
                      <w:marRight w:val="0"/>
                      <w:marTop w:val="0"/>
                      <w:marBottom w:val="0"/>
                      <w:divBdr>
                        <w:top w:val="none" w:sz="0" w:space="0" w:color="auto"/>
                        <w:left w:val="none" w:sz="0" w:space="0" w:color="auto"/>
                        <w:bottom w:val="none" w:sz="0" w:space="0" w:color="auto"/>
                        <w:right w:val="none" w:sz="0" w:space="0" w:color="auto"/>
                      </w:divBdr>
                      <w:divsChild>
                        <w:div w:id="117263476">
                          <w:marLeft w:val="0"/>
                          <w:marRight w:val="0"/>
                          <w:marTop w:val="0"/>
                          <w:marBottom w:val="0"/>
                          <w:divBdr>
                            <w:top w:val="none" w:sz="0" w:space="0" w:color="auto"/>
                            <w:left w:val="none" w:sz="0" w:space="0" w:color="auto"/>
                            <w:bottom w:val="none" w:sz="0" w:space="0" w:color="auto"/>
                            <w:right w:val="none" w:sz="0" w:space="0" w:color="auto"/>
                          </w:divBdr>
                          <w:divsChild>
                            <w:div w:id="445926052">
                              <w:marLeft w:val="0"/>
                              <w:marRight w:val="0"/>
                              <w:marTop w:val="0"/>
                              <w:marBottom w:val="0"/>
                              <w:divBdr>
                                <w:top w:val="none" w:sz="0" w:space="0" w:color="auto"/>
                                <w:left w:val="none" w:sz="0" w:space="0" w:color="auto"/>
                                <w:bottom w:val="none" w:sz="0" w:space="0" w:color="auto"/>
                                <w:right w:val="none" w:sz="0" w:space="0" w:color="auto"/>
                              </w:divBdr>
                              <w:divsChild>
                                <w:div w:id="831137084">
                                  <w:marLeft w:val="0"/>
                                  <w:marRight w:val="0"/>
                                  <w:marTop w:val="0"/>
                                  <w:marBottom w:val="0"/>
                                  <w:divBdr>
                                    <w:top w:val="none" w:sz="0" w:space="0" w:color="auto"/>
                                    <w:left w:val="none" w:sz="0" w:space="0" w:color="auto"/>
                                    <w:bottom w:val="none" w:sz="0" w:space="0" w:color="auto"/>
                                    <w:right w:val="none" w:sz="0" w:space="0" w:color="auto"/>
                                  </w:divBdr>
                                </w:div>
                                <w:div w:id="18550094">
                                  <w:marLeft w:val="0"/>
                                  <w:marRight w:val="0"/>
                                  <w:marTop w:val="0"/>
                                  <w:marBottom w:val="0"/>
                                  <w:divBdr>
                                    <w:top w:val="none" w:sz="0" w:space="0" w:color="auto"/>
                                    <w:left w:val="none" w:sz="0" w:space="0" w:color="auto"/>
                                    <w:bottom w:val="none" w:sz="0" w:space="0" w:color="auto"/>
                                    <w:right w:val="none" w:sz="0" w:space="0" w:color="auto"/>
                                  </w:divBdr>
                                </w:div>
                                <w:div w:id="131793205">
                                  <w:marLeft w:val="0"/>
                                  <w:marRight w:val="0"/>
                                  <w:marTop w:val="0"/>
                                  <w:marBottom w:val="0"/>
                                  <w:divBdr>
                                    <w:top w:val="none" w:sz="0" w:space="0" w:color="auto"/>
                                    <w:left w:val="none" w:sz="0" w:space="0" w:color="auto"/>
                                    <w:bottom w:val="none" w:sz="0" w:space="0" w:color="auto"/>
                                    <w:right w:val="none" w:sz="0" w:space="0" w:color="auto"/>
                                  </w:divBdr>
                                </w:div>
                                <w:div w:id="1391613310">
                                  <w:marLeft w:val="0"/>
                                  <w:marRight w:val="0"/>
                                  <w:marTop w:val="0"/>
                                  <w:marBottom w:val="0"/>
                                  <w:divBdr>
                                    <w:top w:val="none" w:sz="0" w:space="0" w:color="auto"/>
                                    <w:left w:val="none" w:sz="0" w:space="0" w:color="auto"/>
                                    <w:bottom w:val="none" w:sz="0" w:space="0" w:color="auto"/>
                                    <w:right w:val="none" w:sz="0" w:space="0" w:color="auto"/>
                                  </w:divBdr>
                                </w:div>
                                <w:div w:id="1506045250">
                                  <w:marLeft w:val="0"/>
                                  <w:marRight w:val="0"/>
                                  <w:marTop w:val="0"/>
                                  <w:marBottom w:val="0"/>
                                  <w:divBdr>
                                    <w:top w:val="none" w:sz="0" w:space="0" w:color="auto"/>
                                    <w:left w:val="none" w:sz="0" w:space="0" w:color="auto"/>
                                    <w:bottom w:val="none" w:sz="0" w:space="0" w:color="auto"/>
                                    <w:right w:val="none" w:sz="0" w:space="0" w:color="auto"/>
                                  </w:divBdr>
                                </w:div>
                                <w:div w:id="932126418">
                                  <w:marLeft w:val="0"/>
                                  <w:marRight w:val="0"/>
                                  <w:marTop w:val="0"/>
                                  <w:marBottom w:val="0"/>
                                  <w:divBdr>
                                    <w:top w:val="none" w:sz="0" w:space="0" w:color="auto"/>
                                    <w:left w:val="none" w:sz="0" w:space="0" w:color="auto"/>
                                    <w:bottom w:val="none" w:sz="0" w:space="0" w:color="auto"/>
                                    <w:right w:val="none" w:sz="0" w:space="0" w:color="auto"/>
                                  </w:divBdr>
                                </w:div>
                                <w:div w:id="2146577761">
                                  <w:marLeft w:val="0"/>
                                  <w:marRight w:val="0"/>
                                  <w:marTop w:val="0"/>
                                  <w:marBottom w:val="0"/>
                                  <w:divBdr>
                                    <w:top w:val="none" w:sz="0" w:space="0" w:color="auto"/>
                                    <w:left w:val="none" w:sz="0" w:space="0" w:color="auto"/>
                                    <w:bottom w:val="none" w:sz="0" w:space="0" w:color="auto"/>
                                    <w:right w:val="none" w:sz="0" w:space="0" w:color="auto"/>
                                  </w:divBdr>
                                </w:div>
                                <w:div w:id="35937770">
                                  <w:marLeft w:val="0"/>
                                  <w:marRight w:val="0"/>
                                  <w:marTop w:val="0"/>
                                  <w:marBottom w:val="0"/>
                                  <w:divBdr>
                                    <w:top w:val="none" w:sz="0" w:space="0" w:color="auto"/>
                                    <w:left w:val="none" w:sz="0" w:space="0" w:color="auto"/>
                                    <w:bottom w:val="none" w:sz="0" w:space="0" w:color="auto"/>
                                    <w:right w:val="none" w:sz="0" w:space="0" w:color="auto"/>
                                  </w:divBdr>
                                </w:div>
                                <w:div w:id="2006779031">
                                  <w:marLeft w:val="0"/>
                                  <w:marRight w:val="0"/>
                                  <w:marTop w:val="0"/>
                                  <w:marBottom w:val="0"/>
                                  <w:divBdr>
                                    <w:top w:val="none" w:sz="0" w:space="0" w:color="auto"/>
                                    <w:left w:val="none" w:sz="0" w:space="0" w:color="auto"/>
                                    <w:bottom w:val="none" w:sz="0" w:space="0" w:color="auto"/>
                                    <w:right w:val="none" w:sz="0" w:space="0" w:color="auto"/>
                                  </w:divBdr>
                                </w:div>
                                <w:div w:id="562064819">
                                  <w:marLeft w:val="0"/>
                                  <w:marRight w:val="0"/>
                                  <w:marTop w:val="0"/>
                                  <w:marBottom w:val="0"/>
                                  <w:divBdr>
                                    <w:top w:val="none" w:sz="0" w:space="0" w:color="auto"/>
                                    <w:left w:val="none" w:sz="0" w:space="0" w:color="auto"/>
                                    <w:bottom w:val="none" w:sz="0" w:space="0" w:color="auto"/>
                                    <w:right w:val="none" w:sz="0" w:space="0" w:color="auto"/>
                                  </w:divBdr>
                                </w:div>
                                <w:div w:id="487016105">
                                  <w:marLeft w:val="0"/>
                                  <w:marRight w:val="0"/>
                                  <w:marTop w:val="0"/>
                                  <w:marBottom w:val="0"/>
                                  <w:divBdr>
                                    <w:top w:val="none" w:sz="0" w:space="0" w:color="auto"/>
                                    <w:left w:val="none" w:sz="0" w:space="0" w:color="auto"/>
                                    <w:bottom w:val="none" w:sz="0" w:space="0" w:color="auto"/>
                                    <w:right w:val="none" w:sz="0" w:space="0" w:color="auto"/>
                                  </w:divBdr>
                                </w:div>
                                <w:div w:id="17135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49343">
      <w:marLeft w:val="0"/>
      <w:marRight w:val="0"/>
      <w:marTop w:val="300"/>
      <w:marBottom w:val="0"/>
      <w:divBdr>
        <w:top w:val="single" w:sz="6" w:space="0" w:color="DDDDDD"/>
        <w:left w:val="single" w:sz="6" w:space="0" w:color="DDDDDD"/>
        <w:bottom w:val="single" w:sz="6" w:space="0" w:color="DDDDDD"/>
        <w:right w:val="single" w:sz="6" w:space="0" w:color="DDDDDD"/>
      </w:divBdr>
      <w:divsChild>
        <w:div w:id="1001473836">
          <w:marLeft w:val="0"/>
          <w:marRight w:val="0"/>
          <w:marTop w:val="0"/>
          <w:marBottom w:val="0"/>
          <w:divBdr>
            <w:top w:val="none" w:sz="0" w:space="0" w:color="auto"/>
            <w:left w:val="none" w:sz="0" w:space="0" w:color="auto"/>
            <w:bottom w:val="none" w:sz="0" w:space="0" w:color="auto"/>
            <w:right w:val="none" w:sz="0" w:space="0" w:color="auto"/>
          </w:divBdr>
          <w:divsChild>
            <w:div w:id="358288039">
              <w:marLeft w:val="0"/>
              <w:marRight w:val="0"/>
              <w:marTop w:val="0"/>
              <w:marBottom w:val="0"/>
              <w:divBdr>
                <w:top w:val="none" w:sz="0" w:space="0" w:color="auto"/>
                <w:left w:val="none" w:sz="0" w:space="0" w:color="auto"/>
                <w:bottom w:val="none" w:sz="0" w:space="0" w:color="auto"/>
                <w:right w:val="none" w:sz="0" w:space="0" w:color="auto"/>
              </w:divBdr>
              <w:divsChild>
                <w:div w:id="1095245873">
                  <w:marLeft w:val="0"/>
                  <w:marRight w:val="0"/>
                  <w:marTop w:val="0"/>
                  <w:marBottom w:val="0"/>
                  <w:divBdr>
                    <w:top w:val="none" w:sz="0" w:space="0" w:color="auto"/>
                    <w:left w:val="none" w:sz="0" w:space="0" w:color="auto"/>
                    <w:bottom w:val="none" w:sz="0" w:space="0" w:color="auto"/>
                    <w:right w:val="none" w:sz="0" w:space="0" w:color="auto"/>
                  </w:divBdr>
                  <w:divsChild>
                    <w:div w:id="1049644844">
                      <w:marLeft w:val="0"/>
                      <w:marRight w:val="0"/>
                      <w:marTop w:val="0"/>
                      <w:marBottom w:val="0"/>
                      <w:divBdr>
                        <w:top w:val="none" w:sz="0" w:space="0" w:color="auto"/>
                        <w:left w:val="none" w:sz="0" w:space="0" w:color="auto"/>
                        <w:bottom w:val="none" w:sz="0" w:space="0" w:color="auto"/>
                        <w:right w:val="none" w:sz="0" w:space="0" w:color="auto"/>
                      </w:divBdr>
                      <w:divsChild>
                        <w:div w:id="610625718">
                          <w:marLeft w:val="0"/>
                          <w:marRight w:val="0"/>
                          <w:marTop w:val="0"/>
                          <w:marBottom w:val="0"/>
                          <w:divBdr>
                            <w:top w:val="none" w:sz="0" w:space="0" w:color="auto"/>
                            <w:left w:val="none" w:sz="0" w:space="0" w:color="auto"/>
                            <w:bottom w:val="none" w:sz="0" w:space="0" w:color="auto"/>
                            <w:right w:val="none" w:sz="0" w:space="0" w:color="auto"/>
                          </w:divBdr>
                          <w:divsChild>
                            <w:div w:id="1310209015">
                              <w:marLeft w:val="0"/>
                              <w:marRight w:val="0"/>
                              <w:marTop w:val="0"/>
                              <w:marBottom w:val="0"/>
                              <w:divBdr>
                                <w:top w:val="none" w:sz="0" w:space="0" w:color="auto"/>
                                <w:left w:val="none" w:sz="0" w:space="0" w:color="auto"/>
                                <w:bottom w:val="none" w:sz="0" w:space="0" w:color="auto"/>
                                <w:right w:val="none" w:sz="0" w:space="0" w:color="auto"/>
                              </w:divBdr>
                              <w:divsChild>
                                <w:div w:id="442767199">
                                  <w:marLeft w:val="0"/>
                                  <w:marRight w:val="0"/>
                                  <w:marTop w:val="0"/>
                                  <w:marBottom w:val="0"/>
                                  <w:divBdr>
                                    <w:top w:val="none" w:sz="0" w:space="0" w:color="auto"/>
                                    <w:left w:val="none" w:sz="0" w:space="0" w:color="auto"/>
                                    <w:bottom w:val="none" w:sz="0" w:space="0" w:color="auto"/>
                                    <w:right w:val="none" w:sz="0" w:space="0" w:color="auto"/>
                                  </w:divBdr>
                                </w:div>
                                <w:div w:id="494340471">
                                  <w:marLeft w:val="0"/>
                                  <w:marRight w:val="0"/>
                                  <w:marTop w:val="0"/>
                                  <w:marBottom w:val="0"/>
                                  <w:divBdr>
                                    <w:top w:val="none" w:sz="0" w:space="0" w:color="auto"/>
                                    <w:left w:val="none" w:sz="0" w:space="0" w:color="auto"/>
                                    <w:bottom w:val="none" w:sz="0" w:space="0" w:color="auto"/>
                                    <w:right w:val="none" w:sz="0" w:space="0" w:color="auto"/>
                                  </w:divBdr>
                                </w:div>
                                <w:div w:id="562760776">
                                  <w:marLeft w:val="0"/>
                                  <w:marRight w:val="0"/>
                                  <w:marTop w:val="0"/>
                                  <w:marBottom w:val="0"/>
                                  <w:divBdr>
                                    <w:top w:val="none" w:sz="0" w:space="0" w:color="auto"/>
                                    <w:left w:val="none" w:sz="0" w:space="0" w:color="auto"/>
                                    <w:bottom w:val="none" w:sz="0" w:space="0" w:color="auto"/>
                                    <w:right w:val="none" w:sz="0" w:space="0" w:color="auto"/>
                                  </w:divBdr>
                                </w:div>
                                <w:div w:id="1022821723">
                                  <w:marLeft w:val="0"/>
                                  <w:marRight w:val="0"/>
                                  <w:marTop w:val="0"/>
                                  <w:marBottom w:val="0"/>
                                  <w:divBdr>
                                    <w:top w:val="none" w:sz="0" w:space="0" w:color="auto"/>
                                    <w:left w:val="none" w:sz="0" w:space="0" w:color="auto"/>
                                    <w:bottom w:val="none" w:sz="0" w:space="0" w:color="auto"/>
                                    <w:right w:val="none" w:sz="0" w:space="0" w:color="auto"/>
                                  </w:divBdr>
                                </w:div>
                                <w:div w:id="155805136">
                                  <w:marLeft w:val="0"/>
                                  <w:marRight w:val="0"/>
                                  <w:marTop w:val="0"/>
                                  <w:marBottom w:val="0"/>
                                  <w:divBdr>
                                    <w:top w:val="none" w:sz="0" w:space="0" w:color="auto"/>
                                    <w:left w:val="none" w:sz="0" w:space="0" w:color="auto"/>
                                    <w:bottom w:val="none" w:sz="0" w:space="0" w:color="auto"/>
                                    <w:right w:val="none" w:sz="0" w:space="0" w:color="auto"/>
                                  </w:divBdr>
                                </w:div>
                                <w:div w:id="1920630160">
                                  <w:marLeft w:val="0"/>
                                  <w:marRight w:val="0"/>
                                  <w:marTop w:val="0"/>
                                  <w:marBottom w:val="0"/>
                                  <w:divBdr>
                                    <w:top w:val="none" w:sz="0" w:space="0" w:color="auto"/>
                                    <w:left w:val="none" w:sz="0" w:space="0" w:color="auto"/>
                                    <w:bottom w:val="none" w:sz="0" w:space="0" w:color="auto"/>
                                    <w:right w:val="none" w:sz="0" w:space="0" w:color="auto"/>
                                  </w:divBdr>
                                </w:div>
                                <w:div w:id="813182697">
                                  <w:marLeft w:val="0"/>
                                  <w:marRight w:val="0"/>
                                  <w:marTop w:val="0"/>
                                  <w:marBottom w:val="0"/>
                                  <w:divBdr>
                                    <w:top w:val="none" w:sz="0" w:space="0" w:color="auto"/>
                                    <w:left w:val="none" w:sz="0" w:space="0" w:color="auto"/>
                                    <w:bottom w:val="none" w:sz="0" w:space="0" w:color="auto"/>
                                    <w:right w:val="none" w:sz="0" w:space="0" w:color="auto"/>
                                  </w:divBdr>
                                </w:div>
                                <w:div w:id="798456067">
                                  <w:marLeft w:val="0"/>
                                  <w:marRight w:val="0"/>
                                  <w:marTop w:val="0"/>
                                  <w:marBottom w:val="0"/>
                                  <w:divBdr>
                                    <w:top w:val="none" w:sz="0" w:space="0" w:color="auto"/>
                                    <w:left w:val="none" w:sz="0" w:space="0" w:color="auto"/>
                                    <w:bottom w:val="none" w:sz="0" w:space="0" w:color="auto"/>
                                    <w:right w:val="none" w:sz="0" w:space="0" w:color="auto"/>
                                  </w:divBdr>
                                </w:div>
                                <w:div w:id="505025144">
                                  <w:marLeft w:val="0"/>
                                  <w:marRight w:val="0"/>
                                  <w:marTop w:val="0"/>
                                  <w:marBottom w:val="0"/>
                                  <w:divBdr>
                                    <w:top w:val="none" w:sz="0" w:space="0" w:color="auto"/>
                                    <w:left w:val="none" w:sz="0" w:space="0" w:color="auto"/>
                                    <w:bottom w:val="none" w:sz="0" w:space="0" w:color="auto"/>
                                    <w:right w:val="none" w:sz="0" w:space="0" w:color="auto"/>
                                  </w:divBdr>
                                </w:div>
                                <w:div w:id="348067374">
                                  <w:marLeft w:val="0"/>
                                  <w:marRight w:val="0"/>
                                  <w:marTop w:val="0"/>
                                  <w:marBottom w:val="0"/>
                                  <w:divBdr>
                                    <w:top w:val="none" w:sz="0" w:space="0" w:color="auto"/>
                                    <w:left w:val="none" w:sz="0" w:space="0" w:color="auto"/>
                                    <w:bottom w:val="none" w:sz="0" w:space="0" w:color="auto"/>
                                    <w:right w:val="none" w:sz="0" w:space="0" w:color="auto"/>
                                  </w:divBdr>
                                </w:div>
                                <w:div w:id="1821193025">
                                  <w:marLeft w:val="0"/>
                                  <w:marRight w:val="0"/>
                                  <w:marTop w:val="0"/>
                                  <w:marBottom w:val="0"/>
                                  <w:divBdr>
                                    <w:top w:val="none" w:sz="0" w:space="0" w:color="auto"/>
                                    <w:left w:val="none" w:sz="0" w:space="0" w:color="auto"/>
                                    <w:bottom w:val="none" w:sz="0" w:space="0" w:color="auto"/>
                                    <w:right w:val="none" w:sz="0" w:space="0" w:color="auto"/>
                                  </w:divBdr>
                                </w:div>
                                <w:div w:id="1649745810">
                                  <w:marLeft w:val="0"/>
                                  <w:marRight w:val="0"/>
                                  <w:marTop w:val="0"/>
                                  <w:marBottom w:val="0"/>
                                  <w:divBdr>
                                    <w:top w:val="none" w:sz="0" w:space="0" w:color="auto"/>
                                    <w:left w:val="none" w:sz="0" w:space="0" w:color="auto"/>
                                    <w:bottom w:val="none" w:sz="0" w:space="0" w:color="auto"/>
                                    <w:right w:val="none" w:sz="0" w:space="0" w:color="auto"/>
                                  </w:divBdr>
                                </w:div>
                                <w:div w:id="868377411">
                                  <w:marLeft w:val="0"/>
                                  <w:marRight w:val="0"/>
                                  <w:marTop w:val="0"/>
                                  <w:marBottom w:val="0"/>
                                  <w:divBdr>
                                    <w:top w:val="none" w:sz="0" w:space="0" w:color="auto"/>
                                    <w:left w:val="none" w:sz="0" w:space="0" w:color="auto"/>
                                    <w:bottom w:val="none" w:sz="0" w:space="0" w:color="auto"/>
                                    <w:right w:val="none" w:sz="0" w:space="0" w:color="auto"/>
                                  </w:divBdr>
                                </w:div>
                                <w:div w:id="716122936">
                                  <w:marLeft w:val="0"/>
                                  <w:marRight w:val="0"/>
                                  <w:marTop w:val="0"/>
                                  <w:marBottom w:val="0"/>
                                  <w:divBdr>
                                    <w:top w:val="none" w:sz="0" w:space="0" w:color="auto"/>
                                    <w:left w:val="none" w:sz="0" w:space="0" w:color="auto"/>
                                    <w:bottom w:val="none" w:sz="0" w:space="0" w:color="auto"/>
                                    <w:right w:val="none" w:sz="0" w:space="0" w:color="auto"/>
                                  </w:divBdr>
                                </w:div>
                                <w:div w:id="361592750">
                                  <w:marLeft w:val="0"/>
                                  <w:marRight w:val="0"/>
                                  <w:marTop w:val="0"/>
                                  <w:marBottom w:val="0"/>
                                  <w:divBdr>
                                    <w:top w:val="none" w:sz="0" w:space="0" w:color="auto"/>
                                    <w:left w:val="none" w:sz="0" w:space="0" w:color="auto"/>
                                    <w:bottom w:val="none" w:sz="0" w:space="0" w:color="auto"/>
                                    <w:right w:val="none" w:sz="0" w:space="0" w:color="auto"/>
                                  </w:divBdr>
                                </w:div>
                                <w:div w:id="1977175719">
                                  <w:marLeft w:val="0"/>
                                  <w:marRight w:val="0"/>
                                  <w:marTop w:val="0"/>
                                  <w:marBottom w:val="0"/>
                                  <w:divBdr>
                                    <w:top w:val="none" w:sz="0" w:space="0" w:color="auto"/>
                                    <w:left w:val="none" w:sz="0" w:space="0" w:color="auto"/>
                                    <w:bottom w:val="none" w:sz="0" w:space="0" w:color="auto"/>
                                    <w:right w:val="none" w:sz="0" w:space="0" w:color="auto"/>
                                  </w:divBdr>
                                </w:div>
                                <w:div w:id="116535567">
                                  <w:marLeft w:val="0"/>
                                  <w:marRight w:val="0"/>
                                  <w:marTop w:val="0"/>
                                  <w:marBottom w:val="0"/>
                                  <w:divBdr>
                                    <w:top w:val="none" w:sz="0" w:space="0" w:color="auto"/>
                                    <w:left w:val="none" w:sz="0" w:space="0" w:color="auto"/>
                                    <w:bottom w:val="none" w:sz="0" w:space="0" w:color="auto"/>
                                    <w:right w:val="none" w:sz="0" w:space="0" w:color="auto"/>
                                  </w:divBdr>
                                </w:div>
                                <w:div w:id="700787107">
                                  <w:marLeft w:val="0"/>
                                  <w:marRight w:val="0"/>
                                  <w:marTop w:val="0"/>
                                  <w:marBottom w:val="0"/>
                                  <w:divBdr>
                                    <w:top w:val="none" w:sz="0" w:space="0" w:color="auto"/>
                                    <w:left w:val="none" w:sz="0" w:space="0" w:color="auto"/>
                                    <w:bottom w:val="none" w:sz="0" w:space="0" w:color="auto"/>
                                    <w:right w:val="none" w:sz="0" w:space="0" w:color="auto"/>
                                  </w:divBdr>
                                </w:div>
                                <w:div w:id="1793866657">
                                  <w:marLeft w:val="0"/>
                                  <w:marRight w:val="0"/>
                                  <w:marTop w:val="0"/>
                                  <w:marBottom w:val="0"/>
                                  <w:divBdr>
                                    <w:top w:val="none" w:sz="0" w:space="0" w:color="auto"/>
                                    <w:left w:val="none" w:sz="0" w:space="0" w:color="auto"/>
                                    <w:bottom w:val="none" w:sz="0" w:space="0" w:color="auto"/>
                                    <w:right w:val="none" w:sz="0" w:space="0" w:color="auto"/>
                                  </w:divBdr>
                                </w:div>
                                <w:div w:id="580257168">
                                  <w:marLeft w:val="0"/>
                                  <w:marRight w:val="0"/>
                                  <w:marTop w:val="0"/>
                                  <w:marBottom w:val="0"/>
                                  <w:divBdr>
                                    <w:top w:val="none" w:sz="0" w:space="0" w:color="auto"/>
                                    <w:left w:val="none" w:sz="0" w:space="0" w:color="auto"/>
                                    <w:bottom w:val="none" w:sz="0" w:space="0" w:color="auto"/>
                                    <w:right w:val="none" w:sz="0" w:space="0" w:color="auto"/>
                                  </w:divBdr>
                                </w:div>
                                <w:div w:id="1991785296">
                                  <w:marLeft w:val="0"/>
                                  <w:marRight w:val="0"/>
                                  <w:marTop w:val="0"/>
                                  <w:marBottom w:val="0"/>
                                  <w:divBdr>
                                    <w:top w:val="none" w:sz="0" w:space="0" w:color="auto"/>
                                    <w:left w:val="none" w:sz="0" w:space="0" w:color="auto"/>
                                    <w:bottom w:val="none" w:sz="0" w:space="0" w:color="auto"/>
                                    <w:right w:val="none" w:sz="0" w:space="0" w:color="auto"/>
                                  </w:divBdr>
                                </w:div>
                                <w:div w:id="2081367283">
                                  <w:marLeft w:val="0"/>
                                  <w:marRight w:val="0"/>
                                  <w:marTop w:val="0"/>
                                  <w:marBottom w:val="0"/>
                                  <w:divBdr>
                                    <w:top w:val="none" w:sz="0" w:space="0" w:color="auto"/>
                                    <w:left w:val="none" w:sz="0" w:space="0" w:color="auto"/>
                                    <w:bottom w:val="none" w:sz="0" w:space="0" w:color="auto"/>
                                    <w:right w:val="none" w:sz="0" w:space="0" w:color="auto"/>
                                  </w:divBdr>
                                </w:div>
                                <w:div w:id="341277415">
                                  <w:marLeft w:val="0"/>
                                  <w:marRight w:val="0"/>
                                  <w:marTop w:val="0"/>
                                  <w:marBottom w:val="0"/>
                                  <w:divBdr>
                                    <w:top w:val="none" w:sz="0" w:space="0" w:color="auto"/>
                                    <w:left w:val="none" w:sz="0" w:space="0" w:color="auto"/>
                                    <w:bottom w:val="none" w:sz="0" w:space="0" w:color="auto"/>
                                    <w:right w:val="none" w:sz="0" w:space="0" w:color="auto"/>
                                  </w:divBdr>
                                </w:div>
                                <w:div w:id="755439334">
                                  <w:marLeft w:val="0"/>
                                  <w:marRight w:val="0"/>
                                  <w:marTop w:val="0"/>
                                  <w:marBottom w:val="0"/>
                                  <w:divBdr>
                                    <w:top w:val="none" w:sz="0" w:space="0" w:color="auto"/>
                                    <w:left w:val="none" w:sz="0" w:space="0" w:color="auto"/>
                                    <w:bottom w:val="none" w:sz="0" w:space="0" w:color="auto"/>
                                    <w:right w:val="none" w:sz="0" w:space="0" w:color="auto"/>
                                  </w:divBdr>
                                </w:div>
                                <w:div w:id="2044090769">
                                  <w:marLeft w:val="0"/>
                                  <w:marRight w:val="0"/>
                                  <w:marTop w:val="0"/>
                                  <w:marBottom w:val="0"/>
                                  <w:divBdr>
                                    <w:top w:val="none" w:sz="0" w:space="0" w:color="auto"/>
                                    <w:left w:val="none" w:sz="0" w:space="0" w:color="auto"/>
                                    <w:bottom w:val="none" w:sz="0" w:space="0" w:color="auto"/>
                                    <w:right w:val="none" w:sz="0" w:space="0" w:color="auto"/>
                                  </w:divBdr>
                                </w:div>
                                <w:div w:id="591478078">
                                  <w:marLeft w:val="0"/>
                                  <w:marRight w:val="0"/>
                                  <w:marTop w:val="0"/>
                                  <w:marBottom w:val="0"/>
                                  <w:divBdr>
                                    <w:top w:val="none" w:sz="0" w:space="0" w:color="auto"/>
                                    <w:left w:val="none" w:sz="0" w:space="0" w:color="auto"/>
                                    <w:bottom w:val="none" w:sz="0" w:space="0" w:color="auto"/>
                                    <w:right w:val="none" w:sz="0" w:space="0" w:color="auto"/>
                                  </w:divBdr>
                                </w:div>
                                <w:div w:id="174543691">
                                  <w:marLeft w:val="0"/>
                                  <w:marRight w:val="0"/>
                                  <w:marTop w:val="0"/>
                                  <w:marBottom w:val="0"/>
                                  <w:divBdr>
                                    <w:top w:val="none" w:sz="0" w:space="0" w:color="auto"/>
                                    <w:left w:val="none" w:sz="0" w:space="0" w:color="auto"/>
                                    <w:bottom w:val="none" w:sz="0" w:space="0" w:color="auto"/>
                                    <w:right w:val="none" w:sz="0" w:space="0" w:color="auto"/>
                                  </w:divBdr>
                                </w:div>
                                <w:div w:id="296498343">
                                  <w:marLeft w:val="0"/>
                                  <w:marRight w:val="0"/>
                                  <w:marTop w:val="0"/>
                                  <w:marBottom w:val="0"/>
                                  <w:divBdr>
                                    <w:top w:val="none" w:sz="0" w:space="0" w:color="auto"/>
                                    <w:left w:val="none" w:sz="0" w:space="0" w:color="auto"/>
                                    <w:bottom w:val="none" w:sz="0" w:space="0" w:color="auto"/>
                                    <w:right w:val="none" w:sz="0" w:space="0" w:color="auto"/>
                                  </w:divBdr>
                                </w:div>
                                <w:div w:id="2124955569">
                                  <w:marLeft w:val="0"/>
                                  <w:marRight w:val="0"/>
                                  <w:marTop w:val="0"/>
                                  <w:marBottom w:val="0"/>
                                  <w:divBdr>
                                    <w:top w:val="none" w:sz="0" w:space="0" w:color="auto"/>
                                    <w:left w:val="none" w:sz="0" w:space="0" w:color="auto"/>
                                    <w:bottom w:val="none" w:sz="0" w:space="0" w:color="auto"/>
                                    <w:right w:val="none" w:sz="0" w:space="0" w:color="auto"/>
                                  </w:divBdr>
                                </w:div>
                                <w:div w:id="2046979105">
                                  <w:marLeft w:val="0"/>
                                  <w:marRight w:val="0"/>
                                  <w:marTop w:val="0"/>
                                  <w:marBottom w:val="0"/>
                                  <w:divBdr>
                                    <w:top w:val="none" w:sz="0" w:space="0" w:color="auto"/>
                                    <w:left w:val="none" w:sz="0" w:space="0" w:color="auto"/>
                                    <w:bottom w:val="none" w:sz="0" w:space="0" w:color="auto"/>
                                    <w:right w:val="none" w:sz="0" w:space="0" w:color="auto"/>
                                  </w:divBdr>
                                </w:div>
                                <w:div w:id="1407533091">
                                  <w:marLeft w:val="0"/>
                                  <w:marRight w:val="0"/>
                                  <w:marTop w:val="0"/>
                                  <w:marBottom w:val="0"/>
                                  <w:divBdr>
                                    <w:top w:val="none" w:sz="0" w:space="0" w:color="auto"/>
                                    <w:left w:val="none" w:sz="0" w:space="0" w:color="auto"/>
                                    <w:bottom w:val="none" w:sz="0" w:space="0" w:color="auto"/>
                                    <w:right w:val="none" w:sz="0" w:space="0" w:color="auto"/>
                                  </w:divBdr>
                                </w:div>
                                <w:div w:id="465902607">
                                  <w:marLeft w:val="0"/>
                                  <w:marRight w:val="0"/>
                                  <w:marTop w:val="0"/>
                                  <w:marBottom w:val="0"/>
                                  <w:divBdr>
                                    <w:top w:val="none" w:sz="0" w:space="0" w:color="auto"/>
                                    <w:left w:val="none" w:sz="0" w:space="0" w:color="auto"/>
                                    <w:bottom w:val="none" w:sz="0" w:space="0" w:color="auto"/>
                                    <w:right w:val="none" w:sz="0" w:space="0" w:color="auto"/>
                                  </w:divBdr>
                                </w:div>
                                <w:div w:id="1807817865">
                                  <w:marLeft w:val="0"/>
                                  <w:marRight w:val="0"/>
                                  <w:marTop w:val="0"/>
                                  <w:marBottom w:val="0"/>
                                  <w:divBdr>
                                    <w:top w:val="none" w:sz="0" w:space="0" w:color="auto"/>
                                    <w:left w:val="none" w:sz="0" w:space="0" w:color="auto"/>
                                    <w:bottom w:val="none" w:sz="0" w:space="0" w:color="auto"/>
                                    <w:right w:val="none" w:sz="0" w:space="0" w:color="auto"/>
                                  </w:divBdr>
                                </w:div>
                                <w:div w:id="1278364755">
                                  <w:marLeft w:val="0"/>
                                  <w:marRight w:val="0"/>
                                  <w:marTop w:val="0"/>
                                  <w:marBottom w:val="0"/>
                                  <w:divBdr>
                                    <w:top w:val="none" w:sz="0" w:space="0" w:color="auto"/>
                                    <w:left w:val="none" w:sz="0" w:space="0" w:color="auto"/>
                                    <w:bottom w:val="none" w:sz="0" w:space="0" w:color="auto"/>
                                    <w:right w:val="none" w:sz="0" w:space="0" w:color="auto"/>
                                  </w:divBdr>
                                </w:div>
                                <w:div w:id="620381815">
                                  <w:marLeft w:val="0"/>
                                  <w:marRight w:val="0"/>
                                  <w:marTop w:val="0"/>
                                  <w:marBottom w:val="0"/>
                                  <w:divBdr>
                                    <w:top w:val="none" w:sz="0" w:space="0" w:color="auto"/>
                                    <w:left w:val="none" w:sz="0" w:space="0" w:color="auto"/>
                                    <w:bottom w:val="none" w:sz="0" w:space="0" w:color="auto"/>
                                    <w:right w:val="none" w:sz="0" w:space="0" w:color="auto"/>
                                  </w:divBdr>
                                </w:div>
                                <w:div w:id="1719281566">
                                  <w:marLeft w:val="0"/>
                                  <w:marRight w:val="0"/>
                                  <w:marTop w:val="0"/>
                                  <w:marBottom w:val="0"/>
                                  <w:divBdr>
                                    <w:top w:val="none" w:sz="0" w:space="0" w:color="auto"/>
                                    <w:left w:val="none" w:sz="0" w:space="0" w:color="auto"/>
                                    <w:bottom w:val="none" w:sz="0" w:space="0" w:color="auto"/>
                                    <w:right w:val="none" w:sz="0" w:space="0" w:color="auto"/>
                                  </w:divBdr>
                                </w:div>
                                <w:div w:id="1958829144">
                                  <w:marLeft w:val="0"/>
                                  <w:marRight w:val="0"/>
                                  <w:marTop w:val="0"/>
                                  <w:marBottom w:val="0"/>
                                  <w:divBdr>
                                    <w:top w:val="none" w:sz="0" w:space="0" w:color="auto"/>
                                    <w:left w:val="none" w:sz="0" w:space="0" w:color="auto"/>
                                    <w:bottom w:val="none" w:sz="0" w:space="0" w:color="auto"/>
                                    <w:right w:val="none" w:sz="0" w:space="0" w:color="auto"/>
                                  </w:divBdr>
                                </w:div>
                                <w:div w:id="1352730412">
                                  <w:marLeft w:val="0"/>
                                  <w:marRight w:val="0"/>
                                  <w:marTop w:val="0"/>
                                  <w:marBottom w:val="0"/>
                                  <w:divBdr>
                                    <w:top w:val="none" w:sz="0" w:space="0" w:color="auto"/>
                                    <w:left w:val="none" w:sz="0" w:space="0" w:color="auto"/>
                                    <w:bottom w:val="none" w:sz="0" w:space="0" w:color="auto"/>
                                    <w:right w:val="none" w:sz="0" w:space="0" w:color="auto"/>
                                  </w:divBdr>
                                </w:div>
                                <w:div w:id="915017400">
                                  <w:marLeft w:val="0"/>
                                  <w:marRight w:val="0"/>
                                  <w:marTop w:val="0"/>
                                  <w:marBottom w:val="0"/>
                                  <w:divBdr>
                                    <w:top w:val="none" w:sz="0" w:space="0" w:color="auto"/>
                                    <w:left w:val="none" w:sz="0" w:space="0" w:color="auto"/>
                                    <w:bottom w:val="none" w:sz="0" w:space="0" w:color="auto"/>
                                    <w:right w:val="none" w:sz="0" w:space="0" w:color="auto"/>
                                  </w:divBdr>
                                </w:div>
                                <w:div w:id="668754543">
                                  <w:marLeft w:val="0"/>
                                  <w:marRight w:val="0"/>
                                  <w:marTop w:val="0"/>
                                  <w:marBottom w:val="0"/>
                                  <w:divBdr>
                                    <w:top w:val="none" w:sz="0" w:space="0" w:color="auto"/>
                                    <w:left w:val="none" w:sz="0" w:space="0" w:color="auto"/>
                                    <w:bottom w:val="none" w:sz="0" w:space="0" w:color="auto"/>
                                    <w:right w:val="none" w:sz="0" w:space="0" w:color="auto"/>
                                  </w:divBdr>
                                </w:div>
                                <w:div w:id="17495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71522">
                      <w:marLeft w:val="0"/>
                      <w:marRight w:val="0"/>
                      <w:marTop w:val="0"/>
                      <w:marBottom w:val="0"/>
                      <w:divBdr>
                        <w:top w:val="none" w:sz="0" w:space="0" w:color="auto"/>
                        <w:left w:val="none" w:sz="0" w:space="0" w:color="auto"/>
                        <w:bottom w:val="none" w:sz="0" w:space="0" w:color="auto"/>
                        <w:right w:val="none" w:sz="0" w:space="0" w:color="auto"/>
                      </w:divBdr>
                      <w:divsChild>
                        <w:div w:id="927496292">
                          <w:marLeft w:val="0"/>
                          <w:marRight w:val="0"/>
                          <w:marTop w:val="0"/>
                          <w:marBottom w:val="0"/>
                          <w:divBdr>
                            <w:top w:val="none" w:sz="0" w:space="0" w:color="auto"/>
                            <w:left w:val="none" w:sz="0" w:space="0" w:color="auto"/>
                            <w:bottom w:val="none" w:sz="0" w:space="0" w:color="auto"/>
                            <w:right w:val="none" w:sz="0" w:space="0" w:color="auto"/>
                          </w:divBdr>
                          <w:divsChild>
                            <w:div w:id="1224173623">
                              <w:marLeft w:val="0"/>
                              <w:marRight w:val="0"/>
                              <w:marTop w:val="0"/>
                              <w:marBottom w:val="0"/>
                              <w:divBdr>
                                <w:top w:val="none" w:sz="0" w:space="0" w:color="auto"/>
                                <w:left w:val="none" w:sz="0" w:space="0" w:color="auto"/>
                                <w:bottom w:val="none" w:sz="0" w:space="0" w:color="auto"/>
                                <w:right w:val="none" w:sz="0" w:space="0" w:color="auto"/>
                              </w:divBdr>
                              <w:divsChild>
                                <w:div w:id="1824660171">
                                  <w:marLeft w:val="0"/>
                                  <w:marRight w:val="0"/>
                                  <w:marTop w:val="0"/>
                                  <w:marBottom w:val="0"/>
                                  <w:divBdr>
                                    <w:top w:val="none" w:sz="0" w:space="0" w:color="auto"/>
                                    <w:left w:val="none" w:sz="0" w:space="0" w:color="auto"/>
                                    <w:bottom w:val="none" w:sz="0" w:space="0" w:color="auto"/>
                                    <w:right w:val="none" w:sz="0" w:space="0" w:color="auto"/>
                                  </w:divBdr>
                                </w:div>
                                <w:div w:id="1838957624">
                                  <w:marLeft w:val="0"/>
                                  <w:marRight w:val="0"/>
                                  <w:marTop w:val="0"/>
                                  <w:marBottom w:val="0"/>
                                  <w:divBdr>
                                    <w:top w:val="none" w:sz="0" w:space="0" w:color="auto"/>
                                    <w:left w:val="none" w:sz="0" w:space="0" w:color="auto"/>
                                    <w:bottom w:val="none" w:sz="0" w:space="0" w:color="auto"/>
                                    <w:right w:val="none" w:sz="0" w:space="0" w:color="auto"/>
                                  </w:divBdr>
                                </w:div>
                                <w:div w:id="1008021992">
                                  <w:marLeft w:val="0"/>
                                  <w:marRight w:val="0"/>
                                  <w:marTop w:val="0"/>
                                  <w:marBottom w:val="0"/>
                                  <w:divBdr>
                                    <w:top w:val="none" w:sz="0" w:space="0" w:color="auto"/>
                                    <w:left w:val="none" w:sz="0" w:space="0" w:color="auto"/>
                                    <w:bottom w:val="none" w:sz="0" w:space="0" w:color="auto"/>
                                    <w:right w:val="none" w:sz="0" w:space="0" w:color="auto"/>
                                  </w:divBdr>
                                </w:div>
                                <w:div w:id="952517412">
                                  <w:marLeft w:val="0"/>
                                  <w:marRight w:val="0"/>
                                  <w:marTop w:val="0"/>
                                  <w:marBottom w:val="0"/>
                                  <w:divBdr>
                                    <w:top w:val="none" w:sz="0" w:space="0" w:color="auto"/>
                                    <w:left w:val="none" w:sz="0" w:space="0" w:color="auto"/>
                                    <w:bottom w:val="none" w:sz="0" w:space="0" w:color="auto"/>
                                    <w:right w:val="none" w:sz="0" w:space="0" w:color="auto"/>
                                  </w:divBdr>
                                </w:div>
                                <w:div w:id="1745452311">
                                  <w:marLeft w:val="0"/>
                                  <w:marRight w:val="0"/>
                                  <w:marTop w:val="0"/>
                                  <w:marBottom w:val="0"/>
                                  <w:divBdr>
                                    <w:top w:val="none" w:sz="0" w:space="0" w:color="auto"/>
                                    <w:left w:val="none" w:sz="0" w:space="0" w:color="auto"/>
                                    <w:bottom w:val="none" w:sz="0" w:space="0" w:color="auto"/>
                                    <w:right w:val="none" w:sz="0" w:space="0" w:color="auto"/>
                                  </w:divBdr>
                                </w:div>
                                <w:div w:id="2045061198">
                                  <w:marLeft w:val="0"/>
                                  <w:marRight w:val="0"/>
                                  <w:marTop w:val="0"/>
                                  <w:marBottom w:val="0"/>
                                  <w:divBdr>
                                    <w:top w:val="none" w:sz="0" w:space="0" w:color="auto"/>
                                    <w:left w:val="none" w:sz="0" w:space="0" w:color="auto"/>
                                    <w:bottom w:val="none" w:sz="0" w:space="0" w:color="auto"/>
                                    <w:right w:val="none" w:sz="0" w:space="0" w:color="auto"/>
                                  </w:divBdr>
                                </w:div>
                                <w:div w:id="982082014">
                                  <w:marLeft w:val="0"/>
                                  <w:marRight w:val="0"/>
                                  <w:marTop w:val="0"/>
                                  <w:marBottom w:val="0"/>
                                  <w:divBdr>
                                    <w:top w:val="none" w:sz="0" w:space="0" w:color="auto"/>
                                    <w:left w:val="none" w:sz="0" w:space="0" w:color="auto"/>
                                    <w:bottom w:val="none" w:sz="0" w:space="0" w:color="auto"/>
                                    <w:right w:val="none" w:sz="0" w:space="0" w:color="auto"/>
                                  </w:divBdr>
                                </w:div>
                                <w:div w:id="879366460">
                                  <w:marLeft w:val="0"/>
                                  <w:marRight w:val="0"/>
                                  <w:marTop w:val="0"/>
                                  <w:marBottom w:val="0"/>
                                  <w:divBdr>
                                    <w:top w:val="none" w:sz="0" w:space="0" w:color="auto"/>
                                    <w:left w:val="none" w:sz="0" w:space="0" w:color="auto"/>
                                    <w:bottom w:val="none" w:sz="0" w:space="0" w:color="auto"/>
                                    <w:right w:val="none" w:sz="0" w:space="0" w:color="auto"/>
                                  </w:divBdr>
                                </w:div>
                                <w:div w:id="1139877051">
                                  <w:marLeft w:val="0"/>
                                  <w:marRight w:val="0"/>
                                  <w:marTop w:val="0"/>
                                  <w:marBottom w:val="0"/>
                                  <w:divBdr>
                                    <w:top w:val="none" w:sz="0" w:space="0" w:color="auto"/>
                                    <w:left w:val="none" w:sz="0" w:space="0" w:color="auto"/>
                                    <w:bottom w:val="none" w:sz="0" w:space="0" w:color="auto"/>
                                    <w:right w:val="none" w:sz="0" w:space="0" w:color="auto"/>
                                  </w:divBdr>
                                </w:div>
                                <w:div w:id="694575139">
                                  <w:marLeft w:val="0"/>
                                  <w:marRight w:val="0"/>
                                  <w:marTop w:val="0"/>
                                  <w:marBottom w:val="0"/>
                                  <w:divBdr>
                                    <w:top w:val="none" w:sz="0" w:space="0" w:color="auto"/>
                                    <w:left w:val="none" w:sz="0" w:space="0" w:color="auto"/>
                                    <w:bottom w:val="none" w:sz="0" w:space="0" w:color="auto"/>
                                    <w:right w:val="none" w:sz="0" w:space="0" w:color="auto"/>
                                  </w:divBdr>
                                </w:div>
                                <w:div w:id="1212880876">
                                  <w:marLeft w:val="0"/>
                                  <w:marRight w:val="0"/>
                                  <w:marTop w:val="0"/>
                                  <w:marBottom w:val="0"/>
                                  <w:divBdr>
                                    <w:top w:val="none" w:sz="0" w:space="0" w:color="auto"/>
                                    <w:left w:val="none" w:sz="0" w:space="0" w:color="auto"/>
                                    <w:bottom w:val="none" w:sz="0" w:space="0" w:color="auto"/>
                                    <w:right w:val="none" w:sz="0" w:space="0" w:color="auto"/>
                                  </w:divBdr>
                                </w:div>
                                <w:div w:id="1291978267">
                                  <w:marLeft w:val="0"/>
                                  <w:marRight w:val="0"/>
                                  <w:marTop w:val="0"/>
                                  <w:marBottom w:val="0"/>
                                  <w:divBdr>
                                    <w:top w:val="none" w:sz="0" w:space="0" w:color="auto"/>
                                    <w:left w:val="none" w:sz="0" w:space="0" w:color="auto"/>
                                    <w:bottom w:val="none" w:sz="0" w:space="0" w:color="auto"/>
                                    <w:right w:val="none" w:sz="0" w:space="0" w:color="auto"/>
                                  </w:divBdr>
                                </w:div>
                                <w:div w:id="1124621250">
                                  <w:marLeft w:val="0"/>
                                  <w:marRight w:val="0"/>
                                  <w:marTop w:val="0"/>
                                  <w:marBottom w:val="0"/>
                                  <w:divBdr>
                                    <w:top w:val="none" w:sz="0" w:space="0" w:color="auto"/>
                                    <w:left w:val="none" w:sz="0" w:space="0" w:color="auto"/>
                                    <w:bottom w:val="none" w:sz="0" w:space="0" w:color="auto"/>
                                    <w:right w:val="none" w:sz="0" w:space="0" w:color="auto"/>
                                  </w:divBdr>
                                </w:div>
                                <w:div w:id="1234201233">
                                  <w:marLeft w:val="0"/>
                                  <w:marRight w:val="0"/>
                                  <w:marTop w:val="0"/>
                                  <w:marBottom w:val="0"/>
                                  <w:divBdr>
                                    <w:top w:val="none" w:sz="0" w:space="0" w:color="auto"/>
                                    <w:left w:val="none" w:sz="0" w:space="0" w:color="auto"/>
                                    <w:bottom w:val="none" w:sz="0" w:space="0" w:color="auto"/>
                                    <w:right w:val="none" w:sz="0" w:space="0" w:color="auto"/>
                                  </w:divBdr>
                                </w:div>
                                <w:div w:id="1489706157">
                                  <w:marLeft w:val="0"/>
                                  <w:marRight w:val="0"/>
                                  <w:marTop w:val="0"/>
                                  <w:marBottom w:val="0"/>
                                  <w:divBdr>
                                    <w:top w:val="none" w:sz="0" w:space="0" w:color="auto"/>
                                    <w:left w:val="none" w:sz="0" w:space="0" w:color="auto"/>
                                    <w:bottom w:val="none" w:sz="0" w:space="0" w:color="auto"/>
                                    <w:right w:val="none" w:sz="0" w:space="0" w:color="auto"/>
                                  </w:divBdr>
                                </w:div>
                                <w:div w:id="434325622">
                                  <w:marLeft w:val="0"/>
                                  <w:marRight w:val="0"/>
                                  <w:marTop w:val="0"/>
                                  <w:marBottom w:val="0"/>
                                  <w:divBdr>
                                    <w:top w:val="none" w:sz="0" w:space="0" w:color="auto"/>
                                    <w:left w:val="none" w:sz="0" w:space="0" w:color="auto"/>
                                    <w:bottom w:val="none" w:sz="0" w:space="0" w:color="auto"/>
                                    <w:right w:val="none" w:sz="0" w:space="0" w:color="auto"/>
                                  </w:divBdr>
                                </w:div>
                                <w:div w:id="1042097762">
                                  <w:marLeft w:val="0"/>
                                  <w:marRight w:val="0"/>
                                  <w:marTop w:val="0"/>
                                  <w:marBottom w:val="0"/>
                                  <w:divBdr>
                                    <w:top w:val="none" w:sz="0" w:space="0" w:color="auto"/>
                                    <w:left w:val="none" w:sz="0" w:space="0" w:color="auto"/>
                                    <w:bottom w:val="none" w:sz="0" w:space="0" w:color="auto"/>
                                    <w:right w:val="none" w:sz="0" w:space="0" w:color="auto"/>
                                  </w:divBdr>
                                  <w:divsChild>
                                    <w:div w:id="1987315060">
                                      <w:marLeft w:val="0"/>
                                      <w:marRight w:val="0"/>
                                      <w:marTop w:val="0"/>
                                      <w:marBottom w:val="0"/>
                                      <w:divBdr>
                                        <w:top w:val="none" w:sz="0" w:space="0" w:color="auto"/>
                                        <w:left w:val="none" w:sz="0" w:space="0" w:color="auto"/>
                                        <w:bottom w:val="none" w:sz="0" w:space="0" w:color="auto"/>
                                        <w:right w:val="none" w:sz="0" w:space="0" w:color="auto"/>
                                      </w:divBdr>
                                    </w:div>
                                  </w:divsChild>
                                </w:div>
                                <w:div w:id="1687710277">
                                  <w:marLeft w:val="0"/>
                                  <w:marRight w:val="0"/>
                                  <w:marTop w:val="0"/>
                                  <w:marBottom w:val="0"/>
                                  <w:divBdr>
                                    <w:top w:val="none" w:sz="0" w:space="0" w:color="auto"/>
                                    <w:left w:val="none" w:sz="0" w:space="0" w:color="auto"/>
                                    <w:bottom w:val="none" w:sz="0" w:space="0" w:color="auto"/>
                                    <w:right w:val="none" w:sz="0" w:space="0" w:color="auto"/>
                                  </w:divBdr>
                                  <w:divsChild>
                                    <w:div w:id="602879659">
                                      <w:marLeft w:val="0"/>
                                      <w:marRight w:val="0"/>
                                      <w:marTop w:val="0"/>
                                      <w:marBottom w:val="0"/>
                                      <w:divBdr>
                                        <w:top w:val="none" w:sz="0" w:space="0" w:color="auto"/>
                                        <w:left w:val="none" w:sz="0" w:space="0" w:color="auto"/>
                                        <w:bottom w:val="none" w:sz="0" w:space="0" w:color="auto"/>
                                        <w:right w:val="none" w:sz="0" w:space="0" w:color="auto"/>
                                      </w:divBdr>
                                    </w:div>
                                  </w:divsChild>
                                </w:div>
                                <w:div w:id="425083068">
                                  <w:marLeft w:val="0"/>
                                  <w:marRight w:val="0"/>
                                  <w:marTop w:val="0"/>
                                  <w:marBottom w:val="0"/>
                                  <w:divBdr>
                                    <w:top w:val="none" w:sz="0" w:space="0" w:color="auto"/>
                                    <w:left w:val="none" w:sz="0" w:space="0" w:color="auto"/>
                                    <w:bottom w:val="none" w:sz="0" w:space="0" w:color="auto"/>
                                    <w:right w:val="none" w:sz="0" w:space="0" w:color="auto"/>
                                  </w:divBdr>
                                  <w:divsChild>
                                    <w:div w:id="98575200">
                                      <w:marLeft w:val="0"/>
                                      <w:marRight w:val="0"/>
                                      <w:marTop w:val="0"/>
                                      <w:marBottom w:val="0"/>
                                      <w:divBdr>
                                        <w:top w:val="none" w:sz="0" w:space="0" w:color="auto"/>
                                        <w:left w:val="none" w:sz="0" w:space="0" w:color="auto"/>
                                        <w:bottom w:val="none" w:sz="0" w:space="0" w:color="auto"/>
                                        <w:right w:val="none" w:sz="0" w:space="0" w:color="auto"/>
                                      </w:divBdr>
                                    </w:div>
                                  </w:divsChild>
                                </w:div>
                                <w:div w:id="616257995">
                                  <w:marLeft w:val="0"/>
                                  <w:marRight w:val="0"/>
                                  <w:marTop w:val="0"/>
                                  <w:marBottom w:val="0"/>
                                  <w:divBdr>
                                    <w:top w:val="none" w:sz="0" w:space="0" w:color="auto"/>
                                    <w:left w:val="none" w:sz="0" w:space="0" w:color="auto"/>
                                    <w:bottom w:val="none" w:sz="0" w:space="0" w:color="auto"/>
                                    <w:right w:val="none" w:sz="0" w:space="0" w:color="auto"/>
                                  </w:divBdr>
                                  <w:divsChild>
                                    <w:div w:id="2124840886">
                                      <w:marLeft w:val="0"/>
                                      <w:marRight w:val="0"/>
                                      <w:marTop w:val="0"/>
                                      <w:marBottom w:val="0"/>
                                      <w:divBdr>
                                        <w:top w:val="none" w:sz="0" w:space="0" w:color="auto"/>
                                        <w:left w:val="none" w:sz="0" w:space="0" w:color="auto"/>
                                        <w:bottom w:val="none" w:sz="0" w:space="0" w:color="auto"/>
                                        <w:right w:val="none" w:sz="0" w:space="0" w:color="auto"/>
                                      </w:divBdr>
                                    </w:div>
                                  </w:divsChild>
                                </w:div>
                                <w:div w:id="899514123">
                                  <w:marLeft w:val="0"/>
                                  <w:marRight w:val="0"/>
                                  <w:marTop w:val="0"/>
                                  <w:marBottom w:val="0"/>
                                  <w:divBdr>
                                    <w:top w:val="none" w:sz="0" w:space="0" w:color="auto"/>
                                    <w:left w:val="none" w:sz="0" w:space="0" w:color="auto"/>
                                    <w:bottom w:val="none" w:sz="0" w:space="0" w:color="auto"/>
                                    <w:right w:val="none" w:sz="0" w:space="0" w:color="auto"/>
                                  </w:divBdr>
                                  <w:divsChild>
                                    <w:div w:id="1578781476">
                                      <w:marLeft w:val="0"/>
                                      <w:marRight w:val="0"/>
                                      <w:marTop w:val="0"/>
                                      <w:marBottom w:val="0"/>
                                      <w:divBdr>
                                        <w:top w:val="none" w:sz="0" w:space="0" w:color="auto"/>
                                        <w:left w:val="none" w:sz="0" w:space="0" w:color="auto"/>
                                        <w:bottom w:val="none" w:sz="0" w:space="0" w:color="auto"/>
                                        <w:right w:val="none" w:sz="0" w:space="0" w:color="auto"/>
                                      </w:divBdr>
                                    </w:div>
                                  </w:divsChild>
                                </w:div>
                                <w:div w:id="227808451">
                                  <w:marLeft w:val="0"/>
                                  <w:marRight w:val="0"/>
                                  <w:marTop w:val="0"/>
                                  <w:marBottom w:val="0"/>
                                  <w:divBdr>
                                    <w:top w:val="none" w:sz="0" w:space="0" w:color="auto"/>
                                    <w:left w:val="none" w:sz="0" w:space="0" w:color="auto"/>
                                    <w:bottom w:val="none" w:sz="0" w:space="0" w:color="auto"/>
                                    <w:right w:val="none" w:sz="0" w:space="0" w:color="auto"/>
                                  </w:divBdr>
                                  <w:divsChild>
                                    <w:div w:id="16660791">
                                      <w:marLeft w:val="0"/>
                                      <w:marRight w:val="0"/>
                                      <w:marTop w:val="0"/>
                                      <w:marBottom w:val="0"/>
                                      <w:divBdr>
                                        <w:top w:val="none" w:sz="0" w:space="0" w:color="auto"/>
                                        <w:left w:val="none" w:sz="0" w:space="0" w:color="auto"/>
                                        <w:bottom w:val="none" w:sz="0" w:space="0" w:color="auto"/>
                                        <w:right w:val="none" w:sz="0" w:space="0" w:color="auto"/>
                                      </w:divBdr>
                                    </w:div>
                                  </w:divsChild>
                                </w:div>
                                <w:div w:id="1418163640">
                                  <w:marLeft w:val="0"/>
                                  <w:marRight w:val="0"/>
                                  <w:marTop w:val="0"/>
                                  <w:marBottom w:val="0"/>
                                  <w:divBdr>
                                    <w:top w:val="none" w:sz="0" w:space="0" w:color="auto"/>
                                    <w:left w:val="none" w:sz="0" w:space="0" w:color="auto"/>
                                    <w:bottom w:val="none" w:sz="0" w:space="0" w:color="auto"/>
                                    <w:right w:val="none" w:sz="0" w:space="0" w:color="auto"/>
                                  </w:divBdr>
                                  <w:divsChild>
                                    <w:div w:id="494609005">
                                      <w:marLeft w:val="0"/>
                                      <w:marRight w:val="0"/>
                                      <w:marTop w:val="0"/>
                                      <w:marBottom w:val="0"/>
                                      <w:divBdr>
                                        <w:top w:val="none" w:sz="0" w:space="0" w:color="auto"/>
                                        <w:left w:val="none" w:sz="0" w:space="0" w:color="auto"/>
                                        <w:bottom w:val="none" w:sz="0" w:space="0" w:color="auto"/>
                                        <w:right w:val="none" w:sz="0" w:space="0" w:color="auto"/>
                                      </w:divBdr>
                                    </w:div>
                                  </w:divsChild>
                                </w:div>
                                <w:div w:id="1003363798">
                                  <w:marLeft w:val="0"/>
                                  <w:marRight w:val="0"/>
                                  <w:marTop w:val="0"/>
                                  <w:marBottom w:val="0"/>
                                  <w:divBdr>
                                    <w:top w:val="none" w:sz="0" w:space="0" w:color="auto"/>
                                    <w:left w:val="none" w:sz="0" w:space="0" w:color="auto"/>
                                    <w:bottom w:val="none" w:sz="0" w:space="0" w:color="auto"/>
                                    <w:right w:val="none" w:sz="0" w:space="0" w:color="auto"/>
                                  </w:divBdr>
                                  <w:divsChild>
                                    <w:div w:id="997660228">
                                      <w:marLeft w:val="0"/>
                                      <w:marRight w:val="0"/>
                                      <w:marTop w:val="0"/>
                                      <w:marBottom w:val="0"/>
                                      <w:divBdr>
                                        <w:top w:val="none" w:sz="0" w:space="0" w:color="auto"/>
                                        <w:left w:val="none" w:sz="0" w:space="0" w:color="auto"/>
                                        <w:bottom w:val="none" w:sz="0" w:space="0" w:color="auto"/>
                                        <w:right w:val="none" w:sz="0" w:space="0" w:color="auto"/>
                                      </w:divBdr>
                                    </w:div>
                                  </w:divsChild>
                                </w:div>
                                <w:div w:id="635181806">
                                  <w:marLeft w:val="0"/>
                                  <w:marRight w:val="0"/>
                                  <w:marTop w:val="0"/>
                                  <w:marBottom w:val="0"/>
                                  <w:divBdr>
                                    <w:top w:val="none" w:sz="0" w:space="0" w:color="auto"/>
                                    <w:left w:val="none" w:sz="0" w:space="0" w:color="auto"/>
                                    <w:bottom w:val="none" w:sz="0" w:space="0" w:color="auto"/>
                                    <w:right w:val="none" w:sz="0" w:space="0" w:color="auto"/>
                                  </w:divBdr>
                                  <w:divsChild>
                                    <w:div w:id="667556320">
                                      <w:marLeft w:val="0"/>
                                      <w:marRight w:val="0"/>
                                      <w:marTop w:val="0"/>
                                      <w:marBottom w:val="0"/>
                                      <w:divBdr>
                                        <w:top w:val="none" w:sz="0" w:space="0" w:color="auto"/>
                                        <w:left w:val="none" w:sz="0" w:space="0" w:color="auto"/>
                                        <w:bottom w:val="none" w:sz="0" w:space="0" w:color="auto"/>
                                        <w:right w:val="none" w:sz="0" w:space="0" w:color="auto"/>
                                      </w:divBdr>
                                    </w:div>
                                  </w:divsChild>
                                </w:div>
                                <w:div w:id="1151602964">
                                  <w:marLeft w:val="0"/>
                                  <w:marRight w:val="0"/>
                                  <w:marTop w:val="0"/>
                                  <w:marBottom w:val="0"/>
                                  <w:divBdr>
                                    <w:top w:val="none" w:sz="0" w:space="0" w:color="auto"/>
                                    <w:left w:val="none" w:sz="0" w:space="0" w:color="auto"/>
                                    <w:bottom w:val="none" w:sz="0" w:space="0" w:color="auto"/>
                                    <w:right w:val="none" w:sz="0" w:space="0" w:color="auto"/>
                                  </w:divBdr>
                                  <w:divsChild>
                                    <w:div w:id="483396390">
                                      <w:marLeft w:val="0"/>
                                      <w:marRight w:val="0"/>
                                      <w:marTop w:val="0"/>
                                      <w:marBottom w:val="0"/>
                                      <w:divBdr>
                                        <w:top w:val="none" w:sz="0" w:space="0" w:color="auto"/>
                                        <w:left w:val="none" w:sz="0" w:space="0" w:color="auto"/>
                                        <w:bottom w:val="none" w:sz="0" w:space="0" w:color="auto"/>
                                        <w:right w:val="none" w:sz="0" w:space="0" w:color="auto"/>
                                      </w:divBdr>
                                    </w:div>
                                  </w:divsChild>
                                </w:div>
                                <w:div w:id="1594392380">
                                  <w:marLeft w:val="0"/>
                                  <w:marRight w:val="0"/>
                                  <w:marTop w:val="0"/>
                                  <w:marBottom w:val="0"/>
                                  <w:divBdr>
                                    <w:top w:val="none" w:sz="0" w:space="0" w:color="auto"/>
                                    <w:left w:val="none" w:sz="0" w:space="0" w:color="auto"/>
                                    <w:bottom w:val="none" w:sz="0" w:space="0" w:color="auto"/>
                                    <w:right w:val="none" w:sz="0" w:space="0" w:color="auto"/>
                                  </w:divBdr>
                                  <w:divsChild>
                                    <w:div w:id="753359610">
                                      <w:marLeft w:val="0"/>
                                      <w:marRight w:val="0"/>
                                      <w:marTop w:val="0"/>
                                      <w:marBottom w:val="0"/>
                                      <w:divBdr>
                                        <w:top w:val="none" w:sz="0" w:space="0" w:color="auto"/>
                                        <w:left w:val="none" w:sz="0" w:space="0" w:color="auto"/>
                                        <w:bottom w:val="none" w:sz="0" w:space="0" w:color="auto"/>
                                        <w:right w:val="none" w:sz="0" w:space="0" w:color="auto"/>
                                      </w:divBdr>
                                    </w:div>
                                  </w:divsChild>
                                </w:div>
                                <w:div w:id="1611278143">
                                  <w:marLeft w:val="0"/>
                                  <w:marRight w:val="0"/>
                                  <w:marTop w:val="0"/>
                                  <w:marBottom w:val="0"/>
                                  <w:divBdr>
                                    <w:top w:val="none" w:sz="0" w:space="0" w:color="auto"/>
                                    <w:left w:val="none" w:sz="0" w:space="0" w:color="auto"/>
                                    <w:bottom w:val="none" w:sz="0" w:space="0" w:color="auto"/>
                                    <w:right w:val="none" w:sz="0" w:space="0" w:color="auto"/>
                                  </w:divBdr>
                                  <w:divsChild>
                                    <w:div w:id="1042903491">
                                      <w:marLeft w:val="0"/>
                                      <w:marRight w:val="0"/>
                                      <w:marTop w:val="0"/>
                                      <w:marBottom w:val="0"/>
                                      <w:divBdr>
                                        <w:top w:val="none" w:sz="0" w:space="0" w:color="auto"/>
                                        <w:left w:val="none" w:sz="0" w:space="0" w:color="auto"/>
                                        <w:bottom w:val="none" w:sz="0" w:space="0" w:color="auto"/>
                                        <w:right w:val="none" w:sz="0" w:space="0" w:color="auto"/>
                                      </w:divBdr>
                                    </w:div>
                                  </w:divsChild>
                                </w:div>
                                <w:div w:id="65108281">
                                  <w:marLeft w:val="0"/>
                                  <w:marRight w:val="0"/>
                                  <w:marTop w:val="0"/>
                                  <w:marBottom w:val="0"/>
                                  <w:divBdr>
                                    <w:top w:val="none" w:sz="0" w:space="0" w:color="auto"/>
                                    <w:left w:val="none" w:sz="0" w:space="0" w:color="auto"/>
                                    <w:bottom w:val="none" w:sz="0" w:space="0" w:color="auto"/>
                                    <w:right w:val="none" w:sz="0" w:space="0" w:color="auto"/>
                                  </w:divBdr>
                                  <w:divsChild>
                                    <w:div w:id="600261583">
                                      <w:marLeft w:val="0"/>
                                      <w:marRight w:val="0"/>
                                      <w:marTop w:val="0"/>
                                      <w:marBottom w:val="0"/>
                                      <w:divBdr>
                                        <w:top w:val="none" w:sz="0" w:space="0" w:color="auto"/>
                                        <w:left w:val="none" w:sz="0" w:space="0" w:color="auto"/>
                                        <w:bottom w:val="none" w:sz="0" w:space="0" w:color="auto"/>
                                        <w:right w:val="none" w:sz="0" w:space="0" w:color="auto"/>
                                      </w:divBdr>
                                    </w:div>
                                  </w:divsChild>
                                </w:div>
                                <w:div w:id="268857597">
                                  <w:marLeft w:val="0"/>
                                  <w:marRight w:val="0"/>
                                  <w:marTop w:val="0"/>
                                  <w:marBottom w:val="0"/>
                                  <w:divBdr>
                                    <w:top w:val="none" w:sz="0" w:space="0" w:color="auto"/>
                                    <w:left w:val="none" w:sz="0" w:space="0" w:color="auto"/>
                                    <w:bottom w:val="none" w:sz="0" w:space="0" w:color="auto"/>
                                    <w:right w:val="none" w:sz="0" w:space="0" w:color="auto"/>
                                  </w:divBdr>
                                  <w:divsChild>
                                    <w:div w:id="867570099">
                                      <w:marLeft w:val="0"/>
                                      <w:marRight w:val="0"/>
                                      <w:marTop w:val="0"/>
                                      <w:marBottom w:val="0"/>
                                      <w:divBdr>
                                        <w:top w:val="none" w:sz="0" w:space="0" w:color="auto"/>
                                        <w:left w:val="none" w:sz="0" w:space="0" w:color="auto"/>
                                        <w:bottom w:val="none" w:sz="0" w:space="0" w:color="auto"/>
                                        <w:right w:val="none" w:sz="0" w:space="0" w:color="auto"/>
                                      </w:divBdr>
                                    </w:div>
                                  </w:divsChild>
                                </w:div>
                                <w:div w:id="990250048">
                                  <w:marLeft w:val="0"/>
                                  <w:marRight w:val="0"/>
                                  <w:marTop w:val="0"/>
                                  <w:marBottom w:val="0"/>
                                  <w:divBdr>
                                    <w:top w:val="none" w:sz="0" w:space="0" w:color="auto"/>
                                    <w:left w:val="none" w:sz="0" w:space="0" w:color="auto"/>
                                    <w:bottom w:val="none" w:sz="0" w:space="0" w:color="auto"/>
                                    <w:right w:val="none" w:sz="0" w:space="0" w:color="auto"/>
                                  </w:divBdr>
                                  <w:divsChild>
                                    <w:div w:id="1452089601">
                                      <w:marLeft w:val="0"/>
                                      <w:marRight w:val="0"/>
                                      <w:marTop w:val="0"/>
                                      <w:marBottom w:val="0"/>
                                      <w:divBdr>
                                        <w:top w:val="none" w:sz="0" w:space="0" w:color="auto"/>
                                        <w:left w:val="none" w:sz="0" w:space="0" w:color="auto"/>
                                        <w:bottom w:val="none" w:sz="0" w:space="0" w:color="auto"/>
                                        <w:right w:val="none" w:sz="0" w:space="0" w:color="auto"/>
                                      </w:divBdr>
                                    </w:div>
                                  </w:divsChild>
                                </w:div>
                                <w:div w:id="140654224">
                                  <w:marLeft w:val="0"/>
                                  <w:marRight w:val="0"/>
                                  <w:marTop w:val="0"/>
                                  <w:marBottom w:val="0"/>
                                  <w:divBdr>
                                    <w:top w:val="none" w:sz="0" w:space="0" w:color="auto"/>
                                    <w:left w:val="none" w:sz="0" w:space="0" w:color="auto"/>
                                    <w:bottom w:val="none" w:sz="0" w:space="0" w:color="auto"/>
                                    <w:right w:val="none" w:sz="0" w:space="0" w:color="auto"/>
                                  </w:divBdr>
                                  <w:divsChild>
                                    <w:div w:id="321544296">
                                      <w:marLeft w:val="0"/>
                                      <w:marRight w:val="0"/>
                                      <w:marTop w:val="0"/>
                                      <w:marBottom w:val="0"/>
                                      <w:divBdr>
                                        <w:top w:val="none" w:sz="0" w:space="0" w:color="auto"/>
                                        <w:left w:val="none" w:sz="0" w:space="0" w:color="auto"/>
                                        <w:bottom w:val="none" w:sz="0" w:space="0" w:color="auto"/>
                                        <w:right w:val="none" w:sz="0" w:space="0" w:color="auto"/>
                                      </w:divBdr>
                                    </w:div>
                                  </w:divsChild>
                                </w:div>
                                <w:div w:id="1181552603">
                                  <w:marLeft w:val="0"/>
                                  <w:marRight w:val="0"/>
                                  <w:marTop w:val="0"/>
                                  <w:marBottom w:val="0"/>
                                  <w:divBdr>
                                    <w:top w:val="none" w:sz="0" w:space="0" w:color="auto"/>
                                    <w:left w:val="none" w:sz="0" w:space="0" w:color="auto"/>
                                    <w:bottom w:val="none" w:sz="0" w:space="0" w:color="auto"/>
                                    <w:right w:val="none" w:sz="0" w:space="0" w:color="auto"/>
                                  </w:divBdr>
                                  <w:divsChild>
                                    <w:div w:id="1226992509">
                                      <w:marLeft w:val="0"/>
                                      <w:marRight w:val="0"/>
                                      <w:marTop w:val="0"/>
                                      <w:marBottom w:val="0"/>
                                      <w:divBdr>
                                        <w:top w:val="none" w:sz="0" w:space="0" w:color="auto"/>
                                        <w:left w:val="none" w:sz="0" w:space="0" w:color="auto"/>
                                        <w:bottom w:val="none" w:sz="0" w:space="0" w:color="auto"/>
                                        <w:right w:val="none" w:sz="0" w:space="0" w:color="auto"/>
                                      </w:divBdr>
                                    </w:div>
                                  </w:divsChild>
                                </w:div>
                                <w:div w:id="29427642">
                                  <w:marLeft w:val="0"/>
                                  <w:marRight w:val="0"/>
                                  <w:marTop w:val="0"/>
                                  <w:marBottom w:val="0"/>
                                  <w:divBdr>
                                    <w:top w:val="none" w:sz="0" w:space="0" w:color="auto"/>
                                    <w:left w:val="none" w:sz="0" w:space="0" w:color="auto"/>
                                    <w:bottom w:val="none" w:sz="0" w:space="0" w:color="auto"/>
                                    <w:right w:val="none" w:sz="0" w:space="0" w:color="auto"/>
                                  </w:divBdr>
                                  <w:divsChild>
                                    <w:div w:id="1621305757">
                                      <w:marLeft w:val="0"/>
                                      <w:marRight w:val="0"/>
                                      <w:marTop w:val="0"/>
                                      <w:marBottom w:val="0"/>
                                      <w:divBdr>
                                        <w:top w:val="none" w:sz="0" w:space="0" w:color="auto"/>
                                        <w:left w:val="none" w:sz="0" w:space="0" w:color="auto"/>
                                        <w:bottom w:val="none" w:sz="0" w:space="0" w:color="auto"/>
                                        <w:right w:val="none" w:sz="0" w:space="0" w:color="auto"/>
                                      </w:divBdr>
                                    </w:div>
                                  </w:divsChild>
                                </w:div>
                                <w:div w:id="1883978483">
                                  <w:marLeft w:val="0"/>
                                  <w:marRight w:val="0"/>
                                  <w:marTop w:val="0"/>
                                  <w:marBottom w:val="0"/>
                                  <w:divBdr>
                                    <w:top w:val="none" w:sz="0" w:space="0" w:color="auto"/>
                                    <w:left w:val="none" w:sz="0" w:space="0" w:color="auto"/>
                                    <w:bottom w:val="none" w:sz="0" w:space="0" w:color="auto"/>
                                    <w:right w:val="none" w:sz="0" w:space="0" w:color="auto"/>
                                  </w:divBdr>
                                  <w:divsChild>
                                    <w:div w:id="11612076">
                                      <w:marLeft w:val="0"/>
                                      <w:marRight w:val="0"/>
                                      <w:marTop w:val="0"/>
                                      <w:marBottom w:val="0"/>
                                      <w:divBdr>
                                        <w:top w:val="none" w:sz="0" w:space="0" w:color="auto"/>
                                        <w:left w:val="none" w:sz="0" w:space="0" w:color="auto"/>
                                        <w:bottom w:val="none" w:sz="0" w:space="0" w:color="auto"/>
                                        <w:right w:val="none" w:sz="0" w:space="0" w:color="auto"/>
                                      </w:divBdr>
                                    </w:div>
                                  </w:divsChild>
                                </w:div>
                                <w:div w:id="2074813731">
                                  <w:marLeft w:val="0"/>
                                  <w:marRight w:val="0"/>
                                  <w:marTop w:val="0"/>
                                  <w:marBottom w:val="0"/>
                                  <w:divBdr>
                                    <w:top w:val="none" w:sz="0" w:space="0" w:color="auto"/>
                                    <w:left w:val="none" w:sz="0" w:space="0" w:color="auto"/>
                                    <w:bottom w:val="none" w:sz="0" w:space="0" w:color="auto"/>
                                    <w:right w:val="none" w:sz="0" w:space="0" w:color="auto"/>
                                  </w:divBdr>
                                  <w:divsChild>
                                    <w:div w:id="319308758">
                                      <w:marLeft w:val="0"/>
                                      <w:marRight w:val="0"/>
                                      <w:marTop w:val="0"/>
                                      <w:marBottom w:val="0"/>
                                      <w:divBdr>
                                        <w:top w:val="none" w:sz="0" w:space="0" w:color="auto"/>
                                        <w:left w:val="none" w:sz="0" w:space="0" w:color="auto"/>
                                        <w:bottom w:val="none" w:sz="0" w:space="0" w:color="auto"/>
                                        <w:right w:val="none" w:sz="0" w:space="0" w:color="auto"/>
                                      </w:divBdr>
                                    </w:div>
                                  </w:divsChild>
                                </w:div>
                                <w:div w:id="1047992411">
                                  <w:marLeft w:val="0"/>
                                  <w:marRight w:val="0"/>
                                  <w:marTop w:val="0"/>
                                  <w:marBottom w:val="0"/>
                                  <w:divBdr>
                                    <w:top w:val="none" w:sz="0" w:space="0" w:color="auto"/>
                                    <w:left w:val="none" w:sz="0" w:space="0" w:color="auto"/>
                                    <w:bottom w:val="none" w:sz="0" w:space="0" w:color="auto"/>
                                    <w:right w:val="none" w:sz="0" w:space="0" w:color="auto"/>
                                  </w:divBdr>
                                  <w:divsChild>
                                    <w:div w:id="1273784616">
                                      <w:marLeft w:val="0"/>
                                      <w:marRight w:val="0"/>
                                      <w:marTop w:val="0"/>
                                      <w:marBottom w:val="0"/>
                                      <w:divBdr>
                                        <w:top w:val="none" w:sz="0" w:space="0" w:color="auto"/>
                                        <w:left w:val="none" w:sz="0" w:space="0" w:color="auto"/>
                                        <w:bottom w:val="none" w:sz="0" w:space="0" w:color="auto"/>
                                        <w:right w:val="none" w:sz="0" w:space="0" w:color="auto"/>
                                      </w:divBdr>
                                    </w:div>
                                  </w:divsChild>
                                </w:div>
                                <w:div w:id="1382943818">
                                  <w:marLeft w:val="0"/>
                                  <w:marRight w:val="0"/>
                                  <w:marTop w:val="0"/>
                                  <w:marBottom w:val="0"/>
                                  <w:divBdr>
                                    <w:top w:val="none" w:sz="0" w:space="0" w:color="auto"/>
                                    <w:left w:val="none" w:sz="0" w:space="0" w:color="auto"/>
                                    <w:bottom w:val="none" w:sz="0" w:space="0" w:color="auto"/>
                                    <w:right w:val="none" w:sz="0" w:space="0" w:color="auto"/>
                                  </w:divBdr>
                                  <w:divsChild>
                                    <w:div w:id="2052071785">
                                      <w:marLeft w:val="0"/>
                                      <w:marRight w:val="0"/>
                                      <w:marTop w:val="0"/>
                                      <w:marBottom w:val="0"/>
                                      <w:divBdr>
                                        <w:top w:val="none" w:sz="0" w:space="0" w:color="auto"/>
                                        <w:left w:val="none" w:sz="0" w:space="0" w:color="auto"/>
                                        <w:bottom w:val="none" w:sz="0" w:space="0" w:color="auto"/>
                                        <w:right w:val="none" w:sz="0" w:space="0" w:color="auto"/>
                                      </w:divBdr>
                                    </w:div>
                                  </w:divsChild>
                                </w:div>
                                <w:div w:id="2128809123">
                                  <w:marLeft w:val="0"/>
                                  <w:marRight w:val="0"/>
                                  <w:marTop w:val="0"/>
                                  <w:marBottom w:val="0"/>
                                  <w:divBdr>
                                    <w:top w:val="none" w:sz="0" w:space="0" w:color="auto"/>
                                    <w:left w:val="none" w:sz="0" w:space="0" w:color="auto"/>
                                    <w:bottom w:val="none" w:sz="0" w:space="0" w:color="auto"/>
                                    <w:right w:val="none" w:sz="0" w:space="0" w:color="auto"/>
                                  </w:divBdr>
                                  <w:divsChild>
                                    <w:div w:id="1940796233">
                                      <w:marLeft w:val="0"/>
                                      <w:marRight w:val="0"/>
                                      <w:marTop w:val="0"/>
                                      <w:marBottom w:val="0"/>
                                      <w:divBdr>
                                        <w:top w:val="none" w:sz="0" w:space="0" w:color="auto"/>
                                        <w:left w:val="none" w:sz="0" w:space="0" w:color="auto"/>
                                        <w:bottom w:val="none" w:sz="0" w:space="0" w:color="auto"/>
                                        <w:right w:val="none" w:sz="0" w:space="0" w:color="auto"/>
                                      </w:divBdr>
                                    </w:div>
                                  </w:divsChild>
                                </w:div>
                                <w:div w:id="1389960104">
                                  <w:marLeft w:val="0"/>
                                  <w:marRight w:val="0"/>
                                  <w:marTop w:val="0"/>
                                  <w:marBottom w:val="0"/>
                                  <w:divBdr>
                                    <w:top w:val="none" w:sz="0" w:space="0" w:color="auto"/>
                                    <w:left w:val="none" w:sz="0" w:space="0" w:color="auto"/>
                                    <w:bottom w:val="none" w:sz="0" w:space="0" w:color="auto"/>
                                    <w:right w:val="none" w:sz="0" w:space="0" w:color="auto"/>
                                  </w:divBdr>
                                  <w:divsChild>
                                    <w:div w:id="1130781858">
                                      <w:marLeft w:val="0"/>
                                      <w:marRight w:val="0"/>
                                      <w:marTop w:val="0"/>
                                      <w:marBottom w:val="0"/>
                                      <w:divBdr>
                                        <w:top w:val="none" w:sz="0" w:space="0" w:color="auto"/>
                                        <w:left w:val="none" w:sz="0" w:space="0" w:color="auto"/>
                                        <w:bottom w:val="none" w:sz="0" w:space="0" w:color="auto"/>
                                        <w:right w:val="none" w:sz="0" w:space="0" w:color="auto"/>
                                      </w:divBdr>
                                    </w:div>
                                  </w:divsChild>
                                </w:div>
                                <w:div w:id="1850368285">
                                  <w:marLeft w:val="0"/>
                                  <w:marRight w:val="0"/>
                                  <w:marTop w:val="0"/>
                                  <w:marBottom w:val="0"/>
                                  <w:divBdr>
                                    <w:top w:val="none" w:sz="0" w:space="0" w:color="auto"/>
                                    <w:left w:val="none" w:sz="0" w:space="0" w:color="auto"/>
                                    <w:bottom w:val="none" w:sz="0" w:space="0" w:color="auto"/>
                                    <w:right w:val="none" w:sz="0" w:space="0" w:color="auto"/>
                                  </w:divBdr>
                                  <w:divsChild>
                                    <w:div w:id="74134167">
                                      <w:marLeft w:val="0"/>
                                      <w:marRight w:val="0"/>
                                      <w:marTop w:val="0"/>
                                      <w:marBottom w:val="0"/>
                                      <w:divBdr>
                                        <w:top w:val="none" w:sz="0" w:space="0" w:color="auto"/>
                                        <w:left w:val="none" w:sz="0" w:space="0" w:color="auto"/>
                                        <w:bottom w:val="none" w:sz="0" w:space="0" w:color="auto"/>
                                        <w:right w:val="none" w:sz="0" w:space="0" w:color="auto"/>
                                      </w:divBdr>
                                    </w:div>
                                  </w:divsChild>
                                </w:div>
                                <w:div w:id="1464693897">
                                  <w:marLeft w:val="0"/>
                                  <w:marRight w:val="0"/>
                                  <w:marTop w:val="0"/>
                                  <w:marBottom w:val="0"/>
                                  <w:divBdr>
                                    <w:top w:val="none" w:sz="0" w:space="0" w:color="auto"/>
                                    <w:left w:val="none" w:sz="0" w:space="0" w:color="auto"/>
                                    <w:bottom w:val="none" w:sz="0" w:space="0" w:color="auto"/>
                                    <w:right w:val="none" w:sz="0" w:space="0" w:color="auto"/>
                                  </w:divBdr>
                                  <w:divsChild>
                                    <w:div w:id="689188246">
                                      <w:marLeft w:val="0"/>
                                      <w:marRight w:val="0"/>
                                      <w:marTop w:val="0"/>
                                      <w:marBottom w:val="0"/>
                                      <w:divBdr>
                                        <w:top w:val="none" w:sz="0" w:space="0" w:color="auto"/>
                                        <w:left w:val="none" w:sz="0" w:space="0" w:color="auto"/>
                                        <w:bottom w:val="none" w:sz="0" w:space="0" w:color="auto"/>
                                        <w:right w:val="none" w:sz="0" w:space="0" w:color="auto"/>
                                      </w:divBdr>
                                    </w:div>
                                  </w:divsChild>
                                </w:div>
                                <w:div w:id="2041320938">
                                  <w:marLeft w:val="0"/>
                                  <w:marRight w:val="0"/>
                                  <w:marTop w:val="0"/>
                                  <w:marBottom w:val="0"/>
                                  <w:divBdr>
                                    <w:top w:val="none" w:sz="0" w:space="0" w:color="auto"/>
                                    <w:left w:val="none" w:sz="0" w:space="0" w:color="auto"/>
                                    <w:bottom w:val="none" w:sz="0" w:space="0" w:color="auto"/>
                                    <w:right w:val="none" w:sz="0" w:space="0" w:color="auto"/>
                                  </w:divBdr>
                                  <w:divsChild>
                                    <w:div w:id="1299140286">
                                      <w:marLeft w:val="0"/>
                                      <w:marRight w:val="0"/>
                                      <w:marTop w:val="0"/>
                                      <w:marBottom w:val="0"/>
                                      <w:divBdr>
                                        <w:top w:val="none" w:sz="0" w:space="0" w:color="auto"/>
                                        <w:left w:val="none" w:sz="0" w:space="0" w:color="auto"/>
                                        <w:bottom w:val="none" w:sz="0" w:space="0" w:color="auto"/>
                                        <w:right w:val="none" w:sz="0" w:space="0" w:color="auto"/>
                                      </w:divBdr>
                                    </w:div>
                                  </w:divsChild>
                                </w:div>
                                <w:div w:id="444689118">
                                  <w:marLeft w:val="0"/>
                                  <w:marRight w:val="0"/>
                                  <w:marTop w:val="0"/>
                                  <w:marBottom w:val="0"/>
                                  <w:divBdr>
                                    <w:top w:val="none" w:sz="0" w:space="0" w:color="auto"/>
                                    <w:left w:val="none" w:sz="0" w:space="0" w:color="auto"/>
                                    <w:bottom w:val="none" w:sz="0" w:space="0" w:color="auto"/>
                                    <w:right w:val="none" w:sz="0" w:space="0" w:color="auto"/>
                                  </w:divBdr>
                                  <w:divsChild>
                                    <w:div w:id="1284530897">
                                      <w:marLeft w:val="0"/>
                                      <w:marRight w:val="0"/>
                                      <w:marTop w:val="0"/>
                                      <w:marBottom w:val="0"/>
                                      <w:divBdr>
                                        <w:top w:val="none" w:sz="0" w:space="0" w:color="auto"/>
                                        <w:left w:val="none" w:sz="0" w:space="0" w:color="auto"/>
                                        <w:bottom w:val="none" w:sz="0" w:space="0" w:color="auto"/>
                                        <w:right w:val="none" w:sz="0" w:space="0" w:color="auto"/>
                                      </w:divBdr>
                                    </w:div>
                                  </w:divsChild>
                                </w:div>
                                <w:div w:id="960693771">
                                  <w:marLeft w:val="0"/>
                                  <w:marRight w:val="0"/>
                                  <w:marTop w:val="0"/>
                                  <w:marBottom w:val="0"/>
                                  <w:divBdr>
                                    <w:top w:val="none" w:sz="0" w:space="0" w:color="auto"/>
                                    <w:left w:val="none" w:sz="0" w:space="0" w:color="auto"/>
                                    <w:bottom w:val="none" w:sz="0" w:space="0" w:color="auto"/>
                                    <w:right w:val="none" w:sz="0" w:space="0" w:color="auto"/>
                                  </w:divBdr>
                                  <w:divsChild>
                                    <w:div w:id="1934774479">
                                      <w:marLeft w:val="0"/>
                                      <w:marRight w:val="0"/>
                                      <w:marTop w:val="0"/>
                                      <w:marBottom w:val="0"/>
                                      <w:divBdr>
                                        <w:top w:val="none" w:sz="0" w:space="0" w:color="auto"/>
                                        <w:left w:val="none" w:sz="0" w:space="0" w:color="auto"/>
                                        <w:bottom w:val="none" w:sz="0" w:space="0" w:color="auto"/>
                                        <w:right w:val="none" w:sz="0" w:space="0" w:color="auto"/>
                                      </w:divBdr>
                                    </w:div>
                                  </w:divsChild>
                                </w:div>
                                <w:div w:id="392198647">
                                  <w:marLeft w:val="0"/>
                                  <w:marRight w:val="0"/>
                                  <w:marTop w:val="0"/>
                                  <w:marBottom w:val="0"/>
                                  <w:divBdr>
                                    <w:top w:val="none" w:sz="0" w:space="0" w:color="auto"/>
                                    <w:left w:val="none" w:sz="0" w:space="0" w:color="auto"/>
                                    <w:bottom w:val="none" w:sz="0" w:space="0" w:color="auto"/>
                                    <w:right w:val="none" w:sz="0" w:space="0" w:color="auto"/>
                                  </w:divBdr>
                                  <w:divsChild>
                                    <w:div w:id="1880821298">
                                      <w:marLeft w:val="0"/>
                                      <w:marRight w:val="0"/>
                                      <w:marTop w:val="0"/>
                                      <w:marBottom w:val="0"/>
                                      <w:divBdr>
                                        <w:top w:val="none" w:sz="0" w:space="0" w:color="auto"/>
                                        <w:left w:val="none" w:sz="0" w:space="0" w:color="auto"/>
                                        <w:bottom w:val="none" w:sz="0" w:space="0" w:color="auto"/>
                                        <w:right w:val="none" w:sz="0" w:space="0" w:color="auto"/>
                                      </w:divBdr>
                                    </w:div>
                                  </w:divsChild>
                                </w:div>
                                <w:div w:id="1850217369">
                                  <w:marLeft w:val="0"/>
                                  <w:marRight w:val="0"/>
                                  <w:marTop w:val="0"/>
                                  <w:marBottom w:val="0"/>
                                  <w:divBdr>
                                    <w:top w:val="none" w:sz="0" w:space="0" w:color="auto"/>
                                    <w:left w:val="none" w:sz="0" w:space="0" w:color="auto"/>
                                    <w:bottom w:val="none" w:sz="0" w:space="0" w:color="auto"/>
                                    <w:right w:val="none" w:sz="0" w:space="0" w:color="auto"/>
                                  </w:divBdr>
                                  <w:divsChild>
                                    <w:div w:id="573704969">
                                      <w:marLeft w:val="0"/>
                                      <w:marRight w:val="0"/>
                                      <w:marTop w:val="0"/>
                                      <w:marBottom w:val="0"/>
                                      <w:divBdr>
                                        <w:top w:val="none" w:sz="0" w:space="0" w:color="auto"/>
                                        <w:left w:val="none" w:sz="0" w:space="0" w:color="auto"/>
                                        <w:bottom w:val="none" w:sz="0" w:space="0" w:color="auto"/>
                                        <w:right w:val="none" w:sz="0" w:space="0" w:color="auto"/>
                                      </w:divBdr>
                                    </w:div>
                                  </w:divsChild>
                                </w:div>
                                <w:div w:id="80489824">
                                  <w:marLeft w:val="0"/>
                                  <w:marRight w:val="0"/>
                                  <w:marTop w:val="0"/>
                                  <w:marBottom w:val="0"/>
                                  <w:divBdr>
                                    <w:top w:val="none" w:sz="0" w:space="0" w:color="auto"/>
                                    <w:left w:val="none" w:sz="0" w:space="0" w:color="auto"/>
                                    <w:bottom w:val="none" w:sz="0" w:space="0" w:color="auto"/>
                                    <w:right w:val="none" w:sz="0" w:space="0" w:color="auto"/>
                                  </w:divBdr>
                                  <w:divsChild>
                                    <w:div w:id="1863013415">
                                      <w:marLeft w:val="0"/>
                                      <w:marRight w:val="0"/>
                                      <w:marTop w:val="0"/>
                                      <w:marBottom w:val="0"/>
                                      <w:divBdr>
                                        <w:top w:val="none" w:sz="0" w:space="0" w:color="auto"/>
                                        <w:left w:val="none" w:sz="0" w:space="0" w:color="auto"/>
                                        <w:bottom w:val="none" w:sz="0" w:space="0" w:color="auto"/>
                                        <w:right w:val="none" w:sz="0" w:space="0" w:color="auto"/>
                                      </w:divBdr>
                                    </w:div>
                                  </w:divsChild>
                                </w:div>
                                <w:div w:id="398872152">
                                  <w:marLeft w:val="0"/>
                                  <w:marRight w:val="0"/>
                                  <w:marTop w:val="0"/>
                                  <w:marBottom w:val="0"/>
                                  <w:divBdr>
                                    <w:top w:val="none" w:sz="0" w:space="0" w:color="auto"/>
                                    <w:left w:val="none" w:sz="0" w:space="0" w:color="auto"/>
                                    <w:bottom w:val="none" w:sz="0" w:space="0" w:color="auto"/>
                                    <w:right w:val="none" w:sz="0" w:space="0" w:color="auto"/>
                                  </w:divBdr>
                                  <w:divsChild>
                                    <w:div w:id="1460613311">
                                      <w:marLeft w:val="0"/>
                                      <w:marRight w:val="0"/>
                                      <w:marTop w:val="0"/>
                                      <w:marBottom w:val="0"/>
                                      <w:divBdr>
                                        <w:top w:val="none" w:sz="0" w:space="0" w:color="auto"/>
                                        <w:left w:val="none" w:sz="0" w:space="0" w:color="auto"/>
                                        <w:bottom w:val="none" w:sz="0" w:space="0" w:color="auto"/>
                                        <w:right w:val="none" w:sz="0" w:space="0" w:color="auto"/>
                                      </w:divBdr>
                                    </w:div>
                                  </w:divsChild>
                                </w:div>
                                <w:div w:id="1636639329">
                                  <w:marLeft w:val="0"/>
                                  <w:marRight w:val="0"/>
                                  <w:marTop w:val="0"/>
                                  <w:marBottom w:val="0"/>
                                  <w:divBdr>
                                    <w:top w:val="none" w:sz="0" w:space="0" w:color="auto"/>
                                    <w:left w:val="none" w:sz="0" w:space="0" w:color="auto"/>
                                    <w:bottom w:val="none" w:sz="0" w:space="0" w:color="auto"/>
                                    <w:right w:val="none" w:sz="0" w:space="0" w:color="auto"/>
                                  </w:divBdr>
                                  <w:divsChild>
                                    <w:div w:id="825829298">
                                      <w:marLeft w:val="0"/>
                                      <w:marRight w:val="0"/>
                                      <w:marTop w:val="0"/>
                                      <w:marBottom w:val="0"/>
                                      <w:divBdr>
                                        <w:top w:val="none" w:sz="0" w:space="0" w:color="auto"/>
                                        <w:left w:val="none" w:sz="0" w:space="0" w:color="auto"/>
                                        <w:bottom w:val="none" w:sz="0" w:space="0" w:color="auto"/>
                                        <w:right w:val="none" w:sz="0" w:space="0" w:color="auto"/>
                                      </w:divBdr>
                                    </w:div>
                                  </w:divsChild>
                                </w:div>
                                <w:div w:id="1032850257">
                                  <w:marLeft w:val="0"/>
                                  <w:marRight w:val="0"/>
                                  <w:marTop w:val="0"/>
                                  <w:marBottom w:val="0"/>
                                  <w:divBdr>
                                    <w:top w:val="none" w:sz="0" w:space="0" w:color="auto"/>
                                    <w:left w:val="none" w:sz="0" w:space="0" w:color="auto"/>
                                    <w:bottom w:val="none" w:sz="0" w:space="0" w:color="auto"/>
                                    <w:right w:val="none" w:sz="0" w:space="0" w:color="auto"/>
                                  </w:divBdr>
                                  <w:divsChild>
                                    <w:div w:id="1659844737">
                                      <w:marLeft w:val="0"/>
                                      <w:marRight w:val="0"/>
                                      <w:marTop w:val="0"/>
                                      <w:marBottom w:val="0"/>
                                      <w:divBdr>
                                        <w:top w:val="none" w:sz="0" w:space="0" w:color="auto"/>
                                        <w:left w:val="none" w:sz="0" w:space="0" w:color="auto"/>
                                        <w:bottom w:val="none" w:sz="0" w:space="0" w:color="auto"/>
                                        <w:right w:val="none" w:sz="0" w:space="0" w:color="auto"/>
                                      </w:divBdr>
                                    </w:div>
                                  </w:divsChild>
                                </w:div>
                                <w:div w:id="1274904363">
                                  <w:marLeft w:val="0"/>
                                  <w:marRight w:val="0"/>
                                  <w:marTop w:val="0"/>
                                  <w:marBottom w:val="0"/>
                                  <w:divBdr>
                                    <w:top w:val="none" w:sz="0" w:space="0" w:color="auto"/>
                                    <w:left w:val="none" w:sz="0" w:space="0" w:color="auto"/>
                                    <w:bottom w:val="none" w:sz="0" w:space="0" w:color="auto"/>
                                    <w:right w:val="none" w:sz="0" w:space="0" w:color="auto"/>
                                  </w:divBdr>
                                  <w:divsChild>
                                    <w:div w:id="521746641">
                                      <w:marLeft w:val="0"/>
                                      <w:marRight w:val="0"/>
                                      <w:marTop w:val="0"/>
                                      <w:marBottom w:val="0"/>
                                      <w:divBdr>
                                        <w:top w:val="none" w:sz="0" w:space="0" w:color="auto"/>
                                        <w:left w:val="none" w:sz="0" w:space="0" w:color="auto"/>
                                        <w:bottom w:val="none" w:sz="0" w:space="0" w:color="auto"/>
                                        <w:right w:val="none" w:sz="0" w:space="0" w:color="auto"/>
                                      </w:divBdr>
                                    </w:div>
                                  </w:divsChild>
                                </w:div>
                                <w:div w:id="1323267447">
                                  <w:marLeft w:val="0"/>
                                  <w:marRight w:val="0"/>
                                  <w:marTop w:val="0"/>
                                  <w:marBottom w:val="0"/>
                                  <w:divBdr>
                                    <w:top w:val="none" w:sz="0" w:space="0" w:color="auto"/>
                                    <w:left w:val="none" w:sz="0" w:space="0" w:color="auto"/>
                                    <w:bottom w:val="none" w:sz="0" w:space="0" w:color="auto"/>
                                    <w:right w:val="none" w:sz="0" w:space="0" w:color="auto"/>
                                  </w:divBdr>
                                  <w:divsChild>
                                    <w:div w:id="984747204">
                                      <w:marLeft w:val="0"/>
                                      <w:marRight w:val="0"/>
                                      <w:marTop w:val="0"/>
                                      <w:marBottom w:val="0"/>
                                      <w:divBdr>
                                        <w:top w:val="none" w:sz="0" w:space="0" w:color="auto"/>
                                        <w:left w:val="none" w:sz="0" w:space="0" w:color="auto"/>
                                        <w:bottom w:val="none" w:sz="0" w:space="0" w:color="auto"/>
                                        <w:right w:val="none" w:sz="0" w:space="0" w:color="auto"/>
                                      </w:divBdr>
                                    </w:div>
                                  </w:divsChild>
                                </w:div>
                                <w:div w:id="81729948">
                                  <w:marLeft w:val="0"/>
                                  <w:marRight w:val="0"/>
                                  <w:marTop w:val="0"/>
                                  <w:marBottom w:val="0"/>
                                  <w:divBdr>
                                    <w:top w:val="none" w:sz="0" w:space="0" w:color="auto"/>
                                    <w:left w:val="none" w:sz="0" w:space="0" w:color="auto"/>
                                    <w:bottom w:val="none" w:sz="0" w:space="0" w:color="auto"/>
                                    <w:right w:val="none" w:sz="0" w:space="0" w:color="auto"/>
                                  </w:divBdr>
                                  <w:divsChild>
                                    <w:div w:id="1885167986">
                                      <w:marLeft w:val="0"/>
                                      <w:marRight w:val="0"/>
                                      <w:marTop w:val="0"/>
                                      <w:marBottom w:val="0"/>
                                      <w:divBdr>
                                        <w:top w:val="none" w:sz="0" w:space="0" w:color="auto"/>
                                        <w:left w:val="none" w:sz="0" w:space="0" w:color="auto"/>
                                        <w:bottom w:val="none" w:sz="0" w:space="0" w:color="auto"/>
                                        <w:right w:val="none" w:sz="0" w:space="0" w:color="auto"/>
                                      </w:divBdr>
                                    </w:div>
                                  </w:divsChild>
                                </w:div>
                                <w:div w:id="1227885914">
                                  <w:marLeft w:val="0"/>
                                  <w:marRight w:val="0"/>
                                  <w:marTop w:val="0"/>
                                  <w:marBottom w:val="0"/>
                                  <w:divBdr>
                                    <w:top w:val="none" w:sz="0" w:space="0" w:color="auto"/>
                                    <w:left w:val="none" w:sz="0" w:space="0" w:color="auto"/>
                                    <w:bottom w:val="none" w:sz="0" w:space="0" w:color="auto"/>
                                    <w:right w:val="none" w:sz="0" w:space="0" w:color="auto"/>
                                  </w:divBdr>
                                  <w:divsChild>
                                    <w:div w:id="2125267980">
                                      <w:marLeft w:val="0"/>
                                      <w:marRight w:val="0"/>
                                      <w:marTop w:val="0"/>
                                      <w:marBottom w:val="0"/>
                                      <w:divBdr>
                                        <w:top w:val="none" w:sz="0" w:space="0" w:color="auto"/>
                                        <w:left w:val="none" w:sz="0" w:space="0" w:color="auto"/>
                                        <w:bottom w:val="none" w:sz="0" w:space="0" w:color="auto"/>
                                        <w:right w:val="none" w:sz="0" w:space="0" w:color="auto"/>
                                      </w:divBdr>
                                    </w:div>
                                  </w:divsChild>
                                </w:div>
                                <w:div w:id="1964992884">
                                  <w:marLeft w:val="0"/>
                                  <w:marRight w:val="0"/>
                                  <w:marTop w:val="0"/>
                                  <w:marBottom w:val="0"/>
                                  <w:divBdr>
                                    <w:top w:val="none" w:sz="0" w:space="0" w:color="auto"/>
                                    <w:left w:val="none" w:sz="0" w:space="0" w:color="auto"/>
                                    <w:bottom w:val="none" w:sz="0" w:space="0" w:color="auto"/>
                                    <w:right w:val="none" w:sz="0" w:space="0" w:color="auto"/>
                                  </w:divBdr>
                                  <w:divsChild>
                                    <w:div w:id="1153716409">
                                      <w:marLeft w:val="0"/>
                                      <w:marRight w:val="0"/>
                                      <w:marTop w:val="0"/>
                                      <w:marBottom w:val="0"/>
                                      <w:divBdr>
                                        <w:top w:val="none" w:sz="0" w:space="0" w:color="auto"/>
                                        <w:left w:val="none" w:sz="0" w:space="0" w:color="auto"/>
                                        <w:bottom w:val="none" w:sz="0" w:space="0" w:color="auto"/>
                                        <w:right w:val="none" w:sz="0" w:space="0" w:color="auto"/>
                                      </w:divBdr>
                                    </w:div>
                                  </w:divsChild>
                                </w:div>
                                <w:div w:id="927812831">
                                  <w:marLeft w:val="0"/>
                                  <w:marRight w:val="0"/>
                                  <w:marTop w:val="0"/>
                                  <w:marBottom w:val="0"/>
                                  <w:divBdr>
                                    <w:top w:val="none" w:sz="0" w:space="0" w:color="auto"/>
                                    <w:left w:val="none" w:sz="0" w:space="0" w:color="auto"/>
                                    <w:bottom w:val="none" w:sz="0" w:space="0" w:color="auto"/>
                                    <w:right w:val="none" w:sz="0" w:space="0" w:color="auto"/>
                                  </w:divBdr>
                                  <w:divsChild>
                                    <w:div w:id="692732107">
                                      <w:marLeft w:val="0"/>
                                      <w:marRight w:val="0"/>
                                      <w:marTop w:val="0"/>
                                      <w:marBottom w:val="0"/>
                                      <w:divBdr>
                                        <w:top w:val="none" w:sz="0" w:space="0" w:color="auto"/>
                                        <w:left w:val="none" w:sz="0" w:space="0" w:color="auto"/>
                                        <w:bottom w:val="none" w:sz="0" w:space="0" w:color="auto"/>
                                        <w:right w:val="none" w:sz="0" w:space="0" w:color="auto"/>
                                      </w:divBdr>
                                    </w:div>
                                  </w:divsChild>
                                </w:div>
                                <w:div w:id="584806721">
                                  <w:marLeft w:val="0"/>
                                  <w:marRight w:val="0"/>
                                  <w:marTop w:val="0"/>
                                  <w:marBottom w:val="0"/>
                                  <w:divBdr>
                                    <w:top w:val="none" w:sz="0" w:space="0" w:color="auto"/>
                                    <w:left w:val="none" w:sz="0" w:space="0" w:color="auto"/>
                                    <w:bottom w:val="none" w:sz="0" w:space="0" w:color="auto"/>
                                    <w:right w:val="none" w:sz="0" w:space="0" w:color="auto"/>
                                  </w:divBdr>
                                  <w:divsChild>
                                    <w:div w:id="808597308">
                                      <w:marLeft w:val="0"/>
                                      <w:marRight w:val="0"/>
                                      <w:marTop w:val="0"/>
                                      <w:marBottom w:val="0"/>
                                      <w:divBdr>
                                        <w:top w:val="none" w:sz="0" w:space="0" w:color="auto"/>
                                        <w:left w:val="none" w:sz="0" w:space="0" w:color="auto"/>
                                        <w:bottom w:val="none" w:sz="0" w:space="0" w:color="auto"/>
                                        <w:right w:val="none" w:sz="0" w:space="0" w:color="auto"/>
                                      </w:divBdr>
                                    </w:div>
                                  </w:divsChild>
                                </w:div>
                                <w:div w:id="1774746975">
                                  <w:marLeft w:val="0"/>
                                  <w:marRight w:val="0"/>
                                  <w:marTop w:val="0"/>
                                  <w:marBottom w:val="0"/>
                                  <w:divBdr>
                                    <w:top w:val="none" w:sz="0" w:space="0" w:color="auto"/>
                                    <w:left w:val="none" w:sz="0" w:space="0" w:color="auto"/>
                                    <w:bottom w:val="none" w:sz="0" w:space="0" w:color="auto"/>
                                    <w:right w:val="none" w:sz="0" w:space="0" w:color="auto"/>
                                  </w:divBdr>
                                  <w:divsChild>
                                    <w:div w:id="2136871713">
                                      <w:marLeft w:val="0"/>
                                      <w:marRight w:val="0"/>
                                      <w:marTop w:val="0"/>
                                      <w:marBottom w:val="0"/>
                                      <w:divBdr>
                                        <w:top w:val="none" w:sz="0" w:space="0" w:color="auto"/>
                                        <w:left w:val="none" w:sz="0" w:space="0" w:color="auto"/>
                                        <w:bottom w:val="none" w:sz="0" w:space="0" w:color="auto"/>
                                        <w:right w:val="none" w:sz="0" w:space="0" w:color="auto"/>
                                      </w:divBdr>
                                    </w:div>
                                  </w:divsChild>
                                </w:div>
                                <w:div w:id="533229620">
                                  <w:marLeft w:val="0"/>
                                  <w:marRight w:val="0"/>
                                  <w:marTop w:val="0"/>
                                  <w:marBottom w:val="0"/>
                                  <w:divBdr>
                                    <w:top w:val="none" w:sz="0" w:space="0" w:color="auto"/>
                                    <w:left w:val="none" w:sz="0" w:space="0" w:color="auto"/>
                                    <w:bottom w:val="none" w:sz="0" w:space="0" w:color="auto"/>
                                    <w:right w:val="none" w:sz="0" w:space="0" w:color="auto"/>
                                  </w:divBdr>
                                  <w:divsChild>
                                    <w:div w:id="1075007321">
                                      <w:marLeft w:val="0"/>
                                      <w:marRight w:val="0"/>
                                      <w:marTop w:val="0"/>
                                      <w:marBottom w:val="0"/>
                                      <w:divBdr>
                                        <w:top w:val="none" w:sz="0" w:space="0" w:color="auto"/>
                                        <w:left w:val="none" w:sz="0" w:space="0" w:color="auto"/>
                                        <w:bottom w:val="none" w:sz="0" w:space="0" w:color="auto"/>
                                        <w:right w:val="none" w:sz="0" w:space="0" w:color="auto"/>
                                      </w:divBdr>
                                    </w:div>
                                  </w:divsChild>
                                </w:div>
                                <w:div w:id="261496797">
                                  <w:marLeft w:val="0"/>
                                  <w:marRight w:val="0"/>
                                  <w:marTop w:val="0"/>
                                  <w:marBottom w:val="0"/>
                                  <w:divBdr>
                                    <w:top w:val="none" w:sz="0" w:space="0" w:color="auto"/>
                                    <w:left w:val="none" w:sz="0" w:space="0" w:color="auto"/>
                                    <w:bottom w:val="none" w:sz="0" w:space="0" w:color="auto"/>
                                    <w:right w:val="none" w:sz="0" w:space="0" w:color="auto"/>
                                  </w:divBdr>
                                  <w:divsChild>
                                    <w:div w:id="730544019">
                                      <w:marLeft w:val="0"/>
                                      <w:marRight w:val="0"/>
                                      <w:marTop w:val="0"/>
                                      <w:marBottom w:val="0"/>
                                      <w:divBdr>
                                        <w:top w:val="none" w:sz="0" w:space="0" w:color="auto"/>
                                        <w:left w:val="none" w:sz="0" w:space="0" w:color="auto"/>
                                        <w:bottom w:val="none" w:sz="0" w:space="0" w:color="auto"/>
                                        <w:right w:val="none" w:sz="0" w:space="0" w:color="auto"/>
                                      </w:divBdr>
                                    </w:div>
                                  </w:divsChild>
                                </w:div>
                                <w:div w:id="1625035322">
                                  <w:marLeft w:val="0"/>
                                  <w:marRight w:val="0"/>
                                  <w:marTop w:val="0"/>
                                  <w:marBottom w:val="0"/>
                                  <w:divBdr>
                                    <w:top w:val="none" w:sz="0" w:space="0" w:color="auto"/>
                                    <w:left w:val="none" w:sz="0" w:space="0" w:color="auto"/>
                                    <w:bottom w:val="none" w:sz="0" w:space="0" w:color="auto"/>
                                    <w:right w:val="none" w:sz="0" w:space="0" w:color="auto"/>
                                  </w:divBdr>
                                  <w:divsChild>
                                    <w:div w:id="2067951610">
                                      <w:marLeft w:val="0"/>
                                      <w:marRight w:val="0"/>
                                      <w:marTop w:val="0"/>
                                      <w:marBottom w:val="0"/>
                                      <w:divBdr>
                                        <w:top w:val="none" w:sz="0" w:space="0" w:color="auto"/>
                                        <w:left w:val="none" w:sz="0" w:space="0" w:color="auto"/>
                                        <w:bottom w:val="none" w:sz="0" w:space="0" w:color="auto"/>
                                        <w:right w:val="none" w:sz="0" w:space="0" w:color="auto"/>
                                      </w:divBdr>
                                    </w:div>
                                  </w:divsChild>
                                </w:div>
                                <w:div w:id="14774675">
                                  <w:marLeft w:val="0"/>
                                  <w:marRight w:val="0"/>
                                  <w:marTop w:val="0"/>
                                  <w:marBottom w:val="0"/>
                                  <w:divBdr>
                                    <w:top w:val="none" w:sz="0" w:space="0" w:color="auto"/>
                                    <w:left w:val="none" w:sz="0" w:space="0" w:color="auto"/>
                                    <w:bottom w:val="none" w:sz="0" w:space="0" w:color="auto"/>
                                    <w:right w:val="none" w:sz="0" w:space="0" w:color="auto"/>
                                  </w:divBdr>
                                  <w:divsChild>
                                    <w:div w:id="997077292">
                                      <w:marLeft w:val="0"/>
                                      <w:marRight w:val="0"/>
                                      <w:marTop w:val="0"/>
                                      <w:marBottom w:val="0"/>
                                      <w:divBdr>
                                        <w:top w:val="none" w:sz="0" w:space="0" w:color="auto"/>
                                        <w:left w:val="none" w:sz="0" w:space="0" w:color="auto"/>
                                        <w:bottom w:val="none" w:sz="0" w:space="0" w:color="auto"/>
                                        <w:right w:val="none" w:sz="0" w:space="0" w:color="auto"/>
                                      </w:divBdr>
                                    </w:div>
                                  </w:divsChild>
                                </w:div>
                                <w:div w:id="1918199904">
                                  <w:marLeft w:val="0"/>
                                  <w:marRight w:val="0"/>
                                  <w:marTop w:val="0"/>
                                  <w:marBottom w:val="0"/>
                                  <w:divBdr>
                                    <w:top w:val="none" w:sz="0" w:space="0" w:color="auto"/>
                                    <w:left w:val="none" w:sz="0" w:space="0" w:color="auto"/>
                                    <w:bottom w:val="none" w:sz="0" w:space="0" w:color="auto"/>
                                    <w:right w:val="none" w:sz="0" w:space="0" w:color="auto"/>
                                  </w:divBdr>
                                  <w:divsChild>
                                    <w:div w:id="1303077274">
                                      <w:marLeft w:val="0"/>
                                      <w:marRight w:val="0"/>
                                      <w:marTop w:val="0"/>
                                      <w:marBottom w:val="0"/>
                                      <w:divBdr>
                                        <w:top w:val="none" w:sz="0" w:space="0" w:color="auto"/>
                                        <w:left w:val="none" w:sz="0" w:space="0" w:color="auto"/>
                                        <w:bottom w:val="none" w:sz="0" w:space="0" w:color="auto"/>
                                        <w:right w:val="none" w:sz="0" w:space="0" w:color="auto"/>
                                      </w:divBdr>
                                    </w:div>
                                  </w:divsChild>
                                </w:div>
                                <w:div w:id="1494687446">
                                  <w:marLeft w:val="0"/>
                                  <w:marRight w:val="0"/>
                                  <w:marTop w:val="0"/>
                                  <w:marBottom w:val="0"/>
                                  <w:divBdr>
                                    <w:top w:val="none" w:sz="0" w:space="0" w:color="auto"/>
                                    <w:left w:val="none" w:sz="0" w:space="0" w:color="auto"/>
                                    <w:bottom w:val="none" w:sz="0" w:space="0" w:color="auto"/>
                                    <w:right w:val="none" w:sz="0" w:space="0" w:color="auto"/>
                                  </w:divBdr>
                                  <w:divsChild>
                                    <w:div w:id="1136951254">
                                      <w:marLeft w:val="0"/>
                                      <w:marRight w:val="0"/>
                                      <w:marTop w:val="0"/>
                                      <w:marBottom w:val="0"/>
                                      <w:divBdr>
                                        <w:top w:val="none" w:sz="0" w:space="0" w:color="auto"/>
                                        <w:left w:val="none" w:sz="0" w:space="0" w:color="auto"/>
                                        <w:bottom w:val="none" w:sz="0" w:space="0" w:color="auto"/>
                                        <w:right w:val="none" w:sz="0" w:space="0" w:color="auto"/>
                                      </w:divBdr>
                                    </w:div>
                                  </w:divsChild>
                                </w:div>
                                <w:div w:id="754129605">
                                  <w:marLeft w:val="0"/>
                                  <w:marRight w:val="0"/>
                                  <w:marTop w:val="0"/>
                                  <w:marBottom w:val="0"/>
                                  <w:divBdr>
                                    <w:top w:val="none" w:sz="0" w:space="0" w:color="auto"/>
                                    <w:left w:val="none" w:sz="0" w:space="0" w:color="auto"/>
                                    <w:bottom w:val="none" w:sz="0" w:space="0" w:color="auto"/>
                                    <w:right w:val="none" w:sz="0" w:space="0" w:color="auto"/>
                                  </w:divBdr>
                                  <w:divsChild>
                                    <w:div w:id="331688694">
                                      <w:marLeft w:val="0"/>
                                      <w:marRight w:val="0"/>
                                      <w:marTop w:val="0"/>
                                      <w:marBottom w:val="0"/>
                                      <w:divBdr>
                                        <w:top w:val="none" w:sz="0" w:space="0" w:color="auto"/>
                                        <w:left w:val="none" w:sz="0" w:space="0" w:color="auto"/>
                                        <w:bottom w:val="none" w:sz="0" w:space="0" w:color="auto"/>
                                        <w:right w:val="none" w:sz="0" w:space="0" w:color="auto"/>
                                      </w:divBdr>
                                    </w:div>
                                  </w:divsChild>
                                </w:div>
                                <w:div w:id="1671441111">
                                  <w:marLeft w:val="0"/>
                                  <w:marRight w:val="0"/>
                                  <w:marTop w:val="0"/>
                                  <w:marBottom w:val="0"/>
                                  <w:divBdr>
                                    <w:top w:val="none" w:sz="0" w:space="0" w:color="auto"/>
                                    <w:left w:val="none" w:sz="0" w:space="0" w:color="auto"/>
                                    <w:bottom w:val="none" w:sz="0" w:space="0" w:color="auto"/>
                                    <w:right w:val="none" w:sz="0" w:space="0" w:color="auto"/>
                                  </w:divBdr>
                                  <w:divsChild>
                                    <w:div w:id="38870140">
                                      <w:marLeft w:val="0"/>
                                      <w:marRight w:val="0"/>
                                      <w:marTop w:val="0"/>
                                      <w:marBottom w:val="0"/>
                                      <w:divBdr>
                                        <w:top w:val="none" w:sz="0" w:space="0" w:color="auto"/>
                                        <w:left w:val="none" w:sz="0" w:space="0" w:color="auto"/>
                                        <w:bottom w:val="none" w:sz="0" w:space="0" w:color="auto"/>
                                        <w:right w:val="none" w:sz="0" w:space="0" w:color="auto"/>
                                      </w:divBdr>
                                    </w:div>
                                  </w:divsChild>
                                </w:div>
                                <w:div w:id="1023946368">
                                  <w:marLeft w:val="0"/>
                                  <w:marRight w:val="0"/>
                                  <w:marTop w:val="0"/>
                                  <w:marBottom w:val="0"/>
                                  <w:divBdr>
                                    <w:top w:val="none" w:sz="0" w:space="0" w:color="auto"/>
                                    <w:left w:val="none" w:sz="0" w:space="0" w:color="auto"/>
                                    <w:bottom w:val="none" w:sz="0" w:space="0" w:color="auto"/>
                                    <w:right w:val="none" w:sz="0" w:space="0" w:color="auto"/>
                                  </w:divBdr>
                                  <w:divsChild>
                                    <w:div w:id="165243883">
                                      <w:marLeft w:val="0"/>
                                      <w:marRight w:val="0"/>
                                      <w:marTop w:val="0"/>
                                      <w:marBottom w:val="0"/>
                                      <w:divBdr>
                                        <w:top w:val="none" w:sz="0" w:space="0" w:color="auto"/>
                                        <w:left w:val="none" w:sz="0" w:space="0" w:color="auto"/>
                                        <w:bottom w:val="none" w:sz="0" w:space="0" w:color="auto"/>
                                        <w:right w:val="none" w:sz="0" w:space="0" w:color="auto"/>
                                      </w:divBdr>
                                    </w:div>
                                  </w:divsChild>
                                </w:div>
                                <w:div w:id="1004281452">
                                  <w:marLeft w:val="0"/>
                                  <w:marRight w:val="0"/>
                                  <w:marTop w:val="0"/>
                                  <w:marBottom w:val="0"/>
                                  <w:divBdr>
                                    <w:top w:val="none" w:sz="0" w:space="0" w:color="auto"/>
                                    <w:left w:val="none" w:sz="0" w:space="0" w:color="auto"/>
                                    <w:bottom w:val="none" w:sz="0" w:space="0" w:color="auto"/>
                                    <w:right w:val="none" w:sz="0" w:space="0" w:color="auto"/>
                                  </w:divBdr>
                                  <w:divsChild>
                                    <w:div w:id="1789929500">
                                      <w:marLeft w:val="0"/>
                                      <w:marRight w:val="0"/>
                                      <w:marTop w:val="0"/>
                                      <w:marBottom w:val="0"/>
                                      <w:divBdr>
                                        <w:top w:val="none" w:sz="0" w:space="0" w:color="auto"/>
                                        <w:left w:val="none" w:sz="0" w:space="0" w:color="auto"/>
                                        <w:bottom w:val="none" w:sz="0" w:space="0" w:color="auto"/>
                                        <w:right w:val="none" w:sz="0" w:space="0" w:color="auto"/>
                                      </w:divBdr>
                                    </w:div>
                                  </w:divsChild>
                                </w:div>
                                <w:div w:id="433137113">
                                  <w:marLeft w:val="0"/>
                                  <w:marRight w:val="0"/>
                                  <w:marTop w:val="0"/>
                                  <w:marBottom w:val="0"/>
                                  <w:divBdr>
                                    <w:top w:val="none" w:sz="0" w:space="0" w:color="auto"/>
                                    <w:left w:val="none" w:sz="0" w:space="0" w:color="auto"/>
                                    <w:bottom w:val="none" w:sz="0" w:space="0" w:color="auto"/>
                                    <w:right w:val="none" w:sz="0" w:space="0" w:color="auto"/>
                                  </w:divBdr>
                                  <w:divsChild>
                                    <w:div w:id="871501122">
                                      <w:marLeft w:val="0"/>
                                      <w:marRight w:val="0"/>
                                      <w:marTop w:val="0"/>
                                      <w:marBottom w:val="0"/>
                                      <w:divBdr>
                                        <w:top w:val="none" w:sz="0" w:space="0" w:color="auto"/>
                                        <w:left w:val="none" w:sz="0" w:space="0" w:color="auto"/>
                                        <w:bottom w:val="none" w:sz="0" w:space="0" w:color="auto"/>
                                        <w:right w:val="none" w:sz="0" w:space="0" w:color="auto"/>
                                      </w:divBdr>
                                    </w:div>
                                  </w:divsChild>
                                </w:div>
                                <w:div w:id="1054934666">
                                  <w:marLeft w:val="0"/>
                                  <w:marRight w:val="0"/>
                                  <w:marTop w:val="0"/>
                                  <w:marBottom w:val="0"/>
                                  <w:divBdr>
                                    <w:top w:val="none" w:sz="0" w:space="0" w:color="auto"/>
                                    <w:left w:val="none" w:sz="0" w:space="0" w:color="auto"/>
                                    <w:bottom w:val="none" w:sz="0" w:space="0" w:color="auto"/>
                                    <w:right w:val="none" w:sz="0" w:space="0" w:color="auto"/>
                                  </w:divBdr>
                                  <w:divsChild>
                                    <w:div w:id="425928992">
                                      <w:marLeft w:val="0"/>
                                      <w:marRight w:val="0"/>
                                      <w:marTop w:val="0"/>
                                      <w:marBottom w:val="0"/>
                                      <w:divBdr>
                                        <w:top w:val="none" w:sz="0" w:space="0" w:color="auto"/>
                                        <w:left w:val="none" w:sz="0" w:space="0" w:color="auto"/>
                                        <w:bottom w:val="none" w:sz="0" w:space="0" w:color="auto"/>
                                        <w:right w:val="none" w:sz="0" w:space="0" w:color="auto"/>
                                      </w:divBdr>
                                    </w:div>
                                  </w:divsChild>
                                </w:div>
                                <w:div w:id="1218783054">
                                  <w:marLeft w:val="0"/>
                                  <w:marRight w:val="0"/>
                                  <w:marTop w:val="0"/>
                                  <w:marBottom w:val="0"/>
                                  <w:divBdr>
                                    <w:top w:val="none" w:sz="0" w:space="0" w:color="auto"/>
                                    <w:left w:val="none" w:sz="0" w:space="0" w:color="auto"/>
                                    <w:bottom w:val="none" w:sz="0" w:space="0" w:color="auto"/>
                                    <w:right w:val="none" w:sz="0" w:space="0" w:color="auto"/>
                                  </w:divBdr>
                                  <w:divsChild>
                                    <w:div w:id="1864511817">
                                      <w:marLeft w:val="0"/>
                                      <w:marRight w:val="0"/>
                                      <w:marTop w:val="0"/>
                                      <w:marBottom w:val="0"/>
                                      <w:divBdr>
                                        <w:top w:val="none" w:sz="0" w:space="0" w:color="auto"/>
                                        <w:left w:val="none" w:sz="0" w:space="0" w:color="auto"/>
                                        <w:bottom w:val="none" w:sz="0" w:space="0" w:color="auto"/>
                                        <w:right w:val="none" w:sz="0" w:space="0" w:color="auto"/>
                                      </w:divBdr>
                                    </w:div>
                                  </w:divsChild>
                                </w:div>
                                <w:div w:id="724722803">
                                  <w:marLeft w:val="0"/>
                                  <w:marRight w:val="0"/>
                                  <w:marTop w:val="0"/>
                                  <w:marBottom w:val="0"/>
                                  <w:divBdr>
                                    <w:top w:val="none" w:sz="0" w:space="0" w:color="auto"/>
                                    <w:left w:val="none" w:sz="0" w:space="0" w:color="auto"/>
                                    <w:bottom w:val="none" w:sz="0" w:space="0" w:color="auto"/>
                                    <w:right w:val="none" w:sz="0" w:space="0" w:color="auto"/>
                                  </w:divBdr>
                                  <w:divsChild>
                                    <w:div w:id="1884520308">
                                      <w:marLeft w:val="0"/>
                                      <w:marRight w:val="0"/>
                                      <w:marTop w:val="0"/>
                                      <w:marBottom w:val="0"/>
                                      <w:divBdr>
                                        <w:top w:val="none" w:sz="0" w:space="0" w:color="auto"/>
                                        <w:left w:val="none" w:sz="0" w:space="0" w:color="auto"/>
                                        <w:bottom w:val="none" w:sz="0" w:space="0" w:color="auto"/>
                                        <w:right w:val="none" w:sz="0" w:space="0" w:color="auto"/>
                                      </w:divBdr>
                                    </w:div>
                                  </w:divsChild>
                                </w:div>
                                <w:div w:id="1234193960">
                                  <w:marLeft w:val="0"/>
                                  <w:marRight w:val="0"/>
                                  <w:marTop w:val="0"/>
                                  <w:marBottom w:val="0"/>
                                  <w:divBdr>
                                    <w:top w:val="none" w:sz="0" w:space="0" w:color="auto"/>
                                    <w:left w:val="none" w:sz="0" w:space="0" w:color="auto"/>
                                    <w:bottom w:val="none" w:sz="0" w:space="0" w:color="auto"/>
                                    <w:right w:val="none" w:sz="0" w:space="0" w:color="auto"/>
                                  </w:divBdr>
                                  <w:divsChild>
                                    <w:div w:id="714811570">
                                      <w:marLeft w:val="0"/>
                                      <w:marRight w:val="0"/>
                                      <w:marTop w:val="0"/>
                                      <w:marBottom w:val="0"/>
                                      <w:divBdr>
                                        <w:top w:val="none" w:sz="0" w:space="0" w:color="auto"/>
                                        <w:left w:val="none" w:sz="0" w:space="0" w:color="auto"/>
                                        <w:bottom w:val="none" w:sz="0" w:space="0" w:color="auto"/>
                                        <w:right w:val="none" w:sz="0" w:space="0" w:color="auto"/>
                                      </w:divBdr>
                                    </w:div>
                                  </w:divsChild>
                                </w:div>
                                <w:div w:id="34896385">
                                  <w:marLeft w:val="0"/>
                                  <w:marRight w:val="0"/>
                                  <w:marTop w:val="0"/>
                                  <w:marBottom w:val="0"/>
                                  <w:divBdr>
                                    <w:top w:val="none" w:sz="0" w:space="0" w:color="auto"/>
                                    <w:left w:val="none" w:sz="0" w:space="0" w:color="auto"/>
                                    <w:bottom w:val="none" w:sz="0" w:space="0" w:color="auto"/>
                                    <w:right w:val="none" w:sz="0" w:space="0" w:color="auto"/>
                                  </w:divBdr>
                                  <w:divsChild>
                                    <w:div w:id="2045716930">
                                      <w:marLeft w:val="0"/>
                                      <w:marRight w:val="0"/>
                                      <w:marTop w:val="0"/>
                                      <w:marBottom w:val="0"/>
                                      <w:divBdr>
                                        <w:top w:val="none" w:sz="0" w:space="0" w:color="auto"/>
                                        <w:left w:val="none" w:sz="0" w:space="0" w:color="auto"/>
                                        <w:bottom w:val="none" w:sz="0" w:space="0" w:color="auto"/>
                                        <w:right w:val="none" w:sz="0" w:space="0" w:color="auto"/>
                                      </w:divBdr>
                                    </w:div>
                                  </w:divsChild>
                                </w:div>
                                <w:div w:id="189223030">
                                  <w:marLeft w:val="0"/>
                                  <w:marRight w:val="0"/>
                                  <w:marTop w:val="0"/>
                                  <w:marBottom w:val="0"/>
                                  <w:divBdr>
                                    <w:top w:val="none" w:sz="0" w:space="0" w:color="auto"/>
                                    <w:left w:val="none" w:sz="0" w:space="0" w:color="auto"/>
                                    <w:bottom w:val="none" w:sz="0" w:space="0" w:color="auto"/>
                                    <w:right w:val="none" w:sz="0" w:space="0" w:color="auto"/>
                                  </w:divBdr>
                                  <w:divsChild>
                                    <w:div w:id="862092707">
                                      <w:marLeft w:val="0"/>
                                      <w:marRight w:val="0"/>
                                      <w:marTop w:val="0"/>
                                      <w:marBottom w:val="0"/>
                                      <w:divBdr>
                                        <w:top w:val="none" w:sz="0" w:space="0" w:color="auto"/>
                                        <w:left w:val="none" w:sz="0" w:space="0" w:color="auto"/>
                                        <w:bottom w:val="none" w:sz="0" w:space="0" w:color="auto"/>
                                        <w:right w:val="none" w:sz="0" w:space="0" w:color="auto"/>
                                      </w:divBdr>
                                    </w:div>
                                  </w:divsChild>
                                </w:div>
                                <w:div w:id="157500659">
                                  <w:marLeft w:val="0"/>
                                  <w:marRight w:val="0"/>
                                  <w:marTop w:val="0"/>
                                  <w:marBottom w:val="0"/>
                                  <w:divBdr>
                                    <w:top w:val="none" w:sz="0" w:space="0" w:color="auto"/>
                                    <w:left w:val="none" w:sz="0" w:space="0" w:color="auto"/>
                                    <w:bottom w:val="none" w:sz="0" w:space="0" w:color="auto"/>
                                    <w:right w:val="none" w:sz="0" w:space="0" w:color="auto"/>
                                  </w:divBdr>
                                  <w:divsChild>
                                    <w:div w:id="1345983473">
                                      <w:marLeft w:val="0"/>
                                      <w:marRight w:val="0"/>
                                      <w:marTop w:val="0"/>
                                      <w:marBottom w:val="0"/>
                                      <w:divBdr>
                                        <w:top w:val="none" w:sz="0" w:space="0" w:color="auto"/>
                                        <w:left w:val="none" w:sz="0" w:space="0" w:color="auto"/>
                                        <w:bottom w:val="none" w:sz="0" w:space="0" w:color="auto"/>
                                        <w:right w:val="none" w:sz="0" w:space="0" w:color="auto"/>
                                      </w:divBdr>
                                    </w:div>
                                  </w:divsChild>
                                </w:div>
                                <w:div w:id="1471631689">
                                  <w:marLeft w:val="0"/>
                                  <w:marRight w:val="0"/>
                                  <w:marTop w:val="0"/>
                                  <w:marBottom w:val="0"/>
                                  <w:divBdr>
                                    <w:top w:val="none" w:sz="0" w:space="0" w:color="auto"/>
                                    <w:left w:val="none" w:sz="0" w:space="0" w:color="auto"/>
                                    <w:bottom w:val="none" w:sz="0" w:space="0" w:color="auto"/>
                                    <w:right w:val="none" w:sz="0" w:space="0" w:color="auto"/>
                                  </w:divBdr>
                                  <w:divsChild>
                                    <w:div w:id="673072318">
                                      <w:marLeft w:val="0"/>
                                      <w:marRight w:val="0"/>
                                      <w:marTop w:val="0"/>
                                      <w:marBottom w:val="0"/>
                                      <w:divBdr>
                                        <w:top w:val="none" w:sz="0" w:space="0" w:color="auto"/>
                                        <w:left w:val="none" w:sz="0" w:space="0" w:color="auto"/>
                                        <w:bottom w:val="none" w:sz="0" w:space="0" w:color="auto"/>
                                        <w:right w:val="none" w:sz="0" w:space="0" w:color="auto"/>
                                      </w:divBdr>
                                    </w:div>
                                  </w:divsChild>
                                </w:div>
                                <w:div w:id="681472724">
                                  <w:marLeft w:val="0"/>
                                  <w:marRight w:val="0"/>
                                  <w:marTop w:val="0"/>
                                  <w:marBottom w:val="0"/>
                                  <w:divBdr>
                                    <w:top w:val="none" w:sz="0" w:space="0" w:color="auto"/>
                                    <w:left w:val="none" w:sz="0" w:space="0" w:color="auto"/>
                                    <w:bottom w:val="none" w:sz="0" w:space="0" w:color="auto"/>
                                    <w:right w:val="none" w:sz="0" w:space="0" w:color="auto"/>
                                  </w:divBdr>
                                  <w:divsChild>
                                    <w:div w:id="2022200517">
                                      <w:marLeft w:val="0"/>
                                      <w:marRight w:val="0"/>
                                      <w:marTop w:val="0"/>
                                      <w:marBottom w:val="0"/>
                                      <w:divBdr>
                                        <w:top w:val="none" w:sz="0" w:space="0" w:color="auto"/>
                                        <w:left w:val="none" w:sz="0" w:space="0" w:color="auto"/>
                                        <w:bottom w:val="none" w:sz="0" w:space="0" w:color="auto"/>
                                        <w:right w:val="none" w:sz="0" w:space="0" w:color="auto"/>
                                      </w:divBdr>
                                    </w:div>
                                  </w:divsChild>
                                </w:div>
                                <w:div w:id="529420324">
                                  <w:marLeft w:val="0"/>
                                  <w:marRight w:val="0"/>
                                  <w:marTop w:val="0"/>
                                  <w:marBottom w:val="0"/>
                                  <w:divBdr>
                                    <w:top w:val="none" w:sz="0" w:space="0" w:color="auto"/>
                                    <w:left w:val="none" w:sz="0" w:space="0" w:color="auto"/>
                                    <w:bottom w:val="none" w:sz="0" w:space="0" w:color="auto"/>
                                    <w:right w:val="none" w:sz="0" w:space="0" w:color="auto"/>
                                  </w:divBdr>
                                  <w:divsChild>
                                    <w:div w:id="1498031698">
                                      <w:marLeft w:val="0"/>
                                      <w:marRight w:val="0"/>
                                      <w:marTop w:val="0"/>
                                      <w:marBottom w:val="0"/>
                                      <w:divBdr>
                                        <w:top w:val="none" w:sz="0" w:space="0" w:color="auto"/>
                                        <w:left w:val="none" w:sz="0" w:space="0" w:color="auto"/>
                                        <w:bottom w:val="none" w:sz="0" w:space="0" w:color="auto"/>
                                        <w:right w:val="none" w:sz="0" w:space="0" w:color="auto"/>
                                      </w:divBdr>
                                    </w:div>
                                  </w:divsChild>
                                </w:div>
                                <w:div w:id="2059237896">
                                  <w:marLeft w:val="0"/>
                                  <w:marRight w:val="0"/>
                                  <w:marTop w:val="0"/>
                                  <w:marBottom w:val="0"/>
                                  <w:divBdr>
                                    <w:top w:val="none" w:sz="0" w:space="0" w:color="auto"/>
                                    <w:left w:val="none" w:sz="0" w:space="0" w:color="auto"/>
                                    <w:bottom w:val="none" w:sz="0" w:space="0" w:color="auto"/>
                                    <w:right w:val="none" w:sz="0" w:space="0" w:color="auto"/>
                                  </w:divBdr>
                                  <w:divsChild>
                                    <w:div w:id="633830996">
                                      <w:marLeft w:val="0"/>
                                      <w:marRight w:val="0"/>
                                      <w:marTop w:val="0"/>
                                      <w:marBottom w:val="0"/>
                                      <w:divBdr>
                                        <w:top w:val="none" w:sz="0" w:space="0" w:color="auto"/>
                                        <w:left w:val="none" w:sz="0" w:space="0" w:color="auto"/>
                                        <w:bottom w:val="none" w:sz="0" w:space="0" w:color="auto"/>
                                        <w:right w:val="none" w:sz="0" w:space="0" w:color="auto"/>
                                      </w:divBdr>
                                    </w:div>
                                  </w:divsChild>
                                </w:div>
                                <w:div w:id="1671635966">
                                  <w:marLeft w:val="0"/>
                                  <w:marRight w:val="0"/>
                                  <w:marTop w:val="0"/>
                                  <w:marBottom w:val="0"/>
                                  <w:divBdr>
                                    <w:top w:val="none" w:sz="0" w:space="0" w:color="auto"/>
                                    <w:left w:val="none" w:sz="0" w:space="0" w:color="auto"/>
                                    <w:bottom w:val="none" w:sz="0" w:space="0" w:color="auto"/>
                                    <w:right w:val="none" w:sz="0" w:space="0" w:color="auto"/>
                                  </w:divBdr>
                                  <w:divsChild>
                                    <w:div w:id="926377356">
                                      <w:marLeft w:val="0"/>
                                      <w:marRight w:val="0"/>
                                      <w:marTop w:val="0"/>
                                      <w:marBottom w:val="0"/>
                                      <w:divBdr>
                                        <w:top w:val="none" w:sz="0" w:space="0" w:color="auto"/>
                                        <w:left w:val="none" w:sz="0" w:space="0" w:color="auto"/>
                                        <w:bottom w:val="none" w:sz="0" w:space="0" w:color="auto"/>
                                        <w:right w:val="none" w:sz="0" w:space="0" w:color="auto"/>
                                      </w:divBdr>
                                    </w:div>
                                  </w:divsChild>
                                </w:div>
                                <w:div w:id="42213326">
                                  <w:marLeft w:val="0"/>
                                  <w:marRight w:val="0"/>
                                  <w:marTop w:val="0"/>
                                  <w:marBottom w:val="0"/>
                                  <w:divBdr>
                                    <w:top w:val="none" w:sz="0" w:space="0" w:color="auto"/>
                                    <w:left w:val="none" w:sz="0" w:space="0" w:color="auto"/>
                                    <w:bottom w:val="none" w:sz="0" w:space="0" w:color="auto"/>
                                    <w:right w:val="none" w:sz="0" w:space="0" w:color="auto"/>
                                  </w:divBdr>
                                  <w:divsChild>
                                    <w:div w:id="1402409375">
                                      <w:marLeft w:val="0"/>
                                      <w:marRight w:val="0"/>
                                      <w:marTop w:val="0"/>
                                      <w:marBottom w:val="0"/>
                                      <w:divBdr>
                                        <w:top w:val="none" w:sz="0" w:space="0" w:color="auto"/>
                                        <w:left w:val="none" w:sz="0" w:space="0" w:color="auto"/>
                                        <w:bottom w:val="none" w:sz="0" w:space="0" w:color="auto"/>
                                        <w:right w:val="none" w:sz="0" w:space="0" w:color="auto"/>
                                      </w:divBdr>
                                    </w:div>
                                  </w:divsChild>
                                </w:div>
                                <w:div w:id="883516176">
                                  <w:marLeft w:val="0"/>
                                  <w:marRight w:val="0"/>
                                  <w:marTop w:val="0"/>
                                  <w:marBottom w:val="0"/>
                                  <w:divBdr>
                                    <w:top w:val="none" w:sz="0" w:space="0" w:color="auto"/>
                                    <w:left w:val="none" w:sz="0" w:space="0" w:color="auto"/>
                                    <w:bottom w:val="none" w:sz="0" w:space="0" w:color="auto"/>
                                    <w:right w:val="none" w:sz="0" w:space="0" w:color="auto"/>
                                  </w:divBdr>
                                  <w:divsChild>
                                    <w:div w:id="1122845061">
                                      <w:marLeft w:val="0"/>
                                      <w:marRight w:val="0"/>
                                      <w:marTop w:val="0"/>
                                      <w:marBottom w:val="0"/>
                                      <w:divBdr>
                                        <w:top w:val="none" w:sz="0" w:space="0" w:color="auto"/>
                                        <w:left w:val="none" w:sz="0" w:space="0" w:color="auto"/>
                                        <w:bottom w:val="none" w:sz="0" w:space="0" w:color="auto"/>
                                        <w:right w:val="none" w:sz="0" w:space="0" w:color="auto"/>
                                      </w:divBdr>
                                    </w:div>
                                  </w:divsChild>
                                </w:div>
                                <w:div w:id="109708727">
                                  <w:marLeft w:val="0"/>
                                  <w:marRight w:val="0"/>
                                  <w:marTop w:val="0"/>
                                  <w:marBottom w:val="0"/>
                                  <w:divBdr>
                                    <w:top w:val="none" w:sz="0" w:space="0" w:color="auto"/>
                                    <w:left w:val="none" w:sz="0" w:space="0" w:color="auto"/>
                                    <w:bottom w:val="none" w:sz="0" w:space="0" w:color="auto"/>
                                    <w:right w:val="none" w:sz="0" w:space="0" w:color="auto"/>
                                  </w:divBdr>
                                  <w:divsChild>
                                    <w:div w:id="2138597897">
                                      <w:marLeft w:val="0"/>
                                      <w:marRight w:val="0"/>
                                      <w:marTop w:val="0"/>
                                      <w:marBottom w:val="0"/>
                                      <w:divBdr>
                                        <w:top w:val="none" w:sz="0" w:space="0" w:color="auto"/>
                                        <w:left w:val="none" w:sz="0" w:space="0" w:color="auto"/>
                                        <w:bottom w:val="none" w:sz="0" w:space="0" w:color="auto"/>
                                        <w:right w:val="none" w:sz="0" w:space="0" w:color="auto"/>
                                      </w:divBdr>
                                    </w:div>
                                  </w:divsChild>
                                </w:div>
                                <w:div w:id="1261988259">
                                  <w:marLeft w:val="0"/>
                                  <w:marRight w:val="0"/>
                                  <w:marTop w:val="0"/>
                                  <w:marBottom w:val="0"/>
                                  <w:divBdr>
                                    <w:top w:val="none" w:sz="0" w:space="0" w:color="auto"/>
                                    <w:left w:val="none" w:sz="0" w:space="0" w:color="auto"/>
                                    <w:bottom w:val="none" w:sz="0" w:space="0" w:color="auto"/>
                                    <w:right w:val="none" w:sz="0" w:space="0" w:color="auto"/>
                                  </w:divBdr>
                                  <w:divsChild>
                                    <w:div w:id="1244951859">
                                      <w:marLeft w:val="0"/>
                                      <w:marRight w:val="0"/>
                                      <w:marTop w:val="0"/>
                                      <w:marBottom w:val="0"/>
                                      <w:divBdr>
                                        <w:top w:val="none" w:sz="0" w:space="0" w:color="auto"/>
                                        <w:left w:val="none" w:sz="0" w:space="0" w:color="auto"/>
                                        <w:bottom w:val="none" w:sz="0" w:space="0" w:color="auto"/>
                                        <w:right w:val="none" w:sz="0" w:space="0" w:color="auto"/>
                                      </w:divBdr>
                                    </w:div>
                                  </w:divsChild>
                                </w:div>
                                <w:div w:id="1441221925">
                                  <w:marLeft w:val="0"/>
                                  <w:marRight w:val="0"/>
                                  <w:marTop w:val="0"/>
                                  <w:marBottom w:val="0"/>
                                  <w:divBdr>
                                    <w:top w:val="none" w:sz="0" w:space="0" w:color="auto"/>
                                    <w:left w:val="none" w:sz="0" w:space="0" w:color="auto"/>
                                    <w:bottom w:val="none" w:sz="0" w:space="0" w:color="auto"/>
                                    <w:right w:val="none" w:sz="0" w:space="0" w:color="auto"/>
                                  </w:divBdr>
                                  <w:divsChild>
                                    <w:div w:id="1117483338">
                                      <w:marLeft w:val="0"/>
                                      <w:marRight w:val="0"/>
                                      <w:marTop w:val="0"/>
                                      <w:marBottom w:val="0"/>
                                      <w:divBdr>
                                        <w:top w:val="none" w:sz="0" w:space="0" w:color="auto"/>
                                        <w:left w:val="none" w:sz="0" w:space="0" w:color="auto"/>
                                        <w:bottom w:val="none" w:sz="0" w:space="0" w:color="auto"/>
                                        <w:right w:val="none" w:sz="0" w:space="0" w:color="auto"/>
                                      </w:divBdr>
                                    </w:div>
                                  </w:divsChild>
                                </w:div>
                                <w:div w:id="553780056">
                                  <w:marLeft w:val="0"/>
                                  <w:marRight w:val="0"/>
                                  <w:marTop w:val="0"/>
                                  <w:marBottom w:val="0"/>
                                  <w:divBdr>
                                    <w:top w:val="none" w:sz="0" w:space="0" w:color="auto"/>
                                    <w:left w:val="none" w:sz="0" w:space="0" w:color="auto"/>
                                    <w:bottom w:val="none" w:sz="0" w:space="0" w:color="auto"/>
                                    <w:right w:val="none" w:sz="0" w:space="0" w:color="auto"/>
                                  </w:divBdr>
                                  <w:divsChild>
                                    <w:div w:id="4208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87147">
                      <w:marLeft w:val="0"/>
                      <w:marRight w:val="0"/>
                      <w:marTop w:val="0"/>
                      <w:marBottom w:val="0"/>
                      <w:divBdr>
                        <w:top w:val="none" w:sz="0" w:space="0" w:color="auto"/>
                        <w:left w:val="none" w:sz="0" w:space="0" w:color="auto"/>
                        <w:bottom w:val="none" w:sz="0" w:space="0" w:color="auto"/>
                        <w:right w:val="none" w:sz="0" w:space="0" w:color="auto"/>
                      </w:divBdr>
                      <w:divsChild>
                        <w:div w:id="1297641543">
                          <w:marLeft w:val="0"/>
                          <w:marRight w:val="0"/>
                          <w:marTop w:val="0"/>
                          <w:marBottom w:val="0"/>
                          <w:divBdr>
                            <w:top w:val="none" w:sz="0" w:space="0" w:color="auto"/>
                            <w:left w:val="none" w:sz="0" w:space="0" w:color="auto"/>
                            <w:bottom w:val="none" w:sz="0" w:space="0" w:color="auto"/>
                            <w:right w:val="none" w:sz="0" w:space="0" w:color="auto"/>
                          </w:divBdr>
                          <w:divsChild>
                            <w:div w:id="1822576651">
                              <w:marLeft w:val="0"/>
                              <w:marRight w:val="0"/>
                              <w:marTop w:val="0"/>
                              <w:marBottom w:val="0"/>
                              <w:divBdr>
                                <w:top w:val="none" w:sz="0" w:space="0" w:color="auto"/>
                                <w:left w:val="none" w:sz="0" w:space="0" w:color="auto"/>
                                <w:bottom w:val="none" w:sz="0" w:space="0" w:color="auto"/>
                                <w:right w:val="none" w:sz="0" w:space="0" w:color="auto"/>
                              </w:divBdr>
                              <w:divsChild>
                                <w:div w:id="358051599">
                                  <w:marLeft w:val="0"/>
                                  <w:marRight w:val="0"/>
                                  <w:marTop w:val="0"/>
                                  <w:marBottom w:val="0"/>
                                  <w:divBdr>
                                    <w:top w:val="none" w:sz="0" w:space="0" w:color="auto"/>
                                    <w:left w:val="none" w:sz="0" w:space="0" w:color="auto"/>
                                    <w:bottom w:val="none" w:sz="0" w:space="0" w:color="auto"/>
                                    <w:right w:val="none" w:sz="0" w:space="0" w:color="auto"/>
                                  </w:divBdr>
                                </w:div>
                                <w:div w:id="934703713">
                                  <w:marLeft w:val="0"/>
                                  <w:marRight w:val="0"/>
                                  <w:marTop w:val="0"/>
                                  <w:marBottom w:val="0"/>
                                  <w:divBdr>
                                    <w:top w:val="none" w:sz="0" w:space="0" w:color="auto"/>
                                    <w:left w:val="none" w:sz="0" w:space="0" w:color="auto"/>
                                    <w:bottom w:val="none" w:sz="0" w:space="0" w:color="auto"/>
                                    <w:right w:val="none" w:sz="0" w:space="0" w:color="auto"/>
                                  </w:divBdr>
                                </w:div>
                                <w:div w:id="713820931">
                                  <w:marLeft w:val="0"/>
                                  <w:marRight w:val="0"/>
                                  <w:marTop w:val="0"/>
                                  <w:marBottom w:val="0"/>
                                  <w:divBdr>
                                    <w:top w:val="none" w:sz="0" w:space="0" w:color="auto"/>
                                    <w:left w:val="none" w:sz="0" w:space="0" w:color="auto"/>
                                    <w:bottom w:val="none" w:sz="0" w:space="0" w:color="auto"/>
                                    <w:right w:val="none" w:sz="0" w:space="0" w:color="auto"/>
                                  </w:divBdr>
                                </w:div>
                                <w:div w:id="1781798530">
                                  <w:marLeft w:val="0"/>
                                  <w:marRight w:val="0"/>
                                  <w:marTop w:val="0"/>
                                  <w:marBottom w:val="0"/>
                                  <w:divBdr>
                                    <w:top w:val="none" w:sz="0" w:space="0" w:color="auto"/>
                                    <w:left w:val="none" w:sz="0" w:space="0" w:color="auto"/>
                                    <w:bottom w:val="none" w:sz="0" w:space="0" w:color="auto"/>
                                    <w:right w:val="none" w:sz="0" w:space="0" w:color="auto"/>
                                  </w:divBdr>
                                </w:div>
                                <w:div w:id="304774762">
                                  <w:marLeft w:val="0"/>
                                  <w:marRight w:val="0"/>
                                  <w:marTop w:val="0"/>
                                  <w:marBottom w:val="0"/>
                                  <w:divBdr>
                                    <w:top w:val="none" w:sz="0" w:space="0" w:color="auto"/>
                                    <w:left w:val="none" w:sz="0" w:space="0" w:color="auto"/>
                                    <w:bottom w:val="none" w:sz="0" w:space="0" w:color="auto"/>
                                    <w:right w:val="none" w:sz="0" w:space="0" w:color="auto"/>
                                  </w:divBdr>
                                </w:div>
                                <w:div w:id="1530292030">
                                  <w:marLeft w:val="0"/>
                                  <w:marRight w:val="0"/>
                                  <w:marTop w:val="0"/>
                                  <w:marBottom w:val="0"/>
                                  <w:divBdr>
                                    <w:top w:val="none" w:sz="0" w:space="0" w:color="auto"/>
                                    <w:left w:val="none" w:sz="0" w:space="0" w:color="auto"/>
                                    <w:bottom w:val="none" w:sz="0" w:space="0" w:color="auto"/>
                                    <w:right w:val="none" w:sz="0" w:space="0" w:color="auto"/>
                                  </w:divBdr>
                                </w:div>
                                <w:div w:id="1767655607">
                                  <w:marLeft w:val="0"/>
                                  <w:marRight w:val="0"/>
                                  <w:marTop w:val="0"/>
                                  <w:marBottom w:val="0"/>
                                  <w:divBdr>
                                    <w:top w:val="none" w:sz="0" w:space="0" w:color="auto"/>
                                    <w:left w:val="none" w:sz="0" w:space="0" w:color="auto"/>
                                    <w:bottom w:val="none" w:sz="0" w:space="0" w:color="auto"/>
                                    <w:right w:val="none" w:sz="0" w:space="0" w:color="auto"/>
                                  </w:divBdr>
                                </w:div>
                                <w:div w:id="1088428841">
                                  <w:marLeft w:val="0"/>
                                  <w:marRight w:val="0"/>
                                  <w:marTop w:val="0"/>
                                  <w:marBottom w:val="0"/>
                                  <w:divBdr>
                                    <w:top w:val="none" w:sz="0" w:space="0" w:color="auto"/>
                                    <w:left w:val="none" w:sz="0" w:space="0" w:color="auto"/>
                                    <w:bottom w:val="none" w:sz="0" w:space="0" w:color="auto"/>
                                    <w:right w:val="none" w:sz="0" w:space="0" w:color="auto"/>
                                  </w:divBdr>
                                </w:div>
                                <w:div w:id="228853954">
                                  <w:marLeft w:val="0"/>
                                  <w:marRight w:val="0"/>
                                  <w:marTop w:val="0"/>
                                  <w:marBottom w:val="0"/>
                                  <w:divBdr>
                                    <w:top w:val="none" w:sz="0" w:space="0" w:color="auto"/>
                                    <w:left w:val="none" w:sz="0" w:space="0" w:color="auto"/>
                                    <w:bottom w:val="none" w:sz="0" w:space="0" w:color="auto"/>
                                    <w:right w:val="none" w:sz="0" w:space="0" w:color="auto"/>
                                  </w:divBdr>
                                </w:div>
                                <w:div w:id="2012949956">
                                  <w:marLeft w:val="0"/>
                                  <w:marRight w:val="0"/>
                                  <w:marTop w:val="0"/>
                                  <w:marBottom w:val="0"/>
                                  <w:divBdr>
                                    <w:top w:val="none" w:sz="0" w:space="0" w:color="auto"/>
                                    <w:left w:val="none" w:sz="0" w:space="0" w:color="auto"/>
                                    <w:bottom w:val="none" w:sz="0" w:space="0" w:color="auto"/>
                                    <w:right w:val="none" w:sz="0" w:space="0" w:color="auto"/>
                                  </w:divBdr>
                                </w:div>
                                <w:div w:id="1257133194">
                                  <w:marLeft w:val="0"/>
                                  <w:marRight w:val="0"/>
                                  <w:marTop w:val="0"/>
                                  <w:marBottom w:val="0"/>
                                  <w:divBdr>
                                    <w:top w:val="none" w:sz="0" w:space="0" w:color="auto"/>
                                    <w:left w:val="none" w:sz="0" w:space="0" w:color="auto"/>
                                    <w:bottom w:val="none" w:sz="0" w:space="0" w:color="auto"/>
                                    <w:right w:val="none" w:sz="0" w:space="0" w:color="auto"/>
                                  </w:divBdr>
                                </w:div>
                                <w:div w:id="1090932141">
                                  <w:marLeft w:val="0"/>
                                  <w:marRight w:val="0"/>
                                  <w:marTop w:val="0"/>
                                  <w:marBottom w:val="0"/>
                                  <w:divBdr>
                                    <w:top w:val="none" w:sz="0" w:space="0" w:color="auto"/>
                                    <w:left w:val="none" w:sz="0" w:space="0" w:color="auto"/>
                                    <w:bottom w:val="none" w:sz="0" w:space="0" w:color="auto"/>
                                    <w:right w:val="none" w:sz="0" w:space="0" w:color="auto"/>
                                  </w:divBdr>
                                </w:div>
                                <w:div w:id="177042904">
                                  <w:marLeft w:val="0"/>
                                  <w:marRight w:val="0"/>
                                  <w:marTop w:val="0"/>
                                  <w:marBottom w:val="0"/>
                                  <w:divBdr>
                                    <w:top w:val="none" w:sz="0" w:space="0" w:color="auto"/>
                                    <w:left w:val="none" w:sz="0" w:space="0" w:color="auto"/>
                                    <w:bottom w:val="none" w:sz="0" w:space="0" w:color="auto"/>
                                    <w:right w:val="none" w:sz="0" w:space="0" w:color="auto"/>
                                  </w:divBdr>
                                </w:div>
                                <w:div w:id="2131363264">
                                  <w:marLeft w:val="0"/>
                                  <w:marRight w:val="0"/>
                                  <w:marTop w:val="0"/>
                                  <w:marBottom w:val="0"/>
                                  <w:divBdr>
                                    <w:top w:val="none" w:sz="0" w:space="0" w:color="auto"/>
                                    <w:left w:val="none" w:sz="0" w:space="0" w:color="auto"/>
                                    <w:bottom w:val="none" w:sz="0" w:space="0" w:color="auto"/>
                                    <w:right w:val="none" w:sz="0" w:space="0" w:color="auto"/>
                                  </w:divBdr>
                                </w:div>
                                <w:div w:id="606548228">
                                  <w:marLeft w:val="0"/>
                                  <w:marRight w:val="0"/>
                                  <w:marTop w:val="0"/>
                                  <w:marBottom w:val="0"/>
                                  <w:divBdr>
                                    <w:top w:val="none" w:sz="0" w:space="0" w:color="auto"/>
                                    <w:left w:val="none" w:sz="0" w:space="0" w:color="auto"/>
                                    <w:bottom w:val="none" w:sz="0" w:space="0" w:color="auto"/>
                                    <w:right w:val="none" w:sz="0" w:space="0" w:color="auto"/>
                                  </w:divBdr>
                                </w:div>
                                <w:div w:id="1921712213">
                                  <w:marLeft w:val="0"/>
                                  <w:marRight w:val="0"/>
                                  <w:marTop w:val="0"/>
                                  <w:marBottom w:val="0"/>
                                  <w:divBdr>
                                    <w:top w:val="none" w:sz="0" w:space="0" w:color="auto"/>
                                    <w:left w:val="none" w:sz="0" w:space="0" w:color="auto"/>
                                    <w:bottom w:val="none" w:sz="0" w:space="0" w:color="auto"/>
                                    <w:right w:val="none" w:sz="0" w:space="0" w:color="auto"/>
                                  </w:divBdr>
                                </w:div>
                                <w:div w:id="1108351518">
                                  <w:marLeft w:val="0"/>
                                  <w:marRight w:val="0"/>
                                  <w:marTop w:val="0"/>
                                  <w:marBottom w:val="0"/>
                                  <w:divBdr>
                                    <w:top w:val="none" w:sz="0" w:space="0" w:color="auto"/>
                                    <w:left w:val="none" w:sz="0" w:space="0" w:color="auto"/>
                                    <w:bottom w:val="none" w:sz="0" w:space="0" w:color="auto"/>
                                    <w:right w:val="none" w:sz="0" w:space="0" w:color="auto"/>
                                  </w:divBdr>
                                </w:div>
                                <w:div w:id="90126327">
                                  <w:marLeft w:val="0"/>
                                  <w:marRight w:val="0"/>
                                  <w:marTop w:val="0"/>
                                  <w:marBottom w:val="0"/>
                                  <w:divBdr>
                                    <w:top w:val="none" w:sz="0" w:space="0" w:color="auto"/>
                                    <w:left w:val="none" w:sz="0" w:space="0" w:color="auto"/>
                                    <w:bottom w:val="none" w:sz="0" w:space="0" w:color="auto"/>
                                    <w:right w:val="none" w:sz="0" w:space="0" w:color="auto"/>
                                  </w:divBdr>
                                </w:div>
                                <w:div w:id="269121334">
                                  <w:marLeft w:val="0"/>
                                  <w:marRight w:val="0"/>
                                  <w:marTop w:val="0"/>
                                  <w:marBottom w:val="0"/>
                                  <w:divBdr>
                                    <w:top w:val="none" w:sz="0" w:space="0" w:color="auto"/>
                                    <w:left w:val="none" w:sz="0" w:space="0" w:color="auto"/>
                                    <w:bottom w:val="none" w:sz="0" w:space="0" w:color="auto"/>
                                    <w:right w:val="none" w:sz="0" w:space="0" w:color="auto"/>
                                  </w:divBdr>
                                </w:div>
                                <w:div w:id="131025341">
                                  <w:marLeft w:val="0"/>
                                  <w:marRight w:val="0"/>
                                  <w:marTop w:val="0"/>
                                  <w:marBottom w:val="0"/>
                                  <w:divBdr>
                                    <w:top w:val="none" w:sz="0" w:space="0" w:color="auto"/>
                                    <w:left w:val="none" w:sz="0" w:space="0" w:color="auto"/>
                                    <w:bottom w:val="none" w:sz="0" w:space="0" w:color="auto"/>
                                    <w:right w:val="none" w:sz="0" w:space="0" w:color="auto"/>
                                  </w:divBdr>
                                </w:div>
                                <w:div w:id="1686901852">
                                  <w:marLeft w:val="0"/>
                                  <w:marRight w:val="0"/>
                                  <w:marTop w:val="0"/>
                                  <w:marBottom w:val="0"/>
                                  <w:divBdr>
                                    <w:top w:val="none" w:sz="0" w:space="0" w:color="auto"/>
                                    <w:left w:val="none" w:sz="0" w:space="0" w:color="auto"/>
                                    <w:bottom w:val="none" w:sz="0" w:space="0" w:color="auto"/>
                                    <w:right w:val="none" w:sz="0" w:space="0" w:color="auto"/>
                                  </w:divBdr>
                                </w:div>
                                <w:div w:id="702830412">
                                  <w:marLeft w:val="0"/>
                                  <w:marRight w:val="0"/>
                                  <w:marTop w:val="0"/>
                                  <w:marBottom w:val="0"/>
                                  <w:divBdr>
                                    <w:top w:val="none" w:sz="0" w:space="0" w:color="auto"/>
                                    <w:left w:val="none" w:sz="0" w:space="0" w:color="auto"/>
                                    <w:bottom w:val="none" w:sz="0" w:space="0" w:color="auto"/>
                                    <w:right w:val="none" w:sz="0" w:space="0" w:color="auto"/>
                                  </w:divBdr>
                                </w:div>
                                <w:div w:id="239486162">
                                  <w:marLeft w:val="0"/>
                                  <w:marRight w:val="0"/>
                                  <w:marTop w:val="0"/>
                                  <w:marBottom w:val="0"/>
                                  <w:divBdr>
                                    <w:top w:val="none" w:sz="0" w:space="0" w:color="auto"/>
                                    <w:left w:val="none" w:sz="0" w:space="0" w:color="auto"/>
                                    <w:bottom w:val="none" w:sz="0" w:space="0" w:color="auto"/>
                                    <w:right w:val="none" w:sz="0" w:space="0" w:color="auto"/>
                                  </w:divBdr>
                                </w:div>
                                <w:div w:id="1363625636">
                                  <w:marLeft w:val="0"/>
                                  <w:marRight w:val="0"/>
                                  <w:marTop w:val="0"/>
                                  <w:marBottom w:val="0"/>
                                  <w:divBdr>
                                    <w:top w:val="none" w:sz="0" w:space="0" w:color="auto"/>
                                    <w:left w:val="none" w:sz="0" w:space="0" w:color="auto"/>
                                    <w:bottom w:val="none" w:sz="0" w:space="0" w:color="auto"/>
                                    <w:right w:val="none" w:sz="0" w:space="0" w:color="auto"/>
                                  </w:divBdr>
                                </w:div>
                                <w:div w:id="223025646">
                                  <w:marLeft w:val="0"/>
                                  <w:marRight w:val="0"/>
                                  <w:marTop w:val="0"/>
                                  <w:marBottom w:val="0"/>
                                  <w:divBdr>
                                    <w:top w:val="none" w:sz="0" w:space="0" w:color="auto"/>
                                    <w:left w:val="none" w:sz="0" w:space="0" w:color="auto"/>
                                    <w:bottom w:val="none" w:sz="0" w:space="0" w:color="auto"/>
                                    <w:right w:val="none" w:sz="0" w:space="0" w:color="auto"/>
                                  </w:divBdr>
                                </w:div>
                                <w:div w:id="1104768437">
                                  <w:marLeft w:val="0"/>
                                  <w:marRight w:val="0"/>
                                  <w:marTop w:val="0"/>
                                  <w:marBottom w:val="0"/>
                                  <w:divBdr>
                                    <w:top w:val="none" w:sz="0" w:space="0" w:color="auto"/>
                                    <w:left w:val="none" w:sz="0" w:space="0" w:color="auto"/>
                                    <w:bottom w:val="none" w:sz="0" w:space="0" w:color="auto"/>
                                    <w:right w:val="none" w:sz="0" w:space="0" w:color="auto"/>
                                  </w:divBdr>
                                </w:div>
                                <w:div w:id="1390303060">
                                  <w:marLeft w:val="0"/>
                                  <w:marRight w:val="0"/>
                                  <w:marTop w:val="0"/>
                                  <w:marBottom w:val="0"/>
                                  <w:divBdr>
                                    <w:top w:val="none" w:sz="0" w:space="0" w:color="auto"/>
                                    <w:left w:val="none" w:sz="0" w:space="0" w:color="auto"/>
                                    <w:bottom w:val="none" w:sz="0" w:space="0" w:color="auto"/>
                                    <w:right w:val="none" w:sz="0" w:space="0" w:color="auto"/>
                                  </w:divBdr>
                                </w:div>
                                <w:div w:id="1396396430">
                                  <w:marLeft w:val="0"/>
                                  <w:marRight w:val="0"/>
                                  <w:marTop w:val="0"/>
                                  <w:marBottom w:val="0"/>
                                  <w:divBdr>
                                    <w:top w:val="none" w:sz="0" w:space="0" w:color="auto"/>
                                    <w:left w:val="none" w:sz="0" w:space="0" w:color="auto"/>
                                    <w:bottom w:val="none" w:sz="0" w:space="0" w:color="auto"/>
                                    <w:right w:val="none" w:sz="0" w:space="0" w:color="auto"/>
                                  </w:divBdr>
                                </w:div>
                                <w:div w:id="1121850179">
                                  <w:marLeft w:val="0"/>
                                  <w:marRight w:val="0"/>
                                  <w:marTop w:val="0"/>
                                  <w:marBottom w:val="0"/>
                                  <w:divBdr>
                                    <w:top w:val="none" w:sz="0" w:space="0" w:color="auto"/>
                                    <w:left w:val="none" w:sz="0" w:space="0" w:color="auto"/>
                                    <w:bottom w:val="none" w:sz="0" w:space="0" w:color="auto"/>
                                    <w:right w:val="none" w:sz="0" w:space="0" w:color="auto"/>
                                  </w:divBdr>
                                </w:div>
                                <w:div w:id="1825513477">
                                  <w:marLeft w:val="0"/>
                                  <w:marRight w:val="0"/>
                                  <w:marTop w:val="0"/>
                                  <w:marBottom w:val="0"/>
                                  <w:divBdr>
                                    <w:top w:val="none" w:sz="0" w:space="0" w:color="auto"/>
                                    <w:left w:val="none" w:sz="0" w:space="0" w:color="auto"/>
                                    <w:bottom w:val="none" w:sz="0" w:space="0" w:color="auto"/>
                                    <w:right w:val="none" w:sz="0" w:space="0" w:color="auto"/>
                                  </w:divBdr>
                                </w:div>
                                <w:div w:id="1971859385">
                                  <w:marLeft w:val="0"/>
                                  <w:marRight w:val="0"/>
                                  <w:marTop w:val="0"/>
                                  <w:marBottom w:val="0"/>
                                  <w:divBdr>
                                    <w:top w:val="none" w:sz="0" w:space="0" w:color="auto"/>
                                    <w:left w:val="none" w:sz="0" w:space="0" w:color="auto"/>
                                    <w:bottom w:val="none" w:sz="0" w:space="0" w:color="auto"/>
                                    <w:right w:val="none" w:sz="0" w:space="0" w:color="auto"/>
                                  </w:divBdr>
                                </w:div>
                                <w:div w:id="1932397948">
                                  <w:marLeft w:val="0"/>
                                  <w:marRight w:val="0"/>
                                  <w:marTop w:val="0"/>
                                  <w:marBottom w:val="0"/>
                                  <w:divBdr>
                                    <w:top w:val="none" w:sz="0" w:space="0" w:color="auto"/>
                                    <w:left w:val="none" w:sz="0" w:space="0" w:color="auto"/>
                                    <w:bottom w:val="none" w:sz="0" w:space="0" w:color="auto"/>
                                    <w:right w:val="none" w:sz="0" w:space="0" w:color="auto"/>
                                  </w:divBdr>
                                </w:div>
                                <w:div w:id="1565800656">
                                  <w:marLeft w:val="0"/>
                                  <w:marRight w:val="0"/>
                                  <w:marTop w:val="0"/>
                                  <w:marBottom w:val="0"/>
                                  <w:divBdr>
                                    <w:top w:val="none" w:sz="0" w:space="0" w:color="auto"/>
                                    <w:left w:val="none" w:sz="0" w:space="0" w:color="auto"/>
                                    <w:bottom w:val="none" w:sz="0" w:space="0" w:color="auto"/>
                                    <w:right w:val="none" w:sz="0" w:space="0" w:color="auto"/>
                                  </w:divBdr>
                                </w:div>
                                <w:div w:id="343898302">
                                  <w:marLeft w:val="0"/>
                                  <w:marRight w:val="0"/>
                                  <w:marTop w:val="0"/>
                                  <w:marBottom w:val="0"/>
                                  <w:divBdr>
                                    <w:top w:val="none" w:sz="0" w:space="0" w:color="auto"/>
                                    <w:left w:val="none" w:sz="0" w:space="0" w:color="auto"/>
                                    <w:bottom w:val="none" w:sz="0" w:space="0" w:color="auto"/>
                                    <w:right w:val="none" w:sz="0" w:space="0" w:color="auto"/>
                                  </w:divBdr>
                                </w:div>
                                <w:div w:id="997421780">
                                  <w:marLeft w:val="0"/>
                                  <w:marRight w:val="0"/>
                                  <w:marTop w:val="0"/>
                                  <w:marBottom w:val="0"/>
                                  <w:divBdr>
                                    <w:top w:val="none" w:sz="0" w:space="0" w:color="auto"/>
                                    <w:left w:val="none" w:sz="0" w:space="0" w:color="auto"/>
                                    <w:bottom w:val="none" w:sz="0" w:space="0" w:color="auto"/>
                                    <w:right w:val="none" w:sz="0" w:space="0" w:color="auto"/>
                                  </w:divBdr>
                                </w:div>
                                <w:div w:id="1288245388">
                                  <w:marLeft w:val="0"/>
                                  <w:marRight w:val="0"/>
                                  <w:marTop w:val="0"/>
                                  <w:marBottom w:val="0"/>
                                  <w:divBdr>
                                    <w:top w:val="none" w:sz="0" w:space="0" w:color="auto"/>
                                    <w:left w:val="none" w:sz="0" w:space="0" w:color="auto"/>
                                    <w:bottom w:val="none" w:sz="0" w:space="0" w:color="auto"/>
                                    <w:right w:val="none" w:sz="0" w:space="0" w:color="auto"/>
                                  </w:divBdr>
                                </w:div>
                                <w:div w:id="1590574568">
                                  <w:marLeft w:val="0"/>
                                  <w:marRight w:val="0"/>
                                  <w:marTop w:val="0"/>
                                  <w:marBottom w:val="0"/>
                                  <w:divBdr>
                                    <w:top w:val="none" w:sz="0" w:space="0" w:color="auto"/>
                                    <w:left w:val="none" w:sz="0" w:space="0" w:color="auto"/>
                                    <w:bottom w:val="none" w:sz="0" w:space="0" w:color="auto"/>
                                    <w:right w:val="none" w:sz="0" w:space="0" w:color="auto"/>
                                  </w:divBdr>
                                </w:div>
                                <w:div w:id="444034241">
                                  <w:marLeft w:val="0"/>
                                  <w:marRight w:val="0"/>
                                  <w:marTop w:val="0"/>
                                  <w:marBottom w:val="0"/>
                                  <w:divBdr>
                                    <w:top w:val="none" w:sz="0" w:space="0" w:color="auto"/>
                                    <w:left w:val="none" w:sz="0" w:space="0" w:color="auto"/>
                                    <w:bottom w:val="none" w:sz="0" w:space="0" w:color="auto"/>
                                    <w:right w:val="none" w:sz="0" w:space="0" w:color="auto"/>
                                  </w:divBdr>
                                </w:div>
                                <w:div w:id="1414083578">
                                  <w:marLeft w:val="0"/>
                                  <w:marRight w:val="0"/>
                                  <w:marTop w:val="0"/>
                                  <w:marBottom w:val="0"/>
                                  <w:divBdr>
                                    <w:top w:val="none" w:sz="0" w:space="0" w:color="auto"/>
                                    <w:left w:val="none" w:sz="0" w:space="0" w:color="auto"/>
                                    <w:bottom w:val="none" w:sz="0" w:space="0" w:color="auto"/>
                                    <w:right w:val="none" w:sz="0" w:space="0" w:color="auto"/>
                                  </w:divBdr>
                                </w:div>
                                <w:div w:id="457836972">
                                  <w:marLeft w:val="0"/>
                                  <w:marRight w:val="0"/>
                                  <w:marTop w:val="0"/>
                                  <w:marBottom w:val="0"/>
                                  <w:divBdr>
                                    <w:top w:val="none" w:sz="0" w:space="0" w:color="auto"/>
                                    <w:left w:val="none" w:sz="0" w:space="0" w:color="auto"/>
                                    <w:bottom w:val="none" w:sz="0" w:space="0" w:color="auto"/>
                                    <w:right w:val="none" w:sz="0" w:space="0" w:color="auto"/>
                                  </w:divBdr>
                                </w:div>
                                <w:div w:id="294944657">
                                  <w:marLeft w:val="0"/>
                                  <w:marRight w:val="0"/>
                                  <w:marTop w:val="0"/>
                                  <w:marBottom w:val="0"/>
                                  <w:divBdr>
                                    <w:top w:val="none" w:sz="0" w:space="0" w:color="auto"/>
                                    <w:left w:val="none" w:sz="0" w:space="0" w:color="auto"/>
                                    <w:bottom w:val="none" w:sz="0" w:space="0" w:color="auto"/>
                                    <w:right w:val="none" w:sz="0" w:space="0" w:color="auto"/>
                                  </w:divBdr>
                                </w:div>
                                <w:div w:id="208802276">
                                  <w:marLeft w:val="0"/>
                                  <w:marRight w:val="0"/>
                                  <w:marTop w:val="0"/>
                                  <w:marBottom w:val="0"/>
                                  <w:divBdr>
                                    <w:top w:val="none" w:sz="0" w:space="0" w:color="auto"/>
                                    <w:left w:val="none" w:sz="0" w:space="0" w:color="auto"/>
                                    <w:bottom w:val="none" w:sz="0" w:space="0" w:color="auto"/>
                                    <w:right w:val="none" w:sz="0" w:space="0" w:color="auto"/>
                                  </w:divBdr>
                                </w:div>
                                <w:div w:id="1714891551">
                                  <w:marLeft w:val="0"/>
                                  <w:marRight w:val="0"/>
                                  <w:marTop w:val="0"/>
                                  <w:marBottom w:val="0"/>
                                  <w:divBdr>
                                    <w:top w:val="none" w:sz="0" w:space="0" w:color="auto"/>
                                    <w:left w:val="none" w:sz="0" w:space="0" w:color="auto"/>
                                    <w:bottom w:val="none" w:sz="0" w:space="0" w:color="auto"/>
                                    <w:right w:val="none" w:sz="0" w:space="0" w:color="auto"/>
                                  </w:divBdr>
                                </w:div>
                                <w:div w:id="15033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31452">
                      <w:marLeft w:val="0"/>
                      <w:marRight w:val="0"/>
                      <w:marTop w:val="0"/>
                      <w:marBottom w:val="0"/>
                      <w:divBdr>
                        <w:top w:val="none" w:sz="0" w:space="0" w:color="auto"/>
                        <w:left w:val="none" w:sz="0" w:space="0" w:color="auto"/>
                        <w:bottom w:val="none" w:sz="0" w:space="0" w:color="auto"/>
                        <w:right w:val="none" w:sz="0" w:space="0" w:color="auto"/>
                      </w:divBdr>
                      <w:divsChild>
                        <w:div w:id="2094739467">
                          <w:marLeft w:val="0"/>
                          <w:marRight w:val="0"/>
                          <w:marTop w:val="0"/>
                          <w:marBottom w:val="0"/>
                          <w:divBdr>
                            <w:top w:val="none" w:sz="0" w:space="0" w:color="auto"/>
                            <w:left w:val="none" w:sz="0" w:space="0" w:color="auto"/>
                            <w:bottom w:val="none" w:sz="0" w:space="0" w:color="auto"/>
                            <w:right w:val="none" w:sz="0" w:space="0" w:color="auto"/>
                          </w:divBdr>
                          <w:divsChild>
                            <w:div w:id="1916697295">
                              <w:marLeft w:val="0"/>
                              <w:marRight w:val="0"/>
                              <w:marTop w:val="0"/>
                              <w:marBottom w:val="0"/>
                              <w:divBdr>
                                <w:top w:val="none" w:sz="0" w:space="0" w:color="auto"/>
                                <w:left w:val="none" w:sz="0" w:space="0" w:color="auto"/>
                                <w:bottom w:val="none" w:sz="0" w:space="0" w:color="auto"/>
                                <w:right w:val="none" w:sz="0" w:space="0" w:color="auto"/>
                              </w:divBdr>
                              <w:divsChild>
                                <w:div w:id="1659073555">
                                  <w:marLeft w:val="0"/>
                                  <w:marRight w:val="0"/>
                                  <w:marTop w:val="0"/>
                                  <w:marBottom w:val="0"/>
                                  <w:divBdr>
                                    <w:top w:val="none" w:sz="0" w:space="0" w:color="auto"/>
                                    <w:left w:val="none" w:sz="0" w:space="0" w:color="auto"/>
                                    <w:bottom w:val="none" w:sz="0" w:space="0" w:color="auto"/>
                                    <w:right w:val="none" w:sz="0" w:space="0" w:color="auto"/>
                                  </w:divBdr>
                                </w:div>
                                <w:div w:id="655888408">
                                  <w:marLeft w:val="0"/>
                                  <w:marRight w:val="0"/>
                                  <w:marTop w:val="0"/>
                                  <w:marBottom w:val="0"/>
                                  <w:divBdr>
                                    <w:top w:val="none" w:sz="0" w:space="0" w:color="auto"/>
                                    <w:left w:val="none" w:sz="0" w:space="0" w:color="auto"/>
                                    <w:bottom w:val="none" w:sz="0" w:space="0" w:color="auto"/>
                                    <w:right w:val="none" w:sz="0" w:space="0" w:color="auto"/>
                                  </w:divBdr>
                                </w:div>
                                <w:div w:id="2088991327">
                                  <w:marLeft w:val="0"/>
                                  <w:marRight w:val="0"/>
                                  <w:marTop w:val="0"/>
                                  <w:marBottom w:val="0"/>
                                  <w:divBdr>
                                    <w:top w:val="none" w:sz="0" w:space="0" w:color="auto"/>
                                    <w:left w:val="none" w:sz="0" w:space="0" w:color="auto"/>
                                    <w:bottom w:val="none" w:sz="0" w:space="0" w:color="auto"/>
                                    <w:right w:val="none" w:sz="0" w:space="0" w:color="auto"/>
                                  </w:divBdr>
                                </w:div>
                                <w:div w:id="954554485">
                                  <w:marLeft w:val="0"/>
                                  <w:marRight w:val="0"/>
                                  <w:marTop w:val="0"/>
                                  <w:marBottom w:val="0"/>
                                  <w:divBdr>
                                    <w:top w:val="none" w:sz="0" w:space="0" w:color="auto"/>
                                    <w:left w:val="none" w:sz="0" w:space="0" w:color="auto"/>
                                    <w:bottom w:val="none" w:sz="0" w:space="0" w:color="auto"/>
                                    <w:right w:val="none" w:sz="0" w:space="0" w:color="auto"/>
                                  </w:divBdr>
                                </w:div>
                                <w:div w:id="412093603">
                                  <w:marLeft w:val="0"/>
                                  <w:marRight w:val="0"/>
                                  <w:marTop w:val="0"/>
                                  <w:marBottom w:val="0"/>
                                  <w:divBdr>
                                    <w:top w:val="none" w:sz="0" w:space="0" w:color="auto"/>
                                    <w:left w:val="none" w:sz="0" w:space="0" w:color="auto"/>
                                    <w:bottom w:val="none" w:sz="0" w:space="0" w:color="auto"/>
                                    <w:right w:val="none" w:sz="0" w:space="0" w:color="auto"/>
                                  </w:divBdr>
                                </w:div>
                                <w:div w:id="1632785313">
                                  <w:marLeft w:val="0"/>
                                  <w:marRight w:val="0"/>
                                  <w:marTop w:val="0"/>
                                  <w:marBottom w:val="0"/>
                                  <w:divBdr>
                                    <w:top w:val="none" w:sz="0" w:space="0" w:color="auto"/>
                                    <w:left w:val="none" w:sz="0" w:space="0" w:color="auto"/>
                                    <w:bottom w:val="none" w:sz="0" w:space="0" w:color="auto"/>
                                    <w:right w:val="none" w:sz="0" w:space="0" w:color="auto"/>
                                  </w:divBdr>
                                </w:div>
                                <w:div w:id="1909489489">
                                  <w:marLeft w:val="0"/>
                                  <w:marRight w:val="0"/>
                                  <w:marTop w:val="0"/>
                                  <w:marBottom w:val="0"/>
                                  <w:divBdr>
                                    <w:top w:val="none" w:sz="0" w:space="0" w:color="auto"/>
                                    <w:left w:val="none" w:sz="0" w:space="0" w:color="auto"/>
                                    <w:bottom w:val="none" w:sz="0" w:space="0" w:color="auto"/>
                                    <w:right w:val="none" w:sz="0" w:space="0" w:color="auto"/>
                                  </w:divBdr>
                                </w:div>
                                <w:div w:id="1879850653">
                                  <w:marLeft w:val="0"/>
                                  <w:marRight w:val="0"/>
                                  <w:marTop w:val="0"/>
                                  <w:marBottom w:val="0"/>
                                  <w:divBdr>
                                    <w:top w:val="none" w:sz="0" w:space="0" w:color="auto"/>
                                    <w:left w:val="none" w:sz="0" w:space="0" w:color="auto"/>
                                    <w:bottom w:val="none" w:sz="0" w:space="0" w:color="auto"/>
                                    <w:right w:val="none" w:sz="0" w:space="0" w:color="auto"/>
                                  </w:divBdr>
                                </w:div>
                                <w:div w:id="599685594">
                                  <w:marLeft w:val="0"/>
                                  <w:marRight w:val="0"/>
                                  <w:marTop w:val="0"/>
                                  <w:marBottom w:val="0"/>
                                  <w:divBdr>
                                    <w:top w:val="none" w:sz="0" w:space="0" w:color="auto"/>
                                    <w:left w:val="none" w:sz="0" w:space="0" w:color="auto"/>
                                    <w:bottom w:val="none" w:sz="0" w:space="0" w:color="auto"/>
                                    <w:right w:val="none" w:sz="0" w:space="0" w:color="auto"/>
                                  </w:divBdr>
                                </w:div>
                                <w:div w:id="1518497810">
                                  <w:marLeft w:val="0"/>
                                  <w:marRight w:val="0"/>
                                  <w:marTop w:val="0"/>
                                  <w:marBottom w:val="0"/>
                                  <w:divBdr>
                                    <w:top w:val="none" w:sz="0" w:space="0" w:color="auto"/>
                                    <w:left w:val="none" w:sz="0" w:space="0" w:color="auto"/>
                                    <w:bottom w:val="none" w:sz="0" w:space="0" w:color="auto"/>
                                    <w:right w:val="none" w:sz="0" w:space="0" w:color="auto"/>
                                  </w:divBdr>
                                </w:div>
                                <w:div w:id="237787258">
                                  <w:marLeft w:val="0"/>
                                  <w:marRight w:val="0"/>
                                  <w:marTop w:val="0"/>
                                  <w:marBottom w:val="0"/>
                                  <w:divBdr>
                                    <w:top w:val="none" w:sz="0" w:space="0" w:color="auto"/>
                                    <w:left w:val="none" w:sz="0" w:space="0" w:color="auto"/>
                                    <w:bottom w:val="none" w:sz="0" w:space="0" w:color="auto"/>
                                    <w:right w:val="none" w:sz="0" w:space="0" w:color="auto"/>
                                  </w:divBdr>
                                </w:div>
                                <w:div w:id="1496259533">
                                  <w:marLeft w:val="0"/>
                                  <w:marRight w:val="0"/>
                                  <w:marTop w:val="0"/>
                                  <w:marBottom w:val="0"/>
                                  <w:divBdr>
                                    <w:top w:val="none" w:sz="0" w:space="0" w:color="auto"/>
                                    <w:left w:val="none" w:sz="0" w:space="0" w:color="auto"/>
                                    <w:bottom w:val="none" w:sz="0" w:space="0" w:color="auto"/>
                                    <w:right w:val="none" w:sz="0" w:space="0" w:color="auto"/>
                                  </w:divBdr>
                                </w:div>
                                <w:div w:id="144901732">
                                  <w:marLeft w:val="0"/>
                                  <w:marRight w:val="0"/>
                                  <w:marTop w:val="0"/>
                                  <w:marBottom w:val="0"/>
                                  <w:divBdr>
                                    <w:top w:val="none" w:sz="0" w:space="0" w:color="auto"/>
                                    <w:left w:val="none" w:sz="0" w:space="0" w:color="auto"/>
                                    <w:bottom w:val="none" w:sz="0" w:space="0" w:color="auto"/>
                                    <w:right w:val="none" w:sz="0" w:space="0" w:color="auto"/>
                                  </w:divBdr>
                                </w:div>
                                <w:div w:id="625620697">
                                  <w:marLeft w:val="0"/>
                                  <w:marRight w:val="0"/>
                                  <w:marTop w:val="0"/>
                                  <w:marBottom w:val="0"/>
                                  <w:divBdr>
                                    <w:top w:val="none" w:sz="0" w:space="0" w:color="auto"/>
                                    <w:left w:val="none" w:sz="0" w:space="0" w:color="auto"/>
                                    <w:bottom w:val="none" w:sz="0" w:space="0" w:color="auto"/>
                                    <w:right w:val="none" w:sz="0" w:space="0" w:color="auto"/>
                                  </w:divBdr>
                                </w:div>
                                <w:div w:id="969629489">
                                  <w:marLeft w:val="0"/>
                                  <w:marRight w:val="0"/>
                                  <w:marTop w:val="0"/>
                                  <w:marBottom w:val="0"/>
                                  <w:divBdr>
                                    <w:top w:val="none" w:sz="0" w:space="0" w:color="auto"/>
                                    <w:left w:val="none" w:sz="0" w:space="0" w:color="auto"/>
                                    <w:bottom w:val="none" w:sz="0" w:space="0" w:color="auto"/>
                                    <w:right w:val="none" w:sz="0" w:space="0" w:color="auto"/>
                                  </w:divBdr>
                                </w:div>
                                <w:div w:id="1985233732">
                                  <w:marLeft w:val="0"/>
                                  <w:marRight w:val="0"/>
                                  <w:marTop w:val="0"/>
                                  <w:marBottom w:val="0"/>
                                  <w:divBdr>
                                    <w:top w:val="none" w:sz="0" w:space="0" w:color="auto"/>
                                    <w:left w:val="none" w:sz="0" w:space="0" w:color="auto"/>
                                    <w:bottom w:val="none" w:sz="0" w:space="0" w:color="auto"/>
                                    <w:right w:val="none" w:sz="0" w:space="0" w:color="auto"/>
                                  </w:divBdr>
                                </w:div>
                                <w:div w:id="802120280">
                                  <w:marLeft w:val="0"/>
                                  <w:marRight w:val="0"/>
                                  <w:marTop w:val="0"/>
                                  <w:marBottom w:val="0"/>
                                  <w:divBdr>
                                    <w:top w:val="none" w:sz="0" w:space="0" w:color="auto"/>
                                    <w:left w:val="none" w:sz="0" w:space="0" w:color="auto"/>
                                    <w:bottom w:val="none" w:sz="0" w:space="0" w:color="auto"/>
                                    <w:right w:val="none" w:sz="0" w:space="0" w:color="auto"/>
                                  </w:divBdr>
                                </w:div>
                                <w:div w:id="1995790728">
                                  <w:marLeft w:val="0"/>
                                  <w:marRight w:val="0"/>
                                  <w:marTop w:val="0"/>
                                  <w:marBottom w:val="0"/>
                                  <w:divBdr>
                                    <w:top w:val="none" w:sz="0" w:space="0" w:color="auto"/>
                                    <w:left w:val="none" w:sz="0" w:space="0" w:color="auto"/>
                                    <w:bottom w:val="none" w:sz="0" w:space="0" w:color="auto"/>
                                    <w:right w:val="none" w:sz="0" w:space="0" w:color="auto"/>
                                  </w:divBdr>
                                </w:div>
                                <w:div w:id="1351368517">
                                  <w:marLeft w:val="0"/>
                                  <w:marRight w:val="0"/>
                                  <w:marTop w:val="0"/>
                                  <w:marBottom w:val="0"/>
                                  <w:divBdr>
                                    <w:top w:val="none" w:sz="0" w:space="0" w:color="auto"/>
                                    <w:left w:val="none" w:sz="0" w:space="0" w:color="auto"/>
                                    <w:bottom w:val="none" w:sz="0" w:space="0" w:color="auto"/>
                                    <w:right w:val="none" w:sz="0" w:space="0" w:color="auto"/>
                                  </w:divBdr>
                                </w:div>
                                <w:div w:id="1510873620">
                                  <w:marLeft w:val="0"/>
                                  <w:marRight w:val="0"/>
                                  <w:marTop w:val="0"/>
                                  <w:marBottom w:val="0"/>
                                  <w:divBdr>
                                    <w:top w:val="none" w:sz="0" w:space="0" w:color="auto"/>
                                    <w:left w:val="none" w:sz="0" w:space="0" w:color="auto"/>
                                    <w:bottom w:val="none" w:sz="0" w:space="0" w:color="auto"/>
                                    <w:right w:val="none" w:sz="0" w:space="0" w:color="auto"/>
                                  </w:divBdr>
                                </w:div>
                                <w:div w:id="121652042">
                                  <w:marLeft w:val="0"/>
                                  <w:marRight w:val="0"/>
                                  <w:marTop w:val="0"/>
                                  <w:marBottom w:val="0"/>
                                  <w:divBdr>
                                    <w:top w:val="none" w:sz="0" w:space="0" w:color="auto"/>
                                    <w:left w:val="none" w:sz="0" w:space="0" w:color="auto"/>
                                    <w:bottom w:val="none" w:sz="0" w:space="0" w:color="auto"/>
                                    <w:right w:val="none" w:sz="0" w:space="0" w:color="auto"/>
                                  </w:divBdr>
                                </w:div>
                                <w:div w:id="123737761">
                                  <w:marLeft w:val="0"/>
                                  <w:marRight w:val="0"/>
                                  <w:marTop w:val="0"/>
                                  <w:marBottom w:val="0"/>
                                  <w:divBdr>
                                    <w:top w:val="none" w:sz="0" w:space="0" w:color="auto"/>
                                    <w:left w:val="none" w:sz="0" w:space="0" w:color="auto"/>
                                    <w:bottom w:val="none" w:sz="0" w:space="0" w:color="auto"/>
                                    <w:right w:val="none" w:sz="0" w:space="0" w:color="auto"/>
                                  </w:divBdr>
                                </w:div>
                                <w:div w:id="591091587">
                                  <w:marLeft w:val="0"/>
                                  <w:marRight w:val="0"/>
                                  <w:marTop w:val="0"/>
                                  <w:marBottom w:val="0"/>
                                  <w:divBdr>
                                    <w:top w:val="none" w:sz="0" w:space="0" w:color="auto"/>
                                    <w:left w:val="none" w:sz="0" w:space="0" w:color="auto"/>
                                    <w:bottom w:val="none" w:sz="0" w:space="0" w:color="auto"/>
                                    <w:right w:val="none" w:sz="0" w:space="0" w:color="auto"/>
                                  </w:divBdr>
                                </w:div>
                                <w:div w:id="1599868253">
                                  <w:marLeft w:val="0"/>
                                  <w:marRight w:val="0"/>
                                  <w:marTop w:val="0"/>
                                  <w:marBottom w:val="0"/>
                                  <w:divBdr>
                                    <w:top w:val="none" w:sz="0" w:space="0" w:color="auto"/>
                                    <w:left w:val="none" w:sz="0" w:space="0" w:color="auto"/>
                                    <w:bottom w:val="none" w:sz="0" w:space="0" w:color="auto"/>
                                    <w:right w:val="none" w:sz="0" w:space="0" w:color="auto"/>
                                  </w:divBdr>
                                </w:div>
                                <w:div w:id="875121608">
                                  <w:marLeft w:val="0"/>
                                  <w:marRight w:val="0"/>
                                  <w:marTop w:val="0"/>
                                  <w:marBottom w:val="0"/>
                                  <w:divBdr>
                                    <w:top w:val="none" w:sz="0" w:space="0" w:color="auto"/>
                                    <w:left w:val="none" w:sz="0" w:space="0" w:color="auto"/>
                                    <w:bottom w:val="none" w:sz="0" w:space="0" w:color="auto"/>
                                    <w:right w:val="none" w:sz="0" w:space="0" w:color="auto"/>
                                  </w:divBdr>
                                </w:div>
                                <w:div w:id="1541894932">
                                  <w:marLeft w:val="0"/>
                                  <w:marRight w:val="0"/>
                                  <w:marTop w:val="0"/>
                                  <w:marBottom w:val="0"/>
                                  <w:divBdr>
                                    <w:top w:val="none" w:sz="0" w:space="0" w:color="auto"/>
                                    <w:left w:val="none" w:sz="0" w:space="0" w:color="auto"/>
                                    <w:bottom w:val="none" w:sz="0" w:space="0" w:color="auto"/>
                                    <w:right w:val="none" w:sz="0" w:space="0" w:color="auto"/>
                                  </w:divBdr>
                                </w:div>
                                <w:div w:id="1909607648">
                                  <w:marLeft w:val="0"/>
                                  <w:marRight w:val="0"/>
                                  <w:marTop w:val="0"/>
                                  <w:marBottom w:val="0"/>
                                  <w:divBdr>
                                    <w:top w:val="none" w:sz="0" w:space="0" w:color="auto"/>
                                    <w:left w:val="none" w:sz="0" w:space="0" w:color="auto"/>
                                    <w:bottom w:val="none" w:sz="0" w:space="0" w:color="auto"/>
                                    <w:right w:val="none" w:sz="0" w:space="0" w:color="auto"/>
                                  </w:divBdr>
                                </w:div>
                                <w:div w:id="1073043559">
                                  <w:marLeft w:val="0"/>
                                  <w:marRight w:val="0"/>
                                  <w:marTop w:val="0"/>
                                  <w:marBottom w:val="0"/>
                                  <w:divBdr>
                                    <w:top w:val="none" w:sz="0" w:space="0" w:color="auto"/>
                                    <w:left w:val="none" w:sz="0" w:space="0" w:color="auto"/>
                                    <w:bottom w:val="none" w:sz="0" w:space="0" w:color="auto"/>
                                    <w:right w:val="none" w:sz="0" w:space="0" w:color="auto"/>
                                  </w:divBdr>
                                </w:div>
                                <w:div w:id="350568119">
                                  <w:marLeft w:val="0"/>
                                  <w:marRight w:val="0"/>
                                  <w:marTop w:val="0"/>
                                  <w:marBottom w:val="0"/>
                                  <w:divBdr>
                                    <w:top w:val="none" w:sz="0" w:space="0" w:color="auto"/>
                                    <w:left w:val="none" w:sz="0" w:space="0" w:color="auto"/>
                                    <w:bottom w:val="none" w:sz="0" w:space="0" w:color="auto"/>
                                    <w:right w:val="none" w:sz="0" w:space="0" w:color="auto"/>
                                  </w:divBdr>
                                </w:div>
                                <w:div w:id="28722716">
                                  <w:marLeft w:val="0"/>
                                  <w:marRight w:val="0"/>
                                  <w:marTop w:val="0"/>
                                  <w:marBottom w:val="0"/>
                                  <w:divBdr>
                                    <w:top w:val="none" w:sz="0" w:space="0" w:color="auto"/>
                                    <w:left w:val="none" w:sz="0" w:space="0" w:color="auto"/>
                                    <w:bottom w:val="none" w:sz="0" w:space="0" w:color="auto"/>
                                    <w:right w:val="none" w:sz="0" w:space="0" w:color="auto"/>
                                  </w:divBdr>
                                </w:div>
                                <w:div w:id="1069113587">
                                  <w:marLeft w:val="0"/>
                                  <w:marRight w:val="0"/>
                                  <w:marTop w:val="0"/>
                                  <w:marBottom w:val="0"/>
                                  <w:divBdr>
                                    <w:top w:val="none" w:sz="0" w:space="0" w:color="auto"/>
                                    <w:left w:val="none" w:sz="0" w:space="0" w:color="auto"/>
                                    <w:bottom w:val="none" w:sz="0" w:space="0" w:color="auto"/>
                                    <w:right w:val="none" w:sz="0" w:space="0" w:color="auto"/>
                                  </w:divBdr>
                                </w:div>
                                <w:div w:id="1848210919">
                                  <w:marLeft w:val="0"/>
                                  <w:marRight w:val="0"/>
                                  <w:marTop w:val="0"/>
                                  <w:marBottom w:val="0"/>
                                  <w:divBdr>
                                    <w:top w:val="none" w:sz="0" w:space="0" w:color="auto"/>
                                    <w:left w:val="none" w:sz="0" w:space="0" w:color="auto"/>
                                    <w:bottom w:val="none" w:sz="0" w:space="0" w:color="auto"/>
                                    <w:right w:val="none" w:sz="0" w:space="0" w:color="auto"/>
                                  </w:divBdr>
                                </w:div>
                                <w:div w:id="1542012789">
                                  <w:marLeft w:val="0"/>
                                  <w:marRight w:val="0"/>
                                  <w:marTop w:val="0"/>
                                  <w:marBottom w:val="0"/>
                                  <w:divBdr>
                                    <w:top w:val="none" w:sz="0" w:space="0" w:color="auto"/>
                                    <w:left w:val="none" w:sz="0" w:space="0" w:color="auto"/>
                                    <w:bottom w:val="none" w:sz="0" w:space="0" w:color="auto"/>
                                    <w:right w:val="none" w:sz="0" w:space="0" w:color="auto"/>
                                  </w:divBdr>
                                </w:div>
                                <w:div w:id="1424492638">
                                  <w:marLeft w:val="0"/>
                                  <w:marRight w:val="0"/>
                                  <w:marTop w:val="0"/>
                                  <w:marBottom w:val="0"/>
                                  <w:divBdr>
                                    <w:top w:val="none" w:sz="0" w:space="0" w:color="auto"/>
                                    <w:left w:val="none" w:sz="0" w:space="0" w:color="auto"/>
                                    <w:bottom w:val="none" w:sz="0" w:space="0" w:color="auto"/>
                                    <w:right w:val="none" w:sz="0" w:space="0" w:color="auto"/>
                                  </w:divBdr>
                                  <w:divsChild>
                                    <w:div w:id="2106801452">
                                      <w:marLeft w:val="0"/>
                                      <w:marRight w:val="0"/>
                                      <w:marTop w:val="0"/>
                                      <w:marBottom w:val="0"/>
                                      <w:divBdr>
                                        <w:top w:val="none" w:sz="0" w:space="0" w:color="auto"/>
                                        <w:left w:val="none" w:sz="0" w:space="0" w:color="auto"/>
                                        <w:bottom w:val="none" w:sz="0" w:space="0" w:color="auto"/>
                                        <w:right w:val="none" w:sz="0" w:space="0" w:color="auto"/>
                                      </w:divBdr>
                                    </w:div>
                                  </w:divsChild>
                                </w:div>
                                <w:div w:id="188298334">
                                  <w:marLeft w:val="0"/>
                                  <w:marRight w:val="0"/>
                                  <w:marTop w:val="0"/>
                                  <w:marBottom w:val="0"/>
                                  <w:divBdr>
                                    <w:top w:val="none" w:sz="0" w:space="0" w:color="auto"/>
                                    <w:left w:val="none" w:sz="0" w:space="0" w:color="auto"/>
                                    <w:bottom w:val="none" w:sz="0" w:space="0" w:color="auto"/>
                                    <w:right w:val="none" w:sz="0" w:space="0" w:color="auto"/>
                                  </w:divBdr>
                                  <w:divsChild>
                                    <w:div w:id="350760363">
                                      <w:marLeft w:val="0"/>
                                      <w:marRight w:val="0"/>
                                      <w:marTop w:val="0"/>
                                      <w:marBottom w:val="0"/>
                                      <w:divBdr>
                                        <w:top w:val="none" w:sz="0" w:space="0" w:color="auto"/>
                                        <w:left w:val="none" w:sz="0" w:space="0" w:color="auto"/>
                                        <w:bottom w:val="none" w:sz="0" w:space="0" w:color="auto"/>
                                        <w:right w:val="none" w:sz="0" w:space="0" w:color="auto"/>
                                      </w:divBdr>
                                    </w:div>
                                  </w:divsChild>
                                </w:div>
                                <w:div w:id="1733118097">
                                  <w:marLeft w:val="0"/>
                                  <w:marRight w:val="0"/>
                                  <w:marTop w:val="0"/>
                                  <w:marBottom w:val="0"/>
                                  <w:divBdr>
                                    <w:top w:val="none" w:sz="0" w:space="0" w:color="auto"/>
                                    <w:left w:val="none" w:sz="0" w:space="0" w:color="auto"/>
                                    <w:bottom w:val="none" w:sz="0" w:space="0" w:color="auto"/>
                                    <w:right w:val="none" w:sz="0" w:space="0" w:color="auto"/>
                                  </w:divBdr>
                                  <w:divsChild>
                                    <w:div w:id="140655552">
                                      <w:marLeft w:val="0"/>
                                      <w:marRight w:val="0"/>
                                      <w:marTop w:val="0"/>
                                      <w:marBottom w:val="0"/>
                                      <w:divBdr>
                                        <w:top w:val="none" w:sz="0" w:space="0" w:color="auto"/>
                                        <w:left w:val="none" w:sz="0" w:space="0" w:color="auto"/>
                                        <w:bottom w:val="none" w:sz="0" w:space="0" w:color="auto"/>
                                        <w:right w:val="none" w:sz="0" w:space="0" w:color="auto"/>
                                      </w:divBdr>
                                    </w:div>
                                    <w:div w:id="1624649340">
                                      <w:marLeft w:val="0"/>
                                      <w:marRight w:val="0"/>
                                      <w:marTop w:val="0"/>
                                      <w:marBottom w:val="0"/>
                                      <w:divBdr>
                                        <w:top w:val="none" w:sz="0" w:space="0" w:color="auto"/>
                                        <w:left w:val="none" w:sz="0" w:space="0" w:color="auto"/>
                                        <w:bottom w:val="none" w:sz="0" w:space="0" w:color="auto"/>
                                        <w:right w:val="none" w:sz="0" w:space="0" w:color="auto"/>
                                      </w:divBdr>
                                    </w:div>
                                  </w:divsChild>
                                </w:div>
                                <w:div w:id="1992907297">
                                  <w:marLeft w:val="0"/>
                                  <w:marRight w:val="0"/>
                                  <w:marTop w:val="0"/>
                                  <w:marBottom w:val="0"/>
                                  <w:divBdr>
                                    <w:top w:val="none" w:sz="0" w:space="0" w:color="auto"/>
                                    <w:left w:val="none" w:sz="0" w:space="0" w:color="auto"/>
                                    <w:bottom w:val="none" w:sz="0" w:space="0" w:color="auto"/>
                                    <w:right w:val="none" w:sz="0" w:space="0" w:color="auto"/>
                                  </w:divBdr>
                                  <w:divsChild>
                                    <w:div w:id="98531137">
                                      <w:marLeft w:val="0"/>
                                      <w:marRight w:val="0"/>
                                      <w:marTop w:val="0"/>
                                      <w:marBottom w:val="0"/>
                                      <w:divBdr>
                                        <w:top w:val="none" w:sz="0" w:space="0" w:color="auto"/>
                                        <w:left w:val="none" w:sz="0" w:space="0" w:color="auto"/>
                                        <w:bottom w:val="none" w:sz="0" w:space="0" w:color="auto"/>
                                        <w:right w:val="none" w:sz="0" w:space="0" w:color="auto"/>
                                      </w:divBdr>
                                    </w:div>
                                    <w:div w:id="306906049">
                                      <w:marLeft w:val="0"/>
                                      <w:marRight w:val="0"/>
                                      <w:marTop w:val="0"/>
                                      <w:marBottom w:val="0"/>
                                      <w:divBdr>
                                        <w:top w:val="none" w:sz="0" w:space="0" w:color="auto"/>
                                        <w:left w:val="none" w:sz="0" w:space="0" w:color="auto"/>
                                        <w:bottom w:val="none" w:sz="0" w:space="0" w:color="auto"/>
                                        <w:right w:val="none" w:sz="0" w:space="0" w:color="auto"/>
                                      </w:divBdr>
                                    </w:div>
                                    <w:div w:id="2127235867">
                                      <w:marLeft w:val="0"/>
                                      <w:marRight w:val="0"/>
                                      <w:marTop w:val="0"/>
                                      <w:marBottom w:val="0"/>
                                      <w:divBdr>
                                        <w:top w:val="none" w:sz="0" w:space="0" w:color="auto"/>
                                        <w:left w:val="none" w:sz="0" w:space="0" w:color="auto"/>
                                        <w:bottom w:val="none" w:sz="0" w:space="0" w:color="auto"/>
                                        <w:right w:val="none" w:sz="0" w:space="0" w:color="auto"/>
                                      </w:divBdr>
                                    </w:div>
                                    <w:div w:id="411851712">
                                      <w:marLeft w:val="0"/>
                                      <w:marRight w:val="0"/>
                                      <w:marTop w:val="0"/>
                                      <w:marBottom w:val="0"/>
                                      <w:divBdr>
                                        <w:top w:val="none" w:sz="0" w:space="0" w:color="auto"/>
                                        <w:left w:val="none" w:sz="0" w:space="0" w:color="auto"/>
                                        <w:bottom w:val="none" w:sz="0" w:space="0" w:color="auto"/>
                                        <w:right w:val="none" w:sz="0" w:space="0" w:color="auto"/>
                                      </w:divBdr>
                                    </w:div>
                                  </w:divsChild>
                                </w:div>
                                <w:div w:id="994603712">
                                  <w:marLeft w:val="0"/>
                                  <w:marRight w:val="0"/>
                                  <w:marTop w:val="0"/>
                                  <w:marBottom w:val="0"/>
                                  <w:divBdr>
                                    <w:top w:val="none" w:sz="0" w:space="0" w:color="auto"/>
                                    <w:left w:val="none" w:sz="0" w:space="0" w:color="auto"/>
                                    <w:bottom w:val="none" w:sz="0" w:space="0" w:color="auto"/>
                                    <w:right w:val="none" w:sz="0" w:space="0" w:color="auto"/>
                                  </w:divBdr>
                                  <w:divsChild>
                                    <w:div w:id="1257863525">
                                      <w:marLeft w:val="0"/>
                                      <w:marRight w:val="0"/>
                                      <w:marTop w:val="0"/>
                                      <w:marBottom w:val="0"/>
                                      <w:divBdr>
                                        <w:top w:val="none" w:sz="0" w:space="0" w:color="auto"/>
                                        <w:left w:val="none" w:sz="0" w:space="0" w:color="auto"/>
                                        <w:bottom w:val="none" w:sz="0" w:space="0" w:color="auto"/>
                                        <w:right w:val="none" w:sz="0" w:space="0" w:color="auto"/>
                                      </w:divBdr>
                                    </w:div>
                                  </w:divsChild>
                                </w:div>
                                <w:div w:id="1025667417">
                                  <w:marLeft w:val="0"/>
                                  <w:marRight w:val="0"/>
                                  <w:marTop w:val="0"/>
                                  <w:marBottom w:val="0"/>
                                  <w:divBdr>
                                    <w:top w:val="none" w:sz="0" w:space="0" w:color="auto"/>
                                    <w:left w:val="none" w:sz="0" w:space="0" w:color="auto"/>
                                    <w:bottom w:val="none" w:sz="0" w:space="0" w:color="auto"/>
                                    <w:right w:val="none" w:sz="0" w:space="0" w:color="auto"/>
                                  </w:divBdr>
                                  <w:divsChild>
                                    <w:div w:id="1553033298">
                                      <w:marLeft w:val="0"/>
                                      <w:marRight w:val="0"/>
                                      <w:marTop w:val="0"/>
                                      <w:marBottom w:val="0"/>
                                      <w:divBdr>
                                        <w:top w:val="none" w:sz="0" w:space="0" w:color="auto"/>
                                        <w:left w:val="none" w:sz="0" w:space="0" w:color="auto"/>
                                        <w:bottom w:val="none" w:sz="0" w:space="0" w:color="auto"/>
                                        <w:right w:val="none" w:sz="0" w:space="0" w:color="auto"/>
                                      </w:divBdr>
                                    </w:div>
                                  </w:divsChild>
                                </w:div>
                                <w:div w:id="1455707609">
                                  <w:marLeft w:val="0"/>
                                  <w:marRight w:val="0"/>
                                  <w:marTop w:val="0"/>
                                  <w:marBottom w:val="0"/>
                                  <w:divBdr>
                                    <w:top w:val="none" w:sz="0" w:space="0" w:color="auto"/>
                                    <w:left w:val="none" w:sz="0" w:space="0" w:color="auto"/>
                                    <w:bottom w:val="none" w:sz="0" w:space="0" w:color="auto"/>
                                    <w:right w:val="none" w:sz="0" w:space="0" w:color="auto"/>
                                  </w:divBdr>
                                  <w:divsChild>
                                    <w:div w:id="403381349">
                                      <w:marLeft w:val="0"/>
                                      <w:marRight w:val="0"/>
                                      <w:marTop w:val="0"/>
                                      <w:marBottom w:val="0"/>
                                      <w:divBdr>
                                        <w:top w:val="none" w:sz="0" w:space="0" w:color="auto"/>
                                        <w:left w:val="none" w:sz="0" w:space="0" w:color="auto"/>
                                        <w:bottom w:val="none" w:sz="0" w:space="0" w:color="auto"/>
                                        <w:right w:val="none" w:sz="0" w:space="0" w:color="auto"/>
                                      </w:divBdr>
                                    </w:div>
                                    <w:div w:id="1667397145">
                                      <w:marLeft w:val="0"/>
                                      <w:marRight w:val="0"/>
                                      <w:marTop w:val="0"/>
                                      <w:marBottom w:val="0"/>
                                      <w:divBdr>
                                        <w:top w:val="none" w:sz="0" w:space="0" w:color="auto"/>
                                        <w:left w:val="none" w:sz="0" w:space="0" w:color="auto"/>
                                        <w:bottom w:val="none" w:sz="0" w:space="0" w:color="auto"/>
                                        <w:right w:val="none" w:sz="0" w:space="0" w:color="auto"/>
                                      </w:divBdr>
                                    </w:div>
                                  </w:divsChild>
                                </w:div>
                                <w:div w:id="1183012369">
                                  <w:marLeft w:val="0"/>
                                  <w:marRight w:val="0"/>
                                  <w:marTop w:val="0"/>
                                  <w:marBottom w:val="0"/>
                                  <w:divBdr>
                                    <w:top w:val="none" w:sz="0" w:space="0" w:color="auto"/>
                                    <w:left w:val="none" w:sz="0" w:space="0" w:color="auto"/>
                                    <w:bottom w:val="none" w:sz="0" w:space="0" w:color="auto"/>
                                    <w:right w:val="none" w:sz="0" w:space="0" w:color="auto"/>
                                  </w:divBdr>
                                  <w:divsChild>
                                    <w:div w:id="272977116">
                                      <w:marLeft w:val="0"/>
                                      <w:marRight w:val="0"/>
                                      <w:marTop w:val="0"/>
                                      <w:marBottom w:val="0"/>
                                      <w:divBdr>
                                        <w:top w:val="none" w:sz="0" w:space="0" w:color="auto"/>
                                        <w:left w:val="none" w:sz="0" w:space="0" w:color="auto"/>
                                        <w:bottom w:val="none" w:sz="0" w:space="0" w:color="auto"/>
                                        <w:right w:val="none" w:sz="0" w:space="0" w:color="auto"/>
                                      </w:divBdr>
                                    </w:div>
                                    <w:div w:id="1147748692">
                                      <w:marLeft w:val="0"/>
                                      <w:marRight w:val="0"/>
                                      <w:marTop w:val="0"/>
                                      <w:marBottom w:val="0"/>
                                      <w:divBdr>
                                        <w:top w:val="none" w:sz="0" w:space="0" w:color="auto"/>
                                        <w:left w:val="none" w:sz="0" w:space="0" w:color="auto"/>
                                        <w:bottom w:val="none" w:sz="0" w:space="0" w:color="auto"/>
                                        <w:right w:val="none" w:sz="0" w:space="0" w:color="auto"/>
                                      </w:divBdr>
                                    </w:div>
                                  </w:divsChild>
                                </w:div>
                                <w:div w:id="318658692">
                                  <w:marLeft w:val="0"/>
                                  <w:marRight w:val="0"/>
                                  <w:marTop w:val="0"/>
                                  <w:marBottom w:val="0"/>
                                  <w:divBdr>
                                    <w:top w:val="none" w:sz="0" w:space="0" w:color="auto"/>
                                    <w:left w:val="none" w:sz="0" w:space="0" w:color="auto"/>
                                    <w:bottom w:val="none" w:sz="0" w:space="0" w:color="auto"/>
                                    <w:right w:val="none" w:sz="0" w:space="0" w:color="auto"/>
                                  </w:divBdr>
                                  <w:divsChild>
                                    <w:div w:id="1882589238">
                                      <w:marLeft w:val="0"/>
                                      <w:marRight w:val="0"/>
                                      <w:marTop w:val="0"/>
                                      <w:marBottom w:val="0"/>
                                      <w:divBdr>
                                        <w:top w:val="none" w:sz="0" w:space="0" w:color="auto"/>
                                        <w:left w:val="none" w:sz="0" w:space="0" w:color="auto"/>
                                        <w:bottom w:val="none" w:sz="0" w:space="0" w:color="auto"/>
                                        <w:right w:val="none" w:sz="0" w:space="0" w:color="auto"/>
                                      </w:divBdr>
                                    </w:div>
                                  </w:divsChild>
                                </w:div>
                                <w:div w:id="2013874249">
                                  <w:marLeft w:val="0"/>
                                  <w:marRight w:val="0"/>
                                  <w:marTop w:val="0"/>
                                  <w:marBottom w:val="0"/>
                                  <w:divBdr>
                                    <w:top w:val="none" w:sz="0" w:space="0" w:color="auto"/>
                                    <w:left w:val="none" w:sz="0" w:space="0" w:color="auto"/>
                                    <w:bottom w:val="none" w:sz="0" w:space="0" w:color="auto"/>
                                    <w:right w:val="none" w:sz="0" w:space="0" w:color="auto"/>
                                  </w:divBdr>
                                  <w:divsChild>
                                    <w:div w:id="1919484451">
                                      <w:marLeft w:val="0"/>
                                      <w:marRight w:val="0"/>
                                      <w:marTop w:val="0"/>
                                      <w:marBottom w:val="0"/>
                                      <w:divBdr>
                                        <w:top w:val="none" w:sz="0" w:space="0" w:color="auto"/>
                                        <w:left w:val="none" w:sz="0" w:space="0" w:color="auto"/>
                                        <w:bottom w:val="none" w:sz="0" w:space="0" w:color="auto"/>
                                        <w:right w:val="none" w:sz="0" w:space="0" w:color="auto"/>
                                      </w:divBdr>
                                    </w:div>
                                  </w:divsChild>
                                </w:div>
                                <w:div w:id="520510199">
                                  <w:marLeft w:val="0"/>
                                  <w:marRight w:val="0"/>
                                  <w:marTop w:val="0"/>
                                  <w:marBottom w:val="0"/>
                                  <w:divBdr>
                                    <w:top w:val="none" w:sz="0" w:space="0" w:color="auto"/>
                                    <w:left w:val="none" w:sz="0" w:space="0" w:color="auto"/>
                                    <w:bottom w:val="none" w:sz="0" w:space="0" w:color="auto"/>
                                    <w:right w:val="none" w:sz="0" w:space="0" w:color="auto"/>
                                  </w:divBdr>
                                  <w:divsChild>
                                    <w:div w:id="1029793166">
                                      <w:marLeft w:val="0"/>
                                      <w:marRight w:val="0"/>
                                      <w:marTop w:val="0"/>
                                      <w:marBottom w:val="0"/>
                                      <w:divBdr>
                                        <w:top w:val="none" w:sz="0" w:space="0" w:color="auto"/>
                                        <w:left w:val="none" w:sz="0" w:space="0" w:color="auto"/>
                                        <w:bottom w:val="none" w:sz="0" w:space="0" w:color="auto"/>
                                        <w:right w:val="none" w:sz="0" w:space="0" w:color="auto"/>
                                      </w:divBdr>
                                    </w:div>
                                  </w:divsChild>
                                </w:div>
                                <w:div w:id="274749585">
                                  <w:marLeft w:val="0"/>
                                  <w:marRight w:val="0"/>
                                  <w:marTop w:val="0"/>
                                  <w:marBottom w:val="0"/>
                                  <w:divBdr>
                                    <w:top w:val="none" w:sz="0" w:space="0" w:color="auto"/>
                                    <w:left w:val="none" w:sz="0" w:space="0" w:color="auto"/>
                                    <w:bottom w:val="none" w:sz="0" w:space="0" w:color="auto"/>
                                    <w:right w:val="none" w:sz="0" w:space="0" w:color="auto"/>
                                  </w:divBdr>
                                  <w:divsChild>
                                    <w:div w:id="1235354705">
                                      <w:marLeft w:val="0"/>
                                      <w:marRight w:val="0"/>
                                      <w:marTop w:val="0"/>
                                      <w:marBottom w:val="0"/>
                                      <w:divBdr>
                                        <w:top w:val="none" w:sz="0" w:space="0" w:color="auto"/>
                                        <w:left w:val="none" w:sz="0" w:space="0" w:color="auto"/>
                                        <w:bottom w:val="none" w:sz="0" w:space="0" w:color="auto"/>
                                        <w:right w:val="none" w:sz="0" w:space="0" w:color="auto"/>
                                      </w:divBdr>
                                    </w:div>
                                  </w:divsChild>
                                </w:div>
                                <w:div w:id="1766607567">
                                  <w:marLeft w:val="0"/>
                                  <w:marRight w:val="0"/>
                                  <w:marTop w:val="0"/>
                                  <w:marBottom w:val="0"/>
                                  <w:divBdr>
                                    <w:top w:val="none" w:sz="0" w:space="0" w:color="auto"/>
                                    <w:left w:val="none" w:sz="0" w:space="0" w:color="auto"/>
                                    <w:bottom w:val="none" w:sz="0" w:space="0" w:color="auto"/>
                                    <w:right w:val="none" w:sz="0" w:space="0" w:color="auto"/>
                                  </w:divBdr>
                                  <w:divsChild>
                                    <w:div w:id="1351108098">
                                      <w:marLeft w:val="0"/>
                                      <w:marRight w:val="0"/>
                                      <w:marTop w:val="0"/>
                                      <w:marBottom w:val="0"/>
                                      <w:divBdr>
                                        <w:top w:val="none" w:sz="0" w:space="0" w:color="auto"/>
                                        <w:left w:val="none" w:sz="0" w:space="0" w:color="auto"/>
                                        <w:bottom w:val="none" w:sz="0" w:space="0" w:color="auto"/>
                                        <w:right w:val="none" w:sz="0" w:space="0" w:color="auto"/>
                                      </w:divBdr>
                                    </w:div>
                                  </w:divsChild>
                                </w:div>
                                <w:div w:id="1040130096">
                                  <w:marLeft w:val="0"/>
                                  <w:marRight w:val="0"/>
                                  <w:marTop w:val="0"/>
                                  <w:marBottom w:val="0"/>
                                  <w:divBdr>
                                    <w:top w:val="none" w:sz="0" w:space="0" w:color="auto"/>
                                    <w:left w:val="none" w:sz="0" w:space="0" w:color="auto"/>
                                    <w:bottom w:val="none" w:sz="0" w:space="0" w:color="auto"/>
                                    <w:right w:val="none" w:sz="0" w:space="0" w:color="auto"/>
                                  </w:divBdr>
                                  <w:divsChild>
                                    <w:div w:id="393551742">
                                      <w:marLeft w:val="0"/>
                                      <w:marRight w:val="0"/>
                                      <w:marTop w:val="0"/>
                                      <w:marBottom w:val="0"/>
                                      <w:divBdr>
                                        <w:top w:val="none" w:sz="0" w:space="0" w:color="auto"/>
                                        <w:left w:val="none" w:sz="0" w:space="0" w:color="auto"/>
                                        <w:bottom w:val="none" w:sz="0" w:space="0" w:color="auto"/>
                                        <w:right w:val="none" w:sz="0" w:space="0" w:color="auto"/>
                                      </w:divBdr>
                                    </w:div>
                                  </w:divsChild>
                                </w:div>
                                <w:div w:id="1870557841">
                                  <w:marLeft w:val="0"/>
                                  <w:marRight w:val="0"/>
                                  <w:marTop w:val="0"/>
                                  <w:marBottom w:val="0"/>
                                  <w:divBdr>
                                    <w:top w:val="none" w:sz="0" w:space="0" w:color="auto"/>
                                    <w:left w:val="none" w:sz="0" w:space="0" w:color="auto"/>
                                    <w:bottom w:val="none" w:sz="0" w:space="0" w:color="auto"/>
                                    <w:right w:val="none" w:sz="0" w:space="0" w:color="auto"/>
                                  </w:divBdr>
                                  <w:divsChild>
                                    <w:div w:id="1621569622">
                                      <w:marLeft w:val="0"/>
                                      <w:marRight w:val="0"/>
                                      <w:marTop w:val="0"/>
                                      <w:marBottom w:val="0"/>
                                      <w:divBdr>
                                        <w:top w:val="none" w:sz="0" w:space="0" w:color="auto"/>
                                        <w:left w:val="none" w:sz="0" w:space="0" w:color="auto"/>
                                        <w:bottom w:val="none" w:sz="0" w:space="0" w:color="auto"/>
                                        <w:right w:val="none" w:sz="0" w:space="0" w:color="auto"/>
                                      </w:divBdr>
                                    </w:div>
                                  </w:divsChild>
                                </w:div>
                                <w:div w:id="55671452">
                                  <w:marLeft w:val="0"/>
                                  <w:marRight w:val="0"/>
                                  <w:marTop w:val="0"/>
                                  <w:marBottom w:val="0"/>
                                  <w:divBdr>
                                    <w:top w:val="none" w:sz="0" w:space="0" w:color="auto"/>
                                    <w:left w:val="none" w:sz="0" w:space="0" w:color="auto"/>
                                    <w:bottom w:val="none" w:sz="0" w:space="0" w:color="auto"/>
                                    <w:right w:val="none" w:sz="0" w:space="0" w:color="auto"/>
                                  </w:divBdr>
                                  <w:divsChild>
                                    <w:div w:id="1499736330">
                                      <w:marLeft w:val="0"/>
                                      <w:marRight w:val="0"/>
                                      <w:marTop w:val="0"/>
                                      <w:marBottom w:val="0"/>
                                      <w:divBdr>
                                        <w:top w:val="none" w:sz="0" w:space="0" w:color="auto"/>
                                        <w:left w:val="none" w:sz="0" w:space="0" w:color="auto"/>
                                        <w:bottom w:val="none" w:sz="0" w:space="0" w:color="auto"/>
                                        <w:right w:val="none" w:sz="0" w:space="0" w:color="auto"/>
                                      </w:divBdr>
                                    </w:div>
                                  </w:divsChild>
                                </w:div>
                                <w:div w:id="1181040931">
                                  <w:marLeft w:val="0"/>
                                  <w:marRight w:val="0"/>
                                  <w:marTop w:val="0"/>
                                  <w:marBottom w:val="0"/>
                                  <w:divBdr>
                                    <w:top w:val="none" w:sz="0" w:space="0" w:color="auto"/>
                                    <w:left w:val="none" w:sz="0" w:space="0" w:color="auto"/>
                                    <w:bottom w:val="none" w:sz="0" w:space="0" w:color="auto"/>
                                    <w:right w:val="none" w:sz="0" w:space="0" w:color="auto"/>
                                  </w:divBdr>
                                  <w:divsChild>
                                    <w:div w:id="1877691462">
                                      <w:marLeft w:val="0"/>
                                      <w:marRight w:val="0"/>
                                      <w:marTop w:val="0"/>
                                      <w:marBottom w:val="0"/>
                                      <w:divBdr>
                                        <w:top w:val="none" w:sz="0" w:space="0" w:color="auto"/>
                                        <w:left w:val="none" w:sz="0" w:space="0" w:color="auto"/>
                                        <w:bottom w:val="none" w:sz="0" w:space="0" w:color="auto"/>
                                        <w:right w:val="none" w:sz="0" w:space="0" w:color="auto"/>
                                      </w:divBdr>
                                    </w:div>
                                  </w:divsChild>
                                </w:div>
                                <w:div w:id="1134101657">
                                  <w:marLeft w:val="0"/>
                                  <w:marRight w:val="0"/>
                                  <w:marTop w:val="0"/>
                                  <w:marBottom w:val="0"/>
                                  <w:divBdr>
                                    <w:top w:val="none" w:sz="0" w:space="0" w:color="auto"/>
                                    <w:left w:val="none" w:sz="0" w:space="0" w:color="auto"/>
                                    <w:bottom w:val="none" w:sz="0" w:space="0" w:color="auto"/>
                                    <w:right w:val="none" w:sz="0" w:space="0" w:color="auto"/>
                                  </w:divBdr>
                                  <w:divsChild>
                                    <w:div w:id="2144229511">
                                      <w:marLeft w:val="0"/>
                                      <w:marRight w:val="0"/>
                                      <w:marTop w:val="0"/>
                                      <w:marBottom w:val="0"/>
                                      <w:divBdr>
                                        <w:top w:val="none" w:sz="0" w:space="0" w:color="auto"/>
                                        <w:left w:val="none" w:sz="0" w:space="0" w:color="auto"/>
                                        <w:bottom w:val="none" w:sz="0" w:space="0" w:color="auto"/>
                                        <w:right w:val="none" w:sz="0" w:space="0" w:color="auto"/>
                                      </w:divBdr>
                                    </w:div>
                                  </w:divsChild>
                                </w:div>
                                <w:div w:id="42364133">
                                  <w:marLeft w:val="0"/>
                                  <w:marRight w:val="0"/>
                                  <w:marTop w:val="0"/>
                                  <w:marBottom w:val="0"/>
                                  <w:divBdr>
                                    <w:top w:val="none" w:sz="0" w:space="0" w:color="auto"/>
                                    <w:left w:val="none" w:sz="0" w:space="0" w:color="auto"/>
                                    <w:bottom w:val="none" w:sz="0" w:space="0" w:color="auto"/>
                                    <w:right w:val="none" w:sz="0" w:space="0" w:color="auto"/>
                                  </w:divBdr>
                                  <w:divsChild>
                                    <w:div w:id="1575623789">
                                      <w:marLeft w:val="0"/>
                                      <w:marRight w:val="0"/>
                                      <w:marTop w:val="0"/>
                                      <w:marBottom w:val="0"/>
                                      <w:divBdr>
                                        <w:top w:val="none" w:sz="0" w:space="0" w:color="auto"/>
                                        <w:left w:val="none" w:sz="0" w:space="0" w:color="auto"/>
                                        <w:bottom w:val="none" w:sz="0" w:space="0" w:color="auto"/>
                                        <w:right w:val="none" w:sz="0" w:space="0" w:color="auto"/>
                                      </w:divBdr>
                                    </w:div>
                                  </w:divsChild>
                                </w:div>
                                <w:div w:id="1875537573">
                                  <w:marLeft w:val="0"/>
                                  <w:marRight w:val="0"/>
                                  <w:marTop w:val="0"/>
                                  <w:marBottom w:val="0"/>
                                  <w:divBdr>
                                    <w:top w:val="none" w:sz="0" w:space="0" w:color="auto"/>
                                    <w:left w:val="none" w:sz="0" w:space="0" w:color="auto"/>
                                    <w:bottom w:val="none" w:sz="0" w:space="0" w:color="auto"/>
                                    <w:right w:val="none" w:sz="0" w:space="0" w:color="auto"/>
                                  </w:divBdr>
                                  <w:divsChild>
                                    <w:div w:id="628315038">
                                      <w:marLeft w:val="0"/>
                                      <w:marRight w:val="0"/>
                                      <w:marTop w:val="0"/>
                                      <w:marBottom w:val="0"/>
                                      <w:divBdr>
                                        <w:top w:val="none" w:sz="0" w:space="0" w:color="auto"/>
                                        <w:left w:val="none" w:sz="0" w:space="0" w:color="auto"/>
                                        <w:bottom w:val="none" w:sz="0" w:space="0" w:color="auto"/>
                                        <w:right w:val="none" w:sz="0" w:space="0" w:color="auto"/>
                                      </w:divBdr>
                                    </w:div>
                                  </w:divsChild>
                                </w:div>
                                <w:div w:id="1964648974">
                                  <w:marLeft w:val="0"/>
                                  <w:marRight w:val="0"/>
                                  <w:marTop w:val="0"/>
                                  <w:marBottom w:val="0"/>
                                  <w:divBdr>
                                    <w:top w:val="none" w:sz="0" w:space="0" w:color="auto"/>
                                    <w:left w:val="none" w:sz="0" w:space="0" w:color="auto"/>
                                    <w:bottom w:val="none" w:sz="0" w:space="0" w:color="auto"/>
                                    <w:right w:val="none" w:sz="0" w:space="0" w:color="auto"/>
                                  </w:divBdr>
                                  <w:divsChild>
                                    <w:div w:id="1523471055">
                                      <w:marLeft w:val="0"/>
                                      <w:marRight w:val="0"/>
                                      <w:marTop w:val="0"/>
                                      <w:marBottom w:val="0"/>
                                      <w:divBdr>
                                        <w:top w:val="none" w:sz="0" w:space="0" w:color="auto"/>
                                        <w:left w:val="none" w:sz="0" w:space="0" w:color="auto"/>
                                        <w:bottom w:val="none" w:sz="0" w:space="0" w:color="auto"/>
                                        <w:right w:val="none" w:sz="0" w:space="0" w:color="auto"/>
                                      </w:divBdr>
                                    </w:div>
                                  </w:divsChild>
                                </w:div>
                                <w:div w:id="913471758">
                                  <w:marLeft w:val="0"/>
                                  <w:marRight w:val="0"/>
                                  <w:marTop w:val="0"/>
                                  <w:marBottom w:val="0"/>
                                  <w:divBdr>
                                    <w:top w:val="none" w:sz="0" w:space="0" w:color="auto"/>
                                    <w:left w:val="none" w:sz="0" w:space="0" w:color="auto"/>
                                    <w:bottom w:val="none" w:sz="0" w:space="0" w:color="auto"/>
                                    <w:right w:val="none" w:sz="0" w:space="0" w:color="auto"/>
                                  </w:divBdr>
                                  <w:divsChild>
                                    <w:div w:id="1562445102">
                                      <w:marLeft w:val="0"/>
                                      <w:marRight w:val="0"/>
                                      <w:marTop w:val="0"/>
                                      <w:marBottom w:val="0"/>
                                      <w:divBdr>
                                        <w:top w:val="none" w:sz="0" w:space="0" w:color="auto"/>
                                        <w:left w:val="none" w:sz="0" w:space="0" w:color="auto"/>
                                        <w:bottom w:val="none" w:sz="0" w:space="0" w:color="auto"/>
                                        <w:right w:val="none" w:sz="0" w:space="0" w:color="auto"/>
                                      </w:divBdr>
                                    </w:div>
                                  </w:divsChild>
                                </w:div>
                                <w:div w:id="1839692107">
                                  <w:marLeft w:val="0"/>
                                  <w:marRight w:val="0"/>
                                  <w:marTop w:val="0"/>
                                  <w:marBottom w:val="0"/>
                                  <w:divBdr>
                                    <w:top w:val="none" w:sz="0" w:space="0" w:color="auto"/>
                                    <w:left w:val="none" w:sz="0" w:space="0" w:color="auto"/>
                                    <w:bottom w:val="none" w:sz="0" w:space="0" w:color="auto"/>
                                    <w:right w:val="none" w:sz="0" w:space="0" w:color="auto"/>
                                  </w:divBdr>
                                  <w:divsChild>
                                    <w:div w:id="997223217">
                                      <w:marLeft w:val="0"/>
                                      <w:marRight w:val="0"/>
                                      <w:marTop w:val="0"/>
                                      <w:marBottom w:val="0"/>
                                      <w:divBdr>
                                        <w:top w:val="none" w:sz="0" w:space="0" w:color="auto"/>
                                        <w:left w:val="none" w:sz="0" w:space="0" w:color="auto"/>
                                        <w:bottom w:val="none" w:sz="0" w:space="0" w:color="auto"/>
                                        <w:right w:val="none" w:sz="0" w:space="0" w:color="auto"/>
                                      </w:divBdr>
                                    </w:div>
                                  </w:divsChild>
                                </w:div>
                                <w:div w:id="179704895">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
                                  </w:divsChild>
                                </w:div>
                                <w:div w:id="2051763992">
                                  <w:marLeft w:val="0"/>
                                  <w:marRight w:val="0"/>
                                  <w:marTop w:val="0"/>
                                  <w:marBottom w:val="0"/>
                                  <w:divBdr>
                                    <w:top w:val="none" w:sz="0" w:space="0" w:color="auto"/>
                                    <w:left w:val="none" w:sz="0" w:space="0" w:color="auto"/>
                                    <w:bottom w:val="none" w:sz="0" w:space="0" w:color="auto"/>
                                    <w:right w:val="none" w:sz="0" w:space="0" w:color="auto"/>
                                  </w:divBdr>
                                  <w:divsChild>
                                    <w:div w:id="1059279494">
                                      <w:marLeft w:val="0"/>
                                      <w:marRight w:val="0"/>
                                      <w:marTop w:val="0"/>
                                      <w:marBottom w:val="0"/>
                                      <w:divBdr>
                                        <w:top w:val="none" w:sz="0" w:space="0" w:color="auto"/>
                                        <w:left w:val="none" w:sz="0" w:space="0" w:color="auto"/>
                                        <w:bottom w:val="none" w:sz="0" w:space="0" w:color="auto"/>
                                        <w:right w:val="none" w:sz="0" w:space="0" w:color="auto"/>
                                      </w:divBdr>
                                    </w:div>
                                  </w:divsChild>
                                </w:div>
                                <w:div w:id="1051542726">
                                  <w:marLeft w:val="0"/>
                                  <w:marRight w:val="0"/>
                                  <w:marTop w:val="0"/>
                                  <w:marBottom w:val="0"/>
                                  <w:divBdr>
                                    <w:top w:val="none" w:sz="0" w:space="0" w:color="auto"/>
                                    <w:left w:val="none" w:sz="0" w:space="0" w:color="auto"/>
                                    <w:bottom w:val="none" w:sz="0" w:space="0" w:color="auto"/>
                                    <w:right w:val="none" w:sz="0" w:space="0" w:color="auto"/>
                                  </w:divBdr>
                                  <w:divsChild>
                                    <w:div w:id="499202647">
                                      <w:marLeft w:val="0"/>
                                      <w:marRight w:val="0"/>
                                      <w:marTop w:val="0"/>
                                      <w:marBottom w:val="0"/>
                                      <w:divBdr>
                                        <w:top w:val="none" w:sz="0" w:space="0" w:color="auto"/>
                                        <w:left w:val="none" w:sz="0" w:space="0" w:color="auto"/>
                                        <w:bottom w:val="none" w:sz="0" w:space="0" w:color="auto"/>
                                        <w:right w:val="none" w:sz="0" w:space="0" w:color="auto"/>
                                      </w:divBdr>
                                    </w:div>
                                  </w:divsChild>
                                </w:div>
                                <w:div w:id="1125150437">
                                  <w:marLeft w:val="0"/>
                                  <w:marRight w:val="0"/>
                                  <w:marTop w:val="0"/>
                                  <w:marBottom w:val="0"/>
                                  <w:divBdr>
                                    <w:top w:val="none" w:sz="0" w:space="0" w:color="auto"/>
                                    <w:left w:val="none" w:sz="0" w:space="0" w:color="auto"/>
                                    <w:bottom w:val="none" w:sz="0" w:space="0" w:color="auto"/>
                                    <w:right w:val="none" w:sz="0" w:space="0" w:color="auto"/>
                                  </w:divBdr>
                                  <w:divsChild>
                                    <w:div w:id="2095779359">
                                      <w:marLeft w:val="0"/>
                                      <w:marRight w:val="0"/>
                                      <w:marTop w:val="0"/>
                                      <w:marBottom w:val="0"/>
                                      <w:divBdr>
                                        <w:top w:val="none" w:sz="0" w:space="0" w:color="auto"/>
                                        <w:left w:val="none" w:sz="0" w:space="0" w:color="auto"/>
                                        <w:bottom w:val="none" w:sz="0" w:space="0" w:color="auto"/>
                                        <w:right w:val="none" w:sz="0" w:space="0" w:color="auto"/>
                                      </w:divBdr>
                                    </w:div>
                                  </w:divsChild>
                                </w:div>
                                <w:div w:id="1598249373">
                                  <w:marLeft w:val="0"/>
                                  <w:marRight w:val="0"/>
                                  <w:marTop w:val="0"/>
                                  <w:marBottom w:val="0"/>
                                  <w:divBdr>
                                    <w:top w:val="none" w:sz="0" w:space="0" w:color="auto"/>
                                    <w:left w:val="none" w:sz="0" w:space="0" w:color="auto"/>
                                    <w:bottom w:val="none" w:sz="0" w:space="0" w:color="auto"/>
                                    <w:right w:val="none" w:sz="0" w:space="0" w:color="auto"/>
                                  </w:divBdr>
                                  <w:divsChild>
                                    <w:div w:id="1668482568">
                                      <w:marLeft w:val="0"/>
                                      <w:marRight w:val="0"/>
                                      <w:marTop w:val="0"/>
                                      <w:marBottom w:val="0"/>
                                      <w:divBdr>
                                        <w:top w:val="none" w:sz="0" w:space="0" w:color="auto"/>
                                        <w:left w:val="none" w:sz="0" w:space="0" w:color="auto"/>
                                        <w:bottom w:val="none" w:sz="0" w:space="0" w:color="auto"/>
                                        <w:right w:val="none" w:sz="0" w:space="0" w:color="auto"/>
                                      </w:divBdr>
                                    </w:div>
                                  </w:divsChild>
                                </w:div>
                                <w:div w:id="1732345674">
                                  <w:marLeft w:val="0"/>
                                  <w:marRight w:val="0"/>
                                  <w:marTop w:val="0"/>
                                  <w:marBottom w:val="0"/>
                                  <w:divBdr>
                                    <w:top w:val="none" w:sz="0" w:space="0" w:color="auto"/>
                                    <w:left w:val="none" w:sz="0" w:space="0" w:color="auto"/>
                                    <w:bottom w:val="none" w:sz="0" w:space="0" w:color="auto"/>
                                    <w:right w:val="none" w:sz="0" w:space="0" w:color="auto"/>
                                  </w:divBdr>
                                  <w:divsChild>
                                    <w:div w:id="2116828467">
                                      <w:marLeft w:val="0"/>
                                      <w:marRight w:val="0"/>
                                      <w:marTop w:val="0"/>
                                      <w:marBottom w:val="0"/>
                                      <w:divBdr>
                                        <w:top w:val="none" w:sz="0" w:space="0" w:color="auto"/>
                                        <w:left w:val="none" w:sz="0" w:space="0" w:color="auto"/>
                                        <w:bottom w:val="none" w:sz="0" w:space="0" w:color="auto"/>
                                        <w:right w:val="none" w:sz="0" w:space="0" w:color="auto"/>
                                      </w:divBdr>
                                    </w:div>
                                  </w:divsChild>
                                </w:div>
                                <w:div w:id="1911579789">
                                  <w:marLeft w:val="0"/>
                                  <w:marRight w:val="0"/>
                                  <w:marTop w:val="0"/>
                                  <w:marBottom w:val="0"/>
                                  <w:divBdr>
                                    <w:top w:val="none" w:sz="0" w:space="0" w:color="auto"/>
                                    <w:left w:val="none" w:sz="0" w:space="0" w:color="auto"/>
                                    <w:bottom w:val="none" w:sz="0" w:space="0" w:color="auto"/>
                                    <w:right w:val="none" w:sz="0" w:space="0" w:color="auto"/>
                                  </w:divBdr>
                                  <w:divsChild>
                                    <w:div w:id="1452363781">
                                      <w:marLeft w:val="0"/>
                                      <w:marRight w:val="0"/>
                                      <w:marTop w:val="0"/>
                                      <w:marBottom w:val="0"/>
                                      <w:divBdr>
                                        <w:top w:val="none" w:sz="0" w:space="0" w:color="auto"/>
                                        <w:left w:val="none" w:sz="0" w:space="0" w:color="auto"/>
                                        <w:bottom w:val="none" w:sz="0" w:space="0" w:color="auto"/>
                                        <w:right w:val="none" w:sz="0" w:space="0" w:color="auto"/>
                                      </w:divBdr>
                                    </w:div>
                                  </w:divsChild>
                                </w:div>
                                <w:div w:id="583489004">
                                  <w:marLeft w:val="0"/>
                                  <w:marRight w:val="0"/>
                                  <w:marTop w:val="0"/>
                                  <w:marBottom w:val="0"/>
                                  <w:divBdr>
                                    <w:top w:val="none" w:sz="0" w:space="0" w:color="auto"/>
                                    <w:left w:val="none" w:sz="0" w:space="0" w:color="auto"/>
                                    <w:bottom w:val="none" w:sz="0" w:space="0" w:color="auto"/>
                                    <w:right w:val="none" w:sz="0" w:space="0" w:color="auto"/>
                                  </w:divBdr>
                                  <w:divsChild>
                                    <w:div w:id="477577929">
                                      <w:marLeft w:val="0"/>
                                      <w:marRight w:val="0"/>
                                      <w:marTop w:val="0"/>
                                      <w:marBottom w:val="0"/>
                                      <w:divBdr>
                                        <w:top w:val="none" w:sz="0" w:space="0" w:color="auto"/>
                                        <w:left w:val="none" w:sz="0" w:space="0" w:color="auto"/>
                                        <w:bottom w:val="none" w:sz="0" w:space="0" w:color="auto"/>
                                        <w:right w:val="none" w:sz="0" w:space="0" w:color="auto"/>
                                      </w:divBdr>
                                    </w:div>
                                  </w:divsChild>
                                </w:div>
                                <w:div w:id="1339232999">
                                  <w:marLeft w:val="0"/>
                                  <w:marRight w:val="0"/>
                                  <w:marTop w:val="0"/>
                                  <w:marBottom w:val="0"/>
                                  <w:divBdr>
                                    <w:top w:val="none" w:sz="0" w:space="0" w:color="auto"/>
                                    <w:left w:val="none" w:sz="0" w:space="0" w:color="auto"/>
                                    <w:bottom w:val="none" w:sz="0" w:space="0" w:color="auto"/>
                                    <w:right w:val="none" w:sz="0" w:space="0" w:color="auto"/>
                                  </w:divBdr>
                                  <w:divsChild>
                                    <w:div w:id="1627396897">
                                      <w:marLeft w:val="0"/>
                                      <w:marRight w:val="0"/>
                                      <w:marTop w:val="0"/>
                                      <w:marBottom w:val="0"/>
                                      <w:divBdr>
                                        <w:top w:val="none" w:sz="0" w:space="0" w:color="auto"/>
                                        <w:left w:val="none" w:sz="0" w:space="0" w:color="auto"/>
                                        <w:bottom w:val="none" w:sz="0" w:space="0" w:color="auto"/>
                                        <w:right w:val="none" w:sz="0" w:space="0" w:color="auto"/>
                                      </w:divBdr>
                                    </w:div>
                                  </w:divsChild>
                                </w:div>
                                <w:div w:id="1928343154">
                                  <w:marLeft w:val="0"/>
                                  <w:marRight w:val="0"/>
                                  <w:marTop w:val="0"/>
                                  <w:marBottom w:val="0"/>
                                  <w:divBdr>
                                    <w:top w:val="none" w:sz="0" w:space="0" w:color="auto"/>
                                    <w:left w:val="none" w:sz="0" w:space="0" w:color="auto"/>
                                    <w:bottom w:val="none" w:sz="0" w:space="0" w:color="auto"/>
                                    <w:right w:val="none" w:sz="0" w:space="0" w:color="auto"/>
                                  </w:divBdr>
                                  <w:divsChild>
                                    <w:div w:id="1015185363">
                                      <w:marLeft w:val="0"/>
                                      <w:marRight w:val="0"/>
                                      <w:marTop w:val="0"/>
                                      <w:marBottom w:val="0"/>
                                      <w:divBdr>
                                        <w:top w:val="none" w:sz="0" w:space="0" w:color="auto"/>
                                        <w:left w:val="none" w:sz="0" w:space="0" w:color="auto"/>
                                        <w:bottom w:val="none" w:sz="0" w:space="0" w:color="auto"/>
                                        <w:right w:val="none" w:sz="0" w:space="0" w:color="auto"/>
                                      </w:divBdr>
                                    </w:div>
                                  </w:divsChild>
                                </w:div>
                                <w:div w:id="434792900">
                                  <w:marLeft w:val="0"/>
                                  <w:marRight w:val="0"/>
                                  <w:marTop w:val="0"/>
                                  <w:marBottom w:val="0"/>
                                  <w:divBdr>
                                    <w:top w:val="none" w:sz="0" w:space="0" w:color="auto"/>
                                    <w:left w:val="none" w:sz="0" w:space="0" w:color="auto"/>
                                    <w:bottom w:val="none" w:sz="0" w:space="0" w:color="auto"/>
                                    <w:right w:val="none" w:sz="0" w:space="0" w:color="auto"/>
                                  </w:divBdr>
                                  <w:divsChild>
                                    <w:div w:id="1872767657">
                                      <w:marLeft w:val="0"/>
                                      <w:marRight w:val="0"/>
                                      <w:marTop w:val="0"/>
                                      <w:marBottom w:val="0"/>
                                      <w:divBdr>
                                        <w:top w:val="none" w:sz="0" w:space="0" w:color="auto"/>
                                        <w:left w:val="none" w:sz="0" w:space="0" w:color="auto"/>
                                        <w:bottom w:val="none" w:sz="0" w:space="0" w:color="auto"/>
                                        <w:right w:val="none" w:sz="0" w:space="0" w:color="auto"/>
                                      </w:divBdr>
                                    </w:div>
                                  </w:divsChild>
                                </w:div>
                                <w:div w:id="159777355">
                                  <w:marLeft w:val="0"/>
                                  <w:marRight w:val="0"/>
                                  <w:marTop w:val="0"/>
                                  <w:marBottom w:val="0"/>
                                  <w:divBdr>
                                    <w:top w:val="none" w:sz="0" w:space="0" w:color="auto"/>
                                    <w:left w:val="none" w:sz="0" w:space="0" w:color="auto"/>
                                    <w:bottom w:val="none" w:sz="0" w:space="0" w:color="auto"/>
                                    <w:right w:val="none" w:sz="0" w:space="0" w:color="auto"/>
                                  </w:divBdr>
                                  <w:divsChild>
                                    <w:div w:id="731779340">
                                      <w:marLeft w:val="0"/>
                                      <w:marRight w:val="0"/>
                                      <w:marTop w:val="0"/>
                                      <w:marBottom w:val="0"/>
                                      <w:divBdr>
                                        <w:top w:val="none" w:sz="0" w:space="0" w:color="auto"/>
                                        <w:left w:val="none" w:sz="0" w:space="0" w:color="auto"/>
                                        <w:bottom w:val="none" w:sz="0" w:space="0" w:color="auto"/>
                                        <w:right w:val="none" w:sz="0" w:space="0" w:color="auto"/>
                                      </w:divBdr>
                                    </w:div>
                                  </w:divsChild>
                                </w:div>
                                <w:div w:id="1610819046">
                                  <w:marLeft w:val="0"/>
                                  <w:marRight w:val="0"/>
                                  <w:marTop w:val="0"/>
                                  <w:marBottom w:val="0"/>
                                  <w:divBdr>
                                    <w:top w:val="none" w:sz="0" w:space="0" w:color="auto"/>
                                    <w:left w:val="none" w:sz="0" w:space="0" w:color="auto"/>
                                    <w:bottom w:val="none" w:sz="0" w:space="0" w:color="auto"/>
                                    <w:right w:val="none" w:sz="0" w:space="0" w:color="auto"/>
                                  </w:divBdr>
                                  <w:divsChild>
                                    <w:div w:id="211500629">
                                      <w:marLeft w:val="0"/>
                                      <w:marRight w:val="0"/>
                                      <w:marTop w:val="0"/>
                                      <w:marBottom w:val="0"/>
                                      <w:divBdr>
                                        <w:top w:val="none" w:sz="0" w:space="0" w:color="auto"/>
                                        <w:left w:val="none" w:sz="0" w:space="0" w:color="auto"/>
                                        <w:bottom w:val="none" w:sz="0" w:space="0" w:color="auto"/>
                                        <w:right w:val="none" w:sz="0" w:space="0" w:color="auto"/>
                                      </w:divBdr>
                                    </w:div>
                                  </w:divsChild>
                                </w:div>
                                <w:div w:id="1539900959">
                                  <w:marLeft w:val="0"/>
                                  <w:marRight w:val="0"/>
                                  <w:marTop w:val="0"/>
                                  <w:marBottom w:val="0"/>
                                  <w:divBdr>
                                    <w:top w:val="none" w:sz="0" w:space="0" w:color="auto"/>
                                    <w:left w:val="none" w:sz="0" w:space="0" w:color="auto"/>
                                    <w:bottom w:val="none" w:sz="0" w:space="0" w:color="auto"/>
                                    <w:right w:val="none" w:sz="0" w:space="0" w:color="auto"/>
                                  </w:divBdr>
                                  <w:divsChild>
                                    <w:div w:id="1831016899">
                                      <w:marLeft w:val="0"/>
                                      <w:marRight w:val="0"/>
                                      <w:marTop w:val="0"/>
                                      <w:marBottom w:val="0"/>
                                      <w:divBdr>
                                        <w:top w:val="none" w:sz="0" w:space="0" w:color="auto"/>
                                        <w:left w:val="none" w:sz="0" w:space="0" w:color="auto"/>
                                        <w:bottom w:val="none" w:sz="0" w:space="0" w:color="auto"/>
                                        <w:right w:val="none" w:sz="0" w:space="0" w:color="auto"/>
                                      </w:divBdr>
                                    </w:div>
                                  </w:divsChild>
                                </w:div>
                                <w:div w:id="266741006">
                                  <w:marLeft w:val="0"/>
                                  <w:marRight w:val="0"/>
                                  <w:marTop w:val="0"/>
                                  <w:marBottom w:val="0"/>
                                  <w:divBdr>
                                    <w:top w:val="none" w:sz="0" w:space="0" w:color="auto"/>
                                    <w:left w:val="none" w:sz="0" w:space="0" w:color="auto"/>
                                    <w:bottom w:val="none" w:sz="0" w:space="0" w:color="auto"/>
                                    <w:right w:val="none" w:sz="0" w:space="0" w:color="auto"/>
                                  </w:divBdr>
                                  <w:divsChild>
                                    <w:div w:id="1258976825">
                                      <w:marLeft w:val="0"/>
                                      <w:marRight w:val="0"/>
                                      <w:marTop w:val="0"/>
                                      <w:marBottom w:val="0"/>
                                      <w:divBdr>
                                        <w:top w:val="none" w:sz="0" w:space="0" w:color="auto"/>
                                        <w:left w:val="none" w:sz="0" w:space="0" w:color="auto"/>
                                        <w:bottom w:val="none" w:sz="0" w:space="0" w:color="auto"/>
                                        <w:right w:val="none" w:sz="0" w:space="0" w:color="auto"/>
                                      </w:divBdr>
                                    </w:div>
                                  </w:divsChild>
                                </w:div>
                                <w:div w:id="1275212377">
                                  <w:marLeft w:val="0"/>
                                  <w:marRight w:val="0"/>
                                  <w:marTop w:val="0"/>
                                  <w:marBottom w:val="0"/>
                                  <w:divBdr>
                                    <w:top w:val="none" w:sz="0" w:space="0" w:color="auto"/>
                                    <w:left w:val="none" w:sz="0" w:space="0" w:color="auto"/>
                                    <w:bottom w:val="none" w:sz="0" w:space="0" w:color="auto"/>
                                    <w:right w:val="none" w:sz="0" w:space="0" w:color="auto"/>
                                  </w:divBdr>
                                  <w:divsChild>
                                    <w:div w:id="497423887">
                                      <w:marLeft w:val="0"/>
                                      <w:marRight w:val="0"/>
                                      <w:marTop w:val="0"/>
                                      <w:marBottom w:val="0"/>
                                      <w:divBdr>
                                        <w:top w:val="none" w:sz="0" w:space="0" w:color="auto"/>
                                        <w:left w:val="none" w:sz="0" w:space="0" w:color="auto"/>
                                        <w:bottom w:val="none" w:sz="0" w:space="0" w:color="auto"/>
                                        <w:right w:val="none" w:sz="0" w:space="0" w:color="auto"/>
                                      </w:divBdr>
                                    </w:div>
                                  </w:divsChild>
                                </w:div>
                                <w:div w:id="250359159">
                                  <w:marLeft w:val="0"/>
                                  <w:marRight w:val="0"/>
                                  <w:marTop w:val="0"/>
                                  <w:marBottom w:val="0"/>
                                  <w:divBdr>
                                    <w:top w:val="none" w:sz="0" w:space="0" w:color="auto"/>
                                    <w:left w:val="none" w:sz="0" w:space="0" w:color="auto"/>
                                    <w:bottom w:val="none" w:sz="0" w:space="0" w:color="auto"/>
                                    <w:right w:val="none" w:sz="0" w:space="0" w:color="auto"/>
                                  </w:divBdr>
                                  <w:divsChild>
                                    <w:div w:id="540215554">
                                      <w:marLeft w:val="0"/>
                                      <w:marRight w:val="0"/>
                                      <w:marTop w:val="0"/>
                                      <w:marBottom w:val="0"/>
                                      <w:divBdr>
                                        <w:top w:val="none" w:sz="0" w:space="0" w:color="auto"/>
                                        <w:left w:val="none" w:sz="0" w:space="0" w:color="auto"/>
                                        <w:bottom w:val="none" w:sz="0" w:space="0" w:color="auto"/>
                                        <w:right w:val="none" w:sz="0" w:space="0" w:color="auto"/>
                                      </w:divBdr>
                                    </w:div>
                                  </w:divsChild>
                                </w:div>
                                <w:div w:id="1507329883">
                                  <w:marLeft w:val="0"/>
                                  <w:marRight w:val="0"/>
                                  <w:marTop w:val="0"/>
                                  <w:marBottom w:val="0"/>
                                  <w:divBdr>
                                    <w:top w:val="none" w:sz="0" w:space="0" w:color="auto"/>
                                    <w:left w:val="none" w:sz="0" w:space="0" w:color="auto"/>
                                    <w:bottom w:val="none" w:sz="0" w:space="0" w:color="auto"/>
                                    <w:right w:val="none" w:sz="0" w:space="0" w:color="auto"/>
                                  </w:divBdr>
                                  <w:divsChild>
                                    <w:div w:id="836698381">
                                      <w:marLeft w:val="0"/>
                                      <w:marRight w:val="0"/>
                                      <w:marTop w:val="0"/>
                                      <w:marBottom w:val="0"/>
                                      <w:divBdr>
                                        <w:top w:val="none" w:sz="0" w:space="0" w:color="auto"/>
                                        <w:left w:val="none" w:sz="0" w:space="0" w:color="auto"/>
                                        <w:bottom w:val="none" w:sz="0" w:space="0" w:color="auto"/>
                                        <w:right w:val="none" w:sz="0" w:space="0" w:color="auto"/>
                                      </w:divBdr>
                                    </w:div>
                                  </w:divsChild>
                                </w:div>
                                <w:div w:id="759915731">
                                  <w:marLeft w:val="0"/>
                                  <w:marRight w:val="0"/>
                                  <w:marTop w:val="0"/>
                                  <w:marBottom w:val="0"/>
                                  <w:divBdr>
                                    <w:top w:val="none" w:sz="0" w:space="0" w:color="auto"/>
                                    <w:left w:val="none" w:sz="0" w:space="0" w:color="auto"/>
                                    <w:bottom w:val="none" w:sz="0" w:space="0" w:color="auto"/>
                                    <w:right w:val="none" w:sz="0" w:space="0" w:color="auto"/>
                                  </w:divBdr>
                                  <w:divsChild>
                                    <w:div w:id="836917302">
                                      <w:marLeft w:val="0"/>
                                      <w:marRight w:val="0"/>
                                      <w:marTop w:val="0"/>
                                      <w:marBottom w:val="0"/>
                                      <w:divBdr>
                                        <w:top w:val="none" w:sz="0" w:space="0" w:color="auto"/>
                                        <w:left w:val="none" w:sz="0" w:space="0" w:color="auto"/>
                                        <w:bottom w:val="none" w:sz="0" w:space="0" w:color="auto"/>
                                        <w:right w:val="none" w:sz="0" w:space="0" w:color="auto"/>
                                      </w:divBdr>
                                    </w:div>
                                  </w:divsChild>
                                </w:div>
                                <w:div w:id="1316451331">
                                  <w:marLeft w:val="0"/>
                                  <w:marRight w:val="0"/>
                                  <w:marTop w:val="0"/>
                                  <w:marBottom w:val="0"/>
                                  <w:divBdr>
                                    <w:top w:val="none" w:sz="0" w:space="0" w:color="auto"/>
                                    <w:left w:val="none" w:sz="0" w:space="0" w:color="auto"/>
                                    <w:bottom w:val="none" w:sz="0" w:space="0" w:color="auto"/>
                                    <w:right w:val="none" w:sz="0" w:space="0" w:color="auto"/>
                                  </w:divBdr>
                                  <w:divsChild>
                                    <w:div w:id="664745302">
                                      <w:marLeft w:val="0"/>
                                      <w:marRight w:val="0"/>
                                      <w:marTop w:val="0"/>
                                      <w:marBottom w:val="0"/>
                                      <w:divBdr>
                                        <w:top w:val="none" w:sz="0" w:space="0" w:color="auto"/>
                                        <w:left w:val="none" w:sz="0" w:space="0" w:color="auto"/>
                                        <w:bottom w:val="none" w:sz="0" w:space="0" w:color="auto"/>
                                        <w:right w:val="none" w:sz="0" w:space="0" w:color="auto"/>
                                      </w:divBdr>
                                    </w:div>
                                  </w:divsChild>
                                </w:div>
                                <w:div w:id="1104422102">
                                  <w:marLeft w:val="0"/>
                                  <w:marRight w:val="0"/>
                                  <w:marTop w:val="0"/>
                                  <w:marBottom w:val="0"/>
                                  <w:divBdr>
                                    <w:top w:val="none" w:sz="0" w:space="0" w:color="auto"/>
                                    <w:left w:val="none" w:sz="0" w:space="0" w:color="auto"/>
                                    <w:bottom w:val="none" w:sz="0" w:space="0" w:color="auto"/>
                                    <w:right w:val="none" w:sz="0" w:space="0" w:color="auto"/>
                                  </w:divBdr>
                                  <w:divsChild>
                                    <w:div w:id="1188444829">
                                      <w:marLeft w:val="0"/>
                                      <w:marRight w:val="0"/>
                                      <w:marTop w:val="0"/>
                                      <w:marBottom w:val="0"/>
                                      <w:divBdr>
                                        <w:top w:val="none" w:sz="0" w:space="0" w:color="auto"/>
                                        <w:left w:val="none" w:sz="0" w:space="0" w:color="auto"/>
                                        <w:bottom w:val="none" w:sz="0" w:space="0" w:color="auto"/>
                                        <w:right w:val="none" w:sz="0" w:space="0" w:color="auto"/>
                                      </w:divBdr>
                                    </w:div>
                                  </w:divsChild>
                                </w:div>
                                <w:div w:id="134686009">
                                  <w:marLeft w:val="0"/>
                                  <w:marRight w:val="0"/>
                                  <w:marTop w:val="0"/>
                                  <w:marBottom w:val="0"/>
                                  <w:divBdr>
                                    <w:top w:val="none" w:sz="0" w:space="0" w:color="auto"/>
                                    <w:left w:val="none" w:sz="0" w:space="0" w:color="auto"/>
                                    <w:bottom w:val="none" w:sz="0" w:space="0" w:color="auto"/>
                                    <w:right w:val="none" w:sz="0" w:space="0" w:color="auto"/>
                                  </w:divBdr>
                                  <w:divsChild>
                                    <w:div w:id="699015654">
                                      <w:marLeft w:val="0"/>
                                      <w:marRight w:val="0"/>
                                      <w:marTop w:val="0"/>
                                      <w:marBottom w:val="0"/>
                                      <w:divBdr>
                                        <w:top w:val="none" w:sz="0" w:space="0" w:color="auto"/>
                                        <w:left w:val="none" w:sz="0" w:space="0" w:color="auto"/>
                                        <w:bottom w:val="none" w:sz="0" w:space="0" w:color="auto"/>
                                        <w:right w:val="none" w:sz="0" w:space="0" w:color="auto"/>
                                      </w:divBdr>
                                    </w:div>
                                  </w:divsChild>
                                </w:div>
                                <w:div w:id="1142187947">
                                  <w:marLeft w:val="0"/>
                                  <w:marRight w:val="0"/>
                                  <w:marTop w:val="0"/>
                                  <w:marBottom w:val="0"/>
                                  <w:divBdr>
                                    <w:top w:val="none" w:sz="0" w:space="0" w:color="auto"/>
                                    <w:left w:val="none" w:sz="0" w:space="0" w:color="auto"/>
                                    <w:bottom w:val="none" w:sz="0" w:space="0" w:color="auto"/>
                                    <w:right w:val="none" w:sz="0" w:space="0" w:color="auto"/>
                                  </w:divBdr>
                                  <w:divsChild>
                                    <w:div w:id="507717076">
                                      <w:marLeft w:val="0"/>
                                      <w:marRight w:val="0"/>
                                      <w:marTop w:val="0"/>
                                      <w:marBottom w:val="0"/>
                                      <w:divBdr>
                                        <w:top w:val="none" w:sz="0" w:space="0" w:color="auto"/>
                                        <w:left w:val="none" w:sz="0" w:space="0" w:color="auto"/>
                                        <w:bottom w:val="none" w:sz="0" w:space="0" w:color="auto"/>
                                        <w:right w:val="none" w:sz="0" w:space="0" w:color="auto"/>
                                      </w:divBdr>
                                    </w:div>
                                  </w:divsChild>
                                </w:div>
                                <w:div w:id="1113986182">
                                  <w:marLeft w:val="0"/>
                                  <w:marRight w:val="0"/>
                                  <w:marTop w:val="0"/>
                                  <w:marBottom w:val="0"/>
                                  <w:divBdr>
                                    <w:top w:val="none" w:sz="0" w:space="0" w:color="auto"/>
                                    <w:left w:val="none" w:sz="0" w:space="0" w:color="auto"/>
                                    <w:bottom w:val="none" w:sz="0" w:space="0" w:color="auto"/>
                                    <w:right w:val="none" w:sz="0" w:space="0" w:color="auto"/>
                                  </w:divBdr>
                                  <w:divsChild>
                                    <w:div w:id="660812538">
                                      <w:marLeft w:val="0"/>
                                      <w:marRight w:val="0"/>
                                      <w:marTop w:val="0"/>
                                      <w:marBottom w:val="0"/>
                                      <w:divBdr>
                                        <w:top w:val="none" w:sz="0" w:space="0" w:color="auto"/>
                                        <w:left w:val="none" w:sz="0" w:space="0" w:color="auto"/>
                                        <w:bottom w:val="none" w:sz="0" w:space="0" w:color="auto"/>
                                        <w:right w:val="none" w:sz="0" w:space="0" w:color="auto"/>
                                      </w:divBdr>
                                    </w:div>
                                  </w:divsChild>
                                </w:div>
                                <w:div w:id="906502371">
                                  <w:marLeft w:val="0"/>
                                  <w:marRight w:val="0"/>
                                  <w:marTop w:val="0"/>
                                  <w:marBottom w:val="0"/>
                                  <w:divBdr>
                                    <w:top w:val="none" w:sz="0" w:space="0" w:color="auto"/>
                                    <w:left w:val="none" w:sz="0" w:space="0" w:color="auto"/>
                                    <w:bottom w:val="none" w:sz="0" w:space="0" w:color="auto"/>
                                    <w:right w:val="none" w:sz="0" w:space="0" w:color="auto"/>
                                  </w:divBdr>
                                  <w:divsChild>
                                    <w:div w:id="2038969602">
                                      <w:marLeft w:val="0"/>
                                      <w:marRight w:val="0"/>
                                      <w:marTop w:val="0"/>
                                      <w:marBottom w:val="0"/>
                                      <w:divBdr>
                                        <w:top w:val="none" w:sz="0" w:space="0" w:color="auto"/>
                                        <w:left w:val="none" w:sz="0" w:space="0" w:color="auto"/>
                                        <w:bottom w:val="none" w:sz="0" w:space="0" w:color="auto"/>
                                        <w:right w:val="none" w:sz="0" w:space="0" w:color="auto"/>
                                      </w:divBdr>
                                    </w:div>
                                  </w:divsChild>
                                </w:div>
                                <w:div w:id="612785805">
                                  <w:marLeft w:val="0"/>
                                  <w:marRight w:val="0"/>
                                  <w:marTop w:val="0"/>
                                  <w:marBottom w:val="0"/>
                                  <w:divBdr>
                                    <w:top w:val="none" w:sz="0" w:space="0" w:color="auto"/>
                                    <w:left w:val="none" w:sz="0" w:space="0" w:color="auto"/>
                                    <w:bottom w:val="none" w:sz="0" w:space="0" w:color="auto"/>
                                    <w:right w:val="none" w:sz="0" w:space="0" w:color="auto"/>
                                  </w:divBdr>
                                  <w:divsChild>
                                    <w:div w:id="698430255">
                                      <w:marLeft w:val="0"/>
                                      <w:marRight w:val="0"/>
                                      <w:marTop w:val="0"/>
                                      <w:marBottom w:val="0"/>
                                      <w:divBdr>
                                        <w:top w:val="none" w:sz="0" w:space="0" w:color="auto"/>
                                        <w:left w:val="none" w:sz="0" w:space="0" w:color="auto"/>
                                        <w:bottom w:val="none" w:sz="0" w:space="0" w:color="auto"/>
                                        <w:right w:val="none" w:sz="0" w:space="0" w:color="auto"/>
                                      </w:divBdr>
                                    </w:div>
                                  </w:divsChild>
                                </w:div>
                                <w:div w:id="1595548045">
                                  <w:marLeft w:val="0"/>
                                  <w:marRight w:val="0"/>
                                  <w:marTop w:val="0"/>
                                  <w:marBottom w:val="0"/>
                                  <w:divBdr>
                                    <w:top w:val="none" w:sz="0" w:space="0" w:color="auto"/>
                                    <w:left w:val="none" w:sz="0" w:space="0" w:color="auto"/>
                                    <w:bottom w:val="none" w:sz="0" w:space="0" w:color="auto"/>
                                    <w:right w:val="none" w:sz="0" w:space="0" w:color="auto"/>
                                  </w:divBdr>
                                  <w:divsChild>
                                    <w:div w:id="1679504206">
                                      <w:marLeft w:val="0"/>
                                      <w:marRight w:val="0"/>
                                      <w:marTop w:val="0"/>
                                      <w:marBottom w:val="0"/>
                                      <w:divBdr>
                                        <w:top w:val="none" w:sz="0" w:space="0" w:color="auto"/>
                                        <w:left w:val="none" w:sz="0" w:space="0" w:color="auto"/>
                                        <w:bottom w:val="none" w:sz="0" w:space="0" w:color="auto"/>
                                        <w:right w:val="none" w:sz="0" w:space="0" w:color="auto"/>
                                      </w:divBdr>
                                    </w:div>
                                  </w:divsChild>
                                </w:div>
                                <w:div w:id="1774014779">
                                  <w:marLeft w:val="0"/>
                                  <w:marRight w:val="0"/>
                                  <w:marTop w:val="0"/>
                                  <w:marBottom w:val="0"/>
                                  <w:divBdr>
                                    <w:top w:val="none" w:sz="0" w:space="0" w:color="auto"/>
                                    <w:left w:val="none" w:sz="0" w:space="0" w:color="auto"/>
                                    <w:bottom w:val="none" w:sz="0" w:space="0" w:color="auto"/>
                                    <w:right w:val="none" w:sz="0" w:space="0" w:color="auto"/>
                                  </w:divBdr>
                                  <w:divsChild>
                                    <w:div w:id="733041946">
                                      <w:marLeft w:val="0"/>
                                      <w:marRight w:val="0"/>
                                      <w:marTop w:val="0"/>
                                      <w:marBottom w:val="0"/>
                                      <w:divBdr>
                                        <w:top w:val="none" w:sz="0" w:space="0" w:color="auto"/>
                                        <w:left w:val="none" w:sz="0" w:space="0" w:color="auto"/>
                                        <w:bottom w:val="none" w:sz="0" w:space="0" w:color="auto"/>
                                        <w:right w:val="none" w:sz="0" w:space="0" w:color="auto"/>
                                      </w:divBdr>
                                    </w:div>
                                  </w:divsChild>
                                </w:div>
                                <w:div w:id="800146659">
                                  <w:marLeft w:val="0"/>
                                  <w:marRight w:val="0"/>
                                  <w:marTop w:val="0"/>
                                  <w:marBottom w:val="0"/>
                                  <w:divBdr>
                                    <w:top w:val="none" w:sz="0" w:space="0" w:color="auto"/>
                                    <w:left w:val="none" w:sz="0" w:space="0" w:color="auto"/>
                                    <w:bottom w:val="none" w:sz="0" w:space="0" w:color="auto"/>
                                    <w:right w:val="none" w:sz="0" w:space="0" w:color="auto"/>
                                  </w:divBdr>
                                  <w:divsChild>
                                    <w:div w:id="1569723872">
                                      <w:marLeft w:val="0"/>
                                      <w:marRight w:val="0"/>
                                      <w:marTop w:val="0"/>
                                      <w:marBottom w:val="0"/>
                                      <w:divBdr>
                                        <w:top w:val="none" w:sz="0" w:space="0" w:color="auto"/>
                                        <w:left w:val="none" w:sz="0" w:space="0" w:color="auto"/>
                                        <w:bottom w:val="none" w:sz="0" w:space="0" w:color="auto"/>
                                        <w:right w:val="none" w:sz="0" w:space="0" w:color="auto"/>
                                      </w:divBdr>
                                    </w:div>
                                  </w:divsChild>
                                </w:div>
                                <w:div w:id="2125147738">
                                  <w:marLeft w:val="0"/>
                                  <w:marRight w:val="0"/>
                                  <w:marTop w:val="0"/>
                                  <w:marBottom w:val="0"/>
                                  <w:divBdr>
                                    <w:top w:val="none" w:sz="0" w:space="0" w:color="auto"/>
                                    <w:left w:val="none" w:sz="0" w:space="0" w:color="auto"/>
                                    <w:bottom w:val="none" w:sz="0" w:space="0" w:color="auto"/>
                                    <w:right w:val="none" w:sz="0" w:space="0" w:color="auto"/>
                                  </w:divBdr>
                                  <w:divsChild>
                                    <w:div w:id="1172840146">
                                      <w:marLeft w:val="0"/>
                                      <w:marRight w:val="0"/>
                                      <w:marTop w:val="0"/>
                                      <w:marBottom w:val="0"/>
                                      <w:divBdr>
                                        <w:top w:val="none" w:sz="0" w:space="0" w:color="auto"/>
                                        <w:left w:val="none" w:sz="0" w:space="0" w:color="auto"/>
                                        <w:bottom w:val="none" w:sz="0" w:space="0" w:color="auto"/>
                                        <w:right w:val="none" w:sz="0" w:space="0" w:color="auto"/>
                                      </w:divBdr>
                                    </w:div>
                                  </w:divsChild>
                                </w:div>
                                <w:div w:id="2072264827">
                                  <w:marLeft w:val="0"/>
                                  <w:marRight w:val="0"/>
                                  <w:marTop w:val="0"/>
                                  <w:marBottom w:val="0"/>
                                  <w:divBdr>
                                    <w:top w:val="none" w:sz="0" w:space="0" w:color="auto"/>
                                    <w:left w:val="none" w:sz="0" w:space="0" w:color="auto"/>
                                    <w:bottom w:val="none" w:sz="0" w:space="0" w:color="auto"/>
                                    <w:right w:val="none" w:sz="0" w:space="0" w:color="auto"/>
                                  </w:divBdr>
                                  <w:divsChild>
                                    <w:div w:id="1511943015">
                                      <w:marLeft w:val="0"/>
                                      <w:marRight w:val="0"/>
                                      <w:marTop w:val="0"/>
                                      <w:marBottom w:val="0"/>
                                      <w:divBdr>
                                        <w:top w:val="none" w:sz="0" w:space="0" w:color="auto"/>
                                        <w:left w:val="none" w:sz="0" w:space="0" w:color="auto"/>
                                        <w:bottom w:val="none" w:sz="0" w:space="0" w:color="auto"/>
                                        <w:right w:val="none" w:sz="0" w:space="0" w:color="auto"/>
                                      </w:divBdr>
                                    </w:div>
                                  </w:divsChild>
                                </w:div>
                                <w:div w:id="1250891730">
                                  <w:marLeft w:val="0"/>
                                  <w:marRight w:val="0"/>
                                  <w:marTop w:val="0"/>
                                  <w:marBottom w:val="0"/>
                                  <w:divBdr>
                                    <w:top w:val="none" w:sz="0" w:space="0" w:color="auto"/>
                                    <w:left w:val="none" w:sz="0" w:space="0" w:color="auto"/>
                                    <w:bottom w:val="none" w:sz="0" w:space="0" w:color="auto"/>
                                    <w:right w:val="none" w:sz="0" w:space="0" w:color="auto"/>
                                  </w:divBdr>
                                  <w:divsChild>
                                    <w:div w:id="1027100686">
                                      <w:marLeft w:val="0"/>
                                      <w:marRight w:val="0"/>
                                      <w:marTop w:val="0"/>
                                      <w:marBottom w:val="0"/>
                                      <w:divBdr>
                                        <w:top w:val="none" w:sz="0" w:space="0" w:color="auto"/>
                                        <w:left w:val="none" w:sz="0" w:space="0" w:color="auto"/>
                                        <w:bottom w:val="none" w:sz="0" w:space="0" w:color="auto"/>
                                        <w:right w:val="none" w:sz="0" w:space="0" w:color="auto"/>
                                      </w:divBdr>
                                    </w:div>
                                  </w:divsChild>
                                </w:div>
                                <w:div w:id="943077645">
                                  <w:marLeft w:val="0"/>
                                  <w:marRight w:val="0"/>
                                  <w:marTop w:val="0"/>
                                  <w:marBottom w:val="0"/>
                                  <w:divBdr>
                                    <w:top w:val="none" w:sz="0" w:space="0" w:color="auto"/>
                                    <w:left w:val="none" w:sz="0" w:space="0" w:color="auto"/>
                                    <w:bottom w:val="none" w:sz="0" w:space="0" w:color="auto"/>
                                    <w:right w:val="none" w:sz="0" w:space="0" w:color="auto"/>
                                  </w:divBdr>
                                  <w:divsChild>
                                    <w:div w:id="1889798002">
                                      <w:marLeft w:val="0"/>
                                      <w:marRight w:val="0"/>
                                      <w:marTop w:val="0"/>
                                      <w:marBottom w:val="0"/>
                                      <w:divBdr>
                                        <w:top w:val="none" w:sz="0" w:space="0" w:color="auto"/>
                                        <w:left w:val="none" w:sz="0" w:space="0" w:color="auto"/>
                                        <w:bottom w:val="none" w:sz="0" w:space="0" w:color="auto"/>
                                        <w:right w:val="none" w:sz="0" w:space="0" w:color="auto"/>
                                      </w:divBdr>
                                    </w:div>
                                  </w:divsChild>
                                </w:div>
                                <w:div w:id="1330598185">
                                  <w:marLeft w:val="0"/>
                                  <w:marRight w:val="0"/>
                                  <w:marTop w:val="0"/>
                                  <w:marBottom w:val="0"/>
                                  <w:divBdr>
                                    <w:top w:val="none" w:sz="0" w:space="0" w:color="auto"/>
                                    <w:left w:val="none" w:sz="0" w:space="0" w:color="auto"/>
                                    <w:bottom w:val="none" w:sz="0" w:space="0" w:color="auto"/>
                                    <w:right w:val="none" w:sz="0" w:space="0" w:color="auto"/>
                                  </w:divBdr>
                                  <w:divsChild>
                                    <w:div w:id="978800524">
                                      <w:marLeft w:val="0"/>
                                      <w:marRight w:val="0"/>
                                      <w:marTop w:val="0"/>
                                      <w:marBottom w:val="0"/>
                                      <w:divBdr>
                                        <w:top w:val="none" w:sz="0" w:space="0" w:color="auto"/>
                                        <w:left w:val="none" w:sz="0" w:space="0" w:color="auto"/>
                                        <w:bottom w:val="none" w:sz="0" w:space="0" w:color="auto"/>
                                        <w:right w:val="none" w:sz="0" w:space="0" w:color="auto"/>
                                      </w:divBdr>
                                    </w:div>
                                  </w:divsChild>
                                </w:div>
                                <w:div w:id="291520788">
                                  <w:marLeft w:val="0"/>
                                  <w:marRight w:val="0"/>
                                  <w:marTop w:val="0"/>
                                  <w:marBottom w:val="0"/>
                                  <w:divBdr>
                                    <w:top w:val="none" w:sz="0" w:space="0" w:color="auto"/>
                                    <w:left w:val="none" w:sz="0" w:space="0" w:color="auto"/>
                                    <w:bottom w:val="none" w:sz="0" w:space="0" w:color="auto"/>
                                    <w:right w:val="none" w:sz="0" w:space="0" w:color="auto"/>
                                  </w:divBdr>
                                  <w:divsChild>
                                    <w:div w:id="1033649550">
                                      <w:marLeft w:val="0"/>
                                      <w:marRight w:val="0"/>
                                      <w:marTop w:val="0"/>
                                      <w:marBottom w:val="0"/>
                                      <w:divBdr>
                                        <w:top w:val="none" w:sz="0" w:space="0" w:color="auto"/>
                                        <w:left w:val="none" w:sz="0" w:space="0" w:color="auto"/>
                                        <w:bottom w:val="none" w:sz="0" w:space="0" w:color="auto"/>
                                        <w:right w:val="none" w:sz="0" w:space="0" w:color="auto"/>
                                      </w:divBdr>
                                    </w:div>
                                  </w:divsChild>
                                </w:div>
                                <w:div w:id="62139869">
                                  <w:marLeft w:val="0"/>
                                  <w:marRight w:val="0"/>
                                  <w:marTop w:val="0"/>
                                  <w:marBottom w:val="0"/>
                                  <w:divBdr>
                                    <w:top w:val="none" w:sz="0" w:space="0" w:color="auto"/>
                                    <w:left w:val="none" w:sz="0" w:space="0" w:color="auto"/>
                                    <w:bottom w:val="none" w:sz="0" w:space="0" w:color="auto"/>
                                    <w:right w:val="none" w:sz="0" w:space="0" w:color="auto"/>
                                  </w:divBdr>
                                  <w:divsChild>
                                    <w:div w:id="689339474">
                                      <w:marLeft w:val="0"/>
                                      <w:marRight w:val="0"/>
                                      <w:marTop w:val="0"/>
                                      <w:marBottom w:val="0"/>
                                      <w:divBdr>
                                        <w:top w:val="none" w:sz="0" w:space="0" w:color="auto"/>
                                        <w:left w:val="none" w:sz="0" w:space="0" w:color="auto"/>
                                        <w:bottom w:val="none" w:sz="0" w:space="0" w:color="auto"/>
                                        <w:right w:val="none" w:sz="0" w:space="0" w:color="auto"/>
                                      </w:divBdr>
                                    </w:div>
                                  </w:divsChild>
                                </w:div>
                                <w:div w:id="80958788">
                                  <w:marLeft w:val="0"/>
                                  <w:marRight w:val="0"/>
                                  <w:marTop w:val="0"/>
                                  <w:marBottom w:val="0"/>
                                  <w:divBdr>
                                    <w:top w:val="none" w:sz="0" w:space="0" w:color="auto"/>
                                    <w:left w:val="none" w:sz="0" w:space="0" w:color="auto"/>
                                    <w:bottom w:val="none" w:sz="0" w:space="0" w:color="auto"/>
                                    <w:right w:val="none" w:sz="0" w:space="0" w:color="auto"/>
                                  </w:divBdr>
                                  <w:divsChild>
                                    <w:div w:id="97067154">
                                      <w:marLeft w:val="0"/>
                                      <w:marRight w:val="0"/>
                                      <w:marTop w:val="0"/>
                                      <w:marBottom w:val="0"/>
                                      <w:divBdr>
                                        <w:top w:val="none" w:sz="0" w:space="0" w:color="auto"/>
                                        <w:left w:val="none" w:sz="0" w:space="0" w:color="auto"/>
                                        <w:bottom w:val="none" w:sz="0" w:space="0" w:color="auto"/>
                                        <w:right w:val="none" w:sz="0" w:space="0" w:color="auto"/>
                                      </w:divBdr>
                                    </w:div>
                                  </w:divsChild>
                                </w:div>
                                <w:div w:id="1521316038">
                                  <w:marLeft w:val="0"/>
                                  <w:marRight w:val="0"/>
                                  <w:marTop w:val="0"/>
                                  <w:marBottom w:val="0"/>
                                  <w:divBdr>
                                    <w:top w:val="none" w:sz="0" w:space="0" w:color="auto"/>
                                    <w:left w:val="none" w:sz="0" w:space="0" w:color="auto"/>
                                    <w:bottom w:val="none" w:sz="0" w:space="0" w:color="auto"/>
                                    <w:right w:val="none" w:sz="0" w:space="0" w:color="auto"/>
                                  </w:divBdr>
                                  <w:divsChild>
                                    <w:div w:id="580918463">
                                      <w:marLeft w:val="0"/>
                                      <w:marRight w:val="0"/>
                                      <w:marTop w:val="0"/>
                                      <w:marBottom w:val="0"/>
                                      <w:divBdr>
                                        <w:top w:val="none" w:sz="0" w:space="0" w:color="auto"/>
                                        <w:left w:val="none" w:sz="0" w:space="0" w:color="auto"/>
                                        <w:bottom w:val="none" w:sz="0" w:space="0" w:color="auto"/>
                                        <w:right w:val="none" w:sz="0" w:space="0" w:color="auto"/>
                                      </w:divBdr>
                                    </w:div>
                                  </w:divsChild>
                                </w:div>
                                <w:div w:id="2137794656">
                                  <w:marLeft w:val="0"/>
                                  <w:marRight w:val="0"/>
                                  <w:marTop w:val="0"/>
                                  <w:marBottom w:val="0"/>
                                  <w:divBdr>
                                    <w:top w:val="none" w:sz="0" w:space="0" w:color="auto"/>
                                    <w:left w:val="none" w:sz="0" w:space="0" w:color="auto"/>
                                    <w:bottom w:val="none" w:sz="0" w:space="0" w:color="auto"/>
                                    <w:right w:val="none" w:sz="0" w:space="0" w:color="auto"/>
                                  </w:divBdr>
                                  <w:divsChild>
                                    <w:div w:id="164591564">
                                      <w:marLeft w:val="0"/>
                                      <w:marRight w:val="0"/>
                                      <w:marTop w:val="0"/>
                                      <w:marBottom w:val="0"/>
                                      <w:divBdr>
                                        <w:top w:val="none" w:sz="0" w:space="0" w:color="auto"/>
                                        <w:left w:val="none" w:sz="0" w:space="0" w:color="auto"/>
                                        <w:bottom w:val="none" w:sz="0" w:space="0" w:color="auto"/>
                                        <w:right w:val="none" w:sz="0" w:space="0" w:color="auto"/>
                                      </w:divBdr>
                                    </w:div>
                                  </w:divsChild>
                                </w:div>
                                <w:div w:id="1986230126">
                                  <w:marLeft w:val="0"/>
                                  <w:marRight w:val="0"/>
                                  <w:marTop w:val="0"/>
                                  <w:marBottom w:val="0"/>
                                  <w:divBdr>
                                    <w:top w:val="none" w:sz="0" w:space="0" w:color="auto"/>
                                    <w:left w:val="none" w:sz="0" w:space="0" w:color="auto"/>
                                    <w:bottom w:val="none" w:sz="0" w:space="0" w:color="auto"/>
                                    <w:right w:val="none" w:sz="0" w:space="0" w:color="auto"/>
                                  </w:divBdr>
                                  <w:divsChild>
                                    <w:div w:id="278221429">
                                      <w:marLeft w:val="0"/>
                                      <w:marRight w:val="0"/>
                                      <w:marTop w:val="0"/>
                                      <w:marBottom w:val="0"/>
                                      <w:divBdr>
                                        <w:top w:val="none" w:sz="0" w:space="0" w:color="auto"/>
                                        <w:left w:val="none" w:sz="0" w:space="0" w:color="auto"/>
                                        <w:bottom w:val="none" w:sz="0" w:space="0" w:color="auto"/>
                                        <w:right w:val="none" w:sz="0" w:space="0" w:color="auto"/>
                                      </w:divBdr>
                                    </w:div>
                                  </w:divsChild>
                                </w:div>
                                <w:div w:id="1361273319">
                                  <w:marLeft w:val="0"/>
                                  <w:marRight w:val="0"/>
                                  <w:marTop w:val="0"/>
                                  <w:marBottom w:val="0"/>
                                  <w:divBdr>
                                    <w:top w:val="none" w:sz="0" w:space="0" w:color="auto"/>
                                    <w:left w:val="none" w:sz="0" w:space="0" w:color="auto"/>
                                    <w:bottom w:val="none" w:sz="0" w:space="0" w:color="auto"/>
                                    <w:right w:val="none" w:sz="0" w:space="0" w:color="auto"/>
                                  </w:divBdr>
                                  <w:divsChild>
                                    <w:div w:id="1420440695">
                                      <w:marLeft w:val="0"/>
                                      <w:marRight w:val="0"/>
                                      <w:marTop w:val="0"/>
                                      <w:marBottom w:val="0"/>
                                      <w:divBdr>
                                        <w:top w:val="none" w:sz="0" w:space="0" w:color="auto"/>
                                        <w:left w:val="none" w:sz="0" w:space="0" w:color="auto"/>
                                        <w:bottom w:val="none" w:sz="0" w:space="0" w:color="auto"/>
                                        <w:right w:val="none" w:sz="0" w:space="0" w:color="auto"/>
                                      </w:divBdr>
                                    </w:div>
                                  </w:divsChild>
                                </w:div>
                                <w:div w:id="923801643">
                                  <w:marLeft w:val="0"/>
                                  <w:marRight w:val="0"/>
                                  <w:marTop w:val="0"/>
                                  <w:marBottom w:val="0"/>
                                  <w:divBdr>
                                    <w:top w:val="none" w:sz="0" w:space="0" w:color="auto"/>
                                    <w:left w:val="none" w:sz="0" w:space="0" w:color="auto"/>
                                    <w:bottom w:val="none" w:sz="0" w:space="0" w:color="auto"/>
                                    <w:right w:val="none" w:sz="0" w:space="0" w:color="auto"/>
                                  </w:divBdr>
                                  <w:divsChild>
                                    <w:div w:id="116946767">
                                      <w:marLeft w:val="0"/>
                                      <w:marRight w:val="0"/>
                                      <w:marTop w:val="0"/>
                                      <w:marBottom w:val="0"/>
                                      <w:divBdr>
                                        <w:top w:val="none" w:sz="0" w:space="0" w:color="auto"/>
                                        <w:left w:val="none" w:sz="0" w:space="0" w:color="auto"/>
                                        <w:bottom w:val="none" w:sz="0" w:space="0" w:color="auto"/>
                                        <w:right w:val="none" w:sz="0" w:space="0" w:color="auto"/>
                                      </w:divBdr>
                                    </w:div>
                                  </w:divsChild>
                                </w:div>
                                <w:div w:id="545028777">
                                  <w:marLeft w:val="0"/>
                                  <w:marRight w:val="0"/>
                                  <w:marTop w:val="0"/>
                                  <w:marBottom w:val="0"/>
                                  <w:divBdr>
                                    <w:top w:val="none" w:sz="0" w:space="0" w:color="auto"/>
                                    <w:left w:val="none" w:sz="0" w:space="0" w:color="auto"/>
                                    <w:bottom w:val="none" w:sz="0" w:space="0" w:color="auto"/>
                                    <w:right w:val="none" w:sz="0" w:space="0" w:color="auto"/>
                                  </w:divBdr>
                                  <w:divsChild>
                                    <w:div w:id="1047416855">
                                      <w:marLeft w:val="0"/>
                                      <w:marRight w:val="0"/>
                                      <w:marTop w:val="0"/>
                                      <w:marBottom w:val="0"/>
                                      <w:divBdr>
                                        <w:top w:val="none" w:sz="0" w:space="0" w:color="auto"/>
                                        <w:left w:val="none" w:sz="0" w:space="0" w:color="auto"/>
                                        <w:bottom w:val="none" w:sz="0" w:space="0" w:color="auto"/>
                                        <w:right w:val="none" w:sz="0" w:space="0" w:color="auto"/>
                                      </w:divBdr>
                                    </w:div>
                                  </w:divsChild>
                                </w:div>
                                <w:div w:id="1744402975">
                                  <w:marLeft w:val="0"/>
                                  <w:marRight w:val="0"/>
                                  <w:marTop w:val="0"/>
                                  <w:marBottom w:val="0"/>
                                  <w:divBdr>
                                    <w:top w:val="none" w:sz="0" w:space="0" w:color="auto"/>
                                    <w:left w:val="none" w:sz="0" w:space="0" w:color="auto"/>
                                    <w:bottom w:val="none" w:sz="0" w:space="0" w:color="auto"/>
                                    <w:right w:val="none" w:sz="0" w:space="0" w:color="auto"/>
                                  </w:divBdr>
                                  <w:divsChild>
                                    <w:div w:id="1073889831">
                                      <w:marLeft w:val="0"/>
                                      <w:marRight w:val="0"/>
                                      <w:marTop w:val="0"/>
                                      <w:marBottom w:val="0"/>
                                      <w:divBdr>
                                        <w:top w:val="none" w:sz="0" w:space="0" w:color="auto"/>
                                        <w:left w:val="none" w:sz="0" w:space="0" w:color="auto"/>
                                        <w:bottom w:val="none" w:sz="0" w:space="0" w:color="auto"/>
                                        <w:right w:val="none" w:sz="0" w:space="0" w:color="auto"/>
                                      </w:divBdr>
                                    </w:div>
                                  </w:divsChild>
                                </w:div>
                                <w:div w:id="1155754766">
                                  <w:marLeft w:val="0"/>
                                  <w:marRight w:val="0"/>
                                  <w:marTop w:val="0"/>
                                  <w:marBottom w:val="0"/>
                                  <w:divBdr>
                                    <w:top w:val="none" w:sz="0" w:space="0" w:color="auto"/>
                                    <w:left w:val="none" w:sz="0" w:space="0" w:color="auto"/>
                                    <w:bottom w:val="none" w:sz="0" w:space="0" w:color="auto"/>
                                    <w:right w:val="none" w:sz="0" w:space="0" w:color="auto"/>
                                  </w:divBdr>
                                  <w:divsChild>
                                    <w:div w:id="723790956">
                                      <w:marLeft w:val="0"/>
                                      <w:marRight w:val="0"/>
                                      <w:marTop w:val="0"/>
                                      <w:marBottom w:val="0"/>
                                      <w:divBdr>
                                        <w:top w:val="none" w:sz="0" w:space="0" w:color="auto"/>
                                        <w:left w:val="none" w:sz="0" w:space="0" w:color="auto"/>
                                        <w:bottom w:val="none" w:sz="0" w:space="0" w:color="auto"/>
                                        <w:right w:val="none" w:sz="0" w:space="0" w:color="auto"/>
                                      </w:divBdr>
                                    </w:div>
                                  </w:divsChild>
                                </w:div>
                                <w:div w:id="1261374501">
                                  <w:marLeft w:val="0"/>
                                  <w:marRight w:val="0"/>
                                  <w:marTop w:val="0"/>
                                  <w:marBottom w:val="0"/>
                                  <w:divBdr>
                                    <w:top w:val="none" w:sz="0" w:space="0" w:color="auto"/>
                                    <w:left w:val="none" w:sz="0" w:space="0" w:color="auto"/>
                                    <w:bottom w:val="none" w:sz="0" w:space="0" w:color="auto"/>
                                    <w:right w:val="none" w:sz="0" w:space="0" w:color="auto"/>
                                  </w:divBdr>
                                  <w:divsChild>
                                    <w:div w:id="697586786">
                                      <w:marLeft w:val="0"/>
                                      <w:marRight w:val="0"/>
                                      <w:marTop w:val="0"/>
                                      <w:marBottom w:val="0"/>
                                      <w:divBdr>
                                        <w:top w:val="none" w:sz="0" w:space="0" w:color="auto"/>
                                        <w:left w:val="none" w:sz="0" w:space="0" w:color="auto"/>
                                        <w:bottom w:val="none" w:sz="0" w:space="0" w:color="auto"/>
                                        <w:right w:val="none" w:sz="0" w:space="0" w:color="auto"/>
                                      </w:divBdr>
                                    </w:div>
                                  </w:divsChild>
                                </w:div>
                                <w:div w:id="1747914529">
                                  <w:marLeft w:val="0"/>
                                  <w:marRight w:val="0"/>
                                  <w:marTop w:val="0"/>
                                  <w:marBottom w:val="0"/>
                                  <w:divBdr>
                                    <w:top w:val="none" w:sz="0" w:space="0" w:color="auto"/>
                                    <w:left w:val="none" w:sz="0" w:space="0" w:color="auto"/>
                                    <w:bottom w:val="none" w:sz="0" w:space="0" w:color="auto"/>
                                    <w:right w:val="none" w:sz="0" w:space="0" w:color="auto"/>
                                  </w:divBdr>
                                  <w:divsChild>
                                    <w:div w:id="1652707403">
                                      <w:marLeft w:val="0"/>
                                      <w:marRight w:val="0"/>
                                      <w:marTop w:val="0"/>
                                      <w:marBottom w:val="0"/>
                                      <w:divBdr>
                                        <w:top w:val="none" w:sz="0" w:space="0" w:color="auto"/>
                                        <w:left w:val="none" w:sz="0" w:space="0" w:color="auto"/>
                                        <w:bottom w:val="none" w:sz="0" w:space="0" w:color="auto"/>
                                        <w:right w:val="none" w:sz="0" w:space="0" w:color="auto"/>
                                      </w:divBdr>
                                    </w:div>
                                  </w:divsChild>
                                </w:div>
                                <w:div w:id="2120172872">
                                  <w:marLeft w:val="0"/>
                                  <w:marRight w:val="0"/>
                                  <w:marTop w:val="0"/>
                                  <w:marBottom w:val="0"/>
                                  <w:divBdr>
                                    <w:top w:val="none" w:sz="0" w:space="0" w:color="auto"/>
                                    <w:left w:val="none" w:sz="0" w:space="0" w:color="auto"/>
                                    <w:bottom w:val="none" w:sz="0" w:space="0" w:color="auto"/>
                                    <w:right w:val="none" w:sz="0" w:space="0" w:color="auto"/>
                                  </w:divBdr>
                                  <w:divsChild>
                                    <w:div w:id="1702048504">
                                      <w:marLeft w:val="0"/>
                                      <w:marRight w:val="0"/>
                                      <w:marTop w:val="0"/>
                                      <w:marBottom w:val="0"/>
                                      <w:divBdr>
                                        <w:top w:val="none" w:sz="0" w:space="0" w:color="auto"/>
                                        <w:left w:val="none" w:sz="0" w:space="0" w:color="auto"/>
                                        <w:bottom w:val="none" w:sz="0" w:space="0" w:color="auto"/>
                                        <w:right w:val="none" w:sz="0" w:space="0" w:color="auto"/>
                                      </w:divBdr>
                                    </w:div>
                                  </w:divsChild>
                                </w:div>
                                <w:div w:id="287323101">
                                  <w:marLeft w:val="0"/>
                                  <w:marRight w:val="0"/>
                                  <w:marTop w:val="0"/>
                                  <w:marBottom w:val="0"/>
                                  <w:divBdr>
                                    <w:top w:val="none" w:sz="0" w:space="0" w:color="auto"/>
                                    <w:left w:val="none" w:sz="0" w:space="0" w:color="auto"/>
                                    <w:bottom w:val="none" w:sz="0" w:space="0" w:color="auto"/>
                                    <w:right w:val="none" w:sz="0" w:space="0" w:color="auto"/>
                                  </w:divBdr>
                                  <w:divsChild>
                                    <w:div w:id="171069456">
                                      <w:marLeft w:val="0"/>
                                      <w:marRight w:val="0"/>
                                      <w:marTop w:val="0"/>
                                      <w:marBottom w:val="0"/>
                                      <w:divBdr>
                                        <w:top w:val="none" w:sz="0" w:space="0" w:color="auto"/>
                                        <w:left w:val="none" w:sz="0" w:space="0" w:color="auto"/>
                                        <w:bottom w:val="none" w:sz="0" w:space="0" w:color="auto"/>
                                        <w:right w:val="none" w:sz="0" w:space="0" w:color="auto"/>
                                      </w:divBdr>
                                    </w:div>
                                  </w:divsChild>
                                </w:div>
                                <w:div w:id="1711490643">
                                  <w:marLeft w:val="0"/>
                                  <w:marRight w:val="0"/>
                                  <w:marTop w:val="0"/>
                                  <w:marBottom w:val="0"/>
                                  <w:divBdr>
                                    <w:top w:val="none" w:sz="0" w:space="0" w:color="auto"/>
                                    <w:left w:val="none" w:sz="0" w:space="0" w:color="auto"/>
                                    <w:bottom w:val="none" w:sz="0" w:space="0" w:color="auto"/>
                                    <w:right w:val="none" w:sz="0" w:space="0" w:color="auto"/>
                                  </w:divBdr>
                                  <w:divsChild>
                                    <w:div w:id="772436392">
                                      <w:marLeft w:val="0"/>
                                      <w:marRight w:val="0"/>
                                      <w:marTop w:val="0"/>
                                      <w:marBottom w:val="0"/>
                                      <w:divBdr>
                                        <w:top w:val="none" w:sz="0" w:space="0" w:color="auto"/>
                                        <w:left w:val="none" w:sz="0" w:space="0" w:color="auto"/>
                                        <w:bottom w:val="none" w:sz="0" w:space="0" w:color="auto"/>
                                        <w:right w:val="none" w:sz="0" w:space="0" w:color="auto"/>
                                      </w:divBdr>
                                    </w:div>
                                  </w:divsChild>
                                </w:div>
                                <w:div w:id="1841847885">
                                  <w:marLeft w:val="0"/>
                                  <w:marRight w:val="0"/>
                                  <w:marTop w:val="0"/>
                                  <w:marBottom w:val="0"/>
                                  <w:divBdr>
                                    <w:top w:val="none" w:sz="0" w:space="0" w:color="auto"/>
                                    <w:left w:val="none" w:sz="0" w:space="0" w:color="auto"/>
                                    <w:bottom w:val="none" w:sz="0" w:space="0" w:color="auto"/>
                                    <w:right w:val="none" w:sz="0" w:space="0" w:color="auto"/>
                                  </w:divBdr>
                                  <w:divsChild>
                                    <w:div w:id="1873566616">
                                      <w:marLeft w:val="0"/>
                                      <w:marRight w:val="0"/>
                                      <w:marTop w:val="0"/>
                                      <w:marBottom w:val="0"/>
                                      <w:divBdr>
                                        <w:top w:val="none" w:sz="0" w:space="0" w:color="auto"/>
                                        <w:left w:val="none" w:sz="0" w:space="0" w:color="auto"/>
                                        <w:bottom w:val="none" w:sz="0" w:space="0" w:color="auto"/>
                                        <w:right w:val="none" w:sz="0" w:space="0" w:color="auto"/>
                                      </w:divBdr>
                                    </w:div>
                                  </w:divsChild>
                                </w:div>
                                <w:div w:id="1375882174">
                                  <w:marLeft w:val="0"/>
                                  <w:marRight w:val="0"/>
                                  <w:marTop w:val="0"/>
                                  <w:marBottom w:val="0"/>
                                  <w:divBdr>
                                    <w:top w:val="none" w:sz="0" w:space="0" w:color="auto"/>
                                    <w:left w:val="none" w:sz="0" w:space="0" w:color="auto"/>
                                    <w:bottom w:val="none" w:sz="0" w:space="0" w:color="auto"/>
                                    <w:right w:val="none" w:sz="0" w:space="0" w:color="auto"/>
                                  </w:divBdr>
                                  <w:divsChild>
                                    <w:div w:id="1223523012">
                                      <w:marLeft w:val="0"/>
                                      <w:marRight w:val="0"/>
                                      <w:marTop w:val="0"/>
                                      <w:marBottom w:val="0"/>
                                      <w:divBdr>
                                        <w:top w:val="none" w:sz="0" w:space="0" w:color="auto"/>
                                        <w:left w:val="none" w:sz="0" w:space="0" w:color="auto"/>
                                        <w:bottom w:val="none" w:sz="0" w:space="0" w:color="auto"/>
                                        <w:right w:val="none" w:sz="0" w:space="0" w:color="auto"/>
                                      </w:divBdr>
                                    </w:div>
                                  </w:divsChild>
                                </w:div>
                                <w:div w:id="2110003604">
                                  <w:marLeft w:val="0"/>
                                  <w:marRight w:val="0"/>
                                  <w:marTop w:val="0"/>
                                  <w:marBottom w:val="0"/>
                                  <w:divBdr>
                                    <w:top w:val="none" w:sz="0" w:space="0" w:color="auto"/>
                                    <w:left w:val="none" w:sz="0" w:space="0" w:color="auto"/>
                                    <w:bottom w:val="none" w:sz="0" w:space="0" w:color="auto"/>
                                    <w:right w:val="none" w:sz="0" w:space="0" w:color="auto"/>
                                  </w:divBdr>
                                  <w:divsChild>
                                    <w:div w:id="1267470043">
                                      <w:marLeft w:val="0"/>
                                      <w:marRight w:val="0"/>
                                      <w:marTop w:val="0"/>
                                      <w:marBottom w:val="0"/>
                                      <w:divBdr>
                                        <w:top w:val="none" w:sz="0" w:space="0" w:color="auto"/>
                                        <w:left w:val="none" w:sz="0" w:space="0" w:color="auto"/>
                                        <w:bottom w:val="none" w:sz="0" w:space="0" w:color="auto"/>
                                        <w:right w:val="none" w:sz="0" w:space="0" w:color="auto"/>
                                      </w:divBdr>
                                    </w:div>
                                  </w:divsChild>
                                </w:div>
                                <w:div w:id="415245015">
                                  <w:marLeft w:val="0"/>
                                  <w:marRight w:val="0"/>
                                  <w:marTop w:val="0"/>
                                  <w:marBottom w:val="0"/>
                                  <w:divBdr>
                                    <w:top w:val="none" w:sz="0" w:space="0" w:color="auto"/>
                                    <w:left w:val="none" w:sz="0" w:space="0" w:color="auto"/>
                                    <w:bottom w:val="none" w:sz="0" w:space="0" w:color="auto"/>
                                    <w:right w:val="none" w:sz="0" w:space="0" w:color="auto"/>
                                  </w:divBdr>
                                  <w:divsChild>
                                    <w:div w:id="1591961591">
                                      <w:marLeft w:val="0"/>
                                      <w:marRight w:val="0"/>
                                      <w:marTop w:val="0"/>
                                      <w:marBottom w:val="0"/>
                                      <w:divBdr>
                                        <w:top w:val="none" w:sz="0" w:space="0" w:color="auto"/>
                                        <w:left w:val="none" w:sz="0" w:space="0" w:color="auto"/>
                                        <w:bottom w:val="none" w:sz="0" w:space="0" w:color="auto"/>
                                        <w:right w:val="none" w:sz="0" w:space="0" w:color="auto"/>
                                      </w:divBdr>
                                    </w:div>
                                  </w:divsChild>
                                </w:div>
                                <w:div w:id="206797164">
                                  <w:marLeft w:val="0"/>
                                  <w:marRight w:val="0"/>
                                  <w:marTop w:val="0"/>
                                  <w:marBottom w:val="0"/>
                                  <w:divBdr>
                                    <w:top w:val="none" w:sz="0" w:space="0" w:color="auto"/>
                                    <w:left w:val="none" w:sz="0" w:space="0" w:color="auto"/>
                                    <w:bottom w:val="none" w:sz="0" w:space="0" w:color="auto"/>
                                    <w:right w:val="none" w:sz="0" w:space="0" w:color="auto"/>
                                  </w:divBdr>
                                  <w:divsChild>
                                    <w:div w:id="852231238">
                                      <w:marLeft w:val="0"/>
                                      <w:marRight w:val="0"/>
                                      <w:marTop w:val="0"/>
                                      <w:marBottom w:val="0"/>
                                      <w:divBdr>
                                        <w:top w:val="none" w:sz="0" w:space="0" w:color="auto"/>
                                        <w:left w:val="none" w:sz="0" w:space="0" w:color="auto"/>
                                        <w:bottom w:val="none" w:sz="0" w:space="0" w:color="auto"/>
                                        <w:right w:val="none" w:sz="0" w:space="0" w:color="auto"/>
                                      </w:divBdr>
                                    </w:div>
                                  </w:divsChild>
                                </w:div>
                                <w:div w:id="1208757386">
                                  <w:marLeft w:val="0"/>
                                  <w:marRight w:val="0"/>
                                  <w:marTop w:val="0"/>
                                  <w:marBottom w:val="0"/>
                                  <w:divBdr>
                                    <w:top w:val="none" w:sz="0" w:space="0" w:color="auto"/>
                                    <w:left w:val="none" w:sz="0" w:space="0" w:color="auto"/>
                                    <w:bottom w:val="none" w:sz="0" w:space="0" w:color="auto"/>
                                    <w:right w:val="none" w:sz="0" w:space="0" w:color="auto"/>
                                  </w:divBdr>
                                  <w:divsChild>
                                    <w:div w:id="1276017444">
                                      <w:marLeft w:val="0"/>
                                      <w:marRight w:val="0"/>
                                      <w:marTop w:val="0"/>
                                      <w:marBottom w:val="0"/>
                                      <w:divBdr>
                                        <w:top w:val="none" w:sz="0" w:space="0" w:color="auto"/>
                                        <w:left w:val="none" w:sz="0" w:space="0" w:color="auto"/>
                                        <w:bottom w:val="none" w:sz="0" w:space="0" w:color="auto"/>
                                        <w:right w:val="none" w:sz="0" w:space="0" w:color="auto"/>
                                      </w:divBdr>
                                    </w:div>
                                  </w:divsChild>
                                </w:div>
                                <w:div w:id="1762987865">
                                  <w:marLeft w:val="0"/>
                                  <w:marRight w:val="0"/>
                                  <w:marTop w:val="0"/>
                                  <w:marBottom w:val="0"/>
                                  <w:divBdr>
                                    <w:top w:val="none" w:sz="0" w:space="0" w:color="auto"/>
                                    <w:left w:val="none" w:sz="0" w:space="0" w:color="auto"/>
                                    <w:bottom w:val="none" w:sz="0" w:space="0" w:color="auto"/>
                                    <w:right w:val="none" w:sz="0" w:space="0" w:color="auto"/>
                                  </w:divBdr>
                                  <w:divsChild>
                                    <w:div w:id="873156776">
                                      <w:marLeft w:val="0"/>
                                      <w:marRight w:val="0"/>
                                      <w:marTop w:val="0"/>
                                      <w:marBottom w:val="0"/>
                                      <w:divBdr>
                                        <w:top w:val="none" w:sz="0" w:space="0" w:color="auto"/>
                                        <w:left w:val="none" w:sz="0" w:space="0" w:color="auto"/>
                                        <w:bottom w:val="none" w:sz="0" w:space="0" w:color="auto"/>
                                        <w:right w:val="none" w:sz="0" w:space="0" w:color="auto"/>
                                      </w:divBdr>
                                    </w:div>
                                  </w:divsChild>
                                </w:div>
                                <w:div w:id="2106534548">
                                  <w:marLeft w:val="0"/>
                                  <w:marRight w:val="0"/>
                                  <w:marTop w:val="0"/>
                                  <w:marBottom w:val="0"/>
                                  <w:divBdr>
                                    <w:top w:val="none" w:sz="0" w:space="0" w:color="auto"/>
                                    <w:left w:val="none" w:sz="0" w:space="0" w:color="auto"/>
                                    <w:bottom w:val="none" w:sz="0" w:space="0" w:color="auto"/>
                                    <w:right w:val="none" w:sz="0" w:space="0" w:color="auto"/>
                                  </w:divBdr>
                                  <w:divsChild>
                                    <w:div w:id="1736585826">
                                      <w:marLeft w:val="0"/>
                                      <w:marRight w:val="0"/>
                                      <w:marTop w:val="0"/>
                                      <w:marBottom w:val="0"/>
                                      <w:divBdr>
                                        <w:top w:val="none" w:sz="0" w:space="0" w:color="auto"/>
                                        <w:left w:val="none" w:sz="0" w:space="0" w:color="auto"/>
                                        <w:bottom w:val="none" w:sz="0" w:space="0" w:color="auto"/>
                                        <w:right w:val="none" w:sz="0" w:space="0" w:color="auto"/>
                                      </w:divBdr>
                                    </w:div>
                                  </w:divsChild>
                                </w:div>
                                <w:div w:id="633292578">
                                  <w:marLeft w:val="0"/>
                                  <w:marRight w:val="0"/>
                                  <w:marTop w:val="0"/>
                                  <w:marBottom w:val="0"/>
                                  <w:divBdr>
                                    <w:top w:val="none" w:sz="0" w:space="0" w:color="auto"/>
                                    <w:left w:val="none" w:sz="0" w:space="0" w:color="auto"/>
                                    <w:bottom w:val="none" w:sz="0" w:space="0" w:color="auto"/>
                                    <w:right w:val="none" w:sz="0" w:space="0" w:color="auto"/>
                                  </w:divBdr>
                                  <w:divsChild>
                                    <w:div w:id="292830543">
                                      <w:marLeft w:val="0"/>
                                      <w:marRight w:val="0"/>
                                      <w:marTop w:val="0"/>
                                      <w:marBottom w:val="0"/>
                                      <w:divBdr>
                                        <w:top w:val="none" w:sz="0" w:space="0" w:color="auto"/>
                                        <w:left w:val="none" w:sz="0" w:space="0" w:color="auto"/>
                                        <w:bottom w:val="none" w:sz="0" w:space="0" w:color="auto"/>
                                        <w:right w:val="none" w:sz="0" w:space="0" w:color="auto"/>
                                      </w:divBdr>
                                    </w:div>
                                  </w:divsChild>
                                </w:div>
                                <w:div w:id="256333108">
                                  <w:marLeft w:val="0"/>
                                  <w:marRight w:val="0"/>
                                  <w:marTop w:val="0"/>
                                  <w:marBottom w:val="0"/>
                                  <w:divBdr>
                                    <w:top w:val="none" w:sz="0" w:space="0" w:color="auto"/>
                                    <w:left w:val="none" w:sz="0" w:space="0" w:color="auto"/>
                                    <w:bottom w:val="none" w:sz="0" w:space="0" w:color="auto"/>
                                    <w:right w:val="none" w:sz="0" w:space="0" w:color="auto"/>
                                  </w:divBdr>
                                </w:div>
                                <w:div w:id="13332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35587">
                      <w:marLeft w:val="0"/>
                      <w:marRight w:val="0"/>
                      <w:marTop w:val="0"/>
                      <w:marBottom w:val="0"/>
                      <w:divBdr>
                        <w:top w:val="none" w:sz="0" w:space="0" w:color="auto"/>
                        <w:left w:val="none" w:sz="0" w:space="0" w:color="auto"/>
                        <w:bottom w:val="none" w:sz="0" w:space="0" w:color="auto"/>
                        <w:right w:val="none" w:sz="0" w:space="0" w:color="auto"/>
                      </w:divBdr>
                      <w:divsChild>
                        <w:div w:id="1310523576">
                          <w:marLeft w:val="0"/>
                          <w:marRight w:val="0"/>
                          <w:marTop w:val="0"/>
                          <w:marBottom w:val="0"/>
                          <w:divBdr>
                            <w:top w:val="none" w:sz="0" w:space="0" w:color="auto"/>
                            <w:left w:val="none" w:sz="0" w:space="0" w:color="auto"/>
                            <w:bottom w:val="none" w:sz="0" w:space="0" w:color="auto"/>
                            <w:right w:val="none" w:sz="0" w:space="0" w:color="auto"/>
                          </w:divBdr>
                          <w:divsChild>
                            <w:div w:id="2141530494">
                              <w:marLeft w:val="0"/>
                              <w:marRight w:val="0"/>
                              <w:marTop w:val="0"/>
                              <w:marBottom w:val="0"/>
                              <w:divBdr>
                                <w:top w:val="none" w:sz="0" w:space="0" w:color="auto"/>
                                <w:left w:val="none" w:sz="0" w:space="0" w:color="auto"/>
                                <w:bottom w:val="none" w:sz="0" w:space="0" w:color="auto"/>
                                <w:right w:val="none" w:sz="0" w:space="0" w:color="auto"/>
                              </w:divBdr>
                              <w:divsChild>
                                <w:div w:id="2015187748">
                                  <w:marLeft w:val="0"/>
                                  <w:marRight w:val="0"/>
                                  <w:marTop w:val="0"/>
                                  <w:marBottom w:val="0"/>
                                  <w:divBdr>
                                    <w:top w:val="none" w:sz="0" w:space="0" w:color="auto"/>
                                    <w:left w:val="none" w:sz="0" w:space="0" w:color="auto"/>
                                    <w:bottom w:val="none" w:sz="0" w:space="0" w:color="auto"/>
                                    <w:right w:val="none" w:sz="0" w:space="0" w:color="auto"/>
                                  </w:divBdr>
                                </w:div>
                                <w:div w:id="889731172">
                                  <w:marLeft w:val="0"/>
                                  <w:marRight w:val="0"/>
                                  <w:marTop w:val="0"/>
                                  <w:marBottom w:val="0"/>
                                  <w:divBdr>
                                    <w:top w:val="none" w:sz="0" w:space="0" w:color="auto"/>
                                    <w:left w:val="none" w:sz="0" w:space="0" w:color="auto"/>
                                    <w:bottom w:val="none" w:sz="0" w:space="0" w:color="auto"/>
                                    <w:right w:val="none" w:sz="0" w:space="0" w:color="auto"/>
                                  </w:divBdr>
                                </w:div>
                                <w:div w:id="1824395830">
                                  <w:marLeft w:val="0"/>
                                  <w:marRight w:val="0"/>
                                  <w:marTop w:val="0"/>
                                  <w:marBottom w:val="0"/>
                                  <w:divBdr>
                                    <w:top w:val="none" w:sz="0" w:space="0" w:color="auto"/>
                                    <w:left w:val="none" w:sz="0" w:space="0" w:color="auto"/>
                                    <w:bottom w:val="none" w:sz="0" w:space="0" w:color="auto"/>
                                    <w:right w:val="none" w:sz="0" w:space="0" w:color="auto"/>
                                  </w:divBdr>
                                </w:div>
                                <w:div w:id="653685263">
                                  <w:marLeft w:val="0"/>
                                  <w:marRight w:val="0"/>
                                  <w:marTop w:val="0"/>
                                  <w:marBottom w:val="0"/>
                                  <w:divBdr>
                                    <w:top w:val="none" w:sz="0" w:space="0" w:color="auto"/>
                                    <w:left w:val="none" w:sz="0" w:space="0" w:color="auto"/>
                                    <w:bottom w:val="none" w:sz="0" w:space="0" w:color="auto"/>
                                    <w:right w:val="none" w:sz="0" w:space="0" w:color="auto"/>
                                  </w:divBdr>
                                </w:div>
                                <w:div w:id="1474444360">
                                  <w:marLeft w:val="0"/>
                                  <w:marRight w:val="0"/>
                                  <w:marTop w:val="0"/>
                                  <w:marBottom w:val="0"/>
                                  <w:divBdr>
                                    <w:top w:val="none" w:sz="0" w:space="0" w:color="auto"/>
                                    <w:left w:val="none" w:sz="0" w:space="0" w:color="auto"/>
                                    <w:bottom w:val="none" w:sz="0" w:space="0" w:color="auto"/>
                                    <w:right w:val="none" w:sz="0" w:space="0" w:color="auto"/>
                                  </w:divBdr>
                                </w:div>
                                <w:div w:id="612517981">
                                  <w:marLeft w:val="0"/>
                                  <w:marRight w:val="0"/>
                                  <w:marTop w:val="0"/>
                                  <w:marBottom w:val="0"/>
                                  <w:divBdr>
                                    <w:top w:val="none" w:sz="0" w:space="0" w:color="auto"/>
                                    <w:left w:val="none" w:sz="0" w:space="0" w:color="auto"/>
                                    <w:bottom w:val="none" w:sz="0" w:space="0" w:color="auto"/>
                                    <w:right w:val="none" w:sz="0" w:space="0" w:color="auto"/>
                                  </w:divBdr>
                                </w:div>
                                <w:div w:id="753164083">
                                  <w:marLeft w:val="0"/>
                                  <w:marRight w:val="0"/>
                                  <w:marTop w:val="0"/>
                                  <w:marBottom w:val="0"/>
                                  <w:divBdr>
                                    <w:top w:val="none" w:sz="0" w:space="0" w:color="auto"/>
                                    <w:left w:val="none" w:sz="0" w:space="0" w:color="auto"/>
                                    <w:bottom w:val="none" w:sz="0" w:space="0" w:color="auto"/>
                                    <w:right w:val="none" w:sz="0" w:space="0" w:color="auto"/>
                                  </w:divBdr>
                                </w:div>
                                <w:div w:id="1363820722">
                                  <w:marLeft w:val="0"/>
                                  <w:marRight w:val="0"/>
                                  <w:marTop w:val="0"/>
                                  <w:marBottom w:val="0"/>
                                  <w:divBdr>
                                    <w:top w:val="none" w:sz="0" w:space="0" w:color="auto"/>
                                    <w:left w:val="none" w:sz="0" w:space="0" w:color="auto"/>
                                    <w:bottom w:val="none" w:sz="0" w:space="0" w:color="auto"/>
                                    <w:right w:val="none" w:sz="0" w:space="0" w:color="auto"/>
                                  </w:divBdr>
                                </w:div>
                                <w:div w:id="46144782">
                                  <w:marLeft w:val="0"/>
                                  <w:marRight w:val="0"/>
                                  <w:marTop w:val="0"/>
                                  <w:marBottom w:val="0"/>
                                  <w:divBdr>
                                    <w:top w:val="none" w:sz="0" w:space="0" w:color="auto"/>
                                    <w:left w:val="none" w:sz="0" w:space="0" w:color="auto"/>
                                    <w:bottom w:val="none" w:sz="0" w:space="0" w:color="auto"/>
                                    <w:right w:val="none" w:sz="0" w:space="0" w:color="auto"/>
                                  </w:divBdr>
                                </w:div>
                                <w:div w:id="946230800">
                                  <w:marLeft w:val="0"/>
                                  <w:marRight w:val="0"/>
                                  <w:marTop w:val="0"/>
                                  <w:marBottom w:val="0"/>
                                  <w:divBdr>
                                    <w:top w:val="none" w:sz="0" w:space="0" w:color="auto"/>
                                    <w:left w:val="none" w:sz="0" w:space="0" w:color="auto"/>
                                    <w:bottom w:val="none" w:sz="0" w:space="0" w:color="auto"/>
                                    <w:right w:val="none" w:sz="0" w:space="0" w:color="auto"/>
                                  </w:divBdr>
                                </w:div>
                                <w:div w:id="1403529998">
                                  <w:marLeft w:val="0"/>
                                  <w:marRight w:val="0"/>
                                  <w:marTop w:val="0"/>
                                  <w:marBottom w:val="0"/>
                                  <w:divBdr>
                                    <w:top w:val="none" w:sz="0" w:space="0" w:color="auto"/>
                                    <w:left w:val="none" w:sz="0" w:space="0" w:color="auto"/>
                                    <w:bottom w:val="none" w:sz="0" w:space="0" w:color="auto"/>
                                    <w:right w:val="none" w:sz="0" w:space="0" w:color="auto"/>
                                  </w:divBdr>
                                </w:div>
                                <w:div w:id="1196307869">
                                  <w:marLeft w:val="0"/>
                                  <w:marRight w:val="0"/>
                                  <w:marTop w:val="0"/>
                                  <w:marBottom w:val="0"/>
                                  <w:divBdr>
                                    <w:top w:val="none" w:sz="0" w:space="0" w:color="auto"/>
                                    <w:left w:val="none" w:sz="0" w:space="0" w:color="auto"/>
                                    <w:bottom w:val="none" w:sz="0" w:space="0" w:color="auto"/>
                                    <w:right w:val="none" w:sz="0" w:space="0" w:color="auto"/>
                                  </w:divBdr>
                                </w:div>
                                <w:div w:id="1821802424">
                                  <w:marLeft w:val="0"/>
                                  <w:marRight w:val="0"/>
                                  <w:marTop w:val="0"/>
                                  <w:marBottom w:val="0"/>
                                  <w:divBdr>
                                    <w:top w:val="none" w:sz="0" w:space="0" w:color="auto"/>
                                    <w:left w:val="none" w:sz="0" w:space="0" w:color="auto"/>
                                    <w:bottom w:val="none" w:sz="0" w:space="0" w:color="auto"/>
                                    <w:right w:val="none" w:sz="0" w:space="0" w:color="auto"/>
                                  </w:divBdr>
                                </w:div>
                                <w:div w:id="1784953341">
                                  <w:marLeft w:val="0"/>
                                  <w:marRight w:val="0"/>
                                  <w:marTop w:val="0"/>
                                  <w:marBottom w:val="0"/>
                                  <w:divBdr>
                                    <w:top w:val="none" w:sz="0" w:space="0" w:color="auto"/>
                                    <w:left w:val="none" w:sz="0" w:space="0" w:color="auto"/>
                                    <w:bottom w:val="none" w:sz="0" w:space="0" w:color="auto"/>
                                    <w:right w:val="none" w:sz="0" w:space="0" w:color="auto"/>
                                  </w:divBdr>
                                </w:div>
                                <w:div w:id="1020395755">
                                  <w:marLeft w:val="0"/>
                                  <w:marRight w:val="0"/>
                                  <w:marTop w:val="0"/>
                                  <w:marBottom w:val="0"/>
                                  <w:divBdr>
                                    <w:top w:val="none" w:sz="0" w:space="0" w:color="auto"/>
                                    <w:left w:val="none" w:sz="0" w:space="0" w:color="auto"/>
                                    <w:bottom w:val="none" w:sz="0" w:space="0" w:color="auto"/>
                                    <w:right w:val="none" w:sz="0" w:space="0" w:color="auto"/>
                                  </w:divBdr>
                                </w:div>
                                <w:div w:id="931397941">
                                  <w:marLeft w:val="0"/>
                                  <w:marRight w:val="0"/>
                                  <w:marTop w:val="0"/>
                                  <w:marBottom w:val="0"/>
                                  <w:divBdr>
                                    <w:top w:val="none" w:sz="0" w:space="0" w:color="auto"/>
                                    <w:left w:val="none" w:sz="0" w:space="0" w:color="auto"/>
                                    <w:bottom w:val="none" w:sz="0" w:space="0" w:color="auto"/>
                                    <w:right w:val="none" w:sz="0" w:space="0" w:color="auto"/>
                                  </w:divBdr>
                                </w:div>
                                <w:div w:id="1161657038">
                                  <w:marLeft w:val="0"/>
                                  <w:marRight w:val="0"/>
                                  <w:marTop w:val="0"/>
                                  <w:marBottom w:val="0"/>
                                  <w:divBdr>
                                    <w:top w:val="none" w:sz="0" w:space="0" w:color="auto"/>
                                    <w:left w:val="none" w:sz="0" w:space="0" w:color="auto"/>
                                    <w:bottom w:val="none" w:sz="0" w:space="0" w:color="auto"/>
                                    <w:right w:val="none" w:sz="0" w:space="0" w:color="auto"/>
                                  </w:divBdr>
                                </w:div>
                                <w:div w:id="1795176594">
                                  <w:marLeft w:val="0"/>
                                  <w:marRight w:val="0"/>
                                  <w:marTop w:val="0"/>
                                  <w:marBottom w:val="0"/>
                                  <w:divBdr>
                                    <w:top w:val="none" w:sz="0" w:space="0" w:color="auto"/>
                                    <w:left w:val="none" w:sz="0" w:space="0" w:color="auto"/>
                                    <w:bottom w:val="none" w:sz="0" w:space="0" w:color="auto"/>
                                    <w:right w:val="none" w:sz="0" w:space="0" w:color="auto"/>
                                  </w:divBdr>
                                </w:div>
                                <w:div w:id="1329015258">
                                  <w:marLeft w:val="0"/>
                                  <w:marRight w:val="0"/>
                                  <w:marTop w:val="0"/>
                                  <w:marBottom w:val="0"/>
                                  <w:divBdr>
                                    <w:top w:val="none" w:sz="0" w:space="0" w:color="auto"/>
                                    <w:left w:val="none" w:sz="0" w:space="0" w:color="auto"/>
                                    <w:bottom w:val="none" w:sz="0" w:space="0" w:color="auto"/>
                                    <w:right w:val="none" w:sz="0" w:space="0" w:color="auto"/>
                                  </w:divBdr>
                                </w:div>
                                <w:div w:id="927225849">
                                  <w:marLeft w:val="0"/>
                                  <w:marRight w:val="0"/>
                                  <w:marTop w:val="0"/>
                                  <w:marBottom w:val="0"/>
                                  <w:divBdr>
                                    <w:top w:val="none" w:sz="0" w:space="0" w:color="auto"/>
                                    <w:left w:val="none" w:sz="0" w:space="0" w:color="auto"/>
                                    <w:bottom w:val="none" w:sz="0" w:space="0" w:color="auto"/>
                                    <w:right w:val="none" w:sz="0" w:space="0" w:color="auto"/>
                                  </w:divBdr>
                                </w:div>
                                <w:div w:id="2063940710">
                                  <w:marLeft w:val="0"/>
                                  <w:marRight w:val="0"/>
                                  <w:marTop w:val="0"/>
                                  <w:marBottom w:val="0"/>
                                  <w:divBdr>
                                    <w:top w:val="none" w:sz="0" w:space="0" w:color="auto"/>
                                    <w:left w:val="none" w:sz="0" w:space="0" w:color="auto"/>
                                    <w:bottom w:val="none" w:sz="0" w:space="0" w:color="auto"/>
                                    <w:right w:val="none" w:sz="0" w:space="0" w:color="auto"/>
                                  </w:divBdr>
                                </w:div>
                                <w:div w:id="801658806">
                                  <w:marLeft w:val="0"/>
                                  <w:marRight w:val="0"/>
                                  <w:marTop w:val="0"/>
                                  <w:marBottom w:val="0"/>
                                  <w:divBdr>
                                    <w:top w:val="none" w:sz="0" w:space="0" w:color="auto"/>
                                    <w:left w:val="none" w:sz="0" w:space="0" w:color="auto"/>
                                    <w:bottom w:val="none" w:sz="0" w:space="0" w:color="auto"/>
                                    <w:right w:val="none" w:sz="0" w:space="0" w:color="auto"/>
                                  </w:divBdr>
                                </w:div>
                                <w:div w:id="364136389">
                                  <w:marLeft w:val="0"/>
                                  <w:marRight w:val="0"/>
                                  <w:marTop w:val="0"/>
                                  <w:marBottom w:val="0"/>
                                  <w:divBdr>
                                    <w:top w:val="none" w:sz="0" w:space="0" w:color="auto"/>
                                    <w:left w:val="none" w:sz="0" w:space="0" w:color="auto"/>
                                    <w:bottom w:val="none" w:sz="0" w:space="0" w:color="auto"/>
                                    <w:right w:val="none" w:sz="0" w:space="0" w:color="auto"/>
                                  </w:divBdr>
                                </w:div>
                                <w:div w:id="1616863915">
                                  <w:marLeft w:val="0"/>
                                  <w:marRight w:val="0"/>
                                  <w:marTop w:val="0"/>
                                  <w:marBottom w:val="0"/>
                                  <w:divBdr>
                                    <w:top w:val="none" w:sz="0" w:space="0" w:color="auto"/>
                                    <w:left w:val="none" w:sz="0" w:space="0" w:color="auto"/>
                                    <w:bottom w:val="none" w:sz="0" w:space="0" w:color="auto"/>
                                    <w:right w:val="none" w:sz="0" w:space="0" w:color="auto"/>
                                  </w:divBdr>
                                </w:div>
                                <w:div w:id="1631008298">
                                  <w:marLeft w:val="0"/>
                                  <w:marRight w:val="0"/>
                                  <w:marTop w:val="0"/>
                                  <w:marBottom w:val="0"/>
                                  <w:divBdr>
                                    <w:top w:val="none" w:sz="0" w:space="0" w:color="auto"/>
                                    <w:left w:val="none" w:sz="0" w:space="0" w:color="auto"/>
                                    <w:bottom w:val="none" w:sz="0" w:space="0" w:color="auto"/>
                                    <w:right w:val="none" w:sz="0" w:space="0" w:color="auto"/>
                                  </w:divBdr>
                                </w:div>
                                <w:div w:id="1990092666">
                                  <w:marLeft w:val="0"/>
                                  <w:marRight w:val="0"/>
                                  <w:marTop w:val="0"/>
                                  <w:marBottom w:val="0"/>
                                  <w:divBdr>
                                    <w:top w:val="none" w:sz="0" w:space="0" w:color="auto"/>
                                    <w:left w:val="none" w:sz="0" w:space="0" w:color="auto"/>
                                    <w:bottom w:val="none" w:sz="0" w:space="0" w:color="auto"/>
                                    <w:right w:val="none" w:sz="0" w:space="0" w:color="auto"/>
                                  </w:divBdr>
                                  <w:divsChild>
                                    <w:div w:id="184052973">
                                      <w:marLeft w:val="0"/>
                                      <w:marRight w:val="0"/>
                                      <w:marTop w:val="0"/>
                                      <w:marBottom w:val="0"/>
                                      <w:divBdr>
                                        <w:top w:val="none" w:sz="0" w:space="0" w:color="auto"/>
                                        <w:left w:val="none" w:sz="0" w:space="0" w:color="auto"/>
                                        <w:bottom w:val="none" w:sz="0" w:space="0" w:color="auto"/>
                                        <w:right w:val="none" w:sz="0" w:space="0" w:color="auto"/>
                                      </w:divBdr>
                                    </w:div>
                                    <w:div w:id="1870685050">
                                      <w:marLeft w:val="0"/>
                                      <w:marRight w:val="0"/>
                                      <w:marTop w:val="0"/>
                                      <w:marBottom w:val="0"/>
                                      <w:divBdr>
                                        <w:top w:val="none" w:sz="0" w:space="0" w:color="auto"/>
                                        <w:left w:val="none" w:sz="0" w:space="0" w:color="auto"/>
                                        <w:bottom w:val="none" w:sz="0" w:space="0" w:color="auto"/>
                                        <w:right w:val="none" w:sz="0" w:space="0" w:color="auto"/>
                                      </w:divBdr>
                                    </w:div>
                                  </w:divsChild>
                                </w:div>
                                <w:div w:id="1501197799">
                                  <w:marLeft w:val="0"/>
                                  <w:marRight w:val="0"/>
                                  <w:marTop w:val="0"/>
                                  <w:marBottom w:val="0"/>
                                  <w:divBdr>
                                    <w:top w:val="none" w:sz="0" w:space="0" w:color="auto"/>
                                    <w:left w:val="none" w:sz="0" w:space="0" w:color="auto"/>
                                    <w:bottom w:val="none" w:sz="0" w:space="0" w:color="auto"/>
                                    <w:right w:val="none" w:sz="0" w:space="0" w:color="auto"/>
                                  </w:divBdr>
                                  <w:divsChild>
                                    <w:div w:id="1807158732">
                                      <w:marLeft w:val="0"/>
                                      <w:marRight w:val="0"/>
                                      <w:marTop w:val="0"/>
                                      <w:marBottom w:val="0"/>
                                      <w:divBdr>
                                        <w:top w:val="none" w:sz="0" w:space="0" w:color="auto"/>
                                        <w:left w:val="none" w:sz="0" w:space="0" w:color="auto"/>
                                        <w:bottom w:val="none" w:sz="0" w:space="0" w:color="auto"/>
                                        <w:right w:val="none" w:sz="0" w:space="0" w:color="auto"/>
                                      </w:divBdr>
                                    </w:div>
                                  </w:divsChild>
                                </w:div>
                                <w:div w:id="161745155">
                                  <w:marLeft w:val="0"/>
                                  <w:marRight w:val="0"/>
                                  <w:marTop w:val="0"/>
                                  <w:marBottom w:val="0"/>
                                  <w:divBdr>
                                    <w:top w:val="none" w:sz="0" w:space="0" w:color="auto"/>
                                    <w:left w:val="none" w:sz="0" w:space="0" w:color="auto"/>
                                    <w:bottom w:val="none" w:sz="0" w:space="0" w:color="auto"/>
                                    <w:right w:val="none" w:sz="0" w:space="0" w:color="auto"/>
                                  </w:divBdr>
                                  <w:divsChild>
                                    <w:div w:id="1069886915">
                                      <w:marLeft w:val="0"/>
                                      <w:marRight w:val="0"/>
                                      <w:marTop w:val="0"/>
                                      <w:marBottom w:val="0"/>
                                      <w:divBdr>
                                        <w:top w:val="none" w:sz="0" w:space="0" w:color="auto"/>
                                        <w:left w:val="none" w:sz="0" w:space="0" w:color="auto"/>
                                        <w:bottom w:val="none" w:sz="0" w:space="0" w:color="auto"/>
                                        <w:right w:val="none" w:sz="0" w:space="0" w:color="auto"/>
                                      </w:divBdr>
                                    </w:div>
                                    <w:div w:id="343895742">
                                      <w:marLeft w:val="0"/>
                                      <w:marRight w:val="0"/>
                                      <w:marTop w:val="0"/>
                                      <w:marBottom w:val="0"/>
                                      <w:divBdr>
                                        <w:top w:val="none" w:sz="0" w:space="0" w:color="auto"/>
                                        <w:left w:val="none" w:sz="0" w:space="0" w:color="auto"/>
                                        <w:bottom w:val="none" w:sz="0" w:space="0" w:color="auto"/>
                                        <w:right w:val="none" w:sz="0" w:space="0" w:color="auto"/>
                                      </w:divBdr>
                                    </w:div>
                                  </w:divsChild>
                                </w:div>
                                <w:div w:id="1328480699">
                                  <w:marLeft w:val="0"/>
                                  <w:marRight w:val="0"/>
                                  <w:marTop w:val="0"/>
                                  <w:marBottom w:val="0"/>
                                  <w:divBdr>
                                    <w:top w:val="none" w:sz="0" w:space="0" w:color="auto"/>
                                    <w:left w:val="none" w:sz="0" w:space="0" w:color="auto"/>
                                    <w:bottom w:val="none" w:sz="0" w:space="0" w:color="auto"/>
                                    <w:right w:val="none" w:sz="0" w:space="0" w:color="auto"/>
                                  </w:divBdr>
                                  <w:divsChild>
                                    <w:div w:id="1305967671">
                                      <w:marLeft w:val="0"/>
                                      <w:marRight w:val="0"/>
                                      <w:marTop w:val="0"/>
                                      <w:marBottom w:val="0"/>
                                      <w:divBdr>
                                        <w:top w:val="none" w:sz="0" w:space="0" w:color="auto"/>
                                        <w:left w:val="none" w:sz="0" w:space="0" w:color="auto"/>
                                        <w:bottom w:val="none" w:sz="0" w:space="0" w:color="auto"/>
                                        <w:right w:val="none" w:sz="0" w:space="0" w:color="auto"/>
                                      </w:divBdr>
                                    </w:div>
                                    <w:div w:id="31004074">
                                      <w:marLeft w:val="0"/>
                                      <w:marRight w:val="0"/>
                                      <w:marTop w:val="0"/>
                                      <w:marBottom w:val="0"/>
                                      <w:divBdr>
                                        <w:top w:val="none" w:sz="0" w:space="0" w:color="auto"/>
                                        <w:left w:val="none" w:sz="0" w:space="0" w:color="auto"/>
                                        <w:bottom w:val="none" w:sz="0" w:space="0" w:color="auto"/>
                                        <w:right w:val="none" w:sz="0" w:space="0" w:color="auto"/>
                                      </w:divBdr>
                                    </w:div>
                                    <w:div w:id="713231936">
                                      <w:marLeft w:val="0"/>
                                      <w:marRight w:val="0"/>
                                      <w:marTop w:val="0"/>
                                      <w:marBottom w:val="0"/>
                                      <w:divBdr>
                                        <w:top w:val="none" w:sz="0" w:space="0" w:color="auto"/>
                                        <w:left w:val="none" w:sz="0" w:space="0" w:color="auto"/>
                                        <w:bottom w:val="none" w:sz="0" w:space="0" w:color="auto"/>
                                        <w:right w:val="none" w:sz="0" w:space="0" w:color="auto"/>
                                      </w:divBdr>
                                    </w:div>
                                    <w:div w:id="700672553">
                                      <w:marLeft w:val="0"/>
                                      <w:marRight w:val="0"/>
                                      <w:marTop w:val="0"/>
                                      <w:marBottom w:val="0"/>
                                      <w:divBdr>
                                        <w:top w:val="none" w:sz="0" w:space="0" w:color="auto"/>
                                        <w:left w:val="none" w:sz="0" w:space="0" w:color="auto"/>
                                        <w:bottom w:val="none" w:sz="0" w:space="0" w:color="auto"/>
                                        <w:right w:val="none" w:sz="0" w:space="0" w:color="auto"/>
                                      </w:divBdr>
                                    </w:div>
                                    <w:div w:id="1574511247">
                                      <w:marLeft w:val="0"/>
                                      <w:marRight w:val="0"/>
                                      <w:marTop w:val="0"/>
                                      <w:marBottom w:val="0"/>
                                      <w:divBdr>
                                        <w:top w:val="none" w:sz="0" w:space="0" w:color="auto"/>
                                        <w:left w:val="none" w:sz="0" w:space="0" w:color="auto"/>
                                        <w:bottom w:val="none" w:sz="0" w:space="0" w:color="auto"/>
                                        <w:right w:val="none" w:sz="0" w:space="0" w:color="auto"/>
                                      </w:divBdr>
                                    </w:div>
                                  </w:divsChild>
                                </w:div>
                                <w:div w:id="459802746">
                                  <w:marLeft w:val="0"/>
                                  <w:marRight w:val="0"/>
                                  <w:marTop w:val="0"/>
                                  <w:marBottom w:val="0"/>
                                  <w:divBdr>
                                    <w:top w:val="none" w:sz="0" w:space="0" w:color="auto"/>
                                    <w:left w:val="none" w:sz="0" w:space="0" w:color="auto"/>
                                    <w:bottom w:val="none" w:sz="0" w:space="0" w:color="auto"/>
                                    <w:right w:val="none" w:sz="0" w:space="0" w:color="auto"/>
                                  </w:divBdr>
                                  <w:divsChild>
                                    <w:div w:id="1959330243">
                                      <w:marLeft w:val="0"/>
                                      <w:marRight w:val="0"/>
                                      <w:marTop w:val="0"/>
                                      <w:marBottom w:val="0"/>
                                      <w:divBdr>
                                        <w:top w:val="none" w:sz="0" w:space="0" w:color="auto"/>
                                        <w:left w:val="none" w:sz="0" w:space="0" w:color="auto"/>
                                        <w:bottom w:val="none" w:sz="0" w:space="0" w:color="auto"/>
                                        <w:right w:val="none" w:sz="0" w:space="0" w:color="auto"/>
                                      </w:divBdr>
                                    </w:div>
                                    <w:div w:id="483084389">
                                      <w:marLeft w:val="0"/>
                                      <w:marRight w:val="0"/>
                                      <w:marTop w:val="0"/>
                                      <w:marBottom w:val="0"/>
                                      <w:divBdr>
                                        <w:top w:val="none" w:sz="0" w:space="0" w:color="auto"/>
                                        <w:left w:val="none" w:sz="0" w:space="0" w:color="auto"/>
                                        <w:bottom w:val="none" w:sz="0" w:space="0" w:color="auto"/>
                                        <w:right w:val="none" w:sz="0" w:space="0" w:color="auto"/>
                                      </w:divBdr>
                                    </w:div>
                                    <w:div w:id="1634215722">
                                      <w:marLeft w:val="0"/>
                                      <w:marRight w:val="0"/>
                                      <w:marTop w:val="0"/>
                                      <w:marBottom w:val="0"/>
                                      <w:divBdr>
                                        <w:top w:val="none" w:sz="0" w:space="0" w:color="auto"/>
                                        <w:left w:val="none" w:sz="0" w:space="0" w:color="auto"/>
                                        <w:bottom w:val="none" w:sz="0" w:space="0" w:color="auto"/>
                                        <w:right w:val="none" w:sz="0" w:space="0" w:color="auto"/>
                                      </w:divBdr>
                                    </w:div>
                                  </w:divsChild>
                                </w:div>
                                <w:div w:id="1616792711">
                                  <w:marLeft w:val="0"/>
                                  <w:marRight w:val="0"/>
                                  <w:marTop w:val="0"/>
                                  <w:marBottom w:val="0"/>
                                  <w:divBdr>
                                    <w:top w:val="none" w:sz="0" w:space="0" w:color="auto"/>
                                    <w:left w:val="none" w:sz="0" w:space="0" w:color="auto"/>
                                    <w:bottom w:val="none" w:sz="0" w:space="0" w:color="auto"/>
                                    <w:right w:val="none" w:sz="0" w:space="0" w:color="auto"/>
                                  </w:divBdr>
                                  <w:divsChild>
                                    <w:div w:id="1039935417">
                                      <w:marLeft w:val="0"/>
                                      <w:marRight w:val="0"/>
                                      <w:marTop w:val="0"/>
                                      <w:marBottom w:val="0"/>
                                      <w:divBdr>
                                        <w:top w:val="none" w:sz="0" w:space="0" w:color="auto"/>
                                        <w:left w:val="none" w:sz="0" w:space="0" w:color="auto"/>
                                        <w:bottom w:val="none" w:sz="0" w:space="0" w:color="auto"/>
                                        <w:right w:val="none" w:sz="0" w:space="0" w:color="auto"/>
                                      </w:divBdr>
                                    </w:div>
                                    <w:div w:id="5838569">
                                      <w:marLeft w:val="0"/>
                                      <w:marRight w:val="0"/>
                                      <w:marTop w:val="0"/>
                                      <w:marBottom w:val="0"/>
                                      <w:divBdr>
                                        <w:top w:val="none" w:sz="0" w:space="0" w:color="auto"/>
                                        <w:left w:val="none" w:sz="0" w:space="0" w:color="auto"/>
                                        <w:bottom w:val="none" w:sz="0" w:space="0" w:color="auto"/>
                                        <w:right w:val="none" w:sz="0" w:space="0" w:color="auto"/>
                                      </w:divBdr>
                                    </w:div>
                                    <w:div w:id="59911974">
                                      <w:marLeft w:val="0"/>
                                      <w:marRight w:val="0"/>
                                      <w:marTop w:val="0"/>
                                      <w:marBottom w:val="0"/>
                                      <w:divBdr>
                                        <w:top w:val="none" w:sz="0" w:space="0" w:color="auto"/>
                                        <w:left w:val="none" w:sz="0" w:space="0" w:color="auto"/>
                                        <w:bottom w:val="none" w:sz="0" w:space="0" w:color="auto"/>
                                        <w:right w:val="none" w:sz="0" w:space="0" w:color="auto"/>
                                      </w:divBdr>
                                    </w:div>
                                  </w:divsChild>
                                </w:div>
                                <w:div w:id="204951341">
                                  <w:marLeft w:val="0"/>
                                  <w:marRight w:val="0"/>
                                  <w:marTop w:val="0"/>
                                  <w:marBottom w:val="0"/>
                                  <w:divBdr>
                                    <w:top w:val="none" w:sz="0" w:space="0" w:color="auto"/>
                                    <w:left w:val="none" w:sz="0" w:space="0" w:color="auto"/>
                                    <w:bottom w:val="none" w:sz="0" w:space="0" w:color="auto"/>
                                    <w:right w:val="none" w:sz="0" w:space="0" w:color="auto"/>
                                  </w:divBdr>
                                  <w:divsChild>
                                    <w:div w:id="1991057164">
                                      <w:marLeft w:val="0"/>
                                      <w:marRight w:val="0"/>
                                      <w:marTop w:val="0"/>
                                      <w:marBottom w:val="0"/>
                                      <w:divBdr>
                                        <w:top w:val="none" w:sz="0" w:space="0" w:color="auto"/>
                                        <w:left w:val="none" w:sz="0" w:space="0" w:color="auto"/>
                                        <w:bottom w:val="none" w:sz="0" w:space="0" w:color="auto"/>
                                        <w:right w:val="none" w:sz="0" w:space="0" w:color="auto"/>
                                      </w:divBdr>
                                    </w:div>
                                    <w:div w:id="437524303">
                                      <w:marLeft w:val="0"/>
                                      <w:marRight w:val="0"/>
                                      <w:marTop w:val="0"/>
                                      <w:marBottom w:val="0"/>
                                      <w:divBdr>
                                        <w:top w:val="none" w:sz="0" w:space="0" w:color="auto"/>
                                        <w:left w:val="none" w:sz="0" w:space="0" w:color="auto"/>
                                        <w:bottom w:val="none" w:sz="0" w:space="0" w:color="auto"/>
                                        <w:right w:val="none" w:sz="0" w:space="0" w:color="auto"/>
                                      </w:divBdr>
                                    </w:div>
                                    <w:div w:id="808018612">
                                      <w:marLeft w:val="0"/>
                                      <w:marRight w:val="0"/>
                                      <w:marTop w:val="0"/>
                                      <w:marBottom w:val="0"/>
                                      <w:divBdr>
                                        <w:top w:val="none" w:sz="0" w:space="0" w:color="auto"/>
                                        <w:left w:val="none" w:sz="0" w:space="0" w:color="auto"/>
                                        <w:bottom w:val="none" w:sz="0" w:space="0" w:color="auto"/>
                                        <w:right w:val="none" w:sz="0" w:space="0" w:color="auto"/>
                                      </w:divBdr>
                                    </w:div>
                                    <w:div w:id="1029447686">
                                      <w:marLeft w:val="0"/>
                                      <w:marRight w:val="0"/>
                                      <w:marTop w:val="0"/>
                                      <w:marBottom w:val="0"/>
                                      <w:divBdr>
                                        <w:top w:val="none" w:sz="0" w:space="0" w:color="auto"/>
                                        <w:left w:val="none" w:sz="0" w:space="0" w:color="auto"/>
                                        <w:bottom w:val="none" w:sz="0" w:space="0" w:color="auto"/>
                                        <w:right w:val="none" w:sz="0" w:space="0" w:color="auto"/>
                                      </w:divBdr>
                                    </w:div>
                                  </w:divsChild>
                                </w:div>
                                <w:div w:id="264651961">
                                  <w:marLeft w:val="0"/>
                                  <w:marRight w:val="0"/>
                                  <w:marTop w:val="0"/>
                                  <w:marBottom w:val="0"/>
                                  <w:divBdr>
                                    <w:top w:val="none" w:sz="0" w:space="0" w:color="auto"/>
                                    <w:left w:val="none" w:sz="0" w:space="0" w:color="auto"/>
                                    <w:bottom w:val="none" w:sz="0" w:space="0" w:color="auto"/>
                                    <w:right w:val="none" w:sz="0" w:space="0" w:color="auto"/>
                                  </w:divBdr>
                                  <w:divsChild>
                                    <w:div w:id="395515475">
                                      <w:marLeft w:val="0"/>
                                      <w:marRight w:val="0"/>
                                      <w:marTop w:val="0"/>
                                      <w:marBottom w:val="0"/>
                                      <w:divBdr>
                                        <w:top w:val="none" w:sz="0" w:space="0" w:color="auto"/>
                                        <w:left w:val="none" w:sz="0" w:space="0" w:color="auto"/>
                                        <w:bottom w:val="none" w:sz="0" w:space="0" w:color="auto"/>
                                        <w:right w:val="none" w:sz="0" w:space="0" w:color="auto"/>
                                      </w:divBdr>
                                    </w:div>
                                  </w:divsChild>
                                </w:div>
                                <w:div w:id="1782996868">
                                  <w:marLeft w:val="0"/>
                                  <w:marRight w:val="0"/>
                                  <w:marTop w:val="0"/>
                                  <w:marBottom w:val="0"/>
                                  <w:divBdr>
                                    <w:top w:val="none" w:sz="0" w:space="0" w:color="auto"/>
                                    <w:left w:val="none" w:sz="0" w:space="0" w:color="auto"/>
                                    <w:bottom w:val="none" w:sz="0" w:space="0" w:color="auto"/>
                                    <w:right w:val="none" w:sz="0" w:space="0" w:color="auto"/>
                                  </w:divBdr>
                                  <w:divsChild>
                                    <w:div w:id="463811203">
                                      <w:marLeft w:val="0"/>
                                      <w:marRight w:val="0"/>
                                      <w:marTop w:val="0"/>
                                      <w:marBottom w:val="0"/>
                                      <w:divBdr>
                                        <w:top w:val="none" w:sz="0" w:space="0" w:color="auto"/>
                                        <w:left w:val="none" w:sz="0" w:space="0" w:color="auto"/>
                                        <w:bottom w:val="none" w:sz="0" w:space="0" w:color="auto"/>
                                        <w:right w:val="none" w:sz="0" w:space="0" w:color="auto"/>
                                      </w:divBdr>
                                    </w:div>
                                  </w:divsChild>
                                </w:div>
                                <w:div w:id="1927956502">
                                  <w:marLeft w:val="0"/>
                                  <w:marRight w:val="0"/>
                                  <w:marTop w:val="0"/>
                                  <w:marBottom w:val="0"/>
                                  <w:divBdr>
                                    <w:top w:val="none" w:sz="0" w:space="0" w:color="auto"/>
                                    <w:left w:val="none" w:sz="0" w:space="0" w:color="auto"/>
                                    <w:bottom w:val="none" w:sz="0" w:space="0" w:color="auto"/>
                                    <w:right w:val="none" w:sz="0" w:space="0" w:color="auto"/>
                                  </w:divBdr>
                                  <w:divsChild>
                                    <w:div w:id="1924485365">
                                      <w:marLeft w:val="0"/>
                                      <w:marRight w:val="0"/>
                                      <w:marTop w:val="0"/>
                                      <w:marBottom w:val="0"/>
                                      <w:divBdr>
                                        <w:top w:val="none" w:sz="0" w:space="0" w:color="auto"/>
                                        <w:left w:val="none" w:sz="0" w:space="0" w:color="auto"/>
                                        <w:bottom w:val="none" w:sz="0" w:space="0" w:color="auto"/>
                                        <w:right w:val="none" w:sz="0" w:space="0" w:color="auto"/>
                                      </w:divBdr>
                                    </w:div>
                                  </w:divsChild>
                                </w:div>
                                <w:div w:id="1434738100">
                                  <w:marLeft w:val="0"/>
                                  <w:marRight w:val="0"/>
                                  <w:marTop w:val="0"/>
                                  <w:marBottom w:val="0"/>
                                  <w:divBdr>
                                    <w:top w:val="none" w:sz="0" w:space="0" w:color="auto"/>
                                    <w:left w:val="none" w:sz="0" w:space="0" w:color="auto"/>
                                    <w:bottom w:val="none" w:sz="0" w:space="0" w:color="auto"/>
                                    <w:right w:val="none" w:sz="0" w:space="0" w:color="auto"/>
                                  </w:divBdr>
                                  <w:divsChild>
                                    <w:div w:id="552430028">
                                      <w:marLeft w:val="0"/>
                                      <w:marRight w:val="0"/>
                                      <w:marTop w:val="0"/>
                                      <w:marBottom w:val="0"/>
                                      <w:divBdr>
                                        <w:top w:val="none" w:sz="0" w:space="0" w:color="auto"/>
                                        <w:left w:val="none" w:sz="0" w:space="0" w:color="auto"/>
                                        <w:bottom w:val="none" w:sz="0" w:space="0" w:color="auto"/>
                                        <w:right w:val="none" w:sz="0" w:space="0" w:color="auto"/>
                                      </w:divBdr>
                                    </w:div>
                                  </w:divsChild>
                                </w:div>
                                <w:div w:id="132334722">
                                  <w:marLeft w:val="0"/>
                                  <w:marRight w:val="0"/>
                                  <w:marTop w:val="0"/>
                                  <w:marBottom w:val="0"/>
                                  <w:divBdr>
                                    <w:top w:val="none" w:sz="0" w:space="0" w:color="auto"/>
                                    <w:left w:val="none" w:sz="0" w:space="0" w:color="auto"/>
                                    <w:bottom w:val="none" w:sz="0" w:space="0" w:color="auto"/>
                                    <w:right w:val="none" w:sz="0" w:space="0" w:color="auto"/>
                                  </w:divBdr>
                                  <w:divsChild>
                                    <w:div w:id="1938713007">
                                      <w:marLeft w:val="0"/>
                                      <w:marRight w:val="0"/>
                                      <w:marTop w:val="0"/>
                                      <w:marBottom w:val="0"/>
                                      <w:divBdr>
                                        <w:top w:val="none" w:sz="0" w:space="0" w:color="auto"/>
                                        <w:left w:val="none" w:sz="0" w:space="0" w:color="auto"/>
                                        <w:bottom w:val="none" w:sz="0" w:space="0" w:color="auto"/>
                                        <w:right w:val="none" w:sz="0" w:space="0" w:color="auto"/>
                                      </w:divBdr>
                                    </w:div>
                                  </w:divsChild>
                                </w:div>
                                <w:div w:id="2031560946">
                                  <w:marLeft w:val="0"/>
                                  <w:marRight w:val="0"/>
                                  <w:marTop w:val="0"/>
                                  <w:marBottom w:val="0"/>
                                  <w:divBdr>
                                    <w:top w:val="none" w:sz="0" w:space="0" w:color="auto"/>
                                    <w:left w:val="none" w:sz="0" w:space="0" w:color="auto"/>
                                    <w:bottom w:val="none" w:sz="0" w:space="0" w:color="auto"/>
                                    <w:right w:val="none" w:sz="0" w:space="0" w:color="auto"/>
                                  </w:divBdr>
                                  <w:divsChild>
                                    <w:div w:id="1139685710">
                                      <w:marLeft w:val="0"/>
                                      <w:marRight w:val="0"/>
                                      <w:marTop w:val="0"/>
                                      <w:marBottom w:val="0"/>
                                      <w:divBdr>
                                        <w:top w:val="none" w:sz="0" w:space="0" w:color="auto"/>
                                        <w:left w:val="none" w:sz="0" w:space="0" w:color="auto"/>
                                        <w:bottom w:val="none" w:sz="0" w:space="0" w:color="auto"/>
                                        <w:right w:val="none" w:sz="0" w:space="0" w:color="auto"/>
                                      </w:divBdr>
                                    </w:div>
                                  </w:divsChild>
                                </w:div>
                                <w:div w:id="1734545863">
                                  <w:marLeft w:val="0"/>
                                  <w:marRight w:val="0"/>
                                  <w:marTop w:val="0"/>
                                  <w:marBottom w:val="0"/>
                                  <w:divBdr>
                                    <w:top w:val="none" w:sz="0" w:space="0" w:color="auto"/>
                                    <w:left w:val="none" w:sz="0" w:space="0" w:color="auto"/>
                                    <w:bottom w:val="none" w:sz="0" w:space="0" w:color="auto"/>
                                    <w:right w:val="none" w:sz="0" w:space="0" w:color="auto"/>
                                  </w:divBdr>
                                  <w:divsChild>
                                    <w:div w:id="1430271106">
                                      <w:marLeft w:val="0"/>
                                      <w:marRight w:val="0"/>
                                      <w:marTop w:val="0"/>
                                      <w:marBottom w:val="0"/>
                                      <w:divBdr>
                                        <w:top w:val="none" w:sz="0" w:space="0" w:color="auto"/>
                                        <w:left w:val="none" w:sz="0" w:space="0" w:color="auto"/>
                                        <w:bottom w:val="none" w:sz="0" w:space="0" w:color="auto"/>
                                        <w:right w:val="none" w:sz="0" w:space="0" w:color="auto"/>
                                      </w:divBdr>
                                    </w:div>
                                  </w:divsChild>
                                </w:div>
                                <w:div w:id="1943804132">
                                  <w:marLeft w:val="0"/>
                                  <w:marRight w:val="0"/>
                                  <w:marTop w:val="0"/>
                                  <w:marBottom w:val="0"/>
                                  <w:divBdr>
                                    <w:top w:val="none" w:sz="0" w:space="0" w:color="auto"/>
                                    <w:left w:val="none" w:sz="0" w:space="0" w:color="auto"/>
                                    <w:bottom w:val="none" w:sz="0" w:space="0" w:color="auto"/>
                                    <w:right w:val="none" w:sz="0" w:space="0" w:color="auto"/>
                                  </w:divBdr>
                                  <w:divsChild>
                                    <w:div w:id="350256703">
                                      <w:marLeft w:val="0"/>
                                      <w:marRight w:val="0"/>
                                      <w:marTop w:val="0"/>
                                      <w:marBottom w:val="0"/>
                                      <w:divBdr>
                                        <w:top w:val="none" w:sz="0" w:space="0" w:color="auto"/>
                                        <w:left w:val="none" w:sz="0" w:space="0" w:color="auto"/>
                                        <w:bottom w:val="none" w:sz="0" w:space="0" w:color="auto"/>
                                        <w:right w:val="none" w:sz="0" w:space="0" w:color="auto"/>
                                      </w:divBdr>
                                    </w:div>
                                  </w:divsChild>
                                </w:div>
                                <w:div w:id="1198080340">
                                  <w:marLeft w:val="0"/>
                                  <w:marRight w:val="0"/>
                                  <w:marTop w:val="0"/>
                                  <w:marBottom w:val="0"/>
                                  <w:divBdr>
                                    <w:top w:val="none" w:sz="0" w:space="0" w:color="auto"/>
                                    <w:left w:val="none" w:sz="0" w:space="0" w:color="auto"/>
                                    <w:bottom w:val="none" w:sz="0" w:space="0" w:color="auto"/>
                                    <w:right w:val="none" w:sz="0" w:space="0" w:color="auto"/>
                                  </w:divBdr>
                                  <w:divsChild>
                                    <w:div w:id="1783070641">
                                      <w:marLeft w:val="0"/>
                                      <w:marRight w:val="0"/>
                                      <w:marTop w:val="0"/>
                                      <w:marBottom w:val="0"/>
                                      <w:divBdr>
                                        <w:top w:val="none" w:sz="0" w:space="0" w:color="auto"/>
                                        <w:left w:val="none" w:sz="0" w:space="0" w:color="auto"/>
                                        <w:bottom w:val="none" w:sz="0" w:space="0" w:color="auto"/>
                                        <w:right w:val="none" w:sz="0" w:space="0" w:color="auto"/>
                                      </w:divBdr>
                                    </w:div>
                                  </w:divsChild>
                                </w:div>
                                <w:div w:id="1781875621">
                                  <w:marLeft w:val="0"/>
                                  <w:marRight w:val="0"/>
                                  <w:marTop w:val="0"/>
                                  <w:marBottom w:val="0"/>
                                  <w:divBdr>
                                    <w:top w:val="none" w:sz="0" w:space="0" w:color="auto"/>
                                    <w:left w:val="none" w:sz="0" w:space="0" w:color="auto"/>
                                    <w:bottom w:val="none" w:sz="0" w:space="0" w:color="auto"/>
                                    <w:right w:val="none" w:sz="0" w:space="0" w:color="auto"/>
                                  </w:divBdr>
                                  <w:divsChild>
                                    <w:div w:id="1162432580">
                                      <w:marLeft w:val="0"/>
                                      <w:marRight w:val="0"/>
                                      <w:marTop w:val="0"/>
                                      <w:marBottom w:val="0"/>
                                      <w:divBdr>
                                        <w:top w:val="none" w:sz="0" w:space="0" w:color="auto"/>
                                        <w:left w:val="none" w:sz="0" w:space="0" w:color="auto"/>
                                        <w:bottom w:val="none" w:sz="0" w:space="0" w:color="auto"/>
                                        <w:right w:val="none" w:sz="0" w:space="0" w:color="auto"/>
                                      </w:divBdr>
                                    </w:div>
                                  </w:divsChild>
                                </w:div>
                                <w:div w:id="215239963">
                                  <w:marLeft w:val="0"/>
                                  <w:marRight w:val="0"/>
                                  <w:marTop w:val="0"/>
                                  <w:marBottom w:val="0"/>
                                  <w:divBdr>
                                    <w:top w:val="none" w:sz="0" w:space="0" w:color="auto"/>
                                    <w:left w:val="none" w:sz="0" w:space="0" w:color="auto"/>
                                    <w:bottom w:val="none" w:sz="0" w:space="0" w:color="auto"/>
                                    <w:right w:val="none" w:sz="0" w:space="0" w:color="auto"/>
                                  </w:divBdr>
                                  <w:divsChild>
                                    <w:div w:id="677125819">
                                      <w:marLeft w:val="0"/>
                                      <w:marRight w:val="0"/>
                                      <w:marTop w:val="0"/>
                                      <w:marBottom w:val="0"/>
                                      <w:divBdr>
                                        <w:top w:val="none" w:sz="0" w:space="0" w:color="auto"/>
                                        <w:left w:val="none" w:sz="0" w:space="0" w:color="auto"/>
                                        <w:bottom w:val="none" w:sz="0" w:space="0" w:color="auto"/>
                                        <w:right w:val="none" w:sz="0" w:space="0" w:color="auto"/>
                                      </w:divBdr>
                                    </w:div>
                                  </w:divsChild>
                                </w:div>
                                <w:div w:id="883179198">
                                  <w:marLeft w:val="0"/>
                                  <w:marRight w:val="0"/>
                                  <w:marTop w:val="0"/>
                                  <w:marBottom w:val="0"/>
                                  <w:divBdr>
                                    <w:top w:val="none" w:sz="0" w:space="0" w:color="auto"/>
                                    <w:left w:val="none" w:sz="0" w:space="0" w:color="auto"/>
                                    <w:bottom w:val="none" w:sz="0" w:space="0" w:color="auto"/>
                                    <w:right w:val="none" w:sz="0" w:space="0" w:color="auto"/>
                                  </w:divBdr>
                                  <w:divsChild>
                                    <w:div w:id="619578226">
                                      <w:marLeft w:val="0"/>
                                      <w:marRight w:val="0"/>
                                      <w:marTop w:val="0"/>
                                      <w:marBottom w:val="0"/>
                                      <w:divBdr>
                                        <w:top w:val="none" w:sz="0" w:space="0" w:color="auto"/>
                                        <w:left w:val="none" w:sz="0" w:space="0" w:color="auto"/>
                                        <w:bottom w:val="none" w:sz="0" w:space="0" w:color="auto"/>
                                        <w:right w:val="none" w:sz="0" w:space="0" w:color="auto"/>
                                      </w:divBdr>
                                    </w:div>
                                  </w:divsChild>
                                </w:div>
                                <w:div w:id="1652101257">
                                  <w:marLeft w:val="0"/>
                                  <w:marRight w:val="0"/>
                                  <w:marTop w:val="0"/>
                                  <w:marBottom w:val="0"/>
                                  <w:divBdr>
                                    <w:top w:val="none" w:sz="0" w:space="0" w:color="auto"/>
                                    <w:left w:val="none" w:sz="0" w:space="0" w:color="auto"/>
                                    <w:bottom w:val="none" w:sz="0" w:space="0" w:color="auto"/>
                                    <w:right w:val="none" w:sz="0" w:space="0" w:color="auto"/>
                                  </w:divBdr>
                                  <w:divsChild>
                                    <w:div w:id="485439307">
                                      <w:marLeft w:val="0"/>
                                      <w:marRight w:val="0"/>
                                      <w:marTop w:val="0"/>
                                      <w:marBottom w:val="0"/>
                                      <w:divBdr>
                                        <w:top w:val="none" w:sz="0" w:space="0" w:color="auto"/>
                                        <w:left w:val="none" w:sz="0" w:space="0" w:color="auto"/>
                                        <w:bottom w:val="none" w:sz="0" w:space="0" w:color="auto"/>
                                        <w:right w:val="none" w:sz="0" w:space="0" w:color="auto"/>
                                      </w:divBdr>
                                    </w:div>
                                  </w:divsChild>
                                </w:div>
                                <w:div w:id="640698336">
                                  <w:marLeft w:val="0"/>
                                  <w:marRight w:val="0"/>
                                  <w:marTop w:val="0"/>
                                  <w:marBottom w:val="0"/>
                                  <w:divBdr>
                                    <w:top w:val="none" w:sz="0" w:space="0" w:color="auto"/>
                                    <w:left w:val="none" w:sz="0" w:space="0" w:color="auto"/>
                                    <w:bottom w:val="none" w:sz="0" w:space="0" w:color="auto"/>
                                    <w:right w:val="none" w:sz="0" w:space="0" w:color="auto"/>
                                  </w:divBdr>
                                  <w:divsChild>
                                    <w:div w:id="1867019069">
                                      <w:marLeft w:val="0"/>
                                      <w:marRight w:val="0"/>
                                      <w:marTop w:val="0"/>
                                      <w:marBottom w:val="0"/>
                                      <w:divBdr>
                                        <w:top w:val="none" w:sz="0" w:space="0" w:color="auto"/>
                                        <w:left w:val="none" w:sz="0" w:space="0" w:color="auto"/>
                                        <w:bottom w:val="none" w:sz="0" w:space="0" w:color="auto"/>
                                        <w:right w:val="none" w:sz="0" w:space="0" w:color="auto"/>
                                      </w:divBdr>
                                    </w:div>
                                  </w:divsChild>
                                </w:div>
                                <w:div w:id="1395395066">
                                  <w:marLeft w:val="0"/>
                                  <w:marRight w:val="0"/>
                                  <w:marTop w:val="0"/>
                                  <w:marBottom w:val="0"/>
                                  <w:divBdr>
                                    <w:top w:val="none" w:sz="0" w:space="0" w:color="auto"/>
                                    <w:left w:val="none" w:sz="0" w:space="0" w:color="auto"/>
                                    <w:bottom w:val="none" w:sz="0" w:space="0" w:color="auto"/>
                                    <w:right w:val="none" w:sz="0" w:space="0" w:color="auto"/>
                                  </w:divBdr>
                                  <w:divsChild>
                                    <w:div w:id="64307827">
                                      <w:marLeft w:val="0"/>
                                      <w:marRight w:val="0"/>
                                      <w:marTop w:val="0"/>
                                      <w:marBottom w:val="0"/>
                                      <w:divBdr>
                                        <w:top w:val="none" w:sz="0" w:space="0" w:color="auto"/>
                                        <w:left w:val="none" w:sz="0" w:space="0" w:color="auto"/>
                                        <w:bottom w:val="none" w:sz="0" w:space="0" w:color="auto"/>
                                        <w:right w:val="none" w:sz="0" w:space="0" w:color="auto"/>
                                      </w:divBdr>
                                    </w:div>
                                  </w:divsChild>
                                </w:div>
                                <w:div w:id="1855681375">
                                  <w:marLeft w:val="0"/>
                                  <w:marRight w:val="0"/>
                                  <w:marTop w:val="0"/>
                                  <w:marBottom w:val="0"/>
                                  <w:divBdr>
                                    <w:top w:val="none" w:sz="0" w:space="0" w:color="auto"/>
                                    <w:left w:val="none" w:sz="0" w:space="0" w:color="auto"/>
                                    <w:bottom w:val="none" w:sz="0" w:space="0" w:color="auto"/>
                                    <w:right w:val="none" w:sz="0" w:space="0" w:color="auto"/>
                                  </w:divBdr>
                                  <w:divsChild>
                                    <w:div w:id="1125198063">
                                      <w:marLeft w:val="0"/>
                                      <w:marRight w:val="0"/>
                                      <w:marTop w:val="0"/>
                                      <w:marBottom w:val="0"/>
                                      <w:divBdr>
                                        <w:top w:val="none" w:sz="0" w:space="0" w:color="auto"/>
                                        <w:left w:val="none" w:sz="0" w:space="0" w:color="auto"/>
                                        <w:bottom w:val="none" w:sz="0" w:space="0" w:color="auto"/>
                                        <w:right w:val="none" w:sz="0" w:space="0" w:color="auto"/>
                                      </w:divBdr>
                                    </w:div>
                                  </w:divsChild>
                                </w:div>
                                <w:div w:id="415245786">
                                  <w:marLeft w:val="0"/>
                                  <w:marRight w:val="0"/>
                                  <w:marTop w:val="0"/>
                                  <w:marBottom w:val="0"/>
                                  <w:divBdr>
                                    <w:top w:val="none" w:sz="0" w:space="0" w:color="auto"/>
                                    <w:left w:val="none" w:sz="0" w:space="0" w:color="auto"/>
                                    <w:bottom w:val="none" w:sz="0" w:space="0" w:color="auto"/>
                                    <w:right w:val="none" w:sz="0" w:space="0" w:color="auto"/>
                                  </w:divBdr>
                                  <w:divsChild>
                                    <w:div w:id="709263243">
                                      <w:marLeft w:val="0"/>
                                      <w:marRight w:val="0"/>
                                      <w:marTop w:val="0"/>
                                      <w:marBottom w:val="0"/>
                                      <w:divBdr>
                                        <w:top w:val="none" w:sz="0" w:space="0" w:color="auto"/>
                                        <w:left w:val="none" w:sz="0" w:space="0" w:color="auto"/>
                                        <w:bottom w:val="none" w:sz="0" w:space="0" w:color="auto"/>
                                        <w:right w:val="none" w:sz="0" w:space="0" w:color="auto"/>
                                      </w:divBdr>
                                    </w:div>
                                  </w:divsChild>
                                </w:div>
                                <w:div w:id="1568685520">
                                  <w:marLeft w:val="0"/>
                                  <w:marRight w:val="0"/>
                                  <w:marTop w:val="0"/>
                                  <w:marBottom w:val="0"/>
                                  <w:divBdr>
                                    <w:top w:val="none" w:sz="0" w:space="0" w:color="auto"/>
                                    <w:left w:val="none" w:sz="0" w:space="0" w:color="auto"/>
                                    <w:bottom w:val="none" w:sz="0" w:space="0" w:color="auto"/>
                                    <w:right w:val="none" w:sz="0" w:space="0" w:color="auto"/>
                                  </w:divBdr>
                                  <w:divsChild>
                                    <w:div w:id="939799535">
                                      <w:marLeft w:val="0"/>
                                      <w:marRight w:val="0"/>
                                      <w:marTop w:val="0"/>
                                      <w:marBottom w:val="0"/>
                                      <w:divBdr>
                                        <w:top w:val="none" w:sz="0" w:space="0" w:color="auto"/>
                                        <w:left w:val="none" w:sz="0" w:space="0" w:color="auto"/>
                                        <w:bottom w:val="none" w:sz="0" w:space="0" w:color="auto"/>
                                        <w:right w:val="none" w:sz="0" w:space="0" w:color="auto"/>
                                      </w:divBdr>
                                    </w:div>
                                  </w:divsChild>
                                </w:div>
                                <w:div w:id="379983537">
                                  <w:marLeft w:val="0"/>
                                  <w:marRight w:val="0"/>
                                  <w:marTop w:val="0"/>
                                  <w:marBottom w:val="0"/>
                                  <w:divBdr>
                                    <w:top w:val="none" w:sz="0" w:space="0" w:color="auto"/>
                                    <w:left w:val="none" w:sz="0" w:space="0" w:color="auto"/>
                                    <w:bottom w:val="none" w:sz="0" w:space="0" w:color="auto"/>
                                    <w:right w:val="none" w:sz="0" w:space="0" w:color="auto"/>
                                  </w:divBdr>
                                  <w:divsChild>
                                    <w:div w:id="1671638874">
                                      <w:marLeft w:val="0"/>
                                      <w:marRight w:val="0"/>
                                      <w:marTop w:val="0"/>
                                      <w:marBottom w:val="0"/>
                                      <w:divBdr>
                                        <w:top w:val="none" w:sz="0" w:space="0" w:color="auto"/>
                                        <w:left w:val="none" w:sz="0" w:space="0" w:color="auto"/>
                                        <w:bottom w:val="none" w:sz="0" w:space="0" w:color="auto"/>
                                        <w:right w:val="none" w:sz="0" w:space="0" w:color="auto"/>
                                      </w:divBdr>
                                    </w:div>
                                  </w:divsChild>
                                </w:div>
                                <w:div w:id="1285886703">
                                  <w:marLeft w:val="0"/>
                                  <w:marRight w:val="0"/>
                                  <w:marTop w:val="0"/>
                                  <w:marBottom w:val="0"/>
                                  <w:divBdr>
                                    <w:top w:val="none" w:sz="0" w:space="0" w:color="auto"/>
                                    <w:left w:val="none" w:sz="0" w:space="0" w:color="auto"/>
                                    <w:bottom w:val="none" w:sz="0" w:space="0" w:color="auto"/>
                                    <w:right w:val="none" w:sz="0" w:space="0" w:color="auto"/>
                                  </w:divBdr>
                                  <w:divsChild>
                                    <w:div w:id="148864354">
                                      <w:marLeft w:val="0"/>
                                      <w:marRight w:val="0"/>
                                      <w:marTop w:val="0"/>
                                      <w:marBottom w:val="0"/>
                                      <w:divBdr>
                                        <w:top w:val="none" w:sz="0" w:space="0" w:color="auto"/>
                                        <w:left w:val="none" w:sz="0" w:space="0" w:color="auto"/>
                                        <w:bottom w:val="none" w:sz="0" w:space="0" w:color="auto"/>
                                        <w:right w:val="none" w:sz="0" w:space="0" w:color="auto"/>
                                      </w:divBdr>
                                    </w:div>
                                  </w:divsChild>
                                </w:div>
                                <w:div w:id="1664621981">
                                  <w:marLeft w:val="0"/>
                                  <w:marRight w:val="0"/>
                                  <w:marTop w:val="0"/>
                                  <w:marBottom w:val="0"/>
                                  <w:divBdr>
                                    <w:top w:val="none" w:sz="0" w:space="0" w:color="auto"/>
                                    <w:left w:val="none" w:sz="0" w:space="0" w:color="auto"/>
                                    <w:bottom w:val="none" w:sz="0" w:space="0" w:color="auto"/>
                                    <w:right w:val="none" w:sz="0" w:space="0" w:color="auto"/>
                                  </w:divBdr>
                                  <w:divsChild>
                                    <w:div w:id="1683320382">
                                      <w:marLeft w:val="0"/>
                                      <w:marRight w:val="0"/>
                                      <w:marTop w:val="0"/>
                                      <w:marBottom w:val="0"/>
                                      <w:divBdr>
                                        <w:top w:val="none" w:sz="0" w:space="0" w:color="auto"/>
                                        <w:left w:val="none" w:sz="0" w:space="0" w:color="auto"/>
                                        <w:bottom w:val="none" w:sz="0" w:space="0" w:color="auto"/>
                                        <w:right w:val="none" w:sz="0" w:space="0" w:color="auto"/>
                                      </w:divBdr>
                                    </w:div>
                                  </w:divsChild>
                                </w:div>
                                <w:div w:id="100030370">
                                  <w:marLeft w:val="0"/>
                                  <w:marRight w:val="0"/>
                                  <w:marTop w:val="0"/>
                                  <w:marBottom w:val="0"/>
                                  <w:divBdr>
                                    <w:top w:val="none" w:sz="0" w:space="0" w:color="auto"/>
                                    <w:left w:val="none" w:sz="0" w:space="0" w:color="auto"/>
                                    <w:bottom w:val="none" w:sz="0" w:space="0" w:color="auto"/>
                                    <w:right w:val="none" w:sz="0" w:space="0" w:color="auto"/>
                                  </w:divBdr>
                                  <w:divsChild>
                                    <w:div w:id="691031179">
                                      <w:marLeft w:val="0"/>
                                      <w:marRight w:val="0"/>
                                      <w:marTop w:val="0"/>
                                      <w:marBottom w:val="0"/>
                                      <w:divBdr>
                                        <w:top w:val="none" w:sz="0" w:space="0" w:color="auto"/>
                                        <w:left w:val="none" w:sz="0" w:space="0" w:color="auto"/>
                                        <w:bottom w:val="none" w:sz="0" w:space="0" w:color="auto"/>
                                        <w:right w:val="none" w:sz="0" w:space="0" w:color="auto"/>
                                      </w:divBdr>
                                    </w:div>
                                  </w:divsChild>
                                </w:div>
                                <w:div w:id="1335915734">
                                  <w:marLeft w:val="0"/>
                                  <w:marRight w:val="0"/>
                                  <w:marTop w:val="0"/>
                                  <w:marBottom w:val="0"/>
                                  <w:divBdr>
                                    <w:top w:val="none" w:sz="0" w:space="0" w:color="auto"/>
                                    <w:left w:val="none" w:sz="0" w:space="0" w:color="auto"/>
                                    <w:bottom w:val="none" w:sz="0" w:space="0" w:color="auto"/>
                                    <w:right w:val="none" w:sz="0" w:space="0" w:color="auto"/>
                                  </w:divBdr>
                                  <w:divsChild>
                                    <w:div w:id="283730382">
                                      <w:marLeft w:val="0"/>
                                      <w:marRight w:val="0"/>
                                      <w:marTop w:val="0"/>
                                      <w:marBottom w:val="0"/>
                                      <w:divBdr>
                                        <w:top w:val="none" w:sz="0" w:space="0" w:color="auto"/>
                                        <w:left w:val="none" w:sz="0" w:space="0" w:color="auto"/>
                                        <w:bottom w:val="none" w:sz="0" w:space="0" w:color="auto"/>
                                        <w:right w:val="none" w:sz="0" w:space="0" w:color="auto"/>
                                      </w:divBdr>
                                    </w:div>
                                  </w:divsChild>
                                </w:div>
                                <w:div w:id="1645043425">
                                  <w:marLeft w:val="0"/>
                                  <w:marRight w:val="0"/>
                                  <w:marTop w:val="0"/>
                                  <w:marBottom w:val="0"/>
                                  <w:divBdr>
                                    <w:top w:val="none" w:sz="0" w:space="0" w:color="auto"/>
                                    <w:left w:val="none" w:sz="0" w:space="0" w:color="auto"/>
                                    <w:bottom w:val="none" w:sz="0" w:space="0" w:color="auto"/>
                                    <w:right w:val="none" w:sz="0" w:space="0" w:color="auto"/>
                                  </w:divBdr>
                                  <w:divsChild>
                                    <w:div w:id="1838224798">
                                      <w:marLeft w:val="0"/>
                                      <w:marRight w:val="0"/>
                                      <w:marTop w:val="0"/>
                                      <w:marBottom w:val="0"/>
                                      <w:divBdr>
                                        <w:top w:val="none" w:sz="0" w:space="0" w:color="auto"/>
                                        <w:left w:val="none" w:sz="0" w:space="0" w:color="auto"/>
                                        <w:bottom w:val="none" w:sz="0" w:space="0" w:color="auto"/>
                                        <w:right w:val="none" w:sz="0" w:space="0" w:color="auto"/>
                                      </w:divBdr>
                                    </w:div>
                                  </w:divsChild>
                                </w:div>
                                <w:div w:id="1951621095">
                                  <w:marLeft w:val="0"/>
                                  <w:marRight w:val="0"/>
                                  <w:marTop w:val="0"/>
                                  <w:marBottom w:val="0"/>
                                  <w:divBdr>
                                    <w:top w:val="none" w:sz="0" w:space="0" w:color="auto"/>
                                    <w:left w:val="none" w:sz="0" w:space="0" w:color="auto"/>
                                    <w:bottom w:val="none" w:sz="0" w:space="0" w:color="auto"/>
                                    <w:right w:val="none" w:sz="0" w:space="0" w:color="auto"/>
                                  </w:divBdr>
                                  <w:divsChild>
                                    <w:div w:id="2135053588">
                                      <w:marLeft w:val="0"/>
                                      <w:marRight w:val="0"/>
                                      <w:marTop w:val="0"/>
                                      <w:marBottom w:val="0"/>
                                      <w:divBdr>
                                        <w:top w:val="none" w:sz="0" w:space="0" w:color="auto"/>
                                        <w:left w:val="none" w:sz="0" w:space="0" w:color="auto"/>
                                        <w:bottom w:val="none" w:sz="0" w:space="0" w:color="auto"/>
                                        <w:right w:val="none" w:sz="0" w:space="0" w:color="auto"/>
                                      </w:divBdr>
                                    </w:div>
                                  </w:divsChild>
                                </w:div>
                                <w:div w:id="2037458763">
                                  <w:marLeft w:val="0"/>
                                  <w:marRight w:val="0"/>
                                  <w:marTop w:val="0"/>
                                  <w:marBottom w:val="0"/>
                                  <w:divBdr>
                                    <w:top w:val="none" w:sz="0" w:space="0" w:color="auto"/>
                                    <w:left w:val="none" w:sz="0" w:space="0" w:color="auto"/>
                                    <w:bottom w:val="none" w:sz="0" w:space="0" w:color="auto"/>
                                    <w:right w:val="none" w:sz="0" w:space="0" w:color="auto"/>
                                  </w:divBdr>
                                  <w:divsChild>
                                    <w:div w:id="1297875654">
                                      <w:marLeft w:val="0"/>
                                      <w:marRight w:val="0"/>
                                      <w:marTop w:val="0"/>
                                      <w:marBottom w:val="0"/>
                                      <w:divBdr>
                                        <w:top w:val="none" w:sz="0" w:space="0" w:color="auto"/>
                                        <w:left w:val="none" w:sz="0" w:space="0" w:color="auto"/>
                                        <w:bottom w:val="none" w:sz="0" w:space="0" w:color="auto"/>
                                        <w:right w:val="none" w:sz="0" w:space="0" w:color="auto"/>
                                      </w:divBdr>
                                    </w:div>
                                  </w:divsChild>
                                </w:div>
                                <w:div w:id="180441493">
                                  <w:marLeft w:val="0"/>
                                  <w:marRight w:val="0"/>
                                  <w:marTop w:val="0"/>
                                  <w:marBottom w:val="0"/>
                                  <w:divBdr>
                                    <w:top w:val="none" w:sz="0" w:space="0" w:color="auto"/>
                                    <w:left w:val="none" w:sz="0" w:space="0" w:color="auto"/>
                                    <w:bottom w:val="none" w:sz="0" w:space="0" w:color="auto"/>
                                    <w:right w:val="none" w:sz="0" w:space="0" w:color="auto"/>
                                  </w:divBdr>
                                  <w:divsChild>
                                    <w:div w:id="2026133187">
                                      <w:marLeft w:val="0"/>
                                      <w:marRight w:val="0"/>
                                      <w:marTop w:val="0"/>
                                      <w:marBottom w:val="0"/>
                                      <w:divBdr>
                                        <w:top w:val="none" w:sz="0" w:space="0" w:color="auto"/>
                                        <w:left w:val="none" w:sz="0" w:space="0" w:color="auto"/>
                                        <w:bottom w:val="none" w:sz="0" w:space="0" w:color="auto"/>
                                        <w:right w:val="none" w:sz="0" w:space="0" w:color="auto"/>
                                      </w:divBdr>
                                    </w:div>
                                  </w:divsChild>
                                </w:div>
                                <w:div w:id="856794">
                                  <w:marLeft w:val="0"/>
                                  <w:marRight w:val="0"/>
                                  <w:marTop w:val="0"/>
                                  <w:marBottom w:val="0"/>
                                  <w:divBdr>
                                    <w:top w:val="none" w:sz="0" w:space="0" w:color="auto"/>
                                    <w:left w:val="none" w:sz="0" w:space="0" w:color="auto"/>
                                    <w:bottom w:val="none" w:sz="0" w:space="0" w:color="auto"/>
                                    <w:right w:val="none" w:sz="0" w:space="0" w:color="auto"/>
                                  </w:divBdr>
                                  <w:divsChild>
                                    <w:div w:id="1345596356">
                                      <w:marLeft w:val="0"/>
                                      <w:marRight w:val="0"/>
                                      <w:marTop w:val="0"/>
                                      <w:marBottom w:val="0"/>
                                      <w:divBdr>
                                        <w:top w:val="none" w:sz="0" w:space="0" w:color="auto"/>
                                        <w:left w:val="none" w:sz="0" w:space="0" w:color="auto"/>
                                        <w:bottom w:val="none" w:sz="0" w:space="0" w:color="auto"/>
                                        <w:right w:val="none" w:sz="0" w:space="0" w:color="auto"/>
                                      </w:divBdr>
                                    </w:div>
                                  </w:divsChild>
                                </w:div>
                                <w:div w:id="1732579262">
                                  <w:marLeft w:val="0"/>
                                  <w:marRight w:val="0"/>
                                  <w:marTop w:val="0"/>
                                  <w:marBottom w:val="0"/>
                                  <w:divBdr>
                                    <w:top w:val="none" w:sz="0" w:space="0" w:color="auto"/>
                                    <w:left w:val="none" w:sz="0" w:space="0" w:color="auto"/>
                                    <w:bottom w:val="none" w:sz="0" w:space="0" w:color="auto"/>
                                    <w:right w:val="none" w:sz="0" w:space="0" w:color="auto"/>
                                  </w:divBdr>
                                  <w:divsChild>
                                    <w:div w:id="1028489151">
                                      <w:marLeft w:val="0"/>
                                      <w:marRight w:val="0"/>
                                      <w:marTop w:val="0"/>
                                      <w:marBottom w:val="0"/>
                                      <w:divBdr>
                                        <w:top w:val="none" w:sz="0" w:space="0" w:color="auto"/>
                                        <w:left w:val="none" w:sz="0" w:space="0" w:color="auto"/>
                                        <w:bottom w:val="none" w:sz="0" w:space="0" w:color="auto"/>
                                        <w:right w:val="none" w:sz="0" w:space="0" w:color="auto"/>
                                      </w:divBdr>
                                    </w:div>
                                  </w:divsChild>
                                </w:div>
                                <w:div w:id="1448357187">
                                  <w:marLeft w:val="0"/>
                                  <w:marRight w:val="0"/>
                                  <w:marTop w:val="0"/>
                                  <w:marBottom w:val="0"/>
                                  <w:divBdr>
                                    <w:top w:val="none" w:sz="0" w:space="0" w:color="auto"/>
                                    <w:left w:val="none" w:sz="0" w:space="0" w:color="auto"/>
                                    <w:bottom w:val="none" w:sz="0" w:space="0" w:color="auto"/>
                                    <w:right w:val="none" w:sz="0" w:space="0" w:color="auto"/>
                                  </w:divBdr>
                                  <w:divsChild>
                                    <w:div w:id="41448438">
                                      <w:marLeft w:val="0"/>
                                      <w:marRight w:val="0"/>
                                      <w:marTop w:val="0"/>
                                      <w:marBottom w:val="0"/>
                                      <w:divBdr>
                                        <w:top w:val="none" w:sz="0" w:space="0" w:color="auto"/>
                                        <w:left w:val="none" w:sz="0" w:space="0" w:color="auto"/>
                                        <w:bottom w:val="none" w:sz="0" w:space="0" w:color="auto"/>
                                        <w:right w:val="none" w:sz="0" w:space="0" w:color="auto"/>
                                      </w:divBdr>
                                    </w:div>
                                  </w:divsChild>
                                </w:div>
                                <w:div w:id="934821401">
                                  <w:marLeft w:val="0"/>
                                  <w:marRight w:val="0"/>
                                  <w:marTop w:val="0"/>
                                  <w:marBottom w:val="0"/>
                                  <w:divBdr>
                                    <w:top w:val="none" w:sz="0" w:space="0" w:color="auto"/>
                                    <w:left w:val="none" w:sz="0" w:space="0" w:color="auto"/>
                                    <w:bottom w:val="none" w:sz="0" w:space="0" w:color="auto"/>
                                    <w:right w:val="none" w:sz="0" w:space="0" w:color="auto"/>
                                  </w:divBdr>
                                  <w:divsChild>
                                    <w:div w:id="191652472">
                                      <w:marLeft w:val="0"/>
                                      <w:marRight w:val="0"/>
                                      <w:marTop w:val="0"/>
                                      <w:marBottom w:val="0"/>
                                      <w:divBdr>
                                        <w:top w:val="none" w:sz="0" w:space="0" w:color="auto"/>
                                        <w:left w:val="none" w:sz="0" w:space="0" w:color="auto"/>
                                        <w:bottom w:val="none" w:sz="0" w:space="0" w:color="auto"/>
                                        <w:right w:val="none" w:sz="0" w:space="0" w:color="auto"/>
                                      </w:divBdr>
                                    </w:div>
                                  </w:divsChild>
                                </w:div>
                                <w:div w:id="1134368032">
                                  <w:marLeft w:val="0"/>
                                  <w:marRight w:val="0"/>
                                  <w:marTop w:val="0"/>
                                  <w:marBottom w:val="0"/>
                                  <w:divBdr>
                                    <w:top w:val="none" w:sz="0" w:space="0" w:color="auto"/>
                                    <w:left w:val="none" w:sz="0" w:space="0" w:color="auto"/>
                                    <w:bottom w:val="none" w:sz="0" w:space="0" w:color="auto"/>
                                    <w:right w:val="none" w:sz="0" w:space="0" w:color="auto"/>
                                  </w:divBdr>
                                  <w:divsChild>
                                    <w:div w:id="1777821928">
                                      <w:marLeft w:val="0"/>
                                      <w:marRight w:val="0"/>
                                      <w:marTop w:val="0"/>
                                      <w:marBottom w:val="0"/>
                                      <w:divBdr>
                                        <w:top w:val="none" w:sz="0" w:space="0" w:color="auto"/>
                                        <w:left w:val="none" w:sz="0" w:space="0" w:color="auto"/>
                                        <w:bottom w:val="none" w:sz="0" w:space="0" w:color="auto"/>
                                        <w:right w:val="none" w:sz="0" w:space="0" w:color="auto"/>
                                      </w:divBdr>
                                    </w:div>
                                  </w:divsChild>
                                </w:div>
                                <w:div w:id="65760449">
                                  <w:marLeft w:val="0"/>
                                  <w:marRight w:val="0"/>
                                  <w:marTop w:val="0"/>
                                  <w:marBottom w:val="0"/>
                                  <w:divBdr>
                                    <w:top w:val="none" w:sz="0" w:space="0" w:color="auto"/>
                                    <w:left w:val="none" w:sz="0" w:space="0" w:color="auto"/>
                                    <w:bottom w:val="none" w:sz="0" w:space="0" w:color="auto"/>
                                    <w:right w:val="none" w:sz="0" w:space="0" w:color="auto"/>
                                  </w:divBdr>
                                  <w:divsChild>
                                    <w:div w:id="141849575">
                                      <w:marLeft w:val="0"/>
                                      <w:marRight w:val="0"/>
                                      <w:marTop w:val="0"/>
                                      <w:marBottom w:val="0"/>
                                      <w:divBdr>
                                        <w:top w:val="none" w:sz="0" w:space="0" w:color="auto"/>
                                        <w:left w:val="none" w:sz="0" w:space="0" w:color="auto"/>
                                        <w:bottom w:val="none" w:sz="0" w:space="0" w:color="auto"/>
                                        <w:right w:val="none" w:sz="0" w:space="0" w:color="auto"/>
                                      </w:divBdr>
                                    </w:div>
                                  </w:divsChild>
                                </w:div>
                                <w:div w:id="1356734948">
                                  <w:marLeft w:val="0"/>
                                  <w:marRight w:val="0"/>
                                  <w:marTop w:val="0"/>
                                  <w:marBottom w:val="0"/>
                                  <w:divBdr>
                                    <w:top w:val="none" w:sz="0" w:space="0" w:color="auto"/>
                                    <w:left w:val="none" w:sz="0" w:space="0" w:color="auto"/>
                                    <w:bottom w:val="none" w:sz="0" w:space="0" w:color="auto"/>
                                    <w:right w:val="none" w:sz="0" w:space="0" w:color="auto"/>
                                  </w:divBdr>
                                  <w:divsChild>
                                    <w:div w:id="1034577786">
                                      <w:marLeft w:val="0"/>
                                      <w:marRight w:val="0"/>
                                      <w:marTop w:val="0"/>
                                      <w:marBottom w:val="0"/>
                                      <w:divBdr>
                                        <w:top w:val="none" w:sz="0" w:space="0" w:color="auto"/>
                                        <w:left w:val="none" w:sz="0" w:space="0" w:color="auto"/>
                                        <w:bottom w:val="none" w:sz="0" w:space="0" w:color="auto"/>
                                        <w:right w:val="none" w:sz="0" w:space="0" w:color="auto"/>
                                      </w:divBdr>
                                    </w:div>
                                  </w:divsChild>
                                </w:div>
                                <w:div w:id="228735995">
                                  <w:marLeft w:val="0"/>
                                  <w:marRight w:val="0"/>
                                  <w:marTop w:val="0"/>
                                  <w:marBottom w:val="0"/>
                                  <w:divBdr>
                                    <w:top w:val="none" w:sz="0" w:space="0" w:color="auto"/>
                                    <w:left w:val="none" w:sz="0" w:space="0" w:color="auto"/>
                                    <w:bottom w:val="none" w:sz="0" w:space="0" w:color="auto"/>
                                    <w:right w:val="none" w:sz="0" w:space="0" w:color="auto"/>
                                  </w:divBdr>
                                  <w:divsChild>
                                    <w:div w:id="1166242134">
                                      <w:marLeft w:val="0"/>
                                      <w:marRight w:val="0"/>
                                      <w:marTop w:val="0"/>
                                      <w:marBottom w:val="0"/>
                                      <w:divBdr>
                                        <w:top w:val="none" w:sz="0" w:space="0" w:color="auto"/>
                                        <w:left w:val="none" w:sz="0" w:space="0" w:color="auto"/>
                                        <w:bottom w:val="none" w:sz="0" w:space="0" w:color="auto"/>
                                        <w:right w:val="none" w:sz="0" w:space="0" w:color="auto"/>
                                      </w:divBdr>
                                    </w:div>
                                  </w:divsChild>
                                </w:div>
                                <w:div w:id="1464303453">
                                  <w:marLeft w:val="0"/>
                                  <w:marRight w:val="0"/>
                                  <w:marTop w:val="0"/>
                                  <w:marBottom w:val="0"/>
                                  <w:divBdr>
                                    <w:top w:val="none" w:sz="0" w:space="0" w:color="auto"/>
                                    <w:left w:val="none" w:sz="0" w:space="0" w:color="auto"/>
                                    <w:bottom w:val="none" w:sz="0" w:space="0" w:color="auto"/>
                                    <w:right w:val="none" w:sz="0" w:space="0" w:color="auto"/>
                                  </w:divBdr>
                                  <w:divsChild>
                                    <w:div w:id="902107346">
                                      <w:marLeft w:val="0"/>
                                      <w:marRight w:val="0"/>
                                      <w:marTop w:val="0"/>
                                      <w:marBottom w:val="0"/>
                                      <w:divBdr>
                                        <w:top w:val="none" w:sz="0" w:space="0" w:color="auto"/>
                                        <w:left w:val="none" w:sz="0" w:space="0" w:color="auto"/>
                                        <w:bottom w:val="none" w:sz="0" w:space="0" w:color="auto"/>
                                        <w:right w:val="none" w:sz="0" w:space="0" w:color="auto"/>
                                      </w:divBdr>
                                    </w:div>
                                  </w:divsChild>
                                </w:div>
                                <w:div w:id="1432552435">
                                  <w:marLeft w:val="0"/>
                                  <w:marRight w:val="0"/>
                                  <w:marTop w:val="0"/>
                                  <w:marBottom w:val="0"/>
                                  <w:divBdr>
                                    <w:top w:val="none" w:sz="0" w:space="0" w:color="auto"/>
                                    <w:left w:val="none" w:sz="0" w:space="0" w:color="auto"/>
                                    <w:bottom w:val="none" w:sz="0" w:space="0" w:color="auto"/>
                                    <w:right w:val="none" w:sz="0" w:space="0" w:color="auto"/>
                                  </w:divBdr>
                                  <w:divsChild>
                                    <w:div w:id="880553015">
                                      <w:marLeft w:val="0"/>
                                      <w:marRight w:val="0"/>
                                      <w:marTop w:val="0"/>
                                      <w:marBottom w:val="0"/>
                                      <w:divBdr>
                                        <w:top w:val="none" w:sz="0" w:space="0" w:color="auto"/>
                                        <w:left w:val="none" w:sz="0" w:space="0" w:color="auto"/>
                                        <w:bottom w:val="none" w:sz="0" w:space="0" w:color="auto"/>
                                        <w:right w:val="none" w:sz="0" w:space="0" w:color="auto"/>
                                      </w:divBdr>
                                    </w:div>
                                  </w:divsChild>
                                </w:div>
                                <w:div w:id="1537767543">
                                  <w:marLeft w:val="0"/>
                                  <w:marRight w:val="0"/>
                                  <w:marTop w:val="0"/>
                                  <w:marBottom w:val="0"/>
                                  <w:divBdr>
                                    <w:top w:val="none" w:sz="0" w:space="0" w:color="auto"/>
                                    <w:left w:val="none" w:sz="0" w:space="0" w:color="auto"/>
                                    <w:bottom w:val="none" w:sz="0" w:space="0" w:color="auto"/>
                                    <w:right w:val="none" w:sz="0" w:space="0" w:color="auto"/>
                                  </w:divBdr>
                                  <w:divsChild>
                                    <w:div w:id="427434572">
                                      <w:marLeft w:val="0"/>
                                      <w:marRight w:val="0"/>
                                      <w:marTop w:val="0"/>
                                      <w:marBottom w:val="0"/>
                                      <w:divBdr>
                                        <w:top w:val="none" w:sz="0" w:space="0" w:color="auto"/>
                                        <w:left w:val="none" w:sz="0" w:space="0" w:color="auto"/>
                                        <w:bottom w:val="none" w:sz="0" w:space="0" w:color="auto"/>
                                        <w:right w:val="none" w:sz="0" w:space="0" w:color="auto"/>
                                      </w:divBdr>
                                    </w:div>
                                  </w:divsChild>
                                </w:div>
                                <w:div w:id="315378086">
                                  <w:marLeft w:val="0"/>
                                  <w:marRight w:val="0"/>
                                  <w:marTop w:val="0"/>
                                  <w:marBottom w:val="0"/>
                                  <w:divBdr>
                                    <w:top w:val="none" w:sz="0" w:space="0" w:color="auto"/>
                                    <w:left w:val="none" w:sz="0" w:space="0" w:color="auto"/>
                                    <w:bottom w:val="none" w:sz="0" w:space="0" w:color="auto"/>
                                    <w:right w:val="none" w:sz="0" w:space="0" w:color="auto"/>
                                  </w:divBdr>
                                  <w:divsChild>
                                    <w:div w:id="394743957">
                                      <w:marLeft w:val="0"/>
                                      <w:marRight w:val="0"/>
                                      <w:marTop w:val="0"/>
                                      <w:marBottom w:val="0"/>
                                      <w:divBdr>
                                        <w:top w:val="none" w:sz="0" w:space="0" w:color="auto"/>
                                        <w:left w:val="none" w:sz="0" w:space="0" w:color="auto"/>
                                        <w:bottom w:val="none" w:sz="0" w:space="0" w:color="auto"/>
                                        <w:right w:val="none" w:sz="0" w:space="0" w:color="auto"/>
                                      </w:divBdr>
                                    </w:div>
                                  </w:divsChild>
                                </w:div>
                                <w:div w:id="1662810439">
                                  <w:marLeft w:val="0"/>
                                  <w:marRight w:val="0"/>
                                  <w:marTop w:val="0"/>
                                  <w:marBottom w:val="0"/>
                                  <w:divBdr>
                                    <w:top w:val="none" w:sz="0" w:space="0" w:color="auto"/>
                                    <w:left w:val="none" w:sz="0" w:space="0" w:color="auto"/>
                                    <w:bottom w:val="none" w:sz="0" w:space="0" w:color="auto"/>
                                    <w:right w:val="none" w:sz="0" w:space="0" w:color="auto"/>
                                  </w:divBdr>
                                  <w:divsChild>
                                    <w:div w:id="300424477">
                                      <w:marLeft w:val="0"/>
                                      <w:marRight w:val="0"/>
                                      <w:marTop w:val="0"/>
                                      <w:marBottom w:val="0"/>
                                      <w:divBdr>
                                        <w:top w:val="none" w:sz="0" w:space="0" w:color="auto"/>
                                        <w:left w:val="none" w:sz="0" w:space="0" w:color="auto"/>
                                        <w:bottom w:val="none" w:sz="0" w:space="0" w:color="auto"/>
                                        <w:right w:val="none" w:sz="0" w:space="0" w:color="auto"/>
                                      </w:divBdr>
                                    </w:div>
                                  </w:divsChild>
                                </w:div>
                                <w:div w:id="18244459">
                                  <w:marLeft w:val="0"/>
                                  <w:marRight w:val="0"/>
                                  <w:marTop w:val="0"/>
                                  <w:marBottom w:val="0"/>
                                  <w:divBdr>
                                    <w:top w:val="none" w:sz="0" w:space="0" w:color="auto"/>
                                    <w:left w:val="none" w:sz="0" w:space="0" w:color="auto"/>
                                    <w:bottom w:val="none" w:sz="0" w:space="0" w:color="auto"/>
                                    <w:right w:val="none" w:sz="0" w:space="0" w:color="auto"/>
                                  </w:divBdr>
                                  <w:divsChild>
                                    <w:div w:id="1057896775">
                                      <w:marLeft w:val="0"/>
                                      <w:marRight w:val="0"/>
                                      <w:marTop w:val="0"/>
                                      <w:marBottom w:val="0"/>
                                      <w:divBdr>
                                        <w:top w:val="none" w:sz="0" w:space="0" w:color="auto"/>
                                        <w:left w:val="none" w:sz="0" w:space="0" w:color="auto"/>
                                        <w:bottom w:val="none" w:sz="0" w:space="0" w:color="auto"/>
                                        <w:right w:val="none" w:sz="0" w:space="0" w:color="auto"/>
                                      </w:divBdr>
                                    </w:div>
                                  </w:divsChild>
                                </w:div>
                                <w:div w:id="847330397">
                                  <w:marLeft w:val="0"/>
                                  <w:marRight w:val="0"/>
                                  <w:marTop w:val="0"/>
                                  <w:marBottom w:val="0"/>
                                  <w:divBdr>
                                    <w:top w:val="none" w:sz="0" w:space="0" w:color="auto"/>
                                    <w:left w:val="none" w:sz="0" w:space="0" w:color="auto"/>
                                    <w:bottom w:val="none" w:sz="0" w:space="0" w:color="auto"/>
                                    <w:right w:val="none" w:sz="0" w:space="0" w:color="auto"/>
                                  </w:divBdr>
                                  <w:divsChild>
                                    <w:div w:id="903490548">
                                      <w:marLeft w:val="0"/>
                                      <w:marRight w:val="0"/>
                                      <w:marTop w:val="0"/>
                                      <w:marBottom w:val="0"/>
                                      <w:divBdr>
                                        <w:top w:val="none" w:sz="0" w:space="0" w:color="auto"/>
                                        <w:left w:val="none" w:sz="0" w:space="0" w:color="auto"/>
                                        <w:bottom w:val="none" w:sz="0" w:space="0" w:color="auto"/>
                                        <w:right w:val="none" w:sz="0" w:space="0" w:color="auto"/>
                                      </w:divBdr>
                                    </w:div>
                                  </w:divsChild>
                                </w:div>
                                <w:div w:id="436364565">
                                  <w:marLeft w:val="0"/>
                                  <w:marRight w:val="0"/>
                                  <w:marTop w:val="0"/>
                                  <w:marBottom w:val="0"/>
                                  <w:divBdr>
                                    <w:top w:val="none" w:sz="0" w:space="0" w:color="auto"/>
                                    <w:left w:val="none" w:sz="0" w:space="0" w:color="auto"/>
                                    <w:bottom w:val="none" w:sz="0" w:space="0" w:color="auto"/>
                                    <w:right w:val="none" w:sz="0" w:space="0" w:color="auto"/>
                                  </w:divBdr>
                                  <w:divsChild>
                                    <w:div w:id="1409156274">
                                      <w:marLeft w:val="0"/>
                                      <w:marRight w:val="0"/>
                                      <w:marTop w:val="0"/>
                                      <w:marBottom w:val="0"/>
                                      <w:divBdr>
                                        <w:top w:val="none" w:sz="0" w:space="0" w:color="auto"/>
                                        <w:left w:val="none" w:sz="0" w:space="0" w:color="auto"/>
                                        <w:bottom w:val="none" w:sz="0" w:space="0" w:color="auto"/>
                                        <w:right w:val="none" w:sz="0" w:space="0" w:color="auto"/>
                                      </w:divBdr>
                                    </w:div>
                                  </w:divsChild>
                                </w:div>
                                <w:div w:id="726609859">
                                  <w:marLeft w:val="0"/>
                                  <w:marRight w:val="0"/>
                                  <w:marTop w:val="0"/>
                                  <w:marBottom w:val="0"/>
                                  <w:divBdr>
                                    <w:top w:val="none" w:sz="0" w:space="0" w:color="auto"/>
                                    <w:left w:val="none" w:sz="0" w:space="0" w:color="auto"/>
                                    <w:bottom w:val="none" w:sz="0" w:space="0" w:color="auto"/>
                                    <w:right w:val="none" w:sz="0" w:space="0" w:color="auto"/>
                                  </w:divBdr>
                                  <w:divsChild>
                                    <w:div w:id="221647060">
                                      <w:marLeft w:val="0"/>
                                      <w:marRight w:val="0"/>
                                      <w:marTop w:val="0"/>
                                      <w:marBottom w:val="0"/>
                                      <w:divBdr>
                                        <w:top w:val="none" w:sz="0" w:space="0" w:color="auto"/>
                                        <w:left w:val="none" w:sz="0" w:space="0" w:color="auto"/>
                                        <w:bottom w:val="none" w:sz="0" w:space="0" w:color="auto"/>
                                        <w:right w:val="none" w:sz="0" w:space="0" w:color="auto"/>
                                      </w:divBdr>
                                    </w:div>
                                  </w:divsChild>
                                </w:div>
                                <w:div w:id="1087337695">
                                  <w:marLeft w:val="0"/>
                                  <w:marRight w:val="0"/>
                                  <w:marTop w:val="0"/>
                                  <w:marBottom w:val="0"/>
                                  <w:divBdr>
                                    <w:top w:val="none" w:sz="0" w:space="0" w:color="auto"/>
                                    <w:left w:val="none" w:sz="0" w:space="0" w:color="auto"/>
                                    <w:bottom w:val="none" w:sz="0" w:space="0" w:color="auto"/>
                                    <w:right w:val="none" w:sz="0" w:space="0" w:color="auto"/>
                                  </w:divBdr>
                                  <w:divsChild>
                                    <w:div w:id="1713263100">
                                      <w:marLeft w:val="0"/>
                                      <w:marRight w:val="0"/>
                                      <w:marTop w:val="0"/>
                                      <w:marBottom w:val="0"/>
                                      <w:divBdr>
                                        <w:top w:val="none" w:sz="0" w:space="0" w:color="auto"/>
                                        <w:left w:val="none" w:sz="0" w:space="0" w:color="auto"/>
                                        <w:bottom w:val="none" w:sz="0" w:space="0" w:color="auto"/>
                                        <w:right w:val="none" w:sz="0" w:space="0" w:color="auto"/>
                                      </w:divBdr>
                                    </w:div>
                                  </w:divsChild>
                                </w:div>
                                <w:div w:id="309988138">
                                  <w:marLeft w:val="0"/>
                                  <w:marRight w:val="0"/>
                                  <w:marTop w:val="0"/>
                                  <w:marBottom w:val="0"/>
                                  <w:divBdr>
                                    <w:top w:val="none" w:sz="0" w:space="0" w:color="auto"/>
                                    <w:left w:val="none" w:sz="0" w:space="0" w:color="auto"/>
                                    <w:bottom w:val="none" w:sz="0" w:space="0" w:color="auto"/>
                                    <w:right w:val="none" w:sz="0" w:space="0" w:color="auto"/>
                                  </w:divBdr>
                                  <w:divsChild>
                                    <w:div w:id="1274632162">
                                      <w:marLeft w:val="0"/>
                                      <w:marRight w:val="0"/>
                                      <w:marTop w:val="0"/>
                                      <w:marBottom w:val="0"/>
                                      <w:divBdr>
                                        <w:top w:val="none" w:sz="0" w:space="0" w:color="auto"/>
                                        <w:left w:val="none" w:sz="0" w:space="0" w:color="auto"/>
                                        <w:bottom w:val="none" w:sz="0" w:space="0" w:color="auto"/>
                                        <w:right w:val="none" w:sz="0" w:space="0" w:color="auto"/>
                                      </w:divBdr>
                                    </w:div>
                                  </w:divsChild>
                                </w:div>
                                <w:div w:id="1347638513">
                                  <w:marLeft w:val="0"/>
                                  <w:marRight w:val="0"/>
                                  <w:marTop w:val="0"/>
                                  <w:marBottom w:val="0"/>
                                  <w:divBdr>
                                    <w:top w:val="none" w:sz="0" w:space="0" w:color="auto"/>
                                    <w:left w:val="none" w:sz="0" w:space="0" w:color="auto"/>
                                    <w:bottom w:val="none" w:sz="0" w:space="0" w:color="auto"/>
                                    <w:right w:val="none" w:sz="0" w:space="0" w:color="auto"/>
                                  </w:divBdr>
                                  <w:divsChild>
                                    <w:div w:id="1441875264">
                                      <w:marLeft w:val="0"/>
                                      <w:marRight w:val="0"/>
                                      <w:marTop w:val="0"/>
                                      <w:marBottom w:val="0"/>
                                      <w:divBdr>
                                        <w:top w:val="none" w:sz="0" w:space="0" w:color="auto"/>
                                        <w:left w:val="none" w:sz="0" w:space="0" w:color="auto"/>
                                        <w:bottom w:val="none" w:sz="0" w:space="0" w:color="auto"/>
                                        <w:right w:val="none" w:sz="0" w:space="0" w:color="auto"/>
                                      </w:divBdr>
                                    </w:div>
                                  </w:divsChild>
                                </w:div>
                                <w:div w:id="260259110">
                                  <w:marLeft w:val="0"/>
                                  <w:marRight w:val="0"/>
                                  <w:marTop w:val="0"/>
                                  <w:marBottom w:val="0"/>
                                  <w:divBdr>
                                    <w:top w:val="none" w:sz="0" w:space="0" w:color="auto"/>
                                    <w:left w:val="none" w:sz="0" w:space="0" w:color="auto"/>
                                    <w:bottom w:val="none" w:sz="0" w:space="0" w:color="auto"/>
                                    <w:right w:val="none" w:sz="0" w:space="0" w:color="auto"/>
                                  </w:divBdr>
                                  <w:divsChild>
                                    <w:div w:id="966356973">
                                      <w:marLeft w:val="0"/>
                                      <w:marRight w:val="0"/>
                                      <w:marTop w:val="0"/>
                                      <w:marBottom w:val="0"/>
                                      <w:divBdr>
                                        <w:top w:val="none" w:sz="0" w:space="0" w:color="auto"/>
                                        <w:left w:val="none" w:sz="0" w:space="0" w:color="auto"/>
                                        <w:bottom w:val="none" w:sz="0" w:space="0" w:color="auto"/>
                                        <w:right w:val="none" w:sz="0" w:space="0" w:color="auto"/>
                                      </w:divBdr>
                                    </w:div>
                                  </w:divsChild>
                                </w:div>
                                <w:div w:id="1702701146">
                                  <w:marLeft w:val="0"/>
                                  <w:marRight w:val="0"/>
                                  <w:marTop w:val="0"/>
                                  <w:marBottom w:val="0"/>
                                  <w:divBdr>
                                    <w:top w:val="none" w:sz="0" w:space="0" w:color="auto"/>
                                    <w:left w:val="none" w:sz="0" w:space="0" w:color="auto"/>
                                    <w:bottom w:val="none" w:sz="0" w:space="0" w:color="auto"/>
                                    <w:right w:val="none" w:sz="0" w:space="0" w:color="auto"/>
                                  </w:divBdr>
                                </w:div>
                                <w:div w:id="325674492">
                                  <w:marLeft w:val="0"/>
                                  <w:marRight w:val="0"/>
                                  <w:marTop w:val="0"/>
                                  <w:marBottom w:val="0"/>
                                  <w:divBdr>
                                    <w:top w:val="none" w:sz="0" w:space="0" w:color="auto"/>
                                    <w:left w:val="none" w:sz="0" w:space="0" w:color="auto"/>
                                    <w:bottom w:val="none" w:sz="0" w:space="0" w:color="auto"/>
                                    <w:right w:val="none" w:sz="0" w:space="0" w:color="auto"/>
                                  </w:divBdr>
                                </w:div>
                                <w:div w:id="191498383">
                                  <w:marLeft w:val="0"/>
                                  <w:marRight w:val="0"/>
                                  <w:marTop w:val="0"/>
                                  <w:marBottom w:val="0"/>
                                  <w:divBdr>
                                    <w:top w:val="none" w:sz="0" w:space="0" w:color="auto"/>
                                    <w:left w:val="none" w:sz="0" w:space="0" w:color="auto"/>
                                    <w:bottom w:val="none" w:sz="0" w:space="0" w:color="auto"/>
                                    <w:right w:val="none" w:sz="0" w:space="0" w:color="auto"/>
                                  </w:divBdr>
                                </w:div>
                                <w:div w:id="17277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97481">
                      <w:marLeft w:val="0"/>
                      <w:marRight w:val="0"/>
                      <w:marTop w:val="0"/>
                      <w:marBottom w:val="0"/>
                      <w:divBdr>
                        <w:top w:val="none" w:sz="0" w:space="0" w:color="auto"/>
                        <w:left w:val="none" w:sz="0" w:space="0" w:color="auto"/>
                        <w:bottom w:val="none" w:sz="0" w:space="0" w:color="auto"/>
                        <w:right w:val="none" w:sz="0" w:space="0" w:color="auto"/>
                      </w:divBdr>
                      <w:divsChild>
                        <w:div w:id="1594389766">
                          <w:marLeft w:val="0"/>
                          <w:marRight w:val="0"/>
                          <w:marTop w:val="0"/>
                          <w:marBottom w:val="0"/>
                          <w:divBdr>
                            <w:top w:val="none" w:sz="0" w:space="0" w:color="auto"/>
                            <w:left w:val="none" w:sz="0" w:space="0" w:color="auto"/>
                            <w:bottom w:val="none" w:sz="0" w:space="0" w:color="auto"/>
                            <w:right w:val="none" w:sz="0" w:space="0" w:color="auto"/>
                          </w:divBdr>
                          <w:divsChild>
                            <w:div w:id="176234257">
                              <w:marLeft w:val="0"/>
                              <w:marRight w:val="0"/>
                              <w:marTop w:val="0"/>
                              <w:marBottom w:val="0"/>
                              <w:divBdr>
                                <w:top w:val="none" w:sz="0" w:space="0" w:color="auto"/>
                                <w:left w:val="none" w:sz="0" w:space="0" w:color="auto"/>
                                <w:bottom w:val="none" w:sz="0" w:space="0" w:color="auto"/>
                                <w:right w:val="none" w:sz="0" w:space="0" w:color="auto"/>
                              </w:divBdr>
                              <w:divsChild>
                                <w:div w:id="53824035">
                                  <w:marLeft w:val="0"/>
                                  <w:marRight w:val="0"/>
                                  <w:marTop w:val="0"/>
                                  <w:marBottom w:val="0"/>
                                  <w:divBdr>
                                    <w:top w:val="none" w:sz="0" w:space="0" w:color="auto"/>
                                    <w:left w:val="none" w:sz="0" w:space="0" w:color="auto"/>
                                    <w:bottom w:val="none" w:sz="0" w:space="0" w:color="auto"/>
                                    <w:right w:val="none" w:sz="0" w:space="0" w:color="auto"/>
                                  </w:divBdr>
                                </w:div>
                                <w:div w:id="1187402158">
                                  <w:marLeft w:val="0"/>
                                  <w:marRight w:val="0"/>
                                  <w:marTop w:val="0"/>
                                  <w:marBottom w:val="0"/>
                                  <w:divBdr>
                                    <w:top w:val="none" w:sz="0" w:space="0" w:color="auto"/>
                                    <w:left w:val="none" w:sz="0" w:space="0" w:color="auto"/>
                                    <w:bottom w:val="none" w:sz="0" w:space="0" w:color="auto"/>
                                    <w:right w:val="none" w:sz="0" w:space="0" w:color="auto"/>
                                  </w:divBdr>
                                </w:div>
                                <w:div w:id="413404101">
                                  <w:marLeft w:val="0"/>
                                  <w:marRight w:val="0"/>
                                  <w:marTop w:val="0"/>
                                  <w:marBottom w:val="0"/>
                                  <w:divBdr>
                                    <w:top w:val="none" w:sz="0" w:space="0" w:color="auto"/>
                                    <w:left w:val="none" w:sz="0" w:space="0" w:color="auto"/>
                                    <w:bottom w:val="none" w:sz="0" w:space="0" w:color="auto"/>
                                    <w:right w:val="none" w:sz="0" w:space="0" w:color="auto"/>
                                  </w:divBdr>
                                </w:div>
                                <w:div w:id="102312346">
                                  <w:marLeft w:val="0"/>
                                  <w:marRight w:val="0"/>
                                  <w:marTop w:val="0"/>
                                  <w:marBottom w:val="0"/>
                                  <w:divBdr>
                                    <w:top w:val="none" w:sz="0" w:space="0" w:color="auto"/>
                                    <w:left w:val="none" w:sz="0" w:space="0" w:color="auto"/>
                                    <w:bottom w:val="none" w:sz="0" w:space="0" w:color="auto"/>
                                    <w:right w:val="none" w:sz="0" w:space="0" w:color="auto"/>
                                  </w:divBdr>
                                </w:div>
                                <w:div w:id="357629979">
                                  <w:marLeft w:val="0"/>
                                  <w:marRight w:val="0"/>
                                  <w:marTop w:val="0"/>
                                  <w:marBottom w:val="0"/>
                                  <w:divBdr>
                                    <w:top w:val="none" w:sz="0" w:space="0" w:color="auto"/>
                                    <w:left w:val="none" w:sz="0" w:space="0" w:color="auto"/>
                                    <w:bottom w:val="none" w:sz="0" w:space="0" w:color="auto"/>
                                    <w:right w:val="none" w:sz="0" w:space="0" w:color="auto"/>
                                  </w:divBdr>
                                </w:div>
                                <w:div w:id="335617108">
                                  <w:marLeft w:val="0"/>
                                  <w:marRight w:val="0"/>
                                  <w:marTop w:val="0"/>
                                  <w:marBottom w:val="0"/>
                                  <w:divBdr>
                                    <w:top w:val="none" w:sz="0" w:space="0" w:color="auto"/>
                                    <w:left w:val="none" w:sz="0" w:space="0" w:color="auto"/>
                                    <w:bottom w:val="none" w:sz="0" w:space="0" w:color="auto"/>
                                    <w:right w:val="none" w:sz="0" w:space="0" w:color="auto"/>
                                  </w:divBdr>
                                </w:div>
                                <w:div w:id="1223100589">
                                  <w:marLeft w:val="0"/>
                                  <w:marRight w:val="0"/>
                                  <w:marTop w:val="0"/>
                                  <w:marBottom w:val="0"/>
                                  <w:divBdr>
                                    <w:top w:val="none" w:sz="0" w:space="0" w:color="auto"/>
                                    <w:left w:val="none" w:sz="0" w:space="0" w:color="auto"/>
                                    <w:bottom w:val="none" w:sz="0" w:space="0" w:color="auto"/>
                                    <w:right w:val="none" w:sz="0" w:space="0" w:color="auto"/>
                                  </w:divBdr>
                                </w:div>
                                <w:div w:id="1795555442">
                                  <w:marLeft w:val="0"/>
                                  <w:marRight w:val="0"/>
                                  <w:marTop w:val="0"/>
                                  <w:marBottom w:val="0"/>
                                  <w:divBdr>
                                    <w:top w:val="none" w:sz="0" w:space="0" w:color="auto"/>
                                    <w:left w:val="none" w:sz="0" w:space="0" w:color="auto"/>
                                    <w:bottom w:val="none" w:sz="0" w:space="0" w:color="auto"/>
                                    <w:right w:val="none" w:sz="0" w:space="0" w:color="auto"/>
                                  </w:divBdr>
                                </w:div>
                                <w:div w:id="543250821">
                                  <w:marLeft w:val="0"/>
                                  <w:marRight w:val="0"/>
                                  <w:marTop w:val="0"/>
                                  <w:marBottom w:val="0"/>
                                  <w:divBdr>
                                    <w:top w:val="none" w:sz="0" w:space="0" w:color="auto"/>
                                    <w:left w:val="none" w:sz="0" w:space="0" w:color="auto"/>
                                    <w:bottom w:val="none" w:sz="0" w:space="0" w:color="auto"/>
                                    <w:right w:val="none" w:sz="0" w:space="0" w:color="auto"/>
                                  </w:divBdr>
                                </w:div>
                                <w:div w:id="1780367652">
                                  <w:marLeft w:val="0"/>
                                  <w:marRight w:val="0"/>
                                  <w:marTop w:val="0"/>
                                  <w:marBottom w:val="0"/>
                                  <w:divBdr>
                                    <w:top w:val="none" w:sz="0" w:space="0" w:color="auto"/>
                                    <w:left w:val="none" w:sz="0" w:space="0" w:color="auto"/>
                                    <w:bottom w:val="none" w:sz="0" w:space="0" w:color="auto"/>
                                    <w:right w:val="none" w:sz="0" w:space="0" w:color="auto"/>
                                  </w:divBdr>
                                </w:div>
                                <w:div w:id="1597909872">
                                  <w:marLeft w:val="0"/>
                                  <w:marRight w:val="0"/>
                                  <w:marTop w:val="0"/>
                                  <w:marBottom w:val="0"/>
                                  <w:divBdr>
                                    <w:top w:val="none" w:sz="0" w:space="0" w:color="auto"/>
                                    <w:left w:val="none" w:sz="0" w:space="0" w:color="auto"/>
                                    <w:bottom w:val="none" w:sz="0" w:space="0" w:color="auto"/>
                                    <w:right w:val="none" w:sz="0" w:space="0" w:color="auto"/>
                                  </w:divBdr>
                                  <w:divsChild>
                                    <w:div w:id="622734978">
                                      <w:marLeft w:val="0"/>
                                      <w:marRight w:val="0"/>
                                      <w:marTop w:val="0"/>
                                      <w:marBottom w:val="0"/>
                                      <w:divBdr>
                                        <w:top w:val="none" w:sz="0" w:space="0" w:color="auto"/>
                                        <w:left w:val="none" w:sz="0" w:space="0" w:color="auto"/>
                                        <w:bottom w:val="none" w:sz="0" w:space="0" w:color="auto"/>
                                        <w:right w:val="none" w:sz="0" w:space="0" w:color="auto"/>
                                      </w:divBdr>
                                    </w:div>
                                    <w:div w:id="1506626257">
                                      <w:marLeft w:val="0"/>
                                      <w:marRight w:val="0"/>
                                      <w:marTop w:val="0"/>
                                      <w:marBottom w:val="0"/>
                                      <w:divBdr>
                                        <w:top w:val="none" w:sz="0" w:space="0" w:color="auto"/>
                                        <w:left w:val="none" w:sz="0" w:space="0" w:color="auto"/>
                                        <w:bottom w:val="none" w:sz="0" w:space="0" w:color="auto"/>
                                        <w:right w:val="none" w:sz="0" w:space="0" w:color="auto"/>
                                      </w:divBdr>
                                    </w:div>
                                  </w:divsChild>
                                </w:div>
                                <w:div w:id="2079161456">
                                  <w:marLeft w:val="0"/>
                                  <w:marRight w:val="0"/>
                                  <w:marTop w:val="0"/>
                                  <w:marBottom w:val="0"/>
                                  <w:divBdr>
                                    <w:top w:val="none" w:sz="0" w:space="0" w:color="auto"/>
                                    <w:left w:val="none" w:sz="0" w:space="0" w:color="auto"/>
                                    <w:bottom w:val="none" w:sz="0" w:space="0" w:color="auto"/>
                                    <w:right w:val="none" w:sz="0" w:space="0" w:color="auto"/>
                                  </w:divBdr>
                                  <w:divsChild>
                                    <w:div w:id="84619180">
                                      <w:marLeft w:val="0"/>
                                      <w:marRight w:val="0"/>
                                      <w:marTop w:val="0"/>
                                      <w:marBottom w:val="0"/>
                                      <w:divBdr>
                                        <w:top w:val="none" w:sz="0" w:space="0" w:color="auto"/>
                                        <w:left w:val="none" w:sz="0" w:space="0" w:color="auto"/>
                                        <w:bottom w:val="none" w:sz="0" w:space="0" w:color="auto"/>
                                        <w:right w:val="none" w:sz="0" w:space="0" w:color="auto"/>
                                      </w:divBdr>
                                    </w:div>
                                  </w:divsChild>
                                </w:div>
                                <w:div w:id="167672981">
                                  <w:marLeft w:val="0"/>
                                  <w:marRight w:val="0"/>
                                  <w:marTop w:val="0"/>
                                  <w:marBottom w:val="0"/>
                                  <w:divBdr>
                                    <w:top w:val="none" w:sz="0" w:space="0" w:color="auto"/>
                                    <w:left w:val="none" w:sz="0" w:space="0" w:color="auto"/>
                                    <w:bottom w:val="none" w:sz="0" w:space="0" w:color="auto"/>
                                    <w:right w:val="none" w:sz="0" w:space="0" w:color="auto"/>
                                  </w:divBdr>
                                  <w:divsChild>
                                    <w:div w:id="336658609">
                                      <w:marLeft w:val="0"/>
                                      <w:marRight w:val="0"/>
                                      <w:marTop w:val="0"/>
                                      <w:marBottom w:val="0"/>
                                      <w:divBdr>
                                        <w:top w:val="none" w:sz="0" w:space="0" w:color="auto"/>
                                        <w:left w:val="none" w:sz="0" w:space="0" w:color="auto"/>
                                        <w:bottom w:val="none" w:sz="0" w:space="0" w:color="auto"/>
                                        <w:right w:val="none" w:sz="0" w:space="0" w:color="auto"/>
                                      </w:divBdr>
                                    </w:div>
                                  </w:divsChild>
                                </w:div>
                                <w:div w:id="811943661">
                                  <w:marLeft w:val="0"/>
                                  <w:marRight w:val="0"/>
                                  <w:marTop w:val="0"/>
                                  <w:marBottom w:val="0"/>
                                  <w:divBdr>
                                    <w:top w:val="none" w:sz="0" w:space="0" w:color="auto"/>
                                    <w:left w:val="none" w:sz="0" w:space="0" w:color="auto"/>
                                    <w:bottom w:val="none" w:sz="0" w:space="0" w:color="auto"/>
                                    <w:right w:val="none" w:sz="0" w:space="0" w:color="auto"/>
                                  </w:divBdr>
                                  <w:divsChild>
                                    <w:div w:id="8148556">
                                      <w:marLeft w:val="0"/>
                                      <w:marRight w:val="0"/>
                                      <w:marTop w:val="0"/>
                                      <w:marBottom w:val="0"/>
                                      <w:divBdr>
                                        <w:top w:val="none" w:sz="0" w:space="0" w:color="auto"/>
                                        <w:left w:val="none" w:sz="0" w:space="0" w:color="auto"/>
                                        <w:bottom w:val="none" w:sz="0" w:space="0" w:color="auto"/>
                                        <w:right w:val="none" w:sz="0" w:space="0" w:color="auto"/>
                                      </w:divBdr>
                                    </w:div>
                                  </w:divsChild>
                                </w:div>
                                <w:div w:id="152524327">
                                  <w:marLeft w:val="0"/>
                                  <w:marRight w:val="0"/>
                                  <w:marTop w:val="0"/>
                                  <w:marBottom w:val="0"/>
                                  <w:divBdr>
                                    <w:top w:val="none" w:sz="0" w:space="0" w:color="auto"/>
                                    <w:left w:val="none" w:sz="0" w:space="0" w:color="auto"/>
                                    <w:bottom w:val="none" w:sz="0" w:space="0" w:color="auto"/>
                                    <w:right w:val="none" w:sz="0" w:space="0" w:color="auto"/>
                                  </w:divBdr>
                                  <w:divsChild>
                                    <w:div w:id="75783209">
                                      <w:marLeft w:val="0"/>
                                      <w:marRight w:val="0"/>
                                      <w:marTop w:val="0"/>
                                      <w:marBottom w:val="0"/>
                                      <w:divBdr>
                                        <w:top w:val="none" w:sz="0" w:space="0" w:color="auto"/>
                                        <w:left w:val="none" w:sz="0" w:space="0" w:color="auto"/>
                                        <w:bottom w:val="none" w:sz="0" w:space="0" w:color="auto"/>
                                        <w:right w:val="none" w:sz="0" w:space="0" w:color="auto"/>
                                      </w:divBdr>
                                    </w:div>
                                    <w:div w:id="1110853237">
                                      <w:marLeft w:val="0"/>
                                      <w:marRight w:val="0"/>
                                      <w:marTop w:val="0"/>
                                      <w:marBottom w:val="0"/>
                                      <w:divBdr>
                                        <w:top w:val="none" w:sz="0" w:space="0" w:color="auto"/>
                                        <w:left w:val="none" w:sz="0" w:space="0" w:color="auto"/>
                                        <w:bottom w:val="none" w:sz="0" w:space="0" w:color="auto"/>
                                        <w:right w:val="none" w:sz="0" w:space="0" w:color="auto"/>
                                      </w:divBdr>
                                    </w:div>
                                  </w:divsChild>
                                </w:div>
                                <w:div w:id="183518649">
                                  <w:marLeft w:val="0"/>
                                  <w:marRight w:val="0"/>
                                  <w:marTop w:val="0"/>
                                  <w:marBottom w:val="0"/>
                                  <w:divBdr>
                                    <w:top w:val="none" w:sz="0" w:space="0" w:color="auto"/>
                                    <w:left w:val="none" w:sz="0" w:space="0" w:color="auto"/>
                                    <w:bottom w:val="none" w:sz="0" w:space="0" w:color="auto"/>
                                    <w:right w:val="none" w:sz="0" w:space="0" w:color="auto"/>
                                  </w:divBdr>
                                  <w:divsChild>
                                    <w:div w:id="778253776">
                                      <w:marLeft w:val="0"/>
                                      <w:marRight w:val="0"/>
                                      <w:marTop w:val="0"/>
                                      <w:marBottom w:val="0"/>
                                      <w:divBdr>
                                        <w:top w:val="none" w:sz="0" w:space="0" w:color="auto"/>
                                        <w:left w:val="none" w:sz="0" w:space="0" w:color="auto"/>
                                        <w:bottom w:val="none" w:sz="0" w:space="0" w:color="auto"/>
                                        <w:right w:val="none" w:sz="0" w:space="0" w:color="auto"/>
                                      </w:divBdr>
                                    </w:div>
                                    <w:div w:id="316765730">
                                      <w:marLeft w:val="0"/>
                                      <w:marRight w:val="0"/>
                                      <w:marTop w:val="0"/>
                                      <w:marBottom w:val="0"/>
                                      <w:divBdr>
                                        <w:top w:val="none" w:sz="0" w:space="0" w:color="auto"/>
                                        <w:left w:val="none" w:sz="0" w:space="0" w:color="auto"/>
                                        <w:bottom w:val="none" w:sz="0" w:space="0" w:color="auto"/>
                                        <w:right w:val="none" w:sz="0" w:space="0" w:color="auto"/>
                                      </w:divBdr>
                                    </w:div>
                                    <w:div w:id="582881925">
                                      <w:marLeft w:val="0"/>
                                      <w:marRight w:val="0"/>
                                      <w:marTop w:val="0"/>
                                      <w:marBottom w:val="0"/>
                                      <w:divBdr>
                                        <w:top w:val="none" w:sz="0" w:space="0" w:color="auto"/>
                                        <w:left w:val="none" w:sz="0" w:space="0" w:color="auto"/>
                                        <w:bottom w:val="none" w:sz="0" w:space="0" w:color="auto"/>
                                        <w:right w:val="none" w:sz="0" w:space="0" w:color="auto"/>
                                      </w:divBdr>
                                    </w:div>
                                  </w:divsChild>
                                </w:div>
                                <w:div w:id="18744601">
                                  <w:marLeft w:val="0"/>
                                  <w:marRight w:val="0"/>
                                  <w:marTop w:val="0"/>
                                  <w:marBottom w:val="0"/>
                                  <w:divBdr>
                                    <w:top w:val="none" w:sz="0" w:space="0" w:color="auto"/>
                                    <w:left w:val="none" w:sz="0" w:space="0" w:color="auto"/>
                                    <w:bottom w:val="none" w:sz="0" w:space="0" w:color="auto"/>
                                    <w:right w:val="none" w:sz="0" w:space="0" w:color="auto"/>
                                  </w:divBdr>
                                  <w:divsChild>
                                    <w:div w:id="1794713853">
                                      <w:marLeft w:val="0"/>
                                      <w:marRight w:val="0"/>
                                      <w:marTop w:val="0"/>
                                      <w:marBottom w:val="0"/>
                                      <w:divBdr>
                                        <w:top w:val="none" w:sz="0" w:space="0" w:color="auto"/>
                                        <w:left w:val="none" w:sz="0" w:space="0" w:color="auto"/>
                                        <w:bottom w:val="none" w:sz="0" w:space="0" w:color="auto"/>
                                        <w:right w:val="none" w:sz="0" w:space="0" w:color="auto"/>
                                      </w:divBdr>
                                    </w:div>
                                    <w:div w:id="333655960">
                                      <w:marLeft w:val="0"/>
                                      <w:marRight w:val="0"/>
                                      <w:marTop w:val="0"/>
                                      <w:marBottom w:val="0"/>
                                      <w:divBdr>
                                        <w:top w:val="none" w:sz="0" w:space="0" w:color="auto"/>
                                        <w:left w:val="none" w:sz="0" w:space="0" w:color="auto"/>
                                        <w:bottom w:val="none" w:sz="0" w:space="0" w:color="auto"/>
                                        <w:right w:val="none" w:sz="0" w:space="0" w:color="auto"/>
                                      </w:divBdr>
                                    </w:div>
                                    <w:div w:id="1693919401">
                                      <w:marLeft w:val="0"/>
                                      <w:marRight w:val="0"/>
                                      <w:marTop w:val="0"/>
                                      <w:marBottom w:val="0"/>
                                      <w:divBdr>
                                        <w:top w:val="none" w:sz="0" w:space="0" w:color="auto"/>
                                        <w:left w:val="none" w:sz="0" w:space="0" w:color="auto"/>
                                        <w:bottom w:val="none" w:sz="0" w:space="0" w:color="auto"/>
                                        <w:right w:val="none" w:sz="0" w:space="0" w:color="auto"/>
                                      </w:divBdr>
                                    </w:div>
                                    <w:div w:id="2143620370">
                                      <w:marLeft w:val="0"/>
                                      <w:marRight w:val="0"/>
                                      <w:marTop w:val="0"/>
                                      <w:marBottom w:val="0"/>
                                      <w:divBdr>
                                        <w:top w:val="none" w:sz="0" w:space="0" w:color="auto"/>
                                        <w:left w:val="none" w:sz="0" w:space="0" w:color="auto"/>
                                        <w:bottom w:val="none" w:sz="0" w:space="0" w:color="auto"/>
                                        <w:right w:val="none" w:sz="0" w:space="0" w:color="auto"/>
                                      </w:divBdr>
                                    </w:div>
                                  </w:divsChild>
                                </w:div>
                                <w:div w:id="1168786237">
                                  <w:marLeft w:val="0"/>
                                  <w:marRight w:val="0"/>
                                  <w:marTop w:val="0"/>
                                  <w:marBottom w:val="0"/>
                                  <w:divBdr>
                                    <w:top w:val="none" w:sz="0" w:space="0" w:color="auto"/>
                                    <w:left w:val="none" w:sz="0" w:space="0" w:color="auto"/>
                                    <w:bottom w:val="none" w:sz="0" w:space="0" w:color="auto"/>
                                    <w:right w:val="none" w:sz="0" w:space="0" w:color="auto"/>
                                  </w:divBdr>
                                  <w:divsChild>
                                    <w:div w:id="141772841">
                                      <w:marLeft w:val="0"/>
                                      <w:marRight w:val="0"/>
                                      <w:marTop w:val="0"/>
                                      <w:marBottom w:val="0"/>
                                      <w:divBdr>
                                        <w:top w:val="none" w:sz="0" w:space="0" w:color="auto"/>
                                        <w:left w:val="none" w:sz="0" w:space="0" w:color="auto"/>
                                        <w:bottom w:val="none" w:sz="0" w:space="0" w:color="auto"/>
                                        <w:right w:val="none" w:sz="0" w:space="0" w:color="auto"/>
                                      </w:divBdr>
                                    </w:div>
                                    <w:div w:id="1808431793">
                                      <w:marLeft w:val="0"/>
                                      <w:marRight w:val="0"/>
                                      <w:marTop w:val="0"/>
                                      <w:marBottom w:val="0"/>
                                      <w:divBdr>
                                        <w:top w:val="none" w:sz="0" w:space="0" w:color="auto"/>
                                        <w:left w:val="none" w:sz="0" w:space="0" w:color="auto"/>
                                        <w:bottom w:val="none" w:sz="0" w:space="0" w:color="auto"/>
                                        <w:right w:val="none" w:sz="0" w:space="0" w:color="auto"/>
                                      </w:divBdr>
                                    </w:div>
                                    <w:div w:id="173109997">
                                      <w:marLeft w:val="0"/>
                                      <w:marRight w:val="0"/>
                                      <w:marTop w:val="0"/>
                                      <w:marBottom w:val="0"/>
                                      <w:divBdr>
                                        <w:top w:val="none" w:sz="0" w:space="0" w:color="auto"/>
                                        <w:left w:val="none" w:sz="0" w:space="0" w:color="auto"/>
                                        <w:bottom w:val="none" w:sz="0" w:space="0" w:color="auto"/>
                                        <w:right w:val="none" w:sz="0" w:space="0" w:color="auto"/>
                                      </w:divBdr>
                                    </w:div>
                                    <w:div w:id="415202657">
                                      <w:marLeft w:val="0"/>
                                      <w:marRight w:val="0"/>
                                      <w:marTop w:val="0"/>
                                      <w:marBottom w:val="0"/>
                                      <w:divBdr>
                                        <w:top w:val="none" w:sz="0" w:space="0" w:color="auto"/>
                                        <w:left w:val="none" w:sz="0" w:space="0" w:color="auto"/>
                                        <w:bottom w:val="none" w:sz="0" w:space="0" w:color="auto"/>
                                        <w:right w:val="none" w:sz="0" w:space="0" w:color="auto"/>
                                      </w:divBdr>
                                    </w:div>
                                    <w:div w:id="284896271">
                                      <w:marLeft w:val="0"/>
                                      <w:marRight w:val="0"/>
                                      <w:marTop w:val="0"/>
                                      <w:marBottom w:val="0"/>
                                      <w:divBdr>
                                        <w:top w:val="none" w:sz="0" w:space="0" w:color="auto"/>
                                        <w:left w:val="none" w:sz="0" w:space="0" w:color="auto"/>
                                        <w:bottom w:val="none" w:sz="0" w:space="0" w:color="auto"/>
                                        <w:right w:val="none" w:sz="0" w:space="0" w:color="auto"/>
                                      </w:divBdr>
                                    </w:div>
                                  </w:divsChild>
                                </w:div>
                                <w:div w:id="1933775751">
                                  <w:marLeft w:val="0"/>
                                  <w:marRight w:val="0"/>
                                  <w:marTop w:val="0"/>
                                  <w:marBottom w:val="0"/>
                                  <w:divBdr>
                                    <w:top w:val="none" w:sz="0" w:space="0" w:color="auto"/>
                                    <w:left w:val="none" w:sz="0" w:space="0" w:color="auto"/>
                                    <w:bottom w:val="none" w:sz="0" w:space="0" w:color="auto"/>
                                    <w:right w:val="none" w:sz="0" w:space="0" w:color="auto"/>
                                  </w:divBdr>
                                  <w:divsChild>
                                    <w:div w:id="664549189">
                                      <w:marLeft w:val="0"/>
                                      <w:marRight w:val="0"/>
                                      <w:marTop w:val="0"/>
                                      <w:marBottom w:val="0"/>
                                      <w:divBdr>
                                        <w:top w:val="none" w:sz="0" w:space="0" w:color="auto"/>
                                        <w:left w:val="none" w:sz="0" w:space="0" w:color="auto"/>
                                        <w:bottom w:val="none" w:sz="0" w:space="0" w:color="auto"/>
                                        <w:right w:val="none" w:sz="0" w:space="0" w:color="auto"/>
                                      </w:divBdr>
                                    </w:div>
                                  </w:divsChild>
                                </w:div>
                                <w:div w:id="862980703">
                                  <w:marLeft w:val="0"/>
                                  <w:marRight w:val="0"/>
                                  <w:marTop w:val="0"/>
                                  <w:marBottom w:val="0"/>
                                  <w:divBdr>
                                    <w:top w:val="none" w:sz="0" w:space="0" w:color="auto"/>
                                    <w:left w:val="none" w:sz="0" w:space="0" w:color="auto"/>
                                    <w:bottom w:val="none" w:sz="0" w:space="0" w:color="auto"/>
                                    <w:right w:val="none" w:sz="0" w:space="0" w:color="auto"/>
                                  </w:divBdr>
                                  <w:divsChild>
                                    <w:div w:id="694498819">
                                      <w:marLeft w:val="0"/>
                                      <w:marRight w:val="0"/>
                                      <w:marTop w:val="0"/>
                                      <w:marBottom w:val="0"/>
                                      <w:divBdr>
                                        <w:top w:val="none" w:sz="0" w:space="0" w:color="auto"/>
                                        <w:left w:val="none" w:sz="0" w:space="0" w:color="auto"/>
                                        <w:bottom w:val="none" w:sz="0" w:space="0" w:color="auto"/>
                                        <w:right w:val="none" w:sz="0" w:space="0" w:color="auto"/>
                                      </w:divBdr>
                                    </w:div>
                                  </w:divsChild>
                                </w:div>
                                <w:div w:id="221714874">
                                  <w:marLeft w:val="0"/>
                                  <w:marRight w:val="0"/>
                                  <w:marTop w:val="0"/>
                                  <w:marBottom w:val="0"/>
                                  <w:divBdr>
                                    <w:top w:val="none" w:sz="0" w:space="0" w:color="auto"/>
                                    <w:left w:val="none" w:sz="0" w:space="0" w:color="auto"/>
                                    <w:bottom w:val="none" w:sz="0" w:space="0" w:color="auto"/>
                                    <w:right w:val="none" w:sz="0" w:space="0" w:color="auto"/>
                                  </w:divBdr>
                                  <w:divsChild>
                                    <w:div w:id="2059040223">
                                      <w:marLeft w:val="0"/>
                                      <w:marRight w:val="0"/>
                                      <w:marTop w:val="0"/>
                                      <w:marBottom w:val="0"/>
                                      <w:divBdr>
                                        <w:top w:val="none" w:sz="0" w:space="0" w:color="auto"/>
                                        <w:left w:val="none" w:sz="0" w:space="0" w:color="auto"/>
                                        <w:bottom w:val="none" w:sz="0" w:space="0" w:color="auto"/>
                                        <w:right w:val="none" w:sz="0" w:space="0" w:color="auto"/>
                                      </w:divBdr>
                                    </w:div>
                                  </w:divsChild>
                                </w:div>
                                <w:div w:id="1089035716">
                                  <w:marLeft w:val="0"/>
                                  <w:marRight w:val="0"/>
                                  <w:marTop w:val="0"/>
                                  <w:marBottom w:val="0"/>
                                  <w:divBdr>
                                    <w:top w:val="none" w:sz="0" w:space="0" w:color="auto"/>
                                    <w:left w:val="none" w:sz="0" w:space="0" w:color="auto"/>
                                    <w:bottom w:val="none" w:sz="0" w:space="0" w:color="auto"/>
                                    <w:right w:val="none" w:sz="0" w:space="0" w:color="auto"/>
                                  </w:divBdr>
                                  <w:divsChild>
                                    <w:div w:id="1974676284">
                                      <w:marLeft w:val="0"/>
                                      <w:marRight w:val="0"/>
                                      <w:marTop w:val="0"/>
                                      <w:marBottom w:val="0"/>
                                      <w:divBdr>
                                        <w:top w:val="none" w:sz="0" w:space="0" w:color="auto"/>
                                        <w:left w:val="none" w:sz="0" w:space="0" w:color="auto"/>
                                        <w:bottom w:val="none" w:sz="0" w:space="0" w:color="auto"/>
                                        <w:right w:val="none" w:sz="0" w:space="0" w:color="auto"/>
                                      </w:divBdr>
                                    </w:div>
                                  </w:divsChild>
                                </w:div>
                                <w:div w:id="881095751">
                                  <w:marLeft w:val="0"/>
                                  <w:marRight w:val="0"/>
                                  <w:marTop w:val="0"/>
                                  <w:marBottom w:val="0"/>
                                  <w:divBdr>
                                    <w:top w:val="none" w:sz="0" w:space="0" w:color="auto"/>
                                    <w:left w:val="none" w:sz="0" w:space="0" w:color="auto"/>
                                    <w:bottom w:val="none" w:sz="0" w:space="0" w:color="auto"/>
                                    <w:right w:val="none" w:sz="0" w:space="0" w:color="auto"/>
                                  </w:divBdr>
                                  <w:divsChild>
                                    <w:div w:id="1431272615">
                                      <w:marLeft w:val="0"/>
                                      <w:marRight w:val="0"/>
                                      <w:marTop w:val="0"/>
                                      <w:marBottom w:val="0"/>
                                      <w:divBdr>
                                        <w:top w:val="none" w:sz="0" w:space="0" w:color="auto"/>
                                        <w:left w:val="none" w:sz="0" w:space="0" w:color="auto"/>
                                        <w:bottom w:val="none" w:sz="0" w:space="0" w:color="auto"/>
                                        <w:right w:val="none" w:sz="0" w:space="0" w:color="auto"/>
                                      </w:divBdr>
                                    </w:div>
                                  </w:divsChild>
                                </w:div>
                                <w:div w:id="1080710799">
                                  <w:marLeft w:val="0"/>
                                  <w:marRight w:val="0"/>
                                  <w:marTop w:val="0"/>
                                  <w:marBottom w:val="0"/>
                                  <w:divBdr>
                                    <w:top w:val="none" w:sz="0" w:space="0" w:color="auto"/>
                                    <w:left w:val="none" w:sz="0" w:space="0" w:color="auto"/>
                                    <w:bottom w:val="none" w:sz="0" w:space="0" w:color="auto"/>
                                    <w:right w:val="none" w:sz="0" w:space="0" w:color="auto"/>
                                  </w:divBdr>
                                  <w:divsChild>
                                    <w:div w:id="1719012908">
                                      <w:marLeft w:val="0"/>
                                      <w:marRight w:val="0"/>
                                      <w:marTop w:val="0"/>
                                      <w:marBottom w:val="0"/>
                                      <w:divBdr>
                                        <w:top w:val="none" w:sz="0" w:space="0" w:color="auto"/>
                                        <w:left w:val="none" w:sz="0" w:space="0" w:color="auto"/>
                                        <w:bottom w:val="none" w:sz="0" w:space="0" w:color="auto"/>
                                        <w:right w:val="none" w:sz="0" w:space="0" w:color="auto"/>
                                      </w:divBdr>
                                    </w:div>
                                  </w:divsChild>
                                </w:div>
                                <w:div w:id="1720124313">
                                  <w:marLeft w:val="0"/>
                                  <w:marRight w:val="0"/>
                                  <w:marTop w:val="0"/>
                                  <w:marBottom w:val="0"/>
                                  <w:divBdr>
                                    <w:top w:val="none" w:sz="0" w:space="0" w:color="auto"/>
                                    <w:left w:val="none" w:sz="0" w:space="0" w:color="auto"/>
                                    <w:bottom w:val="none" w:sz="0" w:space="0" w:color="auto"/>
                                    <w:right w:val="none" w:sz="0" w:space="0" w:color="auto"/>
                                  </w:divBdr>
                                  <w:divsChild>
                                    <w:div w:id="1438718757">
                                      <w:marLeft w:val="0"/>
                                      <w:marRight w:val="0"/>
                                      <w:marTop w:val="0"/>
                                      <w:marBottom w:val="0"/>
                                      <w:divBdr>
                                        <w:top w:val="none" w:sz="0" w:space="0" w:color="auto"/>
                                        <w:left w:val="none" w:sz="0" w:space="0" w:color="auto"/>
                                        <w:bottom w:val="none" w:sz="0" w:space="0" w:color="auto"/>
                                        <w:right w:val="none" w:sz="0" w:space="0" w:color="auto"/>
                                      </w:divBdr>
                                    </w:div>
                                  </w:divsChild>
                                </w:div>
                                <w:div w:id="1700936867">
                                  <w:marLeft w:val="0"/>
                                  <w:marRight w:val="0"/>
                                  <w:marTop w:val="0"/>
                                  <w:marBottom w:val="0"/>
                                  <w:divBdr>
                                    <w:top w:val="none" w:sz="0" w:space="0" w:color="auto"/>
                                    <w:left w:val="none" w:sz="0" w:space="0" w:color="auto"/>
                                    <w:bottom w:val="none" w:sz="0" w:space="0" w:color="auto"/>
                                    <w:right w:val="none" w:sz="0" w:space="0" w:color="auto"/>
                                  </w:divBdr>
                                  <w:divsChild>
                                    <w:div w:id="278800196">
                                      <w:marLeft w:val="0"/>
                                      <w:marRight w:val="0"/>
                                      <w:marTop w:val="0"/>
                                      <w:marBottom w:val="0"/>
                                      <w:divBdr>
                                        <w:top w:val="none" w:sz="0" w:space="0" w:color="auto"/>
                                        <w:left w:val="none" w:sz="0" w:space="0" w:color="auto"/>
                                        <w:bottom w:val="none" w:sz="0" w:space="0" w:color="auto"/>
                                        <w:right w:val="none" w:sz="0" w:space="0" w:color="auto"/>
                                      </w:divBdr>
                                    </w:div>
                                  </w:divsChild>
                                </w:div>
                                <w:div w:id="671374410">
                                  <w:marLeft w:val="0"/>
                                  <w:marRight w:val="0"/>
                                  <w:marTop w:val="0"/>
                                  <w:marBottom w:val="0"/>
                                  <w:divBdr>
                                    <w:top w:val="none" w:sz="0" w:space="0" w:color="auto"/>
                                    <w:left w:val="none" w:sz="0" w:space="0" w:color="auto"/>
                                    <w:bottom w:val="none" w:sz="0" w:space="0" w:color="auto"/>
                                    <w:right w:val="none" w:sz="0" w:space="0" w:color="auto"/>
                                  </w:divBdr>
                                  <w:divsChild>
                                    <w:div w:id="1294868486">
                                      <w:marLeft w:val="0"/>
                                      <w:marRight w:val="0"/>
                                      <w:marTop w:val="0"/>
                                      <w:marBottom w:val="0"/>
                                      <w:divBdr>
                                        <w:top w:val="none" w:sz="0" w:space="0" w:color="auto"/>
                                        <w:left w:val="none" w:sz="0" w:space="0" w:color="auto"/>
                                        <w:bottom w:val="none" w:sz="0" w:space="0" w:color="auto"/>
                                        <w:right w:val="none" w:sz="0" w:space="0" w:color="auto"/>
                                      </w:divBdr>
                                    </w:div>
                                  </w:divsChild>
                                </w:div>
                                <w:div w:id="1133477378">
                                  <w:marLeft w:val="0"/>
                                  <w:marRight w:val="0"/>
                                  <w:marTop w:val="0"/>
                                  <w:marBottom w:val="0"/>
                                  <w:divBdr>
                                    <w:top w:val="none" w:sz="0" w:space="0" w:color="auto"/>
                                    <w:left w:val="none" w:sz="0" w:space="0" w:color="auto"/>
                                    <w:bottom w:val="none" w:sz="0" w:space="0" w:color="auto"/>
                                    <w:right w:val="none" w:sz="0" w:space="0" w:color="auto"/>
                                  </w:divBdr>
                                  <w:divsChild>
                                    <w:div w:id="665596653">
                                      <w:marLeft w:val="0"/>
                                      <w:marRight w:val="0"/>
                                      <w:marTop w:val="0"/>
                                      <w:marBottom w:val="0"/>
                                      <w:divBdr>
                                        <w:top w:val="none" w:sz="0" w:space="0" w:color="auto"/>
                                        <w:left w:val="none" w:sz="0" w:space="0" w:color="auto"/>
                                        <w:bottom w:val="none" w:sz="0" w:space="0" w:color="auto"/>
                                        <w:right w:val="none" w:sz="0" w:space="0" w:color="auto"/>
                                      </w:divBdr>
                                    </w:div>
                                  </w:divsChild>
                                </w:div>
                                <w:div w:id="92283264">
                                  <w:marLeft w:val="0"/>
                                  <w:marRight w:val="0"/>
                                  <w:marTop w:val="0"/>
                                  <w:marBottom w:val="0"/>
                                  <w:divBdr>
                                    <w:top w:val="none" w:sz="0" w:space="0" w:color="auto"/>
                                    <w:left w:val="none" w:sz="0" w:space="0" w:color="auto"/>
                                    <w:bottom w:val="none" w:sz="0" w:space="0" w:color="auto"/>
                                    <w:right w:val="none" w:sz="0" w:space="0" w:color="auto"/>
                                  </w:divBdr>
                                  <w:divsChild>
                                    <w:div w:id="1274478755">
                                      <w:marLeft w:val="0"/>
                                      <w:marRight w:val="0"/>
                                      <w:marTop w:val="0"/>
                                      <w:marBottom w:val="0"/>
                                      <w:divBdr>
                                        <w:top w:val="none" w:sz="0" w:space="0" w:color="auto"/>
                                        <w:left w:val="none" w:sz="0" w:space="0" w:color="auto"/>
                                        <w:bottom w:val="none" w:sz="0" w:space="0" w:color="auto"/>
                                        <w:right w:val="none" w:sz="0" w:space="0" w:color="auto"/>
                                      </w:divBdr>
                                    </w:div>
                                  </w:divsChild>
                                </w:div>
                                <w:div w:id="1590769696">
                                  <w:marLeft w:val="0"/>
                                  <w:marRight w:val="0"/>
                                  <w:marTop w:val="0"/>
                                  <w:marBottom w:val="0"/>
                                  <w:divBdr>
                                    <w:top w:val="none" w:sz="0" w:space="0" w:color="auto"/>
                                    <w:left w:val="none" w:sz="0" w:space="0" w:color="auto"/>
                                    <w:bottom w:val="none" w:sz="0" w:space="0" w:color="auto"/>
                                    <w:right w:val="none" w:sz="0" w:space="0" w:color="auto"/>
                                  </w:divBdr>
                                  <w:divsChild>
                                    <w:div w:id="816730597">
                                      <w:marLeft w:val="0"/>
                                      <w:marRight w:val="0"/>
                                      <w:marTop w:val="0"/>
                                      <w:marBottom w:val="0"/>
                                      <w:divBdr>
                                        <w:top w:val="none" w:sz="0" w:space="0" w:color="auto"/>
                                        <w:left w:val="none" w:sz="0" w:space="0" w:color="auto"/>
                                        <w:bottom w:val="none" w:sz="0" w:space="0" w:color="auto"/>
                                        <w:right w:val="none" w:sz="0" w:space="0" w:color="auto"/>
                                      </w:divBdr>
                                    </w:div>
                                  </w:divsChild>
                                </w:div>
                                <w:div w:id="729421680">
                                  <w:marLeft w:val="0"/>
                                  <w:marRight w:val="0"/>
                                  <w:marTop w:val="0"/>
                                  <w:marBottom w:val="0"/>
                                  <w:divBdr>
                                    <w:top w:val="none" w:sz="0" w:space="0" w:color="auto"/>
                                    <w:left w:val="none" w:sz="0" w:space="0" w:color="auto"/>
                                    <w:bottom w:val="none" w:sz="0" w:space="0" w:color="auto"/>
                                    <w:right w:val="none" w:sz="0" w:space="0" w:color="auto"/>
                                  </w:divBdr>
                                  <w:divsChild>
                                    <w:div w:id="1137451658">
                                      <w:marLeft w:val="0"/>
                                      <w:marRight w:val="0"/>
                                      <w:marTop w:val="0"/>
                                      <w:marBottom w:val="0"/>
                                      <w:divBdr>
                                        <w:top w:val="none" w:sz="0" w:space="0" w:color="auto"/>
                                        <w:left w:val="none" w:sz="0" w:space="0" w:color="auto"/>
                                        <w:bottom w:val="none" w:sz="0" w:space="0" w:color="auto"/>
                                        <w:right w:val="none" w:sz="0" w:space="0" w:color="auto"/>
                                      </w:divBdr>
                                    </w:div>
                                  </w:divsChild>
                                </w:div>
                                <w:div w:id="823159778">
                                  <w:marLeft w:val="0"/>
                                  <w:marRight w:val="0"/>
                                  <w:marTop w:val="0"/>
                                  <w:marBottom w:val="0"/>
                                  <w:divBdr>
                                    <w:top w:val="none" w:sz="0" w:space="0" w:color="auto"/>
                                    <w:left w:val="none" w:sz="0" w:space="0" w:color="auto"/>
                                    <w:bottom w:val="none" w:sz="0" w:space="0" w:color="auto"/>
                                    <w:right w:val="none" w:sz="0" w:space="0" w:color="auto"/>
                                  </w:divBdr>
                                  <w:divsChild>
                                    <w:div w:id="973407766">
                                      <w:marLeft w:val="0"/>
                                      <w:marRight w:val="0"/>
                                      <w:marTop w:val="0"/>
                                      <w:marBottom w:val="0"/>
                                      <w:divBdr>
                                        <w:top w:val="none" w:sz="0" w:space="0" w:color="auto"/>
                                        <w:left w:val="none" w:sz="0" w:space="0" w:color="auto"/>
                                        <w:bottom w:val="none" w:sz="0" w:space="0" w:color="auto"/>
                                        <w:right w:val="none" w:sz="0" w:space="0" w:color="auto"/>
                                      </w:divBdr>
                                    </w:div>
                                    <w:div w:id="179634270">
                                      <w:marLeft w:val="0"/>
                                      <w:marRight w:val="0"/>
                                      <w:marTop w:val="0"/>
                                      <w:marBottom w:val="0"/>
                                      <w:divBdr>
                                        <w:top w:val="none" w:sz="0" w:space="0" w:color="auto"/>
                                        <w:left w:val="none" w:sz="0" w:space="0" w:color="auto"/>
                                        <w:bottom w:val="none" w:sz="0" w:space="0" w:color="auto"/>
                                        <w:right w:val="none" w:sz="0" w:space="0" w:color="auto"/>
                                      </w:divBdr>
                                    </w:div>
                                  </w:divsChild>
                                </w:div>
                                <w:div w:id="74203109">
                                  <w:marLeft w:val="0"/>
                                  <w:marRight w:val="0"/>
                                  <w:marTop w:val="0"/>
                                  <w:marBottom w:val="0"/>
                                  <w:divBdr>
                                    <w:top w:val="none" w:sz="0" w:space="0" w:color="auto"/>
                                    <w:left w:val="none" w:sz="0" w:space="0" w:color="auto"/>
                                    <w:bottom w:val="none" w:sz="0" w:space="0" w:color="auto"/>
                                    <w:right w:val="none" w:sz="0" w:space="0" w:color="auto"/>
                                  </w:divBdr>
                                  <w:divsChild>
                                    <w:div w:id="1750537374">
                                      <w:marLeft w:val="0"/>
                                      <w:marRight w:val="0"/>
                                      <w:marTop w:val="0"/>
                                      <w:marBottom w:val="0"/>
                                      <w:divBdr>
                                        <w:top w:val="none" w:sz="0" w:space="0" w:color="auto"/>
                                        <w:left w:val="none" w:sz="0" w:space="0" w:color="auto"/>
                                        <w:bottom w:val="none" w:sz="0" w:space="0" w:color="auto"/>
                                        <w:right w:val="none" w:sz="0" w:space="0" w:color="auto"/>
                                      </w:divBdr>
                                    </w:div>
                                  </w:divsChild>
                                </w:div>
                                <w:div w:id="1423645849">
                                  <w:marLeft w:val="0"/>
                                  <w:marRight w:val="0"/>
                                  <w:marTop w:val="0"/>
                                  <w:marBottom w:val="0"/>
                                  <w:divBdr>
                                    <w:top w:val="none" w:sz="0" w:space="0" w:color="auto"/>
                                    <w:left w:val="none" w:sz="0" w:space="0" w:color="auto"/>
                                    <w:bottom w:val="none" w:sz="0" w:space="0" w:color="auto"/>
                                    <w:right w:val="none" w:sz="0" w:space="0" w:color="auto"/>
                                  </w:divBdr>
                                  <w:divsChild>
                                    <w:div w:id="1384673493">
                                      <w:marLeft w:val="0"/>
                                      <w:marRight w:val="0"/>
                                      <w:marTop w:val="0"/>
                                      <w:marBottom w:val="0"/>
                                      <w:divBdr>
                                        <w:top w:val="none" w:sz="0" w:space="0" w:color="auto"/>
                                        <w:left w:val="none" w:sz="0" w:space="0" w:color="auto"/>
                                        <w:bottom w:val="none" w:sz="0" w:space="0" w:color="auto"/>
                                        <w:right w:val="none" w:sz="0" w:space="0" w:color="auto"/>
                                      </w:divBdr>
                                    </w:div>
                                  </w:divsChild>
                                </w:div>
                                <w:div w:id="846286111">
                                  <w:marLeft w:val="0"/>
                                  <w:marRight w:val="0"/>
                                  <w:marTop w:val="0"/>
                                  <w:marBottom w:val="0"/>
                                  <w:divBdr>
                                    <w:top w:val="none" w:sz="0" w:space="0" w:color="auto"/>
                                    <w:left w:val="none" w:sz="0" w:space="0" w:color="auto"/>
                                    <w:bottom w:val="none" w:sz="0" w:space="0" w:color="auto"/>
                                    <w:right w:val="none" w:sz="0" w:space="0" w:color="auto"/>
                                  </w:divBdr>
                                  <w:divsChild>
                                    <w:div w:id="871309652">
                                      <w:marLeft w:val="0"/>
                                      <w:marRight w:val="0"/>
                                      <w:marTop w:val="0"/>
                                      <w:marBottom w:val="0"/>
                                      <w:divBdr>
                                        <w:top w:val="none" w:sz="0" w:space="0" w:color="auto"/>
                                        <w:left w:val="none" w:sz="0" w:space="0" w:color="auto"/>
                                        <w:bottom w:val="none" w:sz="0" w:space="0" w:color="auto"/>
                                        <w:right w:val="none" w:sz="0" w:space="0" w:color="auto"/>
                                      </w:divBdr>
                                    </w:div>
                                  </w:divsChild>
                                </w:div>
                                <w:div w:id="650526079">
                                  <w:marLeft w:val="0"/>
                                  <w:marRight w:val="0"/>
                                  <w:marTop w:val="0"/>
                                  <w:marBottom w:val="0"/>
                                  <w:divBdr>
                                    <w:top w:val="none" w:sz="0" w:space="0" w:color="auto"/>
                                    <w:left w:val="none" w:sz="0" w:space="0" w:color="auto"/>
                                    <w:bottom w:val="none" w:sz="0" w:space="0" w:color="auto"/>
                                    <w:right w:val="none" w:sz="0" w:space="0" w:color="auto"/>
                                  </w:divBdr>
                                  <w:divsChild>
                                    <w:div w:id="752314626">
                                      <w:marLeft w:val="0"/>
                                      <w:marRight w:val="0"/>
                                      <w:marTop w:val="0"/>
                                      <w:marBottom w:val="0"/>
                                      <w:divBdr>
                                        <w:top w:val="none" w:sz="0" w:space="0" w:color="auto"/>
                                        <w:left w:val="none" w:sz="0" w:space="0" w:color="auto"/>
                                        <w:bottom w:val="none" w:sz="0" w:space="0" w:color="auto"/>
                                        <w:right w:val="none" w:sz="0" w:space="0" w:color="auto"/>
                                      </w:divBdr>
                                    </w:div>
                                  </w:divsChild>
                                </w:div>
                                <w:div w:id="1532299564">
                                  <w:marLeft w:val="0"/>
                                  <w:marRight w:val="0"/>
                                  <w:marTop w:val="0"/>
                                  <w:marBottom w:val="0"/>
                                  <w:divBdr>
                                    <w:top w:val="none" w:sz="0" w:space="0" w:color="auto"/>
                                    <w:left w:val="none" w:sz="0" w:space="0" w:color="auto"/>
                                    <w:bottom w:val="none" w:sz="0" w:space="0" w:color="auto"/>
                                    <w:right w:val="none" w:sz="0" w:space="0" w:color="auto"/>
                                  </w:divBdr>
                                  <w:divsChild>
                                    <w:div w:id="1385104633">
                                      <w:marLeft w:val="0"/>
                                      <w:marRight w:val="0"/>
                                      <w:marTop w:val="0"/>
                                      <w:marBottom w:val="0"/>
                                      <w:divBdr>
                                        <w:top w:val="none" w:sz="0" w:space="0" w:color="auto"/>
                                        <w:left w:val="none" w:sz="0" w:space="0" w:color="auto"/>
                                        <w:bottom w:val="none" w:sz="0" w:space="0" w:color="auto"/>
                                        <w:right w:val="none" w:sz="0" w:space="0" w:color="auto"/>
                                      </w:divBdr>
                                    </w:div>
                                  </w:divsChild>
                                </w:div>
                                <w:div w:id="831877382">
                                  <w:marLeft w:val="0"/>
                                  <w:marRight w:val="0"/>
                                  <w:marTop w:val="0"/>
                                  <w:marBottom w:val="0"/>
                                  <w:divBdr>
                                    <w:top w:val="none" w:sz="0" w:space="0" w:color="auto"/>
                                    <w:left w:val="none" w:sz="0" w:space="0" w:color="auto"/>
                                    <w:bottom w:val="none" w:sz="0" w:space="0" w:color="auto"/>
                                    <w:right w:val="none" w:sz="0" w:space="0" w:color="auto"/>
                                  </w:divBdr>
                                  <w:divsChild>
                                    <w:div w:id="1715419672">
                                      <w:marLeft w:val="0"/>
                                      <w:marRight w:val="0"/>
                                      <w:marTop w:val="0"/>
                                      <w:marBottom w:val="0"/>
                                      <w:divBdr>
                                        <w:top w:val="none" w:sz="0" w:space="0" w:color="auto"/>
                                        <w:left w:val="none" w:sz="0" w:space="0" w:color="auto"/>
                                        <w:bottom w:val="none" w:sz="0" w:space="0" w:color="auto"/>
                                        <w:right w:val="none" w:sz="0" w:space="0" w:color="auto"/>
                                      </w:divBdr>
                                    </w:div>
                                  </w:divsChild>
                                </w:div>
                                <w:div w:id="1580483139">
                                  <w:marLeft w:val="0"/>
                                  <w:marRight w:val="0"/>
                                  <w:marTop w:val="0"/>
                                  <w:marBottom w:val="0"/>
                                  <w:divBdr>
                                    <w:top w:val="none" w:sz="0" w:space="0" w:color="auto"/>
                                    <w:left w:val="none" w:sz="0" w:space="0" w:color="auto"/>
                                    <w:bottom w:val="none" w:sz="0" w:space="0" w:color="auto"/>
                                    <w:right w:val="none" w:sz="0" w:space="0" w:color="auto"/>
                                  </w:divBdr>
                                  <w:divsChild>
                                    <w:div w:id="273632133">
                                      <w:marLeft w:val="0"/>
                                      <w:marRight w:val="0"/>
                                      <w:marTop w:val="0"/>
                                      <w:marBottom w:val="0"/>
                                      <w:divBdr>
                                        <w:top w:val="none" w:sz="0" w:space="0" w:color="auto"/>
                                        <w:left w:val="none" w:sz="0" w:space="0" w:color="auto"/>
                                        <w:bottom w:val="none" w:sz="0" w:space="0" w:color="auto"/>
                                        <w:right w:val="none" w:sz="0" w:space="0" w:color="auto"/>
                                      </w:divBdr>
                                    </w:div>
                                  </w:divsChild>
                                </w:div>
                                <w:div w:id="1454863863">
                                  <w:marLeft w:val="0"/>
                                  <w:marRight w:val="0"/>
                                  <w:marTop w:val="0"/>
                                  <w:marBottom w:val="0"/>
                                  <w:divBdr>
                                    <w:top w:val="none" w:sz="0" w:space="0" w:color="auto"/>
                                    <w:left w:val="none" w:sz="0" w:space="0" w:color="auto"/>
                                    <w:bottom w:val="none" w:sz="0" w:space="0" w:color="auto"/>
                                    <w:right w:val="none" w:sz="0" w:space="0" w:color="auto"/>
                                  </w:divBdr>
                                  <w:divsChild>
                                    <w:div w:id="513812852">
                                      <w:marLeft w:val="0"/>
                                      <w:marRight w:val="0"/>
                                      <w:marTop w:val="0"/>
                                      <w:marBottom w:val="0"/>
                                      <w:divBdr>
                                        <w:top w:val="none" w:sz="0" w:space="0" w:color="auto"/>
                                        <w:left w:val="none" w:sz="0" w:space="0" w:color="auto"/>
                                        <w:bottom w:val="none" w:sz="0" w:space="0" w:color="auto"/>
                                        <w:right w:val="none" w:sz="0" w:space="0" w:color="auto"/>
                                      </w:divBdr>
                                    </w:div>
                                  </w:divsChild>
                                </w:div>
                                <w:div w:id="142086639">
                                  <w:marLeft w:val="0"/>
                                  <w:marRight w:val="0"/>
                                  <w:marTop w:val="0"/>
                                  <w:marBottom w:val="0"/>
                                  <w:divBdr>
                                    <w:top w:val="none" w:sz="0" w:space="0" w:color="auto"/>
                                    <w:left w:val="none" w:sz="0" w:space="0" w:color="auto"/>
                                    <w:bottom w:val="none" w:sz="0" w:space="0" w:color="auto"/>
                                    <w:right w:val="none" w:sz="0" w:space="0" w:color="auto"/>
                                  </w:divBdr>
                                  <w:divsChild>
                                    <w:div w:id="554467040">
                                      <w:marLeft w:val="0"/>
                                      <w:marRight w:val="0"/>
                                      <w:marTop w:val="0"/>
                                      <w:marBottom w:val="0"/>
                                      <w:divBdr>
                                        <w:top w:val="none" w:sz="0" w:space="0" w:color="auto"/>
                                        <w:left w:val="none" w:sz="0" w:space="0" w:color="auto"/>
                                        <w:bottom w:val="none" w:sz="0" w:space="0" w:color="auto"/>
                                        <w:right w:val="none" w:sz="0" w:space="0" w:color="auto"/>
                                      </w:divBdr>
                                    </w:div>
                                  </w:divsChild>
                                </w:div>
                                <w:div w:id="1851942586">
                                  <w:marLeft w:val="0"/>
                                  <w:marRight w:val="0"/>
                                  <w:marTop w:val="0"/>
                                  <w:marBottom w:val="0"/>
                                  <w:divBdr>
                                    <w:top w:val="none" w:sz="0" w:space="0" w:color="auto"/>
                                    <w:left w:val="none" w:sz="0" w:space="0" w:color="auto"/>
                                    <w:bottom w:val="none" w:sz="0" w:space="0" w:color="auto"/>
                                    <w:right w:val="none" w:sz="0" w:space="0" w:color="auto"/>
                                  </w:divBdr>
                                  <w:divsChild>
                                    <w:div w:id="468206069">
                                      <w:marLeft w:val="0"/>
                                      <w:marRight w:val="0"/>
                                      <w:marTop w:val="0"/>
                                      <w:marBottom w:val="0"/>
                                      <w:divBdr>
                                        <w:top w:val="none" w:sz="0" w:space="0" w:color="auto"/>
                                        <w:left w:val="none" w:sz="0" w:space="0" w:color="auto"/>
                                        <w:bottom w:val="none" w:sz="0" w:space="0" w:color="auto"/>
                                        <w:right w:val="none" w:sz="0" w:space="0" w:color="auto"/>
                                      </w:divBdr>
                                    </w:div>
                                  </w:divsChild>
                                </w:div>
                                <w:div w:id="716048831">
                                  <w:marLeft w:val="0"/>
                                  <w:marRight w:val="0"/>
                                  <w:marTop w:val="0"/>
                                  <w:marBottom w:val="0"/>
                                  <w:divBdr>
                                    <w:top w:val="none" w:sz="0" w:space="0" w:color="auto"/>
                                    <w:left w:val="none" w:sz="0" w:space="0" w:color="auto"/>
                                    <w:bottom w:val="none" w:sz="0" w:space="0" w:color="auto"/>
                                    <w:right w:val="none" w:sz="0" w:space="0" w:color="auto"/>
                                  </w:divBdr>
                                  <w:divsChild>
                                    <w:div w:id="238637616">
                                      <w:marLeft w:val="0"/>
                                      <w:marRight w:val="0"/>
                                      <w:marTop w:val="0"/>
                                      <w:marBottom w:val="0"/>
                                      <w:divBdr>
                                        <w:top w:val="none" w:sz="0" w:space="0" w:color="auto"/>
                                        <w:left w:val="none" w:sz="0" w:space="0" w:color="auto"/>
                                        <w:bottom w:val="none" w:sz="0" w:space="0" w:color="auto"/>
                                        <w:right w:val="none" w:sz="0" w:space="0" w:color="auto"/>
                                      </w:divBdr>
                                    </w:div>
                                  </w:divsChild>
                                </w:div>
                                <w:div w:id="864514635">
                                  <w:marLeft w:val="0"/>
                                  <w:marRight w:val="0"/>
                                  <w:marTop w:val="0"/>
                                  <w:marBottom w:val="0"/>
                                  <w:divBdr>
                                    <w:top w:val="none" w:sz="0" w:space="0" w:color="auto"/>
                                    <w:left w:val="none" w:sz="0" w:space="0" w:color="auto"/>
                                    <w:bottom w:val="none" w:sz="0" w:space="0" w:color="auto"/>
                                    <w:right w:val="none" w:sz="0" w:space="0" w:color="auto"/>
                                  </w:divBdr>
                                  <w:divsChild>
                                    <w:div w:id="1846166914">
                                      <w:marLeft w:val="0"/>
                                      <w:marRight w:val="0"/>
                                      <w:marTop w:val="0"/>
                                      <w:marBottom w:val="0"/>
                                      <w:divBdr>
                                        <w:top w:val="none" w:sz="0" w:space="0" w:color="auto"/>
                                        <w:left w:val="none" w:sz="0" w:space="0" w:color="auto"/>
                                        <w:bottom w:val="none" w:sz="0" w:space="0" w:color="auto"/>
                                        <w:right w:val="none" w:sz="0" w:space="0" w:color="auto"/>
                                      </w:divBdr>
                                    </w:div>
                                  </w:divsChild>
                                </w:div>
                                <w:div w:id="380633500">
                                  <w:marLeft w:val="0"/>
                                  <w:marRight w:val="0"/>
                                  <w:marTop w:val="0"/>
                                  <w:marBottom w:val="0"/>
                                  <w:divBdr>
                                    <w:top w:val="none" w:sz="0" w:space="0" w:color="auto"/>
                                    <w:left w:val="none" w:sz="0" w:space="0" w:color="auto"/>
                                    <w:bottom w:val="none" w:sz="0" w:space="0" w:color="auto"/>
                                    <w:right w:val="none" w:sz="0" w:space="0" w:color="auto"/>
                                  </w:divBdr>
                                  <w:divsChild>
                                    <w:div w:id="1072199382">
                                      <w:marLeft w:val="0"/>
                                      <w:marRight w:val="0"/>
                                      <w:marTop w:val="0"/>
                                      <w:marBottom w:val="0"/>
                                      <w:divBdr>
                                        <w:top w:val="none" w:sz="0" w:space="0" w:color="auto"/>
                                        <w:left w:val="none" w:sz="0" w:space="0" w:color="auto"/>
                                        <w:bottom w:val="none" w:sz="0" w:space="0" w:color="auto"/>
                                        <w:right w:val="none" w:sz="0" w:space="0" w:color="auto"/>
                                      </w:divBdr>
                                    </w:div>
                                  </w:divsChild>
                                </w:div>
                                <w:div w:id="1789201113">
                                  <w:marLeft w:val="0"/>
                                  <w:marRight w:val="0"/>
                                  <w:marTop w:val="0"/>
                                  <w:marBottom w:val="0"/>
                                  <w:divBdr>
                                    <w:top w:val="none" w:sz="0" w:space="0" w:color="auto"/>
                                    <w:left w:val="none" w:sz="0" w:space="0" w:color="auto"/>
                                    <w:bottom w:val="none" w:sz="0" w:space="0" w:color="auto"/>
                                    <w:right w:val="none" w:sz="0" w:space="0" w:color="auto"/>
                                  </w:divBdr>
                                  <w:divsChild>
                                    <w:div w:id="1130828634">
                                      <w:marLeft w:val="0"/>
                                      <w:marRight w:val="0"/>
                                      <w:marTop w:val="0"/>
                                      <w:marBottom w:val="0"/>
                                      <w:divBdr>
                                        <w:top w:val="none" w:sz="0" w:space="0" w:color="auto"/>
                                        <w:left w:val="none" w:sz="0" w:space="0" w:color="auto"/>
                                        <w:bottom w:val="none" w:sz="0" w:space="0" w:color="auto"/>
                                        <w:right w:val="none" w:sz="0" w:space="0" w:color="auto"/>
                                      </w:divBdr>
                                    </w:div>
                                  </w:divsChild>
                                </w:div>
                                <w:div w:id="1478642508">
                                  <w:marLeft w:val="0"/>
                                  <w:marRight w:val="0"/>
                                  <w:marTop w:val="0"/>
                                  <w:marBottom w:val="0"/>
                                  <w:divBdr>
                                    <w:top w:val="none" w:sz="0" w:space="0" w:color="auto"/>
                                    <w:left w:val="none" w:sz="0" w:space="0" w:color="auto"/>
                                    <w:bottom w:val="none" w:sz="0" w:space="0" w:color="auto"/>
                                    <w:right w:val="none" w:sz="0" w:space="0" w:color="auto"/>
                                  </w:divBdr>
                                  <w:divsChild>
                                    <w:div w:id="784692164">
                                      <w:marLeft w:val="0"/>
                                      <w:marRight w:val="0"/>
                                      <w:marTop w:val="0"/>
                                      <w:marBottom w:val="0"/>
                                      <w:divBdr>
                                        <w:top w:val="none" w:sz="0" w:space="0" w:color="auto"/>
                                        <w:left w:val="none" w:sz="0" w:space="0" w:color="auto"/>
                                        <w:bottom w:val="none" w:sz="0" w:space="0" w:color="auto"/>
                                        <w:right w:val="none" w:sz="0" w:space="0" w:color="auto"/>
                                      </w:divBdr>
                                    </w:div>
                                  </w:divsChild>
                                </w:div>
                                <w:div w:id="1920795590">
                                  <w:marLeft w:val="0"/>
                                  <w:marRight w:val="0"/>
                                  <w:marTop w:val="0"/>
                                  <w:marBottom w:val="0"/>
                                  <w:divBdr>
                                    <w:top w:val="none" w:sz="0" w:space="0" w:color="auto"/>
                                    <w:left w:val="none" w:sz="0" w:space="0" w:color="auto"/>
                                    <w:bottom w:val="none" w:sz="0" w:space="0" w:color="auto"/>
                                    <w:right w:val="none" w:sz="0" w:space="0" w:color="auto"/>
                                  </w:divBdr>
                                  <w:divsChild>
                                    <w:div w:id="888801567">
                                      <w:marLeft w:val="0"/>
                                      <w:marRight w:val="0"/>
                                      <w:marTop w:val="0"/>
                                      <w:marBottom w:val="0"/>
                                      <w:divBdr>
                                        <w:top w:val="none" w:sz="0" w:space="0" w:color="auto"/>
                                        <w:left w:val="none" w:sz="0" w:space="0" w:color="auto"/>
                                        <w:bottom w:val="none" w:sz="0" w:space="0" w:color="auto"/>
                                        <w:right w:val="none" w:sz="0" w:space="0" w:color="auto"/>
                                      </w:divBdr>
                                    </w:div>
                                  </w:divsChild>
                                </w:div>
                                <w:div w:id="468941570">
                                  <w:marLeft w:val="0"/>
                                  <w:marRight w:val="0"/>
                                  <w:marTop w:val="0"/>
                                  <w:marBottom w:val="0"/>
                                  <w:divBdr>
                                    <w:top w:val="none" w:sz="0" w:space="0" w:color="auto"/>
                                    <w:left w:val="none" w:sz="0" w:space="0" w:color="auto"/>
                                    <w:bottom w:val="none" w:sz="0" w:space="0" w:color="auto"/>
                                    <w:right w:val="none" w:sz="0" w:space="0" w:color="auto"/>
                                  </w:divBdr>
                                  <w:divsChild>
                                    <w:div w:id="1435636331">
                                      <w:marLeft w:val="0"/>
                                      <w:marRight w:val="0"/>
                                      <w:marTop w:val="0"/>
                                      <w:marBottom w:val="0"/>
                                      <w:divBdr>
                                        <w:top w:val="none" w:sz="0" w:space="0" w:color="auto"/>
                                        <w:left w:val="none" w:sz="0" w:space="0" w:color="auto"/>
                                        <w:bottom w:val="none" w:sz="0" w:space="0" w:color="auto"/>
                                        <w:right w:val="none" w:sz="0" w:space="0" w:color="auto"/>
                                      </w:divBdr>
                                    </w:div>
                                  </w:divsChild>
                                </w:div>
                                <w:div w:id="1014460416">
                                  <w:marLeft w:val="0"/>
                                  <w:marRight w:val="0"/>
                                  <w:marTop w:val="0"/>
                                  <w:marBottom w:val="0"/>
                                  <w:divBdr>
                                    <w:top w:val="none" w:sz="0" w:space="0" w:color="auto"/>
                                    <w:left w:val="none" w:sz="0" w:space="0" w:color="auto"/>
                                    <w:bottom w:val="none" w:sz="0" w:space="0" w:color="auto"/>
                                    <w:right w:val="none" w:sz="0" w:space="0" w:color="auto"/>
                                  </w:divBdr>
                                  <w:divsChild>
                                    <w:div w:id="496044531">
                                      <w:marLeft w:val="0"/>
                                      <w:marRight w:val="0"/>
                                      <w:marTop w:val="0"/>
                                      <w:marBottom w:val="0"/>
                                      <w:divBdr>
                                        <w:top w:val="none" w:sz="0" w:space="0" w:color="auto"/>
                                        <w:left w:val="none" w:sz="0" w:space="0" w:color="auto"/>
                                        <w:bottom w:val="none" w:sz="0" w:space="0" w:color="auto"/>
                                        <w:right w:val="none" w:sz="0" w:space="0" w:color="auto"/>
                                      </w:divBdr>
                                    </w:div>
                                  </w:divsChild>
                                </w:div>
                                <w:div w:id="395055442">
                                  <w:marLeft w:val="0"/>
                                  <w:marRight w:val="0"/>
                                  <w:marTop w:val="0"/>
                                  <w:marBottom w:val="0"/>
                                  <w:divBdr>
                                    <w:top w:val="none" w:sz="0" w:space="0" w:color="auto"/>
                                    <w:left w:val="none" w:sz="0" w:space="0" w:color="auto"/>
                                    <w:bottom w:val="none" w:sz="0" w:space="0" w:color="auto"/>
                                    <w:right w:val="none" w:sz="0" w:space="0" w:color="auto"/>
                                  </w:divBdr>
                                  <w:divsChild>
                                    <w:div w:id="1721395928">
                                      <w:marLeft w:val="0"/>
                                      <w:marRight w:val="0"/>
                                      <w:marTop w:val="0"/>
                                      <w:marBottom w:val="0"/>
                                      <w:divBdr>
                                        <w:top w:val="none" w:sz="0" w:space="0" w:color="auto"/>
                                        <w:left w:val="none" w:sz="0" w:space="0" w:color="auto"/>
                                        <w:bottom w:val="none" w:sz="0" w:space="0" w:color="auto"/>
                                        <w:right w:val="none" w:sz="0" w:space="0" w:color="auto"/>
                                      </w:divBdr>
                                    </w:div>
                                  </w:divsChild>
                                </w:div>
                                <w:div w:id="619343494">
                                  <w:marLeft w:val="0"/>
                                  <w:marRight w:val="0"/>
                                  <w:marTop w:val="0"/>
                                  <w:marBottom w:val="0"/>
                                  <w:divBdr>
                                    <w:top w:val="none" w:sz="0" w:space="0" w:color="auto"/>
                                    <w:left w:val="none" w:sz="0" w:space="0" w:color="auto"/>
                                    <w:bottom w:val="none" w:sz="0" w:space="0" w:color="auto"/>
                                    <w:right w:val="none" w:sz="0" w:space="0" w:color="auto"/>
                                  </w:divBdr>
                                  <w:divsChild>
                                    <w:div w:id="1973051870">
                                      <w:marLeft w:val="0"/>
                                      <w:marRight w:val="0"/>
                                      <w:marTop w:val="0"/>
                                      <w:marBottom w:val="0"/>
                                      <w:divBdr>
                                        <w:top w:val="none" w:sz="0" w:space="0" w:color="auto"/>
                                        <w:left w:val="none" w:sz="0" w:space="0" w:color="auto"/>
                                        <w:bottom w:val="none" w:sz="0" w:space="0" w:color="auto"/>
                                        <w:right w:val="none" w:sz="0" w:space="0" w:color="auto"/>
                                      </w:divBdr>
                                    </w:div>
                                  </w:divsChild>
                                </w:div>
                                <w:div w:id="815535521">
                                  <w:marLeft w:val="0"/>
                                  <w:marRight w:val="0"/>
                                  <w:marTop w:val="0"/>
                                  <w:marBottom w:val="0"/>
                                  <w:divBdr>
                                    <w:top w:val="none" w:sz="0" w:space="0" w:color="auto"/>
                                    <w:left w:val="none" w:sz="0" w:space="0" w:color="auto"/>
                                    <w:bottom w:val="none" w:sz="0" w:space="0" w:color="auto"/>
                                    <w:right w:val="none" w:sz="0" w:space="0" w:color="auto"/>
                                  </w:divBdr>
                                  <w:divsChild>
                                    <w:div w:id="635720774">
                                      <w:marLeft w:val="0"/>
                                      <w:marRight w:val="0"/>
                                      <w:marTop w:val="0"/>
                                      <w:marBottom w:val="0"/>
                                      <w:divBdr>
                                        <w:top w:val="none" w:sz="0" w:space="0" w:color="auto"/>
                                        <w:left w:val="none" w:sz="0" w:space="0" w:color="auto"/>
                                        <w:bottom w:val="none" w:sz="0" w:space="0" w:color="auto"/>
                                        <w:right w:val="none" w:sz="0" w:space="0" w:color="auto"/>
                                      </w:divBdr>
                                    </w:div>
                                  </w:divsChild>
                                </w:div>
                                <w:div w:id="1160653321">
                                  <w:marLeft w:val="0"/>
                                  <w:marRight w:val="0"/>
                                  <w:marTop w:val="0"/>
                                  <w:marBottom w:val="0"/>
                                  <w:divBdr>
                                    <w:top w:val="none" w:sz="0" w:space="0" w:color="auto"/>
                                    <w:left w:val="none" w:sz="0" w:space="0" w:color="auto"/>
                                    <w:bottom w:val="none" w:sz="0" w:space="0" w:color="auto"/>
                                    <w:right w:val="none" w:sz="0" w:space="0" w:color="auto"/>
                                  </w:divBdr>
                                  <w:divsChild>
                                    <w:div w:id="1422943928">
                                      <w:marLeft w:val="0"/>
                                      <w:marRight w:val="0"/>
                                      <w:marTop w:val="0"/>
                                      <w:marBottom w:val="0"/>
                                      <w:divBdr>
                                        <w:top w:val="none" w:sz="0" w:space="0" w:color="auto"/>
                                        <w:left w:val="none" w:sz="0" w:space="0" w:color="auto"/>
                                        <w:bottom w:val="none" w:sz="0" w:space="0" w:color="auto"/>
                                        <w:right w:val="none" w:sz="0" w:space="0" w:color="auto"/>
                                      </w:divBdr>
                                    </w:div>
                                  </w:divsChild>
                                </w:div>
                                <w:div w:id="1808234254">
                                  <w:marLeft w:val="0"/>
                                  <w:marRight w:val="0"/>
                                  <w:marTop w:val="0"/>
                                  <w:marBottom w:val="0"/>
                                  <w:divBdr>
                                    <w:top w:val="none" w:sz="0" w:space="0" w:color="auto"/>
                                    <w:left w:val="none" w:sz="0" w:space="0" w:color="auto"/>
                                    <w:bottom w:val="none" w:sz="0" w:space="0" w:color="auto"/>
                                    <w:right w:val="none" w:sz="0" w:space="0" w:color="auto"/>
                                  </w:divBdr>
                                  <w:divsChild>
                                    <w:div w:id="531580245">
                                      <w:marLeft w:val="0"/>
                                      <w:marRight w:val="0"/>
                                      <w:marTop w:val="0"/>
                                      <w:marBottom w:val="0"/>
                                      <w:divBdr>
                                        <w:top w:val="none" w:sz="0" w:space="0" w:color="auto"/>
                                        <w:left w:val="none" w:sz="0" w:space="0" w:color="auto"/>
                                        <w:bottom w:val="none" w:sz="0" w:space="0" w:color="auto"/>
                                        <w:right w:val="none" w:sz="0" w:space="0" w:color="auto"/>
                                      </w:divBdr>
                                    </w:div>
                                  </w:divsChild>
                                </w:div>
                                <w:div w:id="58486007">
                                  <w:marLeft w:val="0"/>
                                  <w:marRight w:val="0"/>
                                  <w:marTop w:val="0"/>
                                  <w:marBottom w:val="0"/>
                                  <w:divBdr>
                                    <w:top w:val="none" w:sz="0" w:space="0" w:color="auto"/>
                                    <w:left w:val="none" w:sz="0" w:space="0" w:color="auto"/>
                                    <w:bottom w:val="none" w:sz="0" w:space="0" w:color="auto"/>
                                    <w:right w:val="none" w:sz="0" w:space="0" w:color="auto"/>
                                  </w:divBdr>
                                  <w:divsChild>
                                    <w:div w:id="81074995">
                                      <w:marLeft w:val="0"/>
                                      <w:marRight w:val="0"/>
                                      <w:marTop w:val="0"/>
                                      <w:marBottom w:val="0"/>
                                      <w:divBdr>
                                        <w:top w:val="none" w:sz="0" w:space="0" w:color="auto"/>
                                        <w:left w:val="none" w:sz="0" w:space="0" w:color="auto"/>
                                        <w:bottom w:val="none" w:sz="0" w:space="0" w:color="auto"/>
                                        <w:right w:val="none" w:sz="0" w:space="0" w:color="auto"/>
                                      </w:divBdr>
                                    </w:div>
                                  </w:divsChild>
                                </w:div>
                                <w:div w:id="2118985656">
                                  <w:marLeft w:val="0"/>
                                  <w:marRight w:val="0"/>
                                  <w:marTop w:val="0"/>
                                  <w:marBottom w:val="0"/>
                                  <w:divBdr>
                                    <w:top w:val="none" w:sz="0" w:space="0" w:color="auto"/>
                                    <w:left w:val="none" w:sz="0" w:space="0" w:color="auto"/>
                                    <w:bottom w:val="none" w:sz="0" w:space="0" w:color="auto"/>
                                    <w:right w:val="none" w:sz="0" w:space="0" w:color="auto"/>
                                  </w:divBdr>
                                  <w:divsChild>
                                    <w:div w:id="1916090835">
                                      <w:marLeft w:val="0"/>
                                      <w:marRight w:val="0"/>
                                      <w:marTop w:val="0"/>
                                      <w:marBottom w:val="0"/>
                                      <w:divBdr>
                                        <w:top w:val="none" w:sz="0" w:space="0" w:color="auto"/>
                                        <w:left w:val="none" w:sz="0" w:space="0" w:color="auto"/>
                                        <w:bottom w:val="none" w:sz="0" w:space="0" w:color="auto"/>
                                        <w:right w:val="none" w:sz="0" w:space="0" w:color="auto"/>
                                      </w:divBdr>
                                    </w:div>
                                  </w:divsChild>
                                </w:div>
                                <w:div w:id="1728994239">
                                  <w:marLeft w:val="0"/>
                                  <w:marRight w:val="0"/>
                                  <w:marTop w:val="0"/>
                                  <w:marBottom w:val="0"/>
                                  <w:divBdr>
                                    <w:top w:val="none" w:sz="0" w:space="0" w:color="auto"/>
                                    <w:left w:val="none" w:sz="0" w:space="0" w:color="auto"/>
                                    <w:bottom w:val="none" w:sz="0" w:space="0" w:color="auto"/>
                                    <w:right w:val="none" w:sz="0" w:space="0" w:color="auto"/>
                                  </w:divBdr>
                                  <w:divsChild>
                                    <w:div w:id="1480338875">
                                      <w:marLeft w:val="0"/>
                                      <w:marRight w:val="0"/>
                                      <w:marTop w:val="0"/>
                                      <w:marBottom w:val="0"/>
                                      <w:divBdr>
                                        <w:top w:val="none" w:sz="0" w:space="0" w:color="auto"/>
                                        <w:left w:val="none" w:sz="0" w:space="0" w:color="auto"/>
                                        <w:bottom w:val="none" w:sz="0" w:space="0" w:color="auto"/>
                                        <w:right w:val="none" w:sz="0" w:space="0" w:color="auto"/>
                                      </w:divBdr>
                                    </w:div>
                                  </w:divsChild>
                                </w:div>
                                <w:div w:id="920404794">
                                  <w:marLeft w:val="0"/>
                                  <w:marRight w:val="0"/>
                                  <w:marTop w:val="0"/>
                                  <w:marBottom w:val="0"/>
                                  <w:divBdr>
                                    <w:top w:val="none" w:sz="0" w:space="0" w:color="auto"/>
                                    <w:left w:val="none" w:sz="0" w:space="0" w:color="auto"/>
                                    <w:bottom w:val="none" w:sz="0" w:space="0" w:color="auto"/>
                                    <w:right w:val="none" w:sz="0" w:space="0" w:color="auto"/>
                                  </w:divBdr>
                                  <w:divsChild>
                                    <w:div w:id="1431049672">
                                      <w:marLeft w:val="0"/>
                                      <w:marRight w:val="0"/>
                                      <w:marTop w:val="0"/>
                                      <w:marBottom w:val="0"/>
                                      <w:divBdr>
                                        <w:top w:val="none" w:sz="0" w:space="0" w:color="auto"/>
                                        <w:left w:val="none" w:sz="0" w:space="0" w:color="auto"/>
                                        <w:bottom w:val="none" w:sz="0" w:space="0" w:color="auto"/>
                                        <w:right w:val="none" w:sz="0" w:space="0" w:color="auto"/>
                                      </w:divBdr>
                                    </w:div>
                                  </w:divsChild>
                                </w:div>
                                <w:div w:id="1842430969">
                                  <w:marLeft w:val="0"/>
                                  <w:marRight w:val="0"/>
                                  <w:marTop w:val="0"/>
                                  <w:marBottom w:val="0"/>
                                  <w:divBdr>
                                    <w:top w:val="none" w:sz="0" w:space="0" w:color="auto"/>
                                    <w:left w:val="none" w:sz="0" w:space="0" w:color="auto"/>
                                    <w:bottom w:val="none" w:sz="0" w:space="0" w:color="auto"/>
                                    <w:right w:val="none" w:sz="0" w:space="0" w:color="auto"/>
                                  </w:divBdr>
                                  <w:divsChild>
                                    <w:div w:id="922682251">
                                      <w:marLeft w:val="0"/>
                                      <w:marRight w:val="0"/>
                                      <w:marTop w:val="0"/>
                                      <w:marBottom w:val="0"/>
                                      <w:divBdr>
                                        <w:top w:val="none" w:sz="0" w:space="0" w:color="auto"/>
                                        <w:left w:val="none" w:sz="0" w:space="0" w:color="auto"/>
                                        <w:bottom w:val="none" w:sz="0" w:space="0" w:color="auto"/>
                                        <w:right w:val="none" w:sz="0" w:space="0" w:color="auto"/>
                                      </w:divBdr>
                                    </w:div>
                                  </w:divsChild>
                                </w:div>
                                <w:div w:id="1819229467">
                                  <w:marLeft w:val="0"/>
                                  <w:marRight w:val="0"/>
                                  <w:marTop w:val="0"/>
                                  <w:marBottom w:val="0"/>
                                  <w:divBdr>
                                    <w:top w:val="none" w:sz="0" w:space="0" w:color="auto"/>
                                    <w:left w:val="none" w:sz="0" w:space="0" w:color="auto"/>
                                    <w:bottom w:val="none" w:sz="0" w:space="0" w:color="auto"/>
                                    <w:right w:val="none" w:sz="0" w:space="0" w:color="auto"/>
                                  </w:divBdr>
                                  <w:divsChild>
                                    <w:div w:id="1340936192">
                                      <w:marLeft w:val="0"/>
                                      <w:marRight w:val="0"/>
                                      <w:marTop w:val="0"/>
                                      <w:marBottom w:val="0"/>
                                      <w:divBdr>
                                        <w:top w:val="none" w:sz="0" w:space="0" w:color="auto"/>
                                        <w:left w:val="none" w:sz="0" w:space="0" w:color="auto"/>
                                        <w:bottom w:val="none" w:sz="0" w:space="0" w:color="auto"/>
                                        <w:right w:val="none" w:sz="0" w:space="0" w:color="auto"/>
                                      </w:divBdr>
                                    </w:div>
                                  </w:divsChild>
                                </w:div>
                                <w:div w:id="1396708348">
                                  <w:marLeft w:val="0"/>
                                  <w:marRight w:val="0"/>
                                  <w:marTop w:val="0"/>
                                  <w:marBottom w:val="0"/>
                                  <w:divBdr>
                                    <w:top w:val="none" w:sz="0" w:space="0" w:color="auto"/>
                                    <w:left w:val="none" w:sz="0" w:space="0" w:color="auto"/>
                                    <w:bottom w:val="none" w:sz="0" w:space="0" w:color="auto"/>
                                    <w:right w:val="none" w:sz="0" w:space="0" w:color="auto"/>
                                  </w:divBdr>
                                  <w:divsChild>
                                    <w:div w:id="1541360467">
                                      <w:marLeft w:val="0"/>
                                      <w:marRight w:val="0"/>
                                      <w:marTop w:val="0"/>
                                      <w:marBottom w:val="0"/>
                                      <w:divBdr>
                                        <w:top w:val="none" w:sz="0" w:space="0" w:color="auto"/>
                                        <w:left w:val="none" w:sz="0" w:space="0" w:color="auto"/>
                                        <w:bottom w:val="none" w:sz="0" w:space="0" w:color="auto"/>
                                        <w:right w:val="none" w:sz="0" w:space="0" w:color="auto"/>
                                      </w:divBdr>
                                    </w:div>
                                  </w:divsChild>
                                </w:div>
                                <w:div w:id="1141310120">
                                  <w:marLeft w:val="0"/>
                                  <w:marRight w:val="0"/>
                                  <w:marTop w:val="0"/>
                                  <w:marBottom w:val="0"/>
                                  <w:divBdr>
                                    <w:top w:val="none" w:sz="0" w:space="0" w:color="auto"/>
                                    <w:left w:val="none" w:sz="0" w:space="0" w:color="auto"/>
                                    <w:bottom w:val="none" w:sz="0" w:space="0" w:color="auto"/>
                                    <w:right w:val="none" w:sz="0" w:space="0" w:color="auto"/>
                                  </w:divBdr>
                                  <w:divsChild>
                                    <w:div w:id="1050154331">
                                      <w:marLeft w:val="0"/>
                                      <w:marRight w:val="0"/>
                                      <w:marTop w:val="0"/>
                                      <w:marBottom w:val="0"/>
                                      <w:divBdr>
                                        <w:top w:val="none" w:sz="0" w:space="0" w:color="auto"/>
                                        <w:left w:val="none" w:sz="0" w:space="0" w:color="auto"/>
                                        <w:bottom w:val="none" w:sz="0" w:space="0" w:color="auto"/>
                                        <w:right w:val="none" w:sz="0" w:space="0" w:color="auto"/>
                                      </w:divBdr>
                                    </w:div>
                                  </w:divsChild>
                                </w:div>
                                <w:div w:id="1335642757">
                                  <w:marLeft w:val="0"/>
                                  <w:marRight w:val="0"/>
                                  <w:marTop w:val="0"/>
                                  <w:marBottom w:val="0"/>
                                  <w:divBdr>
                                    <w:top w:val="none" w:sz="0" w:space="0" w:color="auto"/>
                                    <w:left w:val="none" w:sz="0" w:space="0" w:color="auto"/>
                                    <w:bottom w:val="none" w:sz="0" w:space="0" w:color="auto"/>
                                    <w:right w:val="none" w:sz="0" w:space="0" w:color="auto"/>
                                  </w:divBdr>
                                  <w:divsChild>
                                    <w:div w:id="2137941575">
                                      <w:marLeft w:val="0"/>
                                      <w:marRight w:val="0"/>
                                      <w:marTop w:val="0"/>
                                      <w:marBottom w:val="0"/>
                                      <w:divBdr>
                                        <w:top w:val="none" w:sz="0" w:space="0" w:color="auto"/>
                                        <w:left w:val="none" w:sz="0" w:space="0" w:color="auto"/>
                                        <w:bottom w:val="none" w:sz="0" w:space="0" w:color="auto"/>
                                        <w:right w:val="none" w:sz="0" w:space="0" w:color="auto"/>
                                      </w:divBdr>
                                    </w:div>
                                  </w:divsChild>
                                </w:div>
                                <w:div w:id="905339859">
                                  <w:marLeft w:val="0"/>
                                  <w:marRight w:val="0"/>
                                  <w:marTop w:val="0"/>
                                  <w:marBottom w:val="0"/>
                                  <w:divBdr>
                                    <w:top w:val="none" w:sz="0" w:space="0" w:color="auto"/>
                                    <w:left w:val="none" w:sz="0" w:space="0" w:color="auto"/>
                                    <w:bottom w:val="none" w:sz="0" w:space="0" w:color="auto"/>
                                    <w:right w:val="none" w:sz="0" w:space="0" w:color="auto"/>
                                  </w:divBdr>
                                  <w:divsChild>
                                    <w:div w:id="1870489495">
                                      <w:marLeft w:val="0"/>
                                      <w:marRight w:val="0"/>
                                      <w:marTop w:val="0"/>
                                      <w:marBottom w:val="0"/>
                                      <w:divBdr>
                                        <w:top w:val="none" w:sz="0" w:space="0" w:color="auto"/>
                                        <w:left w:val="none" w:sz="0" w:space="0" w:color="auto"/>
                                        <w:bottom w:val="none" w:sz="0" w:space="0" w:color="auto"/>
                                        <w:right w:val="none" w:sz="0" w:space="0" w:color="auto"/>
                                      </w:divBdr>
                                    </w:div>
                                  </w:divsChild>
                                </w:div>
                                <w:div w:id="2146384122">
                                  <w:marLeft w:val="0"/>
                                  <w:marRight w:val="0"/>
                                  <w:marTop w:val="0"/>
                                  <w:marBottom w:val="0"/>
                                  <w:divBdr>
                                    <w:top w:val="none" w:sz="0" w:space="0" w:color="auto"/>
                                    <w:left w:val="none" w:sz="0" w:space="0" w:color="auto"/>
                                    <w:bottom w:val="none" w:sz="0" w:space="0" w:color="auto"/>
                                    <w:right w:val="none" w:sz="0" w:space="0" w:color="auto"/>
                                  </w:divBdr>
                                  <w:divsChild>
                                    <w:div w:id="1279727594">
                                      <w:marLeft w:val="0"/>
                                      <w:marRight w:val="0"/>
                                      <w:marTop w:val="0"/>
                                      <w:marBottom w:val="0"/>
                                      <w:divBdr>
                                        <w:top w:val="none" w:sz="0" w:space="0" w:color="auto"/>
                                        <w:left w:val="none" w:sz="0" w:space="0" w:color="auto"/>
                                        <w:bottom w:val="none" w:sz="0" w:space="0" w:color="auto"/>
                                        <w:right w:val="none" w:sz="0" w:space="0" w:color="auto"/>
                                      </w:divBdr>
                                    </w:div>
                                  </w:divsChild>
                                </w:div>
                                <w:div w:id="2055539163">
                                  <w:marLeft w:val="0"/>
                                  <w:marRight w:val="0"/>
                                  <w:marTop w:val="0"/>
                                  <w:marBottom w:val="0"/>
                                  <w:divBdr>
                                    <w:top w:val="none" w:sz="0" w:space="0" w:color="auto"/>
                                    <w:left w:val="none" w:sz="0" w:space="0" w:color="auto"/>
                                    <w:bottom w:val="none" w:sz="0" w:space="0" w:color="auto"/>
                                    <w:right w:val="none" w:sz="0" w:space="0" w:color="auto"/>
                                  </w:divBdr>
                                </w:div>
                                <w:div w:id="400711845">
                                  <w:marLeft w:val="0"/>
                                  <w:marRight w:val="0"/>
                                  <w:marTop w:val="0"/>
                                  <w:marBottom w:val="0"/>
                                  <w:divBdr>
                                    <w:top w:val="none" w:sz="0" w:space="0" w:color="auto"/>
                                    <w:left w:val="none" w:sz="0" w:space="0" w:color="auto"/>
                                    <w:bottom w:val="none" w:sz="0" w:space="0" w:color="auto"/>
                                    <w:right w:val="none" w:sz="0" w:space="0" w:color="auto"/>
                                  </w:divBdr>
                                </w:div>
                                <w:div w:id="860706172">
                                  <w:marLeft w:val="0"/>
                                  <w:marRight w:val="0"/>
                                  <w:marTop w:val="0"/>
                                  <w:marBottom w:val="0"/>
                                  <w:divBdr>
                                    <w:top w:val="none" w:sz="0" w:space="0" w:color="auto"/>
                                    <w:left w:val="none" w:sz="0" w:space="0" w:color="auto"/>
                                    <w:bottom w:val="none" w:sz="0" w:space="0" w:color="auto"/>
                                    <w:right w:val="none" w:sz="0" w:space="0" w:color="auto"/>
                                  </w:divBdr>
                                </w:div>
                                <w:div w:id="514274395">
                                  <w:marLeft w:val="0"/>
                                  <w:marRight w:val="0"/>
                                  <w:marTop w:val="0"/>
                                  <w:marBottom w:val="0"/>
                                  <w:divBdr>
                                    <w:top w:val="none" w:sz="0" w:space="0" w:color="auto"/>
                                    <w:left w:val="none" w:sz="0" w:space="0" w:color="auto"/>
                                    <w:bottom w:val="none" w:sz="0" w:space="0" w:color="auto"/>
                                    <w:right w:val="none" w:sz="0" w:space="0" w:color="auto"/>
                                  </w:divBdr>
                                </w:div>
                                <w:div w:id="830215174">
                                  <w:marLeft w:val="0"/>
                                  <w:marRight w:val="0"/>
                                  <w:marTop w:val="0"/>
                                  <w:marBottom w:val="0"/>
                                  <w:divBdr>
                                    <w:top w:val="none" w:sz="0" w:space="0" w:color="auto"/>
                                    <w:left w:val="none" w:sz="0" w:space="0" w:color="auto"/>
                                    <w:bottom w:val="none" w:sz="0" w:space="0" w:color="auto"/>
                                    <w:right w:val="none" w:sz="0" w:space="0" w:color="auto"/>
                                  </w:divBdr>
                                </w:div>
                                <w:div w:id="1041638499">
                                  <w:marLeft w:val="0"/>
                                  <w:marRight w:val="0"/>
                                  <w:marTop w:val="0"/>
                                  <w:marBottom w:val="0"/>
                                  <w:divBdr>
                                    <w:top w:val="none" w:sz="0" w:space="0" w:color="auto"/>
                                    <w:left w:val="none" w:sz="0" w:space="0" w:color="auto"/>
                                    <w:bottom w:val="none" w:sz="0" w:space="0" w:color="auto"/>
                                    <w:right w:val="none" w:sz="0" w:space="0" w:color="auto"/>
                                  </w:divBdr>
                                </w:div>
                                <w:div w:id="1761372102">
                                  <w:marLeft w:val="0"/>
                                  <w:marRight w:val="0"/>
                                  <w:marTop w:val="0"/>
                                  <w:marBottom w:val="0"/>
                                  <w:divBdr>
                                    <w:top w:val="none" w:sz="0" w:space="0" w:color="auto"/>
                                    <w:left w:val="none" w:sz="0" w:space="0" w:color="auto"/>
                                    <w:bottom w:val="none" w:sz="0" w:space="0" w:color="auto"/>
                                    <w:right w:val="none" w:sz="0" w:space="0" w:color="auto"/>
                                  </w:divBdr>
                                  <w:divsChild>
                                    <w:div w:id="1889418170">
                                      <w:marLeft w:val="0"/>
                                      <w:marRight w:val="0"/>
                                      <w:marTop w:val="0"/>
                                      <w:marBottom w:val="0"/>
                                      <w:divBdr>
                                        <w:top w:val="none" w:sz="0" w:space="0" w:color="auto"/>
                                        <w:left w:val="none" w:sz="0" w:space="0" w:color="auto"/>
                                        <w:bottom w:val="none" w:sz="0" w:space="0" w:color="auto"/>
                                        <w:right w:val="none" w:sz="0" w:space="0" w:color="auto"/>
                                      </w:divBdr>
                                    </w:div>
                                  </w:divsChild>
                                </w:div>
                                <w:div w:id="1235505644">
                                  <w:marLeft w:val="0"/>
                                  <w:marRight w:val="0"/>
                                  <w:marTop w:val="0"/>
                                  <w:marBottom w:val="0"/>
                                  <w:divBdr>
                                    <w:top w:val="none" w:sz="0" w:space="0" w:color="auto"/>
                                    <w:left w:val="none" w:sz="0" w:space="0" w:color="auto"/>
                                    <w:bottom w:val="none" w:sz="0" w:space="0" w:color="auto"/>
                                    <w:right w:val="none" w:sz="0" w:space="0" w:color="auto"/>
                                  </w:divBdr>
                                  <w:divsChild>
                                    <w:div w:id="849952220">
                                      <w:marLeft w:val="0"/>
                                      <w:marRight w:val="0"/>
                                      <w:marTop w:val="0"/>
                                      <w:marBottom w:val="0"/>
                                      <w:divBdr>
                                        <w:top w:val="none" w:sz="0" w:space="0" w:color="auto"/>
                                        <w:left w:val="none" w:sz="0" w:space="0" w:color="auto"/>
                                        <w:bottom w:val="none" w:sz="0" w:space="0" w:color="auto"/>
                                        <w:right w:val="none" w:sz="0" w:space="0" w:color="auto"/>
                                      </w:divBdr>
                                    </w:div>
                                  </w:divsChild>
                                </w:div>
                                <w:div w:id="1546991397">
                                  <w:marLeft w:val="0"/>
                                  <w:marRight w:val="0"/>
                                  <w:marTop w:val="0"/>
                                  <w:marBottom w:val="0"/>
                                  <w:divBdr>
                                    <w:top w:val="none" w:sz="0" w:space="0" w:color="auto"/>
                                    <w:left w:val="none" w:sz="0" w:space="0" w:color="auto"/>
                                    <w:bottom w:val="none" w:sz="0" w:space="0" w:color="auto"/>
                                    <w:right w:val="none" w:sz="0" w:space="0" w:color="auto"/>
                                  </w:divBdr>
                                  <w:divsChild>
                                    <w:div w:id="2024436135">
                                      <w:marLeft w:val="0"/>
                                      <w:marRight w:val="0"/>
                                      <w:marTop w:val="0"/>
                                      <w:marBottom w:val="0"/>
                                      <w:divBdr>
                                        <w:top w:val="none" w:sz="0" w:space="0" w:color="auto"/>
                                        <w:left w:val="none" w:sz="0" w:space="0" w:color="auto"/>
                                        <w:bottom w:val="none" w:sz="0" w:space="0" w:color="auto"/>
                                        <w:right w:val="none" w:sz="0" w:space="0" w:color="auto"/>
                                      </w:divBdr>
                                    </w:div>
                                    <w:div w:id="803230308">
                                      <w:marLeft w:val="0"/>
                                      <w:marRight w:val="0"/>
                                      <w:marTop w:val="0"/>
                                      <w:marBottom w:val="0"/>
                                      <w:divBdr>
                                        <w:top w:val="none" w:sz="0" w:space="0" w:color="auto"/>
                                        <w:left w:val="none" w:sz="0" w:space="0" w:color="auto"/>
                                        <w:bottom w:val="none" w:sz="0" w:space="0" w:color="auto"/>
                                        <w:right w:val="none" w:sz="0" w:space="0" w:color="auto"/>
                                      </w:divBdr>
                                    </w:div>
                                  </w:divsChild>
                                </w:div>
                                <w:div w:id="90708360">
                                  <w:marLeft w:val="0"/>
                                  <w:marRight w:val="0"/>
                                  <w:marTop w:val="0"/>
                                  <w:marBottom w:val="0"/>
                                  <w:divBdr>
                                    <w:top w:val="none" w:sz="0" w:space="0" w:color="auto"/>
                                    <w:left w:val="none" w:sz="0" w:space="0" w:color="auto"/>
                                    <w:bottom w:val="none" w:sz="0" w:space="0" w:color="auto"/>
                                    <w:right w:val="none" w:sz="0" w:space="0" w:color="auto"/>
                                  </w:divBdr>
                                  <w:divsChild>
                                    <w:div w:id="644548402">
                                      <w:marLeft w:val="0"/>
                                      <w:marRight w:val="0"/>
                                      <w:marTop w:val="0"/>
                                      <w:marBottom w:val="0"/>
                                      <w:divBdr>
                                        <w:top w:val="none" w:sz="0" w:space="0" w:color="auto"/>
                                        <w:left w:val="none" w:sz="0" w:space="0" w:color="auto"/>
                                        <w:bottom w:val="none" w:sz="0" w:space="0" w:color="auto"/>
                                        <w:right w:val="none" w:sz="0" w:space="0" w:color="auto"/>
                                      </w:divBdr>
                                    </w:div>
                                    <w:div w:id="640156812">
                                      <w:marLeft w:val="0"/>
                                      <w:marRight w:val="0"/>
                                      <w:marTop w:val="0"/>
                                      <w:marBottom w:val="0"/>
                                      <w:divBdr>
                                        <w:top w:val="none" w:sz="0" w:space="0" w:color="auto"/>
                                        <w:left w:val="none" w:sz="0" w:space="0" w:color="auto"/>
                                        <w:bottom w:val="none" w:sz="0" w:space="0" w:color="auto"/>
                                        <w:right w:val="none" w:sz="0" w:space="0" w:color="auto"/>
                                      </w:divBdr>
                                    </w:div>
                                    <w:div w:id="1744183842">
                                      <w:marLeft w:val="0"/>
                                      <w:marRight w:val="0"/>
                                      <w:marTop w:val="0"/>
                                      <w:marBottom w:val="0"/>
                                      <w:divBdr>
                                        <w:top w:val="none" w:sz="0" w:space="0" w:color="auto"/>
                                        <w:left w:val="none" w:sz="0" w:space="0" w:color="auto"/>
                                        <w:bottom w:val="none" w:sz="0" w:space="0" w:color="auto"/>
                                        <w:right w:val="none" w:sz="0" w:space="0" w:color="auto"/>
                                      </w:divBdr>
                                    </w:div>
                                  </w:divsChild>
                                </w:div>
                                <w:div w:id="1758987935">
                                  <w:marLeft w:val="0"/>
                                  <w:marRight w:val="0"/>
                                  <w:marTop w:val="0"/>
                                  <w:marBottom w:val="0"/>
                                  <w:divBdr>
                                    <w:top w:val="none" w:sz="0" w:space="0" w:color="auto"/>
                                    <w:left w:val="none" w:sz="0" w:space="0" w:color="auto"/>
                                    <w:bottom w:val="none" w:sz="0" w:space="0" w:color="auto"/>
                                    <w:right w:val="none" w:sz="0" w:space="0" w:color="auto"/>
                                  </w:divBdr>
                                  <w:divsChild>
                                    <w:div w:id="153882598">
                                      <w:marLeft w:val="0"/>
                                      <w:marRight w:val="0"/>
                                      <w:marTop w:val="0"/>
                                      <w:marBottom w:val="0"/>
                                      <w:divBdr>
                                        <w:top w:val="none" w:sz="0" w:space="0" w:color="auto"/>
                                        <w:left w:val="none" w:sz="0" w:space="0" w:color="auto"/>
                                        <w:bottom w:val="none" w:sz="0" w:space="0" w:color="auto"/>
                                        <w:right w:val="none" w:sz="0" w:space="0" w:color="auto"/>
                                      </w:divBdr>
                                    </w:div>
                                  </w:divsChild>
                                </w:div>
                                <w:div w:id="230242216">
                                  <w:marLeft w:val="0"/>
                                  <w:marRight w:val="0"/>
                                  <w:marTop w:val="0"/>
                                  <w:marBottom w:val="0"/>
                                  <w:divBdr>
                                    <w:top w:val="none" w:sz="0" w:space="0" w:color="auto"/>
                                    <w:left w:val="none" w:sz="0" w:space="0" w:color="auto"/>
                                    <w:bottom w:val="none" w:sz="0" w:space="0" w:color="auto"/>
                                    <w:right w:val="none" w:sz="0" w:space="0" w:color="auto"/>
                                  </w:divBdr>
                                  <w:divsChild>
                                    <w:div w:id="246883047">
                                      <w:marLeft w:val="0"/>
                                      <w:marRight w:val="0"/>
                                      <w:marTop w:val="0"/>
                                      <w:marBottom w:val="0"/>
                                      <w:divBdr>
                                        <w:top w:val="none" w:sz="0" w:space="0" w:color="auto"/>
                                        <w:left w:val="none" w:sz="0" w:space="0" w:color="auto"/>
                                        <w:bottom w:val="none" w:sz="0" w:space="0" w:color="auto"/>
                                        <w:right w:val="none" w:sz="0" w:space="0" w:color="auto"/>
                                      </w:divBdr>
                                    </w:div>
                                  </w:divsChild>
                                </w:div>
                                <w:div w:id="2048798485">
                                  <w:marLeft w:val="0"/>
                                  <w:marRight w:val="0"/>
                                  <w:marTop w:val="0"/>
                                  <w:marBottom w:val="0"/>
                                  <w:divBdr>
                                    <w:top w:val="none" w:sz="0" w:space="0" w:color="auto"/>
                                    <w:left w:val="none" w:sz="0" w:space="0" w:color="auto"/>
                                    <w:bottom w:val="none" w:sz="0" w:space="0" w:color="auto"/>
                                    <w:right w:val="none" w:sz="0" w:space="0" w:color="auto"/>
                                  </w:divBdr>
                                  <w:divsChild>
                                    <w:div w:id="1023750457">
                                      <w:marLeft w:val="0"/>
                                      <w:marRight w:val="0"/>
                                      <w:marTop w:val="0"/>
                                      <w:marBottom w:val="0"/>
                                      <w:divBdr>
                                        <w:top w:val="none" w:sz="0" w:space="0" w:color="auto"/>
                                        <w:left w:val="none" w:sz="0" w:space="0" w:color="auto"/>
                                        <w:bottom w:val="none" w:sz="0" w:space="0" w:color="auto"/>
                                        <w:right w:val="none" w:sz="0" w:space="0" w:color="auto"/>
                                      </w:divBdr>
                                    </w:div>
                                  </w:divsChild>
                                </w:div>
                                <w:div w:id="1919097031">
                                  <w:marLeft w:val="0"/>
                                  <w:marRight w:val="0"/>
                                  <w:marTop w:val="0"/>
                                  <w:marBottom w:val="0"/>
                                  <w:divBdr>
                                    <w:top w:val="none" w:sz="0" w:space="0" w:color="auto"/>
                                    <w:left w:val="none" w:sz="0" w:space="0" w:color="auto"/>
                                    <w:bottom w:val="none" w:sz="0" w:space="0" w:color="auto"/>
                                    <w:right w:val="none" w:sz="0" w:space="0" w:color="auto"/>
                                  </w:divBdr>
                                  <w:divsChild>
                                    <w:div w:id="1044989473">
                                      <w:marLeft w:val="0"/>
                                      <w:marRight w:val="0"/>
                                      <w:marTop w:val="0"/>
                                      <w:marBottom w:val="0"/>
                                      <w:divBdr>
                                        <w:top w:val="none" w:sz="0" w:space="0" w:color="auto"/>
                                        <w:left w:val="none" w:sz="0" w:space="0" w:color="auto"/>
                                        <w:bottom w:val="none" w:sz="0" w:space="0" w:color="auto"/>
                                        <w:right w:val="none" w:sz="0" w:space="0" w:color="auto"/>
                                      </w:divBdr>
                                    </w:div>
                                  </w:divsChild>
                                </w:div>
                                <w:div w:id="250965644">
                                  <w:marLeft w:val="0"/>
                                  <w:marRight w:val="0"/>
                                  <w:marTop w:val="0"/>
                                  <w:marBottom w:val="0"/>
                                  <w:divBdr>
                                    <w:top w:val="none" w:sz="0" w:space="0" w:color="auto"/>
                                    <w:left w:val="none" w:sz="0" w:space="0" w:color="auto"/>
                                    <w:bottom w:val="none" w:sz="0" w:space="0" w:color="auto"/>
                                    <w:right w:val="none" w:sz="0" w:space="0" w:color="auto"/>
                                  </w:divBdr>
                                  <w:divsChild>
                                    <w:div w:id="571041850">
                                      <w:marLeft w:val="0"/>
                                      <w:marRight w:val="0"/>
                                      <w:marTop w:val="0"/>
                                      <w:marBottom w:val="0"/>
                                      <w:divBdr>
                                        <w:top w:val="none" w:sz="0" w:space="0" w:color="auto"/>
                                        <w:left w:val="none" w:sz="0" w:space="0" w:color="auto"/>
                                        <w:bottom w:val="none" w:sz="0" w:space="0" w:color="auto"/>
                                        <w:right w:val="none" w:sz="0" w:space="0" w:color="auto"/>
                                      </w:divBdr>
                                    </w:div>
                                  </w:divsChild>
                                </w:div>
                                <w:div w:id="60834236">
                                  <w:marLeft w:val="0"/>
                                  <w:marRight w:val="0"/>
                                  <w:marTop w:val="0"/>
                                  <w:marBottom w:val="0"/>
                                  <w:divBdr>
                                    <w:top w:val="none" w:sz="0" w:space="0" w:color="auto"/>
                                    <w:left w:val="none" w:sz="0" w:space="0" w:color="auto"/>
                                    <w:bottom w:val="none" w:sz="0" w:space="0" w:color="auto"/>
                                    <w:right w:val="none" w:sz="0" w:space="0" w:color="auto"/>
                                  </w:divBdr>
                                  <w:divsChild>
                                    <w:div w:id="416438004">
                                      <w:marLeft w:val="0"/>
                                      <w:marRight w:val="0"/>
                                      <w:marTop w:val="0"/>
                                      <w:marBottom w:val="0"/>
                                      <w:divBdr>
                                        <w:top w:val="none" w:sz="0" w:space="0" w:color="auto"/>
                                        <w:left w:val="none" w:sz="0" w:space="0" w:color="auto"/>
                                        <w:bottom w:val="none" w:sz="0" w:space="0" w:color="auto"/>
                                        <w:right w:val="none" w:sz="0" w:space="0" w:color="auto"/>
                                      </w:divBdr>
                                    </w:div>
                                  </w:divsChild>
                                </w:div>
                                <w:div w:id="1106077369">
                                  <w:marLeft w:val="0"/>
                                  <w:marRight w:val="0"/>
                                  <w:marTop w:val="0"/>
                                  <w:marBottom w:val="0"/>
                                  <w:divBdr>
                                    <w:top w:val="none" w:sz="0" w:space="0" w:color="auto"/>
                                    <w:left w:val="none" w:sz="0" w:space="0" w:color="auto"/>
                                    <w:bottom w:val="none" w:sz="0" w:space="0" w:color="auto"/>
                                    <w:right w:val="none" w:sz="0" w:space="0" w:color="auto"/>
                                  </w:divBdr>
                                  <w:divsChild>
                                    <w:div w:id="1609506940">
                                      <w:marLeft w:val="0"/>
                                      <w:marRight w:val="0"/>
                                      <w:marTop w:val="0"/>
                                      <w:marBottom w:val="0"/>
                                      <w:divBdr>
                                        <w:top w:val="none" w:sz="0" w:space="0" w:color="auto"/>
                                        <w:left w:val="none" w:sz="0" w:space="0" w:color="auto"/>
                                        <w:bottom w:val="none" w:sz="0" w:space="0" w:color="auto"/>
                                        <w:right w:val="none" w:sz="0" w:space="0" w:color="auto"/>
                                      </w:divBdr>
                                    </w:div>
                                  </w:divsChild>
                                </w:div>
                                <w:div w:id="2129467489">
                                  <w:marLeft w:val="0"/>
                                  <w:marRight w:val="0"/>
                                  <w:marTop w:val="0"/>
                                  <w:marBottom w:val="0"/>
                                  <w:divBdr>
                                    <w:top w:val="none" w:sz="0" w:space="0" w:color="auto"/>
                                    <w:left w:val="none" w:sz="0" w:space="0" w:color="auto"/>
                                    <w:bottom w:val="none" w:sz="0" w:space="0" w:color="auto"/>
                                    <w:right w:val="none" w:sz="0" w:space="0" w:color="auto"/>
                                  </w:divBdr>
                                  <w:divsChild>
                                    <w:div w:id="1798643354">
                                      <w:marLeft w:val="0"/>
                                      <w:marRight w:val="0"/>
                                      <w:marTop w:val="0"/>
                                      <w:marBottom w:val="0"/>
                                      <w:divBdr>
                                        <w:top w:val="none" w:sz="0" w:space="0" w:color="auto"/>
                                        <w:left w:val="none" w:sz="0" w:space="0" w:color="auto"/>
                                        <w:bottom w:val="none" w:sz="0" w:space="0" w:color="auto"/>
                                        <w:right w:val="none" w:sz="0" w:space="0" w:color="auto"/>
                                      </w:divBdr>
                                    </w:div>
                                  </w:divsChild>
                                </w:div>
                                <w:div w:id="2015835896">
                                  <w:marLeft w:val="0"/>
                                  <w:marRight w:val="0"/>
                                  <w:marTop w:val="0"/>
                                  <w:marBottom w:val="0"/>
                                  <w:divBdr>
                                    <w:top w:val="none" w:sz="0" w:space="0" w:color="auto"/>
                                    <w:left w:val="none" w:sz="0" w:space="0" w:color="auto"/>
                                    <w:bottom w:val="none" w:sz="0" w:space="0" w:color="auto"/>
                                    <w:right w:val="none" w:sz="0" w:space="0" w:color="auto"/>
                                  </w:divBdr>
                                  <w:divsChild>
                                    <w:div w:id="1665088603">
                                      <w:marLeft w:val="0"/>
                                      <w:marRight w:val="0"/>
                                      <w:marTop w:val="0"/>
                                      <w:marBottom w:val="0"/>
                                      <w:divBdr>
                                        <w:top w:val="none" w:sz="0" w:space="0" w:color="auto"/>
                                        <w:left w:val="none" w:sz="0" w:space="0" w:color="auto"/>
                                        <w:bottom w:val="none" w:sz="0" w:space="0" w:color="auto"/>
                                        <w:right w:val="none" w:sz="0" w:space="0" w:color="auto"/>
                                      </w:divBdr>
                                    </w:div>
                                  </w:divsChild>
                                </w:div>
                                <w:div w:id="1506431422">
                                  <w:marLeft w:val="0"/>
                                  <w:marRight w:val="0"/>
                                  <w:marTop w:val="0"/>
                                  <w:marBottom w:val="0"/>
                                  <w:divBdr>
                                    <w:top w:val="none" w:sz="0" w:space="0" w:color="auto"/>
                                    <w:left w:val="none" w:sz="0" w:space="0" w:color="auto"/>
                                    <w:bottom w:val="none" w:sz="0" w:space="0" w:color="auto"/>
                                    <w:right w:val="none" w:sz="0" w:space="0" w:color="auto"/>
                                  </w:divBdr>
                                  <w:divsChild>
                                    <w:div w:id="1853110642">
                                      <w:marLeft w:val="0"/>
                                      <w:marRight w:val="0"/>
                                      <w:marTop w:val="0"/>
                                      <w:marBottom w:val="0"/>
                                      <w:divBdr>
                                        <w:top w:val="none" w:sz="0" w:space="0" w:color="auto"/>
                                        <w:left w:val="none" w:sz="0" w:space="0" w:color="auto"/>
                                        <w:bottom w:val="none" w:sz="0" w:space="0" w:color="auto"/>
                                        <w:right w:val="none" w:sz="0" w:space="0" w:color="auto"/>
                                      </w:divBdr>
                                    </w:div>
                                  </w:divsChild>
                                </w:div>
                                <w:div w:id="1773820283">
                                  <w:marLeft w:val="0"/>
                                  <w:marRight w:val="0"/>
                                  <w:marTop w:val="0"/>
                                  <w:marBottom w:val="0"/>
                                  <w:divBdr>
                                    <w:top w:val="none" w:sz="0" w:space="0" w:color="auto"/>
                                    <w:left w:val="none" w:sz="0" w:space="0" w:color="auto"/>
                                    <w:bottom w:val="none" w:sz="0" w:space="0" w:color="auto"/>
                                    <w:right w:val="none" w:sz="0" w:space="0" w:color="auto"/>
                                  </w:divBdr>
                                  <w:divsChild>
                                    <w:div w:id="2061978939">
                                      <w:marLeft w:val="0"/>
                                      <w:marRight w:val="0"/>
                                      <w:marTop w:val="0"/>
                                      <w:marBottom w:val="0"/>
                                      <w:divBdr>
                                        <w:top w:val="none" w:sz="0" w:space="0" w:color="auto"/>
                                        <w:left w:val="none" w:sz="0" w:space="0" w:color="auto"/>
                                        <w:bottom w:val="none" w:sz="0" w:space="0" w:color="auto"/>
                                        <w:right w:val="none" w:sz="0" w:space="0" w:color="auto"/>
                                      </w:divBdr>
                                    </w:div>
                                  </w:divsChild>
                                </w:div>
                                <w:div w:id="1434862729">
                                  <w:marLeft w:val="0"/>
                                  <w:marRight w:val="0"/>
                                  <w:marTop w:val="0"/>
                                  <w:marBottom w:val="0"/>
                                  <w:divBdr>
                                    <w:top w:val="none" w:sz="0" w:space="0" w:color="auto"/>
                                    <w:left w:val="none" w:sz="0" w:space="0" w:color="auto"/>
                                    <w:bottom w:val="none" w:sz="0" w:space="0" w:color="auto"/>
                                    <w:right w:val="none" w:sz="0" w:space="0" w:color="auto"/>
                                  </w:divBdr>
                                  <w:divsChild>
                                    <w:div w:id="1401175006">
                                      <w:marLeft w:val="0"/>
                                      <w:marRight w:val="0"/>
                                      <w:marTop w:val="0"/>
                                      <w:marBottom w:val="0"/>
                                      <w:divBdr>
                                        <w:top w:val="none" w:sz="0" w:space="0" w:color="auto"/>
                                        <w:left w:val="none" w:sz="0" w:space="0" w:color="auto"/>
                                        <w:bottom w:val="none" w:sz="0" w:space="0" w:color="auto"/>
                                        <w:right w:val="none" w:sz="0" w:space="0" w:color="auto"/>
                                      </w:divBdr>
                                    </w:div>
                                  </w:divsChild>
                                </w:div>
                                <w:div w:id="1925871164">
                                  <w:marLeft w:val="0"/>
                                  <w:marRight w:val="0"/>
                                  <w:marTop w:val="0"/>
                                  <w:marBottom w:val="0"/>
                                  <w:divBdr>
                                    <w:top w:val="none" w:sz="0" w:space="0" w:color="auto"/>
                                    <w:left w:val="none" w:sz="0" w:space="0" w:color="auto"/>
                                    <w:bottom w:val="none" w:sz="0" w:space="0" w:color="auto"/>
                                    <w:right w:val="none" w:sz="0" w:space="0" w:color="auto"/>
                                  </w:divBdr>
                                  <w:divsChild>
                                    <w:div w:id="1757903263">
                                      <w:marLeft w:val="0"/>
                                      <w:marRight w:val="0"/>
                                      <w:marTop w:val="0"/>
                                      <w:marBottom w:val="0"/>
                                      <w:divBdr>
                                        <w:top w:val="none" w:sz="0" w:space="0" w:color="auto"/>
                                        <w:left w:val="none" w:sz="0" w:space="0" w:color="auto"/>
                                        <w:bottom w:val="none" w:sz="0" w:space="0" w:color="auto"/>
                                        <w:right w:val="none" w:sz="0" w:space="0" w:color="auto"/>
                                      </w:divBdr>
                                    </w:div>
                                  </w:divsChild>
                                </w:div>
                                <w:div w:id="2093352375">
                                  <w:marLeft w:val="0"/>
                                  <w:marRight w:val="0"/>
                                  <w:marTop w:val="0"/>
                                  <w:marBottom w:val="0"/>
                                  <w:divBdr>
                                    <w:top w:val="none" w:sz="0" w:space="0" w:color="auto"/>
                                    <w:left w:val="none" w:sz="0" w:space="0" w:color="auto"/>
                                    <w:bottom w:val="none" w:sz="0" w:space="0" w:color="auto"/>
                                    <w:right w:val="none" w:sz="0" w:space="0" w:color="auto"/>
                                  </w:divBdr>
                                  <w:divsChild>
                                    <w:div w:id="2107456002">
                                      <w:marLeft w:val="0"/>
                                      <w:marRight w:val="0"/>
                                      <w:marTop w:val="0"/>
                                      <w:marBottom w:val="0"/>
                                      <w:divBdr>
                                        <w:top w:val="none" w:sz="0" w:space="0" w:color="auto"/>
                                        <w:left w:val="none" w:sz="0" w:space="0" w:color="auto"/>
                                        <w:bottom w:val="none" w:sz="0" w:space="0" w:color="auto"/>
                                        <w:right w:val="none" w:sz="0" w:space="0" w:color="auto"/>
                                      </w:divBdr>
                                    </w:div>
                                  </w:divsChild>
                                </w:div>
                                <w:div w:id="193688110">
                                  <w:marLeft w:val="0"/>
                                  <w:marRight w:val="0"/>
                                  <w:marTop w:val="0"/>
                                  <w:marBottom w:val="0"/>
                                  <w:divBdr>
                                    <w:top w:val="none" w:sz="0" w:space="0" w:color="auto"/>
                                    <w:left w:val="none" w:sz="0" w:space="0" w:color="auto"/>
                                    <w:bottom w:val="none" w:sz="0" w:space="0" w:color="auto"/>
                                    <w:right w:val="none" w:sz="0" w:space="0" w:color="auto"/>
                                  </w:divBdr>
                                  <w:divsChild>
                                    <w:div w:id="1158303169">
                                      <w:marLeft w:val="0"/>
                                      <w:marRight w:val="0"/>
                                      <w:marTop w:val="0"/>
                                      <w:marBottom w:val="0"/>
                                      <w:divBdr>
                                        <w:top w:val="none" w:sz="0" w:space="0" w:color="auto"/>
                                        <w:left w:val="none" w:sz="0" w:space="0" w:color="auto"/>
                                        <w:bottom w:val="none" w:sz="0" w:space="0" w:color="auto"/>
                                        <w:right w:val="none" w:sz="0" w:space="0" w:color="auto"/>
                                      </w:divBdr>
                                    </w:div>
                                  </w:divsChild>
                                </w:div>
                                <w:div w:id="97411800">
                                  <w:marLeft w:val="0"/>
                                  <w:marRight w:val="0"/>
                                  <w:marTop w:val="0"/>
                                  <w:marBottom w:val="0"/>
                                  <w:divBdr>
                                    <w:top w:val="none" w:sz="0" w:space="0" w:color="auto"/>
                                    <w:left w:val="none" w:sz="0" w:space="0" w:color="auto"/>
                                    <w:bottom w:val="none" w:sz="0" w:space="0" w:color="auto"/>
                                    <w:right w:val="none" w:sz="0" w:space="0" w:color="auto"/>
                                  </w:divBdr>
                                  <w:divsChild>
                                    <w:div w:id="189999354">
                                      <w:marLeft w:val="0"/>
                                      <w:marRight w:val="0"/>
                                      <w:marTop w:val="0"/>
                                      <w:marBottom w:val="0"/>
                                      <w:divBdr>
                                        <w:top w:val="none" w:sz="0" w:space="0" w:color="auto"/>
                                        <w:left w:val="none" w:sz="0" w:space="0" w:color="auto"/>
                                        <w:bottom w:val="none" w:sz="0" w:space="0" w:color="auto"/>
                                        <w:right w:val="none" w:sz="0" w:space="0" w:color="auto"/>
                                      </w:divBdr>
                                    </w:div>
                                  </w:divsChild>
                                </w:div>
                                <w:div w:id="834996893">
                                  <w:marLeft w:val="0"/>
                                  <w:marRight w:val="0"/>
                                  <w:marTop w:val="0"/>
                                  <w:marBottom w:val="0"/>
                                  <w:divBdr>
                                    <w:top w:val="none" w:sz="0" w:space="0" w:color="auto"/>
                                    <w:left w:val="none" w:sz="0" w:space="0" w:color="auto"/>
                                    <w:bottom w:val="none" w:sz="0" w:space="0" w:color="auto"/>
                                    <w:right w:val="none" w:sz="0" w:space="0" w:color="auto"/>
                                  </w:divBdr>
                                  <w:divsChild>
                                    <w:div w:id="390471720">
                                      <w:marLeft w:val="0"/>
                                      <w:marRight w:val="0"/>
                                      <w:marTop w:val="0"/>
                                      <w:marBottom w:val="0"/>
                                      <w:divBdr>
                                        <w:top w:val="none" w:sz="0" w:space="0" w:color="auto"/>
                                        <w:left w:val="none" w:sz="0" w:space="0" w:color="auto"/>
                                        <w:bottom w:val="none" w:sz="0" w:space="0" w:color="auto"/>
                                        <w:right w:val="none" w:sz="0" w:space="0" w:color="auto"/>
                                      </w:divBdr>
                                    </w:div>
                                  </w:divsChild>
                                </w:div>
                                <w:div w:id="1730765512">
                                  <w:marLeft w:val="0"/>
                                  <w:marRight w:val="0"/>
                                  <w:marTop w:val="0"/>
                                  <w:marBottom w:val="0"/>
                                  <w:divBdr>
                                    <w:top w:val="none" w:sz="0" w:space="0" w:color="auto"/>
                                    <w:left w:val="none" w:sz="0" w:space="0" w:color="auto"/>
                                    <w:bottom w:val="none" w:sz="0" w:space="0" w:color="auto"/>
                                    <w:right w:val="none" w:sz="0" w:space="0" w:color="auto"/>
                                  </w:divBdr>
                                  <w:divsChild>
                                    <w:div w:id="1093286452">
                                      <w:marLeft w:val="0"/>
                                      <w:marRight w:val="0"/>
                                      <w:marTop w:val="0"/>
                                      <w:marBottom w:val="0"/>
                                      <w:divBdr>
                                        <w:top w:val="none" w:sz="0" w:space="0" w:color="auto"/>
                                        <w:left w:val="none" w:sz="0" w:space="0" w:color="auto"/>
                                        <w:bottom w:val="none" w:sz="0" w:space="0" w:color="auto"/>
                                        <w:right w:val="none" w:sz="0" w:space="0" w:color="auto"/>
                                      </w:divBdr>
                                    </w:div>
                                  </w:divsChild>
                                </w:div>
                                <w:div w:id="292492176">
                                  <w:marLeft w:val="0"/>
                                  <w:marRight w:val="0"/>
                                  <w:marTop w:val="0"/>
                                  <w:marBottom w:val="0"/>
                                  <w:divBdr>
                                    <w:top w:val="none" w:sz="0" w:space="0" w:color="auto"/>
                                    <w:left w:val="none" w:sz="0" w:space="0" w:color="auto"/>
                                    <w:bottom w:val="none" w:sz="0" w:space="0" w:color="auto"/>
                                    <w:right w:val="none" w:sz="0" w:space="0" w:color="auto"/>
                                  </w:divBdr>
                                  <w:divsChild>
                                    <w:div w:id="832187973">
                                      <w:marLeft w:val="0"/>
                                      <w:marRight w:val="0"/>
                                      <w:marTop w:val="0"/>
                                      <w:marBottom w:val="0"/>
                                      <w:divBdr>
                                        <w:top w:val="none" w:sz="0" w:space="0" w:color="auto"/>
                                        <w:left w:val="none" w:sz="0" w:space="0" w:color="auto"/>
                                        <w:bottom w:val="none" w:sz="0" w:space="0" w:color="auto"/>
                                        <w:right w:val="none" w:sz="0" w:space="0" w:color="auto"/>
                                      </w:divBdr>
                                    </w:div>
                                  </w:divsChild>
                                </w:div>
                                <w:div w:id="135420590">
                                  <w:marLeft w:val="0"/>
                                  <w:marRight w:val="0"/>
                                  <w:marTop w:val="0"/>
                                  <w:marBottom w:val="0"/>
                                  <w:divBdr>
                                    <w:top w:val="none" w:sz="0" w:space="0" w:color="auto"/>
                                    <w:left w:val="none" w:sz="0" w:space="0" w:color="auto"/>
                                    <w:bottom w:val="none" w:sz="0" w:space="0" w:color="auto"/>
                                    <w:right w:val="none" w:sz="0" w:space="0" w:color="auto"/>
                                  </w:divBdr>
                                  <w:divsChild>
                                    <w:div w:id="2033265704">
                                      <w:marLeft w:val="0"/>
                                      <w:marRight w:val="0"/>
                                      <w:marTop w:val="0"/>
                                      <w:marBottom w:val="0"/>
                                      <w:divBdr>
                                        <w:top w:val="none" w:sz="0" w:space="0" w:color="auto"/>
                                        <w:left w:val="none" w:sz="0" w:space="0" w:color="auto"/>
                                        <w:bottom w:val="none" w:sz="0" w:space="0" w:color="auto"/>
                                        <w:right w:val="none" w:sz="0" w:space="0" w:color="auto"/>
                                      </w:divBdr>
                                    </w:div>
                                  </w:divsChild>
                                </w:div>
                                <w:div w:id="3283588">
                                  <w:marLeft w:val="0"/>
                                  <w:marRight w:val="0"/>
                                  <w:marTop w:val="0"/>
                                  <w:marBottom w:val="0"/>
                                  <w:divBdr>
                                    <w:top w:val="none" w:sz="0" w:space="0" w:color="auto"/>
                                    <w:left w:val="none" w:sz="0" w:space="0" w:color="auto"/>
                                    <w:bottom w:val="none" w:sz="0" w:space="0" w:color="auto"/>
                                    <w:right w:val="none" w:sz="0" w:space="0" w:color="auto"/>
                                  </w:divBdr>
                                  <w:divsChild>
                                    <w:div w:id="1719165769">
                                      <w:marLeft w:val="0"/>
                                      <w:marRight w:val="0"/>
                                      <w:marTop w:val="0"/>
                                      <w:marBottom w:val="0"/>
                                      <w:divBdr>
                                        <w:top w:val="none" w:sz="0" w:space="0" w:color="auto"/>
                                        <w:left w:val="none" w:sz="0" w:space="0" w:color="auto"/>
                                        <w:bottom w:val="none" w:sz="0" w:space="0" w:color="auto"/>
                                        <w:right w:val="none" w:sz="0" w:space="0" w:color="auto"/>
                                      </w:divBdr>
                                    </w:div>
                                  </w:divsChild>
                                </w:div>
                                <w:div w:id="714429501">
                                  <w:marLeft w:val="0"/>
                                  <w:marRight w:val="0"/>
                                  <w:marTop w:val="0"/>
                                  <w:marBottom w:val="0"/>
                                  <w:divBdr>
                                    <w:top w:val="none" w:sz="0" w:space="0" w:color="auto"/>
                                    <w:left w:val="none" w:sz="0" w:space="0" w:color="auto"/>
                                    <w:bottom w:val="none" w:sz="0" w:space="0" w:color="auto"/>
                                    <w:right w:val="none" w:sz="0" w:space="0" w:color="auto"/>
                                  </w:divBdr>
                                  <w:divsChild>
                                    <w:div w:id="1078285616">
                                      <w:marLeft w:val="0"/>
                                      <w:marRight w:val="0"/>
                                      <w:marTop w:val="0"/>
                                      <w:marBottom w:val="0"/>
                                      <w:divBdr>
                                        <w:top w:val="none" w:sz="0" w:space="0" w:color="auto"/>
                                        <w:left w:val="none" w:sz="0" w:space="0" w:color="auto"/>
                                        <w:bottom w:val="none" w:sz="0" w:space="0" w:color="auto"/>
                                        <w:right w:val="none" w:sz="0" w:space="0" w:color="auto"/>
                                      </w:divBdr>
                                    </w:div>
                                  </w:divsChild>
                                </w:div>
                                <w:div w:id="1280137261">
                                  <w:marLeft w:val="0"/>
                                  <w:marRight w:val="0"/>
                                  <w:marTop w:val="0"/>
                                  <w:marBottom w:val="0"/>
                                  <w:divBdr>
                                    <w:top w:val="none" w:sz="0" w:space="0" w:color="auto"/>
                                    <w:left w:val="none" w:sz="0" w:space="0" w:color="auto"/>
                                    <w:bottom w:val="none" w:sz="0" w:space="0" w:color="auto"/>
                                    <w:right w:val="none" w:sz="0" w:space="0" w:color="auto"/>
                                  </w:divBdr>
                                  <w:divsChild>
                                    <w:div w:id="1160460587">
                                      <w:marLeft w:val="0"/>
                                      <w:marRight w:val="0"/>
                                      <w:marTop w:val="0"/>
                                      <w:marBottom w:val="0"/>
                                      <w:divBdr>
                                        <w:top w:val="none" w:sz="0" w:space="0" w:color="auto"/>
                                        <w:left w:val="none" w:sz="0" w:space="0" w:color="auto"/>
                                        <w:bottom w:val="none" w:sz="0" w:space="0" w:color="auto"/>
                                        <w:right w:val="none" w:sz="0" w:space="0" w:color="auto"/>
                                      </w:divBdr>
                                    </w:div>
                                  </w:divsChild>
                                </w:div>
                                <w:div w:id="692267176">
                                  <w:marLeft w:val="0"/>
                                  <w:marRight w:val="0"/>
                                  <w:marTop w:val="0"/>
                                  <w:marBottom w:val="0"/>
                                  <w:divBdr>
                                    <w:top w:val="none" w:sz="0" w:space="0" w:color="auto"/>
                                    <w:left w:val="none" w:sz="0" w:space="0" w:color="auto"/>
                                    <w:bottom w:val="none" w:sz="0" w:space="0" w:color="auto"/>
                                    <w:right w:val="none" w:sz="0" w:space="0" w:color="auto"/>
                                  </w:divBdr>
                                  <w:divsChild>
                                    <w:div w:id="1695690413">
                                      <w:marLeft w:val="0"/>
                                      <w:marRight w:val="0"/>
                                      <w:marTop w:val="0"/>
                                      <w:marBottom w:val="0"/>
                                      <w:divBdr>
                                        <w:top w:val="none" w:sz="0" w:space="0" w:color="auto"/>
                                        <w:left w:val="none" w:sz="0" w:space="0" w:color="auto"/>
                                        <w:bottom w:val="none" w:sz="0" w:space="0" w:color="auto"/>
                                        <w:right w:val="none" w:sz="0" w:space="0" w:color="auto"/>
                                      </w:divBdr>
                                    </w:div>
                                  </w:divsChild>
                                </w:div>
                                <w:div w:id="223370789">
                                  <w:marLeft w:val="0"/>
                                  <w:marRight w:val="0"/>
                                  <w:marTop w:val="0"/>
                                  <w:marBottom w:val="0"/>
                                  <w:divBdr>
                                    <w:top w:val="none" w:sz="0" w:space="0" w:color="auto"/>
                                    <w:left w:val="none" w:sz="0" w:space="0" w:color="auto"/>
                                    <w:bottom w:val="none" w:sz="0" w:space="0" w:color="auto"/>
                                    <w:right w:val="none" w:sz="0" w:space="0" w:color="auto"/>
                                  </w:divBdr>
                                  <w:divsChild>
                                    <w:div w:id="1059985150">
                                      <w:marLeft w:val="0"/>
                                      <w:marRight w:val="0"/>
                                      <w:marTop w:val="0"/>
                                      <w:marBottom w:val="0"/>
                                      <w:divBdr>
                                        <w:top w:val="none" w:sz="0" w:space="0" w:color="auto"/>
                                        <w:left w:val="none" w:sz="0" w:space="0" w:color="auto"/>
                                        <w:bottom w:val="none" w:sz="0" w:space="0" w:color="auto"/>
                                        <w:right w:val="none" w:sz="0" w:space="0" w:color="auto"/>
                                      </w:divBdr>
                                    </w:div>
                                  </w:divsChild>
                                </w:div>
                                <w:div w:id="495535623">
                                  <w:marLeft w:val="0"/>
                                  <w:marRight w:val="0"/>
                                  <w:marTop w:val="0"/>
                                  <w:marBottom w:val="0"/>
                                  <w:divBdr>
                                    <w:top w:val="none" w:sz="0" w:space="0" w:color="auto"/>
                                    <w:left w:val="none" w:sz="0" w:space="0" w:color="auto"/>
                                    <w:bottom w:val="none" w:sz="0" w:space="0" w:color="auto"/>
                                    <w:right w:val="none" w:sz="0" w:space="0" w:color="auto"/>
                                  </w:divBdr>
                                  <w:divsChild>
                                    <w:div w:id="1614051334">
                                      <w:marLeft w:val="0"/>
                                      <w:marRight w:val="0"/>
                                      <w:marTop w:val="0"/>
                                      <w:marBottom w:val="0"/>
                                      <w:divBdr>
                                        <w:top w:val="none" w:sz="0" w:space="0" w:color="auto"/>
                                        <w:left w:val="none" w:sz="0" w:space="0" w:color="auto"/>
                                        <w:bottom w:val="none" w:sz="0" w:space="0" w:color="auto"/>
                                        <w:right w:val="none" w:sz="0" w:space="0" w:color="auto"/>
                                      </w:divBdr>
                                    </w:div>
                                  </w:divsChild>
                                </w:div>
                                <w:div w:id="712658452">
                                  <w:marLeft w:val="0"/>
                                  <w:marRight w:val="0"/>
                                  <w:marTop w:val="0"/>
                                  <w:marBottom w:val="0"/>
                                  <w:divBdr>
                                    <w:top w:val="none" w:sz="0" w:space="0" w:color="auto"/>
                                    <w:left w:val="none" w:sz="0" w:space="0" w:color="auto"/>
                                    <w:bottom w:val="none" w:sz="0" w:space="0" w:color="auto"/>
                                    <w:right w:val="none" w:sz="0" w:space="0" w:color="auto"/>
                                  </w:divBdr>
                                  <w:divsChild>
                                    <w:div w:id="530842422">
                                      <w:marLeft w:val="0"/>
                                      <w:marRight w:val="0"/>
                                      <w:marTop w:val="0"/>
                                      <w:marBottom w:val="0"/>
                                      <w:divBdr>
                                        <w:top w:val="none" w:sz="0" w:space="0" w:color="auto"/>
                                        <w:left w:val="none" w:sz="0" w:space="0" w:color="auto"/>
                                        <w:bottom w:val="none" w:sz="0" w:space="0" w:color="auto"/>
                                        <w:right w:val="none" w:sz="0" w:space="0" w:color="auto"/>
                                      </w:divBdr>
                                    </w:div>
                                  </w:divsChild>
                                </w:div>
                                <w:div w:id="560941491">
                                  <w:marLeft w:val="0"/>
                                  <w:marRight w:val="0"/>
                                  <w:marTop w:val="0"/>
                                  <w:marBottom w:val="0"/>
                                  <w:divBdr>
                                    <w:top w:val="none" w:sz="0" w:space="0" w:color="auto"/>
                                    <w:left w:val="none" w:sz="0" w:space="0" w:color="auto"/>
                                    <w:bottom w:val="none" w:sz="0" w:space="0" w:color="auto"/>
                                    <w:right w:val="none" w:sz="0" w:space="0" w:color="auto"/>
                                  </w:divBdr>
                                  <w:divsChild>
                                    <w:div w:id="2031713680">
                                      <w:marLeft w:val="0"/>
                                      <w:marRight w:val="0"/>
                                      <w:marTop w:val="0"/>
                                      <w:marBottom w:val="0"/>
                                      <w:divBdr>
                                        <w:top w:val="none" w:sz="0" w:space="0" w:color="auto"/>
                                        <w:left w:val="none" w:sz="0" w:space="0" w:color="auto"/>
                                        <w:bottom w:val="none" w:sz="0" w:space="0" w:color="auto"/>
                                        <w:right w:val="none" w:sz="0" w:space="0" w:color="auto"/>
                                      </w:divBdr>
                                    </w:div>
                                  </w:divsChild>
                                </w:div>
                                <w:div w:id="1597597550">
                                  <w:marLeft w:val="0"/>
                                  <w:marRight w:val="0"/>
                                  <w:marTop w:val="0"/>
                                  <w:marBottom w:val="0"/>
                                  <w:divBdr>
                                    <w:top w:val="none" w:sz="0" w:space="0" w:color="auto"/>
                                    <w:left w:val="none" w:sz="0" w:space="0" w:color="auto"/>
                                    <w:bottom w:val="none" w:sz="0" w:space="0" w:color="auto"/>
                                    <w:right w:val="none" w:sz="0" w:space="0" w:color="auto"/>
                                  </w:divBdr>
                                  <w:divsChild>
                                    <w:div w:id="1713531954">
                                      <w:marLeft w:val="0"/>
                                      <w:marRight w:val="0"/>
                                      <w:marTop w:val="0"/>
                                      <w:marBottom w:val="0"/>
                                      <w:divBdr>
                                        <w:top w:val="none" w:sz="0" w:space="0" w:color="auto"/>
                                        <w:left w:val="none" w:sz="0" w:space="0" w:color="auto"/>
                                        <w:bottom w:val="none" w:sz="0" w:space="0" w:color="auto"/>
                                        <w:right w:val="none" w:sz="0" w:space="0" w:color="auto"/>
                                      </w:divBdr>
                                    </w:div>
                                  </w:divsChild>
                                </w:div>
                                <w:div w:id="1075013797">
                                  <w:marLeft w:val="0"/>
                                  <w:marRight w:val="0"/>
                                  <w:marTop w:val="0"/>
                                  <w:marBottom w:val="0"/>
                                  <w:divBdr>
                                    <w:top w:val="none" w:sz="0" w:space="0" w:color="auto"/>
                                    <w:left w:val="none" w:sz="0" w:space="0" w:color="auto"/>
                                    <w:bottom w:val="none" w:sz="0" w:space="0" w:color="auto"/>
                                    <w:right w:val="none" w:sz="0" w:space="0" w:color="auto"/>
                                  </w:divBdr>
                                  <w:divsChild>
                                    <w:div w:id="141973121">
                                      <w:marLeft w:val="0"/>
                                      <w:marRight w:val="0"/>
                                      <w:marTop w:val="0"/>
                                      <w:marBottom w:val="0"/>
                                      <w:divBdr>
                                        <w:top w:val="none" w:sz="0" w:space="0" w:color="auto"/>
                                        <w:left w:val="none" w:sz="0" w:space="0" w:color="auto"/>
                                        <w:bottom w:val="none" w:sz="0" w:space="0" w:color="auto"/>
                                        <w:right w:val="none" w:sz="0" w:space="0" w:color="auto"/>
                                      </w:divBdr>
                                    </w:div>
                                  </w:divsChild>
                                </w:div>
                                <w:div w:id="1365013368">
                                  <w:marLeft w:val="0"/>
                                  <w:marRight w:val="0"/>
                                  <w:marTop w:val="0"/>
                                  <w:marBottom w:val="0"/>
                                  <w:divBdr>
                                    <w:top w:val="none" w:sz="0" w:space="0" w:color="auto"/>
                                    <w:left w:val="none" w:sz="0" w:space="0" w:color="auto"/>
                                    <w:bottom w:val="none" w:sz="0" w:space="0" w:color="auto"/>
                                    <w:right w:val="none" w:sz="0" w:space="0" w:color="auto"/>
                                  </w:divBdr>
                                  <w:divsChild>
                                    <w:div w:id="463889937">
                                      <w:marLeft w:val="0"/>
                                      <w:marRight w:val="0"/>
                                      <w:marTop w:val="0"/>
                                      <w:marBottom w:val="0"/>
                                      <w:divBdr>
                                        <w:top w:val="none" w:sz="0" w:space="0" w:color="auto"/>
                                        <w:left w:val="none" w:sz="0" w:space="0" w:color="auto"/>
                                        <w:bottom w:val="none" w:sz="0" w:space="0" w:color="auto"/>
                                        <w:right w:val="none" w:sz="0" w:space="0" w:color="auto"/>
                                      </w:divBdr>
                                    </w:div>
                                  </w:divsChild>
                                </w:div>
                                <w:div w:id="830173272">
                                  <w:marLeft w:val="0"/>
                                  <w:marRight w:val="0"/>
                                  <w:marTop w:val="0"/>
                                  <w:marBottom w:val="0"/>
                                  <w:divBdr>
                                    <w:top w:val="none" w:sz="0" w:space="0" w:color="auto"/>
                                    <w:left w:val="none" w:sz="0" w:space="0" w:color="auto"/>
                                    <w:bottom w:val="none" w:sz="0" w:space="0" w:color="auto"/>
                                    <w:right w:val="none" w:sz="0" w:space="0" w:color="auto"/>
                                  </w:divBdr>
                                  <w:divsChild>
                                    <w:div w:id="2111657267">
                                      <w:marLeft w:val="0"/>
                                      <w:marRight w:val="0"/>
                                      <w:marTop w:val="0"/>
                                      <w:marBottom w:val="0"/>
                                      <w:divBdr>
                                        <w:top w:val="none" w:sz="0" w:space="0" w:color="auto"/>
                                        <w:left w:val="none" w:sz="0" w:space="0" w:color="auto"/>
                                        <w:bottom w:val="none" w:sz="0" w:space="0" w:color="auto"/>
                                        <w:right w:val="none" w:sz="0" w:space="0" w:color="auto"/>
                                      </w:divBdr>
                                    </w:div>
                                  </w:divsChild>
                                </w:div>
                                <w:div w:id="884756342">
                                  <w:marLeft w:val="0"/>
                                  <w:marRight w:val="0"/>
                                  <w:marTop w:val="0"/>
                                  <w:marBottom w:val="0"/>
                                  <w:divBdr>
                                    <w:top w:val="none" w:sz="0" w:space="0" w:color="auto"/>
                                    <w:left w:val="none" w:sz="0" w:space="0" w:color="auto"/>
                                    <w:bottom w:val="none" w:sz="0" w:space="0" w:color="auto"/>
                                    <w:right w:val="none" w:sz="0" w:space="0" w:color="auto"/>
                                  </w:divBdr>
                                  <w:divsChild>
                                    <w:div w:id="288980345">
                                      <w:marLeft w:val="0"/>
                                      <w:marRight w:val="0"/>
                                      <w:marTop w:val="0"/>
                                      <w:marBottom w:val="0"/>
                                      <w:divBdr>
                                        <w:top w:val="none" w:sz="0" w:space="0" w:color="auto"/>
                                        <w:left w:val="none" w:sz="0" w:space="0" w:color="auto"/>
                                        <w:bottom w:val="none" w:sz="0" w:space="0" w:color="auto"/>
                                        <w:right w:val="none" w:sz="0" w:space="0" w:color="auto"/>
                                      </w:divBdr>
                                    </w:div>
                                  </w:divsChild>
                                </w:div>
                                <w:div w:id="1833791945">
                                  <w:marLeft w:val="0"/>
                                  <w:marRight w:val="0"/>
                                  <w:marTop w:val="0"/>
                                  <w:marBottom w:val="0"/>
                                  <w:divBdr>
                                    <w:top w:val="none" w:sz="0" w:space="0" w:color="auto"/>
                                    <w:left w:val="none" w:sz="0" w:space="0" w:color="auto"/>
                                    <w:bottom w:val="none" w:sz="0" w:space="0" w:color="auto"/>
                                    <w:right w:val="none" w:sz="0" w:space="0" w:color="auto"/>
                                  </w:divBdr>
                                  <w:divsChild>
                                    <w:div w:id="180437663">
                                      <w:marLeft w:val="0"/>
                                      <w:marRight w:val="0"/>
                                      <w:marTop w:val="0"/>
                                      <w:marBottom w:val="0"/>
                                      <w:divBdr>
                                        <w:top w:val="none" w:sz="0" w:space="0" w:color="auto"/>
                                        <w:left w:val="none" w:sz="0" w:space="0" w:color="auto"/>
                                        <w:bottom w:val="none" w:sz="0" w:space="0" w:color="auto"/>
                                        <w:right w:val="none" w:sz="0" w:space="0" w:color="auto"/>
                                      </w:divBdr>
                                    </w:div>
                                  </w:divsChild>
                                </w:div>
                                <w:div w:id="614020811">
                                  <w:marLeft w:val="0"/>
                                  <w:marRight w:val="0"/>
                                  <w:marTop w:val="0"/>
                                  <w:marBottom w:val="0"/>
                                  <w:divBdr>
                                    <w:top w:val="none" w:sz="0" w:space="0" w:color="auto"/>
                                    <w:left w:val="none" w:sz="0" w:space="0" w:color="auto"/>
                                    <w:bottom w:val="none" w:sz="0" w:space="0" w:color="auto"/>
                                    <w:right w:val="none" w:sz="0" w:space="0" w:color="auto"/>
                                  </w:divBdr>
                                  <w:divsChild>
                                    <w:div w:id="1186141263">
                                      <w:marLeft w:val="0"/>
                                      <w:marRight w:val="0"/>
                                      <w:marTop w:val="0"/>
                                      <w:marBottom w:val="0"/>
                                      <w:divBdr>
                                        <w:top w:val="none" w:sz="0" w:space="0" w:color="auto"/>
                                        <w:left w:val="none" w:sz="0" w:space="0" w:color="auto"/>
                                        <w:bottom w:val="none" w:sz="0" w:space="0" w:color="auto"/>
                                        <w:right w:val="none" w:sz="0" w:space="0" w:color="auto"/>
                                      </w:divBdr>
                                    </w:div>
                                  </w:divsChild>
                                </w:div>
                                <w:div w:id="77142379">
                                  <w:marLeft w:val="0"/>
                                  <w:marRight w:val="0"/>
                                  <w:marTop w:val="0"/>
                                  <w:marBottom w:val="0"/>
                                  <w:divBdr>
                                    <w:top w:val="none" w:sz="0" w:space="0" w:color="auto"/>
                                    <w:left w:val="none" w:sz="0" w:space="0" w:color="auto"/>
                                    <w:bottom w:val="none" w:sz="0" w:space="0" w:color="auto"/>
                                    <w:right w:val="none" w:sz="0" w:space="0" w:color="auto"/>
                                  </w:divBdr>
                                  <w:divsChild>
                                    <w:div w:id="557086572">
                                      <w:marLeft w:val="0"/>
                                      <w:marRight w:val="0"/>
                                      <w:marTop w:val="0"/>
                                      <w:marBottom w:val="0"/>
                                      <w:divBdr>
                                        <w:top w:val="none" w:sz="0" w:space="0" w:color="auto"/>
                                        <w:left w:val="none" w:sz="0" w:space="0" w:color="auto"/>
                                        <w:bottom w:val="none" w:sz="0" w:space="0" w:color="auto"/>
                                        <w:right w:val="none" w:sz="0" w:space="0" w:color="auto"/>
                                      </w:divBdr>
                                    </w:div>
                                  </w:divsChild>
                                </w:div>
                                <w:div w:id="1607036562">
                                  <w:marLeft w:val="0"/>
                                  <w:marRight w:val="0"/>
                                  <w:marTop w:val="0"/>
                                  <w:marBottom w:val="0"/>
                                  <w:divBdr>
                                    <w:top w:val="none" w:sz="0" w:space="0" w:color="auto"/>
                                    <w:left w:val="none" w:sz="0" w:space="0" w:color="auto"/>
                                    <w:bottom w:val="none" w:sz="0" w:space="0" w:color="auto"/>
                                    <w:right w:val="none" w:sz="0" w:space="0" w:color="auto"/>
                                  </w:divBdr>
                                  <w:divsChild>
                                    <w:div w:id="452098876">
                                      <w:marLeft w:val="0"/>
                                      <w:marRight w:val="0"/>
                                      <w:marTop w:val="0"/>
                                      <w:marBottom w:val="0"/>
                                      <w:divBdr>
                                        <w:top w:val="none" w:sz="0" w:space="0" w:color="auto"/>
                                        <w:left w:val="none" w:sz="0" w:space="0" w:color="auto"/>
                                        <w:bottom w:val="none" w:sz="0" w:space="0" w:color="auto"/>
                                        <w:right w:val="none" w:sz="0" w:space="0" w:color="auto"/>
                                      </w:divBdr>
                                    </w:div>
                                  </w:divsChild>
                                </w:div>
                                <w:div w:id="907501800">
                                  <w:marLeft w:val="0"/>
                                  <w:marRight w:val="0"/>
                                  <w:marTop w:val="0"/>
                                  <w:marBottom w:val="0"/>
                                  <w:divBdr>
                                    <w:top w:val="none" w:sz="0" w:space="0" w:color="auto"/>
                                    <w:left w:val="none" w:sz="0" w:space="0" w:color="auto"/>
                                    <w:bottom w:val="none" w:sz="0" w:space="0" w:color="auto"/>
                                    <w:right w:val="none" w:sz="0" w:space="0" w:color="auto"/>
                                  </w:divBdr>
                                  <w:divsChild>
                                    <w:div w:id="321010076">
                                      <w:marLeft w:val="0"/>
                                      <w:marRight w:val="0"/>
                                      <w:marTop w:val="0"/>
                                      <w:marBottom w:val="0"/>
                                      <w:divBdr>
                                        <w:top w:val="none" w:sz="0" w:space="0" w:color="auto"/>
                                        <w:left w:val="none" w:sz="0" w:space="0" w:color="auto"/>
                                        <w:bottom w:val="none" w:sz="0" w:space="0" w:color="auto"/>
                                        <w:right w:val="none" w:sz="0" w:space="0" w:color="auto"/>
                                      </w:divBdr>
                                    </w:div>
                                  </w:divsChild>
                                </w:div>
                                <w:div w:id="294651778">
                                  <w:marLeft w:val="0"/>
                                  <w:marRight w:val="0"/>
                                  <w:marTop w:val="0"/>
                                  <w:marBottom w:val="0"/>
                                  <w:divBdr>
                                    <w:top w:val="none" w:sz="0" w:space="0" w:color="auto"/>
                                    <w:left w:val="none" w:sz="0" w:space="0" w:color="auto"/>
                                    <w:bottom w:val="none" w:sz="0" w:space="0" w:color="auto"/>
                                    <w:right w:val="none" w:sz="0" w:space="0" w:color="auto"/>
                                  </w:divBdr>
                                  <w:divsChild>
                                    <w:div w:id="1264142088">
                                      <w:marLeft w:val="0"/>
                                      <w:marRight w:val="0"/>
                                      <w:marTop w:val="0"/>
                                      <w:marBottom w:val="0"/>
                                      <w:divBdr>
                                        <w:top w:val="none" w:sz="0" w:space="0" w:color="auto"/>
                                        <w:left w:val="none" w:sz="0" w:space="0" w:color="auto"/>
                                        <w:bottom w:val="none" w:sz="0" w:space="0" w:color="auto"/>
                                        <w:right w:val="none" w:sz="0" w:space="0" w:color="auto"/>
                                      </w:divBdr>
                                    </w:div>
                                  </w:divsChild>
                                </w:div>
                                <w:div w:id="1787770469">
                                  <w:marLeft w:val="0"/>
                                  <w:marRight w:val="0"/>
                                  <w:marTop w:val="0"/>
                                  <w:marBottom w:val="0"/>
                                  <w:divBdr>
                                    <w:top w:val="none" w:sz="0" w:space="0" w:color="auto"/>
                                    <w:left w:val="none" w:sz="0" w:space="0" w:color="auto"/>
                                    <w:bottom w:val="none" w:sz="0" w:space="0" w:color="auto"/>
                                    <w:right w:val="none" w:sz="0" w:space="0" w:color="auto"/>
                                  </w:divBdr>
                                  <w:divsChild>
                                    <w:div w:id="2130320499">
                                      <w:marLeft w:val="0"/>
                                      <w:marRight w:val="0"/>
                                      <w:marTop w:val="0"/>
                                      <w:marBottom w:val="0"/>
                                      <w:divBdr>
                                        <w:top w:val="none" w:sz="0" w:space="0" w:color="auto"/>
                                        <w:left w:val="none" w:sz="0" w:space="0" w:color="auto"/>
                                        <w:bottom w:val="none" w:sz="0" w:space="0" w:color="auto"/>
                                        <w:right w:val="none" w:sz="0" w:space="0" w:color="auto"/>
                                      </w:divBdr>
                                    </w:div>
                                  </w:divsChild>
                                </w:div>
                                <w:div w:id="1902713629">
                                  <w:marLeft w:val="0"/>
                                  <w:marRight w:val="0"/>
                                  <w:marTop w:val="0"/>
                                  <w:marBottom w:val="0"/>
                                  <w:divBdr>
                                    <w:top w:val="none" w:sz="0" w:space="0" w:color="auto"/>
                                    <w:left w:val="none" w:sz="0" w:space="0" w:color="auto"/>
                                    <w:bottom w:val="none" w:sz="0" w:space="0" w:color="auto"/>
                                    <w:right w:val="none" w:sz="0" w:space="0" w:color="auto"/>
                                  </w:divBdr>
                                  <w:divsChild>
                                    <w:div w:id="1390763691">
                                      <w:marLeft w:val="0"/>
                                      <w:marRight w:val="0"/>
                                      <w:marTop w:val="0"/>
                                      <w:marBottom w:val="0"/>
                                      <w:divBdr>
                                        <w:top w:val="none" w:sz="0" w:space="0" w:color="auto"/>
                                        <w:left w:val="none" w:sz="0" w:space="0" w:color="auto"/>
                                        <w:bottom w:val="none" w:sz="0" w:space="0" w:color="auto"/>
                                        <w:right w:val="none" w:sz="0" w:space="0" w:color="auto"/>
                                      </w:divBdr>
                                    </w:div>
                                  </w:divsChild>
                                </w:div>
                                <w:div w:id="179665115">
                                  <w:marLeft w:val="0"/>
                                  <w:marRight w:val="0"/>
                                  <w:marTop w:val="0"/>
                                  <w:marBottom w:val="0"/>
                                  <w:divBdr>
                                    <w:top w:val="none" w:sz="0" w:space="0" w:color="auto"/>
                                    <w:left w:val="none" w:sz="0" w:space="0" w:color="auto"/>
                                    <w:bottom w:val="none" w:sz="0" w:space="0" w:color="auto"/>
                                    <w:right w:val="none" w:sz="0" w:space="0" w:color="auto"/>
                                  </w:divBdr>
                                  <w:divsChild>
                                    <w:div w:id="1232619562">
                                      <w:marLeft w:val="0"/>
                                      <w:marRight w:val="0"/>
                                      <w:marTop w:val="0"/>
                                      <w:marBottom w:val="0"/>
                                      <w:divBdr>
                                        <w:top w:val="none" w:sz="0" w:space="0" w:color="auto"/>
                                        <w:left w:val="none" w:sz="0" w:space="0" w:color="auto"/>
                                        <w:bottom w:val="none" w:sz="0" w:space="0" w:color="auto"/>
                                        <w:right w:val="none" w:sz="0" w:space="0" w:color="auto"/>
                                      </w:divBdr>
                                    </w:div>
                                  </w:divsChild>
                                </w:div>
                                <w:div w:id="2084838138">
                                  <w:marLeft w:val="0"/>
                                  <w:marRight w:val="0"/>
                                  <w:marTop w:val="0"/>
                                  <w:marBottom w:val="0"/>
                                  <w:divBdr>
                                    <w:top w:val="none" w:sz="0" w:space="0" w:color="auto"/>
                                    <w:left w:val="none" w:sz="0" w:space="0" w:color="auto"/>
                                    <w:bottom w:val="none" w:sz="0" w:space="0" w:color="auto"/>
                                    <w:right w:val="none" w:sz="0" w:space="0" w:color="auto"/>
                                  </w:divBdr>
                                  <w:divsChild>
                                    <w:div w:id="57092092">
                                      <w:marLeft w:val="0"/>
                                      <w:marRight w:val="0"/>
                                      <w:marTop w:val="0"/>
                                      <w:marBottom w:val="0"/>
                                      <w:divBdr>
                                        <w:top w:val="none" w:sz="0" w:space="0" w:color="auto"/>
                                        <w:left w:val="none" w:sz="0" w:space="0" w:color="auto"/>
                                        <w:bottom w:val="none" w:sz="0" w:space="0" w:color="auto"/>
                                        <w:right w:val="none" w:sz="0" w:space="0" w:color="auto"/>
                                      </w:divBdr>
                                    </w:div>
                                  </w:divsChild>
                                </w:div>
                                <w:div w:id="2036881854">
                                  <w:marLeft w:val="0"/>
                                  <w:marRight w:val="0"/>
                                  <w:marTop w:val="0"/>
                                  <w:marBottom w:val="0"/>
                                  <w:divBdr>
                                    <w:top w:val="none" w:sz="0" w:space="0" w:color="auto"/>
                                    <w:left w:val="none" w:sz="0" w:space="0" w:color="auto"/>
                                    <w:bottom w:val="none" w:sz="0" w:space="0" w:color="auto"/>
                                    <w:right w:val="none" w:sz="0" w:space="0" w:color="auto"/>
                                  </w:divBdr>
                                  <w:divsChild>
                                    <w:div w:id="1913462419">
                                      <w:marLeft w:val="0"/>
                                      <w:marRight w:val="0"/>
                                      <w:marTop w:val="0"/>
                                      <w:marBottom w:val="0"/>
                                      <w:divBdr>
                                        <w:top w:val="none" w:sz="0" w:space="0" w:color="auto"/>
                                        <w:left w:val="none" w:sz="0" w:space="0" w:color="auto"/>
                                        <w:bottom w:val="none" w:sz="0" w:space="0" w:color="auto"/>
                                        <w:right w:val="none" w:sz="0" w:space="0" w:color="auto"/>
                                      </w:divBdr>
                                    </w:div>
                                  </w:divsChild>
                                </w:div>
                                <w:div w:id="337003128">
                                  <w:marLeft w:val="0"/>
                                  <w:marRight w:val="0"/>
                                  <w:marTop w:val="0"/>
                                  <w:marBottom w:val="0"/>
                                  <w:divBdr>
                                    <w:top w:val="none" w:sz="0" w:space="0" w:color="auto"/>
                                    <w:left w:val="none" w:sz="0" w:space="0" w:color="auto"/>
                                    <w:bottom w:val="none" w:sz="0" w:space="0" w:color="auto"/>
                                    <w:right w:val="none" w:sz="0" w:space="0" w:color="auto"/>
                                  </w:divBdr>
                                  <w:divsChild>
                                    <w:div w:id="1963148990">
                                      <w:marLeft w:val="0"/>
                                      <w:marRight w:val="0"/>
                                      <w:marTop w:val="0"/>
                                      <w:marBottom w:val="0"/>
                                      <w:divBdr>
                                        <w:top w:val="none" w:sz="0" w:space="0" w:color="auto"/>
                                        <w:left w:val="none" w:sz="0" w:space="0" w:color="auto"/>
                                        <w:bottom w:val="none" w:sz="0" w:space="0" w:color="auto"/>
                                        <w:right w:val="none" w:sz="0" w:space="0" w:color="auto"/>
                                      </w:divBdr>
                                    </w:div>
                                  </w:divsChild>
                                </w:div>
                                <w:div w:id="2138794587">
                                  <w:marLeft w:val="0"/>
                                  <w:marRight w:val="0"/>
                                  <w:marTop w:val="0"/>
                                  <w:marBottom w:val="0"/>
                                  <w:divBdr>
                                    <w:top w:val="none" w:sz="0" w:space="0" w:color="auto"/>
                                    <w:left w:val="none" w:sz="0" w:space="0" w:color="auto"/>
                                    <w:bottom w:val="none" w:sz="0" w:space="0" w:color="auto"/>
                                    <w:right w:val="none" w:sz="0" w:space="0" w:color="auto"/>
                                  </w:divBdr>
                                  <w:divsChild>
                                    <w:div w:id="597449871">
                                      <w:marLeft w:val="0"/>
                                      <w:marRight w:val="0"/>
                                      <w:marTop w:val="0"/>
                                      <w:marBottom w:val="0"/>
                                      <w:divBdr>
                                        <w:top w:val="none" w:sz="0" w:space="0" w:color="auto"/>
                                        <w:left w:val="none" w:sz="0" w:space="0" w:color="auto"/>
                                        <w:bottom w:val="none" w:sz="0" w:space="0" w:color="auto"/>
                                        <w:right w:val="none" w:sz="0" w:space="0" w:color="auto"/>
                                      </w:divBdr>
                                    </w:div>
                                  </w:divsChild>
                                </w:div>
                                <w:div w:id="1625112186">
                                  <w:marLeft w:val="0"/>
                                  <w:marRight w:val="0"/>
                                  <w:marTop w:val="0"/>
                                  <w:marBottom w:val="0"/>
                                  <w:divBdr>
                                    <w:top w:val="none" w:sz="0" w:space="0" w:color="auto"/>
                                    <w:left w:val="none" w:sz="0" w:space="0" w:color="auto"/>
                                    <w:bottom w:val="none" w:sz="0" w:space="0" w:color="auto"/>
                                    <w:right w:val="none" w:sz="0" w:space="0" w:color="auto"/>
                                  </w:divBdr>
                                  <w:divsChild>
                                    <w:div w:id="1072385832">
                                      <w:marLeft w:val="0"/>
                                      <w:marRight w:val="0"/>
                                      <w:marTop w:val="0"/>
                                      <w:marBottom w:val="0"/>
                                      <w:divBdr>
                                        <w:top w:val="none" w:sz="0" w:space="0" w:color="auto"/>
                                        <w:left w:val="none" w:sz="0" w:space="0" w:color="auto"/>
                                        <w:bottom w:val="none" w:sz="0" w:space="0" w:color="auto"/>
                                        <w:right w:val="none" w:sz="0" w:space="0" w:color="auto"/>
                                      </w:divBdr>
                                    </w:div>
                                  </w:divsChild>
                                </w:div>
                                <w:div w:id="88474463">
                                  <w:marLeft w:val="0"/>
                                  <w:marRight w:val="0"/>
                                  <w:marTop w:val="0"/>
                                  <w:marBottom w:val="0"/>
                                  <w:divBdr>
                                    <w:top w:val="none" w:sz="0" w:space="0" w:color="auto"/>
                                    <w:left w:val="none" w:sz="0" w:space="0" w:color="auto"/>
                                    <w:bottom w:val="none" w:sz="0" w:space="0" w:color="auto"/>
                                    <w:right w:val="none" w:sz="0" w:space="0" w:color="auto"/>
                                  </w:divBdr>
                                  <w:divsChild>
                                    <w:div w:id="1654675098">
                                      <w:marLeft w:val="0"/>
                                      <w:marRight w:val="0"/>
                                      <w:marTop w:val="0"/>
                                      <w:marBottom w:val="0"/>
                                      <w:divBdr>
                                        <w:top w:val="none" w:sz="0" w:space="0" w:color="auto"/>
                                        <w:left w:val="none" w:sz="0" w:space="0" w:color="auto"/>
                                        <w:bottom w:val="none" w:sz="0" w:space="0" w:color="auto"/>
                                        <w:right w:val="none" w:sz="0" w:space="0" w:color="auto"/>
                                      </w:divBdr>
                                    </w:div>
                                  </w:divsChild>
                                </w:div>
                                <w:div w:id="186794264">
                                  <w:marLeft w:val="0"/>
                                  <w:marRight w:val="0"/>
                                  <w:marTop w:val="0"/>
                                  <w:marBottom w:val="0"/>
                                  <w:divBdr>
                                    <w:top w:val="none" w:sz="0" w:space="0" w:color="auto"/>
                                    <w:left w:val="none" w:sz="0" w:space="0" w:color="auto"/>
                                    <w:bottom w:val="none" w:sz="0" w:space="0" w:color="auto"/>
                                    <w:right w:val="none" w:sz="0" w:space="0" w:color="auto"/>
                                  </w:divBdr>
                                  <w:divsChild>
                                    <w:div w:id="1299611527">
                                      <w:marLeft w:val="0"/>
                                      <w:marRight w:val="0"/>
                                      <w:marTop w:val="0"/>
                                      <w:marBottom w:val="0"/>
                                      <w:divBdr>
                                        <w:top w:val="none" w:sz="0" w:space="0" w:color="auto"/>
                                        <w:left w:val="none" w:sz="0" w:space="0" w:color="auto"/>
                                        <w:bottom w:val="none" w:sz="0" w:space="0" w:color="auto"/>
                                        <w:right w:val="none" w:sz="0" w:space="0" w:color="auto"/>
                                      </w:divBdr>
                                    </w:div>
                                  </w:divsChild>
                                </w:div>
                                <w:div w:id="1176991560">
                                  <w:marLeft w:val="0"/>
                                  <w:marRight w:val="0"/>
                                  <w:marTop w:val="0"/>
                                  <w:marBottom w:val="0"/>
                                  <w:divBdr>
                                    <w:top w:val="none" w:sz="0" w:space="0" w:color="auto"/>
                                    <w:left w:val="none" w:sz="0" w:space="0" w:color="auto"/>
                                    <w:bottom w:val="none" w:sz="0" w:space="0" w:color="auto"/>
                                    <w:right w:val="none" w:sz="0" w:space="0" w:color="auto"/>
                                  </w:divBdr>
                                  <w:divsChild>
                                    <w:div w:id="1069227352">
                                      <w:marLeft w:val="0"/>
                                      <w:marRight w:val="0"/>
                                      <w:marTop w:val="0"/>
                                      <w:marBottom w:val="0"/>
                                      <w:divBdr>
                                        <w:top w:val="none" w:sz="0" w:space="0" w:color="auto"/>
                                        <w:left w:val="none" w:sz="0" w:space="0" w:color="auto"/>
                                        <w:bottom w:val="none" w:sz="0" w:space="0" w:color="auto"/>
                                        <w:right w:val="none" w:sz="0" w:space="0" w:color="auto"/>
                                      </w:divBdr>
                                    </w:div>
                                  </w:divsChild>
                                </w:div>
                                <w:div w:id="1574856118">
                                  <w:marLeft w:val="0"/>
                                  <w:marRight w:val="0"/>
                                  <w:marTop w:val="0"/>
                                  <w:marBottom w:val="0"/>
                                  <w:divBdr>
                                    <w:top w:val="none" w:sz="0" w:space="0" w:color="auto"/>
                                    <w:left w:val="none" w:sz="0" w:space="0" w:color="auto"/>
                                    <w:bottom w:val="none" w:sz="0" w:space="0" w:color="auto"/>
                                    <w:right w:val="none" w:sz="0" w:space="0" w:color="auto"/>
                                  </w:divBdr>
                                  <w:divsChild>
                                    <w:div w:id="558782316">
                                      <w:marLeft w:val="0"/>
                                      <w:marRight w:val="0"/>
                                      <w:marTop w:val="0"/>
                                      <w:marBottom w:val="0"/>
                                      <w:divBdr>
                                        <w:top w:val="none" w:sz="0" w:space="0" w:color="auto"/>
                                        <w:left w:val="none" w:sz="0" w:space="0" w:color="auto"/>
                                        <w:bottom w:val="none" w:sz="0" w:space="0" w:color="auto"/>
                                        <w:right w:val="none" w:sz="0" w:space="0" w:color="auto"/>
                                      </w:divBdr>
                                    </w:div>
                                  </w:divsChild>
                                </w:div>
                                <w:div w:id="2004889392">
                                  <w:marLeft w:val="0"/>
                                  <w:marRight w:val="0"/>
                                  <w:marTop w:val="0"/>
                                  <w:marBottom w:val="0"/>
                                  <w:divBdr>
                                    <w:top w:val="none" w:sz="0" w:space="0" w:color="auto"/>
                                    <w:left w:val="none" w:sz="0" w:space="0" w:color="auto"/>
                                    <w:bottom w:val="none" w:sz="0" w:space="0" w:color="auto"/>
                                    <w:right w:val="none" w:sz="0" w:space="0" w:color="auto"/>
                                  </w:divBdr>
                                  <w:divsChild>
                                    <w:div w:id="406462883">
                                      <w:marLeft w:val="0"/>
                                      <w:marRight w:val="0"/>
                                      <w:marTop w:val="0"/>
                                      <w:marBottom w:val="0"/>
                                      <w:divBdr>
                                        <w:top w:val="none" w:sz="0" w:space="0" w:color="auto"/>
                                        <w:left w:val="none" w:sz="0" w:space="0" w:color="auto"/>
                                        <w:bottom w:val="none" w:sz="0" w:space="0" w:color="auto"/>
                                        <w:right w:val="none" w:sz="0" w:space="0" w:color="auto"/>
                                      </w:divBdr>
                                    </w:div>
                                  </w:divsChild>
                                </w:div>
                                <w:div w:id="1283882196">
                                  <w:marLeft w:val="0"/>
                                  <w:marRight w:val="0"/>
                                  <w:marTop w:val="0"/>
                                  <w:marBottom w:val="0"/>
                                  <w:divBdr>
                                    <w:top w:val="none" w:sz="0" w:space="0" w:color="auto"/>
                                    <w:left w:val="none" w:sz="0" w:space="0" w:color="auto"/>
                                    <w:bottom w:val="none" w:sz="0" w:space="0" w:color="auto"/>
                                    <w:right w:val="none" w:sz="0" w:space="0" w:color="auto"/>
                                  </w:divBdr>
                                  <w:divsChild>
                                    <w:div w:id="1748111486">
                                      <w:marLeft w:val="0"/>
                                      <w:marRight w:val="0"/>
                                      <w:marTop w:val="0"/>
                                      <w:marBottom w:val="0"/>
                                      <w:divBdr>
                                        <w:top w:val="none" w:sz="0" w:space="0" w:color="auto"/>
                                        <w:left w:val="none" w:sz="0" w:space="0" w:color="auto"/>
                                        <w:bottom w:val="none" w:sz="0" w:space="0" w:color="auto"/>
                                        <w:right w:val="none" w:sz="0" w:space="0" w:color="auto"/>
                                      </w:divBdr>
                                    </w:div>
                                  </w:divsChild>
                                </w:div>
                                <w:div w:id="1467967329">
                                  <w:marLeft w:val="0"/>
                                  <w:marRight w:val="0"/>
                                  <w:marTop w:val="0"/>
                                  <w:marBottom w:val="0"/>
                                  <w:divBdr>
                                    <w:top w:val="none" w:sz="0" w:space="0" w:color="auto"/>
                                    <w:left w:val="none" w:sz="0" w:space="0" w:color="auto"/>
                                    <w:bottom w:val="none" w:sz="0" w:space="0" w:color="auto"/>
                                    <w:right w:val="none" w:sz="0" w:space="0" w:color="auto"/>
                                  </w:divBdr>
                                  <w:divsChild>
                                    <w:div w:id="183979206">
                                      <w:marLeft w:val="0"/>
                                      <w:marRight w:val="0"/>
                                      <w:marTop w:val="0"/>
                                      <w:marBottom w:val="0"/>
                                      <w:divBdr>
                                        <w:top w:val="none" w:sz="0" w:space="0" w:color="auto"/>
                                        <w:left w:val="none" w:sz="0" w:space="0" w:color="auto"/>
                                        <w:bottom w:val="none" w:sz="0" w:space="0" w:color="auto"/>
                                        <w:right w:val="none" w:sz="0" w:space="0" w:color="auto"/>
                                      </w:divBdr>
                                    </w:div>
                                  </w:divsChild>
                                </w:div>
                                <w:div w:id="1426999755">
                                  <w:marLeft w:val="0"/>
                                  <w:marRight w:val="0"/>
                                  <w:marTop w:val="0"/>
                                  <w:marBottom w:val="0"/>
                                  <w:divBdr>
                                    <w:top w:val="none" w:sz="0" w:space="0" w:color="auto"/>
                                    <w:left w:val="none" w:sz="0" w:space="0" w:color="auto"/>
                                    <w:bottom w:val="none" w:sz="0" w:space="0" w:color="auto"/>
                                    <w:right w:val="none" w:sz="0" w:space="0" w:color="auto"/>
                                  </w:divBdr>
                                  <w:divsChild>
                                    <w:div w:id="617446307">
                                      <w:marLeft w:val="0"/>
                                      <w:marRight w:val="0"/>
                                      <w:marTop w:val="0"/>
                                      <w:marBottom w:val="0"/>
                                      <w:divBdr>
                                        <w:top w:val="none" w:sz="0" w:space="0" w:color="auto"/>
                                        <w:left w:val="none" w:sz="0" w:space="0" w:color="auto"/>
                                        <w:bottom w:val="none" w:sz="0" w:space="0" w:color="auto"/>
                                        <w:right w:val="none" w:sz="0" w:space="0" w:color="auto"/>
                                      </w:divBdr>
                                    </w:div>
                                  </w:divsChild>
                                </w:div>
                                <w:div w:id="758330775">
                                  <w:marLeft w:val="0"/>
                                  <w:marRight w:val="0"/>
                                  <w:marTop w:val="0"/>
                                  <w:marBottom w:val="0"/>
                                  <w:divBdr>
                                    <w:top w:val="none" w:sz="0" w:space="0" w:color="auto"/>
                                    <w:left w:val="none" w:sz="0" w:space="0" w:color="auto"/>
                                    <w:bottom w:val="none" w:sz="0" w:space="0" w:color="auto"/>
                                    <w:right w:val="none" w:sz="0" w:space="0" w:color="auto"/>
                                  </w:divBdr>
                                  <w:divsChild>
                                    <w:div w:id="2138451989">
                                      <w:marLeft w:val="0"/>
                                      <w:marRight w:val="0"/>
                                      <w:marTop w:val="0"/>
                                      <w:marBottom w:val="0"/>
                                      <w:divBdr>
                                        <w:top w:val="none" w:sz="0" w:space="0" w:color="auto"/>
                                        <w:left w:val="none" w:sz="0" w:space="0" w:color="auto"/>
                                        <w:bottom w:val="none" w:sz="0" w:space="0" w:color="auto"/>
                                        <w:right w:val="none" w:sz="0" w:space="0" w:color="auto"/>
                                      </w:divBdr>
                                    </w:div>
                                  </w:divsChild>
                                </w:div>
                                <w:div w:id="1260988734">
                                  <w:marLeft w:val="0"/>
                                  <w:marRight w:val="0"/>
                                  <w:marTop w:val="0"/>
                                  <w:marBottom w:val="0"/>
                                  <w:divBdr>
                                    <w:top w:val="none" w:sz="0" w:space="0" w:color="auto"/>
                                    <w:left w:val="none" w:sz="0" w:space="0" w:color="auto"/>
                                    <w:bottom w:val="none" w:sz="0" w:space="0" w:color="auto"/>
                                    <w:right w:val="none" w:sz="0" w:space="0" w:color="auto"/>
                                  </w:divBdr>
                                  <w:divsChild>
                                    <w:div w:id="1721903696">
                                      <w:marLeft w:val="0"/>
                                      <w:marRight w:val="0"/>
                                      <w:marTop w:val="0"/>
                                      <w:marBottom w:val="0"/>
                                      <w:divBdr>
                                        <w:top w:val="none" w:sz="0" w:space="0" w:color="auto"/>
                                        <w:left w:val="none" w:sz="0" w:space="0" w:color="auto"/>
                                        <w:bottom w:val="none" w:sz="0" w:space="0" w:color="auto"/>
                                        <w:right w:val="none" w:sz="0" w:space="0" w:color="auto"/>
                                      </w:divBdr>
                                    </w:div>
                                  </w:divsChild>
                                </w:div>
                                <w:div w:id="1240022570">
                                  <w:marLeft w:val="0"/>
                                  <w:marRight w:val="0"/>
                                  <w:marTop w:val="0"/>
                                  <w:marBottom w:val="0"/>
                                  <w:divBdr>
                                    <w:top w:val="none" w:sz="0" w:space="0" w:color="auto"/>
                                    <w:left w:val="none" w:sz="0" w:space="0" w:color="auto"/>
                                    <w:bottom w:val="none" w:sz="0" w:space="0" w:color="auto"/>
                                    <w:right w:val="none" w:sz="0" w:space="0" w:color="auto"/>
                                  </w:divBdr>
                                  <w:divsChild>
                                    <w:div w:id="974407003">
                                      <w:marLeft w:val="0"/>
                                      <w:marRight w:val="0"/>
                                      <w:marTop w:val="0"/>
                                      <w:marBottom w:val="0"/>
                                      <w:divBdr>
                                        <w:top w:val="none" w:sz="0" w:space="0" w:color="auto"/>
                                        <w:left w:val="none" w:sz="0" w:space="0" w:color="auto"/>
                                        <w:bottom w:val="none" w:sz="0" w:space="0" w:color="auto"/>
                                        <w:right w:val="none" w:sz="0" w:space="0" w:color="auto"/>
                                      </w:divBdr>
                                    </w:div>
                                  </w:divsChild>
                                </w:div>
                                <w:div w:id="71778449">
                                  <w:marLeft w:val="0"/>
                                  <w:marRight w:val="0"/>
                                  <w:marTop w:val="0"/>
                                  <w:marBottom w:val="0"/>
                                  <w:divBdr>
                                    <w:top w:val="none" w:sz="0" w:space="0" w:color="auto"/>
                                    <w:left w:val="none" w:sz="0" w:space="0" w:color="auto"/>
                                    <w:bottom w:val="none" w:sz="0" w:space="0" w:color="auto"/>
                                    <w:right w:val="none" w:sz="0" w:space="0" w:color="auto"/>
                                  </w:divBdr>
                                  <w:divsChild>
                                    <w:div w:id="1718622603">
                                      <w:marLeft w:val="0"/>
                                      <w:marRight w:val="0"/>
                                      <w:marTop w:val="0"/>
                                      <w:marBottom w:val="0"/>
                                      <w:divBdr>
                                        <w:top w:val="none" w:sz="0" w:space="0" w:color="auto"/>
                                        <w:left w:val="none" w:sz="0" w:space="0" w:color="auto"/>
                                        <w:bottom w:val="none" w:sz="0" w:space="0" w:color="auto"/>
                                        <w:right w:val="none" w:sz="0" w:space="0" w:color="auto"/>
                                      </w:divBdr>
                                    </w:div>
                                  </w:divsChild>
                                </w:div>
                                <w:div w:id="1639798548">
                                  <w:marLeft w:val="0"/>
                                  <w:marRight w:val="0"/>
                                  <w:marTop w:val="0"/>
                                  <w:marBottom w:val="0"/>
                                  <w:divBdr>
                                    <w:top w:val="none" w:sz="0" w:space="0" w:color="auto"/>
                                    <w:left w:val="none" w:sz="0" w:space="0" w:color="auto"/>
                                    <w:bottom w:val="none" w:sz="0" w:space="0" w:color="auto"/>
                                    <w:right w:val="none" w:sz="0" w:space="0" w:color="auto"/>
                                  </w:divBdr>
                                  <w:divsChild>
                                    <w:div w:id="260994562">
                                      <w:marLeft w:val="0"/>
                                      <w:marRight w:val="0"/>
                                      <w:marTop w:val="0"/>
                                      <w:marBottom w:val="0"/>
                                      <w:divBdr>
                                        <w:top w:val="none" w:sz="0" w:space="0" w:color="auto"/>
                                        <w:left w:val="none" w:sz="0" w:space="0" w:color="auto"/>
                                        <w:bottom w:val="none" w:sz="0" w:space="0" w:color="auto"/>
                                        <w:right w:val="none" w:sz="0" w:space="0" w:color="auto"/>
                                      </w:divBdr>
                                    </w:div>
                                  </w:divsChild>
                                </w:div>
                                <w:div w:id="10183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586619">
                      <w:marLeft w:val="0"/>
                      <w:marRight w:val="0"/>
                      <w:marTop w:val="0"/>
                      <w:marBottom w:val="0"/>
                      <w:divBdr>
                        <w:top w:val="none" w:sz="0" w:space="0" w:color="auto"/>
                        <w:left w:val="none" w:sz="0" w:space="0" w:color="auto"/>
                        <w:bottom w:val="none" w:sz="0" w:space="0" w:color="auto"/>
                        <w:right w:val="none" w:sz="0" w:space="0" w:color="auto"/>
                      </w:divBdr>
                      <w:divsChild>
                        <w:div w:id="668750957">
                          <w:marLeft w:val="0"/>
                          <w:marRight w:val="0"/>
                          <w:marTop w:val="0"/>
                          <w:marBottom w:val="0"/>
                          <w:divBdr>
                            <w:top w:val="none" w:sz="0" w:space="0" w:color="auto"/>
                            <w:left w:val="none" w:sz="0" w:space="0" w:color="auto"/>
                            <w:bottom w:val="none" w:sz="0" w:space="0" w:color="auto"/>
                            <w:right w:val="none" w:sz="0" w:space="0" w:color="auto"/>
                          </w:divBdr>
                          <w:divsChild>
                            <w:div w:id="232008514">
                              <w:marLeft w:val="0"/>
                              <w:marRight w:val="0"/>
                              <w:marTop w:val="0"/>
                              <w:marBottom w:val="0"/>
                              <w:divBdr>
                                <w:top w:val="none" w:sz="0" w:space="0" w:color="auto"/>
                                <w:left w:val="none" w:sz="0" w:space="0" w:color="auto"/>
                                <w:bottom w:val="none" w:sz="0" w:space="0" w:color="auto"/>
                                <w:right w:val="none" w:sz="0" w:space="0" w:color="auto"/>
                              </w:divBdr>
                              <w:divsChild>
                                <w:div w:id="1918897097">
                                  <w:marLeft w:val="0"/>
                                  <w:marRight w:val="0"/>
                                  <w:marTop w:val="0"/>
                                  <w:marBottom w:val="0"/>
                                  <w:divBdr>
                                    <w:top w:val="none" w:sz="0" w:space="0" w:color="auto"/>
                                    <w:left w:val="none" w:sz="0" w:space="0" w:color="auto"/>
                                    <w:bottom w:val="none" w:sz="0" w:space="0" w:color="auto"/>
                                    <w:right w:val="none" w:sz="0" w:space="0" w:color="auto"/>
                                  </w:divBdr>
                                </w:div>
                                <w:div w:id="800997337">
                                  <w:marLeft w:val="0"/>
                                  <w:marRight w:val="0"/>
                                  <w:marTop w:val="0"/>
                                  <w:marBottom w:val="0"/>
                                  <w:divBdr>
                                    <w:top w:val="none" w:sz="0" w:space="0" w:color="auto"/>
                                    <w:left w:val="none" w:sz="0" w:space="0" w:color="auto"/>
                                    <w:bottom w:val="none" w:sz="0" w:space="0" w:color="auto"/>
                                    <w:right w:val="none" w:sz="0" w:space="0" w:color="auto"/>
                                  </w:divBdr>
                                </w:div>
                                <w:div w:id="133266">
                                  <w:marLeft w:val="0"/>
                                  <w:marRight w:val="0"/>
                                  <w:marTop w:val="0"/>
                                  <w:marBottom w:val="0"/>
                                  <w:divBdr>
                                    <w:top w:val="none" w:sz="0" w:space="0" w:color="auto"/>
                                    <w:left w:val="none" w:sz="0" w:space="0" w:color="auto"/>
                                    <w:bottom w:val="none" w:sz="0" w:space="0" w:color="auto"/>
                                    <w:right w:val="none" w:sz="0" w:space="0" w:color="auto"/>
                                  </w:divBdr>
                                </w:div>
                                <w:div w:id="1659917532">
                                  <w:marLeft w:val="0"/>
                                  <w:marRight w:val="0"/>
                                  <w:marTop w:val="0"/>
                                  <w:marBottom w:val="0"/>
                                  <w:divBdr>
                                    <w:top w:val="none" w:sz="0" w:space="0" w:color="auto"/>
                                    <w:left w:val="none" w:sz="0" w:space="0" w:color="auto"/>
                                    <w:bottom w:val="none" w:sz="0" w:space="0" w:color="auto"/>
                                    <w:right w:val="none" w:sz="0" w:space="0" w:color="auto"/>
                                  </w:divBdr>
                                </w:div>
                                <w:div w:id="551356395">
                                  <w:marLeft w:val="0"/>
                                  <w:marRight w:val="0"/>
                                  <w:marTop w:val="0"/>
                                  <w:marBottom w:val="0"/>
                                  <w:divBdr>
                                    <w:top w:val="none" w:sz="0" w:space="0" w:color="auto"/>
                                    <w:left w:val="none" w:sz="0" w:space="0" w:color="auto"/>
                                    <w:bottom w:val="none" w:sz="0" w:space="0" w:color="auto"/>
                                    <w:right w:val="none" w:sz="0" w:space="0" w:color="auto"/>
                                  </w:divBdr>
                                </w:div>
                                <w:div w:id="1597520023">
                                  <w:marLeft w:val="0"/>
                                  <w:marRight w:val="0"/>
                                  <w:marTop w:val="0"/>
                                  <w:marBottom w:val="0"/>
                                  <w:divBdr>
                                    <w:top w:val="none" w:sz="0" w:space="0" w:color="auto"/>
                                    <w:left w:val="none" w:sz="0" w:space="0" w:color="auto"/>
                                    <w:bottom w:val="none" w:sz="0" w:space="0" w:color="auto"/>
                                    <w:right w:val="none" w:sz="0" w:space="0" w:color="auto"/>
                                  </w:divBdr>
                                </w:div>
                                <w:div w:id="151682338">
                                  <w:marLeft w:val="0"/>
                                  <w:marRight w:val="0"/>
                                  <w:marTop w:val="0"/>
                                  <w:marBottom w:val="0"/>
                                  <w:divBdr>
                                    <w:top w:val="none" w:sz="0" w:space="0" w:color="auto"/>
                                    <w:left w:val="none" w:sz="0" w:space="0" w:color="auto"/>
                                    <w:bottom w:val="none" w:sz="0" w:space="0" w:color="auto"/>
                                    <w:right w:val="none" w:sz="0" w:space="0" w:color="auto"/>
                                  </w:divBdr>
                                </w:div>
                                <w:div w:id="641811467">
                                  <w:marLeft w:val="0"/>
                                  <w:marRight w:val="0"/>
                                  <w:marTop w:val="0"/>
                                  <w:marBottom w:val="0"/>
                                  <w:divBdr>
                                    <w:top w:val="none" w:sz="0" w:space="0" w:color="auto"/>
                                    <w:left w:val="none" w:sz="0" w:space="0" w:color="auto"/>
                                    <w:bottom w:val="none" w:sz="0" w:space="0" w:color="auto"/>
                                    <w:right w:val="none" w:sz="0" w:space="0" w:color="auto"/>
                                  </w:divBdr>
                                </w:div>
                                <w:div w:id="29379195">
                                  <w:marLeft w:val="0"/>
                                  <w:marRight w:val="0"/>
                                  <w:marTop w:val="0"/>
                                  <w:marBottom w:val="0"/>
                                  <w:divBdr>
                                    <w:top w:val="none" w:sz="0" w:space="0" w:color="auto"/>
                                    <w:left w:val="none" w:sz="0" w:space="0" w:color="auto"/>
                                    <w:bottom w:val="none" w:sz="0" w:space="0" w:color="auto"/>
                                    <w:right w:val="none" w:sz="0" w:space="0" w:color="auto"/>
                                  </w:divBdr>
                                </w:div>
                                <w:div w:id="1955794620">
                                  <w:marLeft w:val="0"/>
                                  <w:marRight w:val="0"/>
                                  <w:marTop w:val="0"/>
                                  <w:marBottom w:val="0"/>
                                  <w:divBdr>
                                    <w:top w:val="none" w:sz="0" w:space="0" w:color="auto"/>
                                    <w:left w:val="none" w:sz="0" w:space="0" w:color="auto"/>
                                    <w:bottom w:val="none" w:sz="0" w:space="0" w:color="auto"/>
                                    <w:right w:val="none" w:sz="0" w:space="0" w:color="auto"/>
                                  </w:divBdr>
                                </w:div>
                                <w:div w:id="1178890685">
                                  <w:marLeft w:val="0"/>
                                  <w:marRight w:val="0"/>
                                  <w:marTop w:val="0"/>
                                  <w:marBottom w:val="0"/>
                                  <w:divBdr>
                                    <w:top w:val="none" w:sz="0" w:space="0" w:color="auto"/>
                                    <w:left w:val="none" w:sz="0" w:space="0" w:color="auto"/>
                                    <w:bottom w:val="none" w:sz="0" w:space="0" w:color="auto"/>
                                    <w:right w:val="none" w:sz="0" w:space="0" w:color="auto"/>
                                  </w:divBdr>
                                </w:div>
                                <w:div w:id="233247964">
                                  <w:marLeft w:val="0"/>
                                  <w:marRight w:val="0"/>
                                  <w:marTop w:val="0"/>
                                  <w:marBottom w:val="0"/>
                                  <w:divBdr>
                                    <w:top w:val="none" w:sz="0" w:space="0" w:color="auto"/>
                                    <w:left w:val="none" w:sz="0" w:space="0" w:color="auto"/>
                                    <w:bottom w:val="none" w:sz="0" w:space="0" w:color="auto"/>
                                    <w:right w:val="none" w:sz="0" w:space="0" w:color="auto"/>
                                  </w:divBdr>
                                </w:div>
                                <w:div w:id="1950745118">
                                  <w:marLeft w:val="0"/>
                                  <w:marRight w:val="0"/>
                                  <w:marTop w:val="0"/>
                                  <w:marBottom w:val="0"/>
                                  <w:divBdr>
                                    <w:top w:val="none" w:sz="0" w:space="0" w:color="auto"/>
                                    <w:left w:val="none" w:sz="0" w:space="0" w:color="auto"/>
                                    <w:bottom w:val="none" w:sz="0" w:space="0" w:color="auto"/>
                                    <w:right w:val="none" w:sz="0" w:space="0" w:color="auto"/>
                                  </w:divBdr>
                                  <w:divsChild>
                                    <w:div w:id="1123496599">
                                      <w:marLeft w:val="0"/>
                                      <w:marRight w:val="0"/>
                                      <w:marTop w:val="0"/>
                                      <w:marBottom w:val="0"/>
                                      <w:divBdr>
                                        <w:top w:val="none" w:sz="0" w:space="0" w:color="auto"/>
                                        <w:left w:val="none" w:sz="0" w:space="0" w:color="auto"/>
                                        <w:bottom w:val="none" w:sz="0" w:space="0" w:color="auto"/>
                                        <w:right w:val="none" w:sz="0" w:space="0" w:color="auto"/>
                                      </w:divBdr>
                                    </w:div>
                                  </w:divsChild>
                                </w:div>
                                <w:div w:id="1573464791">
                                  <w:marLeft w:val="0"/>
                                  <w:marRight w:val="0"/>
                                  <w:marTop w:val="0"/>
                                  <w:marBottom w:val="0"/>
                                  <w:divBdr>
                                    <w:top w:val="none" w:sz="0" w:space="0" w:color="auto"/>
                                    <w:left w:val="none" w:sz="0" w:space="0" w:color="auto"/>
                                    <w:bottom w:val="none" w:sz="0" w:space="0" w:color="auto"/>
                                    <w:right w:val="none" w:sz="0" w:space="0" w:color="auto"/>
                                  </w:divBdr>
                                  <w:divsChild>
                                    <w:div w:id="1018502515">
                                      <w:marLeft w:val="0"/>
                                      <w:marRight w:val="0"/>
                                      <w:marTop w:val="0"/>
                                      <w:marBottom w:val="0"/>
                                      <w:divBdr>
                                        <w:top w:val="none" w:sz="0" w:space="0" w:color="auto"/>
                                        <w:left w:val="none" w:sz="0" w:space="0" w:color="auto"/>
                                        <w:bottom w:val="none" w:sz="0" w:space="0" w:color="auto"/>
                                        <w:right w:val="none" w:sz="0" w:space="0" w:color="auto"/>
                                      </w:divBdr>
                                    </w:div>
                                    <w:div w:id="1618102343">
                                      <w:marLeft w:val="0"/>
                                      <w:marRight w:val="0"/>
                                      <w:marTop w:val="0"/>
                                      <w:marBottom w:val="0"/>
                                      <w:divBdr>
                                        <w:top w:val="none" w:sz="0" w:space="0" w:color="auto"/>
                                        <w:left w:val="none" w:sz="0" w:space="0" w:color="auto"/>
                                        <w:bottom w:val="none" w:sz="0" w:space="0" w:color="auto"/>
                                        <w:right w:val="none" w:sz="0" w:space="0" w:color="auto"/>
                                      </w:divBdr>
                                    </w:div>
                                    <w:div w:id="2059671265">
                                      <w:marLeft w:val="0"/>
                                      <w:marRight w:val="0"/>
                                      <w:marTop w:val="0"/>
                                      <w:marBottom w:val="0"/>
                                      <w:divBdr>
                                        <w:top w:val="none" w:sz="0" w:space="0" w:color="auto"/>
                                        <w:left w:val="none" w:sz="0" w:space="0" w:color="auto"/>
                                        <w:bottom w:val="none" w:sz="0" w:space="0" w:color="auto"/>
                                        <w:right w:val="none" w:sz="0" w:space="0" w:color="auto"/>
                                      </w:divBdr>
                                    </w:div>
                                    <w:div w:id="1068575098">
                                      <w:marLeft w:val="0"/>
                                      <w:marRight w:val="0"/>
                                      <w:marTop w:val="0"/>
                                      <w:marBottom w:val="0"/>
                                      <w:divBdr>
                                        <w:top w:val="none" w:sz="0" w:space="0" w:color="auto"/>
                                        <w:left w:val="none" w:sz="0" w:space="0" w:color="auto"/>
                                        <w:bottom w:val="none" w:sz="0" w:space="0" w:color="auto"/>
                                        <w:right w:val="none" w:sz="0" w:space="0" w:color="auto"/>
                                      </w:divBdr>
                                    </w:div>
                                    <w:div w:id="1294016390">
                                      <w:marLeft w:val="0"/>
                                      <w:marRight w:val="0"/>
                                      <w:marTop w:val="0"/>
                                      <w:marBottom w:val="0"/>
                                      <w:divBdr>
                                        <w:top w:val="none" w:sz="0" w:space="0" w:color="auto"/>
                                        <w:left w:val="none" w:sz="0" w:space="0" w:color="auto"/>
                                        <w:bottom w:val="none" w:sz="0" w:space="0" w:color="auto"/>
                                        <w:right w:val="none" w:sz="0" w:space="0" w:color="auto"/>
                                      </w:divBdr>
                                    </w:div>
                                  </w:divsChild>
                                </w:div>
                                <w:div w:id="1838770192">
                                  <w:marLeft w:val="0"/>
                                  <w:marRight w:val="0"/>
                                  <w:marTop w:val="0"/>
                                  <w:marBottom w:val="0"/>
                                  <w:divBdr>
                                    <w:top w:val="none" w:sz="0" w:space="0" w:color="auto"/>
                                    <w:left w:val="none" w:sz="0" w:space="0" w:color="auto"/>
                                    <w:bottom w:val="none" w:sz="0" w:space="0" w:color="auto"/>
                                    <w:right w:val="none" w:sz="0" w:space="0" w:color="auto"/>
                                  </w:divBdr>
                                  <w:divsChild>
                                    <w:div w:id="104274995">
                                      <w:marLeft w:val="0"/>
                                      <w:marRight w:val="0"/>
                                      <w:marTop w:val="0"/>
                                      <w:marBottom w:val="0"/>
                                      <w:divBdr>
                                        <w:top w:val="none" w:sz="0" w:space="0" w:color="auto"/>
                                        <w:left w:val="none" w:sz="0" w:space="0" w:color="auto"/>
                                        <w:bottom w:val="none" w:sz="0" w:space="0" w:color="auto"/>
                                        <w:right w:val="none" w:sz="0" w:space="0" w:color="auto"/>
                                      </w:divBdr>
                                    </w:div>
                                    <w:div w:id="1381782287">
                                      <w:marLeft w:val="0"/>
                                      <w:marRight w:val="0"/>
                                      <w:marTop w:val="0"/>
                                      <w:marBottom w:val="0"/>
                                      <w:divBdr>
                                        <w:top w:val="none" w:sz="0" w:space="0" w:color="auto"/>
                                        <w:left w:val="none" w:sz="0" w:space="0" w:color="auto"/>
                                        <w:bottom w:val="none" w:sz="0" w:space="0" w:color="auto"/>
                                        <w:right w:val="none" w:sz="0" w:space="0" w:color="auto"/>
                                      </w:divBdr>
                                    </w:div>
                                    <w:div w:id="342166020">
                                      <w:marLeft w:val="0"/>
                                      <w:marRight w:val="0"/>
                                      <w:marTop w:val="0"/>
                                      <w:marBottom w:val="0"/>
                                      <w:divBdr>
                                        <w:top w:val="none" w:sz="0" w:space="0" w:color="auto"/>
                                        <w:left w:val="none" w:sz="0" w:space="0" w:color="auto"/>
                                        <w:bottom w:val="none" w:sz="0" w:space="0" w:color="auto"/>
                                        <w:right w:val="none" w:sz="0" w:space="0" w:color="auto"/>
                                      </w:divBdr>
                                    </w:div>
                                    <w:div w:id="1355572950">
                                      <w:marLeft w:val="0"/>
                                      <w:marRight w:val="0"/>
                                      <w:marTop w:val="0"/>
                                      <w:marBottom w:val="0"/>
                                      <w:divBdr>
                                        <w:top w:val="none" w:sz="0" w:space="0" w:color="auto"/>
                                        <w:left w:val="none" w:sz="0" w:space="0" w:color="auto"/>
                                        <w:bottom w:val="none" w:sz="0" w:space="0" w:color="auto"/>
                                        <w:right w:val="none" w:sz="0" w:space="0" w:color="auto"/>
                                      </w:divBdr>
                                    </w:div>
                                    <w:div w:id="1254702492">
                                      <w:marLeft w:val="0"/>
                                      <w:marRight w:val="0"/>
                                      <w:marTop w:val="0"/>
                                      <w:marBottom w:val="0"/>
                                      <w:divBdr>
                                        <w:top w:val="none" w:sz="0" w:space="0" w:color="auto"/>
                                        <w:left w:val="none" w:sz="0" w:space="0" w:color="auto"/>
                                        <w:bottom w:val="none" w:sz="0" w:space="0" w:color="auto"/>
                                        <w:right w:val="none" w:sz="0" w:space="0" w:color="auto"/>
                                      </w:divBdr>
                                    </w:div>
                                    <w:div w:id="377432600">
                                      <w:marLeft w:val="0"/>
                                      <w:marRight w:val="0"/>
                                      <w:marTop w:val="0"/>
                                      <w:marBottom w:val="0"/>
                                      <w:divBdr>
                                        <w:top w:val="none" w:sz="0" w:space="0" w:color="auto"/>
                                        <w:left w:val="none" w:sz="0" w:space="0" w:color="auto"/>
                                        <w:bottom w:val="none" w:sz="0" w:space="0" w:color="auto"/>
                                        <w:right w:val="none" w:sz="0" w:space="0" w:color="auto"/>
                                      </w:divBdr>
                                    </w:div>
                                  </w:divsChild>
                                </w:div>
                                <w:div w:id="1597712595">
                                  <w:marLeft w:val="0"/>
                                  <w:marRight w:val="0"/>
                                  <w:marTop w:val="0"/>
                                  <w:marBottom w:val="0"/>
                                  <w:divBdr>
                                    <w:top w:val="none" w:sz="0" w:space="0" w:color="auto"/>
                                    <w:left w:val="none" w:sz="0" w:space="0" w:color="auto"/>
                                    <w:bottom w:val="none" w:sz="0" w:space="0" w:color="auto"/>
                                    <w:right w:val="none" w:sz="0" w:space="0" w:color="auto"/>
                                  </w:divBdr>
                                  <w:divsChild>
                                    <w:div w:id="1528981407">
                                      <w:marLeft w:val="0"/>
                                      <w:marRight w:val="0"/>
                                      <w:marTop w:val="0"/>
                                      <w:marBottom w:val="0"/>
                                      <w:divBdr>
                                        <w:top w:val="none" w:sz="0" w:space="0" w:color="auto"/>
                                        <w:left w:val="none" w:sz="0" w:space="0" w:color="auto"/>
                                        <w:bottom w:val="none" w:sz="0" w:space="0" w:color="auto"/>
                                        <w:right w:val="none" w:sz="0" w:space="0" w:color="auto"/>
                                      </w:divBdr>
                                    </w:div>
                                    <w:div w:id="1801682088">
                                      <w:marLeft w:val="0"/>
                                      <w:marRight w:val="0"/>
                                      <w:marTop w:val="0"/>
                                      <w:marBottom w:val="0"/>
                                      <w:divBdr>
                                        <w:top w:val="none" w:sz="0" w:space="0" w:color="auto"/>
                                        <w:left w:val="none" w:sz="0" w:space="0" w:color="auto"/>
                                        <w:bottom w:val="none" w:sz="0" w:space="0" w:color="auto"/>
                                        <w:right w:val="none" w:sz="0" w:space="0" w:color="auto"/>
                                      </w:divBdr>
                                    </w:div>
                                    <w:div w:id="1475949100">
                                      <w:marLeft w:val="0"/>
                                      <w:marRight w:val="0"/>
                                      <w:marTop w:val="0"/>
                                      <w:marBottom w:val="0"/>
                                      <w:divBdr>
                                        <w:top w:val="none" w:sz="0" w:space="0" w:color="auto"/>
                                        <w:left w:val="none" w:sz="0" w:space="0" w:color="auto"/>
                                        <w:bottom w:val="none" w:sz="0" w:space="0" w:color="auto"/>
                                        <w:right w:val="none" w:sz="0" w:space="0" w:color="auto"/>
                                      </w:divBdr>
                                    </w:div>
                                  </w:divsChild>
                                </w:div>
                                <w:div w:id="892697420">
                                  <w:marLeft w:val="0"/>
                                  <w:marRight w:val="0"/>
                                  <w:marTop w:val="0"/>
                                  <w:marBottom w:val="0"/>
                                  <w:divBdr>
                                    <w:top w:val="none" w:sz="0" w:space="0" w:color="auto"/>
                                    <w:left w:val="none" w:sz="0" w:space="0" w:color="auto"/>
                                    <w:bottom w:val="none" w:sz="0" w:space="0" w:color="auto"/>
                                    <w:right w:val="none" w:sz="0" w:space="0" w:color="auto"/>
                                  </w:divBdr>
                                  <w:divsChild>
                                    <w:div w:id="1049956820">
                                      <w:marLeft w:val="0"/>
                                      <w:marRight w:val="0"/>
                                      <w:marTop w:val="0"/>
                                      <w:marBottom w:val="0"/>
                                      <w:divBdr>
                                        <w:top w:val="none" w:sz="0" w:space="0" w:color="auto"/>
                                        <w:left w:val="none" w:sz="0" w:space="0" w:color="auto"/>
                                        <w:bottom w:val="none" w:sz="0" w:space="0" w:color="auto"/>
                                        <w:right w:val="none" w:sz="0" w:space="0" w:color="auto"/>
                                      </w:divBdr>
                                    </w:div>
                                    <w:div w:id="70733668">
                                      <w:marLeft w:val="0"/>
                                      <w:marRight w:val="0"/>
                                      <w:marTop w:val="0"/>
                                      <w:marBottom w:val="0"/>
                                      <w:divBdr>
                                        <w:top w:val="none" w:sz="0" w:space="0" w:color="auto"/>
                                        <w:left w:val="none" w:sz="0" w:space="0" w:color="auto"/>
                                        <w:bottom w:val="none" w:sz="0" w:space="0" w:color="auto"/>
                                        <w:right w:val="none" w:sz="0" w:space="0" w:color="auto"/>
                                      </w:divBdr>
                                    </w:div>
                                    <w:div w:id="1078671252">
                                      <w:marLeft w:val="0"/>
                                      <w:marRight w:val="0"/>
                                      <w:marTop w:val="0"/>
                                      <w:marBottom w:val="0"/>
                                      <w:divBdr>
                                        <w:top w:val="none" w:sz="0" w:space="0" w:color="auto"/>
                                        <w:left w:val="none" w:sz="0" w:space="0" w:color="auto"/>
                                        <w:bottom w:val="none" w:sz="0" w:space="0" w:color="auto"/>
                                        <w:right w:val="none" w:sz="0" w:space="0" w:color="auto"/>
                                      </w:divBdr>
                                    </w:div>
                                    <w:div w:id="880627422">
                                      <w:marLeft w:val="0"/>
                                      <w:marRight w:val="0"/>
                                      <w:marTop w:val="0"/>
                                      <w:marBottom w:val="0"/>
                                      <w:divBdr>
                                        <w:top w:val="none" w:sz="0" w:space="0" w:color="auto"/>
                                        <w:left w:val="none" w:sz="0" w:space="0" w:color="auto"/>
                                        <w:bottom w:val="none" w:sz="0" w:space="0" w:color="auto"/>
                                        <w:right w:val="none" w:sz="0" w:space="0" w:color="auto"/>
                                      </w:divBdr>
                                    </w:div>
                                    <w:div w:id="981613890">
                                      <w:marLeft w:val="0"/>
                                      <w:marRight w:val="0"/>
                                      <w:marTop w:val="0"/>
                                      <w:marBottom w:val="0"/>
                                      <w:divBdr>
                                        <w:top w:val="none" w:sz="0" w:space="0" w:color="auto"/>
                                        <w:left w:val="none" w:sz="0" w:space="0" w:color="auto"/>
                                        <w:bottom w:val="none" w:sz="0" w:space="0" w:color="auto"/>
                                        <w:right w:val="none" w:sz="0" w:space="0" w:color="auto"/>
                                      </w:divBdr>
                                    </w:div>
                                  </w:divsChild>
                                </w:div>
                                <w:div w:id="281887548">
                                  <w:marLeft w:val="0"/>
                                  <w:marRight w:val="0"/>
                                  <w:marTop w:val="0"/>
                                  <w:marBottom w:val="0"/>
                                  <w:divBdr>
                                    <w:top w:val="none" w:sz="0" w:space="0" w:color="auto"/>
                                    <w:left w:val="none" w:sz="0" w:space="0" w:color="auto"/>
                                    <w:bottom w:val="none" w:sz="0" w:space="0" w:color="auto"/>
                                    <w:right w:val="none" w:sz="0" w:space="0" w:color="auto"/>
                                  </w:divBdr>
                                  <w:divsChild>
                                    <w:div w:id="869296415">
                                      <w:marLeft w:val="0"/>
                                      <w:marRight w:val="0"/>
                                      <w:marTop w:val="0"/>
                                      <w:marBottom w:val="0"/>
                                      <w:divBdr>
                                        <w:top w:val="none" w:sz="0" w:space="0" w:color="auto"/>
                                        <w:left w:val="none" w:sz="0" w:space="0" w:color="auto"/>
                                        <w:bottom w:val="none" w:sz="0" w:space="0" w:color="auto"/>
                                        <w:right w:val="none" w:sz="0" w:space="0" w:color="auto"/>
                                      </w:divBdr>
                                    </w:div>
                                    <w:div w:id="71975704">
                                      <w:marLeft w:val="0"/>
                                      <w:marRight w:val="0"/>
                                      <w:marTop w:val="0"/>
                                      <w:marBottom w:val="0"/>
                                      <w:divBdr>
                                        <w:top w:val="none" w:sz="0" w:space="0" w:color="auto"/>
                                        <w:left w:val="none" w:sz="0" w:space="0" w:color="auto"/>
                                        <w:bottom w:val="none" w:sz="0" w:space="0" w:color="auto"/>
                                        <w:right w:val="none" w:sz="0" w:space="0" w:color="auto"/>
                                      </w:divBdr>
                                    </w:div>
                                    <w:div w:id="41097169">
                                      <w:marLeft w:val="0"/>
                                      <w:marRight w:val="0"/>
                                      <w:marTop w:val="0"/>
                                      <w:marBottom w:val="0"/>
                                      <w:divBdr>
                                        <w:top w:val="none" w:sz="0" w:space="0" w:color="auto"/>
                                        <w:left w:val="none" w:sz="0" w:space="0" w:color="auto"/>
                                        <w:bottom w:val="none" w:sz="0" w:space="0" w:color="auto"/>
                                        <w:right w:val="none" w:sz="0" w:space="0" w:color="auto"/>
                                      </w:divBdr>
                                    </w:div>
                                    <w:div w:id="1235509990">
                                      <w:marLeft w:val="0"/>
                                      <w:marRight w:val="0"/>
                                      <w:marTop w:val="0"/>
                                      <w:marBottom w:val="0"/>
                                      <w:divBdr>
                                        <w:top w:val="none" w:sz="0" w:space="0" w:color="auto"/>
                                        <w:left w:val="none" w:sz="0" w:space="0" w:color="auto"/>
                                        <w:bottom w:val="none" w:sz="0" w:space="0" w:color="auto"/>
                                        <w:right w:val="none" w:sz="0" w:space="0" w:color="auto"/>
                                      </w:divBdr>
                                    </w:div>
                                    <w:div w:id="1023163667">
                                      <w:marLeft w:val="0"/>
                                      <w:marRight w:val="0"/>
                                      <w:marTop w:val="0"/>
                                      <w:marBottom w:val="0"/>
                                      <w:divBdr>
                                        <w:top w:val="none" w:sz="0" w:space="0" w:color="auto"/>
                                        <w:left w:val="none" w:sz="0" w:space="0" w:color="auto"/>
                                        <w:bottom w:val="none" w:sz="0" w:space="0" w:color="auto"/>
                                        <w:right w:val="none" w:sz="0" w:space="0" w:color="auto"/>
                                      </w:divBdr>
                                    </w:div>
                                  </w:divsChild>
                                </w:div>
                                <w:div w:id="112870652">
                                  <w:marLeft w:val="0"/>
                                  <w:marRight w:val="0"/>
                                  <w:marTop w:val="0"/>
                                  <w:marBottom w:val="0"/>
                                  <w:divBdr>
                                    <w:top w:val="none" w:sz="0" w:space="0" w:color="auto"/>
                                    <w:left w:val="none" w:sz="0" w:space="0" w:color="auto"/>
                                    <w:bottom w:val="none" w:sz="0" w:space="0" w:color="auto"/>
                                    <w:right w:val="none" w:sz="0" w:space="0" w:color="auto"/>
                                  </w:divBdr>
                                  <w:divsChild>
                                    <w:div w:id="55666679">
                                      <w:marLeft w:val="0"/>
                                      <w:marRight w:val="0"/>
                                      <w:marTop w:val="0"/>
                                      <w:marBottom w:val="0"/>
                                      <w:divBdr>
                                        <w:top w:val="none" w:sz="0" w:space="0" w:color="auto"/>
                                        <w:left w:val="none" w:sz="0" w:space="0" w:color="auto"/>
                                        <w:bottom w:val="none" w:sz="0" w:space="0" w:color="auto"/>
                                        <w:right w:val="none" w:sz="0" w:space="0" w:color="auto"/>
                                      </w:divBdr>
                                    </w:div>
                                  </w:divsChild>
                                </w:div>
                                <w:div w:id="1267545173">
                                  <w:marLeft w:val="0"/>
                                  <w:marRight w:val="0"/>
                                  <w:marTop w:val="0"/>
                                  <w:marBottom w:val="0"/>
                                  <w:divBdr>
                                    <w:top w:val="none" w:sz="0" w:space="0" w:color="auto"/>
                                    <w:left w:val="none" w:sz="0" w:space="0" w:color="auto"/>
                                    <w:bottom w:val="none" w:sz="0" w:space="0" w:color="auto"/>
                                    <w:right w:val="none" w:sz="0" w:space="0" w:color="auto"/>
                                  </w:divBdr>
                                  <w:divsChild>
                                    <w:div w:id="572591090">
                                      <w:marLeft w:val="0"/>
                                      <w:marRight w:val="0"/>
                                      <w:marTop w:val="0"/>
                                      <w:marBottom w:val="0"/>
                                      <w:divBdr>
                                        <w:top w:val="none" w:sz="0" w:space="0" w:color="auto"/>
                                        <w:left w:val="none" w:sz="0" w:space="0" w:color="auto"/>
                                        <w:bottom w:val="none" w:sz="0" w:space="0" w:color="auto"/>
                                        <w:right w:val="none" w:sz="0" w:space="0" w:color="auto"/>
                                      </w:divBdr>
                                    </w:div>
                                  </w:divsChild>
                                </w:div>
                                <w:div w:id="380713093">
                                  <w:marLeft w:val="0"/>
                                  <w:marRight w:val="0"/>
                                  <w:marTop w:val="0"/>
                                  <w:marBottom w:val="0"/>
                                  <w:divBdr>
                                    <w:top w:val="none" w:sz="0" w:space="0" w:color="auto"/>
                                    <w:left w:val="none" w:sz="0" w:space="0" w:color="auto"/>
                                    <w:bottom w:val="none" w:sz="0" w:space="0" w:color="auto"/>
                                    <w:right w:val="none" w:sz="0" w:space="0" w:color="auto"/>
                                  </w:divBdr>
                                  <w:divsChild>
                                    <w:div w:id="1174422620">
                                      <w:marLeft w:val="0"/>
                                      <w:marRight w:val="0"/>
                                      <w:marTop w:val="0"/>
                                      <w:marBottom w:val="0"/>
                                      <w:divBdr>
                                        <w:top w:val="none" w:sz="0" w:space="0" w:color="auto"/>
                                        <w:left w:val="none" w:sz="0" w:space="0" w:color="auto"/>
                                        <w:bottom w:val="none" w:sz="0" w:space="0" w:color="auto"/>
                                        <w:right w:val="none" w:sz="0" w:space="0" w:color="auto"/>
                                      </w:divBdr>
                                    </w:div>
                                  </w:divsChild>
                                </w:div>
                                <w:div w:id="876893962">
                                  <w:marLeft w:val="0"/>
                                  <w:marRight w:val="0"/>
                                  <w:marTop w:val="0"/>
                                  <w:marBottom w:val="0"/>
                                  <w:divBdr>
                                    <w:top w:val="none" w:sz="0" w:space="0" w:color="auto"/>
                                    <w:left w:val="none" w:sz="0" w:space="0" w:color="auto"/>
                                    <w:bottom w:val="none" w:sz="0" w:space="0" w:color="auto"/>
                                    <w:right w:val="none" w:sz="0" w:space="0" w:color="auto"/>
                                  </w:divBdr>
                                  <w:divsChild>
                                    <w:div w:id="1575168261">
                                      <w:marLeft w:val="0"/>
                                      <w:marRight w:val="0"/>
                                      <w:marTop w:val="0"/>
                                      <w:marBottom w:val="0"/>
                                      <w:divBdr>
                                        <w:top w:val="none" w:sz="0" w:space="0" w:color="auto"/>
                                        <w:left w:val="none" w:sz="0" w:space="0" w:color="auto"/>
                                        <w:bottom w:val="none" w:sz="0" w:space="0" w:color="auto"/>
                                        <w:right w:val="none" w:sz="0" w:space="0" w:color="auto"/>
                                      </w:divBdr>
                                    </w:div>
                                  </w:divsChild>
                                </w:div>
                                <w:div w:id="1048340569">
                                  <w:marLeft w:val="0"/>
                                  <w:marRight w:val="0"/>
                                  <w:marTop w:val="0"/>
                                  <w:marBottom w:val="0"/>
                                  <w:divBdr>
                                    <w:top w:val="none" w:sz="0" w:space="0" w:color="auto"/>
                                    <w:left w:val="none" w:sz="0" w:space="0" w:color="auto"/>
                                    <w:bottom w:val="none" w:sz="0" w:space="0" w:color="auto"/>
                                    <w:right w:val="none" w:sz="0" w:space="0" w:color="auto"/>
                                  </w:divBdr>
                                  <w:divsChild>
                                    <w:div w:id="853373661">
                                      <w:marLeft w:val="0"/>
                                      <w:marRight w:val="0"/>
                                      <w:marTop w:val="0"/>
                                      <w:marBottom w:val="0"/>
                                      <w:divBdr>
                                        <w:top w:val="none" w:sz="0" w:space="0" w:color="auto"/>
                                        <w:left w:val="none" w:sz="0" w:space="0" w:color="auto"/>
                                        <w:bottom w:val="none" w:sz="0" w:space="0" w:color="auto"/>
                                        <w:right w:val="none" w:sz="0" w:space="0" w:color="auto"/>
                                      </w:divBdr>
                                    </w:div>
                                  </w:divsChild>
                                </w:div>
                                <w:div w:id="2007391954">
                                  <w:marLeft w:val="0"/>
                                  <w:marRight w:val="0"/>
                                  <w:marTop w:val="0"/>
                                  <w:marBottom w:val="0"/>
                                  <w:divBdr>
                                    <w:top w:val="none" w:sz="0" w:space="0" w:color="auto"/>
                                    <w:left w:val="none" w:sz="0" w:space="0" w:color="auto"/>
                                    <w:bottom w:val="none" w:sz="0" w:space="0" w:color="auto"/>
                                    <w:right w:val="none" w:sz="0" w:space="0" w:color="auto"/>
                                  </w:divBdr>
                                  <w:divsChild>
                                    <w:div w:id="1001081114">
                                      <w:marLeft w:val="0"/>
                                      <w:marRight w:val="0"/>
                                      <w:marTop w:val="0"/>
                                      <w:marBottom w:val="0"/>
                                      <w:divBdr>
                                        <w:top w:val="none" w:sz="0" w:space="0" w:color="auto"/>
                                        <w:left w:val="none" w:sz="0" w:space="0" w:color="auto"/>
                                        <w:bottom w:val="none" w:sz="0" w:space="0" w:color="auto"/>
                                        <w:right w:val="none" w:sz="0" w:space="0" w:color="auto"/>
                                      </w:divBdr>
                                    </w:div>
                                  </w:divsChild>
                                </w:div>
                                <w:div w:id="1464930160">
                                  <w:marLeft w:val="0"/>
                                  <w:marRight w:val="0"/>
                                  <w:marTop w:val="0"/>
                                  <w:marBottom w:val="0"/>
                                  <w:divBdr>
                                    <w:top w:val="none" w:sz="0" w:space="0" w:color="auto"/>
                                    <w:left w:val="none" w:sz="0" w:space="0" w:color="auto"/>
                                    <w:bottom w:val="none" w:sz="0" w:space="0" w:color="auto"/>
                                    <w:right w:val="none" w:sz="0" w:space="0" w:color="auto"/>
                                  </w:divBdr>
                                  <w:divsChild>
                                    <w:div w:id="1168331218">
                                      <w:marLeft w:val="0"/>
                                      <w:marRight w:val="0"/>
                                      <w:marTop w:val="0"/>
                                      <w:marBottom w:val="0"/>
                                      <w:divBdr>
                                        <w:top w:val="none" w:sz="0" w:space="0" w:color="auto"/>
                                        <w:left w:val="none" w:sz="0" w:space="0" w:color="auto"/>
                                        <w:bottom w:val="none" w:sz="0" w:space="0" w:color="auto"/>
                                        <w:right w:val="none" w:sz="0" w:space="0" w:color="auto"/>
                                      </w:divBdr>
                                    </w:div>
                                    <w:div w:id="92673438">
                                      <w:marLeft w:val="0"/>
                                      <w:marRight w:val="0"/>
                                      <w:marTop w:val="0"/>
                                      <w:marBottom w:val="0"/>
                                      <w:divBdr>
                                        <w:top w:val="none" w:sz="0" w:space="0" w:color="auto"/>
                                        <w:left w:val="none" w:sz="0" w:space="0" w:color="auto"/>
                                        <w:bottom w:val="none" w:sz="0" w:space="0" w:color="auto"/>
                                        <w:right w:val="none" w:sz="0" w:space="0" w:color="auto"/>
                                      </w:divBdr>
                                    </w:div>
                                  </w:divsChild>
                                </w:div>
                                <w:div w:id="1925991638">
                                  <w:marLeft w:val="0"/>
                                  <w:marRight w:val="0"/>
                                  <w:marTop w:val="0"/>
                                  <w:marBottom w:val="0"/>
                                  <w:divBdr>
                                    <w:top w:val="none" w:sz="0" w:space="0" w:color="auto"/>
                                    <w:left w:val="none" w:sz="0" w:space="0" w:color="auto"/>
                                    <w:bottom w:val="none" w:sz="0" w:space="0" w:color="auto"/>
                                    <w:right w:val="none" w:sz="0" w:space="0" w:color="auto"/>
                                  </w:divBdr>
                                  <w:divsChild>
                                    <w:div w:id="976028498">
                                      <w:marLeft w:val="0"/>
                                      <w:marRight w:val="0"/>
                                      <w:marTop w:val="0"/>
                                      <w:marBottom w:val="0"/>
                                      <w:divBdr>
                                        <w:top w:val="none" w:sz="0" w:space="0" w:color="auto"/>
                                        <w:left w:val="none" w:sz="0" w:space="0" w:color="auto"/>
                                        <w:bottom w:val="none" w:sz="0" w:space="0" w:color="auto"/>
                                        <w:right w:val="none" w:sz="0" w:space="0" w:color="auto"/>
                                      </w:divBdr>
                                    </w:div>
                                  </w:divsChild>
                                </w:div>
                                <w:div w:id="819268347">
                                  <w:marLeft w:val="0"/>
                                  <w:marRight w:val="0"/>
                                  <w:marTop w:val="0"/>
                                  <w:marBottom w:val="0"/>
                                  <w:divBdr>
                                    <w:top w:val="none" w:sz="0" w:space="0" w:color="auto"/>
                                    <w:left w:val="none" w:sz="0" w:space="0" w:color="auto"/>
                                    <w:bottom w:val="none" w:sz="0" w:space="0" w:color="auto"/>
                                    <w:right w:val="none" w:sz="0" w:space="0" w:color="auto"/>
                                  </w:divBdr>
                                  <w:divsChild>
                                    <w:div w:id="1463887002">
                                      <w:marLeft w:val="0"/>
                                      <w:marRight w:val="0"/>
                                      <w:marTop w:val="0"/>
                                      <w:marBottom w:val="0"/>
                                      <w:divBdr>
                                        <w:top w:val="none" w:sz="0" w:space="0" w:color="auto"/>
                                        <w:left w:val="none" w:sz="0" w:space="0" w:color="auto"/>
                                        <w:bottom w:val="none" w:sz="0" w:space="0" w:color="auto"/>
                                        <w:right w:val="none" w:sz="0" w:space="0" w:color="auto"/>
                                      </w:divBdr>
                                    </w:div>
                                  </w:divsChild>
                                </w:div>
                                <w:div w:id="671029418">
                                  <w:marLeft w:val="0"/>
                                  <w:marRight w:val="0"/>
                                  <w:marTop w:val="0"/>
                                  <w:marBottom w:val="0"/>
                                  <w:divBdr>
                                    <w:top w:val="none" w:sz="0" w:space="0" w:color="auto"/>
                                    <w:left w:val="none" w:sz="0" w:space="0" w:color="auto"/>
                                    <w:bottom w:val="none" w:sz="0" w:space="0" w:color="auto"/>
                                    <w:right w:val="none" w:sz="0" w:space="0" w:color="auto"/>
                                  </w:divBdr>
                                  <w:divsChild>
                                    <w:div w:id="1556622407">
                                      <w:marLeft w:val="0"/>
                                      <w:marRight w:val="0"/>
                                      <w:marTop w:val="0"/>
                                      <w:marBottom w:val="0"/>
                                      <w:divBdr>
                                        <w:top w:val="none" w:sz="0" w:space="0" w:color="auto"/>
                                        <w:left w:val="none" w:sz="0" w:space="0" w:color="auto"/>
                                        <w:bottom w:val="none" w:sz="0" w:space="0" w:color="auto"/>
                                        <w:right w:val="none" w:sz="0" w:space="0" w:color="auto"/>
                                      </w:divBdr>
                                    </w:div>
                                  </w:divsChild>
                                </w:div>
                                <w:div w:id="519248491">
                                  <w:marLeft w:val="0"/>
                                  <w:marRight w:val="0"/>
                                  <w:marTop w:val="0"/>
                                  <w:marBottom w:val="0"/>
                                  <w:divBdr>
                                    <w:top w:val="none" w:sz="0" w:space="0" w:color="auto"/>
                                    <w:left w:val="none" w:sz="0" w:space="0" w:color="auto"/>
                                    <w:bottom w:val="none" w:sz="0" w:space="0" w:color="auto"/>
                                    <w:right w:val="none" w:sz="0" w:space="0" w:color="auto"/>
                                  </w:divBdr>
                                  <w:divsChild>
                                    <w:div w:id="826286540">
                                      <w:marLeft w:val="0"/>
                                      <w:marRight w:val="0"/>
                                      <w:marTop w:val="0"/>
                                      <w:marBottom w:val="0"/>
                                      <w:divBdr>
                                        <w:top w:val="none" w:sz="0" w:space="0" w:color="auto"/>
                                        <w:left w:val="none" w:sz="0" w:space="0" w:color="auto"/>
                                        <w:bottom w:val="none" w:sz="0" w:space="0" w:color="auto"/>
                                        <w:right w:val="none" w:sz="0" w:space="0" w:color="auto"/>
                                      </w:divBdr>
                                    </w:div>
                                  </w:divsChild>
                                </w:div>
                                <w:div w:id="1571385437">
                                  <w:marLeft w:val="0"/>
                                  <w:marRight w:val="0"/>
                                  <w:marTop w:val="0"/>
                                  <w:marBottom w:val="0"/>
                                  <w:divBdr>
                                    <w:top w:val="none" w:sz="0" w:space="0" w:color="auto"/>
                                    <w:left w:val="none" w:sz="0" w:space="0" w:color="auto"/>
                                    <w:bottom w:val="none" w:sz="0" w:space="0" w:color="auto"/>
                                    <w:right w:val="none" w:sz="0" w:space="0" w:color="auto"/>
                                  </w:divBdr>
                                  <w:divsChild>
                                    <w:div w:id="110903026">
                                      <w:marLeft w:val="0"/>
                                      <w:marRight w:val="0"/>
                                      <w:marTop w:val="0"/>
                                      <w:marBottom w:val="0"/>
                                      <w:divBdr>
                                        <w:top w:val="none" w:sz="0" w:space="0" w:color="auto"/>
                                        <w:left w:val="none" w:sz="0" w:space="0" w:color="auto"/>
                                        <w:bottom w:val="none" w:sz="0" w:space="0" w:color="auto"/>
                                        <w:right w:val="none" w:sz="0" w:space="0" w:color="auto"/>
                                      </w:divBdr>
                                    </w:div>
                                  </w:divsChild>
                                </w:div>
                                <w:div w:id="723143395">
                                  <w:marLeft w:val="0"/>
                                  <w:marRight w:val="0"/>
                                  <w:marTop w:val="0"/>
                                  <w:marBottom w:val="0"/>
                                  <w:divBdr>
                                    <w:top w:val="none" w:sz="0" w:space="0" w:color="auto"/>
                                    <w:left w:val="none" w:sz="0" w:space="0" w:color="auto"/>
                                    <w:bottom w:val="none" w:sz="0" w:space="0" w:color="auto"/>
                                    <w:right w:val="none" w:sz="0" w:space="0" w:color="auto"/>
                                  </w:divBdr>
                                  <w:divsChild>
                                    <w:div w:id="1413896820">
                                      <w:marLeft w:val="0"/>
                                      <w:marRight w:val="0"/>
                                      <w:marTop w:val="0"/>
                                      <w:marBottom w:val="0"/>
                                      <w:divBdr>
                                        <w:top w:val="none" w:sz="0" w:space="0" w:color="auto"/>
                                        <w:left w:val="none" w:sz="0" w:space="0" w:color="auto"/>
                                        <w:bottom w:val="none" w:sz="0" w:space="0" w:color="auto"/>
                                        <w:right w:val="none" w:sz="0" w:space="0" w:color="auto"/>
                                      </w:divBdr>
                                    </w:div>
                                  </w:divsChild>
                                </w:div>
                                <w:div w:id="1772431590">
                                  <w:marLeft w:val="0"/>
                                  <w:marRight w:val="0"/>
                                  <w:marTop w:val="0"/>
                                  <w:marBottom w:val="0"/>
                                  <w:divBdr>
                                    <w:top w:val="none" w:sz="0" w:space="0" w:color="auto"/>
                                    <w:left w:val="none" w:sz="0" w:space="0" w:color="auto"/>
                                    <w:bottom w:val="none" w:sz="0" w:space="0" w:color="auto"/>
                                    <w:right w:val="none" w:sz="0" w:space="0" w:color="auto"/>
                                  </w:divBdr>
                                  <w:divsChild>
                                    <w:div w:id="1949392398">
                                      <w:marLeft w:val="0"/>
                                      <w:marRight w:val="0"/>
                                      <w:marTop w:val="0"/>
                                      <w:marBottom w:val="0"/>
                                      <w:divBdr>
                                        <w:top w:val="none" w:sz="0" w:space="0" w:color="auto"/>
                                        <w:left w:val="none" w:sz="0" w:space="0" w:color="auto"/>
                                        <w:bottom w:val="none" w:sz="0" w:space="0" w:color="auto"/>
                                        <w:right w:val="none" w:sz="0" w:space="0" w:color="auto"/>
                                      </w:divBdr>
                                    </w:div>
                                  </w:divsChild>
                                </w:div>
                                <w:div w:id="2107192867">
                                  <w:marLeft w:val="0"/>
                                  <w:marRight w:val="0"/>
                                  <w:marTop w:val="0"/>
                                  <w:marBottom w:val="0"/>
                                  <w:divBdr>
                                    <w:top w:val="none" w:sz="0" w:space="0" w:color="auto"/>
                                    <w:left w:val="none" w:sz="0" w:space="0" w:color="auto"/>
                                    <w:bottom w:val="none" w:sz="0" w:space="0" w:color="auto"/>
                                    <w:right w:val="none" w:sz="0" w:space="0" w:color="auto"/>
                                  </w:divBdr>
                                  <w:divsChild>
                                    <w:div w:id="157501852">
                                      <w:marLeft w:val="0"/>
                                      <w:marRight w:val="0"/>
                                      <w:marTop w:val="0"/>
                                      <w:marBottom w:val="0"/>
                                      <w:divBdr>
                                        <w:top w:val="none" w:sz="0" w:space="0" w:color="auto"/>
                                        <w:left w:val="none" w:sz="0" w:space="0" w:color="auto"/>
                                        <w:bottom w:val="none" w:sz="0" w:space="0" w:color="auto"/>
                                        <w:right w:val="none" w:sz="0" w:space="0" w:color="auto"/>
                                      </w:divBdr>
                                    </w:div>
                                  </w:divsChild>
                                </w:div>
                                <w:div w:id="670062683">
                                  <w:marLeft w:val="0"/>
                                  <w:marRight w:val="0"/>
                                  <w:marTop w:val="0"/>
                                  <w:marBottom w:val="0"/>
                                  <w:divBdr>
                                    <w:top w:val="none" w:sz="0" w:space="0" w:color="auto"/>
                                    <w:left w:val="none" w:sz="0" w:space="0" w:color="auto"/>
                                    <w:bottom w:val="none" w:sz="0" w:space="0" w:color="auto"/>
                                    <w:right w:val="none" w:sz="0" w:space="0" w:color="auto"/>
                                  </w:divBdr>
                                  <w:divsChild>
                                    <w:div w:id="2058889507">
                                      <w:marLeft w:val="0"/>
                                      <w:marRight w:val="0"/>
                                      <w:marTop w:val="0"/>
                                      <w:marBottom w:val="0"/>
                                      <w:divBdr>
                                        <w:top w:val="none" w:sz="0" w:space="0" w:color="auto"/>
                                        <w:left w:val="none" w:sz="0" w:space="0" w:color="auto"/>
                                        <w:bottom w:val="none" w:sz="0" w:space="0" w:color="auto"/>
                                        <w:right w:val="none" w:sz="0" w:space="0" w:color="auto"/>
                                      </w:divBdr>
                                    </w:div>
                                  </w:divsChild>
                                </w:div>
                                <w:div w:id="1244409009">
                                  <w:marLeft w:val="0"/>
                                  <w:marRight w:val="0"/>
                                  <w:marTop w:val="0"/>
                                  <w:marBottom w:val="0"/>
                                  <w:divBdr>
                                    <w:top w:val="none" w:sz="0" w:space="0" w:color="auto"/>
                                    <w:left w:val="none" w:sz="0" w:space="0" w:color="auto"/>
                                    <w:bottom w:val="none" w:sz="0" w:space="0" w:color="auto"/>
                                    <w:right w:val="none" w:sz="0" w:space="0" w:color="auto"/>
                                  </w:divBdr>
                                  <w:divsChild>
                                    <w:div w:id="978193157">
                                      <w:marLeft w:val="0"/>
                                      <w:marRight w:val="0"/>
                                      <w:marTop w:val="0"/>
                                      <w:marBottom w:val="0"/>
                                      <w:divBdr>
                                        <w:top w:val="none" w:sz="0" w:space="0" w:color="auto"/>
                                        <w:left w:val="none" w:sz="0" w:space="0" w:color="auto"/>
                                        <w:bottom w:val="none" w:sz="0" w:space="0" w:color="auto"/>
                                        <w:right w:val="none" w:sz="0" w:space="0" w:color="auto"/>
                                      </w:divBdr>
                                    </w:div>
                                  </w:divsChild>
                                </w:div>
                                <w:div w:id="133909174">
                                  <w:marLeft w:val="0"/>
                                  <w:marRight w:val="0"/>
                                  <w:marTop w:val="0"/>
                                  <w:marBottom w:val="0"/>
                                  <w:divBdr>
                                    <w:top w:val="none" w:sz="0" w:space="0" w:color="auto"/>
                                    <w:left w:val="none" w:sz="0" w:space="0" w:color="auto"/>
                                    <w:bottom w:val="none" w:sz="0" w:space="0" w:color="auto"/>
                                    <w:right w:val="none" w:sz="0" w:space="0" w:color="auto"/>
                                  </w:divBdr>
                                  <w:divsChild>
                                    <w:div w:id="555318081">
                                      <w:marLeft w:val="0"/>
                                      <w:marRight w:val="0"/>
                                      <w:marTop w:val="0"/>
                                      <w:marBottom w:val="0"/>
                                      <w:divBdr>
                                        <w:top w:val="none" w:sz="0" w:space="0" w:color="auto"/>
                                        <w:left w:val="none" w:sz="0" w:space="0" w:color="auto"/>
                                        <w:bottom w:val="none" w:sz="0" w:space="0" w:color="auto"/>
                                        <w:right w:val="none" w:sz="0" w:space="0" w:color="auto"/>
                                      </w:divBdr>
                                    </w:div>
                                  </w:divsChild>
                                </w:div>
                                <w:div w:id="1604454611">
                                  <w:marLeft w:val="0"/>
                                  <w:marRight w:val="0"/>
                                  <w:marTop w:val="0"/>
                                  <w:marBottom w:val="0"/>
                                  <w:divBdr>
                                    <w:top w:val="none" w:sz="0" w:space="0" w:color="auto"/>
                                    <w:left w:val="none" w:sz="0" w:space="0" w:color="auto"/>
                                    <w:bottom w:val="none" w:sz="0" w:space="0" w:color="auto"/>
                                    <w:right w:val="none" w:sz="0" w:space="0" w:color="auto"/>
                                  </w:divBdr>
                                  <w:divsChild>
                                    <w:div w:id="1430076616">
                                      <w:marLeft w:val="0"/>
                                      <w:marRight w:val="0"/>
                                      <w:marTop w:val="0"/>
                                      <w:marBottom w:val="0"/>
                                      <w:divBdr>
                                        <w:top w:val="none" w:sz="0" w:space="0" w:color="auto"/>
                                        <w:left w:val="none" w:sz="0" w:space="0" w:color="auto"/>
                                        <w:bottom w:val="none" w:sz="0" w:space="0" w:color="auto"/>
                                        <w:right w:val="none" w:sz="0" w:space="0" w:color="auto"/>
                                      </w:divBdr>
                                    </w:div>
                                  </w:divsChild>
                                </w:div>
                                <w:div w:id="326792510">
                                  <w:marLeft w:val="0"/>
                                  <w:marRight w:val="0"/>
                                  <w:marTop w:val="0"/>
                                  <w:marBottom w:val="0"/>
                                  <w:divBdr>
                                    <w:top w:val="none" w:sz="0" w:space="0" w:color="auto"/>
                                    <w:left w:val="none" w:sz="0" w:space="0" w:color="auto"/>
                                    <w:bottom w:val="none" w:sz="0" w:space="0" w:color="auto"/>
                                    <w:right w:val="none" w:sz="0" w:space="0" w:color="auto"/>
                                  </w:divBdr>
                                  <w:divsChild>
                                    <w:div w:id="350229599">
                                      <w:marLeft w:val="0"/>
                                      <w:marRight w:val="0"/>
                                      <w:marTop w:val="0"/>
                                      <w:marBottom w:val="0"/>
                                      <w:divBdr>
                                        <w:top w:val="none" w:sz="0" w:space="0" w:color="auto"/>
                                        <w:left w:val="none" w:sz="0" w:space="0" w:color="auto"/>
                                        <w:bottom w:val="none" w:sz="0" w:space="0" w:color="auto"/>
                                        <w:right w:val="none" w:sz="0" w:space="0" w:color="auto"/>
                                      </w:divBdr>
                                    </w:div>
                                  </w:divsChild>
                                </w:div>
                                <w:div w:id="276256553">
                                  <w:marLeft w:val="0"/>
                                  <w:marRight w:val="0"/>
                                  <w:marTop w:val="0"/>
                                  <w:marBottom w:val="0"/>
                                  <w:divBdr>
                                    <w:top w:val="none" w:sz="0" w:space="0" w:color="auto"/>
                                    <w:left w:val="none" w:sz="0" w:space="0" w:color="auto"/>
                                    <w:bottom w:val="none" w:sz="0" w:space="0" w:color="auto"/>
                                    <w:right w:val="none" w:sz="0" w:space="0" w:color="auto"/>
                                  </w:divBdr>
                                  <w:divsChild>
                                    <w:div w:id="132873382">
                                      <w:marLeft w:val="0"/>
                                      <w:marRight w:val="0"/>
                                      <w:marTop w:val="0"/>
                                      <w:marBottom w:val="0"/>
                                      <w:divBdr>
                                        <w:top w:val="none" w:sz="0" w:space="0" w:color="auto"/>
                                        <w:left w:val="none" w:sz="0" w:space="0" w:color="auto"/>
                                        <w:bottom w:val="none" w:sz="0" w:space="0" w:color="auto"/>
                                        <w:right w:val="none" w:sz="0" w:space="0" w:color="auto"/>
                                      </w:divBdr>
                                    </w:div>
                                  </w:divsChild>
                                </w:div>
                                <w:div w:id="1019350001">
                                  <w:marLeft w:val="0"/>
                                  <w:marRight w:val="0"/>
                                  <w:marTop w:val="0"/>
                                  <w:marBottom w:val="0"/>
                                  <w:divBdr>
                                    <w:top w:val="none" w:sz="0" w:space="0" w:color="auto"/>
                                    <w:left w:val="none" w:sz="0" w:space="0" w:color="auto"/>
                                    <w:bottom w:val="none" w:sz="0" w:space="0" w:color="auto"/>
                                    <w:right w:val="none" w:sz="0" w:space="0" w:color="auto"/>
                                  </w:divBdr>
                                  <w:divsChild>
                                    <w:div w:id="1646742501">
                                      <w:marLeft w:val="0"/>
                                      <w:marRight w:val="0"/>
                                      <w:marTop w:val="0"/>
                                      <w:marBottom w:val="0"/>
                                      <w:divBdr>
                                        <w:top w:val="none" w:sz="0" w:space="0" w:color="auto"/>
                                        <w:left w:val="none" w:sz="0" w:space="0" w:color="auto"/>
                                        <w:bottom w:val="none" w:sz="0" w:space="0" w:color="auto"/>
                                        <w:right w:val="none" w:sz="0" w:space="0" w:color="auto"/>
                                      </w:divBdr>
                                    </w:div>
                                  </w:divsChild>
                                </w:div>
                                <w:div w:id="860749928">
                                  <w:marLeft w:val="0"/>
                                  <w:marRight w:val="0"/>
                                  <w:marTop w:val="0"/>
                                  <w:marBottom w:val="0"/>
                                  <w:divBdr>
                                    <w:top w:val="none" w:sz="0" w:space="0" w:color="auto"/>
                                    <w:left w:val="none" w:sz="0" w:space="0" w:color="auto"/>
                                    <w:bottom w:val="none" w:sz="0" w:space="0" w:color="auto"/>
                                    <w:right w:val="none" w:sz="0" w:space="0" w:color="auto"/>
                                  </w:divBdr>
                                  <w:divsChild>
                                    <w:div w:id="480075954">
                                      <w:marLeft w:val="0"/>
                                      <w:marRight w:val="0"/>
                                      <w:marTop w:val="0"/>
                                      <w:marBottom w:val="0"/>
                                      <w:divBdr>
                                        <w:top w:val="none" w:sz="0" w:space="0" w:color="auto"/>
                                        <w:left w:val="none" w:sz="0" w:space="0" w:color="auto"/>
                                        <w:bottom w:val="none" w:sz="0" w:space="0" w:color="auto"/>
                                        <w:right w:val="none" w:sz="0" w:space="0" w:color="auto"/>
                                      </w:divBdr>
                                    </w:div>
                                  </w:divsChild>
                                </w:div>
                                <w:div w:id="889003698">
                                  <w:marLeft w:val="0"/>
                                  <w:marRight w:val="0"/>
                                  <w:marTop w:val="0"/>
                                  <w:marBottom w:val="0"/>
                                  <w:divBdr>
                                    <w:top w:val="none" w:sz="0" w:space="0" w:color="auto"/>
                                    <w:left w:val="none" w:sz="0" w:space="0" w:color="auto"/>
                                    <w:bottom w:val="none" w:sz="0" w:space="0" w:color="auto"/>
                                    <w:right w:val="none" w:sz="0" w:space="0" w:color="auto"/>
                                  </w:divBdr>
                                  <w:divsChild>
                                    <w:div w:id="748035863">
                                      <w:marLeft w:val="0"/>
                                      <w:marRight w:val="0"/>
                                      <w:marTop w:val="0"/>
                                      <w:marBottom w:val="0"/>
                                      <w:divBdr>
                                        <w:top w:val="none" w:sz="0" w:space="0" w:color="auto"/>
                                        <w:left w:val="none" w:sz="0" w:space="0" w:color="auto"/>
                                        <w:bottom w:val="none" w:sz="0" w:space="0" w:color="auto"/>
                                        <w:right w:val="none" w:sz="0" w:space="0" w:color="auto"/>
                                      </w:divBdr>
                                    </w:div>
                                  </w:divsChild>
                                </w:div>
                                <w:div w:id="29032563">
                                  <w:marLeft w:val="0"/>
                                  <w:marRight w:val="0"/>
                                  <w:marTop w:val="0"/>
                                  <w:marBottom w:val="0"/>
                                  <w:divBdr>
                                    <w:top w:val="none" w:sz="0" w:space="0" w:color="auto"/>
                                    <w:left w:val="none" w:sz="0" w:space="0" w:color="auto"/>
                                    <w:bottom w:val="none" w:sz="0" w:space="0" w:color="auto"/>
                                    <w:right w:val="none" w:sz="0" w:space="0" w:color="auto"/>
                                  </w:divBdr>
                                  <w:divsChild>
                                    <w:div w:id="658465178">
                                      <w:marLeft w:val="0"/>
                                      <w:marRight w:val="0"/>
                                      <w:marTop w:val="0"/>
                                      <w:marBottom w:val="0"/>
                                      <w:divBdr>
                                        <w:top w:val="none" w:sz="0" w:space="0" w:color="auto"/>
                                        <w:left w:val="none" w:sz="0" w:space="0" w:color="auto"/>
                                        <w:bottom w:val="none" w:sz="0" w:space="0" w:color="auto"/>
                                        <w:right w:val="none" w:sz="0" w:space="0" w:color="auto"/>
                                      </w:divBdr>
                                    </w:div>
                                  </w:divsChild>
                                </w:div>
                                <w:div w:id="574702197">
                                  <w:marLeft w:val="0"/>
                                  <w:marRight w:val="0"/>
                                  <w:marTop w:val="0"/>
                                  <w:marBottom w:val="0"/>
                                  <w:divBdr>
                                    <w:top w:val="none" w:sz="0" w:space="0" w:color="auto"/>
                                    <w:left w:val="none" w:sz="0" w:space="0" w:color="auto"/>
                                    <w:bottom w:val="none" w:sz="0" w:space="0" w:color="auto"/>
                                    <w:right w:val="none" w:sz="0" w:space="0" w:color="auto"/>
                                  </w:divBdr>
                                  <w:divsChild>
                                    <w:div w:id="1095709764">
                                      <w:marLeft w:val="0"/>
                                      <w:marRight w:val="0"/>
                                      <w:marTop w:val="0"/>
                                      <w:marBottom w:val="0"/>
                                      <w:divBdr>
                                        <w:top w:val="none" w:sz="0" w:space="0" w:color="auto"/>
                                        <w:left w:val="none" w:sz="0" w:space="0" w:color="auto"/>
                                        <w:bottom w:val="none" w:sz="0" w:space="0" w:color="auto"/>
                                        <w:right w:val="none" w:sz="0" w:space="0" w:color="auto"/>
                                      </w:divBdr>
                                    </w:div>
                                  </w:divsChild>
                                </w:div>
                                <w:div w:id="1479570924">
                                  <w:marLeft w:val="0"/>
                                  <w:marRight w:val="0"/>
                                  <w:marTop w:val="0"/>
                                  <w:marBottom w:val="0"/>
                                  <w:divBdr>
                                    <w:top w:val="none" w:sz="0" w:space="0" w:color="auto"/>
                                    <w:left w:val="none" w:sz="0" w:space="0" w:color="auto"/>
                                    <w:bottom w:val="none" w:sz="0" w:space="0" w:color="auto"/>
                                    <w:right w:val="none" w:sz="0" w:space="0" w:color="auto"/>
                                  </w:divBdr>
                                  <w:divsChild>
                                    <w:div w:id="378168106">
                                      <w:marLeft w:val="0"/>
                                      <w:marRight w:val="0"/>
                                      <w:marTop w:val="0"/>
                                      <w:marBottom w:val="0"/>
                                      <w:divBdr>
                                        <w:top w:val="none" w:sz="0" w:space="0" w:color="auto"/>
                                        <w:left w:val="none" w:sz="0" w:space="0" w:color="auto"/>
                                        <w:bottom w:val="none" w:sz="0" w:space="0" w:color="auto"/>
                                        <w:right w:val="none" w:sz="0" w:space="0" w:color="auto"/>
                                      </w:divBdr>
                                    </w:div>
                                  </w:divsChild>
                                </w:div>
                                <w:div w:id="759563731">
                                  <w:marLeft w:val="0"/>
                                  <w:marRight w:val="0"/>
                                  <w:marTop w:val="0"/>
                                  <w:marBottom w:val="0"/>
                                  <w:divBdr>
                                    <w:top w:val="none" w:sz="0" w:space="0" w:color="auto"/>
                                    <w:left w:val="none" w:sz="0" w:space="0" w:color="auto"/>
                                    <w:bottom w:val="none" w:sz="0" w:space="0" w:color="auto"/>
                                    <w:right w:val="none" w:sz="0" w:space="0" w:color="auto"/>
                                  </w:divBdr>
                                  <w:divsChild>
                                    <w:div w:id="245578053">
                                      <w:marLeft w:val="0"/>
                                      <w:marRight w:val="0"/>
                                      <w:marTop w:val="0"/>
                                      <w:marBottom w:val="0"/>
                                      <w:divBdr>
                                        <w:top w:val="none" w:sz="0" w:space="0" w:color="auto"/>
                                        <w:left w:val="none" w:sz="0" w:space="0" w:color="auto"/>
                                        <w:bottom w:val="none" w:sz="0" w:space="0" w:color="auto"/>
                                        <w:right w:val="none" w:sz="0" w:space="0" w:color="auto"/>
                                      </w:divBdr>
                                    </w:div>
                                  </w:divsChild>
                                </w:div>
                                <w:div w:id="727194324">
                                  <w:marLeft w:val="0"/>
                                  <w:marRight w:val="0"/>
                                  <w:marTop w:val="0"/>
                                  <w:marBottom w:val="0"/>
                                  <w:divBdr>
                                    <w:top w:val="none" w:sz="0" w:space="0" w:color="auto"/>
                                    <w:left w:val="none" w:sz="0" w:space="0" w:color="auto"/>
                                    <w:bottom w:val="none" w:sz="0" w:space="0" w:color="auto"/>
                                    <w:right w:val="none" w:sz="0" w:space="0" w:color="auto"/>
                                  </w:divBdr>
                                  <w:divsChild>
                                    <w:div w:id="1782600831">
                                      <w:marLeft w:val="0"/>
                                      <w:marRight w:val="0"/>
                                      <w:marTop w:val="0"/>
                                      <w:marBottom w:val="0"/>
                                      <w:divBdr>
                                        <w:top w:val="none" w:sz="0" w:space="0" w:color="auto"/>
                                        <w:left w:val="none" w:sz="0" w:space="0" w:color="auto"/>
                                        <w:bottom w:val="none" w:sz="0" w:space="0" w:color="auto"/>
                                        <w:right w:val="none" w:sz="0" w:space="0" w:color="auto"/>
                                      </w:divBdr>
                                    </w:div>
                                  </w:divsChild>
                                </w:div>
                                <w:div w:id="875848683">
                                  <w:marLeft w:val="0"/>
                                  <w:marRight w:val="0"/>
                                  <w:marTop w:val="0"/>
                                  <w:marBottom w:val="0"/>
                                  <w:divBdr>
                                    <w:top w:val="none" w:sz="0" w:space="0" w:color="auto"/>
                                    <w:left w:val="none" w:sz="0" w:space="0" w:color="auto"/>
                                    <w:bottom w:val="none" w:sz="0" w:space="0" w:color="auto"/>
                                    <w:right w:val="none" w:sz="0" w:space="0" w:color="auto"/>
                                  </w:divBdr>
                                  <w:divsChild>
                                    <w:div w:id="1430158489">
                                      <w:marLeft w:val="0"/>
                                      <w:marRight w:val="0"/>
                                      <w:marTop w:val="0"/>
                                      <w:marBottom w:val="0"/>
                                      <w:divBdr>
                                        <w:top w:val="none" w:sz="0" w:space="0" w:color="auto"/>
                                        <w:left w:val="none" w:sz="0" w:space="0" w:color="auto"/>
                                        <w:bottom w:val="none" w:sz="0" w:space="0" w:color="auto"/>
                                        <w:right w:val="none" w:sz="0" w:space="0" w:color="auto"/>
                                      </w:divBdr>
                                    </w:div>
                                  </w:divsChild>
                                </w:div>
                                <w:div w:id="1602180651">
                                  <w:marLeft w:val="0"/>
                                  <w:marRight w:val="0"/>
                                  <w:marTop w:val="0"/>
                                  <w:marBottom w:val="0"/>
                                  <w:divBdr>
                                    <w:top w:val="none" w:sz="0" w:space="0" w:color="auto"/>
                                    <w:left w:val="none" w:sz="0" w:space="0" w:color="auto"/>
                                    <w:bottom w:val="none" w:sz="0" w:space="0" w:color="auto"/>
                                    <w:right w:val="none" w:sz="0" w:space="0" w:color="auto"/>
                                  </w:divBdr>
                                </w:div>
                                <w:div w:id="1239637495">
                                  <w:marLeft w:val="0"/>
                                  <w:marRight w:val="0"/>
                                  <w:marTop w:val="0"/>
                                  <w:marBottom w:val="0"/>
                                  <w:divBdr>
                                    <w:top w:val="none" w:sz="0" w:space="0" w:color="auto"/>
                                    <w:left w:val="none" w:sz="0" w:space="0" w:color="auto"/>
                                    <w:bottom w:val="none" w:sz="0" w:space="0" w:color="auto"/>
                                    <w:right w:val="none" w:sz="0" w:space="0" w:color="auto"/>
                                  </w:divBdr>
                                </w:div>
                                <w:div w:id="1630554767">
                                  <w:marLeft w:val="0"/>
                                  <w:marRight w:val="0"/>
                                  <w:marTop w:val="0"/>
                                  <w:marBottom w:val="0"/>
                                  <w:divBdr>
                                    <w:top w:val="none" w:sz="0" w:space="0" w:color="auto"/>
                                    <w:left w:val="none" w:sz="0" w:space="0" w:color="auto"/>
                                    <w:bottom w:val="none" w:sz="0" w:space="0" w:color="auto"/>
                                    <w:right w:val="none" w:sz="0" w:space="0" w:color="auto"/>
                                  </w:divBdr>
                                </w:div>
                                <w:div w:id="1660229132">
                                  <w:marLeft w:val="0"/>
                                  <w:marRight w:val="0"/>
                                  <w:marTop w:val="0"/>
                                  <w:marBottom w:val="0"/>
                                  <w:divBdr>
                                    <w:top w:val="none" w:sz="0" w:space="0" w:color="auto"/>
                                    <w:left w:val="none" w:sz="0" w:space="0" w:color="auto"/>
                                    <w:bottom w:val="none" w:sz="0" w:space="0" w:color="auto"/>
                                    <w:right w:val="none" w:sz="0" w:space="0" w:color="auto"/>
                                  </w:divBdr>
                                </w:div>
                                <w:div w:id="1651783100">
                                  <w:marLeft w:val="0"/>
                                  <w:marRight w:val="0"/>
                                  <w:marTop w:val="0"/>
                                  <w:marBottom w:val="0"/>
                                  <w:divBdr>
                                    <w:top w:val="none" w:sz="0" w:space="0" w:color="auto"/>
                                    <w:left w:val="none" w:sz="0" w:space="0" w:color="auto"/>
                                    <w:bottom w:val="none" w:sz="0" w:space="0" w:color="auto"/>
                                    <w:right w:val="none" w:sz="0" w:space="0" w:color="auto"/>
                                  </w:divBdr>
                                </w:div>
                                <w:div w:id="102845078">
                                  <w:marLeft w:val="0"/>
                                  <w:marRight w:val="0"/>
                                  <w:marTop w:val="0"/>
                                  <w:marBottom w:val="0"/>
                                  <w:divBdr>
                                    <w:top w:val="none" w:sz="0" w:space="0" w:color="auto"/>
                                    <w:left w:val="none" w:sz="0" w:space="0" w:color="auto"/>
                                    <w:bottom w:val="none" w:sz="0" w:space="0" w:color="auto"/>
                                    <w:right w:val="none" w:sz="0" w:space="0" w:color="auto"/>
                                  </w:divBdr>
                                </w:div>
                                <w:div w:id="2104454844">
                                  <w:marLeft w:val="0"/>
                                  <w:marRight w:val="0"/>
                                  <w:marTop w:val="0"/>
                                  <w:marBottom w:val="0"/>
                                  <w:divBdr>
                                    <w:top w:val="none" w:sz="0" w:space="0" w:color="auto"/>
                                    <w:left w:val="none" w:sz="0" w:space="0" w:color="auto"/>
                                    <w:bottom w:val="none" w:sz="0" w:space="0" w:color="auto"/>
                                    <w:right w:val="none" w:sz="0" w:space="0" w:color="auto"/>
                                  </w:divBdr>
                                </w:div>
                                <w:div w:id="1145969340">
                                  <w:marLeft w:val="0"/>
                                  <w:marRight w:val="0"/>
                                  <w:marTop w:val="0"/>
                                  <w:marBottom w:val="0"/>
                                  <w:divBdr>
                                    <w:top w:val="none" w:sz="0" w:space="0" w:color="auto"/>
                                    <w:left w:val="none" w:sz="0" w:space="0" w:color="auto"/>
                                    <w:bottom w:val="none" w:sz="0" w:space="0" w:color="auto"/>
                                    <w:right w:val="none" w:sz="0" w:space="0" w:color="auto"/>
                                  </w:divBdr>
                                </w:div>
                                <w:div w:id="727269947">
                                  <w:marLeft w:val="0"/>
                                  <w:marRight w:val="0"/>
                                  <w:marTop w:val="0"/>
                                  <w:marBottom w:val="0"/>
                                  <w:divBdr>
                                    <w:top w:val="none" w:sz="0" w:space="0" w:color="auto"/>
                                    <w:left w:val="none" w:sz="0" w:space="0" w:color="auto"/>
                                    <w:bottom w:val="none" w:sz="0" w:space="0" w:color="auto"/>
                                    <w:right w:val="none" w:sz="0" w:space="0" w:color="auto"/>
                                  </w:divBdr>
                                </w:div>
                                <w:div w:id="1634943286">
                                  <w:marLeft w:val="0"/>
                                  <w:marRight w:val="0"/>
                                  <w:marTop w:val="0"/>
                                  <w:marBottom w:val="0"/>
                                  <w:divBdr>
                                    <w:top w:val="none" w:sz="0" w:space="0" w:color="auto"/>
                                    <w:left w:val="none" w:sz="0" w:space="0" w:color="auto"/>
                                    <w:bottom w:val="none" w:sz="0" w:space="0" w:color="auto"/>
                                    <w:right w:val="none" w:sz="0" w:space="0" w:color="auto"/>
                                  </w:divBdr>
                                </w:div>
                                <w:div w:id="1100295693">
                                  <w:marLeft w:val="0"/>
                                  <w:marRight w:val="0"/>
                                  <w:marTop w:val="0"/>
                                  <w:marBottom w:val="0"/>
                                  <w:divBdr>
                                    <w:top w:val="none" w:sz="0" w:space="0" w:color="auto"/>
                                    <w:left w:val="none" w:sz="0" w:space="0" w:color="auto"/>
                                    <w:bottom w:val="none" w:sz="0" w:space="0" w:color="auto"/>
                                    <w:right w:val="none" w:sz="0" w:space="0" w:color="auto"/>
                                  </w:divBdr>
                                </w:div>
                                <w:div w:id="1074662918">
                                  <w:marLeft w:val="0"/>
                                  <w:marRight w:val="0"/>
                                  <w:marTop w:val="0"/>
                                  <w:marBottom w:val="0"/>
                                  <w:divBdr>
                                    <w:top w:val="none" w:sz="0" w:space="0" w:color="auto"/>
                                    <w:left w:val="none" w:sz="0" w:space="0" w:color="auto"/>
                                    <w:bottom w:val="none" w:sz="0" w:space="0" w:color="auto"/>
                                    <w:right w:val="none" w:sz="0" w:space="0" w:color="auto"/>
                                  </w:divBdr>
                                </w:div>
                                <w:div w:id="2035691071">
                                  <w:marLeft w:val="0"/>
                                  <w:marRight w:val="0"/>
                                  <w:marTop w:val="0"/>
                                  <w:marBottom w:val="0"/>
                                  <w:divBdr>
                                    <w:top w:val="none" w:sz="0" w:space="0" w:color="auto"/>
                                    <w:left w:val="none" w:sz="0" w:space="0" w:color="auto"/>
                                    <w:bottom w:val="none" w:sz="0" w:space="0" w:color="auto"/>
                                    <w:right w:val="none" w:sz="0" w:space="0" w:color="auto"/>
                                  </w:divBdr>
                                </w:div>
                                <w:div w:id="705788696">
                                  <w:marLeft w:val="0"/>
                                  <w:marRight w:val="0"/>
                                  <w:marTop w:val="0"/>
                                  <w:marBottom w:val="0"/>
                                  <w:divBdr>
                                    <w:top w:val="none" w:sz="0" w:space="0" w:color="auto"/>
                                    <w:left w:val="none" w:sz="0" w:space="0" w:color="auto"/>
                                    <w:bottom w:val="none" w:sz="0" w:space="0" w:color="auto"/>
                                    <w:right w:val="none" w:sz="0" w:space="0" w:color="auto"/>
                                  </w:divBdr>
                                </w:div>
                                <w:div w:id="1892836859">
                                  <w:marLeft w:val="0"/>
                                  <w:marRight w:val="0"/>
                                  <w:marTop w:val="0"/>
                                  <w:marBottom w:val="0"/>
                                  <w:divBdr>
                                    <w:top w:val="none" w:sz="0" w:space="0" w:color="auto"/>
                                    <w:left w:val="none" w:sz="0" w:space="0" w:color="auto"/>
                                    <w:bottom w:val="none" w:sz="0" w:space="0" w:color="auto"/>
                                    <w:right w:val="none" w:sz="0" w:space="0" w:color="auto"/>
                                  </w:divBdr>
                                </w:div>
                                <w:div w:id="2022580944">
                                  <w:marLeft w:val="0"/>
                                  <w:marRight w:val="0"/>
                                  <w:marTop w:val="0"/>
                                  <w:marBottom w:val="0"/>
                                  <w:divBdr>
                                    <w:top w:val="none" w:sz="0" w:space="0" w:color="auto"/>
                                    <w:left w:val="none" w:sz="0" w:space="0" w:color="auto"/>
                                    <w:bottom w:val="none" w:sz="0" w:space="0" w:color="auto"/>
                                    <w:right w:val="none" w:sz="0" w:space="0" w:color="auto"/>
                                  </w:divBdr>
                                </w:div>
                                <w:div w:id="676927291">
                                  <w:marLeft w:val="0"/>
                                  <w:marRight w:val="0"/>
                                  <w:marTop w:val="0"/>
                                  <w:marBottom w:val="0"/>
                                  <w:divBdr>
                                    <w:top w:val="none" w:sz="0" w:space="0" w:color="auto"/>
                                    <w:left w:val="none" w:sz="0" w:space="0" w:color="auto"/>
                                    <w:bottom w:val="none" w:sz="0" w:space="0" w:color="auto"/>
                                    <w:right w:val="none" w:sz="0" w:space="0" w:color="auto"/>
                                  </w:divBdr>
                                </w:div>
                                <w:div w:id="849024775">
                                  <w:marLeft w:val="0"/>
                                  <w:marRight w:val="0"/>
                                  <w:marTop w:val="0"/>
                                  <w:marBottom w:val="0"/>
                                  <w:divBdr>
                                    <w:top w:val="none" w:sz="0" w:space="0" w:color="auto"/>
                                    <w:left w:val="none" w:sz="0" w:space="0" w:color="auto"/>
                                    <w:bottom w:val="none" w:sz="0" w:space="0" w:color="auto"/>
                                    <w:right w:val="none" w:sz="0" w:space="0" w:color="auto"/>
                                  </w:divBdr>
                                </w:div>
                                <w:div w:id="17866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838096">
                      <w:marLeft w:val="0"/>
                      <w:marRight w:val="0"/>
                      <w:marTop w:val="0"/>
                      <w:marBottom w:val="0"/>
                      <w:divBdr>
                        <w:top w:val="none" w:sz="0" w:space="0" w:color="auto"/>
                        <w:left w:val="none" w:sz="0" w:space="0" w:color="auto"/>
                        <w:bottom w:val="none" w:sz="0" w:space="0" w:color="auto"/>
                        <w:right w:val="none" w:sz="0" w:space="0" w:color="auto"/>
                      </w:divBdr>
                      <w:divsChild>
                        <w:div w:id="1239828345">
                          <w:marLeft w:val="0"/>
                          <w:marRight w:val="0"/>
                          <w:marTop w:val="0"/>
                          <w:marBottom w:val="0"/>
                          <w:divBdr>
                            <w:top w:val="none" w:sz="0" w:space="0" w:color="auto"/>
                            <w:left w:val="none" w:sz="0" w:space="0" w:color="auto"/>
                            <w:bottom w:val="none" w:sz="0" w:space="0" w:color="auto"/>
                            <w:right w:val="none" w:sz="0" w:space="0" w:color="auto"/>
                          </w:divBdr>
                          <w:divsChild>
                            <w:div w:id="266041948">
                              <w:marLeft w:val="0"/>
                              <w:marRight w:val="0"/>
                              <w:marTop w:val="0"/>
                              <w:marBottom w:val="0"/>
                              <w:divBdr>
                                <w:top w:val="none" w:sz="0" w:space="0" w:color="auto"/>
                                <w:left w:val="none" w:sz="0" w:space="0" w:color="auto"/>
                                <w:bottom w:val="none" w:sz="0" w:space="0" w:color="auto"/>
                                <w:right w:val="none" w:sz="0" w:space="0" w:color="auto"/>
                              </w:divBdr>
                              <w:divsChild>
                                <w:div w:id="1547520720">
                                  <w:marLeft w:val="0"/>
                                  <w:marRight w:val="0"/>
                                  <w:marTop w:val="0"/>
                                  <w:marBottom w:val="0"/>
                                  <w:divBdr>
                                    <w:top w:val="none" w:sz="0" w:space="0" w:color="auto"/>
                                    <w:left w:val="none" w:sz="0" w:space="0" w:color="auto"/>
                                    <w:bottom w:val="none" w:sz="0" w:space="0" w:color="auto"/>
                                    <w:right w:val="none" w:sz="0" w:space="0" w:color="auto"/>
                                  </w:divBdr>
                                </w:div>
                                <w:div w:id="1012298370">
                                  <w:marLeft w:val="0"/>
                                  <w:marRight w:val="0"/>
                                  <w:marTop w:val="0"/>
                                  <w:marBottom w:val="0"/>
                                  <w:divBdr>
                                    <w:top w:val="none" w:sz="0" w:space="0" w:color="auto"/>
                                    <w:left w:val="none" w:sz="0" w:space="0" w:color="auto"/>
                                    <w:bottom w:val="none" w:sz="0" w:space="0" w:color="auto"/>
                                    <w:right w:val="none" w:sz="0" w:space="0" w:color="auto"/>
                                  </w:divBdr>
                                </w:div>
                                <w:div w:id="6685983">
                                  <w:marLeft w:val="0"/>
                                  <w:marRight w:val="0"/>
                                  <w:marTop w:val="0"/>
                                  <w:marBottom w:val="0"/>
                                  <w:divBdr>
                                    <w:top w:val="none" w:sz="0" w:space="0" w:color="auto"/>
                                    <w:left w:val="none" w:sz="0" w:space="0" w:color="auto"/>
                                    <w:bottom w:val="none" w:sz="0" w:space="0" w:color="auto"/>
                                    <w:right w:val="none" w:sz="0" w:space="0" w:color="auto"/>
                                  </w:divBdr>
                                </w:div>
                                <w:div w:id="1872835970">
                                  <w:marLeft w:val="0"/>
                                  <w:marRight w:val="0"/>
                                  <w:marTop w:val="0"/>
                                  <w:marBottom w:val="0"/>
                                  <w:divBdr>
                                    <w:top w:val="none" w:sz="0" w:space="0" w:color="auto"/>
                                    <w:left w:val="none" w:sz="0" w:space="0" w:color="auto"/>
                                    <w:bottom w:val="none" w:sz="0" w:space="0" w:color="auto"/>
                                    <w:right w:val="none" w:sz="0" w:space="0" w:color="auto"/>
                                  </w:divBdr>
                                </w:div>
                                <w:div w:id="1334524723">
                                  <w:marLeft w:val="0"/>
                                  <w:marRight w:val="0"/>
                                  <w:marTop w:val="0"/>
                                  <w:marBottom w:val="0"/>
                                  <w:divBdr>
                                    <w:top w:val="none" w:sz="0" w:space="0" w:color="auto"/>
                                    <w:left w:val="none" w:sz="0" w:space="0" w:color="auto"/>
                                    <w:bottom w:val="none" w:sz="0" w:space="0" w:color="auto"/>
                                    <w:right w:val="none" w:sz="0" w:space="0" w:color="auto"/>
                                  </w:divBdr>
                                </w:div>
                                <w:div w:id="443234304">
                                  <w:marLeft w:val="0"/>
                                  <w:marRight w:val="0"/>
                                  <w:marTop w:val="0"/>
                                  <w:marBottom w:val="0"/>
                                  <w:divBdr>
                                    <w:top w:val="none" w:sz="0" w:space="0" w:color="auto"/>
                                    <w:left w:val="none" w:sz="0" w:space="0" w:color="auto"/>
                                    <w:bottom w:val="none" w:sz="0" w:space="0" w:color="auto"/>
                                    <w:right w:val="none" w:sz="0" w:space="0" w:color="auto"/>
                                  </w:divBdr>
                                </w:div>
                                <w:div w:id="2053383622">
                                  <w:marLeft w:val="0"/>
                                  <w:marRight w:val="0"/>
                                  <w:marTop w:val="0"/>
                                  <w:marBottom w:val="0"/>
                                  <w:divBdr>
                                    <w:top w:val="none" w:sz="0" w:space="0" w:color="auto"/>
                                    <w:left w:val="none" w:sz="0" w:space="0" w:color="auto"/>
                                    <w:bottom w:val="none" w:sz="0" w:space="0" w:color="auto"/>
                                    <w:right w:val="none" w:sz="0" w:space="0" w:color="auto"/>
                                  </w:divBdr>
                                </w:div>
                                <w:div w:id="1927808483">
                                  <w:marLeft w:val="0"/>
                                  <w:marRight w:val="0"/>
                                  <w:marTop w:val="0"/>
                                  <w:marBottom w:val="0"/>
                                  <w:divBdr>
                                    <w:top w:val="none" w:sz="0" w:space="0" w:color="auto"/>
                                    <w:left w:val="none" w:sz="0" w:space="0" w:color="auto"/>
                                    <w:bottom w:val="none" w:sz="0" w:space="0" w:color="auto"/>
                                    <w:right w:val="none" w:sz="0" w:space="0" w:color="auto"/>
                                  </w:divBdr>
                                  <w:divsChild>
                                    <w:div w:id="778571603">
                                      <w:marLeft w:val="0"/>
                                      <w:marRight w:val="0"/>
                                      <w:marTop w:val="0"/>
                                      <w:marBottom w:val="0"/>
                                      <w:divBdr>
                                        <w:top w:val="none" w:sz="0" w:space="0" w:color="auto"/>
                                        <w:left w:val="none" w:sz="0" w:space="0" w:color="auto"/>
                                        <w:bottom w:val="none" w:sz="0" w:space="0" w:color="auto"/>
                                        <w:right w:val="none" w:sz="0" w:space="0" w:color="auto"/>
                                      </w:divBdr>
                                    </w:div>
                                  </w:divsChild>
                                </w:div>
                                <w:div w:id="623001569">
                                  <w:marLeft w:val="0"/>
                                  <w:marRight w:val="0"/>
                                  <w:marTop w:val="0"/>
                                  <w:marBottom w:val="0"/>
                                  <w:divBdr>
                                    <w:top w:val="none" w:sz="0" w:space="0" w:color="auto"/>
                                    <w:left w:val="none" w:sz="0" w:space="0" w:color="auto"/>
                                    <w:bottom w:val="none" w:sz="0" w:space="0" w:color="auto"/>
                                    <w:right w:val="none" w:sz="0" w:space="0" w:color="auto"/>
                                  </w:divBdr>
                                  <w:divsChild>
                                    <w:div w:id="1705447420">
                                      <w:marLeft w:val="0"/>
                                      <w:marRight w:val="0"/>
                                      <w:marTop w:val="0"/>
                                      <w:marBottom w:val="0"/>
                                      <w:divBdr>
                                        <w:top w:val="none" w:sz="0" w:space="0" w:color="auto"/>
                                        <w:left w:val="none" w:sz="0" w:space="0" w:color="auto"/>
                                        <w:bottom w:val="none" w:sz="0" w:space="0" w:color="auto"/>
                                        <w:right w:val="none" w:sz="0" w:space="0" w:color="auto"/>
                                      </w:divBdr>
                                    </w:div>
                                    <w:div w:id="1272084533">
                                      <w:marLeft w:val="0"/>
                                      <w:marRight w:val="0"/>
                                      <w:marTop w:val="0"/>
                                      <w:marBottom w:val="0"/>
                                      <w:divBdr>
                                        <w:top w:val="none" w:sz="0" w:space="0" w:color="auto"/>
                                        <w:left w:val="none" w:sz="0" w:space="0" w:color="auto"/>
                                        <w:bottom w:val="none" w:sz="0" w:space="0" w:color="auto"/>
                                        <w:right w:val="none" w:sz="0" w:space="0" w:color="auto"/>
                                      </w:divBdr>
                                    </w:div>
                                    <w:div w:id="870529342">
                                      <w:marLeft w:val="0"/>
                                      <w:marRight w:val="0"/>
                                      <w:marTop w:val="0"/>
                                      <w:marBottom w:val="0"/>
                                      <w:divBdr>
                                        <w:top w:val="none" w:sz="0" w:space="0" w:color="auto"/>
                                        <w:left w:val="none" w:sz="0" w:space="0" w:color="auto"/>
                                        <w:bottom w:val="none" w:sz="0" w:space="0" w:color="auto"/>
                                        <w:right w:val="none" w:sz="0" w:space="0" w:color="auto"/>
                                      </w:divBdr>
                                    </w:div>
                                  </w:divsChild>
                                </w:div>
                                <w:div w:id="1711607497">
                                  <w:marLeft w:val="0"/>
                                  <w:marRight w:val="0"/>
                                  <w:marTop w:val="0"/>
                                  <w:marBottom w:val="0"/>
                                  <w:divBdr>
                                    <w:top w:val="none" w:sz="0" w:space="0" w:color="auto"/>
                                    <w:left w:val="none" w:sz="0" w:space="0" w:color="auto"/>
                                    <w:bottom w:val="none" w:sz="0" w:space="0" w:color="auto"/>
                                    <w:right w:val="none" w:sz="0" w:space="0" w:color="auto"/>
                                  </w:divBdr>
                                  <w:divsChild>
                                    <w:div w:id="668404525">
                                      <w:marLeft w:val="0"/>
                                      <w:marRight w:val="0"/>
                                      <w:marTop w:val="0"/>
                                      <w:marBottom w:val="0"/>
                                      <w:divBdr>
                                        <w:top w:val="none" w:sz="0" w:space="0" w:color="auto"/>
                                        <w:left w:val="none" w:sz="0" w:space="0" w:color="auto"/>
                                        <w:bottom w:val="none" w:sz="0" w:space="0" w:color="auto"/>
                                        <w:right w:val="none" w:sz="0" w:space="0" w:color="auto"/>
                                      </w:divBdr>
                                    </w:div>
                                    <w:div w:id="1438871042">
                                      <w:marLeft w:val="0"/>
                                      <w:marRight w:val="0"/>
                                      <w:marTop w:val="0"/>
                                      <w:marBottom w:val="0"/>
                                      <w:divBdr>
                                        <w:top w:val="none" w:sz="0" w:space="0" w:color="auto"/>
                                        <w:left w:val="none" w:sz="0" w:space="0" w:color="auto"/>
                                        <w:bottom w:val="none" w:sz="0" w:space="0" w:color="auto"/>
                                        <w:right w:val="none" w:sz="0" w:space="0" w:color="auto"/>
                                      </w:divBdr>
                                    </w:div>
                                  </w:divsChild>
                                </w:div>
                                <w:div w:id="1675956308">
                                  <w:marLeft w:val="0"/>
                                  <w:marRight w:val="0"/>
                                  <w:marTop w:val="0"/>
                                  <w:marBottom w:val="0"/>
                                  <w:divBdr>
                                    <w:top w:val="none" w:sz="0" w:space="0" w:color="auto"/>
                                    <w:left w:val="none" w:sz="0" w:space="0" w:color="auto"/>
                                    <w:bottom w:val="none" w:sz="0" w:space="0" w:color="auto"/>
                                    <w:right w:val="none" w:sz="0" w:space="0" w:color="auto"/>
                                  </w:divBdr>
                                  <w:divsChild>
                                    <w:div w:id="1299384613">
                                      <w:marLeft w:val="0"/>
                                      <w:marRight w:val="0"/>
                                      <w:marTop w:val="0"/>
                                      <w:marBottom w:val="0"/>
                                      <w:divBdr>
                                        <w:top w:val="none" w:sz="0" w:space="0" w:color="auto"/>
                                        <w:left w:val="none" w:sz="0" w:space="0" w:color="auto"/>
                                        <w:bottom w:val="none" w:sz="0" w:space="0" w:color="auto"/>
                                        <w:right w:val="none" w:sz="0" w:space="0" w:color="auto"/>
                                      </w:divBdr>
                                    </w:div>
                                  </w:divsChild>
                                </w:div>
                                <w:div w:id="1692415831">
                                  <w:marLeft w:val="0"/>
                                  <w:marRight w:val="0"/>
                                  <w:marTop w:val="0"/>
                                  <w:marBottom w:val="0"/>
                                  <w:divBdr>
                                    <w:top w:val="none" w:sz="0" w:space="0" w:color="auto"/>
                                    <w:left w:val="none" w:sz="0" w:space="0" w:color="auto"/>
                                    <w:bottom w:val="none" w:sz="0" w:space="0" w:color="auto"/>
                                    <w:right w:val="none" w:sz="0" w:space="0" w:color="auto"/>
                                  </w:divBdr>
                                  <w:divsChild>
                                    <w:div w:id="39329169">
                                      <w:marLeft w:val="0"/>
                                      <w:marRight w:val="0"/>
                                      <w:marTop w:val="0"/>
                                      <w:marBottom w:val="0"/>
                                      <w:divBdr>
                                        <w:top w:val="none" w:sz="0" w:space="0" w:color="auto"/>
                                        <w:left w:val="none" w:sz="0" w:space="0" w:color="auto"/>
                                        <w:bottom w:val="none" w:sz="0" w:space="0" w:color="auto"/>
                                        <w:right w:val="none" w:sz="0" w:space="0" w:color="auto"/>
                                      </w:divBdr>
                                    </w:div>
                                  </w:divsChild>
                                </w:div>
                                <w:div w:id="396586385">
                                  <w:marLeft w:val="0"/>
                                  <w:marRight w:val="0"/>
                                  <w:marTop w:val="0"/>
                                  <w:marBottom w:val="0"/>
                                  <w:divBdr>
                                    <w:top w:val="none" w:sz="0" w:space="0" w:color="auto"/>
                                    <w:left w:val="none" w:sz="0" w:space="0" w:color="auto"/>
                                    <w:bottom w:val="none" w:sz="0" w:space="0" w:color="auto"/>
                                    <w:right w:val="none" w:sz="0" w:space="0" w:color="auto"/>
                                  </w:divBdr>
                                  <w:divsChild>
                                    <w:div w:id="782380012">
                                      <w:marLeft w:val="0"/>
                                      <w:marRight w:val="0"/>
                                      <w:marTop w:val="0"/>
                                      <w:marBottom w:val="0"/>
                                      <w:divBdr>
                                        <w:top w:val="none" w:sz="0" w:space="0" w:color="auto"/>
                                        <w:left w:val="none" w:sz="0" w:space="0" w:color="auto"/>
                                        <w:bottom w:val="none" w:sz="0" w:space="0" w:color="auto"/>
                                        <w:right w:val="none" w:sz="0" w:space="0" w:color="auto"/>
                                      </w:divBdr>
                                    </w:div>
                                  </w:divsChild>
                                </w:div>
                                <w:div w:id="249461668">
                                  <w:marLeft w:val="0"/>
                                  <w:marRight w:val="0"/>
                                  <w:marTop w:val="0"/>
                                  <w:marBottom w:val="0"/>
                                  <w:divBdr>
                                    <w:top w:val="none" w:sz="0" w:space="0" w:color="auto"/>
                                    <w:left w:val="none" w:sz="0" w:space="0" w:color="auto"/>
                                    <w:bottom w:val="none" w:sz="0" w:space="0" w:color="auto"/>
                                    <w:right w:val="none" w:sz="0" w:space="0" w:color="auto"/>
                                  </w:divBdr>
                                  <w:divsChild>
                                    <w:div w:id="2010257003">
                                      <w:marLeft w:val="0"/>
                                      <w:marRight w:val="0"/>
                                      <w:marTop w:val="0"/>
                                      <w:marBottom w:val="0"/>
                                      <w:divBdr>
                                        <w:top w:val="none" w:sz="0" w:space="0" w:color="auto"/>
                                        <w:left w:val="none" w:sz="0" w:space="0" w:color="auto"/>
                                        <w:bottom w:val="none" w:sz="0" w:space="0" w:color="auto"/>
                                        <w:right w:val="none" w:sz="0" w:space="0" w:color="auto"/>
                                      </w:divBdr>
                                    </w:div>
                                  </w:divsChild>
                                </w:div>
                                <w:div w:id="193230986">
                                  <w:marLeft w:val="0"/>
                                  <w:marRight w:val="0"/>
                                  <w:marTop w:val="0"/>
                                  <w:marBottom w:val="0"/>
                                  <w:divBdr>
                                    <w:top w:val="none" w:sz="0" w:space="0" w:color="auto"/>
                                    <w:left w:val="none" w:sz="0" w:space="0" w:color="auto"/>
                                    <w:bottom w:val="none" w:sz="0" w:space="0" w:color="auto"/>
                                    <w:right w:val="none" w:sz="0" w:space="0" w:color="auto"/>
                                  </w:divBdr>
                                  <w:divsChild>
                                    <w:div w:id="1571232406">
                                      <w:marLeft w:val="0"/>
                                      <w:marRight w:val="0"/>
                                      <w:marTop w:val="0"/>
                                      <w:marBottom w:val="0"/>
                                      <w:divBdr>
                                        <w:top w:val="none" w:sz="0" w:space="0" w:color="auto"/>
                                        <w:left w:val="none" w:sz="0" w:space="0" w:color="auto"/>
                                        <w:bottom w:val="none" w:sz="0" w:space="0" w:color="auto"/>
                                        <w:right w:val="none" w:sz="0" w:space="0" w:color="auto"/>
                                      </w:divBdr>
                                    </w:div>
                                  </w:divsChild>
                                </w:div>
                                <w:div w:id="857306217">
                                  <w:marLeft w:val="0"/>
                                  <w:marRight w:val="0"/>
                                  <w:marTop w:val="0"/>
                                  <w:marBottom w:val="0"/>
                                  <w:divBdr>
                                    <w:top w:val="none" w:sz="0" w:space="0" w:color="auto"/>
                                    <w:left w:val="none" w:sz="0" w:space="0" w:color="auto"/>
                                    <w:bottom w:val="none" w:sz="0" w:space="0" w:color="auto"/>
                                    <w:right w:val="none" w:sz="0" w:space="0" w:color="auto"/>
                                  </w:divBdr>
                                  <w:divsChild>
                                    <w:div w:id="1879312416">
                                      <w:marLeft w:val="0"/>
                                      <w:marRight w:val="0"/>
                                      <w:marTop w:val="0"/>
                                      <w:marBottom w:val="0"/>
                                      <w:divBdr>
                                        <w:top w:val="none" w:sz="0" w:space="0" w:color="auto"/>
                                        <w:left w:val="none" w:sz="0" w:space="0" w:color="auto"/>
                                        <w:bottom w:val="none" w:sz="0" w:space="0" w:color="auto"/>
                                        <w:right w:val="none" w:sz="0" w:space="0" w:color="auto"/>
                                      </w:divBdr>
                                    </w:div>
                                  </w:divsChild>
                                </w:div>
                                <w:div w:id="2055502471">
                                  <w:marLeft w:val="0"/>
                                  <w:marRight w:val="0"/>
                                  <w:marTop w:val="0"/>
                                  <w:marBottom w:val="0"/>
                                  <w:divBdr>
                                    <w:top w:val="none" w:sz="0" w:space="0" w:color="auto"/>
                                    <w:left w:val="none" w:sz="0" w:space="0" w:color="auto"/>
                                    <w:bottom w:val="none" w:sz="0" w:space="0" w:color="auto"/>
                                    <w:right w:val="none" w:sz="0" w:space="0" w:color="auto"/>
                                  </w:divBdr>
                                  <w:divsChild>
                                    <w:div w:id="416483689">
                                      <w:marLeft w:val="0"/>
                                      <w:marRight w:val="0"/>
                                      <w:marTop w:val="0"/>
                                      <w:marBottom w:val="0"/>
                                      <w:divBdr>
                                        <w:top w:val="none" w:sz="0" w:space="0" w:color="auto"/>
                                        <w:left w:val="none" w:sz="0" w:space="0" w:color="auto"/>
                                        <w:bottom w:val="none" w:sz="0" w:space="0" w:color="auto"/>
                                        <w:right w:val="none" w:sz="0" w:space="0" w:color="auto"/>
                                      </w:divBdr>
                                    </w:div>
                                  </w:divsChild>
                                </w:div>
                                <w:div w:id="1422219224">
                                  <w:marLeft w:val="0"/>
                                  <w:marRight w:val="0"/>
                                  <w:marTop w:val="0"/>
                                  <w:marBottom w:val="0"/>
                                  <w:divBdr>
                                    <w:top w:val="none" w:sz="0" w:space="0" w:color="auto"/>
                                    <w:left w:val="none" w:sz="0" w:space="0" w:color="auto"/>
                                    <w:bottom w:val="none" w:sz="0" w:space="0" w:color="auto"/>
                                    <w:right w:val="none" w:sz="0" w:space="0" w:color="auto"/>
                                  </w:divBdr>
                                  <w:divsChild>
                                    <w:div w:id="924611894">
                                      <w:marLeft w:val="0"/>
                                      <w:marRight w:val="0"/>
                                      <w:marTop w:val="0"/>
                                      <w:marBottom w:val="0"/>
                                      <w:divBdr>
                                        <w:top w:val="none" w:sz="0" w:space="0" w:color="auto"/>
                                        <w:left w:val="none" w:sz="0" w:space="0" w:color="auto"/>
                                        <w:bottom w:val="none" w:sz="0" w:space="0" w:color="auto"/>
                                        <w:right w:val="none" w:sz="0" w:space="0" w:color="auto"/>
                                      </w:divBdr>
                                    </w:div>
                                  </w:divsChild>
                                </w:div>
                                <w:div w:id="2020814112">
                                  <w:marLeft w:val="0"/>
                                  <w:marRight w:val="0"/>
                                  <w:marTop w:val="0"/>
                                  <w:marBottom w:val="0"/>
                                  <w:divBdr>
                                    <w:top w:val="none" w:sz="0" w:space="0" w:color="auto"/>
                                    <w:left w:val="none" w:sz="0" w:space="0" w:color="auto"/>
                                    <w:bottom w:val="none" w:sz="0" w:space="0" w:color="auto"/>
                                    <w:right w:val="none" w:sz="0" w:space="0" w:color="auto"/>
                                  </w:divBdr>
                                  <w:divsChild>
                                    <w:div w:id="569115027">
                                      <w:marLeft w:val="0"/>
                                      <w:marRight w:val="0"/>
                                      <w:marTop w:val="0"/>
                                      <w:marBottom w:val="0"/>
                                      <w:divBdr>
                                        <w:top w:val="none" w:sz="0" w:space="0" w:color="auto"/>
                                        <w:left w:val="none" w:sz="0" w:space="0" w:color="auto"/>
                                        <w:bottom w:val="none" w:sz="0" w:space="0" w:color="auto"/>
                                        <w:right w:val="none" w:sz="0" w:space="0" w:color="auto"/>
                                      </w:divBdr>
                                    </w:div>
                                  </w:divsChild>
                                </w:div>
                                <w:div w:id="1308972441">
                                  <w:marLeft w:val="0"/>
                                  <w:marRight w:val="0"/>
                                  <w:marTop w:val="0"/>
                                  <w:marBottom w:val="0"/>
                                  <w:divBdr>
                                    <w:top w:val="none" w:sz="0" w:space="0" w:color="auto"/>
                                    <w:left w:val="none" w:sz="0" w:space="0" w:color="auto"/>
                                    <w:bottom w:val="none" w:sz="0" w:space="0" w:color="auto"/>
                                    <w:right w:val="none" w:sz="0" w:space="0" w:color="auto"/>
                                  </w:divBdr>
                                  <w:divsChild>
                                    <w:div w:id="1000504744">
                                      <w:marLeft w:val="0"/>
                                      <w:marRight w:val="0"/>
                                      <w:marTop w:val="0"/>
                                      <w:marBottom w:val="0"/>
                                      <w:divBdr>
                                        <w:top w:val="none" w:sz="0" w:space="0" w:color="auto"/>
                                        <w:left w:val="none" w:sz="0" w:space="0" w:color="auto"/>
                                        <w:bottom w:val="none" w:sz="0" w:space="0" w:color="auto"/>
                                        <w:right w:val="none" w:sz="0" w:space="0" w:color="auto"/>
                                      </w:divBdr>
                                    </w:div>
                                  </w:divsChild>
                                </w:div>
                                <w:div w:id="1521118222">
                                  <w:marLeft w:val="0"/>
                                  <w:marRight w:val="0"/>
                                  <w:marTop w:val="0"/>
                                  <w:marBottom w:val="0"/>
                                  <w:divBdr>
                                    <w:top w:val="none" w:sz="0" w:space="0" w:color="auto"/>
                                    <w:left w:val="none" w:sz="0" w:space="0" w:color="auto"/>
                                    <w:bottom w:val="none" w:sz="0" w:space="0" w:color="auto"/>
                                    <w:right w:val="none" w:sz="0" w:space="0" w:color="auto"/>
                                  </w:divBdr>
                                  <w:divsChild>
                                    <w:div w:id="1957059606">
                                      <w:marLeft w:val="0"/>
                                      <w:marRight w:val="0"/>
                                      <w:marTop w:val="0"/>
                                      <w:marBottom w:val="0"/>
                                      <w:divBdr>
                                        <w:top w:val="none" w:sz="0" w:space="0" w:color="auto"/>
                                        <w:left w:val="none" w:sz="0" w:space="0" w:color="auto"/>
                                        <w:bottom w:val="none" w:sz="0" w:space="0" w:color="auto"/>
                                        <w:right w:val="none" w:sz="0" w:space="0" w:color="auto"/>
                                      </w:divBdr>
                                    </w:div>
                                  </w:divsChild>
                                </w:div>
                                <w:div w:id="119498035">
                                  <w:marLeft w:val="0"/>
                                  <w:marRight w:val="0"/>
                                  <w:marTop w:val="0"/>
                                  <w:marBottom w:val="0"/>
                                  <w:divBdr>
                                    <w:top w:val="none" w:sz="0" w:space="0" w:color="auto"/>
                                    <w:left w:val="none" w:sz="0" w:space="0" w:color="auto"/>
                                    <w:bottom w:val="none" w:sz="0" w:space="0" w:color="auto"/>
                                    <w:right w:val="none" w:sz="0" w:space="0" w:color="auto"/>
                                  </w:divBdr>
                                  <w:divsChild>
                                    <w:div w:id="229508530">
                                      <w:marLeft w:val="0"/>
                                      <w:marRight w:val="0"/>
                                      <w:marTop w:val="0"/>
                                      <w:marBottom w:val="0"/>
                                      <w:divBdr>
                                        <w:top w:val="none" w:sz="0" w:space="0" w:color="auto"/>
                                        <w:left w:val="none" w:sz="0" w:space="0" w:color="auto"/>
                                        <w:bottom w:val="none" w:sz="0" w:space="0" w:color="auto"/>
                                        <w:right w:val="none" w:sz="0" w:space="0" w:color="auto"/>
                                      </w:divBdr>
                                    </w:div>
                                  </w:divsChild>
                                </w:div>
                                <w:div w:id="1676346673">
                                  <w:marLeft w:val="0"/>
                                  <w:marRight w:val="0"/>
                                  <w:marTop w:val="0"/>
                                  <w:marBottom w:val="0"/>
                                  <w:divBdr>
                                    <w:top w:val="none" w:sz="0" w:space="0" w:color="auto"/>
                                    <w:left w:val="none" w:sz="0" w:space="0" w:color="auto"/>
                                    <w:bottom w:val="none" w:sz="0" w:space="0" w:color="auto"/>
                                    <w:right w:val="none" w:sz="0" w:space="0" w:color="auto"/>
                                  </w:divBdr>
                                  <w:divsChild>
                                    <w:div w:id="34744909">
                                      <w:marLeft w:val="0"/>
                                      <w:marRight w:val="0"/>
                                      <w:marTop w:val="0"/>
                                      <w:marBottom w:val="0"/>
                                      <w:divBdr>
                                        <w:top w:val="none" w:sz="0" w:space="0" w:color="auto"/>
                                        <w:left w:val="none" w:sz="0" w:space="0" w:color="auto"/>
                                        <w:bottom w:val="none" w:sz="0" w:space="0" w:color="auto"/>
                                        <w:right w:val="none" w:sz="0" w:space="0" w:color="auto"/>
                                      </w:divBdr>
                                    </w:div>
                                  </w:divsChild>
                                </w:div>
                                <w:div w:id="1183204780">
                                  <w:marLeft w:val="0"/>
                                  <w:marRight w:val="0"/>
                                  <w:marTop w:val="0"/>
                                  <w:marBottom w:val="0"/>
                                  <w:divBdr>
                                    <w:top w:val="none" w:sz="0" w:space="0" w:color="auto"/>
                                    <w:left w:val="none" w:sz="0" w:space="0" w:color="auto"/>
                                    <w:bottom w:val="none" w:sz="0" w:space="0" w:color="auto"/>
                                    <w:right w:val="none" w:sz="0" w:space="0" w:color="auto"/>
                                  </w:divBdr>
                                  <w:divsChild>
                                    <w:div w:id="1012801173">
                                      <w:marLeft w:val="0"/>
                                      <w:marRight w:val="0"/>
                                      <w:marTop w:val="0"/>
                                      <w:marBottom w:val="0"/>
                                      <w:divBdr>
                                        <w:top w:val="none" w:sz="0" w:space="0" w:color="auto"/>
                                        <w:left w:val="none" w:sz="0" w:space="0" w:color="auto"/>
                                        <w:bottom w:val="none" w:sz="0" w:space="0" w:color="auto"/>
                                        <w:right w:val="none" w:sz="0" w:space="0" w:color="auto"/>
                                      </w:divBdr>
                                    </w:div>
                                  </w:divsChild>
                                </w:div>
                                <w:div w:id="1139499317">
                                  <w:marLeft w:val="0"/>
                                  <w:marRight w:val="0"/>
                                  <w:marTop w:val="0"/>
                                  <w:marBottom w:val="0"/>
                                  <w:divBdr>
                                    <w:top w:val="none" w:sz="0" w:space="0" w:color="auto"/>
                                    <w:left w:val="none" w:sz="0" w:space="0" w:color="auto"/>
                                    <w:bottom w:val="none" w:sz="0" w:space="0" w:color="auto"/>
                                    <w:right w:val="none" w:sz="0" w:space="0" w:color="auto"/>
                                  </w:divBdr>
                                  <w:divsChild>
                                    <w:div w:id="1921713925">
                                      <w:marLeft w:val="0"/>
                                      <w:marRight w:val="0"/>
                                      <w:marTop w:val="0"/>
                                      <w:marBottom w:val="0"/>
                                      <w:divBdr>
                                        <w:top w:val="none" w:sz="0" w:space="0" w:color="auto"/>
                                        <w:left w:val="none" w:sz="0" w:space="0" w:color="auto"/>
                                        <w:bottom w:val="none" w:sz="0" w:space="0" w:color="auto"/>
                                        <w:right w:val="none" w:sz="0" w:space="0" w:color="auto"/>
                                      </w:divBdr>
                                    </w:div>
                                  </w:divsChild>
                                </w:div>
                                <w:div w:id="898244415">
                                  <w:marLeft w:val="0"/>
                                  <w:marRight w:val="0"/>
                                  <w:marTop w:val="0"/>
                                  <w:marBottom w:val="0"/>
                                  <w:divBdr>
                                    <w:top w:val="none" w:sz="0" w:space="0" w:color="auto"/>
                                    <w:left w:val="none" w:sz="0" w:space="0" w:color="auto"/>
                                    <w:bottom w:val="none" w:sz="0" w:space="0" w:color="auto"/>
                                    <w:right w:val="none" w:sz="0" w:space="0" w:color="auto"/>
                                  </w:divBdr>
                                  <w:divsChild>
                                    <w:div w:id="1376737891">
                                      <w:marLeft w:val="0"/>
                                      <w:marRight w:val="0"/>
                                      <w:marTop w:val="0"/>
                                      <w:marBottom w:val="0"/>
                                      <w:divBdr>
                                        <w:top w:val="none" w:sz="0" w:space="0" w:color="auto"/>
                                        <w:left w:val="none" w:sz="0" w:space="0" w:color="auto"/>
                                        <w:bottom w:val="none" w:sz="0" w:space="0" w:color="auto"/>
                                        <w:right w:val="none" w:sz="0" w:space="0" w:color="auto"/>
                                      </w:divBdr>
                                    </w:div>
                                  </w:divsChild>
                                </w:div>
                                <w:div w:id="1675957448">
                                  <w:marLeft w:val="0"/>
                                  <w:marRight w:val="0"/>
                                  <w:marTop w:val="0"/>
                                  <w:marBottom w:val="0"/>
                                  <w:divBdr>
                                    <w:top w:val="none" w:sz="0" w:space="0" w:color="auto"/>
                                    <w:left w:val="none" w:sz="0" w:space="0" w:color="auto"/>
                                    <w:bottom w:val="none" w:sz="0" w:space="0" w:color="auto"/>
                                    <w:right w:val="none" w:sz="0" w:space="0" w:color="auto"/>
                                  </w:divBdr>
                                  <w:divsChild>
                                    <w:div w:id="1321419760">
                                      <w:marLeft w:val="0"/>
                                      <w:marRight w:val="0"/>
                                      <w:marTop w:val="0"/>
                                      <w:marBottom w:val="0"/>
                                      <w:divBdr>
                                        <w:top w:val="none" w:sz="0" w:space="0" w:color="auto"/>
                                        <w:left w:val="none" w:sz="0" w:space="0" w:color="auto"/>
                                        <w:bottom w:val="none" w:sz="0" w:space="0" w:color="auto"/>
                                        <w:right w:val="none" w:sz="0" w:space="0" w:color="auto"/>
                                      </w:divBdr>
                                    </w:div>
                                  </w:divsChild>
                                </w:div>
                                <w:div w:id="402216774">
                                  <w:marLeft w:val="0"/>
                                  <w:marRight w:val="0"/>
                                  <w:marTop w:val="0"/>
                                  <w:marBottom w:val="0"/>
                                  <w:divBdr>
                                    <w:top w:val="none" w:sz="0" w:space="0" w:color="auto"/>
                                    <w:left w:val="none" w:sz="0" w:space="0" w:color="auto"/>
                                    <w:bottom w:val="none" w:sz="0" w:space="0" w:color="auto"/>
                                    <w:right w:val="none" w:sz="0" w:space="0" w:color="auto"/>
                                  </w:divBdr>
                                  <w:divsChild>
                                    <w:div w:id="1500778254">
                                      <w:marLeft w:val="0"/>
                                      <w:marRight w:val="0"/>
                                      <w:marTop w:val="0"/>
                                      <w:marBottom w:val="0"/>
                                      <w:divBdr>
                                        <w:top w:val="none" w:sz="0" w:space="0" w:color="auto"/>
                                        <w:left w:val="none" w:sz="0" w:space="0" w:color="auto"/>
                                        <w:bottom w:val="none" w:sz="0" w:space="0" w:color="auto"/>
                                        <w:right w:val="none" w:sz="0" w:space="0" w:color="auto"/>
                                      </w:divBdr>
                                    </w:div>
                                  </w:divsChild>
                                </w:div>
                                <w:div w:id="1221096926">
                                  <w:marLeft w:val="0"/>
                                  <w:marRight w:val="0"/>
                                  <w:marTop w:val="0"/>
                                  <w:marBottom w:val="0"/>
                                  <w:divBdr>
                                    <w:top w:val="none" w:sz="0" w:space="0" w:color="auto"/>
                                    <w:left w:val="none" w:sz="0" w:space="0" w:color="auto"/>
                                    <w:bottom w:val="none" w:sz="0" w:space="0" w:color="auto"/>
                                    <w:right w:val="none" w:sz="0" w:space="0" w:color="auto"/>
                                  </w:divBdr>
                                  <w:divsChild>
                                    <w:div w:id="974603407">
                                      <w:marLeft w:val="0"/>
                                      <w:marRight w:val="0"/>
                                      <w:marTop w:val="0"/>
                                      <w:marBottom w:val="0"/>
                                      <w:divBdr>
                                        <w:top w:val="none" w:sz="0" w:space="0" w:color="auto"/>
                                        <w:left w:val="none" w:sz="0" w:space="0" w:color="auto"/>
                                        <w:bottom w:val="none" w:sz="0" w:space="0" w:color="auto"/>
                                        <w:right w:val="none" w:sz="0" w:space="0" w:color="auto"/>
                                      </w:divBdr>
                                    </w:div>
                                  </w:divsChild>
                                </w:div>
                                <w:div w:id="364019236">
                                  <w:marLeft w:val="0"/>
                                  <w:marRight w:val="0"/>
                                  <w:marTop w:val="0"/>
                                  <w:marBottom w:val="0"/>
                                  <w:divBdr>
                                    <w:top w:val="none" w:sz="0" w:space="0" w:color="auto"/>
                                    <w:left w:val="none" w:sz="0" w:space="0" w:color="auto"/>
                                    <w:bottom w:val="none" w:sz="0" w:space="0" w:color="auto"/>
                                    <w:right w:val="none" w:sz="0" w:space="0" w:color="auto"/>
                                  </w:divBdr>
                                  <w:divsChild>
                                    <w:div w:id="50352811">
                                      <w:marLeft w:val="0"/>
                                      <w:marRight w:val="0"/>
                                      <w:marTop w:val="0"/>
                                      <w:marBottom w:val="0"/>
                                      <w:divBdr>
                                        <w:top w:val="none" w:sz="0" w:space="0" w:color="auto"/>
                                        <w:left w:val="none" w:sz="0" w:space="0" w:color="auto"/>
                                        <w:bottom w:val="none" w:sz="0" w:space="0" w:color="auto"/>
                                        <w:right w:val="none" w:sz="0" w:space="0" w:color="auto"/>
                                      </w:divBdr>
                                    </w:div>
                                  </w:divsChild>
                                </w:div>
                                <w:div w:id="10835342">
                                  <w:marLeft w:val="0"/>
                                  <w:marRight w:val="0"/>
                                  <w:marTop w:val="0"/>
                                  <w:marBottom w:val="0"/>
                                  <w:divBdr>
                                    <w:top w:val="none" w:sz="0" w:space="0" w:color="auto"/>
                                    <w:left w:val="none" w:sz="0" w:space="0" w:color="auto"/>
                                    <w:bottom w:val="none" w:sz="0" w:space="0" w:color="auto"/>
                                    <w:right w:val="none" w:sz="0" w:space="0" w:color="auto"/>
                                  </w:divBdr>
                                  <w:divsChild>
                                    <w:div w:id="1275332038">
                                      <w:marLeft w:val="0"/>
                                      <w:marRight w:val="0"/>
                                      <w:marTop w:val="0"/>
                                      <w:marBottom w:val="0"/>
                                      <w:divBdr>
                                        <w:top w:val="none" w:sz="0" w:space="0" w:color="auto"/>
                                        <w:left w:val="none" w:sz="0" w:space="0" w:color="auto"/>
                                        <w:bottom w:val="none" w:sz="0" w:space="0" w:color="auto"/>
                                        <w:right w:val="none" w:sz="0" w:space="0" w:color="auto"/>
                                      </w:divBdr>
                                    </w:div>
                                  </w:divsChild>
                                </w:div>
                                <w:div w:id="8796499">
                                  <w:marLeft w:val="0"/>
                                  <w:marRight w:val="0"/>
                                  <w:marTop w:val="0"/>
                                  <w:marBottom w:val="0"/>
                                  <w:divBdr>
                                    <w:top w:val="none" w:sz="0" w:space="0" w:color="auto"/>
                                    <w:left w:val="none" w:sz="0" w:space="0" w:color="auto"/>
                                    <w:bottom w:val="none" w:sz="0" w:space="0" w:color="auto"/>
                                    <w:right w:val="none" w:sz="0" w:space="0" w:color="auto"/>
                                  </w:divBdr>
                                  <w:divsChild>
                                    <w:div w:id="1172380704">
                                      <w:marLeft w:val="0"/>
                                      <w:marRight w:val="0"/>
                                      <w:marTop w:val="0"/>
                                      <w:marBottom w:val="0"/>
                                      <w:divBdr>
                                        <w:top w:val="none" w:sz="0" w:space="0" w:color="auto"/>
                                        <w:left w:val="none" w:sz="0" w:space="0" w:color="auto"/>
                                        <w:bottom w:val="none" w:sz="0" w:space="0" w:color="auto"/>
                                        <w:right w:val="none" w:sz="0" w:space="0" w:color="auto"/>
                                      </w:divBdr>
                                    </w:div>
                                  </w:divsChild>
                                </w:div>
                                <w:div w:id="1467897192">
                                  <w:marLeft w:val="0"/>
                                  <w:marRight w:val="0"/>
                                  <w:marTop w:val="0"/>
                                  <w:marBottom w:val="0"/>
                                  <w:divBdr>
                                    <w:top w:val="none" w:sz="0" w:space="0" w:color="auto"/>
                                    <w:left w:val="none" w:sz="0" w:space="0" w:color="auto"/>
                                    <w:bottom w:val="none" w:sz="0" w:space="0" w:color="auto"/>
                                    <w:right w:val="none" w:sz="0" w:space="0" w:color="auto"/>
                                  </w:divBdr>
                                  <w:divsChild>
                                    <w:div w:id="1161700670">
                                      <w:marLeft w:val="0"/>
                                      <w:marRight w:val="0"/>
                                      <w:marTop w:val="0"/>
                                      <w:marBottom w:val="0"/>
                                      <w:divBdr>
                                        <w:top w:val="none" w:sz="0" w:space="0" w:color="auto"/>
                                        <w:left w:val="none" w:sz="0" w:space="0" w:color="auto"/>
                                        <w:bottom w:val="none" w:sz="0" w:space="0" w:color="auto"/>
                                        <w:right w:val="none" w:sz="0" w:space="0" w:color="auto"/>
                                      </w:divBdr>
                                    </w:div>
                                  </w:divsChild>
                                </w:div>
                                <w:div w:id="1708943957">
                                  <w:marLeft w:val="0"/>
                                  <w:marRight w:val="0"/>
                                  <w:marTop w:val="0"/>
                                  <w:marBottom w:val="0"/>
                                  <w:divBdr>
                                    <w:top w:val="none" w:sz="0" w:space="0" w:color="auto"/>
                                    <w:left w:val="none" w:sz="0" w:space="0" w:color="auto"/>
                                    <w:bottom w:val="none" w:sz="0" w:space="0" w:color="auto"/>
                                    <w:right w:val="none" w:sz="0" w:space="0" w:color="auto"/>
                                  </w:divBdr>
                                  <w:divsChild>
                                    <w:div w:id="529729809">
                                      <w:marLeft w:val="0"/>
                                      <w:marRight w:val="0"/>
                                      <w:marTop w:val="0"/>
                                      <w:marBottom w:val="0"/>
                                      <w:divBdr>
                                        <w:top w:val="none" w:sz="0" w:space="0" w:color="auto"/>
                                        <w:left w:val="none" w:sz="0" w:space="0" w:color="auto"/>
                                        <w:bottom w:val="none" w:sz="0" w:space="0" w:color="auto"/>
                                        <w:right w:val="none" w:sz="0" w:space="0" w:color="auto"/>
                                      </w:divBdr>
                                    </w:div>
                                  </w:divsChild>
                                </w:div>
                                <w:div w:id="1434324800">
                                  <w:marLeft w:val="0"/>
                                  <w:marRight w:val="0"/>
                                  <w:marTop w:val="0"/>
                                  <w:marBottom w:val="0"/>
                                  <w:divBdr>
                                    <w:top w:val="none" w:sz="0" w:space="0" w:color="auto"/>
                                    <w:left w:val="none" w:sz="0" w:space="0" w:color="auto"/>
                                    <w:bottom w:val="none" w:sz="0" w:space="0" w:color="auto"/>
                                    <w:right w:val="none" w:sz="0" w:space="0" w:color="auto"/>
                                  </w:divBdr>
                                </w:div>
                                <w:div w:id="300698327">
                                  <w:marLeft w:val="0"/>
                                  <w:marRight w:val="0"/>
                                  <w:marTop w:val="0"/>
                                  <w:marBottom w:val="0"/>
                                  <w:divBdr>
                                    <w:top w:val="none" w:sz="0" w:space="0" w:color="auto"/>
                                    <w:left w:val="none" w:sz="0" w:space="0" w:color="auto"/>
                                    <w:bottom w:val="none" w:sz="0" w:space="0" w:color="auto"/>
                                    <w:right w:val="none" w:sz="0" w:space="0" w:color="auto"/>
                                  </w:divBdr>
                                </w:div>
                                <w:div w:id="720323136">
                                  <w:marLeft w:val="0"/>
                                  <w:marRight w:val="0"/>
                                  <w:marTop w:val="0"/>
                                  <w:marBottom w:val="0"/>
                                  <w:divBdr>
                                    <w:top w:val="none" w:sz="0" w:space="0" w:color="auto"/>
                                    <w:left w:val="none" w:sz="0" w:space="0" w:color="auto"/>
                                    <w:bottom w:val="none" w:sz="0" w:space="0" w:color="auto"/>
                                    <w:right w:val="none" w:sz="0" w:space="0" w:color="auto"/>
                                  </w:divBdr>
                                </w:div>
                                <w:div w:id="1065567321">
                                  <w:marLeft w:val="0"/>
                                  <w:marRight w:val="0"/>
                                  <w:marTop w:val="0"/>
                                  <w:marBottom w:val="0"/>
                                  <w:divBdr>
                                    <w:top w:val="none" w:sz="0" w:space="0" w:color="auto"/>
                                    <w:left w:val="none" w:sz="0" w:space="0" w:color="auto"/>
                                    <w:bottom w:val="none" w:sz="0" w:space="0" w:color="auto"/>
                                    <w:right w:val="none" w:sz="0" w:space="0" w:color="auto"/>
                                  </w:divBdr>
                                </w:div>
                                <w:div w:id="718168058">
                                  <w:marLeft w:val="0"/>
                                  <w:marRight w:val="0"/>
                                  <w:marTop w:val="0"/>
                                  <w:marBottom w:val="0"/>
                                  <w:divBdr>
                                    <w:top w:val="none" w:sz="0" w:space="0" w:color="auto"/>
                                    <w:left w:val="none" w:sz="0" w:space="0" w:color="auto"/>
                                    <w:bottom w:val="none" w:sz="0" w:space="0" w:color="auto"/>
                                    <w:right w:val="none" w:sz="0" w:space="0" w:color="auto"/>
                                  </w:divBdr>
                                </w:div>
                                <w:div w:id="789469424">
                                  <w:marLeft w:val="0"/>
                                  <w:marRight w:val="0"/>
                                  <w:marTop w:val="0"/>
                                  <w:marBottom w:val="0"/>
                                  <w:divBdr>
                                    <w:top w:val="none" w:sz="0" w:space="0" w:color="auto"/>
                                    <w:left w:val="none" w:sz="0" w:space="0" w:color="auto"/>
                                    <w:bottom w:val="none" w:sz="0" w:space="0" w:color="auto"/>
                                    <w:right w:val="none" w:sz="0" w:space="0" w:color="auto"/>
                                  </w:divBdr>
                                </w:div>
                                <w:div w:id="551693234">
                                  <w:marLeft w:val="0"/>
                                  <w:marRight w:val="0"/>
                                  <w:marTop w:val="0"/>
                                  <w:marBottom w:val="0"/>
                                  <w:divBdr>
                                    <w:top w:val="none" w:sz="0" w:space="0" w:color="auto"/>
                                    <w:left w:val="none" w:sz="0" w:space="0" w:color="auto"/>
                                    <w:bottom w:val="none" w:sz="0" w:space="0" w:color="auto"/>
                                    <w:right w:val="none" w:sz="0" w:space="0" w:color="auto"/>
                                  </w:divBdr>
                                </w:div>
                                <w:div w:id="1761023300">
                                  <w:marLeft w:val="0"/>
                                  <w:marRight w:val="0"/>
                                  <w:marTop w:val="0"/>
                                  <w:marBottom w:val="0"/>
                                  <w:divBdr>
                                    <w:top w:val="none" w:sz="0" w:space="0" w:color="auto"/>
                                    <w:left w:val="none" w:sz="0" w:space="0" w:color="auto"/>
                                    <w:bottom w:val="none" w:sz="0" w:space="0" w:color="auto"/>
                                    <w:right w:val="none" w:sz="0" w:space="0" w:color="auto"/>
                                  </w:divBdr>
                                </w:div>
                                <w:div w:id="1807309852">
                                  <w:marLeft w:val="0"/>
                                  <w:marRight w:val="0"/>
                                  <w:marTop w:val="0"/>
                                  <w:marBottom w:val="0"/>
                                  <w:divBdr>
                                    <w:top w:val="none" w:sz="0" w:space="0" w:color="auto"/>
                                    <w:left w:val="none" w:sz="0" w:space="0" w:color="auto"/>
                                    <w:bottom w:val="none" w:sz="0" w:space="0" w:color="auto"/>
                                    <w:right w:val="none" w:sz="0" w:space="0" w:color="auto"/>
                                  </w:divBdr>
                                </w:div>
                                <w:div w:id="839467985">
                                  <w:marLeft w:val="0"/>
                                  <w:marRight w:val="0"/>
                                  <w:marTop w:val="0"/>
                                  <w:marBottom w:val="0"/>
                                  <w:divBdr>
                                    <w:top w:val="none" w:sz="0" w:space="0" w:color="auto"/>
                                    <w:left w:val="none" w:sz="0" w:space="0" w:color="auto"/>
                                    <w:bottom w:val="none" w:sz="0" w:space="0" w:color="auto"/>
                                    <w:right w:val="none" w:sz="0" w:space="0" w:color="auto"/>
                                  </w:divBdr>
                                </w:div>
                                <w:div w:id="984237712">
                                  <w:marLeft w:val="0"/>
                                  <w:marRight w:val="0"/>
                                  <w:marTop w:val="0"/>
                                  <w:marBottom w:val="0"/>
                                  <w:divBdr>
                                    <w:top w:val="none" w:sz="0" w:space="0" w:color="auto"/>
                                    <w:left w:val="none" w:sz="0" w:space="0" w:color="auto"/>
                                    <w:bottom w:val="none" w:sz="0" w:space="0" w:color="auto"/>
                                    <w:right w:val="none" w:sz="0" w:space="0" w:color="auto"/>
                                  </w:divBdr>
                                </w:div>
                                <w:div w:id="304091735">
                                  <w:marLeft w:val="0"/>
                                  <w:marRight w:val="0"/>
                                  <w:marTop w:val="0"/>
                                  <w:marBottom w:val="0"/>
                                  <w:divBdr>
                                    <w:top w:val="none" w:sz="0" w:space="0" w:color="auto"/>
                                    <w:left w:val="none" w:sz="0" w:space="0" w:color="auto"/>
                                    <w:bottom w:val="none" w:sz="0" w:space="0" w:color="auto"/>
                                    <w:right w:val="none" w:sz="0" w:space="0" w:color="auto"/>
                                  </w:divBdr>
                                </w:div>
                                <w:div w:id="323819803">
                                  <w:marLeft w:val="0"/>
                                  <w:marRight w:val="0"/>
                                  <w:marTop w:val="0"/>
                                  <w:marBottom w:val="0"/>
                                  <w:divBdr>
                                    <w:top w:val="none" w:sz="0" w:space="0" w:color="auto"/>
                                    <w:left w:val="none" w:sz="0" w:space="0" w:color="auto"/>
                                    <w:bottom w:val="none" w:sz="0" w:space="0" w:color="auto"/>
                                    <w:right w:val="none" w:sz="0" w:space="0" w:color="auto"/>
                                  </w:divBdr>
                                </w:div>
                                <w:div w:id="630675534">
                                  <w:marLeft w:val="0"/>
                                  <w:marRight w:val="0"/>
                                  <w:marTop w:val="0"/>
                                  <w:marBottom w:val="0"/>
                                  <w:divBdr>
                                    <w:top w:val="none" w:sz="0" w:space="0" w:color="auto"/>
                                    <w:left w:val="none" w:sz="0" w:space="0" w:color="auto"/>
                                    <w:bottom w:val="none" w:sz="0" w:space="0" w:color="auto"/>
                                    <w:right w:val="none" w:sz="0" w:space="0" w:color="auto"/>
                                  </w:divBdr>
                                </w:div>
                                <w:div w:id="1490636813">
                                  <w:marLeft w:val="0"/>
                                  <w:marRight w:val="0"/>
                                  <w:marTop w:val="0"/>
                                  <w:marBottom w:val="0"/>
                                  <w:divBdr>
                                    <w:top w:val="none" w:sz="0" w:space="0" w:color="auto"/>
                                    <w:left w:val="none" w:sz="0" w:space="0" w:color="auto"/>
                                    <w:bottom w:val="none" w:sz="0" w:space="0" w:color="auto"/>
                                    <w:right w:val="none" w:sz="0" w:space="0" w:color="auto"/>
                                  </w:divBdr>
                                </w:div>
                                <w:div w:id="639532062">
                                  <w:marLeft w:val="0"/>
                                  <w:marRight w:val="0"/>
                                  <w:marTop w:val="0"/>
                                  <w:marBottom w:val="0"/>
                                  <w:divBdr>
                                    <w:top w:val="none" w:sz="0" w:space="0" w:color="auto"/>
                                    <w:left w:val="none" w:sz="0" w:space="0" w:color="auto"/>
                                    <w:bottom w:val="none" w:sz="0" w:space="0" w:color="auto"/>
                                    <w:right w:val="none" w:sz="0" w:space="0" w:color="auto"/>
                                  </w:divBdr>
                                </w:div>
                                <w:div w:id="945230731">
                                  <w:marLeft w:val="0"/>
                                  <w:marRight w:val="0"/>
                                  <w:marTop w:val="0"/>
                                  <w:marBottom w:val="0"/>
                                  <w:divBdr>
                                    <w:top w:val="none" w:sz="0" w:space="0" w:color="auto"/>
                                    <w:left w:val="none" w:sz="0" w:space="0" w:color="auto"/>
                                    <w:bottom w:val="none" w:sz="0" w:space="0" w:color="auto"/>
                                    <w:right w:val="none" w:sz="0" w:space="0" w:color="auto"/>
                                  </w:divBdr>
                                </w:div>
                                <w:div w:id="1353875154">
                                  <w:marLeft w:val="0"/>
                                  <w:marRight w:val="0"/>
                                  <w:marTop w:val="0"/>
                                  <w:marBottom w:val="0"/>
                                  <w:divBdr>
                                    <w:top w:val="none" w:sz="0" w:space="0" w:color="auto"/>
                                    <w:left w:val="none" w:sz="0" w:space="0" w:color="auto"/>
                                    <w:bottom w:val="none" w:sz="0" w:space="0" w:color="auto"/>
                                    <w:right w:val="none" w:sz="0" w:space="0" w:color="auto"/>
                                  </w:divBdr>
                                </w:div>
                                <w:div w:id="1993950386">
                                  <w:marLeft w:val="0"/>
                                  <w:marRight w:val="0"/>
                                  <w:marTop w:val="0"/>
                                  <w:marBottom w:val="0"/>
                                  <w:divBdr>
                                    <w:top w:val="none" w:sz="0" w:space="0" w:color="auto"/>
                                    <w:left w:val="none" w:sz="0" w:space="0" w:color="auto"/>
                                    <w:bottom w:val="none" w:sz="0" w:space="0" w:color="auto"/>
                                    <w:right w:val="none" w:sz="0" w:space="0" w:color="auto"/>
                                  </w:divBdr>
                                </w:div>
                                <w:div w:id="175190074">
                                  <w:marLeft w:val="0"/>
                                  <w:marRight w:val="0"/>
                                  <w:marTop w:val="0"/>
                                  <w:marBottom w:val="0"/>
                                  <w:divBdr>
                                    <w:top w:val="none" w:sz="0" w:space="0" w:color="auto"/>
                                    <w:left w:val="none" w:sz="0" w:space="0" w:color="auto"/>
                                    <w:bottom w:val="none" w:sz="0" w:space="0" w:color="auto"/>
                                    <w:right w:val="none" w:sz="0" w:space="0" w:color="auto"/>
                                  </w:divBdr>
                                </w:div>
                                <w:div w:id="960307936">
                                  <w:marLeft w:val="0"/>
                                  <w:marRight w:val="0"/>
                                  <w:marTop w:val="0"/>
                                  <w:marBottom w:val="0"/>
                                  <w:divBdr>
                                    <w:top w:val="none" w:sz="0" w:space="0" w:color="auto"/>
                                    <w:left w:val="none" w:sz="0" w:space="0" w:color="auto"/>
                                    <w:bottom w:val="none" w:sz="0" w:space="0" w:color="auto"/>
                                    <w:right w:val="none" w:sz="0" w:space="0" w:color="auto"/>
                                  </w:divBdr>
                                </w:div>
                                <w:div w:id="1964342347">
                                  <w:marLeft w:val="0"/>
                                  <w:marRight w:val="0"/>
                                  <w:marTop w:val="0"/>
                                  <w:marBottom w:val="0"/>
                                  <w:divBdr>
                                    <w:top w:val="none" w:sz="0" w:space="0" w:color="auto"/>
                                    <w:left w:val="none" w:sz="0" w:space="0" w:color="auto"/>
                                    <w:bottom w:val="none" w:sz="0" w:space="0" w:color="auto"/>
                                    <w:right w:val="none" w:sz="0" w:space="0" w:color="auto"/>
                                  </w:divBdr>
                                </w:div>
                                <w:div w:id="19368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2238">
                      <w:marLeft w:val="0"/>
                      <w:marRight w:val="0"/>
                      <w:marTop w:val="0"/>
                      <w:marBottom w:val="0"/>
                      <w:divBdr>
                        <w:top w:val="none" w:sz="0" w:space="0" w:color="auto"/>
                        <w:left w:val="none" w:sz="0" w:space="0" w:color="auto"/>
                        <w:bottom w:val="none" w:sz="0" w:space="0" w:color="auto"/>
                        <w:right w:val="none" w:sz="0" w:space="0" w:color="auto"/>
                      </w:divBdr>
                      <w:divsChild>
                        <w:div w:id="99031385">
                          <w:marLeft w:val="0"/>
                          <w:marRight w:val="0"/>
                          <w:marTop w:val="0"/>
                          <w:marBottom w:val="0"/>
                          <w:divBdr>
                            <w:top w:val="none" w:sz="0" w:space="0" w:color="auto"/>
                            <w:left w:val="none" w:sz="0" w:space="0" w:color="auto"/>
                            <w:bottom w:val="none" w:sz="0" w:space="0" w:color="auto"/>
                            <w:right w:val="none" w:sz="0" w:space="0" w:color="auto"/>
                          </w:divBdr>
                          <w:divsChild>
                            <w:div w:id="1666663285">
                              <w:marLeft w:val="0"/>
                              <w:marRight w:val="0"/>
                              <w:marTop w:val="0"/>
                              <w:marBottom w:val="0"/>
                              <w:divBdr>
                                <w:top w:val="none" w:sz="0" w:space="0" w:color="auto"/>
                                <w:left w:val="none" w:sz="0" w:space="0" w:color="auto"/>
                                <w:bottom w:val="none" w:sz="0" w:space="0" w:color="auto"/>
                                <w:right w:val="none" w:sz="0" w:space="0" w:color="auto"/>
                              </w:divBdr>
                              <w:divsChild>
                                <w:div w:id="1441953482">
                                  <w:marLeft w:val="0"/>
                                  <w:marRight w:val="0"/>
                                  <w:marTop w:val="0"/>
                                  <w:marBottom w:val="0"/>
                                  <w:divBdr>
                                    <w:top w:val="none" w:sz="0" w:space="0" w:color="auto"/>
                                    <w:left w:val="none" w:sz="0" w:space="0" w:color="auto"/>
                                    <w:bottom w:val="none" w:sz="0" w:space="0" w:color="auto"/>
                                    <w:right w:val="none" w:sz="0" w:space="0" w:color="auto"/>
                                  </w:divBdr>
                                </w:div>
                                <w:div w:id="1624381595">
                                  <w:marLeft w:val="0"/>
                                  <w:marRight w:val="0"/>
                                  <w:marTop w:val="0"/>
                                  <w:marBottom w:val="0"/>
                                  <w:divBdr>
                                    <w:top w:val="none" w:sz="0" w:space="0" w:color="auto"/>
                                    <w:left w:val="none" w:sz="0" w:space="0" w:color="auto"/>
                                    <w:bottom w:val="none" w:sz="0" w:space="0" w:color="auto"/>
                                    <w:right w:val="none" w:sz="0" w:space="0" w:color="auto"/>
                                  </w:divBdr>
                                </w:div>
                                <w:div w:id="143357836">
                                  <w:marLeft w:val="0"/>
                                  <w:marRight w:val="0"/>
                                  <w:marTop w:val="0"/>
                                  <w:marBottom w:val="0"/>
                                  <w:divBdr>
                                    <w:top w:val="none" w:sz="0" w:space="0" w:color="auto"/>
                                    <w:left w:val="none" w:sz="0" w:space="0" w:color="auto"/>
                                    <w:bottom w:val="none" w:sz="0" w:space="0" w:color="auto"/>
                                    <w:right w:val="none" w:sz="0" w:space="0" w:color="auto"/>
                                  </w:divBdr>
                                </w:div>
                                <w:div w:id="1325473387">
                                  <w:marLeft w:val="0"/>
                                  <w:marRight w:val="0"/>
                                  <w:marTop w:val="0"/>
                                  <w:marBottom w:val="0"/>
                                  <w:divBdr>
                                    <w:top w:val="none" w:sz="0" w:space="0" w:color="auto"/>
                                    <w:left w:val="none" w:sz="0" w:space="0" w:color="auto"/>
                                    <w:bottom w:val="none" w:sz="0" w:space="0" w:color="auto"/>
                                    <w:right w:val="none" w:sz="0" w:space="0" w:color="auto"/>
                                  </w:divBdr>
                                </w:div>
                                <w:div w:id="1917323934">
                                  <w:marLeft w:val="0"/>
                                  <w:marRight w:val="0"/>
                                  <w:marTop w:val="0"/>
                                  <w:marBottom w:val="0"/>
                                  <w:divBdr>
                                    <w:top w:val="none" w:sz="0" w:space="0" w:color="auto"/>
                                    <w:left w:val="none" w:sz="0" w:space="0" w:color="auto"/>
                                    <w:bottom w:val="none" w:sz="0" w:space="0" w:color="auto"/>
                                    <w:right w:val="none" w:sz="0" w:space="0" w:color="auto"/>
                                  </w:divBdr>
                                </w:div>
                                <w:div w:id="1649824854">
                                  <w:marLeft w:val="0"/>
                                  <w:marRight w:val="0"/>
                                  <w:marTop w:val="0"/>
                                  <w:marBottom w:val="0"/>
                                  <w:divBdr>
                                    <w:top w:val="none" w:sz="0" w:space="0" w:color="auto"/>
                                    <w:left w:val="none" w:sz="0" w:space="0" w:color="auto"/>
                                    <w:bottom w:val="none" w:sz="0" w:space="0" w:color="auto"/>
                                    <w:right w:val="none" w:sz="0" w:space="0" w:color="auto"/>
                                  </w:divBdr>
                                </w:div>
                                <w:div w:id="394818699">
                                  <w:marLeft w:val="0"/>
                                  <w:marRight w:val="0"/>
                                  <w:marTop w:val="0"/>
                                  <w:marBottom w:val="0"/>
                                  <w:divBdr>
                                    <w:top w:val="none" w:sz="0" w:space="0" w:color="auto"/>
                                    <w:left w:val="none" w:sz="0" w:space="0" w:color="auto"/>
                                    <w:bottom w:val="none" w:sz="0" w:space="0" w:color="auto"/>
                                    <w:right w:val="none" w:sz="0" w:space="0" w:color="auto"/>
                                  </w:divBdr>
                                </w:div>
                                <w:div w:id="693268502">
                                  <w:marLeft w:val="0"/>
                                  <w:marRight w:val="0"/>
                                  <w:marTop w:val="0"/>
                                  <w:marBottom w:val="0"/>
                                  <w:divBdr>
                                    <w:top w:val="none" w:sz="0" w:space="0" w:color="auto"/>
                                    <w:left w:val="none" w:sz="0" w:space="0" w:color="auto"/>
                                    <w:bottom w:val="none" w:sz="0" w:space="0" w:color="auto"/>
                                    <w:right w:val="none" w:sz="0" w:space="0" w:color="auto"/>
                                  </w:divBdr>
                                </w:div>
                                <w:div w:id="672680493">
                                  <w:marLeft w:val="0"/>
                                  <w:marRight w:val="0"/>
                                  <w:marTop w:val="0"/>
                                  <w:marBottom w:val="0"/>
                                  <w:divBdr>
                                    <w:top w:val="none" w:sz="0" w:space="0" w:color="auto"/>
                                    <w:left w:val="none" w:sz="0" w:space="0" w:color="auto"/>
                                    <w:bottom w:val="none" w:sz="0" w:space="0" w:color="auto"/>
                                    <w:right w:val="none" w:sz="0" w:space="0" w:color="auto"/>
                                  </w:divBdr>
                                </w:div>
                                <w:div w:id="1234701763">
                                  <w:marLeft w:val="0"/>
                                  <w:marRight w:val="0"/>
                                  <w:marTop w:val="0"/>
                                  <w:marBottom w:val="0"/>
                                  <w:divBdr>
                                    <w:top w:val="none" w:sz="0" w:space="0" w:color="auto"/>
                                    <w:left w:val="none" w:sz="0" w:space="0" w:color="auto"/>
                                    <w:bottom w:val="none" w:sz="0" w:space="0" w:color="auto"/>
                                    <w:right w:val="none" w:sz="0" w:space="0" w:color="auto"/>
                                  </w:divBdr>
                                </w:div>
                                <w:div w:id="48382152">
                                  <w:marLeft w:val="0"/>
                                  <w:marRight w:val="0"/>
                                  <w:marTop w:val="0"/>
                                  <w:marBottom w:val="0"/>
                                  <w:divBdr>
                                    <w:top w:val="none" w:sz="0" w:space="0" w:color="auto"/>
                                    <w:left w:val="none" w:sz="0" w:space="0" w:color="auto"/>
                                    <w:bottom w:val="none" w:sz="0" w:space="0" w:color="auto"/>
                                    <w:right w:val="none" w:sz="0" w:space="0" w:color="auto"/>
                                  </w:divBdr>
                                </w:div>
                                <w:div w:id="1323698305">
                                  <w:marLeft w:val="0"/>
                                  <w:marRight w:val="0"/>
                                  <w:marTop w:val="0"/>
                                  <w:marBottom w:val="0"/>
                                  <w:divBdr>
                                    <w:top w:val="none" w:sz="0" w:space="0" w:color="auto"/>
                                    <w:left w:val="none" w:sz="0" w:space="0" w:color="auto"/>
                                    <w:bottom w:val="none" w:sz="0" w:space="0" w:color="auto"/>
                                    <w:right w:val="none" w:sz="0" w:space="0" w:color="auto"/>
                                  </w:divBdr>
                                </w:div>
                                <w:div w:id="1212886738">
                                  <w:marLeft w:val="0"/>
                                  <w:marRight w:val="0"/>
                                  <w:marTop w:val="0"/>
                                  <w:marBottom w:val="0"/>
                                  <w:divBdr>
                                    <w:top w:val="none" w:sz="0" w:space="0" w:color="auto"/>
                                    <w:left w:val="none" w:sz="0" w:space="0" w:color="auto"/>
                                    <w:bottom w:val="none" w:sz="0" w:space="0" w:color="auto"/>
                                    <w:right w:val="none" w:sz="0" w:space="0" w:color="auto"/>
                                  </w:divBdr>
                                </w:div>
                                <w:div w:id="1407410124">
                                  <w:marLeft w:val="0"/>
                                  <w:marRight w:val="0"/>
                                  <w:marTop w:val="0"/>
                                  <w:marBottom w:val="0"/>
                                  <w:divBdr>
                                    <w:top w:val="none" w:sz="0" w:space="0" w:color="auto"/>
                                    <w:left w:val="none" w:sz="0" w:space="0" w:color="auto"/>
                                    <w:bottom w:val="none" w:sz="0" w:space="0" w:color="auto"/>
                                    <w:right w:val="none" w:sz="0" w:space="0" w:color="auto"/>
                                  </w:divBdr>
                                </w:div>
                                <w:div w:id="1154221149">
                                  <w:marLeft w:val="0"/>
                                  <w:marRight w:val="0"/>
                                  <w:marTop w:val="0"/>
                                  <w:marBottom w:val="0"/>
                                  <w:divBdr>
                                    <w:top w:val="none" w:sz="0" w:space="0" w:color="auto"/>
                                    <w:left w:val="none" w:sz="0" w:space="0" w:color="auto"/>
                                    <w:bottom w:val="none" w:sz="0" w:space="0" w:color="auto"/>
                                    <w:right w:val="none" w:sz="0" w:space="0" w:color="auto"/>
                                  </w:divBdr>
                                </w:div>
                                <w:div w:id="1867789598">
                                  <w:marLeft w:val="0"/>
                                  <w:marRight w:val="0"/>
                                  <w:marTop w:val="0"/>
                                  <w:marBottom w:val="0"/>
                                  <w:divBdr>
                                    <w:top w:val="none" w:sz="0" w:space="0" w:color="auto"/>
                                    <w:left w:val="none" w:sz="0" w:space="0" w:color="auto"/>
                                    <w:bottom w:val="none" w:sz="0" w:space="0" w:color="auto"/>
                                    <w:right w:val="none" w:sz="0" w:space="0" w:color="auto"/>
                                  </w:divBdr>
                                </w:div>
                                <w:div w:id="1770345034">
                                  <w:marLeft w:val="0"/>
                                  <w:marRight w:val="0"/>
                                  <w:marTop w:val="0"/>
                                  <w:marBottom w:val="0"/>
                                  <w:divBdr>
                                    <w:top w:val="none" w:sz="0" w:space="0" w:color="auto"/>
                                    <w:left w:val="none" w:sz="0" w:space="0" w:color="auto"/>
                                    <w:bottom w:val="none" w:sz="0" w:space="0" w:color="auto"/>
                                    <w:right w:val="none" w:sz="0" w:space="0" w:color="auto"/>
                                  </w:divBdr>
                                </w:div>
                                <w:div w:id="275525603">
                                  <w:marLeft w:val="0"/>
                                  <w:marRight w:val="0"/>
                                  <w:marTop w:val="0"/>
                                  <w:marBottom w:val="0"/>
                                  <w:divBdr>
                                    <w:top w:val="none" w:sz="0" w:space="0" w:color="auto"/>
                                    <w:left w:val="none" w:sz="0" w:space="0" w:color="auto"/>
                                    <w:bottom w:val="none" w:sz="0" w:space="0" w:color="auto"/>
                                    <w:right w:val="none" w:sz="0" w:space="0" w:color="auto"/>
                                  </w:divBdr>
                                </w:div>
                                <w:div w:id="876814982">
                                  <w:marLeft w:val="0"/>
                                  <w:marRight w:val="0"/>
                                  <w:marTop w:val="0"/>
                                  <w:marBottom w:val="0"/>
                                  <w:divBdr>
                                    <w:top w:val="none" w:sz="0" w:space="0" w:color="auto"/>
                                    <w:left w:val="none" w:sz="0" w:space="0" w:color="auto"/>
                                    <w:bottom w:val="none" w:sz="0" w:space="0" w:color="auto"/>
                                    <w:right w:val="none" w:sz="0" w:space="0" w:color="auto"/>
                                  </w:divBdr>
                                </w:div>
                                <w:div w:id="138958532">
                                  <w:marLeft w:val="0"/>
                                  <w:marRight w:val="0"/>
                                  <w:marTop w:val="0"/>
                                  <w:marBottom w:val="0"/>
                                  <w:divBdr>
                                    <w:top w:val="none" w:sz="0" w:space="0" w:color="auto"/>
                                    <w:left w:val="none" w:sz="0" w:space="0" w:color="auto"/>
                                    <w:bottom w:val="none" w:sz="0" w:space="0" w:color="auto"/>
                                    <w:right w:val="none" w:sz="0" w:space="0" w:color="auto"/>
                                  </w:divBdr>
                                </w:div>
                                <w:div w:id="1122071326">
                                  <w:marLeft w:val="0"/>
                                  <w:marRight w:val="0"/>
                                  <w:marTop w:val="0"/>
                                  <w:marBottom w:val="0"/>
                                  <w:divBdr>
                                    <w:top w:val="none" w:sz="0" w:space="0" w:color="auto"/>
                                    <w:left w:val="none" w:sz="0" w:space="0" w:color="auto"/>
                                    <w:bottom w:val="none" w:sz="0" w:space="0" w:color="auto"/>
                                    <w:right w:val="none" w:sz="0" w:space="0" w:color="auto"/>
                                  </w:divBdr>
                                </w:div>
                                <w:div w:id="2064862466">
                                  <w:marLeft w:val="0"/>
                                  <w:marRight w:val="0"/>
                                  <w:marTop w:val="0"/>
                                  <w:marBottom w:val="0"/>
                                  <w:divBdr>
                                    <w:top w:val="none" w:sz="0" w:space="0" w:color="auto"/>
                                    <w:left w:val="none" w:sz="0" w:space="0" w:color="auto"/>
                                    <w:bottom w:val="none" w:sz="0" w:space="0" w:color="auto"/>
                                    <w:right w:val="none" w:sz="0" w:space="0" w:color="auto"/>
                                  </w:divBdr>
                                </w:div>
                                <w:div w:id="1954630144">
                                  <w:marLeft w:val="0"/>
                                  <w:marRight w:val="0"/>
                                  <w:marTop w:val="0"/>
                                  <w:marBottom w:val="0"/>
                                  <w:divBdr>
                                    <w:top w:val="none" w:sz="0" w:space="0" w:color="auto"/>
                                    <w:left w:val="none" w:sz="0" w:space="0" w:color="auto"/>
                                    <w:bottom w:val="none" w:sz="0" w:space="0" w:color="auto"/>
                                    <w:right w:val="none" w:sz="0" w:space="0" w:color="auto"/>
                                  </w:divBdr>
                                </w:div>
                                <w:div w:id="49110193">
                                  <w:marLeft w:val="0"/>
                                  <w:marRight w:val="0"/>
                                  <w:marTop w:val="0"/>
                                  <w:marBottom w:val="0"/>
                                  <w:divBdr>
                                    <w:top w:val="none" w:sz="0" w:space="0" w:color="auto"/>
                                    <w:left w:val="none" w:sz="0" w:space="0" w:color="auto"/>
                                    <w:bottom w:val="none" w:sz="0" w:space="0" w:color="auto"/>
                                    <w:right w:val="none" w:sz="0" w:space="0" w:color="auto"/>
                                  </w:divBdr>
                                </w:div>
                                <w:div w:id="582107237">
                                  <w:marLeft w:val="0"/>
                                  <w:marRight w:val="0"/>
                                  <w:marTop w:val="0"/>
                                  <w:marBottom w:val="0"/>
                                  <w:divBdr>
                                    <w:top w:val="none" w:sz="0" w:space="0" w:color="auto"/>
                                    <w:left w:val="none" w:sz="0" w:space="0" w:color="auto"/>
                                    <w:bottom w:val="none" w:sz="0" w:space="0" w:color="auto"/>
                                    <w:right w:val="none" w:sz="0" w:space="0" w:color="auto"/>
                                  </w:divBdr>
                                </w:div>
                                <w:div w:id="112747819">
                                  <w:marLeft w:val="0"/>
                                  <w:marRight w:val="0"/>
                                  <w:marTop w:val="0"/>
                                  <w:marBottom w:val="0"/>
                                  <w:divBdr>
                                    <w:top w:val="none" w:sz="0" w:space="0" w:color="auto"/>
                                    <w:left w:val="none" w:sz="0" w:space="0" w:color="auto"/>
                                    <w:bottom w:val="none" w:sz="0" w:space="0" w:color="auto"/>
                                    <w:right w:val="none" w:sz="0" w:space="0" w:color="auto"/>
                                  </w:divBdr>
                                </w:div>
                                <w:div w:id="1345743266">
                                  <w:marLeft w:val="0"/>
                                  <w:marRight w:val="0"/>
                                  <w:marTop w:val="0"/>
                                  <w:marBottom w:val="0"/>
                                  <w:divBdr>
                                    <w:top w:val="none" w:sz="0" w:space="0" w:color="auto"/>
                                    <w:left w:val="none" w:sz="0" w:space="0" w:color="auto"/>
                                    <w:bottom w:val="none" w:sz="0" w:space="0" w:color="auto"/>
                                    <w:right w:val="none" w:sz="0" w:space="0" w:color="auto"/>
                                  </w:divBdr>
                                </w:div>
                                <w:div w:id="541140353">
                                  <w:marLeft w:val="0"/>
                                  <w:marRight w:val="0"/>
                                  <w:marTop w:val="0"/>
                                  <w:marBottom w:val="0"/>
                                  <w:divBdr>
                                    <w:top w:val="none" w:sz="0" w:space="0" w:color="auto"/>
                                    <w:left w:val="none" w:sz="0" w:space="0" w:color="auto"/>
                                    <w:bottom w:val="none" w:sz="0" w:space="0" w:color="auto"/>
                                    <w:right w:val="none" w:sz="0" w:space="0" w:color="auto"/>
                                  </w:divBdr>
                                </w:div>
                                <w:div w:id="1632901747">
                                  <w:marLeft w:val="0"/>
                                  <w:marRight w:val="0"/>
                                  <w:marTop w:val="0"/>
                                  <w:marBottom w:val="0"/>
                                  <w:divBdr>
                                    <w:top w:val="none" w:sz="0" w:space="0" w:color="auto"/>
                                    <w:left w:val="none" w:sz="0" w:space="0" w:color="auto"/>
                                    <w:bottom w:val="none" w:sz="0" w:space="0" w:color="auto"/>
                                    <w:right w:val="none" w:sz="0" w:space="0" w:color="auto"/>
                                  </w:divBdr>
                                </w:div>
                                <w:div w:id="937442381">
                                  <w:marLeft w:val="0"/>
                                  <w:marRight w:val="0"/>
                                  <w:marTop w:val="0"/>
                                  <w:marBottom w:val="0"/>
                                  <w:divBdr>
                                    <w:top w:val="none" w:sz="0" w:space="0" w:color="auto"/>
                                    <w:left w:val="none" w:sz="0" w:space="0" w:color="auto"/>
                                    <w:bottom w:val="none" w:sz="0" w:space="0" w:color="auto"/>
                                    <w:right w:val="none" w:sz="0" w:space="0" w:color="auto"/>
                                  </w:divBdr>
                                </w:div>
                                <w:div w:id="1972322619">
                                  <w:marLeft w:val="0"/>
                                  <w:marRight w:val="0"/>
                                  <w:marTop w:val="0"/>
                                  <w:marBottom w:val="0"/>
                                  <w:divBdr>
                                    <w:top w:val="none" w:sz="0" w:space="0" w:color="auto"/>
                                    <w:left w:val="none" w:sz="0" w:space="0" w:color="auto"/>
                                    <w:bottom w:val="none" w:sz="0" w:space="0" w:color="auto"/>
                                    <w:right w:val="none" w:sz="0" w:space="0" w:color="auto"/>
                                  </w:divBdr>
                                </w:div>
                                <w:div w:id="16784186">
                                  <w:marLeft w:val="0"/>
                                  <w:marRight w:val="0"/>
                                  <w:marTop w:val="0"/>
                                  <w:marBottom w:val="0"/>
                                  <w:divBdr>
                                    <w:top w:val="none" w:sz="0" w:space="0" w:color="auto"/>
                                    <w:left w:val="none" w:sz="0" w:space="0" w:color="auto"/>
                                    <w:bottom w:val="none" w:sz="0" w:space="0" w:color="auto"/>
                                    <w:right w:val="none" w:sz="0" w:space="0" w:color="auto"/>
                                  </w:divBdr>
                                </w:div>
                                <w:div w:id="468475734">
                                  <w:marLeft w:val="0"/>
                                  <w:marRight w:val="0"/>
                                  <w:marTop w:val="0"/>
                                  <w:marBottom w:val="0"/>
                                  <w:divBdr>
                                    <w:top w:val="none" w:sz="0" w:space="0" w:color="auto"/>
                                    <w:left w:val="none" w:sz="0" w:space="0" w:color="auto"/>
                                    <w:bottom w:val="none" w:sz="0" w:space="0" w:color="auto"/>
                                    <w:right w:val="none" w:sz="0" w:space="0" w:color="auto"/>
                                  </w:divBdr>
                                </w:div>
                                <w:div w:id="355810260">
                                  <w:marLeft w:val="0"/>
                                  <w:marRight w:val="0"/>
                                  <w:marTop w:val="0"/>
                                  <w:marBottom w:val="0"/>
                                  <w:divBdr>
                                    <w:top w:val="none" w:sz="0" w:space="0" w:color="auto"/>
                                    <w:left w:val="none" w:sz="0" w:space="0" w:color="auto"/>
                                    <w:bottom w:val="none" w:sz="0" w:space="0" w:color="auto"/>
                                    <w:right w:val="none" w:sz="0" w:space="0" w:color="auto"/>
                                  </w:divBdr>
                                </w:div>
                                <w:div w:id="1582596061">
                                  <w:marLeft w:val="0"/>
                                  <w:marRight w:val="0"/>
                                  <w:marTop w:val="0"/>
                                  <w:marBottom w:val="0"/>
                                  <w:divBdr>
                                    <w:top w:val="none" w:sz="0" w:space="0" w:color="auto"/>
                                    <w:left w:val="none" w:sz="0" w:space="0" w:color="auto"/>
                                    <w:bottom w:val="none" w:sz="0" w:space="0" w:color="auto"/>
                                    <w:right w:val="none" w:sz="0" w:space="0" w:color="auto"/>
                                  </w:divBdr>
                                </w:div>
                                <w:div w:id="2087149671">
                                  <w:marLeft w:val="0"/>
                                  <w:marRight w:val="0"/>
                                  <w:marTop w:val="0"/>
                                  <w:marBottom w:val="0"/>
                                  <w:divBdr>
                                    <w:top w:val="none" w:sz="0" w:space="0" w:color="auto"/>
                                    <w:left w:val="none" w:sz="0" w:space="0" w:color="auto"/>
                                    <w:bottom w:val="none" w:sz="0" w:space="0" w:color="auto"/>
                                    <w:right w:val="none" w:sz="0" w:space="0" w:color="auto"/>
                                  </w:divBdr>
                                </w:div>
                                <w:div w:id="1684018190">
                                  <w:marLeft w:val="0"/>
                                  <w:marRight w:val="0"/>
                                  <w:marTop w:val="0"/>
                                  <w:marBottom w:val="0"/>
                                  <w:divBdr>
                                    <w:top w:val="none" w:sz="0" w:space="0" w:color="auto"/>
                                    <w:left w:val="none" w:sz="0" w:space="0" w:color="auto"/>
                                    <w:bottom w:val="none" w:sz="0" w:space="0" w:color="auto"/>
                                    <w:right w:val="none" w:sz="0" w:space="0" w:color="auto"/>
                                  </w:divBdr>
                                </w:div>
                                <w:div w:id="1655406223">
                                  <w:marLeft w:val="0"/>
                                  <w:marRight w:val="0"/>
                                  <w:marTop w:val="0"/>
                                  <w:marBottom w:val="0"/>
                                  <w:divBdr>
                                    <w:top w:val="none" w:sz="0" w:space="0" w:color="auto"/>
                                    <w:left w:val="none" w:sz="0" w:space="0" w:color="auto"/>
                                    <w:bottom w:val="none" w:sz="0" w:space="0" w:color="auto"/>
                                    <w:right w:val="none" w:sz="0" w:space="0" w:color="auto"/>
                                  </w:divBdr>
                                </w:div>
                                <w:div w:id="1853756767">
                                  <w:marLeft w:val="0"/>
                                  <w:marRight w:val="0"/>
                                  <w:marTop w:val="0"/>
                                  <w:marBottom w:val="0"/>
                                  <w:divBdr>
                                    <w:top w:val="none" w:sz="0" w:space="0" w:color="auto"/>
                                    <w:left w:val="none" w:sz="0" w:space="0" w:color="auto"/>
                                    <w:bottom w:val="none" w:sz="0" w:space="0" w:color="auto"/>
                                    <w:right w:val="none" w:sz="0" w:space="0" w:color="auto"/>
                                  </w:divBdr>
                                </w:div>
                                <w:div w:id="1916238464">
                                  <w:marLeft w:val="0"/>
                                  <w:marRight w:val="0"/>
                                  <w:marTop w:val="0"/>
                                  <w:marBottom w:val="0"/>
                                  <w:divBdr>
                                    <w:top w:val="none" w:sz="0" w:space="0" w:color="auto"/>
                                    <w:left w:val="none" w:sz="0" w:space="0" w:color="auto"/>
                                    <w:bottom w:val="none" w:sz="0" w:space="0" w:color="auto"/>
                                    <w:right w:val="none" w:sz="0" w:space="0" w:color="auto"/>
                                  </w:divBdr>
                                </w:div>
                                <w:div w:id="854537383">
                                  <w:marLeft w:val="0"/>
                                  <w:marRight w:val="0"/>
                                  <w:marTop w:val="0"/>
                                  <w:marBottom w:val="0"/>
                                  <w:divBdr>
                                    <w:top w:val="none" w:sz="0" w:space="0" w:color="auto"/>
                                    <w:left w:val="none" w:sz="0" w:space="0" w:color="auto"/>
                                    <w:bottom w:val="none" w:sz="0" w:space="0" w:color="auto"/>
                                    <w:right w:val="none" w:sz="0" w:space="0" w:color="auto"/>
                                  </w:divBdr>
                                </w:div>
                                <w:div w:id="44764533">
                                  <w:marLeft w:val="0"/>
                                  <w:marRight w:val="0"/>
                                  <w:marTop w:val="0"/>
                                  <w:marBottom w:val="0"/>
                                  <w:divBdr>
                                    <w:top w:val="none" w:sz="0" w:space="0" w:color="auto"/>
                                    <w:left w:val="none" w:sz="0" w:space="0" w:color="auto"/>
                                    <w:bottom w:val="none" w:sz="0" w:space="0" w:color="auto"/>
                                    <w:right w:val="none" w:sz="0" w:space="0" w:color="auto"/>
                                  </w:divBdr>
                                </w:div>
                                <w:div w:id="1004211785">
                                  <w:marLeft w:val="0"/>
                                  <w:marRight w:val="0"/>
                                  <w:marTop w:val="0"/>
                                  <w:marBottom w:val="0"/>
                                  <w:divBdr>
                                    <w:top w:val="none" w:sz="0" w:space="0" w:color="auto"/>
                                    <w:left w:val="none" w:sz="0" w:space="0" w:color="auto"/>
                                    <w:bottom w:val="none" w:sz="0" w:space="0" w:color="auto"/>
                                    <w:right w:val="none" w:sz="0" w:space="0" w:color="auto"/>
                                  </w:divBdr>
                                </w:div>
                                <w:div w:id="630483104">
                                  <w:marLeft w:val="0"/>
                                  <w:marRight w:val="0"/>
                                  <w:marTop w:val="0"/>
                                  <w:marBottom w:val="0"/>
                                  <w:divBdr>
                                    <w:top w:val="none" w:sz="0" w:space="0" w:color="auto"/>
                                    <w:left w:val="none" w:sz="0" w:space="0" w:color="auto"/>
                                    <w:bottom w:val="none" w:sz="0" w:space="0" w:color="auto"/>
                                    <w:right w:val="none" w:sz="0" w:space="0" w:color="auto"/>
                                  </w:divBdr>
                                </w:div>
                                <w:div w:id="14896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21721">
                      <w:marLeft w:val="0"/>
                      <w:marRight w:val="0"/>
                      <w:marTop w:val="0"/>
                      <w:marBottom w:val="0"/>
                      <w:divBdr>
                        <w:top w:val="none" w:sz="0" w:space="0" w:color="auto"/>
                        <w:left w:val="none" w:sz="0" w:space="0" w:color="auto"/>
                        <w:bottom w:val="none" w:sz="0" w:space="0" w:color="auto"/>
                        <w:right w:val="none" w:sz="0" w:space="0" w:color="auto"/>
                      </w:divBdr>
                      <w:divsChild>
                        <w:div w:id="1034118220">
                          <w:marLeft w:val="0"/>
                          <w:marRight w:val="0"/>
                          <w:marTop w:val="0"/>
                          <w:marBottom w:val="0"/>
                          <w:divBdr>
                            <w:top w:val="none" w:sz="0" w:space="0" w:color="auto"/>
                            <w:left w:val="none" w:sz="0" w:space="0" w:color="auto"/>
                            <w:bottom w:val="none" w:sz="0" w:space="0" w:color="auto"/>
                            <w:right w:val="none" w:sz="0" w:space="0" w:color="auto"/>
                          </w:divBdr>
                          <w:divsChild>
                            <w:div w:id="1132796598">
                              <w:marLeft w:val="0"/>
                              <w:marRight w:val="0"/>
                              <w:marTop w:val="0"/>
                              <w:marBottom w:val="0"/>
                              <w:divBdr>
                                <w:top w:val="none" w:sz="0" w:space="0" w:color="auto"/>
                                <w:left w:val="none" w:sz="0" w:space="0" w:color="auto"/>
                                <w:bottom w:val="none" w:sz="0" w:space="0" w:color="auto"/>
                                <w:right w:val="none" w:sz="0" w:space="0" w:color="auto"/>
                              </w:divBdr>
                              <w:divsChild>
                                <w:div w:id="262960789">
                                  <w:marLeft w:val="0"/>
                                  <w:marRight w:val="0"/>
                                  <w:marTop w:val="0"/>
                                  <w:marBottom w:val="0"/>
                                  <w:divBdr>
                                    <w:top w:val="none" w:sz="0" w:space="0" w:color="auto"/>
                                    <w:left w:val="none" w:sz="0" w:space="0" w:color="auto"/>
                                    <w:bottom w:val="none" w:sz="0" w:space="0" w:color="auto"/>
                                    <w:right w:val="none" w:sz="0" w:space="0" w:color="auto"/>
                                  </w:divBdr>
                                </w:div>
                                <w:div w:id="1610510621">
                                  <w:marLeft w:val="0"/>
                                  <w:marRight w:val="0"/>
                                  <w:marTop w:val="0"/>
                                  <w:marBottom w:val="0"/>
                                  <w:divBdr>
                                    <w:top w:val="none" w:sz="0" w:space="0" w:color="auto"/>
                                    <w:left w:val="none" w:sz="0" w:space="0" w:color="auto"/>
                                    <w:bottom w:val="none" w:sz="0" w:space="0" w:color="auto"/>
                                    <w:right w:val="none" w:sz="0" w:space="0" w:color="auto"/>
                                  </w:divBdr>
                                </w:div>
                                <w:div w:id="389159843">
                                  <w:marLeft w:val="0"/>
                                  <w:marRight w:val="0"/>
                                  <w:marTop w:val="0"/>
                                  <w:marBottom w:val="0"/>
                                  <w:divBdr>
                                    <w:top w:val="none" w:sz="0" w:space="0" w:color="auto"/>
                                    <w:left w:val="none" w:sz="0" w:space="0" w:color="auto"/>
                                    <w:bottom w:val="none" w:sz="0" w:space="0" w:color="auto"/>
                                    <w:right w:val="none" w:sz="0" w:space="0" w:color="auto"/>
                                  </w:divBdr>
                                </w:div>
                                <w:div w:id="1402214267">
                                  <w:marLeft w:val="0"/>
                                  <w:marRight w:val="0"/>
                                  <w:marTop w:val="0"/>
                                  <w:marBottom w:val="0"/>
                                  <w:divBdr>
                                    <w:top w:val="none" w:sz="0" w:space="0" w:color="auto"/>
                                    <w:left w:val="none" w:sz="0" w:space="0" w:color="auto"/>
                                    <w:bottom w:val="none" w:sz="0" w:space="0" w:color="auto"/>
                                    <w:right w:val="none" w:sz="0" w:space="0" w:color="auto"/>
                                  </w:divBdr>
                                </w:div>
                                <w:div w:id="1556771176">
                                  <w:marLeft w:val="0"/>
                                  <w:marRight w:val="0"/>
                                  <w:marTop w:val="0"/>
                                  <w:marBottom w:val="0"/>
                                  <w:divBdr>
                                    <w:top w:val="none" w:sz="0" w:space="0" w:color="auto"/>
                                    <w:left w:val="none" w:sz="0" w:space="0" w:color="auto"/>
                                    <w:bottom w:val="none" w:sz="0" w:space="0" w:color="auto"/>
                                    <w:right w:val="none" w:sz="0" w:space="0" w:color="auto"/>
                                  </w:divBdr>
                                </w:div>
                                <w:div w:id="1036656452">
                                  <w:marLeft w:val="0"/>
                                  <w:marRight w:val="0"/>
                                  <w:marTop w:val="0"/>
                                  <w:marBottom w:val="0"/>
                                  <w:divBdr>
                                    <w:top w:val="none" w:sz="0" w:space="0" w:color="auto"/>
                                    <w:left w:val="none" w:sz="0" w:space="0" w:color="auto"/>
                                    <w:bottom w:val="none" w:sz="0" w:space="0" w:color="auto"/>
                                    <w:right w:val="none" w:sz="0" w:space="0" w:color="auto"/>
                                  </w:divBdr>
                                </w:div>
                                <w:div w:id="81608542">
                                  <w:marLeft w:val="0"/>
                                  <w:marRight w:val="0"/>
                                  <w:marTop w:val="0"/>
                                  <w:marBottom w:val="0"/>
                                  <w:divBdr>
                                    <w:top w:val="none" w:sz="0" w:space="0" w:color="auto"/>
                                    <w:left w:val="none" w:sz="0" w:space="0" w:color="auto"/>
                                    <w:bottom w:val="none" w:sz="0" w:space="0" w:color="auto"/>
                                    <w:right w:val="none" w:sz="0" w:space="0" w:color="auto"/>
                                  </w:divBdr>
                                </w:div>
                                <w:div w:id="111560500">
                                  <w:marLeft w:val="0"/>
                                  <w:marRight w:val="0"/>
                                  <w:marTop w:val="0"/>
                                  <w:marBottom w:val="0"/>
                                  <w:divBdr>
                                    <w:top w:val="none" w:sz="0" w:space="0" w:color="auto"/>
                                    <w:left w:val="none" w:sz="0" w:space="0" w:color="auto"/>
                                    <w:bottom w:val="none" w:sz="0" w:space="0" w:color="auto"/>
                                    <w:right w:val="none" w:sz="0" w:space="0" w:color="auto"/>
                                  </w:divBdr>
                                </w:div>
                                <w:div w:id="900092481">
                                  <w:marLeft w:val="0"/>
                                  <w:marRight w:val="0"/>
                                  <w:marTop w:val="0"/>
                                  <w:marBottom w:val="0"/>
                                  <w:divBdr>
                                    <w:top w:val="none" w:sz="0" w:space="0" w:color="auto"/>
                                    <w:left w:val="none" w:sz="0" w:space="0" w:color="auto"/>
                                    <w:bottom w:val="none" w:sz="0" w:space="0" w:color="auto"/>
                                    <w:right w:val="none" w:sz="0" w:space="0" w:color="auto"/>
                                  </w:divBdr>
                                </w:div>
                                <w:div w:id="535392573">
                                  <w:marLeft w:val="0"/>
                                  <w:marRight w:val="0"/>
                                  <w:marTop w:val="0"/>
                                  <w:marBottom w:val="0"/>
                                  <w:divBdr>
                                    <w:top w:val="none" w:sz="0" w:space="0" w:color="auto"/>
                                    <w:left w:val="none" w:sz="0" w:space="0" w:color="auto"/>
                                    <w:bottom w:val="none" w:sz="0" w:space="0" w:color="auto"/>
                                    <w:right w:val="none" w:sz="0" w:space="0" w:color="auto"/>
                                  </w:divBdr>
                                </w:div>
                                <w:div w:id="1594170775">
                                  <w:marLeft w:val="0"/>
                                  <w:marRight w:val="0"/>
                                  <w:marTop w:val="0"/>
                                  <w:marBottom w:val="0"/>
                                  <w:divBdr>
                                    <w:top w:val="none" w:sz="0" w:space="0" w:color="auto"/>
                                    <w:left w:val="none" w:sz="0" w:space="0" w:color="auto"/>
                                    <w:bottom w:val="none" w:sz="0" w:space="0" w:color="auto"/>
                                    <w:right w:val="none" w:sz="0" w:space="0" w:color="auto"/>
                                  </w:divBdr>
                                </w:div>
                                <w:div w:id="965618012">
                                  <w:marLeft w:val="0"/>
                                  <w:marRight w:val="0"/>
                                  <w:marTop w:val="0"/>
                                  <w:marBottom w:val="0"/>
                                  <w:divBdr>
                                    <w:top w:val="none" w:sz="0" w:space="0" w:color="auto"/>
                                    <w:left w:val="none" w:sz="0" w:space="0" w:color="auto"/>
                                    <w:bottom w:val="none" w:sz="0" w:space="0" w:color="auto"/>
                                    <w:right w:val="none" w:sz="0" w:space="0" w:color="auto"/>
                                  </w:divBdr>
                                </w:div>
                                <w:div w:id="1028599959">
                                  <w:marLeft w:val="0"/>
                                  <w:marRight w:val="0"/>
                                  <w:marTop w:val="0"/>
                                  <w:marBottom w:val="0"/>
                                  <w:divBdr>
                                    <w:top w:val="none" w:sz="0" w:space="0" w:color="auto"/>
                                    <w:left w:val="none" w:sz="0" w:space="0" w:color="auto"/>
                                    <w:bottom w:val="none" w:sz="0" w:space="0" w:color="auto"/>
                                    <w:right w:val="none" w:sz="0" w:space="0" w:color="auto"/>
                                  </w:divBdr>
                                </w:div>
                                <w:div w:id="900484613">
                                  <w:marLeft w:val="0"/>
                                  <w:marRight w:val="0"/>
                                  <w:marTop w:val="0"/>
                                  <w:marBottom w:val="0"/>
                                  <w:divBdr>
                                    <w:top w:val="none" w:sz="0" w:space="0" w:color="auto"/>
                                    <w:left w:val="none" w:sz="0" w:space="0" w:color="auto"/>
                                    <w:bottom w:val="none" w:sz="0" w:space="0" w:color="auto"/>
                                    <w:right w:val="none" w:sz="0" w:space="0" w:color="auto"/>
                                  </w:divBdr>
                                </w:div>
                                <w:div w:id="1008485003">
                                  <w:marLeft w:val="0"/>
                                  <w:marRight w:val="0"/>
                                  <w:marTop w:val="0"/>
                                  <w:marBottom w:val="0"/>
                                  <w:divBdr>
                                    <w:top w:val="none" w:sz="0" w:space="0" w:color="auto"/>
                                    <w:left w:val="none" w:sz="0" w:space="0" w:color="auto"/>
                                    <w:bottom w:val="none" w:sz="0" w:space="0" w:color="auto"/>
                                    <w:right w:val="none" w:sz="0" w:space="0" w:color="auto"/>
                                  </w:divBdr>
                                </w:div>
                                <w:div w:id="1586914037">
                                  <w:marLeft w:val="0"/>
                                  <w:marRight w:val="0"/>
                                  <w:marTop w:val="0"/>
                                  <w:marBottom w:val="0"/>
                                  <w:divBdr>
                                    <w:top w:val="none" w:sz="0" w:space="0" w:color="auto"/>
                                    <w:left w:val="none" w:sz="0" w:space="0" w:color="auto"/>
                                    <w:bottom w:val="none" w:sz="0" w:space="0" w:color="auto"/>
                                    <w:right w:val="none" w:sz="0" w:space="0" w:color="auto"/>
                                  </w:divBdr>
                                </w:div>
                                <w:div w:id="1881937960">
                                  <w:marLeft w:val="0"/>
                                  <w:marRight w:val="0"/>
                                  <w:marTop w:val="0"/>
                                  <w:marBottom w:val="0"/>
                                  <w:divBdr>
                                    <w:top w:val="none" w:sz="0" w:space="0" w:color="auto"/>
                                    <w:left w:val="none" w:sz="0" w:space="0" w:color="auto"/>
                                    <w:bottom w:val="none" w:sz="0" w:space="0" w:color="auto"/>
                                    <w:right w:val="none" w:sz="0" w:space="0" w:color="auto"/>
                                  </w:divBdr>
                                </w:div>
                                <w:div w:id="1303579795">
                                  <w:marLeft w:val="0"/>
                                  <w:marRight w:val="0"/>
                                  <w:marTop w:val="0"/>
                                  <w:marBottom w:val="0"/>
                                  <w:divBdr>
                                    <w:top w:val="none" w:sz="0" w:space="0" w:color="auto"/>
                                    <w:left w:val="none" w:sz="0" w:space="0" w:color="auto"/>
                                    <w:bottom w:val="none" w:sz="0" w:space="0" w:color="auto"/>
                                    <w:right w:val="none" w:sz="0" w:space="0" w:color="auto"/>
                                  </w:divBdr>
                                </w:div>
                                <w:div w:id="16009789">
                                  <w:marLeft w:val="0"/>
                                  <w:marRight w:val="0"/>
                                  <w:marTop w:val="0"/>
                                  <w:marBottom w:val="0"/>
                                  <w:divBdr>
                                    <w:top w:val="none" w:sz="0" w:space="0" w:color="auto"/>
                                    <w:left w:val="none" w:sz="0" w:space="0" w:color="auto"/>
                                    <w:bottom w:val="none" w:sz="0" w:space="0" w:color="auto"/>
                                    <w:right w:val="none" w:sz="0" w:space="0" w:color="auto"/>
                                  </w:divBdr>
                                </w:div>
                                <w:div w:id="461652909">
                                  <w:marLeft w:val="0"/>
                                  <w:marRight w:val="0"/>
                                  <w:marTop w:val="0"/>
                                  <w:marBottom w:val="0"/>
                                  <w:divBdr>
                                    <w:top w:val="none" w:sz="0" w:space="0" w:color="auto"/>
                                    <w:left w:val="none" w:sz="0" w:space="0" w:color="auto"/>
                                    <w:bottom w:val="none" w:sz="0" w:space="0" w:color="auto"/>
                                    <w:right w:val="none" w:sz="0" w:space="0" w:color="auto"/>
                                  </w:divBdr>
                                </w:div>
                                <w:div w:id="1826162024">
                                  <w:marLeft w:val="0"/>
                                  <w:marRight w:val="0"/>
                                  <w:marTop w:val="0"/>
                                  <w:marBottom w:val="0"/>
                                  <w:divBdr>
                                    <w:top w:val="none" w:sz="0" w:space="0" w:color="auto"/>
                                    <w:left w:val="none" w:sz="0" w:space="0" w:color="auto"/>
                                    <w:bottom w:val="none" w:sz="0" w:space="0" w:color="auto"/>
                                    <w:right w:val="none" w:sz="0" w:space="0" w:color="auto"/>
                                  </w:divBdr>
                                </w:div>
                                <w:div w:id="1753701940">
                                  <w:marLeft w:val="0"/>
                                  <w:marRight w:val="0"/>
                                  <w:marTop w:val="0"/>
                                  <w:marBottom w:val="0"/>
                                  <w:divBdr>
                                    <w:top w:val="none" w:sz="0" w:space="0" w:color="auto"/>
                                    <w:left w:val="none" w:sz="0" w:space="0" w:color="auto"/>
                                    <w:bottom w:val="none" w:sz="0" w:space="0" w:color="auto"/>
                                    <w:right w:val="none" w:sz="0" w:space="0" w:color="auto"/>
                                  </w:divBdr>
                                </w:div>
                                <w:div w:id="506754900">
                                  <w:marLeft w:val="0"/>
                                  <w:marRight w:val="0"/>
                                  <w:marTop w:val="0"/>
                                  <w:marBottom w:val="0"/>
                                  <w:divBdr>
                                    <w:top w:val="none" w:sz="0" w:space="0" w:color="auto"/>
                                    <w:left w:val="none" w:sz="0" w:space="0" w:color="auto"/>
                                    <w:bottom w:val="none" w:sz="0" w:space="0" w:color="auto"/>
                                    <w:right w:val="none" w:sz="0" w:space="0" w:color="auto"/>
                                  </w:divBdr>
                                </w:div>
                                <w:div w:id="1906800331">
                                  <w:marLeft w:val="0"/>
                                  <w:marRight w:val="0"/>
                                  <w:marTop w:val="0"/>
                                  <w:marBottom w:val="0"/>
                                  <w:divBdr>
                                    <w:top w:val="none" w:sz="0" w:space="0" w:color="auto"/>
                                    <w:left w:val="none" w:sz="0" w:space="0" w:color="auto"/>
                                    <w:bottom w:val="none" w:sz="0" w:space="0" w:color="auto"/>
                                    <w:right w:val="none" w:sz="0" w:space="0" w:color="auto"/>
                                  </w:divBdr>
                                </w:div>
                                <w:div w:id="1932082119">
                                  <w:marLeft w:val="0"/>
                                  <w:marRight w:val="0"/>
                                  <w:marTop w:val="0"/>
                                  <w:marBottom w:val="0"/>
                                  <w:divBdr>
                                    <w:top w:val="none" w:sz="0" w:space="0" w:color="auto"/>
                                    <w:left w:val="none" w:sz="0" w:space="0" w:color="auto"/>
                                    <w:bottom w:val="none" w:sz="0" w:space="0" w:color="auto"/>
                                    <w:right w:val="none" w:sz="0" w:space="0" w:color="auto"/>
                                  </w:divBdr>
                                </w:div>
                                <w:div w:id="1550146206">
                                  <w:marLeft w:val="0"/>
                                  <w:marRight w:val="0"/>
                                  <w:marTop w:val="0"/>
                                  <w:marBottom w:val="0"/>
                                  <w:divBdr>
                                    <w:top w:val="none" w:sz="0" w:space="0" w:color="auto"/>
                                    <w:left w:val="none" w:sz="0" w:space="0" w:color="auto"/>
                                    <w:bottom w:val="none" w:sz="0" w:space="0" w:color="auto"/>
                                    <w:right w:val="none" w:sz="0" w:space="0" w:color="auto"/>
                                  </w:divBdr>
                                </w:div>
                                <w:div w:id="52314624">
                                  <w:marLeft w:val="0"/>
                                  <w:marRight w:val="0"/>
                                  <w:marTop w:val="0"/>
                                  <w:marBottom w:val="0"/>
                                  <w:divBdr>
                                    <w:top w:val="none" w:sz="0" w:space="0" w:color="auto"/>
                                    <w:left w:val="none" w:sz="0" w:space="0" w:color="auto"/>
                                    <w:bottom w:val="none" w:sz="0" w:space="0" w:color="auto"/>
                                    <w:right w:val="none" w:sz="0" w:space="0" w:color="auto"/>
                                  </w:divBdr>
                                </w:div>
                                <w:div w:id="264460879">
                                  <w:marLeft w:val="0"/>
                                  <w:marRight w:val="0"/>
                                  <w:marTop w:val="0"/>
                                  <w:marBottom w:val="0"/>
                                  <w:divBdr>
                                    <w:top w:val="none" w:sz="0" w:space="0" w:color="auto"/>
                                    <w:left w:val="none" w:sz="0" w:space="0" w:color="auto"/>
                                    <w:bottom w:val="none" w:sz="0" w:space="0" w:color="auto"/>
                                    <w:right w:val="none" w:sz="0" w:space="0" w:color="auto"/>
                                  </w:divBdr>
                                </w:div>
                                <w:div w:id="970937784">
                                  <w:marLeft w:val="0"/>
                                  <w:marRight w:val="0"/>
                                  <w:marTop w:val="0"/>
                                  <w:marBottom w:val="0"/>
                                  <w:divBdr>
                                    <w:top w:val="none" w:sz="0" w:space="0" w:color="auto"/>
                                    <w:left w:val="none" w:sz="0" w:space="0" w:color="auto"/>
                                    <w:bottom w:val="none" w:sz="0" w:space="0" w:color="auto"/>
                                    <w:right w:val="none" w:sz="0" w:space="0" w:color="auto"/>
                                  </w:divBdr>
                                </w:div>
                                <w:div w:id="74284356">
                                  <w:marLeft w:val="0"/>
                                  <w:marRight w:val="0"/>
                                  <w:marTop w:val="0"/>
                                  <w:marBottom w:val="0"/>
                                  <w:divBdr>
                                    <w:top w:val="none" w:sz="0" w:space="0" w:color="auto"/>
                                    <w:left w:val="none" w:sz="0" w:space="0" w:color="auto"/>
                                    <w:bottom w:val="none" w:sz="0" w:space="0" w:color="auto"/>
                                    <w:right w:val="none" w:sz="0" w:space="0" w:color="auto"/>
                                  </w:divBdr>
                                </w:div>
                                <w:div w:id="1237548325">
                                  <w:marLeft w:val="0"/>
                                  <w:marRight w:val="0"/>
                                  <w:marTop w:val="0"/>
                                  <w:marBottom w:val="0"/>
                                  <w:divBdr>
                                    <w:top w:val="none" w:sz="0" w:space="0" w:color="auto"/>
                                    <w:left w:val="none" w:sz="0" w:space="0" w:color="auto"/>
                                    <w:bottom w:val="none" w:sz="0" w:space="0" w:color="auto"/>
                                    <w:right w:val="none" w:sz="0" w:space="0" w:color="auto"/>
                                  </w:divBdr>
                                </w:div>
                                <w:div w:id="713307564">
                                  <w:marLeft w:val="0"/>
                                  <w:marRight w:val="0"/>
                                  <w:marTop w:val="0"/>
                                  <w:marBottom w:val="0"/>
                                  <w:divBdr>
                                    <w:top w:val="none" w:sz="0" w:space="0" w:color="auto"/>
                                    <w:left w:val="none" w:sz="0" w:space="0" w:color="auto"/>
                                    <w:bottom w:val="none" w:sz="0" w:space="0" w:color="auto"/>
                                    <w:right w:val="none" w:sz="0" w:space="0" w:color="auto"/>
                                  </w:divBdr>
                                </w:div>
                                <w:div w:id="613445984">
                                  <w:marLeft w:val="0"/>
                                  <w:marRight w:val="0"/>
                                  <w:marTop w:val="0"/>
                                  <w:marBottom w:val="0"/>
                                  <w:divBdr>
                                    <w:top w:val="none" w:sz="0" w:space="0" w:color="auto"/>
                                    <w:left w:val="none" w:sz="0" w:space="0" w:color="auto"/>
                                    <w:bottom w:val="none" w:sz="0" w:space="0" w:color="auto"/>
                                    <w:right w:val="none" w:sz="0" w:space="0" w:color="auto"/>
                                  </w:divBdr>
                                </w:div>
                                <w:div w:id="747116837">
                                  <w:marLeft w:val="0"/>
                                  <w:marRight w:val="0"/>
                                  <w:marTop w:val="0"/>
                                  <w:marBottom w:val="0"/>
                                  <w:divBdr>
                                    <w:top w:val="none" w:sz="0" w:space="0" w:color="auto"/>
                                    <w:left w:val="none" w:sz="0" w:space="0" w:color="auto"/>
                                    <w:bottom w:val="none" w:sz="0" w:space="0" w:color="auto"/>
                                    <w:right w:val="none" w:sz="0" w:space="0" w:color="auto"/>
                                  </w:divBdr>
                                </w:div>
                                <w:div w:id="534465411">
                                  <w:marLeft w:val="0"/>
                                  <w:marRight w:val="0"/>
                                  <w:marTop w:val="0"/>
                                  <w:marBottom w:val="0"/>
                                  <w:divBdr>
                                    <w:top w:val="none" w:sz="0" w:space="0" w:color="auto"/>
                                    <w:left w:val="none" w:sz="0" w:space="0" w:color="auto"/>
                                    <w:bottom w:val="none" w:sz="0" w:space="0" w:color="auto"/>
                                    <w:right w:val="none" w:sz="0" w:space="0" w:color="auto"/>
                                  </w:divBdr>
                                </w:div>
                                <w:div w:id="183834154">
                                  <w:marLeft w:val="0"/>
                                  <w:marRight w:val="0"/>
                                  <w:marTop w:val="0"/>
                                  <w:marBottom w:val="0"/>
                                  <w:divBdr>
                                    <w:top w:val="none" w:sz="0" w:space="0" w:color="auto"/>
                                    <w:left w:val="none" w:sz="0" w:space="0" w:color="auto"/>
                                    <w:bottom w:val="none" w:sz="0" w:space="0" w:color="auto"/>
                                    <w:right w:val="none" w:sz="0" w:space="0" w:color="auto"/>
                                  </w:divBdr>
                                </w:div>
                                <w:div w:id="1570650287">
                                  <w:marLeft w:val="0"/>
                                  <w:marRight w:val="0"/>
                                  <w:marTop w:val="0"/>
                                  <w:marBottom w:val="0"/>
                                  <w:divBdr>
                                    <w:top w:val="none" w:sz="0" w:space="0" w:color="auto"/>
                                    <w:left w:val="none" w:sz="0" w:space="0" w:color="auto"/>
                                    <w:bottom w:val="none" w:sz="0" w:space="0" w:color="auto"/>
                                    <w:right w:val="none" w:sz="0" w:space="0" w:color="auto"/>
                                  </w:divBdr>
                                </w:div>
                                <w:div w:id="492989606">
                                  <w:marLeft w:val="0"/>
                                  <w:marRight w:val="0"/>
                                  <w:marTop w:val="0"/>
                                  <w:marBottom w:val="0"/>
                                  <w:divBdr>
                                    <w:top w:val="none" w:sz="0" w:space="0" w:color="auto"/>
                                    <w:left w:val="none" w:sz="0" w:space="0" w:color="auto"/>
                                    <w:bottom w:val="none" w:sz="0" w:space="0" w:color="auto"/>
                                    <w:right w:val="none" w:sz="0" w:space="0" w:color="auto"/>
                                  </w:divBdr>
                                </w:div>
                                <w:div w:id="1055466450">
                                  <w:marLeft w:val="0"/>
                                  <w:marRight w:val="0"/>
                                  <w:marTop w:val="0"/>
                                  <w:marBottom w:val="0"/>
                                  <w:divBdr>
                                    <w:top w:val="none" w:sz="0" w:space="0" w:color="auto"/>
                                    <w:left w:val="none" w:sz="0" w:space="0" w:color="auto"/>
                                    <w:bottom w:val="none" w:sz="0" w:space="0" w:color="auto"/>
                                    <w:right w:val="none" w:sz="0" w:space="0" w:color="auto"/>
                                  </w:divBdr>
                                </w:div>
                                <w:div w:id="1297416232">
                                  <w:marLeft w:val="0"/>
                                  <w:marRight w:val="0"/>
                                  <w:marTop w:val="0"/>
                                  <w:marBottom w:val="0"/>
                                  <w:divBdr>
                                    <w:top w:val="none" w:sz="0" w:space="0" w:color="auto"/>
                                    <w:left w:val="none" w:sz="0" w:space="0" w:color="auto"/>
                                    <w:bottom w:val="none" w:sz="0" w:space="0" w:color="auto"/>
                                    <w:right w:val="none" w:sz="0" w:space="0" w:color="auto"/>
                                  </w:divBdr>
                                </w:div>
                                <w:div w:id="107894255">
                                  <w:marLeft w:val="0"/>
                                  <w:marRight w:val="0"/>
                                  <w:marTop w:val="0"/>
                                  <w:marBottom w:val="0"/>
                                  <w:divBdr>
                                    <w:top w:val="none" w:sz="0" w:space="0" w:color="auto"/>
                                    <w:left w:val="none" w:sz="0" w:space="0" w:color="auto"/>
                                    <w:bottom w:val="none" w:sz="0" w:space="0" w:color="auto"/>
                                    <w:right w:val="none" w:sz="0" w:space="0" w:color="auto"/>
                                  </w:divBdr>
                                </w:div>
                                <w:div w:id="1470900601">
                                  <w:marLeft w:val="0"/>
                                  <w:marRight w:val="0"/>
                                  <w:marTop w:val="0"/>
                                  <w:marBottom w:val="0"/>
                                  <w:divBdr>
                                    <w:top w:val="none" w:sz="0" w:space="0" w:color="auto"/>
                                    <w:left w:val="none" w:sz="0" w:space="0" w:color="auto"/>
                                    <w:bottom w:val="none" w:sz="0" w:space="0" w:color="auto"/>
                                    <w:right w:val="none" w:sz="0" w:space="0" w:color="auto"/>
                                  </w:divBdr>
                                </w:div>
                                <w:div w:id="587347332">
                                  <w:marLeft w:val="0"/>
                                  <w:marRight w:val="0"/>
                                  <w:marTop w:val="0"/>
                                  <w:marBottom w:val="0"/>
                                  <w:divBdr>
                                    <w:top w:val="none" w:sz="0" w:space="0" w:color="auto"/>
                                    <w:left w:val="none" w:sz="0" w:space="0" w:color="auto"/>
                                    <w:bottom w:val="none" w:sz="0" w:space="0" w:color="auto"/>
                                    <w:right w:val="none" w:sz="0" w:space="0" w:color="auto"/>
                                  </w:divBdr>
                                </w:div>
                                <w:div w:id="4335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506541">
                      <w:marLeft w:val="0"/>
                      <w:marRight w:val="0"/>
                      <w:marTop w:val="0"/>
                      <w:marBottom w:val="0"/>
                      <w:divBdr>
                        <w:top w:val="none" w:sz="0" w:space="0" w:color="auto"/>
                        <w:left w:val="none" w:sz="0" w:space="0" w:color="auto"/>
                        <w:bottom w:val="none" w:sz="0" w:space="0" w:color="auto"/>
                        <w:right w:val="none" w:sz="0" w:space="0" w:color="auto"/>
                      </w:divBdr>
                      <w:divsChild>
                        <w:div w:id="496729556">
                          <w:marLeft w:val="0"/>
                          <w:marRight w:val="0"/>
                          <w:marTop w:val="0"/>
                          <w:marBottom w:val="0"/>
                          <w:divBdr>
                            <w:top w:val="none" w:sz="0" w:space="0" w:color="auto"/>
                            <w:left w:val="none" w:sz="0" w:space="0" w:color="auto"/>
                            <w:bottom w:val="none" w:sz="0" w:space="0" w:color="auto"/>
                            <w:right w:val="none" w:sz="0" w:space="0" w:color="auto"/>
                          </w:divBdr>
                          <w:divsChild>
                            <w:div w:id="1549685947">
                              <w:marLeft w:val="0"/>
                              <w:marRight w:val="0"/>
                              <w:marTop w:val="0"/>
                              <w:marBottom w:val="0"/>
                              <w:divBdr>
                                <w:top w:val="none" w:sz="0" w:space="0" w:color="auto"/>
                                <w:left w:val="none" w:sz="0" w:space="0" w:color="auto"/>
                                <w:bottom w:val="none" w:sz="0" w:space="0" w:color="auto"/>
                                <w:right w:val="none" w:sz="0" w:space="0" w:color="auto"/>
                              </w:divBdr>
                              <w:divsChild>
                                <w:div w:id="1401488631">
                                  <w:marLeft w:val="0"/>
                                  <w:marRight w:val="0"/>
                                  <w:marTop w:val="0"/>
                                  <w:marBottom w:val="0"/>
                                  <w:divBdr>
                                    <w:top w:val="none" w:sz="0" w:space="0" w:color="auto"/>
                                    <w:left w:val="none" w:sz="0" w:space="0" w:color="auto"/>
                                    <w:bottom w:val="none" w:sz="0" w:space="0" w:color="auto"/>
                                    <w:right w:val="none" w:sz="0" w:space="0" w:color="auto"/>
                                  </w:divBdr>
                                </w:div>
                                <w:div w:id="112555687">
                                  <w:marLeft w:val="0"/>
                                  <w:marRight w:val="0"/>
                                  <w:marTop w:val="0"/>
                                  <w:marBottom w:val="0"/>
                                  <w:divBdr>
                                    <w:top w:val="none" w:sz="0" w:space="0" w:color="auto"/>
                                    <w:left w:val="none" w:sz="0" w:space="0" w:color="auto"/>
                                    <w:bottom w:val="none" w:sz="0" w:space="0" w:color="auto"/>
                                    <w:right w:val="none" w:sz="0" w:space="0" w:color="auto"/>
                                  </w:divBdr>
                                </w:div>
                                <w:div w:id="102312837">
                                  <w:marLeft w:val="0"/>
                                  <w:marRight w:val="0"/>
                                  <w:marTop w:val="0"/>
                                  <w:marBottom w:val="0"/>
                                  <w:divBdr>
                                    <w:top w:val="none" w:sz="0" w:space="0" w:color="auto"/>
                                    <w:left w:val="none" w:sz="0" w:space="0" w:color="auto"/>
                                    <w:bottom w:val="none" w:sz="0" w:space="0" w:color="auto"/>
                                    <w:right w:val="none" w:sz="0" w:space="0" w:color="auto"/>
                                  </w:divBdr>
                                </w:div>
                                <w:div w:id="255989378">
                                  <w:marLeft w:val="0"/>
                                  <w:marRight w:val="0"/>
                                  <w:marTop w:val="0"/>
                                  <w:marBottom w:val="0"/>
                                  <w:divBdr>
                                    <w:top w:val="none" w:sz="0" w:space="0" w:color="auto"/>
                                    <w:left w:val="none" w:sz="0" w:space="0" w:color="auto"/>
                                    <w:bottom w:val="none" w:sz="0" w:space="0" w:color="auto"/>
                                    <w:right w:val="none" w:sz="0" w:space="0" w:color="auto"/>
                                  </w:divBdr>
                                </w:div>
                                <w:div w:id="2033607066">
                                  <w:marLeft w:val="0"/>
                                  <w:marRight w:val="0"/>
                                  <w:marTop w:val="0"/>
                                  <w:marBottom w:val="0"/>
                                  <w:divBdr>
                                    <w:top w:val="none" w:sz="0" w:space="0" w:color="auto"/>
                                    <w:left w:val="none" w:sz="0" w:space="0" w:color="auto"/>
                                    <w:bottom w:val="none" w:sz="0" w:space="0" w:color="auto"/>
                                    <w:right w:val="none" w:sz="0" w:space="0" w:color="auto"/>
                                  </w:divBdr>
                                </w:div>
                                <w:div w:id="1685012493">
                                  <w:marLeft w:val="0"/>
                                  <w:marRight w:val="0"/>
                                  <w:marTop w:val="0"/>
                                  <w:marBottom w:val="0"/>
                                  <w:divBdr>
                                    <w:top w:val="none" w:sz="0" w:space="0" w:color="auto"/>
                                    <w:left w:val="none" w:sz="0" w:space="0" w:color="auto"/>
                                    <w:bottom w:val="none" w:sz="0" w:space="0" w:color="auto"/>
                                    <w:right w:val="none" w:sz="0" w:space="0" w:color="auto"/>
                                  </w:divBdr>
                                </w:div>
                                <w:div w:id="1330405800">
                                  <w:marLeft w:val="0"/>
                                  <w:marRight w:val="0"/>
                                  <w:marTop w:val="0"/>
                                  <w:marBottom w:val="0"/>
                                  <w:divBdr>
                                    <w:top w:val="none" w:sz="0" w:space="0" w:color="auto"/>
                                    <w:left w:val="none" w:sz="0" w:space="0" w:color="auto"/>
                                    <w:bottom w:val="none" w:sz="0" w:space="0" w:color="auto"/>
                                    <w:right w:val="none" w:sz="0" w:space="0" w:color="auto"/>
                                  </w:divBdr>
                                </w:div>
                                <w:div w:id="503663958">
                                  <w:marLeft w:val="0"/>
                                  <w:marRight w:val="0"/>
                                  <w:marTop w:val="0"/>
                                  <w:marBottom w:val="0"/>
                                  <w:divBdr>
                                    <w:top w:val="none" w:sz="0" w:space="0" w:color="auto"/>
                                    <w:left w:val="none" w:sz="0" w:space="0" w:color="auto"/>
                                    <w:bottom w:val="none" w:sz="0" w:space="0" w:color="auto"/>
                                    <w:right w:val="none" w:sz="0" w:space="0" w:color="auto"/>
                                  </w:divBdr>
                                  <w:divsChild>
                                    <w:div w:id="127284848">
                                      <w:marLeft w:val="0"/>
                                      <w:marRight w:val="0"/>
                                      <w:marTop w:val="0"/>
                                      <w:marBottom w:val="0"/>
                                      <w:divBdr>
                                        <w:top w:val="none" w:sz="0" w:space="0" w:color="auto"/>
                                        <w:left w:val="none" w:sz="0" w:space="0" w:color="auto"/>
                                        <w:bottom w:val="none" w:sz="0" w:space="0" w:color="auto"/>
                                        <w:right w:val="none" w:sz="0" w:space="0" w:color="auto"/>
                                      </w:divBdr>
                                    </w:div>
                                    <w:div w:id="2025210775">
                                      <w:marLeft w:val="0"/>
                                      <w:marRight w:val="0"/>
                                      <w:marTop w:val="0"/>
                                      <w:marBottom w:val="0"/>
                                      <w:divBdr>
                                        <w:top w:val="none" w:sz="0" w:space="0" w:color="auto"/>
                                        <w:left w:val="none" w:sz="0" w:space="0" w:color="auto"/>
                                        <w:bottom w:val="none" w:sz="0" w:space="0" w:color="auto"/>
                                        <w:right w:val="none" w:sz="0" w:space="0" w:color="auto"/>
                                      </w:divBdr>
                                    </w:div>
                                  </w:divsChild>
                                </w:div>
                                <w:div w:id="1181630343">
                                  <w:marLeft w:val="0"/>
                                  <w:marRight w:val="0"/>
                                  <w:marTop w:val="0"/>
                                  <w:marBottom w:val="0"/>
                                  <w:divBdr>
                                    <w:top w:val="none" w:sz="0" w:space="0" w:color="auto"/>
                                    <w:left w:val="none" w:sz="0" w:space="0" w:color="auto"/>
                                    <w:bottom w:val="none" w:sz="0" w:space="0" w:color="auto"/>
                                    <w:right w:val="none" w:sz="0" w:space="0" w:color="auto"/>
                                  </w:divBdr>
                                  <w:divsChild>
                                    <w:div w:id="236942923">
                                      <w:marLeft w:val="0"/>
                                      <w:marRight w:val="0"/>
                                      <w:marTop w:val="0"/>
                                      <w:marBottom w:val="0"/>
                                      <w:divBdr>
                                        <w:top w:val="none" w:sz="0" w:space="0" w:color="auto"/>
                                        <w:left w:val="none" w:sz="0" w:space="0" w:color="auto"/>
                                        <w:bottom w:val="none" w:sz="0" w:space="0" w:color="auto"/>
                                        <w:right w:val="none" w:sz="0" w:space="0" w:color="auto"/>
                                      </w:divBdr>
                                    </w:div>
                                    <w:div w:id="1044405009">
                                      <w:marLeft w:val="0"/>
                                      <w:marRight w:val="0"/>
                                      <w:marTop w:val="0"/>
                                      <w:marBottom w:val="0"/>
                                      <w:divBdr>
                                        <w:top w:val="none" w:sz="0" w:space="0" w:color="auto"/>
                                        <w:left w:val="none" w:sz="0" w:space="0" w:color="auto"/>
                                        <w:bottom w:val="none" w:sz="0" w:space="0" w:color="auto"/>
                                        <w:right w:val="none" w:sz="0" w:space="0" w:color="auto"/>
                                      </w:divBdr>
                                    </w:div>
                                  </w:divsChild>
                                </w:div>
                                <w:div w:id="1392925976">
                                  <w:marLeft w:val="0"/>
                                  <w:marRight w:val="0"/>
                                  <w:marTop w:val="0"/>
                                  <w:marBottom w:val="0"/>
                                  <w:divBdr>
                                    <w:top w:val="none" w:sz="0" w:space="0" w:color="auto"/>
                                    <w:left w:val="none" w:sz="0" w:space="0" w:color="auto"/>
                                    <w:bottom w:val="none" w:sz="0" w:space="0" w:color="auto"/>
                                    <w:right w:val="none" w:sz="0" w:space="0" w:color="auto"/>
                                  </w:divBdr>
                                  <w:divsChild>
                                    <w:div w:id="1071537041">
                                      <w:marLeft w:val="0"/>
                                      <w:marRight w:val="0"/>
                                      <w:marTop w:val="0"/>
                                      <w:marBottom w:val="0"/>
                                      <w:divBdr>
                                        <w:top w:val="none" w:sz="0" w:space="0" w:color="auto"/>
                                        <w:left w:val="none" w:sz="0" w:space="0" w:color="auto"/>
                                        <w:bottom w:val="none" w:sz="0" w:space="0" w:color="auto"/>
                                        <w:right w:val="none" w:sz="0" w:space="0" w:color="auto"/>
                                      </w:divBdr>
                                    </w:div>
                                    <w:div w:id="1685476633">
                                      <w:marLeft w:val="0"/>
                                      <w:marRight w:val="0"/>
                                      <w:marTop w:val="0"/>
                                      <w:marBottom w:val="0"/>
                                      <w:divBdr>
                                        <w:top w:val="none" w:sz="0" w:space="0" w:color="auto"/>
                                        <w:left w:val="none" w:sz="0" w:space="0" w:color="auto"/>
                                        <w:bottom w:val="none" w:sz="0" w:space="0" w:color="auto"/>
                                        <w:right w:val="none" w:sz="0" w:space="0" w:color="auto"/>
                                      </w:divBdr>
                                    </w:div>
                                  </w:divsChild>
                                </w:div>
                                <w:div w:id="1310861544">
                                  <w:marLeft w:val="0"/>
                                  <w:marRight w:val="0"/>
                                  <w:marTop w:val="0"/>
                                  <w:marBottom w:val="0"/>
                                  <w:divBdr>
                                    <w:top w:val="none" w:sz="0" w:space="0" w:color="auto"/>
                                    <w:left w:val="none" w:sz="0" w:space="0" w:color="auto"/>
                                    <w:bottom w:val="none" w:sz="0" w:space="0" w:color="auto"/>
                                    <w:right w:val="none" w:sz="0" w:space="0" w:color="auto"/>
                                  </w:divBdr>
                                  <w:divsChild>
                                    <w:div w:id="2043095402">
                                      <w:marLeft w:val="0"/>
                                      <w:marRight w:val="0"/>
                                      <w:marTop w:val="0"/>
                                      <w:marBottom w:val="0"/>
                                      <w:divBdr>
                                        <w:top w:val="none" w:sz="0" w:space="0" w:color="auto"/>
                                        <w:left w:val="none" w:sz="0" w:space="0" w:color="auto"/>
                                        <w:bottom w:val="none" w:sz="0" w:space="0" w:color="auto"/>
                                        <w:right w:val="none" w:sz="0" w:space="0" w:color="auto"/>
                                      </w:divBdr>
                                    </w:div>
                                    <w:div w:id="1751808254">
                                      <w:marLeft w:val="0"/>
                                      <w:marRight w:val="0"/>
                                      <w:marTop w:val="0"/>
                                      <w:marBottom w:val="0"/>
                                      <w:divBdr>
                                        <w:top w:val="none" w:sz="0" w:space="0" w:color="auto"/>
                                        <w:left w:val="none" w:sz="0" w:space="0" w:color="auto"/>
                                        <w:bottom w:val="none" w:sz="0" w:space="0" w:color="auto"/>
                                        <w:right w:val="none" w:sz="0" w:space="0" w:color="auto"/>
                                      </w:divBdr>
                                    </w:div>
                                  </w:divsChild>
                                </w:div>
                                <w:div w:id="867375147">
                                  <w:marLeft w:val="0"/>
                                  <w:marRight w:val="0"/>
                                  <w:marTop w:val="0"/>
                                  <w:marBottom w:val="0"/>
                                  <w:divBdr>
                                    <w:top w:val="none" w:sz="0" w:space="0" w:color="auto"/>
                                    <w:left w:val="none" w:sz="0" w:space="0" w:color="auto"/>
                                    <w:bottom w:val="none" w:sz="0" w:space="0" w:color="auto"/>
                                    <w:right w:val="none" w:sz="0" w:space="0" w:color="auto"/>
                                  </w:divBdr>
                                  <w:divsChild>
                                    <w:div w:id="1326085656">
                                      <w:marLeft w:val="0"/>
                                      <w:marRight w:val="0"/>
                                      <w:marTop w:val="0"/>
                                      <w:marBottom w:val="0"/>
                                      <w:divBdr>
                                        <w:top w:val="none" w:sz="0" w:space="0" w:color="auto"/>
                                        <w:left w:val="none" w:sz="0" w:space="0" w:color="auto"/>
                                        <w:bottom w:val="none" w:sz="0" w:space="0" w:color="auto"/>
                                        <w:right w:val="none" w:sz="0" w:space="0" w:color="auto"/>
                                      </w:divBdr>
                                    </w:div>
                                  </w:divsChild>
                                </w:div>
                                <w:div w:id="1743478588">
                                  <w:marLeft w:val="0"/>
                                  <w:marRight w:val="0"/>
                                  <w:marTop w:val="0"/>
                                  <w:marBottom w:val="0"/>
                                  <w:divBdr>
                                    <w:top w:val="none" w:sz="0" w:space="0" w:color="auto"/>
                                    <w:left w:val="none" w:sz="0" w:space="0" w:color="auto"/>
                                    <w:bottom w:val="none" w:sz="0" w:space="0" w:color="auto"/>
                                    <w:right w:val="none" w:sz="0" w:space="0" w:color="auto"/>
                                  </w:divBdr>
                                  <w:divsChild>
                                    <w:div w:id="1096635337">
                                      <w:marLeft w:val="0"/>
                                      <w:marRight w:val="0"/>
                                      <w:marTop w:val="0"/>
                                      <w:marBottom w:val="0"/>
                                      <w:divBdr>
                                        <w:top w:val="none" w:sz="0" w:space="0" w:color="auto"/>
                                        <w:left w:val="none" w:sz="0" w:space="0" w:color="auto"/>
                                        <w:bottom w:val="none" w:sz="0" w:space="0" w:color="auto"/>
                                        <w:right w:val="none" w:sz="0" w:space="0" w:color="auto"/>
                                      </w:divBdr>
                                    </w:div>
                                  </w:divsChild>
                                </w:div>
                                <w:div w:id="1913848000">
                                  <w:marLeft w:val="0"/>
                                  <w:marRight w:val="0"/>
                                  <w:marTop w:val="0"/>
                                  <w:marBottom w:val="0"/>
                                  <w:divBdr>
                                    <w:top w:val="none" w:sz="0" w:space="0" w:color="auto"/>
                                    <w:left w:val="none" w:sz="0" w:space="0" w:color="auto"/>
                                    <w:bottom w:val="none" w:sz="0" w:space="0" w:color="auto"/>
                                    <w:right w:val="none" w:sz="0" w:space="0" w:color="auto"/>
                                  </w:divBdr>
                                  <w:divsChild>
                                    <w:div w:id="336462247">
                                      <w:marLeft w:val="0"/>
                                      <w:marRight w:val="0"/>
                                      <w:marTop w:val="0"/>
                                      <w:marBottom w:val="0"/>
                                      <w:divBdr>
                                        <w:top w:val="none" w:sz="0" w:space="0" w:color="auto"/>
                                        <w:left w:val="none" w:sz="0" w:space="0" w:color="auto"/>
                                        <w:bottom w:val="none" w:sz="0" w:space="0" w:color="auto"/>
                                        <w:right w:val="none" w:sz="0" w:space="0" w:color="auto"/>
                                      </w:divBdr>
                                    </w:div>
                                  </w:divsChild>
                                </w:div>
                                <w:div w:id="1727029904">
                                  <w:marLeft w:val="0"/>
                                  <w:marRight w:val="0"/>
                                  <w:marTop w:val="0"/>
                                  <w:marBottom w:val="0"/>
                                  <w:divBdr>
                                    <w:top w:val="none" w:sz="0" w:space="0" w:color="auto"/>
                                    <w:left w:val="none" w:sz="0" w:space="0" w:color="auto"/>
                                    <w:bottom w:val="none" w:sz="0" w:space="0" w:color="auto"/>
                                    <w:right w:val="none" w:sz="0" w:space="0" w:color="auto"/>
                                  </w:divBdr>
                                  <w:divsChild>
                                    <w:div w:id="1604149341">
                                      <w:marLeft w:val="0"/>
                                      <w:marRight w:val="0"/>
                                      <w:marTop w:val="0"/>
                                      <w:marBottom w:val="0"/>
                                      <w:divBdr>
                                        <w:top w:val="none" w:sz="0" w:space="0" w:color="auto"/>
                                        <w:left w:val="none" w:sz="0" w:space="0" w:color="auto"/>
                                        <w:bottom w:val="none" w:sz="0" w:space="0" w:color="auto"/>
                                        <w:right w:val="none" w:sz="0" w:space="0" w:color="auto"/>
                                      </w:divBdr>
                                    </w:div>
                                  </w:divsChild>
                                </w:div>
                                <w:div w:id="20739907">
                                  <w:marLeft w:val="0"/>
                                  <w:marRight w:val="0"/>
                                  <w:marTop w:val="0"/>
                                  <w:marBottom w:val="0"/>
                                  <w:divBdr>
                                    <w:top w:val="none" w:sz="0" w:space="0" w:color="auto"/>
                                    <w:left w:val="none" w:sz="0" w:space="0" w:color="auto"/>
                                    <w:bottom w:val="none" w:sz="0" w:space="0" w:color="auto"/>
                                    <w:right w:val="none" w:sz="0" w:space="0" w:color="auto"/>
                                  </w:divBdr>
                                  <w:divsChild>
                                    <w:div w:id="1261179625">
                                      <w:marLeft w:val="0"/>
                                      <w:marRight w:val="0"/>
                                      <w:marTop w:val="0"/>
                                      <w:marBottom w:val="0"/>
                                      <w:divBdr>
                                        <w:top w:val="none" w:sz="0" w:space="0" w:color="auto"/>
                                        <w:left w:val="none" w:sz="0" w:space="0" w:color="auto"/>
                                        <w:bottom w:val="none" w:sz="0" w:space="0" w:color="auto"/>
                                        <w:right w:val="none" w:sz="0" w:space="0" w:color="auto"/>
                                      </w:divBdr>
                                    </w:div>
                                  </w:divsChild>
                                </w:div>
                                <w:div w:id="1743257779">
                                  <w:marLeft w:val="0"/>
                                  <w:marRight w:val="0"/>
                                  <w:marTop w:val="0"/>
                                  <w:marBottom w:val="0"/>
                                  <w:divBdr>
                                    <w:top w:val="none" w:sz="0" w:space="0" w:color="auto"/>
                                    <w:left w:val="none" w:sz="0" w:space="0" w:color="auto"/>
                                    <w:bottom w:val="none" w:sz="0" w:space="0" w:color="auto"/>
                                    <w:right w:val="none" w:sz="0" w:space="0" w:color="auto"/>
                                  </w:divBdr>
                                  <w:divsChild>
                                    <w:div w:id="1976790537">
                                      <w:marLeft w:val="0"/>
                                      <w:marRight w:val="0"/>
                                      <w:marTop w:val="0"/>
                                      <w:marBottom w:val="0"/>
                                      <w:divBdr>
                                        <w:top w:val="none" w:sz="0" w:space="0" w:color="auto"/>
                                        <w:left w:val="none" w:sz="0" w:space="0" w:color="auto"/>
                                        <w:bottom w:val="none" w:sz="0" w:space="0" w:color="auto"/>
                                        <w:right w:val="none" w:sz="0" w:space="0" w:color="auto"/>
                                      </w:divBdr>
                                    </w:div>
                                  </w:divsChild>
                                </w:div>
                                <w:div w:id="1589272585">
                                  <w:marLeft w:val="0"/>
                                  <w:marRight w:val="0"/>
                                  <w:marTop w:val="0"/>
                                  <w:marBottom w:val="0"/>
                                  <w:divBdr>
                                    <w:top w:val="none" w:sz="0" w:space="0" w:color="auto"/>
                                    <w:left w:val="none" w:sz="0" w:space="0" w:color="auto"/>
                                    <w:bottom w:val="none" w:sz="0" w:space="0" w:color="auto"/>
                                    <w:right w:val="none" w:sz="0" w:space="0" w:color="auto"/>
                                  </w:divBdr>
                                  <w:divsChild>
                                    <w:div w:id="1417019951">
                                      <w:marLeft w:val="0"/>
                                      <w:marRight w:val="0"/>
                                      <w:marTop w:val="0"/>
                                      <w:marBottom w:val="0"/>
                                      <w:divBdr>
                                        <w:top w:val="none" w:sz="0" w:space="0" w:color="auto"/>
                                        <w:left w:val="none" w:sz="0" w:space="0" w:color="auto"/>
                                        <w:bottom w:val="none" w:sz="0" w:space="0" w:color="auto"/>
                                        <w:right w:val="none" w:sz="0" w:space="0" w:color="auto"/>
                                      </w:divBdr>
                                    </w:div>
                                  </w:divsChild>
                                </w:div>
                                <w:div w:id="338891566">
                                  <w:marLeft w:val="0"/>
                                  <w:marRight w:val="0"/>
                                  <w:marTop w:val="0"/>
                                  <w:marBottom w:val="0"/>
                                  <w:divBdr>
                                    <w:top w:val="none" w:sz="0" w:space="0" w:color="auto"/>
                                    <w:left w:val="none" w:sz="0" w:space="0" w:color="auto"/>
                                    <w:bottom w:val="none" w:sz="0" w:space="0" w:color="auto"/>
                                    <w:right w:val="none" w:sz="0" w:space="0" w:color="auto"/>
                                  </w:divBdr>
                                  <w:divsChild>
                                    <w:div w:id="1360662676">
                                      <w:marLeft w:val="0"/>
                                      <w:marRight w:val="0"/>
                                      <w:marTop w:val="0"/>
                                      <w:marBottom w:val="0"/>
                                      <w:divBdr>
                                        <w:top w:val="none" w:sz="0" w:space="0" w:color="auto"/>
                                        <w:left w:val="none" w:sz="0" w:space="0" w:color="auto"/>
                                        <w:bottom w:val="none" w:sz="0" w:space="0" w:color="auto"/>
                                        <w:right w:val="none" w:sz="0" w:space="0" w:color="auto"/>
                                      </w:divBdr>
                                    </w:div>
                                  </w:divsChild>
                                </w:div>
                                <w:div w:id="450903745">
                                  <w:marLeft w:val="0"/>
                                  <w:marRight w:val="0"/>
                                  <w:marTop w:val="0"/>
                                  <w:marBottom w:val="0"/>
                                  <w:divBdr>
                                    <w:top w:val="none" w:sz="0" w:space="0" w:color="auto"/>
                                    <w:left w:val="none" w:sz="0" w:space="0" w:color="auto"/>
                                    <w:bottom w:val="none" w:sz="0" w:space="0" w:color="auto"/>
                                    <w:right w:val="none" w:sz="0" w:space="0" w:color="auto"/>
                                  </w:divBdr>
                                  <w:divsChild>
                                    <w:div w:id="1345865984">
                                      <w:marLeft w:val="0"/>
                                      <w:marRight w:val="0"/>
                                      <w:marTop w:val="0"/>
                                      <w:marBottom w:val="0"/>
                                      <w:divBdr>
                                        <w:top w:val="none" w:sz="0" w:space="0" w:color="auto"/>
                                        <w:left w:val="none" w:sz="0" w:space="0" w:color="auto"/>
                                        <w:bottom w:val="none" w:sz="0" w:space="0" w:color="auto"/>
                                        <w:right w:val="none" w:sz="0" w:space="0" w:color="auto"/>
                                      </w:divBdr>
                                    </w:div>
                                  </w:divsChild>
                                </w:div>
                                <w:div w:id="850073472">
                                  <w:marLeft w:val="0"/>
                                  <w:marRight w:val="0"/>
                                  <w:marTop w:val="0"/>
                                  <w:marBottom w:val="0"/>
                                  <w:divBdr>
                                    <w:top w:val="none" w:sz="0" w:space="0" w:color="auto"/>
                                    <w:left w:val="none" w:sz="0" w:space="0" w:color="auto"/>
                                    <w:bottom w:val="none" w:sz="0" w:space="0" w:color="auto"/>
                                    <w:right w:val="none" w:sz="0" w:space="0" w:color="auto"/>
                                  </w:divBdr>
                                  <w:divsChild>
                                    <w:div w:id="206182917">
                                      <w:marLeft w:val="0"/>
                                      <w:marRight w:val="0"/>
                                      <w:marTop w:val="0"/>
                                      <w:marBottom w:val="0"/>
                                      <w:divBdr>
                                        <w:top w:val="none" w:sz="0" w:space="0" w:color="auto"/>
                                        <w:left w:val="none" w:sz="0" w:space="0" w:color="auto"/>
                                        <w:bottom w:val="none" w:sz="0" w:space="0" w:color="auto"/>
                                        <w:right w:val="none" w:sz="0" w:space="0" w:color="auto"/>
                                      </w:divBdr>
                                    </w:div>
                                  </w:divsChild>
                                </w:div>
                                <w:div w:id="1302929135">
                                  <w:marLeft w:val="0"/>
                                  <w:marRight w:val="0"/>
                                  <w:marTop w:val="0"/>
                                  <w:marBottom w:val="0"/>
                                  <w:divBdr>
                                    <w:top w:val="none" w:sz="0" w:space="0" w:color="auto"/>
                                    <w:left w:val="none" w:sz="0" w:space="0" w:color="auto"/>
                                    <w:bottom w:val="none" w:sz="0" w:space="0" w:color="auto"/>
                                    <w:right w:val="none" w:sz="0" w:space="0" w:color="auto"/>
                                  </w:divBdr>
                                  <w:divsChild>
                                    <w:div w:id="596594852">
                                      <w:marLeft w:val="0"/>
                                      <w:marRight w:val="0"/>
                                      <w:marTop w:val="0"/>
                                      <w:marBottom w:val="0"/>
                                      <w:divBdr>
                                        <w:top w:val="none" w:sz="0" w:space="0" w:color="auto"/>
                                        <w:left w:val="none" w:sz="0" w:space="0" w:color="auto"/>
                                        <w:bottom w:val="none" w:sz="0" w:space="0" w:color="auto"/>
                                        <w:right w:val="none" w:sz="0" w:space="0" w:color="auto"/>
                                      </w:divBdr>
                                    </w:div>
                                  </w:divsChild>
                                </w:div>
                                <w:div w:id="789473208">
                                  <w:marLeft w:val="0"/>
                                  <w:marRight w:val="0"/>
                                  <w:marTop w:val="0"/>
                                  <w:marBottom w:val="0"/>
                                  <w:divBdr>
                                    <w:top w:val="none" w:sz="0" w:space="0" w:color="auto"/>
                                    <w:left w:val="none" w:sz="0" w:space="0" w:color="auto"/>
                                    <w:bottom w:val="none" w:sz="0" w:space="0" w:color="auto"/>
                                    <w:right w:val="none" w:sz="0" w:space="0" w:color="auto"/>
                                  </w:divBdr>
                                  <w:divsChild>
                                    <w:div w:id="962690505">
                                      <w:marLeft w:val="0"/>
                                      <w:marRight w:val="0"/>
                                      <w:marTop w:val="0"/>
                                      <w:marBottom w:val="0"/>
                                      <w:divBdr>
                                        <w:top w:val="none" w:sz="0" w:space="0" w:color="auto"/>
                                        <w:left w:val="none" w:sz="0" w:space="0" w:color="auto"/>
                                        <w:bottom w:val="none" w:sz="0" w:space="0" w:color="auto"/>
                                        <w:right w:val="none" w:sz="0" w:space="0" w:color="auto"/>
                                      </w:divBdr>
                                    </w:div>
                                  </w:divsChild>
                                </w:div>
                                <w:div w:id="777943435">
                                  <w:marLeft w:val="0"/>
                                  <w:marRight w:val="0"/>
                                  <w:marTop w:val="0"/>
                                  <w:marBottom w:val="0"/>
                                  <w:divBdr>
                                    <w:top w:val="none" w:sz="0" w:space="0" w:color="auto"/>
                                    <w:left w:val="none" w:sz="0" w:space="0" w:color="auto"/>
                                    <w:bottom w:val="none" w:sz="0" w:space="0" w:color="auto"/>
                                    <w:right w:val="none" w:sz="0" w:space="0" w:color="auto"/>
                                  </w:divBdr>
                                  <w:divsChild>
                                    <w:div w:id="526018068">
                                      <w:marLeft w:val="0"/>
                                      <w:marRight w:val="0"/>
                                      <w:marTop w:val="0"/>
                                      <w:marBottom w:val="0"/>
                                      <w:divBdr>
                                        <w:top w:val="none" w:sz="0" w:space="0" w:color="auto"/>
                                        <w:left w:val="none" w:sz="0" w:space="0" w:color="auto"/>
                                        <w:bottom w:val="none" w:sz="0" w:space="0" w:color="auto"/>
                                        <w:right w:val="none" w:sz="0" w:space="0" w:color="auto"/>
                                      </w:divBdr>
                                    </w:div>
                                  </w:divsChild>
                                </w:div>
                                <w:div w:id="419790656">
                                  <w:marLeft w:val="0"/>
                                  <w:marRight w:val="0"/>
                                  <w:marTop w:val="0"/>
                                  <w:marBottom w:val="0"/>
                                  <w:divBdr>
                                    <w:top w:val="none" w:sz="0" w:space="0" w:color="auto"/>
                                    <w:left w:val="none" w:sz="0" w:space="0" w:color="auto"/>
                                    <w:bottom w:val="none" w:sz="0" w:space="0" w:color="auto"/>
                                    <w:right w:val="none" w:sz="0" w:space="0" w:color="auto"/>
                                  </w:divBdr>
                                  <w:divsChild>
                                    <w:div w:id="1748530281">
                                      <w:marLeft w:val="0"/>
                                      <w:marRight w:val="0"/>
                                      <w:marTop w:val="0"/>
                                      <w:marBottom w:val="0"/>
                                      <w:divBdr>
                                        <w:top w:val="none" w:sz="0" w:space="0" w:color="auto"/>
                                        <w:left w:val="none" w:sz="0" w:space="0" w:color="auto"/>
                                        <w:bottom w:val="none" w:sz="0" w:space="0" w:color="auto"/>
                                        <w:right w:val="none" w:sz="0" w:space="0" w:color="auto"/>
                                      </w:divBdr>
                                    </w:div>
                                  </w:divsChild>
                                </w:div>
                                <w:div w:id="553928669">
                                  <w:marLeft w:val="0"/>
                                  <w:marRight w:val="0"/>
                                  <w:marTop w:val="0"/>
                                  <w:marBottom w:val="0"/>
                                  <w:divBdr>
                                    <w:top w:val="none" w:sz="0" w:space="0" w:color="auto"/>
                                    <w:left w:val="none" w:sz="0" w:space="0" w:color="auto"/>
                                    <w:bottom w:val="none" w:sz="0" w:space="0" w:color="auto"/>
                                    <w:right w:val="none" w:sz="0" w:space="0" w:color="auto"/>
                                  </w:divBdr>
                                  <w:divsChild>
                                    <w:div w:id="1477456673">
                                      <w:marLeft w:val="0"/>
                                      <w:marRight w:val="0"/>
                                      <w:marTop w:val="0"/>
                                      <w:marBottom w:val="0"/>
                                      <w:divBdr>
                                        <w:top w:val="none" w:sz="0" w:space="0" w:color="auto"/>
                                        <w:left w:val="none" w:sz="0" w:space="0" w:color="auto"/>
                                        <w:bottom w:val="none" w:sz="0" w:space="0" w:color="auto"/>
                                        <w:right w:val="none" w:sz="0" w:space="0" w:color="auto"/>
                                      </w:divBdr>
                                    </w:div>
                                  </w:divsChild>
                                </w:div>
                                <w:div w:id="1710765064">
                                  <w:marLeft w:val="0"/>
                                  <w:marRight w:val="0"/>
                                  <w:marTop w:val="0"/>
                                  <w:marBottom w:val="0"/>
                                  <w:divBdr>
                                    <w:top w:val="none" w:sz="0" w:space="0" w:color="auto"/>
                                    <w:left w:val="none" w:sz="0" w:space="0" w:color="auto"/>
                                    <w:bottom w:val="none" w:sz="0" w:space="0" w:color="auto"/>
                                    <w:right w:val="none" w:sz="0" w:space="0" w:color="auto"/>
                                  </w:divBdr>
                                  <w:divsChild>
                                    <w:div w:id="56975503">
                                      <w:marLeft w:val="0"/>
                                      <w:marRight w:val="0"/>
                                      <w:marTop w:val="0"/>
                                      <w:marBottom w:val="0"/>
                                      <w:divBdr>
                                        <w:top w:val="none" w:sz="0" w:space="0" w:color="auto"/>
                                        <w:left w:val="none" w:sz="0" w:space="0" w:color="auto"/>
                                        <w:bottom w:val="none" w:sz="0" w:space="0" w:color="auto"/>
                                        <w:right w:val="none" w:sz="0" w:space="0" w:color="auto"/>
                                      </w:divBdr>
                                    </w:div>
                                  </w:divsChild>
                                </w:div>
                                <w:div w:id="755979667">
                                  <w:marLeft w:val="0"/>
                                  <w:marRight w:val="0"/>
                                  <w:marTop w:val="0"/>
                                  <w:marBottom w:val="0"/>
                                  <w:divBdr>
                                    <w:top w:val="none" w:sz="0" w:space="0" w:color="auto"/>
                                    <w:left w:val="none" w:sz="0" w:space="0" w:color="auto"/>
                                    <w:bottom w:val="none" w:sz="0" w:space="0" w:color="auto"/>
                                    <w:right w:val="none" w:sz="0" w:space="0" w:color="auto"/>
                                  </w:divBdr>
                                  <w:divsChild>
                                    <w:div w:id="726104434">
                                      <w:marLeft w:val="0"/>
                                      <w:marRight w:val="0"/>
                                      <w:marTop w:val="0"/>
                                      <w:marBottom w:val="0"/>
                                      <w:divBdr>
                                        <w:top w:val="none" w:sz="0" w:space="0" w:color="auto"/>
                                        <w:left w:val="none" w:sz="0" w:space="0" w:color="auto"/>
                                        <w:bottom w:val="none" w:sz="0" w:space="0" w:color="auto"/>
                                        <w:right w:val="none" w:sz="0" w:space="0" w:color="auto"/>
                                      </w:divBdr>
                                    </w:div>
                                  </w:divsChild>
                                </w:div>
                                <w:div w:id="1039820719">
                                  <w:marLeft w:val="0"/>
                                  <w:marRight w:val="0"/>
                                  <w:marTop w:val="0"/>
                                  <w:marBottom w:val="0"/>
                                  <w:divBdr>
                                    <w:top w:val="none" w:sz="0" w:space="0" w:color="auto"/>
                                    <w:left w:val="none" w:sz="0" w:space="0" w:color="auto"/>
                                    <w:bottom w:val="none" w:sz="0" w:space="0" w:color="auto"/>
                                    <w:right w:val="none" w:sz="0" w:space="0" w:color="auto"/>
                                  </w:divBdr>
                                  <w:divsChild>
                                    <w:div w:id="2121997225">
                                      <w:marLeft w:val="0"/>
                                      <w:marRight w:val="0"/>
                                      <w:marTop w:val="0"/>
                                      <w:marBottom w:val="0"/>
                                      <w:divBdr>
                                        <w:top w:val="none" w:sz="0" w:space="0" w:color="auto"/>
                                        <w:left w:val="none" w:sz="0" w:space="0" w:color="auto"/>
                                        <w:bottom w:val="none" w:sz="0" w:space="0" w:color="auto"/>
                                        <w:right w:val="none" w:sz="0" w:space="0" w:color="auto"/>
                                      </w:divBdr>
                                    </w:div>
                                  </w:divsChild>
                                </w:div>
                                <w:div w:id="953369594">
                                  <w:marLeft w:val="0"/>
                                  <w:marRight w:val="0"/>
                                  <w:marTop w:val="0"/>
                                  <w:marBottom w:val="0"/>
                                  <w:divBdr>
                                    <w:top w:val="none" w:sz="0" w:space="0" w:color="auto"/>
                                    <w:left w:val="none" w:sz="0" w:space="0" w:color="auto"/>
                                    <w:bottom w:val="none" w:sz="0" w:space="0" w:color="auto"/>
                                    <w:right w:val="none" w:sz="0" w:space="0" w:color="auto"/>
                                  </w:divBdr>
                                  <w:divsChild>
                                    <w:div w:id="1139105083">
                                      <w:marLeft w:val="0"/>
                                      <w:marRight w:val="0"/>
                                      <w:marTop w:val="0"/>
                                      <w:marBottom w:val="0"/>
                                      <w:divBdr>
                                        <w:top w:val="none" w:sz="0" w:space="0" w:color="auto"/>
                                        <w:left w:val="none" w:sz="0" w:space="0" w:color="auto"/>
                                        <w:bottom w:val="none" w:sz="0" w:space="0" w:color="auto"/>
                                        <w:right w:val="none" w:sz="0" w:space="0" w:color="auto"/>
                                      </w:divBdr>
                                    </w:div>
                                  </w:divsChild>
                                </w:div>
                                <w:div w:id="2146047070">
                                  <w:marLeft w:val="0"/>
                                  <w:marRight w:val="0"/>
                                  <w:marTop w:val="0"/>
                                  <w:marBottom w:val="0"/>
                                  <w:divBdr>
                                    <w:top w:val="none" w:sz="0" w:space="0" w:color="auto"/>
                                    <w:left w:val="none" w:sz="0" w:space="0" w:color="auto"/>
                                    <w:bottom w:val="none" w:sz="0" w:space="0" w:color="auto"/>
                                    <w:right w:val="none" w:sz="0" w:space="0" w:color="auto"/>
                                  </w:divBdr>
                                  <w:divsChild>
                                    <w:div w:id="2083601062">
                                      <w:marLeft w:val="0"/>
                                      <w:marRight w:val="0"/>
                                      <w:marTop w:val="0"/>
                                      <w:marBottom w:val="0"/>
                                      <w:divBdr>
                                        <w:top w:val="none" w:sz="0" w:space="0" w:color="auto"/>
                                        <w:left w:val="none" w:sz="0" w:space="0" w:color="auto"/>
                                        <w:bottom w:val="none" w:sz="0" w:space="0" w:color="auto"/>
                                        <w:right w:val="none" w:sz="0" w:space="0" w:color="auto"/>
                                      </w:divBdr>
                                    </w:div>
                                  </w:divsChild>
                                </w:div>
                                <w:div w:id="1760254913">
                                  <w:marLeft w:val="0"/>
                                  <w:marRight w:val="0"/>
                                  <w:marTop w:val="0"/>
                                  <w:marBottom w:val="0"/>
                                  <w:divBdr>
                                    <w:top w:val="none" w:sz="0" w:space="0" w:color="auto"/>
                                    <w:left w:val="none" w:sz="0" w:space="0" w:color="auto"/>
                                    <w:bottom w:val="none" w:sz="0" w:space="0" w:color="auto"/>
                                    <w:right w:val="none" w:sz="0" w:space="0" w:color="auto"/>
                                  </w:divBdr>
                                  <w:divsChild>
                                    <w:div w:id="1737436723">
                                      <w:marLeft w:val="0"/>
                                      <w:marRight w:val="0"/>
                                      <w:marTop w:val="0"/>
                                      <w:marBottom w:val="0"/>
                                      <w:divBdr>
                                        <w:top w:val="none" w:sz="0" w:space="0" w:color="auto"/>
                                        <w:left w:val="none" w:sz="0" w:space="0" w:color="auto"/>
                                        <w:bottom w:val="none" w:sz="0" w:space="0" w:color="auto"/>
                                        <w:right w:val="none" w:sz="0" w:space="0" w:color="auto"/>
                                      </w:divBdr>
                                    </w:div>
                                  </w:divsChild>
                                </w:div>
                                <w:div w:id="1074859633">
                                  <w:marLeft w:val="0"/>
                                  <w:marRight w:val="0"/>
                                  <w:marTop w:val="0"/>
                                  <w:marBottom w:val="0"/>
                                  <w:divBdr>
                                    <w:top w:val="none" w:sz="0" w:space="0" w:color="auto"/>
                                    <w:left w:val="none" w:sz="0" w:space="0" w:color="auto"/>
                                    <w:bottom w:val="none" w:sz="0" w:space="0" w:color="auto"/>
                                    <w:right w:val="none" w:sz="0" w:space="0" w:color="auto"/>
                                  </w:divBdr>
                                  <w:divsChild>
                                    <w:div w:id="290982050">
                                      <w:marLeft w:val="0"/>
                                      <w:marRight w:val="0"/>
                                      <w:marTop w:val="0"/>
                                      <w:marBottom w:val="0"/>
                                      <w:divBdr>
                                        <w:top w:val="none" w:sz="0" w:space="0" w:color="auto"/>
                                        <w:left w:val="none" w:sz="0" w:space="0" w:color="auto"/>
                                        <w:bottom w:val="none" w:sz="0" w:space="0" w:color="auto"/>
                                        <w:right w:val="none" w:sz="0" w:space="0" w:color="auto"/>
                                      </w:divBdr>
                                    </w:div>
                                  </w:divsChild>
                                </w:div>
                                <w:div w:id="426772764">
                                  <w:marLeft w:val="0"/>
                                  <w:marRight w:val="0"/>
                                  <w:marTop w:val="0"/>
                                  <w:marBottom w:val="0"/>
                                  <w:divBdr>
                                    <w:top w:val="none" w:sz="0" w:space="0" w:color="auto"/>
                                    <w:left w:val="none" w:sz="0" w:space="0" w:color="auto"/>
                                    <w:bottom w:val="none" w:sz="0" w:space="0" w:color="auto"/>
                                    <w:right w:val="none" w:sz="0" w:space="0" w:color="auto"/>
                                  </w:divBdr>
                                  <w:divsChild>
                                    <w:div w:id="316418335">
                                      <w:marLeft w:val="0"/>
                                      <w:marRight w:val="0"/>
                                      <w:marTop w:val="0"/>
                                      <w:marBottom w:val="0"/>
                                      <w:divBdr>
                                        <w:top w:val="none" w:sz="0" w:space="0" w:color="auto"/>
                                        <w:left w:val="none" w:sz="0" w:space="0" w:color="auto"/>
                                        <w:bottom w:val="none" w:sz="0" w:space="0" w:color="auto"/>
                                        <w:right w:val="none" w:sz="0" w:space="0" w:color="auto"/>
                                      </w:divBdr>
                                    </w:div>
                                  </w:divsChild>
                                </w:div>
                                <w:div w:id="1141265495">
                                  <w:marLeft w:val="0"/>
                                  <w:marRight w:val="0"/>
                                  <w:marTop w:val="0"/>
                                  <w:marBottom w:val="0"/>
                                  <w:divBdr>
                                    <w:top w:val="none" w:sz="0" w:space="0" w:color="auto"/>
                                    <w:left w:val="none" w:sz="0" w:space="0" w:color="auto"/>
                                    <w:bottom w:val="none" w:sz="0" w:space="0" w:color="auto"/>
                                    <w:right w:val="none" w:sz="0" w:space="0" w:color="auto"/>
                                  </w:divBdr>
                                  <w:divsChild>
                                    <w:div w:id="1907492549">
                                      <w:marLeft w:val="0"/>
                                      <w:marRight w:val="0"/>
                                      <w:marTop w:val="0"/>
                                      <w:marBottom w:val="0"/>
                                      <w:divBdr>
                                        <w:top w:val="none" w:sz="0" w:space="0" w:color="auto"/>
                                        <w:left w:val="none" w:sz="0" w:space="0" w:color="auto"/>
                                        <w:bottom w:val="none" w:sz="0" w:space="0" w:color="auto"/>
                                        <w:right w:val="none" w:sz="0" w:space="0" w:color="auto"/>
                                      </w:divBdr>
                                    </w:div>
                                  </w:divsChild>
                                </w:div>
                                <w:div w:id="1367488791">
                                  <w:marLeft w:val="0"/>
                                  <w:marRight w:val="0"/>
                                  <w:marTop w:val="0"/>
                                  <w:marBottom w:val="0"/>
                                  <w:divBdr>
                                    <w:top w:val="none" w:sz="0" w:space="0" w:color="auto"/>
                                    <w:left w:val="none" w:sz="0" w:space="0" w:color="auto"/>
                                    <w:bottom w:val="none" w:sz="0" w:space="0" w:color="auto"/>
                                    <w:right w:val="none" w:sz="0" w:space="0" w:color="auto"/>
                                  </w:divBdr>
                                  <w:divsChild>
                                    <w:div w:id="1076243871">
                                      <w:marLeft w:val="0"/>
                                      <w:marRight w:val="0"/>
                                      <w:marTop w:val="0"/>
                                      <w:marBottom w:val="0"/>
                                      <w:divBdr>
                                        <w:top w:val="none" w:sz="0" w:space="0" w:color="auto"/>
                                        <w:left w:val="none" w:sz="0" w:space="0" w:color="auto"/>
                                        <w:bottom w:val="none" w:sz="0" w:space="0" w:color="auto"/>
                                        <w:right w:val="none" w:sz="0" w:space="0" w:color="auto"/>
                                      </w:divBdr>
                                    </w:div>
                                  </w:divsChild>
                                </w:div>
                                <w:div w:id="670195">
                                  <w:marLeft w:val="0"/>
                                  <w:marRight w:val="0"/>
                                  <w:marTop w:val="0"/>
                                  <w:marBottom w:val="0"/>
                                  <w:divBdr>
                                    <w:top w:val="none" w:sz="0" w:space="0" w:color="auto"/>
                                    <w:left w:val="none" w:sz="0" w:space="0" w:color="auto"/>
                                    <w:bottom w:val="none" w:sz="0" w:space="0" w:color="auto"/>
                                    <w:right w:val="none" w:sz="0" w:space="0" w:color="auto"/>
                                  </w:divBdr>
                                  <w:divsChild>
                                    <w:div w:id="1288706700">
                                      <w:marLeft w:val="0"/>
                                      <w:marRight w:val="0"/>
                                      <w:marTop w:val="0"/>
                                      <w:marBottom w:val="0"/>
                                      <w:divBdr>
                                        <w:top w:val="none" w:sz="0" w:space="0" w:color="auto"/>
                                        <w:left w:val="none" w:sz="0" w:space="0" w:color="auto"/>
                                        <w:bottom w:val="none" w:sz="0" w:space="0" w:color="auto"/>
                                        <w:right w:val="none" w:sz="0" w:space="0" w:color="auto"/>
                                      </w:divBdr>
                                    </w:div>
                                  </w:divsChild>
                                </w:div>
                                <w:div w:id="1973902708">
                                  <w:marLeft w:val="0"/>
                                  <w:marRight w:val="0"/>
                                  <w:marTop w:val="0"/>
                                  <w:marBottom w:val="0"/>
                                  <w:divBdr>
                                    <w:top w:val="none" w:sz="0" w:space="0" w:color="auto"/>
                                    <w:left w:val="none" w:sz="0" w:space="0" w:color="auto"/>
                                    <w:bottom w:val="none" w:sz="0" w:space="0" w:color="auto"/>
                                    <w:right w:val="none" w:sz="0" w:space="0" w:color="auto"/>
                                  </w:divBdr>
                                  <w:divsChild>
                                    <w:div w:id="712653771">
                                      <w:marLeft w:val="0"/>
                                      <w:marRight w:val="0"/>
                                      <w:marTop w:val="0"/>
                                      <w:marBottom w:val="0"/>
                                      <w:divBdr>
                                        <w:top w:val="none" w:sz="0" w:space="0" w:color="auto"/>
                                        <w:left w:val="none" w:sz="0" w:space="0" w:color="auto"/>
                                        <w:bottom w:val="none" w:sz="0" w:space="0" w:color="auto"/>
                                        <w:right w:val="none" w:sz="0" w:space="0" w:color="auto"/>
                                      </w:divBdr>
                                    </w:div>
                                  </w:divsChild>
                                </w:div>
                                <w:div w:id="687172082">
                                  <w:marLeft w:val="0"/>
                                  <w:marRight w:val="0"/>
                                  <w:marTop w:val="0"/>
                                  <w:marBottom w:val="0"/>
                                  <w:divBdr>
                                    <w:top w:val="none" w:sz="0" w:space="0" w:color="auto"/>
                                    <w:left w:val="none" w:sz="0" w:space="0" w:color="auto"/>
                                    <w:bottom w:val="none" w:sz="0" w:space="0" w:color="auto"/>
                                    <w:right w:val="none" w:sz="0" w:space="0" w:color="auto"/>
                                  </w:divBdr>
                                  <w:divsChild>
                                    <w:div w:id="1230461639">
                                      <w:marLeft w:val="0"/>
                                      <w:marRight w:val="0"/>
                                      <w:marTop w:val="0"/>
                                      <w:marBottom w:val="0"/>
                                      <w:divBdr>
                                        <w:top w:val="none" w:sz="0" w:space="0" w:color="auto"/>
                                        <w:left w:val="none" w:sz="0" w:space="0" w:color="auto"/>
                                        <w:bottom w:val="none" w:sz="0" w:space="0" w:color="auto"/>
                                        <w:right w:val="none" w:sz="0" w:space="0" w:color="auto"/>
                                      </w:divBdr>
                                    </w:div>
                                  </w:divsChild>
                                </w:div>
                                <w:div w:id="158349604">
                                  <w:marLeft w:val="0"/>
                                  <w:marRight w:val="0"/>
                                  <w:marTop w:val="0"/>
                                  <w:marBottom w:val="0"/>
                                  <w:divBdr>
                                    <w:top w:val="none" w:sz="0" w:space="0" w:color="auto"/>
                                    <w:left w:val="none" w:sz="0" w:space="0" w:color="auto"/>
                                    <w:bottom w:val="none" w:sz="0" w:space="0" w:color="auto"/>
                                    <w:right w:val="none" w:sz="0" w:space="0" w:color="auto"/>
                                  </w:divBdr>
                                  <w:divsChild>
                                    <w:div w:id="49427260">
                                      <w:marLeft w:val="0"/>
                                      <w:marRight w:val="0"/>
                                      <w:marTop w:val="0"/>
                                      <w:marBottom w:val="0"/>
                                      <w:divBdr>
                                        <w:top w:val="none" w:sz="0" w:space="0" w:color="auto"/>
                                        <w:left w:val="none" w:sz="0" w:space="0" w:color="auto"/>
                                        <w:bottom w:val="none" w:sz="0" w:space="0" w:color="auto"/>
                                        <w:right w:val="none" w:sz="0" w:space="0" w:color="auto"/>
                                      </w:divBdr>
                                    </w:div>
                                  </w:divsChild>
                                </w:div>
                                <w:div w:id="651448151">
                                  <w:marLeft w:val="0"/>
                                  <w:marRight w:val="0"/>
                                  <w:marTop w:val="0"/>
                                  <w:marBottom w:val="0"/>
                                  <w:divBdr>
                                    <w:top w:val="none" w:sz="0" w:space="0" w:color="auto"/>
                                    <w:left w:val="none" w:sz="0" w:space="0" w:color="auto"/>
                                    <w:bottom w:val="none" w:sz="0" w:space="0" w:color="auto"/>
                                    <w:right w:val="none" w:sz="0" w:space="0" w:color="auto"/>
                                  </w:divBdr>
                                  <w:divsChild>
                                    <w:div w:id="1052120640">
                                      <w:marLeft w:val="0"/>
                                      <w:marRight w:val="0"/>
                                      <w:marTop w:val="0"/>
                                      <w:marBottom w:val="0"/>
                                      <w:divBdr>
                                        <w:top w:val="none" w:sz="0" w:space="0" w:color="auto"/>
                                        <w:left w:val="none" w:sz="0" w:space="0" w:color="auto"/>
                                        <w:bottom w:val="none" w:sz="0" w:space="0" w:color="auto"/>
                                        <w:right w:val="none" w:sz="0" w:space="0" w:color="auto"/>
                                      </w:divBdr>
                                    </w:div>
                                  </w:divsChild>
                                </w:div>
                                <w:div w:id="2089381823">
                                  <w:marLeft w:val="0"/>
                                  <w:marRight w:val="0"/>
                                  <w:marTop w:val="0"/>
                                  <w:marBottom w:val="0"/>
                                  <w:divBdr>
                                    <w:top w:val="none" w:sz="0" w:space="0" w:color="auto"/>
                                    <w:left w:val="none" w:sz="0" w:space="0" w:color="auto"/>
                                    <w:bottom w:val="none" w:sz="0" w:space="0" w:color="auto"/>
                                    <w:right w:val="none" w:sz="0" w:space="0" w:color="auto"/>
                                  </w:divBdr>
                                  <w:divsChild>
                                    <w:div w:id="1811289990">
                                      <w:marLeft w:val="0"/>
                                      <w:marRight w:val="0"/>
                                      <w:marTop w:val="0"/>
                                      <w:marBottom w:val="0"/>
                                      <w:divBdr>
                                        <w:top w:val="none" w:sz="0" w:space="0" w:color="auto"/>
                                        <w:left w:val="none" w:sz="0" w:space="0" w:color="auto"/>
                                        <w:bottom w:val="none" w:sz="0" w:space="0" w:color="auto"/>
                                        <w:right w:val="none" w:sz="0" w:space="0" w:color="auto"/>
                                      </w:divBdr>
                                    </w:div>
                                  </w:divsChild>
                                </w:div>
                                <w:div w:id="1346321675">
                                  <w:marLeft w:val="0"/>
                                  <w:marRight w:val="0"/>
                                  <w:marTop w:val="0"/>
                                  <w:marBottom w:val="0"/>
                                  <w:divBdr>
                                    <w:top w:val="none" w:sz="0" w:space="0" w:color="auto"/>
                                    <w:left w:val="none" w:sz="0" w:space="0" w:color="auto"/>
                                    <w:bottom w:val="none" w:sz="0" w:space="0" w:color="auto"/>
                                    <w:right w:val="none" w:sz="0" w:space="0" w:color="auto"/>
                                  </w:divBdr>
                                  <w:divsChild>
                                    <w:div w:id="359817024">
                                      <w:marLeft w:val="0"/>
                                      <w:marRight w:val="0"/>
                                      <w:marTop w:val="0"/>
                                      <w:marBottom w:val="0"/>
                                      <w:divBdr>
                                        <w:top w:val="none" w:sz="0" w:space="0" w:color="auto"/>
                                        <w:left w:val="none" w:sz="0" w:space="0" w:color="auto"/>
                                        <w:bottom w:val="none" w:sz="0" w:space="0" w:color="auto"/>
                                        <w:right w:val="none" w:sz="0" w:space="0" w:color="auto"/>
                                      </w:divBdr>
                                    </w:div>
                                  </w:divsChild>
                                </w:div>
                                <w:div w:id="2024741261">
                                  <w:marLeft w:val="0"/>
                                  <w:marRight w:val="0"/>
                                  <w:marTop w:val="0"/>
                                  <w:marBottom w:val="0"/>
                                  <w:divBdr>
                                    <w:top w:val="none" w:sz="0" w:space="0" w:color="auto"/>
                                    <w:left w:val="none" w:sz="0" w:space="0" w:color="auto"/>
                                    <w:bottom w:val="none" w:sz="0" w:space="0" w:color="auto"/>
                                    <w:right w:val="none" w:sz="0" w:space="0" w:color="auto"/>
                                  </w:divBdr>
                                  <w:divsChild>
                                    <w:div w:id="1993216154">
                                      <w:marLeft w:val="0"/>
                                      <w:marRight w:val="0"/>
                                      <w:marTop w:val="0"/>
                                      <w:marBottom w:val="0"/>
                                      <w:divBdr>
                                        <w:top w:val="none" w:sz="0" w:space="0" w:color="auto"/>
                                        <w:left w:val="none" w:sz="0" w:space="0" w:color="auto"/>
                                        <w:bottom w:val="none" w:sz="0" w:space="0" w:color="auto"/>
                                        <w:right w:val="none" w:sz="0" w:space="0" w:color="auto"/>
                                      </w:divBdr>
                                    </w:div>
                                  </w:divsChild>
                                </w:div>
                                <w:div w:id="504050276">
                                  <w:marLeft w:val="0"/>
                                  <w:marRight w:val="0"/>
                                  <w:marTop w:val="0"/>
                                  <w:marBottom w:val="0"/>
                                  <w:divBdr>
                                    <w:top w:val="none" w:sz="0" w:space="0" w:color="auto"/>
                                    <w:left w:val="none" w:sz="0" w:space="0" w:color="auto"/>
                                    <w:bottom w:val="none" w:sz="0" w:space="0" w:color="auto"/>
                                    <w:right w:val="none" w:sz="0" w:space="0" w:color="auto"/>
                                  </w:divBdr>
                                  <w:divsChild>
                                    <w:div w:id="913053995">
                                      <w:marLeft w:val="0"/>
                                      <w:marRight w:val="0"/>
                                      <w:marTop w:val="0"/>
                                      <w:marBottom w:val="0"/>
                                      <w:divBdr>
                                        <w:top w:val="none" w:sz="0" w:space="0" w:color="auto"/>
                                        <w:left w:val="none" w:sz="0" w:space="0" w:color="auto"/>
                                        <w:bottom w:val="none" w:sz="0" w:space="0" w:color="auto"/>
                                        <w:right w:val="none" w:sz="0" w:space="0" w:color="auto"/>
                                      </w:divBdr>
                                    </w:div>
                                  </w:divsChild>
                                </w:div>
                                <w:div w:id="1966236148">
                                  <w:marLeft w:val="0"/>
                                  <w:marRight w:val="0"/>
                                  <w:marTop w:val="0"/>
                                  <w:marBottom w:val="0"/>
                                  <w:divBdr>
                                    <w:top w:val="none" w:sz="0" w:space="0" w:color="auto"/>
                                    <w:left w:val="none" w:sz="0" w:space="0" w:color="auto"/>
                                    <w:bottom w:val="none" w:sz="0" w:space="0" w:color="auto"/>
                                    <w:right w:val="none" w:sz="0" w:space="0" w:color="auto"/>
                                  </w:divBdr>
                                  <w:divsChild>
                                    <w:div w:id="1291282405">
                                      <w:marLeft w:val="0"/>
                                      <w:marRight w:val="0"/>
                                      <w:marTop w:val="0"/>
                                      <w:marBottom w:val="0"/>
                                      <w:divBdr>
                                        <w:top w:val="none" w:sz="0" w:space="0" w:color="auto"/>
                                        <w:left w:val="none" w:sz="0" w:space="0" w:color="auto"/>
                                        <w:bottom w:val="none" w:sz="0" w:space="0" w:color="auto"/>
                                        <w:right w:val="none" w:sz="0" w:space="0" w:color="auto"/>
                                      </w:divBdr>
                                    </w:div>
                                  </w:divsChild>
                                </w:div>
                                <w:div w:id="1167401008">
                                  <w:marLeft w:val="0"/>
                                  <w:marRight w:val="0"/>
                                  <w:marTop w:val="0"/>
                                  <w:marBottom w:val="0"/>
                                  <w:divBdr>
                                    <w:top w:val="none" w:sz="0" w:space="0" w:color="auto"/>
                                    <w:left w:val="none" w:sz="0" w:space="0" w:color="auto"/>
                                    <w:bottom w:val="none" w:sz="0" w:space="0" w:color="auto"/>
                                    <w:right w:val="none" w:sz="0" w:space="0" w:color="auto"/>
                                  </w:divBdr>
                                  <w:divsChild>
                                    <w:div w:id="61487620">
                                      <w:marLeft w:val="0"/>
                                      <w:marRight w:val="0"/>
                                      <w:marTop w:val="0"/>
                                      <w:marBottom w:val="0"/>
                                      <w:divBdr>
                                        <w:top w:val="none" w:sz="0" w:space="0" w:color="auto"/>
                                        <w:left w:val="none" w:sz="0" w:space="0" w:color="auto"/>
                                        <w:bottom w:val="none" w:sz="0" w:space="0" w:color="auto"/>
                                        <w:right w:val="none" w:sz="0" w:space="0" w:color="auto"/>
                                      </w:divBdr>
                                    </w:div>
                                  </w:divsChild>
                                </w:div>
                                <w:div w:id="1510870382">
                                  <w:marLeft w:val="0"/>
                                  <w:marRight w:val="0"/>
                                  <w:marTop w:val="0"/>
                                  <w:marBottom w:val="0"/>
                                  <w:divBdr>
                                    <w:top w:val="none" w:sz="0" w:space="0" w:color="auto"/>
                                    <w:left w:val="none" w:sz="0" w:space="0" w:color="auto"/>
                                    <w:bottom w:val="none" w:sz="0" w:space="0" w:color="auto"/>
                                    <w:right w:val="none" w:sz="0" w:space="0" w:color="auto"/>
                                  </w:divBdr>
                                  <w:divsChild>
                                    <w:div w:id="1342395974">
                                      <w:marLeft w:val="0"/>
                                      <w:marRight w:val="0"/>
                                      <w:marTop w:val="0"/>
                                      <w:marBottom w:val="0"/>
                                      <w:divBdr>
                                        <w:top w:val="none" w:sz="0" w:space="0" w:color="auto"/>
                                        <w:left w:val="none" w:sz="0" w:space="0" w:color="auto"/>
                                        <w:bottom w:val="none" w:sz="0" w:space="0" w:color="auto"/>
                                        <w:right w:val="none" w:sz="0" w:space="0" w:color="auto"/>
                                      </w:divBdr>
                                    </w:div>
                                  </w:divsChild>
                                </w:div>
                                <w:div w:id="1058163743">
                                  <w:marLeft w:val="0"/>
                                  <w:marRight w:val="0"/>
                                  <w:marTop w:val="0"/>
                                  <w:marBottom w:val="0"/>
                                  <w:divBdr>
                                    <w:top w:val="none" w:sz="0" w:space="0" w:color="auto"/>
                                    <w:left w:val="none" w:sz="0" w:space="0" w:color="auto"/>
                                    <w:bottom w:val="none" w:sz="0" w:space="0" w:color="auto"/>
                                    <w:right w:val="none" w:sz="0" w:space="0" w:color="auto"/>
                                  </w:divBdr>
                                  <w:divsChild>
                                    <w:div w:id="1219630907">
                                      <w:marLeft w:val="0"/>
                                      <w:marRight w:val="0"/>
                                      <w:marTop w:val="0"/>
                                      <w:marBottom w:val="0"/>
                                      <w:divBdr>
                                        <w:top w:val="none" w:sz="0" w:space="0" w:color="auto"/>
                                        <w:left w:val="none" w:sz="0" w:space="0" w:color="auto"/>
                                        <w:bottom w:val="none" w:sz="0" w:space="0" w:color="auto"/>
                                        <w:right w:val="none" w:sz="0" w:space="0" w:color="auto"/>
                                      </w:divBdr>
                                    </w:div>
                                  </w:divsChild>
                                </w:div>
                                <w:div w:id="1620605150">
                                  <w:marLeft w:val="0"/>
                                  <w:marRight w:val="0"/>
                                  <w:marTop w:val="0"/>
                                  <w:marBottom w:val="0"/>
                                  <w:divBdr>
                                    <w:top w:val="none" w:sz="0" w:space="0" w:color="auto"/>
                                    <w:left w:val="none" w:sz="0" w:space="0" w:color="auto"/>
                                    <w:bottom w:val="none" w:sz="0" w:space="0" w:color="auto"/>
                                    <w:right w:val="none" w:sz="0" w:space="0" w:color="auto"/>
                                  </w:divBdr>
                                  <w:divsChild>
                                    <w:div w:id="1578900765">
                                      <w:marLeft w:val="0"/>
                                      <w:marRight w:val="0"/>
                                      <w:marTop w:val="0"/>
                                      <w:marBottom w:val="0"/>
                                      <w:divBdr>
                                        <w:top w:val="none" w:sz="0" w:space="0" w:color="auto"/>
                                        <w:left w:val="none" w:sz="0" w:space="0" w:color="auto"/>
                                        <w:bottom w:val="none" w:sz="0" w:space="0" w:color="auto"/>
                                        <w:right w:val="none" w:sz="0" w:space="0" w:color="auto"/>
                                      </w:divBdr>
                                    </w:div>
                                  </w:divsChild>
                                </w:div>
                                <w:div w:id="892154899">
                                  <w:marLeft w:val="0"/>
                                  <w:marRight w:val="0"/>
                                  <w:marTop w:val="0"/>
                                  <w:marBottom w:val="0"/>
                                  <w:divBdr>
                                    <w:top w:val="none" w:sz="0" w:space="0" w:color="auto"/>
                                    <w:left w:val="none" w:sz="0" w:space="0" w:color="auto"/>
                                    <w:bottom w:val="none" w:sz="0" w:space="0" w:color="auto"/>
                                    <w:right w:val="none" w:sz="0" w:space="0" w:color="auto"/>
                                  </w:divBdr>
                                  <w:divsChild>
                                    <w:div w:id="432748369">
                                      <w:marLeft w:val="0"/>
                                      <w:marRight w:val="0"/>
                                      <w:marTop w:val="0"/>
                                      <w:marBottom w:val="0"/>
                                      <w:divBdr>
                                        <w:top w:val="none" w:sz="0" w:space="0" w:color="auto"/>
                                        <w:left w:val="none" w:sz="0" w:space="0" w:color="auto"/>
                                        <w:bottom w:val="none" w:sz="0" w:space="0" w:color="auto"/>
                                        <w:right w:val="none" w:sz="0" w:space="0" w:color="auto"/>
                                      </w:divBdr>
                                    </w:div>
                                  </w:divsChild>
                                </w:div>
                                <w:div w:id="1413504780">
                                  <w:marLeft w:val="0"/>
                                  <w:marRight w:val="0"/>
                                  <w:marTop w:val="0"/>
                                  <w:marBottom w:val="0"/>
                                  <w:divBdr>
                                    <w:top w:val="none" w:sz="0" w:space="0" w:color="auto"/>
                                    <w:left w:val="none" w:sz="0" w:space="0" w:color="auto"/>
                                    <w:bottom w:val="none" w:sz="0" w:space="0" w:color="auto"/>
                                    <w:right w:val="none" w:sz="0" w:space="0" w:color="auto"/>
                                  </w:divBdr>
                                </w:div>
                                <w:div w:id="1719738789">
                                  <w:marLeft w:val="0"/>
                                  <w:marRight w:val="0"/>
                                  <w:marTop w:val="0"/>
                                  <w:marBottom w:val="0"/>
                                  <w:divBdr>
                                    <w:top w:val="none" w:sz="0" w:space="0" w:color="auto"/>
                                    <w:left w:val="none" w:sz="0" w:space="0" w:color="auto"/>
                                    <w:bottom w:val="none" w:sz="0" w:space="0" w:color="auto"/>
                                    <w:right w:val="none" w:sz="0" w:space="0" w:color="auto"/>
                                  </w:divBdr>
                                </w:div>
                                <w:div w:id="1134642573">
                                  <w:marLeft w:val="0"/>
                                  <w:marRight w:val="0"/>
                                  <w:marTop w:val="0"/>
                                  <w:marBottom w:val="0"/>
                                  <w:divBdr>
                                    <w:top w:val="none" w:sz="0" w:space="0" w:color="auto"/>
                                    <w:left w:val="none" w:sz="0" w:space="0" w:color="auto"/>
                                    <w:bottom w:val="none" w:sz="0" w:space="0" w:color="auto"/>
                                    <w:right w:val="none" w:sz="0" w:space="0" w:color="auto"/>
                                  </w:divBdr>
                                </w:div>
                                <w:div w:id="1410690132">
                                  <w:marLeft w:val="0"/>
                                  <w:marRight w:val="0"/>
                                  <w:marTop w:val="0"/>
                                  <w:marBottom w:val="0"/>
                                  <w:divBdr>
                                    <w:top w:val="none" w:sz="0" w:space="0" w:color="auto"/>
                                    <w:left w:val="none" w:sz="0" w:space="0" w:color="auto"/>
                                    <w:bottom w:val="none" w:sz="0" w:space="0" w:color="auto"/>
                                    <w:right w:val="none" w:sz="0" w:space="0" w:color="auto"/>
                                  </w:divBdr>
                                </w:div>
                                <w:div w:id="40978134">
                                  <w:marLeft w:val="0"/>
                                  <w:marRight w:val="0"/>
                                  <w:marTop w:val="0"/>
                                  <w:marBottom w:val="0"/>
                                  <w:divBdr>
                                    <w:top w:val="none" w:sz="0" w:space="0" w:color="auto"/>
                                    <w:left w:val="none" w:sz="0" w:space="0" w:color="auto"/>
                                    <w:bottom w:val="none" w:sz="0" w:space="0" w:color="auto"/>
                                    <w:right w:val="none" w:sz="0" w:space="0" w:color="auto"/>
                                  </w:divBdr>
                                </w:div>
                                <w:div w:id="221605046">
                                  <w:marLeft w:val="0"/>
                                  <w:marRight w:val="0"/>
                                  <w:marTop w:val="0"/>
                                  <w:marBottom w:val="0"/>
                                  <w:divBdr>
                                    <w:top w:val="none" w:sz="0" w:space="0" w:color="auto"/>
                                    <w:left w:val="none" w:sz="0" w:space="0" w:color="auto"/>
                                    <w:bottom w:val="none" w:sz="0" w:space="0" w:color="auto"/>
                                    <w:right w:val="none" w:sz="0" w:space="0" w:color="auto"/>
                                  </w:divBdr>
                                </w:div>
                                <w:div w:id="853885723">
                                  <w:marLeft w:val="0"/>
                                  <w:marRight w:val="0"/>
                                  <w:marTop w:val="0"/>
                                  <w:marBottom w:val="0"/>
                                  <w:divBdr>
                                    <w:top w:val="none" w:sz="0" w:space="0" w:color="auto"/>
                                    <w:left w:val="none" w:sz="0" w:space="0" w:color="auto"/>
                                    <w:bottom w:val="none" w:sz="0" w:space="0" w:color="auto"/>
                                    <w:right w:val="none" w:sz="0" w:space="0" w:color="auto"/>
                                  </w:divBdr>
                                </w:div>
                                <w:div w:id="34084381">
                                  <w:marLeft w:val="0"/>
                                  <w:marRight w:val="0"/>
                                  <w:marTop w:val="0"/>
                                  <w:marBottom w:val="0"/>
                                  <w:divBdr>
                                    <w:top w:val="none" w:sz="0" w:space="0" w:color="auto"/>
                                    <w:left w:val="none" w:sz="0" w:space="0" w:color="auto"/>
                                    <w:bottom w:val="none" w:sz="0" w:space="0" w:color="auto"/>
                                    <w:right w:val="none" w:sz="0" w:space="0" w:color="auto"/>
                                  </w:divBdr>
                                </w:div>
                                <w:div w:id="1415273432">
                                  <w:marLeft w:val="0"/>
                                  <w:marRight w:val="0"/>
                                  <w:marTop w:val="0"/>
                                  <w:marBottom w:val="0"/>
                                  <w:divBdr>
                                    <w:top w:val="none" w:sz="0" w:space="0" w:color="auto"/>
                                    <w:left w:val="none" w:sz="0" w:space="0" w:color="auto"/>
                                    <w:bottom w:val="none" w:sz="0" w:space="0" w:color="auto"/>
                                    <w:right w:val="none" w:sz="0" w:space="0" w:color="auto"/>
                                  </w:divBdr>
                                </w:div>
                                <w:div w:id="492261854">
                                  <w:marLeft w:val="0"/>
                                  <w:marRight w:val="0"/>
                                  <w:marTop w:val="0"/>
                                  <w:marBottom w:val="0"/>
                                  <w:divBdr>
                                    <w:top w:val="none" w:sz="0" w:space="0" w:color="auto"/>
                                    <w:left w:val="none" w:sz="0" w:space="0" w:color="auto"/>
                                    <w:bottom w:val="none" w:sz="0" w:space="0" w:color="auto"/>
                                    <w:right w:val="none" w:sz="0" w:space="0" w:color="auto"/>
                                  </w:divBdr>
                                </w:div>
                                <w:div w:id="1079984243">
                                  <w:marLeft w:val="0"/>
                                  <w:marRight w:val="0"/>
                                  <w:marTop w:val="0"/>
                                  <w:marBottom w:val="0"/>
                                  <w:divBdr>
                                    <w:top w:val="none" w:sz="0" w:space="0" w:color="auto"/>
                                    <w:left w:val="none" w:sz="0" w:space="0" w:color="auto"/>
                                    <w:bottom w:val="none" w:sz="0" w:space="0" w:color="auto"/>
                                    <w:right w:val="none" w:sz="0" w:space="0" w:color="auto"/>
                                  </w:divBdr>
                                </w:div>
                                <w:div w:id="392385650">
                                  <w:marLeft w:val="0"/>
                                  <w:marRight w:val="0"/>
                                  <w:marTop w:val="0"/>
                                  <w:marBottom w:val="0"/>
                                  <w:divBdr>
                                    <w:top w:val="none" w:sz="0" w:space="0" w:color="auto"/>
                                    <w:left w:val="none" w:sz="0" w:space="0" w:color="auto"/>
                                    <w:bottom w:val="none" w:sz="0" w:space="0" w:color="auto"/>
                                    <w:right w:val="none" w:sz="0" w:space="0" w:color="auto"/>
                                  </w:divBdr>
                                </w:div>
                                <w:div w:id="987171747">
                                  <w:marLeft w:val="0"/>
                                  <w:marRight w:val="0"/>
                                  <w:marTop w:val="0"/>
                                  <w:marBottom w:val="0"/>
                                  <w:divBdr>
                                    <w:top w:val="none" w:sz="0" w:space="0" w:color="auto"/>
                                    <w:left w:val="none" w:sz="0" w:space="0" w:color="auto"/>
                                    <w:bottom w:val="none" w:sz="0" w:space="0" w:color="auto"/>
                                    <w:right w:val="none" w:sz="0" w:space="0" w:color="auto"/>
                                  </w:divBdr>
                                </w:div>
                                <w:div w:id="1984388840">
                                  <w:marLeft w:val="0"/>
                                  <w:marRight w:val="0"/>
                                  <w:marTop w:val="0"/>
                                  <w:marBottom w:val="0"/>
                                  <w:divBdr>
                                    <w:top w:val="none" w:sz="0" w:space="0" w:color="auto"/>
                                    <w:left w:val="none" w:sz="0" w:space="0" w:color="auto"/>
                                    <w:bottom w:val="none" w:sz="0" w:space="0" w:color="auto"/>
                                    <w:right w:val="none" w:sz="0" w:space="0" w:color="auto"/>
                                  </w:divBdr>
                                </w:div>
                                <w:div w:id="246623162">
                                  <w:marLeft w:val="0"/>
                                  <w:marRight w:val="0"/>
                                  <w:marTop w:val="0"/>
                                  <w:marBottom w:val="0"/>
                                  <w:divBdr>
                                    <w:top w:val="none" w:sz="0" w:space="0" w:color="auto"/>
                                    <w:left w:val="none" w:sz="0" w:space="0" w:color="auto"/>
                                    <w:bottom w:val="none" w:sz="0" w:space="0" w:color="auto"/>
                                    <w:right w:val="none" w:sz="0" w:space="0" w:color="auto"/>
                                  </w:divBdr>
                                </w:div>
                                <w:div w:id="360516961">
                                  <w:marLeft w:val="0"/>
                                  <w:marRight w:val="0"/>
                                  <w:marTop w:val="0"/>
                                  <w:marBottom w:val="0"/>
                                  <w:divBdr>
                                    <w:top w:val="none" w:sz="0" w:space="0" w:color="auto"/>
                                    <w:left w:val="none" w:sz="0" w:space="0" w:color="auto"/>
                                    <w:bottom w:val="none" w:sz="0" w:space="0" w:color="auto"/>
                                    <w:right w:val="none" w:sz="0" w:space="0" w:color="auto"/>
                                  </w:divBdr>
                                </w:div>
                                <w:div w:id="1230311371">
                                  <w:marLeft w:val="0"/>
                                  <w:marRight w:val="0"/>
                                  <w:marTop w:val="0"/>
                                  <w:marBottom w:val="0"/>
                                  <w:divBdr>
                                    <w:top w:val="none" w:sz="0" w:space="0" w:color="auto"/>
                                    <w:left w:val="none" w:sz="0" w:space="0" w:color="auto"/>
                                    <w:bottom w:val="none" w:sz="0" w:space="0" w:color="auto"/>
                                    <w:right w:val="none" w:sz="0" w:space="0" w:color="auto"/>
                                  </w:divBdr>
                                </w:div>
                                <w:div w:id="2001231900">
                                  <w:marLeft w:val="0"/>
                                  <w:marRight w:val="0"/>
                                  <w:marTop w:val="0"/>
                                  <w:marBottom w:val="0"/>
                                  <w:divBdr>
                                    <w:top w:val="none" w:sz="0" w:space="0" w:color="auto"/>
                                    <w:left w:val="none" w:sz="0" w:space="0" w:color="auto"/>
                                    <w:bottom w:val="none" w:sz="0" w:space="0" w:color="auto"/>
                                    <w:right w:val="none" w:sz="0" w:space="0" w:color="auto"/>
                                  </w:divBdr>
                                </w:div>
                                <w:div w:id="1098986487">
                                  <w:marLeft w:val="0"/>
                                  <w:marRight w:val="0"/>
                                  <w:marTop w:val="0"/>
                                  <w:marBottom w:val="0"/>
                                  <w:divBdr>
                                    <w:top w:val="none" w:sz="0" w:space="0" w:color="auto"/>
                                    <w:left w:val="none" w:sz="0" w:space="0" w:color="auto"/>
                                    <w:bottom w:val="none" w:sz="0" w:space="0" w:color="auto"/>
                                    <w:right w:val="none" w:sz="0" w:space="0" w:color="auto"/>
                                  </w:divBdr>
                                </w:div>
                                <w:div w:id="304548476">
                                  <w:marLeft w:val="0"/>
                                  <w:marRight w:val="0"/>
                                  <w:marTop w:val="0"/>
                                  <w:marBottom w:val="0"/>
                                  <w:divBdr>
                                    <w:top w:val="none" w:sz="0" w:space="0" w:color="auto"/>
                                    <w:left w:val="none" w:sz="0" w:space="0" w:color="auto"/>
                                    <w:bottom w:val="none" w:sz="0" w:space="0" w:color="auto"/>
                                    <w:right w:val="none" w:sz="0" w:space="0" w:color="auto"/>
                                  </w:divBdr>
                                </w:div>
                                <w:div w:id="1308196634">
                                  <w:marLeft w:val="0"/>
                                  <w:marRight w:val="0"/>
                                  <w:marTop w:val="0"/>
                                  <w:marBottom w:val="0"/>
                                  <w:divBdr>
                                    <w:top w:val="none" w:sz="0" w:space="0" w:color="auto"/>
                                    <w:left w:val="none" w:sz="0" w:space="0" w:color="auto"/>
                                    <w:bottom w:val="none" w:sz="0" w:space="0" w:color="auto"/>
                                    <w:right w:val="none" w:sz="0" w:space="0" w:color="auto"/>
                                  </w:divBdr>
                                </w:div>
                                <w:div w:id="960651620">
                                  <w:marLeft w:val="0"/>
                                  <w:marRight w:val="0"/>
                                  <w:marTop w:val="0"/>
                                  <w:marBottom w:val="0"/>
                                  <w:divBdr>
                                    <w:top w:val="none" w:sz="0" w:space="0" w:color="auto"/>
                                    <w:left w:val="none" w:sz="0" w:space="0" w:color="auto"/>
                                    <w:bottom w:val="none" w:sz="0" w:space="0" w:color="auto"/>
                                    <w:right w:val="none" w:sz="0" w:space="0" w:color="auto"/>
                                  </w:divBdr>
                                </w:div>
                                <w:div w:id="1610157928">
                                  <w:marLeft w:val="0"/>
                                  <w:marRight w:val="0"/>
                                  <w:marTop w:val="0"/>
                                  <w:marBottom w:val="0"/>
                                  <w:divBdr>
                                    <w:top w:val="none" w:sz="0" w:space="0" w:color="auto"/>
                                    <w:left w:val="none" w:sz="0" w:space="0" w:color="auto"/>
                                    <w:bottom w:val="none" w:sz="0" w:space="0" w:color="auto"/>
                                    <w:right w:val="none" w:sz="0" w:space="0" w:color="auto"/>
                                  </w:divBdr>
                                </w:div>
                                <w:div w:id="442582153">
                                  <w:marLeft w:val="0"/>
                                  <w:marRight w:val="0"/>
                                  <w:marTop w:val="0"/>
                                  <w:marBottom w:val="0"/>
                                  <w:divBdr>
                                    <w:top w:val="none" w:sz="0" w:space="0" w:color="auto"/>
                                    <w:left w:val="none" w:sz="0" w:space="0" w:color="auto"/>
                                    <w:bottom w:val="none" w:sz="0" w:space="0" w:color="auto"/>
                                    <w:right w:val="none" w:sz="0" w:space="0" w:color="auto"/>
                                  </w:divBdr>
                                </w:div>
                                <w:div w:id="1177227240">
                                  <w:marLeft w:val="0"/>
                                  <w:marRight w:val="0"/>
                                  <w:marTop w:val="0"/>
                                  <w:marBottom w:val="0"/>
                                  <w:divBdr>
                                    <w:top w:val="none" w:sz="0" w:space="0" w:color="auto"/>
                                    <w:left w:val="none" w:sz="0" w:space="0" w:color="auto"/>
                                    <w:bottom w:val="none" w:sz="0" w:space="0" w:color="auto"/>
                                    <w:right w:val="none" w:sz="0" w:space="0" w:color="auto"/>
                                  </w:divBdr>
                                </w:div>
                                <w:div w:id="1027680759">
                                  <w:marLeft w:val="0"/>
                                  <w:marRight w:val="0"/>
                                  <w:marTop w:val="0"/>
                                  <w:marBottom w:val="0"/>
                                  <w:divBdr>
                                    <w:top w:val="none" w:sz="0" w:space="0" w:color="auto"/>
                                    <w:left w:val="none" w:sz="0" w:space="0" w:color="auto"/>
                                    <w:bottom w:val="none" w:sz="0" w:space="0" w:color="auto"/>
                                    <w:right w:val="none" w:sz="0" w:space="0" w:color="auto"/>
                                  </w:divBdr>
                                </w:div>
                                <w:div w:id="21435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0866">
                      <w:marLeft w:val="0"/>
                      <w:marRight w:val="0"/>
                      <w:marTop w:val="0"/>
                      <w:marBottom w:val="0"/>
                      <w:divBdr>
                        <w:top w:val="none" w:sz="0" w:space="0" w:color="auto"/>
                        <w:left w:val="none" w:sz="0" w:space="0" w:color="auto"/>
                        <w:bottom w:val="none" w:sz="0" w:space="0" w:color="auto"/>
                        <w:right w:val="none" w:sz="0" w:space="0" w:color="auto"/>
                      </w:divBdr>
                      <w:divsChild>
                        <w:div w:id="1612786971">
                          <w:marLeft w:val="0"/>
                          <w:marRight w:val="0"/>
                          <w:marTop w:val="0"/>
                          <w:marBottom w:val="0"/>
                          <w:divBdr>
                            <w:top w:val="none" w:sz="0" w:space="0" w:color="auto"/>
                            <w:left w:val="none" w:sz="0" w:space="0" w:color="auto"/>
                            <w:bottom w:val="none" w:sz="0" w:space="0" w:color="auto"/>
                            <w:right w:val="none" w:sz="0" w:space="0" w:color="auto"/>
                          </w:divBdr>
                          <w:divsChild>
                            <w:div w:id="801966310">
                              <w:marLeft w:val="0"/>
                              <w:marRight w:val="0"/>
                              <w:marTop w:val="0"/>
                              <w:marBottom w:val="0"/>
                              <w:divBdr>
                                <w:top w:val="none" w:sz="0" w:space="0" w:color="auto"/>
                                <w:left w:val="none" w:sz="0" w:space="0" w:color="auto"/>
                                <w:bottom w:val="none" w:sz="0" w:space="0" w:color="auto"/>
                                <w:right w:val="none" w:sz="0" w:space="0" w:color="auto"/>
                              </w:divBdr>
                              <w:divsChild>
                                <w:div w:id="2091349785">
                                  <w:marLeft w:val="0"/>
                                  <w:marRight w:val="0"/>
                                  <w:marTop w:val="0"/>
                                  <w:marBottom w:val="0"/>
                                  <w:divBdr>
                                    <w:top w:val="none" w:sz="0" w:space="0" w:color="auto"/>
                                    <w:left w:val="none" w:sz="0" w:space="0" w:color="auto"/>
                                    <w:bottom w:val="none" w:sz="0" w:space="0" w:color="auto"/>
                                    <w:right w:val="none" w:sz="0" w:space="0" w:color="auto"/>
                                  </w:divBdr>
                                </w:div>
                                <w:div w:id="623000145">
                                  <w:marLeft w:val="0"/>
                                  <w:marRight w:val="0"/>
                                  <w:marTop w:val="0"/>
                                  <w:marBottom w:val="0"/>
                                  <w:divBdr>
                                    <w:top w:val="none" w:sz="0" w:space="0" w:color="auto"/>
                                    <w:left w:val="none" w:sz="0" w:space="0" w:color="auto"/>
                                    <w:bottom w:val="none" w:sz="0" w:space="0" w:color="auto"/>
                                    <w:right w:val="none" w:sz="0" w:space="0" w:color="auto"/>
                                  </w:divBdr>
                                </w:div>
                                <w:div w:id="1318192754">
                                  <w:marLeft w:val="0"/>
                                  <w:marRight w:val="0"/>
                                  <w:marTop w:val="0"/>
                                  <w:marBottom w:val="0"/>
                                  <w:divBdr>
                                    <w:top w:val="none" w:sz="0" w:space="0" w:color="auto"/>
                                    <w:left w:val="none" w:sz="0" w:space="0" w:color="auto"/>
                                    <w:bottom w:val="none" w:sz="0" w:space="0" w:color="auto"/>
                                    <w:right w:val="none" w:sz="0" w:space="0" w:color="auto"/>
                                  </w:divBdr>
                                </w:div>
                                <w:div w:id="1371222348">
                                  <w:marLeft w:val="0"/>
                                  <w:marRight w:val="0"/>
                                  <w:marTop w:val="0"/>
                                  <w:marBottom w:val="0"/>
                                  <w:divBdr>
                                    <w:top w:val="none" w:sz="0" w:space="0" w:color="auto"/>
                                    <w:left w:val="none" w:sz="0" w:space="0" w:color="auto"/>
                                    <w:bottom w:val="none" w:sz="0" w:space="0" w:color="auto"/>
                                    <w:right w:val="none" w:sz="0" w:space="0" w:color="auto"/>
                                  </w:divBdr>
                                </w:div>
                                <w:div w:id="1040132574">
                                  <w:marLeft w:val="0"/>
                                  <w:marRight w:val="0"/>
                                  <w:marTop w:val="0"/>
                                  <w:marBottom w:val="0"/>
                                  <w:divBdr>
                                    <w:top w:val="none" w:sz="0" w:space="0" w:color="auto"/>
                                    <w:left w:val="none" w:sz="0" w:space="0" w:color="auto"/>
                                    <w:bottom w:val="none" w:sz="0" w:space="0" w:color="auto"/>
                                    <w:right w:val="none" w:sz="0" w:space="0" w:color="auto"/>
                                  </w:divBdr>
                                </w:div>
                                <w:div w:id="925269401">
                                  <w:marLeft w:val="0"/>
                                  <w:marRight w:val="0"/>
                                  <w:marTop w:val="0"/>
                                  <w:marBottom w:val="0"/>
                                  <w:divBdr>
                                    <w:top w:val="none" w:sz="0" w:space="0" w:color="auto"/>
                                    <w:left w:val="none" w:sz="0" w:space="0" w:color="auto"/>
                                    <w:bottom w:val="none" w:sz="0" w:space="0" w:color="auto"/>
                                    <w:right w:val="none" w:sz="0" w:space="0" w:color="auto"/>
                                  </w:divBdr>
                                </w:div>
                                <w:div w:id="1937059612">
                                  <w:marLeft w:val="0"/>
                                  <w:marRight w:val="0"/>
                                  <w:marTop w:val="0"/>
                                  <w:marBottom w:val="0"/>
                                  <w:divBdr>
                                    <w:top w:val="none" w:sz="0" w:space="0" w:color="auto"/>
                                    <w:left w:val="none" w:sz="0" w:space="0" w:color="auto"/>
                                    <w:bottom w:val="none" w:sz="0" w:space="0" w:color="auto"/>
                                    <w:right w:val="none" w:sz="0" w:space="0" w:color="auto"/>
                                  </w:divBdr>
                                </w:div>
                                <w:div w:id="1437289714">
                                  <w:marLeft w:val="0"/>
                                  <w:marRight w:val="0"/>
                                  <w:marTop w:val="0"/>
                                  <w:marBottom w:val="0"/>
                                  <w:divBdr>
                                    <w:top w:val="none" w:sz="0" w:space="0" w:color="auto"/>
                                    <w:left w:val="none" w:sz="0" w:space="0" w:color="auto"/>
                                    <w:bottom w:val="none" w:sz="0" w:space="0" w:color="auto"/>
                                    <w:right w:val="none" w:sz="0" w:space="0" w:color="auto"/>
                                  </w:divBdr>
                                  <w:divsChild>
                                    <w:div w:id="1366099546">
                                      <w:marLeft w:val="0"/>
                                      <w:marRight w:val="0"/>
                                      <w:marTop w:val="0"/>
                                      <w:marBottom w:val="0"/>
                                      <w:divBdr>
                                        <w:top w:val="none" w:sz="0" w:space="0" w:color="auto"/>
                                        <w:left w:val="none" w:sz="0" w:space="0" w:color="auto"/>
                                        <w:bottom w:val="none" w:sz="0" w:space="0" w:color="auto"/>
                                        <w:right w:val="none" w:sz="0" w:space="0" w:color="auto"/>
                                      </w:divBdr>
                                    </w:div>
                                    <w:div w:id="753015538">
                                      <w:marLeft w:val="0"/>
                                      <w:marRight w:val="0"/>
                                      <w:marTop w:val="0"/>
                                      <w:marBottom w:val="0"/>
                                      <w:divBdr>
                                        <w:top w:val="none" w:sz="0" w:space="0" w:color="auto"/>
                                        <w:left w:val="none" w:sz="0" w:space="0" w:color="auto"/>
                                        <w:bottom w:val="none" w:sz="0" w:space="0" w:color="auto"/>
                                        <w:right w:val="none" w:sz="0" w:space="0" w:color="auto"/>
                                      </w:divBdr>
                                    </w:div>
                                  </w:divsChild>
                                </w:div>
                                <w:div w:id="1808667014">
                                  <w:marLeft w:val="0"/>
                                  <w:marRight w:val="0"/>
                                  <w:marTop w:val="0"/>
                                  <w:marBottom w:val="0"/>
                                  <w:divBdr>
                                    <w:top w:val="none" w:sz="0" w:space="0" w:color="auto"/>
                                    <w:left w:val="none" w:sz="0" w:space="0" w:color="auto"/>
                                    <w:bottom w:val="none" w:sz="0" w:space="0" w:color="auto"/>
                                    <w:right w:val="none" w:sz="0" w:space="0" w:color="auto"/>
                                  </w:divBdr>
                                  <w:divsChild>
                                    <w:div w:id="121508711">
                                      <w:marLeft w:val="0"/>
                                      <w:marRight w:val="0"/>
                                      <w:marTop w:val="0"/>
                                      <w:marBottom w:val="0"/>
                                      <w:divBdr>
                                        <w:top w:val="none" w:sz="0" w:space="0" w:color="auto"/>
                                        <w:left w:val="none" w:sz="0" w:space="0" w:color="auto"/>
                                        <w:bottom w:val="none" w:sz="0" w:space="0" w:color="auto"/>
                                        <w:right w:val="none" w:sz="0" w:space="0" w:color="auto"/>
                                      </w:divBdr>
                                    </w:div>
                                    <w:div w:id="1898928767">
                                      <w:marLeft w:val="0"/>
                                      <w:marRight w:val="0"/>
                                      <w:marTop w:val="0"/>
                                      <w:marBottom w:val="0"/>
                                      <w:divBdr>
                                        <w:top w:val="none" w:sz="0" w:space="0" w:color="auto"/>
                                        <w:left w:val="none" w:sz="0" w:space="0" w:color="auto"/>
                                        <w:bottom w:val="none" w:sz="0" w:space="0" w:color="auto"/>
                                        <w:right w:val="none" w:sz="0" w:space="0" w:color="auto"/>
                                      </w:divBdr>
                                    </w:div>
                                    <w:div w:id="1647465390">
                                      <w:marLeft w:val="0"/>
                                      <w:marRight w:val="0"/>
                                      <w:marTop w:val="0"/>
                                      <w:marBottom w:val="0"/>
                                      <w:divBdr>
                                        <w:top w:val="none" w:sz="0" w:space="0" w:color="auto"/>
                                        <w:left w:val="none" w:sz="0" w:space="0" w:color="auto"/>
                                        <w:bottom w:val="none" w:sz="0" w:space="0" w:color="auto"/>
                                        <w:right w:val="none" w:sz="0" w:space="0" w:color="auto"/>
                                      </w:divBdr>
                                    </w:div>
                                  </w:divsChild>
                                </w:div>
                                <w:div w:id="322004000">
                                  <w:marLeft w:val="0"/>
                                  <w:marRight w:val="0"/>
                                  <w:marTop w:val="0"/>
                                  <w:marBottom w:val="0"/>
                                  <w:divBdr>
                                    <w:top w:val="none" w:sz="0" w:space="0" w:color="auto"/>
                                    <w:left w:val="none" w:sz="0" w:space="0" w:color="auto"/>
                                    <w:bottom w:val="none" w:sz="0" w:space="0" w:color="auto"/>
                                    <w:right w:val="none" w:sz="0" w:space="0" w:color="auto"/>
                                  </w:divBdr>
                                  <w:divsChild>
                                    <w:div w:id="1617297951">
                                      <w:marLeft w:val="0"/>
                                      <w:marRight w:val="0"/>
                                      <w:marTop w:val="0"/>
                                      <w:marBottom w:val="0"/>
                                      <w:divBdr>
                                        <w:top w:val="none" w:sz="0" w:space="0" w:color="auto"/>
                                        <w:left w:val="none" w:sz="0" w:space="0" w:color="auto"/>
                                        <w:bottom w:val="none" w:sz="0" w:space="0" w:color="auto"/>
                                        <w:right w:val="none" w:sz="0" w:space="0" w:color="auto"/>
                                      </w:divBdr>
                                    </w:div>
                                    <w:div w:id="1803038550">
                                      <w:marLeft w:val="0"/>
                                      <w:marRight w:val="0"/>
                                      <w:marTop w:val="0"/>
                                      <w:marBottom w:val="0"/>
                                      <w:divBdr>
                                        <w:top w:val="none" w:sz="0" w:space="0" w:color="auto"/>
                                        <w:left w:val="none" w:sz="0" w:space="0" w:color="auto"/>
                                        <w:bottom w:val="none" w:sz="0" w:space="0" w:color="auto"/>
                                        <w:right w:val="none" w:sz="0" w:space="0" w:color="auto"/>
                                      </w:divBdr>
                                    </w:div>
                                  </w:divsChild>
                                </w:div>
                                <w:div w:id="232859232">
                                  <w:marLeft w:val="0"/>
                                  <w:marRight w:val="0"/>
                                  <w:marTop w:val="0"/>
                                  <w:marBottom w:val="0"/>
                                  <w:divBdr>
                                    <w:top w:val="none" w:sz="0" w:space="0" w:color="auto"/>
                                    <w:left w:val="none" w:sz="0" w:space="0" w:color="auto"/>
                                    <w:bottom w:val="none" w:sz="0" w:space="0" w:color="auto"/>
                                    <w:right w:val="none" w:sz="0" w:space="0" w:color="auto"/>
                                  </w:divBdr>
                                  <w:divsChild>
                                    <w:div w:id="866599690">
                                      <w:marLeft w:val="0"/>
                                      <w:marRight w:val="0"/>
                                      <w:marTop w:val="0"/>
                                      <w:marBottom w:val="0"/>
                                      <w:divBdr>
                                        <w:top w:val="none" w:sz="0" w:space="0" w:color="auto"/>
                                        <w:left w:val="none" w:sz="0" w:space="0" w:color="auto"/>
                                        <w:bottom w:val="none" w:sz="0" w:space="0" w:color="auto"/>
                                        <w:right w:val="none" w:sz="0" w:space="0" w:color="auto"/>
                                      </w:divBdr>
                                    </w:div>
                                    <w:div w:id="1918979968">
                                      <w:marLeft w:val="0"/>
                                      <w:marRight w:val="0"/>
                                      <w:marTop w:val="0"/>
                                      <w:marBottom w:val="0"/>
                                      <w:divBdr>
                                        <w:top w:val="none" w:sz="0" w:space="0" w:color="auto"/>
                                        <w:left w:val="none" w:sz="0" w:space="0" w:color="auto"/>
                                        <w:bottom w:val="none" w:sz="0" w:space="0" w:color="auto"/>
                                        <w:right w:val="none" w:sz="0" w:space="0" w:color="auto"/>
                                      </w:divBdr>
                                    </w:div>
                                  </w:divsChild>
                                </w:div>
                                <w:div w:id="1949460281">
                                  <w:marLeft w:val="0"/>
                                  <w:marRight w:val="0"/>
                                  <w:marTop w:val="0"/>
                                  <w:marBottom w:val="0"/>
                                  <w:divBdr>
                                    <w:top w:val="none" w:sz="0" w:space="0" w:color="auto"/>
                                    <w:left w:val="none" w:sz="0" w:space="0" w:color="auto"/>
                                    <w:bottom w:val="none" w:sz="0" w:space="0" w:color="auto"/>
                                    <w:right w:val="none" w:sz="0" w:space="0" w:color="auto"/>
                                  </w:divBdr>
                                  <w:divsChild>
                                    <w:div w:id="888685042">
                                      <w:marLeft w:val="0"/>
                                      <w:marRight w:val="0"/>
                                      <w:marTop w:val="0"/>
                                      <w:marBottom w:val="0"/>
                                      <w:divBdr>
                                        <w:top w:val="none" w:sz="0" w:space="0" w:color="auto"/>
                                        <w:left w:val="none" w:sz="0" w:space="0" w:color="auto"/>
                                        <w:bottom w:val="none" w:sz="0" w:space="0" w:color="auto"/>
                                        <w:right w:val="none" w:sz="0" w:space="0" w:color="auto"/>
                                      </w:divBdr>
                                    </w:div>
                                    <w:div w:id="203562846">
                                      <w:marLeft w:val="0"/>
                                      <w:marRight w:val="0"/>
                                      <w:marTop w:val="0"/>
                                      <w:marBottom w:val="0"/>
                                      <w:divBdr>
                                        <w:top w:val="none" w:sz="0" w:space="0" w:color="auto"/>
                                        <w:left w:val="none" w:sz="0" w:space="0" w:color="auto"/>
                                        <w:bottom w:val="none" w:sz="0" w:space="0" w:color="auto"/>
                                        <w:right w:val="none" w:sz="0" w:space="0" w:color="auto"/>
                                      </w:divBdr>
                                    </w:div>
                                  </w:divsChild>
                                </w:div>
                                <w:div w:id="221645528">
                                  <w:marLeft w:val="0"/>
                                  <w:marRight w:val="0"/>
                                  <w:marTop w:val="0"/>
                                  <w:marBottom w:val="0"/>
                                  <w:divBdr>
                                    <w:top w:val="none" w:sz="0" w:space="0" w:color="auto"/>
                                    <w:left w:val="none" w:sz="0" w:space="0" w:color="auto"/>
                                    <w:bottom w:val="none" w:sz="0" w:space="0" w:color="auto"/>
                                    <w:right w:val="none" w:sz="0" w:space="0" w:color="auto"/>
                                  </w:divBdr>
                                  <w:divsChild>
                                    <w:div w:id="409154606">
                                      <w:marLeft w:val="0"/>
                                      <w:marRight w:val="0"/>
                                      <w:marTop w:val="0"/>
                                      <w:marBottom w:val="0"/>
                                      <w:divBdr>
                                        <w:top w:val="none" w:sz="0" w:space="0" w:color="auto"/>
                                        <w:left w:val="none" w:sz="0" w:space="0" w:color="auto"/>
                                        <w:bottom w:val="none" w:sz="0" w:space="0" w:color="auto"/>
                                        <w:right w:val="none" w:sz="0" w:space="0" w:color="auto"/>
                                      </w:divBdr>
                                    </w:div>
                                    <w:div w:id="1507478705">
                                      <w:marLeft w:val="0"/>
                                      <w:marRight w:val="0"/>
                                      <w:marTop w:val="0"/>
                                      <w:marBottom w:val="0"/>
                                      <w:divBdr>
                                        <w:top w:val="none" w:sz="0" w:space="0" w:color="auto"/>
                                        <w:left w:val="none" w:sz="0" w:space="0" w:color="auto"/>
                                        <w:bottom w:val="none" w:sz="0" w:space="0" w:color="auto"/>
                                        <w:right w:val="none" w:sz="0" w:space="0" w:color="auto"/>
                                      </w:divBdr>
                                    </w:div>
                                    <w:div w:id="1343583974">
                                      <w:marLeft w:val="0"/>
                                      <w:marRight w:val="0"/>
                                      <w:marTop w:val="0"/>
                                      <w:marBottom w:val="0"/>
                                      <w:divBdr>
                                        <w:top w:val="none" w:sz="0" w:space="0" w:color="auto"/>
                                        <w:left w:val="none" w:sz="0" w:space="0" w:color="auto"/>
                                        <w:bottom w:val="none" w:sz="0" w:space="0" w:color="auto"/>
                                        <w:right w:val="none" w:sz="0" w:space="0" w:color="auto"/>
                                      </w:divBdr>
                                    </w:div>
                                  </w:divsChild>
                                </w:div>
                                <w:div w:id="282158656">
                                  <w:marLeft w:val="0"/>
                                  <w:marRight w:val="0"/>
                                  <w:marTop w:val="0"/>
                                  <w:marBottom w:val="0"/>
                                  <w:divBdr>
                                    <w:top w:val="none" w:sz="0" w:space="0" w:color="auto"/>
                                    <w:left w:val="none" w:sz="0" w:space="0" w:color="auto"/>
                                    <w:bottom w:val="none" w:sz="0" w:space="0" w:color="auto"/>
                                    <w:right w:val="none" w:sz="0" w:space="0" w:color="auto"/>
                                  </w:divBdr>
                                  <w:divsChild>
                                    <w:div w:id="137919737">
                                      <w:marLeft w:val="0"/>
                                      <w:marRight w:val="0"/>
                                      <w:marTop w:val="0"/>
                                      <w:marBottom w:val="0"/>
                                      <w:divBdr>
                                        <w:top w:val="none" w:sz="0" w:space="0" w:color="auto"/>
                                        <w:left w:val="none" w:sz="0" w:space="0" w:color="auto"/>
                                        <w:bottom w:val="none" w:sz="0" w:space="0" w:color="auto"/>
                                        <w:right w:val="none" w:sz="0" w:space="0" w:color="auto"/>
                                      </w:divBdr>
                                    </w:div>
                                  </w:divsChild>
                                </w:div>
                                <w:div w:id="829371494">
                                  <w:marLeft w:val="0"/>
                                  <w:marRight w:val="0"/>
                                  <w:marTop w:val="0"/>
                                  <w:marBottom w:val="0"/>
                                  <w:divBdr>
                                    <w:top w:val="none" w:sz="0" w:space="0" w:color="auto"/>
                                    <w:left w:val="none" w:sz="0" w:space="0" w:color="auto"/>
                                    <w:bottom w:val="none" w:sz="0" w:space="0" w:color="auto"/>
                                    <w:right w:val="none" w:sz="0" w:space="0" w:color="auto"/>
                                  </w:divBdr>
                                  <w:divsChild>
                                    <w:div w:id="1502116884">
                                      <w:marLeft w:val="0"/>
                                      <w:marRight w:val="0"/>
                                      <w:marTop w:val="0"/>
                                      <w:marBottom w:val="0"/>
                                      <w:divBdr>
                                        <w:top w:val="none" w:sz="0" w:space="0" w:color="auto"/>
                                        <w:left w:val="none" w:sz="0" w:space="0" w:color="auto"/>
                                        <w:bottom w:val="none" w:sz="0" w:space="0" w:color="auto"/>
                                        <w:right w:val="none" w:sz="0" w:space="0" w:color="auto"/>
                                      </w:divBdr>
                                    </w:div>
                                    <w:div w:id="1039554964">
                                      <w:marLeft w:val="0"/>
                                      <w:marRight w:val="0"/>
                                      <w:marTop w:val="0"/>
                                      <w:marBottom w:val="0"/>
                                      <w:divBdr>
                                        <w:top w:val="none" w:sz="0" w:space="0" w:color="auto"/>
                                        <w:left w:val="none" w:sz="0" w:space="0" w:color="auto"/>
                                        <w:bottom w:val="none" w:sz="0" w:space="0" w:color="auto"/>
                                        <w:right w:val="none" w:sz="0" w:space="0" w:color="auto"/>
                                      </w:divBdr>
                                    </w:div>
                                  </w:divsChild>
                                </w:div>
                                <w:div w:id="1075007346">
                                  <w:marLeft w:val="0"/>
                                  <w:marRight w:val="0"/>
                                  <w:marTop w:val="0"/>
                                  <w:marBottom w:val="0"/>
                                  <w:divBdr>
                                    <w:top w:val="none" w:sz="0" w:space="0" w:color="auto"/>
                                    <w:left w:val="none" w:sz="0" w:space="0" w:color="auto"/>
                                    <w:bottom w:val="none" w:sz="0" w:space="0" w:color="auto"/>
                                    <w:right w:val="none" w:sz="0" w:space="0" w:color="auto"/>
                                  </w:divBdr>
                                  <w:divsChild>
                                    <w:div w:id="1466240796">
                                      <w:marLeft w:val="0"/>
                                      <w:marRight w:val="0"/>
                                      <w:marTop w:val="0"/>
                                      <w:marBottom w:val="0"/>
                                      <w:divBdr>
                                        <w:top w:val="none" w:sz="0" w:space="0" w:color="auto"/>
                                        <w:left w:val="none" w:sz="0" w:space="0" w:color="auto"/>
                                        <w:bottom w:val="none" w:sz="0" w:space="0" w:color="auto"/>
                                        <w:right w:val="none" w:sz="0" w:space="0" w:color="auto"/>
                                      </w:divBdr>
                                    </w:div>
                                  </w:divsChild>
                                </w:div>
                                <w:div w:id="1177696413">
                                  <w:marLeft w:val="0"/>
                                  <w:marRight w:val="0"/>
                                  <w:marTop w:val="0"/>
                                  <w:marBottom w:val="0"/>
                                  <w:divBdr>
                                    <w:top w:val="none" w:sz="0" w:space="0" w:color="auto"/>
                                    <w:left w:val="none" w:sz="0" w:space="0" w:color="auto"/>
                                    <w:bottom w:val="none" w:sz="0" w:space="0" w:color="auto"/>
                                    <w:right w:val="none" w:sz="0" w:space="0" w:color="auto"/>
                                  </w:divBdr>
                                  <w:divsChild>
                                    <w:div w:id="1725831678">
                                      <w:marLeft w:val="0"/>
                                      <w:marRight w:val="0"/>
                                      <w:marTop w:val="0"/>
                                      <w:marBottom w:val="0"/>
                                      <w:divBdr>
                                        <w:top w:val="none" w:sz="0" w:space="0" w:color="auto"/>
                                        <w:left w:val="none" w:sz="0" w:space="0" w:color="auto"/>
                                        <w:bottom w:val="none" w:sz="0" w:space="0" w:color="auto"/>
                                        <w:right w:val="none" w:sz="0" w:space="0" w:color="auto"/>
                                      </w:divBdr>
                                    </w:div>
                                  </w:divsChild>
                                </w:div>
                                <w:div w:id="1585215739">
                                  <w:marLeft w:val="0"/>
                                  <w:marRight w:val="0"/>
                                  <w:marTop w:val="0"/>
                                  <w:marBottom w:val="0"/>
                                  <w:divBdr>
                                    <w:top w:val="none" w:sz="0" w:space="0" w:color="auto"/>
                                    <w:left w:val="none" w:sz="0" w:space="0" w:color="auto"/>
                                    <w:bottom w:val="none" w:sz="0" w:space="0" w:color="auto"/>
                                    <w:right w:val="none" w:sz="0" w:space="0" w:color="auto"/>
                                  </w:divBdr>
                                  <w:divsChild>
                                    <w:div w:id="1948080280">
                                      <w:marLeft w:val="0"/>
                                      <w:marRight w:val="0"/>
                                      <w:marTop w:val="0"/>
                                      <w:marBottom w:val="0"/>
                                      <w:divBdr>
                                        <w:top w:val="none" w:sz="0" w:space="0" w:color="auto"/>
                                        <w:left w:val="none" w:sz="0" w:space="0" w:color="auto"/>
                                        <w:bottom w:val="none" w:sz="0" w:space="0" w:color="auto"/>
                                        <w:right w:val="none" w:sz="0" w:space="0" w:color="auto"/>
                                      </w:divBdr>
                                    </w:div>
                                  </w:divsChild>
                                </w:div>
                                <w:div w:id="643510876">
                                  <w:marLeft w:val="0"/>
                                  <w:marRight w:val="0"/>
                                  <w:marTop w:val="0"/>
                                  <w:marBottom w:val="0"/>
                                  <w:divBdr>
                                    <w:top w:val="none" w:sz="0" w:space="0" w:color="auto"/>
                                    <w:left w:val="none" w:sz="0" w:space="0" w:color="auto"/>
                                    <w:bottom w:val="none" w:sz="0" w:space="0" w:color="auto"/>
                                    <w:right w:val="none" w:sz="0" w:space="0" w:color="auto"/>
                                  </w:divBdr>
                                  <w:divsChild>
                                    <w:div w:id="1793010338">
                                      <w:marLeft w:val="0"/>
                                      <w:marRight w:val="0"/>
                                      <w:marTop w:val="0"/>
                                      <w:marBottom w:val="0"/>
                                      <w:divBdr>
                                        <w:top w:val="none" w:sz="0" w:space="0" w:color="auto"/>
                                        <w:left w:val="none" w:sz="0" w:space="0" w:color="auto"/>
                                        <w:bottom w:val="none" w:sz="0" w:space="0" w:color="auto"/>
                                        <w:right w:val="none" w:sz="0" w:space="0" w:color="auto"/>
                                      </w:divBdr>
                                    </w:div>
                                    <w:div w:id="760486186">
                                      <w:marLeft w:val="0"/>
                                      <w:marRight w:val="0"/>
                                      <w:marTop w:val="0"/>
                                      <w:marBottom w:val="0"/>
                                      <w:divBdr>
                                        <w:top w:val="none" w:sz="0" w:space="0" w:color="auto"/>
                                        <w:left w:val="none" w:sz="0" w:space="0" w:color="auto"/>
                                        <w:bottom w:val="none" w:sz="0" w:space="0" w:color="auto"/>
                                        <w:right w:val="none" w:sz="0" w:space="0" w:color="auto"/>
                                      </w:divBdr>
                                    </w:div>
                                    <w:div w:id="1991129199">
                                      <w:marLeft w:val="0"/>
                                      <w:marRight w:val="0"/>
                                      <w:marTop w:val="0"/>
                                      <w:marBottom w:val="0"/>
                                      <w:divBdr>
                                        <w:top w:val="none" w:sz="0" w:space="0" w:color="auto"/>
                                        <w:left w:val="none" w:sz="0" w:space="0" w:color="auto"/>
                                        <w:bottom w:val="none" w:sz="0" w:space="0" w:color="auto"/>
                                        <w:right w:val="none" w:sz="0" w:space="0" w:color="auto"/>
                                      </w:divBdr>
                                    </w:div>
                                    <w:div w:id="635330977">
                                      <w:marLeft w:val="0"/>
                                      <w:marRight w:val="0"/>
                                      <w:marTop w:val="0"/>
                                      <w:marBottom w:val="0"/>
                                      <w:divBdr>
                                        <w:top w:val="none" w:sz="0" w:space="0" w:color="auto"/>
                                        <w:left w:val="none" w:sz="0" w:space="0" w:color="auto"/>
                                        <w:bottom w:val="none" w:sz="0" w:space="0" w:color="auto"/>
                                        <w:right w:val="none" w:sz="0" w:space="0" w:color="auto"/>
                                      </w:divBdr>
                                    </w:div>
                                    <w:div w:id="324628012">
                                      <w:marLeft w:val="0"/>
                                      <w:marRight w:val="0"/>
                                      <w:marTop w:val="0"/>
                                      <w:marBottom w:val="0"/>
                                      <w:divBdr>
                                        <w:top w:val="none" w:sz="0" w:space="0" w:color="auto"/>
                                        <w:left w:val="none" w:sz="0" w:space="0" w:color="auto"/>
                                        <w:bottom w:val="none" w:sz="0" w:space="0" w:color="auto"/>
                                        <w:right w:val="none" w:sz="0" w:space="0" w:color="auto"/>
                                      </w:divBdr>
                                    </w:div>
                                    <w:div w:id="609121883">
                                      <w:marLeft w:val="0"/>
                                      <w:marRight w:val="0"/>
                                      <w:marTop w:val="0"/>
                                      <w:marBottom w:val="0"/>
                                      <w:divBdr>
                                        <w:top w:val="none" w:sz="0" w:space="0" w:color="auto"/>
                                        <w:left w:val="none" w:sz="0" w:space="0" w:color="auto"/>
                                        <w:bottom w:val="none" w:sz="0" w:space="0" w:color="auto"/>
                                        <w:right w:val="none" w:sz="0" w:space="0" w:color="auto"/>
                                      </w:divBdr>
                                    </w:div>
                                    <w:div w:id="638992639">
                                      <w:marLeft w:val="0"/>
                                      <w:marRight w:val="0"/>
                                      <w:marTop w:val="0"/>
                                      <w:marBottom w:val="0"/>
                                      <w:divBdr>
                                        <w:top w:val="none" w:sz="0" w:space="0" w:color="auto"/>
                                        <w:left w:val="none" w:sz="0" w:space="0" w:color="auto"/>
                                        <w:bottom w:val="none" w:sz="0" w:space="0" w:color="auto"/>
                                        <w:right w:val="none" w:sz="0" w:space="0" w:color="auto"/>
                                      </w:divBdr>
                                    </w:div>
                                    <w:div w:id="2127964437">
                                      <w:marLeft w:val="0"/>
                                      <w:marRight w:val="0"/>
                                      <w:marTop w:val="0"/>
                                      <w:marBottom w:val="0"/>
                                      <w:divBdr>
                                        <w:top w:val="none" w:sz="0" w:space="0" w:color="auto"/>
                                        <w:left w:val="none" w:sz="0" w:space="0" w:color="auto"/>
                                        <w:bottom w:val="none" w:sz="0" w:space="0" w:color="auto"/>
                                        <w:right w:val="none" w:sz="0" w:space="0" w:color="auto"/>
                                      </w:divBdr>
                                    </w:div>
                                    <w:div w:id="599146794">
                                      <w:marLeft w:val="0"/>
                                      <w:marRight w:val="0"/>
                                      <w:marTop w:val="0"/>
                                      <w:marBottom w:val="0"/>
                                      <w:divBdr>
                                        <w:top w:val="none" w:sz="0" w:space="0" w:color="auto"/>
                                        <w:left w:val="none" w:sz="0" w:space="0" w:color="auto"/>
                                        <w:bottom w:val="none" w:sz="0" w:space="0" w:color="auto"/>
                                        <w:right w:val="none" w:sz="0" w:space="0" w:color="auto"/>
                                      </w:divBdr>
                                    </w:div>
                                    <w:div w:id="325791505">
                                      <w:marLeft w:val="0"/>
                                      <w:marRight w:val="0"/>
                                      <w:marTop w:val="0"/>
                                      <w:marBottom w:val="0"/>
                                      <w:divBdr>
                                        <w:top w:val="none" w:sz="0" w:space="0" w:color="auto"/>
                                        <w:left w:val="none" w:sz="0" w:space="0" w:color="auto"/>
                                        <w:bottom w:val="none" w:sz="0" w:space="0" w:color="auto"/>
                                        <w:right w:val="none" w:sz="0" w:space="0" w:color="auto"/>
                                      </w:divBdr>
                                    </w:div>
                                  </w:divsChild>
                                </w:div>
                                <w:div w:id="1157846745">
                                  <w:marLeft w:val="0"/>
                                  <w:marRight w:val="0"/>
                                  <w:marTop w:val="0"/>
                                  <w:marBottom w:val="0"/>
                                  <w:divBdr>
                                    <w:top w:val="none" w:sz="0" w:space="0" w:color="auto"/>
                                    <w:left w:val="none" w:sz="0" w:space="0" w:color="auto"/>
                                    <w:bottom w:val="none" w:sz="0" w:space="0" w:color="auto"/>
                                    <w:right w:val="none" w:sz="0" w:space="0" w:color="auto"/>
                                  </w:divBdr>
                                  <w:divsChild>
                                    <w:div w:id="423040674">
                                      <w:marLeft w:val="0"/>
                                      <w:marRight w:val="0"/>
                                      <w:marTop w:val="0"/>
                                      <w:marBottom w:val="0"/>
                                      <w:divBdr>
                                        <w:top w:val="none" w:sz="0" w:space="0" w:color="auto"/>
                                        <w:left w:val="none" w:sz="0" w:space="0" w:color="auto"/>
                                        <w:bottom w:val="none" w:sz="0" w:space="0" w:color="auto"/>
                                        <w:right w:val="none" w:sz="0" w:space="0" w:color="auto"/>
                                      </w:divBdr>
                                    </w:div>
                                  </w:divsChild>
                                </w:div>
                                <w:div w:id="2112192392">
                                  <w:marLeft w:val="0"/>
                                  <w:marRight w:val="0"/>
                                  <w:marTop w:val="0"/>
                                  <w:marBottom w:val="0"/>
                                  <w:divBdr>
                                    <w:top w:val="none" w:sz="0" w:space="0" w:color="auto"/>
                                    <w:left w:val="none" w:sz="0" w:space="0" w:color="auto"/>
                                    <w:bottom w:val="none" w:sz="0" w:space="0" w:color="auto"/>
                                    <w:right w:val="none" w:sz="0" w:space="0" w:color="auto"/>
                                  </w:divBdr>
                                  <w:divsChild>
                                    <w:div w:id="1966501359">
                                      <w:marLeft w:val="0"/>
                                      <w:marRight w:val="0"/>
                                      <w:marTop w:val="0"/>
                                      <w:marBottom w:val="0"/>
                                      <w:divBdr>
                                        <w:top w:val="none" w:sz="0" w:space="0" w:color="auto"/>
                                        <w:left w:val="none" w:sz="0" w:space="0" w:color="auto"/>
                                        <w:bottom w:val="none" w:sz="0" w:space="0" w:color="auto"/>
                                        <w:right w:val="none" w:sz="0" w:space="0" w:color="auto"/>
                                      </w:divBdr>
                                    </w:div>
                                    <w:div w:id="627122674">
                                      <w:marLeft w:val="0"/>
                                      <w:marRight w:val="0"/>
                                      <w:marTop w:val="0"/>
                                      <w:marBottom w:val="0"/>
                                      <w:divBdr>
                                        <w:top w:val="none" w:sz="0" w:space="0" w:color="auto"/>
                                        <w:left w:val="none" w:sz="0" w:space="0" w:color="auto"/>
                                        <w:bottom w:val="none" w:sz="0" w:space="0" w:color="auto"/>
                                        <w:right w:val="none" w:sz="0" w:space="0" w:color="auto"/>
                                      </w:divBdr>
                                    </w:div>
                                    <w:div w:id="1566523443">
                                      <w:marLeft w:val="0"/>
                                      <w:marRight w:val="0"/>
                                      <w:marTop w:val="0"/>
                                      <w:marBottom w:val="0"/>
                                      <w:divBdr>
                                        <w:top w:val="none" w:sz="0" w:space="0" w:color="auto"/>
                                        <w:left w:val="none" w:sz="0" w:space="0" w:color="auto"/>
                                        <w:bottom w:val="none" w:sz="0" w:space="0" w:color="auto"/>
                                        <w:right w:val="none" w:sz="0" w:space="0" w:color="auto"/>
                                      </w:divBdr>
                                    </w:div>
                                  </w:divsChild>
                                </w:div>
                                <w:div w:id="869144966">
                                  <w:marLeft w:val="0"/>
                                  <w:marRight w:val="0"/>
                                  <w:marTop w:val="0"/>
                                  <w:marBottom w:val="0"/>
                                  <w:divBdr>
                                    <w:top w:val="none" w:sz="0" w:space="0" w:color="auto"/>
                                    <w:left w:val="none" w:sz="0" w:space="0" w:color="auto"/>
                                    <w:bottom w:val="none" w:sz="0" w:space="0" w:color="auto"/>
                                    <w:right w:val="none" w:sz="0" w:space="0" w:color="auto"/>
                                  </w:divBdr>
                                  <w:divsChild>
                                    <w:div w:id="842552644">
                                      <w:marLeft w:val="0"/>
                                      <w:marRight w:val="0"/>
                                      <w:marTop w:val="0"/>
                                      <w:marBottom w:val="0"/>
                                      <w:divBdr>
                                        <w:top w:val="none" w:sz="0" w:space="0" w:color="auto"/>
                                        <w:left w:val="none" w:sz="0" w:space="0" w:color="auto"/>
                                        <w:bottom w:val="none" w:sz="0" w:space="0" w:color="auto"/>
                                        <w:right w:val="none" w:sz="0" w:space="0" w:color="auto"/>
                                      </w:divBdr>
                                    </w:div>
                                  </w:divsChild>
                                </w:div>
                                <w:div w:id="2128312418">
                                  <w:marLeft w:val="0"/>
                                  <w:marRight w:val="0"/>
                                  <w:marTop w:val="0"/>
                                  <w:marBottom w:val="0"/>
                                  <w:divBdr>
                                    <w:top w:val="none" w:sz="0" w:space="0" w:color="auto"/>
                                    <w:left w:val="none" w:sz="0" w:space="0" w:color="auto"/>
                                    <w:bottom w:val="none" w:sz="0" w:space="0" w:color="auto"/>
                                    <w:right w:val="none" w:sz="0" w:space="0" w:color="auto"/>
                                  </w:divBdr>
                                  <w:divsChild>
                                    <w:div w:id="965086119">
                                      <w:marLeft w:val="0"/>
                                      <w:marRight w:val="0"/>
                                      <w:marTop w:val="0"/>
                                      <w:marBottom w:val="0"/>
                                      <w:divBdr>
                                        <w:top w:val="none" w:sz="0" w:space="0" w:color="auto"/>
                                        <w:left w:val="none" w:sz="0" w:space="0" w:color="auto"/>
                                        <w:bottom w:val="none" w:sz="0" w:space="0" w:color="auto"/>
                                        <w:right w:val="none" w:sz="0" w:space="0" w:color="auto"/>
                                      </w:divBdr>
                                    </w:div>
                                  </w:divsChild>
                                </w:div>
                                <w:div w:id="1338537898">
                                  <w:marLeft w:val="0"/>
                                  <w:marRight w:val="0"/>
                                  <w:marTop w:val="0"/>
                                  <w:marBottom w:val="0"/>
                                  <w:divBdr>
                                    <w:top w:val="none" w:sz="0" w:space="0" w:color="auto"/>
                                    <w:left w:val="none" w:sz="0" w:space="0" w:color="auto"/>
                                    <w:bottom w:val="none" w:sz="0" w:space="0" w:color="auto"/>
                                    <w:right w:val="none" w:sz="0" w:space="0" w:color="auto"/>
                                  </w:divBdr>
                                  <w:divsChild>
                                    <w:div w:id="1817263023">
                                      <w:marLeft w:val="0"/>
                                      <w:marRight w:val="0"/>
                                      <w:marTop w:val="0"/>
                                      <w:marBottom w:val="0"/>
                                      <w:divBdr>
                                        <w:top w:val="none" w:sz="0" w:space="0" w:color="auto"/>
                                        <w:left w:val="none" w:sz="0" w:space="0" w:color="auto"/>
                                        <w:bottom w:val="none" w:sz="0" w:space="0" w:color="auto"/>
                                        <w:right w:val="none" w:sz="0" w:space="0" w:color="auto"/>
                                      </w:divBdr>
                                    </w:div>
                                  </w:divsChild>
                                </w:div>
                                <w:div w:id="669526509">
                                  <w:marLeft w:val="0"/>
                                  <w:marRight w:val="0"/>
                                  <w:marTop w:val="0"/>
                                  <w:marBottom w:val="0"/>
                                  <w:divBdr>
                                    <w:top w:val="none" w:sz="0" w:space="0" w:color="auto"/>
                                    <w:left w:val="none" w:sz="0" w:space="0" w:color="auto"/>
                                    <w:bottom w:val="none" w:sz="0" w:space="0" w:color="auto"/>
                                    <w:right w:val="none" w:sz="0" w:space="0" w:color="auto"/>
                                  </w:divBdr>
                                  <w:divsChild>
                                    <w:div w:id="1894154232">
                                      <w:marLeft w:val="0"/>
                                      <w:marRight w:val="0"/>
                                      <w:marTop w:val="0"/>
                                      <w:marBottom w:val="0"/>
                                      <w:divBdr>
                                        <w:top w:val="none" w:sz="0" w:space="0" w:color="auto"/>
                                        <w:left w:val="none" w:sz="0" w:space="0" w:color="auto"/>
                                        <w:bottom w:val="none" w:sz="0" w:space="0" w:color="auto"/>
                                        <w:right w:val="none" w:sz="0" w:space="0" w:color="auto"/>
                                      </w:divBdr>
                                    </w:div>
                                    <w:div w:id="2034259119">
                                      <w:marLeft w:val="0"/>
                                      <w:marRight w:val="0"/>
                                      <w:marTop w:val="0"/>
                                      <w:marBottom w:val="0"/>
                                      <w:divBdr>
                                        <w:top w:val="none" w:sz="0" w:space="0" w:color="auto"/>
                                        <w:left w:val="none" w:sz="0" w:space="0" w:color="auto"/>
                                        <w:bottom w:val="none" w:sz="0" w:space="0" w:color="auto"/>
                                        <w:right w:val="none" w:sz="0" w:space="0" w:color="auto"/>
                                      </w:divBdr>
                                    </w:div>
                                    <w:div w:id="1446848428">
                                      <w:marLeft w:val="0"/>
                                      <w:marRight w:val="0"/>
                                      <w:marTop w:val="0"/>
                                      <w:marBottom w:val="0"/>
                                      <w:divBdr>
                                        <w:top w:val="none" w:sz="0" w:space="0" w:color="auto"/>
                                        <w:left w:val="none" w:sz="0" w:space="0" w:color="auto"/>
                                        <w:bottom w:val="none" w:sz="0" w:space="0" w:color="auto"/>
                                        <w:right w:val="none" w:sz="0" w:space="0" w:color="auto"/>
                                      </w:divBdr>
                                    </w:div>
                                    <w:div w:id="72360135">
                                      <w:marLeft w:val="0"/>
                                      <w:marRight w:val="0"/>
                                      <w:marTop w:val="0"/>
                                      <w:marBottom w:val="0"/>
                                      <w:divBdr>
                                        <w:top w:val="none" w:sz="0" w:space="0" w:color="auto"/>
                                        <w:left w:val="none" w:sz="0" w:space="0" w:color="auto"/>
                                        <w:bottom w:val="none" w:sz="0" w:space="0" w:color="auto"/>
                                        <w:right w:val="none" w:sz="0" w:space="0" w:color="auto"/>
                                      </w:divBdr>
                                    </w:div>
                                    <w:div w:id="322512876">
                                      <w:marLeft w:val="0"/>
                                      <w:marRight w:val="0"/>
                                      <w:marTop w:val="0"/>
                                      <w:marBottom w:val="0"/>
                                      <w:divBdr>
                                        <w:top w:val="none" w:sz="0" w:space="0" w:color="auto"/>
                                        <w:left w:val="none" w:sz="0" w:space="0" w:color="auto"/>
                                        <w:bottom w:val="none" w:sz="0" w:space="0" w:color="auto"/>
                                        <w:right w:val="none" w:sz="0" w:space="0" w:color="auto"/>
                                      </w:divBdr>
                                    </w:div>
                                    <w:div w:id="450905949">
                                      <w:marLeft w:val="0"/>
                                      <w:marRight w:val="0"/>
                                      <w:marTop w:val="0"/>
                                      <w:marBottom w:val="0"/>
                                      <w:divBdr>
                                        <w:top w:val="none" w:sz="0" w:space="0" w:color="auto"/>
                                        <w:left w:val="none" w:sz="0" w:space="0" w:color="auto"/>
                                        <w:bottom w:val="none" w:sz="0" w:space="0" w:color="auto"/>
                                        <w:right w:val="none" w:sz="0" w:space="0" w:color="auto"/>
                                      </w:divBdr>
                                    </w:div>
                                    <w:div w:id="1772317996">
                                      <w:marLeft w:val="0"/>
                                      <w:marRight w:val="0"/>
                                      <w:marTop w:val="0"/>
                                      <w:marBottom w:val="0"/>
                                      <w:divBdr>
                                        <w:top w:val="none" w:sz="0" w:space="0" w:color="auto"/>
                                        <w:left w:val="none" w:sz="0" w:space="0" w:color="auto"/>
                                        <w:bottom w:val="none" w:sz="0" w:space="0" w:color="auto"/>
                                        <w:right w:val="none" w:sz="0" w:space="0" w:color="auto"/>
                                      </w:divBdr>
                                    </w:div>
                                    <w:div w:id="1383363560">
                                      <w:marLeft w:val="0"/>
                                      <w:marRight w:val="0"/>
                                      <w:marTop w:val="0"/>
                                      <w:marBottom w:val="0"/>
                                      <w:divBdr>
                                        <w:top w:val="none" w:sz="0" w:space="0" w:color="auto"/>
                                        <w:left w:val="none" w:sz="0" w:space="0" w:color="auto"/>
                                        <w:bottom w:val="none" w:sz="0" w:space="0" w:color="auto"/>
                                        <w:right w:val="none" w:sz="0" w:space="0" w:color="auto"/>
                                      </w:divBdr>
                                    </w:div>
                                  </w:divsChild>
                                </w:div>
                                <w:div w:id="2088723126">
                                  <w:marLeft w:val="0"/>
                                  <w:marRight w:val="0"/>
                                  <w:marTop w:val="0"/>
                                  <w:marBottom w:val="0"/>
                                  <w:divBdr>
                                    <w:top w:val="none" w:sz="0" w:space="0" w:color="auto"/>
                                    <w:left w:val="none" w:sz="0" w:space="0" w:color="auto"/>
                                    <w:bottom w:val="none" w:sz="0" w:space="0" w:color="auto"/>
                                    <w:right w:val="none" w:sz="0" w:space="0" w:color="auto"/>
                                  </w:divBdr>
                                  <w:divsChild>
                                    <w:div w:id="63377169">
                                      <w:marLeft w:val="0"/>
                                      <w:marRight w:val="0"/>
                                      <w:marTop w:val="0"/>
                                      <w:marBottom w:val="0"/>
                                      <w:divBdr>
                                        <w:top w:val="none" w:sz="0" w:space="0" w:color="auto"/>
                                        <w:left w:val="none" w:sz="0" w:space="0" w:color="auto"/>
                                        <w:bottom w:val="none" w:sz="0" w:space="0" w:color="auto"/>
                                        <w:right w:val="none" w:sz="0" w:space="0" w:color="auto"/>
                                      </w:divBdr>
                                    </w:div>
                                  </w:divsChild>
                                </w:div>
                                <w:div w:id="1766996199">
                                  <w:marLeft w:val="0"/>
                                  <w:marRight w:val="0"/>
                                  <w:marTop w:val="0"/>
                                  <w:marBottom w:val="0"/>
                                  <w:divBdr>
                                    <w:top w:val="none" w:sz="0" w:space="0" w:color="auto"/>
                                    <w:left w:val="none" w:sz="0" w:space="0" w:color="auto"/>
                                    <w:bottom w:val="none" w:sz="0" w:space="0" w:color="auto"/>
                                    <w:right w:val="none" w:sz="0" w:space="0" w:color="auto"/>
                                  </w:divBdr>
                                  <w:divsChild>
                                    <w:div w:id="382366032">
                                      <w:marLeft w:val="0"/>
                                      <w:marRight w:val="0"/>
                                      <w:marTop w:val="0"/>
                                      <w:marBottom w:val="0"/>
                                      <w:divBdr>
                                        <w:top w:val="none" w:sz="0" w:space="0" w:color="auto"/>
                                        <w:left w:val="none" w:sz="0" w:space="0" w:color="auto"/>
                                        <w:bottom w:val="none" w:sz="0" w:space="0" w:color="auto"/>
                                        <w:right w:val="none" w:sz="0" w:space="0" w:color="auto"/>
                                      </w:divBdr>
                                    </w:div>
                                    <w:div w:id="1105686809">
                                      <w:marLeft w:val="0"/>
                                      <w:marRight w:val="0"/>
                                      <w:marTop w:val="0"/>
                                      <w:marBottom w:val="0"/>
                                      <w:divBdr>
                                        <w:top w:val="none" w:sz="0" w:space="0" w:color="auto"/>
                                        <w:left w:val="none" w:sz="0" w:space="0" w:color="auto"/>
                                        <w:bottom w:val="none" w:sz="0" w:space="0" w:color="auto"/>
                                        <w:right w:val="none" w:sz="0" w:space="0" w:color="auto"/>
                                      </w:divBdr>
                                    </w:div>
                                  </w:divsChild>
                                </w:div>
                                <w:div w:id="704450278">
                                  <w:marLeft w:val="0"/>
                                  <w:marRight w:val="0"/>
                                  <w:marTop w:val="0"/>
                                  <w:marBottom w:val="0"/>
                                  <w:divBdr>
                                    <w:top w:val="none" w:sz="0" w:space="0" w:color="auto"/>
                                    <w:left w:val="none" w:sz="0" w:space="0" w:color="auto"/>
                                    <w:bottom w:val="none" w:sz="0" w:space="0" w:color="auto"/>
                                    <w:right w:val="none" w:sz="0" w:space="0" w:color="auto"/>
                                  </w:divBdr>
                                  <w:divsChild>
                                    <w:div w:id="486169556">
                                      <w:marLeft w:val="0"/>
                                      <w:marRight w:val="0"/>
                                      <w:marTop w:val="0"/>
                                      <w:marBottom w:val="0"/>
                                      <w:divBdr>
                                        <w:top w:val="none" w:sz="0" w:space="0" w:color="auto"/>
                                        <w:left w:val="none" w:sz="0" w:space="0" w:color="auto"/>
                                        <w:bottom w:val="none" w:sz="0" w:space="0" w:color="auto"/>
                                        <w:right w:val="none" w:sz="0" w:space="0" w:color="auto"/>
                                      </w:divBdr>
                                    </w:div>
                                    <w:div w:id="153768663">
                                      <w:marLeft w:val="0"/>
                                      <w:marRight w:val="0"/>
                                      <w:marTop w:val="0"/>
                                      <w:marBottom w:val="0"/>
                                      <w:divBdr>
                                        <w:top w:val="none" w:sz="0" w:space="0" w:color="auto"/>
                                        <w:left w:val="none" w:sz="0" w:space="0" w:color="auto"/>
                                        <w:bottom w:val="none" w:sz="0" w:space="0" w:color="auto"/>
                                        <w:right w:val="none" w:sz="0" w:space="0" w:color="auto"/>
                                      </w:divBdr>
                                    </w:div>
                                  </w:divsChild>
                                </w:div>
                                <w:div w:id="474840713">
                                  <w:marLeft w:val="0"/>
                                  <w:marRight w:val="0"/>
                                  <w:marTop w:val="0"/>
                                  <w:marBottom w:val="0"/>
                                  <w:divBdr>
                                    <w:top w:val="none" w:sz="0" w:space="0" w:color="auto"/>
                                    <w:left w:val="none" w:sz="0" w:space="0" w:color="auto"/>
                                    <w:bottom w:val="none" w:sz="0" w:space="0" w:color="auto"/>
                                    <w:right w:val="none" w:sz="0" w:space="0" w:color="auto"/>
                                  </w:divBdr>
                                  <w:divsChild>
                                    <w:div w:id="476191031">
                                      <w:marLeft w:val="0"/>
                                      <w:marRight w:val="0"/>
                                      <w:marTop w:val="0"/>
                                      <w:marBottom w:val="0"/>
                                      <w:divBdr>
                                        <w:top w:val="none" w:sz="0" w:space="0" w:color="auto"/>
                                        <w:left w:val="none" w:sz="0" w:space="0" w:color="auto"/>
                                        <w:bottom w:val="none" w:sz="0" w:space="0" w:color="auto"/>
                                        <w:right w:val="none" w:sz="0" w:space="0" w:color="auto"/>
                                      </w:divBdr>
                                    </w:div>
                                    <w:div w:id="1892422187">
                                      <w:marLeft w:val="0"/>
                                      <w:marRight w:val="0"/>
                                      <w:marTop w:val="0"/>
                                      <w:marBottom w:val="0"/>
                                      <w:divBdr>
                                        <w:top w:val="none" w:sz="0" w:space="0" w:color="auto"/>
                                        <w:left w:val="none" w:sz="0" w:space="0" w:color="auto"/>
                                        <w:bottom w:val="none" w:sz="0" w:space="0" w:color="auto"/>
                                        <w:right w:val="none" w:sz="0" w:space="0" w:color="auto"/>
                                      </w:divBdr>
                                    </w:div>
                                    <w:div w:id="2108455365">
                                      <w:marLeft w:val="0"/>
                                      <w:marRight w:val="0"/>
                                      <w:marTop w:val="0"/>
                                      <w:marBottom w:val="0"/>
                                      <w:divBdr>
                                        <w:top w:val="none" w:sz="0" w:space="0" w:color="auto"/>
                                        <w:left w:val="none" w:sz="0" w:space="0" w:color="auto"/>
                                        <w:bottom w:val="none" w:sz="0" w:space="0" w:color="auto"/>
                                        <w:right w:val="none" w:sz="0" w:space="0" w:color="auto"/>
                                      </w:divBdr>
                                    </w:div>
                                    <w:div w:id="753748307">
                                      <w:marLeft w:val="0"/>
                                      <w:marRight w:val="0"/>
                                      <w:marTop w:val="0"/>
                                      <w:marBottom w:val="0"/>
                                      <w:divBdr>
                                        <w:top w:val="none" w:sz="0" w:space="0" w:color="auto"/>
                                        <w:left w:val="none" w:sz="0" w:space="0" w:color="auto"/>
                                        <w:bottom w:val="none" w:sz="0" w:space="0" w:color="auto"/>
                                        <w:right w:val="none" w:sz="0" w:space="0" w:color="auto"/>
                                      </w:divBdr>
                                    </w:div>
                                    <w:div w:id="285741414">
                                      <w:marLeft w:val="0"/>
                                      <w:marRight w:val="0"/>
                                      <w:marTop w:val="0"/>
                                      <w:marBottom w:val="0"/>
                                      <w:divBdr>
                                        <w:top w:val="none" w:sz="0" w:space="0" w:color="auto"/>
                                        <w:left w:val="none" w:sz="0" w:space="0" w:color="auto"/>
                                        <w:bottom w:val="none" w:sz="0" w:space="0" w:color="auto"/>
                                        <w:right w:val="none" w:sz="0" w:space="0" w:color="auto"/>
                                      </w:divBdr>
                                    </w:div>
                                    <w:div w:id="1994990807">
                                      <w:marLeft w:val="0"/>
                                      <w:marRight w:val="0"/>
                                      <w:marTop w:val="0"/>
                                      <w:marBottom w:val="0"/>
                                      <w:divBdr>
                                        <w:top w:val="none" w:sz="0" w:space="0" w:color="auto"/>
                                        <w:left w:val="none" w:sz="0" w:space="0" w:color="auto"/>
                                        <w:bottom w:val="none" w:sz="0" w:space="0" w:color="auto"/>
                                        <w:right w:val="none" w:sz="0" w:space="0" w:color="auto"/>
                                      </w:divBdr>
                                    </w:div>
                                    <w:div w:id="1461342628">
                                      <w:marLeft w:val="0"/>
                                      <w:marRight w:val="0"/>
                                      <w:marTop w:val="0"/>
                                      <w:marBottom w:val="0"/>
                                      <w:divBdr>
                                        <w:top w:val="none" w:sz="0" w:space="0" w:color="auto"/>
                                        <w:left w:val="none" w:sz="0" w:space="0" w:color="auto"/>
                                        <w:bottom w:val="none" w:sz="0" w:space="0" w:color="auto"/>
                                        <w:right w:val="none" w:sz="0" w:space="0" w:color="auto"/>
                                      </w:divBdr>
                                    </w:div>
                                  </w:divsChild>
                                </w:div>
                                <w:div w:id="1345670909">
                                  <w:marLeft w:val="0"/>
                                  <w:marRight w:val="0"/>
                                  <w:marTop w:val="0"/>
                                  <w:marBottom w:val="0"/>
                                  <w:divBdr>
                                    <w:top w:val="none" w:sz="0" w:space="0" w:color="auto"/>
                                    <w:left w:val="none" w:sz="0" w:space="0" w:color="auto"/>
                                    <w:bottom w:val="none" w:sz="0" w:space="0" w:color="auto"/>
                                    <w:right w:val="none" w:sz="0" w:space="0" w:color="auto"/>
                                  </w:divBdr>
                                  <w:divsChild>
                                    <w:div w:id="2044285999">
                                      <w:marLeft w:val="0"/>
                                      <w:marRight w:val="0"/>
                                      <w:marTop w:val="0"/>
                                      <w:marBottom w:val="0"/>
                                      <w:divBdr>
                                        <w:top w:val="none" w:sz="0" w:space="0" w:color="auto"/>
                                        <w:left w:val="none" w:sz="0" w:space="0" w:color="auto"/>
                                        <w:bottom w:val="none" w:sz="0" w:space="0" w:color="auto"/>
                                        <w:right w:val="none" w:sz="0" w:space="0" w:color="auto"/>
                                      </w:divBdr>
                                    </w:div>
                                    <w:div w:id="1126042913">
                                      <w:marLeft w:val="0"/>
                                      <w:marRight w:val="0"/>
                                      <w:marTop w:val="0"/>
                                      <w:marBottom w:val="0"/>
                                      <w:divBdr>
                                        <w:top w:val="none" w:sz="0" w:space="0" w:color="auto"/>
                                        <w:left w:val="none" w:sz="0" w:space="0" w:color="auto"/>
                                        <w:bottom w:val="none" w:sz="0" w:space="0" w:color="auto"/>
                                        <w:right w:val="none" w:sz="0" w:space="0" w:color="auto"/>
                                      </w:divBdr>
                                    </w:div>
                                    <w:div w:id="1128082095">
                                      <w:marLeft w:val="0"/>
                                      <w:marRight w:val="0"/>
                                      <w:marTop w:val="0"/>
                                      <w:marBottom w:val="0"/>
                                      <w:divBdr>
                                        <w:top w:val="none" w:sz="0" w:space="0" w:color="auto"/>
                                        <w:left w:val="none" w:sz="0" w:space="0" w:color="auto"/>
                                        <w:bottom w:val="none" w:sz="0" w:space="0" w:color="auto"/>
                                        <w:right w:val="none" w:sz="0" w:space="0" w:color="auto"/>
                                      </w:divBdr>
                                    </w:div>
                                    <w:div w:id="45224630">
                                      <w:marLeft w:val="0"/>
                                      <w:marRight w:val="0"/>
                                      <w:marTop w:val="0"/>
                                      <w:marBottom w:val="0"/>
                                      <w:divBdr>
                                        <w:top w:val="none" w:sz="0" w:space="0" w:color="auto"/>
                                        <w:left w:val="none" w:sz="0" w:space="0" w:color="auto"/>
                                        <w:bottom w:val="none" w:sz="0" w:space="0" w:color="auto"/>
                                        <w:right w:val="none" w:sz="0" w:space="0" w:color="auto"/>
                                      </w:divBdr>
                                    </w:div>
                                    <w:div w:id="1718317326">
                                      <w:marLeft w:val="0"/>
                                      <w:marRight w:val="0"/>
                                      <w:marTop w:val="0"/>
                                      <w:marBottom w:val="0"/>
                                      <w:divBdr>
                                        <w:top w:val="none" w:sz="0" w:space="0" w:color="auto"/>
                                        <w:left w:val="none" w:sz="0" w:space="0" w:color="auto"/>
                                        <w:bottom w:val="none" w:sz="0" w:space="0" w:color="auto"/>
                                        <w:right w:val="none" w:sz="0" w:space="0" w:color="auto"/>
                                      </w:divBdr>
                                    </w:div>
                                    <w:div w:id="1364749235">
                                      <w:marLeft w:val="0"/>
                                      <w:marRight w:val="0"/>
                                      <w:marTop w:val="0"/>
                                      <w:marBottom w:val="0"/>
                                      <w:divBdr>
                                        <w:top w:val="none" w:sz="0" w:space="0" w:color="auto"/>
                                        <w:left w:val="none" w:sz="0" w:space="0" w:color="auto"/>
                                        <w:bottom w:val="none" w:sz="0" w:space="0" w:color="auto"/>
                                        <w:right w:val="none" w:sz="0" w:space="0" w:color="auto"/>
                                      </w:divBdr>
                                    </w:div>
                                    <w:div w:id="1781408699">
                                      <w:marLeft w:val="0"/>
                                      <w:marRight w:val="0"/>
                                      <w:marTop w:val="0"/>
                                      <w:marBottom w:val="0"/>
                                      <w:divBdr>
                                        <w:top w:val="none" w:sz="0" w:space="0" w:color="auto"/>
                                        <w:left w:val="none" w:sz="0" w:space="0" w:color="auto"/>
                                        <w:bottom w:val="none" w:sz="0" w:space="0" w:color="auto"/>
                                        <w:right w:val="none" w:sz="0" w:space="0" w:color="auto"/>
                                      </w:divBdr>
                                    </w:div>
                                    <w:div w:id="1183323723">
                                      <w:marLeft w:val="0"/>
                                      <w:marRight w:val="0"/>
                                      <w:marTop w:val="0"/>
                                      <w:marBottom w:val="0"/>
                                      <w:divBdr>
                                        <w:top w:val="none" w:sz="0" w:space="0" w:color="auto"/>
                                        <w:left w:val="none" w:sz="0" w:space="0" w:color="auto"/>
                                        <w:bottom w:val="none" w:sz="0" w:space="0" w:color="auto"/>
                                        <w:right w:val="none" w:sz="0" w:space="0" w:color="auto"/>
                                      </w:divBdr>
                                    </w:div>
                                    <w:div w:id="1455947921">
                                      <w:marLeft w:val="0"/>
                                      <w:marRight w:val="0"/>
                                      <w:marTop w:val="0"/>
                                      <w:marBottom w:val="0"/>
                                      <w:divBdr>
                                        <w:top w:val="none" w:sz="0" w:space="0" w:color="auto"/>
                                        <w:left w:val="none" w:sz="0" w:space="0" w:color="auto"/>
                                        <w:bottom w:val="none" w:sz="0" w:space="0" w:color="auto"/>
                                        <w:right w:val="none" w:sz="0" w:space="0" w:color="auto"/>
                                      </w:divBdr>
                                    </w:div>
                                  </w:divsChild>
                                </w:div>
                                <w:div w:id="343628494">
                                  <w:marLeft w:val="0"/>
                                  <w:marRight w:val="0"/>
                                  <w:marTop w:val="0"/>
                                  <w:marBottom w:val="0"/>
                                  <w:divBdr>
                                    <w:top w:val="none" w:sz="0" w:space="0" w:color="auto"/>
                                    <w:left w:val="none" w:sz="0" w:space="0" w:color="auto"/>
                                    <w:bottom w:val="none" w:sz="0" w:space="0" w:color="auto"/>
                                    <w:right w:val="none" w:sz="0" w:space="0" w:color="auto"/>
                                  </w:divBdr>
                                  <w:divsChild>
                                    <w:div w:id="1711957714">
                                      <w:marLeft w:val="0"/>
                                      <w:marRight w:val="0"/>
                                      <w:marTop w:val="0"/>
                                      <w:marBottom w:val="0"/>
                                      <w:divBdr>
                                        <w:top w:val="none" w:sz="0" w:space="0" w:color="auto"/>
                                        <w:left w:val="none" w:sz="0" w:space="0" w:color="auto"/>
                                        <w:bottom w:val="none" w:sz="0" w:space="0" w:color="auto"/>
                                        <w:right w:val="none" w:sz="0" w:space="0" w:color="auto"/>
                                      </w:divBdr>
                                    </w:div>
                                    <w:div w:id="974136530">
                                      <w:marLeft w:val="0"/>
                                      <w:marRight w:val="0"/>
                                      <w:marTop w:val="0"/>
                                      <w:marBottom w:val="0"/>
                                      <w:divBdr>
                                        <w:top w:val="none" w:sz="0" w:space="0" w:color="auto"/>
                                        <w:left w:val="none" w:sz="0" w:space="0" w:color="auto"/>
                                        <w:bottom w:val="none" w:sz="0" w:space="0" w:color="auto"/>
                                        <w:right w:val="none" w:sz="0" w:space="0" w:color="auto"/>
                                      </w:divBdr>
                                    </w:div>
                                    <w:div w:id="325784547">
                                      <w:marLeft w:val="0"/>
                                      <w:marRight w:val="0"/>
                                      <w:marTop w:val="0"/>
                                      <w:marBottom w:val="0"/>
                                      <w:divBdr>
                                        <w:top w:val="none" w:sz="0" w:space="0" w:color="auto"/>
                                        <w:left w:val="none" w:sz="0" w:space="0" w:color="auto"/>
                                        <w:bottom w:val="none" w:sz="0" w:space="0" w:color="auto"/>
                                        <w:right w:val="none" w:sz="0" w:space="0" w:color="auto"/>
                                      </w:divBdr>
                                    </w:div>
                                    <w:div w:id="132255334">
                                      <w:marLeft w:val="0"/>
                                      <w:marRight w:val="0"/>
                                      <w:marTop w:val="0"/>
                                      <w:marBottom w:val="0"/>
                                      <w:divBdr>
                                        <w:top w:val="none" w:sz="0" w:space="0" w:color="auto"/>
                                        <w:left w:val="none" w:sz="0" w:space="0" w:color="auto"/>
                                        <w:bottom w:val="none" w:sz="0" w:space="0" w:color="auto"/>
                                        <w:right w:val="none" w:sz="0" w:space="0" w:color="auto"/>
                                      </w:divBdr>
                                    </w:div>
                                    <w:div w:id="2082948753">
                                      <w:marLeft w:val="0"/>
                                      <w:marRight w:val="0"/>
                                      <w:marTop w:val="0"/>
                                      <w:marBottom w:val="0"/>
                                      <w:divBdr>
                                        <w:top w:val="none" w:sz="0" w:space="0" w:color="auto"/>
                                        <w:left w:val="none" w:sz="0" w:space="0" w:color="auto"/>
                                        <w:bottom w:val="none" w:sz="0" w:space="0" w:color="auto"/>
                                        <w:right w:val="none" w:sz="0" w:space="0" w:color="auto"/>
                                      </w:divBdr>
                                    </w:div>
                                    <w:div w:id="963314925">
                                      <w:marLeft w:val="0"/>
                                      <w:marRight w:val="0"/>
                                      <w:marTop w:val="0"/>
                                      <w:marBottom w:val="0"/>
                                      <w:divBdr>
                                        <w:top w:val="none" w:sz="0" w:space="0" w:color="auto"/>
                                        <w:left w:val="none" w:sz="0" w:space="0" w:color="auto"/>
                                        <w:bottom w:val="none" w:sz="0" w:space="0" w:color="auto"/>
                                        <w:right w:val="none" w:sz="0" w:space="0" w:color="auto"/>
                                      </w:divBdr>
                                    </w:div>
                                  </w:divsChild>
                                </w:div>
                                <w:div w:id="305399865">
                                  <w:marLeft w:val="0"/>
                                  <w:marRight w:val="0"/>
                                  <w:marTop w:val="0"/>
                                  <w:marBottom w:val="0"/>
                                  <w:divBdr>
                                    <w:top w:val="none" w:sz="0" w:space="0" w:color="auto"/>
                                    <w:left w:val="none" w:sz="0" w:space="0" w:color="auto"/>
                                    <w:bottom w:val="none" w:sz="0" w:space="0" w:color="auto"/>
                                    <w:right w:val="none" w:sz="0" w:space="0" w:color="auto"/>
                                  </w:divBdr>
                                  <w:divsChild>
                                    <w:div w:id="549923920">
                                      <w:marLeft w:val="0"/>
                                      <w:marRight w:val="0"/>
                                      <w:marTop w:val="0"/>
                                      <w:marBottom w:val="0"/>
                                      <w:divBdr>
                                        <w:top w:val="none" w:sz="0" w:space="0" w:color="auto"/>
                                        <w:left w:val="none" w:sz="0" w:space="0" w:color="auto"/>
                                        <w:bottom w:val="none" w:sz="0" w:space="0" w:color="auto"/>
                                        <w:right w:val="none" w:sz="0" w:space="0" w:color="auto"/>
                                      </w:divBdr>
                                    </w:div>
                                  </w:divsChild>
                                </w:div>
                                <w:div w:id="1342272576">
                                  <w:marLeft w:val="0"/>
                                  <w:marRight w:val="0"/>
                                  <w:marTop w:val="0"/>
                                  <w:marBottom w:val="0"/>
                                  <w:divBdr>
                                    <w:top w:val="none" w:sz="0" w:space="0" w:color="auto"/>
                                    <w:left w:val="none" w:sz="0" w:space="0" w:color="auto"/>
                                    <w:bottom w:val="none" w:sz="0" w:space="0" w:color="auto"/>
                                    <w:right w:val="none" w:sz="0" w:space="0" w:color="auto"/>
                                  </w:divBdr>
                                  <w:divsChild>
                                    <w:div w:id="1916280993">
                                      <w:marLeft w:val="0"/>
                                      <w:marRight w:val="0"/>
                                      <w:marTop w:val="0"/>
                                      <w:marBottom w:val="0"/>
                                      <w:divBdr>
                                        <w:top w:val="none" w:sz="0" w:space="0" w:color="auto"/>
                                        <w:left w:val="none" w:sz="0" w:space="0" w:color="auto"/>
                                        <w:bottom w:val="none" w:sz="0" w:space="0" w:color="auto"/>
                                        <w:right w:val="none" w:sz="0" w:space="0" w:color="auto"/>
                                      </w:divBdr>
                                    </w:div>
                                    <w:div w:id="1468012594">
                                      <w:marLeft w:val="0"/>
                                      <w:marRight w:val="0"/>
                                      <w:marTop w:val="0"/>
                                      <w:marBottom w:val="0"/>
                                      <w:divBdr>
                                        <w:top w:val="none" w:sz="0" w:space="0" w:color="auto"/>
                                        <w:left w:val="none" w:sz="0" w:space="0" w:color="auto"/>
                                        <w:bottom w:val="none" w:sz="0" w:space="0" w:color="auto"/>
                                        <w:right w:val="none" w:sz="0" w:space="0" w:color="auto"/>
                                      </w:divBdr>
                                    </w:div>
                                  </w:divsChild>
                                </w:div>
                                <w:div w:id="1399672274">
                                  <w:marLeft w:val="0"/>
                                  <w:marRight w:val="0"/>
                                  <w:marTop w:val="0"/>
                                  <w:marBottom w:val="0"/>
                                  <w:divBdr>
                                    <w:top w:val="none" w:sz="0" w:space="0" w:color="auto"/>
                                    <w:left w:val="none" w:sz="0" w:space="0" w:color="auto"/>
                                    <w:bottom w:val="none" w:sz="0" w:space="0" w:color="auto"/>
                                    <w:right w:val="none" w:sz="0" w:space="0" w:color="auto"/>
                                  </w:divBdr>
                                  <w:divsChild>
                                    <w:div w:id="1997487930">
                                      <w:marLeft w:val="0"/>
                                      <w:marRight w:val="0"/>
                                      <w:marTop w:val="0"/>
                                      <w:marBottom w:val="0"/>
                                      <w:divBdr>
                                        <w:top w:val="none" w:sz="0" w:space="0" w:color="auto"/>
                                        <w:left w:val="none" w:sz="0" w:space="0" w:color="auto"/>
                                        <w:bottom w:val="none" w:sz="0" w:space="0" w:color="auto"/>
                                        <w:right w:val="none" w:sz="0" w:space="0" w:color="auto"/>
                                      </w:divBdr>
                                    </w:div>
                                    <w:div w:id="815755417">
                                      <w:marLeft w:val="0"/>
                                      <w:marRight w:val="0"/>
                                      <w:marTop w:val="0"/>
                                      <w:marBottom w:val="0"/>
                                      <w:divBdr>
                                        <w:top w:val="none" w:sz="0" w:space="0" w:color="auto"/>
                                        <w:left w:val="none" w:sz="0" w:space="0" w:color="auto"/>
                                        <w:bottom w:val="none" w:sz="0" w:space="0" w:color="auto"/>
                                        <w:right w:val="none" w:sz="0" w:space="0" w:color="auto"/>
                                      </w:divBdr>
                                    </w:div>
                                    <w:div w:id="1291477571">
                                      <w:marLeft w:val="0"/>
                                      <w:marRight w:val="0"/>
                                      <w:marTop w:val="0"/>
                                      <w:marBottom w:val="0"/>
                                      <w:divBdr>
                                        <w:top w:val="none" w:sz="0" w:space="0" w:color="auto"/>
                                        <w:left w:val="none" w:sz="0" w:space="0" w:color="auto"/>
                                        <w:bottom w:val="none" w:sz="0" w:space="0" w:color="auto"/>
                                        <w:right w:val="none" w:sz="0" w:space="0" w:color="auto"/>
                                      </w:divBdr>
                                    </w:div>
                                  </w:divsChild>
                                </w:div>
                                <w:div w:id="97338657">
                                  <w:marLeft w:val="0"/>
                                  <w:marRight w:val="0"/>
                                  <w:marTop w:val="0"/>
                                  <w:marBottom w:val="0"/>
                                  <w:divBdr>
                                    <w:top w:val="none" w:sz="0" w:space="0" w:color="auto"/>
                                    <w:left w:val="none" w:sz="0" w:space="0" w:color="auto"/>
                                    <w:bottom w:val="none" w:sz="0" w:space="0" w:color="auto"/>
                                    <w:right w:val="none" w:sz="0" w:space="0" w:color="auto"/>
                                  </w:divBdr>
                                  <w:divsChild>
                                    <w:div w:id="155994442">
                                      <w:marLeft w:val="0"/>
                                      <w:marRight w:val="0"/>
                                      <w:marTop w:val="0"/>
                                      <w:marBottom w:val="0"/>
                                      <w:divBdr>
                                        <w:top w:val="none" w:sz="0" w:space="0" w:color="auto"/>
                                        <w:left w:val="none" w:sz="0" w:space="0" w:color="auto"/>
                                        <w:bottom w:val="none" w:sz="0" w:space="0" w:color="auto"/>
                                        <w:right w:val="none" w:sz="0" w:space="0" w:color="auto"/>
                                      </w:divBdr>
                                    </w:div>
                                    <w:div w:id="944113961">
                                      <w:marLeft w:val="0"/>
                                      <w:marRight w:val="0"/>
                                      <w:marTop w:val="0"/>
                                      <w:marBottom w:val="0"/>
                                      <w:divBdr>
                                        <w:top w:val="none" w:sz="0" w:space="0" w:color="auto"/>
                                        <w:left w:val="none" w:sz="0" w:space="0" w:color="auto"/>
                                        <w:bottom w:val="none" w:sz="0" w:space="0" w:color="auto"/>
                                        <w:right w:val="none" w:sz="0" w:space="0" w:color="auto"/>
                                      </w:divBdr>
                                    </w:div>
                                    <w:div w:id="1819296098">
                                      <w:marLeft w:val="0"/>
                                      <w:marRight w:val="0"/>
                                      <w:marTop w:val="0"/>
                                      <w:marBottom w:val="0"/>
                                      <w:divBdr>
                                        <w:top w:val="none" w:sz="0" w:space="0" w:color="auto"/>
                                        <w:left w:val="none" w:sz="0" w:space="0" w:color="auto"/>
                                        <w:bottom w:val="none" w:sz="0" w:space="0" w:color="auto"/>
                                        <w:right w:val="none" w:sz="0" w:space="0" w:color="auto"/>
                                      </w:divBdr>
                                    </w:div>
                                    <w:div w:id="1493640154">
                                      <w:marLeft w:val="0"/>
                                      <w:marRight w:val="0"/>
                                      <w:marTop w:val="0"/>
                                      <w:marBottom w:val="0"/>
                                      <w:divBdr>
                                        <w:top w:val="none" w:sz="0" w:space="0" w:color="auto"/>
                                        <w:left w:val="none" w:sz="0" w:space="0" w:color="auto"/>
                                        <w:bottom w:val="none" w:sz="0" w:space="0" w:color="auto"/>
                                        <w:right w:val="none" w:sz="0" w:space="0" w:color="auto"/>
                                      </w:divBdr>
                                    </w:div>
                                  </w:divsChild>
                                </w:div>
                                <w:div w:id="934553015">
                                  <w:marLeft w:val="0"/>
                                  <w:marRight w:val="0"/>
                                  <w:marTop w:val="0"/>
                                  <w:marBottom w:val="0"/>
                                  <w:divBdr>
                                    <w:top w:val="none" w:sz="0" w:space="0" w:color="auto"/>
                                    <w:left w:val="none" w:sz="0" w:space="0" w:color="auto"/>
                                    <w:bottom w:val="none" w:sz="0" w:space="0" w:color="auto"/>
                                    <w:right w:val="none" w:sz="0" w:space="0" w:color="auto"/>
                                  </w:divBdr>
                                  <w:divsChild>
                                    <w:div w:id="643048764">
                                      <w:marLeft w:val="0"/>
                                      <w:marRight w:val="0"/>
                                      <w:marTop w:val="0"/>
                                      <w:marBottom w:val="0"/>
                                      <w:divBdr>
                                        <w:top w:val="none" w:sz="0" w:space="0" w:color="auto"/>
                                        <w:left w:val="none" w:sz="0" w:space="0" w:color="auto"/>
                                        <w:bottom w:val="none" w:sz="0" w:space="0" w:color="auto"/>
                                        <w:right w:val="none" w:sz="0" w:space="0" w:color="auto"/>
                                      </w:divBdr>
                                    </w:div>
                                    <w:div w:id="233442470">
                                      <w:marLeft w:val="0"/>
                                      <w:marRight w:val="0"/>
                                      <w:marTop w:val="0"/>
                                      <w:marBottom w:val="0"/>
                                      <w:divBdr>
                                        <w:top w:val="none" w:sz="0" w:space="0" w:color="auto"/>
                                        <w:left w:val="none" w:sz="0" w:space="0" w:color="auto"/>
                                        <w:bottom w:val="none" w:sz="0" w:space="0" w:color="auto"/>
                                        <w:right w:val="none" w:sz="0" w:space="0" w:color="auto"/>
                                      </w:divBdr>
                                    </w:div>
                                    <w:div w:id="1189182198">
                                      <w:marLeft w:val="0"/>
                                      <w:marRight w:val="0"/>
                                      <w:marTop w:val="0"/>
                                      <w:marBottom w:val="0"/>
                                      <w:divBdr>
                                        <w:top w:val="none" w:sz="0" w:space="0" w:color="auto"/>
                                        <w:left w:val="none" w:sz="0" w:space="0" w:color="auto"/>
                                        <w:bottom w:val="none" w:sz="0" w:space="0" w:color="auto"/>
                                        <w:right w:val="none" w:sz="0" w:space="0" w:color="auto"/>
                                      </w:divBdr>
                                    </w:div>
                                    <w:div w:id="1566332974">
                                      <w:marLeft w:val="0"/>
                                      <w:marRight w:val="0"/>
                                      <w:marTop w:val="0"/>
                                      <w:marBottom w:val="0"/>
                                      <w:divBdr>
                                        <w:top w:val="none" w:sz="0" w:space="0" w:color="auto"/>
                                        <w:left w:val="none" w:sz="0" w:space="0" w:color="auto"/>
                                        <w:bottom w:val="none" w:sz="0" w:space="0" w:color="auto"/>
                                        <w:right w:val="none" w:sz="0" w:space="0" w:color="auto"/>
                                      </w:divBdr>
                                    </w:div>
                                    <w:div w:id="80875450">
                                      <w:marLeft w:val="0"/>
                                      <w:marRight w:val="0"/>
                                      <w:marTop w:val="0"/>
                                      <w:marBottom w:val="0"/>
                                      <w:divBdr>
                                        <w:top w:val="none" w:sz="0" w:space="0" w:color="auto"/>
                                        <w:left w:val="none" w:sz="0" w:space="0" w:color="auto"/>
                                        <w:bottom w:val="none" w:sz="0" w:space="0" w:color="auto"/>
                                        <w:right w:val="none" w:sz="0" w:space="0" w:color="auto"/>
                                      </w:divBdr>
                                    </w:div>
                                    <w:div w:id="1426074708">
                                      <w:marLeft w:val="0"/>
                                      <w:marRight w:val="0"/>
                                      <w:marTop w:val="0"/>
                                      <w:marBottom w:val="0"/>
                                      <w:divBdr>
                                        <w:top w:val="none" w:sz="0" w:space="0" w:color="auto"/>
                                        <w:left w:val="none" w:sz="0" w:space="0" w:color="auto"/>
                                        <w:bottom w:val="none" w:sz="0" w:space="0" w:color="auto"/>
                                        <w:right w:val="none" w:sz="0" w:space="0" w:color="auto"/>
                                      </w:divBdr>
                                    </w:div>
                                  </w:divsChild>
                                </w:div>
                                <w:div w:id="1825075701">
                                  <w:marLeft w:val="0"/>
                                  <w:marRight w:val="0"/>
                                  <w:marTop w:val="0"/>
                                  <w:marBottom w:val="0"/>
                                  <w:divBdr>
                                    <w:top w:val="none" w:sz="0" w:space="0" w:color="auto"/>
                                    <w:left w:val="none" w:sz="0" w:space="0" w:color="auto"/>
                                    <w:bottom w:val="none" w:sz="0" w:space="0" w:color="auto"/>
                                    <w:right w:val="none" w:sz="0" w:space="0" w:color="auto"/>
                                  </w:divBdr>
                                  <w:divsChild>
                                    <w:div w:id="53547968">
                                      <w:marLeft w:val="0"/>
                                      <w:marRight w:val="0"/>
                                      <w:marTop w:val="0"/>
                                      <w:marBottom w:val="0"/>
                                      <w:divBdr>
                                        <w:top w:val="none" w:sz="0" w:space="0" w:color="auto"/>
                                        <w:left w:val="none" w:sz="0" w:space="0" w:color="auto"/>
                                        <w:bottom w:val="none" w:sz="0" w:space="0" w:color="auto"/>
                                        <w:right w:val="none" w:sz="0" w:space="0" w:color="auto"/>
                                      </w:divBdr>
                                    </w:div>
                                    <w:div w:id="754978010">
                                      <w:marLeft w:val="0"/>
                                      <w:marRight w:val="0"/>
                                      <w:marTop w:val="0"/>
                                      <w:marBottom w:val="0"/>
                                      <w:divBdr>
                                        <w:top w:val="none" w:sz="0" w:space="0" w:color="auto"/>
                                        <w:left w:val="none" w:sz="0" w:space="0" w:color="auto"/>
                                        <w:bottom w:val="none" w:sz="0" w:space="0" w:color="auto"/>
                                        <w:right w:val="none" w:sz="0" w:space="0" w:color="auto"/>
                                      </w:divBdr>
                                    </w:div>
                                    <w:div w:id="423841639">
                                      <w:marLeft w:val="0"/>
                                      <w:marRight w:val="0"/>
                                      <w:marTop w:val="0"/>
                                      <w:marBottom w:val="0"/>
                                      <w:divBdr>
                                        <w:top w:val="none" w:sz="0" w:space="0" w:color="auto"/>
                                        <w:left w:val="none" w:sz="0" w:space="0" w:color="auto"/>
                                        <w:bottom w:val="none" w:sz="0" w:space="0" w:color="auto"/>
                                        <w:right w:val="none" w:sz="0" w:space="0" w:color="auto"/>
                                      </w:divBdr>
                                    </w:div>
                                    <w:div w:id="1325164356">
                                      <w:marLeft w:val="0"/>
                                      <w:marRight w:val="0"/>
                                      <w:marTop w:val="0"/>
                                      <w:marBottom w:val="0"/>
                                      <w:divBdr>
                                        <w:top w:val="none" w:sz="0" w:space="0" w:color="auto"/>
                                        <w:left w:val="none" w:sz="0" w:space="0" w:color="auto"/>
                                        <w:bottom w:val="none" w:sz="0" w:space="0" w:color="auto"/>
                                        <w:right w:val="none" w:sz="0" w:space="0" w:color="auto"/>
                                      </w:divBdr>
                                    </w:div>
                                    <w:div w:id="1382092613">
                                      <w:marLeft w:val="0"/>
                                      <w:marRight w:val="0"/>
                                      <w:marTop w:val="0"/>
                                      <w:marBottom w:val="0"/>
                                      <w:divBdr>
                                        <w:top w:val="none" w:sz="0" w:space="0" w:color="auto"/>
                                        <w:left w:val="none" w:sz="0" w:space="0" w:color="auto"/>
                                        <w:bottom w:val="none" w:sz="0" w:space="0" w:color="auto"/>
                                        <w:right w:val="none" w:sz="0" w:space="0" w:color="auto"/>
                                      </w:divBdr>
                                    </w:div>
                                    <w:div w:id="1304001470">
                                      <w:marLeft w:val="0"/>
                                      <w:marRight w:val="0"/>
                                      <w:marTop w:val="0"/>
                                      <w:marBottom w:val="0"/>
                                      <w:divBdr>
                                        <w:top w:val="none" w:sz="0" w:space="0" w:color="auto"/>
                                        <w:left w:val="none" w:sz="0" w:space="0" w:color="auto"/>
                                        <w:bottom w:val="none" w:sz="0" w:space="0" w:color="auto"/>
                                        <w:right w:val="none" w:sz="0" w:space="0" w:color="auto"/>
                                      </w:divBdr>
                                    </w:div>
                                    <w:div w:id="1612736196">
                                      <w:marLeft w:val="0"/>
                                      <w:marRight w:val="0"/>
                                      <w:marTop w:val="0"/>
                                      <w:marBottom w:val="0"/>
                                      <w:divBdr>
                                        <w:top w:val="none" w:sz="0" w:space="0" w:color="auto"/>
                                        <w:left w:val="none" w:sz="0" w:space="0" w:color="auto"/>
                                        <w:bottom w:val="none" w:sz="0" w:space="0" w:color="auto"/>
                                        <w:right w:val="none" w:sz="0" w:space="0" w:color="auto"/>
                                      </w:divBdr>
                                    </w:div>
                                    <w:div w:id="101338844">
                                      <w:marLeft w:val="0"/>
                                      <w:marRight w:val="0"/>
                                      <w:marTop w:val="0"/>
                                      <w:marBottom w:val="0"/>
                                      <w:divBdr>
                                        <w:top w:val="none" w:sz="0" w:space="0" w:color="auto"/>
                                        <w:left w:val="none" w:sz="0" w:space="0" w:color="auto"/>
                                        <w:bottom w:val="none" w:sz="0" w:space="0" w:color="auto"/>
                                        <w:right w:val="none" w:sz="0" w:space="0" w:color="auto"/>
                                      </w:divBdr>
                                    </w:div>
                                  </w:divsChild>
                                </w:div>
                                <w:div w:id="206334044">
                                  <w:marLeft w:val="0"/>
                                  <w:marRight w:val="0"/>
                                  <w:marTop w:val="0"/>
                                  <w:marBottom w:val="0"/>
                                  <w:divBdr>
                                    <w:top w:val="none" w:sz="0" w:space="0" w:color="auto"/>
                                    <w:left w:val="none" w:sz="0" w:space="0" w:color="auto"/>
                                    <w:bottom w:val="none" w:sz="0" w:space="0" w:color="auto"/>
                                    <w:right w:val="none" w:sz="0" w:space="0" w:color="auto"/>
                                  </w:divBdr>
                                  <w:divsChild>
                                    <w:div w:id="1660034027">
                                      <w:marLeft w:val="0"/>
                                      <w:marRight w:val="0"/>
                                      <w:marTop w:val="0"/>
                                      <w:marBottom w:val="0"/>
                                      <w:divBdr>
                                        <w:top w:val="none" w:sz="0" w:space="0" w:color="auto"/>
                                        <w:left w:val="none" w:sz="0" w:space="0" w:color="auto"/>
                                        <w:bottom w:val="none" w:sz="0" w:space="0" w:color="auto"/>
                                        <w:right w:val="none" w:sz="0" w:space="0" w:color="auto"/>
                                      </w:divBdr>
                                    </w:div>
                                  </w:divsChild>
                                </w:div>
                                <w:div w:id="1335887181">
                                  <w:marLeft w:val="0"/>
                                  <w:marRight w:val="0"/>
                                  <w:marTop w:val="0"/>
                                  <w:marBottom w:val="0"/>
                                  <w:divBdr>
                                    <w:top w:val="none" w:sz="0" w:space="0" w:color="auto"/>
                                    <w:left w:val="none" w:sz="0" w:space="0" w:color="auto"/>
                                    <w:bottom w:val="none" w:sz="0" w:space="0" w:color="auto"/>
                                    <w:right w:val="none" w:sz="0" w:space="0" w:color="auto"/>
                                  </w:divBdr>
                                  <w:divsChild>
                                    <w:div w:id="1263607902">
                                      <w:marLeft w:val="0"/>
                                      <w:marRight w:val="0"/>
                                      <w:marTop w:val="0"/>
                                      <w:marBottom w:val="0"/>
                                      <w:divBdr>
                                        <w:top w:val="none" w:sz="0" w:space="0" w:color="auto"/>
                                        <w:left w:val="none" w:sz="0" w:space="0" w:color="auto"/>
                                        <w:bottom w:val="none" w:sz="0" w:space="0" w:color="auto"/>
                                        <w:right w:val="none" w:sz="0" w:space="0" w:color="auto"/>
                                      </w:divBdr>
                                    </w:div>
                                  </w:divsChild>
                                </w:div>
                                <w:div w:id="1006129211">
                                  <w:marLeft w:val="0"/>
                                  <w:marRight w:val="0"/>
                                  <w:marTop w:val="0"/>
                                  <w:marBottom w:val="0"/>
                                  <w:divBdr>
                                    <w:top w:val="none" w:sz="0" w:space="0" w:color="auto"/>
                                    <w:left w:val="none" w:sz="0" w:space="0" w:color="auto"/>
                                    <w:bottom w:val="none" w:sz="0" w:space="0" w:color="auto"/>
                                    <w:right w:val="none" w:sz="0" w:space="0" w:color="auto"/>
                                  </w:divBdr>
                                  <w:divsChild>
                                    <w:div w:id="1699428581">
                                      <w:marLeft w:val="0"/>
                                      <w:marRight w:val="0"/>
                                      <w:marTop w:val="0"/>
                                      <w:marBottom w:val="0"/>
                                      <w:divBdr>
                                        <w:top w:val="none" w:sz="0" w:space="0" w:color="auto"/>
                                        <w:left w:val="none" w:sz="0" w:space="0" w:color="auto"/>
                                        <w:bottom w:val="none" w:sz="0" w:space="0" w:color="auto"/>
                                        <w:right w:val="none" w:sz="0" w:space="0" w:color="auto"/>
                                      </w:divBdr>
                                    </w:div>
                                  </w:divsChild>
                                </w:div>
                                <w:div w:id="66807716">
                                  <w:marLeft w:val="0"/>
                                  <w:marRight w:val="0"/>
                                  <w:marTop w:val="0"/>
                                  <w:marBottom w:val="0"/>
                                  <w:divBdr>
                                    <w:top w:val="none" w:sz="0" w:space="0" w:color="auto"/>
                                    <w:left w:val="none" w:sz="0" w:space="0" w:color="auto"/>
                                    <w:bottom w:val="none" w:sz="0" w:space="0" w:color="auto"/>
                                    <w:right w:val="none" w:sz="0" w:space="0" w:color="auto"/>
                                  </w:divBdr>
                                  <w:divsChild>
                                    <w:div w:id="1952543268">
                                      <w:marLeft w:val="0"/>
                                      <w:marRight w:val="0"/>
                                      <w:marTop w:val="0"/>
                                      <w:marBottom w:val="0"/>
                                      <w:divBdr>
                                        <w:top w:val="none" w:sz="0" w:space="0" w:color="auto"/>
                                        <w:left w:val="none" w:sz="0" w:space="0" w:color="auto"/>
                                        <w:bottom w:val="none" w:sz="0" w:space="0" w:color="auto"/>
                                        <w:right w:val="none" w:sz="0" w:space="0" w:color="auto"/>
                                      </w:divBdr>
                                    </w:div>
                                  </w:divsChild>
                                </w:div>
                                <w:div w:id="257297859">
                                  <w:marLeft w:val="0"/>
                                  <w:marRight w:val="0"/>
                                  <w:marTop w:val="0"/>
                                  <w:marBottom w:val="0"/>
                                  <w:divBdr>
                                    <w:top w:val="none" w:sz="0" w:space="0" w:color="auto"/>
                                    <w:left w:val="none" w:sz="0" w:space="0" w:color="auto"/>
                                    <w:bottom w:val="none" w:sz="0" w:space="0" w:color="auto"/>
                                    <w:right w:val="none" w:sz="0" w:space="0" w:color="auto"/>
                                  </w:divBdr>
                                  <w:divsChild>
                                    <w:div w:id="351566687">
                                      <w:marLeft w:val="0"/>
                                      <w:marRight w:val="0"/>
                                      <w:marTop w:val="0"/>
                                      <w:marBottom w:val="0"/>
                                      <w:divBdr>
                                        <w:top w:val="none" w:sz="0" w:space="0" w:color="auto"/>
                                        <w:left w:val="none" w:sz="0" w:space="0" w:color="auto"/>
                                        <w:bottom w:val="none" w:sz="0" w:space="0" w:color="auto"/>
                                        <w:right w:val="none" w:sz="0" w:space="0" w:color="auto"/>
                                      </w:divBdr>
                                    </w:div>
                                  </w:divsChild>
                                </w:div>
                                <w:div w:id="272132511">
                                  <w:marLeft w:val="0"/>
                                  <w:marRight w:val="0"/>
                                  <w:marTop w:val="0"/>
                                  <w:marBottom w:val="0"/>
                                  <w:divBdr>
                                    <w:top w:val="none" w:sz="0" w:space="0" w:color="auto"/>
                                    <w:left w:val="none" w:sz="0" w:space="0" w:color="auto"/>
                                    <w:bottom w:val="none" w:sz="0" w:space="0" w:color="auto"/>
                                    <w:right w:val="none" w:sz="0" w:space="0" w:color="auto"/>
                                  </w:divBdr>
                                  <w:divsChild>
                                    <w:div w:id="21201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8004">
                      <w:marLeft w:val="0"/>
                      <w:marRight w:val="0"/>
                      <w:marTop w:val="0"/>
                      <w:marBottom w:val="0"/>
                      <w:divBdr>
                        <w:top w:val="none" w:sz="0" w:space="0" w:color="auto"/>
                        <w:left w:val="none" w:sz="0" w:space="0" w:color="auto"/>
                        <w:bottom w:val="none" w:sz="0" w:space="0" w:color="auto"/>
                        <w:right w:val="none" w:sz="0" w:space="0" w:color="auto"/>
                      </w:divBdr>
                      <w:divsChild>
                        <w:div w:id="596140920">
                          <w:marLeft w:val="0"/>
                          <w:marRight w:val="0"/>
                          <w:marTop w:val="0"/>
                          <w:marBottom w:val="0"/>
                          <w:divBdr>
                            <w:top w:val="none" w:sz="0" w:space="0" w:color="auto"/>
                            <w:left w:val="none" w:sz="0" w:space="0" w:color="auto"/>
                            <w:bottom w:val="none" w:sz="0" w:space="0" w:color="auto"/>
                            <w:right w:val="none" w:sz="0" w:space="0" w:color="auto"/>
                          </w:divBdr>
                          <w:divsChild>
                            <w:div w:id="1232694357">
                              <w:marLeft w:val="0"/>
                              <w:marRight w:val="0"/>
                              <w:marTop w:val="0"/>
                              <w:marBottom w:val="0"/>
                              <w:divBdr>
                                <w:top w:val="none" w:sz="0" w:space="0" w:color="auto"/>
                                <w:left w:val="none" w:sz="0" w:space="0" w:color="auto"/>
                                <w:bottom w:val="none" w:sz="0" w:space="0" w:color="auto"/>
                                <w:right w:val="none" w:sz="0" w:space="0" w:color="auto"/>
                              </w:divBdr>
                              <w:divsChild>
                                <w:div w:id="367923103">
                                  <w:marLeft w:val="0"/>
                                  <w:marRight w:val="0"/>
                                  <w:marTop w:val="0"/>
                                  <w:marBottom w:val="0"/>
                                  <w:divBdr>
                                    <w:top w:val="none" w:sz="0" w:space="0" w:color="auto"/>
                                    <w:left w:val="none" w:sz="0" w:space="0" w:color="auto"/>
                                    <w:bottom w:val="none" w:sz="0" w:space="0" w:color="auto"/>
                                    <w:right w:val="none" w:sz="0" w:space="0" w:color="auto"/>
                                  </w:divBdr>
                                </w:div>
                                <w:div w:id="1280527317">
                                  <w:marLeft w:val="0"/>
                                  <w:marRight w:val="0"/>
                                  <w:marTop w:val="0"/>
                                  <w:marBottom w:val="0"/>
                                  <w:divBdr>
                                    <w:top w:val="none" w:sz="0" w:space="0" w:color="auto"/>
                                    <w:left w:val="none" w:sz="0" w:space="0" w:color="auto"/>
                                    <w:bottom w:val="none" w:sz="0" w:space="0" w:color="auto"/>
                                    <w:right w:val="none" w:sz="0" w:space="0" w:color="auto"/>
                                  </w:divBdr>
                                </w:div>
                                <w:div w:id="1190609391">
                                  <w:marLeft w:val="0"/>
                                  <w:marRight w:val="0"/>
                                  <w:marTop w:val="0"/>
                                  <w:marBottom w:val="0"/>
                                  <w:divBdr>
                                    <w:top w:val="none" w:sz="0" w:space="0" w:color="auto"/>
                                    <w:left w:val="none" w:sz="0" w:space="0" w:color="auto"/>
                                    <w:bottom w:val="none" w:sz="0" w:space="0" w:color="auto"/>
                                    <w:right w:val="none" w:sz="0" w:space="0" w:color="auto"/>
                                  </w:divBdr>
                                </w:div>
                                <w:div w:id="168444943">
                                  <w:marLeft w:val="0"/>
                                  <w:marRight w:val="0"/>
                                  <w:marTop w:val="0"/>
                                  <w:marBottom w:val="0"/>
                                  <w:divBdr>
                                    <w:top w:val="none" w:sz="0" w:space="0" w:color="auto"/>
                                    <w:left w:val="none" w:sz="0" w:space="0" w:color="auto"/>
                                    <w:bottom w:val="none" w:sz="0" w:space="0" w:color="auto"/>
                                    <w:right w:val="none" w:sz="0" w:space="0" w:color="auto"/>
                                  </w:divBdr>
                                </w:div>
                                <w:div w:id="120653805">
                                  <w:marLeft w:val="0"/>
                                  <w:marRight w:val="0"/>
                                  <w:marTop w:val="0"/>
                                  <w:marBottom w:val="0"/>
                                  <w:divBdr>
                                    <w:top w:val="none" w:sz="0" w:space="0" w:color="auto"/>
                                    <w:left w:val="none" w:sz="0" w:space="0" w:color="auto"/>
                                    <w:bottom w:val="none" w:sz="0" w:space="0" w:color="auto"/>
                                    <w:right w:val="none" w:sz="0" w:space="0" w:color="auto"/>
                                  </w:divBdr>
                                </w:div>
                                <w:div w:id="142044379">
                                  <w:marLeft w:val="0"/>
                                  <w:marRight w:val="0"/>
                                  <w:marTop w:val="0"/>
                                  <w:marBottom w:val="0"/>
                                  <w:divBdr>
                                    <w:top w:val="none" w:sz="0" w:space="0" w:color="auto"/>
                                    <w:left w:val="none" w:sz="0" w:space="0" w:color="auto"/>
                                    <w:bottom w:val="none" w:sz="0" w:space="0" w:color="auto"/>
                                    <w:right w:val="none" w:sz="0" w:space="0" w:color="auto"/>
                                  </w:divBdr>
                                </w:div>
                                <w:div w:id="887106804">
                                  <w:marLeft w:val="0"/>
                                  <w:marRight w:val="0"/>
                                  <w:marTop w:val="0"/>
                                  <w:marBottom w:val="0"/>
                                  <w:divBdr>
                                    <w:top w:val="none" w:sz="0" w:space="0" w:color="auto"/>
                                    <w:left w:val="none" w:sz="0" w:space="0" w:color="auto"/>
                                    <w:bottom w:val="none" w:sz="0" w:space="0" w:color="auto"/>
                                    <w:right w:val="none" w:sz="0" w:space="0" w:color="auto"/>
                                  </w:divBdr>
                                </w:div>
                                <w:div w:id="556284806">
                                  <w:marLeft w:val="0"/>
                                  <w:marRight w:val="0"/>
                                  <w:marTop w:val="0"/>
                                  <w:marBottom w:val="0"/>
                                  <w:divBdr>
                                    <w:top w:val="none" w:sz="0" w:space="0" w:color="auto"/>
                                    <w:left w:val="none" w:sz="0" w:space="0" w:color="auto"/>
                                    <w:bottom w:val="none" w:sz="0" w:space="0" w:color="auto"/>
                                    <w:right w:val="none" w:sz="0" w:space="0" w:color="auto"/>
                                  </w:divBdr>
                                </w:div>
                                <w:div w:id="622417952">
                                  <w:marLeft w:val="0"/>
                                  <w:marRight w:val="0"/>
                                  <w:marTop w:val="0"/>
                                  <w:marBottom w:val="0"/>
                                  <w:divBdr>
                                    <w:top w:val="none" w:sz="0" w:space="0" w:color="auto"/>
                                    <w:left w:val="none" w:sz="0" w:space="0" w:color="auto"/>
                                    <w:bottom w:val="none" w:sz="0" w:space="0" w:color="auto"/>
                                    <w:right w:val="none" w:sz="0" w:space="0" w:color="auto"/>
                                  </w:divBdr>
                                </w:div>
                                <w:div w:id="1608272804">
                                  <w:marLeft w:val="0"/>
                                  <w:marRight w:val="0"/>
                                  <w:marTop w:val="0"/>
                                  <w:marBottom w:val="0"/>
                                  <w:divBdr>
                                    <w:top w:val="none" w:sz="0" w:space="0" w:color="auto"/>
                                    <w:left w:val="none" w:sz="0" w:space="0" w:color="auto"/>
                                    <w:bottom w:val="none" w:sz="0" w:space="0" w:color="auto"/>
                                    <w:right w:val="none" w:sz="0" w:space="0" w:color="auto"/>
                                  </w:divBdr>
                                </w:div>
                                <w:div w:id="2062291049">
                                  <w:marLeft w:val="0"/>
                                  <w:marRight w:val="0"/>
                                  <w:marTop w:val="0"/>
                                  <w:marBottom w:val="0"/>
                                  <w:divBdr>
                                    <w:top w:val="none" w:sz="0" w:space="0" w:color="auto"/>
                                    <w:left w:val="none" w:sz="0" w:space="0" w:color="auto"/>
                                    <w:bottom w:val="none" w:sz="0" w:space="0" w:color="auto"/>
                                    <w:right w:val="none" w:sz="0" w:space="0" w:color="auto"/>
                                  </w:divBdr>
                                </w:div>
                                <w:div w:id="524562066">
                                  <w:marLeft w:val="0"/>
                                  <w:marRight w:val="0"/>
                                  <w:marTop w:val="0"/>
                                  <w:marBottom w:val="0"/>
                                  <w:divBdr>
                                    <w:top w:val="none" w:sz="0" w:space="0" w:color="auto"/>
                                    <w:left w:val="none" w:sz="0" w:space="0" w:color="auto"/>
                                    <w:bottom w:val="none" w:sz="0" w:space="0" w:color="auto"/>
                                    <w:right w:val="none" w:sz="0" w:space="0" w:color="auto"/>
                                  </w:divBdr>
                                </w:div>
                                <w:div w:id="487670159">
                                  <w:marLeft w:val="0"/>
                                  <w:marRight w:val="0"/>
                                  <w:marTop w:val="0"/>
                                  <w:marBottom w:val="0"/>
                                  <w:divBdr>
                                    <w:top w:val="none" w:sz="0" w:space="0" w:color="auto"/>
                                    <w:left w:val="none" w:sz="0" w:space="0" w:color="auto"/>
                                    <w:bottom w:val="none" w:sz="0" w:space="0" w:color="auto"/>
                                    <w:right w:val="none" w:sz="0" w:space="0" w:color="auto"/>
                                  </w:divBdr>
                                </w:div>
                                <w:div w:id="888415669">
                                  <w:marLeft w:val="0"/>
                                  <w:marRight w:val="0"/>
                                  <w:marTop w:val="0"/>
                                  <w:marBottom w:val="0"/>
                                  <w:divBdr>
                                    <w:top w:val="none" w:sz="0" w:space="0" w:color="auto"/>
                                    <w:left w:val="none" w:sz="0" w:space="0" w:color="auto"/>
                                    <w:bottom w:val="none" w:sz="0" w:space="0" w:color="auto"/>
                                    <w:right w:val="none" w:sz="0" w:space="0" w:color="auto"/>
                                  </w:divBdr>
                                </w:div>
                                <w:div w:id="421100882">
                                  <w:marLeft w:val="0"/>
                                  <w:marRight w:val="0"/>
                                  <w:marTop w:val="0"/>
                                  <w:marBottom w:val="0"/>
                                  <w:divBdr>
                                    <w:top w:val="none" w:sz="0" w:space="0" w:color="auto"/>
                                    <w:left w:val="none" w:sz="0" w:space="0" w:color="auto"/>
                                    <w:bottom w:val="none" w:sz="0" w:space="0" w:color="auto"/>
                                    <w:right w:val="none" w:sz="0" w:space="0" w:color="auto"/>
                                  </w:divBdr>
                                </w:div>
                                <w:div w:id="1638027287">
                                  <w:marLeft w:val="0"/>
                                  <w:marRight w:val="0"/>
                                  <w:marTop w:val="0"/>
                                  <w:marBottom w:val="0"/>
                                  <w:divBdr>
                                    <w:top w:val="none" w:sz="0" w:space="0" w:color="auto"/>
                                    <w:left w:val="none" w:sz="0" w:space="0" w:color="auto"/>
                                    <w:bottom w:val="none" w:sz="0" w:space="0" w:color="auto"/>
                                    <w:right w:val="none" w:sz="0" w:space="0" w:color="auto"/>
                                  </w:divBdr>
                                </w:div>
                                <w:div w:id="674764412">
                                  <w:marLeft w:val="0"/>
                                  <w:marRight w:val="0"/>
                                  <w:marTop w:val="0"/>
                                  <w:marBottom w:val="0"/>
                                  <w:divBdr>
                                    <w:top w:val="none" w:sz="0" w:space="0" w:color="auto"/>
                                    <w:left w:val="none" w:sz="0" w:space="0" w:color="auto"/>
                                    <w:bottom w:val="none" w:sz="0" w:space="0" w:color="auto"/>
                                    <w:right w:val="none" w:sz="0" w:space="0" w:color="auto"/>
                                  </w:divBdr>
                                </w:div>
                                <w:div w:id="775905796">
                                  <w:marLeft w:val="0"/>
                                  <w:marRight w:val="0"/>
                                  <w:marTop w:val="0"/>
                                  <w:marBottom w:val="0"/>
                                  <w:divBdr>
                                    <w:top w:val="none" w:sz="0" w:space="0" w:color="auto"/>
                                    <w:left w:val="none" w:sz="0" w:space="0" w:color="auto"/>
                                    <w:bottom w:val="none" w:sz="0" w:space="0" w:color="auto"/>
                                    <w:right w:val="none" w:sz="0" w:space="0" w:color="auto"/>
                                  </w:divBdr>
                                </w:div>
                                <w:div w:id="1289242604">
                                  <w:marLeft w:val="0"/>
                                  <w:marRight w:val="0"/>
                                  <w:marTop w:val="0"/>
                                  <w:marBottom w:val="0"/>
                                  <w:divBdr>
                                    <w:top w:val="none" w:sz="0" w:space="0" w:color="auto"/>
                                    <w:left w:val="none" w:sz="0" w:space="0" w:color="auto"/>
                                    <w:bottom w:val="none" w:sz="0" w:space="0" w:color="auto"/>
                                    <w:right w:val="none" w:sz="0" w:space="0" w:color="auto"/>
                                  </w:divBdr>
                                </w:div>
                                <w:div w:id="1148940323">
                                  <w:marLeft w:val="0"/>
                                  <w:marRight w:val="0"/>
                                  <w:marTop w:val="0"/>
                                  <w:marBottom w:val="0"/>
                                  <w:divBdr>
                                    <w:top w:val="none" w:sz="0" w:space="0" w:color="auto"/>
                                    <w:left w:val="none" w:sz="0" w:space="0" w:color="auto"/>
                                    <w:bottom w:val="none" w:sz="0" w:space="0" w:color="auto"/>
                                    <w:right w:val="none" w:sz="0" w:space="0" w:color="auto"/>
                                  </w:divBdr>
                                </w:div>
                                <w:div w:id="159388331">
                                  <w:marLeft w:val="0"/>
                                  <w:marRight w:val="0"/>
                                  <w:marTop w:val="0"/>
                                  <w:marBottom w:val="0"/>
                                  <w:divBdr>
                                    <w:top w:val="none" w:sz="0" w:space="0" w:color="auto"/>
                                    <w:left w:val="none" w:sz="0" w:space="0" w:color="auto"/>
                                    <w:bottom w:val="none" w:sz="0" w:space="0" w:color="auto"/>
                                    <w:right w:val="none" w:sz="0" w:space="0" w:color="auto"/>
                                  </w:divBdr>
                                </w:div>
                                <w:div w:id="787819286">
                                  <w:marLeft w:val="0"/>
                                  <w:marRight w:val="0"/>
                                  <w:marTop w:val="0"/>
                                  <w:marBottom w:val="0"/>
                                  <w:divBdr>
                                    <w:top w:val="none" w:sz="0" w:space="0" w:color="auto"/>
                                    <w:left w:val="none" w:sz="0" w:space="0" w:color="auto"/>
                                    <w:bottom w:val="none" w:sz="0" w:space="0" w:color="auto"/>
                                    <w:right w:val="none" w:sz="0" w:space="0" w:color="auto"/>
                                  </w:divBdr>
                                </w:div>
                                <w:div w:id="35201073">
                                  <w:marLeft w:val="0"/>
                                  <w:marRight w:val="0"/>
                                  <w:marTop w:val="0"/>
                                  <w:marBottom w:val="0"/>
                                  <w:divBdr>
                                    <w:top w:val="none" w:sz="0" w:space="0" w:color="auto"/>
                                    <w:left w:val="none" w:sz="0" w:space="0" w:color="auto"/>
                                    <w:bottom w:val="none" w:sz="0" w:space="0" w:color="auto"/>
                                    <w:right w:val="none" w:sz="0" w:space="0" w:color="auto"/>
                                  </w:divBdr>
                                </w:div>
                                <w:div w:id="445320315">
                                  <w:marLeft w:val="0"/>
                                  <w:marRight w:val="0"/>
                                  <w:marTop w:val="0"/>
                                  <w:marBottom w:val="0"/>
                                  <w:divBdr>
                                    <w:top w:val="none" w:sz="0" w:space="0" w:color="auto"/>
                                    <w:left w:val="none" w:sz="0" w:space="0" w:color="auto"/>
                                    <w:bottom w:val="none" w:sz="0" w:space="0" w:color="auto"/>
                                    <w:right w:val="none" w:sz="0" w:space="0" w:color="auto"/>
                                  </w:divBdr>
                                </w:div>
                                <w:div w:id="1649675724">
                                  <w:marLeft w:val="0"/>
                                  <w:marRight w:val="0"/>
                                  <w:marTop w:val="0"/>
                                  <w:marBottom w:val="0"/>
                                  <w:divBdr>
                                    <w:top w:val="none" w:sz="0" w:space="0" w:color="auto"/>
                                    <w:left w:val="none" w:sz="0" w:space="0" w:color="auto"/>
                                    <w:bottom w:val="none" w:sz="0" w:space="0" w:color="auto"/>
                                    <w:right w:val="none" w:sz="0" w:space="0" w:color="auto"/>
                                  </w:divBdr>
                                </w:div>
                                <w:div w:id="1199778014">
                                  <w:marLeft w:val="0"/>
                                  <w:marRight w:val="0"/>
                                  <w:marTop w:val="0"/>
                                  <w:marBottom w:val="0"/>
                                  <w:divBdr>
                                    <w:top w:val="none" w:sz="0" w:space="0" w:color="auto"/>
                                    <w:left w:val="none" w:sz="0" w:space="0" w:color="auto"/>
                                    <w:bottom w:val="none" w:sz="0" w:space="0" w:color="auto"/>
                                    <w:right w:val="none" w:sz="0" w:space="0" w:color="auto"/>
                                  </w:divBdr>
                                </w:div>
                                <w:div w:id="1435514432">
                                  <w:marLeft w:val="0"/>
                                  <w:marRight w:val="0"/>
                                  <w:marTop w:val="0"/>
                                  <w:marBottom w:val="0"/>
                                  <w:divBdr>
                                    <w:top w:val="none" w:sz="0" w:space="0" w:color="auto"/>
                                    <w:left w:val="none" w:sz="0" w:space="0" w:color="auto"/>
                                    <w:bottom w:val="none" w:sz="0" w:space="0" w:color="auto"/>
                                    <w:right w:val="none" w:sz="0" w:space="0" w:color="auto"/>
                                  </w:divBdr>
                                </w:div>
                                <w:div w:id="1157039459">
                                  <w:marLeft w:val="0"/>
                                  <w:marRight w:val="0"/>
                                  <w:marTop w:val="0"/>
                                  <w:marBottom w:val="0"/>
                                  <w:divBdr>
                                    <w:top w:val="none" w:sz="0" w:space="0" w:color="auto"/>
                                    <w:left w:val="none" w:sz="0" w:space="0" w:color="auto"/>
                                    <w:bottom w:val="none" w:sz="0" w:space="0" w:color="auto"/>
                                    <w:right w:val="none" w:sz="0" w:space="0" w:color="auto"/>
                                  </w:divBdr>
                                </w:div>
                                <w:div w:id="1058938244">
                                  <w:marLeft w:val="0"/>
                                  <w:marRight w:val="0"/>
                                  <w:marTop w:val="0"/>
                                  <w:marBottom w:val="0"/>
                                  <w:divBdr>
                                    <w:top w:val="none" w:sz="0" w:space="0" w:color="auto"/>
                                    <w:left w:val="none" w:sz="0" w:space="0" w:color="auto"/>
                                    <w:bottom w:val="none" w:sz="0" w:space="0" w:color="auto"/>
                                    <w:right w:val="none" w:sz="0" w:space="0" w:color="auto"/>
                                  </w:divBdr>
                                </w:div>
                                <w:div w:id="1384792969">
                                  <w:marLeft w:val="0"/>
                                  <w:marRight w:val="0"/>
                                  <w:marTop w:val="0"/>
                                  <w:marBottom w:val="0"/>
                                  <w:divBdr>
                                    <w:top w:val="none" w:sz="0" w:space="0" w:color="auto"/>
                                    <w:left w:val="none" w:sz="0" w:space="0" w:color="auto"/>
                                    <w:bottom w:val="none" w:sz="0" w:space="0" w:color="auto"/>
                                    <w:right w:val="none" w:sz="0" w:space="0" w:color="auto"/>
                                  </w:divBdr>
                                </w:div>
                                <w:div w:id="186525179">
                                  <w:marLeft w:val="0"/>
                                  <w:marRight w:val="0"/>
                                  <w:marTop w:val="0"/>
                                  <w:marBottom w:val="0"/>
                                  <w:divBdr>
                                    <w:top w:val="none" w:sz="0" w:space="0" w:color="auto"/>
                                    <w:left w:val="none" w:sz="0" w:space="0" w:color="auto"/>
                                    <w:bottom w:val="none" w:sz="0" w:space="0" w:color="auto"/>
                                    <w:right w:val="none" w:sz="0" w:space="0" w:color="auto"/>
                                  </w:divBdr>
                                </w:div>
                                <w:div w:id="253783182">
                                  <w:marLeft w:val="0"/>
                                  <w:marRight w:val="0"/>
                                  <w:marTop w:val="0"/>
                                  <w:marBottom w:val="0"/>
                                  <w:divBdr>
                                    <w:top w:val="none" w:sz="0" w:space="0" w:color="auto"/>
                                    <w:left w:val="none" w:sz="0" w:space="0" w:color="auto"/>
                                    <w:bottom w:val="none" w:sz="0" w:space="0" w:color="auto"/>
                                    <w:right w:val="none" w:sz="0" w:space="0" w:color="auto"/>
                                  </w:divBdr>
                                </w:div>
                                <w:div w:id="556555188">
                                  <w:marLeft w:val="0"/>
                                  <w:marRight w:val="0"/>
                                  <w:marTop w:val="0"/>
                                  <w:marBottom w:val="0"/>
                                  <w:divBdr>
                                    <w:top w:val="none" w:sz="0" w:space="0" w:color="auto"/>
                                    <w:left w:val="none" w:sz="0" w:space="0" w:color="auto"/>
                                    <w:bottom w:val="none" w:sz="0" w:space="0" w:color="auto"/>
                                    <w:right w:val="none" w:sz="0" w:space="0" w:color="auto"/>
                                  </w:divBdr>
                                </w:div>
                                <w:div w:id="580140950">
                                  <w:marLeft w:val="0"/>
                                  <w:marRight w:val="0"/>
                                  <w:marTop w:val="0"/>
                                  <w:marBottom w:val="0"/>
                                  <w:divBdr>
                                    <w:top w:val="none" w:sz="0" w:space="0" w:color="auto"/>
                                    <w:left w:val="none" w:sz="0" w:space="0" w:color="auto"/>
                                    <w:bottom w:val="none" w:sz="0" w:space="0" w:color="auto"/>
                                    <w:right w:val="none" w:sz="0" w:space="0" w:color="auto"/>
                                  </w:divBdr>
                                </w:div>
                                <w:div w:id="124858720">
                                  <w:marLeft w:val="0"/>
                                  <w:marRight w:val="0"/>
                                  <w:marTop w:val="0"/>
                                  <w:marBottom w:val="0"/>
                                  <w:divBdr>
                                    <w:top w:val="none" w:sz="0" w:space="0" w:color="auto"/>
                                    <w:left w:val="none" w:sz="0" w:space="0" w:color="auto"/>
                                    <w:bottom w:val="none" w:sz="0" w:space="0" w:color="auto"/>
                                    <w:right w:val="none" w:sz="0" w:space="0" w:color="auto"/>
                                  </w:divBdr>
                                </w:div>
                                <w:div w:id="1108812907">
                                  <w:marLeft w:val="0"/>
                                  <w:marRight w:val="0"/>
                                  <w:marTop w:val="0"/>
                                  <w:marBottom w:val="0"/>
                                  <w:divBdr>
                                    <w:top w:val="none" w:sz="0" w:space="0" w:color="auto"/>
                                    <w:left w:val="none" w:sz="0" w:space="0" w:color="auto"/>
                                    <w:bottom w:val="none" w:sz="0" w:space="0" w:color="auto"/>
                                    <w:right w:val="none" w:sz="0" w:space="0" w:color="auto"/>
                                  </w:divBdr>
                                </w:div>
                                <w:div w:id="702706272">
                                  <w:marLeft w:val="0"/>
                                  <w:marRight w:val="0"/>
                                  <w:marTop w:val="0"/>
                                  <w:marBottom w:val="0"/>
                                  <w:divBdr>
                                    <w:top w:val="none" w:sz="0" w:space="0" w:color="auto"/>
                                    <w:left w:val="none" w:sz="0" w:space="0" w:color="auto"/>
                                    <w:bottom w:val="none" w:sz="0" w:space="0" w:color="auto"/>
                                    <w:right w:val="none" w:sz="0" w:space="0" w:color="auto"/>
                                  </w:divBdr>
                                </w:div>
                                <w:div w:id="114256602">
                                  <w:marLeft w:val="0"/>
                                  <w:marRight w:val="0"/>
                                  <w:marTop w:val="0"/>
                                  <w:marBottom w:val="0"/>
                                  <w:divBdr>
                                    <w:top w:val="none" w:sz="0" w:space="0" w:color="auto"/>
                                    <w:left w:val="none" w:sz="0" w:space="0" w:color="auto"/>
                                    <w:bottom w:val="none" w:sz="0" w:space="0" w:color="auto"/>
                                    <w:right w:val="none" w:sz="0" w:space="0" w:color="auto"/>
                                  </w:divBdr>
                                </w:div>
                                <w:div w:id="1361780486">
                                  <w:marLeft w:val="0"/>
                                  <w:marRight w:val="0"/>
                                  <w:marTop w:val="0"/>
                                  <w:marBottom w:val="0"/>
                                  <w:divBdr>
                                    <w:top w:val="none" w:sz="0" w:space="0" w:color="auto"/>
                                    <w:left w:val="none" w:sz="0" w:space="0" w:color="auto"/>
                                    <w:bottom w:val="none" w:sz="0" w:space="0" w:color="auto"/>
                                    <w:right w:val="none" w:sz="0" w:space="0" w:color="auto"/>
                                  </w:divBdr>
                                </w:div>
                                <w:div w:id="1070497098">
                                  <w:marLeft w:val="0"/>
                                  <w:marRight w:val="0"/>
                                  <w:marTop w:val="0"/>
                                  <w:marBottom w:val="0"/>
                                  <w:divBdr>
                                    <w:top w:val="none" w:sz="0" w:space="0" w:color="auto"/>
                                    <w:left w:val="none" w:sz="0" w:space="0" w:color="auto"/>
                                    <w:bottom w:val="none" w:sz="0" w:space="0" w:color="auto"/>
                                    <w:right w:val="none" w:sz="0" w:space="0" w:color="auto"/>
                                  </w:divBdr>
                                </w:div>
                                <w:div w:id="665979888">
                                  <w:marLeft w:val="0"/>
                                  <w:marRight w:val="0"/>
                                  <w:marTop w:val="0"/>
                                  <w:marBottom w:val="0"/>
                                  <w:divBdr>
                                    <w:top w:val="none" w:sz="0" w:space="0" w:color="auto"/>
                                    <w:left w:val="none" w:sz="0" w:space="0" w:color="auto"/>
                                    <w:bottom w:val="none" w:sz="0" w:space="0" w:color="auto"/>
                                    <w:right w:val="none" w:sz="0" w:space="0" w:color="auto"/>
                                  </w:divBdr>
                                </w:div>
                                <w:div w:id="306202728">
                                  <w:marLeft w:val="0"/>
                                  <w:marRight w:val="0"/>
                                  <w:marTop w:val="0"/>
                                  <w:marBottom w:val="0"/>
                                  <w:divBdr>
                                    <w:top w:val="none" w:sz="0" w:space="0" w:color="auto"/>
                                    <w:left w:val="none" w:sz="0" w:space="0" w:color="auto"/>
                                    <w:bottom w:val="none" w:sz="0" w:space="0" w:color="auto"/>
                                    <w:right w:val="none" w:sz="0" w:space="0" w:color="auto"/>
                                  </w:divBdr>
                                </w:div>
                                <w:div w:id="1593516152">
                                  <w:marLeft w:val="0"/>
                                  <w:marRight w:val="0"/>
                                  <w:marTop w:val="0"/>
                                  <w:marBottom w:val="0"/>
                                  <w:divBdr>
                                    <w:top w:val="none" w:sz="0" w:space="0" w:color="auto"/>
                                    <w:left w:val="none" w:sz="0" w:space="0" w:color="auto"/>
                                    <w:bottom w:val="none" w:sz="0" w:space="0" w:color="auto"/>
                                    <w:right w:val="none" w:sz="0" w:space="0" w:color="auto"/>
                                  </w:divBdr>
                                </w:div>
                                <w:div w:id="7824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2991">
                      <w:marLeft w:val="0"/>
                      <w:marRight w:val="0"/>
                      <w:marTop w:val="0"/>
                      <w:marBottom w:val="0"/>
                      <w:divBdr>
                        <w:top w:val="none" w:sz="0" w:space="0" w:color="auto"/>
                        <w:left w:val="none" w:sz="0" w:space="0" w:color="auto"/>
                        <w:bottom w:val="none" w:sz="0" w:space="0" w:color="auto"/>
                        <w:right w:val="none" w:sz="0" w:space="0" w:color="auto"/>
                      </w:divBdr>
                      <w:divsChild>
                        <w:div w:id="1207452583">
                          <w:marLeft w:val="0"/>
                          <w:marRight w:val="0"/>
                          <w:marTop w:val="0"/>
                          <w:marBottom w:val="0"/>
                          <w:divBdr>
                            <w:top w:val="none" w:sz="0" w:space="0" w:color="auto"/>
                            <w:left w:val="none" w:sz="0" w:space="0" w:color="auto"/>
                            <w:bottom w:val="none" w:sz="0" w:space="0" w:color="auto"/>
                            <w:right w:val="none" w:sz="0" w:space="0" w:color="auto"/>
                          </w:divBdr>
                          <w:divsChild>
                            <w:div w:id="276371860">
                              <w:marLeft w:val="0"/>
                              <w:marRight w:val="0"/>
                              <w:marTop w:val="0"/>
                              <w:marBottom w:val="0"/>
                              <w:divBdr>
                                <w:top w:val="none" w:sz="0" w:space="0" w:color="auto"/>
                                <w:left w:val="none" w:sz="0" w:space="0" w:color="auto"/>
                                <w:bottom w:val="none" w:sz="0" w:space="0" w:color="auto"/>
                                <w:right w:val="none" w:sz="0" w:space="0" w:color="auto"/>
                              </w:divBdr>
                              <w:divsChild>
                                <w:div w:id="39402154">
                                  <w:marLeft w:val="0"/>
                                  <w:marRight w:val="0"/>
                                  <w:marTop w:val="0"/>
                                  <w:marBottom w:val="0"/>
                                  <w:divBdr>
                                    <w:top w:val="none" w:sz="0" w:space="0" w:color="auto"/>
                                    <w:left w:val="none" w:sz="0" w:space="0" w:color="auto"/>
                                    <w:bottom w:val="none" w:sz="0" w:space="0" w:color="auto"/>
                                    <w:right w:val="none" w:sz="0" w:space="0" w:color="auto"/>
                                  </w:divBdr>
                                </w:div>
                                <w:div w:id="702709744">
                                  <w:marLeft w:val="0"/>
                                  <w:marRight w:val="0"/>
                                  <w:marTop w:val="0"/>
                                  <w:marBottom w:val="0"/>
                                  <w:divBdr>
                                    <w:top w:val="none" w:sz="0" w:space="0" w:color="auto"/>
                                    <w:left w:val="none" w:sz="0" w:space="0" w:color="auto"/>
                                    <w:bottom w:val="none" w:sz="0" w:space="0" w:color="auto"/>
                                    <w:right w:val="none" w:sz="0" w:space="0" w:color="auto"/>
                                  </w:divBdr>
                                </w:div>
                                <w:div w:id="1504121392">
                                  <w:marLeft w:val="0"/>
                                  <w:marRight w:val="0"/>
                                  <w:marTop w:val="0"/>
                                  <w:marBottom w:val="0"/>
                                  <w:divBdr>
                                    <w:top w:val="none" w:sz="0" w:space="0" w:color="auto"/>
                                    <w:left w:val="none" w:sz="0" w:space="0" w:color="auto"/>
                                    <w:bottom w:val="none" w:sz="0" w:space="0" w:color="auto"/>
                                    <w:right w:val="none" w:sz="0" w:space="0" w:color="auto"/>
                                  </w:divBdr>
                                </w:div>
                                <w:div w:id="1225071146">
                                  <w:marLeft w:val="0"/>
                                  <w:marRight w:val="0"/>
                                  <w:marTop w:val="0"/>
                                  <w:marBottom w:val="0"/>
                                  <w:divBdr>
                                    <w:top w:val="none" w:sz="0" w:space="0" w:color="auto"/>
                                    <w:left w:val="none" w:sz="0" w:space="0" w:color="auto"/>
                                    <w:bottom w:val="none" w:sz="0" w:space="0" w:color="auto"/>
                                    <w:right w:val="none" w:sz="0" w:space="0" w:color="auto"/>
                                  </w:divBdr>
                                </w:div>
                                <w:div w:id="1061251859">
                                  <w:marLeft w:val="0"/>
                                  <w:marRight w:val="0"/>
                                  <w:marTop w:val="0"/>
                                  <w:marBottom w:val="0"/>
                                  <w:divBdr>
                                    <w:top w:val="none" w:sz="0" w:space="0" w:color="auto"/>
                                    <w:left w:val="none" w:sz="0" w:space="0" w:color="auto"/>
                                    <w:bottom w:val="none" w:sz="0" w:space="0" w:color="auto"/>
                                    <w:right w:val="none" w:sz="0" w:space="0" w:color="auto"/>
                                  </w:divBdr>
                                </w:div>
                                <w:div w:id="1320116305">
                                  <w:marLeft w:val="0"/>
                                  <w:marRight w:val="0"/>
                                  <w:marTop w:val="0"/>
                                  <w:marBottom w:val="0"/>
                                  <w:divBdr>
                                    <w:top w:val="none" w:sz="0" w:space="0" w:color="auto"/>
                                    <w:left w:val="none" w:sz="0" w:space="0" w:color="auto"/>
                                    <w:bottom w:val="none" w:sz="0" w:space="0" w:color="auto"/>
                                    <w:right w:val="none" w:sz="0" w:space="0" w:color="auto"/>
                                  </w:divBdr>
                                </w:div>
                                <w:div w:id="727339691">
                                  <w:marLeft w:val="0"/>
                                  <w:marRight w:val="0"/>
                                  <w:marTop w:val="0"/>
                                  <w:marBottom w:val="0"/>
                                  <w:divBdr>
                                    <w:top w:val="none" w:sz="0" w:space="0" w:color="auto"/>
                                    <w:left w:val="none" w:sz="0" w:space="0" w:color="auto"/>
                                    <w:bottom w:val="none" w:sz="0" w:space="0" w:color="auto"/>
                                    <w:right w:val="none" w:sz="0" w:space="0" w:color="auto"/>
                                  </w:divBdr>
                                </w:div>
                                <w:div w:id="473565156">
                                  <w:marLeft w:val="0"/>
                                  <w:marRight w:val="0"/>
                                  <w:marTop w:val="0"/>
                                  <w:marBottom w:val="0"/>
                                  <w:divBdr>
                                    <w:top w:val="none" w:sz="0" w:space="0" w:color="auto"/>
                                    <w:left w:val="none" w:sz="0" w:space="0" w:color="auto"/>
                                    <w:bottom w:val="none" w:sz="0" w:space="0" w:color="auto"/>
                                    <w:right w:val="none" w:sz="0" w:space="0" w:color="auto"/>
                                  </w:divBdr>
                                </w:div>
                                <w:div w:id="1327318825">
                                  <w:marLeft w:val="0"/>
                                  <w:marRight w:val="0"/>
                                  <w:marTop w:val="0"/>
                                  <w:marBottom w:val="0"/>
                                  <w:divBdr>
                                    <w:top w:val="none" w:sz="0" w:space="0" w:color="auto"/>
                                    <w:left w:val="none" w:sz="0" w:space="0" w:color="auto"/>
                                    <w:bottom w:val="none" w:sz="0" w:space="0" w:color="auto"/>
                                    <w:right w:val="none" w:sz="0" w:space="0" w:color="auto"/>
                                  </w:divBdr>
                                </w:div>
                                <w:div w:id="133567389">
                                  <w:marLeft w:val="0"/>
                                  <w:marRight w:val="0"/>
                                  <w:marTop w:val="0"/>
                                  <w:marBottom w:val="0"/>
                                  <w:divBdr>
                                    <w:top w:val="none" w:sz="0" w:space="0" w:color="auto"/>
                                    <w:left w:val="none" w:sz="0" w:space="0" w:color="auto"/>
                                    <w:bottom w:val="none" w:sz="0" w:space="0" w:color="auto"/>
                                    <w:right w:val="none" w:sz="0" w:space="0" w:color="auto"/>
                                  </w:divBdr>
                                </w:div>
                                <w:div w:id="100760054">
                                  <w:marLeft w:val="0"/>
                                  <w:marRight w:val="0"/>
                                  <w:marTop w:val="0"/>
                                  <w:marBottom w:val="0"/>
                                  <w:divBdr>
                                    <w:top w:val="none" w:sz="0" w:space="0" w:color="auto"/>
                                    <w:left w:val="none" w:sz="0" w:space="0" w:color="auto"/>
                                    <w:bottom w:val="none" w:sz="0" w:space="0" w:color="auto"/>
                                    <w:right w:val="none" w:sz="0" w:space="0" w:color="auto"/>
                                  </w:divBdr>
                                </w:div>
                                <w:div w:id="1883056797">
                                  <w:marLeft w:val="0"/>
                                  <w:marRight w:val="0"/>
                                  <w:marTop w:val="0"/>
                                  <w:marBottom w:val="0"/>
                                  <w:divBdr>
                                    <w:top w:val="none" w:sz="0" w:space="0" w:color="auto"/>
                                    <w:left w:val="none" w:sz="0" w:space="0" w:color="auto"/>
                                    <w:bottom w:val="none" w:sz="0" w:space="0" w:color="auto"/>
                                    <w:right w:val="none" w:sz="0" w:space="0" w:color="auto"/>
                                  </w:divBdr>
                                </w:div>
                                <w:div w:id="1451778376">
                                  <w:marLeft w:val="0"/>
                                  <w:marRight w:val="0"/>
                                  <w:marTop w:val="0"/>
                                  <w:marBottom w:val="0"/>
                                  <w:divBdr>
                                    <w:top w:val="none" w:sz="0" w:space="0" w:color="auto"/>
                                    <w:left w:val="none" w:sz="0" w:space="0" w:color="auto"/>
                                    <w:bottom w:val="none" w:sz="0" w:space="0" w:color="auto"/>
                                    <w:right w:val="none" w:sz="0" w:space="0" w:color="auto"/>
                                  </w:divBdr>
                                </w:div>
                                <w:div w:id="940573329">
                                  <w:marLeft w:val="0"/>
                                  <w:marRight w:val="0"/>
                                  <w:marTop w:val="0"/>
                                  <w:marBottom w:val="0"/>
                                  <w:divBdr>
                                    <w:top w:val="none" w:sz="0" w:space="0" w:color="auto"/>
                                    <w:left w:val="none" w:sz="0" w:space="0" w:color="auto"/>
                                    <w:bottom w:val="none" w:sz="0" w:space="0" w:color="auto"/>
                                    <w:right w:val="none" w:sz="0" w:space="0" w:color="auto"/>
                                  </w:divBdr>
                                </w:div>
                                <w:div w:id="1795325186">
                                  <w:marLeft w:val="0"/>
                                  <w:marRight w:val="0"/>
                                  <w:marTop w:val="0"/>
                                  <w:marBottom w:val="0"/>
                                  <w:divBdr>
                                    <w:top w:val="none" w:sz="0" w:space="0" w:color="auto"/>
                                    <w:left w:val="none" w:sz="0" w:space="0" w:color="auto"/>
                                    <w:bottom w:val="none" w:sz="0" w:space="0" w:color="auto"/>
                                    <w:right w:val="none" w:sz="0" w:space="0" w:color="auto"/>
                                  </w:divBdr>
                                </w:div>
                                <w:div w:id="1695574124">
                                  <w:marLeft w:val="0"/>
                                  <w:marRight w:val="0"/>
                                  <w:marTop w:val="0"/>
                                  <w:marBottom w:val="0"/>
                                  <w:divBdr>
                                    <w:top w:val="none" w:sz="0" w:space="0" w:color="auto"/>
                                    <w:left w:val="none" w:sz="0" w:space="0" w:color="auto"/>
                                    <w:bottom w:val="none" w:sz="0" w:space="0" w:color="auto"/>
                                    <w:right w:val="none" w:sz="0" w:space="0" w:color="auto"/>
                                  </w:divBdr>
                                </w:div>
                                <w:div w:id="509373135">
                                  <w:marLeft w:val="0"/>
                                  <w:marRight w:val="0"/>
                                  <w:marTop w:val="0"/>
                                  <w:marBottom w:val="0"/>
                                  <w:divBdr>
                                    <w:top w:val="none" w:sz="0" w:space="0" w:color="auto"/>
                                    <w:left w:val="none" w:sz="0" w:space="0" w:color="auto"/>
                                    <w:bottom w:val="none" w:sz="0" w:space="0" w:color="auto"/>
                                    <w:right w:val="none" w:sz="0" w:space="0" w:color="auto"/>
                                  </w:divBdr>
                                </w:div>
                                <w:div w:id="884483276">
                                  <w:marLeft w:val="0"/>
                                  <w:marRight w:val="0"/>
                                  <w:marTop w:val="0"/>
                                  <w:marBottom w:val="0"/>
                                  <w:divBdr>
                                    <w:top w:val="none" w:sz="0" w:space="0" w:color="auto"/>
                                    <w:left w:val="none" w:sz="0" w:space="0" w:color="auto"/>
                                    <w:bottom w:val="none" w:sz="0" w:space="0" w:color="auto"/>
                                    <w:right w:val="none" w:sz="0" w:space="0" w:color="auto"/>
                                  </w:divBdr>
                                </w:div>
                                <w:div w:id="695616887">
                                  <w:marLeft w:val="0"/>
                                  <w:marRight w:val="0"/>
                                  <w:marTop w:val="0"/>
                                  <w:marBottom w:val="0"/>
                                  <w:divBdr>
                                    <w:top w:val="none" w:sz="0" w:space="0" w:color="auto"/>
                                    <w:left w:val="none" w:sz="0" w:space="0" w:color="auto"/>
                                    <w:bottom w:val="none" w:sz="0" w:space="0" w:color="auto"/>
                                    <w:right w:val="none" w:sz="0" w:space="0" w:color="auto"/>
                                  </w:divBdr>
                                </w:div>
                                <w:div w:id="2064057497">
                                  <w:marLeft w:val="0"/>
                                  <w:marRight w:val="0"/>
                                  <w:marTop w:val="0"/>
                                  <w:marBottom w:val="0"/>
                                  <w:divBdr>
                                    <w:top w:val="none" w:sz="0" w:space="0" w:color="auto"/>
                                    <w:left w:val="none" w:sz="0" w:space="0" w:color="auto"/>
                                    <w:bottom w:val="none" w:sz="0" w:space="0" w:color="auto"/>
                                    <w:right w:val="none" w:sz="0" w:space="0" w:color="auto"/>
                                  </w:divBdr>
                                </w:div>
                                <w:div w:id="1599678839">
                                  <w:marLeft w:val="0"/>
                                  <w:marRight w:val="0"/>
                                  <w:marTop w:val="0"/>
                                  <w:marBottom w:val="0"/>
                                  <w:divBdr>
                                    <w:top w:val="none" w:sz="0" w:space="0" w:color="auto"/>
                                    <w:left w:val="none" w:sz="0" w:space="0" w:color="auto"/>
                                    <w:bottom w:val="none" w:sz="0" w:space="0" w:color="auto"/>
                                    <w:right w:val="none" w:sz="0" w:space="0" w:color="auto"/>
                                  </w:divBdr>
                                </w:div>
                                <w:div w:id="1438142174">
                                  <w:marLeft w:val="0"/>
                                  <w:marRight w:val="0"/>
                                  <w:marTop w:val="0"/>
                                  <w:marBottom w:val="0"/>
                                  <w:divBdr>
                                    <w:top w:val="none" w:sz="0" w:space="0" w:color="auto"/>
                                    <w:left w:val="none" w:sz="0" w:space="0" w:color="auto"/>
                                    <w:bottom w:val="none" w:sz="0" w:space="0" w:color="auto"/>
                                    <w:right w:val="none" w:sz="0" w:space="0" w:color="auto"/>
                                  </w:divBdr>
                                </w:div>
                                <w:div w:id="1012341110">
                                  <w:marLeft w:val="0"/>
                                  <w:marRight w:val="0"/>
                                  <w:marTop w:val="0"/>
                                  <w:marBottom w:val="0"/>
                                  <w:divBdr>
                                    <w:top w:val="none" w:sz="0" w:space="0" w:color="auto"/>
                                    <w:left w:val="none" w:sz="0" w:space="0" w:color="auto"/>
                                    <w:bottom w:val="none" w:sz="0" w:space="0" w:color="auto"/>
                                    <w:right w:val="none" w:sz="0" w:space="0" w:color="auto"/>
                                  </w:divBdr>
                                </w:div>
                                <w:div w:id="1647121352">
                                  <w:marLeft w:val="0"/>
                                  <w:marRight w:val="0"/>
                                  <w:marTop w:val="0"/>
                                  <w:marBottom w:val="0"/>
                                  <w:divBdr>
                                    <w:top w:val="none" w:sz="0" w:space="0" w:color="auto"/>
                                    <w:left w:val="none" w:sz="0" w:space="0" w:color="auto"/>
                                    <w:bottom w:val="none" w:sz="0" w:space="0" w:color="auto"/>
                                    <w:right w:val="none" w:sz="0" w:space="0" w:color="auto"/>
                                  </w:divBdr>
                                </w:div>
                                <w:div w:id="2010937531">
                                  <w:marLeft w:val="0"/>
                                  <w:marRight w:val="0"/>
                                  <w:marTop w:val="0"/>
                                  <w:marBottom w:val="0"/>
                                  <w:divBdr>
                                    <w:top w:val="none" w:sz="0" w:space="0" w:color="auto"/>
                                    <w:left w:val="none" w:sz="0" w:space="0" w:color="auto"/>
                                    <w:bottom w:val="none" w:sz="0" w:space="0" w:color="auto"/>
                                    <w:right w:val="none" w:sz="0" w:space="0" w:color="auto"/>
                                  </w:divBdr>
                                </w:div>
                                <w:div w:id="1560744460">
                                  <w:marLeft w:val="0"/>
                                  <w:marRight w:val="0"/>
                                  <w:marTop w:val="0"/>
                                  <w:marBottom w:val="0"/>
                                  <w:divBdr>
                                    <w:top w:val="none" w:sz="0" w:space="0" w:color="auto"/>
                                    <w:left w:val="none" w:sz="0" w:space="0" w:color="auto"/>
                                    <w:bottom w:val="none" w:sz="0" w:space="0" w:color="auto"/>
                                    <w:right w:val="none" w:sz="0" w:space="0" w:color="auto"/>
                                  </w:divBdr>
                                </w:div>
                                <w:div w:id="1805659076">
                                  <w:marLeft w:val="0"/>
                                  <w:marRight w:val="0"/>
                                  <w:marTop w:val="0"/>
                                  <w:marBottom w:val="0"/>
                                  <w:divBdr>
                                    <w:top w:val="none" w:sz="0" w:space="0" w:color="auto"/>
                                    <w:left w:val="none" w:sz="0" w:space="0" w:color="auto"/>
                                    <w:bottom w:val="none" w:sz="0" w:space="0" w:color="auto"/>
                                    <w:right w:val="none" w:sz="0" w:space="0" w:color="auto"/>
                                  </w:divBdr>
                                </w:div>
                                <w:div w:id="382411983">
                                  <w:marLeft w:val="0"/>
                                  <w:marRight w:val="0"/>
                                  <w:marTop w:val="0"/>
                                  <w:marBottom w:val="0"/>
                                  <w:divBdr>
                                    <w:top w:val="none" w:sz="0" w:space="0" w:color="auto"/>
                                    <w:left w:val="none" w:sz="0" w:space="0" w:color="auto"/>
                                    <w:bottom w:val="none" w:sz="0" w:space="0" w:color="auto"/>
                                    <w:right w:val="none" w:sz="0" w:space="0" w:color="auto"/>
                                  </w:divBdr>
                                </w:div>
                                <w:div w:id="747658575">
                                  <w:marLeft w:val="0"/>
                                  <w:marRight w:val="0"/>
                                  <w:marTop w:val="0"/>
                                  <w:marBottom w:val="0"/>
                                  <w:divBdr>
                                    <w:top w:val="none" w:sz="0" w:space="0" w:color="auto"/>
                                    <w:left w:val="none" w:sz="0" w:space="0" w:color="auto"/>
                                    <w:bottom w:val="none" w:sz="0" w:space="0" w:color="auto"/>
                                    <w:right w:val="none" w:sz="0" w:space="0" w:color="auto"/>
                                  </w:divBdr>
                                </w:div>
                                <w:div w:id="1065765436">
                                  <w:marLeft w:val="0"/>
                                  <w:marRight w:val="0"/>
                                  <w:marTop w:val="0"/>
                                  <w:marBottom w:val="0"/>
                                  <w:divBdr>
                                    <w:top w:val="none" w:sz="0" w:space="0" w:color="auto"/>
                                    <w:left w:val="none" w:sz="0" w:space="0" w:color="auto"/>
                                    <w:bottom w:val="none" w:sz="0" w:space="0" w:color="auto"/>
                                    <w:right w:val="none" w:sz="0" w:space="0" w:color="auto"/>
                                  </w:divBdr>
                                </w:div>
                                <w:div w:id="1867526571">
                                  <w:marLeft w:val="0"/>
                                  <w:marRight w:val="0"/>
                                  <w:marTop w:val="0"/>
                                  <w:marBottom w:val="0"/>
                                  <w:divBdr>
                                    <w:top w:val="none" w:sz="0" w:space="0" w:color="auto"/>
                                    <w:left w:val="none" w:sz="0" w:space="0" w:color="auto"/>
                                    <w:bottom w:val="none" w:sz="0" w:space="0" w:color="auto"/>
                                    <w:right w:val="none" w:sz="0" w:space="0" w:color="auto"/>
                                  </w:divBdr>
                                </w:div>
                                <w:div w:id="10181419">
                                  <w:marLeft w:val="0"/>
                                  <w:marRight w:val="0"/>
                                  <w:marTop w:val="0"/>
                                  <w:marBottom w:val="0"/>
                                  <w:divBdr>
                                    <w:top w:val="none" w:sz="0" w:space="0" w:color="auto"/>
                                    <w:left w:val="none" w:sz="0" w:space="0" w:color="auto"/>
                                    <w:bottom w:val="none" w:sz="0" w:space="0" w:color="auto"/>
                                    <w:right w:val="none" w:sz="0" w:space="0" w:color="auto"/>
                                  </w:divBdr>
                                </w:div>
                                <w:div w:id="853225255">
                                  <w:marLeft w:val="0"/>
                                  <w:marRight w:val="0"/>
                                  <w:marTop w:val="0"/>
                                  <w:marBottom w:val="0"/>
                                  <w:divBdr>
                                    <w:top w:val="none" w:sz="0" w:space="0" w:color="auto"/>
                                    <w:left w:val="none" w:sz="0" w:space="0" w:color="auto"/>
                                    <w:bottom w:val="none" w:sz="0" w:space="0" w:color="auto"/>
                                    <w:right w:val="none" w:sz="0" w:space="0" w:color="auto"/>
                                  </w:divBdr>
                                </w:div>
                                <w:div w:id="1943682458">
                                  <w:marLeft w:val="0"/>
                                  <w:marRight w:val="0"/>
                                  <w:marTop w:val="0"/>
                                  <w:marBottom w:val="0"/>
                                  <w:divBdr>
                                    <w:top w:val="none" w:sz="0" w:space="0" w:color="auto"/>
                                    <w:left w:val="none" w:sz="0" w:space="0" w:color="auto"/>
                                    <w:bottom w:val="none" w:sz="0" w:space="0" w:color="auto"/>
                                    <w:right w:val="none" w:sz="0" w:space="0" w:color="auto"/>
                                  </w:divBdr>
                                </w:div>
                                <w:div w:id="1439108190">
                                  <w:marLeft w:val="0"/>
                                  <w:marRight w:val="0"/>
                                  <w:marTop w:val="0"/>
                                  <w:marBottom w:val="0"/>
                                  <w:divBdr>
                                    <w:top w:val="none" w:sz="0" w:space="0" w:color="auto"/>
                                    <w:left w:val="none" w:sz="0" w:space="0" w:color="auto"/>
                                    <w:bottom w:val="none" w:sz="0" w:space="0" w:color="auto"/>
                                    <w:right w:val="none" w:sz="0" w:space="0" w:color="auto"/>
                                  </w:divBdr>
                                </w:div>
                                <w:div w:id="20479950">
                                  <w:marLeft w:val="0"/>
                                  <w:marRight w:val="0"/>
                                  <w:marTop w:val="0"/>
                                  <w:marBottom w:val="0"/>
                                  <w:divBdr>
                                    <w:top w:val="none" w:sz="0" w:space="0" w:color="auto"/>
                                    <w:left w:val="none" w:sz="0" w:space="0" w:color="auto"/>
                                    <w:bottom w:val="none" w:sz="0" w:space="0" w:color="auto"/>
                                    <w:right w:val="none" w:sz="0" w:space="0" w:color="auto"/>
                                  </w:divBdr>
                                </w:div>
                                <w:div w:id="1062096066">
                                  <w:marLeft w:val="0"/>
                                  <w:marRight w:val="0"/>
                                  <w:marTop w:val="0"/>
                                  <w:marBottom w:val="0"/>
                                  <w:divBdr>
                                    <w:top w:val="none" w:sz="0" w:space="0" w:color="auto"/>
                                    <w:left w:val="none" w:sz="0" w:space="0" w:color="auto"/>
                                    <w:bottom w:val="none" w:sz="0" w:space="0" w:color="auto"/>
                                    <w:right w:val="none" w:sz="0" w:space="0" w:color="auto"/>
                                  </w:divBdr>
                                </w:div>
                                <w:div w:id="1585606233">
                                  <w:marLeft w:val="0"/>
                                  <w:marRight w:val="0"/>
                                  <w:marTop w:val="0"/>
                                  <w:marBottom w:val="0"/>
                                  <w:divBdr>
                                    <w:top w:val="none" w:sz="0" w:space="0" w:color="auto"/>
                                    <w:left w:val="none" w:sz="0" w:space="0" w:color="auto"/>
                                    <w:bottom w:val="none" w:sz="0" w:space="0" w:color="auto"/>
                                    <w:right w:val="none" w:sz="0" w:space="0" w:color="auto"/>
                                  </w:divBdr>
                                </w:div>
                                <w:div w:id="1679305810">
                                  <w:marLeft w:val="0"/>
                                  <w:marRight w:val="0"/>
                                  <w:marTop w:val="0"/>
                                  <w:marBottom w:val="0"/>
                                  <w:divBdr>
                                    <w:top w:val="none" w:sz="0" w:space="0" w:color="auto"/>
                                    <w:left w:val="none" w:sz="0" w:space="0" w:color="auto"/>
                                    <w:bottom w:val="none" w:sz="0" w:space="0" w:color="auto"/>
                                    <w:right w:val="none" w:sz="0" w:space="0" w:color="auto"/>
                                  </w:divBdr>
                                </w:div>
                                <w:div w:id="1548759376">
                                  <w:marLeft w:val="0"/>
                                  <w:marRight w:val="0"/>
                                  <w:marTop w:val="0"/>
                                  <w:marBottom w:val="0"/>
                                  <w:divBdr>
                                    <w:top w:val="none" w:sz="0" w:space="0" w:color="auto"/>
                                    <w:left w:val="none" w:sz="0" w:space="0" w:color="auto"/>
                                    <w:bottom w:val="none" w:sz="0" w:space="0" w:color="auto"/>
                                    <w:right w:val="none" w:sz="0" w:space="0" w:color="auto"/>
                                  </w:divBdr>
                                </w:div>
                                <w:div w:id="1781873179">
                                  <w:marLeft w:val="0"/>
                                  <w:marRight w:val="0"/>
                                  <w:marTop w:val="0"/>
                                  <w:marBottom w:val="0"/>
                                  <w:divBdr>
                                    <w:top w:val="none" w:sz="0" w:space="0" w:color="auto"/>
                                    <w:left w:val="none" w:sz="0" w:space="0" w:color="auto"/>
                                    <w:bottom w:val="none" w:sz="0" w:space="0" w:color="auto"/>
                                    <w:right w:val="none" w:sz="0" w:space="0" w:color="auto"/>
                                  </w:divBdr>
                                </w:div>
                                <w:div w:id="837623686">
                                  <w:marLeft w:val="0"/>
                                  <w:marRight w:val="0"/>
                                  <w:marTop w:val="0"/>
                                  <w:marBottom w:val="0"/>
                                  <w:divBdr>
                                    <w:top w:val="none" w:sz="0" w:space="0" w:color="auto"/>
                                    <w:left w:val="none" w:sz="0" w:space="0" w:color="auto"/>
                                    <w:bottom w:val="none" w:sz="0" w:space="0" w:color="auto"/>
                                    <w:right w:val="none" w:sz="0" w:space="0" w:color="auto"/>
                                  </w:divBdr>
                                </w:div>
                                <w:div w:id="1646927790">
                                  <w:marLeft w:val="0"/>
                                  <w:marRight w:val="0"/>
                                  <w:marTop w:val="0"/>
                                  <w:marBottom w:val="0"/>
                                  <w:divBdr>
                                    <w:top w:val="none" w:sz="0" w:space="0" w:color="auto"/>
                                    <w:left w:val="none" w:sz="0" w:space="0" w:color="auto"/>
                                    <w:bottom w:val="none" w:sz="0" w:space="0" w:color="auto"/>
                                    <w:right w:val="none" w:sz="0" w:space="0" w:color="auto"/>
                                  </w:divBdr>
                                </w:div>
                                <w:div w:id="159293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3552">
                      <w:marLeft w:val="0"/>
                      <w:marRight w:val="0"/>
                      <w:marTop w:val="0"/>
                      <w:marBottom w:val="0"/>
                      <w:divBdr>
                        <w:top w:val="none" w:sz="0" w:space="0" w:color="auto"/>
                        <w:left w:val="none" w:sz="0" w:space="0" w:color="auto"/>
                        <w:bottom w:val="none" w:sz="0" w:space="0" w:color="auto"/>
                        <w:right w:val="none" w:sz="0" w:space="0" w:color="auto"/>
                      </w:divBdr>
                      <w:divsChild>
                        <w:div w:id="1264919121">
                          <w:marLeft w:val="0"/>
                          <w:marRight w:val="0"/>
                          <w:marTop w:val="0"/>
                          <w:marBottom w:val="0"/>
                          <w:divBdr>
                            <w:top w:val="none" w:sz="0" w:space="0" w:color="auto"/>
                            <w:left w:val="none" w:sz="0" w:space="0" w:color="auto"/>
                            <w:bottom w:val="none" w:sz="0" w:space="0" w:color="auto"/>
                            <w:right w:val="none" w:sz="0" w:space="0" w:color="auto"/>
                          </w:divBdr>
                          <w:divsChild>
                            <w:div w:id="1286694497">
                              <w:marLeft w:val="0"/>
                              <w:marRight w:val="0"/>
                              <w:marTop w:val="0"/>
                              <w:marBottom w:val="0"/>
                              <w:divBdr>
                                <w:top w:val="none" w:sz="0" w:space="0" w:color="auto"/>
                                <w:left w:val="none" w:sz="0" w:space="0" w:color="auto"/>
                                <w:bottom w:val="none" w:sz="0" w:space="0" w:color="auto"/>
                                <w:right w:val="none" w:sz="0" w:space="0" w:color="auto"/>
                              </w:divBdr>
                              <w:divsChild>
                                <w:div w:id="50271668">
                                  <w:marLeft w:val="0"/>
                                  <w:marRight w:val="0"/>
                                  <w:marTop w:val="0"/>
                                  <w:marBottom w:val="0"/>
                                  <w:divBdr>
                                    <w:top w:val="none" w:sz="0" w:space="0" w:color="auto"/>
                                    <w:left w:val="none" w:sz="0" w:space="0" w:color="auto"/>
                                    <w:bottom w:val="none" w:sz="0" w:space="0" w:color="auto"/>
                                    <w:right w:val="none" w:sz="0" w:space="0" w:color="auto"/>
                                  </w:divBdr>
                                </w:div>
                                <w:div w:id="709571509">
                                  <w:marLeft w:val="0"/>
                                  <w:marRight w:val="0"/>
                                  <w:marTop w:val="0"/>
                                  <w:marBottom w:val="0"/>
                                  <w:divBdr>
                                    <w:top w:val="none" w:sz="0" w:space="0" w:color="auto"/>
                                    <w:left w:val="none" w:sz="0" w:space="0" w:color="auto"/>
                                    <w:bottom w:val="none" w:sz="0" w:space="0" w:color="auto"/>
                                    <w:right w:val="none" w:sz="0" w:space="0" w:color="auto"/>
                                  </w:divBdr>
                                </w:div>
                                <w:div w:id="1216699144">
                                  <w:marLeft w:val="0"/>
                                  <w:marRight w:val="0"/>
                                  <w:marTop w:val="0"/>
                                  <w:marBottom w:val="0"/>
                                  <w:divBdr>
                                    <w:top w:val="none" w:sz="0" w:space="0" w:color="auto"/>
                                    <w:left w:val="none" w:sz="0" w:space="0" w:color="auto"/>
                                    <w:bottom w:val="none" w:sz="0" w:space="0" w:color="auto"/>
                                    <w:right w:val="none" w:sz="0" w:space="0" w:color="auto"/>
                                  </w:divBdr>
                                </w:div>
                                <w:div w:id="1721972312">
                                  <w:marLeft w:val="0"/>
                                  <w:marRight w:val="0"/>
                                  <w:marTop w:val="0"/>
                                  <w:marBottom w:val="0"/>
                                  <w:divBdr>
                                    <w:top w:val="none" w:sz="0" w:space="0" w:color="auto"/>
                                    <w:left w:val="none" w:sz="0" w:space="0" w:color="auto"/>
                                    <w:bottom w:val="none" w:sz="0" w:space="0" w:color="auto"/>
                                    <w:right w:val="none" w:sz="0" w:space="0" w:color="auto"/>
                                  </w:divBdr>
                                </w:div>
                                <w:div w:id="2021354324">
                                  <w:marLeft w:val="0"/>
                                  <w:marRight w:val="0"/>
                                  <w:marTop w:val="0"/>
                                  <w:marBottom w:val="0"/>
                                  <w:divBdr>
                                    <w:top w:val="none" w:sz="0" w:space="0" w:color="auto"/>
                                    <w:left w:val="none" w:sz="0" w:space="0" w:color="auto"/>
                                    <w:bottom w:val="none" w:sz="0" w:space="0" w:color="auto"/>
                                    <w:right w:val="none" w:sz="0" w:space="0" w:color="auto"/>
                                  </w:divBdr>
                                </w:div>
                                <w:div w:id="800657632">
                                  <w:marLeft w:val="0"/>
                                  <w:marRight w:val="0"/>
                                  <w:marTop w:val="0"/>
                                  <w:marBottom w:val="0"/>
                                  <w:divBdr>
                                    <w:top w:val="none" w:sz="0" w:space="0" w:color="auto"/>
                                    <w:left w:val="none" w:sz="0" w:space="0" w:color="auto"/>
                                    <w:bottom w:val="none" w:sz="0" w:space="0" w:color="auto"/>
                                    <w:right w:val="none" w:sz="0" w:space="0" w:color="auto"/>
                                  </w:divBdr>
                                </w:div>
                                <w:div w:id="1815219342">
                                  <w:marLeft w:val="0"/>
                                  <w:marRight w:val="0"/>
                                  <w:marTop w:val="0"/>
                                  <w:marBottom w:val="0"/>
                                  <w:divBdr>
                                    <w:top w:val="none" w:sz="0" w:space="0" w:color="auto"/>
                                    <w:left w:val="none" w:sz="0" w:space="0" w:color="auto"/>
                                    <w:bottom w:val="none" w:sz="0" w:space="0" w:color="auto"/>
                                    <w:right w:val="none" w:sz="0" w:space="0" w:color="auto"/>
                                  </w:divBdr>
                                  <w:divsChild>
                                    <w:div w:id="1895773786">
                                      <w:marLeft w:val="0"/>
                                      <w:marRight w:val="0"/>
                                      <w:marTop w:val="0"/>
                                      <w:marBottom w:val="0"/>
                                      <w:divBdr>
                                        <w:top w:val="none" w:sz="0" w:space="0" w:color="auto"/>
                                        <w:left w:val="none" w:sz="0" w:space="0" w:color="auto"/>
                                        <w:bottom w:val="none" w:sz="0" w:space="0" w:color="auto"/>
                                        <w:right w:val="none" w:sz="0" w:space="0" w:color="auto"/>
                                      </w:divBdr>
                                    </w:div>
                                    <w:div w:id="985821234">
                                      <w:marLeft w:val="0"/>
                                      <w:marRight w:val="0"/>
                                      <w:marTop w:val="0"/>
                                      <w:marBottom w:val="0"/>
                                      <w:divBdr>
                                        <w:top w:val="none" w:sz="0" w:space="0" w:color="auto"/>
                                        <w:left w:val="none" w:sz="0" w:space="0" w:color="auto"/>
                                        <w:bottom w:val="none" w:sz="0" w:space="0" w:color="auto"/>
                                        <w:right w:val="none" w:sz="0" w:space="0" w:color="auto"/>
                                      </w:divBdr>
                                    </w:div>
                                    <w:div w:id="1370717893">
                                      <w:marLeft w:val="0"/>
                                      <w:marRight w:val="0"/>
                                      <w:marTop w:val="0"/>
                                      <w:marBottom w:val="0"/>
                                      <w:divBdr>
                                        <w:top w:val="none" w:sz="0" w:space="0" w:color="auto"/>
                                        <w:left w:val="none" w:sz="0" w:space="0" w:color="auto"/>
                                        <w:bottom w:val="none" w:sz="0" w:space="0" w:color="auto"/>
                                        <w:right w:val="none" w:sz="0" w:space="0" w:color="auto"/>
                                      </w:divBdr>
                                    </w:div>
                                  </w:divsChild>
                                </w:div>
                                <w:div w:id="1421634829">
                                  <w:marLeft w:val="0"/>
                                  <w:marRight w:val="0"/>
                                  <w:marTop w:val="0"/>
                                  <w:marBottom w:val="0"/>
                                  <w:divBdr>
                                    <w:top w:val="none" w:sz="0" w:space="0" w:color="auto"/>
                                    <w:left w:val="none" w:sz="0" w:space="0" w:color="auto"/>
                                    <w:bottom w:val="none" w:sz="0" w:space="0" w:color="auto"/>
                                    <w:right w:val="none" w:sz="0" w:space="0" w:color="auto"/>
                                  </w:divBdr>
                                  <w:divsChild>
                                    <w:div w:id="746658813">
                                      <w:marLeft w:val="0"/>
                                      <w:marRight w:val="0"/>
                                      <w:marTop w:val="0"/>
                                      <w:marBottom w:val="0"/>
                                      <w:divBdr>
                                        <w:top w:val="none" w:sz="0" w:space="0" w:color="auto"/>
                                        <w:left w:val="none" w:sz="0" w:space="0" w:color="auto"/>
                                        <w:bottom w:val="none" w:sz="0" w:space="0" w:color="auto"/>
                                        <w:right w:val="none" w:sz="0" w:space="0" w:color="auto"/>
                                      </w:divBdr>
                                    </w:div>
                                  </w:divsChild>
                                </w:div>
                                <w:div w:id="1014189141">
                                  <w:marLeft w:val="0"/>
                                  <w:marRight w:val="0"/>
                                  <w:marTop w:val="0"/>
                                  <w:marBottom w:val="0"/>
                                  <w:divBdr>
                                    <w:top w:val="none" w:sz="0" w:space="0" w:color="auto"/>
                                    <w:left w:val="none" w:sz="0" w:space="0" w:color="auto"/>
                                    <w:bottom w:val="none" w:sz="0" w:space="0" w:color="auto"/>
                                    <w:right w:val="none" w:sz="0" w:space="0" w:color="auto"/>
                                  </w:divBdr>
                                  <w:divsChild>
                                    <w:div w:id="1036269813">
                                      <w:marLeft w:val="0"/>
                                      <w:marRight w:val="0"/>
                                      <w:marTop w:val="0"/>
                                      <w:marBottom w:val="0"/>
                                      <w:divBdr>
                                        <w:top w:val="none" w:sz="0" w:space="0" w:color="auto"/>
                                        <w:left w:val="none" w:sz="0" w:space="0" w:color="auto"/>
                                        <w:bottom w:val="none" w:sz="0" w:space="0" w:color="auto"/>
                                        <w:right w:val="none" w:sz="0" w:space="0" w:color="auto"/>
                                      </w:divBdr>
                                    </w:div>
                                    <w:div w:id="981153861">
                                      <w:marLeft w:val="0"/>
                                      <w:marRight w:val="0"/>
                                      <w:marTop w:val="0"/>
                                      <w:marBottom w:val="0"/>
                                      <w:divBdr>
                                        <w:top w:val="none" w:sz="0" w:space="0" w:color="auto"/>
                                        <w:left w:val="none" w:sz="0" w:space="0" w:color="auto"/>
                                        <w:bottom w:val="none" w:sz="0" w:space="0" w:color="auto"/>
                                        <w:right w:val="none" w:sz="0" w:space="0" w:color="auto"/>
                                      </w:divBdr>
                                    </w:div>
                                  </w:divsChild>
                                </w:div>
                                <w:div w:id="87241096">
                                  <w:marLeft w:val="0"/>
                                  <w:marRight w:val="0"/>
                                  <w:marTop w:val="0"/>
                                  <w:marBottom w:val="0"/>
                                  <w:divBdr>
                                    <w:top w:val="none" w:sz="0" w:space="0" w:color="auto"/>
                                    <w:left w:val="none" w:sz="0" w:space="0" w:color="auto"/>
                                    <w:bottom w:val="none" w:sz="0" w:space="0" w:color="auto"/>
                                    <w:right w:val="none" w:sz="0" w:space="0" w:color="auto"/>
                                  </w:divBdr>
                                  <w:divsChild>
                                    <w:div w:id="1866553021">
                                      <w:marLeft w:val="0"/>
                                      <w:marRight w:val="0"/>
                                      <w:marTop w:val="0"/>
                                      <w:marBottom w:val="0"/>
                                      <w:divBdr>
                                        <w:top w:val="none" w:sz="0" w:space="0" w:color="auto"/>
                                        <w:left w:val="none" w:sz="0" w:space="0" w:color="auto"/>
                                        <w:bottom w:val="none" w:sz="0" w:space="0" w:color="auto"/>
                                        <w:right w:val="none" w:sz="0" w:space="0" w:color="auto"/>
                                      </w:divBdr>
                                    </w:div>
                                    <w:div w:id="936869570">
                                      <w:marLeft w:val="0"/>
                                      <w:marRight w:val="0"/>
                                      <w:marTop w:val="0"/>
                                      <w:marBottom w:val="0"/>
                                      <w:divBdr>
                                        <w:top w:val="none" w:sz="0" w:space="0" w:color="auto"/>
                                        <w:left w:val="none" w:sz="0" w:space="0" w:color="auto"/>
                                        <w:bottom w:val="none" w:sz="0" w:space="0" w:color="auto"/>
                                        <w:right w:val="none" w:sz="0" w:space="0" w:color="auto"/>
                                      </w:divBdr>
                                    </w:div>
                                  </w:divsChild>
                                </w:div>
                                <w:div w:id="418597760">
                                  <w:marLeft w:val="0"/>
                                  <w:marRight w:val="0"/>
                                  <w:marTop w:val="0"/>
                                  <w:marBottom w:val="0"/>
                                  <w:divBdr>
                                    <w:top w:val="none" w:sz="0" w:space="0" w:color="auto"/>
                                    <w:left w:val="none" w:sz="0" w:space="0" w:color="auto"/>
                                    <w:bottom w:val="none" w:sz="0" w:space="0" w:color="auto"/>
                                    <w:right w:val="none" w:sz="0" w:space="0" w:color="auto"/>
                                  </w:divBdr>
                                  <w:divsChild>
                                    <w:div w:id="1057168079">
                                      <w:marLeft w:val="0"/>
                                      <w:marRight w:val="0"/>
                                      <w:marTop w:val="0"/>
                                      <w:marBottom w:val="0"/>
                                      <w:divBdr>
                                        <w:top w:val="none" w:sz="0" w:space="0" w:color="auto"/>
                                        <w:left w:val="none" w:sz="0" w:space="0" w:color="auto"/>
                                        <w:bottom w:val="none" w:sz="0" w:space="0" w:color="auto"/>
                                        <w:right w:val="none" w:sz="0" w:space="0" w:color="auto"/>
                                      </w:divBdr>
                                    </w:div>
                                  </w:divsChild>
                                </w:div>
                                <w:div w:id="1152982940">
                                  <w:marLeft w:val="0"/>
                                  <w:marRight w:val="0"/>
                                  <w:marTop w:val="0"/>
                                  <w:marBottom w:val="0"/>
                                  <w:divBdr>
                                    <w:top w:val="none" w:sz="0" w:space="0" w:color="auto"/>
                                    <w:left w:val="none" w:sz="0" w:space="0" w:color="auto"/>
                                    <w:bottom w:val="none" w:sz="0" w:space="0" w:color="auto"/>
                                    <w:right w:val="none" w:sz="0" w:space="0" w:color="auto"/>
                                  </w:divBdr>
                                  <w:divsChild>
                                    <w:div w:id="2141797302">
                                      <w:marLeft w:val="0"/>
                                      <w:marRight w:val="0"/>
                                      <w:marTop w:val="0"/>
                                      <w:marBottom w:val="0"/>
                                      <w:divBdr>
                                        <w:top w:val="none" w:sz="0" w:space="0" w:color="auto"/>
                                        <w:left w:val="none" w:sz="0" w:space="0" w:color="auto"/>
                                        <w:bottom w:val="none" w:sz="0" w:space="0" w:color="auto"/>
                                        <w:right w:val="none" w:sz="0" w:space="0" w:color="auto"/>
                                      </w:divBdr>
                                    </w:div>
                                  </w:divsChild>
                                </w:div>
                                <w:div w:id="1122843747">
                                  <w:marLeft w:val="0"/>
                                  <w:marRight w:val="0"/>
                                  <w:marTop w:val="0"/>
                                  <w:marBottom w:val="0"/>
                                  <w:divBdr>
                                    <w:top w:val="none" w:sz="0" w:space="0" w:color="auto"/>
                                    <w:left w:val="none" w:sz="0" w:space="0" w:color="auto"/>
                                    <w:bottom w:val="none" w:sz="0" w:space="0" w:color="auto"/>
                                    <w:right w:val="none" w:sz="0" w:space="0" w:color="auto"/>
                                  </w:divBdr>
                                  <w:divsChild>
                                    <w:div w:id="1038503870">
                                      <w:marLeft w:val="0"/>
                                      <w:marRight w:val="0"/>
                                      <w:marTop w:val="0"/>
                                      <w:marBottom w:val="0"/>
                                      <w:divBdr>
                                        <w:top w:val="none" w:sz="0" w:space="0" w:color="auto"/>
                                        <w:left w:val="none" w:sz="0" w:space="0" w:color="auto"/>
                                        <w:bottom w:val="none" w:sz="0" w:space="0" w:color="auto"/>
                                        <w:right w:val="none" w:sz="0" w:space="0" w:color="auto"/>
                                      </w:divBdr>
                                    </w:div>
                                  </w:divsChild>
                                </w:div>
                                <w:div w:id="502934339">
                                  <w:marLeft w:val="0"/>
                                  <w:marRight w:val="0"/>
                                  <w:marTop w:val="0"/>
                                  <w:marBottom w:val="0"/>
                                  <w:divBdr>
                                    <w:top w:val="none" w:sz="0" w:space="0" w:color="auto"/>
                                    <w:left w:val="none" w:sz="0" w:space="0" w:color="auto"/>
                                    <w:bottom w:val="none" w:sz="0" w:space="0" w:color="auto"/>
                                    <w:right w:val="none" w:sz="0" w:space="0" w:color="auto"/>
                                  </w:divBdr>
                                  <w:divsChild>
                                    <w:div w:id="884951753">
                                      <w:marLeft w:val="0"/>
                                      <w:marRight w:val="0"/>
                                      <w:marTop w:val="0"/>
                                      <w:marBottom w:val="0"/>
                                      <w:divBdr>
                                        <w:top w:val="none" w:sz="0" w:space="0" w:color="auto"/>
                                        <w:left w:val="none" w:sz="0" w:space="0" w:color="auto"/>
                                        <w:bottom w:val="none" w:sz="0" w:space="0" w:color="auto"/>
                                        <w:right w:val="none" w:sz="0" w:space="0" w:color="auto"/>
                                      </w:divBdr>
                                    </w:div>
                                  </w:divsChild>
                                </w:div>
                                <w:div w:id="1465385200">
                                  <w:marLeft w:val="0"/>
                                  <w:marRight w:val="0"/>
                                  <w:marTop w:val="0"/>
                                  <w:marBottom w:val="0"/>
                                  <w:divBdr>
                                    <w:top w:val="none" w:sz="0" w:space="0" w:color="auto"/>
                                    <w:left w:val="none" w:sz="0" w:space="0" w:color="auto"/>
                                    <w:bottom w:val="none" w:sz="0" w:space="0" w:color="auto"/>
                                    <w:right w:val="none" w:sz="0" w:space="0" w:color="auto"/>
                                  </w:divBdr>
                                  <w:divsChild>
                                    <w:div w:id="1044282956">
                                      <w:marLeft w:val="0"/>
                                      <w:marRight w:val="0"/>
                                      <w:marTop w:val="0"/>
                                      <w:marBottom w:val="0"/>
                                      <w:divBdr>
                                        <w:top w:val="none" w:sz="0" w:space="0" w:color="auto"/>
                                        <w:left w:val="none" w:sz="0" w:space="0" w:color="auto"/>
                                        <w:bottom w:val="none" w:sz="0" w:space="0" w:color="auto"/>
                                        <w:right w:val="none" w:sz="0" w:space="0" w:color="auto"/>
                                      </w:divBdr>
                                    </w:div>
                                  </w:divsChild>
                                </w:div>
                                <w:div w:id="808788874">
                                  <w:marLeft w:val="0"/>
                                  <w:marRight w:val="0"/>
                                  <w:marTop w:val="0"/>
                                  <w:marBottom w:val="0"/>
                                  <w:divBdr>
                                    <w:top w:val="none" w:sz="0" w:space="0" w:color="auto"/>
                                    <w:left w:val="none" w:sz="0" w:space="0" w:color="auto"/>
                                    <w:bottom w:val="none" w:sz="0" w:space="0" w:color="auto"/>
                                    <w:right w:val="none" w:sz="0" w:space="0" w:color="auto"/>
                                  </w:divBdr>
                                  <w:divsChild>
                                    <w:div w:id="123546041">
                                      <w:marLeft w:val="0"/>
                                      <w:marRight w:val="0"/>
                                      <w:marTop w:val="0"/>
                                      <w:marBottom w:val="0"/>
                                      <w:divBdr>
                                        <w:top w:val="none" w:sz="0" w:space="0" w:color="auto"/>
                                        <w:left w:val="none" w:sz="0" w:space="0" w:color="auto"/>
                                        <w:bottom w:val="none" w:sz="0" w:space="0" w:color="auto"/>
                                        <w:right w:val="none" w:sz="0" w:space="0" w:color="auto"/>
                                      </w:divBdr>
                                    </w:div>
                                  </w:divsChild>
                                </w:div>
                                <w:div w:id="2065251287">
                                  <w:marLeft w:val="0"/>
                                  <w:marRight w:val="0"/>
                                  <w:marTop w:val="0"/>
                                  <w:marBottom w:val="0"/>
                                  <w:divBdr>
                                    <w:top w:val="none" w:sz="0" w:space="0" w:color="auto"/>
                                    <w:left w:val="none" w:sz="0" w:space="0" w:color="auto"/>
                                    <w:bottom w:val="none" w:sz="0" w:space="0" w:color="auto"/>
                                    <w:right w:val="none" w:sz="0" w:space="0" w:color="auto"/>
                                  </w:divBdr>
                                  <w:divsChild>
                                    <w:div w:id="2096632146">
                                      <w:marLeft w:val="0"/>
                                      <w:marRight w:val="0"/>
                                      <w:marTop w:val="0"/>
                                      <w:marBottom w:val="0"/>
                                      <w:divBdr>
                                        <w:top w:val="none" w:sz="0" w:space="0" w:color="auto"/>
                                        <w:left w:val="none" w:sz="0" w:space="0" w:color="auto"/>
                                        <w:bottom w:val="none" w:sz="0" w:space="0" w:color="auto"/>
                                        <w:right w:val="none" w:sz="0" w:space="0" w:color="auto"/>
                                      </w:divBdr>
                                    </w:div>
                                  </w:divsChild>
                                </w:div>
                                <w:div w:id="1322854870">
                                  <w:marLeft w:val="0"/>
                                  <w:marRight w:val="0"/>
                                  <w:marTop w:val="0"/>
                                  <w:marBottom w:val="0"/>
                                  <w:divBdr>
                                    <w:top w:val="none" w:sz="0" w:space="0" w:color="auto"/>
                                    <w:left w:val="none" w:sz="0" w:space="0" w:color="auto"/>
                                    <w:bottom w:val="none" w:sz="0" w:space="0" w:color="auto"/>
                                    <w:right w:val="none" w:sz="0" w:space="0" w:color="auto"/>
                                  </w:divBdr>
                                  <w:divsChild>
                                    <w:div w:id="998076746">
                                      <w:marLeft w:val="0"/>
                                      <w:marRight w:val="0"/>
                                      <w:marTop w:val="0"/>
                                      <w:marBottom w:val="0"/>
                                      <w:divBdr>
                                        <w:top w:val="none" w:sz="0" w:space="0" w:color="auto"/>
                                        <w:left w:val="none" w:sz="0" w:space="0" w:color="auto"/>
                                        <w:bottom w:val="none" w:sz="0" w:space="0" w:color="auto"/>
                                        <w:right w:val="none" w:sz="0" w:space="0" w:color="auto"/>
                                      </w:divBdr>
                                    </w:div>
                                  </w:divsChild>
                                </w:div>
                                <w:div w:id="144704344">
                                  <w:marLeft w:val="0"/>
                                  <w:marRight w:val="0"/>
                                  <w:marTop w:val="0"/>
                                  <w:marBottom w:val="0"/>
                                  <w:divBdr>
                                    <w:top w:val="none" w:sz="0" w:space="0" w:color="auto"/>
                                    <w:left w:val="none" w:sz="0" w:space="0" w:color="auto"/>
                                    <w:bottom w:val="none" w:sz="0" w:space="0" w:color="auto"/>
                                    <w:right w:val="none" w:sz="0" w:space="0" w:color="auto"/>
                                  </w:divBdr>
                                  <w:divsChild>
                                    <w:div w:id="183179332">
                                      <w:marLeft w:val="0"/>
                                      <w:marRight w:val="0"/>
                                      <w:marTop w:val="0"/>
                                      <w:marBottom w:val="0"/>
                                      <w:divBdr>
                                        <w:top w:val="none" w:sz="0" w:space="0" w:color="auto"/>
                                        <w:left w:val="none" w:sz="0" w:space="0" w:color="auto"/>
                                        <w:bottom w:val="none" w:sz="0" w:space="0" w:color="auto"/>
                                        <w:right w:val="none" w:sz="0" w:space="0" w:color="auto"/>
                                      </w:divBdr>
                                    </w:div>
                                  </w:divsChild>
                                </w:div>
                                <w:div w:id="1204634008">
                                  <w:marLeft w:val="0"/>
                                  <w:marRight w:val="0"/>
                                  <w:marTop w:val="0"/>
                                  <w:marBottom w:val="0"/>
                                  <w:divBdr>
                                    <w:top w:val="none" w:sz="0" w:space="0" w:color="auto"/>
                                    <w:left w:val="none" w:sz="0" w:space="0" w:color="auto"/>
                                    <w:bottom w:val="none" w:sz="0" w:space="0" w:color="auto"/>
                                    <w:right w:val="none" w:sz="0" w:space="0" w:color="auto"/>
                                  </w:divBdr>
                                  <w:divsChild>
                                    <w:div w:id="1093744115">
                                      <w:marLeft w:val="0"/>
                                      <w:marRight w:val="0"/>
                                      <w:marTop w:val="0"/>
                                      <w:marBottom w:val="0"/>
                                      <w:divBdr>
                                        <w:top w:val="none" w:sz="0" w:space="0" w:color="auto"/>
                                        <w:left w:val="none" w:sz="0" w:space="0" w:color="auto"/>
                                        <w:bottom w:val="none" w:sz="0" w:space="0" w:color="auto"/>
                                        <w:right w:val="none" w:sz="0" w:space="0" w:color="auto"/>
                                      </w:divBdr>
                                    </w:div>
                                  </w:divsChild>
                                </w:div>
                                <w:div w:id="931550449">
                                  <w:marLeft w:val="0"/>
                                  <w:marRight w:val="0"/>
                                  <w:marTop w:val="0"/>
                                  <w:marBottom w:val="0"/>
                                  <w:divBdr>
                                    <w:top w:val="none" w:sz="0" w:space="0" w:color="auto"/>
                                    <w:left w:val="none" w:sz="0" w:space="0" w:color="auto"/>
                                    <w:bottom w:val="none" w:sz="0" w:space="0" w:color="auto"/>
                                    <w:right w:val="none" w:sz="0" w:space="0" w:color="auto"/>
                                  </w:divBdr>
                                  <w:divsChild>
                                    <w:div w:id="2109306046">
                                      <w:marLeft w:val="0"/>
                                      <w:marRight w:val="0"/>
                                      <w:marTop w:val="0"/>
                                      <w:marBottom w:val="0"/>
                                      <w:divBdr>
                                        <w:top w:val="none" w:sz="0" w:space="0" w:color="auto"/>
                                        <w:left w:val="none" w:sz="0" w:space="0" w:color="auto"/>
                                        <w:bottom w:val="none" w:sz="0" w:space="0" w:color="auto"/>
                                        <w:right w:val="none" w:sz="0" w:space="0" w:color="auto"/>
                                      </w:divBdr>
                                    </w:div>
                                  </w:divsChild>
                                </w:div>
                                <w:div w:id="971981399">
                                  <w:marLeft w:val="0"/>
                                  <w:marRight w:val="0"/>
                                  <w:marTop w:val="0"/>
                                  <w:marBottom w:val="0"/>
                                  <w:divBdr>
                                    <w:top w:val="none" w:sz="0" w:space="0" w:color="auto"/>
                                    <w:left w:val="none" w:sz="0" w:space="0" w:color="auto"/>
                                    <w:bottom w:val="none" w:sz="0" w:space="0" w:color="auto"/>
                                    <w:right w:val="none" w:sz="0" w:space="0" w:color="auto"/>
                                  </w:divBdr>
                                  <w:divsChild>
                                    <w:div w:id="1067800930">
                                      <w:marLeft w:val="0"/>
                                      <w:marRight w:val="0"/>
                                      <w:marTop w:val="0"/>
                                      <w:marBottom w:val="0"/>
                                      <w:divBdr>
                                        <w:top w:val="none" w:sz="0" w:space="0" w:color="auto"/>
                                        <w:left w:val="none" w:sz="0" w:space="0" w:color="auto"/>
                                        <w:bottom w:val="none" w:sz="0" w:space="0" w:color="auto"/>
                                        <w:right w:val="none" w:sz="0" w:space="0" w:color="auto"/>
                                      </w:divBdr>
                                    </w:div>
                                  </w:divsChild>
                                </w:div>
                                <w:div w:id="1472673128">
                                  <w:marLeft w:val="0"/>
                                  <w:marRight w:val="0"/>
                                  <w:marTop w:val="0"/>
                                  <w:marBottom w:val="0"/>
                                  <w:divBdr>
                                    <w:top w:val="none" w:sz="0" w:space="0" w:color="auto"/>
                                    <w:left w:val="none" w:sz="0" w:space="0" w:color="auto"/>
                                    <w:bottom w:val="none" w:sz="0" w:space="0" w:color="auto"/>
                                    <w:right w:val="none" w:sz="0" w:space="0" w:color="auto"/>
                                  </w:divBdr>
                                  <w:divsChild>
                                    <w:div w:id="826869135">
                                      <w:marLeft w:val="0"/>
                                      <w:marRight w:val="0"/>
                                      <w:marTop w:val="0"/>
                                      <w:marBottom w:val="0"/>
                                      <w:divBdr>
                                        <w:top w:val="none" w:sz="0" w:space="0" w:color="auto"/>
                                        <w:left w:val="none" w:sz="0" w:space="0" w:color="auto"/>
                                        <w:bottom w:val="none" w:sz="0" w:space="0" w:color="auto"/>
                                        <w:right w:val="none" w:sz="0" w:space="0" w:color="auto"/>
                                      </w:divBdr>
                                    </w:div>
                                  </w:divsChild>
                                </w:div>
                                <w:div w:id="932084624">
                                  <w:marLeft w:val="0"/>
                                  <w:marRight w:val="0"/>
                                  <w:marTop w:val="0"/>
                                  <w:marBottom w:val="0"/>
                                  <w:divBdr>
                                    <w:top w:val="none" w:sz="0" w:space="0" w:color="auto"/>
                                    <w:left w:val="none" w:sz="0" w:space="0" w:color="auto"/>
                                    <w:bottom w:val="none" w:sz="0" w:space="0" w:color="auto"/>
                                    <w:right w:val="none" w:sz="0" w:space="0" w:color="auto"/>
                                  </w:divBdr>
                                  <w:divsChild>
                                    <w:div w:id="1943099416">
                                      <w:marLeft w:val="0"/>
                                      <w:marRight w:val="0"/>
                                      <w:marTop w:val="0"/>
                                      <w:marBottom w:val="0"/>
                                      <w:divBdr>
                                        <w:top w:val="none" w:sz="0" w:space="0" w:color="auto"/>
                                        <w:left w:val="none" w:sz="0" w:space="0" w:color="auto"/>
                                        <w:bottom w:val="none" w:sz="0" w:space="0" w:color="auto"/>
                                        <w:right w:val="none" w:sz="0" w:space="0" w:color="auto"/>
                                      </w:divBdr>
                                    </w:div>
                                  </w:divsChild>
                                </w:div>
                                <w:div w:id="574508760">
                                  <w:marLeft w:val="0"/>
                                  <w:marRight w:val="0"/>
                                  <w:marTop w:val="0"/>
                                  <w:marBottom w:val="0"/>
                                  <w:divBdr>
                                    <w:top w:val="none" w:sz="0" w:space="0" w:color="auto"/>
                                    <w:left w:val="none" w:sz="0" w:space="0" w:color="auto"/>
                                    <w:bottom w:val="none" w:sz="0" w:space="0" w:color="auto"/>
                                    <w:right w:val="none" w:sz="0" w:space="0" w:color="auto"/>
                                  </w:divBdr>
                                  <w:divsChild>
                                    <w:div w:id="2026242919">
                                      <w:marLeft w:val="0"/>
                                      <w:marRight w:val="0"/>
                                      <w:marTop w:val="0"/>
                                      <w:marBottom w:val="0"/>
                                      <w:divBdr>
                                        <w:top w:val="none" w:sz="0" w:space="0" w:color="auto"/>
                                        <w:left w:val="none" w:sz="0" w:space="0" w:color="auto"/>
                                        <w:bottom w:val="none" w:sz="0" w:space="0" w:color="auto"/>
                                        <w:right w:val="none" w:sz="0" w:space="0" w:color="auto"/>
                                      </w:divBdr>
                                    </w:div>
                                  </w:divsChild>
                                </w:div>
                                <w:div w:id="1274291055">
                                  <w:marLeft w:val="0"/>
                                  <w:marRight w:val="0"/>
                                  <w:marTop w:val="0"/>
                                  <w:marBottom w:val="0"/>
                                  <w:divBdr>
                                    <w:top w:val="none" w:sz="0" w:space="0" w:color="auto"/>
                                    <w:left w:val="none" w:sz="0" w:space="0" w:color="auto"/>
                                    <w:bottom w:val="none" w:sz="0" w:space="0" w:color="auto"/>
                                    <w:right w:val="none" w:sz="0" w:space="0" w:color="auto"/>
                                  </w:divBdr>
                                  <w:divsChild>
                                    <w:div w:id="1127359749">
                                      <w:marLeft w:val="0"/>
                                      <w:marRight w:val="0"/>
                                      <w:marTop w:val="0"/>
                                      <w:marBottom w:val="0"/>
                                      <w:divBdr>
                                        <w:top w:val="none" w:sz="0" w:space="0" w:color="auto"/>
                                        <w:left w:val="none" w:sz="0" w:space="0" w:color="auto"/>
                                        <w:bottom w:val="none" w:sz="0" w:space="0" w:color="auto"/>
                                        <w:right w:val="none" w:sz="0" w:space="0" w:color="auto"/>
                                      </w:divBdr>
                                    </w:div>
                                  </w:divsChild>
                                </w:div>
                                <w:div w:id="1371759701">
                                  <w:marLeft w:val="0"/>
                                  <w:marRight w:val="0"/>
                                  <w:marTop w:val="0"/>
                                  <w:marBottom w:val="0"/>
                                  <w:divBdr>
                                    <w:top w:val="none" w:sz="0" w:space="0" w:color="auto"/>
                                    <w:left w:val="none" w:sz="0" w:space="0" w:color="auto"/>
                                    <w:bottom w:val="none" w:sz="0" w:space="0" w:color="auto"/>
                                    <w:right w:val="none" w:sz="0" w:space="0" w:color="auto"/>
                                  </w:divBdr>
                                  <w:divsChild>
                                    <w:div w:id="2009091283">
                                      <w:marLeft w:val="0"/>
                                      <w:marRight w:val="0"/>
                                      <w:marTop w:val="0"/>
                                      <w:marBottom w:val="0"/>
                                      <w:divBdr>
                                        <w:top w:val="none" w:sz="0" w:space="0" w:color="auto"/>
                                        <w:left w:val="none" w:sz="0" w:space="0" w:color="auto"/>
                                        <w:bottom w:val="none" w:sz="0" w:space="0" w:color="auto"/>
                                        <w:right w:val="none" w:sz="0" w:space="0" w:color="auto"/>
                                      </w:divBdr>
                                    </w:div>
                                  </w:divsChild>
                                </w:div>
                                <w:div w:id="1204639598">
                                  <w:marLeft w:val="0"/>
                                  <w:marRight w:val="0"/>
                                  <w:marTop w:val="0"/>
                                  <w:marBottom w:val="0"/>
                                  <w:divBdr>
                                    <w:top w:val="none" w:sz="0" w:space="0" w:color="auto"/>
                                    <w:left w:val="none" w:sz="0" w:space="0" w:color="auto"/>
                                    <w:bottom w:val="none" w:sz="0" w:space="0" w:color="auto"/>
                                    <w:right w:val="none" w:sz="0" w:space="0" w:color="auto"/>
                                  </w:divBdr>
                                  <w:divsChild>
                                    <w:div w:id="767654662">
                                      <w:marLeft w:val="0"/>
                                      <w:marRight w:val="0"/>
                                      <w:marTop w:val="0"/>
                                      <w:marBottom w:val="0"/>
                                      <w:divBdr>
                                        <w:top w:val="none" w:sz="0" w:space="0" w:color="auto"/>
                                        <w:left w:val="none" w:sz="0" w:space="0" w:color="auto"/>
                                        <w:bottom w:val="none" w:sz="0" w:space="0" w:color="auto"/>
                                        <w:right w:val="none" w:sz="0" w:space="0" w:color="auto"/>
                                      </w:divBdr>
                                    </w:div>
                                  </w:divsChild>
                                </w:div>
                                <w:div w:id="184558309">
                                  <w:marLeft w:val="0"/>
                                  <w:marRight w:val="0"/>
                                  <w:marTop w:val="0"/>
                                  <w:marBottom w:val="0"/>
                                  <w:divBdr>
                                    <w:top w:val="none" w:sz="0" w:space="0" w:color="auto"/>
                                    <w:left w:val="none" w:sz="0" w:space="0" w:color="auto"/>
                                    <w:bottom w:val="none" w:sz="0" w:space="0" w:color="auto"/>
                                    <w:right w:val="none" w:sz="0" w:space="0" w:color="auto"/>
                                  </w:divBdr>
                                  <w:divsChild>
                                    <w:div w:id="1094594006">
                                      <w:marLeft w:val="0"/>
                                      <w:marRight w:val="0"/>
                                      <w:marTop w:val="0"/>
                                      <w:marBottom w:val="0"/>
                                      <w:divBdr>
                                        <w:top w:val="none" w:sz="0" w:space="0" w:color="auto"/>
                                        <w:left w:val="none" w:sz="0" w:space="0" w:color="auto"/>
                                        <w:bottom w:val="none" w:sz="0" w:space="0" w:color="auto"/>
                                        <w:right w:val="none" w:sz="0" w:space="0" w:color="auto"/>
                                      </w:divBdr>
                                    </w:div>
                                  </w:divsChild>
                                </w:div>
                                <w:div w:id="1503160317">
                                  <w:marLeft w:val="0"/>
                                  <w:marRight w:val="0"/>
                                  <w:marTop w:val="0"/>
                                  <w:marBottom w:val="0"/>
                                  <w:divBdr>
                                    <w:top w:val="none" w:sz="0" w:space="0" w:color="auto"/>
                                    <w:left w:val="none" w:sz="0" w:space="0" w:color="auto"/>
                                    <w:bottom w:val="none" w:sz="0" w:space="0" w:color="auto"/>
                                    <w:right w:val="none" w:sz="0" w:space="0" w:color="auto"/>
                                  </w:divBdr>
                                  <w:divsChild>
                                    <w:div w:id="752554718">
                                      <w:marLeft w:val="0"/>
                                      <w:marRight w:val="0"/>
                                      <w:marTop w:val="0"/>
                                      <w:marBottom w:val="0"/>
                                      <w:divBdr>
                                        <w:top w:val="none" w:sz="0" w:space="0" w:color="auto"/>
                                        <w:left w:val="none" w:sz="0" w:space="0" w:color="auto"/>
                                        <w:bottom w:val="none" w:sz="0" w:space="0" w:color="auto"/>
                                        <w:right w:val="none" w:sz="0" w:space="0" w:color="auto"/>
                                      </w:divBdr>
                                    </w:div>
                                  </w:divsChild>
                                </w:div>
                                <w:div w:id="1994873753">
                                  <w:marLeft w:val="0"/>
                                  <w:marRight w:val="0"/>
                                  <w:marTop w:val="0"/>
                                  <w:marBottom w:val="0"/>
                                  <w:divBdr>
                                    <w:top w:val="none" w:sz="0" w:space="0" w:color="auto"/>
                                    <w:left w:val="none" w:sz="0" w:space="0" w:color="auto"/>
                                    <w:bottom w:val="none" w:sz="0" w:space="0" w:color="auto"/>
                                    <w:right w:val="none" w:sz="0" w:space="0" w:color="auto"/>
                                  </w:divBdr>
                                  <w:divsChild>
                                    <w:div w:id="1926377962">
                                      <w:marLeft w:val="0"/>
                                      <w:marRight w:val="0"/>
                                      <w:marTop w:val="0"/>
                                      <w:marBottom w:val="0"/>
                                      <w:divBdr>
                                        <w:top w:val="none" w:sz="0" w:space="0" w:color="auto"/>
                                        <w:left w:val="none" w:sz="0" w:space="0" w:color="auto"/>
                                        <w:bottom w:val="none" w:sz="0" w:space="0" w:color="auto"/>
                                        <w:right w:val="none" w:sz="0" w:space="0" w:color="auto"/>
                                      </w:divBdr>
                                    </w:div>
                                  </w:divsChild>
                                </w:div>
                                <w:div w:id="1286737984">
                                  <w:marLeft w:val="0"/>
                                  <w:marRight w:val="0"/>
                                  <w:marTop w:val="0"/>
                                  <w:marBottom w:val="0"/>
                                  <w:divBdr>
                                    <w:top w:val="none" w:sz="0" w:space="0" w:color="auto"/>
                                    <w:left w:val="none" w:sz="0" w:space="0" w:color="auto"/>
                                    <w:bottom w:val="none" w:sz="0" w:space="0" w:color="auto"/>
                                    <w:right w:val="none" w:sz="0" w:space="0" w:color="auto"/>
                                  </w:divBdr>
                                  <w:divsChild>
                                    <w:div w:id="412319301">
                                      <w:marLeft w:val="0"/>
                                      <w:marRight w:val="0"/>
                                      <w:marTop w:val="0"/>
                                      <w:marBottom w:val="0"/>
                                      <w:divBdr>
                                        <w:top w:val="none" w:sz="0" w:space="0" w:color="auto"/>
                                        <w:left w:val="none" w:sz="0" w:space="0" w:color="auto"/>
                                        <w:bottom w:val="none" w:sz="0" w:space="0" w:color="auto"/>
                                        <w:right w:val="none" w:sz="0" w:space="0" w:color="auto"/>
                                      </w:divBdr>
                                    </w:div>
                                  </w:divsChild>
                                </w:div>
                                <w:div w:id="367486679">
                                  <w:marLeft w:val="0"/>
                                  <w:marRight w:val="0"/>
                                  <w:marTop w:val="0"/>
                                  <w:marBottom w:val="0"/>
                                  <w:divBdr>
                                    <w:top w:val="none" w:sz="0" w:space="0" w:color="auto"/>
                                    <w:left w:val="none" w:sz="0" w:space="0" w:color="auto"/>
                                    <w:bottom w:val="none" w:sz="0" w:space="0" w:color="auto"/>
                                    <w:right w:val="none" w:sz="0" w:space="0" w:color="auto"/>
                                  </w:divBdr>
                                  <w:divsChild>
                                    <w:div w:id="1745954722">
                                      <w:marLeft w:val="0"/>
                                      <w:marRight w:val="0"/>
                                      <w:marTop w:val="0"/>
                                      <w:marBottom w:val="0"/>
                                      <w:divBdr>
                                        <w:top w:val="none" w:sz="0" w:space="0" w:color="auto"/>
                                        <w:left w:val="none" w:sz="0" w:space="0" w:color="auto"/>
                                        <w:bottom w:val="none" w:sz="0" w:space="0" w:color="auto"/>
                                        <w:right w:val="none" w:sz="0" w:space="0" w:color="auto"/>
                                      </w:divBdr>
                                    </w:div>
                                  </w:divsChild>
                                </w:div>
                                <w:div w:id="279340850">
                                  <w:marLeft w:val="0"/>
                                  <w:marRight w:val="0"/>
                                  <w:marTop w:val="0"/>
                                  <w:marBottom w:val="0"/>
                                  <w:divBdr>
                                    <w:top w:val="none" w:sz="0" w:space="0" w:color="auto"/>
                                    <w:left w:val="none" w:sz="0" w:space="0" w:color="auto"/>
                                    <w:bottom w:val="none" w:sz="0" w:space="0" w:color="auto"/>
                                    <w:right w:val="none" w:sz="0" w:space="0" w:color="auto"/>
                                  </w:divBdr>
                                  <w:divsChild>
                                    <w:div w:id="1929607130">
                                      <w:marLeft w:val="0"/>
                                      <w:marRight w:val="0"/>
                                      <w:marTop w:val="0"/>
                                      <w:marBottom w:val="0"/>
                                      <w:divBdr>
                                        <w:top w:val="none" w:sz="0" w:space="0" w:color="auto"/>
                                        <w:left w:val="none" w:sz="0" w:space="0" w:color="auto"/>
                                        <w:bottom w:val="none" w:sz="0" w:space="0" w:color="auto"/>
                                        <w:right w:val="none" w:sz="0" w:space="0" w:color="auto"/>
                                      </w:divBdr>
                                    </w:div>
                                  </w:divsChild>
                                </w:div>
                                <w:div w:id="1170676267">
                                  <w:marLeft w:val="0"/>
                                  <w:marRight w:val="0"/>
                                  <w:marTop w:val="0"/>
                                  <w:marBottom w:val="0"/>
                                  <w:divBdr>
                                    <w:top w:val="none" w:sz="0" w:space="0" w:color="auto"/>
                                    <w:left w:val="none" w:sz="0" w:space="0" w:color="auto"/>
                                    <w:bottom w:val="none" w:sz="0" w:space="0" w:color="auto"/>
                                    <w:right w:val="none" w:sz="0" w:space="0" w:color="auto"/>
                                  </w:divBdr>
                                  <w:divsChild>
                                    <w:div w:id="238684222">
                                      <w:marLeft w:val="0"/>
                                      <w:marRight w:val="0"/>
                                      <w:marTop w:val="0"/>
                                      <w:marBottom w:val="0"/>
                                      <w:divBdr>
                                        <w:top w:val="none" w:sz="0" w:space="0" w:color="auto"/>
                                        <w:left w:val="none" w:sz="0" w:space="0" w:color="auto"/>
                                        <w:bottom w:val="none" w:sz="0" w:space="0" w:color="auto"/>
                                        <w:right w:val="none" w:sz="0" w:space="0" w:color="auto"/>
                                      </w:divBdr>
                                    </w:div>
                                  </w:divsChild>
                                </w:div>
                                <w:div w:id="274294373">
                                  <w:marLeft w:val="0"/>
                                  <w:marRight w:val="0"/>
                                  <w:marTop w:val="0"/>
                                  <w:marBottom w:val="0"/>
                                  <w:divBdr>
                                    <w:top w:val="none" w:sz="0" w:space="0" w:color="auto"/>
                                    <w:left w:val="none" w:sz="0" w:space="0" w:color="auto"/>
                                    <w:bottom w:val="none" w:sz="0" w:space="0" w:color="auto"/>
                                    <w:right w:val="none" w:sz="0" w:space="0" w:color="auto"/>
                                  </w:divBdr>
                                  <w:divsChild>
                                    <w:div w:id="2011055866">
                                      <w:marLeft w:val="0"/>
                                      <w:marRight w:val="0"/>
                                      <w:marTop w:val="0"/>
                                      <w:marBottom w:val="0"/>
                                      <w:divBdr>
                                        <w:top w:val="none" w:sz="0" w:space="0" w:color="auto"/>
                                        <w:left w:val="none" w:sz="0" w:space="0" w:color="auto"/>
                                        <w:bottom w:val="none" w:sz="0" w:space="0" w:color="auto"/>
                                        <w:right w:val="none" w:sz="0" w:space="0" w:color="auto"/>
                                      </w:divBdr>
                                    </w:div>
                                  </w:divsChild>
                                </w:div>
                                <w:div w:id="607394090">
                                  <w:marLeft w:val="0"/>
                                  <w:marRight w:val="0"/>
                                  <w:marTop w:val="0"/>
                                  <w:marBottom w:val="0"/>
                                  <w:divBdr>
                                    <w:top w:val="none" w:sz="0" w:space="0" w:color="auto"/>
                                    <w:left w:val="none" w:sz="0" w:space="0" w:color="auto"/>
                                    <w:bottom w:val="none" w:sz="0" w:space="0" w:color="auto"/>
                                    <w:right w:val="none" w:sz="0" w:space="0" w:color="auto"/>
                                  </w:divBdr>
                                  <w:divsChild>
                                    <w:div w:id="1559901142">
                                      <w:marLeft w:val="0"/>
                                      <w:marRight w:val="0"/>
                                      <w:marTop w:val="0"/>
                                      <w:marBottom w:val="0"/>
                                      <w:divBdr>
                                        <w:top w:val="none" w:sz="0" w:space="0" w:color="auto"/>
                                        <w:left w:val="none" w:sz="0" w:space="0" w:color="auto"/>
                                        <w:bottom w:val="none" w:sz="0" w:space="0" w:color="auto"/>
                                        <w:right w:val="none" w:sz="0" w:space="0" w:color="auto"/>
                                      </w:divBdr>
                                    </w:div>
                                  </w:divsChild>
                                </w:div>
                                <w:div w:id="924149150">
                                  <w:marLeft w:val="0"/>
                                  <w:marRight w:val="0"/>
                                  <w:marTop w:val="0"/>
                                  <w:marBottom w:val="0"/>
                                  <w:divBdr>
                                    <w:top w:val="none" w:sz="0" w:space="0" w:color="auto"/>
                                    <w:left w:val="none" w:sz="0" w:space="0" w:color="auto"/>
                                    <w:bottom w:val="none" w:sz="0" w:space="0" w:color="auto"/>
                                    <w:right w:val="none" w:sz="0" w:space="0" w:color="auto"/>
                                  </w:divBdr>
                                  <w:divsChild>
                                    <w:div w:id="2007828178">
                                      <w:marLeft w:val="0"/>
                                      <w:marRight w:val="0"/>
                                      <w:marTop w:val="0"/>
                                      <w:marBottom w:val="0"/>
                                      <w:divBdr>
                                        <w:top w:val="none" w:sz="0" w:space="0" w:color="auto"/>
                                        <w:left w:val="none" w:sz="0" w:space="0" w:color="auto"/>
                                        <w:bottom w:val="none" w:sz="0" w:space="0" w:color="auto"/>
                                        <w:right w:val="none" w:sz="0" w:space="0" w:color="auto"/>
                                      </w:divBdr>
                                    </w:div>
                                  </w:divsChild>
                                </w:div>
                                <w:div w:id="391120770">
                                  <w:marLeft w:val="0"/>
                                  <w:marRight w:val="0"/>
                                  <w:marTop w:val="0"/>
                                  <w:marBottom w:val="0"/>
                                  <w:divBdr>
                                    <w:top w:val="none" w:sz="0" w:space="0" w:color="auto"/>
                                    <w:left w:val="none" w:sz="0" w:space="0" w:color="auto"/>
                                    <w:bottom w:val="none" w:sz="0" w:space="0" w:color="auto"/>
                                    <w:right w:val="none" w:sz="0" w:space="0" w:color="auto"/>
                                  </w:divBdr>
                                  <w:divsChild>
                                    <w:div w:id="333992032">
                                      <w:marLeft w:val="0"/>
                                      <w:marRight w:val="0"/>
                                      <w:marTop w:val="0"/>
                                      <w:marBottom w:val="0"/>
                                      <w:divBdr>
                                        <w:top w:val="none" w:sz="0" w:space="0" w:color="auto"/>
                                        <w:left w:val="none" w:sz="0" w:space="0" w:color="auto"/>
                                        <w:bottom w:val="none" w:sz="0" w:space="0" w:color="auto"/>
                                        <w:right w:val="none" w:sz="0" w:space="0" w:color="auto"/>
                                      </w:divBdr>
                                    </w:div>
                                  </w:divsChild>
                                </w:div>
                                <w:div w:id="1559125859">
                                  <w:marLeft w:val="0"/>
                                  <w:marRight w:val="0"/>
                                  <w:marTop w:val="0"/>
                                  <w:marBottom w:val="0"/>
                                  <w:divBdr>
                                    <w:top w:val="none" w:sz="0" w:space="0" w:color="auto"/>
                                    <w:left w:val="none" w:sz="0" w:space="0" w:color="auto"/>
                                    <w:bottom w:val="none" w:sz="0" w:space="0" w:color="auto"/>
                                    <w:right w:val="none" w:sz="0" w:space="0" w:color="auto"/>
                                  </w:divBdr>
                                  <w:divsChild>
                                    <w:div w:id="2144957831">
                                      <w:marLeft w:val="0"/>
                                      <w:marRight w:val="0"/>
                                      <w:marTop w:val="0"/>
                                      <w:marBottom w:val="0"/>
                                      <w:divBdr>
                                        <w:top w:val="none" w:sz="0" w:space="0" w:color="auto"/>
                                        <w:left w:val="none" w:sz="0" w:space="0" w:color="auto"/>
                                        <w:bottom w:val="none" w:sz="0" w:space="0" w:color="auto"/>
                                        <w:right w:val="none" w:sz="0" w:space="0" w:color="auto"/>
                                      </w:divBdr>
                                    </w:div>
                                  </w:divsChild>
                                </w:div>
                                <w:div w:id="1965576090">
                                  <w:marLeft w:val="0"/>
                                  <w:marRight w:val="0"/>
                                  <w:marTop w:val="0"/>
                                  <w:marBottom w:val="0"/>
                                  <w:divBdr>
                                    <w:top w:val="none" w:sz="0" w:space="0" w:color="auto"/>
                                    <w:left w:val="none" w:sz="0" w:space="0" w:color="auto"/>
                                    <w:bottom w:val="none" w:sz="0" w:space="0" w:color="auto"/>
                                    <w:right w:val="none" w:sz="0" w:space="0" w:color="auto"/>
                                  </w:divBdr>
                                  <w:divsChild>
                                    <w:div w:id="64188383">
                                      <w:marLeft w:val="0"/>
                                      <w:marRight w:val="0"/>
                                      <w:marTop w:val="0"/>
                                      <w:marBottom w:val="0"/>
                                      <w:divBdr>
                                        <w:top w:val="none" w:sz="0" w:space="0" w:color="auto"/>
                                        <w:left w:val="none" w:sz="0" w:space="0" w:color="auto"/>
                                        <w:bottom w:val="none" w:sz="0" w:space="0" w:color="auto"/>
                                        <w:right w:val="none" w:sz="0" w:space="0" w:color="auto"/>
                                      </w:divBdr>
                                    </w:div>
                                  </w:divsChild>
                                </w:div>
                                <w:div w:id="968556803">
                                  <w:marLeft w:val="0"/>
                                  <w:marRight w:val="0"/>
                                  <w:marTop w:val="0"/>
                                  <w:marBottom w:val="0"/>
                                  <w:divBdr>
                                    <w:top w:val="none" w:sz="0" w:space="0" w:color="auto"/>
                                    <w:left w:val="none" w:sz="0" w:space="0" w:color="auto"/>
                                    <w:bottom w:val="none" w:sz="0" w:space="0" w:color="auto"/>
                                    <w:right w:val="none" w:sz="0" w:space="0" w:color="auto"/>
                                  </w:divBdr>
                                  <w:divsChild>
                                    <w:div w:id="1801150599">
                                      <w:marLeft w:val="0"/>
                                      <w:marRight w:val="0"/>
                                      <w:marTop w:val="0"/>
                                      <w:marBottom w:val="0"/>
                                      <w:divBdr>
                                        <w:top w:val="none" w:sz="0" w:space="0" w:color="auto"/>
                                        <w:left w:val="none" w:sz="0" w:space="0" w:color="auto"/>
                                        <w:bottom w:val="none" w:sz="0" w:space="0" w:color="auto"/>
                                        <w:right w:val="none" w:sz="0" w:space="0" w:color="auto"/>
                                      </w:divBdr>
                                    </w:div>
                                  </w:divsChild>
                                </w:div>
                                <w:div w:id="1331178018">
                                  <w:marLeft w:val="0"/>
                                  <w:marRight w:val="0"/>
                                  <w:marTop w:val="0"/>
                                  <w:marBottom w:val="0"/>
                                  <w:divBdr>
                                    <w:top w:val="none" w:sz="0" w:space="0" w:color="auto"/>
                                    <w:left w:val="none" w:sz="0" w:space="0" w:color="auto"/>
                                    <w:bottom w:val="none" w:sz="0" w:space="0" w:color="auto"/>
                                    <w:right w:val="none" w:sz="0" w:space="0" w:color="auto"/>
                                  </w:divBdr>
                                </w:div>
                                <w:div w:id="2008752026">
                                  <w:marLeft w:val="0"/>
                                  <w:marRight w:val="0"/>
                                  <w:marTop w:val="0"/>
                                  <w:marBottom w:val="0"/>
                                  <w:divBdr>
                                    <w:top w:val="none" w:sz="0" w:space="0" w:color="auto"/>
                                    <w:left w:val="none" w:sz="0" w:space="0" w:color="auto"/>
                                    <w:bottom w:val="none" w:sz="0" w:space="0" w:color="auto"/>
                                    <w:right w:val="none" w:sz="0" w:space="0" w:color="auto"/>
                                  </w:divBdr>
                                </w:div>
                                <w:div w:id="1753233988">
                                  <w:marLeft w:val="0"/>
                                  <w:marRight w:val="0"/>
                                  <w:marTop w:val="0"/>
                                  <w:marBottom w:val="0"/>
                                  <w:divBdr>
                                    <w:top w:val="none" w:sz="0" w:space="0" w:color="auto"/>
                                    <w:left w:val="none" w:sz="0" w:space="0" w:color="auto"/>
                                    <w:bottom w:val="none" w:sz="0" w:space="0" w:color="auto"/>
                                    <w:right w:val="none" w:sz="0" w:space="0" w:color="auto"/>
                                  </w:divBdr>
                                </w:div>
                                <w:div w:id="1685938077">
                                  <w:marLeft w:val="0"/>
                                  <w:marRight w:val="0"/>
                                  <w:marTop w:val="0"/>
                                  <w:marBottom w:val="0"/>
                                  <w:divBdr>
                                    <w:top w:val="none" w:sz="0" w:space="0" w:color="auto"/>
                                    <w:left w:val="none" w:sz="0" w:space="0" w:color="auto"/>
                                    <w:bottom w:val="none" w:sz="0" w:space="0" w:color="auto"/>
                                    <w:right w:val="none" w:sz="0" w:space="0" w:color="auto"/>
                                  </w:divBdr>
                                </w:div>
                                <w:div w:id="529227128">
                                  <w:marLeft w:val="0"/>
                                  <w:marRight w:val="0"/>
                                  <w:marTop w:val="0"/>
                                  <w:marBottom w:val="0"/>
                                  <w:divBdr>
                                    <w:top w:val="none" w:sz="0" w:space="0" w:color="auto"/>
                                    <w:left w:val="none" w:sz="0" w:space="0" w:color="auto"/>
                                    <w:bottom w:val="none" w:sz="0" w:space="0" w:color="auto"/>
                                    <w:right w:val="none" w:sz="0" w:space="0" w:color="auto"/>
                                  </w:divBdr>
                                </w:div>
                                <w:div w:id="1520390116">
                                  <w:marLeft w:val="0"/>
                                  <w:marRight w:val="0"/>
                                  <w:marTop w:val="0"/>
                                  <w:marBottom w:val="0"/>
                                  <w:divBdr>
                                    <w:top w:val="none" w:sz="0" w:space="0" w:color="auto"/>
                                    <w:left w:val="none" w:sz="0" w:space="0" w:color="auto"/>
                                    <w:bottom w:val="none" w:sz="0" w:space="0" w:color="auto"/>
                                    <w:right w:val="none" w:sz="0" w:space="0" w:color="auto"/>
                                  </w:divBdr>
                                </w:div>
                                <w:div w:id="1947347829">
                                  <w:marLeft w:val="0"/>
                                  <w:marRight w:val="0"/>
                                  <w:marTop w:val="0"/>
                                  <w:marBottom w:val="0"/>
                                  <w:divBdr>
                                    <w:top w:val="none" w:sz="0" w:space="0" w:color="auto"/>
                                    <w:left w:val="none" w:sz="0" w:space="0" w:color="auto"/>
                                    <w:bottom w:val="none" w:sz="0" w:space="0" w:color="auto"/>
                                    <w:right w:val="none" w:sz="0" w:space="0" w:color="auto"/>
                                  </w:divBdr>
                                </w:div>
                                <w:div w:id="1251432132">
                                  <w:marLeft w:val="0"/>
                                  <w:marRight w:val="0"/>
                                  <w:marTop w:val="0"/>
                                  <w:marBottom w:val="0"/>
                                  <w:divBdr>
                                    <w:top w:val="none" w:sz="0" w:space="0" w:color="auto"/>
                                    <w:left w:val="none" w:sz="0" w:space="0" w:color="auto"/>
                                    <w:bottom w:val="none" w:sz="0" w:space="0" w:color="auto"/>
                                    <w:right w:val="none" w:sz="0" w:space="0" w:color="auto"/>
                                  </w:divBdr>
                                </w:div>
                                <w:div w:id="739332401">
                                  <w:marLeft w:val="0"/>
                                  <w:marRight w:val="0"/>
                                  <w:marTop w:val="0"/>
                                  <w:marBottom w:val="0"/>
                                  <w:divBdr>
                                    <w:top w:val="none" w:sz="0" w:space="0" w:color="auto"/>
                                    <w:left w:val="none" w:sz="0" w:space="0" w:color="auto"/>
                                    <w:bottom w:val="none" w:sz="0" w:space="0" w:color="auto"/>
                                    <w:right w:val="none" w:sz="0" w:space="0" w:color="auto"/>
                                  </w:divBdr>
                                </w:div>
                                <w:div w:id="1865632900">
                                  <w:marLeft w:val="0"/>
                                  <w:marRight w:val="0"/>
                                  <w:marTop w:val="0"/>
                                  <w:marBottom w:val="0"/>
                                  <w:divBdr>
                                    <w:top w:val="none" w:sz="0" w:space="0" w:color="auto"/>
                                    <w:left w:val="none" w:sz="0" w:space="0" w:color="auto"/>
                                    <w:bottom w:val="none" w:sz="0" w:space="0" w:color="auto"/>
                                    <w:right w:val="none" w:sz="0" w:space="0" w:color="auto"/>
                                  </w:divBdr>
                                </w:div>
                                <w:div w:id="28727106">
                                  <w:marLeft w:val="0"/>
                                  <w:marRight w:val="0"/>
                                  <w:marTop w:val="0"/>
                                  <w:marBottom w:val="0"/>
                                  <w:divBdr>
                                    <w:top w:val="none" w:sz="0" w:space="0" w:color="auto"/>
                                    <w:left w:val="none" w:sz="0" w:space="0" w:color="auto"/>
                                    <w:bottom w:val="none" w:sz="0" w:space="0" w:color="auto"/>
                                    <w:right w:val="none" w:sz="0" w:space="0" w:color="auto"/>
                                  </w:divBdr>
                                </w:div>
                                <w:div w:id="674303817">
                                  <w:marLeft w:val="0"/>
                                  <w:marRight w:val="0"/>
                                  <w:marTop w:val="0"/>
                                  <w:marBottom w:val="0"/>
                                  <w:divBdr>
                                    <w:top w:val="none" w:sz="0" w:space="0" w:color="auto"/>
                                    <w:left w:val="none" w:sz="0" w:space="0" w:color="auto"/>
                                    <w:bottom w:val="none" w:sz="0" w:space="0" w:color="auto"/>
                                    <w:right w:val="none" w:sz="0" w:space="0" w:color="auto"/>
                                  </w:divBdr>
                                </w:div>
                                <w:div w:id="23873047">
                                  <w:marLeft w:val="0"/>
                                  <w:marRight w:val="0"/>
                                  <w:marTop w:val="0"/>
                                  <w:marBottom w:val="0"/>
                                  <w:divBdr>
                                    <w:top w:val="none" w:sz="0" w:space="0" w:color="auto"/>
                                    <w:left w:val="none" w:sz="0" w:space="0" w:color="auto"/>
                                    <w:bottom w:val="none" w:sz="0" w:space="0" w:color="auto"/>
                                    <w:right w:val="none" w:sz="0" w:space="0" w:color="auto"/>
                                  </w:divBdr>
                                </w:div>
                                <w:div w:id="1990132150">
                                  <w:marLeft w:val="0"/>
                                  <w:marRight w:val="0"/>
                                  <w:marTop w:val="0"/>
                                  <w:marBottom w:val="0"/>
                                  <w:divBdr>
                                    <w:top w:val="none" w:sz="0" w:space="0" w:color="auto"/>
                                    <w:left w:val="none" w:sz="0" w:space="0" w:color="auto"/>
                                    <w:bottom w:val="none" w:sz="0" w:space="0" w:color="auto"/>
                                    <w:right w:val="none" w:sz="0" w:space="0" w:color="auto"/>
                                  </w:divBdr>
                                </w:div>
                                <w:div w:id="1041049966">
                                  <w:marLeft w:val="0"/>
                                  <w:marRight w:val="0"/>
                                  <w:marTop w:val="0"/>
                                  <w:marBottom w:val="0"/>
                                  <w:divBdr>
                                    <w:top w:val="none" w:sz="0" w:space="0" w:color="auto"/>
                                    <w:left w:val="none" w:sz="0" w:space="0" w:color="auto"/>
                                    <w:bottom w:val="none" w:sz="0" w:space="0" w:color="auto"/>
                                    <w:right w:val="none" w:sz="0" w:space="0" w:color="auto"/>
                                  </w:divBdr>
                                </w:div>
                                <w:div w:id="2028016407">
                                  <w:marLeft w:val="0"/>
                                  <w:marRight w:val="0"/>
                                  <w:marTop w:val="0"/>
                                  <w:marBottom w:val="0"/>
                                  <w:divBdr>
                                    <w:top w:val="none" w:sz="0" w:space="0" w:color="auto"/>
                                    <w:left w:val="none" w:sz="0" w:space="0" w:color="auto"/>
                                    <w:bottom w:val="none" w:sz="0" w:space="0" w:color="auto"/>
                                    <w:right w:val="none" w:sz="0" w:space="0" w:color="auto"/>
                                  </w:divBdr>
                                </w:div>
                                <w:div w:id="1903328475">
                                  <w:marLeft w:val="0"/>
                                  <w:marRight w:val="0"/>
                                  <w:marTop w:val="0"/>
                                  <w:marBottom w:val="0"/>
                                  <w:divBdr>
                                    <w:top w:val="none" w:sz="0" w:space="0" w:color="auto"/>
                                    <w:left w:val="none" w:sz="0" w:space="0" w:color="auto"/>
                                    <w:bottom w:val="none" w:sz="0" w:space="0" w:color="auto"/>
                                    <w:right w:val="none" w:sz="0" w:space="0" w:color="auto"/>
                                  </w:divBdr>
                                </w:div>
                                <w:div w:id="239827513">
                                  <w:marLeft w:val="0"/>
                                  <w:marRight w:val="0"/>
                                  <w:marTop w:val="0"/>
                                  <w:marBottom w:val="0"/>
                                  <w:divBdr>
                                    <w:top w:val="none" w:sz="0" w:space="0" w:color="auto"/>
                                    <w:left w:val="none" w:sz="0" w:space="0" w:color="auto"/>
                                    <w:bottom w:val="none" w:sz="0" w:space="0" w:color="auto"/>
                                    <w:right w:val="none" w:sz="0" w:space="0" w:color="auto"/>
                                  </w:divBdr>
                                </w:div>
                                <w:div w:id="2058431884">
                                  <w:marLeft w:val="0"/>
                                  <w:marRight w:val="0"/>
                                  <w:marTop w:val="0"/>
                                  <w:marBottom w:val="0"/>
                                  <w:divBdr>
                                    <w:top w:val="none" w:sz="0" w:space="0" w:color="auto"/>
                                    <w:left w:val="none" w:sz="0" w:space="0" w:color="auto"/>
                                    <w:bottom w:val="none" w:sz="0" w:space="0" w:color="auto"/>
                                    <w:right w:val="none" w:sz="0" w:space="0" w:color="auto"/>
                                  </w:divBdr>
                                </w:div>
                                <w:div w:id="17949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914">
                      <w:marLeft w:val="0"/>
                      <w:marRight w:val="0"/>
                      <w:marTop w:val="0"/>
                      <w:marBottom w:val="0"/>
                      <w:divBdr>
                        <w:top w:val="none" w:sz="0" w:space="0" w:color="auto"/>
                        <w:left w:val="none" w:sz="0" w:space="0" w:color="auto"/>
                        <w:bottom w:val="none" w:sz="0" w:space="0" w:color="auto"/>
                        <w:right w:val="none" w:sz="0" w:space="0" w:color="auto"/>
                      </w:divBdr>
                      <w:divsChild>
                        <w:div w:id="1958289895">
                          <w:marLeft w:val="0"/>
                          <w:marRight w:val="0"/>
                          <w:marTop w:val="0"/>
                          <w:marBottom w:val="0"/>
                          <w:divBdr>
                            <w:top w:val="none" w:sz="0" w:space="0" w:color="auto"/>
                            <w:left w:val="none" w:sz="0" w:space="0" w:color="auto"/>
                            <w:bottom w:val="none" w:sz="0" w:space="0" w:color="auto"/>
                            <w:right w:val="none" w:sz="0" w:space="0" w:color="auto"/>
                          </w:divBdr>
                          <w:divsChild>
                            <w:div w:id="2080129962">
                              <w:marLeft w:val="0"/>
                              <w:marRight w:val="0"/>
                              <w:marTop w:val="0"/>
                              <w:marBottom w:val="0"/>
                              <w:divBdr>
                                <w:top w:val="none" w:sz="0" w:space="0" w:color="auto"/>
                                <w:left w:val="none" w:sz="0" w:space="0" w:color="auto"/>
                                <w:bottom w:val="none" w:sz="0" w:space="0" w:color="auto"/>
                                <w:right w:val="none" w:sz="0" w:space="0" w:color="auto"/>
                              </w:divBdr>
                              <w:divsChild>
                                <w:div w:id="538399406">
                                  <w:marLeft w:val="0"/>
                                  <w:marRight w:val="0"/>
                                  <w:marTop w:val="0"/>
                                  <w:marBottom w:val="0"/>
                                  <w:divBdr>
                                    <w:top w:val="none" w:sz="0" w:space="0" w:color="auto"/>
                                    <w:left w:val="none" w:sz="0" w:space="0" w:color="auto"/>
                                    <w:bottom w:val="none" w:sz="0" w:space="0" w:color="auto"/>
                                    <w:right w:val="none" w:sz="0" w:space="0" w:color="auto"/>
                                  </w:divBdr>
                                </w:div>
                                <w:div w:id="1871991479">
                                  <w:marLeft w:val="0"/>
                                  <w:marRight w:val="0"/>
                                  <w:marTop w:val="0"/>
                                  <w:marBottom w:val="0"/>
                                  <w:divBdr>
                                    <w:top w:val="none" w:sz="0" w:space="0" w:color="auto"/>
                                    <w:left w:val="none" w:sz="0" w:space="0" w:color="auto"/>
                                    <w:bottom w:val="none" w:sz="0" w:space="0" w:color="auto"/>
                                    <w:right w:val="none" w:sz="0" w:space="0" w:color="auto"/>
                                  </w:divBdr>
                                </w:div>
                                <w:div w:id="1387487300">
                                  <w:marLeft w:val="0"/>
                                  <w:marRight w:val="0"/>
                                  <w:marTop w:val="0"/>
                                  <w:marBottom w:val="0"/>
                                  <w:divBdr>
                                    <w:top w:val="none" w:sz="0" w:space="0" w:color="auto"/>
                                    <w:left w:val="none" w:sz="0" w:space="0" w:color="auto"/>
                                    <w:bottom w:val="none" w:sz="0" w:space="0" w:color="auto"/>
                                    <w:right w:val="none" w:sz="0" w:space="0" w:color="auto"/>
                                  </w:divBdr>
                                </w:div>
                                <w:div w:id="883449306">
                                  <w:marLeft w:val="0"/>
                                  <w:marRight w:val="0"/>
                                  <w:marTop w:val="0"/>
                                  <w:marBottom w:val="0"/>
                                  <w:divBdr>
                                    <w:top w:val="none" w:sz="0" w:space="0" w:color="auto"/>
                                    <w:left w:val="none" w:sz="0" w:space="0" w:color="auto"/>
                                    <w:bottom w:val="none" w:sz="0" w:space="0" w:color="auto"/>
                                    <w:right w:val="none" w:sz="0" w:space="0" w:color="auto"/>
                                  </w:divBdr>
                                </w:div>
                                <w:div w:id="307514510">
                                  <w:marLeft w:val="0"/>
                                  <w:marRight w:val="0"/>
                                  <w:marTop w:val="0"/>
                                  <w:marBottom w:val="0"/>
                                  <w:divBdr>
                                    <w:top w:val="none" w:sz="0" w:space="0" w:color="auto"/>
                                    <w:left w:val="none" w:sz="0" w:space="0" w:color="auto"/>
                                    <w:bottom w:val="none" w:sz="0" w:space="0" w:color="auto"/>
                                    <w:right w:val="none" w:sz="0" w:space="0" w:color="auto"/>
                                  </w:divBdr>
                                </w:div>
                                <w:div w:id="1712099">
                                  <w:marLeft w:val="0"/>
                                  <w:marRight w:val="0"/>
                                  <w:marTop w:val="0"/>
                                  <w:marBottom w:val="0"/>
                                  <w:divBdr>
                                    <w:top w:val="none" w:sz="0" w:space="0" w:color="auto"/>
                                    <w:left w:val="none" w:sz="0" w:space="0" w:color="auto"/>
                                    <w:bottom w:val="none" w:sz="0" w:space="0" w:color="auto"/>
                                    <w:right w:val="none" w:sz="0" w:space="0" w:color="auto"/>
                                  </w:divBdr>
                                </w:div>
                                <w:div w:id="1461191834">
                                  <w:marLeft w:val="0"/>
                                  <w:marRight w:val="0"/>
                                  <w:marTop w:val="0"/>
                                  <w:marBottom w:val="0"/>
                                  <w:divBdr>
                                    <w:top w:val="none" w:sz="0" w:space="0" w:color="auto"/>
                                    <w:left w:val="none" w:sz="0" w:space="0" w:color="auto"/>
                                    <w:bottom w:val="none" w:sz="0" w:space="0" w:color="auto"/>
                                    <w:right w:val="none" w:sz="0" w:space="0" w:color="auto"/>
                                  </w:divBdr>
                                </w:div>
                                <w:div w:id="265160800">
                                  <w:marLeft w:val="0"/>
                                  <w:marRight w:val="0"/>
                                  <w:marTop w:val="0"/>
                                  <w:marBottom w:val="0"/>
                                  <w:divBdr>
                                    <w:top w:val="none" w:sz="0" w:space="0" w:color="auto"/>
                                    <w:left w:val="none" w:sz="0" w:space="0" w:color="auto"/>
                                    <w:bottom w:val="none" w:sz="0" w:space="0" w:color="auto"/>
                                    <w:right w:val="none" w:sz="0" w:space="0" w:color="auto"/>
                                  </w:divBdr>
                                  <w:divsChild>
                                    <w:div w:id="302348891">
                                      <w:marLeft w:val="0"/>
                                      <w:marRight w:val="0"/>
                                      <w:marTop w:val="0"/>
                                      <w:marBottom w:val="0"/>
                                      <w:divBdr>
                                        <w:top w:val="none" w:sz="0" w:space="0" w:color="auto"/>
                                        <w:left w:val="none" w:sz="0" w:space="0" w:color="auto"/>
                                        <w:bottom w:val="none" w:sz="0" w:space="0" w:color="auto"/>
                                        <w:right w:val="none" w:sz="0" w:space="0" w:color="auto"/>
                                      </w:divBdr>
                                    </w:div>
                                    <w:div w:id="316421744">
                                      <w:marLeft w:val="0"/>
                                      <w:marRight w:val="0"/>
                                      <w:marTop w:val="0"/>
                                      <w:marBottom w:val="0"/>
                                      <w:divBdr>
                                        <w:top w:val="none" w:sz="0" w:space="0" w:color="auto"/>
                                        <w:left w:val="none" w:sz="0" w:space="0" w:color="auto"/>
                                        <w:bottom w:val="none" w:sz="0" w:space="0" w:color="auto"/>
                                        <w:right w:val="none" w:sz="0" w:space="0" w:color="auto"/>
                                      </w:divBdr>
                                    </w:div>
                                  </w:divsChild>
                                </w:div>
                                <w:div w:id="523179377">
                                  <w:marLeft w:val="0"/>
                                  <w:marRight w:val="0"/>
                                  <w:marTop w:val="0"/>
                                  <w:marBottom w:val="0"/>
                                  <w:divBdr>
                                    <w:top w:val="none" w:sz="0" w:space="0" w:color="auto"/>
                                    <w:left w:val="none" w:sz="0" w:space="0" w:color="auto"/>
                                    <w:bottom w:val="none" w:sz="0" w:space="0" w:color="auto"/>
                                    <w:right w:val="none" w:sz="0" w:space="0" w:color="auto"/>
                                  </w:divBdr>
                                  <w:divsChild>
                                    <w:div w:id="1190029900">
                                      <w:marLeft w:val="0"/>
                                      <w:marRight w:val="0"/>
                                      <w:marTop w:val="0"/>
                                      <w:marBottom w:val="0"/>
                                      <w:divBdr>
                                        <w:top w:val="none" w:sz="0" w:space="0" w:color="auto"/>
                                        <w:left w:val="none" w:sz="0" w:space="0" w:color="auto"/>
                                        <w:bottom w:val="none" w:sz="0" w:space="0" w:color="auto"/>
                                        <w:right w:val="none" w:sz="0" w:space="0" w:color="auto"/>
                                      </w:divBdr>
                                    </w:div>
                                  </w:divsChild>
                                </w:div>
                                <w:div w:id="94640800">
                                  <w:marLeft w:val="0"/>
                                  <w:marRight w:val="0"/>
                                  <w:marTop w:val="0"/>
                                  <w:marBottom w:val="0"/>
                                  <w:divBdr>
                                    <w:top w:val="none" w:sz="0" w:space="0" w:color="auto"/>
                                    <w:left w:val="none" w:sz="0" w:space="0" w:color="auto"/>
                                    <w:bottom w:val="none" w:sz="0" w:space="0" w:color="auto"/>
                                    <w:right w:val="none" w:sz="0" w:space="0" w:color="auto"/>
                                  </w:divBdr>
                                  <w:divsChild>
                                    <w:div w:id="283318959">
                                      <w:marLeft w:val="0"/>
                                      <w:marRight w:val="0"/>
                                      <w:marTop w:val="0"/>
                                      <w:marBottom w:val="0"/>
                                      <w:divBdr>
                                        <w:top w:val="none" w:sz="0" w:space="0" w:color="auto"/>
                                        <w:left w:val="none" w:sz="0" w:space="0" w:color="auto"/>
                                        <w:bottom w:val="none" w:sz="0" w:space="0" w:color="auto"/>
                                        <w:right w:val="none" w:sz="0" w:space="0" w:color="auto"/>
                                      </w:divBdr>
                                    </w:div>
                                    <w:div w:id="1313750991">
                                      <w:marLeft w:val="0"/>
                                      <w:marRight w:val="0"/>
                                      <w:marTop w:val="0"/>
                                      <w:marBottom w:val="0"/>
                                      <w:divBdr>
                                        <w:top w:val="none" w:sz="0" w:space="0" w:color="auto"/>
                                        <w:left w:val="none" w:sz="0" w:space="0" w:color="auto"/>
                                        <w:bottom w:val="none" w:sz="0" w:space="0" w:color="auto"/>
                                        <w:right w:val="none" w:sz="0" w:space="0" w:color="auto"/>
                                      </w:divBdr>
                                    </w:div>
                                  </w:divsChild>
                                </w:div>
                                <w:div w:id="1692949672">
                                  <w:marLeft w:val="0"/>
                                  <w:marRight w:val="0"/>
                                  <w:marTop w:val="0"/>
                                  <w:marBottom w:val="0"/>
                                  <w:divBdr>
                                    <w:top w:val="none" w:sz="0" w:space="0" w:color="auto"/>
                                    <w:left w:val="none" w:sz="0" w:space="0" w:color="auto"/>
                                    <w:bottom w:val="none" w:sz="0" w:space="0" w:color="auto"/>
                                    <w:right w:val="none" w:sz="0" w:space="0" w:color="auto"/>
                                  </w:divBdr>
                                  <w:divsChild>
                                    <w:div w:id="97333463">
                                      <w:marLeft w:val="0"/>
                                      <w:marRight w:val="0"/>
                                      <w:marTop w:val="0"/>
                                      <w:marBottom w:val="0"/>
                                      <w:divBdr>
                                        <w:top w:val="none" w:sz="0" w:space="0" w:color="auto"/>
                                        <w:left w:val="none" w:sz="0" w:space="0" w:color="auto"/>
                                        <w:bottom w:val="none" w:sz="0" w:space="0" w:color="auto"/>
                                        <w:right w:val="none" w:sz="0" w:space="0" w:color="auto"/>
                                      </w:divBdr>
                                    </w:div>
                                    <w:div w:id="1277325763">
                                      <w:marLeft w:val="0"/>
                                      <w:marRight w:val="0"/>
                                      <w:marTop w:val="0"/>
                                      <w:marBottom w:val="0"/>
                                      <w:divBdr>
                                        <w:top w:val="none" w:sz="0" w:space="0" w:color="auto"/>
                                        <w:left w:val="none" w:sz="0" w:space="0" w:color="auto"/>
                                        <w:bottom w:val="none" w:sz="0" w:space="0" w:color="auto"/>
                                        <w:right w:val="none" w:sz="0" w:space="0" w:color="auto"/>
                                      </w:divBdr>
                                    </w:div>
                                  </w:divsChild>
                                </w:div>
                                <w:div w:id="1650136626">
                                  <w:marLeft w:val="0"/>
                                  <w:marRight w:val="0"/>
                                  <w:marTop w:val="0"/>
                                  <w:marBottom w:val="0"/>
                                  <w:divBdr>
                                    <w:top w:val="none" w:sz="0" w:space="0" w:color="auto"/>
                                    <w:left w:val="none" w:sz="0" w:space="0" w:color="auto"/>
                                    <w:bottom w:val="none" w:sz="0" w:space="0" w:color="auto"/>
                                    <w:right w:val="none" w:sz="0" w:space="0" w:color="auto"/>
                                  </w:divBdr>
                                  <w:divsChild>
                                    <w:div w:id="1231579539">
                                      <w:marLeft w:val="0"/>
                                      <w:marRight w:val="0"/>
                                      <w:marTop w:val="0"/>
                                      <w:marBottom w:val="0"/>
                                      <w:divBdr>
                                        <w:top w:val="none" w:sz="0" w:space="0" w:color="auto"/>
                                        <w:left w:val="none" w:sz="0" w:space="0" w:color="auto"/>
                                        <w:bottom w:val="none" w:sz="0" w:space="0" w:color="auto"/>
                                        <w:right w:val="none" w:sz="0" w:space="0" w:color="auto"/>
                                      </w:divBdr>
                                    </w:div>
                                  </w:divsChild>
                                </w:div>
                                <w:div w:id="943726032">
                                  <w:marLeft w:val="0"/>
                                  <w:marRight w:val="0"/>
                                  <w:marTop w:val="0"/>
                                  <w:marBottom w:val="0"/>
                                  <w:divBdr>
                                    <w:top w:val="none" w:sz="0" w:space="0" w:color="auto"/>
                                    <w:left w:val="none" w:sz="0" w:space="0" w:color="auto"/>
                                    <w:bottom w:val="none" w:sz="0" w:space="0" w:color="auto"/>
                                    <w:right w:val="none" w:sz="0" w:space="0" w:color="auto"/>
                                  </w:divBdr>
                                  <w:divsChild>
                                    <w:div w:id="2063823695">
                                      <w:marLeft w:val="0"/>
                                      <w:marRight w:val="0"/>
                                      <w:marTop w:val="0"/>
                                      <w:marBottom w:val="0"/>
                                      <w:divBdr>
                                        <w:top w:val="none" w:sz="0" w:space="0" w:color="auto"/>
                                        <w:left w:val="none" w:sz="0" w:space="0" w:color="auto"/>
                                        <w:bottom w:val="none" w:sz="0" w:space="0" w:color="auto"/>
                                        <w:right w:val="none" w:sz="0" w:space="0" w:color="auto"/>
                                      </w:divBdr>
                                    </w:div>
                                  </w:divsChild>
                                </w:div>
                                <w:div w:id="163472676">
                                  <w:marLeft w:val="0"/>
                                  <w:marRight w:val="0"/>
                                  <w:marTop w:val="0"/>
                                  <w:marBottom w:val="0"/>
                                  <w:divBdr>
                                    <w:top w:val="none" w:sz="0" w:space="0" w:color="auto"/>
                                    <w:left w:val="none" w:sz="0" w:space="0" w:color="auto"/>
                                    <w:bottom w:val="none" w:sz="0" w:space="0" w:color="auto"/>
                                    <w:right w:val="none" w:sz="0" w:space="0" w:color="auto"/>
                                  </w:divBdr>
                                  <w:divsChild>
                                    <w:div w:id="957755486">
                                      <w:marLeft w:val="0"/>
                                      <w:marRight w:val="0"/>
                                      <w:marTop w:val="0"/>
                                      <w:marBottom w:val="0"/>
                                      <w:divBdr>
                                        <w:top w:val="none" w:sz="0" w:space="0" w:color="auto"/>
                                        <w:left w:val="none" w:sz="0" w:space="0" w:color="auto"/>
                                        <w:bottom w:val="none" w:sz="0" w:space="0" w:color="auto"/>
                                        <w:right w:val="none" w:sz="0" w:space="0" w:color="auto"/>
                                      </w:divBdr>
                                    </w:div>
                                  </w:divsChild>
                                </w:div>
                                <w:div w:id="1150516964">
                                  <w:marLeft w:val="0"/>
                                  <w:marRight w:val="0"/>
                                  <w:marTop w:val="0"/>
                                  <w:marBottom w:val="0"/>
                                  <w:divBdr>
                                    <w:top w:val="none" w:sz="0" w:space="0" w:color="auto"/>
                                    <w:left w:val="none" w:sz="0" w:space="0" w:color="auto"/>
                                    <w:bottom w:val="none" w:sz="0" w:space="0" w:color="auto"/>
                                    <w:right w:val="none" w:sz="0" w:space="0" w:color="auto"/>
                                  </w:divBdr>
                                  <w:divsChild>
                                    <w:div w:id="1015232674">
                                      <w:marLeft w:val="0"/>
                                      <w:marRight w:val="0"/>
                                      <w:marTop w:val="0"/>
                                      <w:marBottom w:val="0"/>
                                      <w:divBdr>
                                        <w:top w:val="none" w:sz="0" w:space="0" w:color="auto"/>
                                        <w:left w:val="none" w:sz="0" w:space="0" w:color="auto"/>
                                        <w:bottom w:val="none" w:sz="0" w:space="0" w:color="auto"/>
                                        <w:right w:val="none" w:sz="0" w:space="0" w:color="auto"/>
                                      </w:divBdr>
                                    </w:div>
                                  </w:divsChild>
                                </w:div>
                                <w:div w:id="2118018787">
                                  <w:marLeft w:val="0"/>
                                  <w:marRight w:val="0"/>
                                  <w:marTop w:val="0"/>
                                  <w:marBottom w:val="0"/>
                                  <w:divBdr>
                                    <w:top w:val="none" w:sz="0" w:space="0" w:color="auto"/>
                                    <w:left w:val="none" w:sz="0" w:space="0" w:color="auto"/>
                                    <w:bottom w:val="none" w:sz="0" w:space="0" w:color="auto"/>
                                    <w:right w:val="none" w:sz="0" w:space="0" w:color="auto"/>
                                  </w:divBdr>
                                  <w:divsChild>
                                    <w:div w:id="520627212">
                                      <w:marLeft w:val="0"/>
                                      <w:marRight w:val="0"/>
                                      <w:marTop w:val="0"/>
                                      <w:marBottom w:val="0"/>
                                      <w:divBdr>
                                        <w:top w:val="none" w:sz="0" w:space="0" w:color="auto"/>
                                        <w:left w:val="none" w:sz="0" w:space="0" w:color="auto"/>
                                        <w:bottom w:val="none" w:sz="0" w:space="0" w:color="auto"/>
                                        <w:right w:val="none" w:sz="0" w:space="0" w:color="auto"/>
                                      </w:divBdr>
                                    </w:div>
                                  </w:divsChild>
                                </w:div>
                                <w:div w:id="89590263">
                                  <w:marLeft w:val="0"/>
                                  <w:marRight w:val="0"/>
                                  <w:marTop w:val="0"/>
                                  <w:marBottom w:val="0"/>
                                  <w:divBdr>
                                    <w:top w:val="none" w:sz="0" w:space="0" w:color="auto"/>
                                    <w:left w:val="none" w:sz="0" w:space="0" w:color="auto"/>
                                    <w:bottom w:val="none" w:sz="0" w:space="0" w:color="auto"/>
                                    <w:right w:val="none" w:sz="0" w:space="0" w:color="auto"/>
                                  </w:divBdr>
                                  <w:divsChild>
                                    <w:div w:id="906955360">
                                      <w:marLeft w:val="0"/>
                                      <w:marRight w:val="0"/>
                                      <w:marTop w:val="0"/>
                                      <w:marBottom w:val="0"/>
                                      <w:divBdr>
                                        <w:top w:val="none" w:sz="0" w:space="0" w:color="auto"/>
                                        <w:left w:val="none" w:sz="0" w:space="0" w:color="auto"/>
                                        <w:bottom w:val="none" w:sz="0" w:space="0" w:color="auto"/>
                                        <w:right w:val="none" w:sz="0" w:space="0" w:color="auto"/>
                                      </w:divBdr>
                                    </w:div>
                                  </w:divsChild>
                                </w:div>
                                <w:div w:id="913320360">
                                  <w:marLeft w:val="0"/>
                                  <w:marRight w:val="0"/>
                                  <w:marTop w:val="0"/>
                                  <w:marBottom w:val="0"/>
                                  <w:divBdr>
                                    <w:top w:val="none" w:sz="0" w:space="0" w:color="auto"/>
                                    <w:left w:val="none" w:sz="0" w:space="0" w:color="auto"/>
                                    <w:bottom w:val="none" w:sz="0" w:space="0" w:color="auto"/>
                                    <w:right w:val="none" w:sz="0" w:space="0" w:color="auto"/>
                                  </w:divBdr>
                                  <w:divsChild>
                                    <w:div w:id="1560284669">
                                      <w:marLeft w:val="0"/>
                                      <w:marRight w:val="0"/>
                                      <w:marTop w:val="0"/>
                                      <w:marBottom w:val="0"/>
                                      <w:divBdr>
                                        <w:top w:val="none" w:sz="0" w:space="0" w:color="auto"/>
                                        <w:left w:val="none" w:sz="0" w:space="0" w:color="auto"/>
                                        <w:bottom w:val="none" w:sz="0" w:space="0" w:color="auto"/>
                                        <w:right w:val="none" w:sz="0" w:space="0" w:color="auto"/>
                                      </w:divBdr>
                                    </w:div>
                                  </w:divsChild>
                                </w:div>
                                <w:div w:id="1527331719">
                                  <w:marLeft w:val="0"/>
                                  <w:marRight w:val="0"/>
                                  <w:marTop w:val="0"/>
                                  <w:marBottom w:val="0"/>
                                  <w:divBdr>
                                    <w:top w:val="none" w:sz="0" w:space="0" w:color="auto"/>
                                    <w:left w:val="none" w:sz="0" w:space="0" w:color="auto"/>
                                    <w:bottom w:val="none" w:sz="0" w:space="0" w:color="auto"/>
                                    <w:right w:val="none" w:sz="0" w:space="0" w:color="auto"/>
                                  </w:divBdr>
                                  <w:divsChild>
                                    <w:div w:id="488594654">
                                      <w:marLeft w:val="0"/>
                                      <w:marRight w:val="0"/>
                                      <w:marTop w:val="0"/>
                                      <w:marBottom w:val="0"/>
                                      <w:divBdr>
                                        <w:top w:val="none" w:sz="0" w:space="0" w:color="auto"/>
                                        <w:left w:val="none" w:sz="0" w:space="0" w:color="auto"/>
                                        <w:bottom w:val="none" w:sz="0" w:space="0" w:color="auto"/>
                                        <w:right w:val="none" w:sz="0" w:space="0" w:color="auto"/>
                                      </w:divBdr>
                                    </w:div>
                                  </w:divsChild>
                                </w:div>
                                <w:div w:id="1176264862">
                                  <w:marLeft w:val="0"/>
                                  <w:marRight w:val="0"/>
                                  <w:marTop w:val="0"/>
                                  <w:marBottom w:val="0"/>
                                  <w:divBdr>
                                    <w:top w:val="none" w:sz="0" w:space="0" w:color="auto"/>
                                    <w:left w:val="none" w:sz="0" w:space="0" w:color="auto"/>
                                    <w:bottom w:val="none" w:sz="0" w:space="0" w:color="auto"/>
                                    <w:right w:val="none" w:sz="0" w:space="0" w:color="auto"/>
                                  </w:divBdr>
                                  <w:divsChild>
                                    <w:div w:id="1047490830">
                                      <w:marLeft w:val="0"/>
                                      <w:marRight w:val="0"/>
                                      <w:marTop w:val="0"/>
                                      <w:marBottom w:val="0"/>
                                      <w:divBdr>
                                        <w:top w:val="none" w:sz="0" w:space="0" w:color="auto"/>
                                        <w:left w:val="none" w:sz="0" w:space="0" w:color="auto"/>
                                        <w:bottom w:val="none" w:sz="0" w:space="0" w:color="auto"/>
                                        <w:right w:val="none" w:sz="0" w:space="0" w:color="auto"/>
                                      </w:divBdr>
                                    </w:div>
                                  </w:divsChild>
                                </w:div>
                                <w:div w:id="1531719560">
                                  <w:marLeft w:val="0"/>
                                  <w:marRight w:val="0"/>
                                  <w:marTop w:val="0"/>
                                  <w:marBottom w:val="0"/>
                                  <w:divBdr>
                                    <w:top w:val="none" w:sz="0" w:space="0" w:color="auto"/>
                                    <w:left w:val="none" w:sz="0" w:space="0" w:color="auto"/>
                                    <w:bottom w:val="none" w:sz="0" w:space="0" w:color="auto"/>
                                    <w:right w:val="none" w:sz="0" w:space="0" w:color="auto"/>
                                  </w:divBdr>
                                  <w:divsChild>
                                    <w:div w:id="832187357">
                                      <w:marLeft w:val="0"/>
                                      <w:marRight w:val="0"/>
                                      <w:marTop w:val="0"/>
                                      <w:marBottom w:val="0"/>
                                      <w:divBdr>
                                        <w:top w:val="none" w:sz="0" w:space="0" w:color="auto"/>
                                        <w:left w:val="none" w:sz="0" w:space="0" w:color="auto"/>
                                        <w:bottom w:val="none" w:sz="0" w:space="0" w:color="auto"/>
                                        <w:right w:val="none" w:sz="0" w:space="0" w:color="auto"/>
                                      </w:divBdr>
                                    </w:div>
                                  </w:divsChild>
                                </w:div>
                                <w:div w:id="1642073867">
                                  <w:marLeft w:val="0"/>
                                  <w:marRight w:val="0"/>
                                  <w:marTop w:val="0"/>
                                  <w:marBottom w:val="0"/>
                                  <w:divBdr>
                                    <w:top w:val="none" w:sz="0" w:space="0" w:color="auto"/>
                                    <w:left w:val="none" w:sz="0" w:space="0" w:color="auto"/>
                                    <w:bottom w:val="none" w:sz="0" w:space="0" w:color="auto"/>
                                    <w:right w:val="none" w:sz="0" w:space="0" w:color="auto"/>
                                  </w:divBdr>
                                  <w:divsChild>
                                    <w:div w:id="361979786">
                                      <w:marLeft w:val="0"/>
                                      <w:marRight w:val="0"/>
                                      <w:marTop w:val="0"/>
                                      <w:marBottom w:val="0"/>
                                      <w:divBdr>
                                        <w:top w:val="none" w:sz="0" w:space="0" w:color="auto"/>
                                        <w:left w:val="none" w:sz="0" w:space="0" w:color="auto"/>
                                        <w:bottom w:val="none" w:sz="0" w:space="0" w:color="auto"/>
                                        <w:right w:val="none" w:sz="0" w:space="0" w:color="auto"/>
                                      </w:divBdr>
                                    </w:div>
                                  </w:divsChild>
                                </w:div>
                                <w:div w:id="1883666156">
                                  <w:marLeft w:val="0"/>
                                  <w:marRight w:val="0"/>
                                  <w:marTop w:val="0"/>
                                  <w:marBottom w:val="0"/>
                                  <w:divBdr>
                                    <w:top w:val="none" w:sz="0" w:space="0" w:color="auto"/>
                                    <w:left w:val="none" w:sz="0" w:space="0" w:color="auto"/>
                                    <w:bottom w:val="none" w:sz="0" w:space="0" w:color="auto"/>
                                    <w:right w:val="none" w:sz="0" w:space="0" w:color="auto"/>
                                  </w:divBdr>
                                  <w:divsChild>
                                    <w:div w:id="450706202">
                                      <w:marLeft w:val="0"/>
                                      <w:marRight w:val="0"/>
                                      <w:marTop w:val="0"/>
                                      <w:marBottom w:val="0"/>
                                      <w:divBdr>
                                        <w:top w:val="none" w:sz="0" w:space="0" w:color="auto"/>
                                        <w:left w:val="none" w:sz="0" w:space="0" w:color="auto"/>
                                        <w:bottom w:val="none" w:sz="0" w:space="0" w:color="auto"/>
                                        <w:right w:val="none" w:sz="0" w:space="0" w:color="auto"/>
                                      </w:divBdr>
                                    </w:div>
                                  </w:divsChild>
                                </w:div>
                                <w:div w:id="401565525">
                                  <w:marLeft w:val="0"/>
                                  <w:marRight w:val="0"/>
                                  <w:marTop w:val="0"/>
                                  <w:marBottom w:val="0"/>
                                  <w:divBdr>
                                    <w:top w:val="none" w:sz="0" w:space="0" w:color="auto"/>
                                    <w:left w:val="none" w:sz="0" w:space="0" w:color="auto"/>
                                    <w:bottom w:val="none" w:sz="0" w:space="0" w:color="auto"/>
                                    <w:right w:val="none" w:sz="0" w:space="0" w:color="auto"/>
                                  </w:divBdr>
                                  <w:divsChild>
                                    <w:div w:id="1729719371">
                                      <w:marLeft w:val="0"/>
                                      <w:marRight w:val="0"/>
                                      <w:marTop w:val="0"/>
                                      <w:marBottom w:val="0"/>
                                      <w:divBdr>
                                        <w:top w:val="none" w:sz="0" w:space="0" w:color="auto"/>
                                        <w:left w:val="none" w:sz="0" w:space="0" w:color="auto"/>
                                        <w:bottom w:val="none" w:sz="0" w:space="0" w:color="auto"/>
                                        <w:right w:val="none" w:sz="0" w:space="0" w:color="auto"/>
                                      </w:divBdr>
                                    </w:div>
                                  </w:divsChild>
                                </w:div>
                                <w:div w:id="1972400483">
                                  <w:marLeft w:val="0"/>
                                  <w:marRight w:val="0"/>
                                  <w:marTop w:val="0"/>
                                  <w:marBottom w:val="0"/>
                                  <w:divBdr>
                                    <w:top w:val="none" w:sz="0" w:space="0" w:color="auto"/>
                                    <w:left w:val="none" w:sz="0" w:space="0" w:color="auto"/>
                                    <w:bottom w:val="none" w:sz="0" w:space="0" w:color="auto"/>
                                    <w:right w:val="none" w:sz="0" w:space="0" w:color="auto"/>
                                  </w:divBdr>
                                  <w:divsChild>
                                    <w:div w:id="1365204528">
                                      <w:marLeft w:val="0"/>
                                      <w:marRight w:val="0"/>
                                      <w:marTop w:val="0"/>
                                      <w:marBottom w:val="0"/>
                                      <w:divBdr>
                                        <w:top w:val="none" w:sz="0" w:space="0" w:color="auto"/>
                                        <w:left w:val="none" w:sz="0" w:space="0" w:color="auto"/>
                                        <w:bottom w:val="none" w:sz="0" w:space="0" w:color="auto"/>
                                        <w:right w:val="none" w:sz="0" w:space="0" w:color="auto"/>
                                      </w:divBdr>
                                    </w:div>
                                  </w:divsChild>
                                </w:div>
                                <w:div w:id="364595700">
                                  <w:marLeft w:val="0"/>
                                  <w:marRight w:val="0"/>
                                  <w:marTop w:val="0"/>
                                  <w:marBottom w:val="0"/>
                                  <w:divBdr>
                                    <w:top w:val="none" w:sz="0" w:space="0" w:color="auto"/>
                                    <w:left w:val="none" w:sz="0" w:space="0" w:color="auto"/>
                                    <w:bottom w:val="none" w:sz="0" w:space="0" w:color="auto"/>
                                    <w:right w:val="none" w:sz="0" w:space="0" w:color="auto"/>
                                  </w:divBdr>
                                  <w:divsChild>
                                    <w:div w:id="419763575">
                                      <w:marLeft w:val="0"/>
                                      <w:marRight w:val="0"/>
                                      <w:marTop w:val="0"/>
                                      <w:marBottom w:val="0"/>
                                      <w:divBdr>
                                        <w:top w:val="none" w:sz="0" w:space="0" w:color="auto"/>
                                        <w:left w:val="none" w:sz="0" w:space="0" w:color="auto"/>
                                        <w:bottom w:val="none" w:sz="0" w:space="0" w:color="auto"/>
                                        <w:right w:val="none" w:sz="0" w:space="0" w:color="auto"/>
                                      </w:divBdr>
                                    </w:div>
                                  </w:divsChild>
                                </w:div>
                                <w:div w:id="1877960327">
                                  <w:marLeft w:val="0"/>
                                  <w:marRight w:val="0"/>
                                  <w:marTop w:val="0"/>
                                  <w:marBottom w:val="0"/>
                                  <w:divBdr>
                                    <w:top w:val="none" w:sz="0" w:space="0" w:color="auto"/>
                                    <w:left w:val="none" w:sz="0" w:space="0" w:color="auto"/>
                                    <w:bottom w:val="none" w:sz="0" w:space="0" w:color="auto"/>
                                    <w:right w:val="none" w:sz="0" w:space="0" w:color="auto"/>
                                  </w:divBdr>
                                  <w:divsChild>
                                    <w:div w:id="1119761718">
                                      <w:marLeft w:val="0"/>
                                      <w:marRight w:val="0"/>
                                      <w:marTop w:val="0"/>
                                      <w:marBottom w:val="0"/>
                                      <w:divBdr>
                                        <w:top w:val="none" w:sz="0" w:space="0" w:color="auto"/>
                                        <w:left w:val="none" w:sz="0" w:space="0" w:color="auto"/>
                                        <w:bottom w:val="none" w:sz="0" w:space="0" w:color="auto"/>
                                        <w:right w:val="none" w:sz="0" w:space="0" w:color="auto"/>
                                      </w:divBdr>
                                    </w:div>
                                  </w:divsChild>
                                </w:div>
                                <w:div w:id="1030379551">
                                  <w:marLeft w:val="0"/>
                                  <w:marRight w:val="0"/>
                                  <w:marTop w:val="0"/>
                                  <w:marBottom w:val="0"/>
                                  <w:divBdr>
                                    <w:top w:val="none" w:sz="0" w:space="0" w:color="auto"/>
                                    <w:left w:val="none" w:sz="0" w:space="0" w:color="auto"/>
                                    <w:bottom w:val="none" w:sz="0" w:space="0" w:color="auto"/>
                                    <w:right w:val="none" w:sz="0" w:space="0" w:color="auto"/>
                                  </w:divBdr>
                                  <w:divsChild>
                                    <w:div w:id="2004435297">
                                      <w:marLeft w:val="0"/>
                                      <w:marRight w:val="0"/>
                                      <w:marTop w:val="0"/>
                                      <w:marBottom w:val="0"/>
                                      <w:divBdr>
                                        <w:top w:val="none" w:sz="0" w:space="0" w:color="auto"/>
                                        <w:left w:val="none" w:sz="0" w:space="0" w:color="auto"/>
                                        <w:bottom w:val="none" w:sz="0" w:space="0" w:color="auto"/>
                                        <w:right w:val="none" w:sz="0" w:space="0" w:color="auto"/>
                                      </w:divBdr>
                                    </w:div>
                                  </w:divsChild>
                                </w:div>
                                <w:div w:id="1640304937">
                                  <w:marLeft w:val="0"/>
                                  <w:marRight w:val="0"/>
                                  <w:marTop w:val="0"/>
                                  <w:marBottom w:val="0"/>
                                  <w:divBdr>
                                    <w:top w:val="none" w:sz="0" w:space="0" w:color="auto"/>
                                    <w:left w:val="none" w:sz="0" w:space="0" w:color="auto"/>
                                    <w:bottom w:val="none" w:sz="0" w:space="0" w:color="auto"/>
                                    <w:right w:val="none" w:sz="0" w:space="0" w:color="auto"/>
                                  </w:divBdr>
                                  <w:divsChild>
                                    <w:div w:id="1311785507">
                                      <w:marLeft w:val="0"/>
                                      <w:marRight w:val="0"/>
                                      <w:marTop w:val="0"/>
                                      <w:marBottom w:val="0"/>
                                      <w:divBdr>
                                        <w:top w:val="none" w:sz="0" w:space="0" w:color="auto"/>
                                        <w:left w:val="none" w:sz="0" w:space="0" w:color="auto"/>
                                        <w:bottom w:val="none" w:sz="0" w:space="0" w:color="auto"/>
                                        <w:right w:val="none" w:sz="0" w:space="0" w:color="auto"/>
                                      </w:divBdr>
                                    </w:div>
                                  </w:divsChild>
                                </w:div>
                                <w:div w:id="2120949035">
                                  <w:marLeft w:val="0"/>
                                  <w:marRight w:val="0"/>
                                  <w:marTop w:val="0"/>
                                  <w:marBottom w:val="0"/>
                                  <w:divBdr>
                                    <w:top w:val="none" w:sz="0" w:space="0" w:color="auto"/>
                                    <w:left w:val="none" w:sz="0" w:space="0" w:color="auto"/>
                                    <w:bottom w:val="none" w:sz="0" w:space="0" w:color="auto"/>
                                    <w:right w:val="none" w:sz="0" w:space="0" w:color="auto"/>
                                  </w:divBdr>
                                  <w:divsChild>
                                    <w:div w:id="1892569701">
                                      <w:marLeft w:val="0"/>
                                      <w:marRight w:val="0"/>
                                      <w:marTop w:val="0"/>
                                      <w:marBottom w:val="0"/>
                                      <w:divBdr>
                                        <w:top w:val="none" w:sz="0" w:space="0" w:color="auto"/>
                                        <w:left w:val="none" w:sz="0" w:space="0" w:color="auto"/>
                                        <w:bottom w:val="none" w:sz="0" w:space="0" w:color="auto"/>
                                        <w:right w:val="none" w:sz="0" w:space="0" w:color="auto"/>
                                      </w:divBdr>
                                    </w:div>
                                  </w:divsChild>
                                </w:div>
                                <w:div w:id="765686575">
                                  <w:marLeft w:val="0"/>
                                  <w:marRight w:val="0"/>
                                  <w:marTop w:val="0"/>
                                  <w:marBottom w:val="0"/>
                                  <w:divBdr>
                                    <w:top w:val="none" w:sz="0" w:space="0" w:color="auto"/>
                                    <w:left w:val="none" w:sz="0" w:space="0" w:color="auto"/>
                                    <w:bottom w:val="none" w:sz="0" w:space="0" w:color="auto"/>
                                    <w:right w:val="none" w:sz="0" w:space="0" w:color="auto"/>
                                  </w:divBdr>
                                  <w:divsChild>
                                    <w:div w:id="2033603885">
                                      <w:marLeft w:val="0"/>
                                      <w:marRight w:val="0"/>
                                      <w:marTop w:val="0"/>
                                      <w:marBottom w:val="0"/>
                                      <w:divBdr>
                                        <w:top w:val="none" w:sz="0" w:space="0" w:color="auto"/>
                                        <w:left w:val="none" w:sz="0" w:space="0" w:color="auto"/>
                                        <w:bottom w:val="none" w:sz="0" w:space="0" w:color="auto"/>
                                        <w:right w:val="none" w:sz="0" w:space="0" w:color="auto"/>
                                      </w:divBdr>
                                    </w:div>
                                  </w:divsChild>
                                </w:div>
                                <w:div w:id="418990061">
                                  <w:marLeft w:val="0"/>
                                  <w:marRight w:val="0"/>
                                  <w:marTop w:val="0"/>
                                  <w:marBottom w:val="0"/>
                                  <w:divBdr>
                                    <w:top w:val="none" w:sz="0" w:space="0" w:color="auto"/>
                                    <w:left w:val="none" w:sz="0" w:space="0" w:color="auto"/>
                                    <w:bottom w:val="none" w:sz="0" w:space="0" w:color="auto"/>
                                    <w:right w:val="none" w:sz="0" w:space="0" w:color="auto"/>
                                  </w:divBdr>
                                  <w:divsChild>
                                    <w:div w:id="90905459">
                                      <w:marLeft w:val="0"/>
                                      <w:marRight w:val="0"/>
                                      <w:marTop w:val="0"/>
                                      <w:marBottom w:val="0"/>
                                      <w:divBdr>
                                        <w:top w:val="none" w:sz="0" w:space="0" w:color="auto"/>
                                        <w:left w:val="none" w:sz="0" w:space="0" w:color="auto"/>
                                        <w:bottom w:val="none" w:sz="0" w:space="0" w:color="auto"/>
                                        <w:right w:val="none" w:sz="0" w:space="0" w:color="auto"/>
                                      </w:divBdr>
                                    </w:div>
                                  </w:divsChild>
                                </w:div>
                                <w:div w:id="576093597">
                                  <w:marLeft w:val="0"/>
                                  <w:marRight w:val="0"/>
                                  <w:marTop w:val="0"/>
                                  <w:marBottom w:val="0"/>
                                  <w:divBdr>
                                    <w:top w:val="none" w:sz="0" w:space="0" w:color="auto"/>
                                    <w:left w:val="none" w:sz="0" w:space="0" w:color="auto"/>
                                    <w:bottom w:val="none" w:sz="0" w:space="0" w:color="auto"/>
                                    <w:right w:val="none" w:sz="0" w:space="0" w:color="auto"/>
                                  </w:divBdr>
                                  <w:divsChild>
                                    <w:div w:id="1845196559">
                                      <w:marLeft w:val="0"/>
                                      <w:marRight w:val="0"/>
                                      <w:marTop w:val="0"/>
                                      <w:marBottom w:val="0"/>
                                      <w:divBdr>
                                        <w:top w:val="none" w:sz="0" w:space="0" w:color="auto"/>
                                        <w:left w:val="none" w:sz="0" w:space="0" w:color="auto"/>
                                        <w:bottom w:val="none" w:sz="0" w:space="0" w:color="auto"/>
                                        <w:right w:val="none" w:sz="0" w:space="0" w:color="auto"/>
                                      </w:divBdr>
                                    </w:div>
                                  </w:divsChild>
                                </w:div>
                                <w:div w:id="1982340299">
                                  <w:marLeft w:val="0"/>
                                  <w:marRight w:val="0"/>
                                  <w:marTop w:val="0"/>
                                  <w:marBottom w:val="0"/>
                                  <w:divBdr>
                                    <w:top w:val="none" w:sz="0" w:space="0" w:color="auto"/>
                                    <w:left w:val="none" w:sz="0" w:space="0" w:color="auto"/>
                                    <w:bottom w:val="none" w:sz="0" w:space="0" w:color="auto"/>
                                    <w:right w:val="none" w:sz="0" w:space="0" w:color="auto"/>
                                  </w:divBdr>
                                  <w:divsChild>
                                    <w:div w:id="548542195">
                                      <w:marLeft w:val="0"/>
                                      <w:marRight w:val="0"/>
                                      <w:marTop w:val="0"/>
                                      <w:marBottom w:val="0"/>
                                      <w:divBdr>
                                        <w:top w:val="none" w:sz="0" w:space="0" w:color="auto"/>
                                        <w:left w:val="none" w:sz="0" w:space="0" w:color="auto"/>
                                        <w:bottom w:val="none" w:sz="0" w:space="0" w:color="auto"/>
                                        <w:right w:val="none" w:sz="0" w:space="0" w:color="auto"/>
                                      </w:divBdr>
                                    </w:div>
                                  </w:divsChild>
                                </w:div>
                                <w:div w:id="1403209893">
                                  <w:marLeft w:val="0"/>
                                  <w:marRight w:val="0"/>
                                  <w:marTop w:val="0"/>
                                  <w:marBottom w:val="0"/>
                                  <w:divBdr>
                                    <w:top w:val="none" w:sz="0" w:space="0" w:color="auto"/>
                                    <w:left w:val="none" w:sz="0" w:space="0" w:color="auto"/>
                                    <w:bottom w:val="none" w:sz="0" w:space="0" w:color="auto"/>
                                    <w:right w:val="none" w:sz="0" w:space="0" w:color="auto"/>
                                  </w:divBdr>
                                  <w:divsChild>
                                    <w:div w:id="929388642">
                                      <w:marLeft w:val="0"/>
                                      <w:marRight w:val="0"/>
                                      <w:marTop w:val="0"/>
                                      <w:marBottom w:val="0"/>
                                      <w:divBdr>
                                        <w:top w:val="none" w:sz="0" w:space="0" w:color="auto"/>
                                        <w:left w:val="none" w:sz="0" w:space="0" w:color="auto"/>
                                        <w:bottom w:val="none" w:sz="0" w:space="0" w:color="auto"/>
                                        <w:right w:val="none" w:sz="0" w:space="0" w:color="auto"/>
                                      </w:divBdr>
                                    </w:div>
                                  </w:divsChild>
                                </w:div>
                                <w:div w:id="1425296673">
                                  <w:marLeft w:val="0"/>
                                  <w:marRight w:val="0"/>
                                  <w:marTop w:val="0"/>
                                  <w:marBottom w:val="0"/>
                                  <w:divBdr>
                                    <w:top w:val="none" w:sz="0" w:space="0" w:color="auto"/>
                                    <w:left w:val="none" w:sz="0" w:space="0" w:color="auto"/>
                                    <w:bottom w:val="none" w:sz="0" w:space="0" w:color="auto"/>
                                    <w:right w:val="none" w:sz="0" w:space="0" w:color="auto"/>
                                  </w:divBdr>
                                  <w:divsChild>
                                    <w:div w:id="170530273">
                                      <w:marLeft w:val="0"/>
                                      <w:marRight w:val="0"/>
                                      <w:marTop w:val="0"/>
                                      <w:marBottom w:val="0"/>
                                      <w:divBdr>
                                        <w:top w:val="none" w:sz="0" w:space="0" w:color="auto"/>
                                        <w:left w:val="none" w:sz="0" w:space="0" w:color="auto"/>
                                        <w:bottom w:val="none" w:sz="0" w:space="0" w:color="auto"/>
                                        <w:right w:val="none" w:sz="0" w:space="0" w:color="auto"/>
                                      </w:divBdr>
                                    </w:div>
                                  </w:divsChild>
                                </w:div>
                                <w:div w:id="1201472215">
                                  <w:marLeft w:val="0"/>
                                  <w:marRight w:val="0"/>
                                  <w:marTop w:val="0"/>
                                  <w:marBottom w:val="0"/>
                                  <w:divBdr>
                                    <w:top w:val="none" w:sz="0" w:space="0" w:color="auto"/>
                                    <w:left w:val="none" w:sz="0" w:space="0" w:color="auto"/>
                                    <w:bottom w:val="none" w:sz="0" w:space="0" w:color="auto"/>
                                    <w:right w:val="none" w:sz="0" w:space="0" w:color="auto"/>
                                  </w:divBdr>
                                  <w:divsChild>
                                    <w:div w:id="291445920">
                                      <w:marLeft w:val="0"/>
                                      <w:marRight w:val="0"/>
                                      <w:marTop w:val="0"/>
                                      <w:marBottom w:val="0"/>
                                      <w:divBdr>
                                        <w:top w:val="none" w:sz="0" w:space="0" w:color="auto"/>
                                        <w:left w:val="none" w:sz="0" w:space="0" w:color="auto"/>
                                        <w:bottom w:val="none" w:sz="0" w:space="0" w:color="auto"/>
                                        <w:right w:val="none" w:sz="0" w:space="0" w:color="auto"/>
                                      </w:divBdr>
                                    </w:div>
                                  </w:divsChild>
                                </w:div>
                                <w:div w:id="2064209220">
                                  <w:marLeft w:val="0"/>
                                  <w:marRight w:val="0"/>
                                  <w:marTop w:val="0"/>
                                  <w:marBottom w:val="0"/>
                                  <w:divBdr>
                                    <w:top w:val="none" w:sz="0" w:space="0" w:color="auto"/>
                                    <w:left w:val="none" w:sz="0" w:space="0" w:color="auto"/>
                                    <w:bottom w:val="none" w:sz="0" w:space="0" w:color="auto"/>
                                    <w:right w:val="none" w:sz="0" w:space="0" w:color="auto"/>
                                  </w:divBdr>
                                  <w:divsChild>
                                    <w:div w:id="23749162">
                                      <w:marLeft w:val="0"/>
                                      <w:marRight w:val="0"/>
                                      <w:marTop w:val="0"/>
                                      <w:marBottom w:val="0"/>
                                      <w:divBdr>
                                        <w:top w:val="none" w:sz="0" w:space="0" w:color="auto"/>
                                        <w:left w:val="none" w:sz="0" w:space="0" w:color="auto"/>
                                        <w:bottom w:val="none" w:sz="0" w:space="0" w:color="auto"/>
                                        <w:right w:val="none" w:sz="0" w:space="0" w:color="auto"/>
                                      </w:divBdr>
                                    </w:div>
                                  </w:divsChild>
                                </w:div>
                                <w:div w:id="1714115152">
                                  <w:marLeft w:val="0"/>
                                  <w:marRight w:val="0"/>
                                  <w:marTop w:val="0"/>
                                  <w:marBottom w:val="0"/>
                                  <w:divBdr>
                                    <w:top w:val="none" w:sz="0" w:space="0" w:color="auto"/>
                                    <w:left w:val="none" w:sz="0" w:space="0" w:color="auto"/>
                                    <w:bottom w:val="none" w:sz="0" w:space="0" w:color="auto"/>
                                    <w:right w:val="none" w:sz="0" w:space="0" w:color="auto"/>
                                  </w:divBdr>
                                  <w:divsChild>
                                    <w:div w:id="660697592">
                                      <w:marLeft w:val="0"/>
                                      <w:marRight w:val="0"/>
                                      <w:marTop w:val="0"/>
                                      <w:marBottom w:val="0"/>
                                      <w:divBdr>
                                        <w:top w:val="none" w:sz="0" w:space="0" w:color="auto"/>
                                        <w:left w:val="none" w:sz="0" w:space="0" w:color="auto"/>
                                        <w:bottom w:val="none" w:sz="0" w:space="0" w:color="auto"/>
                                        <w:right w:val="none" w:sz="0" w:space="0" w:color="auto"/>
                                      </w:divBdr>
                                    </w:div>
                                  </w:divsChild>
                                </w:div>
                                <w:div w:id="847406679">
                                  <w:marLeft w:val="0"/>
                                  <w:marRight w:val="0"/>
                                  <w:marTop w:val="0"/>
                                  <w:marBottom w:val="0"/>
                                  <w:divBdr>
                                    <w:top w:val="none" w:sz="0" w:space="0" w:color="auto"/>
                                    <w:left w:val="none" w:sz="0" w:space="0" w:color="auto"/>
                                    <w:bottom w:val="none" w:sz="0" w:space="0" w:color="auto"/>
                                    <w:right w:val="none" w:sz="0" w:space="0" w:color="auto"/>
                                  </w:divBdr>
                                  <w:divsChild>
                                    <w:div w:id="1586724831">
                                      <w:marLeft w:val="0"/>
                                      <w:marRight w:val="0"/>
                                      <w:marTop w:val="0"/>
                                      <w:marBottom w:val="0"/>
                                      <w:divBdr>
                                        <w:top w:val="none" w:sz="0" w:space="0" w:color="auto"/>
                                        <w:left w:val="none" w:sz="0" w:space="0" w:color="auto"/>
                                        <w:bottom w:val="none" w:sz="0" w:space="0" w:color="auto"/>
                                        <w:right w:val="none" w:sz="0" w:space="0" w:color="auto"/>
                                      </w:divBdr>
                                    </w:div>
                                  </w:divsChild>
                                </w:div>
                                <w:div w:id="1216166204">
                                  <w:marLeft w:val="0"/>
                                  <w:marRight w:val="0"/>
                                  <w:marTop w:val="0"/>
                                  <w:marBottom w:val="0"/>
                                  <w:divBdr>
                                    <w:top w:val="none" w:sz="0" w:space="0" w:color="auto"/>
                                    <w:left w:val="none" w:sz="0" w:space="0" w:color="auto"/>
                                    <w:bottom w:val="none" w:sz="0" w:space="0" w:color="auto"/>
                                    <w:right w:val="none" w:sz="0" w:space="0" w:color="auto"/>
                                  </w:divBdr>
                                </w:div>
                                <w:div w:id="1309746340">
                                  <w:marLeft w:val="0"/>
                                  <w:marRight w:val="0"/>
                                  <w:marTop w:val="0"/>
                                  <w:marBottom w:val="0"/>
                                  <w:divBdr>
                                    <w:top w:val="none" w:sz="0" w:space="0" w:color="auto"/>
                                    <w:left w:val="none" w:sz="0" w:space="0" w:color="auto"/>
                                    <w:bottom w:val="none" w:sz="0" w:space="0" w:color="auto"/>
                                    <w:right w:val="none" w:sz="0" w:space="0" w:color="auto"/>
                                  </w:divBdr>
                                </w:div>
                                <w:div w:id="833953308">
                                  <w:marLeft w:val="0"/>
                                  <w:marRight w:val="0"/>
                                  <w:marTop w:val="0"/>
                                  <w:marBottom w:val="0"/>
                                  <w:divBdr>
                                    <w:top w:val="none" w:sz="0" w:space="0" w:color="auto"/>
                                    <w:left w:val="none" w:sz="0" w:space="0" w:color="auto"/>
                                    <w:bottom w:val="none" w:sz="0" w:space="0" w:color="auto"/>
                                    <w:right w:val="none" w:sz="0" w:space="0" w:color="auto"/>
                                  </w:divBdr>
                                </w:div>
                                <w:div w:id="695930887">
                                  <w:marLeft w:val="0"/>
                                  <w:marRight w:val="0"/>
                                  <w:marTop w:val="0"/>
                                  <w:marBottom w:val="0"/>
                                  <w:divBdr>
                                    <w:top w:val="none" w:sz="0" w:space="0" w:color="auto"/>
                                    <w:left w:val="none" w:sz="0" w:space="0" w:color="auto"/>
                                    <w:bottom w:val="none" w:sz="0" w:space="0" w:color="auto"/>
                                    <w:right w:val="none" w:sz="0" w:space="0" w:color="auto"/>
                                  </w:divBdr>
                                </w:div>
                                <w:div w:id="1763336993">
                                  <w:marLeft w:val="0"/>
                                  <w:marRight w:val="0"/>
                                  <w:marTop w:val="0"/>
                                  <w:marBottom w:val="0"/>
                                  <w:divBdr>
                                    <w:top w:val="none" w:sz="0" w:space="0" w:color="auto"/>
                                    <w:left w:val="none" w:sz="0" w:space="0" w:color="auto"/>
                                    <w:bottom w:val="none" w:sz="0" w:space="0" w:color="auto"/>
                                    <w:right w:val="none" w:sz="0" w:space="0" w:color="auto"/>
                                  </w:divBdr>
                                </w:div>
                                <w:div w:id="8264268">
                                  <w:marLeft w:val="0"/>
                                  <w:marRight w:val="0"/>
                                  <w:marTop w:val="0"/>
                                  <w:marBottom w:val="0"/>
                                  <w:divBdr>
                                    <w:top w:val="none" w:sz="0" w:space="0" w:color="auto"/>
                                    <w:left w:val="none" w:sz="0" w:space="0" w:color="auto"/>
                                    <w:bottom w:val="none" w:sz="0" w:space="0" w:color="auto"/>
                                    <w:right w:val="none" w:sz="0" w:space="0" w:color="auto"/>
                                  </w:divBdr>
                                </w:div>
                                <w:div w:id="1803577896">
                                  <w:marLeft w:val="0"/>
                                  <w:marRight w:val="0"/>
                                  <w:marTop w:val="0"/>
                                  <w:marBottom w:val="0"/>
                                  <w:divBdr>
                                    <w:top w:val="none" w:sz="0" w:space="0" w:color="auto"/>
                                    <w:left w:val="none" w:sz="0" w:space="0" w:color="auto"/>
                                    <w:bottom w:val="none" w:sz="0" w:space="0" w:color="auto"/>
                                    <w:right w:val="none" w:sz="0" w:space="0" w:color="auto"/>
                                  </w:divBdr>
                                </w:div>
                                <w:div w:id="379743151">
                                  <w:marLeft w:val="0"/>
                                  <w:marRight w:val="0"/>
                                  <w:marTop w:val="0"/>
                                  <w:marBottom w:val="0"/>
                                  <w:divBdr>
                                    <w:top w:val="none" w:sz="0" w:space="0" w:color="auto"/>
                                    <w:left w:val="none" w:sz="0" w:space="0" w:color="auto"/>
                                    <w:bottom w:val="none" w:sz="0" w:space="0" w:color="auto"/>
                                    <w:right w:val="none" w:sz="0" w:space="0" w:color="auto"/>
                                  </w:divBdr>
                                </w:div>
                                <w:div w:id="974793038">
                                  <w:marLeft w:val="0"/>
                                  <w:marRight w:val="0"/>
                                  <w:marTop w:val="0"/>
                                  <w:marBottom w:val="0"/>
                                  <w:divBdr>
                                    <w:top w:val="none" w:sz="0" w:space="0" w:color="auto"/>
                                    <w:left w:val="none" w:sz="0" w:space="0" w:color="auto"/>
                                    <w:bottom w:val="none" w:sz="0" w:space="0" w:color="auto"/>
                                    <w:right w:val="none" w:sz="0" w:space="0" w:color="auto"/>
                                  </w:divBdr>
                                </w:div>
                                <w:div w:id="738870669">
                                  <w:marLeft w:val="0"/>
                                  <w:marRight w:val="0"/>
                                  <w:marTop w:val="0"/>
                                  <w:marBottom w:val="0"/>
                                  <w:divBdr>
                                    <w:top w:val="none" w:sz="0" w:space="0" w:color="auto"/>
                                    <w:left w:val="none" w:sz="0" w:space="0" w:color="auto"/>
                                    <w:bottom w:val="none" w:sz="0" w:space="0" w:color="auto"/>
                                    <w:right w:val="none" w:sz="0" w:space="0" w:color="auto"/>
                                  </w:divBdr>
                                </w:div>
                                <w:div w:id="204606396">
                                  <w:marLeft w:val="0"/>
                                  <w:marRight w:val="0"/>
                                  <w:marTop w:val="0"/>
                                  <w:marBottom w:val="0"/>
                                  <w:divBdr>
                                    <w:top w:val="none" w:sz="0" w:space="0" w:color="auto"/>
                                    <w:left w:val="none" w:sz="0" w:space="0" w:color="auto"/>
                                    <w:bottom w:val="none" w:sz="0" w:space="0" w:color="auto"/>
                                    <w:right w:val="none" w:sz="0" w:space="0" w:color="auto"/>
                                  </w:divBdr>
                                  <w:divsChild>
                                    <w:div w:id="1078941275">
                                      <w:marLeft w:val="0"/>
                                      <w:marRight w:val="0"/>
                                      <w:marTop w:val="0"/>
                                      <w:marBottom w:val="0"/>
                                      <w:divBdr>
                                        <w:top w:val="none" w:sz="0" w:space="0" w:color="auto"/>
                                        <w:left w:val="none" w:sz="0" w:space="0" w:color="auto"/>
                                        <w:bottom w:val="none" w:sz="0" w:space="0" w:color="auto"/>
                                        <w:right w:val="none" w:sz="0" w:space="0" w:color="auto"/>
                                      </w:divBdr>
                                    </w:div>
                                  </w:divsChild>
                                </w:div>
                                <w:div w:id="60444409">
                                  <w:marLeft w:val="0"/>
                                  <w:marRight w:val="0"/>
                                  <w:marTop w:val="0"/>
                                  <w:marBottom w:val="0"/>
                                  <w:divBdr>
                                    <w:top w:val="none" w:sz="0" w:space="0" w:color="auto"/>
                                    <w:left w:val="none" w:sz="0" w:space="0" w:color="auto"/>
                                    <w:bottom w:val="none" w:sz="0" w:space="0" w:color="auto"/>
                                    <w:right w:val="none" w:sz="0" w:space="0" w:color="auto"/>
                                  </w:divBdr>
                                  <w:divsChild>
                                    <w:div w:id="907377342">
                                      <w:marLeft w:val="0"/>
                                      <w:marRight w:val="0"/>
                                      <w:marTop w:val="0"/>
                                      <w:marBottom w:val="0"/>
                                      <w:divBdr>
                                        <w:top w:val="none" w:sz="0" w:space="0" w:color="auto"/>
                                        <w:left w:val="none" w:sz="0" w:space="0" w:color="auto"/>
                                        <w:bottom w:val="none" w:sz="0" w:space="0" w:color="auto"/>
                                        <w:right w:val="none" w:sz="0" w:space="0" w:color="auto"/>
                                      </w:divBdr>
                                    </w:div>
                                  </w:divsChild>
                                </w:div>
                                <w:div w:id="226380225">
                                  <w:marLeft w:val="0"/>
                                  <w:marRight w:val="0"/>
                                  <w:marTop w:val="0"/>
                                  <w:marBottom w:val="0"/>
                                  <w:divBdr>
                                    <w:top w:val="none" w:sz="0" w:space="0" w:color="auto"/>
                                    <w:left w:val="none" w:sz="0" w:space="0" w:color="auto"/>
                                    <w:bottom w:val="none" w:sz="0" w:space="0" w:color="auto"/>
                                    <w:right w:val="none" w:sz="0" w:space="0" w:color="auto"/>
                                  </w:divBdr>
                                  <w:divsChild>
                                    <w:div w:id="1443918509">
                                      <w:marLeft w:val="0"/>
                                      <w:marRight w:val="0"/>
                                      <w:marTop w:val="0"/>
                                      <w:marBottom w:val="0"/>
                                      <w:divBdr>
                                        <w:top w:val="none" w:sz="0" w:space="0" w:color="auto"/>
                                        <w:left w:val="none" w:sz="0" w:space="0" w:color="auto"/>
                                        <w:bottom w:val="none" w:sz="0" w:space="0" w:color="auto"/>
                                        <w:right w:val="none" w:sz="0" w:space="0" w:color="auto"/>
                                      </w:divBdr>
                                    </w:div>
                                  </w:divsChild>
                                </w:div>
                                <w:div w:id="1129325943">
                                  <w:marLeft w:val="0"/>
                                  <w:marRight w:val="0"/>
                                  <w:marTop w:val="0"/>
                                  <w:marBottom w:val="0"/>
                                  <w:divBdr>
                                    <w:top w:val="none" w:sz="0" w:space="0" w:color="auto"/>
                                    <w:left w:val="none" w:sz="0" w:space="0" w:color="auto"/>
                                    <w:bottom w:val="none" w:sz="0" w:space="0" w:color="auto"/>
                                    <w:right w:val="none" w:sz="0" w:space="0" w:color="auto"/>
                                  </w:divBdr>
                                  <w:divsChild>
                                    <w:div w:id="2132897828">
                                      <w:marLeft w:val="0"/>
                                      <w:marRight w:val="0"/>
                                      <w:marTop w:val="0"/>
                                      <w:marBottom w:val="0"/>
                                      <w:divBdr>
                                        <w:top w:val="none" w:sz="0" w:space="0" w:color="auto"/>
                                        <w:left w:val="none" w:sz="0" w:space="0" w:color="auto"/>
                                        <w:bottom w:val="none" w:sz="0" w:space="0" w:color="auto"/>
                                        <w:right w:val="none" w:sz="0" w:space="0" w:color="auto"/>
                                      </w:divBdr>
                                    </w:div>
                                  </w:divsChild>
                                </w:div>
                                <w:div w:id="291517680">
                                  <w:marLeft w:val="0"/>
                                  <w:marRight w:val="0"/>
                                  <w:marTop w:val="0"/>
                                  <w:marBottom w:val="0"/>
                                  <w:divBdr>
                                    <w:top w:val="none" w:sz="0" w:space="0" w:color="auto"/>
                                    <w:left w:val="none" w:sz="0" w:space="0" w:color="auto"/>
                                    <w:bottom w:val="none" w:sz="0" w:space="0" w:color="auto"/>
                                    <w:right w:val="none" w:sz="0" w:space="0" w:color="auto"/>
                                  </w:divBdr>
                                  <w:divsChild>
                                    <w:div w:id="1345593697">
                                      <w:marLeft w:val="0"/>
                                      <w:marRight w:val="0"/>
                                      <w:marTop w:val="0"/>
                                      <w:marBottom w:val="0"/>
                                      <w:divBdr>
                                        <w:top w:val="none" w:sz="0" w:space="0" w:color="auto"/>
                                        <w:left w:val="none" w:sz="0" w:space="0" w:color="auto"/>
                                        <w:bottom w:val="none" w:sz="0" w:space="0" w:color="auto"/>
                                        <w:right w:val="none" w:sz="0" w:space="0" w:color="auto"/>
                                      </w:divBdr>
                                    </w:div>
                                  </w:divsChild>
                                </w:div>
                                <w:div w:id="2009432058">
                                  <w:marLeft w:val="0"/>
                                  <w:marRight w:val="0"/>
                                  <w:marTop w:val="0"/>
                                  <w:marBottom w:val="0"/>
                                  <w:divBdr>
                                    <w:top w:val="none" w:sz="0" w:space="0" w:color="auto"/>
                                    <w:left w:val="none" w:sz="0" w:space="0" w:color="auto"/>
                                    <w:bottom w:val="none" w:sz="0" w:space="0" w:color="auto"/>
                                    <w:right w:val="none" w:sz="0" w:space="0" w:color="auto"/>
                                  </w:divBdr>
                                  <w:divsChild>
                                    <w:div w:id="1656956910">
                                      <w:marLeft w:val="0"/>
                                      <w:marRight w:val="0"/>
                                      <w:marTop w:val="0"/>
                                      <w:marBottom w:val="0"/>
                                      <w:divBdr>
                                        <w:top w:val="none" w:sz="0" w:space="0" w:color="auto"/>
                                        <w:left w:val="none" w:sz="0" w:space="0" w:color="auto"/>
                                        <w:bottom w:val="none" w:sz="0" w:space="0" w:color="auto"/>
                                        <w:right w:val="none" w:sz="0" w:space="0" w:color="auto"/>
                                      </w:divBdr>
                                    </w:div>
                                  </w:divsChild>
                                </w:div>
                                <w:div w:id="1317612422">
                                  <w:marLeft w:val="0"/>
                                  <w:marRight w:val="0"/>
                                  <w:marTop w:val="0"/>
                                  <w:marBottom w:val="0"/>
                                  <w:divBdr>
                                    <w:top w:val="none" w:sz="0" w:space="0" w:color="auto"/>
                                    <w:left w:val="none" w:sz="0" w:space="0" w:color="auto"/>
                                    <w:bottom w:val="none" w:sz="0" w:space="0" w:color="auto"/>
                                    <w:right w:val="none" w:sz="0" w:space="0" w:color="auto"/>
                                  </w:divBdr>
                                  <w:divsChild>
                                    <w:div w:id="1017464165">
                                      <w:marLeft w:val="0"/>
                                      <w:marRight w:val="0"/>
                                      <w:marTop w:val="0"/>
                                      <w:marBottom w:val="0"/>
                                      <w:divBdr>
                                        <w:top w:val="none" w:sz="0" w:space="0" w:color="auto"/>
                                        <w:left w:val="none" w:sz="0" w:space="0" w:color="auto"/>
                                        <w:bottom w:val="none" w:sz="0" w:space="0" w:color="auto"/>
                                        <w:right w:val="none" w:sz="0" w:space="0" w:color="auto"/>
                                      </w:divBdr>
                                    </w:div>
                                  </w:divsChild>
                                </w:div>
                                <w:div w:id="996616084">
                                  <w:marLeft w:val="0"/>
                                  <w:marRight w:val="0"/>
                                  <w:marTop w:val="0"/>
                                  <w:marBottom w:val="0"/>
                                  <w:divBdr>
                                    <w:top w:val="none" w:sz="0" w:space="0" w:color="auto"/>
                                    <w:left w:val="none" w:sz="0" w:space="0" w:color="auto"/>
                                    <w:bottom w:val="none" w:sz="0" w:space="0" w:color="auto"/>
                                    <w:right w:val="none" w:sz="0" w:space="0" w:color="auto"/>
                                  </w:divBdr>
                                  <w:divsChild>
                                    <w:div w:id="1117793151">
                                      <w:marLeft w:val="0"/>
                                      <w:marRight w:val="0"/>
                                      <w:marTop w:val="0"/>
                                      <w:marBottom w:val="0"/>
                                      <w:divBdr>
                                        <w:top w:val="none" w:sz="0" w:space="0" w:color="auto"/>
                                        <w:left w:val="none" w:sz="0" w:space="0" w:color="auto"/>
                                        <w:bottom w:val="none" w:sz="0" w:space="0" w:color="auto"/>
                                        <w:right w:val="none" w:sz="0" w:space="0" w:color="auto"/>
                                      </w:divBdr>
                                    </w:div>
                                  </w:divsChild>
                                </w:div>
                                <w:div w:id="820345551">
                                  <w:marLeft w:val="0"/>
                                  <w:marRight w:val="0"/>
                                  <w:marTop w:val="0"/>
                                  <w:marBottom w:val="0"/>
                                  <w:divBdr>
                                    <w:top w:val="none" w:sz="0" w:space="0" w:color="auto"/>
                                    <w:left w:val="none" w:sz="0" w:space="0" w:color="auto"/>
                                    <w:bottom w:val="none" w:sz="0" w:space="0" w:color="auto"/>
                                    <w:right w:val="none" w:sz="0" w:space="0" w:color="auto"/>
                                  </w:divBdr>
                                  <w:divsChild>
                                    <w:div w:id="1921910522">
                                      <w:marLeft w:val="0"/>
                                      <w:marRight w:val="0"/>
                                      <w:marTop w:val="0"/>
                                      <w:marBottom w:val="0"/>
                                      <w:divBdr>
                                        <w:top w:val="none" w:sz="0" w:space="0" w:color="auto"/>
                                        <w:left w:val="none" w:sz="0" w:space="0" w:color="auto"/>
                                        <w:bottom w:val="none" w:sz="0" w:space="0" w:color="auto"/>
                                        <w:right w:val="none" w:sz="0" w:space="0" w:color="auto"/>
                                      </w:divBdr>
                                    </w:div>
                                  </w:divsChild>
                                </w:div>
                                <w:div w:id="461536027">
                                  <w:marLeft w:val="0"/>
                                  <w:marRight w:val="0"/>
                                  <w:marTop w:val="0"/>
                                  <w:marBottom w:val="0"/>
                                  <w:divBdr>
                                    <w:top w:val="none" w:sz="0" w:space="0" w:color="auto"/>
                                    <w:left w:val="none" w:sz="0" w:space="0" w:color="auto"/>
                                    <w:bottom w:val="none" w:sz="0" w:space="0" w:color="auto"/>
                                    <w:right w:val="none" w:sz="0" w:space="0" w:color="auto"/>
                                  </w:divBdr>
                                  <w:divsChild>
                                    <w:div w:id="61293543">
                                      <w:marLeft w:val="0"/>
                                      <w:marRight w:val="0"/>
                                      <w:marTop w:val="0"/>
                                      <w:marBottom w:val="0"/>
                                      <w:divBdr>
                                        <w:top w:val="none" w:sz="0" w:space="0" w:color="auto"/>
                                        <w:left w:val="none" w:sz="0" w:space="0" w:color="auto"/>
                                        <w:bottom w:val="none" w:sz="0" w:space="0" w:color="auto"/>
                                        <w:right w:val="none" w:sz="0" w:space="0" w:color="auto"/>
                                      </w:divBdr>
                                    </w:div>
                                  </w:divsChild>
                                </w:div>
                                <w:div w:id="834953714">
                                  <w:marLeft w:val="0"/>
                                  <w:marRight w:val="0"/>
                                  <w:marTop w:val="0"/>
                                  <w:marBottom w:val="0"/>
                                  <w:divBdr>
                                    <w:top w:val="none" w:sz="0" w:space="0" w:color="auto"/>
                                    <w:left w:val="none" w:sz="0" w:space="0" w:color="auto"/>
                                    <w:bottom w:val="none" w:sz="0" w:space="0" w:color="auto"/>
                                    <w:right w:val="none" w:sz="0" w:space="0" w:color="auto"/>
                                  </w:divBdr>
                                  <w:divsChild>
                                    <w:div w:id="1868789733">
                                      <w:marLeft w:val="0"/>
                                      <w:marRight w:val="0"/>
                                      <w:marTop w:val="0"/>
                                      <w:marBottom w:val="0"/>
                                      <w:divBdr>
                                        <w:top w:val="none" w:sz="0" w:space="0" w:color="auto"/>
                                        <w:left w:val="none" w:sz="0" w:space="0" w:color="auto"/>
                                        <w:bottom w:val="none" w:sz="0" w:space="0" w:color="auto"/>
                                        <w:right w:val="none" w:sz="0" w:space="0" w:color="auto"/>
                                      </w:divBdr>
                                    </w:div>
                                  </w:divsChild>
                                </w:div>
                                <w:div w:id="142889993">
                                  <w:marLeft w:val="0"/>
                                  <w:marRight w:val="0"/>
                                  <w:marTop w:val="0"/>
                                  <w:marBottom w:val="0"/>
                                  <w:divBdr>
                                    <w:top w:val="none" w:sz="0" w:space="0" w:color="auto"/>
                                    <w:left w:val="none" w:sz="0" w:space="0" w:color="auto"/>
                                    <w:bottom w:val="none" w:sz="0" w:space="0" w:color="auto"/>
                                    <w:right w:val="none" w:sz="0" w:space="0" w:color="auto"/>
                                  </w:divBdr>
                                  <w:divsChild>
                                    <w:div w:id="842941615">
                                      <w:marLeft w:val="0"/>
                                      <w:marRight w:val="0"/>
                                      <w:marTop w:val="0"/>
                                      <w:marBottom w:val="0"/>
                                      <w:divBdr>
                                        <w:top w:val="none" w:sz="0" w:space="0" w:color="auto"/>
                                        <w:left w:val="none" w:sz="0" w:space="0" w:color="auto"/>
                                        <w:bottom w:val="none" w:sz="0" w:space="0" w:color="auto"/>
                                        <w:right w:val="none" w:sz="0" w:space="0" w:color="auto"/>
                                      </w:divBdr>
                                    </w:div>
                                  </w:divsChild>
                                </w:div>
                                <w:div w:id="1617523495">
                                  <w:marLeft w:val="0"/>
                                  <w:marRight w:val="0"/>
                                  <w:marTop w:val="0"/>
                                  <w:marBottom w:val="0"/>
                                  <w:divBdr>
                                    <w:top w:val="none" w:sz="0" w:space="0" w:color="auto"/>
                                    <w:left w:val="none" w:sz="0" w:space="0" w:color="auto"/>
                                    <w:bottom w:val="none" w:sz="0" w:space="0" w:color="auto"/>
                                    <w:right w:val="none" w:sz="0" w:space="0" w:color="auto"/>
                                  </w:divBdr>
                                  <w:divsChild>
                                    <w:div w:id="134641862">
                                      <w:marLeft w:val="0"/>
                                      <w:marRight w:val="0"/>
                                      <w:marTop w:val="0"/>
                                      <w:marBottom w:val="0"/>
                                      <w:divBdr>
                                        <w:top w:val="none" w:sz="0" w:space="0" w:color="auto"/>
                                        <w:left w:val="none" w:sz="0" w:space="0" w:color="auto"/>
                                        <w:bottom w:val="none" w:sz="0" w:space="0" w:color="auto"/>
                                        <w:right w:val="none" w:sz="0" w:space="0" w:color="auto"/>
                                      </w:divBdr>
                                    </w:div>
                                  </w:divsChild>
                                </w:div>
                                <w:div w:id="1491749079">
                                  <w:marLeft w:val="0"/>
                                  <w:marRight w:val="0"/>
                                  <w:marTop w:val="0"/>
                                  <w:marBottom w:val="0"/>
                                  <w:divBdr>
                                    <w:top w:val="none" w:sz="0" w:space="0" w:color="auto"/>
                                    <w:left w:val="none" w:sz="0" w:space="0" w:color="auto"/>
                                    <w:bottom w:val="none" w:sz="0" w:space="0" w:color="auto"/>
                                    <w:right w:val="none" w:sz="0" w:space="0" w:color="auto"/>
                                  </w:divBdr>
                                  <w:divsChild>
                                    <w:div w:id="1347438449">
                                      <w:marLeft w:val="0"/>
                                      <w:marRight w:val="0"/>
                                      <w:marTop w:val="0"/>
                                      <w:marBottom w:val="0"/>
                                      <w:divBdr>
                                        <w:top w:val="none" w:sz="0" w:space="0" w:color="auto"/>
                                        <w:left w:val="none" w:sz="0" w:space="0" w:color="auto"/>
                                        <w:bottom w:val="none" w:sz="0" w:space="0" w:color="auto"/>
                                        <w:right w:val="none" w:sz="0" w:space="0" w:color="auto"/>
                                      </w:divBdr>
                                    </w:div>
                                  </w:divsChild>
                                </w:div>
                                <w:div w:id="337391012">
                                  <w:marLeft w:val="0"/>
                                  <w:marRight w:val="0"/>
                                  <w:marTop w:val="0"/>
                                  <w:marBottom w:val="0"/>
                                  <w:divBdr>
                                    <w:top w:val="none" w:sz="0" w:space="0" w:color="auto"/>
                                    <w:left w:val="none" w:sz="0" w:space="0" w:color="auto"/>
                                    <w:bottom w:val="none" w:sz="0" w:space="0" w:color="auto"/>
                                    <w:right w:val="none" w:sz="0" w:space="0" w:color="auto"/>
                                  </w:divBdr>
                                  <w:divsChild>
                                    <w:div w:id="2073652281">
                                      <w:marLeft w:val="0"/>
                                      <w:marRight w:val="0"/>
                                      <w:marTop w:val="0"/>
                                      <w:marBottom w:val="0"/>
                                      <w:divBdr>
                                        <w:top w:val="none" w:sz="0" w:space="0" w:color="auto"/>
                                        <w:left w:val="none" w:sz="0" w:space="0" w:color="auto"/>
                                        <w:bottom w:val="none" w:sz="0" w:space="0" w:color="auto"/>
                                        <w:right w:val="none" w:sz="0" w:space="0" w:color="auto"/>
                                      </w:divBdr>
                                    </w:div>
                                    <w:div w:id="2016103470">
                                      <w:marLeft w:val="0"/>
                                      <w:marRight w:val="0"/>
                                      <w:marTop w:val="0"/>
                                      <w:marBottom w:val="0"/>
                                      <w:divBdr>
                                        <w:top w:val="none" w:sz="0" w:space="0" w:color="auto"/>
                                        <w:left w:val="none" w:sz="0" w:space="0" w:color="auto"/>
                                        <w:bottom w:val="none" w:sz="0" w:space="0" w:color="auto"/>
                                        <w:right w:val="none" w:sz="0" w:space="0" w:color="auto"/>
                                      </w:divBdr>
                                    </w:div>
                                  </w:divsChild>
                                </w:div>
                                <w:div w:id="688142113">
                                  <w:marLeft w:val="0"/>
                                  <w:marRight w:val="0"/>
                                  <w:marTop w:val="0"/>
                                  <w:marBottom w:val="0"/>
                                  <w:divBdr>
                                    <w:top w:val="none" w:sz="0" w:space="0" w:color="auto"/>
                                    <w:left w:val="none" w:sz="0" w:space="0" w:color="auto"/>
                                    <w:bottom w:val="none" w:sz="0" w:space="0" w:color="auto"/>
                                    <w:right w:val="none" w:sz="0" w:space="0" w:color="auto"/>
                                  </w:divBdr>
                                  <w:divsChild>
                                    <w:div w:id="1991711380">
                                      <w:marLeft w:val="0"/>
                                      <w:marRight w:val="0"/>
                                      <w:marTop w:val="0"/>
                                      <w:marBottom w:val="0"/>
                                      <w:divBdr>
                                        <w:top w:val="none" w:sz="0" w:space="0" w:color="auto"/>
                                        <w:left w:val="none" w:sz="0" w:space="0" w:color="auto"/>
                                        <w:bottom w:val="none" w:sz="0" w:space="0" w:color="auto"/>
                                        <w:right w:val="none" w:sz="0" w:space="0" w:color="auto"/>
                                      </w:divBdr>
                                    </w:div>
                                  </w:divsChild>
                                </w:div>
                                <w:div w:id="1447693914">
                                  <w:marLeft w:val="0"/>
                                  <w:marRight w:val="0"/>
                                  <w:marTop w:val="0"/>
                                  <w:marBottom w:val="0"/>
                                  <w:divBdr>
                                    <w:top w:val="none" w:sz="0" w:space="0" w:color="auto"/>
                                    <w:left w:val="none" w:sz="0" w:space="0" w:color="auto"/>
                                    <w:bottom w:val="none" w:sz="0" w:space="0" w:color="auto"/>
                                    <w:right w:val="none" w:sz="0" w:space="0" w:color="auto"/>
                                  </w:divBdr>
                                  <w:divsChild>
                                    <w:div w:id="225381209">
                                      <w:marLeft w:val="0"/>
                                      <w:marRight w:val="0"/>
                                      <w:marTop w:val="0"/>
                                      <w:marBottom w:val="0"/>
                                      <w:divBdr>
                                        <w:top w:val="none" w:sz="0" w:space="0" w:color="auto"/>
                                        <w:left w:val="none" w:sz="0" w:space="0" w:color="auto"/>
                                        <w:bottom w:val="none" w:sz="0" w:space="0" w:color="auto"/>
                                        <w:right w:val="none" w:sz="0" w:space="0" w:color="auto"/>
                                      </w:divBdr>
                                    </w:div>
                                  </w:divsChild>
                                </w:div>
                                <w:div w:id="1990210850">
                                  <w:marLeft w:val="0"/>
                                  <w:marRight w:val="0"/>
                                  <w:marTop w:val="0"/>
                                  <w:marBottom w:val="0"/>
                                  <w:divBdr>
                                    <w:top w:val="none" w:sz="0" w:space="0" w:color="auto"/>
                                    <w:left w:val="none" w:sz="0" w:space="0" w:color="auto"/>
                                    <w:bottom w:val="none" w:sz="0" w:space="0" w:color="auto"/>
                                    <w:right w:val="none" w:sz="0" w:space="0" w:color="auto"/>
                                  </w:divBdr>
                                  <w:divsChild>
                                    <w:div w:id="698629558">
                                      <w:marLeft w:val="0"/>
                                      <w:marRight w:val="0"/>
                                      <w:marTop w:val="0"/>
                                      <w:marBottom w:val="0"/>
                                      <w:divBdr>
                                        <w:top w:val="none" w:sz="0" w:space="0" w:color="auto"/>
                                        <w:left w:val="none" w:sz="0" w:space="0" w:color="auto"/>
                                        <w:bottom w:val="none" w:sz="0" w:space="0" w:color="auto"/>
                                        <w:right w:val="none" w:sz="0" w:space="0" w:color="auto"/>
                                      </w:divBdr>
                                    </w:div>
                                  </w:divsChild>
                                </w:div>
                                <w:div w:id="156383133">
                                  <w:marLeft w:val="0"/>
                                  <w:marRight w:val="0"/>
                                  <w:marTop w:val="0"/>
                                  <w:marBottom w:val="0"/>
                                  <w:divBdr>
                                    <w:top w:val="none" w:sz="0" w:space="0" w:color="auto"/>
                                    <w:left w:val="none" w:sz="0" w:space="0" w:color="auto"/>
                                    <w:bottom w:val="none" w:sz="0" w:space="0" w:color="auto"/>
                                    <w:right w:val="none" w:sz="0" w:space="0" w:color="auto"/>
                                  </w:divBdr>
                                  <w:divsChild>
                                    <w:div w:id="2145853602">
                                      <w:marLeft w:val="0"/>
                                      <w:marRight w:val="0"/>
                                      <w:marTop w:val="0"/>
                                      <w:marBottom w:val="0"/>
                                      <w:divBdr>
                                        <w:top w:val="none" w:sz="0" w:space="0" w:color="auto"/>
                                        <w:left w:val="none" w:sz="0" w:space="0" w:color="auto"/>
                                        <w:bottom w:val="none" w:sz="0" w:space="0" w:color="auto"/>
                                        <w:right w:val="none" w:sz="0" w:space="0" w:color="auto"/>
                                      </w:divBdr>
                                    </w:div>
                                  </w:divsChild>
                                </w:div>
                                <w:div w:id="666901594">
                                  <w:marLeft w:val="0"/>
                                  <w:marRight w:val="0"/>
                                  <w:marTop w:val="0"/>
                                  <w:marBottom w:val="0"/>
                                  <w:divBdr>
                                    <w:top w:val="none" w:sz="0" w:space="0" w:color="auto"/>
                                    <w:left w:val="none" w:sz="0" w:space="0" w:color="auto"/>
                                    <w:bottom w:val="none" w:sz="0" w:space="0" w:color="auto"/>
                                    <w:right w:val="none" w:sz="0" w:space="0" w:color="auto"/>
                                  </w:divBdr>
                                  <w:divsChild>
                                    <w:div w:id="377291147">
                                      <w:marLeft w:val="0"/>
                                      <w:marRight w:val="0"/>
                                      <w:marTop w:val="0"/>
                                      <w:marBottom w:val="0"/>
                                      <w:divBdr>
                                        <w:top w:val="none" w:sz="0" w:space="0" w:color="auto"/>
                                        <w:left w:val="none" w:sz="0" w:space="0" w:color="auto"/>
                                        <w:bottom w:val="none" w:sz="0" w:space="0" w:color="auto"/>
                                        <w:right w:val="none" w:sz="0" w:space="0" w:color="auto"/>
                                      </w:divBdr>
                                    </w:div>
                                  </w:divsChild>
                                </w:div>
                                <w:div w:id="364259588">
                                  <w:marLeft w:val="0"/>
                                  <w:marRight w:val="0"/>
                                  <w:marTop w:val="0"/>
                                  <w:marBottom w:val="0"/>
                                  <w:divBdr>
                                    <w:top w:val="none" w:sz="0" w:space="0" w:color="auto"/>
                                    <w:left w:val="none" w:sz="0" w:space="0" w:color="auto"/>
                                    <w:bottom w:val="none" w:sz="0" w:space="0" w:color="auto"/>
                                    <w:right w:val="none" w:sz="0" w:space="0" w:color="auto"/>
                                  </w:divBdr>
                                  <w:divsChild>
                                    <w:div w:id="971904175">
                                      <w:marLeft w:val="0"/>
                                      <w:marRight w:val="0"/>
                                      <w:marTop w:val="0"/>
                                      <w:marBottom w:val="0"/>
                                      <w:divBdr>
                                        <w:top w:val="none" w:sz="0" w:space="0" w:color="auto"/>
                                        <w:left w:val="none" w:sz="0" w:space="0" w:color="auto"/>
                                        <w:bottom w:val="none" w:sz="0" w:space="0" w:color="auto"/>
                                        <w:right w:val="none" w:sz="0" w:space="0" w:color="auto"/>
                                      </w:divBdr>
                                    </w:div>
                                  </w:divsChild>
                                </w:div>
                                <w:div w:id="663165110">
                                  <w:marLeft w:val="0"/>
                                  <w:marRight w:val="0"/>
                                  <w:marTop w:val="0"/>
                                  <w:marBottom w:val="0"/>
                                  <w:divBdr>
                                    <w:top w:val="none" w:sz="0" w:space="0" w:color="auto"/>
                                    <w:left w:val="none" w:sz="0" w:space="0" w:color="auto"/>
                                    <w:bottom w:val="none" w:sz="0" w:space="0" w:color="auto"/>
                                    <w:right w:val="none" w:sz="0" w:space="0" w:color="auto"/>
                                  </w:divBdr>
                                  <w:divsChild>
                                    <w:div w:id="2145810535">
                                      <w:marLeft w:val="0"/>
                                      <w:marRight w:val="0"/>
                                      <w:marTop w:val="0"/>
                                      <w:marBottom w:val="0"/>
                                      <w:divBdr>
                                        <w:top w:val="none" w:sz="0" w:space="0" w:color="auto"/>
                                        <w:left w:val="none" w:sz="0" w:space="0" w:color="auto"/>
                                        <w:bottom w:val="none" w:sz="0" w:space="0" w:color="auto"/>
                                        <w:right w:val="none" w:sz="0" w:space="0" w:color="auto"/>
                                      </w:divBdr>
                                    </w:div>
                                  </w:divsChild>
                                </w:div>
                                <w:div w:id="1726752353">
                                  <w:marLeft w:val="0"/>
                                  <w:marRight w:val="0"/>
                                  <w:marTop w:val="0"/>
                                  <w:marBottom w:val="0"/>
                                  <w:divBdr>
                                    <w:top w:val="none" w:sz="0" w:space="0" w:color="auto"/>
                                    <w:left w:val="none" w:sz="0" w:space="0" w:color="auto"/>
                                    <w:bottom w:val="none" w:sz="0" w:space="0" w:color="auto"/>
                                    <w:right w:val="none" w:sz="0" w:space="0" w:color="auto"/>
                                  </w:divBdr>
                                  <w:divsChild>
                                    <w:div w:id="188418395">
                                      <w:marLeft w:val="0"/>
                                      <w:marRight w:val="0"/>
                                      <w:marTop w:val="0"/>
                                      <w:marBottom w:val="0"/>
                                      <w:divBdr>
                                        <w:top w:val="none" w:sz="0" w:space="0" w:color="auto"/>
                                        <w:left w:val="none" w:sz="0" w:space="0" w:color="auto"/>
                                        <w:bottom w:val="none" w:sz="0" w:space="0" w:color="auto"/>
                                        <w:right w:val="none" w:sz="0" w:space="0" w:color="auto"/>
                                      </w:divBdr>
                                    </w:div>
                                  </w:divsChild>
                                </w:div>
                                <w:div w:id="1326398949">
                                  <w:marLeft w:val="0"/>
                                  <w:marRight w:val="0"/>
                                  <w:marTop w:val="0"/>
                                  <w:marBottom w:val="0"/>
                                  <w:divBdr>
                                    <w:top w:val="none" w:sz="0" w:space="0" w:color="auto"/>
                                    <w:left w:val="none" w:sz="0" w:space="0" w:color="auto"/>
                                    <w:bottom w:val="none" w:sz="0" w:space="0" w:color="auto"/>
                                    <w:right w:val="none" w:sz="0" w:space="0" w:color="auto"/>
                                  </w:divBdr>
                                  <w:divsChild>
                                    <w:div w:id="1980845033">
                                      <w:marLeft w:val="0"/>
                                      <w:marRight w:val="0"/>
                                      <w:marTop w:val="0"/>
                                      <w:marBottom w:val="0"/>
                                      <w:divBdr>
                                        <w:top w:val="none" w:sz="0" w:space="0" w:color="auto"/>
                                        <w:left w:val="none" w:sz="0" w:space="0" w:color="auto"/>
                                        <w:bottom w:val="none" w:sz="0" w:space="0" w:color="auto"/>
                                        <w:right w:val="none" w:sz="0" w:space="0" w:color="auto"/>
                                      </w:divBdr>
                                    </w:div>
                                  </w:divsChild>
                                </w:div>
                                <w:div w:id="1483542891">
                                  <w:marLeft w:val="0"/>
                                  <w:marRight w:val="0"/>
                                  <w:marTop w:val="0"/>
                                  <w:marBottom w:val="0"/>
                                  <w:divBdr>
                                    <w:top w:val="none" w:sz="0" w:space="0" w:color="auto"/>
                                    <w:left w:val="none" w:sz="0" w:space="0" w:color="auto"/>
                                    <w:bottom w:val="none" w:sz="0" w:space="0" w:color="auto"/>
                                    <w:right w:val="none" w:sz="0" w:space="0" w:color="auto"/>
                                  </w:divBdr>
                                  <w:divsChild>
                                    <w:div w:id="272711660">
                                      <w:marLeft w:val="0"/>
                                      <w:marRight w:val="0"/>
                                      <w:marTop w:val="0"/>
                                      <w:marBottom w:val="0"/>
                                      <w:divBdr>
                                        <w:top w:val="none" w:sz="0" w:space="0" w:color="auto"/>
                                        <w:left w:val="none" w:sz="0" w:space="0" w:color="auto"/>
                                        <w:bottom w:val="none" w:sz="0" w:space="0" w:color="auto"/>
                                        <w:right w:val="none" w:sz="0" w:space="0" w:color="auto"/>
                                      </w:divBdr>
                                    </w:div>
                                  </w:divsChild>
                                </w:div>
                                <w:div w:id="1207327771">
                                  <w:marLeft w:val="0"/>
                                  <w:marRight w:val="0"/>
                                  <w:marTop w:val="0"/>
                                  <w:marBottom w:val="0"/>
                                  <w:divBdr>
                                    <w:top w:val="none" w:sz="0" w:space="0" w:color="auto"/>
                                    <w:left w:val="none" w:sz="0" w:space="0" w:color="auto"/>
                                    <w:bottom w:val="none" w:sz="0" w:space="0" w:color="auto"/>
                                    <w:right w:val="none" w:sz="0" w:space="0" w:color="auto"/>
                                  </w:divBdr>
                                  <w:divsChild>
                                    <w:div w:id="1444224277">
                                      <w:marLeft w:val="0"/>
                                      <w:marRight w:val="0"/>
                                      <w:marTop w:val="0"/>
                                      <w:marBottom w:val="0"/>
                                      <w:divBdr>
                                        <w:top w:val="none" w:sz="0" w:space="0" w:color="auto"/>
                                        <w:left w:val="none" w:sz="0" w:space="0" w:color="auto"/>
                                        <w:bottom w:val="none" w:sz="0" w:space="0" w:color="auto"/>
                                        <w:right w:val="none" w:sz="0" w:space="0" w:color="auto"/>
                                      </w:divBdr>
                                    </w:div>
                                  </w:divsChild>
                                </w:div>
                                <w:div w:id="2087339193">
                                  <w:marLeft w:val="0"/>
                                  <w:marRight w:val="0"/>
                                  <w:marTop w:val="0"/>
                                  <w:marBottom w:val="0"/>
                                  <w:divBdr>
                                    <w:top w:val="none" w:sz="0" w:space="0" w:color="auto"/>
                                    <w:left w:val="none" w:sz="0" w:space="0" w:color="auto"/>
                                    <w:bottom w:val="none" w:sz="0" w:space="0" w:color="auto"/>
                                    <w:right w:val="none" w:sz="0" w:space="0" w:color="auto"/>
                                  </w:divBdr>
                                  <w:divsChild>
                                    <w:div w:id="599605019">
                                      <w:marLeft w:val="0"/>
                                      <w:marRight w:val="0"/>
                                      <w:marTop w:val="0"/>
                                      <w:marBottom w:val="0"/>
                                      <w:divBdr>
                                        <w:top w:val="none" w:sz="0" w:space="0" w:color="auto"/>
                                        <w:left w:val="none" w:sz="0" w:space="0" w:color="auto"/>
                                        <w:bottom w:val="none" w:sz="0" w:space="0" w:color="auto"/>
                                        <w:right w:val="none" w:sz="0" w:space="0" w:color="auto"/>
                                      </w:divBdr>
                                    </w:div>
                                  </w:divsChild>
                                </w:div>
                                <w:div w:id="453713285">
                                  <w:marLeft w:val="0"/>
                                  <w:marRight w:val="0"/>
                                  <w:marTop w:val="0"/>
                                  <w:marBottom w:val="0"/>
                                  <w:divBdr>
                                    <w:top w:val="none" w:sz="0" w:space="0" w:color="auto"/>
                                    <w:left w:val="none" w:sz="0" w:space="0" w:color="auto"/>
                                    <w:bottom w:val="none" w:sz="0" w:space="0" w:color="auto"/>
                                    <w:right w:val="none" w:sz="0" w:space="0" w:color="auto"/>
                                  </w:divBdr>
                                  <w:divsChild>
                                    <w:div w:id="27147502">
                                      <w:marLeft w:val="0"/>
                                      <w:marRight w:val="0"/>
                                      <w:marTop w:val="0"/>
                                      <w:marBottom w:val="0"/>
                                      <w:divBdr>
                                        <w:top w:val="none" w:sz="0" w:space="0" w:color="auto"/>
                                        <w:left w:val="none" w:sz="0" w:space="0" w:color="auto"/>
                                        <w:bottom w:val="none" w:sz="0" w:space="0" w:color="auto"/>
                                        <w:right w:val="none" w:sz="0" w:space="0" w:color="auto"/>
                                      </w:divBdr>
                                    </w:div>
                                  </w:divsChild>
                                </w:div>
                                <w:div w:id="1042827892">
                                  <w:marLeft w:val="0"/>
                                  <w:marRight w:val="0"/>
                                  <w:marTop w:val="0"/>
                                  <w:marBottom w:val="0"/>
                                  <w:divBdr>
                                    <w:top w:val="none" w:sz="0" w:space="0" w:color="auto"/>
                                    <w:left w:val="none" w:sz="0" w:space="0" w:color="auto"/>
                                    <w:bottom w:val="none" w:sz="0" w:space="0" w:color="auto"/>
                                    <w:right w:val="none" w:sz="0" w:space="0" w:color="auto"/>
                                  </w:divBdr>
                                  <w:divsChild>
                                    <w:div w:id="226381254">
                                      <w:marLeft w:val="0"/>
                                      <w:marRight w:val="0"/>
                                      <w:marTop w:val="0"/>
                                      <w:marBottom w:val="0"/>
                                      <w:divBdr>
                                        <w:top w:val="none" w:sz="0" w:space="0" w:color="auto"/>
                                        <w:left w:val="none" w:sz="0" w:space="0" w:color="auto"/>
                                        <w:bottom w:val="none" w:sz="0" w:space="0" w:color="auto"/>
                                        <w:right w:val="none" w:sz="0" w:space="0" w:color="auto"/>
                                      </w:divBdr>
                                    </w:div>
                                  </w:divsChild>
                                </w:div>
                                <w:div w:id="22217598">
                                  <w:marLeft w:val="0"/>
                                  <w:marRight w:val="0"/>
                                  <w:marTop w:val="0"/>
                                  <w:marBottom w:val="0"/>
                                  <w:divBdr>
                                    <w:top w:val="none" w:sz="0" w:space="0" w:color="auto"/>
                                    <w:left w:val="none" w:sz="0" w:space="0" w:color="auto"/>
                                    <w:bottom w:val="none" w:sz="0" w:space="0" w:color="auto"/>
                                    <w:right w:val="none" w:sz="0" w:space="0" w:color="auto"/>
                                  </w:divBdr>
                                  <w:divsChild>
                                    <w:div w:id="1499733815">
                                      <w:marLeft w:val="0"/>
                                      <w:marRight w:val="0"/>
                                      <w:marTop w:val="0"/>
                                      <w:marBottom w:val="0"/>
                                      <w:divBdr>
                                        <w:top w:val="none" w:sz="0" w:space="0" w:color="auto"/>
                                        <w:left w:val="none" w:sz="0" w:space="0" w:color="auto"/>
                                        <w:bottom w:val="none" w:sz="0" w:space="0" w:color="auto"/>
                                        <w:right w:val="none" w:sz="0" w:space="0" w:color="auto"/>
                                      </w:divBdr>
                                    </w:div>
                                  </w:divsChild>
                                </w:div>
                                <w:div w:id="789513934">
                                  <w:marLeft w:val="0"/>
                                  <w:marRight w:val="0"/>
                                  <w:marTop w:val="0"/>
                                  <w:marBottom w:val="0"/>
                                  <w:divBdr>
                                    <w:top w:val="none" w:sz="0" w:space="0" w:color="auto"/>
                                    <w:left w:val="none" w:sz="0" w:space="0" w:color="auto"/>
                                    <w:bottom w:val="none" w:sz="0" w:space="0" w:color="auto"/>
                                    <w:right w:val="none" w:sz="0" w:space="0" w:color="auto"/>
                                  </w:divBdr>
                                  <w:divsChild>
                                    <w:div w:id="100995021">
                                      <w:marLeft w:val="0"/>
                                      <w:marRight w:val="0"/>
                                      <w:marTop w:val="0"/>
                                      <w:marBottom w:val="0"/>
                                      <w:divBdr>
                                        <w:top w:val="none" w:sz="0" w:space="0" w:color="auto"/>
                                        <w:left w:val="none" w:sz="0" w:space="0" w:color="auto"/>
                                        <w:bottom w:val="none" w:sz="0" w:space="0" w:color="auto"/>
                                        <w:right w:val="none" w:sz="0" w:space="0" w:color="auto"/>
                                      </w:divBdr>
                                    </w:div>
                                  </w:divsChild>
                                </w:div>
                                <w:div w:id="874776572">
                                  <w:marLeft w:val="0"/>
                                  <w:marRight w:val="0"/>
                                  <w:marTop w:val="0"/>
                                  <w:marBottom w:val="0"/>
                                  <w:divBdr>
                                    <w:top w:val="none" w:sz="0" w:space="0" w:color="auto"/>
                                    <w:left w:val="none" w:sz="0" w:space="0" w:color="auto"/>
                                    <w:bottom w:val="none" w:sz="0" w:space="0" w:color="auto"/>
                                    <w:right w:val="none" w:sz="0" w:space="0" w:color="auto"/>
                                  </w:divBdr>
                                  <w:divsChild>
                                    <w:div w:id="672297386">
                                      <w:marLeft w:val="0"/>
                                      <w:marRight w:val="0"/>
                                      <w:marTop w:val="0"/>
                                      <w:marBottom w:val="0"/>
                                      <w:divBdr>
                                        <w:top w:val="none" w:sz="0" w:space="0" w:color="auto"/>
                                        <w:left w:val="none" w:sz="0" w:space="0" w:color="auto"/>
                                        <w:bottom w:val="none" w:sz="0" w:space="0" w:color="auto"/>
                                        <w:right w:val="none" w:sz="0" w:space="0" w:color="auto"/>
                                      </w:divBdr>
                                    </w:div>
                                  </w:divsChild>
                                </w:div>
                                <w:div w:id="1709796136">
                                  <w:marLeft w:val="0"/>
                                  <w:marRight w:val="0"/>
                                  <w:marTop w:val="0"/>
                                  <w:marBottom w:val="0"/>
                                  <w:divBdr>
                                    <w:top w:val="none" w:sz="0" w:space="0" w:color="auto"/>
                                    <w:left w:val="none" w:sz="0" w:space="0" w:color="auto"/>
                                    <w:bottom w:val="none" w:sz="0" w:space="0" w:color="auto"/>
                                    <w:right w:val="none" w:sz="0" w:space="0" w:color="auto"/>
                                  </w:divBdr>
                                </w:div>
                                <w:div w:id="337077478">
                                  <w:marLeft w:val="0"/>
                                  <w:marRight w:val="0"/>
                                  <w:marTop w:val="0"/>
                                  <w:marBottom w:val="0"/>
                                  <w:divBdr>
                                    <w:top w:val="none" w:sz="0" w:space="0" w:color="auto"/>
                                    <w:left w:val="none" w:sz="0" w:space="0" w:color="auto"/>
                                    <w:bottom w:val="none" w:sz="0" w:space="0" w:color="auto"/>
                                    <w:right w:val="none" w:sz="0" w:space="0" w:color="auto"/>
                                  </w:divBdr>
                                </w:div>
                                <w:div w:id="1819110230">
                                  <w:marLeft w:val="0"/>
                                  <w:marRight w:val="0"/>
                                  <w:marTop w:val="0"/>
                                  <w:marBottom w:val="0"/>
                                  <w:divBdr>
                                    <w:top w:val="none" w:sz="0" w:space="0" w:color="auto"/>
                                    <w:left w:val="none" w:sz="0" w:space="0" w:color="auto"/>
                                    <w:bottom w:val="none" w:sz="0" w:space="0" w:color="auto"/>
                                    <w:right w:val="none" w:sz="0" w:space="0" w:color="auto"/>
                                  </w:divBdr>
                                </w:div>
                                <w:div w:id="2005622938">
                                  <w:marLeft w:val="0"/>
                                  <w:marRight w:val="0"/>
                                  <w:marTop w:val="0"/>
                                  <w:marBottom w:val="0"/>
                                  <w:divBdr>
                                    <w:top w:val="none" w:sz="0" w:space="0" w:color="auto"/>
                                    <w:left w:val="none" w:sz="0" w:space="0" w:color="auto"/>
                                    <w:bottom w:val="none" w:sz="0" w:space="0" w:color="auto"/>
                                    <w:right w:val="none" w:sz="0" w:space="0" w:color="auto"/>
                                  </w:divBdr>
                                </w:div>
                                <w:div w:id="729499092">
                                  <w:marLeft w:val="0"/>
                                  <w:marRight w:val="0"/>
                                  <w:marTop w:val="0"/>
                                  <w:marBottom w:val="0"/>
                                  <w:divBdr>
                                    <w:top w:val="none" w:sz="0" w:space="0" w:color="auto"/>
                                    <w:left w:val="none" w:sz="0" w:space="0" w:color="auto"/>
                                    <w:bottom w:val="none" w:sz="0" w:space="0" w:color="auto"/>
                                    <w:right w:val="none" w:sz="0" w:space="0" w:color="auto"/>
                                  </w:divBdr>
                                </w:div>
                                <w:div w:id="16369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6069">
                      <w:marLeft w:val="0"/>
                      <w:marRight w:val="0"/>
                      <w:marTop w:val="0"/>
                      <w:marBottom w:val="0"/>
                      <w:divBdr>
                        <w:top w:val="none" w:sz="0" w:space="0" w:color="auto"/>
                        <w:left w:val="none" w:sz="0" w:space="0" w:color="auto"/>
                        <w:bottom w:val="none" w:sz="0" w:space="0" w:color="auto"/>
                        <w:right w:val="none" w:sz="0" w:space="0" w:color="auto"/>
                      </w:divBdr>
                      <w:divsChild>
                        <w:div w:id="1031958518">
                          <w:marLeft w:val="0"/>
                          <w:marRight w:val="0"/>
                          <w:marTop w:val="0"/>
                          <w:marBottom w:val="0"/>
                          <w:divBdr>
                            <w:top w:val="none" w:sz="0" w:space="0" w:color="auto"/>
                            <w:left w:val="none" w:sz="0" w:space="0" w:color="auto"/>
                            <w:bottom w:val="none" w:sz="0" w:space="0" w:color="auto"/>
                            <w:right w:val="none" w:sz="0" w:space="0" w:color="auto"/>
                          </w:divBdr>
                          <w:divsChild>
                            <w:div w:id="1366522793">
                              <w:marLeft w:val="0"/>
                              <w:marRight w:val="0"/>
                              <w:marTop w:val="0"/>
                              <w:marBottom w:val="0"/>
                              <w:divBdr>
                                <w:top w:val="none" w:sz="0" w:space="0" w:color="auto"/>
                                <w:left w:val="none" w:sz="0" w:space="0" w:color="auto"/>
                                <w:bottom w:val="none" w:sz="0" w:space="0" w:color="auto"/>
                                <w:right w:val="none" w:sz="0" w:space="0" w:color="auto"/>
                              </w:divBdr>
                              <w:divsChild>
                                <w:div w:id="1864517807">
                                  <w:marLeft w:val="0"/>
                                  <w:marRight w:val="0"/>
                                  <w:marTop w:val="0"/>
                                  <w:marBottom w:val="0"/>
                                  <w:divBdr>
                                    <w:top w:val="none" w:sz="0" w:space="0" w:color="auto"/>
                                    <w:left w:val="none" w:sz="0" w:space="0" w:color="auto"/>
                                    <w:bottom w:val="none" w:sz="0" w:space="0" w:color="auto"/>
                                    <w:right w:val="none" w:sz="0" w:space="0" w:color="auto"/>
                                  </w:divBdr>
                                </w:div>
                                <w:div w:id="2078163417">
                                  <w:marLeft w:val="0"/>
                                  <w:marRight w:val="0"/>
                                  <w:marTop w:val="0"/>
                                  <w:marBottom w:val="0"/>
                                  <w:divBdr>
                                    <w:top w:val="none" w:sz="0" w:space="0" w:color="auto"/>
                                    <w:left w:val="none" w:sz="0" w:space="0" w:color="auto"/>
                                    <w:bottom w:val="none" w:sz="0" w:space="0" w:color="auto"/>
                                    <w:right w:val="none" w:sz="0" w:space="0" w:color="auto"/>
                                  </w:divBdr>
                                </w:div>
                                <w:div w:id="799229809">
                                  <w:marLeft w:val="0"/>
                                  <w:marRight w:val="0"/>
                                  <w:marTop w:val="0"/>
                                  <w:marBottom w:val="0"/>
                                  <w:divBdr>
                                    <w:top w:val="none" w:sz="0" w:space="0" w:color="auto"/>
                                    <w:left w:val="none" w:sz="0" w:space="0" w:color="auto"/>
                                    <w:bottom w:val="none" w:sz="0" w:space="0" w:color="auto"/>
                                    <w:right w:val="none" w:sz="0" w:space="0" w:color="auto"/>
                                  </w:divBdr>
                                </w:div>
                                <w:div w:id="1733694691">
                                  <w:marLeft w:val="0"/>
                                  <w:marRight w:val="0"/>
                                  <w:marTop w:val="0"/>
                                  <w:marBottom w:val="0"/>
                                  <w:divBdr>
                                    <w:top w:val="none" w:sz="0" w:space="0" w:color="auto"/>
                                    <w:left w:val="none" w:sz="0" w:space="0" w:color="auto"/>
                                    <w:bottom w:val="none" w:sz="0" w:space="0" w:color="auto"/>
                                    <w:right w:val="none" w:sz="0" w:space="0" w:color="auto"/>
                                  </w:divBdr>
                                </w:div>
                                <w:div w:id="1319111330">
                                  <w:marLeft w:val="0"/>
                                  <w:marRight w:val="0"/>
                                  <w:marTop w:val="0"/>
                                  <w:marBottom w:val="0"/>
                                  <w:divBdr>
                                    <w:top w:val="none" w:sz="0" w:space="0" w:color="auto"/>
                                    <w:left w:val="none" w:sz="0" w:space="0" w:color="auto"/>
                                    <w:bottom w:val="none" w:sz="0" w:space="0" w:color="auto"/>
                                    <w:right w:val="none" w:sz="0" w:space="0" w:color="auto"/>
                                  </w:divBdr>
                                </w:div>
                                <w:div w:id="1775634993">
                                  <w:marLeft w:val="0"/>
                                  <w:marRight w:val="0"/>
                                  <w:marTop w:val="0"/>
                                  <w:marBottom w:val="0"/>
                                  <w:divBdr>
                                    <w:top w:val="none" w:sz="0" w:space="0" w:color="auto"/>
                                    <w:left w:val="none" w:sz="0" w:space="0" w:color="auto"/>
                                    <w:bottom w:val="none" w:sz="0" w:space="0" w:color="auto"/>
                                    <w:right w:val="none" w:sz="0" w:space="0" w:color="auto"/>
                                  </w:divBdr>
                                </w:div>
                                <w:div w:id="280458352">
                                  <w:marLeft w:val="0"/>
                                  <w:marRight w:val="0"/>
                                  <w:marTop w:val="0"/>
                                  <w:marBottom w:val="0"/>
                                  <w:divBdr>
                                    <w:top w:val="none" w:sz="0" w:space="0" w:color="auto"/>
                                    <w:left w:val="none" w:sz="0" w:space="0" w:color="auto"/>
                                    <w:bottom w:val="none" w:sz="0" w:space="0" w:color="auto"/>
                                    <w:right w:val="none" w:sz="0" w:space="0" w:color="auto"/>
                                  </w:divBdr>
                                </w:div>
                                <w:div w:id="220795151">
                                  <w:marLeft w:val="0"/>
                                  <w:marRight w:val="0"/>
                                  <w:marTop w:val="0"/>
                                  <w:marBottom w:val="0"/>
                                  <w:divBdr>
                                    <w:top w:val="none" w:sz="0" w:space="0" w:color="auto"/>
                                    <w:left w:val="none" w:sz="0" w:space="0" w:color="auto"/>
                                    <w:bottom w:val="none" w:sz="0" w:space="0" w:color="auto"/>
                                    <w:right w:val="none" w:sz="0" w:space="0" w:color="auto"/>
                                  </w:divBdr>
                                </w:div>
                                <w:div w:id="2013793260">
                                  <w:marLeft w:val="0"/>
                                  <w:marRight w:val="0"/>
                                  <w:marTop w:val="0"/>
                                  <w:marBottom w:val="0"/>
                                  <w:divBdr>
                                    <w:top w:val="none" w:sz="0" w:space="0" w:color="auto"/>
                                    <w:left w:val="none" w:sz="0" w:space="0" w:color="auto"/>
                                    <w:bottom w:val="none" w:sz="0" w:space="0" w:color="auto"/>
                                    <w:right w:val="none" w:sz="0" w:space="0" w:color="auto"/>
                                  </w:divBdr>
                                </w:div>
                                <w:div w:id="1830244956">
                                  <w:marLeft w:val="0"/>
                                  <w:marRight w:val="0"/>
                                  <w:marTop w:val="0"/>
                                  <w:marBottom w:val="0"/>
                                  <w:divBdr>
                                    <w:top w:val="none" w:sz="0" w:space="0" w:color="auto"/>
                                    <w:left w:val="none" w:sz="0" w:space="0" w:color="auto"/>
                                    <w:bottom w:val="none" w:sz="0" w:space="0" w:color="auto"/>
                                    <w:right w:val="none" w:sz="0" w:space="0" w:color="auto"/>
                                  </w:divBdr>
                                </w:div>
                                <w:div w:id="722100172">
                                  <w:marLeft w:val="0"/>
                                  <w:marRight w:val="0"/>
                                  <w:marTop w:val="0"/>
                                  <w:marBottom w:val="0"/>
                                  <w:divBdr>
                                    <w:top w:val="none" w:sz="0" w:space="0" w:color="auto"/>
                                    <w:left w:val="none" w:sz="0" w:space="0" w:color="auto"/>
                                    <w:bottom w:val="none" w:sz="0" w:space="0" w:color="auto"/>
                                    <w:right w:val="none" w:sz="0" w:space="0" w:color="auto"/>
                                  </w:divBdr>
                                </w:div>
                                <w:div w:id="838884553">
                                  <w:marLeft w:val="0"/>
                                  <w:marRight w:val="0"/>
                                  <w:marTop w:val="0"/>
                                  <w:marBottom w:val="0"/>
                                  <w:divBdr>
                                    <w:top w:val="none" w:sz="0" w:space="0" w:color="auto"/>
                                    <w:left w:val="none" w:sz="0" w:space="0" w:color="auto"/>
                                    <w:bottom w:val="none" w:sz="0" w:space="0" w:color="auto"/>
                                    <w:right w:val="none" w:sz="0" w:space="0" w:color="auto"/>
                                  </w:divBdr>
                                </w:div>
                                <w:div w:id="864714631">
                                  <w:marLeft w:val="0"/>
                                  <w:marRight w:val="0"/>
                                  <w:marTop w:val="0"/>
                                  <w:marBottom w:val="0"/>
                                  <w:divBdr>
                                    <w:top w:val="none" w:sz="0" w:space="0" w:color="auto"/>
                                    <w:left w:val="none" w:sz="0" w:space="0" w:color="auto"/>
                                    <w:bottom w:val="none" w:sz="0" w:space="0" w:color="auto"/>
                                    <w:right w:val="none" w:sz="0" w:space="0" w:color="auto"/>
                                  </w:divBdr>
                                </w:div>
                                <w:div w:id="367411746">
                                  <w:marLeft w:val="0"/>
                                  <w:marRight w:val="0"/>
                                  <w:marTop w:val="0"/>
                                  <w:marBottom w:val="0"/>
                                  <w:divBdr>
                                    <w:top w:val="none" w:sz="0" w:space="0" w:color="auto"/>
                                    <w:left w:val="none" w:sz="0" w:space="0" w:color="auto"/>
                                    <w:bottom w:val="none" w:sz="0" w:space="0" w:color="auto"/>
                                    <w:right w:val="none" w:sz="0" w:space="0" w:color="auto"/>
                                  </w:divBdr>
                                </w:div>
                                <w:div w:id="581570601">
                                  <w:marLeft w:val="0"/>
                                  <w:marRight w:val="0"/>
                                  <w:marTop w:val="0"/>
                                  <w:marBottom w:val="0"/>
                                  <w:divBdr>
                                    <w:top w:val="none" w:sz="0" w:space="0" w:color="auto"/>
                                    <w:left w:val="none" w:sz="0" w:space="0" w:color="auto"/>
                                    <w:bottom w:val="none" w:sz="0" w:space="0" w:color="auto"/>
                                    <w:right w:val="none" w:sz="0" w:space="0" w:color="auto"/>
                                  </w:divBdr>
                                </w:div>
                                <w:div w:id="1931280899">
                                  <w:marLeft w:val="0"/>
                                  <w:marRight w:val="0"/>
                                  <w:marTop w:val="0"/>
                                  <w:marBottom w:val="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
                                <w:div w:id="2031759703">
                                  <w:marLeft w:val="0"/>
                                  <w:marRight w:val="0"/>
                                  <w:marTop w:val="0"/>
                                  <w:marBottom w:val="0"/>
                                  <w:divBdr>
                                    <w:top w:val="none" w:sz="0" w:space="0" w:color="auto"/>
                                    <w:left w:val="none" w:sz="0" w:space="0" w:color="auto"/>
                                    <w:bottom w:val="none" w:sz="0" w:space="0" w:color="auto"/>
                                    <w:right w:val="none" w:sz="0" w:space="0" w:color="auto"/>
                                  </w:divBdr>
                                </w:div>
                                <w:div w:id="1752191804">
                                  <w:marLeft w:val="0"/>
                                  <w:marRight w:val="0"/>
                                  <w:marTop w:val="0"/>
                                  <w:marBottom w:val="0"/>
                                  <w:divBdr>
                                    <w:top w:val="none" w:sz="0" w:space="0" w:color="auto"/>
                                    <w:left w:val="none" w:sz="0" w:space="0" w:color="auto"/>
                                    <w:bottom w:val="none" w:sz="0" w:space="0" w:color="auto"/>
                                    <w:right w:val="none" w:sz="0" w:space="0" w:color="auto"/>
                                  </w:divBdr>
                                </w:div>
                                <w:div w:id="1029255150">
                                  <w:marLeft w:val="0"/>
                                  <w:marRight w:val="0"/>
                                  <w:marTop w:val="0"/>
                                  <w:marBottom w:val="0"/>
                                  <w:divBdr>
                                    <w:top w:val="none" w:sz="0" w:space="0" w:color="auto"/>
                                    <w:left w:val="none" w:sz="0" w:space="0" w:color="auto"/>
                                    <w:bottom w:val="none" w:sz="0" w:space="0" w:color="auto"/>
                                    <w:right w:val="none" w:sz="0" w:space="0" w:color="auto"/>
                                  </w:divBdr>
                                </w:div>
                                <w:div w:id="1343631771">
                                  <w:marLeft w:val="0"/>
                                  <w:marRight w:val="0"/>
                                  <w:marTop w:val="0"/>
                                  <w:marBottom w:val="0"/>
                                  <w:divBdr>
                                    <w:top w:val="none" w:sz="0" w:space="0" w:color="auto"/>
                                    <w:left w:val="none" w:sz="0" w:space="0" w:color="auto"/>
                                    <w:bottom w:val="none" w:sz="0" w:space="0" w:color="auto"/>
                                    <w:right w:val="none" w:sz="0" w:space="0" w:color="auto"/>
                                  </w:divBdr>
                                </w:div>
                                <w:div w:id="705106115">
                                  <w:marLeft w:val="0"/>
                                  <w:marRight w:val="0"/>
                                  <w:marTop w:val="0"/>
                                  <w:marBottom w:val="0"/>
                                  <w:divBdr>
                                    <w:top w:val="none" w:sz="0" w:space="0" w:color="auto"/>
                                    <w:left w:val="none" w:sz="0" w:space="0" w:color="auto"/>
                                    <w:bottom w:val="none" w:sz="0" w:space="0" w:color="auto"/>
                                    <w:right w:val="none" w:sz="0" w:space="0" w:color="auto"/>
                                  </w:divBdr>
                                </w:div>
                                <w:div w:id="423117057">
                                  <w:marLeft w:val="0"/>
                                  <w:marRight w:val="0"/>
                                  <w:marTop w:val="0"/>
                                  <w:marBottom w:val="0"/>
                                  <w:divBdr>
                                    <w:top w:val="none" w:sz="0" w:space="0" w:color="auto"/>
                                    <w:left w:val="none" w:sz="0" w:space="0" w:color="auto"/>
                                    <w:bottom w:val="none" w:sz="0" w:space="0" w:color="auto"/>
                                    <w:right w:val="none" w:sz="0" w:space="0" w:color="auto"/>
                                  </w:divBdr>
                                </w:div>
                                <w:div w:id="1439182494">
                                  <w:marLeft w:val="0"/>
                                  <w:marRight w:val="0"/>
                                  <w:marTop w:val="0"/>
                                  <w:marBottom w:val="0"/>
                                  <w:divBdr>
                                    <w:top w:val="none" w:sz="0" w:space="0" w:color="auto"/>
                                    <w:left w:val="none" w:sz="0" w:space="0" w:color="auto"/>
                                    <w:bottom w:val="none" w:sz="0" w:space="0" w:color="auto"/>
                                    <w:right w:val="none" w:sz="0" w:space="0" w:color="auto"/>
                                  </w:divBdr>
                                </w:div>
                                <w:div w:id="2093744961">
                                  <w:marLeft w:val="0"/>
                                  <w:marRight w:val="0"/>
                                  <w:marTop w:val="0"/>
                                  <w:marBottom w:val="0"/>
                                  <w:divBdr>
                                    <w:top w:val="none" w:sz="0" w:space="0" w:color="auto"/>
                                    <w:left w:val="none" w:sz="0" w:space="0" w:color="auto"/>
                                    <w:bottom w:val="none" w:sz="0" w:space="0" w:color="auto"/>
                                    <w:right w:val="none" w:sz="0" w:space="0" w:color="auto"/>
                                  </w:divBdr>
                                </w:div>
                                <w:div w:id="1632249539">
                                  <w:marLeft w:val="0"/>
                                  <w:marRight w:val="0"/>
                                  <w:marTop w:val="0"/>
                                  <w:marBottom w:val="0"/>
                                  <w:divBdr>
                                    <w:top w:val="none" w:sz="0" w:space="0" w:color="auto"/>
                                    <w:left w:val="none" w:sz="0" w:space="0" w:color="auto"/>
                                    <w:bottom w:val="none" w:sz="0" w:space="0" w:color="auto"/>
                                    <w:right w:val="none" w:sz="0" w:space="0" w:color="auto"/>
                                  </w:divBdr>
                                </w:div>
                                <w:div w:id="416636290">
                                  <w:marLeft w:val="0"/>
                                  <w:marRight w:val="0"/>
                                  <w:marTop w:val="0"/>
                                  <w:marBottom w:val="0"/>
                                  <w:divBdr>
                                    <w:top w:val="none" w:sz="0" w:space="0" w:color="auto"/>
                                    <w:left w:val="none" w:sz="0" w:space="0" w:color="auto"/>
                                    <w:bottom w:val="none" w:sz="0" w:space="0" w:color="auto"/>
                                    <w:right w:val="none" w:sz="0" w:space="0" w:color="auto"/>
                                  </w:divBdr>
                                </w:div>
                                <w:div w:id="1709574274">
                                  <w:marLeft w:val="0"/>
                                  <w:marRight w:val="0"/>
                                  <w:marTop w:val="0"/>
                                  <w:marBottom w:val="0"/>
                                  <w:divBdr>
                                    <w:top w:val="none" w:sz="0" w:space="0" w:color="auto"/>
                                    <w:left w:val="none" w:sz="0" w:space="0" w:color="auto"/>
                                    <w:bottom w:val="none" w:sz="0" w:space="0" w:color="auto"/>
                                    <w:right w:val="none" w:sz="0" w:space="0" w:color="auto"/>
                                  </w:divBdr>
                                </w:div>
                                <w:div w:id="1523788312">
                                  <w:marLeft w:val="0"/>
                                  <w:marRight w:val="0"/>
                                  <w:marTop w:val="0"/>
                                  <w:marBottom w:val="0"/>
                                  <w:divBdr>
                                    <w:top w:val="none" w:sz="0" w:space="0" w:color="auto"/>
                                    <w:left w:val="none" w:sz="0" w:space="0" w:color="auto"/>
                                    <w:bottom w:val="none" w:sz="0" w:space="0" w:color="auto"/>
                                    <w:right w:val="none" w:sz="0" w:space="0" w:color="auto"/>
                                  </w:divBdr>
                                </w:div>
                                <w:div w:id="1856339519">
                                  <w:marLeft w:val="0"/>
                                  <w:marRight w:val="0"/>
                                  <w:marTop w:val="0"/>
                                  <w:marBottom w:val="0"/>
                                  <w:divBdr>
                                    <w:top w:val="none" w:sz="0" w:space="0" w:color="auto"/>
                                    <w:left w:val="none" w:sz="0" w:space="0" w:color="auto"/>
                                    <w:bottom w:val="none" w:sz="0" w:space="0" w:color="auto"/>
                                    <w:right w:val="none" w:sz="0" w:space="0" w:color="auto"/>
                                  </w:divBdr>
                                </w:div>
                                <w:div w:id="1469473625">
                                  <w:marLeft w:val="0"/>
                                  <w:marRight w:val="0"/>
                                  <w:marTop w:val="0"/>
                                  <w:marBottom w:val="0"/>
                                  <w:divBdr>
                                    <w:top w:val="none" w:sz="0" w:space="0" w:color="auto"/>
                                    <w:left w:val="none" w:sz="0" w:space="0" w:color="auto"/>
                                    <w:bottom w:val="none" w:sz="0" w:space="0" w:color="auto"/>
                                    <w:right w:val="none" w:sz="0" w:space="0" w:color="auto"/>
                                  </w:divBdr>
                                </w:div>
                                <w:div w:id="1614901158">
                                  <w:marLeft w:val="0"/>
                                  <w:marRight w:val="0"/>
                                  <w:marTop w:val="0"/>
                                  <w:marBottom w:val="0"/>
                                  <w:divBdr>
                                    <w:top w:val="none" w:sz="0" w:space="0" w:color="auto"/>
                                    <w:left w:val="none" w:sz="0" w:space="0" w:color="auto"/>
                                    <w:bottom w:val="none" w:sz="0" w:space="0" w:color="auto"/>
                                    <w:right w:val="none" w:sz="0" w:space="0" w:color="auto"/>
                                  </w:divBdr>
                                </w:div>
                                <w:div w:id="1514226420">
                                  <w:marLeft w:val="0"/>
                                  <w:marRight w:val="0"/>
                                  <w:marTop w:val="0"/>
                                  <w:marBottom w:val="0"/>
                                  <w:divBdr>
                                    <w:top w:val="none" w:sz="0" w:space="0" w:color="auto"/>
                                    <w:left w:val="none" w:sz="0" w:space="0" w:color="auto"/>
                                    <w:bottom w:val="none" w:sz="0" w:space="0" w:color="auto"/>
                                    <w:right w:val="none" w:sz="0" w:space="0" w:color="auto"/>
                                  </w:divBdr>
                                </w:div>
                                <w:div w:id="519272382">
                                  <w:marLeft w:val="0"/>
                                  <w:marRight w:val="0"/>
                                  <w:marTop w:val="0"/>
                                  <w:marBottom w:val="0"/>
                                  <w:divBdr>
                                    <w:top w:val="none" w:sz="0" w:space="0" w:color="auto"/>
                                    <w:left w:val="none" w:sz="0" w:space="0" w:color="auto"/>
                                    <w:bottom w:val="none" w:sz="0" w:space="0" w:color="auto"/>
                                    <w:right w:val="none" w:sz="0" w:space="0" w:color="auto"/>
                                  </w:divBdr>
                                </w:div>
                                <w:div w:id="1807501145">
                                  <w:marLeft w:val="0"/>
                                  <w:marRight w:val="0"/>
                                  <w:marTop w:val="0"/>
                                  <w:marBottom w:val="0"/>
                                  <w:divBdr>
                                    <w:top w:val="none" w:sz="0" w:space="0" w:color="auto"/>
                                    <w:left w:val="none" w:sz="0" w:space="0" w:color="auto"/>
                                    <w:bottom w:val="none" w:sz="0" w:space="0" w:color="auto"/>
                                    <w:right w:val="none" w:sz="0" w:space="0" w:color="auto"/>
                                  </w:divBdr>
                                </w:div>
                                <w:div w:id="932936526">
                                  <w:marLeft w:val="0"/>
                                  <w:marRight w:val="0"/>
                                  <w:marTop w:val="0"/>
                                  <w:marBottom w:val="0"/>
                                  <w:divBdr>
                                    <w:top w:val="none" w:sz="0" w:space="0" w:color="auto"/>
                                    <w:left w:val="none" w:sz="0" w:space="0" w:color="auto"/>
                                    <w:bottom w:val="none" w:sz="0" w:space="0" w:color="auto"/>
                                    <w:right w:val="none" w:sz="0" w:space="0" w:color="auto"/>
                                  </w:divBdr>
                                </w:div>
                                <w:div w:id="274560005">
                                  <w:marLeft w:val="0"/>
                                  <w:marRight w:val="0"/>
                                  <w:marTop w:val="0"/>
                                  <w:marBottom w:val="0"/>
                                  <w:divBdr>
                                    <w:top w:val="none" w:sz="0" w:space="0" w:color="auto"/>
                                    <w:left w:val="none" w:sz="0" w:space="0" w:color="auto"/>
                                    <w:bottom w:val="none" w:sz="0" w:space="0" w:color="auto"/>
                                    <w:right w:val="none" w:sz="0" w:space="0" w:color="auto"/>
                                  </w:divBdr>
                                </w:div>
                                <w:div w:id="483206865">
                                  <w:marLeft w:val="0"/>
                                  <w:marRight w:val="0"/>
                                  <w:marTop w:val="0"/>
                                  <w:marBottom w:val="0"/>
                                  <w:divBdr>
                                    <w:top w:val="none" w:sz="0" w:space="0" w:color="auto"/>
                                    <w:left w:val="none" w:sz="0" w:space="0" w:color="auto"/>
                                    <w:bottom w:val="none" w:sz="0" w:space="0" w:color="auto"/>
                                    <w:right w:val="none" w:sz="0" w:space="0" w:color="auto"/>
                                  </w:divBdr>
                                </w:div>
                                <w:div w:id="614870839">
                                  <w:marLeft w:val="0"/>
                                  <w:marRight w:val="0"/>
                                  <w:marTop w:val="0"/>
                                  <w:marBottom w:val="0"/>
                                  <w:divBdr>
                                    <w:top w:val="none" w:sz="0" w:space="0" w:color="auto"/>
                                    <w:left w:val="none" w:sz="0" w:space="0" w:color="auto"/>
                                    <w:bottom w:val="none" w:sz="0" w:space="0" w:color="auto"/>
                                    <w:right w:val="none" w:sz="0" w:space="0" w:color="auto"/>
                                  </w:divBdr>
                                </w:div>
                                <w:div w:id="1550990573">
                                  <w:marLeft w:val="0"/>
                                  <w:marRight w:val="0"/>
                                  <w:marTop w:val="0"/>
                                  <w:marBottom w:val="0"/>
                                  <w:divBdr>
                                    <w:top w:val="none" w:sz="0" w:space="0" w:color="auto"/>
                                    <w:left w:val="none" w:sz="0" w:space="0" w:color="auto"/>
                                    <w:bottom w:val="none" w:sz="0" w:space="0" w:color="auto"/>
                                    <w:right w:val="none" w:sz="0" w:space="0" w:color="auto"/>
                                  </w:divBdr>
                                </w:div>
                                <w:div w:id="1957640296">
                                  <w:marLeft w:val="0"/>
                                  <w:marRight w:val="0"/>
                                  <w:marTop w:val="0"/>
                                  <w:marBottom w:val="0"/>
                                  <w:divBdr>
                                    <w:top w:val="none" w:sz="0" w:space="0" w:color="auto"/>
                                    <w:left w:val="none" w:sz="0" w:space="0" w:color="auto"/>
                                    <w:bottom w:val="none" w:sz="0" w:space="0" w:color="auto"/>
                                    <w:right w:val="none" w:sz="0" w:space="0" w:color="auto"/>
                                  </w:divBdr>
                                </w:div>
                                <w:div w:id="2111388409">
                                  <w:marLeft w:val="0"/>
                                  <w:marRight w:val="0"/>
                                  <w:marTop w:val="0"/>
                                  <w:marBottom w:val="0"/>
                                  <w:divBdr>
                                    <w:top w:val="none" w:sz="0" w:space="0" w:color="auto"/>
                                    <w:left w:val="none" w:sz="0" w:space="0" w:color="auto"/>
                                    <w:bottom w:val="none" w:sz="0" w:space="0" w:color="auto"/>
                                    <w:right w:val="none" w:sz="0" w:space="0" w:color="auto"/>
                                  </w:divBdr>
                                </w:div>
                                <w:div w:id="1853448716">
                                  <w:marLeft w:val="0"/>
                                  <w:marRight w:val="0"/>
                                  <w:marTop w:val="0"/>
                                  <w:marBottom w:val="0"/>
                                  <w:divBdr>
                                    <w:top w:val="none" w:sz="0" w:space="0" w:color="auto"/>
                                    <w:left w:val="none" w:sz="0" w:space="0" w:color="auto"/>
                                    <w:bottom w:val="none" w:sz="0" w:space="0" w:color="auto"/>
                                    <w:right w:val="none" w:sz="0" w:space="0" w:color="auto"/>
                                  </w:divBdr>
                                </w:div>
                                <w:div w:id="250508839">
                                  <w:marLeft w:val="0"/>
                                  <w:marRight w:val="0"/>
                                  <w:marTop w:val="0"/>
                                  <w:marBottom w:val="0"/>
                                  <w:divBdr>
                                    <w:top w:val="none" w:sz="0" w:space="0" w:color="auto"/>
                                    <w:left w:val="none" w:sz="0" w:space="0" w:color="auto"/>
                                    <w:bottom w:val="none" w:sz="0" w:space="0" w:color="auto"/>
                                    <w:right w:val="none" w:sz="0" w:space="0" w:color="auto"/>
                                  </w:divBdr>
                                </w:div>
                                <w:div w:id="184165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22389">
                      <w:marLeft w:val="0"/>
                      <w:marRight w:val="0"/>
                      <w:marTop w:val="0"/>
                      <w:marBottom w:val="0"/>
                      <w:divBdr>
                        <w:top w:val="none" w:sz="0" w:space="0" w:color="auto"/>
                        <w:left w:val="none" w:sz="0" w:space="0" w:color="auto"/>
                        <w:bottom w:val="none" w:sz="0" w:space="0" w:color="auto"/>
                        <w:right w:val="none" w:sz="0" w:space="0" w:color="auto"/>
                      </w:divBdr>
                      <w:divsChild>
                        <w:div w:id="2002654865">
                          <w:marLeft w:val="0"/>
                          <w:marRight w:val="0"/>
                          <w:marTop w:val="0"/>
                          <w:marBottom w:val="0"/>
                          <w:divBdr>
                            <w:top w:val="none" w:sz="0" w:space="0" w:color="auto"/>
                            <w:left w:val="none" w:sz="0" w:space="0" w:color="auto"/>
                            <w:bottom w:val="none" w:sz="0" w:space="0" w:color="auto"/>
                            <w:right w:val="none" w:sz="0" w:space="0" w:color="auto"/>
                          </w:divBdr>
                          <w:divsChild>
                            <w:div w:id="1674213401">
                              <w:marLeft w:val="0"/>
                              <w:marRight w:val="0"/>
                              <w:marTop w:val="0"/>
                              <w:marBottom w:val="0"/>
                              <w:divBdr>
                                <w:top w:val="none" w:sz="0" w:space="0" w:color="auto"/>
                                <w:left w:val="none" w:sz="0" w:space="0" w:color="auto"/>
                                <w:bottom w:val="none" w:sz="0" w:space="0" w:color="auto"/>
                                <w:right w:val="none" w:sz="0" w:space="0" w:color="auto"/>
                              </w:divBdr>
                              <w:divsChild>
                                <w:div w:id="800852272">
                                  <w:marLeft w:val="0"/>
                                  <w:marRight w:val="0"/>
                                  <w:marTop w:val="0"/>
                                  <w:marBottom w:val="0"/>
                                  <w:divBdr>
                                    <w:top w:val="none" w:sz="0" w:space="0" w:color="auto"/>
                                    <w:left w:val="none" w:sz="0" w:space="0" w:color="auto"/>
                                    <w:bottom w:val="none" w:sz="0" w:space="0" w:color="auto"/>
                                    <w:right w:val="none" w:sz="0" w:space="0" w:color="auto"/>
                                  </w:divBdr>
                                </w:div>
                                <w:div w:id="165828572">
                                  <w:marLeft w:val="0"/>
                                  <w:marRight w:val="0"/>
                                  <w:marTop w:val="0"/>
                                  <w:marBottom w:val="0"/>
                                  <w:divBdr>
                                    <w:top w:val="none" w:sz="0" w:space="0" w:color="auto"/>
                                    <w:left w:val="none" w:sz="0" w:space="0" w:color="auto"/>
                                    <w:bottom w:val="none" w:sz="0" w:space="0" w:color="auto"/>
                                    <w:right w:val="none" w:sz="0" w:space="0" w:color="auto"/>
                                  </w:divBdr>
                                </w:div>
                                <w:div w:id="912281375">
                                  <w:marLeft w:val="0"/>
                                  <w:marRight w:val="0"/>
                                  <w:marTop w:val="0"/>
                                  <w:marBottom w:val="0"/>
                                  <w:divBdr>
                                    <w:top w:val="none" w:sz="0" w:space="0" w:color="auto"/>
                                    <w:left w:val="none" w:sz="0" w:space="0" w:color="auto"/>
                                    <w:bottom w:val="none" w:sz="0" w:space="0" w:color="auto"/>
                                    <w:right w:val="none" w:sz="0" w:space="0" w:color="auto"/>
                                  </w:divBdr>
                                </w:div>
                                <w:div w:id="1737430388">
                                  <w:marLeft w:val="0"/>
                                  <w:marRight w:val="0"/>
                                  <w:marTop w:val="0"/>
                                  <w:marBottom w:val="0"/>
                                  <w:divBdr>
                                    <w:top w:val="none" w:sz="0" w:space="0" w:color="auto"/>
                                    <w:left w:val="none" w:sz="0" w:space="0" w:color="auto"/>
                                    <w:bottom w:val="none" w:sz="0" w:space="0" w:color="auto"/>
                                    <w:right w:val="none" w:sz="0" w:space="0" w:color="auto"/>
                                  </w:divBdr>
                                </w:div>
                                <w:div w:id="106048336">
                                  <w:marLeft w:val="0"/>
                                  <w:marRight w:val="0"/>
                                  <w:marTop w:val="0"/>
                                  <w:marBottom w:val="0"/>
                                  <w:divBdr>
                                    <w:top w:val="none" w:sz="0" w:space="0" w:color="auto"/>
                                    <w:left w:val="none" w:sz="0" w:space="0" w:color="auto"/>
                                    <w:bottom w:val="none" w:sz="0" w:space="0" w:color="auto"/>
                                    <w:right w:val="none" w:sz="0" w:space="0" w:color="auto"/>
                                  </w:divBdr>
                                </w:div>
                                <w:div w:id="647368329">
                                  <w:marLeft w:val="0"/>
                                  <w:marRight w:val="0"/>
                                  <w:marTop w:val="0"/>
                                  <w:marBottom w:val="0"/>
                                  <w:divBdr>
                                    <w:top w:val="none" w:sz="0" w:space="0" w:color="auto"/>
                                    <w:left w:val="none" w:sz="0" w:space="0" w:color="auto"/>
                                    <w:bottom w:val="none" w:sz="0" w:space="0" w:color="auto"/>
                                    <w:right w:val="none" w:sz="0" w:space="0" w:color="auto"/>
                                  </w:divBdr>
                                </w:div>
                                <w:div w:id="705373078">
                                  <w:marLeft w:val="0"/>
                                  <w:marRight w:val="0"/>
                                  <w:marTop w:val="0"/>
                                  <w:marBottom w:val="0"/>
                                  <w:divBdr>
                                    <w:top w:val="none" w:sz="0" w:space="0" w:color="auto"/>
                                    <w:left w:val="none" w:sz="0" w:space="0" w:color="auto"/>
                                    <w:bottom w:val="none" w:sz="0" w:space="0" w:color="auto"/>
                                    <w:right w:val="none" w:sz="0" w:space="0" w:color="auto"/>
                                  </w:divBdr>
                                </w:div>
                                <w:div w:id="1019745700">
                                  <w:marLeft w:val="0"/>
                                  <w:marRight w:val="0"/>
                                  <w:marTop w:val="0"/>
                                  <w:marBottom w:val="0"/>
                                  <w:divBdr>
                                    <w:top w:val="none" w:sz="0" w:space="0" w:color="auto"/>
                                    <w:left w:val="none" w:sz="0" w:space="0" w:color="auto"/>
                                    <w:bottom w:val="none" w:sz="0" w:space="0" w:color="auto"/>
                                    <w:right w:val="none" w:sz="0" w:space="0" w:color="auto"/>
                                  </w:divBdr>
                                </w:div>
                                <w:div w:id="903107618">
                                  <w:marLeft w:val="0"/>
                                  <w:marRight w:val="0"/>
                                  <w:marTop w:val="0"/>
                                  <w:marBottom w:val="0"/>
                                  <w:divBdr>
                                    <w:top w:val="none" w:sz="0" w:space="0" w:color="auto"/>
                                    <w:left w:val="none" w:sz="0" w:space="0" w:color="auto"/>
                                    <w:bottom w:val="none" w:sz="0" w:space="0" w:color="auto"/>
                                    <w:right w:val="none" w:sz="0" w:space="0" w:color="auto"/>
                                  </w:divBdr>
                                </w:div>
                                <w:div w:id="938755192">
                                  <w:marLeft w:val="0"/>
                                  <w:marRight w:val="0"/>
                                  <w:marTop w:val="0"/>
                                  <w:marBottom w:val="0"/>
                                  <w:divBdr>
                                    <w:top w:val="none" w:sz="0" w:space="0" w:color="auto"/>
                                    <w:left w:val="none" w:sz="0" w:space="0" w:color="auto"/>
                                    <w:bottom w:val="none" w:sz="0" w:space="0" w:color="auto"/>
                                    <w:right w:val="none" w:sz="0" w:space="0" w:color="auto"/>
                                  </w:divBdr>
                                </w:div>
                                <w:div w:id="1353874504">
                                  <w:marLeft w:val="0"/>
                                  <w:marRight w:val="0"/>
                                  <w:marTop w:val="0"/>
                                  <w:marBottom w:val="0"/>
                                  <w:divBdr>
                                    <w:top w:val="none" w:sz="0" w:space="0" w:color="auto"/>
                                    <w:left w:val="none" w:sz="0" w:space="0" w:color="auto"/>
                                    <w:bottom w:val="none" w:sz="0" w:space="0" w:color="auto"/>
                                    <w:right w:val="none" w:sz="0" w:space="0" w:color="auto"/>
                                  </w:divBdr>
                                </w:div>
                                <w:div w:id="9840862">
                                  <w:marLeft w:val="0"/>
                                  <w:marRight w:val="0"/>
                                  <w:marTop w:val="0"/>
                                  <w:marBottom w:val="0"/>
                                  <w:divBdr>
                                    <w:top w:val="none" w:sz="0" w:space="0" w:color="auto"/>
                                    <w:left w:val="none" w:sz="0" w:space="0" w:color="auto"/>
                                    <w:bottom w:val="none" w:sz="0" w:space="0" w:color="auto"/>
                                    <w:right w:val="none" w:sz="0" w:space="0" w:color="auto"/>
                                  </w:divBdr>
                                </w:div>
                                <w:div w:id="1900742928">
                                  <w:marLeft w:val="0"/>
                                  <w:marRight w:val="0"/>
                                  <w:marTop w:val="0"/>
                                  <w:marBottom w:val="0"/>
                                  <w:divBdr>
                                    <w:top w:val="none" w:sz="0" w:space="0" w:color="auto"/>
                                    <w:left w:val="none" w:sz="0" w:space="0" w:color="auto"/>
                                    <w:bottom w:val="none" w:sz="0" w:space="0" w:color="auto"/>
                                    <w:right w:val="none" w:sz="0" w:space="0" w:color="auto"/>
                                  </w:divBdr>
                                </w:div>
                                <w:div w:id="1094323318">
                                  <w:marLeft w:val="0"/>
                                  <w:marRight w:val="0"/>
                                  <w:marTop w:val="0"/>
                                  <w:marBottom w:val="0"/>
                                  <w:divBdr>
                                    <w:top w:val="none" w:sz="0" w:space="0" w:color="auto"/>
                                    <w:left w:val="none" w:sz="0" w:space="0" w:color="auto"/>
                                    <w:bottom w:val="none" w:sz="0" w:space="0" w:color="auto"/>
                                    <w:right w:val="none" w:sz="0" w:space="0" w:color="auto"/>
                                  </w:divBdr>
                                </w:div>
                                <w:div w:id="494148319">
                                  <w:marLeft w:val="0"/>
                                  <w:marRight w:val="0"/>
                                  <w:marTop w:val="0"/>
                                  <w:marBottom w:val="0"/>
                                  <w:divBdr>
                                    <w:top w:val="none" w:sz="0" w:space="0" w:color="auto"/>
                                    <w:left w:val="none" w:sz="0" w:space="0" w:color="auto"/>
                                    <w:bottom w:val="none" w:sz="0" w:space="0" w:color="auto"/>
                                    <w:right w:val="none" w:sz="0" w:space="0" w:color="auto"/>
                                  </w:divBdr>
                                </w:div>
                                <w:div w:id="1798254890">
                                  <w:marLeft w:val="0"/>
                                  <w:marRight w:val="0"/>
                                  <w:marTop w:val="0"/>
                                  <w:marBottom w:val="0"/>
                                  <w:divBdr>
                                    <w:top w:val="none" w:sz="0" w:space="0" w:color="auto"/>
                                    <w:left w:val="none" w:sz="0" w:space="0" w:color="auto"/>
                                    <w:bottom w:val="none" w:sz="0" w:space="0" w:color="auto"/>
                                    <w:right w:val="none" w:sz="0" w:space="0" w:color="auto"/>
                                  </w:divBdr>
                                </w:div>
                                <w:div w:id="692197028">
                                  <w:marLeft w:val="0"/>
                                  <w:marRight w:val="0"/>
                                  <w:marTop w:val="0"/>
                                  <w:marBottom w:val="0"/>
                                  <w:divBdr>
                                    <w:top w:val="none" w:sz="0" w:space="0" w:color="auto"/>
                                    <w:left w:val="none" w:sz="0" w:space="0" w:color="auto"/>
                                    <w:bottom w:val="none" w:sz="0" w:space="0" w:color="auto"/>
                                    <w:right w:val="none" w:sz="0" w:space="0" w:color="auto"/>
                                  </w:divBdr>
                                </w:div>
                                <w:div w:id="312221717">
                                  <w:marLeft w:val="0"/>
                                  <w:marRight w:val="0"/>
                                  <w:marTop w:val="0"/>
                                  <w:marBottom w:val="0"/>
                                  <w:divBdr>
                                    <w:top w:val="none" w:sz="0" w:space="0" w:color="auto"/>
                                    <w:left w:val="none" w:sz="0" w:space="0" w:color="auto"/>
                                    <w:bottom w:val="none" w:sz="0" w:space="0" w:color="auto"/>
                                    <w:right w:val="none" w:sz="0" w:space="0" w:color="auto"/>
                                  </w:divBdr>
                                </w:div>
                                <w:div w:id="1642417257">
                                  <w:marLeft w:val="0"/>
                                  <w:marRight w:val="0"/>
                                  <w:marTop w:val="0"/>
                                  <w:marBottom w:val="0"/>
                                  <w:divBdr>
                                    <w:top w:val="none" w:sz="0" w:space="0" w:color="auto"/>
                                    <w:left w:val="none" w:sz="0" w:space="0" w:color="auto"/>
                                    <w:bottom w:val="none" w:sz="0" w:space="0" w:color="auto"/>
                                    <w:right w:val="none" w:sz="0" w:space="0" w:color="auto"/>
                                  </w:divBdr>
                                </w:div>
                                <w:div w:id="1769228825">
                                  <w:marLeft w:val="0"/>
                                  <w:marRight w:val="0"/>
                                  <w:marTop w:val="0"/>
                                  <w:marBottom w:val="0"/>
                                  <w:divBdr>
                                    <w:top w:val="none" w:sz="0" w:space="0" w:color="auto"/>
                                    <w:left w:val="none" w:sz="0" w:space="0" w:color="auto"/>
                                    <w:bottom w:val="none" w:sz="0" w:space="0" w:color="auto"/>
                                    <w:right w:val="none" w:sz="0" w:space="0" w:color="auto"/>
                                  </w:divBdr>
                                </w:div>
                                <w:div w:id="815612306">
                                  <w:marLeft w:val="0"/>
                                  <w:marRight w:val="0"/>
                                  <w:marTop w:val="0"/>
                                  <w:marBottom w:val="0"/>
                                  <w:divBdr>
                                    <w:top w:val="none" w:sz="0" w:space="0" w:color="auto"/>
                                    <w:left w:val="none" w:sz="0" w:space="0" w:color="auto"/>
                                    <w:bottom w:val="none" w:sz="0" w:space="0" w:color="auto"/>
                                    <w:right w:val="none" w:sz="0" w:space="0" w:color="auto"/>
                                  </w:divBdr>
                                </w:div>
                                <w:div w:id="701907737">
                                  <w:marLeft w:val="0"/>
                                  <w:marRight w:val="0"/>
                                  <w:marTop w:val="0"/>
                                  <w:marBottom w:val="0"/>
                                  <w:divBdr>
                                    <w:top w:val="none" w:sz="0" w:space="0" w:color="auto"/>
                                    <w:left w:val="none" w:sz="0" w:space="0" w:color="auto"/>
                                    <w:bottom w:val="none" w:sz="0" w:space="0" w:color="auto"/>
                                    <w:right w:val="none" w:sz="0" w:space="0" w:color="auto"/>
                                  </w:divBdr>
                                </w:div>
                                <w:div w:id="697316262">
                                  <w:marLeft w:val="0"/>
                                  <w:marRight w:val="0"/>
                                  <w:marTop w:val="0"/>
                                  <w:marBottom w:val="0"/>
                                  <w:divBdr>
                                    <w:top w:val="none" w:sz="0" w:space="0" w:color="auto"/>
                                    <w:left w:val="none" w:sz="0" w:space="0" w:color="auto"/>
                                    <w:bottom w:val="none" w:sz="0" w:space="0" w:color="auto"/>
                                    <w:right w:val="none" w:sz="0" w:space="0" w:color="auto"/>
                                  </w:divBdr>
                                </w:div>
                                <w:div w:id="1983734205">
                                  <w:marLeft w:val="0"/>
                                  <w:marRight w:val="0"/>
                                  <w:marTop w:val="0"/>
                                  <w:marBottom w:val="0"/>
                                  <w:divBdr>
                                    <w:top w:val="none" w:sz="0" w:space="0" w:color="auto"/>
                                    <w:left w:val="none" w:sz="0" w:space="0" w:color="auto"/>
                                    <w:bottom w:val="none" w:sz="0" w:space="0" w:color="auto"/>
                                    <w:right w:val="none" w:sz="0" w:space="0" w:color="auto"/>
                                  </w:divBdr>
                                </w:div>
                                <w:div w:id="598949551">
                                  <w:marLeft w:val="0"/>
                                  <w:marRight w:val="0"/>
                                  <w:marTop w:val="0"/>
                                  <w:marBottom w:val="0"/>
                                  <w:divBdr>
                                    <w:top w:val="none" w:sz="0" w:space="0" w:color="auto"/>
                                    <w:left w:val="none" w:sz="0" w:space="0" w:color="auto"/>
                                    <w:bottom w:val="none" w:sz="0" w:space="0" w:color="auto"/>
                                    <w:right w:val="none" w:sz="0" w:space="0" w:color="auto"/>
                                  </w:divBdr>
                                </w:div>
                                <w:div w:id="1277444637">
                                  <w:marLeft w:val="0"/>
                                  <w:marRight w:val="0"/>
                                  <w:marTop w:val="0"/>
                                  <w:marBottom w:val="0"/>
                                  <w:divBdr>
                                    <w:top w:val="none" w:sz="0" w:space="0" w:color="auto"/>
                                    <w:left w:val="none" w:sz="0" w:space="0" w:color="auto"/>
                                    <w:bottom w:val="none" w:sz="0" w:space="0" w:color="auto"/>
                                    <w:right w:val="none" w:sz="0" w:space="0" w:color="auto"/>
                                  </w:divBdr>
                                </w:div>
                                <w:div w:id="1609772945">
                                  <w:marLeft w:val="0"/>
                                  <w:marRight w:val="0"/>
                                  <w:marTop w:val="0"/>
                                  <w:marBottom w:val="0"/>
                                  <w:divBdr>
                                    <w:top w:val="none" w:sz="0" w:space="0" w:color="auto"/>
                                    <w:left w:val="none" w:sz="0" w:space="0" w:color="auto"/>
                                    <w:bottom w:val="none" w:sz="0" w:space="0" w:color="auto"/>
                                    <w:right w:val="none" w:sz="0" w:space="0" w:color="auto"/>
                                  </w:divBdr>
                                </w:div>
                                <w:div w:id="1626427597">
                                  <w:marLeft w:val="0"/>
                                  <w:marRight w:val="0"/>
                                  <w:marTop w:val="0"/>
                                  <w:marBottom w:val="0"/>
                                  <w:divBdr>
                                    <w:top w:val="none" w:sz="0" w:space="0" w:color="auto"/>
                                    <w:left w:val="none" w:sz="0" w:space="0" w:color="auto"/>
                                    <w:bottom w:val="none" w:sz="0" w:space="0" w:color="auto"/>
                                    <w:right w:val="none" w:sz="0" w:space="0" w:color="auto"/>
                                  </w:divBdr>
                                </w:div>
                                <w:div w:id="1826120332">
                                  <w:marLeft w:val="0"/>
                                  <w:marRight w:val="0"/>
                                  <w:marTop w:val="0"/>
                                  <w:marBottom w:val="0"/>
                                  <w:divBdr>
                                    <w:top w:val="none" w:sz="0" w:space="0" w:color="auto"/>
                                    <w:left w:val="none" w:sz="0" w:space="0" w:color="auto"/>
                                    <w:bottom w:val="none" w:sz="0" w:space="0" w:color="auto"/>
                                    <w:right w:val="none" w:sz="0" w:space="0" w:color="auto"/>
                                  </w:divBdr>
                                </w:div>
                                <w:div w:id="1036854629">
                                  <w:marLeft w:val="0"/>
                                  <w:marRight w:val="0"/>
                                  <w:marTop w:val="0"/>
                                  <w:marBottom w:val="0"/>
                                  <w:divBdr>
                                    <w:top w:val="none" w:sz="0" w:space="0" w:color="auto"/>
                                    <w:left w:val="none" w:sz="0" w:space="0" w:color="auto"/>
                                    <w:bottom w:val="none" w:sz="0" w:space="0" w:color="auto"/>
                                    <w:right w:val="none" w:sz="0" w:space="0" w:color="auto"/>
                                  </w:divBdr>
                                </w:div>
                                <w:div w:id="549145522">
                                  <w:marLeft w:val="0"/>
                                  <w:marRight w:val="0"/>
                                  <w:marTop w:val="0"/>
                                  <w:marBottom w:val="0"/>
                                  <w:divBdr>
                                    <w:top w:val="none" w:sz="0" w:space="0" w:color="auto"/>
                                    <w:left w:val="none" w:sz="0" w:space="0" w:color="auto"/>
                                    <w:bottom w:val="none" w:sz="0" w:space="0" w:color="auto"/>
                                    <w:right w:val="none" w:sz="0" w:space="0" w:color="auto"/>
                                  </w:divBdr>
                                </w:div>
                                <w:div w:id="451215564">
                                  <w:marLeft w:val="0"/>
                                  <w:marRight w:val="0"/>
                                  <w:marTop w:val="0"/>
                                  <w:marBottom w:val="0"/>
                                  <w:divBdr>
                                    <w:top w:val="none" w:sz="0" w:space="0" w:color="auto"/>
                                    <w:left w:val="none" w:sz="0" w:space="0" w:color="auto"/>
                                    <w:bottom w:val="none" w:sz="0" w:space="0" w:color="auto"/>
                                    <w:right w:val="none" w:sz="0" w:space="0" w:color="auto"/>
                                  </w:divBdr>
                                </w:div>
                                <w:div w:id="478618110">
                                  <w:marLeft w:val="0"/>
                                  <w:marRight w:val="0"/>
                                  <w:marTop w:val="0"/>
                                  <w:marBottom w:val="0"/>
                                  <w:divBdr>
                                    <w:top w:val="none" w:sz="0" w:space="0" w:color="auto"/>
                                    <w:left w:val="none" w:sz="0" w:space="0" w:color="auto"/>
                                    <w:bottom w:val="none" w:sz="0" w:space="0" w:color="auto"/>
                                    <w:right w:val="none" w:sz="0" w:space="0" w:color="auto"/>
                                  </w:divBdr>
                                </w:div>
                                <w:div w:id="815343105">
                                  <w:marLeft w:val="0"/>
                                  <w:marRight w:val="0"/>
                                  <w:marTop w:val="0"/>
                                  <w:marBottom w:val="0"/>
                                  <w:divBdr>
                                    <w:top w:val="none" w:sz="0" w:space="0" w:color="auto"/>
                                    <w:left w:val="none" w:sz="0" w:space="0" w:color="auto"/>
                                    <w:bottom w:val="none" w:sz="0" w:space="0" w:color="auto"/>
                                    <w:right w:val="none" w:sz="0" w:space="0" w:color="auto"/>
                                  </w:divBdr>
                                </w:div>
                                <w:div w:id="82267418">
                                  <w:marLeft w:val="0"/>
                                  <w:marRight w:val="0"/>
                                  <w:marTop w:val="0"/>
                                  <w:marBottom w:val="0"/>
                                  <w:divBdr>
                                    <w:top w:val="none" w:sz="0" w:space="0" w:color="auto"/>
                                    <w:left w:val="none" w:sz="0" w:space="0" w:color="auto"/>
                                    <w:bottom w:val="none" w:sz="0" w:space="0" w:color="auto"/>
                                    <w:right w:val="none" w:sz="0" w:space="0" w:color="auto"/>
                                  </w:divBdr>
                                </w:div>
                                <w:div w:id="1963071328">
                                  <w:marLeft w:val="0"/>
                                  <w:marRight w:val="0"/>
                                  <w:marTop w:val="0"/>
                                  <w:marBottom w:val="0"/>
                                  <w:divBdr>
                                    <w:top w:val="none" w:sz="0" w:space="0" w:color="auto"/>
                                    <w:left w:val="none" w:sz="0" w:space="0" w:color="auto"/>
                                    <w:bottom w:val="none" w:sz="0" w:space="0" w:color="auto"/>
                                    <w:right w:val="none" w:sz="0" w:space="0" w:color="auto"/>
                                  </w:divBdr>
                                </w:div>
                                <w:div w:id="1490366977">
                                  <w:marLeft w:val="0"/>
                                  <w:marRight w:val="0"/>
                                  <w:marTop w:val="0"/>
                                  <w:marBottom w:val="0"/>
                                  <w:divBdr>
                                    <w:top w:val="none" w:sz="0" w:space="0" w:color="auto"/>
                                    <w:left w:val="none" w:sz="0" w:space="0" w:color="auto"/>
                                    <w:bottom w:val="none" w:sz="0" w:space="0" w:color="auto"/>
                                    <w:right w:val="none" w:sz="0" w:space="0" w:color="auto"/>
                                  </w:divBdr>
                                </w:div>
                                <w:div w:id="1619530392">
                                  <w:marLeft w:val="0"/>
                                  <w:marRight w:val="0"/>
                                  <w:marTop w:val="0"/>
                                  <w:marBottom w:val="0"/>
                                  <w:divBdr>
                                    <w:top w:val="none" w:sz="0" w:space="0" w:color="auto"/>
                                    <w:left w:val="none" w:sz="0" w:space="0" w:color="auto"/>
                                    <w:bottom w:val="none" w:sz="0" w:space="0" w:color="auto"/>
                                    <w:right w:val="none" w:sz="0" w:space="0" w:color="auto"/>
                                  </w:divBdr>
                                </w:div>
                                <w:div w:id="1526942460">
                                  <w:marLeft w:val="0"/>
                                  <w:marRight w:val="0"/>
                                  <w:marTop w:val="0"/>
                                  <w:marBottom w:val="0"/>
                                  <w:divBdr>
                                    <w:top w:val="none" w:sz="0" w:space="0" w:color="auto"/>
                                    <w:left w:val="none" w:sz="0" w:space="0" w:color="auto"/>
                                    <w:bottom w:val="none" w:sz="0" w:space="0" w:color="auto"/>
                                    <w:right w:val="none" w:sz="0" w:space="0" w:color="auto"/>
                                  </w:divBdr>
                                </w:div>
                                <w:div w:id="1403916946">
                                  <w:marLeft w:val="0"/>
                                  <w:marRight w:val="0"/>
                                  <w:marTop w:val="0"/>
                                  <w:marBottom w:val="0"/>
                                  <w:divBdr>
                                    <w:top w:val="none" w:sz="0" w:space="0" w:color="auto"/>
                                    <w:left w:val="none" w:sz="0" w:space="0" w:color="auto"/>
                                    <w:bottom w:val="none" w:sz="0" w:space="0" w:color="auto"/>
                                    <w:right w:val="none" w:sz="0" w:space="0" w:color="auto"/>
                                  </w:divBdr>
                                </w:div>
                                <w:div w:id="2003390862">
                                  <w:marLeft w:val="0"/>
                                  <w:marRight w:val="0"/>
                                  <w:marTop w:val="0"/>
                                  <w:marBottom w:val="0"/>
                                  <w:divBdr>
                                    <w:top w:val="none" w:sz="0" w:space="0" w:color="auto"/>
                                    <w:left w:val="none" w:sz="0" w:space="0" w:color="auto"/>
                                    <w:bottom w:val="none" w:sz="0" w:space="0" w:color="auto"/>
                                    <w:right w:val="none" w:sz="0" w:space="0" w:color="auto"/>
                                  </w:divBdr>
                                </w:div>
                                <w:div w:id="1369917542">
                                  <w:marLeft w:val="0"/>
                                  <w:marRight w:val="0"/>
                                  <w:marTop w:val="0"/>
                                  <w:marBottom w:val="0"/>
                                  <w:divBdr>
                                    <w:top w:val="none" w:sz="0" w:space="0" w:color="auto"/>
                                    <w:left w:val="none" w:sz="0" w:space="0" w:color="auto"/>
                                    <w:bottom w:val="none" w:sz="0" w:space="0" w:color="auto"/>
                                    <w:right w:val="none" w:sz="0" w:space="0" w:color="auto"/>
                                  </w:divBdr>
                                </w:div>
                                <w:div w:id="141434845">
                                  <w:marLeft w:val="0"/>
                                  <w:marRight w:val="0"/>
                                  <w:marTop w:val="0"/>
                                  <w:marBottom w:val="0"/>
                                  <w:divBdr>
                                    <w:top w:val="none" w:sz="0" w:space="0" w:color="auto"/>
                                    <w:left w:val="none" w:sz="0" w:space="0" w:color="auto"/>
                                    <w:bottom w:val="none" w:sz="0" w:space="0" w:color="auto"/>
                                    <w:right w:val="none" w:sz="0" w:space="0" w:color="auto"/>
                                  </w:divBdr>
                                </w:div>
                                <w:div w:id="17940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21519">
                      <w:marLeft w:val="0"/>
                      <w:marRight w:val="0"/>
                      <w:marTop w:val="0"/>
                      <w:marBottom w:val="0"/>
                      <w:divBdr>
                        <w:top w:val="none" w:sz="0" w:space="0" w:color="auto"/>
                        <w:left w:val="none" w:sz="0" w:space="0" w:color="auto"/>
                        <w:bottom w:val="none" w:sz="0" w:space="0" w:color="auto"/>
                        <w:right w:val="none" w:sz="0" w:space="0" w:color="auto"/>
                      </w:divBdr>
                      <w:divsChild>
                        <w:div w:id="1568496291">
                          <w:marLeft w:val="0"/>
                          <w:marRight w:val="0"/>
                          <w:marTop w:val="0"/>
                          <w:marBottom w:val="0"/>
                          <w:divBdr>
                            <w:top w:val="none" w:sz="0" w:space="0" w:color="auto"/>
                            <w:left w:val="none" w:sz="0" w:space="0" w:color="auto"/>
                            <w:bottom w:val="none" w:sz="0" w:space="0" w:color="auto"/>
                            <w:right w:val="none" w:sz="0" w:space="0" w:color="auto"/>
                          </w:divBdr>
                          <w:divsChild>
                            <w:div w:id="1966158861">
                              <w:marLeft w:val="0"/>
                              <w:marRight w:val="0"/>
                              <w:marTop w:val="0"/>
                              <w:marBottom w:val="0"/>
                              <w:divBdr>
                                <w:top w:val="none" w:sz="0" w:space="0" w:color="auto"/>
                                <w:left w:val="none" w:sz="0" w:space="0" w:color="auto"/>
                                <w:bottom w:val="none" w:sz="0" w:space="0" w:color="auto"/>
                                <w:right w:val="none" w:sz="0" w:space="0" w:color="auto"/>
                              </w:divBdr>
                              <w:divsChild>
                                <w:div w:id="1285968721">
                                  <w:marLeft w:val="0"/>
                                  <w:marRight w:val="0"/>
                                  <w:marTop w:val="0"/>
                                  <w:marBottom w:val="0"/>
                                  <w:divBdr>
                                    <w:top w:val="none" w:sz="0" w:space="0" w:color="auto"/>
                                    <w:left w:val="none" w:sz="0" w:space="0" w:color="auto"/>
                                    <w:bottom w:val="none" w:sz="0" w:space="0" w:color="auto"/>
                                    <w:right w:val="none" w:sz="0" w:space="0" w:color="auto"/>
                                  </w:divBdr>
                                </w:div>
                                <w:div w:id="1700204003">
                                  <w:marLeft w:val="0"/>
                                  <w:marRight w:val="0"/>
                                  <w:marTop w:val="0"/>
                                  <w:marBottom w:val="0"/>
                                  <w:divBdr>
                                    <w:top w:val="none" w:sz="0" w:space="0" w:color="auto"/>
                                    <w:left w:val="none" w:sz="0" w:space="0" w:color="auto"/>
                                    <w:bottom w:val="none" w:sz="0" w:space="0" w:color="auto"/>
                                    <w:right w:val="none" w:sz="0" w:space="0" w:color="auto"/>
                                  </w:divBdr>
                                </w:div>
                                <w:div w:id="1158619548">
                                  <w:marLeft w:val="0"/>
                                  <w:marRight w:val="0"/>
                                  <w:marTop w:val="0"/>
                                  <w:marBottom w:val="0"/>
                                  <w:divBdr>
                                    <w:top w:val="none" w:sz="0" w:space="0" w:color="auto"/>
                                    <w:left w:val="none" w:sz="0" w:space="0" w:color="auto"/>
                                    <w:bottom w:val="none" w:sz="0" w:space="0" w:color="auto"/>
                                    <w:right w:val="none" w:sz="0" w:space="0" w:color="auto"/>
                                  </w:divBdr>
                                </w:div>
                                <w:div w:id="2096854643">
                                  <w:marLeft w:val="0"/>
                                  <w:marRight w:val="0"/>
                                  <w:marTop w:val="0"/>
                                  <w:marBottom w:val="0"/>
                                  <w:divBdr>
                                    <w:top w:val="none" w:sz="0" w:space="0" w:color="auto"/>
                                    <w:left w:val="none" w:sz="0" w:space="0" w:color="auto"/>
                                    <w:bottom w:val="none" w:sz="0" w:space="0" w:color="auto"/>
                                    <w:right w:val="none" w:sz="0" w:space="0" w:color="auto"/>
                                  </w:divBdr>
                                </w:div>
                                <w:div w:id="1220094278">
                                  <w:marLeft w:val="0"/>
                                  <w:marRight w:val="0"/>
                                  <w:marTop w:val="0"/>
                                  <w:marBottom w:val="0"/>
                                  <w:divBdr>
                                    <w:top w:val="none" w:sz="0" w:space="0" w:color="auto"/>
                                    <w:left w:val="none" w:sz="0" w:space="0" w:color="auto"/>
                                    <w:bottom w:val="none" w:sz="0" w:space="0" w:color="auto"/>
                                    <w:right w:val="none" w:sz="0" w:space="0" w:color="auto"/>
                                  </w:divBdr>
                                </w:div>
                                <w:div w:id="18048831">
                                  <w:marLeft w:val="0"/>
                                  <w:marRight w:val="0"/>
                                  <w:marTop w:val="0"/>
                                  <w:marBottom w:val="0"/>
                                  <w:divBdr>
                                    <w:top w:val="none" w:sz="0" w:space="0" w:color="auto"/>
                                    <w:left w:val="none" w:sz="0" w:space="0" w:color="auto"/>
                                    <w:bottom w:val="none" w:sz="0" w:space="0" w:color="auto"/>
                                    <w:right w:val="none" w:sz="0" w:space="0" w:color="auto"/>
                                  </w:divBdr>
                                </w:div>
                                <w:div w:id="1879076436">
                                  <w:marLeft w:val="0"/>
                                  <w:marRight w:val="0"/>
                                  <w:marTop w:val="0"/>
                                  <w:marBottom w:val="0"/>
                                  <w:divBdr>
                                    <w:top w:val="none" w:sz="0" w:space="0" w:color="auto"/>
                                    <w:left w:val="none" w:sz="0" w:space="0" w:color="auto"/>
                                    <w:bottom w:val="none" w:sz="0" w:space="0" w:color="auto"/>
                                    <w:right w:val="none" w:sz="0" w:space="0" w:color="auto"/>
                                  </w:divBdr>
                                </w:div>
                                <w:div w:id="865362527">
                                  <w:marLeft w:val="0"/>
                                  <w:marRight w:val="0"/>
                                  <w:marTop w:val="0"/>
                                  <w:marBottom w:val="0"/>
                                  <w:divBdr>
                                    <w:top w:val="none" w:sz="0" w:space="0" w:color="auto"/>
                                    <w:left w:val="none" w:sz="0" w:space="0" w:color="auto"/>
                                    <w:bottom w:val="none" w:sz="0" w:space="0" w:color="auto"/>
                                    <w:right w:val="none" w:sz="0" w:space="0" w:color="auto"/>
                                  </w:divBdr>
                                </w:div>
                                <w:div w:id="2125801687">
                                  <w:marLeft w:val="0"/>
                                  <w:marRight w:val="0"/>
                                  <w:marTop w:val="0"/>
                                  <w:marBottom w:val="0"/>
                                  <w:divBdr>
                                    <w:top w:val="none" w:sz="0" w:space="0" w:color="auto"/>
                                    <w:left w:val="none" w:sz="0" w:space="0" w:color="auto"/>
                                    <w:bottom w:val="none" w:sz="0" w:space="0" w:color="auto"/>
                                    <w:right w:val="none" w:sz="0" w:space="0" w:color="auto"/>
                                  </w:divBdr>
                                </w:div>
                                <w:div w:id="1505125448">
                                  <w:marLeft w:val="0"/>
                                  <w:marRight w:val="0"/>
                                  <w:marTop w:val="0"/>
                                  <w:marBottom w:val="0"/>
                                  <w:divBdr>
                                    <w:top w:val="none" w:sz="0" w:space="0" w:color="auto"/>
                                    <w:left w:val="none" w:sz="0" w:space="0" w:color="auto"/>
                                    <w:bottom w:val="none" w:sz="0" w:space="0" w:color="auto"/>
                                    <w:right w:val="none" w:sz="0" w:space="0" w:color="auto"/>
                                  </w:divBdr>
                                </w:div>
                                <w:div w:id="899557162">
                                  <w:marLeft w:val="0"/>
                                  <w:marRight w:val="0"/>
                                  <w:marTop w:val="0"/>
                                  <w:marBottom w:val="0"/>
                                  <w:divBdr>
                                    <w:top w:val="none" w:sz="0" w:space="0" w:color="auto"/>
                                    <w:left w:val="none" w:sz="0" w:space="0" w:color="auto"/>
                                    <w:bottom w:val="none" w:sz="0" w:space="0" w:color="auto"/>
                                    <w:right w:val="none" w:sz="0" w:space="0" w:color="auto"/>
                                  </w:divBdr>
                                </w:div>
                                <w:div w:id="2683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07805">
      <w:bodyDiv w:val="1"/>
      <w:marLeft w:val="0"/>
      <w:marRight w:val="0"/>
      <w:marTop w:val="0"/>
      <w:marBottom w:val="0"/>
      <w:divBdr>
        <w:top w:val="none" w:sz="0" w:space="0" w:color="auto"/>
        <w:left w:val="none" w:sz="0" w:space="0" w:color="auto"/>
        <w:bottom w:val="none" w:sz="0" w:space="0" w:color="auto"/>
        <w:right w:val="none" w:sz="0" w:space="0" w:color="auto"/>
      </w:divBdr>
    </w:div>
    <w:div w:id="446778499">
      <w:bodyDiv w:val="1"/>
      <w:marLeft w:val="0"/>
      <w:marRight w:val="0"/>
      <w:marTop w:val="0"/>
      <w:marBottom w:val="0"/>
      <w:divBdr>
        <w:top w:val="none" w:sz="0" w:space="0" w:color="auto"/>
        <w:left w:val="none" w:sz="0" w:space="0" w:color="auto"/>
        <w:bottom w:val="none" w:sz="0" w:space="0" w:color="auto"/>
        <w:right w:val="none" w:sz="0" w:space="0" w:color="auto"/>
      </w:divBdr>
    </w:div>
    <w:div w:id="522402524">
      <w:bodyDiv w:val="1"/>
      <w:marLeft w:val="0"/>
      <w:marRight w:val="0"/>
      <w:marTop w:val="0"/>
      <w:marBottom w:val="0"/>
      <w:divBdr>
        <w:top w:val="none" w:sz="0" w:space="0" w:color="auto"/>
        <w:left w:val="none" w:sz="0" w:space="0" w:color="auto"/>
        <w:bottom w:val="none" w:sz="0" w:space="0" w:color="auto"/>
        <w:right w:val="none" w:sz="0" w:space="0" w:color="auto"/>
      </w:divBdr>
      <w:divsChild>
        <w:div w:id="380788730">
          <w:marLeft w:val="0"/>
          <w:marRight w:val="0"/>
          <w:marTop w:val="0"/>
          <w:marBottom w:val="0"/>
          <w:divBdr>
            <w:top w:val="none" w:sz="0" w:space="0" w:color="auto"/>
            <w:left w:val="none" w:sz="0" w:space="0" w:color="auto"/>
            <w:bottom w:val="none" w:sz="0" w:space="0" w:color="auto"/>
            <w:right w:val="none" w:sz="0" w:space="0" w:color="auto"/>
          </w:divBdr>
        </w:div>
      </w:divsChild>
    </w:div>
    <w:div w:id="809857302">
      <w:marLeft w:val="0"/>
      <w:marRight w:val="0"/>
      <w:marTop w:val="0"/>
      <w:marBottom w:val="0"/>
      <w:divBdr>
        <w:top w:val="none" w:sz="0" w:space="0" w:color="auto"/>
        <w:left w:val="none" w:sz="0" w:space="0" w:color="auto"/>
        <w:bottom w:val="none" w:sz="0" w:space="0" w:color="auto"/>
        <w:right w:val="none" w:sz="0" w:space="0" w:color="auto"/>
      </w:divBdr>
      <w:divsChild>
        <w:div w:id="1887911224">
          <w:marLeft w:val="0"/>
          <w:marRight w:val="0"/>
          <w:marTop w:val="0"/>
          <w:marBottom w:val="0"/>
          <w:divBdr>
            <w:top w:val="none" w:sz="0" w:space="0" w:color="auto"/>
            <w:left w:val="none" w:sz="0" w:space="0" w:color="auto"/>
            <w:bottom w:val="none" w:sz="0" w:space="0" w:color="auto"/>
            <w:right w:val="none" w:sz="0" w:space="0" w:color="auto"/>
          </w:divBdr>
          <w:divsChild>
            <w:div w:id="977687424">
              <w:marLeft w:val="0"/>
              <w:marRight w:val="0"/>
              <w:marTop w:val="0"/>
              <w:marBottom w:val="0"/>
              <w:divBdr>
                <w:top w:val="none" w:sz="0" w:space="0" w:color="auto"/>
                <w:left w:val="none" w:sz="0" w:space="0" w:color="auto"/>
                <w:bottom w:val="none" w:sz="0" w:space="0" w:color="auto"/>
                <w:right w:val="none" w:sz="0" w:space="0" w:color="auto"/>
              </w:divBdr>
              <w:divsChild>
                <w:div w:id="691734793">
                  <w:marLeft w:val="0"/>
                  <w:marRight w:val="0"/>
                  <w:marTop w:val="0"/>
                  <w:marBottom w:val="0"/>
                  <w:divBdr>
                    <w:top w:val="none" w:sz="0" w:space="0" w:color="auto"/>
                    <w:left w:val="none" w:sz="0" w:space="0" w:color="auto"/>
                    <w:bottom w:val="none" w:sz="0" w:space="0" w:color="auto"/>
                    <w:right w:val="none" w:sz="0" w:space="0" w:color="auto"/>
                  </w:divBdr>
                  <w:divsChild>
                    <w:div w:id="1789079683">
                      <w:marLeft w:val="0"/>
                      <w:marRight w:val="0"/>
                      <w:marTop w:val="0"/>
                      <w:marBottom w:val="343"/>
                      <w:divBdr>
                        <w:top w:val="none" w:sz="0" w:space="0" w:color="auto"/>
                        <w:left w:val="none" w:sz="0" w:space="0" w:color="auto"/>
                        <w:bottom w:val="none" w:sz="0" w:space="0" w:color="auto"/>
                        <w:right w:val="none" w:sz="0" w:space="0" w:color="auto"/>
                      </w:divBdr>
                    </w:div>
                    <w:div w:id="44951395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752846641">
          <w:marLeft w:val="0"/>
          <w:marRight w:val="0"/>
          <w:marTop w:val="0"/>
          <w:marBottom w:val="0"/>
          <w:divBdr>
            <w:top w:val="none" w:sz="0" w:space="0" w:color="auto"/>
            <w:left w:val="none" w:sz="0" w:space="0" w:color="auto"/>
            <w:bottom w:val="none" w:sz="0" w:space="0" w:color="auto"/>
            <w:right w:val="none" w:sz="0" w:space="0" w:color="auto"/>
          </w:divBdr>
          <w:divsChild>
            <w:div w:id="1919752687">
              <w:marLeft w:val="0"/>
              <w:marRight w:val="0"/>
              <w:marTop w:val="0"/>
              <w:marBottom w:val="0"/>
              <w:divBdr>
                <w:top w:val="none" w:sz="0" w:space="0" w:color="auto"/>
                <w:left w:val="none" w:sz="0" w:space="0" w:color="auto"/>
                <w:bottom w:val="none" w:sz="0" w:space="0" w:color="auto"/>
                <w:right w:val="none" w:sz="0" w:space="0" w:color="auto"/>
              </w:divBdr>
              <w:divsChild>
                <w:div w:id="429156532">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1515340202">
          <w:marLeft w:val="0"/>
          <w:marRight w:val="0"/>
          <w:marTop w:val="0"/>
          <w:marBottom w:val="0"/>
          <w:divBdr>
            <w:top w:val="none" w:sz="0" w:space="0" w:color="auto"/>
            <w:left w:val="none" w:sz="0" w:space="0" w:color="auto"/>
            <w:bottom w:val="none" w:sz="0" w:space="0" w:color="auto"/>
            <w:right w:val="none" w:sz="0" w:space="0" w:color="auto"/>
          </w:divBdr>
          <w:divsChild>
            <w:div w:id="1093009687">
              <w:marLeft w:val="0"/>
              <w:marRight w:val="0"/>
              <w:marTop w:val="0"/>
              <w:marBottom w:val="0"/>
              <w:divBdr>
                <w:top w:val="none" w:sz="0" w:space="0" w:color="auto"/>
                <w:left w:val="none" w:sz="0" w:space="0" w:color="auto"/>
                <w:bottom w:val="none" w:sz="0" w:space="0" w:color="auto"/>
                <w:right w:val="none" w:sz="0" w:space="0" w:color="auto"/>
              </w:divBdr>
              <w:divsChild>
                <w:div w:id="1643149449">
                  <w:marLeft w:val="0"/>
                  <w:marRight w:val="0"/>
                  <w:marTop w:val="0"/>
                  <w:marBottom w:val="0"/>
                  <w:divBdr>
                    <w:top w:val="none" w:sz="0" w:space="0" w:color="auto"/>
                    <w:left w:val="none" w:sz="0" w:space="0" w:color="auto"/>
                    <w:bottom w:val="none" w:sz="0" w:space="0" w:color="auto"/>
                    <w:right w:val="none" w:sz="0" w:space="0" w:color="auto"/>
                  </w:divBdr>
                  <w:divsChild>
                    <w:div w:id="150760785">
                      <w:marLeft w:val="0"/>
                      <w:marRight w:val="0"/>
                      <w:marTop w:val="0"/>
                      <w:marBottom w:val="0"/>
                      <w:divBdr>
                        <w:top w:val="none" w:sz="0" w:space="0" w:color="auto"/>
                        <w:left w:val="none" w:sz="0" w:space="0" w:color="auto"/>
                        <w:bottom w:val="none" w:sz="0" w:space="0" w:color="auto"/>
                        <w:right w:val="none" w:sz="0" w:space="0" w:color="auto"/>
                      </w:divBdr>
                      <w:divsChild>
                        <w:div w:id="1252006608">
                          <w:marLeft w:val="0"/>
                          <w:marRight w:val="0"/>
                          <w:marTop w:val="0"/>
                          <w:marBottom w:val="0"/>
                          <w:divBdr>
                            <w:top w:val="none" w:sz="0" w:space="0" w:color="auto"/>
                            <w:left w:val="none" w:sz="0" w:space="0" w:color="auto"/>
                            <w:bottom w:val="none" w:sz="0" w:space="0" w:color="auto"/>
                            <w:right w:val="none" w:sz="0" w:space="0" w:color="auto"/>
                          </w:divBdr>
                          <w:divsChild>
                            <w:div w:id="1488088442">
                              <w:marLeft w:val="0"/>
                              <w:marRight w:val="0"/>
                              <w:marTop w:val="0"/>
                              <w:marBottom w:val="0"/>
                              <w:divBdr>
                                <w:top w:val="none" w:sz="0" w:space="0" w:color="auto"/>
                                <w:left w:val="none" w:sz="0" w:space="0" w:color="auto"/>
                                <w:bottom w:val="none" w:sz="0" w:space="0" w:color="auto"/>
                                <w:right w:val="none" w:sz="0" w:space="0" w:color="auto"/>
                              </w:divBdr>
                              <w:divsChild>
                                <w:div w:id="781919694">
                                  <w:marLeft w:val="0"/>
                                  <w:marRight w:val="0"/>
                                  <w:marTop w:val="0"/>
                                  <w:marBottom w:val="0"/>
                                  <w:divBdr>
                                    <w:top w:val="none" w:sz="0" w:space="0" w:color="auto"/>
                                    <w:left w:val="none" w:sz="0" w:space="0" w:color="auto"/>
                                    <w:bottom w:val="none" w:sz="0" w:space="0" w:color="auto"/>
                                    <w:right w:val="none" w:sz="0" w:space="0" w:color="auto"/>
                                  </w:divBdr>
                                  <w:divsChild>
                                    <w:div w:id="1053113102">
                                      <w:marLeft w:val="0"/>
                                      <w:marRight w:val="0"/>
                                      <w:marTop w:val="0"/>
                                      <w:marBottom w:val="0"/>
                                      <w:divBdr>
                                        <w:top w:val="none" w:sz="0" w:space="0" w:color="auto"/>
                                        <w:left w:val="none" w:sz="0" w:space="0" w:color="auto"/>
                                        <w:bottom w:val="none" w:sz="0" w:space="0" w:color="auto"/>
                                        <w:right w:val="none" w:sz="0" w:space="0" w:color="auto"/>
                                      </w:divBdr>
                                      <w:divsChild>
                                        <w:div w:id="1605989506">
                                          <w:marLeft w:val="0"/>
                                          <w:marRight w:val="0"/>
                                          <w:marTop w:val="0"/>
                                          <w:marBottom w:val="0"/>
                                          <w:divBdr>
                                            <w:top w:val="none" w:sz="0" w:space="0" w:color="auto"/>
                                            <w:left w:val="none" w:sz="0" w:space="0" w:color="auto"/>
                                            <w:bottom w:val="none" w:sz="0" w:space="0" w:color="auto"/>
                                            <w:right w:val="none" w:sz="0" w:space="0" w:color="auto"/>
                                          </w:divBdr>
                                          <w:divsChild>
                                            <w:div w:id="1639801749">
                                              <w:marLeft w:val="0"/>
                                              <w:marRight w:val="0"/>
                                              <w:marTop w:val="0"/>
                                              <w:marBottom w:val="0"/>
                                              <w:divBdr>
                                                <w:top w:val="none" w:sz="0" w:space="0" w:color="auto"/>
                                                <w:left w:val="none" w:sz="0" w:space="0" w:color="auto"/>
                                                <w:bottom w:val="none" w:sz="0" w:space="0" w:color="auto"/>
                                                <w:right w:val="none" w:sz="0" w:space="0" w:color="auto"/>
                                              </w:divBdr>
                                              <w:divsChild>
                                                <w:div w:id="1269701546">
                                                  <w:marLeft w:val="0"/>
                                                  <w:marRight w:val="0"/>
                                                  <w:marTop w:val="0"/>
                                                  <w:marBottom w:val="0"/>
                                                  <w:divBdr>
                                                    <w:top w:val="none" w:sz="0" w:space="0" w:color="auto"/>
                                                    <w:left w:val="none" w:sz="0" w:space="0" w:color="auto"/>
                                                    <w:bottom w:val="none" w:sz="0" w:space="0" w:color="auto"/>
                                                    <w:right w:val="none" w:sz="0" w:space="0" w:color="auto"/>
                                                  </w:divBdr>
                                                  <w:divsChild>
                                                    <w:div w:id="1972708079">
                                                      <w:marLeft w:val="0"/>
                                                      <w:marRight w:val="0"/>
                                                      <w:marTop w:val="0"/>
                                                      <w:marBottom w:val="0"/>
                                                      <w:divBdr>
                                                        <w:top w:val="none" w:sz="0" w:space="0" w:color="auto"/>
                                                        <w:left w:val="none" w:sz="0" w:space="0" w:color="auto"/>
                                                        <w:bottom w:val="none" w:sz="0" w:space="0" w:color="auto"/>
                                                        <w:right w:val="none" w:sz="0" w:space="0" w:color="auto"/>
                                                      </w:divBdr>
                                                      <w:divsChild>
                                                        <w:div w:id="1838038039">
                                                          <w:marLeft w:val="0"/>
                                                          <w:marRight w:val="0"/>
                                                          <w:marTop w:val="0"/>
                                                          <w:marBottom w:val="0"/>
                                                          <w:divBdr>
                                                            <w:top w:val="none" w:sz="0" w:space="0" w:color="auto"/>
                                                            <w:left w:val="none" w:sz="0" w:space="0" w:color="auto"/>
                                                            <w:bottom w:val="none" w:sz="0" w:space="0" w:color="auto"/>
                                                            <w:right w:val="none" w:sz="0" w:space="0" w:color="auto"/>
                                                          </w:divBdr>
                                                          <w:divsChild>
                                                            <w:div w:id="1231767790">
                                                              <w:marLeft w:val="0"/>
                                                              <w:marRight w:val="0"/>
                                                              <w:marTop w:val="0"/>
                                                              <w:marBottom w:val="343"/>
                                                              <w:divBdr>
                                                                <w:top w:val="none" w:sz="0" w:space="0" w:color="auto"/>
                                                                <w:left w:val="none" w:sz="0" w:space="0" w:color="auto"/>
                                                                <w:bottom w:val="none" w:sz="0" w:space="0" w:color="auto"/>
                                                                <w:right w:val="none" w:sz="0" w:space="0" w:color="auto"/>
                                                              </w:divBdr>
                                                            </w:div>
                                                          </w:divsChild>
                                                        </w:div>
                                                        <w:div w:id="91358754">
                                                          <w:marLeft w:val="0"/>
                                                          <w:marRight w:val="0"/>
                                                          <w:marTop w:val="0"/>
                                                          <w:marBottom w:val="0"/>
                                                          <w:divBdr>
                                                            <w:top w:val="none" w:sz="0" w:space="0" w:color="auto"/>
                                                            <w:left w:val="none" w:sz="0" w:space="0" w:color="auto"/>
                                                            <w:bottom w:val="none" w:sz="0" w:space="0" w:color="auto"/>
                                                            <w:right w:val="none" w:sz="0" w:space="0" w:color="auto"/>
                                                          </w:divBdr>
                                                          <w:divsChild>
                                                            <w:div w:id="1002777156">
                                                              <w:marLeft w:val="0"/>
                                                              <w:marRight w:val="0"/>
                                                              <w:marTop w:val="0"/>
                                                              <w:marBottom w:val="0"/>
                                                              <w:divBdr>
                                                                <w:top w:val="none" w:sz="0" w:space="0" w:color="auto"/>
                                                                <w:left w:val="none" w:sz="0" w:space="0" w:color="auto"/>
                                                                <w:bottom w:val="none" w:sz="0" w:space="0" w:color="auto"/>
                                                                <w:right w:val="none" w:sz="0" w:space="0" w:color="auto"/>
                                                              </w:divBdr>
                                                              <w:divsChild>
                                                                <w:div w:id="13243531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73385889">
                                                          <w:marLeft w:val="0"/>
                                                          <w:marRight w:val="0"/>
                                                          <w:marTop w:val="0"/>
                                                          <w:marBottom w:val="0"/>
                                                          <w:divBdr>
                                                            <w:top w:val="none" w:sz="0" w:space="0" w:color="auto"/>
                                                            <w:left w:val="none" w:sz="0" w:space="0" w:color="auto"/>
                                                            <w:bottom w:val="none" w:sz="0" w:space="0" w:color="auto"/>
                                                            <w:right w:val="none" w:sz="0" w:space="0" w:color="auto"/>
                                                          </w:divBdr>
                                                        </w:div>
                                                        <w:div w:id="770900732">
                                                          <w:marLeft w:val="0"/>
                                                          <w:marRight w:val="0"/>
                                                          <w:marTop w:val="0"/>
                                                          <w:marBottom w:val="0"/>
                                                          <w:divBdr>
                                                            <w:top w:val="none" w:sz="0" w:space="0" w:color="auto"/>
                                                            <w:left w:val="none" w:sz="0" w:space="0" w:color="auto"/>
                                                            <w:bottom w:val="none" w:sz="0" w:space="0" w:color="auto"/>
                                                            <w:right w:val="none" w:sz="0" w:space="0" w:color="auto"/>
                                                          </w:divBdr>
                                                          <w:divsChild>
                                                            <w:div w:id="35481745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965765">
                              <w:marLeft w:val="0"/>
                              <w:marRight w:val="0"/>
                              <w:marTop w:val="0"/>
                              <w:marBottom w:val="0"/>
                              <w:divBdr>
                                <w:top w:val="none" w:sz="0" w:space="0" w:color="auto"/>
                                <w:left w:val="none" w:sz="0" w:space="0" w:color="auto"/>
                                <w:bottom w:val="none" w:sz="0" w:space="0" w:color="auto"/>
                                <w:right w:val="none" w:sz="0" w:space="0" w:color="auto"/>
                              </w:divBdr>
                              <w:divsChild>
                                <w:div w:id="1577861713">
                                  <w:marLeft w:val="0"/>
                                  <w:marRight w:val="0"/>
                                  <w:marTop w:val="0"/>
                                  <w:marBottom w:val="0"/>
                                  <w:divBdr>
                                    <w:top w:val="none" w:sz="0" w:space="0" w:color="auto"/>
                                    <w:left w:val="none" w:sz="0" w:space="0" w:color="auto"/>
                                    <w:bottom w:val="none" w:sz="0" w:space="0" w:color="auto"/>
                                    <w:right w:val="none" w:sz="0" w:space="0" w:color="auto"/>
                                  </w:divBdr>
                                  <w:divsChild>
                                    <w:div w:id="506868141">
                                      <w:marLeft w:val="0"/>
                                      <w:marRight w:val="0"/>
                                      <w:marTop w:val="0"/>
                                      <w:marBottom w:val="0"/>
                                      <w:divBdr>
                                        <w:top w:val="none" w:sz="0" w:space="0" w:color="auto"/>
                                        <w:left w:val="none" w:sz="0" w:space="0" w:color="auto"/>
                                        <w:bottom w:val="none" w:sz="0" w:space="0" w:color="auto"/>
                                        <w:right w:val="none" w:sz="0" w:space="0" w:color="auto"/>
                                      </w:divBdr>
                                      <w:divsChild>
                                        <w:div w:id="990475807">
                                          <w:marLeft w:val="0"/>
                                          <w:marRight w:val="0"/>
                                          <w:marTop w:val="0"/>
                                          <w:marBottom w:val="0"/>
                                          <w:divBdr>
                                            <w:top w:val="none" w:sz="0" w:space="0" w:color="auto"/>
                                            <w:left w:val="none" w:sz="0" w:space="0" w:color="auto"/>
                                            <w:bottom w:val="none" w:sz="0" w:space="0" w:color="auto"/>
                                            <w:right w:val="none" w:sz="0" w:space="0" w:color="auto"/>
                                          </w:divBdr>
                                          <w:divsChild>
                                            <w:div w:id="1209535093">
                                              <w:marLeft w:val="0"/>
                                              <w:marRight w:val="0"/>
                                              <w:marTop w:val="0"/>
                                              <w:marBottom w:val="0"/>
                                              <w:divBdr>
                                                <w:top w:val="none" w:sz="0" w:space="0" w:color="auto"/>
                                                <w:left w:val="none" w:sz="0" w:space="0" w:color="auto"/>
                                                <w:bottom w:val="none" w:sz="0" w:space="0" w:color="auto"/>
                                                <w:right w:val="none" w:sz="0" w:space="0" w:color="auto"/>
                                              </w:divBdr>
                                              <w:divsChild>
                                                <w:div w:id="456485760">
                                                  <w:marLeft w:val="0"/>
                                                  <w:marRight w:val="0"/>
                                                  <w:marTop w:val="0"/>
                                                  <w:marBottom w:val="0"/>
                                                  <w:divBdr>
                                                    <w:top w:val="none" w:sz="0" w:space="0" w:color="auto"/>
                                                    <w:left w:val="none" w:sz="0" w:space="0" w:color="auto"/>
                                                    <w:bottom w:val="none" w:sz="0" w:space="0" w:color="auto"/>
                                                    <w:right w:val="none" w:sz="0" w:space="0" w:color="auto"/>
                                                  </w:divBdr>
                                                  <w:divsChild>
                                                    <w:div w:id="1261449911">
                                                      <w:marLeft w:val="0"/>
                                                      <w:marRight w:val="0"/>
                                                      <w:marTop w:val="0"/>
                                                      <w:marBottom w:val="0"/>
                                                      <w:divBdr>
                                                        <w:top w:val="none" w:sz="0" w:space="0" w:color="auto"/>
                                                        <w:left w:val="none" w:sz="0" w:space="0" w:color="auto"/>
                                                        <w:bottom w:val="none" w:sz="0" w:space="0" w:color="auto"/>
                                                        <w:right w:val="none" w:sz="0" w:space="0" w:color="auto"/>
                                                      </w:divBdr>
                                                      <w:divsChild>
                                                        <w:div w:id="1536232100">
                                                          <w:marLeft w:val="0"/>
                                                          <w:marRight w:val="0"/>
                                                          <w:marTop w:val="0"/>
                                                          <w:marBottom w:val="0"/>
                                                          <w:divBdr>
                                                            <w:top w:val="none" w:sz="0" w:space="0" w:color="auto"/>
                                                            <w:left w:val="none" w:sz="0" w:space="0" w:color="auto"/>
                                                            <w:bottom w:val="none" w:sz="0" w:space="0" w:color="auto"/>
                                                            <w:right w:val="none" w:sz="0" w:space="0" w:color="auto"/>
                                                          </w:divBdr>
                                                          <w:divsChild>
                                                            <w:div w:id="2015257249">
                                                              <w:marLeft w:val="0"/>
                                                              <w:marRight w:val="0"/>
                                                              <w:marTop w:val="0"/>
                                                              <w:marBottom w:val="343"/>
                                                              <w:divBdr>
                                                                <w:top w:val="none" w:sz="0" w:space="0" w:color="auto"/>
                                                                <w:left w:val="none" w:sz="0" w:space="0" w:color="auto"/>
                                                                <w:bottom w:val="none" w:sz="0" w:space="0" w:color="auto"/>
                                                                <w:right w:val="none" w:sz="0" w:space="0" w:color="auto"/>
                                                              </w:divBdr>
                                                            </w:div>
                                                          </w:divsChild>
                                                        </w:div>
                                                        <w:div w:id="1956668023">
                                                          <w:marLeft w:val="0"/>
                                                          <w:marRight w:val="0"/>
                                                          <w:marTop w:val="0"/>
                                                          <w:marBottom w:val="0"/>
                                                          <w:divBdr>
                                                            <w:top w:val="none" w:sz="0" w:space="0" w:color="auto"/>
                                                            <w:left w:val="none" w:sz="0" w:space="0" w:color="auto"/>
                                                            <w:bottom w:val="none" w:sz="0" w:space="0" w:color="auto"/>
                                                            <w:right w:val="none" w:sz="0" w:space="0" w:color="auto"/>
                                                          </w:divBdr>
                                                          <w:divsChild>
                                                            <w:div w:id="1287925716">
                                                              <w:marLeft w:val="0"/>
                                                              <w:marRight w:val="0"/>
                                                              <w:marTop w:val="0"/>
                                                              <w:marBottom w:val="0"/>
                                                              <w:divBdr>
                                                                <w:top w:val="none" w:sz="0" w:space="0" w:color="auto"/>
                                                                <w:left w:val="none" w:sz="0" w:space="0" w:color="auto"/>
                                                                <w:bottom w:val="none" w:sz="0" w:space="0" w:color="auto"/>
                                                                <w:right w:val="none" w:sz="0" w:space="0" w:color="auto"/>
                                                              </w:divBdr>
                                                              <w:divsChild>
                                                                <w:div w:id="835532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5109293">
                                                          <w:marLeft w:val="0"/>
                                                          <w:marRight w:val="0"/>
                                                          <w:marTop w:val="0"/>
                                                          <w:marBottom w:val="0"/>
                                                          <w:divBdr>
                                                            <w:top w:val="none" w:sz="0" w:space="0" w:color="auto"/>
                                                            <w:left w:val="none" w:sz="0" w:space="0" w:color="auto"/>
                                                            <w:bottom w:val="none" w:sz="0" w:space="0" w:color="auto"/>
                                                            <w:right w:val="none" w:sz="0" w:space="0" w:color="auto"/>
                                                          </w:divBdr>
                                                        </w:div>
                                                        <w:div w:id="1449278987">
                                                          <w:marLeft w:val="0"/>
                                                          <w:marRight w:val="0"/>
                                                          <w:marTop w:val="0"/>
                                                          <w:marBottom w:val="0"/>
                                                          <w:divBdr>
                                                            <w:top w:val="none" w:sz="0" w:space="0" w:color="auto"/>
                                                            <w:left w:val="none" w:sz="0" w:space="0" w:color="auto"/>
                                                            <w:bottom w:val="none" w:sz="0" w:space="0" w:color="auto"/>
                                                            <w:right w:val="none" w:sz="0" w:space="0" w:color="auto"/>
                                                          </w:divBdr>
                                                          <w:divsChild>
                                                            <w:div w:id="120849471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862781">
                              <w:marLeft w:val="0"/>
                              <w:marRight w:val="0"/>
                              <w:marTop w:val="0"/>
                              <w:marBottom w:val="0"/>
                              <w:divBdr>
                                <w:top w:val="none" w:sz="0" w:space="0" w:color="auto"/>
                                <w:left w:val="none" w:sz="0" w:space="0" w:color="auto"/>
                                <w:bottom w:val="none" w:sz="0" w:space="0" w:color="auto"/>
                                <w:right w:val="none" w:sz="0" w:space="0" w:color="auto"/>
                              </w:divBdr>
                              <w:divsChild>
                                <w:div w:id="668093429">
                                  <w:marLeft w:val="0"/>
                                  <w:marRight w:val="0"/>
                                  <w:marTop w:val="0"/>
                                  <w:marBottom w:val="0"/>
                                  <w:divBdr>
                                    <w:top w:val="none" w:sz="0" w:space="0" w:color="auto"/>
                                    <w:left w:val="none" w:sz="0" w:space="0" w:color="auto"/>
                                    <w:bottom w:val="none" w:sz="0" w:space="0" w:color="auto"/>
                                    <w:right w:val="none" w:sz="0" w:space="0" w:color="auto"/>
                                  </w:divBdr>
                                  <w:divsChild>
                                    <w:div w:id="492456486">
                                      <w:marLeft w:val="0"/>
                                      <w:marRight w:val="0"/>
                                      <w:marTop w:val="0"/>
                                      <w:marBottom w:val="0"/>
                                      <w:divBdr>
                                        <w:top w:val="none" w:sz="0" w:space="0" w:color="auto"/>
                                        <w:left w:val="none" w:sz="0" w:space="0" w:color="auto"/>
                                        <w:bottom w:val="none" w:sz="0" w:space="0" w:color="auto"/>
                                        <w:right w:val="none" w:sz="0" w:space="0" w:color="auto"/>
                                      </w:divBdr>
                                      <w:divsChild>
                                        <w:div w:id="155266652">
                                          <w:marLeft w:val="0"/>
                                          <w:marRight w:val="0"/>
                                          <w:marTop w:val="0"/>
                                          <w:marBottom w:val="0"/>
                                          <w:divBdr>
                                            <w:top w:val="none" w:sz="0" w:space="0" w:color="auto"/>
                                            <w:left w:val="none" w:sz="0" w:space="0" w:color="auto"/>
                                            <w:bottom w:val="none" w:sz="0" w:space="0" w:color="auto"/>
                                            <w:right w:val="none" w:sz="0" w:space="0" w:color="auto"/>
                                          </w:divBdr>
                                          <w:divsChild>
                                            <w:div w:id="802232839">
                                              <w:marLeft w:val="0"/>
                                              <w:marRight w:val="0"/>
                                              <w:marTop w:val="0"/>
                                              <w:marBottom w:val="0"/>
                                              <w:divBdr>
                                                <w:top w:val="none" w:sz="0" w:space="0" w:color="auto"/>
                                                <w:left w:val="none" w:sz="0" w:space="0" w:color="auto"/>
                                                <w:bottom w:val="none" w:sz="0" w:space="0" w:color="auto"/>
                                                <w:right w:val="none" w:sz="0" w:space="0" w:color="auto"/>
                                              </w:divBdr>
                                              <w:divsChild>
                                                <w:div w:id="685331943">
                                                  <w:marLeft w:val="0"/>
                                                  <w:marRight w:val="0"/>
                                                  <w:marTop w:val="0"/>
                                                  <w:marBottom w:val="0"/>
                                                  <w:divBdr>
                                                    <w:top w:val="none" w:sz="0" w:space="0" w:color="auto"/>
                                                    <w:left w:val="none" w:sz="0" w:space="0" w:color="auto"/>
                                                    <w:bottom w:val="none" w:sz="0" w:space="0" w:color="auto"/>
                                                    <w:right w:val="none" w:sz="0" w:space="0" w:color="auto"/>
                                                  </w:divBdr>
                                                  <w:divsChild>
                                                    <w:div w:id="2072146766">
                                                      <w:marLeft w:val="0"/>
                                                      <w:marRight w:val="0"/>
                                                      <w:marTop w:val="0"/>
                                                      <w:marBottom w:val="0"/>
                                                      <w:divBdr>
                                                        <w:top w:val="none" w:sz="0" w:space="0" w:color="auto"/>
                                                        <w:left w:val="none" w:sz="0" w:space="0" w:color="auto"/>
                                                        <w:bottom w:val="none" w:sz="0" w:space="0" w:color="auto"/>
                                                        <w:right w:val="none" w:sz="0" w:space="0" w:color="auto"/>
                                                      </w:divBdr>
                                                      <w:divsChild>
                                                        <w:div w:id="814183356">
                                                          <w:marLeft w:val="0"/>
                                                          <w:marRight w:val="0"/>
                                                          <w:marTop w:val="0"/>
                                                          <w:marBottom w:val="0"/>
                                                          <w:divBdr>
                                                            <w:top w:val="none" w:sz="0" w:space="0" w:color="auto"/>
                                                            <w:left w:val="none" w:sz="0" w:space="0" w:color="auto"/>
                                                            <w:bottom w:val="none" w:sz="0" w:space="0" w:color="auto"/>
                                                            <w:right w:val="none" w:sz="0" w:space="0" w:color="auto"/>
                                                          </w:divBdr>
                                                          <w:divsChild>
                                                            <w:div w:id="1270159466">
                                                              <w:marLeft w:val="0"/>
                                                              <w:marRight w:val="0"/>
                                                              <w:marTop w:val="0"/>
                                                              <w:marBottom w:val="343"/>
                                                              <w:divBdr>
                                                                <w:top w:val="none" w:sz="0" w:space="0" w:color="auto"/>
                                                                <w:left w:val="none" w:sz="0" w:space="0" w:color="auto"/>
                                                                <w:bottom w:val="none" w:sz="0" w:space="0" w:color="auto"/>
                                                                <w:right w:val="none" w:sz="0" w:space="0" w:color="auto"/>
                                                              </w:divBdr>
                                                            </w:div>
                                                          </w:divsChild>
                                                        </w:div>
                                                        <w:div w:id="573012726">
                                                          <w:marLeft w:val="0"/>
                                                          <w:marRight w:val="0"/>
                                                          <w:marTop w:val="0"/>
                                                          <w:marBottom w:val="0"/>
                                                          <w:divBdr>
                                                            <w:top w:val="none" w:sz="0" w:space="0" w:color="auto"/>
                                                            <w:left w:val="none" w:sz="0" w:space="0" w:color="auto"/>
                                                            <w:bottom w:val="none" w:sz="0" w:space="0" w:color="auto"/>
                                                            <w:right w:val="none" w:sz="0" w:space="0" w:color="auto"/>
                                                          </w:divBdr>
                                                        </w:div>
                                                        <w:div w:id="448819548">
                                                          <w:marLeft w:val="0"/>
                                                          <w:marRight w:val="0"/>
                                                          <w:marTop w:val="0"/>
                                                          <w:marBottom w:val="0"/>
                                                          <w:divBdr>
                                                            <w:top w:val="none" w:sz="0" w:space="0" w:color="auto"/>
                                                            <w:left w:val="none" w:sz="0" w:space="0" w:color="auto"/>
                                                            <w:bottom w:val="none" w:sz="0" w:space="0" w:color="auto"/>
                                                            <w:right w:val="none" w:sz="0" w:space="0" w:color="auto"/>
                                                          </w:divBdr>
                                                          <w:divsChild>
                                                            <w:div w:id="149575687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859838">
                              <w:marLeft w:val="0"/>
                              <w:marRight w:val="0"/>
                              <w:marTop w:val="0"/>
                              <w:marBottom w:val="0"/>
                              <w:divBdr>
                                <w:top w:val="none" w:sz="0" w:space="0" w:color="auto"/>
                                <w:left w:val="none" w:sz="0" w:space="0" w:color="auto"/>
                                <w:bottom w:val="none" w:sz="0" w:space="0" w:color="auto"/>
                                <w:right w:val="none" w:sz="0" w:space="0" w:color="auto"/>
                              </w:divBdr>
                              <w:divsChild>
                                <w:div w:id="97339046">
                                  <w:marLeft w:val="0"/>
                                  <w:marRight w:val="0"/>
                                  <w:marTop w:val="0"/>
                                  <w:marBottom w:val="0"/>
                                  <w:divBdr>
                                    <w:top w:val="none" w:sz="0" w:space="0" w:color="auto"/>
                                    <w:left w:val="none" w:sz="0" w:space="0" w:color="auto"/>
                                    <w:bottom w:val="none" w:sz="0" w:space="0" w:color="auto"/>
                                    <w:right w:val="none" w:sz="0" w:space="0" w:color="auto"/>
                                  </w:divBdr>
                                  <w:divsChild>
                                    <w:div w:id="16199830">
                                      <w:marLeft w:val="0"/>
                                      <w:marRight w:val="0"/>
                                      <w:marTop w:val="0"/>
                                      <w:marBottom w:val="0"/>
                                      <w:divBdr>
                                        <w:top w:val="none" w:sz="0" w:space="0" w:color="auto"/>
                                        <w:left w:val="none" w:sz="0" w:space="0" w:color="auto"/>
                                        <w:bottom w:val="none" w:sz="0" w:space="0" w:color="auto"/>
                                        <w:right w:val="none" w:sz="0" w:space="0" w:color="auto"/>
                                      </w:divBdr>
                                      <w:divsChild>
                                        <w:div w:id="1062100762">
                                          <w:marLeft w:val="0"/>
                                          <w:marRight w:val="0"/>
                                          <w:marTop w:val="0"/>
                                          <w:marBottom w:val="0"/>
                                          <w:divBdr>
                                            <w:top w:val="none" w:sz="0" w:space="0" w:color="auto"/>
                                            <w:left w:val="none" w:sz="0" w:space="0" w:color="auto"/>
                                            <w:bottom w:val="none" w:sz="0" w:space="0" w:color="auto"/>
                                            <w:right w:val="none" w:sz="0" w:space="0" w:color="auto"/>
                                          </w:divBdr>
                                          <w:divsChild>
                                            <w:div w:id="2115518103">
                                              <w:marLeft w:val="0"/>
                                              <w:marRight w:val="0"/>
                                              <w:marTop w:val="0"/>
                                              <w:marBottom w:val="0"/>
                                              <w:divBdr>
                                                <w:top w:val="none" w:sz="0" w:space="0" w:color="auto"/>
                                                <w:left w:val="none" w:sz="0" w:space="0" w:color="auto"/>
                                                <w:bottom w:val="none" w:sz="0" w:space="0" w:color="auto"/>
                                                <w:right w:val="none" w:sz="0" w:space="0" w:color="auto"/>
                                              </w:divBdr>
                                              <w:divsChild>
                                                <w:div w:id="1098333929">
                                                  <w:marLeft w:val="0"/>
                                                  <w:marRight w:val="0"/>
                                                  <w:marTop w:val="0"/>
                                                  <w:marBottom w:val="0"/>
                                                  <w:divBdr>
                                                    <w:top w:val="none" w:sz="0" w:space="0" w:color="auto"/>
                                                    <w:left w:val="none" w:sz="0" w:space="0" w:color="auto"/>
                                                    <w:bottom w:val="none" w:sz="0" w:space="0" w:color="auto"/>
                                                    <w:right w:val="none" w:sz="0" w:space="0" w:color="auto"/>
                                                  </w:divBdr>
                                                  <w:divsChild>
                                                    <w:div w:id="1408041472">
                                                      <w:marLeft w:val="0"/>
                                                      <w:marRight w:val="0"/>
                                                      <w:marTop w:val="0"/>
                                                      <w:marBottom w:val="0"/>
                                                      <w:divBdr>
                                                        <w:top w:val="none" w:sz="0" w:space="0" w:color="auto"/>
                                                        <w:left w:val="none" w:sz="0" w:space="0" w:color="auto"/>
                                                        <w:bottom w:val="none" w:sz="0" w:space="0" w:color="auto"/>
                                                        <w:right w:val="none" w:sz="0" w:space="0" w:color="auto"/>
                                                      </w:divBdr>
                                                      <w:divsChild>
                                                        <w:div w:id="1063679293">
                                                          <w:marLeft w:val="0"/>
                                                          <w:marRight w:val="0"/>
                                                          <w:marTop w:val="0"/>
                                                          <w:marBottom w:val="0"/>
                                                          <w:divBdr>
                                                            <w:top w:val="none" w:sz="0" w:space="0" w:color="auto"/>
                                                            <w:left w:val="none" w:sz="0" w:space="0" w:color="auto"/>
                                                            <w:bottom w:val="none" w:sz="0" w:space="0" w:color="auto"/>
                                                            <w:right w:val="none" w:sz="0" w:space="0" w:color="auto"/>
                                                          </w:divBdr>
                                                          <w:divsChild>
                                                            <w:div w:id="1021858483">
                                                              <w:marLeft w:val="0"/>
                                                              <w:marRight w:val="0"/>
                                                              <w:marTop w:val="0"/>
                                                              <w:marBottom w:val="343"/>
                                                              <w:divBdr>
                                                                <w:top w:val="none" w:sz="0" w:space="0" w:color="auto"/>
                                                                <w:left w:val="none" w:sz="0" w:space="0" w:color="auto"/>
                                                                <w:bottom w:val="none" w:sz="0" w:space="0" w:color="auto"/>
                                                                <w:right w:val="none" w:sz="0" w:space="0" w:color="auto"/>
                                                              </w:divBdr>
                                                            </w:div>
                                                          </w:divsChild>
                                                        </w:div>
                                                        <w:div w:id="1802989443">
                                                          <w:marLeft w:val="0"/>
                                                          <w:marRight w:val="0"/>
                                                          <w:marTop w:val="0"/>
                                                          <w:marBottom w:val="0"/>
                                                          <w:divBdr>
                                                            <w:top w:val="none" w:sz="0" w:space="0" w:color="auto"/>
                                                            <w:left w:val="none" w:sz="0" w:space="0" w:color="auto"/>
                                                            <w:bottom w:val="none" w:sz="0" w:space="0" w:color="auto"/>
                                                            <w:right w:val="none" w:sz="0" w:space="0" w:color="auto"/>
                                                          </w:divBdr>
                                                          <w:divsChild>
                                                            <w:div w:id="287514499">
                                                              <w:marLeft w:val="0"/>
                                                              <w:marRight w:val="0"/>
                                                              <w:marTop w:val="0"/>
                                                              <w:marBottom w:val="0"/>
                                                              <w:divBdr>
                                                                <w:top w:val="none" w:sz="0" w:space="0" w:color="auto"/>
                                                                <w:left w:val="none" w:sz="0" w:space="0" w:color="auto"/>
                                                                <w:bottom w:val="none" w:sz="0" w:space="0" w:color="auto"/>
                                                                <w:right w:val="none" w:sz="0" w:space="0" w:color="auto"/>
                                                              </w:divBdr>
                                                              <w:divsChild>
                                                                <w:div w:id="1171943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96880920">
                                                          <w:marLeft w:val="0"/>
                                                          <w:marRight w:val="0"/>
                                                          <w:marTop w:val="0"/>
                                                          <w:marBottom w:val="0"/>
                                                          <w:divBdr>
                                                            <w:top w:val="none" w:sz="0" w:space="0" w:color="auto"/>
                                                            <w:left w:val="none" w:sz="0" w:space="0" w:color="auto"/>
                                                            <w:bottom w:val="none" w:sz="0" w:space="0" w:color="auto"/>
                                                            <w:right w:val="none" w:sz="0" w:space="0" w:color="auto"/>
                                                          </w:divBdr>
                                                        </w:div>
                                                        <w:div w:id="1287588026">
                                                          <w:marLeft w:val="0"/>
                                                          <w:marRight w:val="0"/>
                                                          <w:marTop w:val="0"/>
                                                          <w:marBottom w:val="0"/>
                                                          <w:divBdr>
                                                            <w:top w:val="none" w:sz="0" w:space="0" w:color="auto"/>
                                                            <w:left w:val="none" w:sz="0" w:space="0" w:color="auto"/>
                                                            <w:bottom w:val="none" w:sz="0" w:space="0" w:color="auto"/>
                                                            <w:right w:val="none" w:sz="0" w:space="0" w:color="auto"/>
                                                          </w:divBdr>
                                                          <w:divsChild>
                                                            <w:div w:id="51893037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10201">
                              <w:marLeft w:val="0"/>
                              <w:marRight w:val="0"/>
                              <w:marTop w:val="0"/>
                              <w:marBottom w:val="0"/>
                              <w:divBdr>
                                <w:top w:val="none" w:sz="0" w:space="0" w:color="auto"/>
                                <w:left w:val="none" w:sz="0" w:space="0" w:color="auto"/>
                                <w:bottom w:val="none" w:sz="0" w:space="0" w:color="auto"/>
                                <w:right w:val="none" w:sz="0" w:space="0" w:color="auto"/>
                              </w:divBdr>
                              <w:divsChild>
                                <w:div w:id="660816274">
                                  <w:marLeft w:val="0"/>
                                  <w:marRight w:val="0"/>
                                  <w:marTop w:val="0"/>
                                  <w:marBottom w:val="0"/>
                                  <w:divBdr>
                                    <w:top w:val="none" w:sz="0" w:space="0" w:color="auto"/>
                                    <w:left w:val="none" w:sz="0" w:space="0" w:color="auto"/>
                                    <w:bottom w:val="none" w:sz="0" w:space="0" w:color="auto"/>
                                    <w:right w:val="none" w:sz="0" w:space="0" w:color="auto"/>
                                  </w:divBdr>
                                  <w:divsChild>
                                    <w:div w:id="1213154323">
                                      <w:marLeft w:val="0"/>
                                      <w:marRight w:val="0"/>
                                      <w:marTop w:val="0"/>
                                      <w:marBottom w:val="0"/>
                                      <w:divBdr>
                                        <w:top w:val="none" w:sz="0" w:space="0" w:color="auto"/>
                                        <w:left w:val="none" w:sz="0" w:space="0" w:color="auto"/>
                                        <w:bottom w:val="none" w:sz="0" w:space="0" w:color="auto"/>
                                        <w:right w:val="none" w:sz="0" w:space="0" w:color="auto"/>
                                      </w:divBdr>
                                      <w:divsChild>
                                        <w:div w:id="151483148">
                                          <w:marLeft w:val="0"/>
                                          <w:marRight w:val="0"/>
                                          <w:marTop w:val="0"/>
                                          <w:marBottom w:val="0"/>
                                          <w:divBdr>
                                            <w:top w:val="none" w:sz="0" w:space="0" w:color="auto"/>
                                            <w:left w:val="none" w:sz="0" w:space="0" w:color="auto"/>
                                            <w:bottom w:val="none" w:sz="0" w:space="0" w:color="auto"/>
                                            <w:right w:val="none" w:sz="0" w:space="0" w:color="auto"/>
                                          </w:divBdr>
                                          <w:divsChild>
                                            <w:div w:id="806892161">
                                              <w:marLeft w:val="0"/>
                                              <w:marRight w:val="0"/>
                                              <w:marTop w:val="0"/>
                                              <w:marBottom w:val="0"/>
                                              <w:divBdr>
                                                <w:top w:val="none" w:sz="0" w:space="0" w:color="auto"/>
                                                <w:left w:val="none" w:sz="0" w:space="0" w:color="auto"/>
                                                <w:bottom w:val="none" w:sz="0" w:space="0" w:color="auto"/>
                                                <w:right w:val="none" w:sz="0" w:space="0" w:color="auto"/>
                                              </w:divBdr>
                                              <w:divsChild>
                                                <w:div w:id="1650131859">
                                                  <w:marLeft w:val="0"/>
                                                  <w:marRight w:val="0"/>
                                                  <w:marTop w:val="0"/>
                                                  <w:marBottom w:val="0"/>
                                                  <w:divBdr>
                                                    <w:top w:val="none" w:sz="0" w:space="0" w:color="auto"/>
                                                    <w:left w:val="none" w:sz="0" w:space="0" w:color="auto"/>
                                                    <w:bottom w:val="none" w:sz="0" w:space="0" w:color="auto"/>
                                                    <w:right w:val="none" w:sz="0" w:space="0" w:color="auto"/>
                                                  </w:divBdr>
                                                  <w:divsChild>
                                                    <w:div w:id="1664973231">
                                                      <w:marLeft w:val="0"/>
                                                      <w:marRight w:val="0"/>
                                                      <w:marTop w:val="0"/>
                                                      <w:marBottom w:val="0"/>
                                                      <w:divBdr>
                                                        <w:top w:val="none" w:sz="0" w:space="0" w:color="auto"/>
                                                        <w:left w:val="none" w:sz="0" w:space="0" w:color="auto"/>
                                                        <w:bottom w:val="none" w:sz="0" w:space="0" w:color="auto"/>
                                                        <w:right w:val="none" w:sz="0" w:space="0" w:color="auto"/>
                                                      </w:divBdr>
                                                      <w:divsChild>
                                                        <w:div w:id="883836284">
                                                          <w:marLeft w:val="0"/>
                                                          <w:marRight w:val="0"/>
                                                          <w:marTop w:val="0"/>
                                                          <w:marBottom w:val="0"/>
                                                          <w:divBdr>
                                                            <w:top w:val="none" w:sz="0" w:space="0" w:color="auto"/>
                                                            <w:left w:val="none" w:sz="0" w:space="0" w:color="auto"/>
                                                            <w:bottom w:val="none" w:sz="0" w:space="0" w:color="auto"/>
                                                            <w:right w:val="none" w:sz="0" w:space="0" w:color="auto"/>
                                                          </w:divBdr>
                                                          <w:divsChild>
                                                            <w:div w:id="1714115621">
                                                              <w:marLeft w:val="0"/>
                                                              <w:marRight w:val="0"/>
                                                              <w:marTop w:val="0"/>
                                                              <w:marBottom w:val="343"/>
                                                              <w:divBdr>
                                                                <w:top w:val="none" w:sz="0" w:space="0" w:color="auto"/>
                                                                <w:left w:val="none" w:sz="0" w:space="0" w:color="auto"/>
                                                                <w:bottom w:val="none" w:sz="0" w:space="0" w:color="auto"/>
                                                                <w:right w:val="none" w:sz="0" w:space="0" w:color="auto"/>
                                                              </w:divBdr>
                                                            </w:div>
                                                          </w:divsChild>
                                                        </w:div>
                                                        <w:div w:id="1613199093">
                                                          <w:marLeft w:val="0"/>
                                                          <w:marRight w:val="0"/>
                                                          <w:marTop w:val="0"/>
                                                          <w:marBottom w:val="0"/>
                                                          <w:divBdr>
                                                            <w:top w:val="none" w:sz="0" w:space="0" w:color="auto"/>
                                                            <w:left w:val="none" w:sz="0" w:space="0" w:color="auto"/>
                                                            <w:bottom w:val="none" w:sz="0" w:space="0" w:color="auto"/>
                                                            <w:right w:val="none" w:sz="0" w:space="0" w:color="auto"/>
                                                          </w:divBdr>
                                                          <w:divsChild>
                                                            <w:div w:id="1194075241">
                                                              <w:marLeft w:val="0"/>
                                                              <w:marRight w:val="0"/>
                                                              <w:marTop w:val="0"/>
                                                              <w:marBottom w:val="0"/>
                                                              <w:divBdr>
                                                                <w:top w:val="none" w:sz="0" w:space="0" w:color="auto"/>
                                                                <w:left w:val="none" w:sz="0" w:space="0" w:color="auto"/>
                                                                <w:bottom w:val="none" w:sz="0" w:space="0" w:color="auto"/>
                                                                <w:right w:val="none" w:sz="0" w:space="0" w:color="auto"/>
                                                              </w:divBdr>
                                                              <w:divsChild>
                                                                <w:div w:id="1277172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232993">
                                                          <w:marLeft w:val="0"/>
                                                          <w:marRight w:val="0"/>
                                                          <w:marTop w:val="0"/>
                                                          <w:marBottom w:val="0"/>
                                                          <w:divBdr>
                                                            <w:top w:val="none" w:sz="0" w:space="0" w:color="auto"/>
                                                            <w:left w:val="none" w:sz="0" w:space="0" w:color="auto"/>
                                                            <w:bottom w:val="none" w:sz="0" w:space="0" w:color="auto"/>
                                                            <w:right w:val="none" w:sz="0" w:space="0" w:color="auto"/>
                                                          </w:divBdr>
                                                        </w:div>
                                                        <w:div w:id="94331436">
                                                          <w:marLeft w:val="0"/>
                                                          <w:marRight w:val="0"/>
                                                          <w:marTop w:val="0"/>
                                                          <w:marBottom w:val="0"/>
                                                          <w:divBdr>
                                                            <w:top w:val="none" w:sz="0" w:space="0" w:color="auto"/>
                                                            <w:left w:val="none" w:sz="0" w:space="0" w:color="auto"/>
                                                            <w:bottom w:val="none" w:sz="0" w:space="0" w:color="auto"/>
                                                            <w:right w:val="none" w:sz="0" w:space="0" w:color="auto"/>
                                                          </w:divBdr>
                                                          <w:divsChild>
                                                            <w:div w:id="113850057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6114">
                              <w:marLeft w:val="0"/>
                              <w:marRight w:val="0"/>
                              <w:marTop w:val="0"/>
                              <w:marBottom w:val="0"/>
                              <w:divBdr>
                                <w:top w:val="none" w:sz="0" w:space="0" w:color="auto"/>
                                <w:left w:val="none" w:sz="0" w:space="0" w:color="auto"/>
                                <w:bottom w:val="none" w:sz="0" w:space="0" w:color="auto"/>
                                <w:right w:val="none" w:sz="0" w:space="0" w:color="auto"/>
                              </w:divBdr>
                              <w:divsChild>
                                <w:div w:id="1098059995">
                                  <w:marLeft w:val="0"/>
                                  <w:marRight w:val="0"/>
                                  <w:marTop w:val="0"/>
                                  <w:marBottom w:val="0"/>
                                  <w:divBdr>
                                    <w:top w:val="none" w:sz="0" w:space="0" w:color="auto"/>
                                    <w:left w:val="none" w:sz="0" w:space="0" w:color="auto"/>
                                    <w:bottom w:val="none" w:sz="0" w:space="0" w:color="auto"/>
                                    <w:right w:val="none" w:sz="0" w:space="0" w:color="auto"/>
                                  </w:divBdr>
                                  <w:divsChild>
                                    <w:div w:id="555169137">
                                      <w:marLeft w:val="0"/>
                                      <w:marRight w:val="0"/>
                                      <w:marTop w:val="0"/>
                                      <w:marBottom w:val="0"/>
                                      <w:divBdr>
                                        <w:top w:val="none" w:sz="0" w:space="0" w:color="auto"/>
                                        <w:left w:val="none" w:sz="0" w:space="0" w:color="auto"/>
                                        <w:bottom w:val="none" w:sz="0" w:space="0" w:color="auto"/>
                                        <w:right w:val="none" w:sz="0" w:space="0" w:color="auto"/>
                                      </w:divBdr>
                                      <w:divsChild>
                                        <w:div w:id="419789943">
                                          <w:marLeft w:val="0"/>
                                          <w:marRight w:val="0"/>
                                          <w:marTop w:val="0"/>
                                          <w:marBottom w:val="0"/>
                                          <w:divBdr>
                                            <w:top w:val="none" w:sz="0" w:space="0" w:color="auto"/>
                                            <w:left w:val="none" w:sz="0" w:space="0" w:color="auto"/>
                                            <w:bottom w:val="none" w:sz="0" w:space="0" w:color="auto"/>
                                            <w:right w:val="none" w:sz="0" w:space="0" w:color="auto"/>
                                          </w:divBdr>
                                          <w:divsChild>
                                            <w:div w:id="486631772">
                                              <w:marLeft w:val="0"/>
                                              <w:marRight w:val="0"/>
                                              <w:marTop w:val="0"/>
                                              <w:marBottom w:val="0"/>
                                              <w:divBdr>
                                                <w:top w:val="none" w:sz="0" w:space="0" w:color="auto"/>
                                                <w:left w:val="none" w:sz="0" w:space="0" w:color="auto"/>
                                                <w:bottom w:val="none" w:sz="0" w:space="0" w:color="auto"/>
                                                <w:right w:val="none" w:sz="0" w:space="0" w:color="auto"/>
                                              </w:divBdr>
                                              <w:divsChild>
                                                <w:div w:id="1619725697">
                                                  <w:marLeft w:val="0"/>
                                                  <w:marRight w:val="0"/>
                                                  <w:marTop w:val="0"/>
                                                  <w:marBottom w:val="0"/>
                                                  <w:divBdr>
                                                    <w:top w:val="none" w:sz="0" w:space="0" w:color="auto"/>
                                                    <w:left w:val="none" w:sz="0" w:space="0" w:color="auto"/>
                                                    <w:bottom w:val="none" w:sz="0" w:space="0" w:color="auto"/>
                                                    <w:right w:val="none" w:sz="0" w:space="0" w:color="auto"/>
                                                  </w:divBdr>
                                                  <w:divsChild>
                                                    <w:div w:id="87621744">
                                                      <w:marLeft w:val="0"/>
                                                      <w:marRight w:val="0"/>
                                                      <w:marTop w:val="0"/>
                                                      <w:marBottom w:val="0"/>
                                                      <w:divBdr>
                                                        <w:top w:val="none" w:sz="0" w:space="0" w:color="auto"/>
                                                        <w:left w:val="none" w:sz="0" w:space="0" w:color="auto"/>
                                                        <w:bottom w:val="none" w:sz="0" w:space="0" w:color="auto"/>
                                                        <w:right w:val="none" w:sz="0" w:space="0" w:color="auto"/>
                                                      </w:divBdr>
                                                      <w:divsChild>
                                                        <w:div w:id="897866312">
                                                          <w:marLeft w:val="0"/>
                                                          <w:marRight w:val="0"/>
                                                          <w:marTop w:val="0"/>
                                                          <w:marBottom w:val="0"/>
                                                          <w:divBdr>
                                                            <w:top w:val="none" w:sz="0" w:space="0" w:color="auto"/>
                                                            <w:left w:val="none" w:sz="0" w:space="0" w:color="auto"/>
                                                            <w:bottom w:val="none" w:sz="0" w:space="0" w:color="auto"/>
                                                            <w:right w:val="none" w:sz="0" w:space="0" w:color="auto"/>
                                                          </w:divBdr>
                                                          <w:divsChild>
                                                            <w:div w:id="2137868861">
                                                              <w:marLeft w:val="0"/>
                                                              <w:marRight w:val="0"/>
                                                              <w:marTop w:val="0"/>
                                                              <w:marBottom w:val="343"/>
                                                              <w:divBdr>
                                                                <w:top w:val="none" w:sz="0" w:space="0" w:color="auto"/>
                                                                <w:left w:val="none" w:sz="0" w:space="0" w:color="auto"/>
                                                                <w:bottom w:val="none" w:sz="0" w:space="0" w:color="auto"/>
                                                                <w:right w:val="none" w:sz="0" w:space="0" w:color="auto"/>
                                                              </w:divBdr>
                                                            </w:div>
                                                          </w:divsChild>
                                                        </w:div>
                                                        <w:div w:id="680350320">
                                                          <w:marLeft w:val="0"/>
                                                          <w:marRight w:val="0"/>
                                                          <w:marTop w:val="0"/>
                                                          <w:marBottom w:val="0"/>
                                                          <w:divBdr>
                                                            <w:top w:val="none" w:sz="0" w:space="0" w:color="auto"/>
                                                            <w:left w:val="none" w:sz="0" w:space="0" w:color="auto"/>
                                                            <w:bottom w:val="none" w:sz="0" w:space="0" w:color="auto"/>
                                                            <w:right w:val="none" w:sz="0" w:space="0" w:color="auto"/>
                                                          </w:divBdr>
                                                          <w:divsChild>
                                                            <w:div w:id="777602788">
                                                              <w:marLeft w:val="0"/>
                                                              <w:marRight w:val="0"/>
                                                              <w:marTop w:val="0"/>
                                                              <w:marBottom w:val="0"/>
                                                              <w:divBdr>
                                                                <w:top w:val="none" w:sz="0" w:space="0" w:color="auto"/>
                                                                <w:left w:val="none" w:sz="0" w:space="0" w:color="auto"/>
                                                                <w:bottom w:val="none" w:sz="0" w:space="0" w:color="auto"/>
                                                                <w:right w:val="none" w:sz="0" w:space="0" w:color="auto"/>
                                                              </w:divBdr>
                                                              <w:divsChild>
                                                                <w:div w:id="6771204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1193723">
                                                          <w:marLeft w:val="0"/>
                                                          <w:marRight w:val="0"/>
                                                          <w:marTop w:val="0"/>
                                                          <w:marBottom w:val="0"/>
                                                          <w:divBdr>
                                                            <w:top w:val="none" w:sz="0" w:space="0" w:color="auto"/>
                                                            <w:left w:val="none" w:sz="0" w:space="0" w:color="auto"/>
                                                            <w:bottom w:val="none" w:sz="0" w:space="0" w:color="auto"/>
                                                            <w:right w:val="none" w:sz="0" w:space="0" w:color="auto"/>
                                                          </w:divBdr>
                                                        </w:div>
                                                        <w:div w:id="325518546">
                                                          <w:marLeft w:val="0"/>
                                                          <w:marRight w:val="0"/>
                                                          <w:marTop w:val="0"/>
                                                          <w:marBottom w:val="0"/>
                                                          <w:divBdr>
                                                            <w:top w:val="none" w:sz="0" w:space="0" w:color="auto"/>
                                                            <w:left w:val="none" w:sz="0" w:space="0" w:color="auto"/>
                                                            <w:bottom w:val="none" w:sz="0" w:space="0" w:color="auto"/>
                                                            <w:right w:val="none" w:sz="0" w:space="0" w:color="auto"/>
                                                          </w:divBdr>
                                                          <w:divsChild>
                                                            <w:div w:id="27953479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593488">
                              <w:marLeft w:val="0"/>
                              <w:marRight w:val="0"/>
                              <w:marTop w:val="0"/>
                              <w:marBottom w:val="0"/>
                              <w:divBdr>
                                <w:top w:val="none" w:sz="0" w:space="0" w:color="auto"/>
                                <w:left w:val="none" w:sz="0" w:space="0" w:color="auto"/>
                                <w:bottom w:val="none" w:sz="0" w:space="0" w:color="auto"/>
                                <w:right w:val="none" w:sz="0" w:space="0" w:color="auto"/>
                              </w:divBdr>
                              <w:divsChild>
                                <w:div w:id="1168786278">
                                  <w:marLeft w:val="0"/>
                                  <w:marRight w:val="0"/>
                                  <w:marTop w:val="0"/>
                                  <w:marBottom w:val="0"/>
                                  <w:divBdr>
                                    <w:top w:val="none" w:sz="0" w:space="0" w:color="auto"/>
                                    <w:left w:val="none" w:sz="0" w:space="0" w:color="auto"/>
                                    <w:bottom w:val="none" w:sz="0" w:space="0" w:color="auto"/>
                                    <w:right w:val="none" w:sz="0" w:space="0" w:color="auto"/>
                                  </w:divBdr>
                                  <w:divsChild>
                                    <w:div w:id="143548471">
                                      <w:marLeft w:val="0"/>
                                      <w:marRight w:val="0"/>
                                      <w:marTop w:val="0"/>
                                      <w:marBottom w:val="0"/>
                                      <w:divBdr>
                                        <w:top w:val="none" w:sz="0" w:space="0" w:color="auto"/>
                                        <w:left w:val="none" w:sz="0" w:space="0" w:color="auto"/>
                                        <w:bottom w:val="none" w:sz="0" w:space="0" w:color="auto"/>
                                        <w:right w:val="none" w:sz="0" w:space="0" w:color="auto"/>
                                      </w:divBdr>
                                      <w:divsChild>
                                        <w:div w:id="1859192622">
                                          <w:marLeft w:val="0"/>
                                          <w:marRight w:val="0"/>
                                          <w:marTop w:val="0"/>
                                          <w:marBottom w:val="0"/>
                                          <w:divBdr>
                                            <w:top w:val="none" w:sz="0" w:space="0" w:color="auto"/>
                                            <w:left w:val="none" w:sz="0" w:space="0" w:color="auto"/>
                                            <w:bottom w:val="none" w:sz="0" w:space="0" w:color="auto"/>
                                            <w:right w:val="none" w:sz="0" w:space="0" w:color="auto"/>
                                          </w:divBdr>
                                          <w:divsChild>
                                            <w:div w:id="741562303">
                                              <w:marLeft w:val="0"/>
                                              <w:marRight w:val="0"/>
                                              <w:marTop w:val="0"/>
                                              <w:marBottom w:val="0"/>
                                              <w:divBdr>
                                                <w:top w:val="none" w:sz="0" w:space="0" w:color="auto"/>
                                                <w:left w:val="none" w:sz="0" w:space="0" w:color="auto"/>
                                                <w:bottom w:val="none" w:sz="0" w:space="0" w:color="auto"/>
                                                <w:right w:val="none" w:sz="0" w:space="0" w:color="auto"/>
                                              </w:divBdr>
                                              <w:divsChild>
                                                <w:div w:id="44380908">
                                                  <w:marLeft w:val="0"/>
                                                  <w:marRight w:val="0"/>
                                                  <w:marTop w:val="0"/>
                                                  <w:marBottom w:val="0"/>
                                                  <w:divBdr>
                                                    <w:top w:val="none" w:sz="0" w:space="0" w:color="auto"/>
                                                    <w:left w:val="none" w:sz="0" w:space="0" w:color="auto"/>
                                                    <w:bottom w:val="none" w:sz="0" w:space="0" w:color="auto"/>
                                                    <w:right w:val="none" w:sz="0" w:space="0" w:color="auto"/>
                                                  </w:divBdr>
                                                  <w:divsChild>
                                                    <w:div w:id="1496843181">
                                                      <w:marLeft w:val="0"/>
                                                      <w:marRight w:val="0"/>
                                                      <w:marTop w:val="0"/>
                                                      <w:marBottom w:val="0"/>
                                                      <w:divBdr>
                                                        <w:top w:val="none" w:sz="0" w:space="0" w:color="auto"/>
                                                        <w:left w:val="none" w:sz="0" w:space="0" w:color="auto"/>
                                                        <w:bottom w:val="none" w:sz="0" w:space="0" w:color="auto"/>
                                                        <w:right w:val="none" w:sz="0" w:space="0" w:color="auto"/>
                                                      </w:divBdr>
                                                      <w:divsChild>
                                                        <w:div w:id="1900822811">
                                                          <w:marLeft w:val="0"/>
                                                          <w:marRight w:val="0"/>
                                                          <w:marTop w:val="0"/>
                                                          <w:marBottom w:val="0"/>
                                                          <w:divBdr>
                                                            <w:top w:val="none" w:sz="0" w:space="0" w:color="auto"/>
                                                            <w:left w:val="none" w:sz="0" w:space="0" w:color="auto"/>
                                                            <w:bottom w:val="none" w:sz="0" w:space="0" w:color="auto"/>
                                                            <w:right w:val="none" w:sz="0" w:space="0" w:color="auto"/>
                                                          </w:divBdr>
                                                          <w:divsChild>
                                                            <w:div w:id="1332561931">
                                                              <w:marLeft w:val="0"/>
                                                              <w:marRight w:val="0"/>
                                                              <w:marTop w:val="0"/>
                                                              <w:marBottom w:val="343"/>
                                                              <w:divBdr>
                                                                <w:top w:val="none" w:sz="0" w:space="0" w:color="auto"/>
                                                                <w:left w:val="none" w:sz="0" w:space="0" w:color="auto"/>
                                                                <w:bottom w:val="none" w:sz="0" w:space="0" w:color="auto"/>
                                                                <w:right w:val="none" w:sz="0" w:space="0" w:color="auto"/>
                                                              </w:divBdr>
                                                            </w:div>
                                                          </w:divsChild>
                                                        </w:div>
                                                        <w:div w:id="1420566569">
                                                          <w:marLeft w:val="0"/>
                                                          <w:marRight w:val="0"/>
                                                          <w:marTop w:val="0"/>
                                                          <w:marBottom w:val="0"/>
                                                          <w:divBdr>
                                                            <w:top w:val="none" w:sz="0" w:space="0" w:color="auto"/>
                                                            <w:left w:val="none" w:sz="0" w:space="0" w:color="auto"/>
                                                            <w:bottom w:val="none" w:sz="0" w:space="0" w:color="auto"/>
                                                            <w:right w:val="none" w:sz="0" w:space="0" w:color="auto"/>
                                                          </w:divBdr>
                                                          <w:divsChild>
                                                            <w:div w:id="42025077">
                                                              <w:marLeft w:val="0"/>
                                                              <w:marRight w:val="0"/>
                                                              <w:marTop w:val="0"/>
                                                              <w:marBottom w:val="0"/>
                                                              <w:divBdr>
                                                                <w:top w:val="none" w:sz="0" w:space="0" w:color="auto"/>
                                                                <w:left w:val="none" w:sz="0" w:space="0" w:color="auto"/>
                                                                <w:bottom w:val="none" w:sz="0" w:space="0" w:color="auto"/>
                                                                <w:right w:val="none" w:sz="0" w:space="0" w:color="auto"/>
                                                              </w:divBdr>
                                                              <w:divsChild>
                                                                <w:div w:id="997655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880420">
                                                          <w:marLeft w:val="0"/>
                                                          <w:marRight w:val="0"/>
                                                          <w:marTop w:val="0"/>
                                                          <w:marBottom w:val="0"/>
                                                          <w:divBdr>
                                                            <w:top w:val="none" w:sz="0" w:space="0" w:color="auto"/>
                                                            <w:left w:val="none" w:sz="0" w:space="0" w:color="auto"/>
                                                            <w:bottom w:val="none" w:sz="0" w:space="0" w:color="auto"/>
                                                            <w:right w:val="none" w:sz="0" w:space="0" w:color="auto"/>
                                                          </w:divBdr>
                                                        </w:div>
                                                        <w:div w:id="1593662669">
                                                          <w:marLeft w:val="0"/>
                                                          <w:marRight w:val="0"/>
                                                          <w:marTop w:val="0"/>
                                                          <w:marBottom w:val="0"/>
                                                          <w:divBdr>
                                                            <w:top w:val="none" w:sz="0" w:space="0" w:color="auto"/>
                                                            <w:left w:val="none" w:sz="0" w:space="0" w:color="auto"/>
                                                            <w:bottom w:val="none" w:sz="0" w:space="0" w:color="auto"/>
                                                            <w:right w:val="none" w:sz="0" w:space="0" w:color="auto"/>
                                                          </w:divBdr>
                                                          <w:divsChild>
                                                            <w:div w:id="6110134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420923">
                              <w:marLeft w:val="0"/>
                              <w:marRight w:val="0"/>
                              <w:marTop w:val="0"/>
                              <w:marBottom w:val="0"/>
                              <w:divBdr>
                                <w:top w:val="none" w:sz="0" w:space="0" w:color="auto"/>
                                <w:left w:val="none" w:sz="0" w:space="0" w:color="auto"/>
                                <w:bottom w:val="none" w:sz="0" w:space="0" w:color="auto"/>
                                <w:right w:val="none" w:sz="0" w:space="0" w:color="auto"/>
                              </w:divBdr>
                              <w:divsChild>
                                <w:div w:id="680353720">
                                  <w:marLeft w:val="0"/>
                                  <w:marRight w:val="0"/>
                                  <w:marTop w:val="0"/>
                                  <w:marBottom w:val="0"/>
                                  <w:divBdr>
                                    <w:top w:val="none" w:sz="0" w:space="0" w:color="auto"/>
                                    <w:left w:val="none" w:sz="0" w:space="0" w:color="auto"/>
                                    <w:bottom w:val="none" w:sz="0" w:space="0" w:color="auto"/>
                                    <w:right w:val="none" w:sz="0" w:space="0" w:color="auto"/>
                                  </w:divBdr>
                                  <w:divsChild>
                                    <w:div w:id="1820536933">
                                      <w:marLeft w:val="0"/>
                                      <w:marRight w:val="0"/>
                                      <w:marTop w:val="0"/>
                                      <w:marBottom w:val="0"/>
                                      <w:divBdr>
                                        <w:top w:val="none" w:sz="0" w:space="0" w:color="auto"/>
                                        <w:left w:val="none" w:sz="0" w:space="0" w:color="auto"/>
                                        <w:bottom w:val="none" w:sz="0" w:space="0" w:color="auto"/>
                                        <w:right w:val="none" w:sz="0" w:space="0" w:color="auto"/>
                                      </w:divBdr>
                                      <w:divsChild>
                                        <w:div w:id="2097049294">
                                          <w:marLeft w:val="0"/>
                                          <w:marRight w:val="0"/>
                                          <w:marTop w:val="0"/>
                                          <w:marBottom w:val="0"/>
                                          <w:divBdr>
                                            <w:top w:val="none" w:sz="0" w:space="0" w:color="auto"/>
                                            <w:left w:val="none" w:sz="0" w:space="0" w:color="auto"/>
                                            <w:bottom w:val="none" w:sz="0" w:space="0" w:color="auto"/>
                                            <w:right w:val="none" w:sz="0" w:space="0" w:color="auto"/>
                                          </w:divBdr>
                                          <w:divsChild>
                                            <w:div w:id="419646129">
                                              <w:marLeft w:val="0"/>
                                              <w:marRight w:val="0"/>
                                              <w:marTop w:val="0"/>
                                              <w:marBottom w:val="0"/>
                                              <w:divBdr>
                                                <w:top w:val="none" w:sz="0" w:space="0" w:color="auto"/>
                                                <w:left w:val="none" w:sz="0" w:space="0" w:color="auto"/>
                                                <w:bottom w:val="none" w:sz="0" w:space="0" w:color="auto"/>
                                                <w:right w:val="none" w:sz="0" w:space="0" w:color="auto"/>
                                              </w:divBdr>
                                              <w:divsChild>
                                                <w:div w:id="225802522">
                                                  <w:marLeft w:val="0"/>
                                                  <w:marRight w:val="0"/>
                                                  <w:marTop w:val="0"/>
                                                  <w:marBottom w:val="0"/>
                                                  <w:divBdr>
                                                    <w:top w:val="none" w:sz="0" w:space="0" w:color="auto"/>
                                                    <w:left w:val="none" w:sz="0" w:space="0" w:color="auto"/>
                                                    <w:bottom w:val="none" w:sz="0" w:space="0" w:color="auto"/>
                                                    <w:right w:val="none" w:sz="0" w:space="0" w:color="auto"/>
                                                  </w:divBdr>
                                                  <w:divsChild>
                                                    <w:div w:id="926155543">
                                                      <w:marLeft w:val="0"/>
                                                      <w:marRight w:val="0"/>
                                                      <w:marTop w:val="0"/>
                                                      <w:marBottom w:val="0"/>
                                                      <w:divBdr>
                                                        <w:top w:val="none" w:sz="0" w:space="0" w:color="auto"/>
                                                        <w:left w:val="none" w:sz="0" w:space="0" w:color="auto"/>
                                                        <w:bottom w:val="none" w:sz="0" w:space="0" w:color="auto"/>
                                                        <w:right w:val="none" w:sz="0" w:space="0" w:color="auto"/>
                                                      </w:divBdr>
                                                      <w:divsChild>
                                                        <w:div w:id="1586955914">
                                                          <w:marLeft w:val="0"/>
                                                          <w:marRight w:val="0"/>
                                                          <w:marTop w:val="0"/>
                                                          <w:marBottom w:val="0"/>
                                                          <w:divBdr>
                                                            <w:top w:val="none" w:sz="0" w:space="0" w:color="auto"/>
                                                            <w:left w:val="none" w:sz="0" w:space="0" w:color="auto"/>
                                                            <w:bottom w:val="none" w:sz="0" w:space="0" w:color="auto"/>
                                                            <w:right w:val="none" w:sz="0" w:space="0" w:color="auto"/>
                                                          </w:divBdr>
                                                          <w:divsChild>
                                                            <w:div w:id="1422331614">
                                                              <w:marLeft w:val="0"/>
                                                              <w:marRight w:val="0"/>
                                                              <w:marTop w:val="0"/>
                                                              <w:marBottom w:val="343"/>
                                                              <w:divBdr>
                                                                <w:top w:val="none" w:sz="0" w:space="0" w:color="auto"/>
                                                                <w:left w:val="none" w:sz="0" w:space="0" w:color="auto"/>
                                                                <w:bottom w:val="none" w:sz="0" w:space="0" w:color="auto"/>
                                                                <w:right w:val="none" w:sz="0" w:space="0" w:color="auto"/>
                                                              </w:divBdr>
                                                            </w:div>
                                                          </w:divsChild>
                                                        </w:div>
                                                        <w:div w:id="460809957">
                                                          <w:marLeft w:val="0"/>
                                                          <w:marRight w:val="0"/>
                                                          <w:marTop w:val="0"/>
                                                          <w:marBottom w:val="0"/>
                                                          <w:divBdr>
                                                            <w:top w:val="none" w:sz="0" w:space="0" w:color="auto"/>
                                                            <w:left w:val="none" w:sz="0" w:space="0" w:color="auto"/>
                                                            <w:bottom w:val="none" w:sz="0" w:space="0" w:color="auto"/>
                                                            <w:right w:val="none" w:sz="0" w:space="0" w:color="auto"/>
                                                          </w:divBdr>
                                                          <w:divsChild>
                                                            <w:div w:id="2099979654">
                                                              <w:marLeft w:val="0"/>
                                                              <w:marRight w:val="0"/>
                                                              <w:marTop w:val="0"/>
                                                              <w:marBottom w:val="0"/>
                                                              <w:divBdr>
                                                                <w:top w:val="none" w:sz="0" w:space="0" w:color="auto"/>
                                                                <w:left w:val="none" w:sz="0" w:space="0" w:color="auto"/>
                                                                <w:bottom w:val="none" w:sz="0" w:space="0" w:color="auto"/>
                                                                <w:right w:val="none" w:sz="0" w:space="0" w:color="auto"/>
                                                              </w:divBdr>
                                                              <w:divsChild>
                                                                <w:div w:id="16475124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2993967">
                                                          <w:marLeft w:val="0"/>
                                                          <w:marRight w:val="0"/>
                                                          <w:marTop w:val="0"/>
                                                          <w:marBottom w:val="0"/>
                                                          <w:divBdr>
                                                            <w:top w:val="none" w:sz="0" w:space="0" w:color="auto"/>
                                                            <w:left w:val="none" w:sz="0" w:space="0" w:color="auto"/>
                                                            <w:bottom w:val="none" w:sz="0" w:space="0" w:color="auto"/>
                                                            <w:right w:val="none" w:sz="0" w:space="0" w:color="auto"/>
                                                          </w:divBdr>
                                                        </w:div>
                                                        <w:div w:id="143162858">
                                                          <w:marLeft w:val="0"/>
                                                          <w:marRight w:val="0"/>
                                                          <w:marTop w:val="0"/>
                                                          <w:marBottom w:val="0"/>
                                                          <w:divBdr>
                                                            <w:top w:val="none" w:sz="0" w:space="0" w:color="auto"/>
                                                            <w:left w:val="none" w:sz="0" w:space="0" w:color="auto"/>
                                                            <w:bottom w:val="none" w:sz="0" w:space="0" w:color="auto"/>
                                                            <w:right w:val="none" w:sz="0" w:space="0" w:color="auto"/>
                                                          </w:divBdr>
                                                          <w:divsChild>
                                                            <w:div w:id="1887255960">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490222">
                              <w:marLeft w:val="0"/>
                              <w:marRight w:val="0"/>
                              <w:marTop w:val="0"/>
                              <w:marBottom w:val="0"/>
                              <w:divBdr>
                                <w:top w:val="none" w:sz="0" w:space="0" w:color="auto"/>
                                <w:left w:val="none" w:sz="0" w:space="0" w:color="auto"/>
                                <w:bottom w:val="none" w:sz="0" w:space="0" w:color="auto"/>
                                <w:right w:val="none" w:sz="0" w:space="0" w:color="auto"/>
                              </w:divBdr>
                              <w:divsChild>
                                <w:div w:id="1163618879">
                                  <w:marLeft w:val="0"/>
                                  <w:marRight w:val="0"/>
                                  <w:marTop w:val="0"/>
                                  <w:marBottom w:val="0"/>
                                  <w:divBdr>
                                    <w:top w:val="none" w:sz="0" w:space="0" w:color="auto"/>
                                    <w:left w:val="none" w:sz="0" w:space="0" w:color="auto"/>
                                    <w:bottom w:val="none" w:sz="0" w:space="0" w:color="auto"/>
                                    <w:right w:val="none" w:sz="0" w:space="0" w:color="auto"/>
                                  </w:divBdr>
                                  <w:divsChild>
                                    <w:div w:id="684596301">
                                      <w:marLeft w:val="0"/>
                                      <w:marRight w:val="0"/>
                                      <w:marTop w:val="0"/>
                                      <w:marBottom w:val="0"/>
                                      <w:divBdr>
                                        <w:top w:val="none" w:sz="0" w:space="0" w:color="auto"/>
                                        <w:left w:val="none" w:sz="0" w:space="0" w:color="auto"/>
                                        <w:bottom w:val="none" w:sz="0" w:space="0" w:color="auto"/>
                                        <w:right w:val="none" w:sz="0" w:space="0" w:color="auto"/>
                                      </w:divBdr>
                                      <w:divsChild>
                                        <w:div w:id="1228763865">
                                          <w:marLeft w:val="0"/>
                                          <w:marRight w:val="0"/>
                                          <w:marTop w:val="0"/>
                                          <w:marBottom w:val="0"/>
                                          <w:divBdr>
                                            <w:top w:val="none" w:sz="0" w:space="0" w:color="auto"/>
                                            <w:left w:val="none" w:sz="0" w:space="0" w:color="auto"/>
                                            <w:bottom w:val="none" w:sz="0" w:space="0" w:color="auto"/>
                                            <w:right w:val="none" w:sz="0" w:space="0" w:color="auto"/>
                                          </w:divBdr>
                                          <w:divsChild>
                                            <w:div w:id="2051492904">
                                              <w:marLeft w:val="0"/>
                                              <w:marRight w:val="0"/>
                                              <w:marTop w:val="0"/>
                                              <w:marBottom w:val="0"/>
                                              <w:divBdr>
                                                <w:top w:val="none" w:sz="0" w:space="0" w:color="auto"/>
                                                <w:left w:val="none" w:sz="0" w:space="0" w:color="auto"/>
                                                <w:bottom w:val="none" w:sz="0" w:space="0" w:color="auto"/>
                                                <w:right w:val="none" w:sz="0" w:space="0" w:color="auto"/>
                                              </w:divBdr>
                                              <w:divsChild>
                                                <w:div w:id="2106488496">
                                                  <w:marLeft w:val="0"/>
                                                  <w:marRight w:val="0"/>
                                                  <w:marTop w:val="0"/>
                                                  <w:marBottom w:val="0"/>
                                                  <w:divBdr>
                                                    <w:top w:val="none" w:sz="0" w:space="0" w:color="auto"/>
                                                    <w:left w:val="none" w:sz="0" w:space="0" w:color="auto"/>
                                                    <w:bottom w:val="none" w:sz="0" w:space="0" w:color="auto"/>
                                                    <w:right w:val="none" w:sz="0" w:space="0" w:color="auto"/>
                                                  </w:divBdr>
                                                  <w:divsChild>
                                                    <w:div w:id="199558728">
                                                      <w:marLeft w:val="0"/>
                                                      <w:marRight w:val="0"/>
                                                      <w:marTop w:val="0"/>
                                                      <w:marBottom w:val="0"/>
                                                      <w:divBdr>
                                                        <w:top w:val="none" w:sz="0" w:space="0" w:color="auto"/>
                                                        <w:left w:val="none" w:sz="0" w:space="0" w:color="auto"/>
                                                        <w:bottom w:val="none" w:sz="0" w:space="0" w:color="auto"/>
                                                        <w:right w:val="none" w:sz="0" w:space="0" w:color="auto"/>
                                                      </w:divBdr>
                                                      <w:divsChild>
                                                        <w:div w:id="1004435202">
                                                          <w:marLeft w:val="0"/>
                                                          <w:marRight w:val="0"/>
                                                          <w:marTop w:val="0"/>
                                                          <w:marBottom w:val="0"/>
                                                          <w:divBdr>
                                                            <w:top w:val="none" w:sz="0" w:space="0" w:color="auto"/>
                                                            <w:left w:val="none" w:sz="0" w:space="0" w:color="auto"/>
                                                            <w:bottom w:val="none" w:sz="0" w:space="0" w:color="auto"/>
                                                            <w:right w:val="none" w:sz="0" w:space="0" w:color="auto"/>
                                                          </w:divBdr>
                                                          <w:divsChild>
                                                            <w:div w:id="2109036441">
                                                              <w:marLeft w:val="0"/>
                                                              <w:marRight w:val="0"/>
                                                              <w:marTop w:val="0"/>
                                                              <w:marBottom w:val="343"/>
                                                              <w:divBdr>
                                                                <w:top w:val="none" w:sz="0" w:space="0" w:color="auto"/>
                                                                <w:left w:val="none" w:sz="0" w:space="0" w:color="auto"/>
                                                                <w:bottom w:val="none" w:sz="0" w:space="0" w:color="auto"/>
                                                                <w:right w:val="none" w:sz="0" w:space="0" w:color="auto"/>
                                                              </w:divBdr>
                                                            </w:div>
                                                          </w:divsChild>
                                                        </w:div>
                                                        <w:div w:id="1049577043">
                                                          <w:marLeft w:val="0"/>
                                                          <w:marRight w:val="0"/>
                                                          <w:marTop w:val="0"/>
                                                          <w:marBottom w:val="0"/>
                                                          <w:divBdr>
                                                            <w:top w:val="none" w:sz="0" w:space="0" w:color="auto"/>
                                                            <w:left w:val="none" w:sz="0" w:space="0" w:color="auto"/>
                                                            <w:bottom w:val="none" w:sz="0" w:space="0" w:color="auto"/>
                                                            <w:right w:val="none" w:sz="0" w:space="0" w:color="auto"/>
                                                          </w:divBdr>
                                                        </w:div>
                                                        <w:div w:id="2092507509">
                                                          <w:marLeft w:val="0"/>
                                                          <w:marRight w:val="0"/>
                                                          <w:marTop w:val="0"/>
                                                          <w:marBottom w:val="0"/>
                                                          <w:divBdr>
                                                            <w:top w:val="none" w:sz="0" w:space="0" w:color="auto"/>
                                                            <w:left w:val="none" w:sz="0" w:space="0" w:color="auto"/>
                                                            <w:bottom w:val="none" w:sz="0" w:space="0" w:color="auto"/>
                                                            <w:right w:val="none" w:sz="0" w:space="0" w:color="auto"/>
                                                          </w:divBdr>
                                                          <w:divsChild>
                                                            <w:div w:id="177301215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068173">
                              <w:marLeft w:val="0"/>
                              <w:marRight w:val="0"/>
                              <w:marTop w:val="0"/>
                              <w:marBottom w:val="0"/>
                              <w:divBdr>
                                <w:top w:val="none" w:sz="0" w:space="0" w:color="auto"/>
                                <w:left w:val="none" w:sz="0" w:space="0" w:color="auto"/>
                                <w:bottom w:val="none" w:sz="0" w:space="0" w:color="auto"/>
                                <w:right w:val="none" w:sz="0" w:space="0" w:color="auto"/>
                              </w:divBdr>
                              <w:divsChild>
                                <w:div w:id="1807040440">
                                  <w:marLeft w:val="0"/>
                                  <w:marRight w:val="0"/>
                                  <w:marTop w:val="0"/>
                                  <w:marBottom w:val="0"/>
                                  <w:divBdr>
                                    <w:top w:val="none" w:sz="0" w:space="0" w:color="auto"/>
                                    <w:left w:val="none" w:sz="0" w:space="0" w:color="auto"/>
                                    <w:bottom w:val="none" w:sz="0" w:space="0" w:color="auto"/>
                                    <w:right w:val="none" w:sz="0" w:space="0" w:color="auto"/>
                                  </w:divBdr>
                                  <w:divsChild>
                                    <w:div w:id="274753759">
                                      <w:marLeft w:val="0"/>
                                      <w:marRight w:val="0"/>
                                      <w:marTop w:val="0"/>
                                      <w:marBottom w:val="0"/>
                                      <w:divBdr>
                                        <w:top w:val="none" w:sz="0" w:space="0" w:color="auto"/>
                                        <w:left w:val="none" w:sz="0" w:space="0" w:color="auto"/>
                                        <w:bottom w:val="none" w:sz="0" w:space="0" w:color="auto"/>
                                        <w:right w:val="none" w:sz="0" w:space="0" w:color="auto"/>
                                      </w:divBdr>
                                      <w:divsChild>
                                        <w:div w:id="1933732508">
                                          <w:marLeft w:val="0"/>
                                          <w:marRight w:val="0"/>
                                          <w:marTop w:val="0"/>
                                          <w:marBottom w:val="0"/>
                                          <w:divBdr>
                                            <w:top w:val="none" w:sz="0" w:space="0" w:color="auto"/>
                                            <w:left w:val="none" w:sz="0" w:space="0" w:color="auto"/>
                                            <w:bottom w:val="none" w:sz="0" w:space="0" w:color="auto"/>
                                            <w:right w:val="none" w:sz="0" w:space="0" w:color="auto"/>
                                          </w:divBdr>
                                          <w:divsChild>
                                            <w:div w:id="1858889998">
                                              <w:marLeft w:val="0"/>
                                              <w:marRight w:val="0"/>
                                              <w:marTop w:val="0"/>
                                              <w:marBottom w:val="0"/>
                                              <w:divBdr>
                                                <w:top w:val="none" w:sz="0" w:space="0" w:color="auto"/>
                                                <w:left w:val="none" w:sz="0" w:space="0" w:color="auto"/>
                                                <w:bottom w:val="none" w:sz="0" w:space="0" w:color="auto"/>
                                                <w:right w:val="none" w:sz="0" w:space="0" w:color="auto"/>
                                              </w:divBdr>
                                              <w:divsChild>
                                                <w:div w:id="1276399267">
                                                  <w:marLeft w:val="0"/>
                                                  <w:marRight w:val="0"/>
                                                  <w:marTop w:val="0"/>
                                                  <w:marBottom w:val="0"/>
                                                  <w:divBdr>
                                                    <w:top w:val="none" w:sz="0" w:space="0" w:color="auto"/>
                                                    <w:left w:val="none" w:sz="0" w:space="0" w:color="auto"/>
                                                    <w:bottom w:val="none" w:sz="0" w:space="0" w:color="auto"/>
                                                    <w:right w:val="none" w:sz="0" w:space="0" w:color="auto"/>
                                                  </w:divBdr>
                                                  <w:divsChild>
                                                    <w:div w:id="1616908605">
                                                      <w:marLeft w:val="0"/>
                                                      <w:marRight w:val="0"/>
                                                      <w:marTop w:val="0"/>
                                                      <w:marBottom w:val="0"/>
                                                      <w:divBdr>
                                                        <w:top w:val="none" w:sz="0" w:space="0" w:color="auto"/>
                                                        <w:left w:val="none" w:sz="0" w:space="0" w:color="auto"/>
                                                        <w:bottom w:val="none" w:sz="0" w:space="0" w:color="auto"/>
                                                        <w:right w:val="none" w:sz="0" w:space="0" w:color="auto"/>
                                                      </w:divBdr>
                                                      <w:divsChild>
                                                        <w:div w:id="954871460">
                                                          <w:marLeft w:val="0"/>
                                                          <w:marRight w:val="0"/>
                                                          <w:marTop w:val="0"/>
                                                          <w:marBottom w:val="0"/>
                                                          <w:divBdr>
                                                            <w:top w:val="none" w:sz="0" w:space="0" w:color="auto"/>
                                                            <w:left w:val="none" w:sz="0" w:space="0" w:color="auto"/>
                                                            <w:bottom w:val="none" w:sz="0" w:space="0" w:color="auto"/>
                                                            <w:right w:val="none" w:sz="0" w:space="0" w:color="auto"/>
                                                          </w:divBdr>
                                                          <w:divsChild>
                                                            <w:div w:id="2083944658">
                                                              <w:marLeft w:val="0"/>
                                                              <w:marRight w:val="0"/>
                                                              <w:marTop w:val="0"/>
                                                              <w:marBottom w:val="343"/>
                                                              <w:divBdr>
                                                                <w:top w:val="none" w:sz="0" w:space="0" w:color="auto"/>
                                                                <w:left w:val="none" w:sz="0" w:space="0" w:color="auto"/>
                                                                <w:bottom w:val="none" w:sz="0" w:space="0" w:color="auto"/>
                                                                <w:right w:val="none" w:sz="0" w:space="0" w:color="auto"/>
                                                              </w:divBdr>
                                                            </w:div>
                                                          </w:divsChild>
                                                        </w:div>
                                                        <w:div w:id="1922248545">
                                                          <w:marLeft w:val="0"/>
                                                          <w:marRight w:val="0"/>
                                                          <w:marTop w:val="0"/>
                                                          <w:marBottom w:val="0"/>
                                                          <w:divBdr>
                                                            <w:top w:val="none" w:sz="0" w:space="0" w:color="auto"/>
                                                            <w:left w:val="none" w:sz="0" w:space="0" w:color="auto"/>
                                                            <w:bottom w:val="none" w:sz="0" w:space="0" w:color="auto"/>
                                                            <w:right w:val="none" w:sz="0" w:space="0" w:color="auto"/>
                                                          </w:divBdr>
                                                        </w:div>
                                                        <w:div w:id="1563834885">
                                                          <w:marLeft w:val="0"/>
                                                          <w:marRight w:val="0"/>
                                                          <w:marTop w:val="0"/>
                                                          <w:marBottom w:val="0"/>
                                                          <w:divBdr>
                                                            <w:top w:val="none" w:sz="0" w:space="0" w:color="auto"/>
                                                            <w:left w:val="none" w:sz="0" w:space="0" w:color="auto"/>
                                                            <w:bottom w:val="none" w:sz="0" w:space="0" w:color="auto"/>
                                                            <w:right w:val="none" w:sz="0" w:space="0" w:color="auto"/>
                                                          </w:divBdr>
                                                          <w:divsChild>
                                                            <w:div w:id="839613765">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192412">
                          <w:marLeft w:val="0"/>
                          <w:marRight w:val="0"/>
                          <w:marTop w:val="0"/>
                          <w:marBottom w:val="0"/>
                          <w:divBdr>
                            <w:top w:val="none" w:sz="0" w:space="0" w:color="auto"/>
                            <w:left w:val="none" w:sz="0" w:space="0" w:color="auto"/>
                            <w:bottom w:val="none" w:sz="0" w:space="0" w:color="auto"/>
                            <w:right w:val="none" w:sz="0" w:space="0" w:color="auto"/>
                          </w:divBdr>
                          <w:divsChild>
                            <w:div w:id="7402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193646">
      <w:bodyDiv w:val="1"/>
      <w:marLeft w:val="0"/>
      <w:marRight w:val="0"/>
      <w:marTop w:val="0"/>
      <w:marBottom w:val="0"/>
      <w:divBdr>
        <w:top w:val="none" w:sz="0" w:space="0" w:color="auto"/>
        <w:left w:val="none" w:sz="0" w:space="0" w:color="auto"/>
        <w:bottom w:val="none" w:sz="0" w:space="0" w:color="auto"/>
        <w:right w:val="none" w:sz="0" w:space="0" w:color="auto"/>
      </w:divBdr>
    </w:div>
    <w:div w:id="964120841">
      <w:marLeft w:val="0"/>
      <w:marRight w:val="0"/>
      <w:marTop w:val="0"/>
      <w:marBottom w:val="0"/>
      <w:divBdr>
        <w:top w:val="none" w:sz="0" w:space="0" w:color="auto"/>
        <w:left w:val="none" w:sz="0" w:space="0" w:color="auto"/>
        <w:bottom w:val="none" w:sz="0" w:space="0" w:color="auto"/>
        <w:right w:val="none" w:sz="0" w:space="0" w:color="auto"/>
      </w:divBdr>
      <w:divsChild>
        <w:div w:id="440535069">
          <w:marLeft w:val="0"/>
          <w:marRight w:val="0"/>
          <w:marTop w:val="0"/>
          <w:marBottom w:val="0"/>
          <w:divBdr>
            <w:top w:val="none" w:sz="0" w:space="0" w:color="auto"/>
            <w:left w:val="none" w:sz="0" w:space="0" w:color="auto"/>
            <w:bottom w:val="none" w:sz="0" w:space="0" w:color="auto"/>
            <w:right w:val="none" w:sz="0" w:space="0" w:color="auto"/>
          </w:divBdr>
          <w:divsChild>
            <w:div w:id="20958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28517">
      <w:bodyDiv w:val="1"/>
      <w:marLeft w:val="0"/>
      <w:marRight w:val="0"/>
      <w:marTop w:val="0"/>
      <w:marBottom w:val="0"/>
      <w:divBdr>
        <w:top w:val="none" w:sz="0" w:space="0" w:color="auto"/>
        <w:left w:val="none" w:sz="0" w:space="0" w:color="auto"/>
        <w:bottom w:val="none" w:sz="0" w:space="0" w:color="auto"/>
        <w:right w:val="none" w:sz="0" w:space="0" w:color="auto"/>
      </w:divBdr>
    </w:div>
    <w:div w:id="1670675325">
      <w:marLeft w:val="0"/>
      <w:marRight w:val="0"/>
      <w:marTop w:val="0"/>
      <w:marBottom w:val="0"/>
      <w:divBdr>
        <w:top w:val="none" w:sz="0" w:space="0" w:color="auto"/>
        <w:left w:val="none" w:sz="0" w:space="0" w:color="auto"/>
        <w:bottom w:val="none" w:sz="0" w:space="0" w:color="auto"/>
        <w:right w:val="none" w:sz="0" w:space="0" w:color="auto"/>
      </w:divBdr>
      <w:divsChild>
        <w:div w:id="1669095644">
          <w:marLeft w:val="0"/>
          <w:marRight w:val="0"/>
          <w:marTop w:val="0"/>
          <w:marBottom w:val="0"/>
          <w:divBdr>
            <w:top w:val="none" w:sz="0" w:space="0" w:color="auto"/>
            <w:left w:val="none" w:sz="0" w:space="0" w:color="auto"/>
            <w:bottom w:val="none" w:sz="0" w:space="0" w:color="auto"/>
            <w:right w:val="none" w:sz="0" w:space="0" w:color="auto"/>
          </w:divBdr>
          <w:divsChild>
            <w:div w:id="563952810">
              <w:marLeft w:val="0"/>
              <w:marRight w:val="0"/>
              <w:marTop w:val="0"/>
              <w:marBottom w:val="0"/>
              <w:divBdr>
                <w:top w:val="none" w:sz="0" w:space="0" w:color="auto"/>
                <w:left w:val="none" w:sz="0" w:space="0" w:color="auto"/>
                <w:bottom w:val="none" w:sz="0" w:space="0" w:color="auto"/>
                <w:right w:val="none" w:sz="0" w:space="0" w:color="auto"/>
              </w:divBdr>
              <w:divsChild>
                <w:div w:id="89737826">
                  <w:marLeft w:val="0"/>
                  <w:marRight w:val="0"/>
                  <w:marTop w:val="0"/>
                  <w:marBottom w:val="0"/>
                  <w:divBdr>
                    <w:top w:val="none" w:sz="0" w:space="0" w:color="auto"/>
                    <w:left w:val="none" w:sz="0" w:space="0" w:color="auto"/>
                    <w:bottom w:val="none" w:sz="0" w:space="0" w:color="auto"/>
                    <w:right w:val="none" w:sz="0" w:space="0" w:color="auto"/>
                  </w:divBdr>
                  <w:divsChild>
                    <w:div w:id="407921362">
                      <w:marLeft w:val="0"/>
                      <w:marRight w:val="0"/>
                      <w:marTop w:val="0"/>
                      <w:marBottom w:val="343"/>
                      <w:divBdr>
                        <w:top w:val="none" w:sz="0" w:space="0" w:color="auto"/>
                        <w:left w:val="none" w:sz="0" w:space="0" w:color="auto"/>
                        <w:bottom w:val="none" w:sz="0" w:space="0" w:color="auto"/>
                        <w:right w:val="none" w:sz="0" w:space="0" w:color="auto"/>
                      </w:divBdr>
                    </w:div>
                    <w:div w:id="67615672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15481152">
          <w:marLeft w:val="0"/>
          <w:marRight w:val="0"/>
          <w:marTop w:val="0"/>
          <w:marBottom w:val="0"/>
          <w:divBdr>
            <w:top w:val="none" w:sz="0" w:space="0" w:color="auto"/>
            <w:left w:val="none" w:sz="0" w:space="0" w:color="auto"/>
            <w:bottom w:val="none" w:sz="0" w:space="0" w:color="auto"/>
            <w:right w:val="none" w:sz="0" w:space="0" w:color="auto"/>
          </w:divBdr>
          <w:divsChild>
            <w:div w:id="1585727331">
              <w:marLeft w:val="0"/>
              <w:marRight w:val="0"/>
              <w:marTop w:val="0"/>
              <w:marBottom w:val="0"/>
              <w:divBdr>
                <w:top w:val="none" w:sz="0" w:space="0" w:color="auto"/>
                <w:left w:val="none" w:sz="0" w:space="0" w:color="auto"/>
                <w:bottom w:val="none" w:sz="0" w:space="0" w:color="auto"/>
                <w:right w:val="none" w:sz="0" w:space="0" w:color="auto"/>
              </w:divBdr>
              <w:divsChild>
                <w:div w:id="15618939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 w:id="315185591">
          <w:marLeft w:val="0"/>
          <w:marRight w:val="0"/>
          <w:marTop w:val="0"/>
          <w:marBottom w:val="0"/>
          <w:divBdr>
            <w:top w:val="none" w:sz="0" w:space="0" w:color="auto"/>
            <w:left w:val="none" w:sz="0" w:space="0" w:color="auto"/>
            <w:bottom w:val="none" w:sz="0" w:space="0" w:color="auto"/>
            <w:right w:val="none" w:sz="0" w:space="0" w:color="auto"/>
          </w:divBdr>
          <w:divsChild>
            <w:div w:id="976489970">
              <w:marLeft w:val="0"/>
              <w:marRight w:val="0"/>
              <w:marTop w:val="0"/>
              <w:marBottom w:val="0"/>
              <w:divBdr>
                <w:top w:val="none" w:sz="0" w:space="0" w:color="auto"/>
                <w:left w:val="none" w:sz="0" w:space="0" w:color="auto"/>
                <w:bottom w:val="none" w:sz="0" w:space="0" w:color="auto"/>
                <w:right w:val="none" w:sz="0" w:space="0" w:color="auto"/>
              </w:divBdr>
              <w:divsChild>
                <w:div w:id="1250458567">
                  <w:marLeft w:val="0"/>
                  <w:marRight w:val="0"/>
                  <w:marTop w:val="0"/>
                  <w:marBottom w:val="0"/>
                  <w:divBdr>
                    <w:top w:val="none" w:sz="0" w:space="0" w:color="auto"/>
                    <w:left w:val="none" w:sz="0" w:space="0" w:color="auto"/>
                    <w:bottom w:val="none" w:sz="0" w:space="0" w:color="auto"/>
                    <w:right w:val="none" w:sz="0" w:space="0" w:color="auto"/>
                  </w:divBdr>
                  <w:divsChild>
                    <w:div w:id="1537082964">
                      <w:marLeft w:val="0"/>
                      <w:marRight w:val="0"/>
                      <w:marTop w:val="0"/>
                      <w:marBottom w:val="0"/>
                      <w:divBdr>
                        <w:top w:val="none" w:sz="0" w:space="0" w:color="auto"/>
                        <w:left w:val="none" w:sz="0" w:space="0" w:color="auto"/>
                        <w:bottom w:val="none" w:sz="0" w:space="0" w:color="auto"/>
                        <w:right w:val="none" w:sz="0" w:space="0" w:color="auto"/>
                      </w:divBdr>
                      <w:divsChild>
                        <w:div w:id="1651906423">
                          <w:marLeft w:val="0"/>
                          <w:marRight w:val="0"/>
                          <w:marTop w:val="0"/>
                          <w:marBottom w:val="0"/>
                          <w:divBdr>
                            <w:top w:val="none" w:sz="0" w:space="0" w:color="auto"/>
                            <w:left w:val="none" w:sz="0" w:space="0" w:color="auto"/>
                            <w:bottom w:val="none" w:sz="0" w:space="0" w:color="auto"/>
                            <w:right w:val="none" w:sz="0" w:space="0" w:color="auto"/>
                          </w:divBdr>
                          <w:divsChild>
                            <w:div w:id="1409421129">
                              <w:marLeft w:val="0"/>
                              <w:marRight w:val="0"/>
                              <w:marTop w:val="0"/>
                              <w:marBottom w:val="0"/>
                              <w:divBdr>
                                <w:top w:val="none" w:sz="0" w:space="0" w:color="auto"/>
                                <w:left w:val="none" w:sz="0" w:space="0" w:color="auto"/>
                                <w:bottom w:val="none" w:sz="0" w:space="0" w:color="auto"/>
                                <w:right w:val="none" w:sz="0" w:space="0" w:color="auto"/>
                              </w:divBdr>
                              <w:divsChild>
                                <w:div w:id="997729778">
                                  <w:marLeft w:val="0"/>
                                  <w:marRight w:val="0"/>
                                  <w:marTop w:val="0"/>
                                  <w:marBottom w:val="0"/>
                                  <w:divBdr>
                                    <w:top w:val="none" w:sz="0" w:space="0" w:color="auto"/>
                                    <w:left w:val="none" w:sz="0" w:space="0" w:color="auto"/>
                                    <w:bottom w:val="none" w:sz="0" w:space="0" w:color="auto"/>
                                    <w:right w:val="none" w:sz="0" w:space="0" w:color="auto"/>
                                  </w:divBdr>
                                  <w:divsChild>
                                    <w:div w:id="503400962">
                                      <w:marLeft w:val="0"/>
                                      <w:marRight w:val="0"/>
                                      <w:marTop w:val="0"/>
                                      <w:marBottom w:val="0"/>
                                      <w:divBdr>
                                        <w:top w:val="none" w:sz="0" w:space="0" w:color="auto"/>
                                        <w:left w:val="none" w:sz="0" w:space="0" w:color="auto"/>
                                        <w:bottom w:val="none" w:sz="0" w:space="0" w:color="auto"/>
                                        <w:right w:val="none" w:sz="0" w:space="0" w:color="auto"/>
                                      </w:divBdr>
                                      <w:divsChild>
                                        <w:div w:id="400056297">
                                          <w:marLeft w:val="0"/>
                                          <w:marRight w:val="0"/>
                                          <w:marTop w:val="0"/>
                                          <w:marBottom w:val="0"/>
                                          <w:divBdr>
                                            <w:top w:val="none" w:sz="0" w:space="0" w:color="auto"/>
                                            <w:left w:val="none" w:sz="0" w:space="0" w:color="auto"/>
                                            <w:bottom w:val="none" w:sz="0" w:space="0" w:color="auto"/>
                                            <w:right w:val="none" w:sz="0" w:space="0" w:color="auto"/>
                                          </w:divBdr>
                                          <w:divsChild>
                                            <w:div w:id="883566902">
                                              <w:marLeft w:val="0"/>
                                              <w:marRight w:val="0"/>
                                              <w:marTop w:val="0"/>
                                              <w:marBottom w:val="0"/>
                                              <w:divBdr>
                                                <w:top w:val="none" w:sz="0" w:space="0" w:color="auto"/>
                                                <w:left w:val="none" w:sz="0" w:space="0" w:color="auto"/>
                                                <w:bottom w:val="none" w:sz="0" w:space="0" w:color="auto"/>
                                                <w:right w:val="none" w:sz="0" w:space="0" w:color="auto"/>
                                              </w:divBdr>
                                              <w:divsChild>
                                                <w:div w:id="925923051">
                                                  <w:marLeft w:val="0"/>
                                                  <w:marRight w:val="0"/>
                                                  <w:marTop w:val="0"/>
                                                  <w:marBottom w:val="0"/>
                                                  <w:divBdr>
                                                    <w:top w:val="none" w:sz="0" w:space="0" w:color="auto"/>
                                                    <w:left w:val="none" w:sz="0" w:space="0" w:color="auto"/>
                                                    <w:bottom w:val="none" w:sz="0" w:space="0" w:color="auto"/>
                                                    <w:right w:val="none" w:sz="0" w:space="0" w:color="auto"/>
                                                  </w:divBdr>
                                                  <w:divsChild>
                                                    <w:div w:id="1834832596">
                                                      <w:marLeft w:val="0"/>
                                                      <w:marRight w:val="0"/>
                                                      <w:marTop w:val="0"/>
                                                      <w:marBottom w:val="0"/>
                                                      <w:divBdr>
                                                        <w:top w:val="none" w:sz="0" w:space="0" w:color="auto"/>
                                                        <w:left w:val="none" w:sz="0" w:space="0" w:color="auto"/>
                                                        <w:bottom w:val="none" w:sz="0" w:space="0" w:color="auto"/>
                                                        <w:right w:val="none" w:sz="0" w:space="0" w:color="auto"/>
                                                      </w:divBdr>
                                                      <w:divsChild>
                                                        <w:div w:id="702363745">
                                                          <w:marLeft w:val="0"/>
                                                          <w:marRight w:val="0"/>
                                                          <w:marTop w:val="0"/>
                                                          <w:marBottom w:val="0"/>
                                                          <w:divBdr>
                                                            <w:top w:val="none" w:sz="0" w:space="0" w:color="auto"/>
                                                            <w:left w:val="none" w:sz="0" w:space="0" w:color="auto"/>
                                                            <w:bottom w:val="none" w:sz="0" w:space="0" w:color="auto"/>
                                                            <w:right w:val="none" w:sz="0" w:space="0" w:color="auto"/>
                                                          </w:divBdr>
                                                          <w:divsChild>
                                                            <w:div w:id="463815462">
                                                              <w:marLeft w:val="0"/>
                                                              <w:marRight w:val="0"/>
                                                              <w:marTop w:val="0"/>
                                                              <w:marBottom w:val="343"/>
                                                              <w:divBdr>
                                                                <w:top w:val="none" w:sz="0" w:space="0" w:color="auto"/>
                                                                <w:left w:val="none" w:sz="0" w:space="0" w:color="auto"/>
                                                                <w:bottom w:val="none" w:sz="0" w:space="0" w:color="auto"/>
                                                                <w:right w:val="none" w:sz="0" w:space="0" w:color="auto"/>
                                                              </w:divBdr>
                                                            </w:div>
                                                          </w:divsChild>
                                                        </w:div>
                                                        <w:div w:id="2015953755">
                                                          <w:marLeft w:val="0"/>
                                                          <w:marRight w:val="0"/>
                                                          <w:marTop w:val="0"/>
                                                          <w:marBottom w:val="0"/>
                                                          <w:divBdr>
                                                            <w:top w:val="none" w:sz="0" w:space="0" w:color="auto"/>
                                                            <w:left w:val="none" w:sz="0" w:space="0" w:color="auto"/>
                                                            <w:bottom w:val="none" w:sz="0" w:space="0" w:color="auto"/>
                                                            <w:right w:val="none" w:sz="0" w:space="0" w:color="auto"/>
                                                          </w:divBdr>
                                                          <w:divsChild>
                                                            <w:div w:id="650673828">
                                                              <w:marLeft w:val="0"/>
                                                              <w:marRight w:val="0"/>
                                                              <w:marTop w:val="0"/>
                                                              <w:marBottom w:val="0"/>
                                                              <w:divBdr>
                                                                <w:top w:val="none" w:sz="0" w:space="0" w:color="auto"/>
                                                                <w:left w:val="none" w:sz="0" w:space="0" w:color="auto"/>
                                                                <w:bottom w:val="none" w:sz="0" w:space="0" w:color="auto"/>
                                                                <w:right w:val="none" w:sz="0" w:space="0" w:color="auto"/>
                                                              </w:divBdr>
                                                              <w:divsChild>
                                                                <w:div w:id="19953306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7114166">
                                                          <w:marLeft w:val="0"/>
                                                          <w:marRight w:val="0"/>
                                                          <w:marTop w:val="0"/>
                                                          <w:marBottom w:val="0"/>
                                                          <w:divBdr>
                                                            <w:top w:val="none" w:sz="0" w:space="0" w:color="auto"/>
                                                            <w:left w:val="none" w:sz="0" w:space="0" w:color="auto"/>
                                                            <w:bottom w:val="none" w:sz="0" w:space="0" w:color="auto"/>
                                                            <w:right w:val="none" w:sz="0" w:space="0" w:color="auto"/>
                                                          </w:divBdr>
                                                        </w:div>
                                                        <w:div w:id="372968675">
                                                          <w:marLeft w:val="0"/>
                                                          <w:marRight w:val="0"/>
                                                          <w:marTop w:val="0"/>
                                                          <w:marBottom w:val="0"/>
                                                          <w:divBdr>
                                                            <w:top w:val="none" w:sz="0" w:space="0" w:color="auto"/>
                                                            <w:left w:val="none" w:sz="0" w:space="0" w:color="auto"/>
                                                            <w:bottom w:val="none" w:sz="0" w:space="0" w:color="auto"/>
                                                            <w:right w:val="none" w:sz="0" w:space="0" w:color="auto"/>
                                                          </w:divBdr>
                                                          <w:divsChild>
                                                            <w:div w:id="22942972">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3831862">
                              <w:marLeft w:val="0"/>
                              <w:marRight w:val="0"/>
                              <w:marTop w:val="0"/>
                              <w:marBottom w:val="0"/>
                              <w:divBdr>
                                <w:top w:val="none" w:sz="0" w:space="0" w:color="auto"/>
                                <w:left w:val="none" w:sz="0" w:space="0" w:color="auto"/>
                                <w:bottom w:val="none" w:sz="0" w:space="0" w:color="auto"/>
                                <w:right w:val="none" w:sz="0" w:space="0" w:color="auto"/>
                              </w:divBdr>
                              <w:divsChild>
                                <w:div w:id="1089084797">
                                  <w:marLeft w:val="0"/>
                                  <w:marRight w:val="0"/>
                                  <w:marTop w:val="0"/>
                                  <w:marBottom w:val="0"/>
                                  <w:divBdr>
                                    <w:top w:val="none" w:sz="0" w:space="0" w:color="auto"/>
                                    <w:left w:val="none" w:sz="0" w:space="0" w:color="auto"/>
                                    <w:bottom w:val="none" w:sz="0" w:space="0" w:color="auto"/>
                                    <w:right w:val="none" w:sz="0" w:space="0" w:color="auto"/>
                                  </w:divBdr>
                                  <w:divsChild>
                                    <w:div w:id="2122842611">
                                      <w:marLeft w:val="0"/>
                                      <w:marRight w:val="0"/>
                                      <w:marTop w:val="0"/>
                                      <w:marBottom w:val="0"/>
                                      <w:divBdr>
                                        <w:top w:val="none" w:sz="0" w:space="0" w:color="auto"/>
                                        <w:left w:val="none" w:sz="0" w:space="0" w:color="auto"/>
                                        <w:bottom w:val="none" w:sz="0" w:space="0" w:color="auto"/>
                                        <w:right w:val="none" w:sz="0" w:space="0" w:color="auto"/>
                                      </w:divBdr>
                                      <w:divsChild>
                                        <w:div w:id="133721035">
                                          <w:marLeft w:val="0"/>
                                          <w:marRight w:val="0"/>
                                          <w:marTop w:val="0"/>
                                          <w:marBottom w:val="0"/>
                                          <w:divBdr>
                                            <w:top w:val="none" w:sz="0" w:space="0" w:color="auto"/>
                                            <w:left w:val="none" w:sz="0" w:space="0" w:color="auto"/>
                                            <w:bottom w:val="none" w:sz="0" w:space="0" w:color="auto"/>
                                            <w:right w:val="none" w:sz="0" w:space="0" w:color="auto"/>
                                          </w:divBdr>
                                          <w:divsChild>
                                            <w:div w:id="1258751890">
                                              <w:marLeft w:val="0"/>
                                              <w:marRight w:val="0"/>
                                              <w:marTop w:val="0"/>
                                              <w:marBottom w:val="0"/>
                                              <w:divBdr>
                                                <w:top w:val="none" w:sz="0" w:space="0" w:color="auto"/>
                                                <w:left w:val="none" w:sz="0" w:space="0" w:color="auto"/>
                                                <w:bottom w:val="none" w:sz="0" w:space="0" w:color="auto"/>
                                                <w:right w:val="none" w:sz="0" w:space="0" w:color="auto"/>
                                              </w:divBdr>
                                              <w:divsChild>
                                                <w:div w:id="1298680199">
                                                  <w:marLeft w:val="0"/>
                                                  <w:marRight w:val="0"/>
                                                  <w:marTop w:val="0"/>
                                                  <w:marBottom w:val="0"/>
                                                  <w:divBdr>
                                                    <w:top w:val="none" w:sz="0" w:space="0" w:color="auto"/>
                                                    <w:left w:val="none" w:sz="0" w:space="0" w:color="auto"/>
                                                    <w:bottom w:val="none" w:sz="0" w:space="0" w:color="auto"/>
                                                    <w:right w:val="none" w:sz="0" w:space="0" w:color="auto"/>
                                                  </w:divBdr>
                                                  <w:divsChild>
                                                    <w:div w:id="1292708338">
                                                      <w:marLeft w:val="0"/>
                                                      <w:marRight w:val="0"/>
                                                      <w:marTop w:val="0"/>
                                                      <w:marBottom w:val="0"/>
                                                      <w:divBdr>
                                                        <w:top w:val="none" w:sz="0" w:space="0" w:color="auto"/>
                                                        <w:left w:val="none" w:sz="0" w:space="0" w:color="auto"/>
                                                        <w:bottom w:val="none" w:sz="0" w:space="0" w:color="auto"/>
                                                        <w:right w:val="none" w:sz="0" w:space="0" w:color="auto"/>
                                                      </w:divBdr>
                                                      <w:divsChild>
                                                        <w:div w:id="2146042897">
                                                          <w:marLeft w:val="0"/>
                                                          <w:marRight w:val="0"/>
                                                          <w:marTop w:val="0"/>
                                                          <w:marBottom w:val="0"/>
                                                          <w:divBdr>
                                                            <w:top w:val="none" w:sz="0" w:space="0" w:color="auto"/>
                                                            <w:left w:val="none" w:sz="0" w:space="0" w:color="auto"/>
                                                            <w:bottom w:val="none" w:sz="0" w:space="0" w:color="auto"/>
                                                            <w:right w:val="none" w:sz="0" w:space="0" w:color="auto"/>
                                                          </w:divBdr>
                                                          <w:divsChild>
                                                            <w:div w:id="2113864017">
                                                              <w:marLeft w:val="0"/>
                                                              <w:marRight w:val="0"/>
                                                              <w:marTop w:val="0"/>
                                                              <w:marBottom w:val="343"/>
                                                              <w:divBdr>
                                                                <w:top w:val="none" w:sz="0" w:space="0" w:color="auto"/>
                                                                <w:left w:val="none" w:sz="0" w:space="0" w:color="auto"/>
                                                                <w:bottom w:val="none" w:sz="0" w:space="0" w:color="auto"/>
                                                                <w:right w:val="none" w:sz="0" w:space="0" w:color="auto"/>
                                                              </w:divBdr>
                                                            </w:div>
                                                          </w:divsChild>
                                                        </w:div>
                                                        <w:div w:id="1909539053">
                                                          <w:marLeft w:val="0"/>
                                                          <w:marRight w:val="0"/>
                                                          <w:marTop w:val="0"/>
                                                          <w:marBottom w:val="0"/>
                                                          <w:divBdr>
                                                            <w:top w:val="none" w:sz="0" w:space="0" w:color="auto"/>
                                                            <w:left w:val="none" w:sz="0" w:space="0" w:color="auto"/>
                                                            <w:bottom w:val="none" w:sz="0" w:space="0" w:color="auto"/>
                                                            <w:right w:val="none" w:sz="0" w:space="0" w:color="auto"/>
                                                          </w:divBdr>
                                                          <w:divsChild>
                                                            <w:div w:id="482549995">
                                                              <w:marLeft w:val="0"/>
                                                              <w:marRight w:val="0"/>
                                                              <w:marTop w:val="0"/>
                                                              <w:marBottom w:val="0"/>
                                                              <w:divBdr>
                                                                <w:top w:val="none" w:sz="0" w:space="0" w:color="auto"/>
                                                                <w:left w:val="none" w:sz="0" w:space="0" w:color="auto"/>
                                                                <w:bottom w:val="none" w:sz="0" w:space="0" w:color="auto"/>
                                                                <w:right w:val="none" w:sz="0" w:space="0" w:color="auto"/>
                                                              </w:divBdr>
                                                              <w:divsChild>
                                                                <w:div w:id="199980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581896">
                                                          <w:marLeft w:val="0"/>
                                                          <w:marRight w:val="0"/>
                                                          <w:marTop w:val="0"/>
                                                          <w:marBottom w:val="0"/>
                                                          <w:divBdr>
                                                            <w:top w:val="none" w:sz="0" w:space="0" w:color="auto"/>
                                                            <w:left w:val="none" w:sz="0" w:space="0" w:color="auto"/>
                                                            <w:bottom w:val="none" w:sz="0" w:space="0" w:color="auto"/>
                                                            <w:right w:val="none" w:sz="0" w:space="0" w:color="auto"/>
                                                          </w:divBdr>
                                                        </w:div>
                                                        <w:div w:id="1501703170">
                                                          <w:marLeft w:val="0"/>
                                                          <w:marRight w:val="0"/>
                                                          <w:marTop w:val="0"/>
                                                          <w:marBottom w:val="0"/>
                                                          <w:divBdr>
                                                            <w:top w:val="none" w:sz="0" w:space="0" w:color="auto"/>
                                                            <w:left w:val="none" w:sz="0" w:space="0" w:color="auto"/>
                                                            <w:bottom w:val="none" w:sz="0" w:space="0" w:color="auto"/>
                                                            <w:right w:val="none" w:sz="0" w:space="0" w:color="auto"/>
                                                          </w:divBdr>
                                                          <w:divsChild>
                                                            <w:div w:id="168050348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490097">
                              <w:marLeft w:val="0"/>
                              <w:marRight w:val="0"/>
                              <w:marTop w:val="0"/>
                              <w:marBottom w:val="0"/>
                              <w:divBdr>
                                <w:top w:val="none" w:sz="0" w:space="0" w:color="auto"/>
                                <w:left w:val="none" w:sz="0" w:space="0" w:color="auto"/>
                                <w:bottom w:val="none" w:sz="0" w:space="0" w:color="auto"/>
                                <w:right w:val="none" w:sz="0" w:space="0" w:color="auto"/>
                              </w:divBdr>
                              <w:divsChild>
                                <w:div w:id="282276039">
                                  <w:marLeft w:val="0"/>
                                  <w:marRight w:val="0"/>
                                  <w:marTop w:val="0"/>
                                  <w:marBottom w:val="0"/>
                                  <w:divBdr>
                                    <w:top w:val="none" w:sz="0" w:space="0" w:color="auto"/>
                                    <w:left w:val="none" w:sz="0" w:space="0" w:color="auto"/>
                                    <w:bottom w:val="none" w:sz="0" w:space="0" w:color="auto"/>
                                    <w:right w:val="none" w:sz="0" w:space="0" w:color="auto"/>
                                  </w:divBdr>
                                  <w:divsChild>
                                    <w:div w:id="222722460">
                                      <w:marLeft w:val="0"/>
                                      <w:marRight w:val="0"/>
                                      <w:marTop w:val="0"/>
                                      <w:marBottom w:val="0"/>
                                      <w:divBdr>
                                        <w:top w:val="none" w:sz="0" w:space="0" w:color="auto"/>
                                        <w:left w:val="none" w:sz="0" w:space="0" w:color="auto"/>
                                        <w:bottom w:val="none" w:sz="0" w:space="0" w:color="auto"/>
                                        <w:right w:val="none" w:sz="0" w:space="0" w:color="auto"/>
                                      </w:divBdr>
                                      <w:divsChild>
                                        <w:div w:id="1262227871">
                                          <w:marLeft w:val="0"/>
                                          <w:marRight w:val="0"/>
                                          <w:marTop w:val="0"/>
                                          <w:marBottom w:val="0"/>
                                          <w:divBdr>
                                            <w:top w:val="none" w:sz="0" w:space="0" w:color="auto"/>
                                            <w:left w:val="none" w:sz="0" w:space="0" w:color="auto"/>
                                            <w:bottom w:val="none" w:sz="0" w:space="0" w:color="auto"/>
                                            <w:right w:val="none" w:sz="0" w:space="0" w:color="auto"/>
                                          </w:divBdr>
                                          <w:divsChild>
                                            <w:div w:id="937786242">
                                              <w:marLeft w:val="0"/>
                                              <w:marRight w:val="0"/>
                                              <w:marTop w:val="0"/>
                                              <w:marBottom w:val="0"/>
                                              <w:divBdr>
                                                <w:top w:val="none" w:sz="0" w:space="0" w:color="auto"/>
                                                <w:left w:val="none" w:sz="0" w:space="0" w:color="auto"/>
                                                <w:bottom w:val="none" w:sz="0" w:space="0" w:color="auto"/>
                                                <w:right w:val="none" w:sz="0" w:space="0" w:color="auto"/>
                                              </w:divBdr>
                                              <w:divsChild>
                                                <w:div w:id="1173032679">
                                                  <w:marLeft w:val="0"/>
                                                  <w:marRight w:val="0"/>
                                                  <w:marTop w:val="0"/>
                                                  <w:marBottom w:val="0"/>
                                                  <w:divBdr>
                                                    <w:top w:val="none" w:sz="0" w:space="0" w:color="auto"/>
                                                    <w:left w:val="none" w:sz="0" w:space="0" w:color="auto"/>
                                                    <w:bottom w:val="none" w:sz="0" w:space="0" w:color="auto"/>
                                                    <w:right w:val="none" w:sz="0" w:space="0" w:color="auto"/>
                                                  </w:divBdr>
                                                  <w:divsChild>
                                                    <w:div w:id="1373765734">
                                                      <w:marLeft w:val="0"/>
                                                      <w:marRight w:val="0"/>
                                                      <w:marTop w:val="0"/>
                                                      <w:marBottom w:val="0"/>
                                                      <w:divBdr>
                                                        <w:top w:val="none" w:sz="0" w:space="0" w:color="auto"/>
                                                        <w:left w:val="none" w:sz="0" w:space="0" w:color="auto"/>
                                                        <w:bottom w:val="none" w:sz="0" w:space="0" w:color="auto"/>
                                                        <w:right w:val="none" w:sz="0" w:space="0" w:color="auto"/>
                                                      </w:divBdr>
                                                      <w:divsChild>
                                                        <w:div w:id="1275208042">
                                                          <w:marLeft w:val="0"/>
                                                          <w:marRight w:val="0"/>
                                                          <w:marTop w:val="0"/>
                                                          <w:marBottom w:val="0"/>
                                                          <w:divBdr>
                                                            <w:top w:val="none" w:sz="0" w:space="0" w:color="auto"/>
                                                            <w:left w:val="none" w:sz="0" w:space="0" w:color="auto"/>
                                                            <w:bottom w:val="none" w:sz="0" w:space="0" w:color="auto"/>
                                                            <w:right w:val="none" w:sz="0" w:space="0" w:color="auto"/>
                                                          </w:divBdr>
                                                          <w:divsChild>
                                                            <w:div w:id="590091010">
                                                              <w:marLeft w:val="0"/>
                                                              <w:marRight w:val="0"/>
                                                              <w:marTop w:val="0"/>
                                                              <w:marBottom w:val="343"/>
                                                              <w:divBdr>
                                                                <w:top w:val="none" w:sz="0" w:space="0" w:color="auto"/>
                                                                <w:left w:val="none" w:sz="0" w:space="0" w:color="auto"/>
                                                                <w:bottom w:val="none" w:sz="0" w:space="0" w:color="auto"/>
                                                                <w:right w:val="none" w:sz="0" w:space="0" w:color="auto"/>
                                                              </w:divBdr>
                                                            </w:div>
                                                          </w:divsChild>
                                                        </w:div>
                                                        <w:div w:id="1821379734">
                                                          <w:marLeft w:val="0"/>
                                                          <w:marRight w:val="0"/>
                                                          <w:marTop w:val="0"/>
                                                          <w:marBottom w:val="0"/>
                                                          <w:divBdr>
                                                            <w:top w:val="none" w:sz="0" w:space="0" w:color="auto"/>
                                                            <w:left w:val="none" w:sz="0" w:space="0" w:color="auto"/>
                                                            <w:bottom w:val="none" w:sz="0" w:space="0" w:color="auto"/>
                                                            <w:right w:val="none" w:sz="0" w:space="0" w:color="auto"/>
                                                          </w:divBdr>
                                                        </w:div>
                                                        <w:div w:id="1196309937">
                                                          <w:marLeft w:val="0"/>
                                                          <w:marRight w:val="0"/>
                                                          <w:marTop w:val="0"/>
                                                          <w:marBottom w:val="0"/>
                                                          <w:divBdr>
                                                            <w:top w:val="none" w:sz="0" w:space="0" w:color="auto"/>
                                                            <w:left w:val="none" w:sz="0" w:space="0" w:color="auto"/>
                                                            <w:bottom w:val="none" w:sz="0" w:space="0" w:color="auto"/>
                                                            <w:right w:val="none" w:sz="0" w:space="0" w:color="auto"/>
                                                          </w:divBdr>
                                                          <w:divsChild>
                                                            <w:div w:id="1733961829">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183455">
                              <w:marLeft w:val="0"/>
                              <w:marRight w:val="0"/>
                              <w:marTop w:val="0"/>
                              <w:marBottom w:val="0"/>
                              <w:divBdr>
                                <w:top w:val="none" w:sz="0" w:space="0" w:color="auto"/>
                                <w:left w:val="none" w:sz="0" w:space="0" w:color="auto"/>
                                <w:bottom w:val="none" w:sz="0" w:space="0" w:color="auto"/>
                                <w:right w:val="none" w:sz="0" w:space="0" w:color="auto"/>
                              </w:divBdr>
                              <w:divsChild>
                                <w:div w:id="527836441">
                                  <w:marLeft w:val="0"/>
                                  <w:marRight w:val="0"/>
                                  <w:marTop w:val="0"/>
                                  <w:marBottom w:val="0"/>
                                  <w:divBdr>
                                    <w:top w:val="none" w:sz="0" w:space="0" w:color="auto"/>
                                    <w:left w:val="none" w:sz="0" w:space="0" w:color="auto"/>
                                    <w:bottom w:val="none" w:sz="0" w:space="0" w:color="auto"/>
                                    <w:right w:val="none" w:sz="0" w:space="0" w:color="auto"/>
                                  </w:divBdr>
                                  <w:divsChild>
                                    <w:div w:id="1507136314">
                                      <w:marLeft w:val="0"/>
                                      <w:marRight w:val="0"/>
                                      <w:marTop w:val="0"/>
                                      <w:marBottom w:val="0"/>
                                      <w:divBdr>
                                        <w:top w:val="none" w:sz="0" w:space="0" w:color="auto"/>
                                        <w:left w:val="none" w:sz="0" w:space="0" w:color="auto"/>
                                        <w:bottom w:val="none" w:sz="0" w:space="0" w:color="auto"/>
                                        <w:right w:val="none" w:sz="0" w:space="0" w:color="auto"/>
                                      </w:divBdr>
                                      <w:divsChild>
                                        <w:div w:id="775440278">
                                          <w:marLeft w:val="0"/>
                                          <w:marRight w:val="0"/>
                                          <w:marTop w:val="0"/>
                                          <w:marBottom w:val="0"/>
                                          <w:divBdr>
                                            <w:top w:val="none" w:sz="0" w:space="0" w:color="auto"/>
                                            <w:left w:val="none" w:sz="0" w:space="0" w:color="auto"/>
                                            <w:bottom w:val="none" w:sz="0" w:space="0" w:color="auto"/>
                                            <w:right w:val="none" w:sz="0" w:space="0" w:color="auto"/>
                                          </w:divBdr>
                                          <w:divsChild>
                                            <w:div w:id="1680505762">
                                              <w:marLeft w:val="0"/>
                                              <w:marRight w:val="0"/>
                                              <w:marTop w:val="0"/>
                                              <w:marBottom w:val="0"/>
                                              <w:divBdr>
                                                <w:top w:val="none" w:sz="0" w:space="0" w:color="auto"/>
                                                <w:left w:val="none" w:sz="0" w:space="0" w:color="auto"/>
                                                <w:bottom w:val="none" w:sz="0" w:space="0" w:color="auto"/>
                                                <w:right w:val="none" w:sz="0" w:space="0" w:color="auto"/>
                                              </w:divBdr>
                                              <w:divsChild>
                                                <w:div w:id="1632830483">
                                                  <w:marLeft w:val="0"/>
                                                  <w:marRight w:val="0"/>
                                                  <w:marTop w:val="0"/>
                                                  <w:marBottom w:val="0"/>
                                                  <w:divBdr>
                                                    <w:top w:val="none" w:sz="0" w:space="0" w:color="auto"/>
                                                    <w:left w:val="none" w:sz="0" w:space="0" w:color="auto"/>
                                                    <w:bottom w:val="none" w:sz="0" w:space="0" w:color="auto"/>
                                                    <w:right w:val="none" w:sz="0" w:space="0" w:color="auto"/>
                                                  </w:divBdr>
                                                  <w:divsChild>
                                                    <w:div w:id="810364060">
                                                      <w:marLeft w:val="0"/>
                                                      <w:marRight w:val="0"/>
                                                      <w:marTop w:val="0"/>
                                                      <w:marBottom w:val="0"/>
                                                      <w:divBdr>
                                                        <w:top w:val="none" w:sz="0" w:space="0" w:color="auto"/>
                                                        <w:left w:val="none" w:sz="0" w:space="0" w:color="auto"/>
                                                        <w:bottom w:val="none" w:sz="0" w:space="0" w:color="auto"/>
                                                        <w:right w:val="none" w:sz="0" w:space="0" w:color="auto"/>
                                                      </w:divBdr>
                                                      <w:divsChild>
                                                        <w:div w:id="1841315057">
                                                          <w:marLeft w:val="0"/>
                                                          <w:marRight w:val="0"/>
                                                          <w:marTop w:val="0"/>
                                                          <w:marBottom w:val="0"/>
                                                          <w:divBdr>
                                                            <w:top w:val="none" w:sz="0" w:space="0" w:color="auto"/>
                                                            <w:left w:val="none" w:sz="0" w:space="0" w:color="auto"/>
                                                            <w:bottom w:val="none" w:sz="0" w:space="0" w:color="auto"/>
                                                            <w:right w:val="none" w:sz="0" w:space="0" w:color="auto"/>
                                                          </w:divBdr>
                                                          <w:divsChild>
                                                            <w:div w:id="947740818">
                                                              <w:marLeft w:val="0"/>
                                                              <w:marRight w:val="0"/>
                                                              <w:marTop w:val="0"/>
                                                              <w:marBottom w:val="343"/>
                                                              <w:divBdr>
                                                                <w:top w:val="none" w:sz="0" w:space="0" w:color="auto"/>
                                                                <w:left w:val="none" w:sz="0" w:space="0" w:color="auto"/>
                                                                <w:bottom w:val="none" w:sz="0" w:space="0" w:color="auto"/>
                                                                <w:right w:val="none" w:sz="0" w:space="0" w:color="auto"/>
                                                              </w:divBdr>
                                                            </w:div>
                                                          </w:divsChild>
                                                        </w:div>
                                                        <w:div w:id="1693416617">
                                                          <w:marLeft w:val="0"/>
                                                          <w:marRight w:val="0"/>
                                                          <w:marTop w:val="0"/>
                                                          <w:marBottom w:val="0"/>
                                                          <w:divBdr>
                                                            <w:top w:val="none" w:sz="0" w:space="0" w:color="auto"/>
                                                            <w:left w:val="none" w:sz="0" w:space="0" w:color="auto"/>
                                                            <w:bottom w:val="none" w:sz="0" w:space="0" w:color="auto"/>
                                                            <w:right w:val="none" w:sz="0" w:space="0" w:color="auto"/>
                                                          </w:divBdr>
                                                          <w:divsChild>
                                                            <w:div w:id="1152331618">
                                                              <w:marLeft w:val="0"/>
                                                              <w:marRight w:val="0"/>
                                                              <w:marTop w:val="0"/>
                                                              <w:marBottom w:val="0"/>
                                                              <w:divBdr>
                                                                <w:top w:val="none" w:sz="0" w:space="0" w:color="auto"/>
                                                                <w:left w:val="none" w:sz="0" w:space="0" w:color="auto"/>
                                                                <w:bottom w:val="none" w:sz="0" w:space="0" w:color="auto"/>
                                                                <w:right w:val="none" w:sz="0" w:space="0" w:color="auto"/>
                                                              </w:divBdr>
                                                              <w:divsChild>
                                                                <w:div w:id="72246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745210">
                                                          <w:marLeft w:val="0"/>
                                                          <w:marRight w:val="0"/>
                                                          <w:marTop w:val="0"/>
                                                          <w:marBottom w:val="0"/>
                                                          <w:divBdr>
                                                            <w:top w:val="none" w:sz="0" w:space="0" w:color="auto"/>
                                                            <w:left w:val="none" w:sz="0" w:space="0" w:color="auto"/>
                                                            <w:bottom w:val="none" w:sz="0" w:space="0" w:color="auto"/>
                                                            <w:right w:val="none" w:sz="0" w:space="0" w:color="auto"/>
                                                          </w:divBdr>
                                                        </w:div>
                                                        <w:div w:id="1937404030">
                                                          <w:marLeft w:val="0"/>
                                                          <w:marRight w:val="0"/>
                                                          <w:marTop w:val="0"/>
                                                          <w:marBottom w:val="0"/>
                                                          <w:divBdr>
                                                            <w:top w:val="none" w:sz="0" w:space="0" w:color="auto"/>
                                                            <w:left w:val="none" w:sz="0" w:space="0" w:color="auto"/>
                                                            <w:bottom w:val="none" w:sz="0" w:space="0" w:color="auto"/>
                                                            <w:right w:val="none" w:sz="0" w:space="0" w:color="auto"/>
                                                          </w:divBdr>
                                                          <w:divsChild>
                                                            <w:div w:id="25240275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555724">
                              <w:marLeft w:val="0"/>
                              <w:marRight w:val="0"/>
                              <w:marTop w:val="0"/>
                              <w:marBottom w:val="0"/>
                              <w:divBdr>
                                <w:top w:val="none" w:sz="0" w:space="0" w:color="auto"/>
                                <w:left w:val="none" w:sz="0" w:space="0" w:color="auto"/>
                                <w:bottom w:val="none" w:sz="0" w:space="0" w:color="auto"/>
                                <w:right w:val="none" w:sz="0" w:space="0" w:color="auto"/>
                              </w:divBdr>
                              <w:divsChild>
                                <w:div w:id="1637369285">
                                  <w:marLeft w:val="0"/>
                                  <w:marRight w:val="0"/>
                                  <w:marTop w:val="0"/>
                                  <w:marBottom w:val="0"/>
                                  <w:divBdr>
                                    <w:top w:val="none" w:sz="0" w:space="0" w:color="auto"/>
                                    <w:left w:val="none" w:sz="0" w:space="0" w:color="auto"/>
                                    <w:bottom w:val="none" w:sz="0" w:space="0" w:color="auto"/>
                                    <w:right w:val="none" w:sz="0" w:space="0" w:color="auto"/>
                                  </w:divBdr>
                                  <w:divsChild>
                                    <w:div w:id="2009861807">
                                      <w:marLeft w:val="0"/>
                                      <w:marRight w:val="0"/>
                                      <w:marTop w:val="0"/>
                                      <w:marBottom w:val="0"/>
                                      <w:divBdr>
                                        <w:top w:val="none" w:sz="0" w:space="0" w:color="auto"/>
                                        <w:left w:val="none" w:sz="0" w:space="0" w:color="auto"/>
                                        <w:bottom w:val="none" w:sz="0" w:space="0" w:color="auto"/>
                                        <w:right w:val="none" w:sz="0" w:space="0" w:color="auto"/>
                                      </w:divBdr>
                                      <w:divsChild>
                                        <w:div w:id="900679228">
                                          <w:marLeft w:val="0"/>
                                          <w:marRight w:val="0"/>
                                          <w:marTop w:val="0"/>
                                          <w:marBottom w:val="0"/>
                                          <w:divBdr>
                                            <w:top w:val="none" w:sz="0" w:space="0" w:color="auto"/>
                                            <w:left w:val="none" w:sz="0" w:space="0" w:color="auto"/>
                                            <w:bottom w:val="none" w:sz="0" w:space="0" w:color="auto"/>
                                            <w:right w:val="none" w:sz="0" w:space="0" w:color="auto"/>
                                          </w:divBdr>
                                          <w:divsChild>
                                            <w:div w:id="159780229">
                                              <w:marLeft w:val="0"/>
                                              <w:marRight w:val="0"/>
                                              <w:marTop w:val="0"/>
                                              <w:marBottom w:val="0"/>
                                              <w:divBdr>
                                                <w:top w:val="none" w:sz="0" w:space="0" w:color="auto"/>
                                                <w:left w:val="none" w:sz="0" w:space="0" w:color="auto"/>
                                                <w:bottom w:val="none" w:sz="0" w:space="0" w:color="auto"/>
                                                <w:right w:val="none" w:sz="0" w:space="0" w:color="auto"/>
                                              </w:divBdr>
                                              <w:divsChild>
                                                <w:div w:id="737827610">
                                                  <w:marLeft w:val="0"/>
                                                  <w:marRight w:val="0"/>
                                                  <w:marTop w:val="0"/>
                                                  <w:marBottom w:val="0"/>
                                                  <w:divBdr>
                                                    <w:top w:val="none" w:sz="0" w:space="0" w:color="auto"/>
                                                    <w:left w:val="none" w:sz="0" w:space="0" w:color="auto"/>
                                                    <w:bottom w:val="none" w:sz="0" w:space="0" w:color="auto"/>
                                                    <w:right w:val="none" w:sz="0" w:space="0" w:color="auto"/>
                                                  </w:divBdr>
                                                  <w:divsChild>
                                                    <w:div w:id="789013022">
                                                      <w:marLeft w:val="0"/>
                                                      <w:marRight w:val="0"/>
                                                      <w:marTop w:val="0"/>
                                                      <w:marBottom w:val="0"/>
                                                      <w:divBdr>
                                                        <w:top w:val="none" w:sz="0" w:space="0" w:color="auto"/>
                                                        <w:left w:val="none" w:sz="0" w:space="0" w:color="auto"/>
                                                        <w:bottom w:val="none" w:sz="0" w:space="0" w:color="auto"/>
                                                        <w:right w:val="none" w:sz="0" w:space="0" w:color="auto"/>
                                                      </w:divBdr>
                                                      <w:divsChild>
                                                        <w:div w:id="1639338271">
                                                          <w:marLeft w:val="0"/>
                                                          <w:marRight w:val="0"/>
                                                          <w:marTop w:val="0"/>
                                                          <w:marBottom w:val="0"/>
                                                          <w:divBdr>
                                                            <w:top w:val="none" w:sz="0" w:space="0" w:color="auto"/>
                                                            <w:left w:val="none" w:sz="0" w:space="0" w:color="auto"/>
                                                            <w:bottom w:val="none" w:sz="0" w:space="0" w:color="auto"/>
                                                            <w:right w:val="none" w:sz="0" w:space="0" w:color="auto"/>
                                                          </w:divBdr>
                                                          <w:divsChild>
                                                            <w:div w:id="369652943">
                                                              <w:marLeft w:val="0"/>
                                                              <w:marRight w:val="0"/>
                                                              <w:marTop w:val="0"/>
                                                              <w:marBottom w:val="343"/>
                                                              <w:divBdr>
                                                                <w:top w:val="none" w:sz="0" w:space="0" w:color="auto"/>
                                                                <w:left w:val="none" w:sz="0" w:space="0" w:color="auto"/>
                                                                <w:bottom w:val="none" w:sz="0" w:space="0" w:color="auto"/>
                                                                <w:right w:val="none" w:sz="0" w:space="0" w:color="auto"/>
                                                              </w:divBdr>
                                                            </w:div>
                                                          </w:divsChild>
                                                        </w:div>
                                                        <w:div w:id="1955558716">
                                                          <w:marLeft w:val="0"/>
                                                          <w:marRight w:val="0"/>
                                                          <w:marTop w:val="0"/>
                                                          <w:marBottom w:val="0"/>
                                                          <w:divBdr>
                                                            <w:top w:val="none" w:sz="0" w:space="0" w:color="auto"/>
                                                            <w:left w:val="none" w:sz="0" w:space="0" w:color="auto"/>
                                                            <w:bottom w:val="none" w:sz="0" w:space="0" w:color="auto"/>
                                                            <w:right w:val="none" w:sz="0" w:space="0" w:color="auto"/>
                                                          </w:divBdr>
                                                          <w:divsChild>
                                                            <w:div w:id="2074310974">
                                                              <w:marLeft w:val="0"/>
                                                              <w:marRight w:val="0"/>
                                                              <w:marTop w:val="0"/>
                                                              <w:marBottom w:val="0"/>
                                                              <w:divBdr>
                                                                <w:top w:val="none" w:sz="0" w:space="0" w:color="auto"/>
                                                                <w:left w:val="none" w:sz="0" w:space="0" w:color="auto"/>
                                                                <w:bottom w:val="none" w:sz="0" w:space="0" w:color="auto"/>
                                                                <w:right w:val="none" w:sz="0" w:space="0" w:color="auto"/>
                                                              </w:divBdr>
                                                              <w:divsChild>
                                                                <w:div w:id="7533572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0926940">
                                                          <w:marLeft w:val="0"/>
                                                          <w:marRight w:val="0"/>
                                                          <w:marTop w:val="0"/>
                                                          <w:marBottom w:val="0"/>
                                                          <w:divBdr>
                                                            <w:top w:val="none" w:sz="0" w:space="0" w:color="auto"/>
                                                            <w:left w:val="none" w:sz="0" w:space="0" w:color="auto"/>
                                                            <w:bottom w:val="none" w:sz="0" w:space="0" w:color="auto"/>
                                                            <w:right w:val="none" w:sz="0" w:space="0" w:color="auto"/>
                                                          </w:divBdr>
                                                        </w:div>
                                                        <w:div w:id="1017464905">
                                                          <w:marLeft w:val="0"/>
                                                          <w:marRight w:val="0"/>
                                                          <w:marTop w:val="0"/>
                                                          <w:marBottom w:val="0"/>
                                                          <w:divBdr>
                                                            <w:top w:val="none" w:sz="0" w:space="0" w:color="auto"/>
                                                            <w:left w:val="none" w:sz="0" w:space="0" w:color="auto"/>
                                                            <w:bottom w:val="none" w:sz="0" w:space="0" w:color="auto"/>
                                                            <w:right w:val="none" w:sz="0" w:space="0" w:color="auto"/>
                                                          </w:divBdr>
                                                          <w:divsChild>
                                                            <w:div w:id="628128064">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513214">
                              <w:marLeft w:val="0"/>
                              <w:marRight w:val="0"/>
                              <w:marTop w:val="0"/>
                              <w:marBottom w:val="0"/>
                              <w:divBdr>
                                <w:top w:val="none" w:sz="0" w:space="0" w:color="auto"/>
                                <w:left w:val="none" w:sz="0" w:space="0" w:color="auto"/>
                                <w:bottom w:val="none" w:sz="0" w:space="0" w:color="auto"/>
                                <w:right w:val="none" w:sz="0" w:space="0" w:color="auto"/>
                              </w:divBdr>
                              <w:divsChild>
                                <w:div w:id="1735617018">
                                  <w:marLeft w:val="0"/>
                                  <w:marRight w:val="0"/>
                                  <w:marTop w:val="0"/>
                                  <w:marBottom w:val="0"/>
                                  <w:divBdr>
                                    <w:top w:val="none" w:sz="0" w:space="0" w:color="auto"/>
                                    <w:left w:val="none" w:sz="0" w:space="0" w:color="auto"/>
                                    <w:bottom w:val="none" w:sz="0" w:space="0" w:color="auto"/>
                                    <w:right w:val="none" w:sz="0" w:space="0" w:color="auto"/>
                                  </w:divBdr>
                                  <w:divsChild>
                                    <w:div w:id="331685759">
                                      <w:marLeft w:val="0"/>
                                      <w:marRight w:val="0"/>
                                      <w:marTop w:val="0"/>
                                      <w:marBottom w:val="0"/>
                                      <w:divBdr>
                                        <w:top w:val="none" w:sz="0" w:space="0" w:color="auto"/>
                                        <w:left w:val="none" w:sz="0" w:space="0" w:color="auto"/>
                                        <w:bottom w:val="none" w:sz="0" w:space="0" w:color="auto"/>
                                        <w:right w:val="none" w:sz="0" w:space="0" w:color="auto"/>
                                      </w:divBdr>
                                      <w:divsChild>
                                        <w:div w:id="1174029307">
                                          <w:marLeft w:val="0"/>
                                          <w:marRight w:val="0"/>
                                          <w:marTop w:val="0"/>
                                          <w:marBottom w:val="0"/>
                                          <w:divBdr>
                                            <w:top w:val="none" w:sz="0" w:space="0" w:color="auto"/>
                                            <w:left w:val="none" w:sz="0" w:space="0" w:color="auto"/>
                                            <w:bottom w:val="none" w:sz="0" w:space="0" w:color="auto"/>
                                            <w:right w:val="none" w:sz="0" w:space="0" w:color="auto"/>
                                          </w:divBdr>
                                          <w:divsChild>
                                            <w:div w:id="1385375218">
                                              <w:marLeft w:val="0"/>
                                              <w:marRight w:val="0"/>
                                              <w:marTop w:val="0"/>
                                              <w:marBottom w:val="0"/>
                                              <w:divBdr>
                                                <w:top w:val="none" w:sz="0" w:space="0" w:color="auto"/>
                                                <w:left w:val="none" w:sz="0" w:space="0" w:color="auto"/>
                                                <w:bottom w:val="none" w:sz="0" w:space="0" w:color="auto"/>
                                                <w:right w:val="none" w:sz="0" w:space="0" w:color="auto"/>
                                              </w:divBdr>
                                              <w:divsChild>
                                                <w:div w:id="1543983689">
                                                  <w:marLeft w:val="0"/>
                                                  <w:marRight w:val="0"/>
                                                  <w:marTop w:val="0"/>
                                                  <w:marBottom w:val="0"/>
                                                  <w:divBdr>
                                                    <w:top w:val="none" w:sz="0" w:space="0" w:color="auto"/>
                                                    <w:left w:val="none" w:sz="0" w:space="0" w:color="auto"/>
                                                    <w:bottom w:val="none" w:sz="0" w:space="0" w:color="auto"/>
                                                    <w:right w:val="none" w:sz="0" w:space="0" w:color="auto"/>
                                                  </w:divBdr>
                                                  <w:divsChild>
                                                    <w:div w:id="665136721">
                                                      <w:marLeft w:val="0"/>
                                                      <w:marRight w:val="0"/>
                                                      <w:marTop w:val="0"/>
                                                      <w:marBottom w:val="0"/>
                                                      <w:divBdr>
                                                        <w:top w:val="none" w:sz="0" w:space="0" w:color="auto"/>
                                                        <w:left w:val="none" w:sz="0" w:space="0" w:color="auto"/>
                                                        <w:bottom w:val="none" w:sz="0" w:space="0" w:color="auto"/>
                                                        <w:right w:val="none" w:sz="0" w:space="0" w:color="auto"/>
                                                      </w:divBdr>
                                                      <w:divsChild>
                                                        <w:div w:id="203953114">
                                                          <w:marLeft w:val="0"/>
                                                          <w:marRight w:val="0"/>
                                                          <w:marTop w:val="0"/>
                                                          <w:marBottom w:val="0"/>
                                                          <w:divBdr>
                                                            <w:top w:val="none" w:sz="0" w:space="0" w:color="auto"/>
                                                            <w:left w:val="none" w:sz="0" w:space="0" w:color="auto"/>
                                                            <w:bottom w:val="none" w:sz="0" w:space="0" w:color="auto"/>
                                                            <w:right w:val="none" w:sz="0" w:space="0" w:color="auto"/>
                                                          </w:divBdr>
                                                          <w:divsChild>
                                                            <w:div w:id="934556065">
                                                              <w:marLeft w:val="0"/>
                                                              <w:marRight w:val="0"/>
                                                              <w:marTop w:val="0"/>
                                                              <w:marBottom w:val="343"/>
                                                              <w:divBdr>
                                                                <w:top w:val="none" w:sz="0" w:space="0" w:color="auto"/>
                                                                <w:left w:val="none" w:sz="0" w:space="0" w:color="auto"/>
                                                                <w:bottom w:val="none" w:sz="0" w:space="0" w:color="auto"/>
                                                                <w:right w:val="none" w:sz="0" w:space="0" w:color="auto"/>
                                                              </w:divBdr>
                                                            </w:div>
                                                          </w:divsChild>
                                                        </w:div>
                                                        <w:div w:id="1069956715">
                                                          <w:marLeft w:val="0"/>
                                                          <w:marRight w:val="0"/>
                                                          <w:marTop w:val="0"/>
                                                          <w:marBottom w:val="0"/>
                                                          <w:divBdr>
                                                            <w:top w:val="none" w:sz="0" w:space="0" w:color="auto"/>
                                                            <w:left w:val="none" w:sz="0" w:space="0" w:color="auto"/>
                                                            <w:bottom w:val="none" w:sz="0" w:space="0" w:color="auto"/>
                                                            <w:right w:val="none" w:sz="0" w:space="0" w:color="auto"/>
                                                          </w:divBdr>
                                                          <w:divsChild>
                                                            <w:div w:id="1812865969">
                                                              <w:marLeft w:val="0"/>
                                                              <w:marRight w:val="0"/>
                                                              <w:marTop w:val="0"/>
                                                              <w:marBottom w:val="0"/>
                                                              <w:divBdr>
                                                                <w:top w:val="none" w:sz="0" w:space="0" w:color="auto"/>
                                                                <w:left w:val="none" w:sz="0" w:space="0" w:color="auto"/>
                                                                <w:bottom w:val="none" w:sz="0" w:space="0" w:color="auto"/>
                                                                <w:right w:val="none" w:sz="0" w:space="0" w:color="auto"/>
                                                              </w:divBdr>
                                                              <w:divsChild>
                                                                <w:div w:id="665329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1890440">
                                                          <w:marLeft w:val="0"/>
                                                          <w:marRight w:val="0"/>
                                                          <w:marTop w:val="0"/>
                                                          <w:marBottom w:val="0"/>
                                                          <w:divBdr>
                                                            <w:top w:val="none" w:sz="0" w:space="0" w:color="auto"/>
                                                            <w:left w:val="none" w:sz="0" w:space="0" w:color="auto"/>
                                                            <w:bottom w:val="none" w:sz="0" w:space="0" w:color="auto"/>
                                                            <w:right w:val="none" w:sz="0" w:space="0" w:color="auto"/>
                                                          </w:divBdr>
                                                        </w:div>
                                                        <w:div w:id="194739617">
                                                          <w:marLeft w:val="0"/>
                                                          <w:marRight w:val="0"/>
                                                          <w:marTop w:val="0"/>
                                                          <w:marBottom w:val="0"/>
                                                          <w:divBdr>
                                                            <w:top w:val="none" w:sz="0" w:space="0" w:color="auto"/>
                                                            <w:left w:val="none" w:sz="0" w:space="0" w:color="auto"/>
                                                            <w:bottom w:val="none" w:sz="0" w:space="0" w:color="auto"/>
                                                            <w:right w:val="none" w:sz="0" w:space="0" w:color="auto"/>
                                                          </w:divBdr>
                                                          <w:divsChild>
                                                            <w:div w:id="113398299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5067">
                              <w:marLeft w:val="0"/>
                              <w:marRight w:val="0"/>
                              <w:marTop w:val="0"/>
                              <w:marBottom w:val="0"/>
                              <w:divBdr>
                                <w:top w:val="none" w:sz="0" w:space="0" w:color="auto"/>
                                <w:left w:val="none" w:sz="0" w:space="0" w:color="auto"/>
                                <w:bottom w:val="none" w:sz="0" w:space="0" w:color="auto"/>
                                <w:right w:val="none" w:sz="0" w:space="0" w:color="auto"/>
                              </w:divBdr>
                              <w:divsChild>
                                <w:div w:id="605846701">
                                  <w:marLeft w:val="0"/>
                                  <w:marRight w:val="0"/>
                                  <w:marTop w:val="0"/>
                                  <w:marBottom w:val="0"/>
                                  <w:divBdr>
                                    <w:top w:val="none" w:sz="0" w:space="0" w:color="auto"/>
                                    <w:left w:val="none" w:sz="0" w:space="0" w:color="auto"/>
                                    <w:bottom w:val="none" w:sz="0" w:space="0" w:color="auto"/>
                                    <w:right w:val="none" w:sz="0" w:space="0" w:color="auto"/>
                                  </w:divBdr>
                                  <w:divsChild>
                                    <w:div w:id="2002733215">
                                      <w:marLeft w:val="0"/>
                                      <w:marRight w:val="0"/>
                                      <w:marTop w:val="0"/>
                                      <w:marBottom w:val="0"/>
                                      <w:divBdr>
                                        <w:top w:val="none" w:sz="0" w:space="0" w:color="auto"/>
                                        <w:left w:val="none" w:sz="0" w:space="0" w:color="auto"/>
                                        <w:bottom w:val="none" w:sz="0" w:space="0" w:color="auto"/>
                                        <w:right w:val="none" w:sz="0" w:space="0" w:color="auto"/>
                                      </w:divBdr>
                                      <w:divsChild>
                                        <w:div w:id="634677899">
                                          <w:marLeft w:val="0"/>
                                          <w:marRight w:val="0"/>
                                          <w:marTop w:val="0"/>
                                          <w:marBottom w:val="0"/>
                                          <w:divBdr>
                                            <w:top w:val="none" w:sz="0" w:space="0" w:color="auto"/>
                                            <w:left w:val="none" w:sz="0" w:space="0" w:color="auto"/>
                                            <w:bottom w:val="none" w:sz="0" w:space="0" w:color="auto"/>
                                            <w:right w:val="none" w:sz="0" w:space="0" w:color="auto"/>
                                          </w:divBdr>
                                          <w:divsChild>
                                            <w:div w:id="1445885925">
                                              <w:marLeft w:val="0"/>
                                              <w:marRight w:val="0"/>
                                              <w:marTop w:val="0"/>
                                              <w:marBottom w:val="0"/>
                                              <w:divBdr>
                                                <w:top w:val="none" w:sz="0" w:space="0" w:color="auto"/>
                                                <w:left w:val="none" w:sz="0" w:space="0" w:color="auto"/>
                                                <w:bottom w:val="none" w:sz="0" w:space="0" w:color="auto"/>
                                                <w:right w:val="none" w:sz="0" w:space="0" w:color="auto"/>
                                              </w:divBdr>
                                              <w:divsChild>
                                                <w:div w:id="1379237796">
                                                  <w:marLeft w:val="0"/>
                                                  <w:marRight w:val="0"/>
                                                  <w:marTop w:val="0"/>
                                                  <w:marBottom w:val="0"/>
                                                  <w:divBdr>
                                                    <w:top w:val="none" w:sz="0" w:space="0" w:color="auto"/>
                                                    <w:left w:val="none" w:sz="0" w:space="0" w:color="auto"/>
                                                    <w:bottom w:val="none" w:sz="0" w:space="0" w:color="auto"/>
                                                    <w:right w:val="none" w:sz="0" w:space="0" w:color="auto"/>
                                                  </w:divBdr>
                                                  <w:divsChild>
                                                    <w:div w:id="1330643533">
                                                      <w:marLeft w:val="0"/>
                                                      <w:marRight w:val="0"/>
                                                      <w:marTop w:val="0"/>
                                                      <w:marBottom w:val="0"/>
                                                      <w:divBdr>
                                                        <w:top w:val="none" w:sz="0" w:space="0" w:color="auto"/>
                                                        <w:left w:val="none" w:sz="0" w:space="0" w:color="auto"/>
                                                        <w:bottom w:val="none" w:sz="0" w:space="0" w:color="auto"/>
                                                        <w:right w:val="none" w:sz="0" w:space="0" w:color="auto"/>
                                                      </w:divBdr>
                                                      <w:divsChild>
                                                        <w:div w:id="63455082">
                                                          <w:marLeft w:val="0"/>
                                                          <w:marRight w:val="0"/>
                                                          <w:marTop w:val="0"/>
                                                          <w:marBottom w:val="0"/>
                                                          <w:divBdr>
                                                            <w:top w:val="none" w:sz="0" w:space="0" w:color="auto"/>
                                                            <w:left w:val="none" w:sz="0" w:space="0" w:color="auto"/>
                                                            <w:bottom w:val="none" w:sz="0" w:space="0" w:color="auto"/>
                                                            <w:right w:val="none" w:sz="0" w:space="0" w:color="auto"/>
                                                          </w:divBdr>
                                                          <w:divsChild>
                                                            <w:div w:id="97605038">
                                                              <w:marLeft w:val="0"/>
                                                              <w:marRight w:val="0"/>
                                                              <w:marTop w:val="0"/>
                                                              <w:marBottom w:val="343"/>
                                                              <w:divBdr>
                                                                <w:top w:val="none" w:sz="0" w:space="0" w:color="auto"/>
                                                                <w:left w:val="none" w:sz="0" w:space="0" w:color="auto"/>
                                                                <w:bottom w:val="none" w:sz="0" w:space="0" w:color="auto"/>
                                                                <w:right w:val="none" w:sz="0" w:space="0" w:color="auto"/>
                                                              </w:divBdr>
                                                            </w:div>
                                                          </w:divsChild>
                                                        </w:div>
                                                        <w:div w:id="998921080">
                                                          <w:marLeft w:val="0"/>
                                                          <w:marRight w:val="0"/>
                                                          <w:marTop w:val="0"/>
                                                          <w:marBottom w:val="0"/>
                                                          <w:divBdr>
                                                            <w:top w:val="none" w:sz="0" w:space="0" w:color="auto"/>
                                                            <w:left w:val="none" w:sz="0" w:space="0" w:color="auto"/>
                                                            <w:bottom w:val="none" w:sz="0" w:space="0" w:color="auto"/>
                                                            <w:right w:val="none" w:sz="0" w:space="0" w:color="auto"/>
                                                          </w:divBdr>
                                                          <w:divsChild>
                                                            <w:div w:id="739402850">
                                                              <w:marLeft w:val="0"/>
                                                              <w:marRight w:val="0"/>
                                                              <w:marTop w:val="0"/>
                                                              <w:marBottom w:val="0"/>
                                                              <w:divBdr>
                                                                <w:top w:val="none" w:sz="0" w:space="0" w:color="auto"/>
                                                                <w:left w:val="none" w:sz="0" w:space="0" w:color="auto"/>
                                                                <w:bottom w:val="none" w:sz="0" w:space="0" w:color="auto"/>
                                                                <w:right w:val="none" w:sz="0" w:space="0" w:color="auto"/>
                                                              </w:divBdr>
                                                              <w:divsChild>
                                                                <w:div w:id="14632293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11110299">
                                                          <w:marLeft w:val="0"/>
                                                          <w:marRight w:val="0"/>
                                                          <w:marTop w:val="0"/>
                                                          <w:marBottom w:val="0"/>
                                                          <w:divBdr>
                                                            <w:top w:val="none" w:sz="0" w:space="0" w:color="auto"/>
                                                            <w:left w:val="none" w:sz="0" w:space="0" w:color="auto"/>
                                                            <w:bottom w:val="none" w:sz="0" w:space="0" w:color="auto"/>
                                                            <w:right w:val="none" w:sz="0" w:space="0" w:color="auto"/>
                                                          </w:divBdr>
                                                        </w:div>
                                                        <w:div w:id="1121803289">
                                                          <w:marLeft w:val="0"/>
                                                          <w:marRight w:val="0"/>
                                                          <w:marTop w:val="0"/>
                                                          <w:marBottom w:val="0"/>
                                                          <w:divBdr>
                                                            <w:top w:val="none" w:sz="0" w:space="0" w:color="auto"/>
                                                            <w:left w:val="none" w:sz="0" w:space="0" w:color="auto"/>
                                                            <w:bottom w:val="none" w:sz="0" w:space="0" w:color="auto"/>
                                                            <w:right w:val="none" w:sz="0" w:space="0" w:color="auto"/>
                                                          </w:divBdr>
                                                          <w:divsChild>
                                                            <w:div w:id="109408442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961997">
                              <w:marLeft w:val="0"/>
                              <w:marRight w:val="0"/>
                              <w:marTop w:val="0"/>
                              <w:marBottom w:val="0"/>
                              <w:divBdr>
                                <w:top w:val="none" w:sz="0" w:space="0" w:color="auto"/>
                                <w:left w:val="none" w:sz="0" w:space="0" w:color="auto"/>
                                <w:bottom w:val="none" w:sz="0" w:space="0" w:color="auto"/>
                                <w:right w:val="none" w:sz="0" w:space="0" w:color="auto"/>
                              </w:divBdr>
                              <w:divsChild>
                                <w:div w:id="873884903">
                                  <w:marLeft w:val="0"/>
                                  <w:marRight w:val="0"/>
                                  <w:marTop w:val="0"/>
                                  <w:marBottom w:val="0"/>
                                  <w:divBdr>
                                    <w:top w:val="none" w:sz="0" w:space="0" w:color="auto"/>
                                    <w:left w:val="none" w:sz="0" w:space="0" w:color="auto"/>
                                    <w:bottom w:val="none" w:sz="0" w:space="0" w:color="auto"/>
                                    <w:right w:val="none" w:sz="0" w:space="0" w:color="auto"/>
                                  </w:divBdr>
                                  <w:divsChild>
                                    <w:div w:id="1149399162">
                                      <w:marLeft w:val="0"/>
                                      <w:marRight w:val="0"/>
                                      <w:marTop w:val="0"/>
                                      <w:marBottom w:val="0"/>
                                      <w:divBdr>
                                        <w:top w:val="none" w:sz="0" w:space="0" w:color="auto"/>
                                        <w:left w:val="none" w:sz="0" w:space="0" w:color="auto"/>
                                        <w:bottom w:val="none" w:sz="0" w:space="0" w:color="auto"/>
                                        <w:right w:val="none" w:sz="0" w:space="0" w:color="auto"/>
                                      </w:divBdr>
                                      <w:divsChild>
                                        <w:div w:id="1082333241">
                                          <w:marLeft w:val="0"/>
                                          <w:marRight w:val="0"/>
                                          <w:marTop w:val="0"/>
                                          <w:marBottom w:val="0"/>
                                          <w:divBdr>
                                            <w:top w:val="none" w:sz="0" w:space="0" w:color="auto"/>
                                            <w:left w:val="none" w:sz="0" w:space="0" w:color="auto"/>
                                            <w:bottom w:val="none" w:sz="0" w:space="0" w:color="auto"/>
                                            <w:right w:val="none" w:sz="0" w:space="0" w:color="auto"/>
                                          </w:divBdr>
                                          <w:divsChild>
                                            <w:div w:id="447548542">
                                              <w:marLeft w:val="0"/>
                                              <w:marRight w:val="0"/>
                                              <w:marTop w:val="0"/>
                                              <w:marBottom w:val="0"/>
                                              <w:divBdr>
                                                <w:top w:val="none" w:sz="0" w:space="0" w:color="auto"/>
                                                <w:left w:val="none" w:sz="0" w:space="0" w:color="auto"/>
                                                <w:bottom w:val="none" w:sz="0" w:space="0" w:color="auto"/>
                                                <w:right w:val="none" w:sz="0" w:space="0" w:color="auto"/>
                                              </w:divBdr>
                                              <w:divsChild>
                                                <w:div w:id="1541894966">
                                                  <w:marLeft w:val="0"/>
                                                  <w:marRight w:val="0"/>
                                                  <w:marTop w:val="0"/>
                                                  <w:marBottom w:val="0"/>
                                                  <w:divBdr>
                                                    <w:top w:val="none" w:sz="0" w:space="0" w:color="auto"/>
                                                    <w:left w:val="none" w:sz="0" w:space="0" w:color="auto"/>
                                                    <w:bottom w:val="none" w:sz="0" w:space="0" w:color="auto"/>
                                                    <w:right w:val="none" w:sz="0" w:space="0" w:color="auto"/>
                                                  </w:divBdr>
                                                  <w:divsChild>
                                                    <w:div w:id="1915771409">
                                                      <w:marLeft w:val="0"/>
                                                      <w:marRight w:val="0"/>
                                                      <w:marTop w:val="0"/>
                                                      <w:marBottom w:val="0"/>
                                                      <w:divBdr>
                                                        <w:top w:val="none" w:sz="0" w:space="0" w:color="auto"/>
                                                        <w:left w:val="none" w:sz="0" w:space="0" w:color="auto"/>
                                                        <w:bottom w:val="none" w:sz="0" w:space="0" w:color="auto"/>
                                                        <w:right w:val="none" w:sz="0" w:space="0" w:color="auto"/>
                                                      </w:divBdr>
                                                      <w:divsChild>
                                                        <w:div w:id="1790664715">
                                                          <w:marLeft w:val="0"/>
                                                          <w:marRight w:val="0"/>
                                                          <w:marTop w:val="0"/>
                                                          <w:marBottom w:val="0"/>
                                                          <w:divBdr>
                                                            <w:top w:val="none" w:sz="0" w:space="0" w:color="auto"/>
                                                            <w:left w:val="none" w:sz="0" w:space="0" w:color="auto"/>
                                                            <w:bottom w:val="none" w:sz="0" w:space="0" w:color="auto"/>
                                                            <w:right w:val="none" w:sz="0" w:space="0" w:color="auto"/>
                                                          </w:divBdr>
                                                          <w:divsChild>
                                                            <w:div w:id="1882091938">
                                                              <w:marLeft w:val="0"/>
                                                              <w:marRight w:val="0"/>
                                                              <w:marTop w:val="0"/>
                                                              <w:marBottom w:val="343"/>
                                                              <w:divBdr>
                                                                <w:top w:val="none" w:sz="0" w:space="0" w:color="auto"/>
                                                                <w:left w:val="none" w:sz="0" w:space="0" w:color="auto"/>
                                                                <w:bottom w:val="none" w:sz="0" w:space="0" w:color="auto"/>
                                                                <w:right w:val="none" w:sz="0" w:space="0" w:color="auto"/>
                                                              </w:divBdr>
                                                            </w:div>
                                                          </w:divsChild>
                                                        </w:div>
                                                        <w:div w:id="1595623255">
                                                          <w:marLeft w:val="0"/>
                                                          <w:marRight w:val="0"/>
                                                          <w:marTop w:val="0"/>
                                                          <w:marBottom w:val="0"/>
                                                          <w:divBdr>
                                                            <w:top w:val="none" w:sz="0" w:space="0" w:color="auto"/>
                                                            <w:left w:val="none" w:sz="0" w:space="0" w:color="auto"/>
                                                            <w:bottom w:val="none" w:sz="0" w:space="0" w:color="auto"/>
                                                            <w:right w:val="none" w:sz="0" w:space="0" w:color="auto"/>
                                                          </w:divBdr>
                                                          <w:divsChild>
                                                            <w:div w:id="915020547">
                                                              <w:marLeft w:val="0"/>
                                                              <w:marRight w:val="0"/>
                                                              <w:marTop w:val="0"/>
                                                              <w:marBottom w:val="0"/>
                                                              <w:divBdr>
                                                                <w:top w:val="none" w:sz="0" w:space="0" w:color="auto"/>
                                                                <w:left w:val="none" w:sz="0" w:space="0" w:color="auto"/>
                                                                <w:bottom w:val="none" w:sz="0" w:space="0" w:color="auto"/>
                                                                <w:right w:val="none" w:sz="0" w:space="0" w:color="auto"/>
                                                              </w:divBdr>
                                                              <w:divsChild>
                                                                <w:div w:id="540944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476160">
                                                          <w:marLeft w:val="0"/>
                                                          <w:marRight w:val="0"/>
                                                          <w:marTop w:val="0"/>
                                                          <w:marBottom w:val="0"/>
                                                          <w:divBdr>
                                                            <w:top w:val="none" w:sz="0" w:space="0" w:color="auto"/>
                                                            <w:left w:val="none" w:sz="0" w:space="0" w:color="auto"/>
                                                            <w:bottom w:val="none" w:sz="0" w:space="0" w:color="auto"/>
                                                            <w:right w:val="none" w:sz="0" w:space="0" w:color="auto"/>
                                                          </w:divBdr>
                                                        </w:div>
                                                        <w:div w:id="1663655131">
                                                          <w:marLeft w:val="0"/>
                                                          <w:marRight w:val="0"/>
                                                          <w:marTop w:val="0"/>
                                                          <w:marBottom w:val="0"/>
                                                          <w:divBdr>
                                                            <w:top w:val="none" w:sz="0" w:space="0" w:color="auto"/>
                                                            <w:left w:val="none" w:sz="0" w:space="0" w:color="auto"/>
                                                            <w:bottom w:val="none" w:sz="0" w:space="0" w:color="auto"/>
                                                            <w:right w:val="none" w:sz="0" w:space="0" w:color="auto"/>
                                                          </w:divBdr>
                                                          <w:divsChild>
                                                            <w:div w:id="1386903606">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409821">
                              <w:marLeft w:val="0"/>
                              <w:marRight w:val="0"/>
                              <w:marTop w:val="0"/>
                              <w:marBottom w:val="0"/>
                              <w:divBdr>
                                <w:top w:val="none" w:sz="0" w:space="0" w:color="auto"/>
                                <w:left w:val="none" w:sz="0" w:space="0" w:color="auto"/>
                                <w:bottom w:val="none" w:sz="0" w:space="0" w:color="auto"/>
                                <w:right w:val="none" w:sz="0" w:space="0" w:color="auto"/>
                              </w:divBdr>
                              <w:divsChild>
                                <w:div w:id="1159272417">
                                  <w:marLeft w:val="0"/>
                                  <w:marRight w:val="0"/>
                                  <w:marTop w:val="0"/>
                                  <w:marBottom w:val="0"/>
                                  <w:divBdr>
                                    <w:top w:val="none" w:sz="0" w:space="0" w:color="auto"/>
                                    <w:left w:val="none" w:sz="0" w:space="0" w:color="auto"/>
                                    <w:bottom w:val="none" w:sz="0" w:space="0" w:color="auto"/>
                                    <w:right w:val="none" w:sz="0" w:space="0" w:color="auto"/>
                                  </w:divBdr>
                                  <w:divsChild>
                                    <w:div w:id="647592100">
                                      <w:marLeft w:val="0"/>
                                      <w:marRight w:val="0"/>
                                      <w:marTop w:val="0"/>
                                      <w:marBottom w:val="0"/>
                                      <w:divBdr>
                                        <w:top w:val="none" w:sz="0" w:space="0" w:color="auto"/>
                                        <w:left w:val="none" w:sz="0" w:space="0" w:color="auto"/>
                                        <w:bottom w:val="none" w:sz="0" w:space="0" w:color="auto"/>
                                        <w:right w:val="none" w:sz="0" w:space="0" w:color="auto"/>
                                      </w:divBdr>
                                      <w:divsChild>
                                        <w:div w:id="1115826497">
                                          <w:marLeft w:val="0"/>
                                          <w:marRight w:val="0"/>
                                          <w:marTop w:val="0"/>
                                          <w:marBottom w:val="0"/>
                                          <w:divBdr>
                                            <w:top w:val="none" w:sz="0" w:space="0" w:color="auto"/>
                                            <w:left w:val="none" w:sz="0" w:space="0" w:color="auto"/>
                                            <w:bottom w:val="none" w:sz="0" w:space="0" w:color="auto"/>
                                            <w:right w:val="none" w:sz="0" w:space="0" w:color="auto"/>
                                          </w:divBdr>
                                          <w:divsChild>
                                            <w:div w:id="571886792">
                                              <w:marLeft w:val="0"/>
                                              <w:marRight w:val="0"/>
                                              <w:marTop w:val="0"/>
                                              <w:marBottom w:val="0"/>
                                              <w:divBdr>
                                                <w:top w:val="none" w:sz="0" w:space="0" w:color="auto"/>
                                                <w:left w:val="none" w:sz="0" w:space="0" w:color="auto"/>
                                                <w:bottom w:val="none" w:sz="0" w:space="0" w:color="auto"/>
                                                <w:right w:val="none" w:sz="0" w:space="0" w:color="auto"/>
                                              </w:divBdr>
                                              <w:divsChild>
                                                <w:div w:id="367295421">
                                                  <w:marLeft w:val="0"/>
                                                  <w:marRight w:val="0"/>
                                                  <w:marTop w:val="0"/>
                                                  <w:marBottom w:val="0"/>
                                                  <w:divBdr>
                                                    <w:top w:val="none" w:sz="0" w:space="0" w:color="auto"/>
                                                    <w:left w:val="none" w:sz="0" w:space="0" w:color="auto"/>
                                                    <w:bottom w:val="none" w:sz="0" w:space="0" w:color="auto"/>
                                                    <w:right w:val="none" w:sz="0" w:space="0" w:color="auto"/>
                                                  </w:divBdr>
                                                  <w:divsChild>
                                                    <w:div w:id="463080823">
                                                      <w:marLeft w:val="0"/>
                                                      <w:marRight w:val="0"/>
                                                      <w:marTop w:val="0"/>
                                                      <w:marBottom w:val="0"/>
                                                      <w:divBdr>
                                                        <w:top w:val="none" w:sz="0" w:space="0" w:color="auto"/>
                                                        <w:left w:val="none" w:sz="0" w:space="0" w:color="auto"/>
                                                        <w:bottom w:val="none" w:sz="0" w:space="0" w:color="auto"/>
                                                        <w:right w:val="none" w:sz="0" w:space="0" w:color="auto"/>
                                                      </w:divBdr>
                                                      <w:divsChild>
                                                        <w:div w:id="967006372">
                                                          <w:marLeft w:val="0"/>
                                                          <w:marRight w:val="0"/>
                                                          <w:marTop w:val="0"/>
                                                          <w:marBottom w:val="0"/>
                                                          <w:divBdr>
                                                            <w:top w:val="none" w:sz="0" w:space="0" w:color="auto"/>
                                                            <w:left w:val="none" w:sz="0" w:space="0" w:color="auto"/>
                                                            <w:bottom w:val="none" w:sz="0" w:space="0" w:color="auto"/>
                                                            <w:right w:val="none" w:sz="0" w:space="0" w:color="auto"/>
                                                          </w:divBdr>
                                                          <w:divsChild>
                                                            <w:div w:id="1047536150">
                                                              <w:marLeft w:val="0"/>
                                                              <w:marRight w:val="0"/>
                                                              <w:marTop w:val="0"/>
                                                              <w:marBottom w:val="343"/>
                                                              <w:divBdr>
                                                                <w:top w:val="none" w:sz="0" w:space="0" w:color="auto"/>
                                                                <w:left w:val="none" w:sz="0" w:space="0" w:color="auto"/>
                                                                <w:bottom w:val="none" w:sz="0" w:space="0" w:color="auto"/>
                                                                <w:right w:val="none" w:sz="0" w:space="0" w:color="auto"/>
                                                              </w:divBdr>
                                                            </w:div>
                                                          </w:divsChild>
                                                        </w:div>
                                                        <w:div w:id="482963669">
                                                          <w:marLeft w:val="0"/>
                                                          <w:marRight w:val="0"/>
                                                          <w:marTop w:val="0"/>
                                                          <w:marBottom w:val="0"/>
                                                          <w:divBdr>
                                                            <w:top w:val="none" w:sz="0" w:space="0" w:color="auto"/>
                                                            <w:left w:val="none" w:sz="0" w:space="0" w:color="auto"/>
                                                            <w:bottom w:val="none" w:sz="0" w:space="0" w:color="auto"/>
                                                            <w:right w:val="none" w:sz="0" w:space="0" w:color="auto"/>
                                                          </w:divBdr>
                                                        </w:div>
                                                        <w:div w:id="471950227">
                                                          <w:marLeft w:val="0"/>
                                                          <w:marRight w:val="0"/>
                                                          <w:marTop w:val="0"/>
                                                          <w:marBottom w:val="0"/>
                                                          <w:divBdr>
                                                            <w:top w:val="none" w:sz="0" w:space="0" w:color="auto"/>
                                                            <w:left w:val="none" w:sz="0" w:space="0" w:color="auto"/>
                                                            <w:bottom w:val="none" w:sz="0" w:space="0" w:color="auto"/>
                                                            <w:right w:val="none" w:sz="0" w:space="0" w:color="auto"/>
                                                          </w:divBdr>
                                                          <w:divsChild>
                                                            <w:div w:id="1081678710">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50333">
                              <w:marLeft w:val="0"/>
                              <w:marRight w:val="0"/>
                              <w:marTop w:val="0"/>
                              <w:marBottom w:val="0"/>
                              <w:divBdr>
                                <w:top w:val="none" w:sz="0" w:space="0" w:color="auto"/>
                                <w:left w:val="none" w:sz="0" w:space="0" w:color="auto"/>
                                <w:bottom w:val="none" w:sz="0" w:space="0" w:color="auto"/>
                                <w:right w:val="none" w:sz="0" w:space="0" w:color="auto"/>
                              </w:divBdr>
                              <w:divsChild>
                                <w:div w:id="202064934">
                                  <w:marLeft w:val="0"/>
                                  <w:marRight w:val="0"/>
                                  <w:marTop w:val="0"/>
                                  <w:marBottom w:val="0"/>
                                  <w:divBdr>
                                    <w:top w:val="none" w:sz="0" w:space="0" w:color="auto"/>
                                    <w:left w:val="none" w:sz="0" w:space="0" w:color="auto"/>
                                    <w:bottom w:val="none" w:sz="0" w:space="0" w:color="auto"/>
                                    <w:right w:val="none" w:sz="0" w:space="0" w:color="auto"/>
                                  </w:divBdr>
                                  <w:divsChild>
                                    <w:div w:id="1334189265">
                                      <w:marLeft w:val="0"/>
                                      <w:marRight w:val="0"/>
                                      <w:marTop w:val="0"/>
                                      <w:marBottom w:val="0"/>
                                      <w:divBdr>
                                        <w:top w:val="none" w:sz="0" w:space="0" w:color="auto"/>
                                        <w:left w:val="none" w:sz="0" w:space="0" w:color="auto"/>
                                        <w:bottom w:val="none" w:sz="0" w:space="0" w:color="auto"/>
                                        <w:right w:val="none" w:sz="0" w:space="0" w:color="auto"/>
                                      </w:divBdr>
                                      <w:divsChild>
                                        <w:div w:id="1642806261">
                                          <w:marLeft w:val="0"/>
                                          <w:marRight w:val="0"/>
                                          <w:marTop w:val="0"/>
                                          <w:marBottom w:val="0"/>
                                          <w:divBdr>
                                            <w:top w:val="none" w:sz="0" w:space="0" w:color="auto"/>
                                            <w:left w:val="none" w:sz="0" w:space="0" w:color="auto"/>
                                            <w:bottom w:val="none" w:sz="0" w:space="0" w:color="auto"/>
                                            <w:right w:val="none" w:sz="0" w:space="0" w:color="auto"/>
                                          </w:divBdr>
                                          <w:divsChild>
                                            <w:div w:id="2070614753">
                                              <w:marLeft w:val="0"/>
                                              <w:marRight w:val="0"/>
                                              <w:marTop w:val="0"/>
                                              <w:marBottom w:val="0"/>
                                              <w:divBdr>
                                                <w:top w:val="none" w:sz="0" w:space="0" w:color="auto"/>
                                                <w:left w:val="none" w:sz="0" w:space="0" w:color="auto"/>
                                                <w:bottom w:val="none" w:sz="0" w:space="0" w:color="auto"/>
                                                <w:right w:val="none" w:sz="0" w:space="0" w:color="auto"/>
                                              </w:divBdr>
                                              <w:divsChild>
                                                <w:div w:id="1303081358">
                                                  <w:marLeft w:val="0"/>
                                                  <w:marRight w:val="0"/>
                                                  <w:marTop w:val="0"/>
                                                  <w:marBottom w:val="0"/>
                                                  <w:divBdr>
                                                    <w:top w:val="none" w:sz="0" w:space="0" w:color="auto"/>
                                                    <w:left w:val="none" w:sz="0" w:space="0" w:color="auto"/>
                                                    <w:bottom w:val="none" w:sz="0" w:space="0" w:color="auto"/>
                                                    <w:right w:val="none" w:sz="0" w:space="0" w:color="auto"/>
                                                  </w:divBdr>
                                                  <w:divsChild>
                                                    <w:div w:id="807819382">
                                                      <w:marLeft w:val="0"/>
                                                      <w:marRight w:val="0"/>
                                                      <w:marTop w:val="0"/>
                                                      <w:marBottom w:val="0"/>
                                                      <w:divBdr>
                                                        <w:top w:val="none" w:sz="0" w:space="0" w:color="auto"/>
                                                        <w:left w:val="none" w:sz="0" w:space="0" w:color="auto"/>
                                                        <w:bottom w:val="none" w:sz="0" w:space="0" w:color="auto"/>
                                                        <w:right w:val="none" w:sz="0" w:space="0" w:color="auto"/>
                                                      </w:divBdr>
                                                      <w:divsChild>
                                                        <w:div w:id="1090933833">
                                                          <w:marLeft w:val="0"/>
                                                          <w:marRight w:val="0"/>
                                                          <w:marTop w:val="0"/>
                                                          <w:marBottom w:val="0"/>
                                                          <w:divBdr>
                                                            <w:top w:val="none" w:sz="0" w:space="0" w:color="auto"/>
                                                            <w:left w:val="none" w:sz="0" w:space="0" w:color="auto"/>
                                                            <w:bottom w:val="none" w:sz="0" w:space="0" w:color="auto"/>
                                                            <w:right w:val="none" w:sz="0" w:space="0" w:color="auto"/>
                                                          </w:divBdr>
                                                          <w:divsChild>
                                                            <w:div w:id="865409628">
                                                              <w:marLeft w:val="0"/>
                                                              <w:marRight w:val="0"/>
                                                              <w:marTop w:val="0"/>
                                                              <w:marBottom w:val="343"/>
                                                              <w:divBdr>
                                                                <w:top w:val="none" w:sz="0" w:space="0" w:color="auto"/>
                                                                <w:left w:val="none" w:sz="0" w:space="0" w:color="auto"/>
                                                                <w:bottom w:val="none" w:sz="0" w:space="0" w:color="auto"/>
                                                                <w:right w:val="none" w:sz="0" w:space="0" w:color="auto"/>
                                                              </w:divBdr>
                                                            </w:div>
                                                          </w:divsChild>
                                                        </w:div>
                                                        <w:div w:id="419642042">
                                                          <w:marLeft w:val="0"/>
                                                          <w:marRight w:val="0"/>
                                                          <w:marTop w:val="0"/>
                                                          <w:marBottom w:val="0"/>
                                                          <w:divBdr>
                                                            <w:top w:val="none" w:sz="0" w:space="0" w:color="auto"/>
                                                            <w:left w:val="none" w:sz="0" w:space="0" w:color="auto"/>
                                                            <w:bottom w:val="none" w:sz="0" w:space="0" w:color="auto"/>
                                                            <w:right w:val="none" w:sz="0" w:space="0" w:color="auto"/>
                                                          </w:divBdr>
                                                        </w:div>
                                                        <w:div w:id="1826819554">
                                                          <w:marLeft w:val="0"/>
                                                          <w:marRight w:val="0"/>
                                                          <w:marTop w:val="0"/>
                                                          <w:marBottom w:val="0"/>
                                                          <w:divBdr>
                                                            <w:top w:val="none" w:sz="0" w:space="0" w:color="auto"/>
                                                            <w:left w:val="none" w:sz="0" w:space="0" w:color="auto"/>
                                                            <w:bottom w:val="none" w:sz="0" w:space="0" w:color="auto"/>
                                                            <w:right w:val="none" w:sz="0" w:space="0" w:color="auto"/>
                                                          </w:divBdr>
                                                          <w:divsChild>
                                                            <w:div w:id="33792316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279727">
                          <w:marLeft w:val="0"/>
                          <w:marRight w:val="0"/>
                          <w:marTop w:val="0"/>
                          <w:marBottom w:val="0"/>
                          <w:divBdr>
                            <w:top w:val="none" w:sz="0" w:space="0" w:color="auto"/>
                            <w:left w:val="none" w:sz="0" w:space="0" w:color="auto"/>
                            <w:bottom w:val="none" w:sz="0" w:space="0" w:color="auto"/>
                            <w:right w:val="none" w:sz="0" w:space="0" w:color="auto"/>
                          </w:divBdr>
                          <w:divsChild>
                            <w:div w:id="8506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443359">
      <w:marLeft w:val="0"/>
      <w:marRight w:val="0"/>
      <w:marTop w:val="0"/>
      <w:marBottom w:val="0"/>
      <w:divBdr>
        <w:top w:val="none" w:sz="0" w:space="0" w:color="auto"/>
        <w:left w:val="none" w:sz="0" w:space="0" w:color="auto"/>
        <w:bottom w:val="none" w:sz="0" w:space="0" w:color="auto"/>
        <w:right w:val="none" w:sz="0" w:space="0" w:color="auto"/>
      </w:divBdr>
      <w:divsChild>
        <w:div w:id="1733894496">
          <w:marLeft w:val="0"/>
          <w:marRight w:val="0"/>
          <w:marTop w:val="0"/>
          <w:marBottom w:val="0"/>
          <w:divBdr>
            <w:top w:val="none" w:sz="0" w:space="0" w:color="auto"/>
            <w:left w:val="none" w:sz="0" w:space="0" w:color="auto"/>
            <w:bottom w:val="none" w:sz="0" w:space="0" w:color="auto"/>
            <w:right w:val="none" w:sz="0" w:space="0" w:color="auto"/>
          </w:divBdr>
          <w:divsChild>
            <w:div w:id="6435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89946">
      <w:bodyDiv w:val="1"/>
      <w:marLeft w:val="0"/>
      <w:marRight w:val="0"/>
      <w:marTop w:val="0"/>
      <w:marBottom w:val="0"/>
      <w:divBdr>
        <w:top w:val="none" w:sz="0" w:space="0" w:color="auto"/>
        <w:left w:val="none" w:sz="0" w:space="0" w:color="auto"/>
        <w:bottom w:val="none" w:sz="0" w:space="0" w:color="auto"/>
        <w:right w:val="none" w:sz="0" w:space="0" w:color="auto"/>
      </w:divBdr>
    </w:div>
    <w:div w:id="214626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eo-klass.at.u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uk.wikipedia.org/wiki/%D0%92%D0%B8%D0%BA%D0%BE%D0%BD%D0%B0%D0%B2%D1%87%D0%B0_%D0%B2%D0%BB%D0%B0%D0%B4%D0%B0_%D0%B2_%D0%A3%D0%BA%D1%80%D0%B0%D1%97%D0%BD%D1%9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m.wikipedia.org/wiki/%D2%90%D1%80%D1%83%D0%BD%D1%82" TargetMode="External"/><Relationship Id="rId20" Type="http://schemas.openxmlformats.org/officeDocument/2006/relationships/hyperlink" Target="http://geopom.at.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utt.ly/kuS50J00"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geograf.com.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2D1F8-7BC7-41DC-822C-DF82B5827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7283</TotalTime>
  <Pages>85</Pages>
  <Words>96034</Words>
  <Characters>54740</Characters>
  <Application>Microsoft Office Word</Application>
  <DocSecurity>0</DocSecurity>
  <Lines>456</Lines>
  <Paragraphs>300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150474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Приходько Михайло Васильович</cp:lastModifiedBy>
  <cp:revision>116</cp:revision>
  <cp:lastPrinted>2021-09-29T07:48:00Z</cp:lastPrinted>
  <dcterms:created xsi:type="dcterms:W3CDTF">2016-01-25T09:54:00Z</dcterms:created>
  <dcterms:modified xsi:type="dcterms:W3CDTF">2021-10-01T08:41:00Z</dcterms:modified>
</cp:coreProperties>
</file>