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CB" w:rsidRPr="00FE6123" w:rsidRDefault="00B071CB" w:rsidP="00B071CB">
      <w:pPr>
        <w:spacing w:after="120"/>
        <w:jc w:val="center"/>
        <w:rPr>
          <w:rFonts w:ascii="Times New Roman" w:hAnsi="Times New Roman" w:cs="Times New Roman"/>
          <w:b/>
          <w:sz w:val="28"/>
          <w:szCs w:val="28"/>
        </w:rPr>
      </w:pPr>
      <w:r w:rsidRPr="00FE6123">
        <w:rPr>
          <w:rFonts w:ascii="Times New Roman" w:hAnsi="Times New Roman" w:cs="Times New Roman"/>
          <w:b/>
          <w:sz w:val="28"/>
          <w:szCs w:val="28"/>
        </w:rPr>
        <w:t>ОПТИМІЗАЦІЯ ВИБОРУ ФУНКЦІОНАЛЬНИХ ВІДБИТКІВ ТКАНИН ПРОТЕЗНОГО ЛОЖА В ЗАЛЕЖНОСТІ ВІД СТАНУ СЛИЗОВОЇ ОБОЛОНКИ БЕЗЗУБОЇ ЩЕЛЕПИ</w:t>
      </w:r>
    </w:p>
    <w:p w:rsidR="00B3170A" w:rsidRPr="00B3170A" w:rsidRDefault="00B3170A" w:rsidP="00B3170A">
      <w:pPr>
        <w:rPr>
          <w:rFonts w:ascii="Times New Roman" w:eastAsia="Times New Roman" w:hAnsi="Times New Roman" w:cs="Times New Roman"/>
          <w:sz w:val="28"/>
          <w:szCs w:val="28"/>
          <w:lang w:eastAsia="uk-UA"/>
        </w:rPr>
      </w:pPr>
      <w:r>
        <w:rPr>
          <w:rFonts w:ascii="Times New Roman" w:hAnsi="Times New Roman" w:cs="Times New Roman"/>
          <w:b/>
          <w:sz w:val="24"/>
          <w:szCs w:val="28"/>
        </w:rPr>
        <w:t xml:space="preserve">                           </w:t>
      </w:r>
      <w:proofErr w:type="spellStart"/>
      <w:r w:rsidR="00B071CB" w:rsidRPr="00B3170A">
        <w:rPr>
          <w:rFonts w:ascii="Times New Roman" w:hAnsi="Times New Roman" w:cs="Times New Roman"/>
          <w:b/>
          <w:sz w:val="24"/>
          <w:szCs w:val="28"/>
        </w:rPr>
        <w:t>Оплета</w:t>
      </w:r>
      <w:proofErr w:type="spellEnd"/>
      <w:r w:rsidR="00B071CB" w:rsidRPr="00B3170A">
        <w:rPr>
          <w:rFonts w:ascii="Times New Roman" w:hAnsi="Times New Roman" w:cs="Times New Roman"/>
          <w:b/>
          <w:sz w:val="24"/>
          <w:szCs w:val="28"/>
        </w:rPr>
        <w:t xml:space="preserve"> С.І.</w:t>
      </w:r>
      <w:r w:rsidR="00BC51D3">
        <w:rPr>
          <w:rFonts w:ascii="Times New Roman" w:hAnsi="Times New Roman" w:cs="Times New Roman"/>
          <w:b/>
          <w:sz w:val="24"/>
          <w:szCs w:val="28"/>
        </w:rPr>
        <w:t xml:space="preserve"> </w:t>
      </w:r>
      <w:r w:rsidR="00720D51">
        <w:rPr>
          <w:rFonts w:ascii="Times New Roman" w:hAnsi="Times New Roman" w:cs="Times New Roman"/>
          <w:b/>
          <w:sz w:val="24"/>
          <w:szCs w:val="28"/>
        </w:rPr>
        <w:t>,</w:t>
      </w:r>
      <w:proofErr w:type="spellStart"/>
      <w:r w:rsidR="00BC51D3">
        <w:rPr>
          <w:rFonts w:ascii="Times New Roman" w:hAnsi="Times New Roman" w:cs="Times New Roman"/>
          <w:b/>
          <w:sz w:val="24"/>
          <w:szCs w:val="28"/>
        </w:rPr>
        <w:t>Цуперяк</w:t>
      </w:r>
      <w:proofErr w:type="spellEnd"/>
      <w:r w:rsidR="00BC51D3">
        <w:rPr>
          <w:rFonts w:ascii="Times New Roman" w:hAnsi="Times New Roman" w:cs="Times New Roman"/>
          <w:b/>
          <w:sz w:val="24"/>
          <w:szCs w:val="28"/>
        </w:rPr>
        <w:t xml:space="preserve"> С.С.</w:t>
      </w:r>
      <w:r w:rsidR="00720D51">
        <w:rPr>
          <w:rFonts w:ascii="Times New Roman" w:hAnsi="Times New Roman" w:cs="Times New Roman"/>
          <w:b/>
          <w:sz w:val="24"/>
          <w:szCs w:val="28"/>
        </w:rPr>
        <w:t>,</w:t>
      </w:r>
      <w:r w:rsidRPr="00B3170A">
        <w:rPr>
          <w:rFonts w:ascii="Times New Roman" w:eastAsia="Times New Roman" w:hAnsi="Times New Roman" w:cs="Times New Roman"/>
          <w:sz w:val="28"/>
          <w:szCs w:val="28"/>
          <w:lang w:eastAsia="uk-UA"/>
        </w:rPr>
        <w:t xml:space="preserve"> </w:t>
      </w:r>
      <w:r w:rsidR="00BC51D3">
        <w:rPr>
          <w:rFonts w:ascii="Times New Roman" w:eastAsia="Times New Roman" w:hAnsi="Times New Roman" w:cs="Times New Roman"/>
          <w:sz w:val="28"/>
          <w:szCs w:val="28"/>
          <w:lang w:eastAsia="uk-UA"/>
        </w:rPr>
        <w:t>Кухарчук Л</w:t>
      </w:r>
      <w:r w:rsidR="00720D51">
        <w:rPr>
          <w:rFonts w:ascii="Times New Roman" w:eastAsia="Times New Roman" w:hAnsi="Times New Roman" w:cs="Times New Roman"/>
          <w:sz w:val="28"/>
          <w:szCs w:val="28"/>
          <w:lang w:eastAsia="uk-UA"/>
        </w:rPr>
        <w:t>. В., Вовчок Р.В., Маляр А. В.</w:t>
      </w:r>
      <w:bookmarkStart w:id="0" w:name="_GoBack"/>
      <w:bookmarkEnd w:id="0"/>
    </w:p>
    <w:p w:rsidR="00B071CB" w:rsidRDefault="00B071CB" w:rsidP="00B071CB">
      <w:pPr>
        <w:spacing w:after="0"/>
        <w:jc w:val="center"/>
        <w:rPr>
          <w:rFonts w:ascii="Times New Roman" w:hAnsi="Times New Roman" w:cs="Times New Roman"/>
          <w:b/>
          <w:sz w:val="24"/>
          <w:szCs w:val="28"/>
          <w:u w:val="single"/>
        </w:rPr>
      </w:pPr>
    </w:p>
    <w:p w:rsidR="00B071CB" w:rsidRDefault="00B071CB" w:rsidP="00B071CB">
      <w:pPr>
        <w:spacing w:after="0"/>
        <w:jc w:val="center"/>
        <w:rPr>
          <w:rFonts w:ascii="Times New Roman" w:hAnsi="Times New Roman" w:cs="Times New Roman"/>
          <w:sz w:val="24"/>
          <w:szCs w:val="28"/>
        </w:rPr>
      </w:pPr>
      <w:r>
        <w:rPr>
          <w:rFonts w:ascii="Times New Roman" w:hAnsi="Times New Roman" w:cs="Times New Roman"/>
          <w:sz w:val="24"/>
          <w:szCs w:val="28"/>
        </w:rPr>
        <w:t xml:space="preserve">Науковий керівник: </w:t>
      </w:r>
      <w:proofErr w:type="spellStart"/>
      <w:r w:rsidR="00BC51D3">
        <w:rPr>
          <w:rFonts w:ascii="Times New Roman" w:eastAsia="Times New Roman" w:hAnsi="Times New Roman" w:cs="Times New Roman"/>
          <w:sz w:val="28"/>
          <w:szCs w:val="28"/>
        </w:rPr>
        <w:t>к.мед.н</w:t>
      </w:r>
      <w:proofErr w:type="spellEnd"/>
      <w:r w:rsidR="00BC51D3">
        <w:rPr>
          <w:rFonts w:ascii="Times New Roman" w:eastAsia="Times New Roman" w:hAnsi="Times New Roman" w:cs="Times New Roman"/>
          <w:sz w:val="28"/>
          <w:szCs w:val="28"/>
        </w:rPr>
        <w:t xml:space="preserve">., доцент </w:t>
      </w:r>
      <w:proofErr w:type="spellStart"/>
      <w:r w:rsidR="00BC51D3">
        <w:rPr>
          <w:rFonts w:ascii="Times New Roman" w:eastAsia="Times New Roman" w:hAnsi="Times New Roman" w:cs="Times New Roman"/>
          <w:sz w:val="28"/>
          <w:szCs w:val="28"/>
        </w:rPr>
        <w:t>Локота</w:t>
      </w:r>
      <w:proofErr w:type="spellEnd"/>
      <w:r w:rsidR="00BC51D3">
        <w:rPr>
          <w:rFonts w:ascii="Times New Roman" w:eastAsia="Times New Roman" w:hAnsi="Times New Roman" w:cs="Times New Roman"/>
          <w:sz w:val="28"/>
          <w:szCs w:val="28"/>
        </w:rPr>
        <w:t xml:space="preserve"> Є.</w:t>
      </w:r>
      <w:r w:rsidR="00BC51D3" w:rsidRPr="00BC51D3">
        <w:rPr>
          <w:rFonts w:ascii="Times New Roman" w:eastAsia="Times New Roman" w:hAnsi="Times New Roman" w:cs="Times New Roman"/>
          <w:sz w:val="28"/>
          <w:szCs w:val="28"/>
        </w:rPr>
        <w:t xml:space="preserve"> </w:t>
      </w:r>
      <w:r w:rsidR="00BC51D3">
        <w:rPr>
          <w:rFonts w:ascii="Times New Roman" w:eastAsia="Times New Roman" w:hAnsi="Times New Roman" w:cs="Times New Roman"/>
          <w:sz w:val="28"/>
          <w:szCs w:val="28"/>
        </w:rPr>
        <w:t>Ю.</w:t>
      </w:r>
    </w:p>
    <w:p w:rsidR="00B071CB" w:rsidRDefault="00B071CB" w:rsidP="00B071CB">
      <w:pPr>
        <w:spacing w:after="0"/>
        <w:jc w:val="center"/>
        <w:rPr>
          <w:rFonts w:ascii="Times New Roman" w:hAnsi="Times New Roman" w:cs="Times New Roman"/>
          <w:sz w:val="24"/>
          <w:szCs w:val="28"/>
        </w:rPr>
      </w:pPr>
      <w:r>
        <w:rPr>
          <w:rFonts w:ascii="Times New Roman" w:hAnsi="Times New Roman" w:cs="Times New Roman"/>
          <w:sz w:val="24"/>
          <w:szCs w:val="28"/>
        </w:rPr>
        <w:t>Кафедра ортопедичної стоматології, стоматологічний факультет</w:t>
      </w:r>
    </w:p>
    <w:p w:rsidR="00B071CB" w:rsidRDefault="00B071CB" w:rsidP="00B071CB">
      <w:pPr>
        <w:spacing w:after="0"/>
        <w:jc w:val="center"/>
        <w:rPr>
          <w:rFonts w:ascii="Times New Roman" w:hAnsi="Times New Roman" w:cs="Times New Roman"/>
          <w:sz w:val="24"/>
          <w:szCs w:val="28"/>
        </w:rPr>
      </w:pPr>
      <w:r>
        <w:rPr>
          <w:rFonts w:ascii="Times New Roman" w:hAnsi="Times New Roman" w:cs="Times New Roman"/>
          <w:sz w:val="24"/>
          <w:szCs w:val="28"/>
        </w:rPr>
        <w:t>ДВНЗ «Ужгородський національний університет»</w:t>
      </w:r>
    </w:p>
    <w:p w:rsidR="00B071CB" w:rsidRDefault="00B071CB" w:rsidP="00B071CB">
      <w:pPr>
        <w:spacing w:after="0" w:line="360" w:lineRule="auto"/>
        <w:jc w:val="center"/>
        <w:rPr>
          <w:rFonts w:ascii="Times New Roman" w:hAnsi="Times New Roman" w:cs="Times New Roman"/>
          <w:sz w:val="24"/>
          <w:szCs w:val="24"/>
        </w:rPr>
      </w:pPr>
      <w:r w:rsidRPr="00A50322">
        <w:rPr>
          <w:rFonts w:ascii="Times New Roman" w:hAnsi="Times New Roman" w:cs="Times New Roman"/>
          <w:sz w:val="24"/>
          <w:szCs w:val="24"/>
        </w:rPr>
        <w:t xml:space="preserve">Ужгород, </w:t>
      </w:r>
      <w:r>
        <w:rPr>
          <w:rFonts w:ascii="Times New Roman" w:hAnsi="Times New Roman" w:cs="Times New Roman"/>
          <w:sz w:val="24"/>
          <w:szCs w:val="24"/>
        </w:rPr>
        <w:t>Україна</w:t>
      </w:r>
    </w:p>
    <w:p w:rsidR="00B071CB" w:rsidRPr="008E5297" w:rsidRDefault="00B071CB" w:rsidP="00B071CB">
      <w:pPr>
        <w:spacing w:after="120"/>
        <w:jc w:val="center"/>
        <w:rPr>
          <w:rFonts w:ascii="Times New Roman" w:hAnsi="Times New Roman" w:cs="Times New Roman"/>
          <w:b/>
          <w:sz w:val="28"/>
          <w:szCs w:val="24"/>
        </w:rPr>
      </w:pPr>
      <w:r w:rsidRPr="005959C3">
        <w:rPr>
          <w:rFonts w:ascii="Times New Roman" w:hAnsi="Times New Roman" w:cs="Times New Roman"/>
          <w:b/>
          <w:sz w:val="28"/>
          <w:szCs w:val="24"/>
        </w:rPr>
        <w:t xml:space="preserve">OPTIMIZATION OF THE SELECTION OF FUNCTIONAL DISEASES OF </w:t>
      </w:r>
      <w:r w:rsidRPr="008E5297">
        <w:rPr>
          <w:rFonts w:ascii="Times New Roman" w:hAnsi="Times New Roman" w:cs="Times New Roman"/>
          <w:b/>
          <w:sz w:val="28"/>
          <w:szCs w:val="24"/>
        </w:rPr>
        <w:t>PROSTHETIC</w:t>
      </w:r>
      <w:r w:rsidRPr="005959C3">
        <w:rPr>
          <w:rFonts w:ascii="Times New Roman" w:hAnsi="Times New Roman" w:cs="Times New Roman"/>
          <w:b/>
          <w:sz w:val="28"/>
          <w:szCs w:val="24"/>
        </w:rPr>
        <w:t xml:space="preserve"> </w:t>
      </w:r>
      <w:r>
        <w:rPr>
          <w:rFonts w:ascii="Times New Roman" w:hAnsi="Times New Roman" w:cs="Times New Roman"/>
          <w:b/>
          <w:sz w:val="28"/>
          <w:szCs w:val="24"/>
          <w:lang w:val="en-US"/>
        </w:rPr>
        <w:t xml:space="preserve">BED </w:t>
      </w:r>
      <w:r w:rsidRPr="005959C3">
        <w:rPr>
          <w:rFonts w:ascii="Times New Roman" w:hAnsi="Times New Roman" w:cs="Times New Roman"/>
          <w:b/>
          <w:sz w:val="28"/>
          <w:szCs w:val="24"/>
        </w:rPr>
        <w:t xml:space="preserve">TISSUES IN DEPENDENCE FROM THE SUCTION OF </w:t>
      </w:r>
      <w:r>
        <w:rPr>
          <w:rFonts w:ascii="Times New Roman" w:hAnsi="Times New Roman" w:cs="Times New Roman"/>
          <w:b/>
          <w:sz w:val="28"/>
          <w:szCs w:val="24"/>
          <w:lang w:val="en-US"/>
        </w:rPr>
        <w:t xml:space="preserve">THE </w:t>
      </w:r>
      <w:r w:rsidRPr="008E5297">
        <w:rPr>
          <w:rFonts w:ascii="Times New Roman" w:hAnsi="Times New Roman" w:cs="Times New Roman"/>
          <w:b/>
          <w:sz w:val="28"/>
          <w:szCs w:val="24"/>
        </w:rPr>
        <w:t xml:space="preserve">MUCOUS MEMBRANE </w:t>
      </w:r>
      <w:r w:rsidRPr="005959C3">
        <w:rPr>
          <w:rFonts w:ascii="Times New Roman" w:hAnsi="Times New Roman" w:cs="Times New Roman"/>
          <w:b/>
          <w:sz w:val="28"/>
          <w:szCs w:val="24"/>
        </w:rPr>
        <w:t xml:space="preserve">THE MASSAGE OF THE </w:t>
      </w:r>
      <w:r>
        <w:rPr>
          <w:rFonts w:ascii="Times New Roman" w:hAnsi="Times New Roman" w:cs="Times New Roman"/>
          <w:b/>
          <w:sz w:val="28"/>
          <w:szCs w:val="24"/>
          <w:lang w:val="en-US"/>
        </w:rPr>
        <w:t>TOOTHLESS JAW</w:t>
      </w:r>
    </w:p>
    <w:p w:rsidR="00B071CB" w:rsidRPr="00833A0F" w:rsidRDefault="00B071CB" w:rsidP="00B071CB">
      <w:pPr>
        <w:spacing w:after="0"/>
        <w:jc w:val="center"/>
        <w:rPr>
          <w:rFonts w:ascii="Times New Roman" w:hAnsi="Times New Roman" w:cs="Times New Roman"/>
          <w:b/>
          <w:sz w:val="24"/>
          <w:szCs w:val="24"/>
          <w:u w:val="single"/>
          <w:lang w:val="en-US"/>
        </w:rPr>
      </w:pPr>
      <w:r w:rsidRPr="00833A0F">
        <w:rPr>
          <w:rFonts w:ascii="Times New Roman" w:hAnsi="Times New Roman" w:cs="Times New Roman"/>
          <w:b/>
          <w:sz w:val="24"/>
          <w:szCs w:val="24"/>
          <w:u w:val="single"/>
          <w:lang w:val="en-US"/>
        </w:rPr>
        <w:t xml:space="preserve">S.I. </w:t>
      </w:r>
      <w:proofErr w:type="spellStart"/>
      <w:r w:rsidRPr="00833A0F">
        <w:rPr>
          <w:rFonts w:ascii="Times New Roman" w:hAnsi="Times New Roman" w:cs="Times New Roman"/>
          <w:b/>
          <w:sz w:val="24"/>
          <w:szCs w:val="24"/>
          <w:u w:val="single"/>
          <w:lang w:val="en-US"/>
        </w:rPr>
        <w:t>Opleta</w:t>
      </w:r>
      <w:proofErr w:type="spellEnd"/>
    </w:p>
    <w:p w:rsidR="00B071CB" w:rsidRPr="00833A0F" w:rsidRDefault="00B071CB" w:rsidP="00B071CB">
      <w:pPr>
        <w:spacing w:after="0"/>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Scientific leader</w:t>
      </w:r>
      <w:r w:rsidRPr="00833A0F">
        <w:rPr>
          <w:rFonts w:ascii="Times New Roman" w:hAnsi="Times New Roman" w:cs="Times New Roman"/>
          <w:sz w:val="24"/>
          <w:szCs w:val="24"/>
        </w:rPr>
        <w:t xml:space="preserve">: </w:t>
      </w:r>
      <w:r w:rsidRPr="00833A0F">
        <w:rPr>
          <w:rFonts w:ascii="Times New Roman" w:hAnsi="Times New Roman" w:cs="Times New Roman"/>
          <w:sz w:val="24"/>
          <w:szCs w:val="24"/>
          <w:lang w:val="en-US"/>
        </w:rPr>
        <w:t xml:space="preserve">asst. </w:t>
      </w:r>
      <w:proofErr w:type="spellStart"/>
      <w:r w:rsidRPr="00833A0F">
        <w:rPr>
          <w:rFonts w:ascii="Times New Roman" w:hAnsi="Times New Roman" w:cs="Times New Roman"/>
          <w:sz w:val="24"/>
          <w:szCs w:val="24"/>
          <w:lang w:val="en-US"/>
        </w:rPr>
        <w:t>Yu.Ye</w:t>
      </w:r>
      <w:proofErr w:type="spellEnd"/>
      <w:r w:rsidRPr="00833A0F">
        <w:rPr>
          <w:rFonts w:ascii="Times New Roman" w:hAnsi="Times New Roman" w:cs="Times New Roman"/>
          <w:sz w:val="24"/>
          <w:szCs w:val="24"/>
          <w:lang w:val="en-US"/>
        </w:rPr>
        <w:t xml:space="preserve">. </w:t>
      </w:r>
      <w:proofErr w:type="spellStart"/>
      <w:r w:rsidRPr="00833A0F">
        <w:rPr>
          <w:rFonts w:ascii="Times New Roman" w:hAnsi="Times New Roman" w:cs="Times New Roman"/>
          <w:sz w:val="24"/>
          <w:szCs w:val="24"/>
          <w:lang w:val="en-US"/>
        </w:rPr>
        <w:t>Lokota</w:t>
      </w:r>
      <w:proofErr w:type="spellEnd"/>
    </w:p>
    <w:p w:rsidR="00B071CB" w:rsidRPr="00833A0F" w:rsidRDefault="00B071CB" w:rsidP="00B071CB">
      <w:pPr>
        <w:spacing w:after="0"/>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Department of Prosthetic Dentistry, Faculty of Dentistry</w:t>
      </w:r>
    </w:p>
    <w:p w:rsidR="00B071CB" w:rsidRPr="00833A0F" w:rsidRDefault="00B071CB" w:rsidP="00B071CB">
      <w:pPr>
        <w:spacing w:after="0"/>
        <w:jc w:val="center"/>
        <w:rPr>
          <w:rFonts w:ascii="Times New Roman" w:hAnsi="Times New Roman" w:cs="Times New Roman"/>
          <w:sz w:val="24"/>
          <w:szCs w:val="24"/>
          <w:lang w:val="en-US"/>
        </w:rPr>
      </w:pPr>
      <w:proofErr w:type="spellStart"/>
      <w:r w:rsidRPr="00833A0F">
        <w:rPr>
          <w:rFonts w:ascii="Times New Roman" w:hAnsi="Times New Roman" w:cs="Times New Roman"/>
          <w:sz w:val="24"/>
          <w:szCs w:val="24"/>
          <w:lang w:val="en-US"/>
        </w:rPr>
        <w:t>Uzhhorod</w:t>
      </w:r>
      <w:proofErr w:type="spellEnd"/>
      <w:r w:rsidRPr="00833A0F">
        <w:rPr>
          <w:rFonts w:ascii="Times New Roman" w:hAnsi="Times New Roman" w:cs="Times New Roman"/>
          <w:sz w:val="24"/>
          <w:szCs w:val="24"/>
          <w:lang w:val="en-US"/>
        </w:rPr>
        <w:t xml:space="preserve"> National University</w:t>
      </w:r>
    </w:p>
    <w:p w:rsidR="00B071CB" w:rsidRPr="00833A0F" w:rsidRDefault="00B071CB" w:rsidP="00B071CB">
      <w:pPr>
        <w:spacing w:after="0"/>
        <w:jc w:val="center"/>
        <w:rPr>
          <w:rFonts w:ascii="Times New Roman" w:hAnsi="Times New Roman" w:cs="Times New Roman"/>
          <w:sz w:val="24"/>
          <w:szCs w:val="24"/>
          <w:lang w:val="en-US"/>
        </w:rPr>
      </w:pPr>
      <w:proofErr w:type="spellStart"/>
      <w:r w:rsidRPr="00833A0F">
        <w:rPr>
          <w:rFonts w:ascii="Times New Roman" w:hAnsi="Times New Roman" w:cs="Times New Roman"/>
          <w:sz w:val="24"/>
          <w:szCs w:val="24"/>
          <w:lang w:val="en-US"/>
        </w:rPr>
        <w:t>Uzhhorod</w:t>
      </w:r>
      <w:proofErr w:type="spellEnd"/>
      <w:r w:rsidRPr="00833A0F">
        <w:rPr>
          <w:rFonts w:ascii="Times New Roman" w:hAnsi="Times New Roman" w:cs="Times New Roman"/>
          <w:sz w:val="24"/>
          <w:szCs w:val="24"/>
          <w:lang w:val="en-US"/>
        </w:rPr>
        <w:t>, Ukraine</w:t>
      </w:r>
    </w:p>
    <w:p w:rsidR="00B071CB" w:rsidRPr="005959C3" w:rsidRDefault="00B071CB" w:rsidP="00B071CB">
      <w:pPr>
        <w:spacing w:after="0" w:line="360" w:lineRule="auto"/>
        <w:jc w:val="center"/>
        <w:rPr>
          <w:rFonts w:ascii="Times New Roman" w:hAnsi="Times New Roman" w:cs="Times New Roman"/>
          <w:b/>
          <w:sz w:val="28"/>
          <w:szCs w:val="24"/>
        </w:rPr>
      </w:pPr>
    </w:p>
    <w:p w:rsidR="00B071CB" w:rsidRPr="00A50322" w:rsidRDefault="00B071CB" w:rsidP="00B071CB">
      <w:pPr>
        <w:pStyle w:val="HTML"/>
        <w:shd w:val="clear" w:color="auto" w:fill="FFFFFF"/>
        <w:spacing w:line="360" w:lineRule="auto"/>
        <w:jc w:val="both"/>
        <w:rPr>
          <w:rFonts w:ascii="Times New Roman" w:hAnsi="Times New Roman" w:cs="Times New Roman"/>
          <w:color w:val="212121"/>
          <w:sz w:val="24"/>
          <w:szCs w:val="24"/>
        </w:rPr>
      </w:pPr>
      <w:r w:rsidRPr="00A50322">
        <w:rPr>
          <w:rFonts w:ascii="Times New Roman" w:hAnsi="Times New Roman" w:cs="Times New Roman"/>
          <w:b/>
          <w:sz w:val="24"/>
          <w:szCs w:val="24"/>
        </w:rPr>
        <w:tab/>
        <w:t xml:space="preserve">Актуальність теми. </w:t>
      </w:r>
      <w:r w:rsidRPr="00A50322">
        <w:rPr>
          <w:rFonts w:ascii="Times New Roman" w:hAnsi="Times New Roman" w:cs="Times New Roman"/>
          <w:sz w:val="24"/>
          <w:szCs w:val="24"/>
        </w:rPr>
        <w:t xml:space="preserve">В сучасному ортопедичному лікуванні пацієнтів з повною </w:t>
      </w:r>
      <w:proofErr w:type="spellStart"/>
      <w:r w:rsidRPr="00A50322">
        <w:rPr>
          <w:rFonts w:ascii="Times New Roman" w:hAnsi="Times New Roman" w:cs="Times New Roman"/>
          <w:sz w:val="24"/>
          <w:szCs w:val="24"/>
        </w:rPr>
        <w:t>адентією</w:t>
      </w:r>
      <w:proofErr w:type="spellEnd"/>
      <w:r w:rsidRPr="00A50322">
        <w:rPr>
          <w:rFonts w:ascii="Times New Roman" w:hAnsi="Times New Roman" w:cs="Times New Roman"/>
          <w:sz w:val="24"/>
          <w:szCs w:val="24"/>
        </w:rPr>
        <w:t xml:space="preserve"> зай</w:t>
      </w:r>
      <w:r w:rsidRPr="00A50322">
        <w:rPr>
          <w:rFonts w:ascii="Times New Roman" w:hAnsi="Times New Roman" w:cs="Times New Roman"/>
          <w:color w:val="000000" w:themeColor="text1"/>
          <w:sz w:val="24"/>
          <w:szCs w:val="24"/>
        </w:rPr>
        <w:t xml:space="preserve">має </w:t>
      </w:r>
      <w:r w:rsidRPr="00A50322">
        <w:rPr>
          <w:rFonts w:ascii="Times New Roman" w:hAnsi="Times New Roman" w:cs="Times New Roman"/>
          <w:sz w:val="24"/>
          <w:szCs w:val="24"/>
        </w:rPr>
        <w:t xml:space="preserve">місце </w:t>
      </w:r>
      <w:r w:rsidRPr="00A50322">
        <w:rPr>
          <w:rFonts w:ascii="Times New Roman" w:hAnsi="Times New Roman" w:cs="Times New Roman"/>
          <w:color w:val="000000" w:themeColor="text1"/>
          <w:sz w:val="24"/>
          <w:szCs w:val="24"/>
        </w:rPr>
        <w:t>проблема фіксації та стабілізації повних знімних протезів. З рекомендованих методів фіксації найбільш раціональним визнаний біофізичний метод, який базується на використанні фізичних явищ адгезії і утворення функціонального вакууму, для забезпечення яких необхідно отримати такий від</w:t>
      </w:r>
      <w:r>
        <w:rPr>
          <w:rFonts w:ascii="Times New Roman" w:hAnsi="Times New Roman" w:cs="Times New Roman"/>
          <w:color w:val="000000" w:themeColor="text1"/>
          <w:sz w:val="24"/>
          <w:szCs w:val="24"/>
        </w:rPr>
        <w:t xml:space="preserve">биток </w:t>
      </w:r>
      <w:r w:rsidRPr="00A50322">
        <w:rPr>
          <w:rFonts w:ascii="Times New Roman" w:hAnsi="Times New Roman" w:cs="Times New Roman"/>
          <w:color w:val="000000" w:themeColor="text1"/>
          <w:sz w:val="24"/>
          <w:szCs w:val="24"/>
        </w:rPr>
        <w:t xml:space="preserve"> тканин протезного ложа і його меж, який дозволив би виготовити протез з точною відповідністю між рельєфом слизової оболонки і його базисом. Це у свою чергу допоможе створити правильну «клапанну зону».</w:t>
      </w:r>
    </w:p>
    <w:p w:rsidR="00B071CB" w:rsidRPr="00A50322" w:rsidRDefault="00B071CB" w:rsidP="00B071CB">
      <w:pPr>
        <w:spacing w:after="0" w:line="360" w:lineRule="auto"/>
        <w:ind w:firstLine="708"/>
        <w:jc w:val="both"/>
        <w:rPr>
          <w:rFonts w:ascii="Times New Roman" w:hAnsi="Times New Roman" w:cs="Times New Roman"/>
          <w:b/>
          <w:sz w:val="24"/>
          <w:szCs w:val="24"/>
        </w:rPr>
      </w:pPr>
      <w:r w:rsidRPr="00A50322">
        <w:rPr>
          <w:rFonts w:ascii="Times New Roman" w:hAnsi="Times New Roman" w:cs="Times New Roman"/>
          <w:b/>
          <w:sz w:val="24"/>
          <w:szCs w:val="24"/>
        </w:rPr>
        <w:t xml:space="preserve">Мета дослідження. </w:t>
      </w:r>
      <w:r w:rsidRPr="00A50322">
        <w:rPr>
          <w:rFonts w:ascii="Times New Roman" w:hAnsi="Times New Roman" w:cs="Times New Roman"/>
          <w:sz w:val="24"/>
          <w:szCs w:val="24"/>
        </w:rPr>
        <w:t>Визначити</w:t>
      </w:r>
      <w:r w:rsidRPr="00A50322">
        <w:rPr>
          <w:rFonts w:ascii="Times New Roman" w:hAnsi="Times New Roman" w:cs="Times New Roman"/>
          <w:b/>
          <w:sz w:val="24"/>
          <w:szCs w:val="24"/>
        </w:rPr>
        <w:t xml:space="preserve"> </w:t>
      </w:r>
      <w:r w:rsidRPr="00A50322">
        <w:rPr>
          <w:rFonts w:ascii="Times New Roman" w:hAnsi="Times New Roman" w:cs="Times New Roman"/>
          <w:sz w:val="24"/>
          <w:szCs w:val="24"/>
        </w:rPr>
        <w:t>оптимальний варіант функціонального відбитку для трьох типів слизової оболонки ротової порожнини, в залежності від якості отриманого крайового замикального клапана повної знімної конструкції.</w:t>
      </w:r>
    </w:p>
    <w:p w:rsidR="00B071CB" w:rsidRPr="00A50322" w:rsidRDefault="00B071CB" w:rsidP="00B071CB">
      <w:pPr>
        <w:spacing w:after="0" w:line="360" w:lineRule="auto"/>
        <w:ind w:firstLine="708"/>
        <w:jc w:val="both"/>
        <w:rPr>
          <w:rFonts w:ascii="Times New Roman" w:hAnsi="Times New Roman" w:cs="Times New Roman"/>
          <w:sz w:val="24"/>
          <w:szCs w:val="24"/>
        </w:rPr>
      </w:pPr>
      <w:r w:rsidRPr="00A50322">
        <w:rPr>
          <w:rFonts w:ascii="Times New Roman" w:hAnsi="Times New Roman" w:cs="Times New Roman"/>
          <w:b/>
          <w:sz w:val="24"/>
          <w:szCs w:val="24"/>
        </w:rPr>
        <w:t xml:space="preserve">Матеріали та методи дослідження. </w:t>
      </w:r>
      <w:r w:rsidRPr="00A50322">
        <w:rPr>
          <w:rFonts w:ascii="Times New Roman" w:hAnsi="Times New Roman" w:cs="Times New Roman"/>
          <w:sz w:val="24"/>
          <w:szCs w:val="24"/>
        </w:rPr>
        <w:t>У</w:t>
      </w:r>
      <w:r>
        <w:rPr>
          <w:rFonts w:ascii="Times New Roman" w:hAnsi="Times New Roman" w:cs="Times New Roman"/>
          <w:sz w:val="24"/>
          <w:szCs w:val="24"/>
        </w:rPr>
        <w:t xml:space="preserve"> ході дослідження взяло участь 15 пацієнтів, що звернулися до у</w:t>
      </w:r>
      <w:r w:rsidRPr="00A50322">
        <w:rPr>
          <w:rFonts w:ascii="Times New Roman" w:hAnsi="Times New Roman" w:cs="Times New Roman"/>
          <w:sz w:val="24"/>
          <w:szCs w:val="24"/>
        </w:rPr>
        <w:t xml:space="preserve">ніверситетської стоматологічної поліклініки </w:t>
      </w:r>
      <w:r>
        <w:rPr>
          <w:rFonts w:ascii="Times New Roman" w:hAnsi="Times New Roman" w:cs="Times New Roman"/>
          <w:sz w:val="24"/>
          <w:szCs w:val="24"/>
        </w:rPr>
        <w:t>зі скаргами на незручність та дискомфорт</w:t>
      </w:r>
      <w:r w:rsidRPr="00A50322">
        <w:rPr>
          <w:rFonts w:ascii="Times New Roman" w:hAnsi="Times New Roman" w:cs="Times New Roman"/>
          <w:sz w:val="24"/>
          <w:szCs w:val="24"/>
        </w:rPr>
        <w:t xml:space="preserve"> при користуванні протезами, зумовлені поганою їх фіксацією та стабілізацією.</w:t>
      </w:r>
    </w:p>
    <w:p w:rsidR="00B071CB" w:rsidRPr="00A50322" w:rsidRDefault="00B071CB" w:rsidP="00B071CB">
      <w:pPr>
        <w:spacing w:after="0" w:line="360" w:lineRule="auto"/>
        <w:ind w:firstLine="708"/>
        <w:jc w:val="both"/>
        <w:rPr>
          <w:rFonts w:ascii="Times New Roman" w:hAnsi="Times New Roman" w:cs="Times New Roman"/>
          <w:sz w:val="24"/>
          <w:szCs w:val="24"/>
        </w:rPr>
      </w:pPr>
      <w:r w:rsidRPr="00A50322">
        <w:rPr>
          <w:rFonts w:ascii="Times New Roman" w:hAnsi="Times New Roman" w:cs="Times New Roman"/>
          <w:b/>
          <w:sz w:val="24"/>
          <w:szCs w:val="24"/>
        </w:rPr>
        <w:t xml:space="preserve">Результати досліджень та їх обговорення. </w:t>
      </w:r>
      <w:r w:rsidRPr="00A50322">
        <w:rPr>
          <w:rFonts w:ascii="Times New Roman" w:hAnsi="Times New Roman" w:cs="Times New Roman"/>
          <w:sz w:val="24"/>
          <w:szCs w:val="24"/>
        </w:rPr>
        <w:t>Під час клінічного огляду  пацієнтів</w:t>
      </w:r>
      <w:r>
        <w:rPr>
          <w:rFonts w:ascii="Times New Roman" w:hAnsi="Times New Roman" w:cs="Times New Roman"/>
          <w:sz w:val="24"/>
          <w:szCs w:val="24"/>
        </w:rPr>
        <w:t xml:space="preserve"> їх</w:t>
      </w:r>
      <w:r w:rsidRPr="00A50322">
        <w:rPr>
          <w:rFonts w:ascii="Times New Roman" w:hAnsi="Times New Roman" w:cs="Times New Roman"/>
          <w:sz w:val="24"/>
          <w:szCs w:val="24"/>
        </w:rPr>
        <w:t xml:space="preserve"> було</w:t>
      </w:r>
      <w:r>
        <w:rPr>
          <w:rFonts w:ascii="Times New Roman" w:hAnsi="Times New Roman" w:cs="Times New Roman"/>
          <w:sz w:val="24"/>
          <w:szCs w:val="24"/>
        </w:rPr>
        <w:t xml:space="preserve"> поділено на групи,</w:t>
      </w:r>
      <w:r w:rsidRPr="00A50322">
        <w:rPr>
          <w:rFonts w:ascii="Times New Roman" w:hAnsi="Times New Roman" w:cs="Times New Roman"/>
          <w:sz w:val="24"/>
          <w:szCs w:val="24"/>
        </w:rPr>
        <w:t xml:space="preserve"> </w:t>
      </w:r>
      <w:r>
        <w:rPr>
          <w:rFonts w:ascii="Times New Roman" w:hAnsi="Times New Roman" w:cs="Times New Roman"/>
          <w:sz w:val="24"/>
          <w:szCs w:val="24"/>
        </w:rPr>
        <w:t xml:space="preserve"> де було </w:t>
      </w:r>
      <w:r w:rsidRPr="00A50322">
        <w:rPr>
          <w:rFonts w:ascii="Times New Roman" w:hAnsi="Times New Roman" w:cs="Times New Roman"/>
          <w:sz w:val="24"/>
          <w:szCs w:val="24"/>
        </w:rPr>
        <w:t>виявлено відмін</w:t>
      </w:r>
      <w:r>
        <w:rPr>
          <w:rFonts w:ascii="Times New Roman" w:hAnsi="Times New Roman" w:cs="Times New Roman"/>
          <w:sz w:val="24"/>
          <w:szCs w:val="24"/>
        </w:rPr>
        <w:t>ності у стані слизової оболонки. У першої групи ( 7 пацієнтів)</w:t>
      </w:r>
      <w:r w:rsidRPr="00A50322">
        <w:rPr>
          <w:rFonts w:ascii="Times New Roman" w:hAnsi="Times New Roman" w:cs="Times New Roman"/>
          <w:sz w:val="24"/>
          <w:szCs w:val="24"/>
        </w:rPr>
        <w:t xml:space="preserve"> </w:t>
      </w:r>
      <w:r>
        <w:rPr>
          <w:rFonts w:ascii="Times New Roman" w:hAnsi="Times New Roman" w:cs="Times New Roman"/>
          <w:sz w:val="24"/>
          <w:szCs w:val="24"/>
        </w:rPr>
        <w:t>спостерігалася</w:t>
      </w:r>
      <w:r w:rsidRPr="00A50322">
        <w:rPr>
          <w:rFonts w:ascii="Times New Roman" w:hAnsi="Times New Roman" w:cs="Times New Roman"/>
          <w:sz w:val="24"/>
          <w:szCs w:val="24"/>
        </w:rPr>
        <w:t xml:space="preserve"> рихла, піддатлива</w:t>
      </w:r>
      <w:r>
        <w:rPr>
          <w:rFonts w:ascii="Times New Roman" w:hAnsi="Times New Roman" w:cs="Times New Roman"/>
          <w:sz w:val="24"/>
          <w:szCs w:val="24"/>
        </w:rPr>
        <w:t xml:space="preserve"> слизова оболонка. У другої групи (5 пацієнтів)спостерігалася </w:t>
      </w:r>
      <w:r w:rsidRPr="00A50322">
        <w:rPr>
          <w:rFonts w:ascii="Times New Roman" w:hAnsi="Times New Roman" w:cs="Times New Roman"/>
          <w:sz w:val="24"/>
          <w:szCs w:val="24"/>
        </w:rPr>
        <w:t xml:space="preserve"> атрофічна, стоншена, слабо піддатлива</w:t>
      </w:r>
      <w:r>
        <w:rPr>
          <w:rFonts w:ascii="Times New Roman" w:hAnsi="Times New Roman" w:cs="Times New Roman"/>
          <w:sz w:val="24"/>
          <w:szCs w:val="24"/>
        </w:rPr>
        <w:t xml:space="preserve"> слизова оболонка. А у третьої групи (3 пацієнтів)  слизова оболонка альвеолярного відростка була</w:t>
      </w:r>
      <w:r w:rsidRPr="00A50322">
        <w:rPr>
          <w:rFonts w:ascii="Times New Roman" w:hAnsi="Times New Roman" w:cs="Times New Roman"/>
          <w:sz w:val="24"/>
          <w:szCs w:val="24"/>
        </w:rPr>
        <w:t xml:space="preserve"> рівномірно піддатлива, з наявністю кісткових виступів та рухомих альвеолярних </w:t>
      </w:r>
      <w:proofErr w:type="spellStart"/>
      <w:r w:rsidRPr="00A50322">
        <w:rPr>
          <w:rFonts w:ascii="Times New Roman" w:hAnsi="Times New Roman" w:cs="Times New Roman"/>
          <w:sz w:val="24"/>
          <w:szCs w:val="24"/>
        </w:rPr>
        <w:t>гребенів</w:t>
      </w:r>
      <w:proofErr w:type="spellEnd"/>
      <w:r>
        <w:rPr>
          <w:rFonts w:ascii="Times New Roman" w:hAnsi="Times New Roman" w:cs="Times New Roman"/>
          <w:sz w:val="24"/>
          <w:szCs w:val="24"/>
        </w:rPr>
        <w:t xml:space="preserve"> </w:t>
      </w:r>
      <w:r w:rsidRPr="00A50322">
        <w:rPr>
          <w:rFonts w:ascii="Times New Roman" w:hAnsi="Times New Roman" w:cs="Times New Roman"/>
          <w:sz w:val="24"/>
          <w:szCs w:val="24"/>
        </w:rPr>
        <w:t xml:space="preserve">. </w:t>
      </w:r>
    </w:p>
    <w:p w:rsidR="00B071CB" w:rsidRPr="00A50322" w:rsidRDefault="00B071CB" w:rsidP="00B071CB">
      <w:pPr>
        <w:pStyle w:val="HTML"/>
        <w:shd w:val="clear" w:color="auto" w:fill="FFFFFF"/>
        <w:spacing w:line="360" w:lineRule="auto"/>
        <w:jc w:val="both"/>
        <w:rPr>
          <w:rFonts w:ascii="Times New Roman" w:hAnsi="Times New Roman" w:cs="Times New Roman"/>
          <w:color w:val="212121"/>
          <w:sz w:val="24"/>
          <w:szCs w:val="24"/>
        </w:rPr>
      </w:pPr>
      <w:r w:rsidRPr="00A50322">
        <w:rPr>
          <w:rFonts w:ascii="Times New Roman" w:hAnsi="Times New Roman" w:cs="Times New Roman"/>
          <w:sz w:val="24"/>
          <w:szCs w:val="24"/>
        </w:rPr>
        <w:lastRenderedPageBreak/>
        <w:tab/>
        <w:t>Відомо, що однією з найважливіших умов протезування при повній втраті зубів є одержання якісних відбитків для наступного створення щільного прилягання внутрішньої поверхні протеза до слизової оболонки та виникнення крайового замикального клапана.</w:t>
      </w:r>
      <w:r w:rsidRPr="00A50322">
        <w:rPr>
          <w:rFonts w:ascii="Times New Roman" w:hAnsi="Times New Roman" w:cs="Times New Roman"/>
          <w:color w:val="212121"/>
          <w:sz w:val="24"/>
          <w:szCs w:val="24"/>
        </w:rPr>
        <w:t xml:space="preserve"> Топографія клапанної зони строго індивідуальна і залежить від анатомічних і функціональних особливостей кісткової основи і м’яких тканин протезного ложа. Вирішити ці складні завдання можна за допомогою функціонального відбитка. Функціональним відбитком вважають такий, який відтворює стан тканин протезного ложа під час функції.</w:t>
      </w:r>
    </w:p>
    <w:p w:rsidR="00B071CB" w:rsidRPr="00A50322" w:rsidRDefault="00B071CB" w:rsidP="00B071CB">
      <w:pPr>
        <w:spacing w:after="0" w:line="360" w:lineRule="auto"/>
        <w:ind w:firstLine="708"/>
        <w:jc w:val="both"/>
        <w:rPr>
          <w:rFonts w:ascii="Times New Roman" w:hAnsi="Times New Roman" w:cs="Times New Roman"/>
          <w:sz w:val="24"/>
          <w:szCs w:val="24"/>
        </w:rPr>
      </w:pPr>
      <w:r w:rsidRPr="00A50322">
        <w:rPr>
          <w:rFonts w:ascii="Times New Roman" w:hAnsi="Times New Roman" w:cs="Times New Roman"/>
          <w:sz w:val="24"/>
          <w:szCs w:val="24"/>
        </w:rPr>
        <w:t xml:space="preserve"> Для проведення спостережень було використано 3 види функціональних відбитків: компресійний, декомпресійний та  диференційований. Їх виконали кожному із пацієнтів. </w:t>
      </w:r>
    </w:p>
    <w:p w:rsidR="00B071CB" w:rsidRPr="00A50322" w:rsidRDefault="00B071CB" w:rsidP="00B071CB">
      <w:pPr>
        <w:spacing w:after="0" w:line="360" w:lineRule="auto"/>
        <w:ind w:firstLine="708"/>
        <w:jc w:val="both"/>
        <w:rPr>
          <w:rFonts w:ascii="Times New Roman" w:hAnsi="Times New Roman" w:cs="Times New Roman"/>
          <w:sz w:val="24"/>
          <w:szCs w:val="24"/>
        </w:rPr>
      </w:pPr>
      <w:r w:rsidRPr="00A50322">
        <w:rPr>
          <w:rFonts w:ascii="Times New Roman" w:hAnsi="Times New Roman" w:cs="Times New Roman"/>
          <w:sz w:val="24"/>
          <w:szCs w:val="24"/>
        </w:rPr>
        <w:t>Компресійні відбитки отримали під тиском, яким забезпечилось стиснення судин слизової оболонки. Декомпресійні – без тиску на тканини протезного ложа. Диференційовані – з вибірковою загрузкою на окремі ділянки протезного ложа в залежності від функціональної витривалості.</w:t>
      </w:r>
    </w:p>
    <w:p w:rsidR="00B071CB" w:rsidRPr="00A50322" w:rsidRDefault="00B071CB" w:rsidP="00B071CB">
      <w:pPr>
        <w:spacing w:after="0" w:line="360" w:lineRule="auto"/>
        <w:ind w:firstLine="708"/>
        <w:jc w:val="both"/>
        <w:rPr>
          <w:rFonts w:ascii="Times New Roman" w:hAnsi="Times New Roman" w:cs="Times New Roman"/>
          <w:sz w:val="24"/>
          <w:szCs w:val="24"/>
        </w:rPr>
      </w:pPr>
      <w:r w:rsidRPr="00A50322">
        <w:rPr>
          <w:rFonts w:ascii="Times New Roman" w:hAnsi="Times New Roman" w:cs="Times New Roman"/>
          <w:sz w:val="24"/>
          <w:szCs w:val="24"/>
        </w:rPr>
        <w:t>Найщільніший крайовий замикальний клапан та найкраща фіксація спостерігалася при виготовленні повного знімного протеза за допомогою компресійного відбитка для першого пацієнта, декомпресійного – для другого та диференційованого – для третього.</w:t>
      </w:r>
    </w:p>
    <w:p w:rsidR="00B071CB" w:rsidRPr="00A50322" w:rsidRDefault="00B071CB" w:rsidP="00B071CB">
      <w:pPr>
        <w:spacing w:after="0" w:line="360" w:lineRule="auto"/>
        <w:ind w:firstLine="708"/>
        <w:jc w:val="both"/>
        <w:rPr>
          <w:rFonts w:ascii="Times New Roman" w:hAnsi="Times New Roman" w:cs="Times New Roman"/>
          <w:sz w:val="24"/>
          <w:szCs w:val="24"/>
        </w:rPr>
      </w:pPr>
      <w:r w:rsidRPr="00A50322">
        <w:rPr>
          <w:rFonts w:ascii="Times New Roman" w:hAnsi="Times New Roman" w:cs="Times New Roman"/>
          <w:b/>
          <w:sz w:val="24"/>
          <w:szCs w:val="24"/>
        </w:rPr>
        <w:t xml:space="preserve">Висновки. </w:t>
      </w:r>
      <w:r w:rsidRPr="00A50322">
        <w:rPr>
          <w:rFonts w:ascii="Times New Roman" w:hAnsi="Times New Roman" w:cs="Times New Roman"/>
          <w:sz w:val="24"/>
          <w:szCs w:val="24"/>
        </w:rPr>
        <w:t xml:space="preserve">Отримані результати свідчать про те, що отримання правильних функціональних відбитків дає можливість більш рівномірно розподілити жувальний тиск на підлеглі тканини, сформувати міцнішу клапанну зону, що буде сприяти відмінній фіксації ортопедичної конструкції. Досліджено, що для рухомої, піддатливої слизової оболонки найоптимальнішим варіантом буде використання компресійного відбитка. Через розвантаження тканин по всьому протезному ложу і відсутність повноцінної фіксації протеза декомпресійний  відбиток  </w:t>
      </w:r>
      <w:proofErr w:type="spellStart"/>
      <w:r w:rsidRPr="00A50322">
        <w:rPr>
          <w:rFonts w:ascii="Times New Roman" w:hAnsi="Times New Roman" w:cs="Times New Roman"/>
          <w:sz w:val="24"/>
          <w:szCs w:val="24"/>
        </w:rPr>
        <w:t>підійде</w:t>
      </w:r>
      <w:proofErr w:type="spellEnd"/>
      <w:r w:rsidRPr="00A50322">
        <w:rPr>
          <w:rFonts w:ascii="Times New Roman" w:hAnsi="Times New Roman" w:cs="Times New Roman"/>
          <w:sz w:val="24"/>
          <w:szCs w:val="24"/>
        </w:rPr>
        <w:t xml:space="preserve"> для протезування пацієнтів із піддатливою, пухкою та рухливою слизовою оболонкою. Слизова оболонка протезного ложа, яка на своєму протязі має різну товщину і піддатливість, досить часто трапляються кісткові виступи, рухливі </w:t>
      </w:r>
      <w:proofErr w:type="spellStart"/>
      <w:r w:rsidRPr="00A50322">
        <w:rPr>
          <w:rFonts w:ascii="Times New Roman" w:hAnsi="Times New Roman" w:cs="Times New Roman"/>
          <w:sz w:val="24"/>
          <w:szCs w:val="24"/>
        </w:rPr>
        <w:t>гребені</w:t>
      </w:r>
      <w:proofErr w:type="spellEnd"/>
      <w:r w:rsidRPr="00A50322">
        <w:rPr>
          <w:rFonts w:ascii="Times New Roman" w:hAnsi="Times New Roman" w:cs="Times New Roman"/>
          <w:sz w:val="24"/>
          <w:szCs w:val="24"/>
        </w:rPr>
        <w:t xml:space="preserve"> альвеолярного відростка, альвеолярної частини й інші несприятливі особливості вимагає вибіркового підходу до відображення її відбитком. Тому доцільно для неї використовувати диференційований відбиток.</w:t>
      </w:r>
    </w:p>
    <w:p w:rsidR="00B071CB" w:rsidRPr="00833A0F" w:rsidRDefault="00B071CB" w:rsidP="00B071CB">
      <w:pPr>
        <w:pStyle w:val="HTML"/>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b/>
          <w:sz w:val="24"/>
          <w:szCs w:val="24"/>
          <w:lang w:val="en-US"/>
        </w:rPr>
        <w:tab/>
      </w:r>
      <w:proofErr w:type="gramStart"/>
      <w:r w:rsidRPr="00A50322">
        <w:rPr>
          <w:rFonts w:ascii="Times New Roman" w:hAnsi="Times New Roman" w:cs="Times New Roman"/>
          <w:b/>
          <w:sz w:val="24"/>
          <w:szCs w:val="24"/>
          <w:lang w:val="en-US"/>
        </w:rPr>
        <w:t>Summary.</w:t>
      </w:r>
      <w:proofErr w:type="gramEnd"/>
      <w:r w:rsidRPr="00A50322">
        <w:rPr>
          <w:rFonts w:ascii="Times New Roman" w:hAnsi="Times New Roman" w:cs="Times New Roman"/>
          <w:b/>
          <w:sz w:val="24"/>
          <w:szCs w:val="24"/>
          <w:lang w:val="en-US"/>
        </w:rPr>
        <w:t xml:space="preserve"> </w:t>
      </w:r>
      <w:proofErr w:type="spellStart"/>
      <w:r w:rsidRPr="00A50322">
        <w:rPr>
          <w:rFonts w:ascii="Times New Roman" w:hAnsi="Times New Roman" w:cs="Times New Roman"/>
          <w:color w:val="212121"/>
          <w:sz w:val="24"/>
          <w:szCs w:val="24"/>
        </w:rPr>
        <w:t>The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obtained</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results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indicate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that</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obtaining</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correct</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functional</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imprints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makes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it</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possible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to</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more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evenly</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distribute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chewing</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pressure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on</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substrate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tissues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to</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form</w:t>
      </w:r>
      <w:proofErr w:type="spellEnd"/>
      <w:r w:rsidRPr="00A50322">
        <w:rPr>
          <w:rFonts w:ascii="Times New Roman" w:hAnsi="Times New Roman" w:cs="Times New Roman"/>
          <w:color w:val="212121"/>
          <w:sz w:val="24"/>
          <w:szCs w:val="24"/>
        </w:rPr>
        <w:t xml:space="preserve"> a </w:t>
      </w:r>
      <w:proofErr w:type="spellStart"/>
      <w:r w:rsidRPr="00A50322">
        <w:rPr>
          <w:rFonts w:ascii="Times New Roman" w:hAnsi="Times New Roman" w:cs="Times New Roman"/>
          <w:color w:val="212121"/>
          <w:sz w:val="24"/>
          <w:szCs w:val="24"/>
        </w:rPr>
        <w:t>stronger</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valve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zone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which</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will</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contribute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to</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excellent</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fixation</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of</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orthopedic</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construction</w:t>
      </w:r>
      <w:proofErr w:type="spellEnd"/>
      <w:r w:rsidRPr="00A50322">
        <w:rPr>
          <w:rFonts w:ascii="Times New Roman" w:hAnsi="Times New Roman" w:cs="Times New Roman"/>
          <w:color w:val="212121"/>
          <w:sz w:val="24"/>
          <w:szCs w:val="24"/>
        </w:rPr>
        <w:t>.</w:t>
      </w:r>
      <w:r w:rsidRPr="00A50322">
        <w:t xml:space="preserve"> </w:t>
      </w:r>
      <w:proofErr w:type="spellStart"/>
      <w:r w:rsidRPr="00A50322">
        <w:rPr>
          <w:rFonts w:ascii="Times New Roman" w:hAnsi="Times New Roman" w:cs="Times New Roman"/>
          <w:color w:val="212121"/>
          <w:sz w:val="24"/>
          <w:szCs w:val="24"/>
        </w:rPr>
        <w:t>It</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was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investigated</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that</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for</w:t>
      </w:r>
      <w:proofErr w:type="spellEnd"/>
      <w:r w:rsidRPr="00A50322">
        <w:rPr>
          <w:rFonts w:ascii="Times New Roman" w:hAnsi="Times New Roman" w:cs="Times New Roman"/>
          <w:color w:val="212121"/>
          <w:sz w:val="24"/>
          <w:szCs w:val="24"/>
        </w:rPr>
        <w:t xml:space="preserve"> a </w:t>
      </w:r>
      <w:proofErr w:type="spellStart"/>
      <w:r w:rsidRPr="00A50322">
        <w:rPr>
          <w:rFonts w:ascii="Times New Roman" w:hAnsi="Times New Roman" w:cs="Times New Roman"/>
          <w:color w:val="212121"/>
          <w:sz w:val="24"/>
          <w:szCs w:val="24"/>
        </w:rPr>
        <w:t>mobile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subtle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mucous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membrane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most</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optimal</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option</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would</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be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to</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use</w:t>
      </w:r>
      <w:proofErr w:type="spellEnd"/>
      <w:r w:rsidRPr="00A50322">
        <w:rPr>
          <w:rFonts w:ascii="Times New Roman" w:hAnsi="Times New Roman" w:cs="Times New Roman"/>
          <w:color w:val="212121"/>
          <w:sz w:val="24"/>
          <w:szCs w:val="24"/>
        </w:rPr>
        <w:t xml:space="preserve"> a </w:t>
      </w:r>
      <w:proofErr w:type="spellStart"/>
      <w:r w:rsidRPr="00A50322">
        <w:rPr>
          <w:rFonts w:ascii="Times New Roman" w:hAnsi="Times New Roman" w:cs="Times New Roman"/>
          <w:color w:val="212121"/>
          <w:sz w:val="24"/>
          <w:szCs w:val="24"/>
        </w:rPr>
        <w:t>compression</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imprint</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Due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to</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unloading</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of</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tissues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throughout</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prosthetic</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box</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and</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lack</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of</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complete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fixation</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of</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prosthesis</w:t>
      </w:r>
      <w:proofErr w:type="spellEnd"/>
      <w:r w:rsidRPr="00A50322">
        <w:rPr>
          <w:rFonts w:ascii="Times New Roman" w:hAnsi="Times New Roman" w:cs="Times New Roman"/>
          <w:color w:val="212121"/>
          <w:sz w:val="24"/>
          <w:szCs w:val="24"/>
        </w:rPr>
        <w:t xml:space="preserve">, a </w:t>
      </w:r>
      <w:proofErr w:type="spellStart"/>
      <w:r w:rsidRPr="00A50322">
        <w:rPr>
          <w:rFonts w:ascii="Times New Roman" w:hAnsi="Times New Roman" w:cs="Times New Roman"/>
          <w:color w:val="212121"/>
          <w:sz w:val="24"/>
          <w:szCs w:val="24"/>
        </w:rPr>
        <w:t>decompression</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seal</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is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suitable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for</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prosthetics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of</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patients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with</w:t>
      </w:r>
      <w:proofErr w:type="spellEnd"/>
      <w:r w:rsidRPr="00A50322">
        <w:rPr>
          <w:rFonts w:ascii="Times New Roman" w:hAnsi="Times New Roman" w:cs="Times New Roman"/>
          <w:color w:val="212121"/>
          <w:sz w:val="24"/>
          <w:szCs w:val="24"/>
        </w:rPr>
        <w:t xml:space="preserve"> a </w:t>
      </w:r>
      <w:proofErr w:type="spellStart"/>
      <w:r w:rsidRPr="00A50322">
        <w:rPr>
          <w:rFonts w:ascii="Times New Roman" w:hAnsi="Times New Roman" w:cs="Times New Roman"/>
          <w:color w:val="212121"/>
          <w:sz w:val="24"/>
          <w:szCs w:val="24"/>
        </w:rPr>
        <w:t>mild</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loose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and</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mobile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mucous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membrane</w:t>
      </w:r>
      <w:proofErr w:type="spellEnd"/>
      <w:r w:rsidRPr="00A50322">
        <w:rPr>
          <w:rFonts w:ascii="Times New Roman" w:hAnsi="Times New Roman" w:cs="Times New Roman"/>
          <w:color w:val="212121"/>
          <w:sz w:val="24"/>
          <w:szCs w:val="24"/>
        </w:rPr>
        <w:t>.</w:t>
      </w:r>
      <w:r w:rsidRPr="00A50322">
        <w:t xml:space="preserve"> </w:t>
      </w:r>
      <w:proofErr w:type="spellStart"/>
      <w:r w:rsidRPr="00A50322">
        <w:rPr>
          <w:rFonts w:ascii="Times New Roman" w:hAnsi="Times New Roman" w:cs="Times New Roman"/>
          <w:color w:val="212121"/>
          <w:sz w:val="24"/>
          <w:szCs w:val="24"/>
        </w:rPr>
        <w:t>The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mucous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membrane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of</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prosthetic</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bed</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which</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in</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its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shape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has</w:t>
      </w:r>
      <w:proofErr w:type="spellEnd"/>
      <w:r w:rsidRPr="00A50322">
        <w:rPr>
          <w:rFonts w:ascii="Times New Roman" w:hAnsi="Times New Roman" w:cs="Times New Roman"/>
          <w:color w:val="212121"/>
          <w:sz w:val="24"/>
          <w:szCs w:val="24"/>
        </w:rPr>
        <w:t xml:space="preserve"> a </w:t>
      </w:r>
      <w:proofErr w:type="spellStart"/>
      <w:r w:rsidRPr="00A50322">
        <w:rPr>
          <w:rFonts w:ascii="Times New Roman" w:hAnsi="Times New Roman" w:cs="Times New Roman"/>
          <w:color w:val="212121"/>
          <w:sz w:val="24"/>
          <w:szCs w:val="24"/>
        </w:rPr>
        <w:t>different</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thickness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and</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sufficiency</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bone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protrusions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often</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occur</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lastRenderedPageBreak/>
        <w:t>moving</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crests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of</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alveolar</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appendix</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alveolar</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part</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and</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other</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adverse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features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require</w:t>
      </w:r>
      <w:proofErr w:type="spellEnd"/>
      <w:r w:rsidRPr="00A50322">
        <w:rPr>
          <w:rFonts w:ascii="Times New Roman" w:hAnsi="Times New Roman" w:cs="Times New Roman"/>
          <w:color w:val="212121"/>
          <w:sz w:val="24"/>
          <w:szCs w:val="24"/>
        </w:rPr>
        <w:t xml:space="preserve"> a </w:t>
      </w:r>
      <w:proofErr w:type="spellStart"/>
      <w:r w:rsidRPr="00A50322">
        <w:rPr>
          <w:rFonts w:ascii="Times New Roman" w:hAnsi="Times New Roman" w:cs="Times New Roman"/>
          <w:color w:val="212121"/>
          <w:sz w:val="24"/>
          <w:szCs w:val="24"/>
        </w:rPr>
        <w:t>selective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approach</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to</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reflecting</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its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imprint</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Therefore</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it</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is</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expedient</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to</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use</w:t>
      </w:r>
      <w:proofErr w:type="spellEnd"/>
      <w:r w:rsidRPr="00A50322">
        <w:rPr>
          <w:rFonts w:ascii="Times New Roman" w:hAnsi="Times New Roman" w:cs="Times New Roman"/>
          <w:color w:val="212121"/>
          <w:sz w:val="24"/>
          <w:szCs w:val="24"/>
        </w:rPr>
        <w:t xml:space="preserve"> a </w:t>
      </w:r>
      <w:proofErr w:type="spellStart"/>
      <w:r w:rsidRPr="00A50322">
        <w:rPr>
          <w:rFonts w:ascii="Times New Roman" w:hAnsi="Times New Roman" w:cs="Times New Roman"/>
          <w:color w:val="212121"/>
          <w:sz w:val="24"/>
          <w:szCs w:val="24"/>
        </w:rPr>
        <w:t>differentiated</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imprint</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for</w:t>
      </w:r>
      <w:proofErr w:type="spellEnd"/>
      <w:r w:rsidRPr="00A50322">
        <w:rPr>
          <w:rFonts w:ascii="Times New Roman" w:hAnsi="Times New Roman" w:cs="Times New Roman"/>
          <w:color w:val="212121"/>
          <w:sz w:val="24"/>
          <w:szCs w:val="24"/>
        </w:rPr>
        <w:t xml:space="preserve"> </w:t>
      </w:r>
      <w:proofErr w:type="spellStart"/>
      <w:r w:rsidRPr="00A50322">
        <w:rPr>
          <w:rFonts w:ascii="Times New Roman" w:hAnsi="Times New Roman" w:cs="Times New Roman"/>
          <w:color w:val="212121"/>
          <w:sz w:val="24"/>
          <w:szCs w:val="24"/>
        </w:rPr>
        <w:t>it</w:t>
      </w:r>
      <w:proofErr w:type="spellEnd"/>
      <w:r w:rsidRPr="00A50322">
        <w:rPr>
          <w:rFonts w:ascii="Times New Roman" w:hAnsi="Times New Roman" w:cs="Times New Roman"/>
          <w:color w:val="212121"/>
          <w:sz w:val="24"/>
          <w:szCs w:val="24"/>
        </w:rPr>
        <w:t>.</w:t>
      </w:r>
    </w:p>
    <w:p w:rsidR="00493A9A" w:rsidRDefault="00493A9A"/>
    <w:sectPr w:rsidR="00493A9A" w:rsidSect="00A44A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A6"/>
    <w:rsid w:val="0002122D"/>
    <w:rsid w:val="0006672F"/>
    <w:rsid w:val="000977A6"/>
    <w:rsid w:val="003F1E59"/>
    <w:rsid w:val="00433372"/>
    <w:rsid w:val="00493A9A"/>
    <w:rsid w:val="004E59C8"/>
    <w:rsid w:val="004E6689"/>
    <w:rsid w:val="00583F62"/>
    <w:rsid w:val="005C74F1"/>
    <w:rsid w:val="006659BE"/>
    <w:rsid w:val="006832B1"/>
    <w:rsid w:val="00720D51"/>
    <w:rsid w:val="007C2DBC"/>
    <w:rsid w:val="00823DB7"/>
    <w:rsid w:val="008E34CA"/>
    <w:rsid w:val="00B071CB"/>
    <w:rsid w:val="00B3170A"/>
    <w:rsid w:val="00BC51D3"/>
    <w:rsid w:val="00C5351E"/>
    <w:rsid w:val="00D63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07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071CB"/>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07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071CB"/>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3501</Words>
  <Characters>1997</Characters>
  <Application>Microsoft Office Word</Application>
  <DocSecurity>0</DocSecurity>
  <Lines>16</Lines>
  <Paragraphs>10</Paragraphs>
  <ScaleCrop>false</ScaleCrop>
  <Company>SPecialiST RePack</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2019-01-17T18:08:00Z</dcterms:created>
  <dcterms:modified xsi:type="dcterms:W3CDTF">2019-02-12T14:19:00Z</dcterms:modified>
</cp:coreProperties>
</file>